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2BBE7B" w:rsidP="4C2BBE7B" w:rsidRDefault="4C2BBE7B" w14:noSpellErr="1" w14:paraId="4A5C263F" w14:textId="6367780C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MEETING REPORT</w:t>
      </w:r>
    </w:p>
    <w:p w:rsidR="4C2BBE7B" w:rsidP="4C2BBE7B" w:rsidRDefault="4C2BBE7B" w14:paraId="14F772AC" w14:textId="0869781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4C2BBE7B" w:rsidRDefault="4C2BBE7B" w14:paraId="4F195F8B" w14:textId="55C1512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6A4F282C" w:rsidRDefault="4C2BBE7B" w14:paraId="2CFCDB20" w14:textId="12BD42F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Team Name:  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FMS </w:t>
      </w: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Date of Meeting:  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26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/03/2019</w:t>
      </w:r>
    </w:p>
    <w:p w:rsidR="4C2BBE7B" w:rsidP="4C2BBE7B" w:rsidRDefault="4C2BBE7B" w14:paraId="2BCE0EE0" w14:textId="1A77120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4C2BBE7B" w:rsidRDefault="4C2BBE7B" w14:paraId="7008CA17" w14:textId="5C789E5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 Time: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proofErr w:type="gram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12:30</w:t>
      </w: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End</w:t>
      </w:r>
      <w:proofErr w:type="gramEnd"/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Time:  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14:30</w:t>
      </w: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Meeting Location:  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E312 /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Epoka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Campus</w:t>
      </w:r>
    </w:p>
    <w:p w:rsidR="4C2BBE7B" w:rsidP="4C2BBE7B" w:rsidRDefault="4C2BBE7B" w14:paraId="412E5004" w14:textId="71E9E6E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4C2BBE7B" w:rsidRDefault="4C2BBE7B" w14:paraId="18CE90EF" w14:textId="63C9403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Moderator:     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Eda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Muka</w:t>
      </w:r>
      <w:proofErr w:type="spellEnd"/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Recorder:      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Dhimitraq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Stambolliu</w:t>
      </w:r>
      <w:proofErr w:type="spellEnd"/>
    </w:p>
    <w:p w:rsidR="4C2BBE7B" w:rsidP="4C2BBE7B" w:rsidRDefault="4C2BBE7B" w14:paraId="74C6FAE8" w14:textId="5B139D3B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4C2BBE7B" w:rsidRDefault="4C2BBE7B" w14:paraId="72F2A05A" w14:textId="1CFAD6E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Other Members Present:    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Goldena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Hoxhaj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Kejsi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Kallmeti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Pulia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Letizia </w:t>
      </w:r>
      <w:proofErr w:type="spellStart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Naska</w:t>
      </w:r>
      <w:proofErr w:type="spellEnd"/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Marina Piro</w:t>
      </w:r>
    </w:p>
    <w:p w:rsidR="4C2BBE7B" w:rsidP="4C2BBE7B" w:rsidRDefault="4C2BBE7B" w14:paraId="481AC4B4" w14:textId="60C420F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                   </w:t>
      </w: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</w:t>
      </w:r>
    </w:p>
    <w:p w:rsidR="4C2BBE7B" w:rsidP="4C2BBE7B" w:rsidRDefault="4C2BBE7B" w14:noSpellErr="1" w14:paraId="4976AAD8" w14:textId="5E5F08E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2BBE7B" w:rsidR="4C2BB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Members Absent:              </w:t>
      </w:r>
      <w:r w:rsidRPr="4C2BBE7B" w:rsidR="4C2BBE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None</w:t>
      </w:r>
    </w:p>
    <w:p w:rsidR="4C2BBE7B" w:rsidP="6A4F282C" w:rsidRDefault="4C2BBE7B" w14:paraId="6C7E514F" w14:textId="3BE96D9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2BBE7B" w:rsidP="6A4F282C" w:rsidRDefault="4C2BBE7B" w14:paraId="7407FA9A" w14:textId="24EE76B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Topics Discussed:</w:t>
      </w:r>
    </w:p>
    <w:p w:rsidR="6A4F282C" w:rsidP="6A4F282C" w:rsidRDefault="6A4F282C" w14:paraId="0CA0C4A0" w14:textId="08A1745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this meeting we discussed about user requirements in details. Additionally, we decided to have two users for our FMS and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analysed</w:t>
      </w:r>
      <w:proofErr w:type="spell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functions of every user. Also, we designed some sketches in order to have a general structure idea. Regarding requirements specification document, we divided the work for every group member.</w:t>
      </w:r>
    </w:p>
    <w:p w:rsidR="6A4F282C" w:rsidP="6A4F282C" w:rsidRDefault="6A4F282C" w14:noSpellErr="1" w14:paraId="7B2B2E33" w14:textId="5F660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Decisions Made:</w:t>
      </w:r>
    </w:p>
    <w:p w:rsidR="6A4F282C" w:rsidP="6A4F282C" w:rsidRDefault="6A4F282C" w14:paraId="60F390A6" w14:textId="604F86C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Framework which will be used is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Symfony</w:t>
      </w:r>
      <w:proofErr w:type="spellEnd"/>
    </w:p>
    <w:p w:rsidR="6A4F282C" w:rsidP="6A4F282C" w:rsidRDefault="6A4F282C" w14:paraId="79CAAFD0" w14:textId="14FD651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Having a virtual skype meeting 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bout the progress of every member </w:t>
      </w:r>
    </w:p>
    <w:p w:rsidR="6A4F282C" w:rsidP="6A4F282C" w:rsidRDefault="6A4F282C" w14:noSpellErr="1" w14:paraId="0F8682C9" w14:textId="296017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Tasks Assigned:</w:t>
      </w:r>
    </w:p>
    <w:p w:rsidR="6A4F282C" w:rsidP="6A4F282C" w:rsidRDefault="6A4F282C" w14:paraId="00BFE0D0" w14:textId="4B039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Related to requirements specification, we have divided the work as below:</w:t>
      </w:r>
    </w:p>
    <w:p w:rsidR="6A4F282C" w:rsidP="6A4F282C" w:rsidRDefault="6A4F282C" w14:paraId="64F2E8A3" w14:textId="24C1A9C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Executive Summary –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Dhimitraq</w:t>
      </w:r>
      <w:proofErr w:type="spell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Stambolliu</w:t>
      </w:r>
      <w:proofErr w:type="spellEnd"/>
    </w:p>
    <w:p w:rsidR="6A4F282C" w:rsidP="6A4F282C" w:rsidRDefault="6A4F282C" w14:paraId="7FB9C252" w14:textId="0E02B7C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Product/Service Description –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Goldena</w:t>
      </w:r>
      <w:proofErr w:type="spell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Hoxhaj</w:t>
      </w:r>
    </w:p>
    <w:p w:rsidR="6A4F282C" w:rsidP="6A4F282C" w:rsidRDefault="6A4F282C" w14:paraId="1E3059A3" w14:textId="4C3F9E5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3.1 Functional Requirements –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Kejsi</w:t>
      </w:r>
      <w:proofErr w:type="spell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Kallmeti</w:t>
      </w:r>
    </w:p>
    <w:p w:rsidR="6A4F282C" w:rsidP="6A4F282C" w:rsidRDefault="6A4F282C" w14:paraId="5B4F7DE9" w14:textId="76808CB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3.2 Non-Functional Requirements</w:t>
      </w:r>
    </w:p>
    <w:p w:rsidR="6A4F282C" w:rsidP="6A4F282C" w:rsidRDefault="6A4F282C" w14:paraId="70E9E268" w14:textId="33F377B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3.2.1-3.2.</w:t>
      </w:r>
      <w:proofErr w:type="gram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  -</w:t>
      </w:r>
      <w:proofErr w:type="gram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Marina Piro</w:t>
      </w:r>
    </w:p>
    <w:p w:rsidR="6A4F282C" w:rsidP="6A4F282C" w:rsidRDefault="6A4F282C" w14:paraId="51945C95" w14:textId="4D2B7E6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3.2.5-3.2.</w:t>
      </w:r>
      <w:proofErr w:type="gram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8  -</w:t>
      </w:r>
      <w:proofErr w:type="gram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Eda Muka</w:t>
      </w:r>
    </w:p>
    <w:p w:rsidR="6A4F282C" w:rsidP="6A4F282C" w:rsidRDefault="6A4F282C" w14:paraId="23B4EFCD" w14:textId="5CFEF1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3.2.9-3.3     -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Pulia</w:t>
      </w:r>
      <w:proofErr w:type="spellEnd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Letizia </w:t>
      </w:r>
      <w:proofErr w:type="spellStart"/>
      <w:r w:rsidRPr="6A4F282C" w:rsidR="6A4F2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Naska</w:t>
      </w:r>
      <w:proofErr w:type="spellEnd"/>
    </w:p>
    <w:p w:rsidR="6A4F282C" w:rsidP="6A4F282C" w:rsidRDefault="6A4F282C" w14:paraId="7F3BBE8B" w14:textId="335888B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C2BBE7B" w:rsidP="6A4F282C" w:rsidRDefault="4C2BBE7B" w14:paraId="123142D2" w14:textId="3D86757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4F282C" w:rsidR="6A4F28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Time, Place and Agenda for Next Meeting:</w:t>
      </w:r>
    </w:p>
    <w:p w:rsidR="4C2BBE7B" w:rsidP="6A4F282C" w:rsidRDefault="4C2BBE7B" w14:paraId="2DF3176A" w14:textId="1F85CC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 xml:space="preserve">Next meeting will be held at the same time </w:t>
      </w:r>
      <w:proofErr w:type="gramStart"/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>( 12:30</w:t>
      </w:r>
      <w:proofErr w:type="gramEnd"/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 xml:space="preserve">-14:30), in the same classroom E312 at </w:t>
      </w:r>
      <w:proofErr w:type="spellStart"/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>Epoka</w:t>
      </w:r>
      <w:proofErr w:type="spellEnd"/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 xml:space="preserve"> Campus. Next meeting will be focused on</w:t>
      </w:r>
      <w:r w:rsidRPr="6A4F282C" w:rsidR="6A4F282C">
        <w:rPr>
          <w:rFonts w:ascii="Times New Roman" w:hAnsi="Times New Roman" w:eastAsia="Times New Roman" w:cs="Times New Roman"/>
          <w:sz w:val="24"/>
          <w:szCs w:val="24"/>
        </w:rPr>
        <w:t xml:space="preserve"> individual work and discussion about user scenarios/use cases in the requirements specification.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37346B"/>
  <w15:docId w15:val="{6b94aef8-09f7-4e9e-91c6-a380a670dc1a}"/>
  <w:rsids>
    <w:rsidRoot w:val="5537346B"/>
    <w:rsid w:val="4C2BBE7B"/>
    <w:rsid w:val="5537346B"/>
    <w:rsid w:val="6A4F28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0e98f1c57d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2019-03-19T21:33:23.6166131Z</dcterms:created>
  <dcterms:modified xsi:type="dcterms:W3CDTF">2019-03-28T18:59:56.9234908Z</dcterms:modified>
  <dc:creator>Dhimiter Stambolliu</dc:creator>
  <lastModifiedBy>Dhimiter Stambolliu</lastModifiedBy>
</coreProperties>
</file>