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CFE" w:rsidRDefault="00162E67" w:rsidP="00162E67">
      <w:pPr>
        <w:pStyle w:val="Title"/>
      </w:pPr>
      <w:r>
        <w:t>CG4.1 Analysis</w:t>
      </w:r>
    </w:p>
    <w:p w:rsidR="00162E67" w:rsidRDefault="00162E67" w:rsidP="00162E67"/>
    <w:p w:rsidR="00162E67" w:rsidRDefault="00162E67" w:rsidP="00162E67">
      <w:pPr>
        <w:pStyle w:val="Heading1"/>
      </w:pPr>
      <w:r>
        <w:t>Background and identification of problem</w:t>
      </w:r>
    </w:p>
    <w:p w:rsidR="00162E67" w:rsidRDefault="00162E67" w:rsidP="00162E67">
      <w:pPr>
        <w:pStyle w:val="Heading2"/>
      </w:pPr>
      <w:r>
        <w:t>Introduction</w:t>
      </w:r>
    </w:p>
    <w:p w:rsidR="00162E67" w:rsidRDefault="00162E67" w:rsidP="00162E67">
      <w:pPr>
        <w:pStyle w:val="Heading2"/>
      </w:pPr>
      <w:r>
        <w:t>Prospective Users</w:t>
      </w:r>
    </w:p>
    <w:p w:rsidR="00162E67" w:rsidRDefault="00162E67" w:rsidP="00162E67">
      <w:pPr>
        <w:pStyle w:val="Heading1"/>
      </w:pPr>
      <w:r>
        <w:t>Investigation and analysis</w:t>
      </w:r>
    </w:p>
    <w:p w:rsidR="00162E67" w:rsidRDefault="00162E67" w:rsidP="00162E67">
      <w:pPr>
        <w:pStyle w:val="Heading2"/>
      </w:pPr>
      <w:r>
        <w:t>Observation</w:t>
      </w:r>
    </w:p>
    <w:p w:rsidR="00162E67" w:rsidRDefault="00162E67" w:rsidP="00162E67">
      <w:pPr>
        <w:pStyle w:val="Heading2"/>
      </w:pPr>
      <w:r>
        <w:t>Interview with client</w:t>
      </w:r>
    </w:p>
    <w:p w:rsidR="00162E67" w:rsidRDefault="00162E67" w:rsidP="00162E67">
      <w:pPr>
        <w:pStyle w:val="Heading2"/>
      </w:pPr>
      <w:r>
        <w:t>Example documents from user</w:t>
      </w:r>
    </w:p>
    <w:p w:rsidR="00162E67" w:rsidRDefault="00162E67" w:rsidP="00162E67">
      <w:pPr>
        <w:pStyle w:val="Heading2"/>
      </w:pPr>
      <w:r>
        <w:t>Questionnaires</w:t>
      </w:r>
    </w:p>
    <w:p w:rsidR="00162E67" w:rsidRDefault="00162E67" w:rsidP="00162E67">
      <w:pPr>
        <w:pStyle w:val="Heading2"/>
      </w:pPr>
      <w:r>
        <w:t>Existing system</w:t>
      </w:r>
    </w:p>
    <w:p w:rsidR="00162E67" w:rsidRDefault="00162E67" w:rsidP="00162E67">
      <w:pPr>
        <w:pStyle w:val="Heading2"/>
      </w:pPr>
      <w:r>
        <w:t>DFD (Existing system)</w:t>
      </w:r>
    </w:p>
    <w:p w:rsidR="00162E67" w:rsidRDefault="00162E67" w:rsidP="00162E67">
      <w:pPr>
        <w:pStyle w:val="Heading2"/>
      </w:pPr>
      <w:r>
        <w:t>Limitations of the current system</w:t>
      </w:r>
    </w:p>
    <w:p w:rsidR="00162E67" w:rsidRDefault="00162E67" w:rsidP="00162E67">
      <w:pPr>
        <w:pStyle w:val="Heading1"/>
      </w:pPr>
      <w:r>
        <w:t>Problem Definition</w:t>
      </w:r>
    </w:p>
    <w:p w:rsidR="00162E67" w:rsidRDefault="00162E67" w:rsidP="00162E67">
      <w:pPr>
        <w:pStyle w:val="Heading2"/>
      </w:pPr>
      <w:r>
        <w:t>Aims</w:t>
      </w:r>
    </w:p>
    <w:p w:rsidR="00162E67" w:rsidRDefault="00162E67" w:rsidP="00162E67">
      <w:pPr>
        <w:pStyle w:val="Heading2"/>
      </w:pPr>
      <w:r>
        <w:t>Limitations of the new system#</w:t>
      </w:r>
    </w:p>
    <w:p w:rsidR="00162E67" w:rsidRDefault="00162E67" w:rsidP="00162E67">
      <w:pPr>
        <w:pStyle w:val="Heading1"/>
      </w:pPr>
      <w:r>
        <w:t>Objectives</w:t>
      </w:r>
    </w:p>
    <w:p w:rsidR="00162E67" w:rsidRDefault="00162E67" w:rsidP="00162E67">
      <w:pPr>
        <w:pStyle w:val="Heading2"/>
      </w:pPr>
      <w:r>
        <w:t>Data tables</w:t>
      </w:r>
    </w:p>
    <w:p w:rsidR="00162E67" w:rsidRPr="00162E67" w:rsidRDefault="00162E67" w:rsidP="00162E67">
      <w:pPr>
        <w:pStyle w:val="Heading2"/>
      </w:pPr>
      <w:r>
        <w:t>Outputs</w:t>
      </w:r>
    </w:p>
    <w:p w:rsidR="00162E67" w:rsidRDefault="00162E67" w:rsidP="00162E67">
      <w:pPr>
        <w:pStyle w:val="Heading2"/>
      </w:pPr>
      <w:r>
        <w:t>Processing tasks</w:t>
      </w:r>
    </w:p>
    <w:p w:rsidR="00162E67" w:rsidRDefault="00162E67" w:rsidP="00162E67">
      <w:pPr>
        <w:pStyle w:val="Heading2"/>
      </w:pPr>
      <w:r>
        <w:t>User interface</w:t>
      </w:r>
    </w:p>
    <w:p w:rsidR="00162E67" w:rsidRDefault="00162E67" w:rsidP="00162E67">
      <w:pPr>
        <w:pStyle w:val="Heading2"/>
      </w:pPr>
      <w:r>
        <w:t>Validations</w:t>
      </w:r>
    </w:p>
    <w:p w:rsidR="00162E67" w:rsidRDefault="00162E67" w:rsidP="00162E67">
      <w:pPr>
        <w:pStyle w:val="Heading2"/>
      </w:pPr>
      <w:r>
        <w:t>Quantitative performance considerations</w:t>
      </w:r>
    </w:p>
    <w:p w:rsidR="00162E67" w:rsidRDefault="00162E67" w:rsidP="00162E67">
      <w:pPr>
        <w:pStyle w:val="Heading2"/>
      </w:pPr>
      <w:r>
        <w:t>Qualitative evaluation criteria</w:t>
      </w:r>
    </w:p>
    <w:p w:rsidR="00162E67" w:rsidRDefault="00162E67" w:rsidP="00162E67">
      <w:pPr>
        <w:pStyle w:val="Heading2"/>
      </w:pPr>
      <w:r>
        <w:t>Data security and integrity</w:t>
      </w:r>
    </w:p>
    <w:p w:rsidR="00162E67" w:rsidRDefault="00B46BCB" w:rsidP="00B46BCB">
      <w:pPr>
        <w:pStyle w:val="Heading1"/>
      </w:pPr>
      <w:r>
        <w:t>Error log</w:t>
      </w:r>
    </w:p>
    <w:p w:rsidR="00B46BCB" w:rsidRDefault="00B46BCB" w:rsidP="00B46BCB">
      <w:pPr>
        <w:pStyle w:val="Heading2"/>
      </w:pPr>
      <w:r>
        <w:t>Error log</w:t>
      </w:r>
    </w:p>
    <w:p w:rsidR="00B46BCB" w:rsidRPr="00B46BCB" w:rsidRDefault="00B46BCB" w:rsidP="00B46BCB">
      <w:pPr>
        <w:pStyle w:val="Heading2"/>
      </w:pPr>
      <w:r>
        <w:t>Error log evidence</w:t>
      </w:r>
      <w:bookmarkStart w:id="0" w:name="_GoBack"/>
      <w:bookmarkEnd w:id="0"/>
    </w:p>
    <w:sectPr w:rsidR="00B46BCB" w:rsidRPr="00B4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67"/>
    <w:rsid w:val="00156CFE"/>
    <w:rsid w:val="00162E67"/>
    <w:rsid w:val="00B4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9C3DD-0DB6-4349-86BB-38240E5A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E6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62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2E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E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2014-07-13T13:00:00Z</dcterms:created>
  <dcterms:modified xsi:type="dcterms:W3CDTF">2014-07-13T13:11:00Z</dcterms:modified>
</cp:coreProperties>
</file>