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ym8maym8tjt" w:id="0"/>
      <w:bookmarkEnd w:id="0"/>
      <w:r w:rsidDel="00000000" w:rsidR="00000000" w:rsidRPr="00000000">
        <w:rPr>
          <w:rtl w:val="0"/>
        </w:rPr>
        <w:t xml:space="preserve">Pedro Henrique Barros Sayao Ramos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20 anos, solteiro.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Telefone/Whatsapp: (61) 9 9844-3305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E-mail: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ph05barros@gmail.com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Brasília-DF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Jovem com ótima bagagem de experiência no exterior, alta capacidade de aprendizado e boa comunicação. Buscando crescimento profissional e seguir na capacitação para firmamento e estabilidade no mercado.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Acadêmico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 | UniCEUB - Brasília-DF (Cursando 1º semestre)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Operação de Redes</w:t>
      </w:r>
      <w:r w:rsidDel="00000000" w:rsidR="00000000" w:rsidRPr="00000000">
        <w:rPr>
          <w:rtl w:val="0"/>
        </w:rPr>
        <w:t xml:space="preserve"> | FSI Formación - Madrid-España (Mai 2023 - Jan 2024)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Profissional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Analista de Compras Jr. | </w:t>
      </w:r>
      <w:r w:rsidDel="00000000" w:rsidR="00000000" w:rsidRPr="00000000">
        <w:rPr>
          <w:b w:val="1"/>
          <w:bCs w:val="1"/>
          <w:rtl w:val="0"/>
        </w:rPr>
        <w:t xml:space="preserve">CAIXA Residencial</w:t>
      </w:r>
      <w:r w:rsidDel="00000000" w:rsidR="00000000" w:rsidRPr="00000000">
        <w:rPr>
          <w:rtl w:val="0"/>
        </w:rPr>
        <w:t xml:space="preserve"> (Dez 2024 - Atual)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Gerenciamento e administração do escritório filial da CAIXA Residencial em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Brasília. Funções gerais de administração e manutenção do escritório e do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camarote da empresa na Arena BSB (Mané Garrincha).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Estágio | </w:t>
      </w:r>
      <w:r w:rsidDel="00000000" w:rsidR="00000000" w:rsidRPr="00000000">
        <w:rPr>
          <w:b w:val="1"/>
          <w:bCs w:val="1"/>
          <w:rtl w:val="0"/>
        </w:rPr>
        <w:t xml:space="preserve">FSI Formación</w:t>
      </w:r>
      <w:r w:rsidDel="00000000" w:rsidR="00000000" w:rsidRPr="00000000">
        <w:rPr>
          <w:rtl w:val="0"/>
        </w:rPr>
        <w:t xml:space="preserve"> (Dez 2023 - Fev 2024)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Manutenção e operação da rede de internet de um centro de formação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docente. Tarefas como: passagem de cabos, configuração e administração 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da rede local.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Idiomas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Inglês - Intermediário B1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High pass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certificação internacional Language Cert.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Espanhol - fluente/nativo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Escolarização básica e média em Madrid, o que me proporcionou compreensão e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fala nativa do idioma.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ind w:left="0" w:firstLine="720"/>
        <w:rPr/>
      </w:pPr>
      <w:r w:rsidDel="00000000" w:rsidR="00000000" w:rsidRPr="00000000">
        <w:rPr>
          <w:rtl w:val="0"/>
        </w:rPr>
        <w:t xml:space="preserve">        </w:t>
        <w:tab/>
        <w:tab/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h05barro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