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ECE" w:rsidRPr="00755ECE" w:rsidRDefault="00755ECE" w:rsidP="00755EC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r w:rsidRPr="00755ECE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Win10下建立VPN连接(PPTP方式)</w:t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 w:hint="eastAsia"/>
          <w:color w:val="000000"/>
          <w:kern w:val="0"/>
          <w:szCs w:val="21"/>
        </w:rPr>
        <w:t>1. 点击桌面右下角任务栏中的网络图标，然后点击“打开网络和共享中心”;出现以下界面，点击“设置新的连接或网络”；</w:t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3429000"/>
            <wp:effectExtent l="0" t="0" r="0" b="0"/>
            <wp:docPr id="12" name="图片 12" descr="https://s1.gosuo.com/images/vpn/win10/win1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gosuo.com/images/vpn/win10/win10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 w:hint="eastAsia"/>
          <w:color w:val="000000"/>
          <w:kern w:val="0"/>
          <w:szCs w:val="21"/>
        </w:rPr>
        <w:t>2. 选择“连接到工作区”，点击“下一步”；</w:t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4495800"/>
            <wp:effectExtent l="0" t="0" r="0" b="0"/>
            <wp:docPr id="11" name="图片 11" descr="https://s1.gosuo.com/images/vpn/win10/win1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.gosuo.com/images/vpn/win10/win10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 w:hint="eastAsia"/>
          <w:color w:val="000000"/>
          <w:kern w:val="0"/>
          <w:szCs w:val="21"/>
        </w:rPr>
        <w:t>3. 如果已经存在其他连接，则在这一步选择“否，创建新连接”；如果没有，则这一步将被跳过；</w:t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4495800"/>
            <wp:effectExtent l="0" t="0" r="0" b="0"/>
            <wp:docPr id="10" name="图片 10" descr="https://s1.gosuo.com/images/vpn/win10/win1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gosuo.com/images/vpn/win10/win10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 w:hint="eastAsia"/>
          <w:color w:val="000000"/>
          <w:kern w:val="0"/>
          <w:szCs w:val="21"/>
        </w:rPr>
        <w:t>4. 选择“使用我的Internet连接（VPN）”，点击“下一步”;</w:t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4495800"/>
            <wp:effectExtent l="0" t="0" r="0" b="0"/>
            <wp:docPr id="9" name="图片 9" descr="https://s1.gosuo.com/images/vpn/win10/win10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.gosuo.com/images/vpn/win10/win10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 w:hint="eastAsia"/>
          <w:color w:val="000000"/>
          <w:kern w:val="0"/>
          <w:szCs w:val="21"/>
        </w:rPr>
        <w:t>5. 在“Internet地址”栏填写VPN服务器地址。“目标名称”随意填写（教程里填“VPN连接1”），点击“创建</w:t>
      </w:r>
      <w:bookmarkStart w:id="0" w:name="_GoBack"/>
      <w:bookmarkEnd w:id="0"/>
      <w:r w:rsidRPr="00755ECE">
        <w:rPr>
          <w:rFonts w:ascii="微软雅黑" w:eastAsia="微软雅黑" w:hAnsi="微软雅黑" w:cs="宋体" w:hint="eastAsia"/>
          <w:color w:val="000000"/>
          <w:kern w:val="0"/>
          <w:szCs w:val="21"/>
        </w:rPr>
        <w:t>”;</w:t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4495800"/>
            <wp:effectExtent l="0" t="0" r="0" b="0"/>
            <wp:docPr id="8" name="图片 8" descr="https://s1.gosuo.com/images/vpn/win10/win10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.gosuo.com/images/vpn/win10/win10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 w:hint="eastAsia"/>
          <w:color w:val="000000"/>
          <w:kern w:val="0"/>
          <w:szCs w:val="21"/>
        </w:rPr>
        <w:t>6. 创建完成后，回到“网络和共享中心”，点击“更改适配器设置”；</w:t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3257550"/>
            <wp:effectExtent l="0" t="0" r="0" b="0"/>
            <wp:docPr id="7" name="图片 7" descr="https://s1.gosuo.com/images/vpn/win10/win10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.gosuo.com/images/vpn/win10/win10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 w:hint="eastAsia"/>
          <w:color w:val="000000"/>
          <w:kern w:val="0"/>
          <w:szCs w:val="21"/>
        </w:rPr>
        <w:t>7. 右键刚才创建成功的“VPN连接1”，点击属性；</w:t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3657600"/>
            <wp:effectExtent l="0" t="0" r="0" b="0"/>
            <wp:docPr id="6" name="图片 6" descr="https://s1.gosuo.com/images/vpn/win10/win10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.gosuo.com/images/vpn/win10/win10_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 w:hint="eastAsia"/>
          <w:color w:val="000000"/>
          <w:kern w:val="0"/>
          <w:szCs w:val="21"/>
        </w:rPr>
        <w:t>8. 在“安全”选项卡中，VPN类型选择“点对点隧道协议（PPTP）”，数据加密选择“可选加密”；</w:t>
      </w:r>
      <w:r w:rsidRPr="00755EC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身份验证选择“允许使用这些协议”，勾选“Microsoft CHAP Version 2……”，点击“确定”；</w:t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5524500"/>
            <wp:effectExtent l="0" t="0" r="0" b="0"/>
            <wp:docPr id="5" name="图片 5" descr="https://s1.gosuo.com/images/vpn/win10/win10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.gosuo.com/images/vpn/win10/win10_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 w:hint="eastAsia"/>
          <w:color w:val="000000"/>
          <w:kern w:val="0"/>
          <w:szCs w:val="21"/>
        </w:rPr>
        <w:t>9. 右键刚才创建成功的“VPN连接1”，点击“连接/断开连接”；</w:t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3371850"/>
            <wp:effectExtent l="0" t="0" r="0" b="0"/>
            <wp:docPr id="4" name="图片 4" descr="https://s1.gosuo.com/images/vpn/win10/win10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.gosuo.com/images/vpn/win10/win10_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 w:hint="eastAsia"/>
          <w:color w:val="000000"/>
          <w:kern w:val="0"/>
          <w:szCs w:val="21"/>
        </w:rPr>
        <w:t>10. 点击左侧的“VPN”，再点击刚才设置好的“VPN连接1”，点击“连接”；</w:t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3371850"/>
            <wp:effectExtent l="0" t="0" r="0" b="0"/>
            <wp:docPr id="3" name="图片 3" descr="https://s1.gosuo.com/images/vpn/win10/win10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.gosuo.com/images/vpn/win10/win10_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 w:hint="eastAsia"/>
          <w:color w:val="000000"/>
          <w:kern w:val="0"/>
          <w:szCs w:val="21"/>
        </w:rPr>
        <w:t>11. 填写订单中设置的VPN用户名和密码，点击“确定”，</w:t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4762500"/>
            <wp:effectExtent l="0" t="0" r="0" b="0"/>
            <wp:docPr id="2" name="图片 2" descr="https://s1.gosuo.com/images/vpn/win10/win10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.gosuo.com/images/vpn/win10/win10_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 w:hint="eastAsia"/>
          <w:color w:val="000000"/>
          <w:kern w:val="0"/>
          <w:szCs w:val="21"/>
        </w:rPr>
        <w:t>12. 提示“已连接”，表示连接成功。</w:t>
      </w:r>
    </w:p>
    <w:p w:rsidR="00755ECE" w:rsidRPr="00755ECE" w:rsidRDefault="00755ECE" w:rsidP="00755ECE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55EC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477000" cy="3771900"/>
            <wp:effectExtent l="0" t="0" r="0" b="0"/>
            <wp:docPr id="1" name="图片 1" descr="https://s1.gosuo.com/images/vpn/win10/win10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.gosuo.com/images/vpn/win10/win10_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650" w:rsidRDefault="00B57650"/>
    <w:sectPr w:rsidR="00B57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32"/>
    <w:rsid w:val="00755ECE"/>
    <w:rsid w:val="00B57650"/>
    <w:rsid w:val="00E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773EB-1D28-4249-A94D-889B469A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5E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5EC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55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yonghang yan</dc:creator>
  <cp:keywords/>
  <dc:description/>
  <cp:lastModifiedBy>yonghang yan</cp:lastModifiedBy>
  <cp:revision>2</cp:revision>
  <dcterms:created xsi:type="dcterms:W3CDTF">2017-05-13T04:34:00Z</dcterms:created>
  <dcterms:modified xsi:type="dcterms:W3CDTF">2017-05-13T04:35:00Z</dcterms:modified>
</cp:coreProperties>
</file>