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AAD68" w14:textId="138AB55B" w:rsidR="008743FF" w:rsidRPr="003B6D29" w:rsidRDefault="008743FF" w:rsidP="008743FF">
      <w:pPr>
        <w:pStyle w:val="1"/>
        <w:rPr>
          <w:rStyle w:val="a6"/>
          <w:rFonts w:asciiTheme="minorHAnsi" w:hAnsiTheme="minorHAnsi" w:cstheme="minorHAnsi"/>
        </w:rPr>
      </w:pPr>
      <w:r w:rsidRPr="003B6D29">
        <w:rPr>
          <w:rStyle w:val="a6"/>
          <w:rFonts w:asciiTheme="minorHAnsi" w:hAnsiTheme="minorHAnsi" w:cstheme="minorHAnsi"/>
        </w:rPr>
        <w:t>Chapter 1 : C++</w:t>
      </w:r>
      <w:r w:rsidRPr="003B6D29">
        <w:rPr>
          <w:rStyle w:val="a6"/>
          <w:rFonts w:asciiTheme="minorHAnsi" w:hAnsiTheme="minorHAnsi" w:cstheme="minorHAnsi"/>
        </w:rPr>
        <w:t>에</w:t>
      </w:r>
      <w:r w:rsidRPr="003B6D29">
        <w:rPr>
          <w:rStyle w:val="a6"/>
          <w:rFonts w:asciiTheme="minorHAnsi" w:hAnsiTheme="minorHAnsi" w:cstheme="minorHAnsi"/>
        </w:rPr>
        <w:t xml:space="preserve"> </w:t>
      </w:r>
      <w:r w:rsidRPr="003B6D29">
        <w:rPr>
          <w:rStyle w:val="a6"/>
          <w:rFonts w:asciiTheme="minorHAnsi" w:hAnsiTheme="minorHAnsi" w:cstheme="minorHAnsi"/>
        </w:rPr>
        <w:t>왔으면</w:t>
      </w:r>
      <w:r w:rsidRPr="003B6D29">
        <w:rPr>
          <w:rStyle w:val="a6"/>
          <w:rFonts w:asciiTheme="minorHAnsi" w:hAnsiTheme="minorHAnsi" w:cstheme="minorHAnsi"/>
        </w:rPr>
        <w:t xml:space="preserve"> </w:t>
      </w:r>
      <w:proofErr w:type="spellStart"/>
      <w:r w:rsidRPr="003B6D29">
        <w:rPr>
          <w:rStyle w:val="a6"/>
          <w:rFonts w:asciiTheme="minorHAnsi" w:hAnsiTheme="minorHAnsi" w:cstheme="minorHAnsi"/>
        </w:rPr>
        <w:t>c++</w:t>
      </w:r>
      <w:proofErr w:type="spellEnd"/>
      <w:r w:rsidRPr="003B6D29">
        <w:rPr>
          <w:rStyle w:val="a6"/>
          <w:rFonts w:asciiTheme="minorHAnsi" w:hAnsiTheme="minorHAnsi" w:cstheme="minorHAnsi"/>
        </w:rPr>
        <w:t>의</w:t>
      </w:r>
      <w:r w:rsidRPr="003B6D29">
        <w:rPr>
          <w:rStyle w:val="a6"/>
          <w:rFonts w:asciiTheme="minorHAnsi" w:hAnsiTheme="minorHAnsi" w:cstheme="minorHAnsi"/>
        </w:rPr>
        <w:t xml:space="preserve"> </w:t>
      </w:r>
      <w:r w:rsidRPr="003B6D29">
        <w:rPr>
          <w:rStyle w:val="a6"/>
          <w:rFonts w:asciiTheme="minorHAnsi" w:hAnsiTheme="minorHAnsi" w:cstheme="minorHAnsi"/>
        </w:rPr>
        <w:t>법을</w:t>
      </w:r>
      <w:r w:rsidRPr="003B6D29">
        <w:rPr>
          <w:rStyle w:val="a6"/>
          <w:rFonts w:asciiTheme="minorHAnsi" w:hAnsiTheme="minorHAnsi" w:cstheme="minorHAnsi"/>
        </w:rPr>
        <w:t xml:space="preserve"> </w:t>
      </w:r>
      <w:r w:rsidRPr="003B6D29">
        <w:rPr>
          <w:rStyle w:val="a6"/>
          <w:rFonts w:asciiTheme="minorHAnsi" w:hAnsiTheme="minorHAnsi" w:cstheme="minorHAnsi"/>
        </w:rPr>
        <w:t>따릅시다</w:t>
      </w:r>
    </w:p>
    <w:p w14:paraId="66B5E771" w14:textId="69322A97" w:rsidR="008743FF" w:rsidRPr="003B6D29" w:rsidRDefault="008743FF" w:rsidP="003B6D29">
      <w:pPr>
        <w:pStyle w:val="2"/>
        <w:rPr>
          <w:rFonts w:asciiTheme="minorHAnsi" w:hAnsiTheme="minorHAnsi" w:cstheme="minorHAnsi"/>
          <w:lang w:eastAsia="ko-KR"/>
        </w:rPr>
      </w:pPr>
      <w:r w:rsidRPr="003B6D29">
        <w:rPr>
          <w:rFonts w:asciiTheme="minorHAnsi" w:hAnsiTheme="minorHAnsi" w:cstheme="minorHAnsi"/>
          <w:lang w:eastAsia="ko-KR"/>
        </w:rPr>
        <w:t>항목</w:t>
      </w:r>
      <w:r w:rsidRPr="003B6D29">
        <w:rPr>
          <w:rFonts w:asciiTheme="minorHAnsi" w:hAnsiTheme="minorHAnsi" w:cstheme="minorHAnsi"/>
          <w:lang w:eastAsia="ko-KR"/>
        </w:rPr>
        <w:t xml:space="preserve"> 1</w:t>
      </w:r>
      <w:r w:rsidRPr="003B6D29">
        <w:rPr>
          <w:rFonts w:asciiTheme="minorHAnsi" w:hAnsiTheme="minorHAnsi" w:cstheme="minorHAnsi"/>
          <w:lang w:eastAsia="ko-KR"/>
        </w:rPr>
        <w:t>ㅣ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  <w:proofErr w:type="spellStart"/>
      <w:r w:rsidRPr="003B6D29">
        <w:rPr>
          <w:rFonts w:asciiTheme="minorHAnsi" w:hAnsiTheme="minorHAnsi" w:cstheme="minorHAnsi"/>
          <w:lang w:eastAsia="ko-KR"/>
        </w:rPr>
        <w:t>c++</w:t>
      </w:r>
      <w:proofErr w:type="spellEnd"/>
      <w:r w:rsidRPr="003B6D29">
        <w:rPr>
          <w:rFonts w:asciiTheme="minorHAnsi" w:hAnsiTheme="minorHAnsi" w:cstheme="minorHAnsi"/>
          <w:lang w:eastAsia="ko-KR"/>
        </w:rPr>
        <w:t>의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  <w:r w:rsidRPr="003B6D29">
        <w:rPr>
          <w:rFonts w:asciiTheme="minorHAnsi" w:hAnsiTheme="minorHAnsi" w:cstheme="minorHAnsi"/>
          <w:lang w:eastAsia="ko-KR"/>
        </w:rPr>
        <w:t>집합체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  <w:r w:rsidRPr="003B6D29">
        <w:rPr>
          <w:rFonts w:asciiTheme="minorHAnsi" w:hAnsiTheme="minorHAnsi" w:cstheme="minorHAnsi"/>
          <w:lang w:eastAsia="ko-KR"/>
        </w:rPr>
        <w:t>파악</w:t>
      </w:r>
    </w:p>
    <w:p w14:paraId="4498E05C" w14:textId="5CD0AC67" w:rsidR="008743FF" w:rsidRPr="003B6D29" w:rsidRDefault="008743FF" w:rsidP="008743FF">
      <w:pPr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>C++</w:t>
      </w:r>
      <w:r w:rsidRPr="003B6D29">
        <w:rPr>
          <w:rFonts w:cstheme="minorHAnsi"/>
          <w:lang w:eastAsia="ko-KR"/>
        </w:rPr>
        <w:t>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여러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언어의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연합체로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볼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있다</w:t>
      </w:r>
      <w:r w:rsidRPr="003B6D29">
        <w:rPr>
          <w:rFonts w:cstheme="minorHAnsi"/>
          <w:lang w:eastAsia="ko-KR"/>
        </w:rPr>
        <w:t xml:space="preserve">. </w:t>
      </w:r>
    </w:p>
    <w:p w14:paraId="4C72CDA6" w14:textId="11DAEB2D" w:rsidR="008743FF" w:rsidRPr="003B6D29" w:rsidRDefault="008743FF" w:rsidP="008743FF">
      <w:pPr>
        <w:pStyle w:val="a5"/>
        <w:numPr>
          <w:ilvl w:val="0"/>
          <w:numId w:val="1"/>
        </w:numPr>
        <w:ind w:leftChars="0"/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 xml:space="preserve">C : </w:t>
      </w:r>
      <w:r w:rsidRPr="003B6D29">
        <w:rPr>
          <w:rFonts w:cstheme="minorHAnsi"/>
          <w:lang w:eastAsia="ko-KR"/>
        </w:rPr>
        <w:t>많은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규칙이</w:t>
      </w:r>
      <w:r w:rsidRPr="003B6D29">
        <w:rPr>
          <w:rFonts w:cstheme="minorHAnsi"/>
          <w:lang w:eastAsia="ko-KR"/>
        </w:rPr>
        <w:t xml:space="preserve"> C</w:t>
      </w:r>
      <w:r w:rsidRPr="003B6D29">
        <w:rPr>
          <w:rFonts w:cstheme="minorHAnsi"/>
          <w:lang w:eastAsia="ko-KR"/>
        </w:rPr>
        <w:t>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유사하다</w:t>
      </w:r>
      <w:r w:rsidRPr="003B6D29">
        <w:rPr>
          <w:rFonts w:cstheme="minorHAnsi"/>
          <w:lang w:eastAsia="ko-KR"/>
        </w:rPr>
        <w:t>.</w:t>
      </w:r>
    </w:p>
    <w:p w14:paraId="27B8223D" w14:textId="7597144C" w:rsidR="008743FF" w:rsidRPr="003B6D29" w:rsidRDefault="008743FF" w:rsidP="008743FF">
      <w:pPr>
        <w:pStyle w:val="a5"/>
        <w:numPr>
          <w:ilvl w:val="0"/>
          <w:numId w:val="1"/>
        </w:numPr>
        <w:ind w:leftChars="0"/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>객체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지향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개념의</w:t>
      </w:r>
      <w:r w:rsidRPr="003B6D29">
        <w:rPr>
          <w:rFonts w:cstheme="minorHAnsi"/>
          <w:lang w:eastAsia="ko-KR"/>
        </w:rPr>
        <w:t xml:space="preserve"> C++ : </w:t>
      </w:r>
      <w:r w:rsidRPr="003B6D29">
        <w:rPr>
          <w:rFonts w:cstheme="minorHAnsi"/>
          <w:lang w:eastAsia="ko-KR"/>
        </w:rPr>
        <w:t>클래스를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쓰는</w:t>
      </w:r>
      <w:r w:rsidRPr="003B6D29">
        <w:rPr>
          <w:rFonts w:cstheme="minorHAnsi"/>
          <w:lang w:eastAsia="ko-KR"/>
        </w:rPr>
        <w:t xml:space="preserve"> C</w:t>
      </w:r>
      <w:r w:rsidRPr="003B6D29">
        <w:rPr>
          <w:rFonts w:cstheme="minorHAnsi"/>
          <w:lang w:eastAsia="ko-KR"/>
        </w:rPr>
        <w:t>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해당되는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부분이다</w:t>
      </w:r>
      <w:r w:rsidRPr="003B6D29">
        <w:rPr>
          <w:rFonts w:cstheme="minorHAnsi"/>
          <w:lang w:eastAsia="ko-KR"/>
        </w:rPr>
        <w:t xml:space="preserve">. </w:t>
      </w:r>
      <w:proofErr w:type="spellStart"/>
      <w:r w:rsidRPr="003B6D29">
        <w:rPr>
          <w:rFonts w:cstheme="minorHAnsi"/>
          <w:lang w:eastAsia="ko-KR"/>
        </w:rPr>
        <w:t>생성자</w:t>
      </w:r>
      <w:proofErr w:type="spellEnd"/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소멸자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캡슐화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상속</w:t>
      </w:r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다형성</w:t>
      </w:r>
      <w:proofErr w:type="spellEnd"/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가상함수</w:t>
      </w:r>
      <w:proofErr w:type="spellEnd"/>
      <w:r w:rsidRPr="003B6D29">
        <w:rPr>
          <w:rFonts w:cstheme="minorHAnsi"/>
          <w:lang w:eastAsia="ko-KR"/>
        </w:rPr>
        <w:t>…</w:t>
      </w:r>
    </w:p>
    <w:p w14:paraId="31FFFE5E" w14:textId="7C802642" w:rsidR="008743FF" w:rsidRPr="003B6D29" w:rsidRDefault="008743FF" w:rsidP="008743FF">
      <w:pPr>
        <w:pStyle w:val="a5"/>
        <w:numPr>
          <w:ilvl w:val="0"/>
          <w:numId w:val="1"/>
        </w:numPr>
        <w:ind w:leftChars="0"/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>템플릿</w:t>
      </w:r>
      <w:r w:rsidRPr="003B6D29">
        <w:rPr>
          <w:rFonts w:cstheme="minorHAnsi"/>
          <w:lang w:eastAsia="ko-KR"/>
        </w:rPr>
        <w:t xml:space="preserve"> C++ : </w:t>
      </w:r>
      <w:r w:rsidRPr="003B6D29">
        <w:rPr>
          <w:rFonts w:cstheme="minorHAnsi"/>
          <w:lang w:eastAsia="ko-KR"/>
        </w:rPr>
        <w:t>일반화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프로그래밍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부분이다</w:t>
      </w:r>
      <w:r w:rsidRPr="003B6D29">
        <w:rPr>
          <w:rFonts w:cstheme="minorHAnsi"/>
          <w:lang w:eastAsia="ko-KR"/>
        </w:rPr>
        <w:t>.</w:t>
      </w:r>
    </w:p>
    <w:p w14:paraId="1C1DED5B" w14:textId="2E80F807" w:rsidR="008743FF" w:rsidRPr="003B6D29" w:rsidRDefault="008743FF" w:rsidP="008743FF">
      <w:pPr>
        <w:pStyle w:val="a5"/>
        <w:numPr>
          <w:ilvl w:val="0"/>
          <w:numId w:val="1"/>
        </w:numPr>
        <w:ind w:leftChars="0"/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 xml:space="preserve">STL : </w:t>
      </w:r>
      <w:r w:rsidRPr="003B6D29">
        <w:rPr>
          <w:rFonts w:cstheme="minorHAnsi"/>
          <w:lang w:eastAsia="ko-KR"/>
        </w:rPr>
        <w:t>템플릿의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라이브러리이다</w:t>
      </w:r>
      <w:r w:rsidRPr="003B6D29">
        <w:rPr>
          <w:rFonts w:cstheme="minorHAnsi"/>
          <w:lang w:eastAsia="ko-KR"/>
        </w:rPr>
        <w:t xml:space="preserve">. </w:t>
      </w:r>
      <w:r w:rsidRPr="003B6D29">
        <w:rPr>
          <w:rFonts w:cstheme="minorHAnsi"/>
          <w:lang w:eastAsia="ko-KR"/>
        </w:rPr>
        <w:t>컨테이너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반복자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알고리즘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함수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객체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등</w:t>
      </w:r>
    </w:p>
    <w:p w14:paraId="5C44A569" w14:textId="72719512" w:rsidR="008743FF" w:rsidRPr="003B6D29" w:rsidRDefault="008743FF" w:rsidP="003B6D29">
      <w:pPr>
        <w:pStyle w:val="2"/>
        <w:rPr>
          <w:rFonts w:asciiTheme="minorHAnsi" w:hAnsiTheme="minorHAnsi" w:cstheme="minorHAnsi"/>
          <w:lang w:eastAsia="ko-KR"/>
        </w:rPr>
      </w:pPr>
      <w:r w:rsidRPr="003B6D29">
        <w:rPr>
          <w:rFonts w:asciiTheme="minorHAnsi" w:hAnsiTheme="minorHAnsi" w:cstheme="minorHAnsi"/>
          <w:lang w:eastAsia="ko-KR"/>
        </w:rPr>
        <w:t>항목</w:t>
      </w:r>
      <w:r w:rsidRPr="003B6D29">
        <w:rPr>
          <w:rFonts w:asciiTheme="minorHAnsi" w:hAnsiTheme="minorHAnsi" w:cstheme="minorHAnsi"/>
          <w:lang w:eastAsia="ko-KR"/>
        </w:rPr>
        <w:t xml:space="preserve"> 2</w:t>
      </w:r>
      <w:r w:rsidR="00E42CB9" w:rsidRPr="00E42CB9">
        <w:rPr>
          <w:rFonts w:asciiTheme="minorHAnsi" w:hAnsiTheme="minorHAnsi" w:cstheme="minorHAnsi"/>
          <w:lang w:eastAsia="ko-KR"/>
        </w:rPr>
        <w:t xml:space="preserve"> </w:t>
      </w:r>
      <w:proofErr w:type="spellStart"/>
      <w:r w:rsidR="00E42CB9" w:rsidRPr="003B6D29">
        <w:rPr>
          <w:rFonts w:asciiTheme="minorHAnsi" w:hAnsiTheme="minorHAnsi" w:cstheme="minorHAnsi"/>
          <w:lang w:eastAsia="ko-KR"/>
        </w:rPr>
        <w:t>ㅣ</w:t>
      </w:r>
      <w:proofErr w:type="spellEnd"/>
      <w:r w:rsidRPr="003B6D29">
        <w:rPr>
          <w:rFonts w:asciiTheme="minorHAnsi" w:hAnsiTheme="minorHAnsi" w:cstheme="minorHAnsi"/>
          <w:lang w:eastAsia="ko-KR"/>
        </w:rPr>
        <w:t xml:space="preserve"> #define</w:t>
      </w:r>
      <w:r w:rsidRPr="003B6D29">
        <w:rPr>
          <w:rFonts w:asciiTheme="minorHAnsi" w:hAnsiTheme="minorHAnsi" w:cstheme="minorHAnsi"/>
          <w:lang w:eastAsia="ko-KR"/>
        </w:rPr>
        <w:t>을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  <w:proofErr w:type="spellStart"/>
      <w:r w:rsidRPr="003B6D29">
        <w:rPr>
          <w:rFonts w:asciiTheme="minorHAnsi" w:hAnsiTheme="minorHAnsi" w:cstheme="minorHAnsi"/>
          <w:lang w:eastAsia="ko-KR"/>
        </w:rPr>
        <w:t>쓰려거든</w:t>
      </w:r>
      <w:proofErr w:type="spellEnd"/>
      <w:r w:rsidRPr="003B6D29">
        <w:rPr>
          <w:rFonts w:asciiTheme="minorHAnsi" w:hAnsiTheme="minorHAnsi" w:cstheme="minorHAnsi"/>
          <w:lang w:eastAsia="ko-KR"/>
        </w:rPr>
        <w:t xml:space="preserve"> const, </w:t>
      </w:r>
      <w:proofErr w:type="spellStart"/>
      <w:r w:rsidRPr="003B6D29">
        <w:rPr>
          <w:rFonts w:asciiTheme="minorHAnsi" w:hAnsiTheme="minorHAnsi" w:cstheme="minorHAnsi"/>
          <w:lang w:eastAsia="ko-KR"/>
        </w:rPr>
        <w:t>enum</w:t>
      </w:r>
      <w:proofErr w:type="spellEnd"/>
      <w:r w:rsidRPr="003B6D29">
        <w:rPr>
          <w:rFonts w:asciiTheme="minorHAnsi" w:hAnsiTheme="minorHAnsi" w:cstheme="minorHAnsi"/>
          <w:lang w:eastAsia="ko-KR"/>
        </w:rPr>
        <w:t>, inline</w:t>
      </w:r>
      <w:r w:rsidRPr="003B6D29">
        <w:rPr>
          <w:rFonts w:asciiTheme="minorHAnsi" w:hAnsiTheme="minorHAnsi" w:cstheme="minorHAnsi"/>
          <w:lang w:eastAsia="ko-KR"/>
        </w:rPr>
        <w:t>을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  <w:r w:rsidRPr="003B6D29">
        <w:rPr>
          <w:rFonts w:asciiTheme="minorHAnsi" w:hAnsiTheme="minorHAnsi" w:cstheme="minorHAnsi"/>
          <w:lang w:eastAsia="ko-KR"/>
        </w:rPr>
        <w:t>떠올리자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</w:p>
    <w:p w14:paraId="201171C2" w14:textId="63523BB2" w:rsidR="008743FF" w:rsidRPr="003B6D29" w:rsidRDefault="008743FF" w:rsidP="008743FF">
      <w:pPr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>즉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가급적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선행</w:t>
      </w:r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처리자보다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컴파일러를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가까이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하자는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의미이다</w:t>
      </w:r>
      <w:r w:rsidRPr="003B6D29">
        <w:rPr>
          <w:rFonts w:cstheme="minorHAnsi"/>
          <w:lang w:eastAsia="ko-KR"/>
        </w:rPr>
        <w:t xml:space="preserve">. </w:t>
      </w:r>
      <w:r w:rsidRPr="003B6D29">
        <w:rPr>
          <w:rFonts w:cstheme="minorHAnsi"/>
          <w:lang w:eastAsia="ko-KR"/>
        </w:rPr>
        <w:t>선행</w:t>
      </w:r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처리자로</w:t>
      </w:r>
      <w:proofErr w:type="spellEnd"/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선언시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해당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기호식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이름은</w:t>
      </w:r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컴파일러에겐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보이지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않고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선언된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상수로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보인다</w:t>
      </w:r>
      <w:r w:rsidRPr="003B6D29">
        <w:rPr>
          <w:rFonts w:cstheme="minorHAnsi"/>
          <w:lang w:eastAsia="ko-KR"/>
        </w:rPr>
        <w:t xml:space="preserve">. </w:t>
      </w:r>
      <w:r w:rsidRPr="003B6D29">
        <w:rPr>
          <w:rFonts w:cstheme="minorHAnsi"/>
          <w:lang w:eastAsia="ko-KR"/>
        </w:rPr>
        <w:t>따라서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해당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기호식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이름이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기호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테이블에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포함되어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있지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않기에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해당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부분에서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에러가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나면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찾기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어려울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있다</w:t>
      </w:r>
      <w:r w:rsidRPr="003B6D29">
        <w:rPr>
          <w:rFonts w:cstheme="minorHAnsi"/>
          <w:lang w:eastAsia="ko-KR"/>
        </w:rPr>
        <w:t>.</w:t>
      </w:r>
    </w:p>
    <w:p w14:paraId="64C8F474" w14:textId="74B683C9" w:rsidR="008743FF" w:rsidRPr="003B6D29" w:rsidRDefault="008743FF" w:rsidP="003B6D29">
      <w:pPr>
        <w:rPr>
          <w:rStyle w:val="a8"/>
          <w:rFonts w:cstheme="minorHAnsi"/>
        </w:rPr>
      </w:pPr>
      <w:r w:rsidRPr="003B6D29">
        <w:rPr>
          <w:rStyle w:val="a8"/>
          <w:rFonts w:cstheme="minorHAnsi"/>
        </w:rPr>
        <w:t xml:space="preserve">Ex) #define ASPECT_RATIO 1.654 -&gt; const double </w:t>
      </w:r>
      <w:proofErr w:type="spellStart"/>
      <w:r w:rsidRPr="003B6D29">
        <w:rPr>
          <w:rStyle w:val="a8"/>
          <w:rFonts w:cstheme="minorHAnsi"/>
        </w:rPr>
        <w:t>AspectRatio</w:t>
      </w:r>
      <w:proofErr w:type="spellEnd"/>
      <w:r w:rsidRPr="003B6D29">
        <w:rPr>
          <w:rStyle w:val="a8"/>
          <w:rFonts w:cstheme="minorHAnsi"/>
        </w:rPr>
        <w:t xml:space="preserve"> = 1.654</w:t>
      </w:r>
    </w:p>
    <w:p w14:paraId="45CE2DD0" w14:textId="3C1B5506" w:rsidR="008743FF" w:rsidRDefault="008743FF" w:rsidP="008743FF">
      <w:pPr>
        <w:rPr>
          <w:rFonts w:cstheme="minorHAnsi"/>
          <w:lang w:eastAsia="ko-KR"/>
        </w:rPr>
      </w:pPr>
      <w:r w:rsidRPr="003B6D29">
        <w:rPr>
          <w:rFonts w:cstheme="minorHAnsi"/>
          <w:lang w:eastAsia="ko-KR"/>
        </w:rPr>
        <w:t>위와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같이</w:t>
      </w:r>
      <w:r w:rsidRPr="003B6D29">
        <w:rPr>
          <w:rFonts w:cstheme="minorHAnsi"/>
          <w:lang w:eastAsia="ko-KR"/>
        </w:rPr>
        <w:t xml:space="preserve"> const </w:t>
      </w:r>
      <w:proofErr w:type="spellStart"/>
      <w:r w:rsidRPr="003B6D29">
        <w:rPr>
          <w:rFonts w:cstheme="minorHAnsi"/>
          <w:lang w:eastAsia="ko-KR"/>
        </w:rPr>
        <w:t>를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사용시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기호테이블에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포함이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되고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최종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코드의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크기도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작아진다</w:t>
      </w:r>
      <w:r w:rsidRPr="003B6D29">
        <w:rPr>
          <w:rFonts w:cstheme="minorHAnsi"/>
          <w:lang w:eastAsia="ko-KR"/>
        </w:rPr>
        <w:t xml:space="preserve">. </w:t>
      </w:r>
      <w:r w:rsidRPr="003B6D29">
        <w:rPr>
          <w:rFonts w:cstheme="minorHAnsi"/>
          <w:lang w:eastAsia="ko-KR"/>
        </w:rPr>
        <w:t>이는</w:t>
      </w:r>
      <w:r w:rsidRPr="003B6D29">
        <w:rPr>
          <w:rFonts w:cstheme="minorHAnsi"/>
          <w:lang w:eastAsia="ko-KR"/>
        </w:rPr>
        <w:t xml:space="preserve"> 1.654 </w:t>
      </w:r>
      <w:r w:rsidRPr="003B6D29">
        <w:rPr>
          <w:rFonts w:cstheme="minorHAnsi"/>
          <w:lang w:eastAsia="ko-KR"/>
        </w:rPr>
        <w:t>라는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사본이</w:t>
      </w:r>
      <w:r w:rsidRPr="003B6D29">
        <w:rPr>
          <w:rFonts w:cstheme="minorHAnsi"/>
          <w:lang w:eastAsia="ko-KR"/>
        </w:rPr>
        <w:t xml:space="preserve"> #define</w:t>
      </w:r>
      <w:r w:rsidRPr="003B6D29">
        <w:rPr>
          <w:rFonts w:cstheme="minorHAnsi"/>
          <w:lang w:eastAsia="ko-KR"/>
        </w:rPr>
        <w:t>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경우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선행</w:t>
      </w:r>
      <w:r w:rsidRPr="003B6D29">
        <w:rPr>
          <w:rFonts w:cstheme="minorHAnsi"/>
          <w:lang w:eastAsia="ko-KR"/>
        </w:rPr>
        <w:t xml:space="preserve"> </w:t>
      </w:r>
      <w:proofErr w:type="spellStart"/>
      <w:r w:rsidRPr="003B6D29">
        <w:rPr>
          <w:rFonts w:cstheme="minorHAnsi"/>
          <w:lang w:eastAsia="ko-KR"/>
        </w:rPr>
        <w:t>처리자에</w:t>
      </w:r>
      <w:proofErr w:type="spellEnd"/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의해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등장한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회수만큼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목적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코드에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들어가지만</w:t>
      </w:r>
      <w:r w:rsidRPr="003B6D29">
        <w:rPr>
          <w:rFonts w:cstheme="minorHAnsi"/>
          <w:lang w:eastAsia="ko-KR"/>
        </w:rPr>
        <w:t xml:space="preserve"> const</w:t>
      </w:r>
      <w:r w:rsidRPr="003B6D29">
        <w:rPr>
          <w:rFonts w:cstheme="minorHAnsi"/>
          <w:lang w:eastAsia="ko-KR"/>
        </w:rPr>
        <w:t>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경우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몇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번을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쓰더라도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딱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한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개의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사본이</w:t>
      </w:r>
      <w:r w:rsidRPr="003B6D29">
        <w:rPr>
          <w:rFonts w:cstheme="minorHAnsi"/>
          <w:lang w:eastAsia="ko-KR"/>
        </w:rPr>
        <w:t xml:space="preserve"> </w:t>
      </w:r>
      <w:r w:rsidRPr="003B6D29">
        <w:rPr>
          <w:rFonts w:cstheme="minorHAnsi"/>
          <w:lang w:eastAsia="ko-KR"/>
        </w:rPr>
        <w:t>생기기때문이다</w:t>
      </w:r>
      <w:r w:rsidRPr="003B6D29">
        <w:rPr>
          <w:rFonts w:cstheme="minorHAnsi"/>
          <w:lang w:eastAsia="ko-KR"/>
        </w:rPr>
        <w:t>.</w:t>
      </w:r>
      <w:r w:rsidR="003B6D29" w:rsidRPr="003B6D29">
        <w:rPr>
          <w:rFonts w:cstheme="minorHAnsi"/>
          <w:lang w:eastAsia="ko-KR"/>
        </w:rPr>
        <w:t xml:space="preserve"> </w:t>
      </w:r>
      <w:r w:rsidR="003B6D29" w:rsidRPr="003B6D29">
        <w:rPr>
          <w:rFonts w:cstheme="minorHAnsi"/>
          <w:lang w:eastAsia="ko-KR"/>
        </w:rPr>
        <w:t>이러한</w:t>
      </w:r>
      <w:r w:rsidR="003B6D29" w:rsidRPr="003B6D29">
        <w:rPr>
          <w:rFonts w:cstheme="minorHAnsi"/>
          <w:lang w:eastAsia="ko-KR"/>
        </w:rPr>
        <w:t xml:space="preserve"> </w:t>
      </w:r>
      <w:r w:rsidR="00E42CB9">
        <w:rPr>
          <w:rFonts w:cstheme="minorHAnsi" w:hint="eastAsia"/>
          <w:lang w:eastAsia="ko-KR"/>
        </w:rPr>
        <w:t>상수</w:t>
      </w:r>
      <w:r w:rsidR="00E42CB9">
        <w:rPr>
          <w:rFonts w:cstheme="minorHAnsi" w:hint="eastAsia"/>
          <w:lang w:eastAsia="ko-KR"/>
        </w:rPr>
        <w:t xml:space="preserve"> </w:t>
      </w:r>
      <w:r w:rsidR="00E42CB9">
        <w:rPr>
          <w:rFonts w:cstheme="minorHAnsi" w:hint="eastAsia"/>
          <w:lang w:eastAsia="ko-KR"/>
        </w:rPr>
        <w:t>교체에는</w:t>
      </w:r>
      <w:r w:rsidR="00E42CB9">
        <w:rPr>
          <w:rFonts w:cstheme="minorHAnsi" w:hint="eastAsia"/>
          <w:lang w:eastAsia="ko-KR"/>
        </w:rPr>
        <w:t xml:space="preserve"> </w:t>
      </w:r>
      <w:r w:rsidR="00E42CB9">
        <w:rPr>
          <w:rFonts w:cstheme="minorHAnsi"/>
          <w:lang w:eastAsia="ko-KR"/>
        </w:rPr>
        <w:t>2</w:t>
      </w:r>
      <w:r w:rsidR="00E42CB9">
        <w:rPr>
          <w:rFonts w:cstheme="minorHAnsi" w:hint="eastAsia"/>
          <w:lang w:eastAsia="ko-KR"/>
        </w:rPr>
        <w:t>가지</w:t>
      </w:r>
      <w:r w:rsidR="00E42CB9">
        <w:rPr>
          <w:rFonts w:cstheme="minorHAnsi" w:hint="eastAsia"/>
          <w:lang w:eastAsia="ko-KR"/>
        </w:rPr>
        <w:t xml:space="preserve"> </w:t>
      </w:r>
      <w:r w:rsidR="00E42CB9">
        <w:rPr>
          <w:rFonts w:cstheme="minorHAnsi" w:hint="eastAsia"/>
          <w:lang w:eastAsia="ko-KR"/>
        </w:rPr>
        <w:t>경우를</w:t>
      </w:r>
      <w:r w:rsidR="00E42CB9">
        <w:rPr>
          <w:rFonts w:cstheme="minorHAnsi" w:hint="eastAsia"/>
          <w:lang w:eastAsia="ko-KR"/>
        </w:rPr>
        <w:t xml:space="preserve"> </w:t>
      </w:r>
      <w:r w:rsidR="00E42CB9">
        <w:rPr>
          <w:rFonts w:cstheme="minorHAnsi" w:hint="eastAsia"/>
          <w:lang w:eastAsia="ko-KR"/>
        </w:rPr>
        <w:t>조심해야한다</w:t>
      </w:r>
      <w:r w:rsidR="00E42CB9">
        <w:rPr>
          <w:rFonts w:cstheme="minorHAnsi" w:hint="eastAsia"/>
          <w:lang w:eastAsia="ko-KR"/>
        </w:rPr>
        <w:t>.</w:t>
      </w:r>
    </w:p>
    <w:p w14:paraId="7F9995B3" w14:textId="41217BE1" w:rsidR="00E42CB9" w:rsidRDefault="00E42CB9" w:rsidP="00E42CB9">
      <w:pPr>
        <w:pStyle w:val="a5"/>
        <w:numPr>
          <w:ilvl w:val="0"/>
          <w:numId w:val="2"/>
        </w:numPr>
        <w:ind w:leftChars="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상수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포인터를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</w:t>
      </w:r>
      <w:r>
        <w:rPr>
          <w:rFonts w:cstheme="minorHAnsi" w:hint="eastAsia"/>
          <w:lang w:eastAsia="ko-KR"/>
        </w:rPr>
        <w:t xml:space="preserve"> </w:t>
      </w:r>
    </w:p>
    <w:p w14:paraId="3C9A485F" w14:textId="0A70C0F0" w:rsidR="00E42CB9" w:rsidRDefault="00E42CB9" w:rsidP="00E42CB9">
      <w:pPr>
        <w:pStyle w:val="a5"/>
        <w:numPr>
          <w:ilvl w:val="1"/>
          <w:numId w:val="2"/>
        </w:numPr>
        <w:ind w:leftChars="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상수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대게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헤더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파일에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넣는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것이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상례이므로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꼭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/>
          <w:lang w:eastAsia="ko-KR"/>
        </w:rPr>
        <w:t>const</w:t>
      </w:r>
      <w:r>
        <w:rPr>
          <w:rFonts w:cstheme="minorHAnsi" w:hint="eastAsia"/>
          <w:lang w:eastAsia="ko-KR"/>
        </w:rPr>
        <w:t>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선언을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해야하고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포인터가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가리키는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대상까지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/>
          <w:lang w:eastAsia="ko-KR"/>
        </w:rPr>
        <w:t>const</w:t>
      </w:r>
      <w:r>
        <w:rPr>
          <w:rFonts w:cstheme="minorHAnsi" w:hint="eastAsia"/>
          <w:lang w:eastAsia="ko-KR"/>
        </w:rPr>
        <w:t>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선언하는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것이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보통이다</w:t>
      </w:r>
      <w:r>
        <w:rPr>
          <w:rFonts w:cstheme="minorHAnsi" w:hint="eastAsia"/>
          <w:lang w:eastAsia="ko-KR"/>
        </w:rPr>
        <w:t>.</w:t>
      </w:r>
      <w:proofErr w:type="spellStart"/>
      <w:r>
        <w:rPr>
          <w:rFonts w:cstheme="minorHAnsi" w:hint="eastAsia"/>
          <w:lang w:eastAsia="ko-KR"/>
        </w:rPr>
        <w:t>ㅜ자세한</w:t>
      </w:r>
      <w:proofErr w:type="spellEnd"/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사항은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항목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/>
          <w:lang w:eastAsia="ko-KR"/>
        </w:rPr>
        <w:t>3</w:t>
      </w:r>
      <w:r>
        <w:rPr>
          <w:rFonts w:cstheme="minorHAnsi" w:hint="eastAsia"/>
          <w:lang w:eastAsia="ko-KR"/>
        </w:rPr>
        <w:t>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참고</w:t>
      </w:r>
      <w:r>
        <w:rPr>
          <w:rFonts w:cstheme="minorHAnsi" w:hint="eastAsia"/>
          <w:lang w:eastAsia="ko-KR"/>
        </w:rPr>
        <w:t>.</w:t>
      </w:r>
    </w:p>
    <w:p w14:paraId="451B880F" w14:textId="22A67228" w:rsidR="00E42CB9" w:rsidRDefault="00E42CB9" w:rsidP="00E42CB9">
      <w:pPr>
        <w:pStyle w:val="a5"/>
        <w:numPr>
          <w:ilvl w:val="0"/>
          <w:numId w:val="2"/>
        </w:numPr>
        <w:ind w:leftChars="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클래스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멤버를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상수로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</w:t>
      </w:r>
    </w:p>
    <w:p w14:paraId="6676407F" w14:textId="7E44143A" w:rsidR="00E42CB9" w:rsidRDefault="00E42CB9" w:rsidP="00E42CB9">
      <w:pPr>
        <w:pStyle w:val="a5"/>
        <w:numPr>
          <w:ilvl w:val="1"/>
          <w:numId w:val="2"/>
        </w:numPr>
        <w:ind w:leftChars="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어떤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상수의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유효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범위를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클래스로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한정하고자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할</w:t>
      </w:r>
      <w:r w:rsidR="00801B40"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때는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그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상수를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멤버로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만들어야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하는데</w:t>
      </w:r>
      <w:r>
        <w:rPr>
          <w:rFonts w:cstheme="minorHAnsi" w:hint="eastAsia"/>
          <w:lang w:eastAsia="ko-KR"/>
        </w:rPr>
        <w:t>,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그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상수의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사본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개수가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개를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넘기지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않도록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하고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싶다면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/>
          <w:lang w:eastAsia="ko-KR"/>
        </w:rPr>
        <w:t>static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멤버로</w:t>
      </w:r>
      <w:r>
        <w:rPr>
          <w:rFonts w:cstheme="minorHAnsi" w:hint="eastAsia"/>
          <w:lang w:eastAsia="ko-KR"/>
        </w:rPr>
        <w:t xml:space="preserve"> </w:t>
      </w:r>
      <w:proofErr w:type="spellStart"/>
      <w:r>
        <w:rPr>
          <w:rFonts w:cstheme="minorHAnsi" w:hint="eastAsia"/>
          <w:lang w:eastAsia="ko-KR"/>
        </w:rPr>
        <w:t>만들어야한다</w:t>
      </w:r>
      <w:proofErr w:type="spellEnd"/>
      <w:r>
        <w:rPr>
          <w:rFonts w:cstheme="minorHAnsi" w:hint="eastAsia"/>
          <w:lang w:eastAsia="ko-KR"/>
        </w:rPr>
        <w:t>.</w:t>
      </w:r>
    </w:p>
    <w:p w14:paraId="0C94B1A4" w14:textId="4FEEFE5E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Ex )</w:t>
      </w:r>
      <w:proofErr w:type="gramEnd"/>
    </w:p>
    <w:p w14:paraId="1EA1444D" w14:textId="4C49E969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class </w:t>
      </w:r>
      <w:proofErr w:type="spell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GamePlayer</w:t>
      </w:r>
      <w:proofErr w:type="spellEnd"/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 {</w:t>
      </w:r>
    </w:p>
    <w:p w14:paraId="1D6E5665" w14:textId="58B404A5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private :</w:t>
      </w:r>
      <w:proofErr w:type="gramEnd"/>
    </w:p>
    <w:p w14:paraId="1C25A570" w14:textId="5750CDA1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ab/>
        <w:t xml:space="preserve">static const int </w:t>
      </w:r>
      <w:proofErr w:type="spell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NumTurns</w:t>
      </w:r>
      <w:proofErr w:type="spellEnd"/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 = </w:t>
      </w: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5;</w:t>
      </w:r>
      <w:proofErr w:type="gramEnd"/>
    </w:p>
    <w:p w14:paraId="51ED88E8" w14:textId="7F651063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ab/>
        <w:t xml:space="preserve">int </w:t>
      </w: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scores[</w:t>
      </w:r>
      <w:proofErr w:type="spellStart"/>
      <w:proofErr w:type="gramEnd"/>
      <w:r w:rsidRPr="00343A23">
        <w:rPr>
          <w:rFonts w:cstheme="minorHAnsi"/>
          <w:i/>
          <w:iCs/>
          <w:color w:val="595959" w:themeColor="text1" w:themeTint="A6"/>
          <w:lang w:eastAsia="ko-KR"/>
        </w:rPr>
        <w:t>NumTurns</w:t>
      </w:r>
      <w:proofErr w:type="spellEnd"/>
      <w:r w:rsidRPr="00343A23">
        <w:rPr>
          <w:rFonts w:cstheme="minorHAnsi"/>
          <w:i/>
          <w:iCs/>
          <w:color w:val="595959" w:themeColor="text1" w:themeTint="A6"/>
          <w:lang w:eastAsia="ko-KR"/>
        </w:rPr>
        <w:t>];</w:t>
      </w:r>
    </w:p>
    <w:p w14:paraId="6332A065" w14:textId="7967554B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ab/>
        <w:t>…</w:t>
      </w:r>
    </w:p>
    <w:p w14:paraId="0C402977" w14:textId="4A8C4360" w:rsidR="00E42CB9" w:rsidRPr="00343A23" w:rsidRDefault="00E42CB9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 w:hint="eastAsia"/>
          <w:i/>
          <w:iCs/>
          <w:color w:val="595959" w:themeColor="text1" w:themeTint="A6"/>
          <w:lang w:eastAsia="ko-KR"/>
        </w:rPr>
        <w:t>}</w:t>
      </w:r>
      <w:r w:rsidRPr="00343A23">
        <w:rPr>
          <w:rFonts w:cstheme="minorHAnsi"/>
          <w:i/>
          <w:iCs/>
          <w:color w:val="595959" w:themeColor="text1" w:themeTint="A6"/>
          <w:lang w:eastAsia="ko-KR"/>
        </w:rPr>
        <w:t>;</w:t>
      </w:r>
    </w:p>
    <w:p w14:paraId="020198BD" w14:textId="2885F0B2" w:rsidR="00E42CB9" w:rsidRDefault="00E42CB9" w:rsidP="00E42CB9">
      <w:pPr>
        <w:pStyle w:val="a5"/>
        <w:ind w:leftChars="0" w:left="120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위에서</w:t>
      </w:r>
      <w:r>
        <w:rPr>
          <w:rFonts w:cstheme="minorHAnsi" w:hint="eastAsia"/>
          <w:lang w:eastAsia="ko-KR"/>
        </w:rPr>
        <w:t xml:space="preserve"> </w:t>
      </w:r>
      <w:proofErr w:type="spellStart"/>
      <w:r>
        <w:rPr>
          <w:rFonts w:cstheme="minorHAnsi"/>
          <w:lang w:eastAsia="ko-KR"/>
        </w:rPr>
        <w:t>NumTurns</w:t>
      </w:r>
      <w:proofErr w:type="spellEnd"/>
      <w:r>
        <w:rPr>
          <w:rFonts w:cstheme="minorHAnsi" w:hint="eastAsia"/>
          <w:lang w:eastAsia="ko-KR"/>
        </w:rPr>
        <w:t>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선언</w:t>
      </w:r>
      <w:r>
        <w:rPr>
          <w:rFonts w:cstheme="minorHAnsi" w:hint="eastAsia"/>
          <w:lang w:eastAsia="ko-KR"/>
        </w:rPr>
        <w:t>(</w:t>
      </w:r>
      <w:r>
        <w:rPr>
          <w:rFonts w:cstheme="minorHAnsi"/>
          <w:lang w:eastAsia="ko-KR"/>
        </w:rPr>
        <w:t>declaration)</w:t>
      </w:r>
      <w:r>
        <w:rPr>
          <w:rFonts w:cstheme="minorHAnsi" w:hint="eastAsia"/>
          <w:lang w:eastAsia="ko-KR"/>
        </w:rPr>
        <w:t>되었다</w:t>
      </w:r>
      <w:r>
        <w:rPr>
          <w:rFonts w:cstheme="minorHAnsi" w:hint="eastAsia"/>
          <w:lang w:eastAsia="ko-KR"/>
        </w:rPr>
        <w:t>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아니다</w:t>
      </w:r>
      <w:r>
        <w:rPr>
          <w:rFonts w:cstheme="minorHAnsi" w:hint="eastAsia"/>
          <w:lang w:eastAsia="ko-KR"/>
        </w:rPr>
        <w:t>.</w:t>
      </w:r>
      <w:r>
        <w:rPr>
          <w:rFonts w:cstheme="minorHAnsi"/>
          <w:lang w:eastAsia="ko-KR"/>
        </w:rPr>
        <w:t xml:space="preserve"> </w:t>
      </w:r>
      <w:proofErr w:type="spellStart"/>
      <w:r w:rsidR="00B44647">
        <w:rPr>
          <w:rFonts w:cstheme="minorHAnsi"/>
          <w:lang w:eastAsia="ko-KR"/>
        </w:rPr>
        <w:t>c++</w:t>
      </w:r>
      <w:proofErr w:type="spellEnd"/>
      <w:r w:rsidR="00B44647">
        <w:rPr>
          <w:rFonts w:cstheme="minorHAnsi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에서는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정의가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마련되어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있어야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하는게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보통이지만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정적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멤버로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만들어지는</w:t>
      </w:r>
      <w:r w:rsidR="00B44647">
        <w:rPr>
          <w:rFonts w:cstheme="minorHAnsi" w:hint="eastAsia"/>
          <w:lang w:eastAsia="ko-KR"/>
        </w:rPr>
        <w:t xml:space="preserve"> </w:t>
      </w:r>
      <w:proofErr w:type="spellStart"/>
      <w:r w:rsidR="00B44647">
        <w:rPr>
          <w:rFonts w:cstheme="minorHAnsi" w:hint="eastAsia"/>
          <w:lang w:eastAsia="ko-KR"/>
        </w:rPr>
        <w:t>정수류</w:t>
      </w:r>
      <w:proofErr w:type="spellEnd"/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타입의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클래스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내부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상수는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예외이다</w:t>
      </w:r>
      <w:r w:rsidR="00B44647">
        <w:rPr>
          <w:rFonts w:cstheme="minorHAnsi" w:hint="eastAsia"/>
          <w:lang w:eastAsia="ko-KR"/>
        </w:rPr>
        <w:t>.</w:t>
      </w:r>
      <w:r w:rsidR="00B44647">
        <w:rPr>
          <w:rFonts w:cstheme="minorHAnsi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이들에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대해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주소를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취하지</w:t>
      </w:r>
      <w:r w:rsidR="00B44647">
        <w:rPr>
          <w:rFonts w:cstheme="minorHAnsi" w:hint="eastAsia"/>
          <w:lang w:eastAsia="ko-KR"/>
        </w:rPr>
        <w:t xml:space="preserve"> </w:t>
      </w:r>
      <w:proofErr w:type="spellStart"/>
      <w:r w:rsidR="00B44647">
        <w:rPr>
          <w:rFonts w:cstheme="minorHAnsi" w:hint="eastAsia"/>
          <w:lang w:eastAsia="ko-KR"/>
        </w:rPr>
        <w:t>않는한</w:t>
      </w:r>
      <w:proofErr w:type="spellEnd"/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정의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없이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선언만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해도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문제가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없다</w:t>
      </w:r>
      <w:r w:rsidR="00B44647">
        <w:rPr>
          <w:rFonts w:cstheme="minorHAnsi" w:hint="eastAsia"/>
          <w:lang w:eastAsia="ko-KR"/>
        </w:rPr>
        <w:t>.</w:t>
      </w:r>
      <w:r w:rsidR="00B44647">
        <w:rPr>
          <w:rFonts w:cstheme="minorHAnsi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이때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클래스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상수의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정의는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구현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파일에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둔다</w:t>
      </w:r>
      <w:r w:rsidR="00B44647">
        <w:rPr>
          <w:rFonts w:cstheme="minorHAnsi" w:hint="eastAsia"/>
          <w:lang w:eastAsia="ko-KR"/>
        </w:rPr>
        <w:t>.</w:t>
      </w:r>
      <w:r w:rsidR="00B44647">
        <w:rPr>
          <w:rFonts w:cstheme="minorHAnsi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헤더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파일에는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두지</w:t>
      </w:r>
      <w:r w:rsidR="00B44647">
        <w:rPr>
          <w:rFonts w:cstheme="minorHAnsi" w:hint="eastAsia"/>
          <w:lang w:eastAsia="ko-KR"/>
        </w:rPr>
        <w:t xml:space="preserve"> </w:t>
      </w:r>
      <w:proofErr w:type="spellStart"/>
      <w:r w:rsidR="00B44647">
        <w:rPr>
          <w:rFonts w:cstheme="minorHAnsi" w:hint="eastAsia"/>
          <w:lang w:eastAsia="ko-KR"/>
        </w:rPr>
        <w:t>않느다</w:t>
      </w:r>
      <w:proofErr w:type="spellEnd"/>
      <w:r w:rsidR="00B44647">
        <w:rPr>
          <w:rFonts w:cstheme="minorHAnsi" w:hint="eastAsia"/>
          <w:lang w:eastAsia="ko-KR"/>
        </w:rPr>
        <w:t>.</w:t>
      </w:r>
      <w:r w:rsidR="00B44647">
        <w:rPr>
          <w:rFonts w:cstheme="minorHAnsi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정의에는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상수의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초기값이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있으면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안되는데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이는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클래스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상수의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초기값은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해당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상수가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선언된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시점에서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바로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주어지기</w:t>
      </w:r>
      <w:r w:rsidR="00B44647">
        <w:rPr>
          <w:rFonts w:cstheme="minorHAnsi" w:hint="eastAsia"/>
          <w:lang w:eastAsia="ko-KR"/>
        </w:rPr>
        <w:t xml:space="preserve"> </w:t>
      </w:r>
      <w:r w:rsidR="00B44647">
        <w:rPr>
          <w:rFonts w:cstheme="minorHAnsi" w:hint="eastAsia"/>
          <w:lang w:eastAsia="ko-KR"/>
        </w:rPr>
        <w:t>때문이다</w:t>
      </w:r>
      <w:r w:rsidR="00B44647">
        <w:rPr>
          <w:rFonts w:cstheme="minorHAnsi" w:hint="eastAsia"/>
          <w:lang w:eastAsia="ko-KR"/>
        </w:rPr>
        <w:t>.</w:t>
      </w:r>
      <w:r w:rsidR="00B44647">
        <w:rPr>
          <w:rFonts w:cstheme="minorHAnsi"/>
          <w:lang w:eastAsia="ko-KR"/>
        </w:rPr>
        <w:t xml:space="preserve"> </w:t>
      </w:r>
    </w:p>
    <w:p w14:paraId="356F97C9" w14:textId="62541578" w:rsidR="00072CC8" w:rsidRDefault="00072CC8" w:rsidP="00E42CB9">
      <w:pPr>
        <w:pStyle w:val="a5"/>
        <w:ind w:leftChars="0" w:left="120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*</w:t>
      </w:r>
      <w:r>
        <w:rPr>
          <w:rFonts w:cstheme="minorHAnsi" w:hint="eastAsia"/>
          <w:lang w:eastAsia="ko-KR"/>
        </w:rPr>
        <w:t>정의와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선언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그리고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초기화</w:t>
      </w:r>
    </w:p>
    <w:p w14:paraId="4EC87AC7" w14:textId="0E3D4137" w:rsidR="00072CC8" w:rsidRDefault="00072CC8" w:rsidP="00E42CB9">
      <w:pPr>
        <w:pStyle w:val="a5"/>
        <w:ind w:leftChars="0" w:left="1200"/>
        <w:rPr>
          <w:rFonts w:cstheme="minorHAnsi"/>
          <w:lang w:eastAsia="ko-KR"/>
        </w:rPr>
      </w:pPr>
      <w:r>
        <w:rPr>
          <w:rFonts w:cstheme="minorHAnsi"/>
          <w:lang w:eastAsia="ko-KR"/>
        </w:rPr>
        <w:t xml:space="preserve">- </w:t>
      </w:r>
      <w:r>
        <w:rPr>
          <w:rFonts w:cstheme="minorHAnsi" w:hint="eastAsia"/>
          <w:lang w:eastAsia="ko-KR"/>
        </w:rPr>
        <w:t>선언</w:t>
      </w:r>
      <w:r>
        <w:rPr>
          <w:rFonts w:cstheme="minorHAnsi"/>
          <w:lang w:eastAsia="ko-KR"/>
        </w:rPr>
        <w:t>(declaration)</w:t>
      </w:r>
      <w:r>
        <w:rPr>
          <w:rFonts w:cstheme="minorHAnsi" w:hint="eastAsia"/>
          <w:lang w:eastAsia="ko-KR"/>
        </w:rPr>
        <w:t>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코드에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사용되는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어떤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대상의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이름과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타입을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컴파일러에게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알리는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것이다</w:t>
      </w:r>
      <w:r>
        <w:rPr>
          <w:rFonts w:cstheme="minorHAnsi" w:hint="eastAsia"/>
          <w:lang w:eastAsia="ko-KR"/>
        </w:rPr>
        <w:t>.</w:t>
      </w:r>
      <w:r>
        <w:rPr>
          <w:rFonts w:cstheme="minorHAnsi"/>
          <w:lang w:eastAsia="ko-KR"/>
        </w:rPr>
        <w:t xml:space="preserve"> (</w:t>
      </w:r>
      <w:r>
        <w:rPr>
          <w:rFonts w:cstheme="minorHAnsi" w:hint="eastAsia"/>
          <w:lang w:eastAsia="ko-KR"/>
        </w:rPr>
        <w:t>내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생각엔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헤더에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해당하는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부분을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의미하는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듯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함</w:t>
      </w:r>
      <w:r>
        <w:rPr>
          <w:rFonts w:cstheme="minorHAnsi" w:hint="eastAsia"/>
          <w:lang w:eastAsia="ko-KR"/>
        </w:rPr>
        <w:t>)</w:t>
      </w:r>
    </w:p>
    <w:p w14:paraId="06EC7629" w14:textId="77777777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Ex) </w:t>
      </w:r>
    </w:p>
    <w:p w14:paraId="49A7ADBC" w14:textId="77777777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lastRenderedPageBreak/>
        <w:t xml:space="preserve">class </w:t>
      </w: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Widget;</w:t>
      </w:r>
      <w:proofErr w:type="gramEnd"/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 </w:t>
      </w:r>
    </w:p>
    <w:p w14:paraId="1B9AC751" w14:textId="387DB579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extern int </w:t>
      </w: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x;</w:t>
      </w:r>
      <w:proofErr w:type="gramEnd"/>
    </w:p>
    <w:p w14:paraId="61BA3350" w14:textId="2C175DBF" w:rsidR="00072CC8" w:rsidRDefault="00072CC8" w:rsidP="00E42CB9">
      <w:pPr>
        <w:pStyle w:val="a5"/>
        <w:ind w:leftChars="0" w:left="1200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-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</w:t>
      </w:r>
      <w:r>
        <w:rPr>
          <w:rFonts w:cstheme="minorHAnsi" w:hint="eastAsia"/>
          <w:lang w:eastAsia="ko-KR"/>
        </w:rPr>
        <w:t>(</w:t>
      </w:r>
      <w:r>
        <w:rPr>
          <w:rFonts w:cstheme="minorHAnsi"/>
          <w:lang w:eastAsia="ko-KR"/>
        </w:rPr>
        <w:t>definition)</w:t>
      </w:r>
      <w:r>
        <w:rPr>
          <w:rFonts w:cstheme="minorHAnsi" w:hint="eastAsia"/>
          <w:lang w:eastAsia="ko-KR"/>
        </w:rPr>
        <w:t>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선언에서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빠진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구체적인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세부사항을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컴파일러에게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제공하는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것이다</w:t>
      </w:r>
      <w:r>
        <w:rPr>
          <w:rFonts w:cstheme="minorHAnsi" w:hint="eastAsia"/>
          <w:lang w:eastAsia="ko-KR"/>
        </w:rPr>
        <w:t>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함수나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함수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템플릿에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정의는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그에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코드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본문을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제공하는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것이다</w:t>
      </w:r>
      <w:r>
        <w:rPr>
          <w:rFonts w:cstheme="minorHAnsi" w:hint="eastAsia"/>
          <w:lang w:eastAsia="ko-KR"/>
        </w:rPr>
        <w:t>.</w:t>
      </w:r>
    </w:p>
    <w:p w14:paraId="17742455" w14:textId="4DCE6392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>Ex)</w:t>
      </w:r>
    </w:p>
    <w:p w14:paraId="01CEBE9F" w14:textId="0D972EF2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 w:hint="eastAsia"/>
          <w:i/>
          <w:iCs/>
          <w:color w:val="595959" w:themeColor="text1" w:themeTint="A6"/>
          <w:lang w:eastAsia="ko-KR"/>
        </w:rPr>
        <w:t>i</w:t>
      </w:r>
      <w:r w:rsidRPr="00343A23">
        <w:rPr>
          <w:rFonts w:cstheme="minorHAnsi"/>
          <w:i/>
          <w:iCs/>
          <w:color w:val="595959" w:themeColor="text1" w:themeTint="A6"/>
          <w:lang w:eastAsia="ko-KR"/>
        </w:rPr>
        <w:t xml:space="preserve">nt </w:t>
      </w:r>
      <w:proofErr w:type="gramStart"/>
      <w:r w:rsidRPr="00343A23">
        <w:rPr>
          <w:rFonts w:cstheme="minorHAnsi"/>
          <w:i/>
          <w:iCs/>
          <w:color w:val="595959" w:themeColor="text1" w:themeTint="A6"/>
          <w:lang w:eastAsia="ko-KR"/>
        </w:rPr>
        <w:t>x;</w:t>
      </w:r>
      <w:proofErr w:type="gramEnd"/>
    </w:p>
    <w:p w14:paraId="7BF0BAB9" w14:textId="6332A176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>class Widget {</w:t>
      </w:r>
    </w:p>
    <w:p w14:paraId="28690D47" w14:textId="4D9358E1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proofErr w:type="gramStart"/>
      <w:r w:rsidRPr="00343A23">
        <w:rPr>
          <w:rFonts w:cstheme="minorHAnsi" w:hint="eastAsia"/>
          <w:i/>
          <w:iCs/>
          <w:color w:val="595959" w:themeColor="text1" w:themeTint="A6"/>
          <w:lang w:eastAsia="ko-KR"/>
        </w:rPr>
        <w:t>p</w:t>
      </w:r>
      <w:r w:rsidRPr="00343A23">
        <w:rPr>
          <w:rFonts w:cstheme="minorHAnsi"/>
          <w:i/>
          <w:iCs/>
          <w:color w:val="595959" w:themeColor="text1" w:themeTint="A6"/>
          <w:lang w:eastAsia="ko-KR"/>
        </w:rPr>
        <w:t>ublic :</w:t>
      </w:r>
      <w:proofErr w:type="gramEnd"/>
    </w:p>
    <w:p w14:paraId="28C59737" w14:textId="118A53D0" w:rsidR="00072CC8" w:rsidRPr="00343A23" w:rsidRDefault="00072CC8" w:rsidP="00E42CB9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/>
          <w:i/>
          <w:iCs/>
          <w:color w:val="595959" w:themeColor="text1" w:themeTint="A6"/>
          <w:lang w:eastAsia="ko-KR"/>
        </w:rPr>
        <w:t>…</w:t>
      </w:r>
    </w:p>
    <w:p w14:paraId="2D3691C0" w14:textId="77777777" w:rsidR="00627C66" w:rsidRDefault="00072CC8" w:rsidP="00627C66">
      <w:pPr>
        <w:pStyle w:val="a5"/>
        <w:ind w:leftChars="0" w:left="1200"/>
        <w:rPr>
          <w:rFonts w:cstheme="minorHAnsi"/>
          <w:i/>
          <w:iCs/>
          <w:color w:val="595959" w:themeColor="text1" w:themeTint="A6"/>
          <w:lang w:eastAsia="ko-KR"/>
        </w:rPr>
      </w:pPr>
      <w:r w:rsidRPr="00343A23">
        <w:rPr>
          <w:rFonts w:cstheme="minorHAnsi" w:hint="eastAsia"/>
          <w:i/>
          <w:iCs/>
          <w:color w:val="595959" w:themeColor="text1" w:themeTint="A6"/>
          <w:lang w:eastAsia="ko-KR"/>
        </w:rPr>
        <w:t>}</w:t>
      </w:r>
      <w:r w:rsidRPr="00343A23">
        <w:rPr>
          <w:rFonts w:cstheme="minorHAnsi"/>
          <w:i/>
          <w:iCs/>
          <w:color w:val="595959" w:themeColor="text1" w:themeTint="A6"/>
          <w:lang w:eastAsia="ko-KR"/>
        </w:rPr>
        <w:t>;</w:t>
      </w:r>
    </w:p>
    <w:p w14:paraId="47A511FD" w14:textId="4180142B" w:rsidR="00343A23" w:rsidRDefault="00072CC8" w:rsidP="00801B40">
      <w:pPr>
        <w:pStyle w:val="a5"/>
        <w:ind w:leftChars="0" w:left="1200"/>
      </w:pPr>
      <w:r w:rsidRPr="00072CC8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(</w:t>
      </w:r>
      <w:r>
        <w:t>initialization)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</w:p>
    <w:p w14:paraId="6992839F" w14:textId="463BAFE9" w:rsidR="00801B40" w:rsidRDefault="00801B40" w:rsidP="00801B40">
      <w:pPr>
        <w:pStyle w:val="a5"/>
        <w:numPr>
          <w:ilvl w:val="1"/>
          <w:numId w:val="2"/>
        </w:numPr>
        <w:ind w:leftChars="0"/>
      </w:pP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7AD84C51" w14:textId="408C02AE" w:rsidR="00A13DD6" w:rsidRPr="00A13DD6" w:rsidRDefault="00A13DD6" w:rsidP="00A13DD6">
      <w:pPr>
        <w:pStyle w:val="a5"/>
        <w:ind w:leftChars="0" w:left="1200"/>
        <w:rPr>
          <w:rFonts w:hint="eastAsia"/>
          <w:i/>
          <w:iCs/>
          <w:color w:val="595959" w:themeColor="text1" w:themeTint="A6"/>
        </w:rPr>
      </w:pPr>
      <w:r w:rsidRPr="00A13DD6">
        <w:rPr>
          <w:rFonts w:hint="eastAsia"/>
          <w:i/>
          <w:iCs/>
          <w:color w:val="595959" w:themeColor="text1" w:themeTint="A6"/>
          <w:lang w:eastAsia="ko-KR"/>
        </w:rPr>
        <w:t>E</w:t>
      </w:r>
      <w:r w:rsidRPr="00A13DD6">
        <w:rPr>
          <w:i/>
          <w:iCs/>
          <w:color w:val="595959" w:themeColor="text1" w:themeTint="A6"/>
          <w:lang w:eastAsia="ko-KR"/>
        </w:rPr>
        <w:t>x)</w:t>
      </w:r>
    </w:p>
    <w:p w14:paraId="73576D7B" w14:textId="39538537" w:rsidR="00801B40" w:rsidRPr="00A13DD6" w:rsidRDefault="00801B40" w:rsidP="00801B40">
      <w:pPr>
        <w:pStyle w:val="a5"/>
        <w:ind w:leftChars="0" w:left="1200"/>
        <w:rPr>
          <w:i/>
          <w:iCs/>
          <w:color w:val="595959" w:themeColor="text1" w:themeTint="A6"/>
          <w:lang w:eastAsia="ko-KR"/>
        </w:rPr>
      </w:pPr>
      <w:r w:rsidRPr="00A13DD6">
        <w:rPr>
          <w:i/>
          <w:iCs/>
          <w:color w:val="595959" w:themeColor="text1" w:themeTint="A6"/>
          <w:lang w:eastAsia="ko-KR"/>
        </w:rPr>
        <w:t xml:space="preserve">class </w:t>
      </w:r>
      <w:proofErr w:type="spellStart"/>
      <w:r w:rsidRPr="00A13DD6">
        <w:rPr>
          <w:i/>
          <w:iCs/>
          <w:color w:val="595959" w:themeColor="text1" w:themeTint="A6"/>
          <w:lang w:eastAsia="ko-KR"/>
        </w:rPr>
        <w:t>GamePlayer</w:t>
      </w:r>
      <w:proofErr w:type="spellEnd"/>
      <w:r w:rsidRPr="00A13DD6">
        <w:rPr>
          <w:i/>
          <w:iCs/>
          <w:color w:val="595959" w:themeColor="text1" w:themeTint="A6"/>
          <w:lang w:eastAsia="ko-KR"/>
        </w:rPr>
        <w:t xml:space="preserve"> {</w:t>
      </w:r>
    </w:p>
    <w:p w14:paraId="6F054C78" w14:textId="3CA9A617" w:rsidR="00801B40" w:rsidRPr="00A13DD6" w:rsidRDefault="00801B40" w:rsidP="00801B40">
      <w:pPr>
        <w:pStyle w:val="a5"/>
        <w:ind w:leftChars="0" w:left="1200"/>
        <w:rPr>
          <w:i/>
          <w:iCs/>
          <w:color w:val="595959" w:themeColor="text1" w:themeTint="A6"/>
          <w:lang w:eastAsia="ko-Kore-KR"/>
        </w:rPr>
      </w:pPr>
      <w:r w:rsidRPr="00A13DD6">
        <w:rPr>
          <w:rFonts w:hint="eastAsia"/>
          <w:i/>
          <w:iCs/>
          <w:color w:val="595959" w:themeColor="text1" w:themeTint="A6"/>
          <w:lang w:eastAsia="ko-Kore-KR"/>
        </w:rPr>
        <w:t>p</w:t>
      </w:r>
      <w:r w:rsidRPr="00A13DD6">
        <w:rPr>
          <w:i/>
          <w:iCs/>
          <w:color w:val="595959" w:themeColor="text1" w:themeTint="A6"/>
          <w:lang w:eastAsia="ko-Kore-KR"/>
        </w:rPr>
        <w:t>rivate:</w:t>
      </w:r>
    </w:p>
    <w:p w14:paraId="5355849D" w14:textId="56A3532B" w:rsidR="00801B40" w:rsidRPr="00A13DD6" w:rsidRDefault="00801B40" w:rsidP="00801B40">
      <w:pPr>
        <w:pStyle w:val="a5"/>
        <w:ind w:leftChars="0" w:left="1200"/>
        <w:rPr>
          <w:i/>
          <w:iCs/>
          <w:color w:val="595959" w:themeColor="text1" w:themeTint="A6"/>
          <w:lang w:eastAsia="ko-Kore-KR"/>
        </w:rPr>
      </w:pPr>
      <w:r w:rsidRPr="00A13DD6">
        <w:rPr>
          <w:i/>
          <w:iCs/>
          <w:color w:val="595959" w:themeColor="text1" w:themeTint="A6"/>
          <w:lang w:eastAsia="ko-Kore-KR"/>
        </w:rPr>
        <w:tab/>
      </w:r>
      <w:proofErr w:type="spellStart"/>
      <w:r w:rsidRPr="00A13DD6">
        <w:rPr>
          <w:i/>
          <w:iCs/>
          <w:color w:val="595959" w:themeColor="text1" w:themeTint="A6"/>
          <w:lang w:eastAsia="ko-Kore-KR"/>
        </w:rPr>
        <w:t>enum</w:t>
      </w:r>
      <w:proofErr w:type="spellEnd"/>
      <w:r w:rsidRPr="00A13DD6">
        <w:rPr>
          <w:i/>
          <w:iCs/>
          <w:color w:val="595959" w:themeColor="text1" w:themeTint="A6"/>
          <w:lang w:eastAsia="ko-Kore-KR"/>
        </w:rPr>
        <w:t xml:space="preserve"> </w:t>
      </w:r>
      <w:proofErr w:type="gramStart"/>
      <w:r w:rsidRPr="00A13DD6">
        <w:rPr>
          <w:i/>
          <w:iCs/>
          <w:color w:val="595959" w:themeColor="text1" w:themeTint="A6"/>
          <w:lang w:eastAsia="ko-Kore-KR"/>
        </w:rPr>
        <w:t xml:space="preserve">{ </w:t>
      </w:r>
      <w:proofErr w:type="spellStart"/>
      <w:r w:rsidRPr="00A13DD6">
        <w:rPr>
          <w:i/>
          <w:iCs/>
          <w:color w:val="595959" w:themeColor="text1" w:themeTint="A6"/>
          <w:lang w:eastAsia="ko-Kore-KR"/>
        </w:rPr>
        <w:t>NumTurns</w:t>
      </w:r>
      <w:proofErr w:type="spellEnd"/>
      <w:proofErr w:type="gramEnd"/>
      <w:r w:rsidRPr="00A13DD6">
        <w:rPr>
          <w:i/>
          <w:iCs/>
          <w:color w:val="595959" w:themeColor="text1" w:themeTint="A6"/>
          <w:lang w:eastAsia="ko-Kore-KR"/>
        </w:rPr>
        <w:t xml:space="preserve"> = 5 };</w:t>
      </w:r>
    </w:p>
    <w:p w14:paraId="52BA8DBC" w14:textId="4018D84D" w:rsidR="00801B40" w:rsidRPr="00A13DD6" w:rsidRDefault="00A13DD6" w:rsidP="00801B40">
      <w:pPr>
        <w:pStyle w:val="a5"/>
        <w:ind w:leftChars="0" w:left="1200"/>
        <w:rPr>
          <w:i/>
          <w:iCs/>
          <w:color w:val="595959" w:themeColor="text1" w:themeTint="A6"/>
          <w:lang w:eastAsia="ko-Kore-KR"/>
        </w:rPr>
      </w:pPr>
      <w:r w:rsidRPr="00A13DD6">
        <w:rPr>
          <w:i/>
          <w:iCs/>
          <w:color w:val="595959" w:themeColor="text1" w:themeTint="A6"/>
          <w:lang w:eastAsia="ko-Kore-KR"/>
        </w:rPr>
        <w:tab/>
        <w:t xml:space="preserve">int </w:t>
      </w:r>
      <w:proofErr w:type="gramStart"/>
      <w:r w:rsidRPr="00A13DD6">
        <w:rPr>
          <w:i/>
          <w:iCs/>
          <w:color w:val="595959" w:themeColor="text1" w:themeTint="A6"/>
          <w:lang w:eastAsia="ko-Kore-KR"/>
        </w:rPr>
        <w:t>scores[</w:t>
      </w:r>
      <w:proofErr w:type="spellStart"/>
      <w:proofErr w:type="gramEnd"/>
      <w:r w:rsidRPr="00A13DD6">
        <w:rPr>
          <w:i/>
          <w:iCs/>
          <w:color w:val="595959" w:themeColor="text1" w:themeTint="A6"/>
          <w:lang w:eastAsia="ko-Kore-KR"/>
        </w:rPr>
        <w:t>NumTurns</w:t>
      </w:r>
      <w:proofErr w:type="spellEnd"/>
      <w:r w:rsidRPr="00A13DD6">
        <w:rPr>
          <w:i/>
          <w:iCs/>
          <w:color w:val="595959" w:themeColor="text1" w:themeTint="A6"/>
          <w:lang w:eastAsia="ko-Kore-KR"/>
        </w:rPr>
        <w:t>];</w:t>
      </w:r>
    </w:p>
    <w:p w14:paraId="142EE1E2" w14:textId="1BA04C26" w:rsidR="00A13DD6" w:rsidRPr="00A13DD6" w:rsidRDefault="00A13DD6" w:rsidP="00801B40">
      <w:pPr>
        <w:pStyle w:val="a5"/>
        <w:ind w:leftChars="0" w:left="1200"/>
        <w:rPr>
          <w:i/>
          <w:iCs/>
          <w:color w:val="595959" w:themeColor="text1" w:themeTint="A6"/>
          <w:lang w:eastAsia="ko-Kore-KR"/>
        </w:rPr>
      </w:pPr>
      <w:r w:rsidRPr="00A13DD6">
        <w:rPr>
          <w:i/>
          <w:iCs/>
          <w:color w:val="595959" w:themeColor="text1" w:themeTint="A6"/>
          <w:lang w:eastAsia="ko-Kore-KR"/>
        </w:rPr>
        <w:t>…</w:t>
      </w:r>
    </w:p>
    <w:p w14:paraId="6F95FC1C" w14:textId="554B2C06" w:rsidR="00A13DD6" w:rsidRPr="00A13DD6" w:rsidRDefault="00A13DD6" w:rsidP="00801B40">
      <w:pPr>
        <w:pStyle w:val="a5"/>
        <w:ind w:leftChars="0" w:left="1200"/>
        <w:rPr>
          <w:i/>
          <w:iCs/>
          <w:color w:val="595959" w:themeColor="text1" w:themeTint="A6"/>
          <w:lang w:eastAsia="ko-Kore-KR"/>
        </w:rPr>
      </w:pPr>
      <w:r w:rsidRPr="00A13DD6">
        <w:rPr>
          <w:rFonts w:hint="eastAsia"/>
          <w:i/>
          <w:iCs/>
          <w:color w:val="595959" w:themeColor="text1" w:themeTint="A6"/>
          <w:lang w:eastAsia="ko-Kore-KR"/>
        </w:rPr>
        <w:t>}</w:t>
      </w:r>
    </w:p>
    <w:p w14:paraId="3FE4C3E3" w14:textId="5D932237" w:rsidR="00A13DD6" w:rsidRDefault="00A13DD6" w:rsidP="00A13DD6">
      <w:pPr>
        <w:pStyle w:val="a5"/>
        <w:ind w:leftChars="0" w:left="1200"/>
        <w:rPr>
          <w:lang w:eastAsia="ko-KR"/>
        </w:rPr>
      </w:pPr>
      <w:proofErr w:type="spellStart"/>
      <w:r>
        <w:rPr>
          <w:rFonts w:hint="eastAsia"/>
          <w:lang w:eastAsia="ko-KR"/>
        </w:rPr>
        <w:t>나열자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둔갑술은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보단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#define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가깝다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enum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#define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그러하다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합당하다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enum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나열자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둔갑술은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메타프로그래밍의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48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70948EBD" w14:textId="506287E9" w:rsidR="00F85176" w:rsidRDefault="00F85176" w:rsidP="00F85176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#define </w:t>
      </w:r>
      <w:r>
        <w:rPr>
          <w:rFonts w:hint="eastAsia"/>
          <w:lang w:eastAsia="ko-KR"/>
        </w:rPr>
        <w:t>매크로를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보단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nline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사용하자</w:t>
      </w:r>
      <w:r>
        <w:rPr>
          <w:rFonts w:hint="eastAsia"/>
          <w:lang w:eastAsia="ko-KR"/>
        </w:rPr>
        <w:t>.</w:t>
      </w:r>
    </w:p>
    <w:p w14:paraId="6F04E210" w14:textId="76A71DD0" w:rsidR="00F85176" w:rsidRPr="001F50A7" w:rsidRDefault="001F50A7" w:rsidP="00F85176">
      <w:pPr>
        <w:pStyle w:val="a5"/>
        <w:ind w:leftChars="0" w:left="1200"/>
        <w:rPr>
          <w:i/>
          <w:iCs/>
          <w:color w:val="595959" w:themeColor="text1" w:themeTint="A6"/>
          <w:lang w:eastAsia="ko-KR"/>
        </w:rPr>
      </w:pPr>
      <w:r w:rsidRPr="001F50A7">
        <w:rPr>
          <w:rFonts w:hint="eastAsia"/>
          <w:i/>
          <w:iCs/>
          <w:color w:val="595959" w:themeColor="text1" w:themeTint="A6"/>
          <w:lang w:eastAsia="ko-KR"/>
        </w:rPr>
        <w:t>E</w:t>
      </w:r>
      <w:r w:rsidRPr="001F50A7">
        <w:rPr>
          <w:i/>
          <w:iCs/>
          <w:color w:val="595959" w:themeColor="text1" w:themeTint="A6"/>
          <w:lang w:eastAsia="ko-KR"/>
        </w:rPr>
        <w:t>x)</w:t>
      </w:r>
    </w:p>
    <w:p w14:paraId="042FA3E9" w14:textId="24B3F4D0" w:rsidR="001F50A7" w:rsidRPr="001F50A7" w:rsidRDefault="001F50A7" w:rsidP="00F85176">
      <w:pPr>
        <w:pStyle w:val="a5"/>
        <w:ind w:leftChars="0" w:left="1200"/>
        <w:rPr>
          <w:i/>
          <w:iCs/>
          <w:color w:val="595959" w:themeColor="text1" w:themeTint="A6"/>
          <w:lang w:eastAsia="ko-KR"/>
        </w:rPr>
      </w:pPr>
      <w:r w:rsidRPr="001F50A7">
        <w:rPr>
          <w:rFonts w:hint="eastAsia"/>
          <w:i/>
          <w:iCs/>
          <w:color w:val="595959" w:themeColor="text1" w:themeTint="A6"/>
          <w:lang w:eastAsia="ko-KR"/>
        </w:rPr>
        <w:t>t</w:t>
      </w:r>
      <w:r w:rsidRPr="001F50A7">
        <w:rPr>
          <w:i/>
          <w:iCs/>
          <w:color w:val="595959" w:themeColor="text1" w:themeTint="A6"/>
          <w:lang w:eastAsia="ko-KR"/>
        </w:rPr>
        <w:t>emplate&lt;</w:t>
      </w:r>
      <w:proofErr w:type="spellStart"/>
      <w:r w:rsidRPr="001F50A7">
        <w:rPr>
          <w:i/>
          <w:iCs/>
          <w:color w:val="595959" w:themeColor="text1" w:themeTint="A6"/>
          <w:lang w:eastAsia="ko-KR"/>
        </w:rPr>
        <w:t>typename</w:t>
      </w:r>
      <w:proofErr w:type="spellEnd"/>
      <w:r w:rsidRPr="001F50A7">
        <w:rPr>
          <w:i/>
          <w:iCs/>
          <w:color w:val="595959" w:themeColor="text1" w:themeTint="A6"/>
          <w:lang w:eastAsia="ko-KR"/>
        </w:rPr>
        <w:t xml:space="preserve"> T&gt;</w:t>
      </w:r>
    </w:p>
    <w:p w14:paraId="26C38956" w14:textId="5651EACC" w:rsidR="001F50A7" w:rsidRPr="001F50A7" w:rsidRDefault="001F50A7" w:rsidP="00F85176">
      <w:pPr>
        <w:pStyle w:val="a5"/>
        <w:ind w:leftChars="0" w:left="1200"/>
        <w:rPr>
          <w:i/>
          <w:iCs/>
          <w:color w:val="595959" w:themeColor="text1" w:themeTint="A6"/>
          <w:lang w:eastAsia="ko-KR"/>
        </w:rPr>
      </w:pPr>
      <w:r w:rsidRPr="001F50A7">
        <w:rPr>
          <w:rFonts w:hint="eastAsia"/>
          <w:i/>
          <w:iCs/>
          <w:color w:val="595959" w:themeColor="text1" w:themeTint="A6"/>
          <w:lang w:eastAsia="ko-KR"/>
        </w:rPr>
        <w:t>i</w:t>
      </w:r>
      <w:r w:rsidRPr="001F50A7">
        <w:rPr>
          <w:i/>
          <w:iCs/>
          <w:color w:val="595959" w:themeColor="text1" w:themeTint="A6"/>
          <w:lang w:eastAsia="ko-KR"/>
        </w:rPr>
        <w:t xml:space="preserve">nline void </w:t>
      </w:r>
      <w:proofErr w:type="spellStart"/>
      <w:proofErr w:type="gramStart"/>
      <w:r w:rsidRPr="001F50A7">
        <w:rPr>
          <w:i/>
          <w:iCs/>
          <w:color w:val="595959" w:themeColor="text1" w:themeTint="A6"/>
          <w:lang w:eastAsia="ko-KR"/>
        </w:rPr>
        <w:t>callwithMax</w:t>
      </w:r>
      <w:proofErr w:type="spellEnd"/>
      <w:r w:rsidRPr="001F50A7">
        <w:rPr>
          <w:i/>
          <w:iCs/>
          <w:color w:val="595959" w:themeColor="text1" w:themeTint="A6"/>
          <w:lang w:eastAsia="ko-KR"/>
        </w:rPr>
        <w:t>(</w:t>
      </w:r>
      <w:proofErr w:type="gramEnd"/>
      <w:r w:rsidRPr="001F50A7">
        <w:rPr>
          <w:i/>
          <w:iCs/>
          <w:color w:val="595959" w:themeColor="text1" w:themeTint="A6"/>
          <w:lang w:eastAsia="ko-KR"/>
        </w:rPr>
        <w:t xml:space="preserve">const T&amp; a, const </w:t>
      </w:r>
      <w:proofErr w:type="spellStart"/>
      <w:r w:rsidRPr="001F50A7">
        <w:rPr>
          <w:i/>
          <w:iCs/>
          <w:color w:val="595959" w:themeColor="text1" w:themeTint="A6"/>
          <w:lang w:eastAsia="ko-KR"/>
        </w:rPr>
        <w:t>T&amp;b</w:t>
      </w:r>
      <w:proofErr w:type="spellEnd"/>
      <w:r w:rsidRPr="001F50A7">
        <w:rPr>
          <w:i/>
          <w:iCs/>
          <w:color w:val="595959" w:themeColor="text1" w:themeTint="A6"/>
          <w:lang w:eastAsia="ko-KR"/>
        </w:rPr>
        <w:t>)</w:t>
      </w:r>
    </w:p>
    <w:p w14:paraId="1FA98A0C" w14:textId="187A64AB" w:rsidR="001F50A7" w:rsidRPr="001F50A7" w:rsidRDefault="001F50A7" w:rsidP="00F85176">
      <w:pPr>
        <w:pStyle w:val="a5"/>
        <w:ind w:leftChars="0" w:left="1200"/>
        <w:rPr>
          <w:i/>
          <w:iCs/>
          <w:color w:val="595959" w:themeColor="text1" w:themeTint="A6"/>
          <w:lang w:eastAsia="ko-KR"/>
        </w:rPr>
      </w:pPr>
      <w:r w:rsidRPr="001F50A7">
        <w:rPr>
          <w:rFonts w:hint="eastAsia"/>
          <w:i/>
          <w:iCs/>
          <w:color w:val="595959" w:themeColor="text1" w:themeTint="A6"/>
          <w:lang w:eastAsia="ko-KR"/>
        </w:rPr>
        <w:t>{</w:t>
      </w:r>
    </w:p>
    <w:p w14:paraId="2A74B563" w14:textId="29BB94FC" w:rsidR="001F50A7" w:rsidRPr="001F50A7" w:rsidRDefault="001F50A7" w:rsidP="001F50A7">
      <w:pPr>
        <w:pStyle w:val="a5"/>
        <w:ind w:leftChars="0" w:left="1200" w:firstLine="400"/>
        <w:rPr>
          <w:i/>
          <w:iCs/>
          <w:color w:val="595959" w:themeColor="text1" w:themeTint="A6"/>
          <w:lang w:eastAsia="ko-KR"/>
        </w:rPr>
      </w:pPr>
      <w:proofErr w:type="gramStart"/>
      <w:r w:rsidRPr="001F50A7">
        <w:rPr>
          <w:rFonts w:hint="eastAsia"/>
          <w:i/>
          <w:iCs/>
          <w:color w:val="595959" w:themeColor="text1" w:themeTint="A6"/>
          <w:lang w:eastAsia="ko-KR"/>
        </w:rPr>
        <w:t>f</w:t>
      </w:r>
      <w:r w:rsidRPr="001F50A7">
        <w:rPr>
          <w:i/>
          <w:iCs/>
          <w:color w:val="595959" w:themeColor="text1" w:themeTint="A6"/>
          <w:lang w:eastAsia="ko-KR"/>
        </w:rPr>
        <w:t>(</w:t>
      </w:r>
      <w:proofErr w:type="gramEnd"/>
      <w:r w:rsidRPr="001F50A7">
        <w:rPr>
          <w:i/>
          <w:iCs/>
          <w:color w:val="595959" w:themeColor="text1" w:themeTint="A6"/>
          <w:lang w:eastAsia="ko-KR"/>
        </w:rPr>
        <w:t>a &gt; b ? a : b);</w:t>
      </w:r>
    </w:p>
    <w:p w14:paraId="1C4F4A03" w14:textId="5D1A0CB7" w:rsidR="001F50A7" w:rsidRDefault="001F50A7" w:rsidP="00F85176">
      <w:pPr>
        <w:pStyle w:val="a5"/>
        <w:ind w:leftChars="0" w:left="1200"/>
        <w:rPr>
          <w:i/>
          <w:iCs/>
          <w:color w:val="595959" w:themeColor="text1" w:themeTint="A6"/>
          <w:lang w:eastAsia="ko-KR"/>
        </w:rPr>
      </w:pPr>
      <w:r w:rsidRPr="001F50A7">
        <w:rPr>
          <w:rFonts w:hint="eastAsia"/>
          <w:i/>
          <w:iCs/>
          <w:color w:val="595959" w:themeColor="text1" w:themeTint="A6"/>
          <w:lang w:eastAsia="ko-KR"/>
        </w:rPr>
        <w:t>}</w:t>
      </w:r>
    </w:p>
    <w:p w14:paraId="4B66BB45" w14:textId="5A9DB3BF" w:rsidR="001F50A7" w:rsidRDefault="001F50A7" w:rsidP="00F85176">
      <w:pPr>
        <w:pStyle w:val="a5"/>
        <w:ind w:leftChars="0" w:left="120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템플릿이기에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동일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계열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함수군을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만들어낸다</w:t>
      </w:r>
      <w:r>
        <w:rPr>
          <w:rFonts w:hint="eastAsia"/>
          <w:color w:val="000000" w:themeColor="text1"/>
          <w:lang w:eastAsia="ko-KR"/>
        </w:rPr>
        <w:t>.</w:t>
      </w:r>
    </w:p>
    <w:p w14:paraId="17FCA152" w14:textId="752D0CBE" w:rsidR="005431CE" w:rsidRPr="003B6D29" w:rsidRDefault="005431CE" w:rsidP="005431CE">
      <w:pPr>
        <w:pStyle w:val="2"/>
        <w:rPr>
          <w:rFonts w:asciiTheme="minorHAnsi" w:hAnsiTheme="minorHAnsi" w:cstheme="minorHAnsi"/>
          <w:lang w:eastAsia="ko-KR"/>
        </w:rPr>
      </w:pPr>
      <w:r w:rsidRPr="003B6D29">
        <w:rPr>
          <w:rFonts w:asciiTheme="minorHAnsi" w:hAnsiTheme="minorHAnsi" w:cstheme="minorHAnsi"/>
          <w:lang w:eastAsia="ko-KR"/>
        </w:rPr>
        <w:t>항목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3</w:t>
      </w:r>
      <w:r w:rsidRPr="00E42CB9">
        <w:rPr>
          <w:rFonts w:asciiTheme="minorHAnsi" w:hAnsiTheme="minorHAnsi" w:cstheme="minorHAnsi"/>
          <w:lang w:eastAsia="ko-KR"/>
        </w:rPr>
        <w:t xml:space="preserve"> </w:t>
      </w:r>
      <w:proofErr w:type="spellStart"/>
      <w:r w:rsidRPr="003B6D29">
        <w:rPr>
          <w:rFonts w:asciiTheme="minorHAnsi" w:hAnsiTheme="minorHAnsi" w:cstheme="minorHAnsi"/>
          <w:lang w:eastAsia="ko-KR"/>
        </w:rPr>
        <w:t>ㅣ</w:t>
      </w:r>
      <w:proofErr w:type="spellEnd"/>
      <w:r w:rsidRPr="003B6D29">
        <w:rPr>
          <w:rFonts w:asciiTheme="minorHAnsi" w:hAnsiTheme="minorHAnsi" w:cstheme="minorHAnsi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낌새만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보이면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/>
          <w:lang w:eastAsia="ko-KR"/>
        </w:rPr>
        <w:t>const</w:t>
      </w:r>
      <w:proofErr w:type="spellStart"/>
      <w:r>
        <w:rPr>
          <w:rFonts w:asciiTheme="minorHAnsi" w:hAnsiTheme="minorHAnsi" w:cstheme="minorHAnsi" w:hint="eastAsia"/>
          <w:lang w:eastAsia="ko-KR"/>
        </w:rPr>
        <w:t>를</w:t>
      </w:r>
      <w:proofErr w:type="spellEnd"/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들이대</w:t>
      </w:r>
      <w:r>
        <w:rPr>
          <w:rFonts w:asciiTheme="minorHAnsi" w:hAnsiTheme="minorHAnsi" w:cstheme="minorHAnsi" w:hint="eastAsia"/>
          <w:lang w:eastAsia="ko-KR"/>
        </w:rPr>
        <w:t xml:space="preserve"> </w:t>
      </w:r>
      <w:r>
        <w:rPr>
          <w:rFonts w:asciiTheme="minorHAnsi" w:hAnsiTheme="minorHAnsi" w:cstheme="minorHAnsi" w:hint="eastAsia"/>
          <w:lang w:eastAsia="ko-KR"/>
        </w:rPr>
        <w:t>보자</w:t>
      </w:r>
      <w:r w:rsidRPr="003B6D29">
        <w:rPr>
          <w:rFonts w:asciiTheme="minorHAnsi" w:hAnsiTheme="minorHAnsi" w:cstheme="minorHAnsi"/>
          <w:lang w:eastAsia="ko-KR"/>
        </w:rPr>
        <w:t xml:space="preserve"> </w:t>
      </w:r>
    </w:p>
    <w:p w14:paraId="6F059FEB" w14:textId="086AFA6B" w:rsidR="005431CE" w:rsidRDefault="005431CE" w:rsidP="005431CE">
      <w:pPr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const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객체는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외부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변경을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불가능하게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한다</w:t>
      </w:r>
      <w:r>
        <w:rPr>
          <w:rFonts w:hint="eastAsia"/>
          <w:color w:val="000000" w:themeColor="text1"/>
          <w:lang w:eastAsia="ko-KR"/>
        </w:rPr>
        <w:t>.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어떤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값이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즉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객체의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내용이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불변이어야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한다는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컴파일러와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사용자에게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공유하는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용도이다</w:t>
      </w:r>
      <w:r>
        <w:rPr>
          <w:rFonts w:hint="eastAsia"/>
          <w:color w:val="000000" w:themeColor="text1"/>
          <w:lang w:eastAsia="ko-KR"/>
        </w:rPr>
        <w:t>.</w:t>
      </w:r>
    </w:p>
    <w:p w14:paraId="656955C3" w14:textId="7D6B0A9A" w:rsidR="005E4523" w:rsidRDefault="005E4523" w:rsidP="005431CE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</w:t>
      </w:r>
      <w:r>
        <w:rPr>
          <w:color w:val="000000" w:themeColor="text1"/>
          <w:lang w:eastAsia="ko-KR"/>
        </w:rPr>
        <w:t>onst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클래스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바깥에서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전역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혹은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네임스페이스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유효범위의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상수를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선언하는데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쓰일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파일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블록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유효범위에서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static</w:t>
      </w:r>
      <w:proofErr w:type="spellStart"/>
      <w:r>
        <w:rPr>
          <w:rFonts w:hint="eastAsia"/>
          <w:color w:val="000000" w:themeColor="text1"/>
          <w:lang w:eastAsia="ko-KR"/>
        </w:rPr>
        <w:t>으로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선언한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객체에도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const</w:t>
      </w:r>
      <w:proofErr w:type="spellStart"/>
      <w:r>
        <w:rPr>
          <w:rFonts w:hint="eastAsia"/>
          <w:color w:val="000000" w:themeColor="text1"/>
          <w:lang w:eastAsia="ko-KR"/>
        </w:rPr>
        <w:t>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붙일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있다</w:t>
      </w:r>
      <w:r>
        <w:rPr>
          <w:rFonts w:hint="eastAsia"/>
          <w:color w:val="000000" w:themeColor="text1"/>
          <w:lang w:eastAsia="ko-KR"/>
        </w:rPr>
        <w:t>.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포인터의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포인터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자체를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상수로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혹은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포인터가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가리키는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데이터를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상수로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지정할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있다</w:t>
      </w:r>
      <w:r>
        <w:rPr>
          <w:rFonts w:hint="eastAsia"/>
          <w:color w:val="000000" w:themeColor="text1"/>
          <w:lang w:eastAsia="ko-KR"/>
        </w:rPr>
        <w:t>.</w:t>
      </w:r>
    </w:p>
    <w:p w14:paraId="0E829FAC" w14:textId="36E43B3A" w:rsidR="005E4523" w:rsidRPr="003B54D0" w:rsidRDefault="005E4523" w:rsidP="005431CE">
      <w:pPr>
        <w:rPr>
          <w:i/>
          <w:iCs/>
          <w:color w:val="595959" w:themeColor="text1" w:themeTint="A6"/>
          <w:lang w:eastAsia="ko-KR"/>
        </w:rPr>
      </w:pPr>
      <w:r w:rsidRPr="003B54D0">
        <w:rPr>
          <w:rFonts w:hint="eastAsia"/>
          <w:i/>
          <w:iCs/>
          <w:color w:val="595959" w:themeColor="text1" w:themeTint="A6"/>
          <w:lang w:eastAsia="ko-KR"/>
        </w:rPr>
        <w:t>E</w:t>
      </w:r>
      <w:r w:rsidRPr="003B54D0">
        <w:rPr>
          <w:i/>
          <w:iCs/>
          <w:color w:val="595959" w:themeColor="text1" w:themeTint="A6"/>
          <w:lang w:eastAsia="ko-KR"/>
        </w:rPr>
        <w:t>x)</w:t>
      </w:r>
    </w:p>
    <w:p w14:paraId="6CC0ED9E" w14:textId="54223F7C" w:rsidR="005E4523" w:rsidRPr="003B54D0" w:rsidRDefault="005E4523" w:rsidP="005431CE">
      <w:pPr>
        <w:rPr>
          <w:i/>
          <w:iCs/>
          <w:color w:val="595959" w:themeColor="text1" w:themeTint="A6"/>
          <w:lang w:eastAsia="ko-KR"/>
        </w:rPr>
      </w:pPr>
      <w:r w:rsidRPr="003B54D0">
        <w:rPr>
          <w:rFonts w:hint="eastAsia"/>
          <w:i/>
          <w:iCs/>
          <w:color w:val="595959" w:themeColor="text1" w:themeTint="A6"/>
          <w:lang w:eastAsia="ko-KR"/>
        </w:rPr>
        <w:t>c</w:t>
      </w:r>
      <w:r w:rsidRPr="003B54D0">
        <w:rPr>
          <w:i/>
          <w:iCs/>
          <w:color w:val="595959" w:themeColor="text1" w:themeTint="A6"/>
          <w:lang w:eastAsia="ko-KR"/>
        </w:rPr>
        <w:t xml:space="preserve">har </w:t>
      </w:r>
      <w:proofErr w:type="gramStart"/>
      <w:r w:rsidRPr="003B54D0">
        <w:rPr>
          <w:i/>
          <w:iCs/>
          <w:color w:val="595959" w:themeColor="text1" w:themeTint="A6"/>
          <w:lang w:eastAsia="ko-KR"/>
        </w:rPr>
        <w:t>greeting[</w:t>
      </w:r>
      <w:proofErr w:type="gramEnd"/>
      <w:r w:rsidRPr="003B54D0">
        <w:rPr>
          <w:i/>
          <w:iCs/>
          <w:color w:val="595959" w:themeColor="text1" w:themeTint="A6"/>
          <w:lang w:eastAsia="ko-KR"/>
        </w:rPr>
        <w:t>] = “hello”;</w:t>
      </w:r>
    </w:p>
    <w:p w14:paraId="40EA6020" w14:textId="5E0A497A" w:rsidR="005E4523" w:rsidRPr="003B54D0" w:rsidRDefault="005E4523" w:rsidP="005431CE">
      <w:pPr>
        <w:rPr>
          <w:i/>
          <w:iCs/>
          <w:color w:val="595959" w:themeColor="text1" w:themeTint="A6"/>
          <w:lang w:eastAsia="ko-KR"/>
        </w:rPr>
      </w:pPr>
      <w:r w:rsidRPr="003B54D0">
        <w:rPr>
          <w:i/>
          <w:iCs/>
          <w:color w:val="595959" w:themeColor="text1" w:themeTint="A6"/>
          <w:lang w:eastAsia="ko-KR"/>
        </w:rPr>
        <w:t xml:space="preserve">char *p = greeting; // </w:t>
      </w:r>
      <w:proofErr w:type="spellStart"/>
      <w:r w:rsidRPr="003B54D0">
        <w:rPr>
          <w:rFonts w:hint="eastAsia"/>
          <w:i/>
          <w:iCs/>
          <w:color w:val="595959" w:themeColor="text1" w:themeTint="A6"/>
          <w:lang w:eastAsia="ko-KR"/>
        </w:rPr>
        <w:t>비상수</w:t>
      </w:r>
      <w:proofErr w:type="spellEnd"/>
      <w:r w:rsidRPr="003B54D0">
        <w:rPr>
          <w:rFonts w:hint="eastAsia"/>
          <w:i/>
          <w:iCs/>
          <w:color w:val="595959" w:themeColor="text1" w:themeTint="A6"/>
          <w:lang w:eastAsia="ko-KR"/>
        </w:rPr>
        <w:t xml:space="preserve"> 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포인터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,</w:t>
      </w:r>
      <w:r w:rsidRPr="003B54D0">
        <w:rPr>
          <w:i/>
          <w:iCs/>
          <w:color w:val="595959" w:themeColor="text1" w:themeTint="A6"/>
          <w:lang w:eastAsia="ko-KR"/>
        </w:rPr>
        <w:t xml:space="preserve"> </w:t>
      </w:r>
      <w:proofErr w:type="spellStart"/>
      <w:r w:rsidRPr="003B54D0">
        <w:rPr>
          <w:rFonts w:hint="eastAsia"/>
          <w:i/>
          <w:iCs/>
          <w:color w:val="595959" w:themeColor="text1" w:themeTint="A6"/>
          <w:lang w:eastAsia="ko-KR"/>
        </w:rPr>
        <w:t>비상수</w:t>
      </w:r>
      <w:proofErr w:type="spellEnd"/>
      <w:r w:rsidRPr="003B54D0">
        <w:rPr>
          <w:rFonts w:hint="eastAsia"/>
          <w:i/>
          <w:iCs/>
          <w:color w:val="595959" w:themeColor="text1" w:themeTint="A6"/>
          <w:lang w:eastAsia="ko-KR"/>
        </w:rPr>
        <w:t xml:space="preserve"> 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데이터</w:t>
      </w:r>
    </w:p>
    <w:p w14:paraId="4BB1B2D9" w14:textId="21079D6F" w:rsidR="005E4523" w:rsidRPr="003B54D0" w:rsidRDefault="005E4523" w:rsidP="005431CE">
      <w:pPr>
        <w:rPr>
          <w:i/>
          <w:iCs/>
          <w:color w:val="595959" w:themeColor="text1" w:themeTint="A6"/>
          <w:lang w:eastAsia="ko-KR"/>
        </w:rPr>
      </w:pPr>
      <w:r w:rsidRPr="003B54D0">
        <w:rPr>
          <w:i/>
          <w:iCs/>
          <w:color w:val="595959" w:themeColor="text1" w:themeTint="A6"/>
          <w:lang w:eastAsia="ko-KR"/>
        </w:rPr>
        <w:t xml:space="preserve">const char *p = greeting; // </w:t>
      </w:r>
      <w:proofErr w:type="spellStart"/>
      <w:r w:rsidR="00367D50" w:rsidRPr="003B54D0">
        <w:rPr>
          <w:rFonts w:hint="eastAsia"/>
          <w:i/>
          <w:iCs/>
          <w:color w:val="595959" w:themeColor="text1" w:themeTint="A6"/>
          <w:lang w:eastAsia="ko-KR"/>
        </w:rPr>
        <w:t>비상수</w:t>
      </w:r>
      <w:proofErr w:type="spellEnd"/>
      <w:r w:rsidR="00367D50" w:rsidRPr="003B54D0">
        <w:rPr>
          <w:rFonts w:hint="eastAsia"/>
          <w:i/>
          <w:iCs/>
          <w:color w:val="595959" w:themeColor="text1" w:themeTint="A6"/>
          <w:lang w:eastAsia="ko-KR"/>
        </w:rPr>
        <w:t xml:space="preserve"> </w:t>
      </w:r>
      <w:r w:rsidR="00367D50" w:rsidRPr="003B54D0">
        <w:rPr>
          <w:rFonts w:hint="eastAsia"/>
          <w:i/>
          <w:iCs/>
          <w:color w:val="595959" w:themeColor="text1" w:themeTint="A6"/>
          <w:lang w:eastAsia="ko-KR"/>
        </w:rPr>
        <w:t>포인터</w:t>
      </w:r>
      <w:r w:rsidR="00367D50" w:rsidRPr="003B54D0">
        <w:rPr>
          <w:rFonts w:hint="eastAsia"/>
          <w:i/>
          <w:iCs/>
          <w:color w:val="595959" w:themeColor="text1" w:themeTint="A6"/>
          <w:lang w:eastAsia="ko-KR"/>
        </w:rPr>
        <w:t>,</w:t>
      </w:r>
      <w:r w:rsidR="00367D50" w:rsidRPr="003B54D0">
        <w:rPr>
          <w:i/>
          <w:iCs/>
          <w:color w:val="595959" w:themeColor="text1" w:themeTint="A6"/>
          <w:lang w:eastAsia="ko-KR"/>
        </w:rPr>
        <w:t xml:space="preserve"> </w:t>
      </w:r>
      <w:r w:rsidR="00367D50" w:rsidRPr="003B54D0">
        <w:rPr>
          <w:rFonts w:hint="eastAsia"/>
          <w:i/>
          <w:iCs/>
          <w:color w:val="595959" w:themeColor="text1" w:themeTint="A6"/>
          <w:lang w:eastAsia="ko-KR"/>
        </w:rPr>
        <w:t>상수</w:t>
      </w:r>
      <w:r w:rsidR="00367D50" w:rsidRPr="003B54D0">
        <w:rPr>
          <w:rFonts w:hint="eastAsia"/>
          <w:i/>
          <w:iCs/>
          <w:color w:val="595959" w:themeColor="text1" w:themeTint="A6"/>
          <w:lang w:eastAsia="ko-KR"/>
        </w:rPr>
        <w:t xml:space="preserve"> </w:t>
      </w:r>
      <w:r w:rsidR="00367D50" w:rsidRPr="003B54D0">
        <w:rPr>
          <w:rFonts w:hint="eastAsia"/>
          <w:i/>
          <w:iCs/>
          <w:color w:val="595959" w:themeColor="text1" w:themeTint="A6"/>
          <w:lang w:eastAsia="ko-KR"/>
        </w:rPr>
        <w:t>데이터</w:t>
      </w:r>
    </w:p>
    <w:p w14:paraId="3C2F5DFA" w14:textId="1A91FFBC" w:rsidR="00367D50" w:rsidRPr="003B54D0" w:rsidRDefault="00367D50" w:rsidP="005431CE">
      <w:pPr>
        <w:rPr>
          <w:i/>
          <w:iCs/>
          <w:color w:val="595959" w:themeColor="text1" w:themeTint="A6"/>
          <w:lang w:eastAsia="ko-KR"/>
        </w:rPr>
      </w:pPr>
      <w:r w:rsidRPr="003B54D0">
        <w:rPr>
          <w:rFonts w:hint="eastAsia"/>
          <w:i/>
          <w:iCs/>
          <w:color w:val="595959" w:themeColor="text1" w:themeTint="A6"/>
          <w:lang w:eastAsia="ko-KR"/>
        </w:rPr>
        <w:t>c</w:t>
      </w:r>
      <w:r w:rsidRPr="003B54D0">
        <w:rPr>
          <w:i/>
          <w:iCs/>
          <w:color w:val="595959" w:themeColor="text1" w:themeTint="A6"/>
          <w:lang w:eastAsia="ko-KR"/>
        </w:rPr>
        <w:t xml:space="preserve">har * const p = greeting; // 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상수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 xml:space="preserve"> 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포인터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,</w:t>
      </w:r>
      <w:r w:rsidRPr="003B54D0">
        <w:rPr>
          <w:i/>
          <w:iCs/>
          <w:color w:val="595959" w:themeColor="text1" w:themeTint="A6"/>
          <w:lang w:eastAsia="ko-KR"/>
        </w:rPr>
        <w:t xml:space="preserve"> </w:t>
      </w:r>
      <w:proofErr w:type="spellStart"/>
      <w:r w:rsidRPr="003B54D0">
        <w:rPr>
          <w:rFonts w:hint="eastAsia"/>
          <w:i/>
          <w:iCs/>
          <w:color w:val="595959" w:themeColor="text1" w:themeTint="A6"/>
          <w:lang w:eastAsia="ko-KR"/>
        </w:rPr>
        <w:t>비상수</w:t>
      </w:r>
      <w:proofErr w:type="spellEnd"/>
      <w:r w:rsidRPr="003B54D0">
        <w:rPr>
          <w:rFonts w:hint="eastAsia"/>
          <w:i/>
          <w:iCs/>
          <w:color w:val="595959" w:themeColor="text1" w:themeTint="A6"/>
          <w:lang w:eastAsia="ko-KR"/>
        </w:rPr>
        <w:t xml:space="preserve"> 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데이터</w:t>
      </w:r>
    </w:p>
    <w:p w14:paraId="6E0C920E" w14:textId="54C21849" w:rsidR="00367D50" w:rsidRPr="003B54D0" w:rsidRDefault="00367D50" w:rsidP="005431CE">
      <w:pPr>
        <w:rPr>
          <w:i/>
          <w:iCs/>
          <w:color w:val="595959" w:themeColor="text1" w:themeTint="A6"/>
          <w:lang w:eastAsia="ko-KR"/>
        </w:rPr>
      </w:pPr>
      <w:r w:rsidRPr="003B54D0">
        <w:rPr>
          <w:rFonts w:hint="eastAsia"/>
          <w:i/>
          <w:iCs/>
          <w:color w:val="595959" w:themeColor="text1" w:themeTint="A6"/>
          <w:lang w:eastAsia="ko-KR"/>
        </w:rPr>
        <w:t>c</w:t>
      </w:r>
      <w:r w:rsidRPr="003B54D0">
        <w:rPr>
          <w:i/>
          <w:iCs/>
          <w:color w:val="595959" w:themeColor="text1" w:themeTint="A6"/>
          <w:lang w:eastAsia="ko-KR"/>
        </w:rPr>
        <w:t xml:space="preserve">onst char * const p = greeting; // 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상수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 xml:space="preserve"> 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포인터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,</w:t>
      </w:r>
      <w:r w:rsidRPr="003B54D0">
        <w:rPr>
          <w:i/>
          <w:iCs/>
          <w:color w:val="595959" w:themeColor="text1" w:themeTint="A6"/>
          <w:lang w:eastAsia="ko-KR"/>
        </w:rPr>
        <w:t xml:space="preserve"> 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상수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 xml:space="preserve"> </w:t>
      </w:r>
      <w:r w:rsidRPr="003B54D0">
        <w:rPr>
          <w:rFonts w:hint="eastAsia"/>
          <w:i/>
          <w:iCs/>
          <w:color w:val="595959" w:themeColor="text1" w:themeTint="A6"/>
          <w:lang w:eastAsia="ko-KR"/>
        </w:rPr>
        <w:t>데이터</w:t>
      </w:r>
    </w:p>
    <w:p w14:paraId="0D04E276" w14:textId="351675F1" w:rsidR="00367D50" w:rsidRPr="005E4523" w:rsidRDefault="00367D50" w:rsidP="005431CE">
      <w:pPr>
        <w:rPr>
          <w:rFonts w:hint="eastAsia"/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</w:t>
      </w:r>
      <w:r>
        <w:rPr>
          <w:color w:val="000000" w:themeColor="text1"/>
          <w:lang w:eastAsia="ko-KR"/>
        </w:rPr>
        <w:t>onst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키워드가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*</w:t>
      </w:r>
      <w:r>
        <w:rPr>
          <w:rFonts w:hint="eastAsia"/>
          <w:color w:val="000000" w:themeColor="text1"/>
          <w:lang w:eastAsia="ko-KR"/>
        </w:rPr>
        <w:t>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왼쪽에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있으면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포인터가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가리키는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대상이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상수이다</w:t>
      </w:r>
      <w:r>
        <w:rPr>
          <w:rFonts w:hint="eastAsia"/>
          <w:color w:val="000000" w:themeColor="text1"/>
          <w:lang w:eastAsia="ko-KR"/>
        </w:rPr>
        <w:t>.</w:t>
      </w:r>
      <w:r>
        <w:rPr>
          <w:color w:val="000000" w:themeColor="text1"/>
          <w:lang w:eastAsia="ko-KR"/>
        </w:rPr>
        <w:t xml:space="preserve"> const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*</w:t>
      </w:r>
      <w:r>
        <w:rPr>
          <w:rFonts w:hint="eastAsia"/>
          <w:color w:val="000000" w:themeColor="text1"/>
          <w:lang w:eastAsia="ko-KR"/>
        </w:rPr>
        <w:t>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오른쩍에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경우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포인터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자체가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상수이다</w:t>
      </w:r>
      <w:r>
        <w:rPr>
          <w:rFonts w:hint="eastAsia"/>
          <w:color w:val="000000" w:themeColor="text1"/>
          <w:lang w:eastAsia="ko-KR"/>
        </w:rPr>
        <w:t>.</w:t>
      </w:r>
      <w:r>
        <w:rPr>
          <w:color w:val="000000" w:themeColor="text1"/>
          <w:lang w:eastAsia="ko-KR"/>
        </w:rPr>
        <w:t xml:space="preserve"> </w:t>
      </w:r>
    </w:p>
    <w:sectPr w:rsidR="00367D50" w:rsidRPr="005E452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.55pt;height:7.55pt" o:bullet="t">
        <v:imagedata r:id="rId1" o:title="mso4EFCB953"/>
      </v:shape>
    </w:pict>
  </w:numPicBullet>
  <w:abstractNum w:abstractNumId="0" w15:restartNumberingAfterBreak="0">
    <w:nsid w:val="104C76A8"/>
    <w:multiLevelType w:val="hybridMultilevel"/>
    <w:tmpl w:val="AED24D22"/>
    <w:lvl w:ilvl="0" w:tplc="5FFCE390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3E8721C"/>
    <w:multiLevelType w:val="hybridMultilevel"/>
    <w:tmpl w:val="D9BC97BA"/>
    <w:lvl w:ilvl="0" w:tplc="3B9AFBC2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D4F1705"/>
    <w:multiLevelType w:val="hybridMultilevel"/>
    <w:tmpl w:val="BCB2A9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105635"/>
    <w:multiLevelType w:val="hybridMultilevel"/>
    <w:tmpl w:val="1C683C86"/>
    <w:lvl w:ilvl="0" w:tplc="F654A208">
      <w:start w:val="1"/>
      <w:numFmt w:val="bullet"/>
      <w:lvlText w:val="–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C07D50"/>
    <w:multiLevelType w:val="hybridMultilevel"/>
    <w:tmpl w:val="DC70781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5" w15:restartNumberingAfterBreak="0">
    <w:nsid w:val="510E4778"/>
    <w:multiLevelType w:val="hybridMultilevel"/>
    <w:tmpl w:val="56321118"/>
    <w:lvl w:ilvl="0" w:tplc="5274C356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6B3814B1"/>
    <w:multiLevelType w:val="hybridMultilevel"/>
    <w:tmpl w:val="155E37C4"/>
    <w:lvl w:ilvl="0" w:tplc="3028EEF6"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FF"/>
    <w:rsid w:val="00072CC8"/>
    <w:rsid w:val="001F50A7"/>
    <w:rsid w:val="00343A23"/>
    <w:rsid w:val="00367D50"/>
    <w:rsid w:val="003B54D0"/>
    <w:rsid w:val="003B6D29"/>
    <w:rsid w:val="005431CE"/>
    <w:rsid w:val="005E4523"/>
    <w:rsid w:val="00627C66"/>
    <w:rsid w:val="00801B40"/>
    <w:rsid w:val="008743FF"/>
    <w:rsid w:val="00A13DD6"/>
    <w:rsid w:val="00B44647"/>
    <w:rsid w:val="00E369B4"/>
    <w:rsid w:val="00E42CB9"/>
    <w:rsid w:val="00F85176"/>
    <w:rsid w:val="00F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7DB7"/>
  <w15:chartTrackingRefBased/>
  <w15:docId w15:val="{C35DB05C-A83F-3C42-AC0B-E1E01CE1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43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3F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43F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43F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743FF"/>
    <w:rPr>
      <w:rFonts w:asciiTheme="majorHAnsi" w:eastAsiaTheme="majorEastAsia" w:hAnsiTheme="majorHAnsi" w:cstheme="majorBidi"/>
    </w:rPr>
  </w:style>
  <w:style w:type="paragraph" w:styleId="a3">
    <w:name w:val="Subtitle"/>
    <w:basedOn w:val="a"/>
    <w:next w:val="a"/>
    <w:link w:val="Char"/>
    <w:uiPriority w:val="11"/>
    <w:qFormat/>
    <w:rsid w:val="008743FF"/>
    <w:pPr>
      <w:spacing w:after="60"/>
      <w:jc w:val="center"/>
      <w:outlineLvl w:val="1"/>
    </w:pPr>
    <w:rPr>
      <w:sz w:val="24"/>
    </w:rPr>
  </w:style>
  <w:style w:type="character" w:customStyle="1" w:styleId="Char">
    <w:name w:val="부제 Char"/>
    <w:basedOn w:val="a0"/>
    <w:link w:val="a3"/>
    <w:uiPriority w:val="11"/>
    <w:rsid w:val="008743FF"/>
    <w:rPr>
      <w:sz w:val="24"/>
    </w:rPr>
  </w:style>
  <w:style w:type="paragraph" w:styleId="a4">
    <w:name w:val="Title"/>
    <w:basedOn w:val="a"/>
    <w:next w:val="a"/>
    <w:link w:val="Char0"/>
    <w:uiPriority w:val="10"/>
    <w:qFormat/>
    <w:rsid w:val="008743F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8743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8743FF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8743FF"/>
    <w:pPr>
      <w:ind w:leftChars="400" w:left="800"/>
    </w:pPr>
  </w:style>
  <w:style w:type="character" w:styleId="a6">
    <w:name w:val="Book Title"/>
    <w:basedOn w:val="a0"/>
    <w:uiPriority w:val="33"/>
    <w:qFormat/>
    <w:rsid w:val="003B6D29"/>
    <w:rPr>
      <w:b/>
      <w:bCs/>
      <w:i/>
      <w:iCs/>
      <w:spacing w:val="5"/>
    </w:rPr>
  </w:style>
  <w:style w:type="paragraph" w:styleId="a7">
    <w:name w:val="Quote"/>
    <w:basedOn w:val="a"/>
    <w:next w:val="a"/>
    <w:link w:val="Char1"/>
    <w:uiPriority w:val="29"/>
    <w:qFormat/>
    <w:rsid w:val="003B6D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3B6D29"/>
    <w:rPr>
      <w:i/>
      <w:iCs/>
      <w:color w:val="404040" w:themeColor="text1" w:themeTint="BF"/>
    </w:rPr>
  </w:style>
  <w:style w:type="character" w:styleId="a8">
    <w:name w:val="Subtle Reference"/>
    <w:basedOn w:val="a0"/>
    <w:uiPriority w:val="31"/>
    <w:qFormat/>
    <w:rsid w:val="003B6D29"/>
    <w:rPr>
      <w:smallCaps/>
      <w:color w:val="5A5A5A" w:themeColor="text1" w:themeTint="A5"/>
    </w:rPr>
  </w:style>
  <w:style w:type="paragraph" w:customStyle="1" w:styleId="a9">
    <w:name w:val="예시"/>
    <w:basedOn w:val="a5"/>
    <w:qFormat/>
    <w:rsid w:val="00343A23"/>
    <w:pPr>
      <w:ind w:leftChars="100" w:left="200" w:rightChars="100" w:right="100"/>
      <w:jc w:val="left"/>
    </w:pPr>
    <w:rPr>
      <w:rFonts w:cstheme="minorHAnsi"/>
      <w:i/>
      <w:iCs/>
      <w:color w:val="595959" w:themeColor="text1" w:themeTint="A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Jihyo (김지효 SW 1Lab)</dc:creator>
  <cp:keywords/>
  <dc:description/>
  <cp:lastModifiedBy>Kim, Jihyo (김지효 SW 1Lab)</cp:lastModifiedBy>
  <cp:revision>12</cp:revision>
  <dcterms:created xsi:type="dcterms:W3CDTF">2021-03-01T13:54:00Z</dcterms:created>
  <dcterms:modified xsi:type="dcterms:W3CDTF">2021-03-02T15:18:00Z</dcterms:modified>
</cp:coreProperties>
</file>