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 xmlns:pic="http://schemas.openxmlformats.org/drawingml/2006/picture" xmlns:a14="http://schemas.microsoft.com/office/drawing/2010/main" mc:Ignorable="w14 w15 w16se w16cid w16 w16cex w16sdtdh w16sdtfl w16du wp14">
  <w:body>
    <w:p w:rsidRPr="0080255A" w:rsidR="0057471B" w:rsidP="00A8048D" w:rsidRDefault="0057471B" w14:paraId="0D6E1A58" w14:textId="77777777"/>
    <w:p w:rsidRPr="0080255A" w:rsidR="0057471B" w:rsidP="00250989" w:rsidRDefault="0057471B" w14:paraId="0793944E" w14:textId="77777777"/>
    <w:p w:rsidRPr="0080255A" w:rsidR="00B10C00" w:rsidP="00C33136" w:rsidRDefault="00C33136" w14:paraId="33983B47" w14:textId="18AF59F9">
      <w:pPr>
        <w:tabs>
          <w:tab w:val="left" w:pos="6630"/>
        </w:tabs>
      </w:pPr>
      <w:r w:rsidRPr="0080255A">
        <w:tab/>
      </w:r>
    </w:p>
    <w:p w:rsidRPr="0080255A" w:rsidR="008C0EFA" w:rsidP="00D730F9" w:rsidRDefault="008C0EFA" w14:paraId="03EB2BF7" w14:textId="77777777">
      <w:pPr>
        <w:jc w:val="center"/>
        <w:rPr>
          <w:b/>
          <w:bCs/>
          <w:color w:val="002060"/>
          <w:sz w:val="32"/>
          <w:szCs w:val="32"/>
        </w:rPr>
      </w:pPr>
    </w:p>
    <w:p w:rsidRPr="0080255A" w:rsidR="0057471B" w:rsidP="00D730F9" w:rsidRDefault="00B10C00" w14:paraId="624AE5D9" w14:textId="05435A48">
      <w:pPr>
        <w:jc w:val="center"/>
        <w:rPr>
          <w:b/>
          <w:bCs/>
          <w:color w:val="002060"/>
          <w:sz w:val="32"/>
          <w:szCs w:val="32"/>
        </w:rPr>
      </w:pPr>
      <w:r w:rsidRPr="0080255A">
        <w:rPr>
          <w:b/>
          <w:bCs/>
          <w:color w:val="002060"/>
          <w:sz w:val="32"/>
          <w:szCs w:val="32"/>
        </w:rPr>
        <w:t>System</w:t>
      </w:r>
      <w:r w:rsidRPr="0080255A" w:rsidR="0057471B">
        <w:rPr>
          <w:b/>
          <w:bCs/>
          <w:color w:val="002060"/>
          <w:sz w:val="32"/>
          <w:szCs w:val="32"/>
        </w:rPr>
        <w:t xml:space="preserve"> Requirements Specifications</w:t>
      </w:r>
      <w:r w:rsidRPr="0080255A" w:rsidR="006A25C5">
        <w:rPr>
          <w:b/>
          <w:bCs/>
          <w:color w:val="002060"/>
          <w:sz w:val="32"/>
          <w:szCs w:val="32"/>
        </w:rPr>
        <w:t xml:space="preserve"> (SRS)</w:t>
      </w:r>
    </w:p>
    <w:p w:rsidRPr="0080255A" w:rsidR="0057471B" w:rsidP="008C0EFA" w:rsidRDefault="0057471B" w14:paraId="7EB2B231" w14:textId="77777777">
      <w:pPr>
        <w:rPr>
          <w:color w:val="002060"/>
        </w:rPr>
      </w:pPr>
    </w:p>
    <w:p w:rsidRPr="0080255A" w:rsidR="0057471B" w:rsidP="00D730F9" w:rsidRDefault="0057471B" w14:paraId="299DD01E" w14:textId="77777777">
      <w:pPr>
        <w:jc w:val="center"/>
        <w:rPr>
          <w:color w:val="002060"/>
        </w:rPr>
      </w:pPr>
    </w:p>
    <w:p w:rsidRPr="003C78B4" w:rsidR="0057471B" w:rsidP="003C78B4" w:rsidRDefault="666C9EE3" w14:paraId="6E688BF4" w14:textId="0F80ED51">
      <w:pPr>
        <w:jc w:val="center"/>
        <w:rPr>
          <w:b/>
          <w:bCs/>
          <w:color w:val="002060"/>
        </w:rPr>
      </w:pPr>
      <w:r w:rsidRPr="003C78B4">
        <w:rPr>
          <w:b/>
          <w:bCs/>
          <w:color w:val="002060"/>
        </w:rPr>
        <w:t xml:space="preserve">The </w:t>
      </w:r>
      <w:r w:rsidRPr="003C78B4" w:rsidR="7741EFC5">
        <w:rPr>
          <w:b/>
          <w:bCs/>
          <w:color w:val="002060"/>
        </w:rPr>
        <w:t xml:space="preserve">Development for </w:t>
      </w:r>
      <w:proofErr w:type="spellStart"/>
      <w:r w:rsidRPr="003C78B4" w:rsidR="003C78B4">
        <w:rPr>
          <w:b/>
          <w:bCs/>
          <w:color w:val="002060"/>
        </w:rPr>
        <w:t>LogSpace</w:t>
      </w:r>
      <w:proofErr w:type="spellEnd"/>
      <w:r w:rsidRPr="003C78B4" w:rsidR="003C78B4">
        <w:rPr>
          <w:b/>
          <w:bCs/>
          <w:color w:val="002060"/>
        </w:rPr>
        <w:t xml:space="preserve"> logistics platform with </w:t>
      </w:r>
      <w:proofErr w:type="gramStart"/>
      <w:r w:rsidRPr="003C78B4" w:rsidR="003C78B4">
        <w:rPr>
          <w:b/>
          <w:bCs/>
          <w:color w:val="002060"/>
        </w:rPr>
        <w:t>Odoo</w:t>
      </w:r>
      <w:r w:rsidRPr="003C78B4" w:rsidR="7741EFC5">
        <w:rPr>
          <w:b/>
          <w:bCs/>
          <w:color w:val="002060"/>
        </w:rPr>
        <w:t xml:space="preserve"> </w:t>
      </w:r>
      <w:r w:rsidRPr="003C78B4" w:rsidR="0C3C1B9B">
        <w:rPr>
          <w:b/>
          <w:bCs/>
          <w:color w:val="002060"/>
        </w:rPr>
        <w:t xml:space="preserve"> </w:t>
      </w:r>
      <w:r w:rsidRPr="003C78B4" w:rsidR="379474D6">
        <w:rPr>
          <w:b/>
          <w:bCs/>
          <w:color w:val="002060"/>
        </w:rPr>
        <w:t>v.</w:t>
      </w:r>
      <w:proofErr w:type="gramEnd"/>
      <w:r w:rsidRPr="003C78B4" w:rsidR="379474D6">
        <w:rPr>
          <w:b/>
          <w:bCs/>
          <w:color w:val="002060"/>
        </w:rPr>
        <w:t xml:space="preserve"> 19</w:t>
      </w:r>
    </w:p>
    <w:p w:rsidRPr="0080255A" w:rsidR="008C0EFA" w:rsidP="00D730F9" w:rsidRDefault="008C0EFA" w14:paraId="23F726E0" w14:textId="77777777">
      <w:pPr>
        <w:jc w:val="center"/>
        <w:rPr>
          <w:b/>
          <w:bCs/>
          <w:color w:val="002060"/>
        </w:rPr>
      </w:pPr>
    </w:p>
    <w:p w:rsidRPr="0080255A" w:rsidR="009E460E" w:rsidP="00D730F9" w:rsidRDefault="009E460E" w14:paraId="2DCF9769" w14:textId="77777777">
      <w:pPr>
        <w:jc w:val="center"/>
        <w:rPr>
          <w:b/>
          <w:bCs/>
          <w:color w:val="002060"/>
        </w:rPr>
      </w:pPr>
    </w:p>
    <w:p w:rsidRPr="0080255A" w:rsidR="0057471B" w:rsidP="00D730F9" w:rsidRDefault="0057471B" w14:paraId="0A63469F" w14:textId="5FE65FD4">
      <w:pPr>
        <w:jc w:val="center"/>
        <w:rPr>
          <w:b/>
          <w:bCs/>
          <w:color w:val="002060"/>
        </w:rPr>
      </w:pPr>
      <w:r w:rsidRPr="0080255A">
        <w:rPr>
          <w:b/>
          <w:bCs/>
          <w:color w:val="002060"/>
        </w:rPr>
        <w:t>For</w:t>
      </w:r>
    </w:p>
    <w:p w:rsidRPr="0080255A" w:rsidR="008C0EFA" w:rsidP="00D730F9" w:rsidRDefault="008C0EFA" w14:paraId="69B49146" w14:textId="77777777">
      <w:pPr>
        <w:jc w:val="center"/>
        <w:rPr>
          <w:b/>
          <w:bCs/>
          <w:color w:val="002060"/>
        </w:rPr>
      </w:pPr>
    </w:p>
    <w:p w:rsidRPr="0080255A" w:rsidR="008C0EFA" w:rsidP="00D730F9" w:rsidRDefault="008C0EFA" w14:paraId="6C2B193A" w14:textId="77777777">
      <w:pPr>
        <w:jc w:val="center"/>
        <w:rPr>
          <w:b/>
          <w:bCs/>
          <w:color w:val="002060"/>
        </w:rPr>
      </w:pPr>
    </w:p>
    <w:p w:rsidRPr="0080255A" w:rsidR="24A2662A" w:rsidP="02F769A7" w:rsidRDefault="0EF197E2" w14:paraId="60A47519" w14:textId="2A81FC7D">
      <w:pPr>
        <w:jc w:val="center"/>
        <w:rPr>
          <w:b/>
          <w:bCs/>
          <w:color w:val="3A7C22" w:themeColor="accent6" w:themeShade="BF"/>
        </w:rPr>
      </w:pPr>
      <w:proofErr w:type="spellStart"/>
      <w:r w:rsidRPr="02F769A7">
        <w:rPr>
          <w:b/>
          <w:bCs/>
          <w:color w:val="3A7C22" w:themeColor="accent6" w:themeShade="BF"/>
        </w:rPr>
        <w:t>LogSpace</w:t>
      </w:r>
      <w:proofErr w:type="spellEnd"/>
    </w:p>
    <w:p w:rsidRPr="0080255A" w:rsidR="3BD8349A" w:rsidP="3BD8349A" w:rsidRDefault="3BD8349A" w14:paraId="376FA43A" w14:textId="5AC8511E">
      <w:pPr>
        <w:jc w:val="center"/>
        <w:rPr>
          <w:b/>
          <w:bCs/>
          <w:color w:val="3A7C22" w:themeColor="accent6" w:themeShade="BF"/>
        </w:rPr>
      </w:pPr>
    </w:p>
    <w:p w:rsidRPr="0080255A" w:rsidR="00D730F9" w:rsidP="00D730F9" w:rsidRDefault="00D730F9" w14:paraId="4952686F" w14:textId="77777777">
      <w:pPr>
        <w:jc w:val="center"/>
        <w:rPr>
          <w:color w:val="002060"/>
        </w:rPr>
      </w:pPr>
    </w:p>
    <w:p w:rsidRPr="0080255A" w:rsidR="00D730F9" w:rsidP="00D730F9" w:rsidRDefault="00D730F9" w14:paraId="532BCDC5" w14:textId="77777777">
      <w:pPr>
        <w:jc w:val="center"/>
        <w:rPr>
          <w:color w:val="002060"/>
        </w:rPr>
      </w:pPr>
    </w:p>
    <w:p w:rsidRPr="0080255A" w:rsidR="009E460E" w:rsidP="003C78B4" w:rsidRDefault="009E460E" w14:paraId="15DDA8B7" w14:textId="77777777">
      <w:pPr>
        <w:rPr>
          <w:color w:val="002060"/>
        </w:rPr>
      </w:pPr>
    </w:p>
    <w:p w:rsidRPr="0080255A" w:rsidR="009E460E" w:rsidP="00D730F9" w:rsidRDefault="009E460E" w14:paraId="14CBDB0D" w14:textId="77777777">
      <w:pPr>
        <w:jc w:val="center"/>
        <w:rPr>
          <w:color w:val="002060"/>
        </w:rPr>
      </w:pPr>
    </w:p>
    <w:p w:rsidRPr="0080255A" w:rsidR="0057471B" w:rsidP="00D730F9" w:rsidRDefault="0057471B" w14:paraId="46A6BF90" w14:textId="77777777">
      <w:pPr>
        <w:jc w:val="center"/>
        <w:rPr>
          <w:color w:val="002060"/>
        </w:rPr>
      </w:pPr>
    </w:p>
    <w:p w:rsidRPr="0080255A" w:rsidR="0057471B" w:rsidP="004325CB" w:rsidRDefault="666C9EE3" w14:paraId="0FE6C9CE" w14:textId="0DDF412D">
      <w:pPr>
        <w:spacing w:line="480" w:lineRule="auto"/>
        <w:jc w:val="center"/>
        <w:rPr>
          <w:color w:val="002060"/>
        </w:rPr>
      </w:pPr>
      <w:r w:rsidRPr="5D64B167" w:rsidR="666C9EE3">
        <w:rPr>
          <w:color w:val="002060"/>
        </w:rPr>
        <w:t xml:space="preserve">Version </w:t>
      </w:r>
      <w:r w:rsidRPr="5D64B167" w:rsidR="31BE09FB">
        <w:rPr>
          <w:color w:val="002060"/>
        </w:rPr>
        <w:t>1</w:t>
      </w:r>
      <w:r w:rsidRPr="5D64B167" w:rsidR="51D37B2B">
        <w:rPr>
          <w:color w:val="002060"/>
        </w:rPr>
        <w:t>.</w:t>
      </w:r>
      <w:r w:rsidRPr="5D64B167" w:rsidR="2A3EF047">
        <w:rPr>
          <w:color w:val="002060"/>
        </w:rPr>
        <w:t>2</w:t>
      </w:r>
    </w:p>
    <w:p w:rsidRPr="0080255A" w:rsidR="006D3AE9" w:rsidP="004325CB" w:rsidRDefault="71BE7219" w14:paraId="73D5588F" w14:textId="7C75078C">
      <w:pPr>
        <w:spacing w:line="480" w:lineRule="auto"/>
        <w:jc w:val="center"/>
        <w:rPr>
          <w:color w:val="002060"/>
        </w:rPr>
      </w:pPr>
      <w:r w:rsidRPr="5D64B167" w:rsidR="4E5C5859">
        <w:rPr>
          <w:color w:val="002060"/>
        </w:rPr>
        <w:t>1</w:t>
      </w:r>
      <w:r w:rsidRPr="5D64B167" w:rsidR="007B37E5">
        <w:rPr>
          <w:color w:val="002060"/>
        </w:rPr>
        <w:t>5</w:t>
      </w:r>
      <w:r w:rsidRPr="5D64B167" w:rsidR="666C9EE3">
        <w:rPr>
          <w:color w:val="002060"/>
        </w:rPr>
        <w:t>/</w:t>
      </w:r>
      <w:r w:rsidRPr="5D64B167" w:rsidR="535D6A48">
        <w:rPr>
          <w:color w:val="002060"/>
        </w:rPr>
        <w:t>March</w:t>
      </w:r>
      <w:r w:rsidRPr="5D64B167" w:rsidR="666C9EE3">
        <w:rPr>
          <w:color w:val="002060"/>
        </w:rPr>
        <w:t>/</w:t>
      </w:r>
      <w:r w:rsidRPr="5D64B167" w:rsidR="6B429CA4">
        <w:rPr>
          <w:color w:val="002060"/>
        </w:rPr>
        <w:t>2025</w:t>
      </w:r>
    </w:p>
    <w:p w:rsidRPr="0080255A" w:rsidR="006D3AE9" w:rsidP="00D730F9" w:rsidRDefault="006D3AE9" w14:paraId="2FFB10FD" w14:textId="77777777">
      <w:pPr>
        <w:jc w:val="center"/>
        <w:rPr>
          <w:color w:val="002060"/>
        </w:rPr>
      </w:pPr>
    </w:p>
    <w:p w:rsidRPr="0080255A" w:rsidR="009E460E" w:rsidP="00D730F9" w:rsidRDefault="009E460E" w14:paraId="566F6FB2" w14:textId="77777777">
      <w:pPr>
        <w:jc w:val="center"/>
        <w:rPr>
          <w:color w:val="002060"/>
        </w:rPr>
      </w:pPr>
    </w:p>
    <w:p w:rsidRPr="0080255A" w:rsidR="009E460E" w:rsidP="00D730F9" w:rsidRDefault="009E460E" w14:paraId="4E2C495B" w14:textId="77777777">
      <w:pPr>
        <w:jc w:val="center"/>
        <w:rPr>
          <w:color w:val="002060"/>
        </w:rPr>
      </w:pPr>
    </w:p>
    <w:p w:rsidR="00C13108" w:rsidP="004325CB" w:rsidRDefault="006D3AE9" w14:paraId="2BDE80D6" w14:textId="552B3966">
      <w:pPr>
        <w:jc w:val="center"/>
        <w:rPr>
          <w:color w:val="002060"/>
        </w:rPr>
      </w:pPr>
      <w:r w:rsidRPr="0080255A">
        <w:rPr>
          <w:color w:val="002060"/>
        </w:rPr>
        <w:t>Prepared By Appness LLC</w:t>
      </w:r>
      <w:r w:rsidR="004325CB">
        <w:rPr>
          <w:color w:val="002060"/>
        </w:rPr>
        <w:t xml:space="preserve"> </w:t>
      </w:r>
      <w:r w:rsidRPr="0080255A">
        <w:rPr>
          <w:color w:val="002060"/>
        </w:rPr>
        <w:t>Muscat, Oman</w:t>
      </w:r>
    </w:p>
    <w:p w:rsidR="00C13108" w:rsidRDefault="00C13108" w14:paraId="7645D98A" w14:textId="77777777">
      <w:pPr>
        <w:spacing w:after="160" w:line="279" w:lineRule="auto"/>
        <w:jc w:val="left"/>
        <w:rPr>
          <w:color w:val="002060"/>
        </w:rPr>
      </w:pPr>
      <w:r>
        <w:rPr>
          <w:color w:val="002060"/>
        </w:rPr>
        <w:br w:type="page"/>
      </w:r>
    </w:p>
    <w:p w:rsidRPr="0080255A" w:rsidR="0057471B" w:rsidP="004325CB" w:rsidRDefault="0057471B" w14:paraId="2FB53126" w14:textId="77777777">
      <w:pPr>
        <w:jc w:val="center"/>
        <w:rPr>
          <w:color w:val="002060"/>
        </w:rPr>
      </w:pPr>
    </w:p>
    <w:sdt>
      <w:sdtPr>
        <w:id w:val="1859899888"/>
        <w:docPartObj>
          <w:docPartGallery w:val="Table of Contents"/>
          <w:docPartUnique/>
        </w:docPartObj>
        <w:rPr>
          <w:rFonts w:ascii="Aptos" w:hAnsi="Aptos" w:eastAsia="Times New Roman" w:cs="Times New Roman" w:asciiTheme="minorAscii" w:hAnsiTheme="minorAscii"/>
          <w:smallCaps w:val="1"/>
          <w:color w:val="auto"/>
          <w:sz w:val="20"/>
          <w:szCs w:val="20"/>
        </w:rPr>
      </w:sdtPr>
      <w:sdtEndPr>
        <w:rPr>
          <w:rFonts w:ascii="Aptos" w:hAnsi="Aptos" w:eastAsia="Times New Roman" w:cs="Times New Roman" w:asciiTheme="minorAscii" w:hAnsiTheme="minorAscii"/>
          <w:smallCaps w:val="1"/>
          <w:color w:val="auto"/>
          <w:sz w:val="20"/>
          <w:szCs w:val="20"/>
        </w:rPr>
      </w:sdtEndPr>
      <w:sdtContent>
        <w:p w:rsidRPr="00F77CB6" w:rsidR="00FA2C59" w:rsidP="6B2AF85F" w:rsidRDefault="7E43A287" w14:paraId="7AC65B03" w14:textId="23D1D014">
          <w:pPr>
            <w:pStyle w:val="TOCHeading"/>
            <w:numPr>
              <w:ilvl w:val="0"/>
              <w:numId w:val="0"/>
            </w:numPr>
            <w:ind w:left="720" w:hanging="360"/>
            <w:jc w:val="center"/>
            <w:rPr>
              <w:b/>
              <w:sz w:val="20"/>
              <w:szCs w:val="20"/>
            </w:rPr>
          </w:pPr>
          <w:r w:rsidRPr="00F77CB6">
            <w:rPr>
              <w:b/>
              <w:sz w:val="20"/>
              <w:szCs w:val="20"/>
            </w:rPr>
            <w:t>Table of Contents</w:t>
          </w:r>
        </w:p>
        <w:p w:rsidRPr="00F77CB6" w:rsidR="00894E28" w:rsidP="00894E28" w:rsidRDefault="00894E28" w14:paraId="321A1F20" w14:textId="77777777">
          <w:pPr>
            <w:rPr>
              <w:sz w:val="20"/>
              <w:szCs w:val="20"/>
            </w:rPr>
          </w:pPr>
        </w:p>
        <w:p w:rsidR="0072518E" w:rsidP="53220013" w:rsidRDefault="00D44795" w14:paraId="489A921C" w14:textId="5277241D">
          <w:pPr>
            <w:pStyle w:val="TOC1"/>
            <w:tabs>
              <w:tab w:val="left" w:leader="none" w:pos="435"/>
              <w:tab w:val="right" w:leader="dot" w:pos="9015"/>
            </w:tabs>
            <w:rPr>
              <w:rFonts w:eastAsia="ＭＳ 明朝" w:cs="Arial" w:eastAsiaTheme="minorEastAsia" w:cstheme="minorBidi"/>
              <w:b w:val="0"/>
              <w:bCs w:val="0"/>
              <w:caps w:val="0"/>
              <w:smallCaps w:val="0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729530303">
            <w:r w:rsidRPr="53220013" w:rsidR="53220013">
              <w:rPr>
                <w:rStyle w:val="Hyperlink"/>
              </w:rPr>
              <w:t>1.</w:t>
            </w:r>
            <w:r>
              <w:tab/>
            </w:r>
            <w:r w:rsidRPr="53220013" w:rsidR="53220013">
              <w:rPr>
                <w:rStyle w:val="Hyperlink"/>
              </w:rPr>
              <w:t>Introduction</w:t>
            </w:r>
            <w:r>
              <w:tab/>
            </w:r>
            <w:r>
              <w:fldChar w:fldCharType="begin"/>
            </w:r>
            <w:r>
              <w:instrText xml:space="preserve">PAGEREF _Toc729530303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72518E" w:rsidP="53220013" w:rsidRDefault="0072518E" w14:paraId="6CE40C31" w14:textId="07001F48">
          <w:pPr>
            <w:pStyle w:val="TOC2"/>
            <w:tabs>
              <w:tab w:val="left" w:leader="none" w:pos="660"/>
              <w:tab w:val="right" w:leader="dot" w:pos="9015"/>
            </w:tabs>
            <w:rPr>
              <w:rFonts w:eastAsia="ＭＳ 明朝" w:cs="Arial" w:eastAsiaTheme="minorEastAsia" w:cstheme="minorBidi"/>
              <w:b w:val="0"/>
              <w:bCs w:val="0"/>
              <w:caps w:val="0"/>
              <w:smallCaps w:val="0"/>
              <w:noProof/>
              <w:sz w:val="24"/>
              <w:szCs w:val="24"/>
            </w:rPr>
          </w:pPr>
          <w:hyperlink w:anchor="_Toc810758946">
            <w:r w:rsidRPr="53220013" w:rsidR="53220013">
              <w:rPr>
                <w:rStyle w:val="Hyperlink"/>
              </w:rPr>
              <w:t>1.1</w:t>
            </w:r>
            <w:r>
              <w:tab/>
            </w:r>
            <w:r w:rsidRPr="53220013" w:rsidR="53220013">
              <w:rPr>
                <w:rStyle w:val="Hyperlink"/>
              </w:rPr>
              <w:t>Purpose</w:t>
            </w:r>
            <w:r>
              <w:tab/>
            </w:r>
            <w:r>
              <w:fldChar w:fldCharType="begin"/>
            </w:r>
            <w:r>
              <w:instrText xml:space="preserve">PAGEREF _Toc810758946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72518E" w:rsidP="53220013" w:rsidRDefault="0072518E" w14:paraId="03B4B3B5" w14:textId="6F46E8A9">
          <w:pPr>
            <w:pStyle w:val="TOC2"/>
            <w:tabs>
              <w:tab w:val="left" w:leader="none" w:pos="660"/>
              <w:tab w:val="right" w:leader="dot" w:pos="9015"/>
            </w:tabs>
            <w:rPr>
              <w:rFonts w:eastAsia="ＭＳ 明朝" w:cs="Arial" w:eastAsiaTheme="minorEastAsia" w:cstheme="minorBidi"/>
              <w:caps w:val="0"/>
              <w:smallCaps w:val="0"/>
              <w:noProof/>
              <w:sz w:val="24"/>
              <w:szCs w:val="24"/>
            </w:rPr>
          </w:pPr>
          <w:hyperlink w:anchor="_Toc1935360798">
            <w:r w:rsidRPr="53220013" w:rsidR="53220013">
              <w:rPr>
                <w:rStyle w:val="Hyperlink"/>
              </w:rPr>
              <w:t>1.2</w:t>
            </w:r>
            <w:r>
              <w:tab/>
            </w:r>
            <w:r w:rsidRPr="53220013" w:rsidR="53220013">
              <w:rPr>
                <w:rStyle w:val="Hyperlink"/>
              </w:rPr>
              <w:t>Scope</w:t>
            </w:r>
            <w:r>
              <w:tab/>
            </w:r>
            <w:r>
              <w:fldChar w:fldCharType="begin"/>
            </w:r>
            <w:r>
              <w:instrText xml:space="preserve">PAGEREF _Toc1935360798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72518E" w:rsidP="53220013" w:rsidRDefault="0072518E" w14:paraId="465EDCA1" w14:textId="47A59945">
          <w:pPr>
            <w:pStyle w:val="TOC1"/>
            <w:tabs>
              <w:tab w:val="left" w:leader="none" w:pos="435"/>
              <w:tab w:val="right" w:leader="dot" w:pos="9015"/>
            </w:tabs>
            <w:rPr>
              <w:rFonts w:eastAsia="ＭＳ 明朝" w:cs="Arial" w:eastAsiaTheme="minorEastAsia" w:cstheme="minorBidi"/>
              <w:caps w:val="0"/>
              <w:smallCaps w:val="0"/>
              <w:noProof/>
              <w:sz w:val="24"/>
              <w:szCs w:val="24"/>
            </w:rPr>
          </w:pPr>
          <w:hyperlink w:anchor="_Toc1704920540">
            <w:r w:rsidRPr="53220013" w:rsidR="53220013">
              <w:rPr>
                <w:rStyle w:val="Hyperlink"/>
              </w:rPr>
              <w:t>2.</w:t>
            </w:r>
            <w:r>
              <w:tab/>
            </w:r>
            <w:r w:rsidRPr="53220013" w:rsidR="53220013">
              <w:rPr>
                <w:rStyle w:val="Hyperlink"/>
              </w:rPr>
              <w:t>Definitions, Acronyms, and Abbreviations</w:t>
            </w:r>
            <w:r>
              <w:tab/>
            </w:r>
            <w:r>
              <w:fldChar w:fldCharType="begin"/>
            </w:r>
            <w:r>
              <w:instrText xml:space="preserve">PAGEREF _Toc1704920540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72518E" w:rsidP="53220013" w:rsidRDefault="0072518E" w14:paraId="4042D6F8" w14:textId="68D31896">
          <w:pPr>
            <w:pStyle w:val="TOC1"/>
            <w:tabs>
              <w:tab w:val="left" w:leader="none" w:pos="435"/>
              <w:tab w:val="right" w:leader="dot" w:pos="9015"/>
            </w:tabs>
            <w:rPr>
              <w:rFonts w:eastAsia="ＭＳ 明朝" w:cs="Arial" w:eastAsiaTheme="minorEastAsia" w:cstheme="minorBidi"/>
              <w:b w:val="0"/>
              <w:bCs w:val="0"/>
              <w:caps w:val="0"/>
              <w:smallCaps w:val="0"/>
              <w:noProof/>
              <w:sz w:val="24"/>
              <w:szCs w:val="24"/>
            </w:rPr>
          </w:pPr>
          <w:hyperlink w:anchor="_Toc1130579350">
            <w:r w:rsidRPr="53220013" w:rsidR="53220013">
              <w:rPr>
                <w:rStyle w:val="Hyperlink"/>
              </w:rPr>
              <w:t>3.</w:t>
            </w:r>
            <w:r>
              <w:tab/>
            </w:r>
            <w:r w:rsidRPr="53220013" w:rsidR="53220013">
              <w:rPr>
                <w:rStyle w:val="Hyperlink"/>
              </w:rPr>
              <w:t>System Description</w:t>
            </w:r>
            <w:r>
              <w:tab/>
            </w:r>
            <w:r>
              <w:fldChar w:fldCharType="begin"/>
            </w:r>
            <w:r>
              <w:instrText xml:space="preserve">PAGEREF _Toc1130579350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72518E" w:rsidP="53220013" w:rsidRDefault="0072518E" w14:paraId="5F3DB0B3" w14:textId="23659F42">
          <w:pPr>
            <w:pStyle w:val="TOC1"/>
            <w:tabs>
              <w:tab w:val="left" w:leader="none" w:pos="435"/>
              <w:tab w:val="right" w:leader="dot" w:pos="9015"/>
            </w:tabs>
            <w:rPr>
              <w:rFonts w:eastAsia="ＭＳ 明朝" w:cs="Arial" w:eastAsiaTheme="minorEastAsia" w:cstheme="minorBidi"/>
              <w:b w:val="0"/>
              <w:bCs w:val="0"/>
              <w:caps w:val="0"/>
              <w:smallCaps w:val="0"/>
              <w:noProof/>
              <w:sz w:val="24"/>
              <w:szCs w:val="24"/>
            </w:rPr>
          </w:pPr>
          <w:hyperlink w:anchor="_Toc894033561">
            <w:r w:rsidRPr="53220013" w:rsidR="53220013">
              <w:rPr>
                <w:rStyle w:val="Hyperlink"/>
              </w:rPr>
              <w:t>4.</w:t>
            </w:r>
            <w:r>
              <w:tab/>
            </w:r>
            <w:r w:rsidRPr="53220013" w:rsidR="53220013">
              <w:rPr>
                <w:rStyle w:val="Hyperlink"/>
              </w:rPr>
              <w:t>Requirement Specifications</w:t>
            </w:r>
            <w:r>
              <w:tab/>
            </w:r>
            <w:r>
              <w:fldChar w:fldCharType="begin"/>
            </w:r>
            <w:r>
              <w:instrText xml:space="preserve">PAGEREF _Toc894033561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72518E" w:rsidP="53220013" w:rsidRDefault="0072518E" w14:paraId="5CB09D3D" w14:textId="74F640D0">
          <w:pPr>
            <w:pStyle w:val="TOC2"/>
            <w:tabs>
              <w:tab w:val="left" w:leader="none" w:pos="660"/>
              <w:tab w:val="right" w:leader="dot" w:pos="9015"/>
            </w:tabs>
            <w:rPr>
              <w:rFonts w:eastAsia="ＭＳ 明朝" w:cs="Arial" w:eastAsiaTheme="minorEastAsia" w:cstheme="minorBidi"/>
              <w:b w:val="0"/>
              <w:bCs w:val="0"/>
              <w:caps w:val="0"/>
              <w:smallCaps w:val="0"/>
              <w:noProof/>
              <w:sz w:val="24"/>
              <w:szCs w:val="24"/>
            </w:rPr>
          </w:pPr>
          <w:hyperlink w:anchor="_Toc1792987027">
            <w:r w:rsidRPr="53220013" w:rsidR="53220013">
              <w:rPr>
                <w:rStyle w:val="Hyperlink"/>
              </w:rPr>
              <w:t>4.1</w:t>
            </w:r>
            <w:r>
              <w:tab/>
            </w:r>
            <w:r w:rsidRPr="53220013" w:rsidR="53220013">
              <w:rPr>
                <w:rStyle w:val="Hyperlink"/>
              </w:rPr>
              <w:t>General Features</w:t>
            </w:r>
            <w:r>
              <w:tab/>
            </w:r>
            <w:r>
              <w:fldChar w:fldCharType="begin"/>
            </w:r>
            <w:r>
              <w:instrText xml:space="preserve">PAGEREF _Toc1792987027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72518E" w:rsidP="53220013" w:rsidRDefault="0072518E" w14:paraId="7E8D21AC" w14:textId="4CEC879B">
          <w:pPr>
            <w:pStyle w:val="TOC3"/>
            <w:tabs>
              <w:tab w:val="left" w:leader="none" w:pos="1095"/>
              <w:tab w:val="right" w:leader="dot" w:pos="9015"/>
            </w:tabs>
            <w:rPr>
              <w:rFonts w:eastAsia="ＭＳ 明朝" w:cs="Arial" w:eastAsiaTheme="minorEastAsia" w:cstheme="minorBidi"/>
              <w:caps w:val="0"/>
              <w:smallCaps w:val="0"/>
              <w:noProof/>
              <w:sz w:val="24"/>
              <w:szCs w:val="24"/>
            </w:rPr>
          </w:pPr>
          <w:hyperlink w:anchor="_Toc1554452184">
            <w:r w:rsidRPr="53220013" w:rsidR="53220013">
              <w:rPr>
                <w:rStyle w:val="Hyperlink"/>
              </w:rPr>
              <w:t>4.1.1</w:t>
            </w:r>
            <w:r>
              <w:tab/>
            </w:r>
            <w:r w:rsidRPr="53220013" w:rsidR="53220013">
              <w:rPr>
                <w:rStyle w:val="Hyperlink"/>
              </w:rPr>
              <w:t>Operating Environment</w:t>
            </w:r>
            <w:r>
              <w:tab/>
            </w:r>
            <w:r>
              <w:fldChar w:fldCharType="begin"/>
            </w:r>
            <w:r>
              <w:instrText xml:space="preserve">PAGEREF _Toc1554452184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72518E" w:rsidP="53220013" w:rsidRDefault="0072518E" w14:paraId="0751AEA3" w14:textId="3EF8EDD3">
          <w:pPr>
            <w:pStyle w:val="TOC3"/>
            <w:tabs>
              <w:tab w:val="left" w:leader="none" w:pos="1095"/>
              <w:tab w:val="right" w:leader="dot" w:pos="9015"/>
            </w:tabs>
            <w:rPr>
              <w:rFonts w:eastAsia="ＭＳ 明朝" w:cs="Arial" w:eastAsiaTheme="minorEastAsia" w:cstheme="minorBidi"/>
              <w:i w:val="0"/>
              <w:iCs w:val="0"/>
              <w:noProof/>
              <w:sz w:val="24"/>
              <w:szCs w:val="24"/>
            </w:rPr>
          </w:pPr>
          <w:hyperlink w:anchor="_Toc979212937">
            <w:r w:rsidRPr="53220013" w:rsidR="53220013">
              <w:rPr>
                <w:rStyle w:val="Hyperlink"/>
              </w:rPr>
              <w:t>4.1.2</w:t>
            </w:r>
            <w:r>
              <w:tab/>
            </w:r>
            <w:r w:rsidRPr="53220013" w:rsidR="53220013">
              <w:rPr>
                <w:rStyle w:val="Hyperlink"/>
              </w:rPr>
              <w:t>Design and Implementation Constraints</w:t>
            </w:r>
            <w:r>
              <w:tab/>
            </w:r>
            <w:r>
              <w:fldChar w:fldCharType="begin"/>
            </w:r>
            <w:r>
              <w:instrText xml:space="preserve">PAGEREF _Toc979212937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72518E" w:rsidP="53220013" w:rsidRDefault="0072518E" w14:paraId="63A54CF3" w14:textId="1694EC3D">
          <w:pPr>
            <w:pStyle w:val="TOC3"/>
            <w:tabs>
              <w:tab w:val="left" w:leader="none" w:pos="1095"/>
              <w:tab w:val="right" w:leader="dot" w:pos="9015"/>
            </w:tabs>
            <w:rPr>
              <w:rFonts w:eastAsia="ＭＳ 明朝" w:cs="Arial" w:eastAsiaTheme="minorEastAsia" w:cstheme="minorBidi"/>
              <w:i w:val="0"/>
              <w:iCs w:val="0"/>
              <w:noProof/>
              <w:sz w:val="24"/>
              <w:szCs w:val="24"/>
            </w:rPr>
          </w:pPr>
          <w:hyperlink w:anchor="_Toc1986845808">
            <w:r w:rsidRPr="53220013" w:rsidR="53220013">
              <w:rPr>
                <w:rStyle w:val="Hyperlink"/>
              </w:rPr>
              <w:t>4.1.3</w:t>
            </w:r>
            <w:r>
              <w:tab/>
            </w:r>
            <w:r w:rsidRPr="53220013" w:rsidR="53220013">
              <w:rPr>
                <w:rStyle w:val="Hyperlink"/>
              </w:rPr>
              <w:t>General Odoo Features and Configurable features</w:t>
            </w:r>
            <w:r>
              <w:tab/>
            </w:r>
            <w:r>
              <w:fldChar w:fldCharType="begin"/>
            </w:r>
            <w:r>
              <w:instrText xml:space="preserve">PAGEREF _Toc1986845808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72518E" w:rsidP="53220013" w:rsidRDefault="0072518E" w14:paraId="5785E6C9" w14:textId="5AB668A9">
          <w:pPr>
            <w:pStyle w:val="TOC2"/>
            <w:tabs>
              <w:tab w:val="left" w:leader="none" w:pos="660"/>
              <w:tab w:val="right" w:leader="dot" w:pos="9015"/>
            </w:tabs>
            <w:rPr>
              <w:rFonts w:eastAsia="ＭＳ 明朝" w:cs="Arial" w:eastAsiaTheme="minorEastAsia" w:cstheme="minorBidi"/>
              <w:i w:val="0"/>
              <w:iCs w:val="0"/>
              <w:noProof/>
              <w:sz w:val="24"/>
              <w:szCs w:val="24"/>
            </w:rPr>
          </w:pPr>
          <w:hyperlink w:anchor="_Toc1266385240">
            <w:r w:rsidRPr="53220013" w:rsidR="53220013">
              <w:rPr>
                <w:rStyle w:val="Hyperlink"/>
              </w:rPr>
              <w:t>4.2</w:t>
            </w:r>
            <w:r>
              <w:tab/>
            </w:r>
            <w:r w:rsidRPr="53220013" w:rsidR="53220013">
              <w:rPr>
                <w:rStyle w:val="Hyperlink"/>
              </w:rPr>
              <w:t>Functional Requirements</w:t>
            </w:r>
            <w:r>
              <w:tab/>
            </w:r>
            <w:r>
              <w:fldChar w:fldCharType="begin"/>
            </w:r>
            <w:r>
              <w:instrText xml:space="preserve">PAGEREF _Toc1266385240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72518E" w:rsidP="53220013" w:rsidRDefault="0072518E" w14:paraId="46F3850F" w14:textId="6CB8E9A9">
          <w:pPr>
            <w:pStyle w:val="TOC3"/>
            <w:tabs>
              <w:tab w:val="left" w:leader="none" w:pos="1095"/>
              <w:tab w:val="right" w:leader="dot" w:pos="9015"/>
            </w:tabs>
            <w:rPr>
              <w:rFonts w:eastAsia="ＭＳ 明朝" w:cs="Arial" w:eastAsiaTheme="minorEastAsia" w:cstheme="minorBidi"/>
              <w:caps w:val="0"/>
              <w:smallCaps w:val="0"/>
              <w:noProof/>
              <w:sz w:val="24"/>
              <w:szCs w:val="24"/>
            </w:rPr>
          </w:pPr>
          <w:hyperlink w:anchor="_Toc1011730031">
            <w:r w:rsidRPr="53220013" w:rsidR="53220013">
              <w:rPr>
                <w:rStyle w:val="Hyperlink"/>
              </w:rPr>
              <w:t>4.2.1</w:t>
            </w:r>
            <w:r>
              <w:tab/>
            </w:r>
            <w:r w:rsidRPr="53220013" w:rsidR="53220013">
              <w:rPr>
                <w:rStyle w:val="Hyperlink"/>
              </w:rPr>
              <w:t>Guest Booking</w:t>
            </w:r>
            <w:r>
              <w:tab/>
            </w:r>
            <w:r>
              <w:fldChar w:fldCharType="begin"/>
            </w:r>
            <w:r>
              <w:instrText xml:space="preserve">PAGEREF _Toc1011730031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72518E" w:rsidP="53220013" w:rsidRDefault="0072518E" w14:paraId="07447AB4" w14:textId="70FC9B6A">
          <w:pPr>
            <w:pStyle w:val="TOC3"/>
            <w:tabs>
              <w:tab w:val="left" w:leader="none" w:pos="1095"/>
              <w:tab w:val="right" w:leader="dot" w:pos="9015"/>
            </w:tabs>
            <w:rPr>
              <w:rFonts w:eastAsia="ＭＳ 明朝" w:cs="Arial" w:eastAsiaTheme="minorEastAsia" w:cstheme="minorBidi"/>
              <w:i w:val="0"/>
              <w:iCs w:val="0"/>
              <w:noProof/>
              <w:sz w:val="24"/>
              <w:szCs w:val="24"/>
            </w:rPr>
          </w:pPr>
          <w:hyperlink w:anchor="_Toc2036259971">
            <w:r w:rsidRPr="53220013" w:rsidR="53220013">
              <w:rPr>
                <w:rStyle w:val="Hyperlink"/>
              </w:rPr>
              <w:t>4.2.2</w:t>
            </w:r>
            <w:r>
              <w:tab/>
            </w:r>
            <w:r w:rsidRPr="53220013" w:rsidR="53220013">
              <w:rPr>
                <w:rStyle w:val="Hyperlink"/>
              </w:rPr>
              <w:t>User registration and authentication</w:t>
            </w:r>
            <w:r>
              <w:tab/>
            </w:r>
            <w:r>
              <w:fldChar w:fldCharType="begin"/>
            </w:r>
            <w:r>
              <w:instrText xml:space="preserve">PAGEREF _Toc2036259971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72518E" w:rsidP="53220013" w:rsidRDefault="0072518E" w14:paraId="6923EE3B" w14:textId="561A44AA">
          <w:pPr>
            <w:pStyle w:val="TOC3"/>
            <w:tabs>
              <w:tab w:val="left" w:leader="none" w:pos="1095"/>
              <w:tab w:val="right" w:leader="dot" w:pos="9015"/>
            </w:tabs>
            <w:rPr>
              <w:rFonts w:eastAsia="ＭＳ 明朝" w:cs="Arial" w:eastAsiaTheme="minorEastAsia" w:cstheme="minorBidi"/>
              <w:i w:val="0"/>
              <w:iCs w:val="0"/>
              <w:noProof/>
              <w:sz w:val="24"/>
              <w:szCs w:val="24"/>
            </w:rPr>
          </w:pPr>
          <w:hyperlink w:anchor="_Toc568291251">
            <w:r w:rsidRPr="53220013" w:rsidR="53220013">
              <w:rPr>
                <w:rStyle w:val="Hyperlink"/>
              </w:rPr>
              <w:t>4.2.3</w:t>
            </w:r>
            <w:r>
              <w:tab/>
            </w:r>
            <w:r w:rsidRPr="53220013" w:rsidR="53220013">
              <w:rPr>
                <w:rStyle w:val="Hyperlink"/>
              </w:rPr>
              <w:t>Pickup and Drop-off Scheduling</w:t>
            </w:r>
            <w:r>
              <w:tab/>
            </w:r>
            <w:r>
              <w:fldChar w:fldCharType="begin"/>
            </w:r>
            <w:r>
              <w:instrText xml:space="preserve">PAGEREF _Toc568291251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72518E" w:rsidP="53220013" w:rsidRDefault="0072518E" w14:paraId="22773908" w14:textId="280D8808">
          <w:pPr>
            <w:pStyle w:val="TOC3"/>
            <w:tabs>
              <w:tab w:val="left" w:leader="none" w:pos="1095"/>
              <w:tab w:val="right" w:leader="dot" w:pos="9015"/>
            </w:tabs>
            <w:rPr>
              <w:rFonts w:eastAsia="ＭＳ 明朝" w:cs="Arial" w:eastAsiaTheme="minorEastAsia" w:cstheme="minorBidi"/>
              <w:i w:val="0"/>
              <w:iCs w:val="0"/>
              <w:noProof/>
              <w:sz w:val="24"/>
              <w:szCs w:val="24"/>
            </w:rPr>
          </w:pPr>
          <w:hyperlink w:anchor="_Toc1407611089">
            <w:r w:rsidRPr="53220013" w:rsidR="53220013">
              <w:rPr>
                <w:rStyle w:val="Hyperlink"/>
              </w:rPr>
              <w:t>4.2.4</w:t>
            </w:r>
            <w:r>
              <w:tab/>
            </w:r>
            <w:r w:rsidRPr="53220013" w:rsidR="53220013">
              <w:rPr>
                <w:rStyle w:val="Hyperlink"/>
              </w:rPr>
              <w:t>Vehicle Search and Selection</w:t>
            </w:r>
            <w:r>
              <w:tab/>
            </w:r>
            <w:r>
              <w:fldChar w:fldCharType="begin"/>
            </w:r>
            <w:r>
              <w:instrText xml:space="preserve">PAGEREF _Toc1407611089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72518E" w:rsidP="53220013" w:rsidRDefault="0072518E" w14:paraId="52D3BB73" w14:textId="370CC270">
          <w:pPr>
            <w:pStyle w:val="TOC3"/>
            <w:tabs>
              <w:tab w:val="left" w:leader="none" w:pos="1095"/>
              <w:tab w:val="right" w:leader="dot" w:pos="9015"/>
            </w:tabs>
            <w:rPr>
              <w:rFonts w:eastAsia="ＭＳ 明朝" w:cs="Arial" w:eastAsiaTheme="minorEastAsia" w:cstheme="minorBidi"/>
              <w:i w:val="0"/>
              <w:iCs w:val="0"/>
              <w:noProof/>
              <w:sz w:val="24"/>
              <w:szCs w:val="24"/>
            </w:rPr>
          </w:pPr>
          <w:hyperlink w:anchor="_Toc1662366379">
            <w:r w:rsidRPr="53220013" w:rsidR="53220013">
              <w:rPr>
                <w:rStyle w:val="Hyperlink"/>
              </w:rPr>
              <w:t>4.2.5</w:t>
            </w:r>
            <w:r>
              <w:tab/>
            </w:r>
            <w:r w:rsidRPr="53220013" w:rsidR="53220013">
              <w:rPr>
                <w:rStyle w:val="Hyperlink"/>
              </w:rPr>
              <w:t>Add-On Services Management</w:t>
            </w:r>
            <w:r>
              <w:tab/>
            </w:r>
            <w:r>
              <w:fldChar w:fldCharType="begin"/>
            </w:r>
            <w:r>
              <w:instrText xml:space="preserve">PAGEREF _Toc1662366379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72518E" w:rsidP="53220013" w:rsidRDefault="0072518E" w14:paraId="1FCB18ED" w14:textId="4A1146C3">
          <w:pPr>
            <w:pStyle w:val="TOC3"/>
            <w:tabs>
              <w:tab w:val="left" w:leader="none" w:pos="1095"/>
              <w:tab w:val="right" w:leader="dot" w:pos="9015"/>
            </w:tabs>
            <w:rPr>
              <w:rFonts w:eastAsia="ＭＳ 明朝" w:cs="Arial" w:eastAsiaTheme="minorEastAsia" w:cstheme="minorBidi"/>
              <w:i w:val="0"/>
              <w:iCs w:val="0"/>
              <w:noProof/>
              <w:sz w:val="24"/>
              <w:szCs w:val="24"/>
            </w:rPr>
          </w:pPr>
          <w:hyperlink w:anchor="_Toc301367639">
            <w:r w:rsidRPr="53220013" w:rsidR="53220013">
              <w:rPr>
                <w:rStyle w:val="Hyperlink"/>
              </w:rPr>
              <w:t>4.2.6</w:t>
            </w:r>
            <w:r>
              <w:tab/>
            </w:r>
            <w:r w:rsidRPr="53220013" w:rsidR="53220013">
              <w:rPr>
                <w:rStyle w:val="Hyperlink"/>
              </w:rPr>
              <w:t>Provider Registration and Approval</w:t>
            </w:r>
            <w:r>
              <w:tab/>
            </w:r>
            <w:r>
              <w:fldChar w:fldCharType="begin"/>
            </w:r>
            <w:r>
              <w:instrText xml:space="preserve">PAGEREF _Toc301367639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72518E" w:rsidP="53220013" w:rsidRDefault="0072518E" w14:paraId="4D87F006" w14:textId="3B9169F3">
          <w:pPr>
            <w:pStyle w:val="TOC3"/>
            <w:tabs>
              <w:tab w:val="left" w:leader="none" w:pos="1095"/>
              <w:tab w:val="right" w:leader="dot" w:pos="9015"/>
            </w:tabs>
            <w:rPr>
              <w:rFonts w:eastAsia="ＭＳ 明朝" w:cs="Arial" w:eastAsiaTheme="minorEastAsia" w:cstheme="minorBidi"/>
              <w:i w:val="0"/>
              <w:iCs w:val="0"/>
              <w:noProof/>
              <w:sz w:val="24"/>
              <w:szCs w:val="24"/>
            </w:rPr>
          </w:pPr>
          <w:hyperlink w:anchor="_Toc394446798">
            <w:r w:rsidRPr="53220013" w:rsidR="53220013">
              <w:rPr>
                <w:rStyle w:val="Hyperlink"/>
              </w:rPr>
              <w:t>4.2.7</w:t>
            </w:r>
            <w:r>
              <w:tab/>
            </w:r>
            <w:r w:rsidRPr="53220013" w:rsidR="53220013">
              <w:rPr>
                <w:rStyle w:val="Hyperlink"/>
              </w:rPr>
              <w:t>Vehicle Management</w:t>
            </w:r>
            <w:r>
              <w:tab/>
            </w:r>
            <w:r>
              <w:fldChar w:fldCharType="begin"/>
            </w:r>
            <w:r>
              <w:instrText xml:space="preserve">PAGEREF _Toc394446798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72518E" w:rsidP="53220013" w:rsidRDefault="0072518E" w14:paraId="730FEB4C" w14:textId="62C2D752">
          <w:pPr>
            <w:pStyle w:val="TOC3"/>
            <w:tabs>
              <w:tab w:val="left" w:leader="none" w:pos="1095"/>
              <w:tab w:val="right" w:leader="dot" w:pos="9015"/>
            </w:tabs>
            <w:rPr>
              <w:rFonts w:eastAsia="ＭＳ 明朝" w:cs="Arial" w:eastAsiaTheme="minorEastAsia" w:cstheme="minorBidi"/>
              <w:i w:val="0"/>
              <w:iCs w:val="0"/>
              <w:noProof/>
              <w:sz w:val="24"/>
              <w:szCs w:val="24"/>
            </w:rPr>
          </w:pPr>
          <w:hyperlink w:anchor="_Toc1004126541">
            <w:r w:rsidRPr="53220013" w:rsidR="53220013">
              <w:rPr>
                <w:rStyle w:val="Hyperlink"/>
              </w:rPr>
              <w:t>4.2.8</w:t>
            </w:r>
            <w:r>
              <w:tab/>
            </w:r>
            <w:r w:rsidRPr="53220013" w:rsidR="53220013">
              <w:rPr>
                <w:rStyle w:val="Hyperlink"/>
              </w:rPr>
              <w:t>Pricing and VAT Handling</w:t>
            </w:r>
            <w:r>
              <w:tab/>
            </w:r>
            <w:r>
              <w:fldChar w:fldCharType="begin"/>
            </w:r>
            <w:r>
              <w:instrText xml:space="preserve">PAGEREF _Toc1004126541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72518E" w:rsidP="53220013" w:rsidRDefault="0072518E" w14:paraId="44C2A9A3" w14:textId="357EB190">
          <w:pPr>
            <w:pStyle w:val="TOC3"/>
            <w:tabs>
              <w:tab w:val="left" w:leader="none" w:pos="1095"/>
              <w:tab w:val="right" w:leader="dot" w:pos="9015"/>
            </w:tabs>
            <w:rPr>
              <w:rFonts w:eastAsia="ＭＳ 明朝" w:cs="Arial" w:eastAsiaTheme="minorEastAsia" w:cstheme="minorBidi"/>
              <w:i w:val="0"/>
              <w:iCs w:val="0"/>
              <w:noProof/>
              <w:sz w:val="24"/>
              <w:szCs w:val="24"/>
            </w:rPr>
          </w:pPr>
          <w:hyperlink w:anchor="_Toc42923901">
            <w:r w:rsidRPr="53220013" w:rsidR="53220013">
              <w:rPr>
                <w:rStyle w:val="Hyperlink"/>
              </w:rPr>
              <w:t>4.2.9</w:t>
            </w:r>
            <w:r>
              <w:tab/>
            </w:r>
            <w:r w:rsidRPr="53220013" w:rsidR="53220013">
              <w:rPr>
                <w:rStyle w:val="Hyperlink"/>
              </w:rPr>
              <w:t>Order Lifecycle Management</w:t>
            </w:r>
            <w:r>
              <w:tab/>
            </w:r>
            <w:r>
              <w:fldChar w:fldCharType="begin"/>
            </w:r>
            <w:r>
              <w:instrText xml:space="preserve">PAGEREF _Toc42923901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72518E" w:rsidP="53220013" w:rsidRDefault="0072518E" w14:paraId="7AF2A2C2" w14:textId="6C7097D5">
          <w:pPr>
            <w:pStyle w:val="TOC3"/>
            <w:tabs>
              <w:tab w:val="left" w:leader="none" w:pos="1320"/>
              <w:tab w:val="right" w:leader="dot" w:pos="9015"/>
            </w:tabs>
            <w:rPr>
              <w:rFonts w:eastAsia="ＭＳ 明朝" w:cs="Arial" w:eastAsiaTheme="minorEastAsia" w:cstheme="minorBidi"/>
              <w:i w:val="0"/>
              <w:iCs w:val="0"/>
              <w:noProof/>
              <w:sz w:val="24"/>
              <w:szCs w:val="24"/>
            </w:rPr>
          </w:pPr>
          <w:hyperlink w:anchor="_Toc1456357437">
            <w:r w:rsidRPr="53220013" w:rsidR="53220013">
              <w:rPr>
                <w:rStyle w:val="Hyperlink"/>
              </w:rPr>
              <w:t>4.2.10</w:t>
            </w:r>
            <w:r>
              <w:tab/>
            </w:r>
            <w:r w:rsidRPr="53220013" w:rsidR="53220013">
              <w:rPr>
                <w:rStyle w:val="Hyperlink"/>
              </w:rPr>
              <w:t>Verification code</w:t>
            </w:r>
            <w:r>
              <w:tab/>
            </w:r>
            <w:r>
              <w:fldChar w:fldCharType="begin"/>
            </w:r>
            <w:r>
              <w:instrText xml:space="preserve">PAGEREF _Toc1456357437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72518E" w:rsidP="53220013" w:rsidRDefault="0072518E" w14:paraId="495AF6CB" w14:textId="2B453575">
          <w:pPr>
            <w:pStyle w:val="TOC3"/>
            <w:tabs>
              <w:tab w:val="left" w:leader="none" w:pos="1320"/>
              <w:tab w:val="right" w:leader="dot" w:pos="9015"/>
            </w:tabs>
            <w:rPr>
              <w:rFonts w:eastAsia="ＭＳ 明朝" w:cs="Arial" w:eastAsiaTheme="minorEastAsia" w:cstheme="minorBidi"/>
              <w:i w:val="0"/>
              <w:iCs w:val="0"/>
              <w:noProof/>
              <w:sz w:val="24"/>
              <w:szCs w:val="24"/>
            </w:rPr>
          </w:pPr>
          <w:hyperlink w:anchor="_Toc360080266">
            <w:r w:rsidRPr="53220013" w:rsidR="53220013">
              <w:rPr>
                <w:rStyle w:val="Hyperlink"/>
              </w:rPr>
              <w:t>4.2.11</w:t>
            </w:r>
            <w:r>
              <w:tab/>
            </w:r>
            <w:r w:rsidRPr="53220013" w:rsidR="53220013">
              <w:rPr>
                <w:rStyle w:val="Hyperlink"/>
              </w:rPr>
              <w:t>Payment processing for future orders</w:t>
            </w:r>
            <w:r>
              <w:tab/>
            </w:r>
            <w:r>
              <w:fldChar w:fldCharType="begin"/>
            </w:r>
            <w:r>
              <w:instrText xml:space="preserve">PAGEREF _Toc360080266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72518E" w:rsidP="53220013" w:rsidRDefault="0072518E" w14:paraId="41BAAF6D" w14:textId="7C612A3D">
          <w:pPr>
            <w:pStyle w:val="TOC3"/>
            <w:tabs>
              <w:tab w:val="left" w:leader="none" w:pos="1320"/>
              <w:tab w:val="right" w:leader="dot" w:pos="9015"/>
            </w:tabs>
            <w:rPr>
              <w:rFonts w:eastAsia="ＭＳ 明朝" w:cs="Arial" w:eastAsiaTheme="minorEastAsia" w:cstheme="minorBidi"/>
              <w:i w:val="0"/>
              <w:iCs w:val="0"/>
              <w:noProof/>
              <w:sz w:val="24"/>
              <w:szCs w:val="24"/>
            </w:rPr>
          </w:pPr>
          <w:hyperlink w:anchor="_Toc963851211">
            <w:r w:rsidRPr="53220013" w:rsidR="53220013">
              <w:rPr>
                <w:rStyle w:val="Hyperlink"/>
              </w:rPr>
              <w:t>4.2.12</w:t>
            </w:r>
            <w:r>
              <w:tab/>
            </w:r>
            <w:r w:rsidRPr="53220013" w:rsidR="53220013">
              <w:rPr>
                <w:rStyle w:val="Hyperlink"/>
              </w:rPr>
              <w:t>Refund management</w:t>
            </w:r>
            <w:r>
              <w:tab/>
            </w:r>
            <w:r>
              <w:fldChar w:fldCharType="begin"/>
            </w:r>
            <w:r>
              <w:instrText xml:space="preserve">PAGEREF _Toc963851211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72518E" w:rsidP="53220013" w:rsidRDefault="0072518E" w14:paraId="31E8AEBB" w14:textId="4B9F1F15">
          <w:pPr>
            <w:pStyle w:val="TOC3"/>
            <w:tabs>
              <w:tab w:val="left" w:leader="none" w:pos="1320"/>
              <w:tab w:val="right" w:leader="dot" w:pos="9015"/>
            </w:tabs>
            <w:rPr>
              <w:rFonts w:eastAsia="ＭＳ 明朝" w:cs="Arial" w:eastAsiaTheme="minorEastAsia" w:cstheme="minorBidi"/>
              <w:i w:val="0"/>
              <w:iCs w:val="0"/>
              <w:noProof/>
              <w:sz w:val="24"/>
              <w:szCs w:val="24"/>
            </w:rPr>
          </w:pPr>
          <w:hyperlink w:anchor="_Toc1176467925">
            <w:r w:rsidRPr="53220013" w:rsidR="53220013">
              <w:rPr>
                <w:rStyle w:val="Hyperlink"/>
              </w:rPr>
              <w:t>4.2.13</w:t>
            </w:r>
            <w:r>
              <w:tab/>
            </w:r>
            <w:r w:rsidRPr="53220013" w:rsidR="53220013">
              <w:rPr>
                <w:rStyle w:val="Hyperlink"/>
              </w:rPr>
              <w:t>Penalty Enforcement</w:t>
            </w:r>
            <w:r>
              <w:tab/>
            </w:r>
            <w:r>
              <w:fldChar w:fldCharType="begin"/>
            </w:r>
            <w:r>
              <w:instrText xml:space="preserve">PAGEREF _Toc1176467925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72518E" w:rsidP="53220013" w:rsidRDefault="0072518E" w14:paraId="4684165F" w14:textId="697581AC">
          <w:pPr>
            <w:pStyle w:val="TOC3"/>
            <w:tabs>
              <w:tab w:val="left" w:leader="none" w:pos="1320"/>
              <w:tab w:val="right" w:leader="dot" w:pos="9015"/>
            </w:tabs>
            <w:rPr>
              <w:rFonts w:eastAsia="ＭＳ 明朝" w:cs="Arial" w:eastAsiaTheme="minorEastAsia" w:cstheme="minorBidi"/>
              <w:i w:val="0"/>
              <w:iCs w:val="0"/>
              <w:noProof/>
              <w:sz w:val="24"/>
              <w:szCs w:val="24"/>
            </w:rPr>
          </w:pPr>
          <w:hyperlink w:anchor="_Toc1520505328">
            <w:r w:rsidRPr="53220013" w:rsidR="53220013">
              <w:rPr>
                <w:rStyle w:val="Hyperlink"/>
              </w:rPr>
              <w:t>4.2.14</w:t>
            </w:r>
            <w:r>
              <w:tab/>
            </w:r>
            <w:r w:rsidRPr="53220013" w:rsidR="53220013">
              <w:rPr>
                <w:rStyle w:val="Hyperlink"/>
              </w:rPr>
              <w:t>Helpdesk and ticketing</w:t>
            </w:r>
            <w:r>
              <w:tab/>
            </w:r>
            <w:r>
              <w:fldChar w:fldCharType="begin"/>
            </w:r>
            <w:r>
              <w:instrText xml:space="preserve">PAGEREF _Toc1520505328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72518E" w:rsidP="53220013" w:rsidRDefault="0072518E" w14:paraId="545B1D91" w14:textId="1D3464F0">
          <w:pPr>
            <w:pStyle w:val="TOC3"/>
            <w:tabs>
              <w:tab w:val="left" w:leader="none" w:pos="1320"/>
              <w:tab w:val="right" w:leader="dot" w:pos="9015"/>
            </w:tabs>
            <w:rPr>
              <w:rFonts w:eastAsia="ＭＳ 明朝" w:cs="Arial" w:eastAsiaTheme="minorEastAsia" w:cstheme="minorBidi"/>
              <w:i w:val="0"/>
              <w:iCs w:val="0"/>
              <w:noProof/>
              <w:sz w:val="24"/>
              <w:szCs w:val="24"/>
            </w:rPr>
          </w:pPr>
          <w:hyperlink w:anchor="_Toc1196468894">
            <w:r w:rsidRPr="53220013" w:rsidR="53220013">
              <w:rPr>
                <w:rStyle w:val="Hyperlink"/>
              </w:rPr>
              <w:t>4.2.15</w:t>
            </w:r>
            <w:r>
              <w:tab/>
            </w:r>
            <w:r w:rsidRPr="53220013" w:rsidR="53220013">
              <w:rPr>
                <w:rStyle w:val="Hyperlink"/>
              </w:rPr>
              <w:t>Notifications and Alerts</w:t>
            </w:r>
            <w:r>
              <w:tab/>
            </w:r>
            <w:r>
              <w:fldChar w:fldCharType="begin"/>
            </w:r>
            <w:r>
              <w:instrText xml:space="preserve">PAGEREF _Toc1196468894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72518E" w:rsidP="53220013" w:rsidRDefault="0072518E" w14:paraId="468A2276" w14:textId="20FDBA61">
          <w:pPr>
            <w:pStyle w:val="TOC3"/>
            <w:tabs>
              <w:tab w:val="left" w:leader="none" w:pos="1320"/>
              <w:tab w:val="right" w:leader="dot" w:pos="9015"/>
            </w:tabs>
            <w:rPr>
              <w:rFonts w:eastAsia="ＭＳ 明朝" w:cs="Arial" w:eastAsiaTheme="minorEastAsia" w:cstheme="minorBidi"/>
              <w:i w:val="0"/>
              <w:iCs w:val="0"/>
              <w:noProof/>
              <w:sz w:val="24"/>
              <w:szCs w:val="24"/>
            </w:rPr>
          </w:pPr>
          <w:hyperlink w:anchor="_Toc1441126499">
            <w:r w:rsidRPr="53220013" w:rsidR="53220013">
              <w:rPr>
                <w:rStyle w:val="Hyperlink"/>
              </w:rPr>
              <w:t>4.2.16</w:t>
            </w:r>
            <w:r>
              <w:tab/>
            </w:r>
            <w:r w:rsidRPr="53220013" w:rsidR="53220013">
              <w:rPr>
                <w:rStyle w:val="Hyperlink"/>
              </w:rPr>
              <w:t>Vendor Earnings and Reporting</w:t>
            </w:r>
            <w:r>
              <w:tab/>
            </w:r>
            <w:r>
              <w:fldChar w:fldCharType="begin"/>
            </w:r>
            <w:r>
              <w:instrText xml:space="preserve">PAGEREF _Toc1441126499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72518E" w:rsidP="53220013" w:rsidRDefault="0072518E" w14:paraId="3C58DA17" w14:textId="1993E9A3">
          <w:pPr>
            <w:pStyle w:val="TOC3"/>
            <w:tabs>
              <w:tab w:val="left" w:leader="none" w:pos="1320"/>
              <w:tab w:val="right" w:leader="dot" w:pos="9015"/>
            </w:tabs>
            <w:rPr>
              <w:rFonts w:eastAsia="ＭＳ 明朝" w:cs="Arial" w:eastAsiaTheme="minorEastAsia" w:cstheme="minorBidi"/>
              <w:i w:val="0"/>
              <w:iCs w:val="0"/>
              <w:noProof/>
              <w:sz w:val="24"/>
              <w:szCs w:val="24"/>
            </w:rPr>
          </w:pPr>
          <w:hyperlink w:anchor="_Toc1226653579">
            <w:r w:rsidRPr="53220013" w:rsidR="53220013">
              <w:rPr>
                <w:rStyle w:val="Hyperlink"/>
              </w:rPr>
              <w:t>4.2.17</w:t>
            </w:r>
            <w:r>
              <w:tab/>
            </w:r>
            <w:r w:rsidRPr="53220013" w:rsidR="53220013">
              <w:rPr>
                <w:rStyle w:val="Hyperlink"/>
              </w:rPr>
              <w:t>Ratings and Reviews</w:t>
            </w:r>
            <w:r>
              <w:tab/>
            </w:r>
            <w:r>
              <w:fldChar w:fldCharType="begin"/>
            </w:r>
            <w:r>
              <w:instrText xml:space="preserve">PAGEREF _Toc1226653579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72518E" w:rsidP="53220013" w:rsidRDefault="0072518E" w14:paraId="37B37A4D" w14:textId="67B1706E">
          <w:pPr>
            <w:pStyle w:val="TOC2"/>
            <w:tabs>
              <w:tab w:val="left" w:leader="none" w:pos="660"/>
              <w:tab w:val="right" w:leader="dot" w:pos="9015"/>
            </w:tabs>
            <w:rPr>
              <w:rFonts w:eastAsia="ＭＳ 明朝" w:cs="Arial" w:eastAsiaTheme="minorEastAsia" w:cstheme="minorBidi"/>
              <w:i w:val="0"/>
              <w:iCs w:val="0"/>
              <w:noProof/>
              <w:sz w:val="24"/>
              <w:szCs w:val="24"/>
            </w:rPr>
          </w:pPr>
          <w:hyperlink w:anchor="_Toc119473816">
            <w:r w:rsidRPr="53220013" w:rsidR="53220013">
              <w:rPr>
                <w:rStyle w:val="Hyperlink"/>
              </w:rPr>
              <w:t>4.3</w:t>
            </w:r>
            <w:r>
              <w:tab/>
            </w:r>
            <w:r w:rsidRPr="53220013" w:rsidR="53220013">
              <w:rPr>
                <w:rStyle w:val="Hyperlink"/>
              </w:rPr>
              <w:t>User Roles and Access Control</w:t>
            </w:r>
            <w:r>
              <w:tab/>
            </w:r>
            <w:r>
              <w:fldChar w:fldCharType="begin"/>
            </w:r>
            <w:r>
              <w:instrText xml:space="preserve">PAGEREF _Toc119473816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072518E" w:rsidP="53220013" w:rsidRDefault="0072518E" w14:paraId="7B679C8F" w14:textId="0BEC5066">
          <w:pPr>
            <w:pStyle w:val="TOC3"/>
            <w:tabs>
              <w:tab w:val="left" w:leader="none" w:pos="1095"/>
              <w:tab w:val="right" w:leader="dot" w:pos="9015"/>
            </w:tabs>
            <w:rPr>
              <w:rFonts w:eastAsia="ＭＳ 明朝" w:cs="Arial" w:eastAsiaTheme="minorEastAsia" w:cstheme="minorBidi"/>
              <w:caps w:val="0"/>
              <w:smallCaps w:val="0"/>
              <w:noProof/>
              <w:sz w:val="24"/>
              <w:szCs w:val="24"/>
            </w:rPr>
          </w:pPr>
          <w:hyperlink w:anchor="_Toc20220042">
            <w:r w:rsidRPr="53220013" w:rsidR="53220013">
              <w:rPr>
                <w:rStyle w:val="Hyperlink"/>
              </w:rPr>
              <w:t>4.3.1</w:t>
            </w:r>
            <w:r>
              <w:tab/>
            </w:r>
            <w:r w:rsidRPr="53220013" w:rsidR="53220013">
              <w:rPr>
                <w:rStyle w:val="Hyperlink"/>
              </w:rPr>
              <w:t>Administrator</w:t>
            </w:r>
            <w:r>
              <w:tab/>
            </w:r>
            <w:r>
              <w:fldChar w:fldCharType="begin"/>
            </w:r>
            <w:r>
              <w:instrText xml:space="preserve">PAGEREF _Toc20220042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072518E" w:rsidP="53220013" w:rsidRDefault="0072518E" w14:paraId="50EE09D1" w14:textId="7BBA41C6">
          <w:pPr>
            <w:pStyle w:val="TOC3"/>
            <w:tabs>
              <w:tab w:val="left" w:leader="none" w:pos="1095"/>
              <w:tab w:val="right" w:leader="dot" w:pos="9015"/>
            </w:tabs>
            <w:rPr>
              <w:rFonts w:eastAsia="ＭＳ 明朝" w:cs="Arial" w:eastAsiaTheme="minorEastAsia" w:cstheme="minorBidi"/>
              <w:i w:val="0"/>
              <w:iCs w:val="0"/>
              <w:noProof/>
              <w:sz w:val="24"/>
              <w:szCs w:val="24"/>
            </w:rPr>
          </w:pPr>
          <w:hyperlink w:anchor="_Toc1808529397">
            <w:r w:rsidRPr="53220013" w:rsidR="53220013">
              <w:rPr>
                <w:rStyle w:val="Hyperlink"/>
              </w:rPr>
              <w:t>4.3.2</w:t>
            </w:r>
            <w:r>
              <w:tab/>
            </w:r>
            <w:r w:rsidRPr="53220013" w:rsidR="53220013">
              <w:rPr>
                <w:rStyle w:val="Hyperlink"/>
              </w:rPr>
              <w:t>Service Provider</w:t>
            </w:r>
            <w:r>
              <w:tab/>
            </w:r>
            <w:r>
              <w:fldChar w:fldCharType="begin"/>
            </w:r>
            <w:r>
              <w:instrText xml:space="preserve">PAGEREF _Toc1808529397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072518E" w:rsidP="53220013" w:rsidRDefault="0072518E" w14:paraId="56FB781B" w14:textId="06C3CE25">
          <w:pPr>
            <w:pStyle w:val="TOC3"/>
            <w:tabs>
              <w:tab w:val="left" w:leader="none" w:pos="1095"/>
              <w:tab w:val="right" w:leader="dot" w:pos="9015"/>
            </w:tabs>
            <w:rPr>
              <w:rFonts w:eastAsia="ＭＳ 明朝" w:cs="Arial" w:eastAsiaTheme="minorEastAsia" w:cstheme="minorBidi"/>
              <w:i w:val="0"/>
              <w:iCs w:val="0"/>
              <w:noProof/>
              <w:sz w:val="24"/>
              <w:szCs w:val="24"/>
            </w:rPr>
          </w:pPr>
          <w:hyperlink w:anchor="_Toc524423590">
            <w:r w:rsidRPr="53220013" w:rsidR="53220013">
              <w:rPr>
                <w:rStyle w:val="Hyperlink"/>
              </w:rPr>
              <w:t>4.3.3</w:t>
            </w:r>
            <w:r>
              <w:tab/>
            </w:r>
            <w:r w:rsidRPr="53220013" w:rsidR="53220013">
              <w:rPr>
                <w:rStyle w:val="Hyperlink"/>
              </w:rPr>
              <w:t>Customer (Registered User)</w:t>
            </w:r>
            <w:r>
              <w:tab/>
            </w:r>
            <w:r>
              <w:fldChar w:fldCharType="begin"/>
            </w:r>
            <w:r>
              <w:instrText xml:space="preserve">PAGEREF _Toc524423590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072518E" w:rsidP="53220013" w:rsidRDefault="0072518E" w14:paraId="083B9434" w14:textId="155ABE14">
          <w:pPr>
            <w:pStyle w:val="TOC3"/>
            <w:tabs>
              <w:tab w:val="left" w:leader="none" w:pos="1095"/>
              <w:tab w:val="right" w:leader="dot" w:pos="9015"/>
            </w:tabs>
            <w:rPr>
              <w:rFonts w:eastAsia="ＭＳ 明朝" w:cs="Arial" w:eastAsiaTheme="minorEastAsia" w:cstheme="minorBidi"/>
              <w:i w:val="0"/>
              <w:iCs w:val="0"/>
              <w:noProof/>
              <w:sz w:val="24"/>
              <w:szCs w:val="24"/>
            </w:rPr>
          </w:pPr>
          <w:hyperlink w:anchor="_Toc1184974640">
            <w:r w:rsidRPr="53220013" w:rsidR="53220013">
              <w:rPr>
                <w:rStyle w:val="Hyperlink"/>
              </w:rPr>
              <w:t>4.3.4</w:t>
            </w:r>
            <w:r>
              <w:tab/>
            </w:r>
            <w:r w:rsidRPr="53220013" w:rsidR="53220013">
              <w:rPr>
                <w:rStyle w:val="Hyperlink"/>
              </w:rPr>
              <w:t>Guest user</w:t>
            </w:r>
            <w:r>
              <w:tab/>
            </w:r>
            <w:r>
              <w:fldChar w:fldCharType="begin"/>
            </w:r>
            <w:r>
              <w:instrText xml:space="preserve">PAGEREF _Toc1184974640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072518E" w:rsidP="53220013" w:rsidRDefault="0072518E" w14:paraId="70B1540C" w14:textId="1EDF7BCC">
          <w:pPr>
            <w:pStyle w:val="TOC2"/>
            <w:tabs>
              <w:tab w:val="left" w:leader="none" w:pos="660"/>
              <w:tab w:val="right" w:leader="dot" w:pos="9015"/>
            </w:tabs>
            <w:rPr>
              <w:rFonts w:eastAsia="ＭＳ 明朝" w:cs="Arial" w:eastAsiaTheme="minorEastAsia" w:cstheme="minorBidi"/>
              <w:i w:val="0"/>
              <w:iCs w:val="0"/>
              <w:noProof/>
              <w:sz w:val="24"/>
              <w:szCs w:val="24"/>
            </w:rPr>
          </w:pPr>
          <w:hyperlink w:anchor="_Toc1645445982">
            <w:r w:rsidRPr="53220013" w:rsidR="53220013">
              <w:rPr>
                <w:rStyle w:val="Hyperlink"/>
              </w:rPr>
              <w:t>4.4</w:t>
            </w:r>
            <w:r>
              <w:tab/>
            </w:r>
            <w:r w:rsidRPr="53220013" w:rsidR="53220013">
              <w:rPr>
                <w:rStyle w:val="Hyperlink"/>
              </w:rPr>
              <w:t>High-Level Workflow</w:t>
            </w:r>
            <w:r>
              <w:tab/>
            </w:r>
            <w:r>
              <w:fldChar w:fldCharType="begin"/>
            </w:r>
            <w:r>
              <w:instrText xml:space="preserve">PAGEREF _Toc1645445982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072518E" w:rsidP="53220013" w:rsidRDefault="0072518E" w14:paraId="5DF2434C" w14:textId="393DAACF">
          <w:pPr>
            <w:pStyle w:val="TOC3"/>
            <w:tabs>
              <w:tab w:val="left" w:leader="none" w:pos="1095"/>
              <w:tab w:val="right" w:leader="dot" w:pos="9015"/>
            </w:tabs>
            <w:rPr>
              <w:rFonts w:eastAsia="ＭＳ 明朝" w:cs="Arial" w:eastAsiaTheme="minorEastAsia" w:cstheme="minorBidi"/>
              <w:i w:val="0"/>
              <w:iCs w:val="0"/>
              <w:noProof/>
              <w:sz w:val="24"/>
              <w:szCs w:val="24"/>
            </w:rPr>
          </w:pPr>
          <w:hyperlink w:anchor="_Toc1973953219">
            <w:r w:rsidRPr="53220013" w:rsidR="53220013">
              <w:rPr>
                <w:rStyle w:val="Hyperlink"/>
              </w:rPr>
              <w:t>4.4.1</w:t>
            </w:r>
            <w:r>
              <w:tab/>
            </w:r>
            <w:r w:rsidRPr="53220013" w:rsidR="53220013">
              <w:rPr>
                <w:rStyle w:val="Hyperlink"/>
              </w:rPr>
              <w:t>Customer booking</w:t>
            </w:r>
            <w:r>
              <w:tab/>
            </w:r>
            <w:r>
              <w:fldChar w:fldCharType="begin"/>
            </w:r>
            <w:r>
              <w:instrText xml:space="preserve">PAGEREF _Toc1973953219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072518E" w:rsidP="53220013" w:rsidRDefault="0072518E" w14:paraId="320CACE0" w14:textId="58F0278E">
          <w:pPr>
            <w:pStyle w:val="TOC3"/>
            <w:tabs>
              <w:tab w:val="left" w:leader="none" w:pos="1095"/>
              <w:tab w:val="right" w:leader="dot" w:pos="9015"/>
            </w:tabs>
            <w:rPr>
              <w:rFonts w:eastAsia="ＭＳ 明朝" w:cs="Arial" w:eastAsiaTheme="minorEastAsia" w:cstheme="minorBidi"/>
              <w:i w:val="0"/>
              <w:iCs w:val="0"/>
              <w:noProof/>
              <w:sz w:val="24"/>
              <w:szCs w:val="24"/>
            </w:rPr>
          </w:pPr>
          <w:hyperlink w:anchor="_Toc460735871">
            <w:r w:rsidRPr="53220013" w:rsidR="53220013">
              <w:rPr>
                <w:rStyle w:val="Hyperlink"/>
              </w:rPr>
              <w:t>4.4.2</w:t>
            </w:r>
            <w:r>
              <w:tab/>
            </w:r>
            <w:r w:rsidRPr="53220013" w:rsidR="53220013">
              <w:rPr>
                <w:rStyle w:val="Hyperlink"/>
              </w:rPr>
              <w:t>Order Tracking &amp; Fulfillment</w:t>
            </w:r>
            <w:r>
              <w:tab/>
            </w:r>
            <w:r>
              <w:fldChar w:fldCharType="begin"/>
            </w:r>
            <w:r>
              <w:instrText xml:space="preserve">PAGEREF _Toc460735871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0072518E" w:rsidP="53220013" w:rsidRDefault="0072518E" w14:paraId="2B50E74A" w14:textId="6F75A17C">
          <w:pPr>
            <w:pStyle w:val="TOC3"/>
            <w:tabs>
              <w:tab w:val="left" w:leader="none" w:pos="1095"/>
              <w:tab w:val="right" w:leader="dot" w:pos="9015"/>
            </w:tabs>
            <w:rPr>
              <w:rFonts w:eastAsia="ＭＳ 明朝" w:cs="Arial" w:eastAsiaTheme="minorEastAsia" w:cstheme="minorBidi"/>
              <w:i w:val="0"/>
              <w:iCs w:val="0"/>
              <w:noProof/>
              <w:sz w:val="24"/>
              <w:szCs w:val="24"/>
            </w:rPr>
          </w:pPr>
          <w:hyperlink w:anchor="_Toc640177040">
            <w:r w:rsidRPr="53220013" w:rsidR="53220013">
              <w:rPr>
                <w:rStyle w:val="Hyperlink"/>
              </w:rPr>
              <w:t>4.4.3</w:t>
            </w:r>
            <w:r>
              <w:tab/>
            </w:r>
            <w:r w:rsidRPr="53220013" w:rsidR="53220013">
              <w:rPr>
                <w:rStyle w:val="Hyperlink"/>
              </w:rPr>
              <w:t>Post-Delivery Actions</w:t>
            </w:r>
            <w:r>
              <w:tab/>
            </w:r>
            <w:r>
              <w:fldChar w:fldCharType="begin"/>
            </w:r>
            <w:r>
              <w:instrText xml:space="preserve">PAGEREF _Toc640177040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0072518E" w:rsidP="53220013" w:rsidRDefault="0072518E" w14:paraId="59C5DA86" w14:textId="4D75BA50">
          <w:pPr>
            <w:pStyle w:val="TOC3"/>
            <w:tabs>
              <w:tab w:val="left" w:leader="none" w:pos="1095"/>
              <w:tab w:val="right" w:leader="dot" w:pos="9015"/>
            </w:tabs>
            <w:rPr>
              <w:rFonts w:eastAsia="ＭＳ 明朝" w:cs="Arial" w:eastAsiaTheme="minorEastAsia" w:cstheme="minorBidi"/>
              <w:i w:val="0"/>
              <w:iCs w:val="0"/>
              <w:noProof/>
              <w:sz w:val="24"/>
              <w:szCs w:val="24"/>
            </w:rPr>
          </w:pPr>
          <w:hyperlink w:anchor="_Toc1246126031">
            <w:r w:rsidRPr="53220013" w:rsidR="53220013">
              <w:rPr>
                <w:rStyle w:val="Hyperlink"/>
              </w:rPr>
              <w:t>4.4.4</w:t>
            </w:r>
            <w:r>
              <w:tab/>
            </w:r>
            <w:r w:rsidRPr="53220013" w:rsidR="53220013">
              <w:rPr>
                <w:rStyle w:val="Hyperlink"/>
              </w:rPr>
              <w:t>Provider (Vendor) Workflow</w:t>
            </w:r>
            <w:r>
              <w:tab/>
            </w:r>
            <w:r>
              <w:fldChar w:fldCharType="begin"/>
            </w:r>
            <w:r>
              <w:instrText xml:space="preserve">PAGEREF _Toc1246126031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0072518E" w:rsidP="53220013" w:rsidRDefault="0072518E" w14:paraId="165D1BF3" w14:textId="495A0123">
          <w:pPr>
            <w:pStyle w:val="TOC3"/>
            <w:tabs>
              <w:tab w:val="left" w:leader="none" w:pos="1095"/>
              <w:tab w:val="right" w:leader="dot" w:pos="9015"/>
            </w:tabs>
            <w:rPr>
              <w:rFonts w:eastAsia="ＭＳ 明朝" w:cs="Arial" w:eastAsiaTheme="minorEastAsia" w:cstheme="minorBidi"/>
              <w:i w:val="0"/>
              <w:iCs w:val="0"/>
              <w:noProof/>
              <w:sz w:val="24"/>
              <w:szCs w:val="24"/>
            </w:rPr>
          </w:pPr>
          <w:hyperlink w:anchor="_Toc1588115450">
            <w:r w:rsidRPr="53220013" w:rsidR="53220013">
              <w:rPr>
                <w:rStyle w:val="Hyperlink"/>
              </w:rPr>
              <w:t>4.4.5</w:t>
            </w:r>
            <w:r>
              <w:tab/>
            </w:r>
            <w:r w:rsidRPr="53220013" w:rsidR="53220013">
              <w:rPr>
                <w:rStyle w:val="Hyperlink"/>
              </w:rPr>
              <w:t>Management workflow</w:t>
            </w:r>
            <w:r>
              <w:tab/>
            </w:r>
            <w:r>
              <w:fldChar w:fldCharType="begin"/>
            </w:r>
            <w:r>
              <w:instrText xml:space="preserve">PAGEREF _Toc1588115450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28</w:t>
            </w:r>
            <w:r>
              <w:fldChar w:fldCharType="end"/>
            </w:r>
          </w:hyperlink>
        </w:p>
        <w:p w:rsidR="0072518E" w:rsidP="53220013" w:rsidRDefault="0072518E" w14:paraId="0D0607E1" w14:textId="13AB59DD">
          <w:pPr>
            <w:pStyle w:val="TOC3"/>
            <w:tabs>
              <w:tab w:val="left" w:leader="none" w:pos="1095"/>
              <w:tab w:val="right" w:leader="dot" w:pos="9015"/>
            </w:tabs>
            <w:rPr>
              <w:rFonts w:eastAsia="ＭＳ 明朝" w:cs="Arial" w:eastAsiaTheme="minorEastAsia" w:cstheme="minorBidi"/>
              <w:i w:val="0"/>
              <w:iCs w:val="0"/>
              <w:noProof/>
              <w:sz w:val="24"/>
              <w:szCs w:val="24"/>
            </w:rPr>
          </w:pPr>
          <w:hyperlink w:anchor="_Toc1104185283">
            <w:r w:rsidRPr="53220013" w:rsidR="53220013">
              <w:rPr>
                <w:rStyle w:val="Hyperlink"/>
              </w:rPr>
              <w:t>4.4.6</w:t>
            </w:r>
            <w:r>
              <w:tab/>
            </w:r>
            <w:r w:rsidRPr="53220013" w:rsidR="53220013">
              <w:rPr>
                <w:rStyle w:val="Hyperlink"/>
              </w:rPr>
              <w:t>System workflow</w:t>
            </w:r>
            <w:r>
              <w:tab/>
            </w:r>
            <w:r>
              <w:fldChar w:fldCharType="begin"/>
            </w:r>
            <w:r>
              <w:instrText xml:space="preserve">PAGEREF _Toc1104185283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0072518E" w:rsidP="53220013" w:rsidRDefault="0072518E" w14:paraId="3B690AF8" w14:textId="65DB75B1">
          <w:pPr>
            <w:pStyle w:val="TOC1"/>
            <w:tabs>
              <w:tab w:val="left" w:leader="none" w:pos="435"/>
              <w:tab w:val="right" w:leader="dot" w:pos="9015"/>
            </w:tabs>
            <w:rPr>
              <w:rFonts w:eastAsia="ＭＳ 明朝" w:cs="Arial" w:eastAsiaTheme="minorEastAsia" w:cstheme="minorBidi"/>
              <w:i w:val="0"/>
              <w:iCs w:val="0"/>
              <w:noProof/>
              <w:sz w:val="24"/>
              <w:szCs w:val="24"/>
            </w:rPr>
          </w:pPr>
          <w:hyperlink w:anchor="_Toc510820162">
            <w:r w:rsidRPr="53220013" w:rsidR="53220013">
              <w:rPr>
                <w:rStyle w:val="Hyperlink"/>
              </w:rPr>
              <w:t>5.</w:t>
            </w:r>
            <w:r>
              <w:tab/>
            </w:r>
            <w:r w:rsidRPr="53220013" w:rsidR="53220013">
              <w:rPr>
                <w:rStyle w:val="Hyperlink"/>
              </w:rPr>
              <w:t>Critical Acceptance Criteria and Success Factors</w:t>
            </w:r>
            <w:r>
              <w:tab/>
            </w:r>
            <w:r>
              <w:fldChar w:fldCharType="begin"/>
            </w:r>
            <w:r>
              <w:instrText xml:space="preserve">PAGEREF _Toc510820162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30</w:t>
            </w:r>
            <w:r>
              <w:fldChar w:fldCharType="end"/>
            </w:r>
          </w:hyperlink>
        </w:p>
        <w:p w:rsidR="0072518E" w:rsidP="53220013" w:rsidRDefault="0072518E" w14:paraId="47D6A9D4" w14:textId="028730A0">
          <w:pPr>
            <w:pStyle w:val="TOC1"/>
            <w:tabs>
              <w:tab w:val="left" w:leader="none" w:pos="435"/>
              <w:tab w:val="right" w:leader="dot" w:pos="9015"/>
            </w:tabs>
            <w:rPr>
              <w:rFonts w:eastAsia="ＭＳ 明朝" w:cs="Arial" w:eastAsiaTheme="minorEastAsia" w:cstheme="minorBidi"/>
              <w:i w:val="0"/>
              <w:iCs w:val="0"/>
              <w:noProof/>
              <w:sz w:val="24"/>
              <w:szCs w:val="24"/>
            </w:rPr>
          </w:pPr>
          <w:hyperlink w:anchor="_Toc1603771267">
            <w:r w:rsidRPr="53220013" w:rsidR="53220013">
              <w:rPr>
                <w:rStyle w:val="Hyperlink"/>
              </w:rPr>
              <w:t>6.</w:t>
            </w:r>
            <w:r>
              <w:tab/>
            </w:r>
            <w:r w:rsidRPr="53220013" w:rsidR="53220013">
              <w:rPr>
                <w:rStyle w:val="Hyperlink"/>
              </w:rPr>
              <w:t>Appendix A – Additional clarification and workflows</w:t>
            </w:r>
            <w:r>
              <w:tab/>
            </w:r>
            <w:r>
              <w:fldChar w:fldCharType="begin"/>
            </w:r>
            <w:r>
              <w:instrText xml:space="preserve">PAGEREF _Toc1603771267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0072518E" w:rsidP="53220013" w:rsidRDefault="0072518E" w14:paraId="113E0CC6" w14:textId="6BEF2CA9">
          <w:pPr>
            <w:pStyle w:val="TOC1"/>
            <w:tabs>
              <w:tab w:val="left" w:leader="none" w:pos="435"/>
              <w:tab w:val="right" w:leader="dot" w:pos="9015"/>
            </w:tabs>
            <w:rPr>
              <w:rFonts w:eastAsia="ＭＳ 明朝" w:cs="Arial" w:eastAsiaTheme="minorEastAsia" w:cstheme="minorBidi"/>
              <w:i w:val="0"/>
              <w:iCs w:val="0"/>
              <w:noProof/>
              <w:sz w:val="24"/>
              <w:szCs w:val="24"/>
            </w:rPr>
          </w:pPr>
          <w:hyperlink w:anchor="_Toc2004611289">
            <w:r w:rsidRPr="53220013" w:rsidR="53220013">
              <w:rPr>
                <w:rStyle w:val="Hyperlink"/>
              </w:rPr>
              <w:t>7.</w:t>
            </w:r>
            <w:r>
              <w:tab/>
            </w:r>
            <w:r w:rsidRPr="53220013" w:rsidR="53220013">
              <w:rPr>
                <w:rStyle w:val="Hyperlink"/>
              </w:rPr>
              <w:t>Appendix B – Important notes</w:t>
            </w:r>
            <w:r>
              <w:tab/>
            </w:r>
            <w:r>
              <w:fldChar w:fldCharType="begin"/>
            </w:r>
            <w:r>
              <w:instrText xml:space="preserve">PAGEREF _Toc2004611289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32</w:t>
            </w:r>
            <w:r>
              <w:fldChar w:fldCharType="end"/>
            </w:r>
          </w:hyperlink>
        </w:p>
        <w:p w:rsidR="0072518E" w:rsidP="53220013" w:rsidRDefault="0072518E" w14:paraId="147CCAD8" w14:textId="68424B45">
          <w:pPr>
            <w:pStyle w:val="TOC2"/>
            <w:tabs>
              <w:tab w:val="left" w:leader="none" w:pos="660"/>
              <w:tab w:val="right" w:leader="dot" w:pos="9015"/>
            </w:tabs>
            <w:rPr>
              <w:rFonts w:eastAsia="ＭＳ 明朝" w:cs="Arial" w:eastAsiaTheme="minorEastAsia" w:cstheme="minorBidi"/>
              <w:i w:val="0"/>
              <w:iCs w:val="0"/>
              <w:noProof/>
              <w:sz w:val="24"/>
              <w:szCs w:val="24"/>
            </w:rPr>
          </w:pPr>
          <w:hyperlink w:anchor="_Toc1543253213">
            <w:r w:rsidRPr="53220013" w:rsidR="53220013">
              <w:rPr>
                <w:rStyle w:val="Hyperlink"/>
              </w:rPr>
              <w:t>7.1</w:t>
            </w:r>
            <w:r>
              <w:tab/>
            </w:r>
            <w:r w:rsidRPr="53220013" w:rsidR="53220013">
              <w:rPr>
                <w:rStyle w:val="Hyperlink"/>
              </w:rPr>
              <w:t>Users</w:t>
            </w:r>
            <w:r>
              <w:tab/>
            </w:r>
            <w:r>
              <w:fldChar w:fldCharType="begin"/>
            </w:r>
            <w:r>
              <w:instrText xml:space="preserve">PAGEREF _Toc1543253213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33</w:t>
            </w:r>
            <w:r>
              <w:fldChar w:fldCharType="end"/>
            </w:r>
          </w:hyperlink>
        </w:p>
        <w:p w:rsidR="0072518E" w:rsidP="53220013" w:rsidRDefault="0072518E" w14:paraId="127E7BD1" w14:textId="0B228E8E">
          <w:pPr>
            <w:pStyle w:val="TOC2"/>
            <w:tabs>
              <w:tab w:val="left" w:leader="none" w:pos="660"/>
              <w:tab w:val="right" w:leader="dot" w:pos="9015"/>
            </w:tabs>
            <w:rPr>
              <w:rFonts w:eastAsia="ＭＳ 明朝" w:cs="Arial" w:eastAsiaTheme="minorEastAsia" w:cstheme="minorBidi"/>
              <w:i w:val="0"/>
              <w:iCs w:val="0"/>
              <w:noProof/>
              <w:sz w:val="24"/>
              <w:szCs w:val="24"/>
            </w:rPr>
          </w:pPr>
          <w:hyperlink w:anchor="_Toc782952187">
            <w:r w:rsidRPr="53220013" w:rsidR="53220013">
              <w:rPr>
                <w:rStyle w:val="Hyperlink"/>
              </w:rPr>
              <w:t>7.2</w:t>
            </w:r>
            <w:r>
              <w:tab/>
            </w:r>
            <w:r w:rsidRPr="53220013" w:rsidR="53220013">
              <w:rPr>
                <w:rStyle w:val="Hyperlink"/>
              </w:rPr>
              <w:t>Change request (CR)</w:t>
            </w:r>
            <w:r>
              <w:tab/>
            </w:r>
            <w:r>
              <w:fldChar w:fldCharType="begin"/>
            </w:r>
            <w:r>
              <w:instrText xml:space="preserve">PAGEREF _Toc782952187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33</w:t>
            </w:r>
            <w:r>
              <w:fldChar w:fldCharType="end"/>
            </w:r>
          </w:hyperlink>
        </w:p>
        <w:p w:rsidR="0072518E" w:rsidP="53220013" w:rsidRDefault="0072518E" w14:paraId="1960AF02" w14:textId="29BDBC35">
          <w:pPr>
            <w:pStyle w:val="TOC2"/>
            <w:tabs>
              <w:tab w:val="left" w:leader="none" w:pos="660"/>
              <w:tab w:val="right" w:leader="dot" w:pos="9015"/>
            </w:tabs>
            <w:rPr>
              <w:rFonts w:eastAsia="ＭＳ 明朝" w:cs="Arial" w:eastAsiaTheme="minorEastAsia" w:cstheme="minorBidi"/>
              <w:caps w:val="0"/>
              <w:smallCaps w:val="0"/>
              <w:noProof/>
              <w:sz w:val="24"/>
              <w:szCs w:val="24"/>
            </w:rPr>
          </w:pPr>
          <w:hyperlink w:anchor="_Toc1705404256">
            <w:r w:rsidRPr="53220013" w:rsidR="53220013">
              <w:rPr>
                <w:rStyle w:val="Hyperlink"/>
              </w:rPr>
              <w:t>7.3</w:t>
            </w:r>
            <w:r>
              <w:tab/>
            </w:r>
            <w:r w:rsidRPr="53220013" w:rsidR="53220013">
              <w:rPr>
                <w:rStyle w:val="Hyperlink"/>
              </w:rPr>
              <w:t>Server and Domain</w:t>
            </w:r>
            <w:r>
              <w:tab/>
            </w:r>
            <w:r>
              <w:fldChar w:fldCharType="begin"/>
            </w:r>
            <w:r>
              <w:instrText xml:space="preserve">PAGEREF _Toc1705404256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33</w:t>
            </w:r>
            <w:r>
              <w:fldChar w:fldCharType="end"/>
            </w:r>
          </w:hyperlink>
        </w:p>
        <w:p w:rsidR="0072518E" w:rsidP="53220013" w:rsidRDefault="0072518E" w14:paraId="2D26AE67" w14:textId="6595FDD3">
          <w:pPr>
            <w:pStyle w:val="TOC2"/>
            <w:tabs>
              <w:tab w:val="left" w:leader="none" w:pos="660"/>
              <w:tab w:val="right" w:leader="dot" w:pos="9015"/>
            </w:tabs>
            <w:rPr>
              <w:rFonts w:eastAsia="ＭＳ 明朝" w:cs="Arial" w:eastAsiaTheme="minorEastAsia" w:cstheme="minorBidi"/>
              <w:i w:val="0"/>
              <w:iCs w:val="0"/>
              <w:noProof/>
              <w:sz w:val="24"/>
              <w:szCs w:val="24"/>
            </w:rPr>
          </w:pPr>
          <w:hyperlink w:anchor="_Toc680659998">
            <w:r w:rsidRPr="53220013" w:rsidR="53220013">
              <w:rPr>
                <w:rStyle w:val="Hyperlink"/>
              </w:rPr>
              <w:t>7.4</w:t>
            </w:r>
            <w:r>
              <w:tab/>
            </w:r>
            <w:r w:rsidRPr="53220013" w:rsidR="53220013">
              <w:rPr>
                <w:rStyle w:val="Hyperlink"/>
              </w:rPr>
              <w:t>Data</w:t>
            </w:r>
            <w:r>
              <w:tab/>
            </w:r>
            <w:r>
              <w:fldChar w:fldCharType="begin"/>
            </w:r>
            <w:r>
              <w:instrText xml:space="preserve">PAGEREF _Toc680659998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33</w:t>
            </w:r>
            <w:r>
              <w:fldChar w:fldCharType="end"/>
            </w:r>
          </w:hyperlink>
        </w:p>
        <w:p w:rsidR="0072518E" w:rsidP="53220013" w:rsidRDefault="0072518E" w14:paraId="3FFD749E" w14:textId="2D54573F">
          <w:pPr>
            <w:pStyle w:val="TOC2"/>
            <w:tabs>
              <w:tab w:val="left" w:leader="none" w:pos="660"/>
              <w:tab w:val="right" w:leader="dot" w:pos="9015"/>
            </w:tabs>
            <w:rPr>
              <w:rFonts w:eastAsia="ＭＳ 明朝" w:cs="Arial" w:eastAsiaTheme="minorEastAsia" w:cstheme="minorBidi"/>
              <w:i w:val="0"/>
              <w:iCs w:val="0"/>
              <w:noProof/>
              <w:sz w:val="24"/>
              <w:szCs w:val="24"/>
            </w:rPr>
          </w:pPr>
          <w:hyperlink w:anchor="_Toc1290032610">
            <w:r w:rsidRPr="53220013" w:rsidR="53220013">
              <w:rPr>
                <w:rStyle w:val="Hyperlink"/>
              </w:rPr>
              <w:t>7.5</w:t>
            </w:r>
            <w:r>
              <w:tab/>
            </w:r>
            <w:r w:rsidRPr="53220013" w:rsidR="53220013">
              <w:rPr>
                <w:rStyle w:val="Hyperlink"/>
              </w:rPr>
              <w:t>Diagram and workflows</w:t>
            </w:r>
            <w:r>
              <w:tab/>
            </w:r>
            <w:r>
              <w:fldChar w:fldCharType="begin"/>
            </w:r>
            <w:r>
              <w:instrText xml:space="preserve">PAGEREF _Toc1290032610 \h</w:instrText>
            </w:r>
            <w:r>
              <w:fldChar w:fldCharType="separate"/>
            </w:r>
            <w:r w:rsidRPr="53220013" w:rsidR="53220013">
              <w:rPr>
                <w:rStyle w:val="Hyperlink"/>
              </w:rPr>
              <w:t>33</w:t>
            </w:r>
            <w:r>
              <w:fldChar w:fldCharType="end"/>
            </w:r>
          </w:hyperlink>
        </w:p>
        <w:p w:rsidRPr="00F77CB6" w:rsidR="00D44795" w:rsidP="2DE04204" w:rsidRDefault="00D44795" w14:paraId="36D7B247" w14:textId="7D7FC191">
          <w:pPr>
            <w:pStyle w:val="TOC2"/>
            <w:tabs>
              <w:tab w:val="right" w:leader="dot" w:pos="9015"/>
            </w:tabs>
            <w:rPr>
              <w:rStyle w:val="Hyperlink"/>
              <w:rFonts w:ascii="Raleway" w:hAnsi="Raleway"/>
              <w:kern w:val="2"/>
              <w:sz w:val="20"/>
              <w:szCs w:val="20"/>
              <w14:ligatures w14:val="standardContextual"/>
            </w:rPr>
          </w:pPr>
          <w:r w:rsidRPr="00F77CB6">
            <w:rPr>
              <w:rFonts w:ascii="Raleway" w:hAnsi="Raleway"/>
              <w:sz w:val="20"/>
              <w:szCs w:val="20"/>
            </w:rPr>
            <w:fldChar w:fldCharType="end"/>
          </w:r>
        </w:p>
      </w:sdtContent>
    </w:sdt>
    <w:p w:rsidRPr="0080255A" w:rsidR="00AD6DF8" w:rsidP="05E678B5" w:rsidRDefault="00AD6DF8" w14:paraId="16810425" w14:textId="67EA42AE">
      <w:pPr>
        <w:pStyle w:val="TOC2"/>
        <w:tabs>
          <w:tab w:val="left" w:pos="600"/>
          <w:tab w:val="right" w:leader="dot" w:pos="9015"/>
        </w:tabs>
        <w:rPr>
          <w:rStyle w:val="Hyperlink"/>
          <w:rFonts w:ascii="Raleway" w:hAnsi="Raleway"/>
          <w:kern w:val="2"/>
          <w14:ligatures w14:val="standardContextual"/>
        </w:rPr>
      </w:pPr>
    </w:p>
    <w:p w:rsidRPr="0080255A" w:rsidR="6B2AF85F" w:rsidP="6B2AF85F" w:rsidRDefault="6B2AF85F" w14:paraId="145105AD" w14:textId="6E88C473">
      <w:pPr>
        <w:pStyle w:val="TOC2"/>
        <w:tabs>
          <w:tab w:val="right" w:leader="dot" w:pos="9345"/>
        </w:tabs>
        <w:rPr>
          <w:rStyle w:val="Hyperlink"/>
          <w:rFonts w:ascii="Raleway" w:hAnsi="Raleway"/>
        </w:rPr>
      </w:pPr>
    </w:p>
    <w:p w:rsidRPr="0080255A" w:rsidR="00FA2C59" w:rsidRDefault="00FA2C59" w14:paraId="269E8990" w14:textId="61B97AEF"/>
    <w:p w:rsidRPr="0080255A" w:rsidR="0057471B" w:rsidP="0041478D" w:rsidRDefault="0057471B" w14:paraId="0A823C5E" w14:textId="77777777">
      <w:pPr>
        <w:rPr>
          <w:rFonts w:eastAsiaTheme="majorEastAsia" w:cstheme="majorBidi"/>
          <w:b/>
          <w:color w:val="002060"/>
        </w:rPr>
      </w:pPr>
    </w:p>
    <w:p w:rsidRPr="0080255A" w:rsidR="0041478D" w:rsidP="0041478D" w:rsidRDefault="0041478D" w14:paraId="325746BB" w14:textId="77777777"/>
    <w:p w:rsidRPr="0080255A" w:rsidR="0057471B" w:rsidP="00250989" w:rsidRDefault="0057471B" w14:paraId="1A09185E" w14:textId="77777777"/>
    <w:p w:rsidRPr="0080255A" w:rsidR="006A25C5" w:rsidP="53220013" w:rsidRDefault="006A25C5" w14:paraId="72535FB2" w14:textId="634FD249">
      <w:pPr>
        <w:pStyle w:val="Normal"/>
      </w:pPr>
      <w:bookmarkStart w:name="_Toc166166561" w:id="0"/>
      <w:bookmarkStart w:name="_Toc166168148" w:id="1"/>
      <w:bookmarkEnd w:id="0"/>
      <w:bookmarkEnd w:id="1"/>
    </w:p>
    <w:p w:rsidRPr="0080255A" w:rsidR="00002AA3" w:rsidP="00EB3643" w:rsidRDefault="00D927A5" w14:paraId="76D3AC8B" w14:textId="438257A3">
      <w:r w:rsidRPr="0080255A">
        <w:br w:type="page"/>
      </w:r>
    </w:p>
    <w:p w:rsidRPr="0080255A" w:rsidR="00250989" w:rsidP="00250989" w:rsidRDefault="02A60949" w14:paraId="3C6F4E7D" w14:textId="77777777">
      <w:pPr>
        <w:pStyle w:val="Heading1"/>
        <w:rPr/>
      </w:pPr>
      <w:bookmarkStart w:name="_Toc166166564" w:id="3"/>
      <w:bookmarkStart w:name="_Toc166168152" w:id="4"/>
      <w:bookmarkStart w:name="_Toc729530303" w:id="1254525530"/>
      <w:r w:rsidR="02A60949">
        <w:rPr/>
        <w:t>Introduction</w:t>
      </w:r>
      <w:bookmarkStart w:name="_Toc166166565" w:id="6"/>
      <w:bookmarkStart w:name="_Toc166168153" w:id="7"/>
      <w:bookmarkEnd w:id="3"/>
      <w:bookmarkEnd w:id="4"/>
      <w:bookmarkEnd w:id="1254525530"/>
    </w:p>
    <w:p w:rsidRPr="006A25C5" w:rsidR="006A25C5" w:rsidP="00A0599F" w:rsidRDefault="6DA4517C" w14:paraId="58222308" w14:textId="7461AF55">
      <w:pPr>
        <w:pStyle w:val="Heading2"/>
        <w:rPr/>
      </w:pPr>
      <w:bookmarkStart w:name="_Toc810758946" w:id="346857567"/>
      <w:r w:rsidR="6DA4517C">
        <w:rPr/>
        <w:t>Purpose</w:t>
      </w:r>
      <w:bookmarkEnd w:id="6"/>
      <w:bookmarkEnd w:id="7"/>
      <w:bookmarkEnd w:id="346857567"/>
    </w:p>
    <w:p w:rsidR="121A085F" w:rsidP="02F769A7" w:rsidRDefault="121A085F" w14:paraId="3F3A8C3C" w14:textId="3740BC65">
      <w:pPr>
        <w:spacing w:before="240" w:after="240"/>
      </w:pPr>
      <w:r w:rsidRPr="02F769A7">
        <w:rPr>
          <w:rFonts w:eastAsia="Raleway" w:cs="Raleway"/>
          <w:szCs w:val="22"/>
        </w:rPr>
        <w:t>This document defines the requirements for implementing and developing (</w:t>
      </w:r>
      <w:proofErr w:type="spellStart"/>
      <w:r w:rsidRPr="02F769A7">
        <w:rPr>
          <w:rFonts w:eastAsia="Raleway" w:cs="Raleway"/>
          <w:szCs w:val="22"/>
        </w:rPr>
        <w:t>LogSpace</w:t>
      </w:r>
      <w:proofErr w:type="spellEnd"/>
      <w:r w:rsidRPr="02F769A7">
        <w:rPr>
          <w:rFonts w:eastAsia="Raleway" w:cs="Raleway"/>
          <w:szCs w:val="22"/>
        </w:rPr>
        <w:t>) on Odoo 19 Enterprise as a logistics marketplace platform.</w:t>
      </w:r>
    </w:p>
    <w:p w:rsidRPr="00927579" w:rsidR="0057471B" w:rsidP="00927579" w:rsidRDefault="121A085F" w14:paraId="3FB40D50" w14:textId="049E3054">
      <w:pPr>
        <w:spacing w:before="240" w:after="240"/>
        <w:rPr>
          <w:rFonts w:eastAsia="Raleway" w:cs="Raleway"/>
          <w:szCs w:val="22"/>
          <w:rtl/>
        </w:rPr>
      </w:pPr>
      <w:r w:rsidRPr="02F769A7">
        <w:rPr>
          <w:rFonts w:eastAsia="Raleway" w:cs="Raleway"/>
          <w:szCs w:val="22"/>
        </w:rPr>
        <w:t xml:space="preserve">The system will provide a multilingual website, customer booking portal, service provider </w:t>
      </w:r>
      <w:r w:rsidRPr="02F769A7" w:rsidR="0D093154">
        <w:rPr>
          <w:rFonts w:eastAsia="Raleway" w:cs="Raleway"/>
          <w:szCs w:val="22"/>
        </w:rPr>
        <w:t>access</w:t>
      </w:r>
      <w:r w:rsidRPr="02F769A7">
        <w:rPr>
          <w:rFonts w:eastAsia="Raleway" w:cs="Raleway"/>
          <w:szCs w:val="22"/>
        </w:rPr>
        <w:t>, and integrated ERP backend to manage orders, vehicles, providers, payments, tracking, refunds, and reporting using standard Odoo features with necessary controlled customizations.</w:t>
      </w:r>
    </w:p>
    <w:p w:rsidRPr="00B17441" w:rsidR="78E8926B" w:rsidP="00A0599F" w:rsidRDefault="02A60949" w14:paraId="39495263" w14:textId="65303DC8">
      <w:pPr>
        <w:pStyle w:val="Heading2"/>
        <w:rPr/>
      </w:pPr>
      <w:bookmarkStart w:name="_Toc166166566" w:id="9"/>
      <w:bookmarkStart w:name="_Toc166168154" w:id="10"/>
      <w:bookmarkStart w:name="_Toc1935360798" w:id="1198695086"/>
      <w:r w:rsidR="02A60949">
        <w:rPr/>
        <w:t>Scope</w:t>
      </w:r>
      <w:bookmarkEnd w:id="9"/>
      <w:bookmarkEnd w:id="10"/>
      <w:bookmarkEnd w:id="1198695086"/>
    </w:p>
    <w:p w:rsidR="7D7E92D1" w:rsidP="02F769A7" w:rsidRDefault="7D7E92D1" w14:paraId="3A909C7A" w14:textId="56B141C2">
      <w:pPr>
        <w:spacing w:before="240" w:after="240"/>
      </w:pPr>
      <w:r w:rsidRPr="02F769A7">
        <w:rPr>
          <w:rFonts w:eastAsia="Raleway" w:cs="Raleway"/>
          <w:szCs w:val="22"/>
        </w:rPr>
        <w:t>The scope includes configuration and customization of Odoo 19 Enterprise modules (Website, Sales, Accounting, Helpdesk, Documents, Approvals, Payment Providers, and customized sol</w:t>
      </w:r>
      <w:r w:rsidRPr="02F769A7" w:rsidR="3A61C7D0">
        <w:rPr>
          <w:rFonts w:eastAsia="Raleway" w:cs="Raleway"/>
          <w:szCs w:val="22"/>
        </w:rPr>
        <w:t>ution for logistic platform</w:t>
      </w:r>
      <w:r w:rsidRPr="02F769A7">
        <w:rPr>
          <w:rFonts w:eastAsia="Raleway" w:cs="Raleway"/>
          <w:szCs w:val="22"/>
        </w:rPr>
        <w:t>) to support:</w:t>
      </w:r>
    </w:p>
    <w:p w:rsidR="7D7E92D1" w:rsidP="02F769A7" w:rsidRDefault="7D7E92D1" w14:paraId="5615520B" w14:textId="2A8A2B69">
      <w:pPr>
        <w:pStyle w:val="ListParagraph"/>
        <w:rPr>
          <w:rFonts w:eastAsia="Raleway" w:cs="Raleway"/>
          <w:szCs w:val="22"/>
        </w:rPr>
      </w:pPr>
      <w:r w:rsidRPr="02F769A7">
        <w:rPr>
          <w:rFonts w:eastAsia="Raleway" w:cs="Raleway"/>
          <w:szCs w:val="22"/>
        </w:rPr>
        <w:t>Online booking with scheduling, add-ons, and vehicle selection</w:t>
      </w:r>
    </w:p>
    <w:p w:rsidR="7D7E92D1" w:rsidP="02F769A7" w:rsidRDefault="7D7E92D1" w14:paraId="54E3C2A1" w14:textId="3737FC3C">
      <w:pPr>
        <w:pStyle w:val="ListParagraph"/>
        <w:rPr>
          <w:rFonts w:eastAsia="Raleway" w:cs="Raleway"/>
          <w:szCs w:val="22"/>
        </w:rPr>
      </w:pPr>
      <w:r w:rsidRPr="02F769A7">
        <w:rPr>
          <w:rFonts w:eastAsia="Raleway" w:cs="Raleway"/>
          <w:szCs w:val="22"/>
        </w:rPr>
        <w:t xml:space="preserve">Provider registration, approval, and </w:t>
      </w:r>
      <w:r w:rsidRPr="02F769A7" w:rsidR="4AF202FE">
        <w:rPr>
          <w:rFonts w:eastAsia="Raleway" w:cs="Raleway"/>
          <w:szCs w:val="22"/>
        </w:rPr>
        <w:t xml:space="preserve">vehicles </w:t>
      </w:r>
      <w:r w:rsidRPr="02F769A7">
        <w:rPr>
          <w:rFonts w:eastAsia="Raleway" w:cs="Raleway"/>
          <w:szCs w:val="22"/>
        </w:rPr>
        <w:t>management</w:t>
      </w:r>
    </w:p>
    <w:p w:rsidR="7D7E92D1" w:rsidP="02F769A7" w:rsidRDefault="7D7E92D1" w14:paraId="2C84698E" w14:textId="3E0D6AC7">
      <w:pPr>
        <w:pStyle w:val="ListParagraph"/>
        <w:rPr>
          <w:rFonts w:eastAsia="Raleway" w:cs="Raleway"/>
          <w:szCs w:val="22"/>
        </w:rPr>
      </w:pPr>
      <w:r w:rsidRPr="02F769A7">
        <w:rPr>
          <w:rFonts w:eastAsia="Raleway" w:cs="Raleway"/>
          <w:szCs w:val="22"/>
        </w:rPr>
        <w:t>Order lifecycle tracking with verification codes</w:t>
      </w:r>
    </w:p>
    <w:p w:rsidR="7D7E92D1" w:rsidP="02F769A7" w:rsidRDefault="7D7E92D1" w14:paraId="3127B99A" w14:textId="55613DC9">
      <w:pPr>
        <w:pStyle w:val="ListParagraph"/>
        <w:rPr>
          <w:rFonts w:eastAsia="Raleway" w:cs="Raleway"/>
          <w:szCs w:val="22"/>
        </w:rPr>
      </w:pPr>
      <w:r w:rsidRPr="02F769A7">
        <w:rPr>
          <w:rFonts w:eastAsia="Raleway" w:cs="Raleway"/>
          <w:szCs w:val="22"/>
        </w:rPr>
        <w:t>Payment processing, VAT handling, refunds, and penalties</w:t>
      </w:r>
    </w:p>
    <w:p w:rsidR="7D7E92D1" w:rsidP="02F769A7" w:rsidRDefault="7D7E92D1" w14:paraId="73AA4B17" w14:textId="40E7EE49">
      <w:pPr>
        <w:pStyle w:val="ListParagraph"/>
        <w:rPr>
          <w:rFonts w:eastAsia="Raleway" w:cs="Raleway"/>
          <w:szCs w:val="22"/>
        </w:rPr>
      </w:pPr>
      <w:r w:rsidRPr="02F769A7">
        <w:rPr>
          <w:rFonts w:eastAsia="Raleway" w:cs="Raleway"/>
          <w:szCs w:val="22"/>
        </w:rPr>
        <w:t>Vendor earnings and operational dashboards</w:t>
      </w:r>
    </w:p>
    <w:p w:rsidR="7D7E92D1" w:rsidP="02F769A7" w:rsidRDefault="7D7E92D1" w14:paraId="0F4835C0" w14:textId="5185B921">
      <w:pPr>
        <w:pStyle w:val="ListParagraph"/>
        <w:rPr>
          <w:rFonts w:eastAsia="Raleway" w:cs="Raleway"/>
          <w:szCs w:val="22"/>
        </w:rPr>
      </w:pPr>
      <w:r w:rsidRPr="02F769A7">
        <w:rPr>
          <w:rFonts w:eastAsia="Raleway" w:cs="Raleway"/>
          <w:szCs w:val="22"/>
        </w:rPr>
        <w:t>Ticketing, notifications, chat, and reporting</w:t>
      </w:r>
    </w:p>
    <w:p w:rsidRPr="00927579" w:rsidR="009F79C4" w:rsidP="00927579" w:rsidRDefault="6B3C1DA0" w14:paraId="1DA260A6" w14:textId="0E2BA0DF">
      <w:pPr>
        <w:pStyle w:val="ListParagraph"/>
        <w:rPr>
          <w:rFonts w:eastAsia="Raleway" w:cs="Raleway"/>
          <w:szCs w:val="22"/>
        </w:rPr>
      </w:pPr>
      <w:r w:rsidRPr="02F769A7">
        <w:rPr>
          <w:rFonts w:eastAsia="Raleway" w:cs="Raleway"/>
          <w:szCs w:val="22"/>
        </w:rPr>
        <w:t>T</w:t>
      </w:r>
      <w:r w:rsidRPr="02F769A7" w:rsidR="7D7E92D1">
        <w:rPr>
          <w:rFonts w:eastAsia="Raleway" w:cs="Raleway"/>
          <w:szCs w:val="22"/>
        </w:rPr>
        <w:t>raining, multi-language, and technical support</w:t>
      </w:r>
      <w:bookmarkStart w:name="_Toc166166567" w:id="12"/>
      <w:bookmarkStart w:name="_Toc166168155" w:id="13"/>
    </w:p>
    <w:p w:rsidRPr="0080255A" w:rsidR="78E8926B" w:rsidP="009F79C4" w:rsidRDefault="6DA4517C" w14:paraId="28F7B692" w14:textId="24CB12F1">
      <w:pPr>
        <w:pStyle w:val="Heading1"/>
        <w:rPr/>
      </w:pPr>
      <w:bookmarkStart w:name="_Toc1704920540" w:id="2059152830"/>
      <w:r w:rsidR="6DA4517C">
        <w:rPr/>
        <w:t>Definitions, Acronyms, and Abbreviations</w:t>
      </w:r>
      <w:bookmarkEnd w:id="12"/>
      <w:bookmarkEnd w:id="13"/>
      <w:bookmarkEnd w:id="2059152830"/>
    </w:p>
    <w:p w:rsidR="1EDF9F52" w:rsidP="02F769A7" w:rsidRDefault="1EDF9F52" w14:paraId="5F038D51" w14:textId="3CB389E1">
      <w:pPr>
        <w:pStyle w:val="ListParagraph"/>
      </w:pPr>
      <w:r w:rsidRPr="02F769A7">
        <w:t>ERP: Enterprise Resource Planning</w:t>
      </w:r>
    </w:p>
    <w:p w:rsidR="1EDF9F52" w:rsidP="02F769A7" w:rsidRDefault="1EDF9F52" w14:paraId="4493A5C5" w14:textId="207041D3">
      <w:pPr>
        <w:pStyle w:val="ListParagraph"/>
      </w:pPr>
      <w:r w:rsidRPr="02F769A7">
        <w:t>SRS: Software Requirements Specification</w:t>
      </w:r>
    </w:p>
    <w:p w:rsidR="1EDF9F52" w:rsidP="02F769A7" w:rsidRDefault="1EDF9F52" w14:paraId="58B4DCFF" w14:textId="25986341">
      <w:pPr>
        <w:pStyle w:val="ListParagraph"/>
      </w:pPr>
      <w:r w:rsidRPr="02F769A7">
        <w:t>UAT: User Acceptance Testing</w:t>
      </w:r>
    </w:p>
    <w:p w:rsidR="1EDF9F52" w:rsidP="02F769A7" w:rsidRDefault="1EDF9F52" w14:paraId="6142E9A0" w14:textId="6EA4099E">
      <w:pPr>
        <w:pStyle w:val="ListParagraph"/>
      </w:pPr>
      <w:r w:rsidRPr="02F769A7">
        <w:t>CR: Change Request</w:t>
      </w:r>
    </w:p>
    <w:p w:rsidR="1EDF9F52" w:rsidP="02F769A7" w:rsidRDefault="1EDF9F52" w14:paraId="25DC252F" w14:textId="673292C9">
      <w:pPr>
        <w:pStyle w:val="ListParagraph"/>
      </w:pPr>
      <w:r w:rsidRPr="02F769A7">
        <w:t>VAT: Value Added Tax</w:t>
      </w:r>
    </w:p>
    <w:p w:rsidR="1EDF9F52" w:rsidP="02F769A7" w:rsidRDefault="1EDF9F52" w14:paraId="66E4622F" w14:textId="704BEA45">
      <w:pPr>
        <w:pStyle w:val="ListParagraph"/>
      </w:pPr>
      <w:r w:rsidRPr="02F769A7">
        <w:t>SO: Sales Order</w:t>
      </w:r>
    </w:p>
    <w:p w:rsidR="1EDF9F52" w:rsidP="02F769A7" w:rsidRDefault="1EDF9F52" w14:paraId="0EF795B5" w14:textId="79753FC2">
      <w:pPr>
        <w:pStyle w:val="ListParagraph"/>
      </w:pPr>
      <w:r w:rsidRPr="02F769A7">
        <w:t>RFQ: Request for Quotation</w:t>
      </w:r>
    </w:p>
    <w:p w:rsidR="1EDF9F52" w:rsidP="02F769A7" w:rsidRDefault="1EDF9F52" w14:paraId="11EEFA39" w14:textId="1286A656">
      <w:pPr>
        <w:pStyle w:val="ListParagraph"/>
      </w:pPr>
      <w:r w:rsidRPr="02F769A7">
        <w:t>SLA: Service Level Agreement</w:t>
      </w:r>
    </w:p>
    <w:p w:rsidR="1EDF9F52" w:rsidP="02F769A7" w:rsidRDefault="1EDF9F52" w14:paraId="3BCA7A11" w14:textId="522FD021">
      <w:pPr>
        <w:pStyle w:val="ListParagraph"/>
      </w:pPr>
      <w:r w:rsidRPr="02F769A7">
        <w:t>API: Application Programming Interface</w:t>
      </w:r>
    </w:p>
    <w:p w:rsidR="00D263B3" w:rsidP="02F769A7" w:rsidRDefault="00D263B3" w14:paraId="27C0EDCB" w14:textId="73CF3399">
      <w:pPr>
        <w:pStyle w:val="ListParagraph"/>
        <w:rPr/>
      </w:pPr>
      <w:r w:rsidR="00D263B3">
        <w:rPr/>
        <w:t>Sale Order: Odoo sale order</w:t>
      </w:r>
    </w:p>
    <w:p w:rsidRPr="00927579" w:rsidR="007E1402" w:rsidP="007E1402" w:rsidRDefault="00D263B3" w14:paraId="62E3525D" w14:textId="5E932010">
      <w:pPr>
        <w:pStyle w:val="ListParagraph"/>
        <w:rPr/>
      </w:pPr>
      <w:r w:rsidR="00D263B3">
        <w:rPr/>
        <w:t>Purchase Order Odoo purchase order</w:t>
      </w:r>
      <w:bookmarkStart w:name="_Toc166166568" w:id="15"/>
      <w:bookmarkStart w:name="_Toc166168156" w:id="16"/>
    </w:p>
    <w:p w:rsidRPr="004B2895" w:rsidR="6520A7AB" w:rsidP="004B2895" w:rsidRDefault="02A60949" w14:paraId="6F8AED57" w14:textId="63C74A74">
      <w:pPr>
        <w:pStyle w:val="Heading1"/>
        <w:rPr/>
      </w:pPr>
      <w:bookmarkStart w:name="_Toc1130579350" w:id="1828515913"/>
      <w:r w:rsidR="02A60949">
        <w:rPr/>
        <w:t>System Description</w:t>
      </w:r>
      <w:bookmarkEnd w:id="15"/>
      <w:bookmarkEnd w:id="16"/>
      <w:bookmarkEnd w:id="1828515913"/>
    </w:p>
    <w:p w:rsidRPr="004B2895" w:rsidR="004B2895" w:rsidP="004B2895" w:rsidRDefault="004B2895" w14:paraId="43CF91B6" w14:textId="7D84840F">
      <w:pPr>
        <w:spacing w:before="100" w:beforeAutospacing="1" w:after="100" w:afterAutospacing="1"/>
        <w:ind w:left="360"/>
        <w:jc w:val="left"/>
      </w:pPr>
      <w:r w:rsidRPr="004B2895">
        <w:t xml:space="preserve">The system will be implemented using Odoo 19 Enterprise as a centralized logistics operations platform for </w:t>
      </w:r>
      <w:proofErr w:type="spellStart"/>
      <w:r w:rsidRPr="004B2895">
        <w:t>LogSpace</w:t>
      </w:r>
      <w:proofErr w:type="spellEnd"/>
      <w:r w:rsidRPr="004B2895">
        <w:t>. It will unify the public website, customer booking portal, and back-office ERP into a single integrated system to manage bookings, vehicle selection, scheduling, add-ons, provider onboarding, vehicle management, order tracking with verification codes, payments, VAT, refunds, and helpdesk support.</w:t>
      </w:r>
    </w:p>
    <w:p w:rsidRPr="004B2895" w:rsidR="004B2895" w:rsidP="004B2895" w:rsidRDefault="004B2895" w14:paraId="0D15DEDE" w14:textId="3152B717">
      <w:pPr>
        <w:spacing w:before="100" w:beforeAutospacing="1" w:after="100" w:afterAutospacing="1"/>
        <w:ind w:left="360"/>
        <w:jc w:val="left"/>
      </w:pPr>
      <w:r w:rsidRPr="004B2895">
        <w:t xml:space="preserve">The solution will utilize standard Odoo modules such as Website, Sales, Accounting, Fleet, Documents, Approvals, Helpdesk, </w:t>
      </w:r>
      <w:r w:rsidR="00470C96">
        <w:t>Sales, Purchase</w:t>
      </w:r>
      <w:r w:rsidRPr="004B2895">
        <w:t>, and Payment Providers, with necessary customizations to support logistics-specific workflows and complete end-to-end service and vendor revenue management.</w:t>
      </w:r>
    </w:p>
    <w:p w:rsidRPr="004B2895" w:rsidR="004B2895" w:rsidP="004B2895" w:rsidRDefault="004B2895" w14:paraId="04F3B3F1" w14:textId="77777777">
      <w:pPr>
        <w:spacing w:before="240" w:after="240"/>
        <w:rPr>
          <w:color w:val="FF0000"/>
        </w:rPr>
      </w:pPr>
    </w:p>
    <w:p w:rsidR="00506EF3" w:rsidP="00506EF3" w:rsidRDefault="00686BE9" w14:paraId="257595D4" w14:textId="77777777">
      <w:pPr>
        <w:keepNext/>
      </w:pPr>
      <w:r w:rsidRPr="0080255A">
        <w:rPr>
          <w:noProof/>
        </w:rPr>
        <w:drawing>
          <wp:inline distT="0" distB="0" distL="0" distR="0" wp14:anchorId="2DBD77D5" wp14:editId="7B276117">
            <wp:extent cx="5086350" cy="3547110"/>
            <wp:effectExtent l="0" t="0" r="0" b="8890"/>
            <wp:docPr id="1857104677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:rsidRPr="0080255A" w:rsidR="00177237" w:rsidP="00506EF3" w:rsidRDefault="00506EF3" w14:paraId="43C12609" w14:textId="2A257B6B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7036F">
        <w:rPr>
          <w:noProof/>
        </w:rPr>
        <w:t>1</w:t>
      </w:r>
      <w:r>
        <w:fldChar w:fldCharType="end"/>
      </w:r>
      <w:r>
        <w:rPr>
          <w:rFonts w:hint="cs"/>
          <w:rtl/>
        </w:rPr>
        <w:t xml:space="preserve"> </w:t>
      </w:r>
      <w:proofErr w:type="spellStart"/>
      <w:r>
        <w:t>LogSpace</w:t>
      </w:r>
      <w:proofErr w:type="spellEnd"/>
      <w:r>
        <w:t xml:space="preserve"> main functionalities</w:t>
      </w:r>
    </w:p>
    <w:p w:rsidRPr="0080255A" w:rsidR="00686BE9" w:rsidP="00A402CC" w:rsidRDefault="00686BE9" w14:paraId="6F04877B" w14:textId="77777777"/>
    <w:p w:rsidRPr="0080255A" w:rsidR="008600FC" w:rsidP="6B2AF85F" w:rsidRDefault="008600FC" w14:paraId="2CC34BCD" w14:textId="77777777">
      <w:pPr>
        <w:spacing w:before="240" w:after="240"/>
        <w:rPr>
          <w:rFonts w:eastAsia="Raleway" w:cs="Raleway"/>
        </w:rPr>
      </w:pPr>
    </w:p>
    <w:p w:rsidRPr="0080255A" w:rsidR="00F82096" w:rsidP="00264504" w:rsidRDefault="00264504" w14:paraId="678C86A8" w14:textId="474DEB15">
      <w:pPr>
        <w:spacing w:after="160" w:line="279" w:lineRule="auto"/>
      </w:pPr>
      <w:r w:rsidRPr="0080255A">
        <w:br w:type="page"/>
      </w:r>
    </w:p>
    <w:p w:rsidRPr="006A0DF6" w:rsidR="006A0DF6" w:rsidP="00927579" w:rsidRDefault="02A60949" w14:paraId="06CAE23E" w14:textId="38DAE56C">
      <w:pPr>
        <w:pStyle w:val="Heading1"/>
        <w:rPr/>
      </w:pPr>
      <w:bookmarkStart w:name="_Toc166166569" w:id="18"/>
      <w:bookmarkStart w:name="_Toc166168157" w:id="19"/>
      <w:bookmarkStart w:name="_Toc894033561" w:id="1442848403"/>
      <w:r w:rsidR="02A60949">
        <w:rPr/>
        <w:t>Requirement</w:t>
      </w:r>
      <w:bookmarkEnd w:id="18"/>
      <w:bookmarkEnd w:id="19"/>
      <w:r w:rsidR="00106A18">
        <w:rPr/>
        <w:t xml:space="preserve"> Specifications</w:t>
      </w:r>
      <w:bookmarkEnd w:id="1442848403"/>
    </w:p>
    <w:p w:rsidRPr="0080255A" w:rsidR="003F522A" w:rsidP="02F769A7" w:rsidRDefault="2D4FCDAD" w14:paraId="568EB551" w14:textId="5F5D8AD2">
      <w:pPr>
        <w:spacing w:before="240" w:after="240" w:line="279" w:lineRule="auto"/>
      </w:pPr>
      <w:r w:rsidRPr="02F769A7">
        <w:rPr>
          <w:rFonts w:eastAsia="Raleway" w:cs="Raleway"/>
          <w:szCs w:val="22"/>
        </w:rPr>
        <w:t>The functional requirements of the system cover Website, Booking Management, Sales, Accounting, vehicles Management, Provider Management, Helpdesk, Documents, Approvals, Payment Processing, and Reporting.</w:t>
      </w:r>
    </w:p>
    <w:p w:rsidRPr="0080255A" w:rsidR="003F522A" w:rsidP="02F769A7" w:rsidRDefault="2D4FCDAD" w14:paraId="46225A3C" w14:textId="1471D3D5">
      <w:pPr>
        <w:spacing w:before="240" w:after="240" w:line="279" w:lineRule="auto"/>
      </w:pPr>
      <w:r w:rsidRPr="02F769A7">
        <w:rPr>
          <w:rFonts w:eastAsia="Raleway" w:cs="Raleway"/>
          <w:szCs w:val="22"/>
        </w:rPr>
        <w:t>This document defines the functional requirements of the above modules and related custom logistics workflows in the following sections.</w:t>
      </w:r>
    </w:p>
    <w:p w:rsidRPr="0080255A" w:rsidR="003F522A" w:rsidRDefault="003F522A" w14:paraId="4465F882" w14:textId="77777777">
      <w:pPr>
        <w:spacing w:after="160" w:line="279" w:lineRule="auto"/>
      </w:pPr>
    </w:p>
    <w:p w:rsidRPr="0080255A" w:rsidR="00177237" w:rsidP="00177237" w:rsidRDefault="003F522A" w14:paraId="7DCE60EC" w14:textId="77777777">
      <w:pPr>
        <w:keepNext/>
        <w:spacing w:after="160" w:line="279" w:lineRule="auto"/>
      </w:pPr>
      <w:r w:rsidRPr="0080255A">
        <w:rPr>
          <w:noProof/>
        </w:rPr>
        <w:drawing>
          <wp:inline distT="0" distB="0" distL="0" distR="0" wp14:anchorId="43E7D5A1" wp14:editId="5698591D">
            <wp:extent cx="5657850" cy="3708511"/>
            <wp:effectExtent l="25400" t="0" r="6350" b="0"/>
            <wp:docPr id="27493274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</wp:inline>
        </w:drawing>
      </w:r>
    </w:p>
    <w:p w:rsidRPr="00DF1F6F" w:rsidR="00177237" w:rsidP="02F769A7" w:rsidRDefault="75FD4C19" w14:paraId="71693923" w14:textId="5A341EE2">
      <w:pPr>
        <w:pStyle w:val="Caption"/>
        <w:jc w:val="center"/>
      </w:pPr>
      <w:r w:rsidRPr="00DF1F6F">
        <w:t xml:space="preserve">Figure </w:t>
      </w:r>
      <w:r w:rsidRPr="00DF1F6F" w:rsidR="00177237">
        <w:fldChar w:fldCharType="begin"/>
      </w:r>
      <w:r w:rsidRPr="00DF1F6F" w:rsidR="00177237">
        <w:instrText xml:space="preserve"> SEQ Figure \* ARABIC </w:instrText>
      </w:r>
      <w:r w:rsidRPr="00DF1F6F" w:rsidR="00177237">
        <w:fldChar w:fldCharType="separate"/>
      </w:r>
      <w:r w:rsidR="00F7036F">
        <w:rPr>
          <w:noProof/>
        </w:rPr>
        <w:t>2</w:t>
      </w:r>
      <w:r w:rsidRPr="00DF1F6F" w:rsidR="00177237">
        <w:fldChar w:fldCharType="end"/>
      </w:r>
      <w:r w:rsidRPr="00DF1F6F">
        <w:t xml:space="preserve"> </w:t>
      </w:r>
      <w:proofErr w:type="spellStart"/>
      <w:r w:rsidRPr="00DF1F6F" w:rsidR="00DF1F6F">
        <w:t>LogSpace</w:t>
      </w:r>
      <w:proofErr w:type="spellEnd"/>
      <w:r w:rsidRPr="00DF1F6F" w:rsidR="00DF1F6F">
        <w:t xml:space="preserve"> Requirements</w:t>
      </w:r>
    </w:p>
    <w:p w:rsidRPr="0080255A" w:rsidR="000C7DC6" w:rsidRDefault="000C7DC6" w14:paraId="06710A20" w14:textId="1F89A011">
      <w:pPr>
        <w:spacing w:after="160" w:line="279" w:lineRule="auto"/>
      </w:pPr>
      <w:r w:rsidRPr="0080255A">
        <w:br w:type="page"/>
      </w:r>
    </w:p>
    <w:p w:rsidR="00D927A5" w:rsidP="00A0599F" w:rsidRDefault="3DA5E07A" w14:paraId="0E628ECF" w14:textId="18A930B9">
      <w:pPr>
        <w:pStyle w:val="Heading2"/>
        <w:rPr/>
      </w:pPr>
      <w:bookmarkStart w:name="_Toc1792987027" w:id="1001298342"/>
      <w:r w:rsidR="3DA5E07A">
        <w:rPr/>
        <w:t>General Features</w:t>
      </w:r>
      <w:bookmarkEnd w:id="1001298342"/>
    </w:p>
    <w:p w:rsidRPr="00724E7C" w:rsidR="009D7298" w:rsidP="00EF6DC0" w:rsidRDefault="4B69D637" w14:paraId="6C9D1722" w14:textId="1430F3EC">
      <w:pPr>
        <w:pStyle w:val="Heading3"/>
        <w:rPr>
          <w:rStyle w:val="Heading3Char"/>
          <w:b w:val="1"/>
          <w:bCs w:val="1"/>
        </w:rPr>
      </w:pPr>
      <w:bookmarkStart w:name="_Toc1554452184" w:id="1384790923"/>
      <w:r w:rsidRPr="53220013" w:rsidR="4B69D637">
        <w:rPr>
          <w:rStyle w:val="Heading3Char"/>
          <w:b w:val="1"/>
          <w:bCs w:val="1"/>
        </w:rPr>
        <w:t>Operating Environment</w:t>
      </w:r>
      <w:bookmarkEnd w:id="1384790923"/>
    </w:p>
    <w:p w:rsidR="65955530" w:rsidP="02F769A7" w:rsidRDefault="65955530" w14:paraId="1107BFD8" w14:textId="5D0BE213">
      <w:pPr>
        <w:pStyle w:val="p2"/>
        <w:ind w:left="720"/>
        <w:rPr>
          <w:rFonts w:ascii="Raleway" w:hAnsi="Raleway" w:eastAsia="system-ui" w:cs="system-ui"/>
          <w:color w:val="0D0D0D" w:themeColor="text1" w:themeTint="F2"/>
          <w:sz w:val="20"/>
          <w:szCs w:val="20"/>
          <w:lang w:eastAsia="ja-JP"/>
        </w:rPr>
      </w:pPr>
      <w:r w:rsidRPr="02F769A7">
        <w:rPr>
          <w:rFonts w:ascii="Raleway" w:hAnsi="Raleway" w:eastAsia="system-ui" w:cs="system-ui"/>
          <w:color w:val="0D0D0D" w:themeColor="text1" w:themeTint="F2"/>
          <w:sz w:val="20"/>
          <w:szCs w:val="20"/>
          <w:lang w:eastAsia="ja-JP"/>
        </w:rPr>
        <w:t xml:space="preserve">The system will be implemented on Odoo 19 Enterprise as a web-based application accessible through modern web browsers (Chrome, Firefox), Odoo </w:t>
      </w:r>
      <w:r w:rsidRPr="508854E0" w:rsidR="12B8B70E">
        <w:rPr>
          <w:rFonts w:ascii="Raleway" w:hAnsi="Raleway" w:eastAsia="system-ui" w:cs="system-ui"/>
          <w:color w:val="0D0D0D" w:themeColor="text1" w:themeTint="F2"/>
          <w:sz w:val="20"/>
          <w:szCs w:val="20"/>
          <w:lang w:eastAsia="ja-JP"/>
        </w:rPr>
        <w:t xml:space="preserve">PWA </w:t>
      </w:r>
      <w:r w:rsidRPr="02F769A7">
        <w:rPr>
          <w:rFonts w:ascii="Raleway" w:hAnsi="Raleway" w:eastAsia="system-ui" w:cs="system-ui"/>
          <w:color w:val="0D0D0D" w:themeColor="text1" w:themeTint="F2"/>
          <w:sz w:val="20"/>
          <w:szCs w:val="20"/>
          <w:lang w:eastAsia="ja-JP"/>
        </w:rPr>
        <w:t>Desktop</w:t>
      </w:r>
      <w:r w:rsidRPr="663507A3" w:rsidR="3BDA5D95">
        <w:rPr>
          <w:rFonts w:ascii="Raleway" w:hAnsi="Raleway" w:eastAsia="system-ui" w:cs="system-ui"/>
          <w:color w:val="0D0D0D" w:themeColor="text1" w:themeTint="F2"/>
          <w:sz w:val="20"/>
          <w:szCs w:val="20"/>
          <w:lang w:eastAsia="ja-JP"/>
        </w:rPr>
        <w:t xml:space="preserve"> App</w:t>
      </w:r>
      <w:r w:rsidRPr="02F769A7">
        <w:rPr>
          <w:rFonts w:ascii="Raleway" w:hAnsi="Raleway" w:eastAsia="system-ui" w:cs="system-ui"/>
          <w:color w:val="0D0D0D" w:themeColor="text1" w:themeTint="F2"/>
          <w:sz w:val="20"/>
          <w:szCs w:val="20"/>
          <w:lang w:eastAsia="ja-JP"/>
        </w:rPr>
        <w:t>, and Odoo Mobile applications.</w:t>
      </w:r>
    </w:p>
    <w:p w:rsidR="02F769A7" w:rsidP="00FE316C" w:rsidRDefault="65955530" w14:paraId="397B1F2B" w14:textId="560A7405">
      <w:pPr>
        <w:pStyle w:val="p2"/>
        <w:ind w:left="720"/>
        <w:rPr>
          <w:rFonts w:ascii="Raleway" w:hAnsi="Raleway" w:eastAsia="system-ui" w:cs="system-ui"/>
          <w:color w:val="0D0D0D" w:themeColor="text1" w:themeTint="F2"/>
          <w:sz w:val="20"/>
          <w:szCs w:val="20"/>
          <w:lang w:eastAsia="ja-JP"/>
        </w:rPr>
      </w:pPr>
      <w:r w:rsidRPr="02F769A7">
        <w:rPr>
          <w:rFonts w:ascii="Raleway" w:hAnsi="Raleway" w:eastAsia="system-ui" w:cs="system-ui"/>
          <w:color w:val="0D0D0D" w:themeColor="text1" w:themeTint="F2"/>
          <w:sz w:val="20"/>
          <w:szCs w:val="20"/>
          <w:lang w:eastAsia="ja-JP"/>
        </w:rPr>
        <w:t>The platform will be hosted on cloud infrastructure and requires a stable internet connection for full operational access by customers, service providers, and administrators.</w:t>
      </w:r>
    </w:p>
    <w:p w:rsidRPr="009D7298" w:rsidR="00940717" w:rsidP="00940717" w:rsidRDefault="00940717" w14:paraId="6A37EEB1" w14:textId="77777777">
      <w:pPr>
        <w:pStyle w:val="p2"/>
        <w:ind w:left="720"/>
        <w:rPr>
          <w:rFonts w:ascii="Raleway" w:hAnsi="Raleway" w:eastAsia="system-ui" w:cs="system-ui"/>
          <w:color w:val="0D0D0D" w:themeColor="text1" w:themeTint="F2"/>
          <w:sz w:val="20"/>
          <w:szCs w:val="20"/>
          <w:lang w:eastAsia="ja-JP"/>
        </w:rPr>
      </w:pPr>
    </w:p>
    <w:p w:rsidRPr="00563B4E" w:rsidR="009D7298" w:rsidP="00EF6DC0" w:rsidRDefault="4B69D637" w14:paraId="09B25C37" w14:textId="77777777">
      <w:pPr>
        <w:pStyle w:val="Heading3"/>
        <w:rPr>
          <w:rStyle w:val="Heading3Char"/>
          <w:b w:val="1"/>
          <w:bCs w:val="1"/>
        </w:rPr>
      </w:pPr>
      <w:bookmarkStart w:name="_Toc979212937" w:id="2029842402"/>
      <w:r w:rsidRPr="53220013" w:rsidR="4B69D637">
        <w:rPr>
          <w:rStyle w:val="Heading3Char"/>
          <w:b w:val="1"/>
          <w:bCs w:val="1"/>
        </w:rPr>
        <w:t>Design and Implementation Constraints</w:t>
      </w:r>
      <w:bookmarkEnd w:id="2029842402"/>
    </w:p>
    <w:p w:rsidR="5328995E" w:rsidP="02F769A7" w:rsidRDefault="5328995E" w14:paraId="6D33F387" w14:textId="342FAD7C">
      <w:pPr>
        <w:pStyle w:val="p2"/>
        <w:ind w:left="720"/>
        <w:rPr>
          <w:rFonts w:ascii="Raleway" w:hAnsi="Raleway" w:eastAsia="system-ui" w:cs="system-ui"/>
          <w:color w:val="0D0D0D" w:themeColor="text1" w:themeTint="F2"/>
          <w:sz w:val="20"/>
          <w:szCs w:val="20"/>
          <w:lang w:eastAsia="ja-JP"/>
        </w:rPr>
      </w:pPr>
      <w:r w:rsidRPr="02F769A7">
        <w:rPr>
          <w:rFonts w:ascii="Raleway" w:hAnsi="Raleway" w:eastAsia="system-ui" w:cs="system-ui"/>
          <w:color w:val="0D0D0D" w:themeColor="text1" w:themeTint="F2"/>
          <w:sz w:val="20"/>
          <w:szCs w:val="20"/>
          <w:lang w:eastAsia="ja-JP"/>
        </w:rPr>
        <w:t>Implementation must be based on Odoo 19 Enterprise and its standard supported modules.</w:t>
      </w:r>
      <w:r>
        <w:br/>
      </w:r>
      <w:r w:rsidRPr="02F769A7">
        <w:rPr>
          <w:rFonts w:ascii="Raleway" w:hAnsi="Raleway" w:eastAsia="system-ui" w:cs="system-ui"/>
          <w:color w:val="0D0D0D" w:themeColor="text1" w:themeTint="F2"/>
          <w:sz w:val="20"/>
          <w:szCs w:val="20"/>
          <w:lang w:eastAsia="ja-JP"/>
        </w:rPr>
        <w:t xml:space="preserve"> • Customization must be limited to logistics marketplace workflows not covered by standard configuration.</w:t>
      </w:r>
      <w:r>
        <w:br/>
      </w:r>
      <w:r w:rsidRPr="02F769A7">
        <w:rPr>
          <w:rFonts w:ascii="Raleway" w:hAnsi="Raleway" w:eastAsia="system-ui" w:cs="system-ui"/>
          <w:color w:val="0D0D0D" w:themeColor="text1" w:themeTint="F2"/>
          <w:sz w:val="20"/>
          <w:szCs w:val="20"/>
          <w:lang w:eastAsia="ja-JP"/>
        </w:rPr>
        <w:t xml:space="preserve"> • The system must be scalable to support increasing users, providers, vehicles, transactions, and data volume.</w:t>
      </w:r>
    </w:p>
    <w:p w:rsidR="712D70D4" w:rsidP="02F769A7" w:rsidRDefault="712D70D4" w14:paraId="58F4D9C5" w14:textId="556233F7">
      <w:pPr>
        <w:pStyle w:val="p2"/>
        <w:ind w:left="720"/>
        <w:rPr>
          <w:rFonts w:ascii="Raleway" w:hAnsi="Raleway" w:eastAsia="system-ui" w:cs="system-ui"/>
          <w:color w:val="0D0D0D" w:themeColor="text1" w:themeTint="F2"/>
          <w:sz w:val="20"/>
          <w:szCs w:val="20"/>
          <w:lang w:eastAsia="ja-JP"/>
        </w:rPr>
      </w:pPr>
      <w:r w:rsidRPr="02F769A7">
        <w:rPr>
          <w:rFonts w:ascii="Raleway" w:hAnsi="Raleway" w:eastAsia="system-ui" w:cs="system-ui"/>
          <w:color w:val="0D0D0D" w:themeColor="text1" w:themeTint="F2"/>
          <w:sz w:val="20"/>
          <w:szCs w:val="20"/>
          <w:lang w:eastAsia="ja-JP"/>
        </w:rPr>
        <w:t xml:space="preserve">• To use existing Odoo supported payment </w:t>
      </w:r>
      <w:r w:rsidRPr="02F769A7" w:rsidR="3F72B93F">
        <w:rPr>
          <w:rFonts w:ascii="Raleway" w:hAnsi="Raleway" w:eastAsia="system-ui" w:cs="system-ui"/>
          <w:color w:val="0D0D0D" w:themeColor="text1" w:themeTint="F2"/>
          <w:sz w:val="20"/>
          <w:szCs w:val="20"/>
          <w:lang w:eastAsia="ja-JP"/>
        </w:rPr>
        <w:t>getaway</w:t>
      </w:r>
      <w:r w:rsidRPr="02F769A7">
        <w:rPr>
          <w:rFonts w:ascii="Raleway" w:hAnsi="Raleway" w:eastAsia="system-ui" w:cs="system-ui"/>
          <w:color w:val="0D0D0D" w:themeColor="text1" w:themeTint="F2"/>
          <w:sz w:val="20"/>
          <w:szCs w:val="20"/>
          <w:lang w:eastAsia="ja-JP"/>
        </w:rPr>
        <w:t xml:space="preserve"> or to provide the payment </w:t>
      </w:r>
      <w:r w:rsidRPr="02F769A7" w:rsidR="0D5971CF">
        <w:rPr>
          <w:rFonts w:ascii="Raleway" w:hAnsi="Raleway" w:eastAsia="system-ui" w:cs="system-ui"/>
          <w:color w:val="0D0D0D" w:themeColor="text1" w:themeTint="F2"/>
          <w:sz w:val="20"/>
          <w:szCs w:val="20"/>
          <w:lang w:eastAsia="ja-JP"/>
        </w:rPr>
        <w:t>getaway</w:t>
      </w:r>
      <w:r w:rsidRPr="02F769A7">
        <w:rPr>
          <w:rFonts w:ascii="Raleway" w:hAnsi="Raleway" w:eastAsia="system-ui" w:cs="system-ui"/>
          <w:color w:val="0D0D0D" w:themeColor="text1" w:themeTint="F2"/>
          <w:sz w:val="20"/>
          <w:szCs w:val="20"/>
          <w:lang w:eastAsia="ja-JP"/>
        </w:rPr>
        <w:t xml:space="preserve"> before</w:t>
      </w:r>
      <w:r w:rsidRPr="02F769A7" w:rsidR="10BD617C">
        <w:rPr>
          <w:rFonts w:ascii="Raleway" w:hAnsi="Raleway" w:eastAsia="system-ui" w:cs="system-ui"/>
          <w:color w:val="0D0D0D" w:themeColor="text1" w:themeTint="F2"/>
          <w:sz w:val="20"/>
          <w:szCs w:val="20"/>
          <w:lang w:eastAsia="ja-JP"/>
        </w:rPr>
        <w:t xml:space="preserve"> starting </w:t>
      </w:r>
      <w:r w:rsidRPr="02F769A7" w:rsidR="6528ABA4">
        <w:rPr>
          <w:rFonts w:ascii="Raleway" w:hAnsi="Raleway" w:eastAsia="system-ui" w:cs="system-ui"/>
          <w:color w:val="0D0D0D" w:themeColor="text1" w:themeTint="F2"/>
          <w:sz w:val="20"/>
          <w:szCs w:val="20"/>
          <w:lang w:eastAsia="ja-JP"/>
        </w:rPr>
        <w:t>the wireframe stage.</w:t>
      </w:r>
    </w:p>
    <w:p w:rsidRPr="0080255A" w:rsidR="00AF01BA" w:rsidP="00AF01BA" w:rsidRDefault="00AF01BA" w14:paraId="389CD897" w14:textId="77777777"/>
    <w:p w:rsidRPr="00563B4E" w:rsidR="00A62BF3" w:rsidP="00EF6DC0" w:rsidRDefault="010DF593" w14:paraId="473B8D05" w14:textId="1C2F4457">
      <w:pPr>
        <w:pStyle w:val="Heading3"/>
        <w:rPr>
          <w:rStyle w:val="Heading3Char"/>
          <w:b w:val="1"/>
          <w:bCs w:val="1"/>
        </w:rPr>
      </w:pPr>
      <w:bookmarkStart w:name="_Toc1986845808" w:id="638614957"/>
      <w:r w:rsidRPr="53220013" w:rsidR="010DF593">
        <w:rPr>
          <w:rStyle w:val="Heading3Char"/>
          <w:b w:val="1"/>
          <w:bCs w:val="1"/>
        </w:rPr>
        <w:t>General Odoo Features and Configurable features</w:t>
      </w:r>
      <w:bookmarkEnd w:id="638614957"/>
      <w:r w:rsidRPr="53220013" w:rsidR="010DF593">
        <w:rPr>
          <w:rStyle w:val="Heading3Char"/>
          <w:b w:val="1"/>
          <w:bCs w:val="1"/>
        </w:rPr>
        <w:t xml:space="preserve"> </w:t>
      </w:r>
    </w:p>
    <w:p w:rsidR="6A8579F8" w:rsidP="02F769A7" w:rsidRDefault="6A8579F8" w14:paraId="28CF90D4" w14:textId="515EDA76">
      <w:pPr>
        <w:pStyle w:val="ListParagraph"/>
        <w:numPr>
          <w:ilvl w:val="0"/>
          <w:numId w:val="0"/>
        </w:numPr>
        <w:ind w:left="720"/>
      </w:pPr>
      <w:r w:rsidRPr="02F769A7">
        <w:t>The system must allow configuration of:</w:t>
      </w:r>
      <w:r>
        <w:br/>
      </w:r>
      <w:r w:rsidRPr="02F769A7">
        <w:t xml:space="preserve"> • Logo</w:t>
      </w:r>
      <w:r>
        <w:br/>
      </w:r>
      <w:r w:rsidRPr="02F769A7">
        <w:t xml:space="preserve"> • Company name</w:t>
      </w:r>
      <w:r>
        <w:br/>
      </w:r>
      <w:r w:rsidRPr="02F769A7">
        <w:t xml:space="preserve"> • Address</w:t>
      </w:r>
      <w:r>
        <w:br/>
      </w:r>
      <w:r w:rsidRPr="02F769A7">
        <w:t xml:space="preserve"> • Tagline</w:t>
      </w:r>
      <w:r>
        <w:br/>
      </w:r>
      <w:r w:rsidRPr="02F769A7">
        <w:t xml:space="preserve"> • Contact details</w:t>
      </w:r>
      <w:r>
        <w:br/>
      </w:r>
      <w:r w:rsidRPr="02F769A7">
        <w:t xml:space="preserve"> • Bank information</w:t>
      </w:r>
      <w:r>
        <w:br/>
      </w:r>
      <w:r w:rsidRPr="02F769A7">
        <w:t xml:space="preserve"> • Headers and footers</w:t>
      </w:r>
      <w:r>
        <w:br/>
      </w:r>
      <w:r w:rsidRPr="02F769A7">
        <w:t xml:space="preserve"> • VAT and Tax Identification details</w:t>
      </w:r>
      <w:r>
        <w:br/>
      </w:r>
      <w:r w:rsidRPr="02F769A7">
        <w:t xml:space="preserve"> • Selectable fonts and color themes (within Odoo standard options)</w:t>
      </w:r>
    </w:p>
    <w:p w:rsidR="6A8579F8" w:rsidP="02F769A7" w:rsidRDefault="6A8579F8" w14:paraId="71072343" w14:textId="2D6199C2">
      <w:pPr>
        <w:pStyle w:val="ListParagraph"/>
      </w:pPr>
      <w:r w:rsidRPr="02F769A7">
        <w:rPr>
          <w:b/>
          <w:bCs/>
        </w:rPr>
        <w:t>Multi-Language</w:t>
      </w:r>
      <w:r>
        <w:br/>
      </w:r>
      <w:r w:rsidRPr="02F769A7">
        <w:t xml:space="preserve"> Support for English and Arabic (standard Odoo), with ot</w:t>
      </w:r>
      <w:r w:rsidRPr="02F769A7" w:rsidR="35D31689">
        <w:t xml:space="preserve">her Odoo available languages </w:t>
      </w:r>
      <w:r w:rsidRPr="02F769A7">
        <w:t>enabled through translation configuration.</w:t>
      </w:r>
    </w:p>
    <w:p w:rsidR="6A8579F8" w:rsidP="02F769A7" w:rsidRDefault="6A8579F8" w14:paraId="4DCD4965" w14:textId="60D9B873">
      <w:pPr>
        <w:pStyle w:val="ListParagraph"/>
      </w:pPr>
      <w:r w:rsidRPr="02F769A7">
        <w:rPr>
          <w:b/>
          <w:bCs/>
        </w:rPr>
        <w:t>Master Data Import</w:t>
      </w:r>
      <w:r>
        <w:br/>
      </w:r>
      <w:r w:rsidRPr="02F769A7">
        <w:t xml:space="preserve"> The system must support importing master data including providers, vehicles, customers, chart of accounts, analytic accounts, users, and related records.</w:t>
      </w:r>
      <w:r>
        <w:br/>
      </w:r>
      <w:r w:rsidRPr="02F769A7">
        <w:t xml:space="preserve"> Supported formats: .csv and .xlsx.</w:t>
      </w:r>
    </w:p>
    <w:p w:rsidR="6A8579F8" w:rsidP="02F769A7" w:rsidRDefault="6A8579F8" w14:paraId="2A0FA1C6" w14:textId="4CF4F3FE">
      <w:pPr>
        <w:pStyle w:val="ListParagraph"/>
      </w:pPr>
      <w:r w:rsidRPr="02F769A7">
        <w:rPr>
          <w:b/>
          <w:bCs/>
        </w:rPr>
        <w:t>Data Export</w:t>
      </w:r>
      <w:r>
        <w:br/>
      </w:r>
      <w:r w:rsidRPr="02F769A7">
        <w:t xml:space="preserve"> The system must support exporting records in .csv and .xlsx formats.</w:t>
      </w:r>
    </w:p>
    <w:p w:rsidR="6A8579F8" w:rsidP="02F769A7" w:rsidRDefault="6A8579F8" w14:paraId="52AC4388" w14:textId="6F458F53">
      <w:pPr>
        <w:pStyle w:val="ListParagraph"/>
      </w:pPr>
      <w:r w:rsidRPr="02F769A7">
        <w:rPr>
          <w:b/>
          <w:bCs/>
        </w:rPr>
        <w:t>Activity Types</w:t>
      </w:r>
      <w:r>
        <w:br/>
      </w:r>
      <w:r w:rsidRPr="02F769A7">
        <w:t xml:space="preserve"> Support configurable activity types such as:</w:t>
      </w:r>
      <w:r>
        <w:br/>
      </w:r>
      <w:r w:rsidRPr="02F769A7">
        <w:t xml:space="preserve"> • To-do</w:t>
      </w:r>
      <w:r>
        <w:br/>
      </w:r>
      <w:r w:rsidRPr="02F769A7">
        <w:t xml:space="preserve"> • Send Email</w:t>
      </w:r>
      <w:r>
        <w:br/>
      </w:r>
      <w:r w:rsidRPr="02F769A7">
        <w:t xml:space="preserve"> • Upload Document</w:t>
      </w:r>
      <w:r>
        <w:br/>
      </w:r>
      <w:r w:rsidRPr="02F769A7">
        <w:t xml:space="preserve"> • Phone Call</w:t>
      </w:r>
      <w:r>
        <w:br/>
      </w:r>
      <w:r w:rsidRPr="02F769A7">
        <w:t xml:space="preserve"> • Schedule Meeting</w:t>
      </w:r>
    </w:p>
    <w:p w:rsidRPr="0080255A" w:rsidR="00DC755A" w:rsidP="00941901" w:rsidRDefault="00DC755A" w14:paraId="467D1BA4" w14:textId="652B4E76"/>
    <w:p w:rsidR="4C37C4B3" w:rsidP="4C37C4B3" w:rsidRDefault="4C37C4B3" w14:paraId="2B9257EE" w14:textId="2BBF4058"/>
    <w:p w:rsidRPr="0080255A" w:rsidR="28B30EE8" w:rsidP="53220013" w:rsidRDefault="650C3468" w14:paraId="16ACD20B" w14:textId="0EE2EBCA">
      <w:pPr>
        <w:pStyle w:val="Heading2"/>
        <w:rPr>
          <w:rStyle w:val="Strong"/>
          <w:rFonts w:eastAsia="Times New Roman"/>
          <w:b w:val="1"/>
          <w:bCs w:val="1"/>
        </w:rPr>
      </w:pPr>
      <w:bookmarkStart w:name="_Toc1266385240" w:id="1075343035"/>
      <w:r w:rsidRPr="53220013" w:rsidR="650C3468">
        <w:rPr>
          <w:rStyle w:val="Strong"/>
          <w:b w:val="1"/>
          <w:bCs w:val="1"/>
        </w:rPr>
        <w:t>Functional Requirements</w:t>
      </w:r>
      <w:bookmarkEnd w:id="1075343035"/>
    </w:p>
    <w:p w:rsidRPr="00694A3A" w:rsidR="00694A3A" w:rsidP="00EF6DC0" w:rsidRDefault="2C3B623B" w14:paraId="1DFF3D01" w14:textId="18100EB1">
      <w:pPr>
        <w:pStyle w:val="Heading3"/>
        <w:rPr/>
      </w:pPr>
      <w:bookmarkStart w:name="_Toc1011730031" w:id="2006954502"/>
      <w:r w:rsidR="2C3B623B">
        <w:rPr/>
        <w:t>Guest Booking</w:t>
      </w:r>
      <w:bookmarkEnd w:id="2006954502"/>
    </w:p>
    <w:p w:rsidR="2C3B623B" w:rsidP="02F769A7" w:rsidRDefault="2C3B623B" w14:paraId="2AC9CCBB" w14:textId="450F68A0">
      <w:pPr>
        <w:pStyle w:val="NormalWeb"/>
      </w:pPr>
      <w:r w:rsidRPr="02F769A7">
        <w:t>The system shall allow booking without mandatory registration. Order details are sent by email, and history becomes visible if the user later activates the account using the same email.</w:t>
      </w:r>
    </w:p>
    <w:p w:rsidR="2C3B623B" w:rsidP="00EF6DC0" w:rsidRDefault="2C3B623B" w14:paraId="47B5014A" w14:textId="0BA99C71">
      <w:pPr>
        <w:pStyle w:val="Heading3"/>
        <w:rPr/>
      </w:pPr>
      <w:bookmarkStart w:name="_Toc2036259971" w:id="1837194727"/>
      <w:r w:rsidRPr="53220013" w:rsidR="2C3B623B">
        <w:rPr>
          <w:rStyle w:val="Strong"/>
          <w:b w:val="1"/>
          <w:bCs w:val="1"/>
        </w:rPr>
        <w:t xml:space="preserve">User registration and </w:t>
      </w:r>
      <w:r w:rsidRPr="53220013" w:rsidR="7E3E4EBE">
        <w:rPr>
          <w:rStyle w:val="Strong"/>
          <w:b w:val="1"/>
          <w:bCs w:val="1"/>
        </w:rPr>
        <w:t>authentication</w:t>
      </w:r>
      <w:bookmarkEnd w:id="1837194727"/>
      <w:r w:rsidRPr="53220013" w:rsidR="2C3B623B">
        <w:rPr>
          <w:rStyle w:val="Strong"/>
          <w:b w:val="1"/>
          <w:bCs w:val="1"/>
        </w:rPr>
        <w:t xml:space="preserve"> </w:t>
      </w:r>
    </w:p>
    <w:p w:rsidR="2C3B623B" w:rsidP="02F769A7" w:rsidRDefault="2C3B623B" w14:paraId="13D0BF87" w14:textId="62B3806F">
      <w:pPr>
        <w:pStyle w:val="NormalWeb"/>
      </w:pPr>
      <w:r w:rsidRPr="02F769A7">
        <w:t xml:space="preserve">The system shall allow customers and providers to register using email with password and </w:t>
      </w:r>
      <w:r w:rsidR="00814772">
        <w:t>email</w:t>
      </w:r>
      <w:r w:rsidRPr="00D82BD2">
        <w:t>.</w:t>
      </w:r>
    </w:p>
    <w:p w:rsidRPr="00473A32" w:rsidR="00473A32" w:rsidP="00EF6DC0" w:rsidRDefault="5B9500E1" w14:paraId="661D42FE" w14:textId="5FFFD31D">
      <w:pPr>
        <w:pStyle w:val="Heading3"/>
        <w:rPr>
          <w:rStyle w:val="Strong"/>
          <w:b w:val="1"/>
          <w:bCs w:val="1"/>
        </w:rPr>
      </w:pPr>
      <w:bookmarkStart w:name="_Toc568291251" w:id="761628942"/>
      <w:r w:rsidR="5B9500E1">
        <w:rPr/>
        <w:t>Pickup and Drop-off Scheduling</w:t>
      </w:r>
      <w:bookmarkEnd w:id="761628942"/>
    </w:p>
    <w:p w:rsidRPr="0080255A" w:rsidR="00473A32" w:rsidP="02F769A7" w:rsidRDefault="5B9500E1" w14:paraId="15853E95" w14:textId="6F5E9521">
      <w:r w:rsidRPr="02F769A7">
        <w:rPr>
          <w:rFonts w:eastAsia="Raleway" w:cs="Raleway"/>
          <w:szCs w:val="22"/>
        </w:rPr>
        <w:t>The system shall allow selection of pickup and drop-off dates with configurable time slots defined by management. Future bookings must be supported.</w:t>
      </w:r>
    </w:p>
    <w:p w:rsidRPr="0080255A" w:rsidR="005A4A51" w:rsidP="005606AB" w:rsidRDefault="005A4A51" w14:paraId="09E62972" w14:textId="67F867A3">
      <w:r w:rsidRPr="0080255A">
        <w:rPr>
          <w:noProof/>
        </w:rPr>
        <mc:AlternateContent>
          <mc:Choice Requires="wps">
            <w:drawing>
              <wp:inline distT="0" distB="0" distL="114300" distR="114300" wp14:anchorId="6902CF4E" wp14:editId="2A624F7F">
                <wp:extent cx="5046345" cy="349250"/>
                <wp:effectExtent l="0" t="0" r="1905" b="9525"/>
                <wp:docPr id="15321020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6345" cy="349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84716" w:rsidRDefault="00184716" w14:paraId="608900FA" w14:textId="7B1B3CF5">
                            <w:pPr>
                              <w:spacing w:line="276" w:lineRule="auto"/>
                              <w:jc w:val="center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spcFirstLastPara="0" wrap="square" lIns="0" tIns="0" rIns="0" bIns="0" anchor="t">
                        <a:sp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id="Text Box 1" style="width:397.35pt;height:2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stroked="f" w14:anchorId="6902CF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">
                <v:textbox style="mso-fit-shape-to-text:t" inset="0,0,0,0">
                  <w:txbxContent>
                    <w:p w:rsidR="00184716" w:rsidRDefault="00184716" w14:paraId="608900FA" w14:textId="7B1B3CF5">
                      <w:pPr>
                        <w:spacing w:line="276" w:lineRule="auto"/>
                        <w:jc w:val="center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Pr="00196B2C" w:rsidR="00196B2C" w:rsidP="00EF6DC0" w:rsidRDefault="20A73251" w14:paraId="6253073A" w14:textId="65A9B780">
      <w:pPr>
        <w:pStyle w:val="Heading3"/>
        <w:rPr/>
      </w:pPr>
      <w:bookmarkStart w:name="_Toc1407611089" w:id="20575643"/>
      <w:r w:rsidR="20A73251">
        <w:rPr/>
        <w:t>Vehicle Search and Selection</w:t>
      </w:r>
      <w:bookmarkEnd w:id="20575643"/>
    </w:p>
    <w:p w:rsidRPr="0080255A" w:rsidR="28B30EE8" w:rsidP="005606AB" w:rsidRDefault="20A73251" w14:paraId="54368727" w14:textId="15043C7A">
      <w:pPr>
        <w:pStyle w:val="NormalWeb"/>
      </w:pPr>
      <w:r w:rsidRPr="02F769A7">
        <w:t xml:space="preserve">The system shall display available vehicles based on pickup location, destination, service type, and date. Results must reflect </w:t>
      </w:r>
      <w:r w:rsidRPr="02F769A7" w:rsidR="0AADFB2D">
        <w:t>providers'</w:t>
      </w:r>
      <w:r w:rsidRPr="02F769A7">
        <w:t xml:space="preserve"> availability and pricing.</w:t>
      </w:r>
    </w:p>
    <w:p w:rsidRPr="00196B2C" w:rsidR="00196B2C" w:rsidP="00EF6DC0" w:rsidRDefault="2709EB76" w14:paraId="31C3DAE5" w14:textId="68BFA19C">
      <w:pPr>
        <w:pStyle w:val="Heading3"/>
        <w:rPr/>
      </w:pPr>
      <w:bookmarkStart w:name="_Toc1662366379" w:id="533368708"/>
      <w:r w:rsidR="2709EB76">
        <w:rPr/>
        <w:t>Add-On Services Management</w:t>
      </w:r>
      <w:bookmarkEnd w:id="533368708"/>
    </w:p>
    <w:p w:rsidR="2709EB76" w:rsidP="02F769A7" w:rsidRDefault="2709EB76" w14:paraId="16AEE277" w14:textId="7AF095E0">
      <w:pPr>
        <w:pStyle w:val="NormalWeb"/>
      </w:pPr>
      <w:r w:rsidR="2709EB76">
        <w:rPr/>
        <w:t xml:space="preserve">The system shall support configurable add-ons such as storage (size-based per day), refrigeration </w:t>
      </w:r>
      <w:r w:rsidR="6ADA59CD">
        <w:rPr/>
        <w:t>requirements</w:t>
      </w:r>
      <w:r w:rsidR="2709EB76">
        <w:rPr/>
        <w:t xml:space="preserve">, </w:t>
      </w:r>
      <w:r w:rsidR="45354D53">
        <w:rPr/>
        <w:t xml:space="preserve">custom clearance, packaging, handling, </w:t>
      </w:r>
      <w:r w:rsidRPr="5D64B167" w:rsidR="2EA74E06">
        <w:rPr>
          <w:noProof w:val="0"/>
          <w:sz w:val="22"/>
          <w:szCs w:val="22"/>
          <w:lang w:val="en-US"/>
        </w:rPr>
        <w:t>installation, and dismantling</w:t>
      </w:r>
      <w:r w:rsidR="2EA74E06">
        <w:rPr/>
        <w:t xml:space="preserve"> </w:t>
      </w:r>
      <w:r w:rsidR="2709EB76">
        <w:rPr/>
        <w:t>services.</w:t>
      </w:r>
    </w:p>
    <w:p w:rsidRPr="00196B2C" w:rsidR="00196B2C" w:rsidP="00EF6DC0" w:rsidRDefault="6220775C" w14:paraId="1EB0A4C5" w14:textId="4DAD7C94">
      <w:pPr>
        <w:pStyle w:val="Heading3"/>
        <w:rPr/>
      </w:pPr>
      <w:bookmarkStart w:name="_Toc301367639" w:id="812015740"/>
      <w:r w:rsidR="6220775C">
        <w:rPr/>
        <w:t>Provider Registration and Approval</w:t>
      </w:r>
      <w:bookmarkEnd w:id="812015740"/>
    </w:p>
    <w:p w:rsidRPr="0080255A" w:rsidR="28B30EE8" w:rsidP="00A57824" w:rsidRDefault="6220775C" w14:paraId="08592185" w14:textId="6D2F303A">
      <w:pPr>
        <w:pStyle w:val="NormalWeb"/>
      </w:pPr>
      <w:r w:rsidRPr="02F769A7">
        <w:t>The system shall provide a registration form for service providers including CR, revenue, insurance, documents, and logo upload. Admin approval is mandatory before activation.</w:t>
      </w:r>
    </w:p>
    <w:p w:rsidRPr="00196B2C" w:rsidR="00196B2C" w:rsidP="00EF6DC0" w:rsidRDefault="082898F1" w14:paraId="7D18D458" w14:textId="5C5B8B09">
      <w:pPr>
        <w:pStyle w:val="Heading3"/>
        <w:rPr/>
      </w:pPr>
      <w:bookmarkStart w:name="_Toc394446798" w:id="167729319"/>
      <w:r w:rsidR="082898F1">
        <w:rPr/>
        <w:t>Vehicle Management</w:t>
      </w:r>
      <w:bookmarkEnd w:id="167729319"/>
    </w:p>
    <w:p w:rsidRPr="0080255A" w:rsidR="28B30EE8" w:rsidP="00A57824" w:rsidRDefault="082898F1" w14:paraId="42738872" w14:textId="4FFFAB01">
      <w:pPr>
        <w:pStyle w:val="NormalWeb"/>
      </w:pPr>
      <w:r w:rsidRPr="02F769A7">
        <w:t>Providers shall create and manage vehicles including base hub, pricing matrix by zones, size category, insurance status, technical data, and availability.</w:t>
      </w:r>
    </w:p>
    <w:p w:rsidRPr="00196B2C" w:rsidR="00196B2C" w:rsidP="00EF6DC0" w:rsidRDefault="2D488516" w14:paraId="4F2A7646" w14:textId="7502DAAF">
      <w:pPr>
        <w:pStyle w:val="Heading3"/>
        <w:rPr/>
      </w:pPr>
      <w:bookmarkStart w:name="_Toc1004126541" w:id="2098540137"/>
      <w:r w:rsidR="2D488516">
        <w:rPr/>
        <w:t>Pricing and VAT Handling</w:t>
      </w:r>
      <w:bookmarkEnd w:id="2098540137"/>
    </w:p>
    <w:p w:rsidRPr="0080255A" w:rsidR="28B30EE8" w:rsidP="00A57824" w:rsidRDefault="2D488516" w14:paraId="6C62D276" w14:textId="18DBEA1F">
      <w:pPr>
        <w:pStyle w:val="NormalWeb"/>
      </w:pPr>
      <w:r w:rsidRPr="02F769A7">
        <w:t>The system shall calculate pricing based on vehicle, zones, add-ons, VAT must be applied based on provider tax configuration and location rules.</w:t>
      </w:r>
    </w:p>
    <w:p w:rsidRPr="00AE55C3" w:rsidR="00AE55C3" w:rsidP="00EF6DC0" w:rsidRDefault="49590228" w14:paraId="4CF35BC1" w14:textId="062232B9">
      <w:pPr>
        <w:pStyle w:val="Heading3"/>
        <w:rPr>
          <w:rStyle w:val="Strong"/>
          <w:b w:val="1"/>
          <w:bCs w:val="1"/>
        </w:rPr>
      </w:pPr>
      <w:bookmarkStart w:name="_Toc42923901" w:id="844266154"/>
      <w:r w:rsidR="49590228">
        <w:rPr/>
        <w:t>Order Lifecycle Management</w:t>
      </w:r>
      <w:bookmarkEnd w:id="844266154"/>
    </w:p>
    <w:p w:rsidRPr="0080255A" w:rsidR="00AE55C3" w:rsidP="02F769A7" w:rsidRDefault="49590228" w14:paraId="25D0466F" w14:textId="0EE51944">
      <w:pPr>
        <w:spacing w:before="240" w:after="240"/>
      </w:pPr>
      <w:r w:rsidRPr="02F769A7">
        <w:rPr>
          <w:rFonts w:eastAsia="Raleway" w:cs="Raleway"/>
          <w:szCs w:val="22"/>
        </w:rPr>
        <w:t>The system shall manage defined states: received, confirmed, pickup started, arrived, pickup completed, drop-off completed, grace period, completed. State transitions must be controlled.</w:t>
      </w:r>
    </w:p>
    <w:p w:rsidRPr="00564A8D" w:rsidR="00564A8D" w:rsidP="00EF6DC0" w:rsidRDefault="49590228" w14:paraId="7274B715" w14:textId="444F7A7B">
      <w:pPr>
        <w:pStyle w:val="Heading3"/>
        <w:rPr>
          <w:rStyle w:val="Strong"/>
          <w:b w:val="1"/>
          <w:bCs w:val="1"/>
        </w:rPr>
      </w:pPr>
      <w:bookmarkStart w:name="_Toc1456357437" w:id="664411909"/>
      <w:r w:rsidRPr="53220013" w:rsidR="49590228">
        <w:rPr>
          <w:rStyle w:val="Strong"/>
          <w:b w:val="1"/>
          <w:bCs w:val="1"/>
        </w:rPr>
        <w:t>Verification code</w:t>
      </w:r>
      <w:bookmarkEnd w:id="664411909"/>
    </w:p>
    <w:p w:rsidRPr="0080255A" w:rsidR="28B30EE8" w:rsidP="00A57824" w:rsidRDefault="298302F2" w14:paraId="2BA727DB" w14:textId="17EA8295">
      <w:pPr>
        <w:pStyle w:val="NormalWeb"/>
      </w:pPr>
      <w:r w:rsidRPr="02F769A7">
        <w:t>The system shall generate pickup and drop-off verification codes. Codes must be shared with the customer and validated by the provider before completing the workflow.</w:t>
      </w:r>
    </w:p>
    <w:p w:rsidRPr="009D6D97" w:rsidR="009D6D97" w:rsidP="00EF6DC0" w:rsidRDefault="609D12E9" w14:paraId="3C9C583B" w14:textId="0E52A8DF">
      <w:pPr>
        <w:pStyle w:val="Heading3"/>
        <w:rPr>
          <w:rStyle w:val="Strong"/>
          <w:b w:val="1"/>
          <w:bCs w:val="1"/>
        </w:rPr>
      </w:pPr>
      <w:bookmarkStart w:name="_Toc360080266" w:id="1687775972"/>
      <w:r w:rsidRPr="53220013" w:rsidR="609D12E9">
        <w:rPr>
          <w:rStyle w:val="Strong"/>
          <w:b w:val="1"/>
          <w:bCs w:val="1"/>
        </w:rPr>
        <w:t xml:space="preserve">Payment processing </w:t>
      </w:r>
      <w:r w:rsidRPr="53220013" w:rsidR="003C0D51">
        <w:rPr>
          <w:rStyle w:val="Strong"/>
          <w:b w:val="1"/>
          <w:bCs w:val="1"/>
        </w:rPr>
        <w:t>for future orders</w:t>
      </w:r>
      <w:bookmarkEnd w:id="1687775972"/>
    </w:p>
    <w:p w:rsidR="009D6D97" w:rsidP="02F769A7" w:rsidRDefault="4290832B" w14:paraId="6B96A31A" w14:textId="74F2743C">
      <w:pPr>
        <w:rPr>
          <w:rFonts w:eastAsia="Raleway" w:cs="Raleway"/>
        </w:rPr>
      </w:pPr>
      <w:r w:rsidRPr="4A28AC43">
        <w:rPr>
          <w:rFonts w:eastAsia="Raleway" w:cs="Raleway"/>
        </w:rPr>
        <w:t xml:space="preserve">The system shall require </w:t>
      </w:r>
      <w:r w:rsidR="00A43600">
        <w:rPr>
          <w:rFonts w:eastAsia="Raleway" w:cs="Raleway"/>
        </w:rPr>
        <w:t xml:space="preserve">fixed </w:t>
      </w:r>
      <w:r w:rsidR="00406006">
        <w:rPr>
          <w:rFonts w:eastAsia="Raleway"/>
        </w:rPr>
        <w:t>booking</w:t>
      </w:r>
      <w:r w:rsidRPr="4A28AC43" w:rsidR="0086590E">
        <w:rPr>
          <w:rFonts w:eastAsia="Raleway" w:cs="Raleway"/>
        </w:rPr>
        <w:t xml:space="preserve"> </w:t>
      </w:r>
      <w:r w:rsidR="0086590E">
        <w:rPr>
          <w:rFonts w:eastAsia="Raleway"/>
        </w:rPr>
        <w:t>fees</w:t>
      </w:r>
      <w:r w:rsidRPr="4A28AC43">
        <w:rPr>
          <w:rFonts w:eastAsia="Raleway" w:cs="Raleway"/>
        </w:rPr>
        <w:t xml:space="preserve"> </w:t>
      </w:r>
      <w:r w:rsidR="003C0D51">
        <w:rPr>
          <w:rFonts w:eastAsia="Raleway" w:cs="Raleway"/>
        </w:rPr>
        <w:t>amount (not</w:t>
      </w:r>
      <w:r w:rsidR="00F46C4F">
        <w:rPr>
          <w:rFonts w:eastAsia="Raleway" w:cs="Raleway"/>
        </w:rPr>
        <w:t xml:space="preserve"> refundable)</w:t>
      </w:r>
      <w:r w:rsidR="003C0D51">
        <w:rPr>
          <w:rFonts w:eastAsia="Raleway" w:cs="Raleway"/>
        </w:rPr>
        <w:t xml:space="preserve"> </w:t>
      </w:r>
      <w:r w:rsidRPr="4A28AC43">
        <w:rPr>
          <w:rFonts w:eastAsia="Raleway" w:cs="Raleway"/>
        </w:rPr>
        <w:t xml:space="preserve">for confirmation </w:t>
      </w:r>
      <w:r w:rsidRPr="00F465EA" w:rsidR="3E0AED22">
        <w:rPr>
          <w:rFonts w:eastAsia="Raleway" w:cs="Raleway"/>
        </w:rPr>
        <w:t>of</w:t>
      </w:r>
      <w:r w:rsidRPr="00F465EA">
        <w:rPr>
          <w:rFonts w:eastAsia="Raleway" w:cs="Raleway"/>
        </w:rPr>
        <w:t xml:space="preserve"> </w:t>
      </w:r>
      <w:r w:rsidRPr="00F465EA" w:rsidR="2EC2E38F">
        <w:rPr>
          <w:rFonts w:eastAsia="Raleway" w:cs="Raleway"/>
        </w:rPr>
        <w:t>future orders</w:t>
      </w:r>
      <w:r w:rsidRPr="00F465EA" w:rsidR="00F46C4F">
        <w:rPr>
          <w:rFonts w:eastAsia="Raleway" w:cs="Raleway"/>
        </w:rPr>
        <w:t>, and the rest of the amount to paid before order start</w:t>
      </w:r>
      <w:r w:rsidRPr="00F465EA">
        <w:rPr>
          <w:rFonts w:eastAsia="Raleway" w:cs="Raleway"/>
        </w:rPr>
        <w:t xml:space="preserve">. </w:t>
      </w:r>
      <w:r w:rsidRPr="4A28AC43">
        <w:rPr>
          <w:rFonts w:eastAsia="Raleway" w:cs="Raleway"/>
        </w:rPr>
        <w:t>If payment fails</w:t>
      </w:r>
      <w:r w:rsidR="00F46C4F">
        <w:rPr>
          <w:rFonts w:eastAsia="Raleway" w:cs="Raleway"/>
        </w:rPr>
        <w:t xml:space="preserve"> for future payment or normal order</w:t>
      </w:r>
      <w:r w:rsidRPr="4A28AC43">
        <w:rPr>
          <w:rFonts w:eastAsia="Raleway" w:cs="Raleway"/>
        </w:rPr>
        <w:t xml:space="preserve">, the order remains </w:t>
      </w:r>
      <w:r w:rsidRPr="4A28AC43" w:rsidR="006A0F3D">
        <w:rPr>
          <w:rFonts w:eastAsia="Raleway" w:cs="Raleway"/>
        </w:rPr>
        <w:t>saved,</w:t>
      </w:r>
      <w:r w:rsidRPr="4A28AC43">
        <w:rPr>
          <w:rFonts w:eastAsia="Raleway" w:cs="Raleway"/>
        </w:rPr>
        <w:t xml:space="preserve"> and a continuation link is sent by email.</w:t>
      </w:r>
    </w:p>
    <w:p w:rsidRPr="0080255A" w:rsidR="006A0F3D" w:rsidP="02F769A7" w:rsidRDefault="006A0F3D" w14:paraId="73770E78" w14:textId="77777777">
      <w:pPr>
        <w:rPr>
          <w:lang w:eastAsia="ja-JP"/>
        </w:rPr>
      </w:pPr>
    </w:p>
    <w:p w:rsidRPr="0080255A" w:rsidR="009D6D97" w:rsidP="53220013" w:rsidRDefault="5DDE5705" w14:paraId="36B5DF40" w14:textId="6B522704">
      <w:pPr>
        <w:pStyle w:val="Heading3"/>
        <w:rPr>
          <w:rStyle w:val="Strong"/>
          <w:b w:val="1"/>
          <w:bCs w:val="1"/>
        </w:rPr>
      </w:pPr>
      <w:bookmarkStart w:name="_Toc963851211" w:id="1694055712"/>
      <w:r w:rsidRPr="53220013" w:rsidR="5DDE5705">
        <w:rPr>
          <w:rStyle w:val="Strong"/>
          <w:b w:val="1"/>
          <w:bCs w:val="1"/>
        </w:rPr>
        <w:t>Refund management</w:t>
      </w:r>
      <w:bookmarkEnd w:id="1694055712"/>
    </w:p>
    <w:p w:rsidRPr="0080255A" w:rsidR="009D6D97" w:rsidP="00A57824" w:rsidRDefault="5DDE5705" w14:paraId="4962B0DE" w14:textId="2117850B">
      <w:pPr>
        <w:pStyle w:val="NormalWeb"/>
      </w:pPr>
      <w:r w:rsidRPr="02F769A7">
        <w:t>The system shall automatically apply refund rules: 100% at booking stage, 50% at started stage, 0% at pickup stage, and the refund will be processed by the management team.</w:t>
      </w:r>
    </w:p>
    <w:p w:rsidRPr="00564A8D" w:rsidR="00564A8D" w:rsidP="00EF6DC0" w:rsidRDefault="0D944F8D" w14:paraId="15ED141E" w14:textId="445A63C5">
      <w:pPr>
        <w:pStyle w:val="Heading3"/>
        <w:rPr/>
      </w:pPr>
      <w:bookmarkStart w:name="_Toc1176467925" w:id="687645808"/>
      <w:r w:rsidR="0D944F8D">
        <w:rPr/>
        <w:t>Penalty Enforcement</w:t>
      </w:r>
      <w:bookmarkEnd w:id="687645808"/>
    </w:p>
    <w:p w:rsidR="0D944F8D" w:rsidP="02F769A7" w:rsidRDefault="0D944F8D" w14:paraId="07459831" w14:textId="2D95F441">
      <w:pPr>
        <w:pStyle w:val="NormalWeb"/>
        <w:rPr>
          <w:rtl/>
        </w:rPr>
      </w:pPr>
      <w:r w:rsidRPr="02F769A7">
        <w:t>The system shall apply provider penalties in case of no-show or delay based on predefined business rules.</w:t>
      </w:r>
    </w:p>
    <w:p w:rsidR="0D944F8D" w:rsidP="00EF6DC0" w:rsidRDefault="0D944F8D" w14:paraId="07F24181" w14:textId="676803B3">
      <w:pPr>
        <w:pStyle w:val="Heading3"/>
        <w:rPr/>
      </w:pPr>
      <w:bookmarkStart w:name="_Toc1520505328" w:id="273008990"/>
      <w:r w:rsidR="0D944F8D">
        <w:rPr/>
        <w:t>Helpdesk and ticketing</w:t>
      </w:r>
      <w:bookmarkEnd w:id="273008990"/>
      <w:r w:rsidR="0D944F8D">
        <w:rPr/>
        <w:t xml:space="preserve"> </w:t>
      </w:r>
    </w:p>
    <w:p w:rsidR="0D944F8D" w:rsidP="02F769A7" w:rsidRDefault="0D944F8D" w14:paraId="6C5F8C9B" w14:textId="06621E1A">
      <w:pPr>
        <w:pStyle w:val="NormalWeb"/>
      </w:pPr>
      <w:r w:rsidRPr="02F769A7">
        <w:t>The system shall allow ticket creation linked to confirmed orders. Tickets remain accessible to customers and administrators.</w:t>
      </w:r>
    </w:p>
    <w:p w:rsidR="367C13C7" w:rsidP="00EF6DC0" w:rsidRDefault="367C13C7" w14:paraId="26C9B8BC" w14:textId="137C28A5">
      <w:pPr>
        <w:pStyle w:val="Heading3"/>
        <w:rPr/>
      </w:pPr>
      <w:bookmarkStart w:name="_Toc1196468894" w:id="1324854960"/>
      <w:r w:rsidR="367C13C7">
        <w:rPr/>
        <w:t>Notifications and Alerts</w:t>
      </w:r>
      <w:bookmarkEnd w:id="1324854960"/>
    </w:p>
    <w:p w:rsidR="0D944F8D" w:rsidP="02F769A7" w:rsidRDefault="0D944F8D" w14:paraId="05B4754F" w14:textId="46E58217">
      <w:pPr>
        <w:pStyle w:val="NormalWeb"/>
      </w:pPr>
      <w:r w:rsidRPr="02F769A7">
        <w:t>The system shall send automated notifications for order status changes, payment confirmation, verification codes, and system alerts.</w:t>
      </w:r>
    </w:p>
    <w:p w:rsidR="385B6F52" w:rsidP="00EF6DC0" w:rsidRDefault="385B6F52" w14:paraId="250DC80D" w14:textId="741D0C25">
      <w:pPr>
        <w:pStyle w:val="Heading3"/>
        <w:rPr/>
      </w:pPr>
      <w:bookmarkStart w:name="_Toc1441126499" w:id="2016853913"/>
      <w:r w:rsidR="385B6F52">
        <w:rPr/>
        <w:t>Vendor Earnings and Reporting</w:t>
      </w:r>
      <w:bookmarkEnd w:id="2016853913"/>
    </w:p>
    <w:p w:rsidR="0D944F8D" w:rsidP="02F769A7" w:rsidRDefault="0D944F8D" w14:paraId="1A7A8FDA" w14:textId="6168D38C">
      <w:r w:rsidRPr="02F769A7">
        <w:t>The system shall calculate completed order revenue per provider and display earnings summary and withdrawal history.</w:t>
      </w:r>
    </w:p>
    <w:p w:rsidR="006A0F3D" w:rsidP="02F769A7" w:rsidRDefault="006A0F3D" w14:paraId="1E080481" w14:textId="77777777"/>
    <w:p w:rsidR="0E573D2F" w:rsidP="00EF6DC0" w:rsidRDefault="0E573D2F" w14:paraId="4C3F22A4" w14:textId="14E6EB7A">
      <w:pPr>
        <w:pStyle w:val="Heading3"/>
        <w:rPr/>
      </w:pPr>
      <w:bookmarkStart w:name="_Toc1226653579" w:id="68007799"/>
      <w:r w:rsidR="0E573D2F">
        <w:rPr/>
        <w:t>Ratings and Reviews</w:t>
      </w:r>
      <w:bookmarkEnd w:id="68007799"/>
    </w:p>
    <w:p w:rsidR="0D944F8D" w:rsidP="02F769A7" w:rsidRDefault="0D944F8D" w14:paraId="585CD73F" w14:textId="6A5711BD">
      <w:r w:rsidRPr="02F769A7">
        <w:t>The system shall allow customers to submit star ratings (1–5) and comments after order completion.</w:t>
      </w:r>
    </w:p>
    <w:p w:rsidR="006A0F3D" w:rsidP="02F769A7" w:rsidRDefault="006A0F3D" w14:paraId="3414914B" w14:textId="77777777"/>
    <w:p w:rsidR="00C57EC6" w:rsidP="00C57EC6" w:rsidRDefault="00C57EC6" w14:paraId="08AFA42E" w14:textId="77777777">
      <w:pPr>
        <w:rPr>
          <w:rtl/>
        </w:rPr>
      </w:pPr>
    </w:p>
    <w:p w:rsidR="00C57EC6" w:rsidP="00C57EC6" w:rsidRDefault="00C57EC6" w14:paraId="317C391B" w14:textId="77777777">
      <w:pPr>
        <w:rPr>
          <w:rtl/>
        </w:rPr>
      </w:pPr>
    </w:p>
    <w:p w:rsidR="00C57EC6" w:rsidP="00C57EC6" w:rsidRDefault="00C57EC6" w14:paraId="077A9FC9" w14:textId="77777777">
      <w:pPr>
        <w:rPr>
          <w:rtl/>
        </w:rPr>
      </w:pPr>
    </w:p>
    <w:p w:rsidR="00C57EC6" w:rsidP="00C57EC6" w:rsidRDefault="00C57EC6" w14:paraId="5CFF953F" w14:textId="77777777">
      <w:pPr>
        <w:rPr>
          <w:rtl/>
        </w:rPr>
      </w:pPr>
    </w:p>
    <w:p w:rsidRPr="0080255A" w:rsidR="006D5E92" w:rsidP="53220013" w:rsidRDefault="006D5E92" w14:paraId="225D891E" w14:textId="3D48046F">
      <w:pPr>
        <w:pStyle w:val="Normal"/>
        <w:keepNext/>
        <w:rPr>
          <w:rtl w:val="1"/>
        </w:rPr>
      </w:pPr>
    </w:p>
    <w:p w:rsidR="00D97D34" w:rsidP="00A0599F" w:rsidRDefault="12FD078C" w14:paraId="54A78CCF" w14:textId="707C0466">
      <w:pPr>
        <w:pStyle w:val="Heading2"/>
        <w:rPr/>
      </w:pPr>
      <w:bookmarkStart w:name="_Toc119473816" w:id="1328535975"/>
      <w:r w:rsidR="12FD078C">
        <w:rPr/>
        <w:t>User Roles and Access Control</w:t>
      </w:r>
      <w:bookmarkEnd w:id="1328535975"/>
    </w:p>
    <w:p w:rsidR="0015349C" w:rsidP="0015349C" w:rsidRDefault="0015349C" w14:paraId="407D9AEF" w14:textId="77777777">
      <w:pPr>
        <w:keepNext/>
      </w:pPr>
      <w:r>
        <w:rPr>
          <w:noProof/>
        </w:rPr>
        <w:drawing>
          <wp:inline distT="0" distB="0" distL="0" distR="0" wp14:anchorId="3365393D" wp14:editId="62006621">
            <wp:extent cx="5486400" cy="3200400"/>
            <wp:effectExtent l="0" t="0" r="0" b="12700"/>
            <wp:docPr id="444655950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3" r:lo="rId24" r:qs="rId25" r:cs="rId26"/>
              </a:graphicData>
            </a:graphic>
          </wp:inline>
        </w:drawing>
      </w:r>
    </w:p>
    <w:p w:rsidRPr="004A1A3B" w:rsidR="004A1A3B" w:rsidP="0015349C" w:rsidRDefault="0015349C" w14:paraId="34373002" w14:textId="4D9A275B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7036F">
        <w:rPr>
          <w:noProof/>
        </w:rPr>
        <w:t>5</w:t>
      </w:r>
      <w:r>
        <w:fldChar w:fldCharType="end"/>
      </w:r>
      <w:r>
        <w:t xml:space="preserve"> </w:t>
      </w:r>
      <w:proofErr w:type="spellStart"/>
      <w:r>
        <w:t>LogSpace</w:t>
      </w:r>
      <w:proofErr w:type="spellEnd"/>
      <w:r>
        <w:t xml:space="preserve"> users and roles</w:t>
      </w:r>
    </w:p>
    <w:p w:rsidR="33A0A473" w:rsidP="00EF6DC0" w:rsidRDefault="33A0A473" w14:paraId="64EBBBCC" w14:textId="23368AA7">
      <w:pPr>
        <w:pStyle w:val="Heading3"/>
        <w:rPr/>
      </w:pPr>
      <w:bookmarkStart w:name="_Toc20220042" w:id="1921183361"/>
      <w:r w:rsidR="33A0A473">
        <w:rPr/>
        <w:t>Administrator</w:t>
      </w:r>
      <w:bookmarkEnd w:id="1921183361"/>
    </w:p>
    <w:p w:rsidRPr="0080255A" w:rsidR="00D927A5" w:rsidP="02F769A7" w:rsidRDefault="33A0A473" w14:paraId="63193677" w14:textId="5234E329">
      <w:r w:rsidRPr="02F769A7">
        <w:rPr>
          <w:rFonts w:eastAsia="Raleway" w:cs="Raleway"/>
          <w:szCs w:val="22"/>
        </w:rPr>
        <w:t xml:space="preserve">Full system access across Odoo Website, Sales, </w:t>
      </w:r>
      <w:r w:rsidR="00E9348A">
        <w:rPr>
          <w:rFonts w:eastAsia="Raleway" w:cs="Raleway"/>
          <w:szCs w:val="22"/>
        </w:rPr>
        <w:t xml:space="preserve">Purchase, </w:t>
      </w:r>
      <w:r w:rsidRPr="02F769A7">
        <w:rPr>
          <w:rFonts w:eastAsia="Raleway" w:cs="Raleway"/>
          <w:szCs w:val="22"/>
        </w:rPr>
        <w:t>Accounting, V</w:t>
      </w:r>
      <w:r w:rsidRPr="02F769A7" w:rsidR="73B12C06">
        <w:rPr>
          <w:rFonts w:eastAsia="Raleway" w:cs="Raleway"/>
          <w:szCs w:val="22"/>
        </w:rPr>
        <w:t>ehicles</w:t>
      </w:r>
      <w:r w:rsidRPr="02F769A7">
        <w:rPr>
          <w:rFonts w:eastAsia="Raleway" w:cs="Raleway"/>
          <w:szCs w:val="22"/>
        </w:rPr>
        <w:t>, Providers, Payments, Refunds, Penalties, Documents, and Reports.</w:t>
      </w:r>
      <w:r w:rsidR="4D5A045D">
        <w:br/>
      </w:r>
      <w:r w:rsidRPr="02F769A7">
        <w:rPr>
          <w:rFonts w:eastAsia="Raleway" w:cs="Raleway"/>
          <w:szCs w:val="22"/>
        </w:rPr>
        <w:t>Responsible for provider approval, configuration, VAT setup, pricing rules, workflow control, and user management</w:t>
      </w:r>
      <w:r w:rsidR="56EFC674">
        <w:t>.</w:t>
      </w:r>
    </w:p>
    <w:p w:rsidRPr="0080255A" w:rsidR="00E45B05" w:rsidP="00FA7F3A" w:rsidRDefault="00E45B05" w14:paraId="6AFB31B3" w14:textId="77777777">
      <w:pPr>
        <w:rPr>
          <w:b/>
          <w:bCs/>
        </w:rPr>
      </w:pPr>
    </w:p>
    <w:p w:rsidR="4C35E230" w:rsidP="00EF6DC0" w:rsidRDefault="4C35E230" w14:paraId="3470246A" w14:textId="1898942A">
      <w:pPr>
        <w:pStyle w:val="Heading3"/>
        <w:rPr/>
      </w:pPr>
      <w:bookmarkStart w:name="_Toc1808529397" w:id="1580121641"/>
      <w:r w:rsidR="4C35E230">
        <w:rPr/>
        <w:t>Service Provider</w:t>
      </w:r>
      <w:bookmarkEnd w:id="1580121641"/>
    </w:p>
    <w:p w:rsidRPr="0080255A" w:rsidR="00D927A5" w:rsidP="02F769A7" w:rsidRDefault="35E088D0" w14:paraId="2B759023" w14:textId="470E3D47">
      <w:r w:rsidRPr="02F769A7">
        <w:rPr>
          <w:rFonts w:eastAsia="Raleway" w:cs="Raleway"/>
          <w:szCs w:val="22"/>
        </w:rPr>
        <w:t>Access limited to their own company profile, uploaded documents, vehicles, pricing matrix, availability status, assigned orders, order status updates, and earnings summary.</w:t>
      </w:r>
      <w:r w:rsidR="00627FAF">
        <w:br/>
      </w:r>
      <w:r w:rsidRPr="02F769A7">
        <w:rPr>
          <w:rFonts w:eastAsia="Raleway" w:cs="Raleway"/>
          <w:szCs w:val="22"/>
        </w:rPr>
        <w:t xml:space="preserve">No access to other providers’ data. Deletion of records is not </w:t>
      </w:r>
      <w:r w:rsidRPr="02F769A7" w:rsidR="00423CC9">
        <w:rPr>
          <w:rFonts w:eastAsia="Raleway" w:cs="Raleway"/>
          <w:szCs w:val="22"/>
        </w:rPr>
        <w:t>permitted,</w:t>
      </w:r>
      <w:r w:rsidRPr="02F769A7">
        <w:rPr>
          <w:rFonts w:eastAsia="Raleway" w:cs="Raleway"/>
          <w:szCs w:val="22"/>
        </w:rPr>
        <w:t xml:space="preserve"> availability toggle only.</w:t>
      </w:r>
    </w:p>
    <w:p w:rsidRPr="0080255A" w:rsidR="00E45B05" w:rsidP="003A7087" w:rsidRDefault="00E45B05" w14:paraId="456725F1" w14:textId="77777777">
      <w:pPr>
        <w:rPr>
          <w:b/>
          <w:bCs/>
        </w:rPr>
      </w:pPr>
    </w:p>
    <w:p w:rsidRPr="00B17441" w:rsidR="00D927A5" w:rsidP="00EF6DC0" w:rsidRDefault="41606BB4" w14:paraId="741A4579" w14:textId="64360FEC">
      <w:pPr>
        <w:pStyle w:val="Heading3"/>
        <w:rPr/>
      </w:pPr>
      <w:bookmarkStart w:name="_Toc524423590" w:id="2112132489"/>
      <w:r w:rsidR="41606BB4">
        <w:rPr/>
        <w:t>Customer (Registered User)</w:t>
      </w:r>
      <w:bookmarkEnd w:id="2112132489"/>
    </w:p>
    <w:p w:rsidRPr="0080255A" w:rsidR="28B30EE8" w:rsidP="02F769A7" w:rsidRDefault="41606BB4" w14:paraId="20ED1648" w14:textId="1E8242C9">
      <w:r w:rsidRPr="02F769A7">
        <w:rPr>
          <w:rFonts w:eastAsia="Raleway" w:cs="Raleway"/>
          <w:szCs w:val="22"/>
        </w:rPr>
        <w:t>Access to profile management, saved addresses, booking creation, order history, payment, ticket submission, chat, tracking screen, and ratings.</w:t>
      </w:r>
      <w:r w:rsidR="28B30EE8">
        <w:br/>
      </w:r>
      <w:r w:rsidRPr="02F769A7">
        <w:rPr>
          <w:rFonts w:eastAsia="Raleway" w:cs="Raleway"/>
          <w:szCs w:val="22"/>
        </w:rPr>
        <w:t>Cannot access provider internal data or other customers’ records.</w:t>
      </w:r>
    </w:p>
    <w:p w:rsidR="00CD155F" w:rsidP="00EF6DC0" w:rsidRDefault="00CD155F" w14:paraId="7626C900" w14:textId="77777777">
      <w:pPr>
        <w:pStyle w:val="Heading3"/>
        <w:numPr>
          <w:ilvl w:val="0"/>
          <w:numId w:val="0"/>
        </w:numPr>
        <w:ind w:left="1080"/>
      </w:pPr>
    </w:p>
    <w:p w:rsidR="009D326E" w:rsidP="00EF6DC0" w:rsidRDefault="273B94A7" w14:paraId="4141DE1B" w14:textId="17E98F2F">
      <w:pPr>
        <w:pStyle w:val="Heading3"/>
        <w:rPr/>
      </w:pPr>
      <w:bookmarkStart w:name="_Toc1184974640" w:id="938413342"/>
      <w:r w:rsidR="273B94A7">
        <w:rPr/>
        <w:t>Guest user</w:t>
      </w:r>
      <w:bookmarkEnd w:id="938413342"/>
    </w:p>
    <w:p w:rsidRPr="0080255A" w:rsidR="006D480B" w:rsidP="02F769A7" w:rsidRDefault="273B94A7" w14:paraId="204FB1CB" w14:textId="1DD5063A">
      <w:r w:rsidRPr="02F769A7">
        <w:rPr>
          <w:rFonts w:eastAsia="Raleway" w:cs="Raleway"/>
          <w:szCs w:val="22"/>
        </w:rPr>
        <w:t>Access limited to booking creation and payment using email without full registration.</w:t>
      </w:r>
      <w:r w:rsidR="006D480B">
        <w:br/>
      </w:r>
      <w:r w:rsidRPr="02F769A7">
        <w:rPr>
          <w:rFonts w:eastAsia="Raleway" w:cs="Raleway"/>
          <w:szCs w:val="22"/>
        </w:rPr>
        <w:t>No profile access or historical data visibility unless the account is later activated using the same email.</w:t>
      </w:r>
    </w:p>
    <w:p w:rsidRPr="0080255A" w:rsidR="00413515" w:rsidP="02F769A7" w:rsidRDefault="00D23D70" w14:paraId="57636808" w14:textId="7919A231">
      <w:pPr>
        <w:spacing w:after="160" w:line="279" w:lineRule="auto"/>
        <w:rPr>
          <w:rFonts w:eastAsiaTheme="minorEastAsia" w:cstheme="minorBidi"/>
        </w:rPr>
      </w:pPr>
      <w:r w:rsidRPr="02F769A7">
        <w:rPr>
          <w:rFonts w:eastAsiaTheme="minorEastAsia" w:cstheme="minorBidi"/>
        </w:rPr>
        <w:br w:type="page"/>
      </w:r>
    </w:p>
    <w:p w:rsidRPr="0080255A" w:rsidR="00413515" w:rsidP="001A5890" w:rsidRDefault="00413515" w14:paraId="517DB3A8" w14:textId="77777777">
      <w:pPr>
        <w:rPr>
          <w:rFonts w:eastAsiaTheme="minorEastAsia" w:cstheme="minorBidi"/>
        </w:rPr>
      </w:pPr>
    </w:p>
    <w:p w:rsidR="00413515" w:rsidP="00A0599F" w:rsidRDefault="0DB6825B" w14:paraId="113C4412" w14:textId="46240728">
      <w:pPr>
        <w:pStyle w:val="Heading2"/>
        <w:rPr>
          <w:sz w:val="36"/>
          <w:szCs w:val="36"/>
        </w:rPr>
      </w:pPr>
      <w:bookmarkStart w:name="_Toc1645445982" w:id="1059116358"/>
      <w:r w:rsidR="0DB6825B">
        <w:rPr/>
        <w:t>High-Level Workflow</w:t>
      </w:r>
      <w:bookmarkEnd w:id="1059116358"/>
    </w:p>
    <w:p w:rsidRPr="0080255A" w:rsidR="00FA4C70" w:rsidP="00FA4C70" w:rsidRDefault="00FA4C70" w14:paraId="78D5ED31" w14:textId="77777777"/>
    <w:p w:rsidRPr="00317947" w:rsidR="00317947" w:rsidP="00EF6DC0" w:rsidRDefault="53747455" w14:paraId="329889AF" w14:textId="4FB4EB1D">
      <w:pPr>
        <w:pStyle w:val="Heading3"/>
        <w:rPr>
          <w:rStyle w:val="Strong"/>
          <w:b w:val="1"/>
          <w:bCs w:val="1"/>
        </w:rPr>
      </w:pPr>
      <w:bookmarkStart w:name="_Toc1973953219" w:id="1372622498"/>
      <w:r w:rsidRPr="53220013" w:rsidR="53747455">
        <w:rPr>
          <w:rStyle w:val="Strong"/>
          <w:b w:val="1"/>
          <w:bCs w:val="1"/>
        </w:rPr>
        <w:t>Customer booking</w:t>
      </w:r>
      <w:bookmarkEnd w:id="1372622498"/>
    </w:p>
    <w:p w:rsidRPr="0080255A" w:rsidR="00290045" w:rsidP="02F769A7" w:rsidRDefault="35D9B256" w14:paraId="315015C1" w14:textId="7F8C89F6">
      <w:pPr>
        <w:pStyle w:val="ListParagraph"/>
        <w:rPr>
          <w:b/>
          <w:bCs/>
        </w:rPr>
      </w:pPr>
      <w:r w:rsidRPr="02F769A7">
        <w:rPr>
          <w:b/>
          <w:bCs/>
        </w:rPr>
        <w:t>Pickup &amp; Drop-off Screen</w:t>
      </w:r>
      <w:r w:rsidRPr="02F769A7" w:rsidR="795A42DA">
        <w:rPr>
          <w:b/>
          <w:bCs/>
        </w:rPr>
        <w:t xml:space="preserve"> (Main screen on the website)</w:t>
      </w:r>
    </w:p>
    <w:p w:rsidRPr="0080255A" w:rsidR="00290045" w:rsidP="00DC27FE" w:rsidRDefault="35D9B256" w14:paraId="5F2D4BF7" w14:textId="30627569">
      <w:pPr>
        <w:pStyle w:val="ListParagraph"/>
        <w:numPr>
          <w:ilvl w:val="1"/>
          <w:numId w:val="4"/>
        </w:numPr>
      </w:pPr>
      <w:r w:rsidRPr="02F769A7">
        <w:t>Select pickup date &amp; time frame</w:t>
      </w:r>
    </w:p>
    <w:p w:rsidRPr="0080255A" w:rsidR="00290045" w:rsidP="00DC27FE" w:rsidRDefault="35D9B256" w14:paraId="315E13F0" w14:textId="614452CB">
      <w:pPr>
        <w:pStyle w:val="ListParagraph"/>
        <w:numPr>
          <w:ilvl w:val="1"/>
          <w:numId w:val="4"/>
        </w:numPr>
      </w:pPr>
      <w:r w:rsidRPr="02F769A7">
        <w:t>Select drop-off date &amp; time frame</w:t>
      </w:r>
    </w:p>
    <w:p w:rsidRPr="0080255A" w:rsidR="00290045" w:rsidP="00DC27FE" w:rsidRDefault="35D9B256" w14:paraId="1387597C" w14:textId="2656224A">
      <w:pPr>
        <w:pStyle w:val="ListParagraph"/>
        <w:numPr>
          <w:ilvl w:val="1"/>
          <w:numId w:val="4"/>
        </w:numPr>
      </w:pPr>
      <w:r w:rsidRPr="02F769A7">
        <w:t>Choose service type</w:t>
      </w:r>
    </w:p>
    <w:p w:rsidR="008E6BF0" w:rsidP="008E6BF0" w:rsidRDefault="75C5A1F1" w14:paraId="76754AD2" w14:textId="77777777">
      <w:pPr>
        <w:keepNext/>
        <w:spacing w:before="240" w:after="240"/>
      </w:pPr>
      <w:r>
        <w:rPr>
          <w:noProof/>
        </w:rPr>
        <w:drawing>
          <wp:inline distT="0" distB="0" distL="0" distR="0" wp14:anchorId="314355B0" wp14:editId="594A2501">
            <wp:extent cx="5724525" cy="3219450"/>
            <wp:effectExtent l="0" t="0" r="0" b="0"/>
            <wp:docPr id="13622420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42044" name="Picture 136224204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0255A" w:rsidR="00290045" w:rsidP="008E6BF0" w:rsidRDefault="008E6BF0" w14:paraId="1940557F" w14:textId="68671110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7036F">
        <w:rPr>
          <w:noProof/>
        </w:rPr>
        <w:t>6</w:t>
      </w:r>
      <w:r>
        <w:fldChar w:fldCharType="end"/>
      </w:r>
      <w:r>
        <w:t xml:space="preserve"> Prototype for main screen to request a service</w:t>
      </w:r>
    </w:p>
    <w:p w:rsidR="00CC1E4A" w:rsidP="00CC1E4A" w:rsidRDefault="00CC1E4A" w14:paraId="5CD27F21" w14:textId="77777777">
      <w:pPr>
        <w:rPr>
          <w:b/>
          <w:bCs/>
        </w:rPr>
      </w:pPr>
    </w:p>
    <w:p w:rsidR="00CC1E4A" w:rsidP="00CC1E4A" w:rsidRDefault="00CC1E4A" w14:paraId="453F012F" w14:textId="77777777">
      <w:pPr>
        <w:rPr>
          <w:b/>
          <w:bCs/>
        </w:rPr>
      </w:pPr>
    </w:p>
    <w:p w:rsidR="00CC1E4A" w:rsidP="00CC1E4A" w:rsidRDefault="00CC1E4A" w14:paraId="0905E232" w14:textId="77777777">
      <w:pPr>
        <w:rPr>
          <w:b/>
          <w:bCs/>
        </w:rPr>
      </w:pPr>
    </w:p>
    <w:p w:rsidR="00CC1E4A" w:rsidP="00CC1E4A" w:rsidRDefault="00CC1E4A" w14:paraId="7F13C366" w14:textId="77777777">
      <w:pPr>
        <w:rPr>
          <w:b/>
          <w:bCs/>
        </w:rPr>
      </w:pPr>
    </w:p>
    <w:p w:rsidR="00CC1E4A" w:rsidP="00CC1E4A" w:rsidRDefault="00CC1E4A" w14:paraId="7FF96961" w14:textId="77777777">
      <w:pPr>
        <w:rPr>
          <w:b/>
          <w:bCs/>
        </w:rPr>
      </w:pPr>
    </w:p>
    <w:p w:rsidR="00CC1E4A" w:rsidP="00CC1E4A" w:rsidRDefault="00CC1E4A" w14:paraId="7BEA37F5" w14:textId="77777777">
      <w:pPr>
        <w:rPr>
          <w:b/>
          <w:bCs/>
        </w:rPr>
      </w:pPr>
    </w:p>
    <w:p w:rsidR="00CC1E4A" w:rsidP="00CC1E4A" w:rsidRDefault="00CC1E4A" w14:paraId="197B67B3" w14:textId="77777777">
      <w:pPr>
        <w:rPr>
          <w:b/>
          <w:bCs/>
        </w:rPr>
      </w:pPr>
    </w:p>
    <w:p w:rsidR="00CC1E4A" w:rsidP="00CC1E4A" w:rsidRDefault="00CC1E4A" w14:paraId="4D9944AA" w14:textId="77777777">
      <w:pPr>
        <w:rPr>
          <w:b/>
          <w:bCs/>
        </w:rPr>
      </w:pPr>
    </w:p>
    <w:p w:rsidR="00CC1E4A" w:rsidP="00CC1E4A" w:rsidRDefault="00CC1E4A" w14:paraId="76D2C26F" w14:textId="77777777">
      <w:pPr>
        <w:rPr>
          <w:b/>
          <w:bCs/>
        </w:rPr>
      </w:pPr>
    </w:p>
    <w:p w:rsidR="00CC1E4A" w:rsidP="00CC1E4A" w:rsidRDefault="00CC1E4A" w14:paraId="7E1553AB" w14:textId="77777777">
      <w:pPr>
        <w:rPr>
          <w:b/>
          <w:bCs/>
        </w:rPr>
      </w:pPr>
    </w:p>
    <w:p w:rsidR="00CC1E4A" w:rsidP="00CC1E4A" w:rsidRDefault="00CC1E4A" w14:paraId="5CBE7A25" w14:textId="77777777">
      <w:pPr>
        <w:rPr>
          <w:b/>
          <w:bCs/>
        </w:rPr>
      </w:pPr>
    </w:p>
    <w:p w:rsidR="00CC1E4A" w:rsidP="00CC1E4A" w:rsidRDefault="00CC1E4A" w14:paraId="23B1B357" w14:textId="77777777">
      <w:pPr>
        <w:rPr>
          <w:b/>
          <w:bCs/>
        </w:rPr>
      </w:pPr>
    </w:p>
    <w:p w:rsidR="00CC1E4A" w:rsidP="00CC1E4A" w:rsidRDefault="00CC1E4A" w14:paraId="0AA5857C" w14:textId="77777777">
      <w:pPr>
        <w:rPr>
          <w:b/>
          <w:bCs/>
        </w:rPr>
      </w:pPr>
    </w:p>
    <w:p w:rsidR="00CC1E4A" w:rsidP="00CC1E4A" w:rsidRDefault="00CC1E4A" w14:paraId="653A7101" w14:textId="77777777">
      <w:pPr>
        <w:rPr>
          <w:b/>
          <w:bCs/>
        </w:rPr>
      </w:pPr>
    </w:p>
    <w:p w:rsidRPr="00CC1E4A" w:rsidR="00CC1E4A" w:rsidP="00CC1E4A" w:rsidRDefault="00CC1E4A" w14:paraId="4E61FB70" w14:textId="77777777">
      <w:pPr>
        <w:rPr>
          <w:b w:val="1"/>
          <w:bCs w:val="1"/>
        </w:rPr>
      </w:pPr>
    </w:p>
    <w:p w:rsidR="53220013" w:rsidP="53220013" w:rsidRDefault="53220013" w14:paraId="040BDD30" w14:textId="5E20FE7E">
      <w:pPr>
        <w:rPr>
          <w:b w:val="1"/>
          <w:bCs w:val="1"/>
        </w:rPr>
      </w:pPr>
    </w:p>
    <w:p w:rsidR="53220013" w:rsidP="53220013" w:rsidRDefault="53220013" w14:paraId="49094206" w14:textId="148079FE">
      <w:pPr>
        <w:rPr>
          <w:b w:val="1"/>
          <w:bCs w:val="1"/>
        </w:rPr>
      </w:pPr>
    </w:p>
    <w:p w:rsidRPr="0080255A" w:rsidR="00290045" w:rsidP="02F769A7" w:rsidRDefault="35D9B256" w14:paraId="733F3FF6" w14:textId="25F9021B">
      <w:pPr>
        <w:pStyle w:val="ListParagraph"/>
        <w:rPr>
          <w:b/>
          <w:bCs/>
        </w:rPr>
      </w:pPr>
      <w:r w:rsidRPr="02F769A7">
        <w:rPr>
          <w:b/>
          <w:bCs/>
        </w:rPr>
        <w:t>Search Screen</w:t>
      </w:r>
    </w:p>
    <w:p w:rsidRPr="0080255A" w:rsidR="00290045" w:rsidP="00A459EE" w:rsidRDefault="35D9B256" w14:paraId="113EDA79" w14:textId="7DB3C8CD">
      <w:pPr>
        <w:pStyle w:val="ListParagraph"/>
        <w:numPr>
          <w:ilvl w:val="1"/>
          <w:numId w:val="4"/>
        </w:numPr>
      </w:pPr>
      <w:r w:rsidRPr="02F769A7">
        <w:t>Search for available vendors/providers based on locations &amp; service</w:t>
      </w:r>
    </w:p>
    <w:p w:rsidR="00A459EE" w:rsidP="00A459EE" w:rsidRDefault="1ABD7B5B" w14:paraId="79030F91" w14:textId="77777777">
      <w:pPr>
        <w:keepNext/>
        <w:spacing w:before="240" w:after="240"/>
      </w:pPr>
      <w:r>
        <w:rPr>
          <w:noProof/>
        </w:rPr>
        <w:drawing>
          <wp:inline distT="0" distB="0" distL="0" distR="0" wp14:anchorId="05F06811" wp14:editId="752E8265">
            <wp:extent cx="5724525" cy="3219450"/>
            <wp:effectExtent l="0" t="0" r="0" b="0"/>
            <wp:docPr id="13229231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23110" name="Picture 132292311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0255A" w:rsidR="00290045" w:rsidP="00425CF7" w:rsidRDefault="00A459EE" w14:paraId="77AC965E" w14:textId="07E52C1F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7036F">
        <w:rPr>
          <w:noProof/>
        </w:rPr>
        <w:t>7</w:t>
      </w:r>
      <w:r>
        <w:fldChar w:fldCharType="end"/>
      </w:r>
      <w:r>
        <w:rPr>
          <w:rFonts w:hint="cs"/>
          <w:rtl/>
        </w:rPr>
        <w:t xml:space="preserve"> </w:t>
      </w:r>
      <w:r>
        <w:t>Prototype for search screen</w:t>
      </w:r>
      <w:r w:rsidR="00425CF7">
        <w:t xml:space="preserve"> on small screen (mobile)</w:t>
      </w:r>
    </w:p>
    <w:p w:rsidR="00425CF7" w:rsidP="00425CF7" w:rsidRDefault="043BCB8F" w14:paraId="559F4927" w14:textId="77777777">
      <w:pPr>
        <w:keepNext/>
        <w:spacing w:before="240" w:after="240"/>
      </w:pPr>
      <w:r>
        <w:rPr>
          <w:noProof/>
        </w:rPr>
        <w:drawing>
          <wp:inline distT="0" distB="0" distL="0" distR="0" wp14:anchorId="4DC52E71" wp14:editId="5135C840">
            <wp:extent cx="5724525" cy="3219450"/>
            <wp:effectExtent l="0" t="0" r="0" b="0"/>
            <wp:docPr id="8925502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50282" name="Picture 89255028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0255A" w:rsidR="00290045" w:rsidP="00425CF7" w:rsidRDefault="00425CF7" w14:paraId="153446DE" w14:textId="1766D3AA">
      <w:pPr>
        <w:pStyle w:val="Caption"/>
        <w:jc w:val="center"/>
        <w:rPr>
          <w:b/>
          <w:bCs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7036F">
        <w:rPr>
          <w:noProof/>
        </w:rPr>
        <w:t>8</w:t>
      </w:r>
      <w:r>
        <w:fldChar w:fldCharType="end"/>
      </w:r>
      <w:r>
        <w:t xml:space="preserve"> Prototype for search screen on bigger screen (desktop)</w:t>
      </w:r>
    </w:p>
    <w:p w:rsidR="00CC1E4A" w:rsidP="00CC1E4A" w:rsidRDefault="00CC1E4A" w14:paraId="02D76694" w14:textId="77777777">
      <w:pPr>
        <w:ind w:left="720" w:hanging="360"/>
        <w:rPr>
          <w:b/>
          <w:bCs/>
        </w:rPr>
      </w:pPr>
    </w:p>
    <w:p w:rsidRPr="00CC1E4A" w:rsidR="00CC1E4A" w:rsidP="00CC1E4A" w:rsidRDefault="00CC1E4A" w14:paraId="7258952F" w14:textId="77777777">
      <w:pPr>
        <w:ind w:left="720" w:hanging="360"/>
        <w:rPr>
          <w:b w:val="1"/>
          <w:bCs w:val="1"/>
        </w:rPr>
      </w:pPr>
    </w:p>
    <w:p w:rsidR="53220013" w:rsidP="53220013" w:rsidRDefault="53220013" w14:paraId="374EC07D" w14:textId="0B981735">
      <w:pPr>
        <w:ind w:left="720" w:hanging="360"/>
        <w:rPr>
          <w:b w:val="1"/>
          <w:bCs w:val="1"/>
        </w:rPr>
      </w:pPr>
    </w:p>
    <w:p w:rsidRPr="00EF266D" w:rsidR="00290045" w:rsidP="00EF266D" w:rsidRDefault="35D9B256" w14:paraId="3F1E9AD8" w14:textId="515A4076">
      <w:pPr>
        <w:pStyle w:val="ListParagraph"/>
        <w:rPr>
          <w:b/>
          <w:bCs/>
        </w:rPr>
      </w:pPr>
      <w:r w:rsidRPr="02F769A7">
        <w:rPr>
          <w:b/>
          <w:bCs/>
        </w:rPr>
        <w:t>Vendor Selection Screen</w:t>
      </w:r>
      <w:r w:rsidR="00EF266D">
        <w:rPr>
          <w:b/>
          <w:bCs/>
        </w:rPr>
        <w:t xml:space="preserve">: </w:t>
      </w:r>
      <w:r w:rsidRPr="02F769A7">
        <w:t>Select preferred vendor</w:t>
      </w:r>
    </w:p>
    <w:p w:rsidR="00425CF7" w:rsidP="00425CF7" w:rsidRDefault="084DEC07" w14:paraId="0053143C" w14:textId="77777777">
      <w:pPr>
        <w:keepNext/>
        <w:spacing w:before="240" w:after="240"/>
      </w:pPr>
      <w:r>
        <w:rPr>
          <w:noProof/>
        </w:rPr>
        <w:drawing>
          <wp:inline distT="0" distB="0" distL="0" distR="0" wp14:anchorId="5E44B584" wp14:editId="253DB073">
            <wp:extent cx="5724525" cy="3219450"/>
            <wp:effectExtent l="0" t="0" r="0" b="0"/>
            <wp:docPr id="11223124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12440" name="Picture 112231244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0255A" w:rsidR="00290045" w:rsidP="00425CF7" w:rsidRDefault="00425CF7" w14:paraId="409E1EE0" w14:textId="1FA1B8AA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7036F">
        <w:rPr>
          <w:noProof/>
        </w:rPr>
        <w:t>9</w:t>
      </w:r>
      <w:r>
        <w:fldChar w:fldCharType="end"/>
      </w:r>
      <w:r>
        <w:t xml:space="preserve"> Provider (vendor) details before start booking</w:t>
      </w:r>
    </w:p>
    <w:p w:rsidRPr="0080255A" w:rsidR="00290045" w:rsidP="02F769A7" w:rsidRDefault="35D9B256" w14:paraId="3922BA61" w14:textId="3147E0FB">
      <w:pPr>
        <w:pStyle w:val="ListParagraph"/>
        <w:rPr>
          <w:b/>
          <w:bCs/>
        </w:rPr>
      </w:pPr>
      <w:r w:rsidRPr="02F769A7">
        <w:rPr>
          <w:b/>
          <w:bCs/>
        </w:rPr>
        <w:t>Add-Ons Screen</w:t>
      </w:r>
    </w:p>
    <w:p w:rsidRPr="0080255A" w:rsidR="00290045" w:rsidP="00DC27FE" w:rsidRDefault="35D9B256" w14:paraId="3E16F4B1" w14:textId="7D177E56">
      <w:pPr>
        <w:pStyle w:val="ListParagraph"/>
        <w:numPr>
          <w:ilvl w:val="1"/>
          <w:numId w:val="4"/>
        </w:numPr>
      </w:pPr>
      <w:r w:rsidRPr="02F769A7">
        <w:t>Storage (per day)</w:t>
      </w:r>
      <w:r w:rsidR="00482E3E">
        <w:t>, Custom add-ons or other extra services</w:t>
      </w:r>
    </w:p>
    <w:p w:rsidRPr="0080255A" w:rsidR="00290045" w:rsidP="00482E3E" w:rsidRDefault="43606CB3" w14:paraId="3ED3F032" w14:textId="30471568">
      <w:pPr>
        <w:keepNext/>
        <w:spacing w:before="240" w:after="240"/>
        <w:jc w:val="center"/>
      </w:pPr>
      <w:r>
        <w:rPr>
          <w:noProof/>
        </w:rPr>
        <w:drawing>
          <wp:inline distT="0" distB="0" distL="0" distR="0" wp14:anchorId="2AD24977" wp14:editId="29BE3256">
            <wp:extent cx="5724525" cy="3219450"/>
            <wp:effectExtent l="0" t="0" r="0" b="0"/>
            <wp:docPr id="4077755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75537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2E3E" w:rsidR="00425CF7">
        <w:rPr>
          <w:i/>
          <w:iCs/>
          <w:color w:val="0E2841" w:themeColor="text2"/>
          <w:sz w:val="18"/>
          <w:szCs w:val="18"/>
        </w:rPr>
        <w:t xml:space="preserve">Figure </w:t>
      </w:r>
      <w:r w:rsidRPr="00482E3E" w:rsidR="00425CF7">
        <w:rPr>
          <w:i/>
          <w:iCs/>
          <w:color w:val="0E2841" w:themeColor="text2"/>
          <w:sz w:val="18"/>
          <w:szCs w:val="18"/>
        </w:rPr>
        <w:fldChar w:fldCharType="begin"/>
      </w:r>
      <w:r w:rsidRPr="00482E3E" w:rsidR="00425CF7">
        <w:rPr>
          <w:i/>
          <w:iCs/>
          <w:color w:val="0E2841" w:themeColor="text2"/>
          <w:sz w:val="18"/>
          <w:szCs w:val="18"/>
        </w:rPr>
        <w:instrText xml:space="preserve"> SEQ Figure \* ARABIC </w:instrText>
      </w:r>
      <w:r w:rsidRPr="00482E3E" w:rsidR="00425CF7">
        <w:rPr>
          <w:i/>
          <w:iCs/>
          <w:color w:val="0E2841" w:themeColor="text2"/>
          <w:sz w:val="18"/>
          <w:szCs w:val="18"/>
        </w:rPr>
        <w:fldChar w:fldCharType="separate"/>
      </w:r>
      <w:r w:rsidR="00F7036F">
        <w:rPr>
          <w:i/>
          <w:iCs/>
          <w:noProof/>
          <w:color w:val="0E2841" w:themeColor="text2"/>
          <w:sz w:val="18"/>
          <w:szCs w:val="18"/>
        </w:rPr>
        <w:t>10</w:t>
      </w:r>
      <w:r w:rsidRPr="00482E3E" w:rsidR="00425CF7">
        <w:rPr>
          <w:i/>
          <w:iCs/>
          <w:color w:val="0E2841" w:themeColor="text2"/>
          <w:sz w:val="18"/>
          <w:szCs w:val="18"/>
        </w:rPr>
        <w:fldChar w:fldCharType="end"/>
      </w:r>
      <w:r w:rsidRPr="00482E3E" w:rsidR="00425CF7">
        <w:rPr>
          <w:i/>
          <w:iCs/>
          <w:color w:val="0E2841" w:themeColor="text2"/>
          <w:sz w:val="18"/>
          <w:szCs w:val="18"/>
        </w:rPr>
        <w:t xml:space="preserve"> Prototype for adding addons</w:t>
      </w:r>
    </w:p>
    <w:p w:rsidRPr="00482E3E" w:rsidR="00482E3E" w:rsidP="00482E3E" w:rsidRDefault="00482E3E" w14:paraId="2ECBC765" w14:textId="77777777">
      <w:pPr>
        <w:rPr>
          <w:b w:val="1"/>
          <w:bCs w:val="1"/>
        </w:rPr>
      </w:pPr>
    </w:p>
    <w:p w:rsidR="53220013" w:rsidP="53220013" w:rsidRDefault="53220013" w14:paraId="08C225FB" w14:textId="133D6649">
      <w:pPr>
        <w:rPr>
          <w:b w:val="1"/>
          <w:bCs w:val="1"/>
        </w:rPr>
      </w:pPr>
    </w:p>
    <w:p w:rsidR="53220013" w:rsidP="53220013" w:rsidRDefault="53220013" w14:paraId="2AA9BF78" w14:textId="13F761E3">
      <w:pPr>
        <w:rPr>
          <w:b w:val="1"/>
          <w:bCs w:val="1"/>
        </w:rPr>
      </w:pPr>
    </w:p>
    <w:p w:rsidRPr="0080255A" w:rsidR="00290045" w:rsidP="02F769A7" w:rsidRDefault="35D9B256" w14:paraId="109DFBDB" w14:textId="7A9E87C7">
      <w:pPr>
        <w:pStyle w:val="ListParagraph"/>
        <w:rPr>
          <w:b/>
          <w:bCs/>
        </w:rPr>
      </w:pPr>
      <w:r w:rsidRPr="02F769A7">
        <w:rPr>
          <w:b/>
          <w:bCs/>
        </w:rPr>
        <w:t>Order Details Screen</w:t>
      </w:r>
    </w:p>
    <w:p w:rsidRPr="0080255A" w:rsidR="00290045" w:rsidP="00DC27FE" w:rsidRDefault="35D9B256" w14:paraId="63FE01DA" w14:textId="2B27F347">
      <w:pPr>
        <w:pStyle w:val="ListParagraph"/>
        <w:numPr>
          <w:ilvl w:val="1"/>
          <w:numId w:val="4"/>
        </w:numPr>
      </w:pPr>
      <w:r w:rsidRPr="02F769A7">
        <w:t>Add goods notes</w:t>
      </w:r>
    </w:p>
    <w:p w:rsidRPr="0080255A" w:rsidR="00290045" w:rsidP="00DC27FE" w:rsidRDefault="35D9B256" w14:paraId="11E2E99E" w14:textId="482DF7B9">
      <w:pPr>
        <w:pStyle w:val="ListParagraph"/>
        <w:numPr>
          <w:ilvl w:val="1"/>
          <w:numId w:val="4"/>
        </w:numPr>
      </w:pPr>
      <w:r w:rsidRPr="02F769A7">
        <w:t>Provide pickup and drop-off contact info (name, phone)</w:t>
      </w:r>
    </w:p>
    <w:p w:rsidR="00425CF7" w:rsidP="00425CF7" w:rsidRDefault="2CCABC1A" w14:paraId="486A5DF1" w14:textId="77777777">
      <w:pPr>
        <w:keepNext/>
      </w:pPr>
      <w:r>
        <w:rPr>
          <w:noProof/>
        </w:rPr>
        <w:drawing>
          <wp:inline distT="0" distB="0" distL="0" distR="0" wp14:anchorId="4E86307D" wp14:editId="780D1A7D">
            <wp:extent cx="5724525" cy="3219450"/>
            <wp:effectExtent l="0" t="0" r="0" b="0"/>
            <wp:docPr id="7077463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46329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0255A" w:rsidR="00290045" w:rsidP="00425CF7" w:rsidRDefault="00425CF7" w14:paraId="6C0D8CBD" w14:textId="23897F55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7036F">
        <w:rPr>
          <w:noProof/>
        </w:rPr>
        <w:t>11</w:t>
      </w:r>
      <w:r>
        <w:fldChar w:fldCharType="end"/>
      </w:r>
      <w:r>
        <w:t xml:space="preserve"> Prototype for additional data in the order</w:t>
      </w:r>
    </w:p>
    <w:p w:rsidR="00DA06C3" w:rsidP="00DA06C3" w:rsidRDefault="00DA06C3" w14:paraId="4EF09B38" w14:textId="77777777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:rsidR="00DA06C3" w:rsidP="00DA06C3" w:rsidRDefault="00DA06C3" w14:paraId="2FDE5383" w14:textId="77777777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:rsidR="00DA06C3" w:rsidP="00DA06C3" w:rsidRDefault="00DA06C3" w14:paraId="42B74F2B" w14:textId="77777777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:rsidR="00DA06C3" w:rsidP="00DA06C3" w:rsidRDefault="00DA06C3" w14:paraId="75CDAEAF" w14:textId="77777777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:rsidR="00DA06C3" w:rsidP="00DA06C3" w:rsidRDefault="00DA06C3" w14:paraId="736CA721" w14:textId="77777777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:rsidR="00DA06C3" w:rsidP="00DA06C3" w:rsidRDefault="00DA06C3" w14:paraId="07C69917" w14:textId="77777777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:rsidR="00DA06C3" w:rsidP="00DA06C3" w:rsidRDefault="00DA06C3" w14:paraId="3776A306" w14:textId="77777777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:rsidR="00DA06C3" w:rsidP="00DA06C3" w:rsidRDefault="00DA06C3" w14:paraId="39066C9E" w14:textId="77777777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:rsidR="00DA06C3" w:rsidP="00DA06C3" w:rsidRDefault="00DA06C3" w14:paraId="7BB8A67E" w14:textId="77777777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:rsidR="00DA06C3" w:rsidP="00DA06C3" w:rsidRDefault="00DA06C3" w14:paraId="00200DBB" w14:textId="77777777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:rsidR="00DA06C3" w:rsidP="00DA06C3" w:rsidRDefault="00DA06C3" w14:paraId="7AEA2EC3" w14:textId="77777777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:rsidR="00DA06C3" w:rsidP="00DA06C3" w:rsidRDefault="00DA06C3" w14:paraId="74C95516" w14:textId="77777777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:rsidR="00DA06C3" w:rsidP="00DA06C3" w:rsidRDefault="00DA06C3" w14:paraId="1AC0D87D" w14:textId="77777777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:rsidR="00DA06C3" w:rsidP="00DA06C3" w:rsidRDefault="00DA06C3" w14:paraId="28BE24EA" w14:textId="77777777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:rsidR="00DA06C3" w:rsidP="00DA06C3" w:rsidRDefault="00DA06C3" w14:paraId="501334D1" w14:textId="77777777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:rsidR="00DA06C3" w:rsidP="00DA06C3" w:rsidRDefault="00DA06C3" w14:paraId="621DD7B7" w14:textId="77777777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:rsidR="00DA06C3" w:rsidP="00DA06C3" w:rsidRDefault="00DA06C3" w14:paraId="72661D7C" w14:textId="77777777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:rsidR="00DA06C3" w:rsidP="00DA06C3" w:rsidRDefault="00DA06C3" w14:paraId="7E490EBC" w14:textId="77777777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:rsidR="00DA06C3" w:rsidP="00DA06C3" w:rsidRDefault="00DA06C3" w14:paraId="1E0CDD26" w14:textId="77777777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:rsidR="00DA06C3" w:rsidP="00DA06C3" w:rsidRDefault="00DA06C3" w14:paraId="28AA5370" w14:textId="77777777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:rsidR="00DA06C3" w:rsidP="00DA06C3" w:rsidRDefault="00DA06C3" w14:paraId="737D6286" w14:textId="77777777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:rsidR="00DA06C3" w:rsidP="00DA06C3" w:rsidRDefault="00DA06C3" w14:paraId="3BB1E8F4" w14:textId="77777777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:rsidR="00DA06C3" w:rsidP="00DA06C3" w:rsidRDefault="00DA06C3" w14:paraId="1F531B0A" w14:textId="77777777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:rsidR="00DA06C3" w:rsidP="00DA06C3" w:rsidRDefault="00DA06C3" w14:paraId="27D765D9" w14:textId="77777777">
      <w:pPr>
        <w:pStyle w:val="ListParagraph"/>
        <w:numPr>
          <w:ilvl w:val="0"/>
          <w:numId w:val="0"/>
        </w:numPr>
        <w:ind w:left="720"/>
        <w:rPr>
          <w:b w:val="1"/>
          <w:bCs w:val="1"/>
        </w:rPr>
      </w:pPr>
    </w:p>
    <w:p w:rsidR="53220013" w:rsidP="53220013" w:rsidRDefault="53220013" w14:paraId="35B1E1F9" w14:textId="36FC4F82">
      <w:pPr>
        <w:pStyle w:val="ListParagraph"/>
        <w:numPr>
          <w:ilvl w:val="0"/>
          <w:numId w:val="0"/>
        </w:numPr>
        <w:ind w:left="720"/>
        <w:rPr>
          <w:b w:val="1"/>
          <w:bCs w:val="1"/>
        </w:rPr>
      </w:pPr>
    </w:p>
    <w:p w:rsidR="53220013" w:rsidP="53220013" w:rsidRDefault="53220013" w14:paraId="53929A08" w14:textId="2979CB1B">
      <w:pPr>
        <w:pStyle w:val="ListParagraph"/>
        <w:numPr>
          <w:ilvl w:val="0"/>
          <w:numId w:val="0"/>
        </w:numPr>
        <w:ind w:left="720"/>
        <w:rPr>
          <w:b w:val="1"/>
          <w:bCs w:val="1"/>
        </w:rPr>
      </w:pPr>
    </w:p>
    <w:p w:rsidR="00DA06C3" w:rsidP="00DA06C3" w:rsidRDefault="00DA06C3" w14:paraId="5C3FCDF2" w14:textId="77777777">
      <w:pPr>
        <w:pStyle w:val="ListParagraph"/>
        <w:numPr>
          <w:ilvl w:val="0"/>
          <w:numId w:val="0"/>
        </w:numPr>
        <w:ind w:left="720"/>
        <w:rPr>
          <w:b/>
          <w:bCs/>
        </w:rPr>
      </w:pPr>
    </w:p>
    <w:p w:rsidRPr="0080255A" w:rsidR="00290045" w:rsidP="02F769A7" w:rsidRDefault="35D9B256" w14:paraId="54068BE0" w14:textId="184CA207">
      <w:pPr>
        <w:pStyle w:val="ListParagraph"/>
        <w:rPr>
          <w:b/>
          <w:bCs/>
        </w:rPr>
      </w:pPr>
      <w:r w:rsidRPr="02F769A7">
        <w:rPr>
          <w:b/>
          <w:bCs/>
        </w:rPr>
        <w:t>Checkout &amp; Payment Screens</w:t>
      </w:r>
    </w:p>
    <w:p w:rsidRPr="0080255A" w:rsidR="00290045" w:rsidP="00425CF7" w:rsidRDefault="35D9B256" w14:paraId="68F64EF9" w14:textId="72EBD876">
      <w:pPr>
        <w:pStyle w:val="ListParagraph"/>
        <w:numPr>
          <w:ilvl w:val="1"/>
          <w:numId w:val="4"/>
        </w:numPr>
      </w:pPr>
      <w:r w:rsidRPr="02F769A7">
        <w:t>Review order summary</w:t>
      </w:r>
    </w:p>
    <w:p w:rsidRPr="0080255A" w:rsidR="00290045" w:rsidP="00425CF7" w:rsidRDefault="35D9B256" w14:paraId="38920F15" w14:textId="2D1B1B41">
      <w:pPr>
        <w:pStyle w:val="ListParagraph"/>
        <w:numPr>
          <w:ilvl w:val="1"/>
          <w:numId w:val="4"/>
        </w:numPr>
      </w:pPr>
      <w:r w:rsidRPr="02F769A7">
        <w:t>Complete payment via payment gateway</w:t>
      </w:r>
    </w:p>
    <w:p w:rsidRPr="0080255A" w:rsidR="00290045" w:rsidP="00425CF7" w:rsidRDefault="35D9B256" w14:paraId="21698580" w14:textId="01E26D36">
      <w:pPr>
        <w:pStyle w:val="ListParagraph"/>
        <w:numPr>
          <w:ilvl w:val="1"/>
          <w:numId w:val="4"/>
        </w:numPr>
      </w:pPr>
      <w:r w:rsidRPr="02F769A7">
        <w:t>Done Screen: order confirmation &amp; email notification</w:t>
      </w:r>
    </w:p>
    <w:p w:rsidRPr="0023547B" w:rsidR="7037A3B2" w:rsidP="00DA06C3" w:rsidRDefault="7037A3B2" w14:paraId="677F53C2" w14:textId="0E15D685">
      <w:pPr>
        <w:pStyle w:val="NormalWeb"/>
        <w:keepNext/>
        <w:jc w:val="center"/>
        <w:rPr>
          <w:i/>
          <w:iCs/>
          <w:color w:val="0E2841" w:themeColor="text2"/>
          <w:sz w:val="18"/>
          <w:szCs w:val="18"/>
        </w:rPr>
      </w:pPr>
      <w:r>
        <w:rPr>
          <w:noProof/>
        </w:rPr>
        <w:drawing>
          <wp:inline distT="0" distB="0" distL="0" distR="0" wp14:anchorId="494F25EB" wp14:editId="5102EB63">
            <wp:extent cx="5724525" cy="3219450"/>
            <wp:effectExtent l="0" t="0" r="0" b="0"/>
            <wp:docPr id="12394511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51153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547B" w:rsidR="00425CF7">
        <w:rPr>
          <w:i/>
          <w:iCs/>
          <w:color w:val="0E2841" w:themeColor="text2"/>
          <w:sz w:val="18"/>
          <w:szCs w:val="18"/>
        </w:rPr>
        <w:t xml:space="preserve">Figure </w:t>
      </w:r>
      <w:r w:rsidRPr="0023547B" w:rsidR="00425CF7">
        <w:rPr>
          <w:i/>
          <w:iCs/>
          <w:color w:val="0E2841" w:themeColor="text2"/>
          <w:sz w:val="18"/>
          <w:szCs w:val="18"/>
        </w:rPr>
        <w:fldChar w:fldCharType="begin"/>
      </w:r>
      <w:r w:rsidRPr="0023547B" w:rsidR="00425CF7">
        <w:rPr>
          <w:i/>
          <w:iCs/>
          <w:color w:val="0E2841" w:themeColor="text2"/>
          <w:sz w:val="18"/>
          <w:szCs w:val="18"/>
        </w:rPr>
        <w:instrText xml:space="preserve"> SEQ Figure \* ARABIC </w:instrText>
      </w:r>
      <w:r w:rsidRPr="0023547B" w:rsidR="00425CF7">
        <w:rPr>
          <w:i/>
          <w:iCs/>
          <w:color w:val="0E2841" w:themeColor="text2"/>
          <w:sz w:val="18"/>
          <w:szCs w:val="18"/>
        </w:rPr>
        <w:fldChar w:fldCharType="separate"/>
      </w:r>
      <w:r w:rsidR="00F7036F">
        <w:rPr>
          <w:i/>
          <w:iCs/>
          <w:noProof/>
          <w:color w:val="0E2841" w:themeColor="text2"/>
          <w:sz w:val="18"/>
          <w:szCs w:val="18"/>
        </w:rPr>
        <w:t>12</w:t>
      </w:r>
      <w:r w:rsidRPr="0023547B" w:rsidR="00425CF7">
        <w:rPr>
          <w:i/>
          <w:iCs/>
          <w:color w:val="0E2841" w:themeColor="text2"/>
          <w:sz w:val="18"/>
          <w:szCs w:val="18"/>
        </w:rPr>
        <w:fldChar w:fldCharType="end"/>
      </w:r>
      <w:r w:rsidRPr="0023547B" w:rsidR="00425CF7">
        <w:rPr>
          <w:i/>
          <w:iCs/>
          <w:color w:val="0E2841" w:themeColor="text2"/>
          <w:sz w:val="18"/>
          <w:szCs w:val="18"/>
        </w:rPr>
        <w:t xml:space="preserve"> Prototype for payment screen</w:t>
      </w:r>
    </w:p>
    <w:p w:rsidR="02F769A7" w:rsidP="02F769A7" w:rsidRDefault="02F769A7" w14:paraId="4018BA53" w14:textId="3ECB677C">
      <w:pPr>
        <w:pStyle w:val="NormalWeb"/>
      </w:pPr>
    </w:p>
    <w:p w:rsidR="00425CF7" w:rsidP="00425CF7" w:rsidRDefault="7037A3B2" w14:paraId="1D2B6E46" w14:textId="77777777">
      <w:pPr>
        <w:pStyle w:val="NormalWeb"/>
        <w:keepNext/>
      </w:pPr>
      <w:r>
        <w:rPr>
          <w:noProof/>
        </w:rPr>
        <w:drawing>
          <wp:inline distT="0" distB="0" distL="0" distR="0" wp14:anchorId="5496ACCA" wp14:editId="481B0E5D">
            <wp:extent cx="5724525" cy="3219450"/>
            <wp:effectExtent l="0" t="0" r="0" b="0"/>
            <wp:docPr id="18137498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49837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37A3B2" w:rsidP="00425CF7" w:rsidRDefault="00425CF7" w14:paraId="04FC7957" w14:textId="1A7647A8">
      <w:pPr>
        <w:pStyle w:val="Caption"/>
        <w:jc w:val="center"/>
      </w:pPr>
      <w:r w:rsidR="00425CF7">
        <w:rPr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Pr="53220013" w:rsidR="00F7036F">
        <w:rPr>
          <w:noProof/>
        </w:rPr>
        <w:t>13</w:t>
      </w:r>
      <w:r>
        <w:fldChar w:fldCharType="end"/>
      </w:r>
      <w:r w:rsidR="00425CF7">
        <w:rPr/>
        <w:t xml:space="preserve"> Prototype for booking confirmation</w:t>
      </w:r>
    </w:p>
    <w:p w:rsidR="53220013" w:rsidP="53220013" w:rsidRDefault="53220013" w14:paraId="095EAA10" w14:textId="32ED718A">
      <w:pPr>
        <w:pStyle w:val="ListParagraph"/>
        <w:rPr>
          <w:b w:val="1"/>
          <w:bCs w:val="1"/>
        </w:rPr>
      </w:pPr>
    </w:p>
    <w:p w:rsidR="53220013" w:rsidP="53220013" w:rsidRDefault="53220013" w14:paraId="05A16524" w14:textId="4E3B7584">
      <w:pPr>
        <w:pStyle w:val="ListParagraph"/>
        <w:rPr>
          <w:b w:val="1"/>
          <w:bCs w:val="1"/>
        </w:rPr>
      </w:pPr>
    </w:p>
    <w:p w:rsidR="5FC9DE08" w:rsidP="02F769A7" w:rsidRDefault="5FC9DE08" w14:paraId="1373E2AA" w14:textId="0B91EAF8">
      <w:pPr>
        <w:pStyle w:val="ListParagraph"/>
        <w:rPr>
          <w:b/>
          <w:bCs/>
        </w:rPr>
      </w:pPr>
      <w:r w:rsidRPr="02F769A7">
        <w:rPr>
          <w:b/>
          <w:bCs/>
        </w:rPr>
        <w:t>Customer profile</w:t>
      </w:r>
    </w:p>
    <w:p w:rsidR="02F769A7" w:rsidP="02F769A7" w:rsidRDefault="02F769A7" w14:paraId="6F544C97" w14:textId="43E02236">
      <w:pPr>
        <w:spacing w:before="240" w:after="240"/>
        <w:jc w:val="left"/>
        <w:rPr>
          <w:b/>
          <w:bCs/>
        </w:rPr>
      </w:pPr>
    </w:p>
    <w:p w:rsidR="00425CF7" w:rsidP="00425CF7" w:rsidRDefault="5FC9DE08" w14:paraId="5DC79808" w14:textId="77777777">
      <w:pPr>
        <w:pStyle w:val="NormalWeb"/>
        <w:keepNext/>
        <w:jc w:val="center"/>
      </w:pPr>
      <w:r>
        <w:rPr>
          <w:noProof/>
        </w:rPr>
        <w:drawing>
          <wp:inline distT="0" distB="0" distL="0" distR="0" wp14:anchorId="057EBE28" wp14:editId="074A4A8F">
            <wp:extent cx="5724525" cy="3219450"/>
            <wp:effectExtent l="0" t="0" r="0" b="0"/>
            <wp:docPr id="2837848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84840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36F" w:rsidP="00F7036F" w:rsidRDefault="00425CF7" w14:paraId="55F6ED7D" w14:textId="3AB4EE10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7036F">
        <w:rPr>
          <w:noProof/>
        </w:rPr>
        <w:t>14</w:t>
      </w:r>
      <w:r>
        <w:fldChar w:fldCharType="end"/>
      </w:r>
      <w:r>
        <w:t xml:space="preserve"> Customer profile sections</w:t>
      </w:r>
    </w:p>
    <w:p w:rsidR="00F7036F" w:rsidP="00F7036F" w:rsidRDefault="00F7036F" w14:paraId="5455F9EA" w14:textId="77777777">
      <w:pPr>
        <w:keepNext/>
      </w:pPr>
      <w:r>
        <w:rPr>
          <w:noProof/>
        </w:rPr>
        <w:drawing>
          <wp:inline distT="0" distB="0" distL="0" distR="0" wp14:anchorId="7B1D1D93" wp14:editId="2704951A">
            <wp:extent cx="5724525" cy="3219450"/>
            <wp:effectExtent l="0" t="0" r="0" b="0"/>
            <wp:docPr id="16210167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16767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36F" w:rsidP="00F7036F" w:rsidRDefault="00F7036F" w14:paraId="1E962361" w14:textId="5D5015C3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 w:rsidRPr="00917964">
        <w:t xml:space="preserve"> Prototype for all customer orders (Orders history)</w:t>
      </w:r>
    </w:p>
    <w:p w:rsidRPr="00F7036F" w:rsidR="00F7036F" w:rsidP="00F7036F" w:rsidRDefault="00F7036F" w14:paraId="74453884" w14:textId="77777777"/>
    <w:p w:rsidRPr="0023547B" w:rsidR="0023547B" w:rsidP="0023547B" w:rsidRDefault="0023547B" w14:paraId="32465477" w14:textId="77777777">
      <w:pPr>
        <w:rPr>
          <w:lang w:eastAsia="ja-JP"/>
        </w:rPr>
      </w:pPr>
    </w:p>
    <w:p w:rsidR="2490418E" w:rsidP="00EF6DC0" w:rsidRDefault="2490418E" w14:paraId="16307CC0" w14:textId="55668F92">
      <w:pPr>
        <w:pStyle w:val="Heading3"/>
        <w:rPr>
          <w:rStyle w:val="Strong"/>
          <w:b w:val="1"/>
          <w:bCs w:val="1"/>
        </w:rPr>
      </w:pPr>
      <w:r w:rsidRPr="53220013" w:rsidR="2490418E">
        <w:rPr>
          <w:rStyle w:val="Strong"/>
          <w:b w:val="1"/>
          <w:bCs w:val="1"/>
        </w:rPr>
        <w:t xml:space="preserve"> </w:t>
      </w:r>
      <w:bookmarkStart w:name="_Toc460735871" w:id="430280672"/>
      <w:r w:rsidRPr="53220013" w:rsidR="2490418E">
        <w:rPr>
          <w:rStyle w:val="Strong"/>
          <w:b w:val="1"/>
          <w:bCs w:val="1"/>
        </w:rPr>
        <w:t>Order Tracking &amp; Fulfillment</w:t>
      </w:r>
      <w:bookmarkEnd w:id="430280672"/>
    </w:p>
    <w:p w:rsidR="0023547B" w:rsidP="0023547B" w:rsidRDefault="0023547B" w14:paraId="63FD87BC" w14:textId="77777777">
      <w:pPr>
        <w:pStyle w:val="ListParagraph"/>
      </w:pPr>
      <w:r w:rsidRPr="02F769A7">
        <w:t>Follow-Up / Order Tracking Screen (Customer View)</w:t>
      </w:r>
    </w:p>
    <w:p w:rsidR="0023547B" w:rsidP="0023547B" w:rsidRDefault="0023547B" w14:paraId="104D2B37" w14:textId="77777777">
      <w:pPr>
        <w:pStyle w:val="ListParagraph"/>
        <w:rPr>
          <w:b/>
          <w:bCs/>
        </w:rPr>
      </w:pPr>
      <w:r w:rsidRPr="02F769A7">
        <w:t xml:space="preserve">Order received </w:t>
      </w:r>
      <w:r w:rsidRPr="02F769A7">
        <w:rPr>
          <w:rFonts w:ascii="Times New Roman" w:hAnsi="Times New Roman"/>
        </w:rPr>
        <w:t>→</w:t>
      </w:r>
      <w:r w:rsidRPr="02F769A7">
        <w:t xml:space="preserve"> Pickup started </w:t>
      </w:r>
      <w:r w:rsidRPr="02F769A7">
        <w:rPr>
          <w:rFonts w:ascii="Times New Roman" w:hAnsi="Times New Roman"/>
        </w:rPr>
        <w:t>→</w:t>
      </w:r>
      <w:r w:rsidRPr="02F769A7">
        <w:t xml:space="preserve"> Vendor arrived at pickup location </w:t>
      </w:r>
      <w:r w:rsidRPr="02F769A7">
        <w:rPr>
          <w:rFonts w:ascii="Times New Roman" w:hAnsi="Times New Roman"/>
        </w:rPr>
        <w:t>→</w:t>
      </w:r>
      <w:r w:rsidRPr="02F769A7">
        <w:t xml:space="preserve"> Pickup add-ons performed </w:t>
      </w:r>
      <w:r w:rsidRPr="02F769A7">
        <w:rPr>
          <w:rFonts w:ascii="Times New Roman" w:hAnsi="Times New Roman"/>
        </w:rPr>
        <w:t>→</w:t>
      </w:r>
      <w:r w:rsidRPr="02F769A7">
        <w:t xml:space="preserve"> Pickup completed </w:t>
      </w:r>
      <w:r w:rsidRPr="02F769A7">
        <w:rPr>
          <w:rFonts w:ascii="Times New Roman" w:hAnsi="Times New Roman"/>
        </w:rPr>
        <w:t>→</w:t>
      </w:r>
      <w:r w:rsidRPr="02F769A7">
        <w:t xml:space="preserve"> Pre-drop-off add-ons </w:t>
      </w:r>
      <w:r w:rsidRPr="02F769A7">
        <w:rPr>
          <w:rFonts w:ascii="Times New Roman" w:hAnsi="Times New Roman"/>
        </w:rPr>
        <w:t>→</w:t>
      </w:r>
      <w:r w:rsidRPr="02F769A7">
        <w:t xml:space="preserve"> Arrived at destination </w:t>
      </w:r>
      <w:r w:rsidRPr="02F769A7">
        <w:rPr>
          <w:rFonts w:ascii="Times New Roman" w:hAnsi="Times New Roman"/>
        </w:rPr>
        <w:t>→</w:t>
      </w:r>
      <w:r w:rsidRPr="02F769A7">
        <w:t xml:space="preserve"> Drop-off completed </w:t>
      </w:r>
      <w:r w:rsidRPr="02F769A7">
        <w:rPr>
          <w:rFonts w:ascii="Times New Roman" w:hAnsi="Times New Roman"/>
        </w:rPr>
        <w:t>→</w:t>
      </w:r>
      <w:r w:rsidRPr="02F769A7">
        <w:t xml:space="preserve"> Grace period </w:t>
      </w:r>
      <w:r w:rsidRPr="02F769A7">
        <w:rPr>
          <w:rFonts w:ascii="Times New Roman" w:hAnsi="Times New Roman"/>
        </w:rPr>
        <w:t>→</w:t>
      </w:r>
      <w:r w:rsidRPr="02F769A7">
        <w:t xml:space="preserve"> Order completed</w:t>
      </w:r>
    </w:p>
    <w:p w:rsidR="0023547B" w:rsidP="0023547B" w:rsidRDefault="0023547B" w14:paraId="7B7F9061" w14:textId="77777777">
      <w:pPr>
        <w:pStyle w:val="ListParagraph"/>
        <w:rPr>
          <w:b/>
          <w:bCs/>
        </w:rPr>
      </w:pPr>
      <w:r w:rsidRPr="02F769A7">
        <w:t>Pickup verification code (to be shared from customer to provider for pickup)</w:t>
      </w:r>
    </w:p>
    <w:p w:rsidRPr="00224F20" w:rsidR="0023547B" w:rsidP="0023547B" w:rsidRDefault="0023547B" w14:paraId="6F9937C6" w14:textId="19E0854D">
      <w:pPr>
        <w:pStyle w:val="ListParagraph"/>
        <w:rPr>
          <w:b/>
          <w:bCs/>
        </w:rPr>
      </w:pPr>
      <w:r w:rsidRPr="02F769A7">
        <w:t>Drop-off code (after pickup, verified at destination)</w:t>
      </w:r>
    </w:p>
    <w:p w:rsidRPr="00224F20" w:rsidR="00224F20" w:rsidP="00224F20" w:rsidRDefault="00224F20" w14:paraId="36364BC8" w14:textId="6BDD94B8">
      <w:pPr>
        <w:rPr>
          <w:b/>
          <w:bCs/>
        </w:rPr>
      </w:pPr>
    </w:p>
    <w:p w:rsidR="00425CF7" w:rsidP="00425CF7" w:rsidRDefault="64FC0C41" w14:paraId="0E9F599E" w14:textId="77777777">
      <w:pPr>
        <w:keepNext/>
        <w:jc w:val="center"/>
      </w:pPr>
      <w:r>
        <w:rPr>
          <w:noProof/>
        </w:rPr>
        <w:drawing>
          <wp:inline distT="0" distB="0" distL="0" distR="0" wp14:anchorId="145A8AED" wp14:editId="5E9478CD">
            <wp:extent cx="3143250" cy="5724525"/>
            <wp:effectExtent l="0" t="0" r="0" b="0"/>
            <wp:docPr id="7655958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95820" name="Picture 765595820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FC0C41" w:rsidP="00425CF7" w:rsidRDefault="00425CF7" w14:paraId="281452FC" w14:textId="2B1F8B82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7036F">
        <w:rPr>
          <w:noProof/>
        </w:rPr>
        <w:t>16</w:t>
      </w:r>
      <w:r>
        <w:fldChar w:fldCharType="end"/>
      </w:r>
      <w:r>
        <w:t xml:space="preserve"> Order workflow</w:t>
      </w:r>
      <w:r w:rsidR="00E12BC2">
        <w:t xml:space="preserve"> diagram</w:t>
      </w:r>
      <w:r>
        <w:t xml:space="preserve"> and status</w:t>
      </w:r>
    </w:p>
    <w:p w:rsidR="02F769A7" w:rsidP="02F769A7" w:rsidRDefault="02F769A7" w14:paraId="0BC164C6" w14:textId="094D21E2">
      <w:pPr>
        <w:pStyle w:val="ListParagraph"/>
        <w:numPr>
          <w:ilvl w:val="0"/>
          <w:numId w:val="0"/>
        </w:numPr>
        <w:ind w:left="1800"/>
        <w:rPr>
          <w:b w:val="1"/>
          <w:bCs w:val="1"/>
        </w:rPr>
      </w:pPr>
    </w:p>
    <w:p w:rsidR="53220013" w:rsidP="53220013" w:rsidRDefault="53220013" w14:paraId="42EA33E9" w14:textId="048FE665">
      <w:pPr>
        <w:pStyle w:val="ListParagraph"/>
        <w:numPr>
          <w:ilvl w:val="0"/>
          <w:numId w:val="0"/>
        </w:numPr>
        <w:ind w:left="1800"/>
        <w:rPr>
          <w:b w:val="1"/>
          <w:bCs w:val="1"/>
        </w:rPr>
      </w:pPr>
    </w:p>
    <w:p w:rsidR="53220013" w:rsidP="53220013" w:rsidRDefault="53220013" w14:paraId="44775052" w14:textId="7572F073">
      <w:pPr>
        <w:pStyle w:val="ListParagraph"/>
        <w:numPr>
          <w:ilvl w:val="0"/>
          <w:numId w:val="0"/>
        </w:numPr>
        <w:ind w:left="1800"/>
        <w:rPr>
          <w:b w:val="1"/>
          <w:bCs w:val="1"/>
        </w:rPr>
      </w:pPr>
    </w:p>
    <w:p w:rsidR="00F7036F" w:rsidP="00F7036F" w:rsidRDefault="00F7036F" w14:paraId="233AF8F2" w14:textId="77777777">
      <w:pPr>
        <w:pStyle w:val="Heading3"/>
        <w:numPr>
          <w:ilvl w:val="0"/>
          <w:numId w:val="0"/>
        </w:numPr>
        <w:ind w:left="1080"/>
        <w:rPr>
          <w:rStyle w:val="Strong"/>
          <w:b/>
          <w:bCs/>
        </w:rPr>
      </w:pPr>
    </w:p>
    <w:p w:rsidR="5555E8CD" w:rsidP="00EF6DC0" w:rsidRDefault="5555E8CD" w14:paraId="49D6174F" w14:textId="780642BB">
      <w:pPr>
        <w:pStyle w:val="Heading3"/>
        <w:rPr>
          <w:rStyle w:val="Strong"/>
          <w:b w:val="1"/>
          <w:bCs w:val="1"/>
        </w:rPr>
      </w:pPr>
      <w:bookmarkStart w:name="_Toc640177040" w:id="290671630"/>
      <w:r w:rsidRPr="53220013" w:rsidR="5555E8CD">
        <w:rPr>
          <w:rStyle w:val="Strong"/>
          <w:b w:val="1"/>
          <w:bCs w:val="1"/>
        </w:rPr>
        <w:t>Post-Delivery Actions</w:t>
      </w:r>
      <w:bookmarkEnd w:id="290671630"/>
    </w:p>
    <w:p w:rsidR="5555E8CD" w:rsidP="02F769A7" w:rsidRDefault="5555E8CD" w14:paraId="744F7B73" w14:textId="1A280F27">
      <w:pPr>
        <w:pStyle w:val="ListParagraph"/>
        <w:rPr>
          <w:rFonts w:eastAsia="Raleway" w:cs="Raleway"/>
          <w:b/>
          <w:bCs/>
          <w:szCs w:val="22"/>
        </w:rPr>
      </w:pPr>
      <w:r w:rsidRPr="02F769A7">
        <w:rPr>
          <w:rFonts w:eastAsia="Raleway" w:cs="Raleway"/>
          <w:b/>
          <w:bCs/>
          <w:szCs w:val="22"/>
        </w:rPr>
        <w:t>Rating Screen</w:t>
      </w:r>
      <w:r w:rsidRPr="02F769A7" w:rsidR="762D8A4D">
        <w:rPr>
          <w:rFonts w:eastAsia="Raleway" w:cs="Raleway"/>
          <w:b/>
          <w:bCs/>
          <w:szCs w:val="22"/>
        </w:rPr>
        <w:t xml:space="preserve"> (optional)</w:t>
      </w:r>
    </w:p>
    <w:p w:rsidR="5555E8CD" w:rsidP="00DC27FE" w:rsidRDefault="5555E8CD" w14:paraId="4495CA3B" w14:textId="5330B57F">
      <w:pPr>
        <w:pStyle w:val="ListParagraph"/>
        <w:numPr>
          <w:ilvl w:val="1"/>
          <w:numId w:val="4"/>
        </w:numPr>
        <w:rPr>
          <w:rFonts w:eastAsia="Raleway" w:cs="Raleway"/>
          <w:szCs w:val="22"/>
        </w:rPr>
      </w:pPr>
      <w:r w:rsidRPr="5401BA4F">
        <w:rPr>
          <w:rFonts w:eastAsia="Raleway" w:cs="Raleway"/>
          <w:szCs w:val="22"/>
        </w:rPr>
        <w:t>Customer submits star rating (1–5)</w:t>
      </w:r>
    </w:p>
    <w:p w:rsidR="5555E8CD" w:rsidP="00DC27FE" w:rsidRDefault="5555E8CD" w14:paraId="37062B00" w14:textId="661F2920">
      <w:pPr>
        <w:pStyle w:val="ListParagraph"/>
        <w:numPr>
          <w:ilvl w:val="1"/>
          <w:numId w:val="4"/>
        </w:numPr>
        <w:rPr>
          <w:rFonts w:eastAsia="Raleway" w:cs="Raleway"/>
          <w:szCs w:val="22"/>
        </w:rPr>
      </w:pPr>
      <w:r w:rsidRPr="5401BA4F">
        <w:rPr>
          <w:rFonts w:eastAsia="Raleway" w:cs="Raleway"/>
          <w:szCs w:val="22"/>
        </w:rPr>
        <w:t>Optional comment section</w:t>
      </w:r>
    </w:p>
    <w:p w:rsidR="00425CF7" w:rsidP="00425CF7" w:rsidRDefault="4E832496" w14:paraId="43C74BE8" w14:textId="77777777">
      <w:pPr>
        <w:keepNext/>
        <w:spacing w:before="240" w:after="240"/>
        <w:ind w:left="720"/>
      </w:pPr>
      <w:r>
        <w:rPr>
          <w:noProof/>
        </w:rPr>
        <w:drawing>
          <wp:inline distT="0" distB="0" distL="0" distR="0" wp14:anchorId="0F62090B" wp14:editId="1E3C6344">
            <wp:extent cx="5724525" cy="3219450"/>
            <wp:effectExtent l="0" t="0" r="0" b="0"/>
            <wp:docPr id="12870169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16953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832496" w:rsidP="00425CF7" w:rsidRDefault="00425CF7" w14:paraId="313633B1" w14:textId="49CCD9BA">
      <w:pPr>
        <w:pStyle w:val="Caption"/>
        <w:jc w:val="center"/>
        <w:rPr>
          <w:rFonts w:eastAsia="Raleway" w:cs="Raleway"/>
          <w:szCs w:val="22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7036F">
        <w:rPr>
          <w:noProof/>
        </w:rPr>
        <w:t>17</w:t>
      </w:r>
      <w:r>
        <w:fldChar w:fldCharType="end"/>
      </w:r>
      <w:r>
        <w:t xml:space="preserve"> Prototype for rating screen</w:t>
      </w:r>
    </w:p>
    <w:p w:rsidR="00DC27FE" w:rsidP="00DC27FE" w:rsidRDefault="00DC27FE" w14:paraId="0809A547" w14:textId="77777777">
      <w:pPr>
        <w:pStyle w:val="ListParagraph"/>
        <w:numPr>
          <w:ilvl w:val="0"/>
          <w:numId w:val="0"/>
        </w:numPr>
        <w:bidi/>
        <w:ind w:left="720"/>
        <w:rPr>
          <w:rFonts w:eastAsia="Raleway" w:cs="Raleway"/>
          <w:b/>
          <w:bCs/>
          <w:szCs w:val="22"/>
          <w:rtl/>
        </w:rPr>
      </w:pPr>
    </w:p>
    <w:p w:rsidR="5555E8CD" w:rsidP="02F769A7" w:rsidRDefault="5555E8CD" w14:paraId="0BCC195D" w14:textId="055E26F8">
      <w:pPr>
        <w:pStyle w:val="ListParagraph"/>
        <w:rPr>
          <w:rFonts w:eastAsia="Raleway" w:cs="Raleway"/>
          <w:b/>
          <w:bCs/>
          <w:szCs w:val="22"/>
        </w:rPr>
      </w:pPr>
      <w:r w:rsidRPr="02F769A7">
        <w:rPr>
          <w:rFonts w:eastAsia="Raleway" w:cs="Raleway"/>
          <w:b/>
          <w:bCs/>
          <w:szCs w:val="22"/>
        </w:rPr>
        <w:t>Refund Screen</w:t>
      </w:r>
    </w:p>
    <w:p w:rsidR="5555E8CD" w:rsidP="00DC27FE" w:rsidRDefault="5555E8CD" w14:paraId="18AAC979" w14:textId="12C4C670">
      <w:pPr>
        <w:pStyle w:val="ListParagraph"/>
        <w:numPr>
          <w:ilvl w:val="1"/>
          <w:numId w:val="4"/>
        </w:numPr>
        <w:rPr>
          <w:rFonts w:eastAsia="Raleway" w:cs="Raleway"/>
          <w:szCs w:val="22"/>
        </w:rPr>
      </w:pPr>
      <w:r w:rsidRPr="5401BA4F">
        <w:rPr>
          <w:rFonts w:eastAsia="Raleway" w:cs="Raleway"/>
          <w:szCs w:val="22"/>
        </w:rPr>
        <w:t>According to order stage</w:t>
      </w:r>
      <w:r w:rsidR="00EF6DC0">
        <w:rPr>
          <w:rFonts w:hint="cs" w:eastAsia="Raleway" w:cs="Raleway"/>
          <w:szCs w:val="22"/>
          <w:rtl/>
        </w:rPr>
        <w:t xml:space="preserve">  </w:t>
      </w:r>
      <w:r w:rsidR="00EF6DC0">
        <w:rPr>
          <w:rFonts w:eastAsia="Raleway"/>
          <w:szCs w:val="22"/>
        </w:rPr>
        <w:t xml:space="preserve"> customer can request for refund</w:t>
      </w:r>
    </w:p>
    <w:p w:rsidR="5555E8CD" w:rsidP="02F769A7" w:rsidRDefault="5555E8CD" w14:paraId="06FB05EE" w14:textId="2EE2DB96">
      <w:pPr>
        <w:pStyle w:val="ListParagraph"/>
        <w:rPr>
          <w:rFonts w:eastAsia="Raleway" w:cs="Raleway"/>
          <w:b/>
          <w:bCs/>
          <w:szCs w:val="22"/>
        </w:rPr>
      </w:pPr>
      <w:r w:rsidRPr="02F769A7">
        <w:rPr>
          <w:rFonts w:eastAsia="Raleway" w:cs="Raleway"/>
          <w:b/>
          <w:bCs/>
          <w:szCs w:val="22"/>
        </w:rPr>
        <w:t>Ticket Screen</w:t>
      </w:r>
    </w:p>
    <w:p w:rsidR="5555E8CD" w:rsidP="00DC27FE" w:rsidRDefault="5555E8CD" w14:paraId="3C305EA2" w14:textId="26EFF60B">
      <w:pPr>
        <w:pStyle w:val="ListParagraph"/>
        <w:numPr>
          <w:ilvl w:val="1"/>
          <w:numId w:val="4"/>
        </w:numPr>
        <w:rPr>
          <w:rFonts w:eastAsia="Raleway" w:cs="Raleway"/>
          <w:szCs w:val="22"/>
        </w:rPr>
      </w:pPr>
      <w:r w:rsidRPr="5401BA4F">
        <w:rPr>
          <w:rFonts w:eastAsia="Raleway" w:cs="Raleway"/>
          <w:szCs w:val="22"/>
        </w:rPr>
        <w:t xml:space="preserve">Customers can create/view tickets </w:t>
      </w:r>
      <w:r w:rsidRPr="5401BA4F" w:rsidR="721749FF">
        <w:rPr>
          <w:rFonts w:eastAsia="Raleway" w:cs="Raleway"/>
          <w:szCs w:val="22"/>
        </w:rPr>
        <w:t>any time</w:t>
      </w:r>
      <w:r w:rsidRPr="5401BA4F">
        <w:rPr>
          <w:rFonts w:eastAsia="Raleway" w:cs="Raleway"/>
          <w:szCs w:val="22"/>
        </w:rPr>
        <w:t xml:space="preserve"> after order confirmation</w:t>
      </w:r>
    </w:p>
    <w:p w:rsidR="00425CF7" w:rsidP="00425CF7" w:rsidRDefault="0CD99F76" w14:paraId="39A6BD92" w14:textId="77777777">
      <w:pPr>
        <w:keepNext/>
        <w:spacing w:before="240" w:after="240"/>
      </w:pPr>
      <w:r>
        <w:rPr>
          <w:noProof/>
        </w:rPr>
        <w:drawing>
          <wp:inline distT="0" distB="0" distL="0" distR="0" wp14:anchorId="4CF82F5A" wp14:editId="5C5AB0C5">
            <wp:extent cx="5724525" cy="3219450"/>
            <wp:effectExtent l="0" t="0" r="0" b="0"/>
            <wp:docPr id="1074207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0770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D99F76" w:rsidP="00425CF7" w:rsidRDefault="00425CF7" w14:paraId="40E81F38" w14:textId="709B9701">
      <w:pPr>
        <w:pStyle w:val="Caption"/>
        <w:jc w:val="center"/>
        <w:rPr>
          <w:rFonts w:eastAsia="Raleway" w:cs="Raleway"/>
          <w:szCs w:val="22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7036F">
        <w:rPr>
          <w:noProof/>
        </w:rPr>
        <w:t>18</w:t>
      </w:r>
      <w:r>
        <w:fldChar w:fldCharType="end"/>
      </w:r>
      <w:r>
        <w:t xml:space="preserve"> Prototype for rating, request refund and opining ticket options</w:t>
      </w:r>
    </w:p>
    <w:p w:rsidR="00EF6DC0" w:rsidP="00EF6DC0" w:rsidRDefault="00EF6DC0" w14:paraId="12AD959F" w14:textId="77777777">
      <w:pPr>
        <w:pStyle w:val="Heading3"/>
        <w:numPr>
          <w:ilvl w:val="0"/>
          <w:numId w:val="0"/>
        </w:numPr>
        <w:ind w:left="1080"/>
        <w:rPr>
          <w:rStyle w:val="Strong"/>
          <w:b/>
          <w:bCs/>
        </w:rPr>
      </w:pPr>
    </w:p>
    <w:p w:rsidR="00EF6DC0" w:rsidP="00EF6DC0" w:rsidRDefault="00EF6DC0" w14:paraId="146347A5" w14:textId="77777777">
      <w:pPr>
        <w:rPr>
          <w:lang w:eastAsia="ja-JP"/>
        </w:rPr>
      </w:pPr>
    </w:p>
    <w:p w:rsidR="00EF6DC0" w:rsidP="00EF6DC0" w:rsidRDefault="00EF6DC0" w14:paraId="4BBA189F" w14:textId="77777777">
      <w:pPr>
        <w:rPr>
          <w:lang w:eastAsia="ja-JP"/>
        </w:rPr>
      </w:pPr>
    </w:p>
    <w:p w:rsidR="00EF6DC0" w:rsidP="00EF6DC0" w:rsidRDefault="00EF6DC0" w14:paraId="2A303429" w14:textId="77777777">
      <w:pPr>
        <w:rPr>
          <w:lang w:eastAsia="ja-JP"/>
        </w:rPr>
      </w:pPr>
    </w:p>
    <w:p w:rsidR="00EF6DC0" w:rsidP="00EF6DC0" w:rsidRDefault="00EF6DC0" w14:paraId="44B27B76" w14:textId="77777777">
      <w:pPr>
        <w:rPr>
          <w:lang w:eastAsia="ja-JP"/>
        </w:rPr>
      </w:pPr>
    </w:p>
    <w:p w:rsidR="00EF6DC0" w:rsidP="00EF6DC0" w:rsidRDefault="00EF6DC0" w14:paraId="76BD13CB" w14:textId="77777777">
      <w:pPr>
        <w:rPr>
          <w:lang w:eastAsia="ja-JP"/>
        </w:rPr>
      </w:pPr>
    </w:p>
    <w:p w:rsidR="00EF6DC0" w:rsidP="00EF6DC0" w:rsidRDefault="00EF6DC0" w14:paraId="6AF7DE93" w14:textId="77777777">
      <w:pPr>
        <w:rPr>
          <w:lang w:eastAsia="ja-JP"/>
        </w:rPr>
      </w:pPr>
    </w:p>
    <w:p w:rsidR="00EF6DC0" w:rsidP="00EF6DC0" w:rsidRDefault="00EF6DC0" w14:paraId="46A48DE7" w14:textId="77777777">
      <w:pPr>
        <w:rPr>
          <w:lang w:eastAsia="ja-JP"/>
        </w:rPr>
      </w:pPr>
    </w:p>
    <w:p w:rsidR="00EF6DC0" w:rsidP="00EF6DC0" w:rsidRDefault="00EF6DC0" w14:paraId="2FAB19A3" w14:textId="77777777">
      <w:pPr>
        <w:rPr>
          <w:lang w:eastAsia="ja-JP"/>
        </w:rPr>
      </w:pPr>
    </w:p>
    <w:p w:rsidR="00EF6DC0" w:rsidP="00EF6DC0" w:rsidRDefault="00EF6DC0" w14:paraId="65BE78F4" w14:textId="77777777">
      <w:pPr>
        <w:rPr>
          <w:lang w:eastAsia="ja-JP"/>
        </w:rPr>
      </w:pPr>
    </w:p>
    <w:p w:rsidR="00EF6DC0" w:rsidP="00EF6DC0" w:rsidRDefault="00EF6DC0" w14:paraId="5FA1A46D" w14:textId="77777777">
      <w:pPr>
        <w:rPr>
          <w:lang w:eastAsia="ja-JP"/>
        </w:rPr>
      </w:pPr>
    </w:p>
    <w:p w:rsidR="00EF6DC0" w:rsidP="00EF6DC0" w:rsidRDefault="00EF6DC0" w14:paraId="12CC048F" w14:textId="77777777">
      <w:pPr>
        <w:rPr>
          <w:lang w:eastAsia="ja-JP"/>
        </w:rPr>
      </w:pPr>
    </w:p>
    <w:p w:rsidR="00EF6DC0" w:rsidP="00EF6DC0" w:rsidRDefault="00EF6DC0" w14:paraId="669490DC" w14:textId="77777777">
      <w:pPr>
        <w:rPr>
          <w:lang w:eastAsia="ja-JP"/>
        </w:rPr>
      </w:pPr>
    </w:p>
    <w:p w:rsidR="00EF6DC0" w:rsidP="00EF6DC0" w:rsidRDefault="00EF6DC0" w14:paraId="73EC036D" w14:textId="77777777">
      <w:pPr>
        <w:rPr>
          <w:lang w:eastAsia="ja-JP"/>
        </w:rPr>
      </w:pPr>
    </w:p>
    <w:p w:rsidR="00EF6DC0" w:rsidP="00EF6DC0" w:rsidRDefault="00EF6DC0" w14:paraId="4F1384ED" w14:textId="77777777">
      <w:pPr>
        <w:rPr>
          <w:lang w:eastAsia="ja-JP"/>
        </w:rPr>
      </w:pPr>
    </w:p>
    <w:p w:rsidR="00EF6DC0" w:rsidP="00EF6DC0" w:rsidRDefault="00EF6DC0" w14:paraId="24E40F86" w14:textId="77777777">
      <w:pPr>
        <w:rPr>
          <w:lang w:eastAsia="ja-JP"/>
        </w:rPr>
      </w:pPr>
    </w:p>
    <w:p w:rsidR="00EF6DC0" w:rsidP="00EF6DC0" w:rsidRDefault="00EF6DC0" w14:paraId="5EF8AF39" w14:textId="77777777">
      <w:pPr>
        <w:rPr>
          <w:lang w:eastAsia="ja-JP"/>
        </w:rPr>
      </w:pPr>
    </w:p>
    <w:p w:rsidR="00EF6DC0" w:rsidP="00EF6DC0" w:rsidRDefault="00EF6DC0" w14:paraId="5AF9DE9B" w14:textId="77777777">
      <w:pPr>
        <w:rPr>
          <w:lang w:eastAsia="ja-JP"/>
        </w:rPr>
      </w:pPr>
    </w:p>
    <w:p w:rsidR="00EF6DC0" w:rsidP="00EF6DC0" w:rsidRDefault="00EF6DC0" w14:paraId="5E8B0F53" w14:textId="77777777">
      <w:pPr>
        <w:rPr>
          <w:lang w:eastAsia="ja-JP"/>
        </w:rPr>
      </w:pPr>
    </w:p>
    <w:p w:rsidR="00EF6DC0" w:rsidP="00EF6DC0" w:rsidRDefault="00EF6DC0" w14:paraId="4C31FA28" w14:textId="77777777">
      <w:pPr>
        <w:rPr>
          <w:lang w:eastAsia="ja-JP"/>
        </w:rPr>
      </w:pPr>
    </w:p>
    <w:p w:rsidRPr="00EF6DC0" w:rsidR="00EF6DC0" w:rsidP="00EF6DC0" w:rsidRDefault="00EF6DC0" w14:paraId="7F004B95" w14:textId="77777777">
      <w:pPr>
        <w:rPr>
          <w:lang w:eastAsia="ja-JP"/>
        </w:rPr>
      </w:pPr>
    </w:p>
    <w:p w:rsidR="00C92B02" w:rsidP="00C92B02" w:rsidRDefault="00C92B02" w14:paraId="5FC94B4E" w14:textId="77777777">
      <w:pPr>
        <w:pStyle w:val="Heading3"/>
        <w:numPr>
          <w:ilvl w:val="0"/>
          <w:numId w:val="0"/>
        </w:numPr>
        <w:ind w:left="1080"/>
        <w:rPr>
          <w:rStyle w:val="Strong"/>
          <w:b/>
          <w:bCs/>
        </w:rPr>
      </w:pPr>
    </w:p>
    <w:p w:rsidR="00C92B02" w:rsidP="00C92B02" w:rsidRDefault="00C92B02" w14:paraId="61656CAB" w14:textId="77777777">
      <w:pPr>
        <w:rPr>
          <w:lang w:eastAsia="ja-JP"/>
        </w:rPr>
      </w:pPr>
    </w:p>
    <w:p w:rsidR="00C92B02" w:rsidP="00C92B02" w:rsidRDefault="00C92B02" w14:paraId="1E3710BF" w14:textId="77777777">
      <w:pPr>
        <w:rPr>
          <w:lang w:eastAsia="ja-JP"/>
        </w:rPr>
      </w:pPr>
    </w:p>
    <w:p w:rsidR="00C92B02" w:rsidP="00C92B02" w:rsidRDefault="00C92B02" w14:paraId="6B5CCA79" w14:textId="77777777">
      <w:pPr>
        <w:rPr>
          <w:lang w:eastAsia="ja-JP"/>
        </w:rPr>
      </w:pPr>
    </w:p>
    <w:p w:rsidR="53220013" w:rsidP="53220013" w:rsidRDefault="53220013" w14:paraId="6FC30F7C" w14:textId="50167CDA">
      <w:pPr>
        <w:rPr>
          <w:lang w:eastAsia="ja-JP"/>
        </w:rPr>
      </w:pPr>
    </w:p>
    <w:p w:rsidR="53220013" w:rsidP="53220013" w:rsidRDefault="53220013" w14:paraId="19F6DADE" w14:textId="53FE17E0">
      <w:pPr>
        <w:rPr>
          <w:lang w:eastAsia="ja-JP"/>
        </w:rPr>
      </w:pPr>
    </w:p>
    <w:p w:rsidR="53220013" w:rsidP="53220013" w:rsidRDefault="53220013" w14:paraId="6A7A8D49" w14:textId="19473FE7">
      <w:pPr>
        <w:rPr>
          <w:lang w:eastAsia="ja-JP"/>
        </w:rPr>
      </w:pPr>
    </w:p>
    <w:p w:rsidRPr="00C92B02" w:rsidR="00C92B02" w:rsidP="00C92B02" w:rsidRDefault="00C92B02" w14:paraId="1412512F" w14:textId="77777777">
      <w:pPr>
        <w:rPr>
          <w:lang w:eastAsia="ja-JP"/>
        </w:rPr>
      </w:pPr>
    </w:p>
    <w:p w:rsidR="20F6BC65" w:rsidP="00EF6DC0" w:rsidRDefault="20F6BC65" w14:paraId="696267A5" w14:textId="18DC8AE6">
      <w:pPr>
        <w:pStyle w:val="Heading3"/>
        <w:rPr>
          <w:rStyle w:val="Strong"/>
          <w:b w:val="1"/>
          <w:bCs w:val="1"/>
        </w:rPr>
      </w:pPr>
      <w:bookmarkStart w:name="_Toc1246126031" w:id="503207710"/>
      <w:r w:rsidRPr="53220013" w:rsidR="20F6BC65">
        <w:rPr>
          <w:rStyle w:val="Strong"/>
          <w:b w:val="1"/>
          <w:bCs w:val="1"/>
        </w:rPr>
        <w:t xml:space="preserve">Provider </w:t>
      </w:r>
      <w:r w:rsidRPr="53220013" w:rsidR="0D34D1C8">
        <w:rPr>
          <w:rStyle w:val="Strong"/>
          <w:b w:val="1"/>
          <w:bCs w:val="1"/>
        </w:rPr>
        <w:t xml:space="preserve">(Vendor) </w:t>
      </w:r>
      <w:r w:rsidRPr="53220013" w:rsidR="20F6BC65">
        <w:rPr>
          <w:rStyle w:val="Strong"/>
          <w:b w:val="1"/>
          <w:bCs w:val="1"/>
        </w:rPr>
        <w:t>Workflow</w:t>
      </w:r>
      <w:bookmarkEnd w:id="503207710"/>
    </w:p>
    <w:p w:rsidR="31DE6F2E" w:rsidP="02F769A7" w:rsidRDefault="31DE6F2E" w14:paraId="0CDBF7A5" w14:textId="76BDC94D">
      <w:pPr>
        <w:pStyle w:val="ListParagraph"/>
        <w:rPr>
          <w:rFonts w:eastAsia="Raleway" w:cs="Raleway"/>
          <w:szCs w:val="22"/>
        </w:rPr>
      </w:pPr>
      <w:r w:rsidRPr="009819EF">
        <w:rPr>
          <w:rFonts w:eastAsia="Raleway" w:cs="Raleway"/>
          <w:b/>
          <w:bCs/>
          <w:szCs w:val="22"/>
        </w:rPr>
        <w:t>Vendor registration:</w:t>
      </w:r>
      <w:r w:rsidRPr="02F769A7">
        <w:rPr>
          <w:rFonts w:eastAsia="Raleway" w:cs="Raleway"/>
          <w:szCs w:val="22"/>
        </w:rPr>
        <w:t xml:space="preserve"> basic company information</w:t>
      </w:r>
    </w:p>
    <w:p w:rsidR="00425CF7" w:rsidP="00425CF7" w:rsidRDefault="31DE6F2E" w14:paraId="5674DD98" w14:textId="77777777">
      <w:pPr>
        <w:keepNext/>
        <w:spacing w:before="240" w:after="240"/>
      </w:pPr>
      <w:r>
        <w:rPr>
          <w:noProof/>
        </w:rPr>
        <w:drawing>
          <wp:inline distT="0" distB="0" distL="0" distR="0" wp14:anchorId="2CFBE7F7" wp14:editId="05D91C9A">
            <wp:extent cx="5724525" cy="3743325"/>
            <wp:effectExtent l="0" t="0" r="0" b="4445"/>
            <wp:docPr id="6369864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86461" name="Picture 63698646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DE6F2E" w:rsidP="00425CF7" w:rsidRDefault="00425CF7" w14:paraId="40CD4564" w14:textId="369F809B">
      <w:pPr>
        <w:pStyle w:val="Caption"/>
        <w:jc w:val="center"/>
        <w:rPr>
          <w:rFonts w:eastAsia="Raleway" w:cs="Raleway"/>
          <w:szCs w:val="22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7036F">
        <w:rPr>
          <w:noProof/>
        </w:rPr>
        <w:t>19</w:t>
      </w:r>
      <w:r>
        <w:fldChar w:fldCharType="end"/>
      </w:r>
      <w:r>
        <w:rPr>
          <w:noProof/>
        </w:rPr>
        <w:t xml:space="preserve"> Prototype for vendor registration - basic company info</w:t>
      </w:r>
    </w:p>
    <w:p w:rsidR="009819EF" w:rsidP="009819EF" w:rsidRDefault="009819EF" w14:paraId="0AA1353B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3AE075D2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47F7A18D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73F6AF5A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1E697B0C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1CA0B145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0B19128F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2D84F03B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188D9D1E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78E7951E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17CADD45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3852404B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36682BAD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6CE51139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6BE1511F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0AC3D085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004E8089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191B39E5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5055581B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30748D24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53220013" w:rsidRDefault="009819EF" w14:paraId="0C82F7B3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</w:rPr>
      </w:pPr>
    </w:p>
    <w:p w:rsidR="53220013" w:rsidP="53220013" w:rsidRDefault="53220013" w14:paraId="58B26BCB" w14:textId="66E02FC8">
      <w:pPr>
        <w:pStyle w:val="ListParagraph"/>
        <w:numPr>
          <w:ilvl w:val="0"/>
          <w:numId w:val="0"/>
        </w:numPr>
        <w:ind w:left="720"/>
        <w:rPr>
          <w:rFonts w:eastAsia="Raleway" w:cs="Raleway"/>
        </w:rPr>
      </w:pPr>
    </w:p>
    <w:p w:rsidR="53220013" w:rsidP="53220013" w:rsidRDefault="53220013" w14:paraId="75FE53B0" w14:textId="31BBD44F">
      <w:pPr>
        <w:pStyle w:val="ListParagraph"/>
        <w:numPr>
          <w:ilvl w:val="0"/>
          <w:numId w:val="0"/>
        </w:numPr>
        <w:ind w:left="720"/>
        <w:rPr>
          <w:rFonts w:eastAsia="Raleway" w:cs="Raleway"/>
        </w:rPr>
      </w:pPr>
    </w:p>
    <w:p w:rsidR="31DE6F2E" w:rsidP="02F769A7" w:rsidRDefault="31DE6F2E" w14:paraId="5B3F01BB" w14:textId="6583CE01">
      <w:pPr>
        <w:pStyle w:val="ListParagraph"/>
        <w:rPr>
          <w:rFonts w:eastAsia="Raleway" w:cs="Raleway"/>
          <w:szCs w:val="22"/>
        </w:rPr>
      </w:pPr>
      <w:r w:rsidRPr="02F769A7">
        <w:rPr>
          <w:rFonts w:eastAsia="Raleway" w:cs="Raleway"/>
          <w:szCs w:val="22"/>
        </w:rPr>
        <w:t>Vendor to add contacts and number of users for the platform</w:t>
      </w:r>
    </w:p>
    <w:p w:rsidR="00425CF7" w:rsidP="00425CF7" w:rsidRDefault="31DE6F2E" w14:paraId="399E12E4" w14:textId="77777777">
      <w:pPr>
        <w:keepNext/>
        <w:spacing w:before="240" w:after="240"/>
      </w:pPr>
      <w:r>
        <w:rPr>
          <w:noProof/>
        </w:rPr>
        <w:drawing>
          <wp:inline distT="0" distB="0" distL="0" distR="0" wp14:anchorId="295D3E65" wp14:editId="3AA4505D">
            <wp:extent cx="5724525" cy="4010025"/>
            <wp:effectExtent l="0" t="0" r="0" b="0"/>
            <wp:docPr id="14670983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98303" name="Picture 1467098303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9EF" w:rsidP="53220013" w:rsidRDefault="009819EF" w14:paraId="0F260156" w14:textId="345D041E">
      <w:pPr>
        <w:pStyle w:val="Caption"/>
        <w:ind/>
        <w:jc w:val="center"/>
        <w:rPr>
          <w:rFonts w:eastAsia="Raleway" w:cs="Raleway"/>
        </w:rPr>
      </w:pPr>
      <w:r w:rsidR="00425CF7">
        <w:rPr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Pr="53220013" w:rsidR="00F7036F">
        <w:rPr>
          <w:noProof/>
        </w:rPr>
        <w:t>20</w:t>
      </w:r>
      <w:r>
        <w:fldChar w:fldCharType="end"/>
      </w:r>
      <w:r w:rsidR="00425CF7">
        <w:rPr/>
        <w:t xml:space="preserve"> Prototype for vendor registration - contact details</w:t>
      </w:r>
    </w:p>
    <w:p w:rsidR="53220013" w:rsidP="53220013" w:rsidRDefault="53220013" w14:paraId="582D0EFF" w14:textId="13BAC89C">
      <w:pPr>
        <w:pStyle w:val="Normal"/>
      </w:pPr>
    </w:p>
    <w:p w:rsidR="53220013" w:rsidP="53220013" w:rsidRDefault="53220013" w14:paraId="2866F3DE" w14:textId="4CCF4CDB">
      <w:pPr>
        <w:pStyle w:val="Normal"/>
      </w:pPr>
    </w:p>
    <w:p w:rsidR="53220013" w:rsidP="53220013" w:rsidRDefault="53220013" w14:paraId="2176CAF8" w14:textId="0033AAD4">
      <w:pPr>
        <w:pStyle w:val="Normal"/>
      </w:pPr>
    </w:p>
    <w:p w:rsidR="53220013" w:rsidP="53220013" w:rsidRDefault="53220013" w14:paraId="327E9C3A" w14:textId="63B38474">
      <w:pPr>
        <w:pStyle w:val="Normal"/>
      </w:pPr>
    </w:p>
    <w:p w:rsidR="53220013" w:rsidP="53220013" w:rsidRDefault="53220013" w14:paraId="72958EA5" w14:textId="4615DBE4">
      <w:pPr>
        <w:pStyle w:val="Normal"/>
      </w:pPr>
    </w:p>
    <w:p w:rsidR="53220013" w:rsidP="53220013" w:rsidRDefault="53220013" w14:paraId="18323CFE" w14:textId="6EDF82DB">
      <w:pPr>
        <w:pStyle w:val="Normal"/>
      </w:pPr>
    </w:p>
    <w:p w:rsidR="53220013" w:rsidP="53220013" w:rsidRDefault="53220013" w14:paraId="44FBD5C3" w14:textId="30455A24">
      <w:pPr>
        <w:pStyle w:val="Normal"/>
      </w:pPr>
    </w:p>
    <w:p w:rsidR="53220013" w:rsidP="53220013" w:rsidRDefault="53220013" w14:paraId="2C2958A9" w14:textId="517406EC">
      <w:pPr>
        <w:pStyle w:val="Normal"/>
      </w:pPr>
    </w:p>
    <w:p w:rsidR="53220013" w:rsidP="53220013" w:rsidRDefault="53220013" w14:paraId="158C0664" w14:textId="7F05AFCE">
      <w:pPr>
        <w:pStyle w:val="Normal"/>
      </w:pPr>
    </w:p>
    <w:p w:rsidR="53220013" w:rsidP="53220013" w:rsidRDefault="53220013" w14:paraId="15517ECA" w14:textId="13953DAF">
      <w:pPr>
        <w:pStyle w:val="Normal"/>
      </w:pPr>
    </w:p>
    <w:p w:rsidR="53220013" w:rsidP="53220013" w:rsidRDefault="53220013" w14:paraId="2A3F59FA" w14:textId="33DB7262">
      <w:pPr>
        <w:pStyle w:val="Normal"/>
      </w:pPr>
    </w:p>
    <w:p w:rsidR="53220013" w:rsidP="53220013" w:rsidRDefault="53220013" w14:paraId="09D6280D" w14:textId="7448B352">
      <w:pPr>
        <w:pStyle w:val="Normal"/>
      </w:pPr>
    </w:p>
    <w:p w:rsidR="53220013" w:rsidP="53220013" w:rsidRDefault="53220013" w14:paraId="1155837E" w14:textId="385BB7C9">
      <w:pPr>
        <w:pStyle w:val="Normal"/>
      </w:pPr>
    </w:p>
    <w:p w:rsidR="53220013" w:rsidP="53220013" w:rsidRDefault="53220013" w14:paraId="62222701" w14:textId="5F981B17">
      <w:pPr>
        <w:pStyle w:val="Normal"/>
      </w:pPr>
    </w:p>
    <w:p w:rsidR="53220013" w:rsidP="53220013" w:rsidRDefault="53220013" w14:paraId="1E6F9A54" w14:textId="61942ACE">
      <w:pPr>
        <w:pStyle w:val="Normal"/>
      </w:pPr>
    </w:p>
    <w:p w:rsidR="53220013" w:rsidP="53220013" w:rsidRDefault="53220013" w14:paraId="7D7B5BAD" w14:textId="3B636B3D">
      <w:pPr>
        <w:pStyle w:val="Normal"/>
      </w:pPr>
    </w:p>
    <w:p w:rsidR="53220013" w:rsidP="53220013" w:rsidRDefault="53220013" w14:paraId="068D5BEE" w14:textId="6D533ABD">
      <w:pPr>
        <w:pStyle w:val="Normal"/>
      </w:pPr>
    </w:p>
    <w:p w:rsidR="53220013" w:rsidP="53220013" w:rsidRDefault="53220013" w14:paraId="36445CCC" w14:textId="1A1B382C">
      <w:pPr>
        <w:pStyle w:val="Normal"/>
      </w:pPr>
    </w:p>
    <w:p w:rsidR="53220013" w:rsidP="53220013" w:rsidRDefault="53220013" w14:paraId="16E8415E" w14:textId="59B9E0E1">
      <w:pPr>
        <w:pStyle w:val="Normal"/>
      </w:pPr>
    </w:p>
    <w:p w:rsidR="53220013" w:rsidP="53220013" w:rsidRDefault="53220013" w14:paraId="48B610B2" w14:textId="5F27B7E5">
      <w:pPr>
        <w:pStyle w:val="Normal"/>
      </w:pPr>
    </w:p>
    <w:p w:rsidR="53220013" w:rsidP="53220013" w:rsidRDefault="53220013" w14:paraId="59F48EA8" w14:textId="43934073">
      <w:pPr>
        <w:pStyle w:val="Normal"/>
      </w:pPr>
    </w:p>
    <w:p w:rsidR="53220013" w:rsidP="53220013" w:rsidRDefault="53220013" w14:paraId="49CB4C5B" w14:textId="0C61C6A5">
      <w:pPr>
        <w:pStyle w:val="Normal"/>
      </w:pPr>
    </w:p>
    <w:p w:rsidR="53220013" w:rsidP="53220013" w:rsidRDefault="53220013" w14:paraId="425CF5FB" w14:textId="78A92883">
      <w:pPr>
        <w:pStyle w:val="Normal"/>
      </w:pPr>
    </w:p>
    <w:p w:rsidRPr="009819EF" w:rsidR="009819EF" w:rsidP="009819EF" w:rsidRDefault="31DE6F2E" w14:paraId="0C2D29CB" w14:textId="6C5CA115">
      <w:pPr>
        <w:pStyle w:val="ListParagraph"/>
        <w:rPr>
          <w:rFonts w:eastAsia="Raleway" w:cs="Raleway"/>
          <w:szCs w:val="22"/>
        </w:rPr>
      </w:pPr>
      <w:r w:rsidRPr="02F769A7">
        <w:rPr>
          <w:rFonts w:eastAsia="Raleway" w:cs="Raleway"/>
          <w:szCs w:val="22"/>
        </w:rPr>
        <w:t>Vendor to specify the fleets he has</w:t>
      </w:r>
    </w:p>
    <w:p w:rsidR="00425CF7" w:rsidP="00425CF7" w:rsidRDefault="31DE6F2E" w14:paraId="4E878FAD" w14:textId="77777777">
      <w:pPr>
        <w:keepNext/>
        <w:spacing w:before="240" w:after="240"/>
      </w:pPr>
      <w:r>
        <w:rPr>
          <w:noProof/>
        </w:rPr>
        <w:drawing>
          <wp:inline distT="0" distB="0" distL="0" distR="0" wp14:anchorId="079550E2" wp14:editId="245CA8C2">
            <wp:extent cx="5724525" cy="3838575"/>
            <wp:effectExtent l="0" t="0" r="0" b="0"/>
            <wp:docPr id="16617398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39898" name="Picture 1661739898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DE6F2E" w:rsidP="4D9ABC98" w:rsidRDefault="00425CF7" w14:paraId="70201C63" w14:textId="53D34B8C">
      <w:pPr>
        <w:pStyle w:val="Caption"/>
        <w:jc w:val="center"/>
        <w:rPr>
          <w:rFonts w:eastAsia="Raleway" w:cs="Raleway"/>
        </w:rPr>
      </w:pPr>
      <w:r w:rsidR="4D9ABC98">
        <w:rPr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Pr="4D9ABC98" w:rsidR="4D9ABC98">
        <w:rPr>
          <w:noProof/>
        </w:rPr>
        <w:t>21</w:t>
      </w:r>
      <w:r>
        <w:fldChar w:fldCharType="end"/>
      </w:r>
      <w:r w:rsidR="4D9ABC98">
        <w:rPr/>
        <w:t xml:space="preserve"> Prototype for vendor registration - vehicles </w:t>
      </w:r>
      <w:r w:rsidRPr="4D9ABC98" w:rsidR="4D9ABC98">
        <w:rPr>
          <w:noProof/>
        </w:rPr>
        <w:t>selection</w:t>
      </w:r>
    </w:p>
    <w:p w:rsidR="009819EF" w:rsidP="009819EF" w:rsidRDefault="009819EF" w14:paraId="1C71FFD6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63127335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3F9EB7CF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283E12E2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4096978C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087EB941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09A9BFAB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1024FA59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5074A72A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2CC11C9E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7A1ADA93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002E553C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6DF8DDC2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2A3D0AE7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342ADE23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5C29C966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526762AB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53488ECC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527E5AC2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68D6BA81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5FDD8E47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53220013" w:rsidRDefault="009819EF" w14:paraId="3AE5DE6B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</w:rPr>
      </w:pPr>
    </w:p>
    <w:p w:rsidR="53220013" w:rsidP="53220013" w:rsidRDefault="53220013" w14:paraId="65DCBBA5" w14:textId="77CC4FAF">
      <w:pPr>
        <w:pStyle w:val="ListParagraph"/>
        <w:numPr>
          <w:ilvl w:val="0"/>
          <w:numId w:val="0"/>
        </w:numPr>
        <w:ind w:left="720"/>
        <w:rPr>
          <w:rFonts w:eastAsia="Raleway" w:cs="Raleway"/>
        </w:rPr>
      </w:pPr>
    </w:p>
    <w:p w:rsidR="53220013" w:rsidP="53220013" w:rsidRDefault="53220013" w14:paraId="3A33848B" w14:textId="3F9FB72F">
      <w:pPr>
        <w:pStyle w:val="ListParagraph"/>
        <w:numPr>
          <w:ilvl w:val="0"/>
          <w:numId w:val="0"/>
        </w:numPr>
        <w:ind w:left="720"/>
        <w:rPr>
          <w:rFonts w:eastAsia="Raleway" w:cs="Raleway"/>
        </w:rPr>
      </w:pPr>
    </w:p>
    <w:p w:rsidR="53220013" w:rsidP="53220013" w:rsidRDefault="53220013" w14:paraId="315493FF" w14:textId="1BC70ACB">
      <w:pPr>
        <w:pStyle w:val="ListParagraph"/>
        <w:numPr>
          <w:ilvl w:val="0"/>
          <w:numId w:val="0"/>
        </w:numPr>
        <w:ind w:left="720"/>
        <w:rPr>
          <w:rFonts w:eastAsia="Raleway" w:cs="Raleway"/>
        </w:rPr>
      </w:pPr>
    </w:p>
    <w:p w:rsidR="31DE6F2E" w:rsidP="02F769A7" w:rsidRDefault="31DE6F2E" w14:paraId="19C7FCE5" w14:textId="55EDBCD4">
      <w:pPr>
        <w:pStyle w:val="ListParagraph"/>
        <w:rPr>
          <w:rFonts w:eastAsia="Raleway" w:cs="Raleway"/>
          <w:szCs w:val="22"/>
        </w:rPr>
      </w:pPr>
      <w:r w:rsidRPr="02F769A7">
        <w:rPr>
          <w:rFonts w:eastAsia="Raleway" w:cs="Raleway"/>
          <w:szCs w:val="22"/>
        </w:rPr>
        <w:t>Vendor to upload company documents</w:t>
      </w:r>
    </w:p>
    <w:p w:rsidR="00425CF7" w:rsidP="00425CF7" w:rsidRDefault="61C104A4" w14:paraId="50A4944C" w14:textId="77777777">
      <w:pPr>
        <w:keepNext/>
        <w:spacing w:before="240" w:after="240"/>
      </w:pPr>
      <w:r>
        <w:rPr>
          <w:noProof/>
        </w:rPr>
        <w:drawing>
          <wp:inline distT="0" distB="0" distL="0" distR="0" wp14:anchorId="3ADEDB31" wp14:editId="3C077BEE">
            <wp:extent cx="5724525" cy="4943475"/>
            <wp:effectExtent l="0" t="0" r="0" b="0"/>
            <wp:docPr id="7554297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29723" name="Picture 755429723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C104A4" w:rsidP="00425CF7" w:rsidRDefault="00425CF7" w14:paraId="0ABB94A4" w14:textId="7C843435">
      <w:pPr>
        <w:pStyle w:val="Caption"/>
        <w:jc w:val="center"/>
        <w:rPr>
          <w:rFonts w:eastAsia="Raleway" w:cs="Raleway"/>
          <w:szCs w:val="22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7036F">
        <w:rPr>
          <w:noProof/>
        </w:rPr>
        <w:t>22</w:t>
      </w:r>
      <w:r>
        <w:fldChar w:fldCharType="end"/>
      </w:r>
      <w:r>
        <w:t xml:space="preserve"> Prototype for vendor registration - documents upload section</w:t>
      </w:r>
    </w:p>
    <w:p w:rsidR="009819EF" w:rsidP="009819EF" w:rsidRDefault="009819EF" w14:paraId="50A261AC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44C00208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3D75BF79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402FDDC1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4B569871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5E72D629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6115B9FD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50F8E65E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6562058B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2A018A35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198D1DC7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29FFB3B5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31DAC350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53220013" w:rsidRDefault="009819EF" w14:paraId="423B3C10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</w:rPr>
      </w:pPr>
    </w:p>
    <w:p w:rsidR="53220013" w:rsidP="53220013" w:rsidRDefault="53220013" w14:paraId="5FFB09BD" w14:textId="0320AA54">
      <w:pPr>
        <w:pStyle w:val="ListParagraph"/>
        <w:numPr>
          <w:ilvl w:val="0"/>
          <w:numId w:val="0"/>
        </w:numPr>
        <w:ind w:left="720"/>
        <w:rPr>
          <w:rFonts w:eastAsia="Raleway" w:cs="Raleway"/>
        </w:rPr>
      </w:pPr>
    </w:p>
    <w:p w:rsidR="53220013" w:rsidP="53220013" w:rsidRDefault="53220013" w14:paraId="6B58F5B6" w14:textId="0E5811AA">
      <w:pPr>
        <w:pStyle w:val="ListParagraph"/>
        <w:numPr>
          <w:ilvl w:val="0"/>
          <w:numId w:val="0"/>
        </w:numPr>
        <w:ind w:left="720"/>
        <w:rPr>
          <w:rFonts w:eastAsia="Raleway" w:cs="Raleway"/>
        </w:rPr>
      </w:pPr>
    </w:p>
    <w:p w:rsidR="53220013" w:rsidP="53220013" w:rsidRDefault="53220013" w14:paraId="7682EFE4" w14:textId="23A40FA6">
      <w:pPr>
        <w:pStyle w:val="ListParagraph"/>
        <w:numPr>
          <w:ilvl w:val="0"/>
          <w:numId w:val="0"/>
        </w:numPr>
        <w:ind w:left="720"/>
        <w:rPr>
          <w:rFonts w:eastAsia="Raleway" w:cs="Raleway"/>
        </w:rPr>
      </w:pPr>
    </w:p>
    <w:p w:rsidR="009819EF" w:rsidP="009819EF" w:rsidRDefault="009819EF" w14:paraId="315C6869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31DE6F2E" w:rsidP="02F769A7" w:rsidRDefault="31DE6F2E" w14:paraId="09690757" w14:textId="1F927515">
      <w:pPr>
        <w:pStyle w:val="ListParagraph"/>
        <w:rPr>
          <w:rFonts w:eastAsia="Raleway" w:cs="Raleway"/>
          <w:szCs w:val="22"/>
        </w:rPr>
      </w:pPr>
      <w:r w:rsidRPr="02F769A7">
        <w:rPr>
          <w:rFonts w:eastAsia="Raleway" w:cs="Raleway"/>
          <w:szCs w:val="22"/>
        </w:rPr>
        <w:t xml:space="preserve">Vendor to review the order before submitting to the management </w:t>
      </w:r>
    </w:p>
    <w:p w:rsidR="00425CF7" w:rsidP="00425CF7" w:rsidRDefault="31DE6F2E" w14:paraId="01DB99EB" w14:textId="77777777">
      <w:pPr>
        <w:keepNext/>
        <w:spacing w:before="240" w:after="240"/>
      </w:pPr>
      <w:r>
        <w:rPr>
          <w:noProof/>
        </w:rPr>
        <w:drawing>
          <wp:inline distT="0" distB="0" distL="0" distR="0" wp14:anchorId="54EDA451" wp14:editId="3A5A70E5">
            <wp:extent cx="5724525" cy="4562475"/>
            <wp:effectExtent l="0" t="0" r="0" b="0"/>
            <wp:docPr id="13888064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06475" name="Picture 1388806475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DE6F2E" w:rsidP="00425CF7" w:rsidRDefault="00425CF7" w14:paraId="23D133A0" w14:textId="4B55B869">
      <w:pPr>
        <w:pStyle w:val="Caption"/>
        <w:jc w:val="center"/>
        <w:rPr>
          <w:rFonts w:eastAsia="Raleway" w:cs="Raleway"/>
          <w:szCs w:val="22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7036F">
        <w:rPr>
          <w:noProof/>
        </w:rPr>
        <w:t>23</w:t>
      </w:r>
      <w:r>
        <w:fldChar w:fldCharType="end"/>
      </w:r>
      <w:r>
        <w:t xml:space="preserve"> Prototype for vendor registration request summary before </w:t>
      </w:r>
      <w:r w:rsidR="008F203A">
        <w:t>submitting</w:t>
      </w:r>
    </w:p>
    <w:p w:rsidR="009819EF" w:rsidP="009819EF" w:rsidRDefault="009819EF" w14:paraId="45FF9319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3788E2F6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23208142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21B2BE77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306A899C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379F2E0F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2ED102DB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4C937ACD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78F9DCC8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72789A90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66B282A7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03CB81CE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6892CDC2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2797C54F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360E73C5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009819EF" w:rsidRDefault="009819EF" w14:paraId="2ACC2D1F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9819EF" w:rsidP="53220013" w:rsidRDefault="009819EF" w14:paraId="71C5E686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</w:rPr>
      </w:pPr>
    </w:p>
    <w:p w:rsidR="53220013" w:rsidP="53220013" w:rsidRDefault="53220013" w14:paraId="0B1073C8" w14:textId="4347B8AE">
      <w:pPr>
        <w:pStyle w:val="ListParagraph"/>
        <w:numPr>
          <w:ilvl w:val="0"/>
          <w:numId w:val="0"/>
        </w:numPr>
        <w:ind w:left="720"/>
        <w:rPr>
          <w:rFonts w:eastAsia="Raleway" w:cs="Raleway"/>
        </w:rPr>
      </w:pPr>
    </w:p>
    <w:p w:rsidR="53220013" w:rsidP="53220013" w:rsidRDefault="53220013" w14:paraId="6923A424" w14:textId="547D4606">
      <w:pPr>
        <w:pStyle w:val="ListParagraph"/>
        <w:numPr>
          <w:ilvl w:val="0"/>
          <w:numId w:val="0"/>
        </w:numPr>
        <w:ind w:left="720"/>
        <w:rPr>
          <w:rFonts w:eastAsia="Raleway" w:cs="Raleway"/>
        </w:rPr>
      </w:pPr>
    </w:p>
    <w:p w:rsidR="009819EF" w:rsidP="009819EF" w:rsidRDefault="009819EF" w14:paraId="6518EF5A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41DF3A42" w:rsidP="02F769A7" w:rsidRDefault="41DF3A42" w14:paraId="35BCE4FB" w14:textId="411E646D">
      <w:pPr>
        <w:pStyle w:val="ListParagraph"/>
        <w:rPr>
          <w:rFonts w:eastAsia="Raleway" w:cs="Raleway"/>
          <w:szCs w:val="22"/>
        </w:rPr>
      </w:pPr>
      <w:r w:rsidRPr="02F769A7">
        <w:rPr>
          <w:rFonts w:eastAsia="Raleway" w:cs="Raleway"/>
          <w:szCs w:val="22"/>
        </w:rPr>
        <w:t xml:space="preserve">Vendor to get a confirmation by for order successfully submitted </w:t>
      </w:r>
    </w:p>
    <w:p w:rsidR="00425CF7" w:rsidP="00425CF7" w:rsidRDefault="41DF3A42" w14:paraId="3FEE2880" w14:textId="77777777">
      <w:pPr>
        <w:keepNext/>
        <w:spacing w:before="240" w:after="240"/>
      </w:pPr>
      <w:r>
        <w:rPr>
          <w:noProof/>
        </w:rPr>
        <w:drawing>
          <wp:inline distT="0" distB="0" distL="0" distR="0" wp14:anchorId="03823666" wp14:editId="43DAA959">
            <wp:extent cx="5724525" cy="3895725"/>
            <wp:effectExtent l="0" t="0" r="0" b="0"/>
            <wp:docPr id="863725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2527" name="Picture 86372527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DF3A42" w:rsidP="00425CF7" w:rsidRDefault="00425CF7" w14:paraId="618839C2" w14:textId="1DD6DD34">
      <w:pPr>
        <w:pStyle w:val="Caption"/>
        <w:jc w:val="center"/>
        <w:rPr>
          <w:rFonts w:eastAsia="Raleway" w:cs="Raleway"/>
          <w:szCs w:val="22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7036F">
        <w:rPr>
          <w:noProof/>
        </w:rPr>
        <w:t>24</w:t>
      </w:r>
      <w:r>
        <w:fldChar w:fldCharType="end"/>
      </w:r>
      <w:r>
        <w:t xml:space="preserve"> Prototype for vendor request post submit</w:t>
      </w:r>
    </w:p>
    <w:p w:rsidR="002723AF" w:rsidP="002723AF" w:rsidRDefault="002723AF" w14:paraId="7CDC1E7F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2723AF" w:rsidP="002723AF" w:rsidRDefault="002723AF" w14:paraId="22C11E8C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2723AF" w:rsidP="002723AF" w:rsidRDefault="002723AF" w14:paraId="35AB5082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2723AF" w:rsidP="002723AF" w:rsidRDefault="002723AF" w14:paraId="1006AE77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2723AF" w:rsidP="002723AF" w:rsidRDefault="002723AF" w14:paraId="51386D8A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2723AF" w:rsidP="002723AF" w:rsidRDefault="002723AF" w14:paraId="3341AA56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2723AF" w:rsidP="002723AF" w:rsidRDefault="002723AF" w14:paraId="50100DC6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2723AF" w:rsidP="002723AF" w:rsidRDefault="002723AF" w14:paraId="31126E4F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2723AF" w:rsidP="002723AF" w:rsidRDefault="002723AF" w14:paraId="52DF02AF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2723AF" w:rsidP="002723AF" w:rsidRDefault="002723AF" w14:paraId="77433DBB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2723AF" w:rsidP="002723AF" w:rsidRDefault="002723AF" w14:paraId="592FF4CA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2723AF" w:rsidP="002723AF" w:rsidRDefault="002723AF" w14:paraId="5D62EE01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2723AF" w:rsidP="002723AF" w:rsidRDefault="002723AF" w14:paraId="4ADD1E50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2723AF" w:rsidP="002723AF" w:rsidRDefault="002723AF" w14:paraId="0C5414BD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2723AF" w:rsidP="002723AF" w:rsidRDefault="002723AF" w14:paraId="3E56FEDC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2723AF" w:rsidP="002723AF" w:rsidRDefault="002723AF" w14:paraId="745254E6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2723AF" w:rsidP="002723AF" w:rsidRDefault="002723AF" w14:paraId="4E69C247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2723AF" w:rsidP="002723AF" w:rsidRDefault="002723AF" w14:paraId="55B20EAA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  <w:szCs w:val="22"/>
        </w:rPr>
      </w:pPr>
    </w:p>
    <w:p w:rsidR="002723AF" w:rsidP="53220013" w:rsidRDefault="002723AF" w14:paraId="59A9EB8D" w14:textId="77777777">
      <w:pPr>
        <w:pStyle w:val="ListParagraph"/>
        <w:numPr>
          <w:ilvl w:val="0"/>
          <w:numId w:val="0"/>
        </w:numPr>
        <w:ind w:left="720"/>
        <w:rPr>
          <w:rFonts w:eastAsia="Raleway" w:cs="Raleway"/>
        </w:rPr>
      </w:pPr>
    </w:p>
    <w:p w:rsidR="53220013" w:rsidP="53220013" w:rsidRDefault="53220013" w14:paraId="7921D662" w14:textId="05AAA3C3">
      <w:pPr>
        <w:pStyle w:val="ListParagraph"/>
        <w:numPr>
          <w:ilvl w:val="0"/>
          <w:numId w:val="0"/>
        </w:numPr>
        <w:ind w:left="720"/>
        <w:rPr>
          <w:rFonts w:eastAsia="Raleway" w:cs="Raleway"/>
        </w:rPr>
      </w:pPr>
    </w:p>
    <w:p w:rsidR="53220013" w:rsidP="53220013" w:rsidRDefault="53220013" w14:paraId="5210613B" w14:textId="658B0F8F">
      <w:pPr>
        <w:pStyle w:val="ListParagraph"/>
        <w:numPr>
          <w:ilvl w:val="0"/>
          <w:numId w:val="0"/>
        </w:numPr>
        <w:ind w:left="720"/>
        <w:rPr>
          <w:rFonts w:eastAsia="Raleway" w:cs="Raleway"/>
        </w:rPr>
      </w:pPr>
    </w:p>
    <w:p w:rsidR="53220013" w:rsidP="53220013" w:rsidRDefault="53220013" w14:paraId="23E789A8" w14:textId="6F66920B">
      <w:pPr>
        <w:pStyle w:val="ListParagraph"/>
        <w:numPr>
          <w:ilvl w:val="0"/>
          <w:numId w:val="0"/>
        </w:numPr>
        <w:ind w:left="720"/>
        <w:rPr>
          <w:rFonts w:eastAsia="Raleway" w:cs="Raleway"/>
        </w:rPr>
      </w:pPr>
    </w:p>
    <w:p w:rsidR="04FB8CBB" w:rsidP="5401BA4F" w:rsidRDefault="04FB8CBB" w14:paraId="53F9216C" w14:textId="23513146">
      <w:pPr>
        <w:pStyle w:val="ListParagraph"/>
        <w:rPr>
          <w:rFonts w:eastAsia="Raleway" w:cs="Raleway"/>
          <w:szCs w:val="22"/>
        </w:rPr>
      </w:pPr>
      <w:r w:rsidRPr="5401BA4F">
        <w:rPr>
          <w:rFonts w:eastAsia="Raleway" w:cs="Raleway"/>
          <w:szCs w:val="22"/>
        </w:rPr>
        <w:t xml:space="preserve">Provider acceptance: </w:t>
      </w:r>
      <w:r w:rsidRPr="5401BA4F" w:rsidR="088B755A">
        <w:rPr>
          <w:rFonts w:eastAsia="Raleway" w:cs="Raleway"/>
          <w:szCs w:val="22"/>
        </w:rPr>
        <w:t xml:space="preserve">Admin </w:t>
      </w:r>
      <w:r w:rsidRPr="5401BA4F">
        <w:rPr>
          <w:rFonts w:eastAsia="Raleway" w:cs="Raleway"/>
          <w:szCs w:val="22"/>
        </w:rPr>
        <w:t xml:space="preserve">will review the provider </w:t>
      </w:r>
      <w:r w:rsidRPr="5401BA4F" w:rsidR="74CF4A1F">
        <w:rPr>
          <w:rFonts w:eastAsia="Raleway" w:cs="Raleway"/>
          <w:szCs w:val="22"/>
        </w:rPr>
        <w:t>request</w:t>
      </w:r>
      <w:r w:rsidRPr="5401BA4F">
        <w:rPr>
          <w:rFonts w:eastAsia="Raleway" w:cs="Raleway"/>
          <w:szCs w:val="22"/>
        </w:rPr>
        <w:t xml:space="preserve"> and then accept or reject, after acceptance the user will be create </w:t>
      </w:r>
      <w:r w:rsidRPr="5401BA4F" w:rsidR="786EFA68">
        <w:rPr>
          <w:rFonts w:eastAsia="Raleway" w:cs="Raleway"/>
          <w:szCs w:val="22"/>
        </w:rPr>
        <w:t>automatically</w:t>
      </w:r>
      <w:r w:rsidRPr="5401BA4F">
        <w:rPr>
          <w:rFonts w:eastAsia="Raleway" w:cs="Raleway"/>
          <w:szCs w:val="22"/>
        </w:rPr>
        <w:t xml:space="preserve"> to the provider</w:t>
      </w:r>
      <w:r w:rsidRPr="5401BA4F" w:rsidR="4C3DD20C">
        <w:rPr>
          <w:rFonts w:eastAsia="Raleway" w:cs="Raleway"/>
          <w:szCs w:val="22"/>
        </w:rPr>
        <w:t>, but the admin</w:t>
      </w:r>
      <w:r w:rsidRPr="5401BA4F" w:rsidR="6227AFFB">
        <w:rPr>
          <w:rFonts w:eastAsia="Raleway" w:cs="Raleway"/>
          <w:szCs w:val="22"/>
        </w:rPr>
        <w:t xml:space="preserve"> </w:t>
      </w:r>
      <w:r w:rsidRPr="5401BA4F" w:rsidR="4C3DD20C">
        <w:rPr>
          <w:rFonts w:eastAsia="Raleway" w:cs="Raleway"/>
          <w:szCs w:val="22"/>
        </w:rPr>
        <w:t>can still create additional users</w:t>
      </w:r>
    </w:p>
    <w:p w:rsidR="00425CF7" w:rsidP="00425CF7" w:rsidRDefault="54C201F2" w14:paraId="1C9F6D7C" w14:textId="77777777">
      <w:pPr>
        <w:keepNext/>
        <w:spacing w:before="240" w:after="240"/>
      </w:pPr>
      <w:r>
        <w:rPr>
          <w:noProof/>
        </w:rPr>
        <w:drawing>
          <wp:inline distT="0" distB="0" distL="0" distR="0" wp14:anchorId="437BED9D" wp14:editId="7F0C2C50">
            <wp:extent cx="5724525" cy="3086100"/>
            <wp:effectExtent l="0" t="0" r="0" b="0"/>
            <wp:docPr id="9947504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50469" name="Picture 994750469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C201F2" w:rsidP="00425CF7" w:rsidRDefault="00425CF7" w14:paraId="40E44459" w14:textId="6031C7A9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7036F">
        <w:rPr>
          <w:noProof/>
        </w:rPr>
        <w:t>25</w:t>
      </w:r>
      <w:r>
        <w:fldChar w:fldCharType="end"/>
      </w:r>
      <w:r>
        <w:t xml:space="preserve"> Vendor (Provider) request received in the back office</w:t>
      </w:r>
    </w:p>
    <w:p w:rsidR="002723AF" w:rsidP="002723AF" w:rsidRDefault="002723AF" w14:paraId="3246AA51" w14:textId="77777777">
      <w:pPr>
        <w:ind w:left="720" w:hanging="360"/>
        <w:rPr>
          <w:rFonts w:eastAsia="Raleway" w:cs="Raleway"/>
          <w:szCs w:val="22"/>
        </w:rPr>
      </w:pPr>
    </w:p>
    <w:p w:rsidR="002723AF" w:rsidP="002723AF" w:rsidRDefault="002723AF" w14:paraId="4E119579" w14:textId="77777777">
      <w:pPr>
        <w:ind w:left="720" w:hanging="360"/>
        <w:rPr>
          <w:rFonts w:eastAsia="Raleway" w:cs="Raleway"/>
          <w:szCs w:val="22"/>
        </w:rPr>
      </w:pPr>
    </w:p>
    <w:p w:rsidR="002723AF" w:rsidP="002723AF" w:rsidRDefault="002723AF" w14:paraId="030452B0" w14:textId="77777777">
      <w:pPr>
        <w:ind w:left="720" w:hanging="360"/>
        <w:rPr>
          <w:rFonts w:eastAsia="Raleway" w:cs="Raleway"/>
          <w:szCs w:val="22"/>
        </w:rPr>
      </w:pPr>
    </w:p>
    <w:p w:rsidR="002723AF" w:rsidP="002723AF" w:rsidRDefault="002723AF" w14:paraId="0103A937" w14:textId="77777777">
      <w:pPr>
        <w:ind w:left="720" w:hanging="360"/>
        <w:rPr>
          <w:rFonts w:eastAsia="Raleway" w:cs="Raleway"/>
          <w:szCs w:val="22"/>
        </w:rPr>
      </w:pPr>
    </w:p>
    <w:p w:rsidR="002723AF" w:rsidP="002723AF" w:rsidRDefault="002723AF" w14:paraId="21B7B41D" w14:textId="77777777">
      <w:pPr>
        <w:ind w:left="720" w:hanging="360"/>
        <w:rPr>
          <w:rFonts w:eastAsia="Raleway" w:cs="Raleway"/>
          <w:szCs w:val="22"/>
        </w:rPr>
      </w:pPr>
    </w:p>
    <w:p w:rsidR="002723AF" w:rsidP="002723AF" w:rsidRDefault="002723AF" w14:paraId="5FF9E43C" w14:textId="77777777">
      <w:pPr>
        <w:ind w:left="720" w:hanging="360"/>
        <w:rPr>
          <w:rFonts w:eastAsia="Raleway" w:cs="Raleway"/>
          <w:szCs w:val="22"/>
        </w:rPr>
      </w:pPr>
    </w:p>
    <w:p w:rsidR="002723AF" w:rsidP="002723AF" w:rsidRDefault="002723AF" w14:paraId="273C8EB2" w14:textId="77777777">
      <w:pPr>
        <w:ind w:left="720" w:hanging="360"/>
        <w:rPr>
          <w:rFonts w:eastAsia="Raleway" w:cs="Raleway"/>
          <w:szCs w:val="22"/>
        </w:rPr>
      </w:pPr>
    </w:p>
    <w:p w:rsidR="002723AF" w:rsidP="002723AF" w:rsidRDefault="002723AF" w14:paraId="46CACBB2" w14:textId="77777777">
      <w:pPr>
        <w:ind w:left="720" w:hanging="360"/>
        <w:rPr>
          <w:rFonts w:eastAsia="Raleway" w:cs="Raleway"/>
          <w:szCs w:val="22"/>
        </w:rPr>
      </w:pPr>
    </w:p>
    <w:p w:rsidR="002723AF" w:rsidP="002723AF" w:rsidRDefault="002723AF" w14:paraId="1B2A1880" w14:textId="77777777">
      <w:pPr>
        <w:ind w:left="720" w:hanging="360"/>
        <w:rPr>
          <w:rFonts w:eastAsia="Raleway" w:cs="Raleway"/>
          <w:szCs w:val="22"/>
        </w:rPr>
      </w:pPr>
    </w:p>
    <w:p w:rsidR="002723AF" w:rsidP="002723AF" w:rsidRDefault="002723AF" w14:paraId="02228FCA" w14:textId="77777777">
      <w:pPr>
        <w:ind w:left="720" w:hanging="360"/>
        <w:rPr>
          <w:rFonts w:eastAsia="Raleway" w:cs="Raleway"/>
          <w:szCs w:val="22"/>
        </w:rPr>
      </w:pPr>
    </w:p>
    <w:p w:rsidR="002723AF" w:rsidP="002723AF" w:rsidRDefault="002723AF" w14:paraId="3A04C2FB" w14:textId="77777777">
      <w:pPr>
        <w:ind w:left="720" w:hanging="360"/>
        <w:rPr>
          <w:rFonts w:eastAsia="Raleway" w:cs="Raleway"/>
          <w:szCs w:val="22"/>
        </w:rPr>
      </w:pPr>
    </w:p>
    <w:p w:rsidR="002723AF" w:rsidP="002723AF" w:rsidRDefault="002723AF" w14:paraId="462617D3" w14:textId="77777777">
      <w:pPr>
        <w:ind w:left="720" w:hanging="360"/>
        <w:rPr>
          <w:rFonts w:eastAsia="Raleway" w:cs="Raleway"/>
          <w:szCs w:val="22"/>
        </w:rPr>
      </w:pPr>
    </w:p>
    <w:p w:rsidR="002723AF" w:rsidP="002723AF" w:rsidRDefault="002723AF" w14:paraId="6F22C424" w14:textId="77777777">
      <w:pPr>
        <w:ind w:left="720" w:hanging="360"/>
        <w:rPr>
          <w:rFonts w:eastAsia="Raleway" w:cs="Raleway"/>
          <w:szCs w:val="22"/>
        </w:rPr>
      </w:pPr>
    </w:p>
    <w:p w:rsidR="002723AF" w:rsidP="002723AF" w:rsidRDefault="002723AF" w14:paraId="55064DDA" w14:textId="77777777">
      <w:pPr>
        <w:ind w:left="720" w:hanging="360"/>
        <w:rPr>
          <w:rFonts w:eastAsia="Raleway" w:cs="Raleway"/>
          <w:szCs w:val="22"/>
        </w:rPr>
      </w:pPr>
    </w:p>
    <w:p w:rsidR="002723AF" w:rsidP="002723AF" w:rsidRDefault="002723AF" w14:paraId="1B1AAEAC" w14:textId="77777777">
      <w:pPr>
        <w:ind w:left="720" w:hanging="360"/>
        <w:rPr>
          <w:rFonts w:eastAsia="Raleway" w:cs="Raleway"/>
          <w:szCs w:val="22"/>
        </w:rPr>
      </w:pPr>
    </w:p>
    <w:p w:rsidR="002723AF" w:rsidP="002723AF" w:rsidRDefault="002723AF" w14:paraId="7D8C9F60" w14:textId="77777777">
      <w:pPr>
        <w:ind w:left="720" w:hanging="360"/>
        <w:rPr>
          <w:rFonts w:eastAsia="Raleway" w:cs="Raleway"/>
          <w:szCs w:val="22"/>
        </w:rPr>
      </w:pPr>
    </w:p>
    <w:p w:rsidR="002723AF" w:rsidP="002723AF" w:rsidRDefault="002723AF" w14:paraId="0BA5D1D3" w14:textId="77777777">
      <w:pPr>
        <w:ind w:left="720" w:hanging="360"/>
        <w:rPr>
          <w:rFonts w:eastAsia="Raleway" w:cs="Raleway"/>
          <w:szCs w:val="22"/>
        </w:rPr>
      </w:pPr>
    </w:p>
    <w:p w:rsidR="002723AF" w:rsidP="002723AF" w:rsidRDefault="002723AF" w14:paraId="0F0EF891" w14:textId="77777777">
      <w:pPr>
        <w:ind w:left="720" w:hanging="360"/>
        <w:rPr>
          <w:rFonts w:eastAsia="Raleway" w:cs="Raleway"/>
          <w:szCs w:val="22"/>
        </w:rPr>
      </w:pPr>
    </w:p>
    <w:p w:rsidR="002723AF" w:rsidP="002723AF" w:rsidRDefault="002723AF" w14:paraId="7C5F4537" w14:textId="77777777">
      <w:pPr>
        <w:ind w:left="720" w:hanging="360"/>
        <w:rPr>
          <w:rFonts w:eastAsia="Raleway" w:cs="Raleway"/>
          <w:szCs w:val="22"/>
        </w:rPr>
      </w:pPr>
    </w:p>
    <w:p w:rsidR="002723AF" w:rsidP="002723AF" w:rsidRDefault="002723AF" w14:paraId="0DFA6FA3" w14:textId="77777777">
      <w:pPr>
        <w:ind w:left="720" w:hanging="360"/>
        <w:rPr>
          <w:rFonts w:eastAsia="Raleway" w:cs="Raleway"/>
          <w:szCs w:val="22"/>
        </w:rPr>
      </w:pPr>
    </w:p>
    <w:p w:rsidR="002723AF" w:rsidP="002723AF" w:rsidRDefault="002723AF" w14:paraId="2C67B767" w14:textId="77777777">
      <w:pPr>
        <w:ind w:left="720" w:hanging="360"/>
        <w:rPr>
          <w:rFonts w:eastAsia="Raleway" w:cs="Raleway"/>
          <w:szCs w:val="22"/>
        </w:rPr>
      </w:pPr>
    </w:p>
    <w:p w:rsidR="002723AF" w:rsidP="53220013" w:rsidRDefault="002723AF" w14:paraId="1AA9A41B" w14:textId="77777777">
      <w:pPr>
        <w:ind w:left="720" w:hanging="360"/>
        <w:rPr>
          <w:rFonts w:eastAsia="Raleway" w:cs="Raleway"/>
        </w:rPr>
      </w:pPr>
    </w:p>
    <w:p w:rsidR="53220013" w:rsidP="53220013" w:rsidRDefault="53220013" w14:paraId="661AFF54" w14:textId="36ED94D8">
      <w:pPr>
        <w:ind w:left="720" w:hanging="360"/>
        <w:rPr>
          <w:rFonts w:eastAsia="Raleway" w:cs="Raleway"/>
        </w:rPr>
      </w:pPr>
    </w:p>
    <w:p w:rsidR="53220013" w:rsidP="53220013" w:rsidRDefault="53220013" w14:paraId="3A3DFD6D" w14:textId="699563B7">
      <w:pPr>
        <w:ind w:left="720" w:hanging="360"/>
        <w:rPr>
          <w:rFonts w:eastAsia="Raleway" w:cs="Raleway"/>
        </w:rPr>
      </w:pPr>
    </w:p>
    <w:p w:rsidR="53220013" w:rsidP="53220013" w:rsidRDefault="53220013" w14:paraId="41C4474D" w14:textId="42782865">
      <w:pPr>
        <w:ind w:left="720" w:hanging="360"/>
        <w:rPr>
          <w:rFonts w:eastAsia="Raleway" w:cs="Raleway"/>
        </w:rPr>
      </w:pPr>
    </w:p>
    <w:p w:rsidRPr="002723AF" w:rsidR="002723AF" w:rsidP="002723AF" w:rsidRDefault="002723AF" w14:paraId="78EC053C" w14:textId="77777777">
      <w:pPr>
        <w:ind w:left="720" w:hanging="360"/>
        <w:rPr>
          <w:rFonts w:eastAsia="Raleway" w:cs="Raleway"/>
          <w:szCs w:val="22"/>
        </w:rPr>
      </w:pPr>
    </w:p>
    <w:p w:rsidR="4A624E7B" w:rsidP="5401BA4F" w:rsidRDefault="4A624E7B" w14:paraId="1B86EFDF" w14:textId="66BE6C1E">
      <w:pPr>
        <w:pStyle w:val="ListParagraph"/>
        <w:rPr>
          <w:rFonts w:eastAsia="Raleway" w:cs="Raleway"/>
          <w:szCs w:val="22"/>
        </w:rPr>
      </w:pPr>
      <w:r w:rsidRPr="5401BA4F">
        <w:rPr>
          <w:rFonts w:eastAsia="Raleway" w:cs="Raleway"/>
          <w:szCs w:val="22"/>
        </w:rPr>
        <w:t>The provider can add his services and then update the base price for each service he added per km.</w:t>
      </w:r>
    </w:p>
    <w:p w:rsidR="4A624E7B" w:rsidP="5401BA4F" w:rsidRDefault="4A624E7B" w14:paraId="20524B56" w14:textId="53FA069D">
      <w:pPr>
        <w:pStyle w:val="ListParagraph"/>
        <w:rPr>
          <w:rFonts w:eastAsia="Raleway" w:cs="Raleway"/>
          <w:szCs w:val="22"/>
        </w:rPr>
      </w:pPr>
      <w:r w:rsidRPr="5D64B167" w:rsidR="4A624E7B">
        <w:rPr>
          <w:rFonts w:eastAsia="Raleway" w:cs="Raleway"/>
        </w:rPr>
        <w:t>After adding the services provided can update the prices for each zone</w:t>
      </w:r>
    </w:p>
    <w:p w:rsidR="0B347BED" w:rsidP="5D64B167" w:rsidRDefault="0B347BED" w14:paraId="01E325A2" w14:textId="28C30690">
      <w:pPr>
        <w:pStyle w:val="ListParagraph"/>
        <w:rPr>
          <w:rFonts w:eastAsia="Raleway" w:cs="Raleway"/>
        </w:rPr>
      </w:pPr>
      <w:r w:rsidRPr="5D64B167" w:rsidR="0B347BED">
        <w:rPr>
          <w:rFonts w:ascii="Raleway" w:hAnsi="Raleway" w:eastAsia="Raleway" w:cs="Raleway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The provider can also activate zones by </w:t>
      </w:r>
      <w:r w:rsidRPr="5D64B167" w:rsidR="2A9EAFBE">
        <w:rPr>
          <w:rFonts w:ascii="Raleway" w:hAnsi="Raleway" w:eastAsia="Raleway" w:cs="Raleway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selecting</w:t>
      </w:r>
      <w:r w:rsidRPr="5D64B167" w:rsidR="0B347BED">
        <w:rPr>
          <w:rFonts w:ascii="Raleway" w:hAnsi="Raleway" w:eastAsia="Raleway" w:cs="Raleway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 the operation zone and the</w:t>
      </w:r>
      <w:r w:rsidRPr="5D64B167" w:rsidR="6852B013">
        <w:rPr>
          <w:rFonts w:ascii="Raleway" w:hAnsi="Raleway" w:eastAsia="Raleway" w:cs="Raleway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n in how much KM he can work and then zones within </w:t>
      </w:r>
      <w:r w:rsidRPr="5D64B167" w:rsidR="6852B013">
        <w:rPr>
          <w:rFonts w:ascii="Raleway" w:hAnsi="Raleway" w:eastAsia="Raleway" w:cs="Raleway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100km</w:t>
      </w:r>
      <w:r w:rsidRPr="5D64B167" w:rsidR="6852B013">
        <w:rPr>
          <w:rFonts w:ascii="Raleway" w:hAnsi="Raleway" w:eastAsia="Raleway" w:cs="Raleway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 activated automatically.</w:t>
      </w:r>
    </w:p>
    <w:p w:rsidR="003B4EEE" w:rsidP="003B4EEE" w:rsidRDefault="4A624E7B" w14:paraId="6D677AEC" w14:textId="77777777">
      <w:pPr>
        <w:keepNext/>
        <w:spacing w:before="240" w:after="240"/>
      </w:pPr>
      <w:r>
        <w:rPr>
          <w:noProof/>
        </w:rPr>
        <w:drawing>
          <wp:inline distT="0" distB="0" distL="0" distR="0" wp14:anchorId="6E974184" wp14:editId="629C7989">
            <wp:extent cx="5724525" cy="3676650"/>
            <wp:effectExtent l="0" t="0" r="0" b="0"/>
            <wp:docPr id="8019318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31854" name="Picture 801931854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624E7B" w:rsidP="003B4EEE" w:rsidRDefault="003B4EEE" w14:paraId="05B2E06B" w14:textId="4D81FC71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7036F">
        <w:rPr>
          <w:noProof/>
        </w:rPr>
        <w:t>26</w:t>
      </w:r>
      <w:r>
        <w:fldChar w:fldCharType="end"/>
      </w:r>
      <w:r>
        <w:rPr>
          <w:rFonts w:hint="cs"/>
          <w:rtl/>
        </w:rPr>
        <w:t xml:space="preserve"> </w:t>
      </w:r>
      <w:r>
        <w:t>Price matrix to be updatable by the vendor (provider)</w:t>
      </w:r>
    </w:p>
    <w:p w:rsidR="002723AF" w:rsidP="002723AF" w:rsidRDefault="002723AF" w14:paraId="2276FC79" w14:textId="77777777">
      <w:pPr>
        <w:rPr>
          <w:rFonts w:eastAsia="Raleway" w:cs="Raleway"/>
          <w:b/>
          <w:bCs/>
          <w:szCs w:val="22"/>
        </w:rPr>
      </w:pPr>
    </w:p>
    <w:p w:rsidR="002723AF" w:rsidP="002723AF" w:rsidRDefault="002723AF" w14:paraId="127746DC" w14:textId="77777777">
      <w:pPr>
        <w:rPr>
          <w:rFonts w:eastAsia="Raleway" w:cs="Raleway"/>
          <w:b/>
          <w:bCs/>
          <w:szCs w:val="22"/>
        </w:rPr>
      </w:pPr>
    </w:p>
    <w:p w:rsidR="002723AF" w:rsidP="002723AF" w:rsidRDefault="002723AF" w14:paraId="0974DAB9" w14:textId="77777777">
      <w:pPr>
        <w:rPr>
          <w:rFonts w:eastAsia="Raleway" w:cs="Raleway"/>
          <w:b/>
          <w:bCs/>
          <w:szCs w:val="22"/>
        </w:rPr>
      </w:pPr>
    </w:p>
    <w:p w:rsidR="002723AF" w:rsidP="002723AF" w:rsidRDefault="002723AF" w14:paraId="513EC95B" w14:textId="77777777">
      <w:pPr>
        <w:rPr>
          <w:rFonts w:eastAsia="Raleway" w:cs="Raleway"/>
          <w:b/>
          <w:bCs/>
          <w:szCs w:val="22"/>
        </w:rPr>
      </w:pPr>
    </w:p>
    <w:p w:rsidR="002723AF" w:rsidP="002723AF" w:rsidRDefault="002723AF" w14:paraId="00682964" w14:textId="77777777">
      <w:pPr>
        <w:rPr>
          <w:rFonts w:eastAsia="Raleway" w:cs="Raleway"/>
          <w:b/>
          <w:bCs/>
          <w:szCs w:val="22"/>
        </w:rPr>
      </w:pPr>
    </w:p>
    <w:p w:rsidR="002723AF" w:rsidP="002723AF" w:rsidRDefault="002723AF" w14:paraId="5F75322E" w14:textId="77777777">
      <w:pPr>
        <w:rPr>
          <w:rFonts w:eastAsia="Raleway" w:cs="Raleway"/>
          <w:b/>
          <w:bCs/>
          <w:szCs w:val="22"/>
        </w:rPr>
      </w:pPr>
    </w:p>
    <w:p w:rsidR="002723AF" w:rsidP="002723AF" w:rsidRDefault="002723AF" w14:paraId="28E89E72" w14:textId="77777777">
      <w:pPr>
        <w:rPr>
          <w:rFonts w:eastAsia="Raleway" w:cs="Raleway"/>
          <w:b/>
          <w:bCs/>
          <w:szCs w:val="22"/>
        </w:rPr>
      </w:pPr>
    </w:p>
    <w:p w:rsidR="002723AF" w:rsidP="002723AF" w:rsidRDefault="002723AF" w14:paraId="2005DAF7" w14:textId="77777777">
      <w:pPr>
        <w:rPr>
          <w:rFonts w:eastAsia="Raleway" w:cs="Raleway"/>
          <w:b/>
          <w:bCs/>
          <w:szCs w:val="22"/>
        </w:rPr>
      </w:pPr>
    </w:p>
    <w:p w:rsidR="002723AF" w:rsidP="002723AF" w:rsidRDefault="002723AF" w14:paraId="7C5C4AF4" w14:textId="77777777">
      <w:pPr>
        <w:rPr>
          <w:rFonts w:eastAsia="Raleway" w:cs="Raleway"/>
          <w:b/>
          <w:bCs/>
          <w:szCs w:val="22"/>
        </w:rPr>
      </w:pPr>
    </w:p>
    <w:p w:rsidR="002723AF" w:rsidP="002723AF" w:rsidRDefault="002723AF" w14:paraId="54395F21" w14:textId="77777777">
      <w:pPr>
        <w:rPr>
          <w:rFonts w:eastAsia="Raleway" w:cs="Raleway"/>
          <w:b/>
          <w:bCs/>
          <w:szCs w:val="22"/>
        </w:rPr>
      </w:pPr>
    </w:p>
    <w:p w:rsidR="002723AF" w:rsidP="002723AF" w:rsidRDefault="002723AF" w14:paraId="73699BDF" w14:textId="77777777">
      <w:pPr>
        <w:rPr>
          <w:rFonts w:eastAsia="Raleway" w:cs="Raleway"/>
          <w:b/>
          <w:bCs/>
          <w:szCs w:val="22"/>
        </w:rPr>
      </w:pPr>
    </w:p>
    <w:p w:rsidR="002723AF" w:rsidP="002723AF" w:rsidRDefault="002723AF" w14:paraId="1950202E" w14:textId="77777777">
      <w:pPr>
        <w:rPr>
          <w:rFonts w:eastAsia="Raleway" w:cs="Raleway"/>
          <w:b/>
          <w:bCs/>
          <w:szCs w:val="22"/>
        </w:rPr>
      </w:pPr>
    </w:p>
    <w:p w:rsidR="002723AF" w:rsidP="002723AF" w:rsidRDefault="002723AF" w14:paraId="409C0300" w14:textId="77777777">
      <w:pPr>
        <w:rPr>
          <w:rFonts w:eastAsia="Raleway" w:cs="Raleway"/>
          <w:b/>
          <w:bCs/>
          <w:szCs w:val="22"/>
        </w:rPr>
      </w:pPr>
    </w:p>
    <w:p w:rsidR="002723AF" w:rsidP="002723AF" w:rsidRDefault="002723AF" w14:paraId="7A1FB82A" w14:textId="77777777">
      <w:pPr>
        <w:rPr>
          <w:rFonts w:eastAsia="Raleway" w:cs="Raleway"/>
          <w:b/>
          <w:bCs/>
          <w:szCs w:val="22"/>
        </w:rPr>
      </w:pPr>
    </w:p>
    <w:p w:rsidR="002723AF" w:rsidP="002723AF" w:rsidRDefault="002723AF" w14:paraId="65584826" w14:textId="77777777">
      <w:pPr>
        <w:rPr>
          <w:rFonts w:eastAsia="Raleway" w:cs="Raleway"/>
          <w:b/>
          <w:bCs/>
          <w:szCs w:val="22"/>
        </w:rPr>
      </w:pPr>
    </w:p>
    <w:p w:rsidR="002723AF" w:rsidP="002723AF" w:rsidRDefault="002723AF" w14:paraId="2A2A6509" w14:textId="77777777">
      <w:pPr>
        <w:rPr>
          <w:rFonts w:eastAsia="Raleway" w:cs="Raleway"/>
          <w:b/>
          <w:bCs/>
          <w:szCs w:val="22"/>
        </w:rPr>
      </w:pPr>
    </w:p>
    <w:p w:rsidR="002723AF" w:rsidP="002723AF" w:rsidRDefault="002723AF" w14:paraId="4BF98B1D" w14:textId="77777777">
      <w:pPr>
        <w:rPr>
          <w:rFonts w:eastAsia="Raleway" w:cs="Raleway"/>
          <w:b/>
          <w:bCs/>
          <w:szCs w:val="22"/>
        </w:rPr>
      </w:pPr>
    </w:p>
    <w:p w:rsidR="002723AF" w:rsidP="53220013" w:rsidRDefault="002723AF" w14:paraId="154AE1F0" w14:textId="77777777">
      <w:pPr>
        <w:rPr>
          <w:rFonts w:eastAsia="Raleway" w:cs="Raleway"/>
          <w:b w:val="1"/>
          <w:bCs w:val="1"/>
        </w:rPr>
      </w:pPr>
    </w:p>
    <w:p w:rsidR="53220013" w:rsidP="53220013" w:rsidRDefault="53220013" w14:paraId="2328C9A6" w14:textId="4CAF3D39">
      <w:pPr>
        <w:rPr>
          <w:rFonts w:eastAsia="Raleway" w:cs="Raleway"/>
          <w:b w:val="1"/>
          <w:bCs w:val="1"/>
        </w:rPr>
      </w:pPr>
    </w:p>
    <w:p w:rsidR="53220013" w:rsidP="53220013" w:rsidRDefault="53220013" w14:paraId="64568AE8" w14:textId="2A444D8D">
      <w:pPr>
        <w:rPr>
          <w:rFonts w:eastAsia="Raleway" w:cs="Raleway"/>
          <w:b w:val="1"/>
          <w:bCs w:val="1"/>
        </w:rPr>
      </w:pPr>
    </w:p>
    <w:p w:rsidR="002723AF" w:rsidP="002723AF" w:rsidRDefault="002723AF" w14:paraId="15C0C1DF" w14:textId="77777777">
      <w:pPr>
        <w:rPr>
          <w:rFonts w:eastAsia="Raleway" w:cs="Raleway"/>
          <w:b/>
          <w:bCs/>
          <w:szCs w:val="22"/>
        </w:rPr>
      </w:pPr>
    </w:p>
    <w:p w:rsidRPr="002723AF" w:rsidR="002723AF" w:rsidP="002723AF" w:rsidRDefault="002723AF" w14:paraId="34A4C208" w14:textId="77777777">
      <w:pPr>
        <w:rPr>
          <w:rFonts w:eastAsia="Raleway" w:cs="Raleway"/>
          <w:b/>
          <w:bCs/>
          <w:szCs w:val="22"/>
        </w:rPr>
      </w:pPr>
    </w:p>
    <w:p w:rsidR="4A624E7B" w:rsidP="5401BA4F" w:rsidRDefault="4A624E7B" w14:paraId="1B288A29" w14:textId="1191D3CC">
      <w:pPr>
        <w:pStyle w:val="ListParagraph"/>
        <w:rPr>
          <w:rFonts w:eastAsia="Raleway" w:cs="Raleway"/>
          <w:b/>
          <w:bCs/>
          <w:szCs w:val="22"/>
        </w:rPr>
      </w:pPr>
      <w:r w:rsidRPr="5401BA4F">
        <w:rPr>
          <w:rFonts w:eastAsia="Raleway" w:cs="Raleway"/>
          <w:szCs w:val="22"/>
        </w:rPr>
        <w:t xml:space="preserve">Provider can only mark service as </w:t>
      </w:r>
      <w:r w:rsidRPr="5401BA4F">
        <w:rPr>
          <w:rFonts w:eastAsia="Raleway" w:cs="Raleway"/>
          <w:b/>
          <w:bCs/>
          <w:szCs w:val="22"/>
        </w:rPr>
        <w:t>Available / Not Available</w:t>
      </w:r>
    </w:p>
    <w:p w:rsidR="4A624E7B" w:rsidP="5401BA4F" w:rsidRDefault="4A624E7B" w14:paraId="6604E93B" w14:textId="6E0F53CB">
      <w:pPr>
        <w:pStyle w:val="ListParagraph"/>
        <w:rPr>
          <w:rFonts w:eastAsia="Raleway" w:cs="Raleway"/>
          <w:szCs w:val="22"/>
        </w:rPr>
      </w:pPr>
      <w:r w:rsidRPr="5401BA4F">
        <w:rPr>
          <w:rFonts w:eastAsia="Raleway" w:cs="Raleway"/>
          <w:szCs w:val="22"/>
        </w:rPr>
        <w:t>Provider cannot delete service</w:t>
      </w:r>
    </w:p>
    <w:p w:rsidR="4A624E7B" w:rsidP="5401BA4F" w:rsidRDefault="4A624E7B" w14:paraId="0C33012A" w14:textId="309E2DF8">
      <w:pPr>
        <w:pStyle w:val="ListParagraph"/>
        <w:rPr>
          <w:rFonts w:eastAsia="Raleway" w:cs="Raleway"/>
          <w:szCs w:val="22"/>
        </w:rPr>
      </w:pPr>
      <w:r w:rsidRPr="5401BA4F">
        <w:rPr>
          <w:rFonts w:eastAsia="Raleway" w:cs="Raleway"/>
          <w:szCs w:val="22"/>
        </w:rPr>
        <w:t>The order will be assigned to the provider automatically after the provider selected by the customer</w:t>
      </w:r>
    </w:p>
    <w:p w:rsidR="20F6BC65" w:rsidP="02F769A7" w:rsidRDefault="37691865" w14:paraId="0C18DF58" w14:textId="140EA51F">
      <w:pPr>
        <w:pStyle w:val="ListParagraph"/>
        <w:rPr>
          <w:rFonts w:eastAsia="Raleway" w:cs="Raleway"/>
          <w:szCs w:val="22"/>
        </w:rPr>
      </w:pPr>
      <w:r w:rsidRPr="5401BA4F">
        <w:rPr>
          <w:rFonts w:eastAsia="Raleway" w:cs="Raleway"/>
          <w:szCs w:val="22"/>
        </w:rPr>
        <w:t>The vendor will start u</w:t>
      </w:r>
      <w:r w:rsidRPr="5401BA4F" w:rsidR="20F6BC65">
        <w:rPr>
          <w:rFonts w:eastAsia="Raleway" w:cs="Raleway"/>
          <w:szCs w:val="22"/>
        </w:rPr>
        <w:t>pdate order status at each step (Pickup started → Arrived →</w:t>
      </w:r>
      <w:r w:rsidRPr="5401BA4F" w:rsidR="4457FED9">
        <w:rPr>
          <w:rFonts w:eastAsia="Raleway" w:cs="Raleway"/>
          <w:szCs w:val="22"/>
        </w:rPr>
        <w:t>Pickup (by code confirmation)</w:t>
      </w:r>
      <w:r w:rsidRPr="5401BA4F" w:rsidR="20F6BC65">
        <w:rPr>
          <w:rFonts w:eastAsia="Raleway" w:cs="Raleway"/>
          <w:szCs w:val="22"/>
        </w:rPr>
        <w:t xml:space="preserve"> </w:t>
      </w:r>
      <w:r w:rsidRPr="5401BA4F" w:rsidR="0A4B2E35">
        <w:rPr>
          <w:rFonts w:eastAsia="Raleway" w:cs="Raleway"/>
          <w:szCs w:val="22"/>
        </w:rPr>
        <w:t>→Drop off (by code verification) →</w:t>
      </w:r>
      <w:r w:rsidRPr="5401BA4F" w:rsidR="20F6BC65">
        <w:rPr>
          <w:rFonts w:eastAsia="Raleway" w:cs="Raleway"/>
          <w:szCs w:val="22"/>
        </w:rPr>
        <w:t>Completed)</w:t>
      </w:r>
    </w:p>
    <w:p w:rsidR="00E865C1" w:rsidP="00E865C1" w:rsidRDefault="1A2F5395" w14:paraId="2695187D" w14:textId="77777777">
      <w:pPr>
        <w:keepNext/>
        <w:spacing w:before="240" w:after="240"/>
        <w:jc w:val="center"/>
      </w:pPr>
      <w:r>
        <w:rPr>
          <w:noProof/>
        </w:rPr>
        <w:drawing>
          <wp:inline distT="0" distB="0" distL="0" distR="0" wp14:anchorId="7F96590A" wp14:editId="7457D2E4">
            <wp:extent cx="5124450" cy="5724525"/>
            <wp:effectExtent l="0" t="0" r="0" b="0"/>
            <wp:docPr id="18047878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87846" name="Picture 1804787846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933EB" w:rsidR="1A2F5395" w:rsidP="00E865C1" w:rsidRDefault="00E865C1" w14:paraId="60BE303A" w14:textId="61C1CDBE">
      <w:pPr>
        <w:pStyle w:val="Caption"/>
        <w:jc w:val="center"/>
        <w:rPr>
          <w:color w:val="auto"/>
        </w:rPr>
      </w:pPr>
      <w:r w:rsidRPr="006933EB">
        <w:rPr>
          <w:color w:val="auto"/>
        </w:rPr>
        <w:t xml:space="preserve">Figure </w:t>
      </w:r>
      <w:r w:rsidRPr="006933EB">
        <w:rPr>
          <w:color w:val="auto"/>
        </w:rPr>
        <w:fldChar w:fldCharType="begin"/>
      </w:r>
      <w:r w:rsidRPr="006933EB">
        <w:rPr>
          <w:color w:val="auto"/>
        </w:rPr>
        <w:instrText xml:space="preserve"> SEQ Figure \* ARABIC </w:instrText>
      </w:r>
      <w:r w:rsidRPr="006933EB">
        <w:rPr>
          <w:color w:val="auto"/>
        </w:rPr>
        <w:fldChar w:fldCharType="separate"/>
      </w:r>
      <w:r w:rsidRPr="006933EB" w:rsidR="00F7036F">
        <w:rPr>
          <w:noProof/>
          <w:color w:val="auto"/>
        </w:rPr>
        <w:t>27</w:t>
      </w:r>
      <w:r w:rsidRPr="006933EB">
        <w:rPr>
          <w:color w:val="auto"/>
        </w:rPr>
        <w:fldChar w:fldCharType="end"/>
      </w:r>
      <w:r w:rsidRPr="006933EB">
        <w:rPr>
          <w:color w:val="auto"/>
        </w:rPr>
        <w:t xml:space="preserve"> </w:t>
      </w:r>
      <w:r w:rsidR="000458A6">
        <w:rPr>
          <w:color w:val="auto"/>
        </w:rPr>
        <w:t xml:space="preserve">Workflow </w:t>
      </w:r>
      <w:r w:rsidR="00262E13">
        <w:rPr>
          <w:color w:val="auto"/>
        </w:rPr>
        <w:t>diagram</w:t>
      </w:r>
      <w:r w:rsidR="002232C8">
        <w:rPr>
          <w:color w:val="auto"/>
        </w:rPr>
        <w:t xml:space="preserve"> for </w:t>
      </w:r>
      <w:r w:rsidRPr="006933EB">
        <w:rPr>
          <w:color w:val="auto"/>
        </w:rPr>
        <w:t>the main vendor execution steps</w:t>
      </w:r>
    </w:p>
    <w:p w:rsidRPr="000458A6" w:rsidR="00A57824" w:rsidP="5401BA4F" w:rsidRDefault="078DA0C2" w14:paraId="157A9043" w14:textId="44F9C3AC">
      <w:pPr>
        <w:pStyle w:val="ListParagraph"/>
        <w:rPr>
          <w:rFonts w:eastAsia="Raleway" w:cs="Raleway"/>
          <w:b/>
          <w:bCs/>
          <w:szCs w:val="22"/>
        </w:rPr>
      </w:pPr>
      <w:r w:rsidRPr="000458A6">
        <w:rPr>
          <w:rFonts w:eastAsia="Raleway" w:cs="Raleway"/>
          <w:b/>
          <w:bCs/>
          <w:szCs w:val="22"/>
        </w:rPr>
        <w:t>Execute add-ons:</w:t>
      </w:r>
    </w:p>
    <w:p w:rsidRPr="0080255A" w:rsidR="00A57824" w:rsidP="5401BA4F" w:rsidRDefault="078DA0C2" w14:paraId="42F02ACB" w14:textId="3E3F7264">
      <w:pPr>
        <w:pStyle w:val="ListParagraph"/>
        <w:ind w:left="1440"/>
        <w:rPr>
          <w:rFonts w:eastAsia="Raleway" w:cs="Raleway"/>
          <w:szCs w:val="22"/>
        </w:rPr>
      </w:pPr>
      <w:r w:rsidRPr="5401BA4F">
        <w:rPr>
          <w:rFonts w:eastAsia="Raleway" w:cs="Raleway"/>
          <w:szCs w:val="22"/>
        </w:rPr>
        <w:t xml:space="preserve">Based on the available add-ons selected in the </w:t>
      </w:r>
      <w:r w:rsidRPr="5401BA4F" w:rsidR="4B11983C">
        <w:rPr>
          <w:rFonts w:eastAsia="Raleway" w:cs="Raleway"/>
          <w:szCs w:val="22"/>
        </w:rPr>
        <w:t>service,</w:t>
      </w:r>
      <w:r w:rsidRPr="5401BA4F">
        <w:rPr>
          <w:rFonts w:eastAsia="Raleway" w:cs="Raleway"/>
          <w:szCs w:val="22"/>
        </w:rPr>
        <w:t xml:space="preserve"> vendor will execute them, before </w:t>
      </w:r>
      <w:r w:rsidRPr="5401BA4F" w:rsidR="3C36EE5F">
        <w:rPr>
          <w:rFonts w:eastAsia="Raleway" w:cs="Raleway"/>
          <w:szCs w:val="22"/>
        </w:rPr>
        <w:t>picking up</w:t>
      </w:r>
      <w:r w:rsidRPr="5401BA4F">
        <w:rPr>
          <w:rFonts w:eastAsia="Raleway" w:cs="Raleway"/>
          <w:szCs w:val="22"/>
        </w:rPr>
        <w:t xml:space="preserve"> add</w:t>
      </w:r>
      <w:r w:rsidRPr="5401BA4F" w:rsidR="6A925760">
        <w:rPr>
          <w:rFonts w:eastAsia="Raleway" w:cs="Raleway"/>
          <w:szCs w:val="22"/>
        </w:rPr>
        <w:t>-ons or after drop-off add-ons.</w:t>
      </w:r>
    </w:p>
    <w:p w:rsidRPr="0080255A" w:rsidR="00735A00" w:rsidP="5401BA4F" w:rsidRDefault="00735A00" w14:paraId="6A5AD09E" w14:textId="28E2A17B">
      <w:pPr>
        <w:pStyle w:val="paragraph"/>
        <w:keepNext/>
        <w:spacing w:before="0" w:beforeAutospacing="0" w:after="160" w:afterAutospacing="0" w:line="279" w:lineRule="auto"/>
        <w:jc w:val="left"/>
        <w:textAlignment w:val="baseline"/>
      </w:pPr>
    </w:p>
    <w:p w:rsidR="03D89ECE" w:rsidP="00EF6DC0" w:rsidRDefault="03D89ECE" w14:paraId="222D807A" w14:textId="12BC3DCB">
      <w:pPr>
        <w:pStyle w:val="Heading3"/>
        <w:rPr>
          <w:rStyle w:val="Strong"/>
          <w:b w:val="1"/>
          <w:bCs w:val="1"/>
        </w:rPr>
      </w:pPr>
      <w:bookmarkStart w:name="_Toc1588115450" w:id="30632324"/>
      <w:r w:rsidRPr="53220013" w:rsidR="03D89ECE">
        <w:rPr>
          <w:rStyle w:val="Strong"/>
          <w:b w:val="1"/>
          <w:bCs w:val="1"/>
        </w:rPr>
        <w:t>Management workflow</w:t>
      </w:r>
      <w:bookmarkEnd w:id="30632324"/>
    </w:p>
    <w:p w:rsidR="03D89ECE" w:rsidP="5401BA4F" w:rsidRDefault="03D89ECE" w14:paraId="51CD511B" w14:textId="4046A494">
      <w:pPr>
        <w:pStyle w:val="ListParagraph"/>
        <w:numPr>
          <w:ilvl w:val="0"/>
          <w:numId w:val="0"/>
        </w:numPr>
        <w:ind w:left="720"/>
      </w:pPr>
      <w:r w:rsidRPr="5401BA4F">
        <w:t>Management will use Odoo back office as the provider but with administration access right to the system</w:t>
      </w:r>
    </w:p>
    <w:p w:rsidR="03D89ECE" w:rsidP="5401BA4F" w:rsidRDefault="03D89ECE" w14:paraId="1DAC42D9" w14:textId="019C2CE0">
      <w:pPr>
        <w:pStyle w:val="ListParagraph"/>
        <w:rPr>
          <w:b/>
          <w:bCs/>
        </w:rPr>
      </w:pPr>
      <w:r w:rsidRPr="5401BA4F">
        <w:rPr>
          <w:b/>
          <w:bCs/>
        </w:rPr>
        <w:t>Define the services:</w:t>
      </w:r>
    </w:p>
    <w:p w:rsidR="03D89ECE" w:rsidP="5401BA4F" w:rsidRDefault="03D89ECE" w14:paraId="6D4B277E" w14:textId="1937BCCF">
      <w:pPr>
        <w:pStyle w:val="ListParagraph"/>
        <w:numPr>
          <w:ilvl w:val="0"/>
          <w:numId w:val="0"/>
        </w:numPr>
        <w:ind w:left="1080"/>
      </w:pPr>
      <w:r w:rsidRPr="5401BA4F">
        <w:t xml:space="preserve">Add </w:t>
      </w:r>
      <w:r w:rsidRPr="5401BA4F" w:rsidR="2B564874">
        <w:t>service</w:t>
      </w:r>
      <w:r w:rsidRPr="5401BA4F">
        <w:t xml:space="preserve"> types with name, picture, </w:t>
      </w:r>
    </w:p>
    <w:p w:rsidR="01B9ED43" w:rsidP="5401BA4F" w:rsidRDefault="01B9ED43" w14:paraId="3A3DE02D" w14:textId="4D1DCE82">
      <w:pPr>
        <w:pStyle w:val="ListParagraph"/>
        <w:rPr>
          <w:b/>
          <w:bCs/>
        </w:rPr>
      </w:pPr>
      <w:r w:rsidRPr="5401BA4F">
        <w:rPr>
          <w:b/>
          <w:bCs/>
        </w:rPr>
        <w:t>Addons types:</w:t>
      </w:r>
    </w:p>
    <w:p w:rsidR="01B9ED43" w:rsidP="5401BA4F" w:rsidRDefault="01B9ED43" w14:paraId="3F5A5A4D" w14:textId="3D0EB563">
      <w:pPr>
        <w:pStyle w:val="ListParagraph"/>
        <w:numPr>
          <w:ilvl w:val="0"/>
          <w:numId w:val="0"/>
        </w:numPr>
        <w:ind w:left="1080"/>
      </w:pPr>
      <w:r w:rsidRPr="5401BA4F">
        <w:t>Adding addons name, unit of measure, execution time (before pickup or after drop-off)</w:t>
      </w:r>
    </w:p>
    <w:p w:rsidR="552F0120" w:rsidP="5401BA4F" w:rsidRDefault="552F0120" w14:paraId="5DC9B61F" w14:textId="22B559ED">
      <w:pPr>
        <w:pStyle w:val="ListParagraph"/>
        <w:rPr>
          <w:b/>
          <w:bCs/>
        </w:rPr>
      </w:pPr>
      <w:r w:rsidRPr="5401BA4F">
        <w:rPr>
          <w:b/>
          <w:bCs/>
        </w:rPr>
        <w:t>Price matrix KMs for zones:</w:t>
      </w:r>
    </w:p>
    <w:p w:rsidR="552F0120" w:rsidP="5401BA4F" w:rsidRDefault="552F0120" w14:paraId="673E3ED2" w14:textId="5914A640">
      <w:pPr>
        <w:pStyle w:val="ListParagraph"/>
        <w:numPr>
          <w:ilvl w:val="0"/>
          <w:numId w:val="0"/>
        </w:numPr>
        <w:ind w:left="1080"/>
      </w:pPr>
      <w:r w:rsidRPr="5401BA4F">
        <w:t>Add and update zones and KMs between zones</w:t>
      </w:r>
    </w:p>
    <w:p w:rsidR="43D8E60F" w:rsidP="5401BA4F" w:rsidRDefault="43D8E60F" w14:paraId="4661EEC6" w14:textId="0A491F6E">
      <w:pPr>
        <w:pStyle w:val="ListParagraph"/>
        <w:rPr>
          <w:b/>
          <w:bCs/>
        </w:rPr>
      </w:pPr>
      <w:r w:rsidRPr="5401BA4F">
        <w:rPr>
          <w:b/>
          <w:bCs/>
        </w:rPr>
        <w:t>Update time frames (morning, afternoon, evening)</w:t>
      </w:r>
    </w:p>
    <w:p w:rsidR="3F1325A4" w:rsidP="5401BA4F" w:rsidRDefault="3F1325A4" w14:paraId="27C76407" w14:textId="2B1222CC">
      <w:pPr>
        <w:pStyle w:val="ListParagraph"/>
        <w:rPr>
          <w:b/>
          <w:bCs/>
        </w:rPr>
      </w:pPr>
      <w:r w:rsidRPr="5401BA4F">
        <w:rPr>
          <w:b/>
          <w:bCs/>
        </w:rPr>
        <w:t>Provider (vendor) request approval:</w:t>
      </w:r>
    </w:p>
    <w:p w:rsidR="3F1325A4" w:rsidP="5401BA4F" w:rsidRDefault="3F1325A4" w14:paraId="1A2EA141" w14:textId="35CAA1D7">
      <w:pPr>
        <w:pStyle w:val="ListParagraph"/>
        <w:numPr>
          <w:ilvl w:val="0"/>
          <w:numId w:val="0"/>
        </w:numPr>
        <w:ind w:left="1080"/>
      </w:pPr>
      <w:r w:rsidRPr="5401BA4F">
        <w:t xml:space="preserve">Review and approve vendor request to join </w:t>
      </w:r>
      <w:proofErr w:type="spellStart"/>
      <w:r w:rsidRPr="5401BA4F">
        <w:t>LogSpace</w:t>
      </w:r>
      <w:proofErr w:type="spellEnd"/>
    </w:p>
    <w:p w:rsidR="6DEFC9F8" w:rsidP="5401BA4F" w:rsidRDefault="6DEFC9F8" w14:paraId="4FEDF23D" w14:textId="7E7819C7">
      <w:pPr>
        <w:pStyle w:val="ListParagraph"/>
        <w:rPr>
          <w:b/>
          <w:bCs/>
        </w:rPr>
      </w:pPr>
      <w:r w:rsidRPr="5401BA4F">
        <w:rPr>
          <w:b/>
          <w:bCs/>
        </w:rPr>
        <w:t>Create users for providers to use the platform</w:t>
      </w:r>
    </w:p>
    <w:p w:rsidR="3F1325A4" w:rsidP="5401BA4F" w:rsidRDefault="3F1325A4" w14:paraId="7B23574F" w14:textId="4453F4A3">
      <w:pPr>
        <w:pStyle w:val="ListParagraph"/>
        <w:rPr>
          <w:b/>
          <w:bCs/>
        </w:rPr>
      </w:pPr>
      <w:r w:rsidRPr="5401BA4F">
        <w:rPr>
          <w:b/>
          <w:bCs/>
        </w:rPr>
        <w:t>Provider payout:</w:t>
      </w:r>
    </w:p>
    <w:p w:rsidR="3F1325A4" w:rsidP="5401BA4F" w:rsidRDefault="3F1325A4" w14:paraId="3E8579B2" w14:textId="5C45F4ED">
      <w:pPr>
        <w:pStyle w:val="ListParagraph"/>
        <w:numPr>
          <w:ilvl w:val="0"/>
          <w:numId w:val="0"/>
        </w:numPr>
        <w:ind w:left="1080"/>
      </w:pPr>
      <w:r w:rsidRPr="5401BA4F">
        <w:t>Pay commissions to the vendors.</w:t>
      </w:r>
    </w:p>
    <w:p w:rsidR="3F1325A4" w:rsidP="5401BA4F" w:rsidRDefault="3F1325A4" w14:paraId="5BB55D42" w14:textId="090374E8">
      <w:pPr>
        <w:pStyle w:val="ListParagraph"/>
        <w:rPr>
          <w:b/>
          <w:bCs/>
        </w:rPr>
      </w:pPr>
      <w:r w:rsidRPr="5401BA4F">
        <w:rPr>
          <w:b/>
          <w:bCs/>
        </w:rPr>
        <w:t>Refund processing:</w:t>
      </w:r>
    </w:p>
    <w:p w:rsidR="3F1325A4" w:rsidP="5401BA4F" w:rsidRDefault="3F1325A4" w14:paraId="7E25164A" w14:textId="5240C4B3">
      <w:pPr>
        <w:pStyle w:val="ListParagraph"/>
        <w:numPr>
          <w:ilvl w:val="0"/>
          <w:numId w:val="0"/>
        </w:numPr>
        <w:ind w:left="1080"/>
      </w:pPr>
      <w:r w:rsidRPr="5401BA4F">
        <w:t>Process the refund amount to the customer posted on a valid refund request</w:t>
      </w:r>
      <w:r w:rsidRPr="5401BA4F" w:rsidR="0F407336">
        <w:t>.</w:t>
      </w:r>
    </w:p>
    <w:p w:rsidR="29066B35" w:rsidP="5401BA4F" w:rsidRDefault="29066B35" w14:paraId="214F2412" w14:textId="654FF6DB">
      <w:pPr>
        <w:pStyle w:val="ListParagraph"/>
        <w:rPr>
          <w:b/>
          <w:bCs/>
        </w:rPr>
      </w:pPr>
      <w:r w:rsidRPr="5401BA4F">
        <w:rPr>
          <w:b/>
          <w:bCs/>
        </w:rPr>
        <w:t xml:space="preserve">Ticket resolving </w:t>
      </w:r>
    </w:p>
    <w:p w:rsidR="29066B35" w:rsidP="5401BA4F" w:rsidRDefault="29066B35" w14:paraId="12740B81" w14:textId="227734F3">
      <w:pPr>
        <w:pStyle w:val="ListParagraph"/>
        <w:numPr>
          <w:ilvl w:val="0"/>
          <w:numId w:val="0"/>
        </w:numPr>
        <w:ind w:left="1080"/>
      </w:pPr>
      <w:r w:rsidRPr="5401BA4F">
        <w:t>Resolve a ticket and get back with the response to the customer</w:t>
      </w:r>
    </w:p>
    <w:p w:rsidR="5A869CCE" w:rsidP="5401BA4F" w:rsidRDefault="5A869CCE" w14:paraId="29291582" w14:textId="1BE6148E">
      <w:pPr>
        <w:pStyle w:val="ListParagraph"/>
        <w:rPr>
          <w:b/>
          <w:bCs/>
        </w:rPr>
      </w:pPr>
      <w:r w:rsidRPr="5401BA4F">
        <w:rPr>
          <w:b/>
          <w:bCs/>
        </w:rPr>
        <w:t>View reports and dashboards:</w:t>
      </w:r>
    </w:p>
    <w:p w:rsidR="5A869CCE" w:rsidP="5401BA4F" w:rsidRDefault="5A869CCE" w14:paraId="47936311" w14:textId="4BDC5F3B">
      <w:pPr>
        <w:pStyle w:val="ListParagraph"/>
        <w:numPr>
          <w:ilvl w:val="0"/>
          <w:numId w:val="0"/>
        </w:numPr>
        <w:ind w:left="1080"/>
      </w:pPr>
      <w:r w:rsidRPr="5401BA4F">
        <w:t>View the system statistics and dashboards,</w:t>
      </w:r>
    </w:p>
    <w:p w:rsidR="00D5051E" w:rsidP="00D5051E" w:rsidRDefault="78FAA901" w14:paraId="3E211CC6" w14:textId="77777777">
      <w:pPr>
        <w:pStyle w:val="paragraph"/>
        <w:keepNext/>
        <w:spacing w:after="160" w:line="279" w:lineRule="auto"/>
        <w:jc w:val="left"/>
      </w:pPr>
      <w:r>
        <w:rPr>
          <w:noProof/>
        </w:rPr>
        <w:drawing>
          <wp:inline distT="0" distB="0" distL="0" distR="0" wp14:anchorId="74240489" wp14:editId="227E24E9">
            <wp:extent cx="5724525" cy="3219450"/>
            <wp:effectExtent l="0" t="0" r="0" b="0"/>
            <wp:docPr id="1680171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7169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FAA901" w:rsidP="00582C48" w:rsidRDefault="00D5051E" w14:paraId="3B94B512" w14:textId="5836F72C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7036F">
        <w:rPr>
          <w:noProof/>
        </w:rPr>
        <w:t>28</w:t>
      </w:r>
      <w:r>
        <w:fldChar w:fldCharType="end"/>
      </w:r>
      <w:r>
        <w:t xml:space="preserve"> Prototype for the admin dashboard and statistics</w:t>
      </w:r>
    </w:p>
    <w:p w:rsidRPr="0080255A" w:rsidR="00A01269" w:rsidP="5401BA4F" w:rsidRDefault="00A01269" w14:paraId="45B642D6" w14:textId="5E656187">
      <w:pPr>
        <w:spacing w:after="160" w:line="279" w:lineRule="auto"/>
        <w:jc w:val="left"/>
      </w:pPr>
    </w:p>
    <w:p w:rsidR="000217C0" w:rsidP="00EF6DC0" w:rsidRDefault="000217C0" w14:paraId="05E1AC9E" w14:textId="431FC67B">
      <w:pPr>
        <w:pStyle w:val="Heading3"/>
        <w:rPr>
          <w:rStyle w:val="Strong"/>
          <w:b w:val="1"/>
          <w:bCs w:val="1"/>
        </w:rPr>
      </w:pPr>
      <w:bookmarkStart w:name="_Toc1104185283" w:id="2132222082"/>
      <w:r w:rsidRPr="53220013" w:rsidR="000217C0">
        <w:rPr>
          <w:rStyle w:val="Strong"/>
          <w:b w:val="1"/>
          <w:bCs w:val="1"/>
        </w:rPr>
        <w:t>System</w:t>
      </w:r>
      <w:r w:rsidRPr="53220013" w:rsidR="000217C0">
        <w:rPr>
          <w:rStyle w:val="Strong"/>
          <w:b w:val="1"/>
          <w:bCs w:val="1"/>
        </w:rPr>
        <w:t xml:space="preserve"> workflow</w:t>
      </w:r>
      <w:bookmarkEnd w:id="2132222082"/>
    </w:p>
    <w:p w:rsidR="00160DF7" w:rsidP="00160DF7" w:rsidRDefault="00160DF7" w14:paraId="406BD516" w14:textId="77777777">
      <w:pPr>
        <w:pStyle w:val="ListParagraph"/>
      </w:pPr>
      <w:r>
        <w:t>User will start search an order first</w:t>
      </w:r>
    </w:p>
    <w:p w:rsidR="00160DF7" w:rsidP="00160DF7" w:rsidRDefault="00160DF7" w14:paraId="03DA8FFA" w14:textId="77777777">
      <w:pPr>
        <w:pStyle w:val="ListParagraph"/>
      </w:pPr>
      <w:r>
        <w:t>Then the system will automatically create the draft sale order for the customer</w:t>
      </w:r>
    </w:p>
    <w:p w:rsidR="00160DF7" w:rsidP="00160DF7" w:rsidRDefault="00160DF7" w14:paraId="72D21B45" w14:textId="66835442">
      <w:pPr>
        <w:pStyle w:val="ListParagraph"/>
      </w:pPr>
      <w:r>
        <w:t xml:space="preserve">Then after the customer paid the order successfully, the system will create an invoice for the customer and a purchase order to the vendor </w:t>
      </w:r>
    </w:p>
    <w:p w:rsidRPr="00160DF7" w:rsidR="00160DF7" w:rsidP="00160DF7" w:rsidRDefault="00160DF7" w14:paraId="3D033DEF" w14:textId="1CA94924">
      <w:pPr>
        <w:pStyle w:val="ListParagraph"/>
      </w:pPr>
      <w:r>
        <w:t>After the vendor complete the order successfully the system will create a bill for the vendor</w:t>
      </w:r>
    </w:p>
    <w:p w:rsidR="00991FE0" w:rsidP="00991FE0" w:rsidRDefault="00991FE0" w14:paraId="23ADB3EE" w14:textId="77777777">
      <w:pPr>
        <w:keepNext/>
      </w:pPr>
      <w:r>
        <w:rPr>
          <w:noProof/>
          <w:lang w:eastAsia="ja-JP"/>
        </w:rPr>
        <w:drawing>
          <wp:inline distT="0" distB="0" distL="0" distR="0" wp14:anchorId="3676795A" wp14:editId="5B527526">
            <wp:extent cx="5715000" cy="2476500"/>
            <wp:effectExtent l="0" t="0" r="0" b="0"/>
            <wp:docPr id="12360882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88244" name="Picture 1236088244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0255A" w:rsidR="0B09C17B" w:rsidP="00160DF7" w:rsidRDefault="00991FE0" w14:paraId="19DDE814" w14:textId="4EF01BC5">
      <w:pPr>
        <w:pStyle w:val="Caption"/>
        <w:jc w:val="center"/>
        <w:rPr>
          <w:lang w:eastAsia="ja-JP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7036F">
        <w:rPr>
          <w:noProof/>
        </w:rPr>
        <w:t>29</w:t>
      </w:r>
      <w:r>
        <w:fldChar w:fldCharType="end"/>
      </w:r>
      <w:r>
        <w:t xml:space="preserve"> Order invoicing workflow</w:t>
      </w:r>
      <w:r w:rsidR="0072518E">
        <w:t xml:space="preserve"> diagram</w:t>
      </w:r>
      <w:r>
        <w:t xml:space="preserve"> between customer and vendor</w:t>
      </w:r>
      <w:r w:rsidR="008563EB">
        <w:t xml:space="preserve"> through the system</w:t>
      </w:r>
    </w:p>
    <w:p w:rsidR="00160DF7" w:rsidP="00A0599F" w:rsidRDefault="00160DF7" w14:paraId="37168CC1" w14:textId="77777777">
      <w:pPr>
        <w:pStyle w:val="Heading2"/>
        <w:numPr>
          <w:ilvl w:val="0"/>
          <w:numId w:val="0"/>
        </w:numPr>
        <w:ind w:left="1080"/>
      </w:pPr>
    </w:p>
    <w:p w:rsidR="00160DF7" w:rsidP="00160DF7" w:rsidRDefault="00160DF7" w14:paraId="4D1E1F5F" w14:textId="77777777"/>
    <w:p w:rsidR="00160DF7" w:rsidP="00160DF7" w:rsidRDefault="00160DF7" w14:paraId="66736433" w14:textId="77777777"/>
    <w:p w:rsidR="00160DF7" w:rsidP="00160DF7" w:rsidRDefault="00160DF7" w14:paraId="3A40CB3A" w14:textId="77777777"/>
    <w:p w:rsidR="00160DF7" w:rsidP="00160DF7" w:rsidRDefault="00160DF7" w14:paraId="296EA1A6" w14:textId="77777777"/>
    <w:p w:rsidR="00160DF7" w:rsidP="00160DF7" w:rsidRDefault="00160DF7" w14:paraId="64366275" w14:textId="77777777"/>
    <w:p w:rsidR="00160DF7" w:rsidP="00160DF7" w:rsidRDefault="00160DF7" w14:paraId="6E152719" w14:textId="77777777"/>
    <w:p w:rsidR="00160DF7" w:rsidP="00160DF7" w:rsidRDefault="00160DF7" w14:paraId="11CB45D2" w14:textId="77777777"/>
    <w:p w:rsidR="00160DF7" w:rsidP="00160DF7" w:rsidRDefault="00160DF7" w14:paraId="10C57E7D" w14:textId="77777777"/>
    <w:p w:rsidR="00160DF7" w:rsidP="00160DF7" w:rsidRDefault="00160DF7" w14:paraId="198B2B15" w14:textId="77777777"/>
    <w:p w:rsidR="00160DF7" w:rsidP="00160DF7" w:rsidRDefault="00160DF7" w14:paraId="2C659179" w14:textId="77777777"/>
    <w:p w:rsidR="00160DF7" w:rsidP="00160DF7" w:rsidRDefault="00160DF7" w14:paraId="1383626B" w14:textId="77777777"/>
    <w:p w:rsidR="00160DF7" w:rsidP="00160DF7" w:rsidRDefault="00160DF7" w14:paraId="26BB141A" w14:textId="77777777"/>
    <w:p w:rsidR="00160DF7" w:rsidP="00160DF7" w:rsidRDefault="00160DF7" w14:paraId="5D704D3C" w14:textId="77777777"/>
    <w:p w:rsidR="00160DF7" w:rsidP="00160DF7" w:rsidRDefault="00160DF7" w14:paraId="6CB2A477" w14:textId="77777777"/>
    <w:p w:rsidR="00160DF7" w:rsidP="00160DF7" w:rsidRDefault="00160DF7" w14:paraId="1EDB695E" w14:textId="77777777"/>
    <w:p w:rsidR="00160DF7" w:rsidP="00160DF7" w:rsidRDefault="00160DF7" w14:paraId="7F8DF31B" w14:textId="77777777"/>
    <w:p w:rsidRPr="00160DF7" w:rsidR="00160DF7" w:rsidP="00160DF7" w:rsidRDefault="00160DF7" w14:paraId="3914FDED" w14:textId="77777777"/>
    <w:p w:rsidR="53220013" w:rsidRDefault="53220013" w14:paraId="67818043" w14:textId="6671F3D6"/>
    <w:p w:rsidR="53220013" w:rsidRDefault="53220013" w14:paraId="3B226D5C" w14:textId="2A4D8C25"/>
    <w:p w:rsidR="53220013" w:rsidRDefault="53220013" w14:paraId="25A4E08E" w14:textId="2BC333F8"/>
    <w:p w:rsidR="53220013" w:rsidRDefault="53220013" w14:paraId="4DDB3E2B" w14:textId="46C3D612"/>
    <w:p w:rsidR="53220013" w:rsidRDefault="53220013" w14:paraId="54F89ADD" w14:textId="60C5F731"/>
    <w:p w:rsidR="00160DF7" w:rsidP="2F1D37AC" w:rsidRDefault="00160DF7" w14:paraId="39EBB85B" w14:textId="77777777"/>
    <w:p w:rsidR="00160DF7" w:rsidP="2F1D37AC" w:rsidRDefault="00160DF7" w14:paraId="2A0DD9A5" w14:textId="77777777"/>
    <w:p w:rsidR="00160DF7" w:rsidP="2F1D37AC" w:rsidRDefault="00160DF7" w14:paraId="2CB280A1" w14:textId="77777777"/>
    <w:p w:rsidR="00160DF7" w:rsidP="2F1D37AC" w:rsidRDefault="00160DF7" w14:paraId="521A5EEA" w14:textId="77777777"/>
    <w:p w:rsidR="00160DF7" w:rsidP="2F1D37AC" w:rsidRDefault="00160DF7" w14:paraId="2B4545A8" w14:textId="77777777"/>
    <w:p w:rsidR="5D64B167" w:rsidP="53220013" w:rsidRDefault="5D64B167" w14:paraId="7FE9F650" w14:textId="1112A28C">
      <w:pPr>
        <w:pStyle w:val="Normal"/>
      </w:pPr>
    </w:p>
    <w:p w:rsidR="5D64B167" w:rsidRDefault="5D64B167" w14:paraId="3E86B502" w14:textId="61D8BEAA"/>
    <w:p w:rsidRPr="0080255A" w:rsidR="28B30EE8" w:rsidP="28B30EE8" w:rsidRDefault="28B30EE8" w14:paraId="5AD8B1DA" w14:textId="1B349571"/>
    <w:p w:rsidRPr="0080255A" w:rsidR="00050F82" w:rsidP="00250989" w:rsidRDefault="24D19461" w14:paraId="6078F032" w14:textId="51FB784D">
      <w:pPr>
        <w:pStyle w:val="Heading1"/>
        <w:rPr/>
      </w:pPr>
      <w:bookmarkStart w:name="_Toc166166581" w:id="78"/>
      <w:bookmarkStart w:name="_Toc166168169" w:id="79"/>
      <w:bookmarkStart w:name="_Toc510820162" w:id="1044375362"/>
      <w:r w:rsidR="24D19461">
        <w:rPr/>
        <w:t xml:space="preserve">Critical Acceptance Criteria and </w:t>
      </w:r>
      <w:bookmarkEnd w:id="78"/>
      <w:bookmarkEnd w:id="79"/>
      <w:r w:rsidR="0423E76D">
        <w:rPr/>
        <w:t>Success Factors</w:t>
      </w:r>
      <w:bookmarkEnd w:id="1044375362"/>
    </w:p>
    <w:tbl>
      <w:tblPr>
        <w:tblStyle w:val="TableGrid"/>
        <w:tblW w:w="0" w:type="auto"/>
        <w:tblInd w:w="50" w:type="dxa"/>
        <w:tblLook w:val="04A0" w:firstRow="1" w:lastRow="0" w:firstColumn="1" w:lastColumn="0" w:noHBand="0" w:noVBand="1"/>
      </w:tblPr>
      <w:tblGrid>
        <w:gridCol w:w="3116"/>
        <w:gridCol w:w="5250"/>
      </w:tblGrid>
      <w:tr w:rsidRPr="0080255A" w:rsidR="004F1C9C" w:rsidTr="53220013" w14:paraId="15734655" w14:textId="77777777">
        <w:tc>
          <w:tcPr>
            <w:tcW w:w="3116" w:type="dxa"/>
            <w:shd w:val="clear" w:color="auto" w:fill="0F4761" w:themeFill="accent1" w:themeFillShade="BF"/>
            <w:tcMar/>
          </w:tcPr>
          <w:p w:rsidRPr="002D0195" w:rsidR="004F1C9C" w:rsidP="009F0616" w:rsidRDefault="00F4063C" w14:paraId="78310DE3" w14:textId="3791007F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2D0195">
              <w:rPr>
                <w:b/>
                <w:bCs/>
                <w:color w:val="FFFFFF" w:themeColor="background1"/>
                <w:sz w:val="20"/>
                <w:szCs w:val="20"/>
              </w:rPr>
              <w:t>Module</w:t>
            </w:r>
          </w:p>
        </w:tc>
        <w:tc>
          <w:tcPr>
            <w:tcW w:w="5250" w:type="dxa"/>
            <w:shd w:val="clear" w:color="auto" w:fill="0F4761" w:themeFill="accent1" w:themeFillShade="BF"/>
            <w:tcMar/>
          </w:tcPr>
          <w:p w:rsidRPr="002D0195" w:rsidR="004F1C9C" w:rsidP="009F0616" w:rsidRDefault="00F4063C" w14:paraId="0CEEA9AA" w14:textId="4155DCE0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2D0195">
              <w:rPr>
                <w:b/>
                <w:bCs/>
                <w:color w:val="FFFFFF" w:themeColor="background1"/>
                <w:sz w:val="20"/>
                <w:szCs w:val="20"/>
              </w:rPr>
              <w:t>Accounting</w:t>
            </w:r>
          </w:p>
        </w:tc>
      </w:tr>
      <w:tr w:rsidRPr="0080255A" w:rsidR="00951188" w:rsidTr="53220013" w14:paraId="78B85A83" w14:textId="77777777">
        <w:tc>
          <w:tcPr>
            <w:tcW w:w="3116" w:type="dxa"/>
            <w:vMerge w:val="restart"/>
            <w:tcMar/>
            <w:vAlign w:val="center"/>
          </w:tcPr>
          <w:p w:rsidRPr="002D0195" w:rsidR="00951188" w:rsidP="00951188" w:rsidRDefault="00951188" w14:paraId="5DE76283" w14:textId="05C4D001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LogSpace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F35E72">
              <w:rPr>
                <w:sz w:val="20"/>
                <w:szCs w:val="20"/>
              </w:rPr>
              <w:t>functionalities</w:t>
            </w:r>
          </w:p>
        </w:tc>
        <w:tc>
          <w:tcPr>
            <w:tcW w:w="5250" w:type="dxa"/>
            <w:tcMar/>
          </w:tcPr>
          <w:p w:rsidRPr="002D0195" w:rsidR="00951188" w:rsidP="00951188" w:rsidRDefault="00951188" w14:paraId="10BB33A1" w14:textId="087C99FF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 order request</w:t>
            </w:r>
          </w:p>
        </w:tc>
      </w:tr>
      <w:tr w:rsidRPr="0080255A" w:rsidR="00951188" w:rsidTr="53220013" w14:paraId="32A31935" w14:textId="77777777">
        <w:tc>
          <w:tcPr>
            <w:tcW w:w="3116" w:type="dxa"/>
            <w:vMerge/>
            <w:tcMar/>
          </w:tcPr>
          <w:p w:rsidRPr="002D0195" w:rsidR="00951188" w:rsidP="00951188" w:rsidRDefault="00951188" w14:paraId="5375482D" w14:textId="77777777">
            <w:pPr>
              <w:rPr>
                <w:sz w:val="20"/>
                <w:szCs w:val="20"/>
              </w:rPr>
            </w:pPr>
          </w:p>
        </w:tc>
        <w:tc>
          <w:tcPr>
            <w:tcW w:w="5250" w:type="dxa"/>
            <w:tcMar/>
          </w:tcPr>
          <w:p w:rsidRPr="002D0195" w:rsidR="00951188" w:rsidP="00951188" w:rsidRDefault="00951188" w14:paraId="555ED876" w14:textId="6ED9F8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 registration</w:t>
            </w:r>
          </w:p>
        </w:tc>
      </w:tr>
      <w:tr w:rsidRPr="0080255A" w:rsidR="00951188" w:rsidTr="53220013" w14:paraId="5FDB9C81" w14:textId="77777777">
        <w:tc>
          <w:tcPr>
            <w:tcW w:w="3116" w:type="dxa"/>
            <w:vMerge/>
            <w:tcMar/>
          </w:tcPr>
          <w:p w:rsidRPr="002D0195" w:rsidR="00951188" w:rsidP="00951188" w:rsidRDefault="00951188" w14:paraId="6D43CF20" w14:textId="77777777">
            <w:pPr>
              <w:rPr>
                <w:sz w:val="20"/>
                <w:szCs w:val="20"/>
              </w:rPr>
            </w:pPr>
          </w:p>
        </w:tc>
        <w:tc>
          <w:tcPr>
            <w:tcW w:w="5250" w:type="dxa"/>
            <w:tcMar/>
          </w:tcPr>
          <w:p w:rsidRPr="002D0195" w:rsidR="00951188" w:rsidP="00951188" w:rsidRDefault="00951188" w14:paraId="5D6DFEFA" w14:textId="09D597EE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Price matrix</w:t>
            </w:r>
          </w:p>
        </w:tc>
      </w:tr>
      <w:tr w:rsidRPr="0080255A" w:rsidR="00951188" w:rsidTr="53220013" w14:paraId="5DB6A4B7" w14:textId="77777777">
        <w:tc>
          <w:tcPr>
            <w:tcW w:w="3116" w:type="dxa"/>
            <w:vMerge/>
            <w:tcMar/>
          </w:tcPr>
          <w:p w:rsidRPr="002D0195" w:rsidR="00951188" w:rsidP="00951188" w:rsidRDefault="00951188" w14:paraId="070FD8FC" w14:textId="77777777">
            <w:pPr>
              <w:rPr>
                <w:sz w:val="20"/>
                <w:szCs w:val="20"/>
              </w:rPr>
            </w:pPr>
          </w:p>
        </w:tc>
        <w:tc>
          <w:tcPr>
            <w:tcW w:w="5250" w:type="dxa"/>
            <w:tcMar/>
          </w:tcPr>
          <w:p w:rsidRPr="002D0195" w:rsidR="00951188" w:rsidP="00951188" w:rsidRDefault="00951188" w14:paraId="0603E00A" w14:textId="1644F750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Pickup and drop off </w:t>
            </w:r>
            <w:r w:rsidR="009F057E">
              <w:rPr>
                <w:sz w:val="20"/>
                <w:szCs w:val="20"/>
              </w:rPr>
              <w:t>process</w:t>
            </w:r>
          </w:p>
        </w:tc>
      </w:tr>
      <w:tr w:rsidRPr="0080255A" w:rsidR="00951188" w:rsidTr="53220013" w14:paraId="64CD9ACC" w14:textId="77777777">
        <w:tc>
          <w:tcPr>
            <w:tcW w:w="3116" w:type="dxa"/>
            <w:vMerge/>
            <w:tcMar/>
          </w:tcPr>
          <w:p w:rsidRPr="002D0195" w:rsidR="00951188" w:rsidP="00951188" w:rsidRDefault="00951188" w14:paraId="42D9EC74" w14:textId="77777777">
            <w:pPr>
              <w:rPr>
                <w:sz w:val="20"/>
                <w:szCs w:val="20"/>
              </w:rPr>
            </w:pPr>
          </w:p>
        </w:tc>
        <w:tc>
          <w:tcPr>
            <w:tcW w:w="5250" w:type="dxa"/>
            <w:tcMar/>
          </w:tcPr>
          <w:p w:rsidRPr="002D0195" w:rsidR="00951188" w:rsidP="00951188" w:rsidRDefault="009F057E" w14:paraId="3D50EE2A" w14:textId="202555B0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 sales order, purchase order and vendor bill</w:t>
            </w:r>
          </w:p>
        </w:tc>
      </w:tr>
      <w:tr w:rsidRPr="0080255A" w:rsidR="00951188" w:rsidTr="53220013" w14:paraId="25957D12" w14:textId="77777777">
        <w:tc>
          <w:tcPr>
            <w:tcW w:w="3116" w:type="dxa"/>
            <w:vMerge/>
            <w:tcMar/>
          </w:tcPr>
          <w:p w:rsidRPr="002D0195" w:rsidR="00951188" w:rsidP="00951188" w:rsidRDefault="00951188" w14:paraId="52B39FA2" w14:textId="77777777">
            <w:pPr>
              <w:rPr>
                <w:sz w:val="20"/>
                <w:szCs w:val="20"/>
              </w:rPr>
            </w:pPr>
          </w:p>
        </w:tc>
        <w:tc>
          <w:tcPr>
            <w:tcW w:w="5250" w:type="dxa"/>
            <w:tcMar/>
          </w:tcPr>
          <w:p w:rsidRPr="002D0195" w:rsidR="00951188" w:rsidP="00951188" w:rsidRDefault="00951188" w14:paraId="4FFFDB86" w14:textId="33E1F933">
            <w:pPr>
              <w:pStyle w:val="NormalWeb"/>
              <w:rPr>
                <w:sz w:val="20"/>
                <w:szCs w:val="20"/>
              </w:rPr>
            </w:pPr>
            <w:r w:rsidRPr="002D0195">
              <w:rPr>
                <w:sz w:val="20"/>
                <w:szCs w:val="20"/>
              </w:rPr>
              <w:t>Reporting</w:t>
            </w:r>
          </w:p>
        </w:tc>
      </w:tr>
    </w:tbl>
    <w:p w:rsidRPr="0080255A" w:rsidR="00E60E14" w:rsidP="00F6746A" w:rsidRDefault="00E60E14" w14:paraId="3075EBFD" w14:textId="40E32C27">
      <w:pPr>
        <w:sectPr w:rsidRPr="0080255A" w:rsidR="00E60E14" w:rsidSect="00AD6DF8">
          <w:headerReference w:type="default" r:id="rId52"/>
          <w:footerReference w:type="even" r:id="rId53"/>
          <w:footerReference w:type="default" r:id="rId54"/>
          <w:pgSz w:w="11906" w:h="16838" w:orient="portrait" w:code="9"/>
          <w:pgMar w:top="1440" w:right="1440" w:bottom="1440" w:left="1440" w:header="720" w:footer="720" w:gutter="0"/>
          <w:cols w:space="720"/>
          <w:docGrid w:linePitch="360"/>
        </w:sectPr>
      </w:pPr>
    </w:p>
    <w:p w:rsidRPr="0080255A" w:rsidR="002A7023" w:rsidP="00250989" w:rsidRDefault="002A7023" w14:paraId="2238C7F3" w14:textId="09634E1B">
      <w:pPr>
        <w:pStyle w:val="Heading1"/>
        <w:rPr>
          <w:rtl w:val="1"/>
        </w:rPr>
      </w:pPr>
      <w:bookmarkStart w:name="_Toc1603771267" w:id="1273451566"/>
      <w:r w:rsidR="002A7023">
        <w:rPr/>
        <w:t xml:space="preserve">Appendix A – </w:t>
      </w:r>
      <w:r w:rsidR="00895F91">
        <w:rPr/>
        <w:t xml:space="preserve">Additional </w:t>
      </w:r>
      <w:r w:rsidR="0035586A">
        <w:rPr/>
        <w:t xml:space="preserve">clarification and </w:t>
      </w:r>
      <w:r w:rsidR="005D7126">
        <w:rPr/>
        <w:t>workflow</w:t>
      </w:r>
      <w:r w:rsidR="0035586A">
        <w:rPr/>
        <w:t>s</w:t>
      </w:r>
      <w:bookmarkEnd w:id="1273451566"/>
    </w:p>
    <w:p w:rsidRPr="0080255A" w:rsidR="00CF6699" w:rsidP="00EA5123" w:rsidRDefault="00CF6699" w14:paraId="7473FF8D" w14:textId="77777777">
      <w:pPr>
        <w:ind w:left="720"/>
      </w:pPr>
    </w:p>
    <w:p w:rsidRPr="0080255A" w:rsidR="00217881" w:rsidP="00EA5123" w:rsidRDefault="00217881" w14:paraId="7E120AEF" w14:textId="7A6415F2">
      <w:pPr>
        <w:ind w:left="720"/>
      </w:pPr>
    </w:p>
    <w:p w:rsidR="008F0E91" w:rsidP="008F0E91" w:rsidRDefault="008F0E91" w14:paraId="68535AAC" w14:textId="77777777">
      <w:pPr>
        <w:keepNext/>
      </w:pPr>
      <w:r w:rsidRPr="008F0E91">
        <w:rPr>
          <w:noProof/>
        </w:rPr>
        <w:drawing>
          <wp:inline distT="0" distB="0" distL="0" distR="0" wp14:anchorId="13102A14" wp14:editId="33DF1B08">
            <wp:extent cx="5731510" cy="2753995"/>
            <wp:effectExtent l="0" t="0" r="0" b="1905"/>
            <wp:docPr id="52135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5370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E91" w:rsidP="008F0E91" w:rsidRDefault="008F0E91" w14:paraId="3189EC78" w14:textId="0B59D7B3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7036F">
        <w:rPr>
          <w:noProof/>
        </w:rPr>
        <w:t>36</w:t>
      </w:r>
      <w:r>
        <w:fldChar w:fldCharType="end"/>
      </w:r>
      <w:r>
        <w:t xml:space="preserve"> Sample of the price matrix that will be prepared and uploaded to the system Oman states and to be updated later by the admins</w:t>
      </w:r>
    </w:p>
    <w:p w:rsidR="0099652B" w:rsidP="0099652B" w:rsidRDefault="0099652B" w14:paraId="23AA0768" w14:textId="77777777"/>
    <w:p w:rsidR="0099652B" w:rsidP="0099652B" w:rsidRDefault="0099652B" w14:paraId="77C961FD" w14:textId="77777777">
      <w:pPr>
        <w:keepNext/>
      </w:pPr>
      <w:r w:rsidRPr="0099652B">
        <w:rPr>
          <w:noProof/>
        </w:rPr>
        <w:drawing>
          <wp:inline distT="0" distB="0" distL="0" distR="0" wp14:anchorId="2C16822D" wp14:editId="3C1DD621">
            <wp:extent cx="5731510" cy="3238500"/>
            <wp:effectExtent l="0" t="0" r="0" b="0"/>
            <wp:docPr id="31997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7535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963" w:rsidP="00B62963" w:rsidRDefault="0099652B" w14:paraId="359376B3" w14:textId="41171EC3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7036F">
        <w:rPr>
          <w:noProof/>
        </w:rPr>
        <w:t>37</w:t>
      </w:r>
      <w:r>
        <w:fldChar w:fldCharType="end"/>
      </w:r>
      <w:r>
        <w:t xml:space="preserve"> Available standard payment providers</w:t>
      </w:r>
    </w:p>
    <w:p w:rsidR="00B62963" w:rsidP="00B62963" w:rsidRDefault="00B62963" w14:paraId="167F2FF1" w14:textId="77777777"/>
    <w:p w:rsidRPr="00B62963" w:rsidR="00B62963" w:rsidP="00B62963" w:rsidRDefault="00B62963" w14:paraId="5E38D15D" w14:textId="77777777"/>
    <w:p w:rsidRPr="0080255A" w:rsidR="001F2B95" w:rsidP="00250989" w:rsidRDefault="00EB2B53" w14:paraId="7A46CDFD" w14:textId="76B5BFFE">
      <w:pPr>
        <w:pStyle w:val="Heading1"/>
        <w:rPr/>
      </w:pPr>
      <w:bookmarkStart w:name="_Toc2004611289" w:id="1043782429"/>
      <w:r w:rsidR="00EB2B53">
        <w:rPr/>
        <w:t xml:space="preserve">Appendix </w:t>
      </w:r>
      <w:r w:rsidR="005D7126">
        <w:rPr/>
        <w:t>B</w:t>
      </w:r>
      <w:r w:rsidR="00E60E14">
        <w:rPr/>
        <w:t xml:space="preserve"> – </w:t>
      </w:r>
      <w:r w:rsidR="00283C9C">
        <w:rPr/>
        <w:t>Important notes</w:t>
      </w:r>
      <w:bookmarkEnd w:id="1043782429"/>
    </w:p>
    <w:p w:rsidR="00C3196F" w:rsidP="00A0599F" w:rsidRDefault="00283C9C" w14:paraId="4F3F8F85" w14:textId="326C571A">
      <w:pPr>
        <w:pStyle w:val="Heading2"/>
        <w:rPr/>
      </w:pPr>
      <w:bookmarkStart w:name="_Toc1543253213" w:id="136077085"/>
      <w:r w:rsidR="00283C9C">
        <w:rPr/>
        <w:t>Users</w:t>
      </w:r>
      <w:bookmarkEnd w:id="136077085"/>
    </w:p>
    <w:p w:rsidRPr="00074D57" w:rsidR="00074D57" w:rsidP="00074D57" w:rsidRDefault="00074D57" w14:paraId="61F3C8EB" w14:textId="77777777">
      <w:pPr>
        <w:pStyle w:val="ListParagraph"/>
        <w:numPr>
          <w:ilvl w:val="0"/>
          <w:numId w:val="10"/>
        </w:numPr>
      </w:pPr>
      <w:r w:rsidRPr="00074D57">
        <w:t>Admins and Vendors (Providers) will be considered back-office users and will require user licenses.</w:t>
      </w:r>
    </w:p>
    <w:p w:rsidR="00074D57" w:rsidP="00074D57" w:rsidRDefault="00074D57" w14:paraId="606FDB9A" w14:textId="77777777">
      <w:pPr>
        <w:pStyle w:val="ListParagraph"/>
        <w:numPr>
          <w:ilvl w:val="0"/>
          <w:numId w:val="10"/>
        </w:numPr>
      </w:pPr>
      <w:r w:rsidRPr="00074D57">
        <w:t>Guests and Customers will be considered portal users and will not require licenses under Odoo 19.</w:t>
      </w:r>
    </w:p>
    <w:p w:rsidR="00D25C37" w:rsidP="00D25C37" w:rsidRDefault="00D25C37" w14:paraId="76713140" w14:textId="77777777">
      <w:pPr>
        <w:pStyle w:val="Heading2"/>
        <w:rPr/>
      </w:pPr>
      <w:bookmarkStart w:name="_Toc782952187" w:id="1133128142"/>
      <w:r w:rsidR="00D25C37">
        <w:rPr/>
        <w:t>Change request (CR)</w:t>
      </w:r>
      <w:bookmarkEnd w:id="1133128142"/>
    </w:p>
    <w:p w:rsidRPr="00BC03CE" w:rsidR="00D25C37" w:rsidP="00D25C37" w:rsidRDefault="00D25C37" w14:paraId="6F7B6E91" w14:textId="77777777">
      <w:pPr>
        <w:pStyle w:val="ListParagraph"/>
        <w:numPr>
          <w:ilvl w:val="0"/>
          <w:numId w:val="11"/>
        </w:numPr>
      </w:pPr>
      <w:r w:rsidRPr="00BC03CE">
        <w:t>Any changes to the workflow defined in the SRS, addition of new processes,</w:t>
      </w:r>
      <w:r>
        <w:t xml:space="preserve"> </w:t>
      </w:r>
      <w:r w:rsidRPr="00BC03CE">
        <w:t>new business applications</w:t>
      </w:r>
      <w:r>
        <w:t>, or changes in the standard Odoo,</w:t>
      </w:r>
      <w:r w:rsidRPr="00BC03CE">
        <w:t xml:space="preserve"> will be </w:t>
      </w:r>
      <w:r>
        <w:t>considered</w:t>
      </w:r>
      <w:r w:rsidRPr="00BC03CE">
        <w:t xml:space="preserve"> as a change request.</w:t>
      </w:r>
    </w:p>
    <w:p w:rsidRPr="00074D57" w:rsidR="00D25C37" w:rsidP="00D25C37" w:rsidRDefault="00D25C37" w14:paraId="7AEB92C5" w14:textId="764514B8">
      <w:pPr>
        <w:pStyle w:val="ListParagraph"/>
        <w:numPr>
          <w:ilvl w:val="0"/>
          <w:numId w:val="11"/>
        </w:numPr>
      </w:pPr>
      <w:r w:rsidRPr="00BC03CE">
        <w:t>Adding new fields, adjusting website colors, or rearranging front-end sections will not be considered a change request before wireframe approval (subject to technical feasibility). After wireframe approval, such changes will be limited to a maximum of 15 development hours.</w:t>
      </w:r>
    </w:p>
    <w:p w:rsidR="00283C9C" w:rsidP="00A0599F" w:rsidRDefault="00283C9C" w14:paraId="4B31A9A6" w14:textId="6B227B25">
      <w:pPr>
        <w:pStyle w:val="Heading2"/>
        <w:rPr>
          <w:rtl w:val="1"/>
        </w:rPr>
      </w:pPr>
      <w:bookmarkStart w:name="_Toc1705404256" w:id="1593653370"/>
      <w:r w:rsidR="00283C9C">
        <w:rPr/>
        <w:t>Server</w:t>
      </w:r>
      <w:r w:rsidR="00D02104">
        <w:rPr/>
        <w:t xml:space="preserve"> and Domain</w:t>
      </w:r>
      <w:bookmarkEnd w:id="1593653370"/>
    </w:p>
    <w:p w:rsidRPr="001D58E4" w:rsidR="001D58E4" w:rsidP="17D59E8C" w:rsidRDefault="001D58E4" w14:paraId="25860102" w14:textId="520830AE">
      <w:pPr>
        <w:pStyle w:val="ListParagraph"/>
      </w:pPr>
      <w:r w:rsidRPr="001D58E4">
        <w:t>The system can be deployed either on Odoo.sh or on a prepared cloud-based VPS server (minimum 8</w:t>
      </w:r>
      <w:r w:rsidR="000D3125">
        <w:t xml:space="preserve"> </w:t>
      </w:r>
      <w:r w:rsidRPr="001D58E4">
        <w:t>GB RAM</w:t>
      </w:r>
      <w:r>
        <w:t>)</w:t>
      </w:r>
      <w:r w:rsidR="453B7719">
        <w:t>,</w:t>
      </w:r>
      <w:r w:rsidR="002C119A">
        <w:t xml:space="preserve"> and the RAM </w:t>
      </w:r>
      <w:r w:rsidR="77E3AA23">
        <w:t>needs</w:t>
      </w:r>
      <w:r w:rsidR="002C119A">
        <w:t xml:space="preserve"> to be increased based on the number of concurrent users</w:t>
      </w:r>
      <w:r w:rsidRPr="001D58E4">
        <w:t>.</w:t>
      </w:r>
    </w:p>
    <w:p w:rsidRPr="002C119A" w:rsidR="00D02104" w:rsidP="002C119A" w:rsidRDefault="001D58E4" w14:paraId="04F910A6" w14:textId="5E0D1CC6">
      <w:pPr>
        <w:pStyle w:val="ListParagraph"/>
        <w:numPr>
          <w:ilvl w:val="0"/>
          <w:numId w:val="11"/>
        </w:numPr>
      </w:pPr>
      <w:r w:rsidRPr="001D58E4">
        <w:t>The domain is configurable by default with SSH access on Odoo.sh, while on a VPS an SSL certificate must be configured separately.</w:t>
      </w:r>
    </w:p>
    <w:p w:rsidR="00283C9C" w:rsidP="00A0599F" w:rsidRDefault="00283C9C" w14:paraId="41D155EE" w14:textId="1062FD0B">
      <w:pPr>
        <w:pStyle w:val="Heading2"/>
        <w:rPr/>
      </w:pPr>
      <w:bookmarkStart w:name="_Toc680659998" w:id="1284015110"/>
      <w:r w:rsidR="00283C9C">
        <w:rPr/>
        <w:t>Data</w:t>
      </w:r>
      <w:bookmarkEnd w:id="1284015110"/>
    </w:p>
    <w:p w:rsidRPr="001C49E4" w:rsidR="001C49E4" w:rsidP="00A0599F" w:rsidRDefault="001C49E4" w14:paraId="5C8F74B8" w14:textId="77777777">
      <w:pPr>
        <w:pStyle w:val="ListParagraph"/>
        <w:numPr>
          <w:ilvl w:val="0"/>
          <w:numId w:val="11"/>
        </w:numPr>
      </w:pPr>
      <w:r w:rsidRPr="001C49E4">
        <w:t>A basic chart of accounts, general distance data between Oman states (in KM), and basic truck icons from free sources will be provided to ensure system readiness.</w:t>
      </w:r>
    </w:p>
    <w:p w:rsidR="001C49E4" w:rsidP="00A0599F" w:rsidRDefault="001C49E4" w14:paraId="067DAC8F" w14:textId="77777777">
      <w:pPr>
        <w:pStyle w:val="ListParagraph"/>
        <w:numPr>
          <w:ilvl w:val="0"/>
          <w:numId w:val="11"/>
        </w:numPr>
      </w:pPr>
      <w:r w:rsidRPr="001C49E4">
        <w:t>The system administrator can later update existing data or add additional data as needed.</w:t>
      </w:r>
    </w:p>
    <w:p w:rsidR="00DB3BCA" w:rsidP="00A0599F" w:rsidRDefault="00DB3BCA" w14:paraId="4E8BAE59" w14:textId="780C84B9">
      <w:pPr>
        <w:pStyle w:val="ListParagraph"/>
        <w:numPr>
          <w:ilvl w:val="0"/>
          <w:numId w:val="11"/>
        </w:numPr>
      </w:pPr>
      <w:r>
        <w:t xml:space="preserve">All master </w:t>
      </w:r>
      <w:r w:rsidR="006826FB">
        <w:t xml:space="preserve">data except basic chart of accounts, and </w:t>
      </w:r>
      <w:r w:rsidR="00CC01E7">
        <w:t xml:space="preserve">general distance data between Oman states must be provided by </w:t>
      </w:r>
      <w:proofErr w:type="spellStart"/>
      <w:r w:rsidR="00CC01E7">
        <w:t>LogSpace</w:t>
      </w:r>
      <w:proofErr w:type="spellEnd"/>
      <w:r w:rsidR="00CC01E7">
        <w:t xml:space="preserve"> team.</w:t>
      </w:r>
    </w:p>
    <w:p w:rsidR="000A59D0" w:rsidRDefault="00606620" w14:paraId="220DE45E" w14:textId="3D0B5219">
      <w:pPr>
        <w:pStyle w:val="Heading2"/>
        <w:rPr/>
      </w:pPr>
      <w:bookmarkStart w:name="_Toc1290032610" w:id="512176316"/>
      <w:r w:rsidR="00606620">
        <w:rPr/>
        <w:t>Diagram and workflows</w:t>
      </w:r>
      <w:bookmarkEnd w:id="512176316"/>
    </w:p>
    <w:p w:rsidRPr="0080255A" w:rsidR="00757BD4" w:rsidP="001A498B" w:rsidRDefault="00606620" w14:paraId="6E7A77E5" w14:textId="6BFF5139">
      <w:pPr>
        <w:pStyle w:val="ListParagraph"/>
        <w:numPr>
          <w:ilvl w:val="0"/>
          <w:numId w:val="0"/>
        </w:numPr>
        <w:ind w:left="1080"/>
      </w:pPr>
      <w:r>
        <w:t xml:space="preserve">The diagrams and workflows mentioned in the </w:t>
      </w:r>
      <w:r w:rsidR="00382415">
        <w:t xml:space="preserve">section </w:t>
      </w:r>
      <w:r w:rsidR="004C133B">
        <w:t>5.5</w:t>
      </w:r>
      <w:r w:rsidR="004206C2">
        <w:t xml:space="preserve"> are only explain</w:t>
      </w:r>
      <w:r w:rsidR="006C6370">
        <w:t>ing</w:t>
      </w:r>
      <w:r w:rsidR="004206C2">
        <w:t xml:space="preserve"> the </w:t>
      </w:r>
      <w:r w:rsidR="001E2C7A">
        <w:t xml:space="preserve">process </w:t>
      </w:r>
      <w:r w:rsidR="006C6370">
        <w:t>flow</w:t>
      </w:r>
      <w:r w:rsidR="001E2C7A">
        <w:t xml:space="preserve">, the </w:t>
      </w:r>
      <w:r w:rsidR="004E3464">
        <w:t xml:space="preserve">real design will be </w:t>
      </w:r>
      <w:r w:rsidR="00A40ABD">
        <w:t xml:space="preserve">designed </w:t>
      </w:r>
      <w:r w:rsidR="00366B0D">
        <w:t xml:space="preserve">according to the Odoo standard </w:t>
      </w:r>
      <w:r w:rsidR="006C6370">
        <w:t>design concept for front end and for back office.</w:t>
      </w:r>
    </w:p>
    <w:p w:rsidRPr="0080255A" w:rsidR="00757BD4" w:rsidP="0002062F" w:rsidRDefault="00757BD4" w14:paraId="6E0AC1D7" w14:textId="77777777"/>
    <w:p w:rsidRPr="0080255A" w:rsidR="00757BD4" w:rsidP="0002062F" w:rsidRDefault="00757BD4" w14:paraId="02357DF5" w14:textId="77777777"/>
    <w:p w:rsidRPr="0080255A" w:rsidR="00A57824" w:rsidP="006210A9" w:rsidRDefault="00A57824" w14:paraId="045F5570" w14:textId="77777777"/>
    <w:p w:rsidRPr="0080255A" w:rsidR="00757BD4" w:rsidP="00D6096A" w:rsidRDefault="00757BD4" w14:paraId="090726CC" w14:textId="5338DBD7">
      <w:pPr>
        <w:spacing w:after="160" w:line="279" w:lineRule="auto"/>
        <w:jc w:val="left"/>
      </w:pPr>
    </w:p>
    <w:sectPr w:rsidRPr="0080255A" w:rsidR="00757BD4" w:rsidSect="00AD6DF8">
      <w:pgSz w:w="11906" w:h="16838" w:orient="portrait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C0703" w:rsidP="00250989" w:rsidRDefault="00DC0703" w14:paraId="5089D3C1" w14:textId="77777777">
      <w:r>
        <w:separator/>
      </w:r>
    </w:p>
    <w:p w:rsidR="00DC0703" w:rsidP="00250989" w:rsidRDefault="00DC0703" w14:paraId="528D75A5" w14:textId="77777777"/>
  </w:endnote>
  <w:endnote w:type="continuationSeparator" w:id="0">
    <w:p w:rsidR="00DC0703" w:rsidP="00250989" w:rsidRDefault="00DC0703" w14:paraId="17FB03FC" w14:textId="77777777">
      <w:r>
        <w:continuationSeparator/>
      </w:r>
    </w:p>
    <w:p w:rsidR="00DC0703" w:rsidP="00250989" w:rsidRDefault="00DC0703" w14:paraId="13D49D29" w14:textId="77777777"/>
  </w:endnote>
  <w:endnote w:type="continuationNotice" w:id="1">
    <w:p w:rsidR="00DC0703" w:rsidRDefault="00DC0703" w14:paraId="6C9C0B7F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altName w:val="Trebuchet MS"/>
    <w:charset w:val="4D"/>
    <w:family w:val="auto"/>
    <w:pitch w:val="variable"/>
    <w:sig w:usb0="A00002FF" w:usb1="5000205B" w:usb2="00000000" w:usb3="00000000" w:csb0="00000197" w:csb1="00000000"/>
  </w:font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system-ui">
    <w:altName w:val="Cambria"/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1809401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9C4D55" w:rsidP="00250989" w:rsidRDefault="009C4D55" w14:paraId="427C97D1" w14:textId="601C27ED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9C4D55" w:rsidP="00250989" w:rsidRDefault="009C4D55" w14:paraId="6F505B75" w14:textId="77777777">
    <w:pPr>
      <w:pStyle w:val="Footer"/>
    </w:pPr>
  </w:p>
  <w:p w:rsidR="00566E77" w:rsidP="00250989" w:rsidRDefault="00566E77" w14:paraId="36642A0A" w14:textId="7777777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9362297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FE6C71" w:rsidP="53220013" w:rsidRDefault="00757BD4" w14:paraId="65D3D350" w14:textId="08C942D8">
        <w:pPr>
          <w:pStyle w:val="Footer"/>
          <w:jc w:val="right"/>
          <w:rPr>
            <w:rStyle w:val="PageNumber"/>
          </w:rPr>
        </w:pPr>
        <w:r w:rsidRPr="53220013">
          <w:rPr>
            <w:rStyle w:val="PageNumber"/>
            <w:noProof/>
          </w:rPr>
          <w:fldChar w:fldCharType="begin"/>
        </w:r>
        <w:r w:rsidRPr="53220013">
          <w:rPr>
            <w:rStyle w:val="PageNumber"/>
          </w:rPr>
          <w:instrText xml:space="preserve"> PAGE </w:instrText>
        </w:r>
        <w:r w:rsidRPr="53220013">
          <w:rPr>
            <w:rStyle w:val="PageNumber"/>
          </w:rPr>
          <w:fldChar w:fldCharType="separate"/>
        </w:r>
        <w:r w:rsidRPr="53220013" w:rsidR="53220013">
          <w:rPr>
            <w:rStyle w:val="PageNumber"/>
            <w:noProof/>
          </w:rPr>
          <w:t>9</w:t>
        </w:r>
        <w:r w:rsidRPr="53220013">
          <w:rPr>
            <w:rStyle w:val="PageNumber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C0703" w:rsidP="00250989" w:rsidRDefault="00DC0703" w14:paraId="353B0CC9" w14:textId="77777777">
      <w:r>
        <w:separator/>
      </w:r>
    </w:p>
    <w:p w:rsidR="00DC0703" w:rsidP="00250989" w:rsidRDefault="00DC0703" w14:paraId="356644FA" w14:textId="77777777"/>
  </w:footnote>
  <w:footnote w:type="continuationSeparator" w:id="0">
    <w:p w:rsidR="00DC0703" w:rsidP="00250989" w:rsidRDefault="00DC0703" w14:paraId="19A7E8CA" w14:textId="77777777">
      <w:r>
        <w:continuationSeparator/>
      </w:r>
    </w:p>
    <w:p w:rsidR="00DC0703" w:rsidP="00250989" w:rsidRDefault="00DC0703" w14:paraId="599A58E9" w14:textId="77777777"/>
  </w:footnote>
  <w:footnote w:type="continuationNotice" w:id="1">
    <w:p w:rsidR="00DC0703" w:rsidRDefault="00DC0703" w14:paraId="0842AC84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566E77" w:rsidP="02F769A7" w:rsidRDefault="00566E77" w14:paraId="5C3FCA17" w14:textId="6C49F06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3a1b69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3306520"/>
    <w:multiLevelType w:val="hybridMultilevel"/>
    <w:tmpl w:val="8B72F878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0FCF3AF2"/>
    <w:multiLevelType w:val="multilevel"/>
    <w:tmpl w:val="6160F79A"/>
    <w:styleLink w:val="CurrentList1"/>
    <w:lvl w:ilvl="0">
      <w:start w:val="1"/>
      <w:numFmt w:val="decimal"/>
      <w:lvlText w:val="%1.0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0" w:hanging="5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3B8381B"/>
    <w:multiLevelType w:val="multilevel"/>
    <w:tmpl w:val="B600C8E2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pStyle w:val="Heading2"/>
      <w:lvlText w:val="%1.%2"/>
      <w:lvlJc w:val="left"/>
      <w:pPr>
        <w:ind w:left="1080" w:hanging="720"/>
      </w:pPr>
      <w:rPr>
        <w:sz w:val="20"/>
        <w:szCs w:val="20"/>
      </w:rPr>
    </w:lvl>
    <w:lvl w:ilvl="2">
      <w:start w:val="1"/>
      <w:numFmt w:val="decimal"/>
      <w:pStyle w:val="Heading3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440" w:hanging="1080"/>
      </w:pPr>
    </w:lvl>
    <w:lvl w:ilvl="4">
      <w:start w:val="1"/>
      <w:numFmt w:val="decimal"/>
      <w:lvlText w:val="%1.%2.%3.%4.%5"/>
      <w:lvlJc w:val="left"/>
      <w:pPr>
        <w:ind w:left="1800" w:hanging="1440"/>
      </w:p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2160" w:hanging="1800"/>
      </w:pPr>
    </w:lvl>
    <w:lvl w:ilvl="7">
      <w:start w:val="1"/>
      <w:numFmt w:val="decimal"/>
      <w:lvlText w:val="%1.%2.%3.%4.%5.%6.%7.%8"/>
      <w:lvlJc w:val="left"/>
      <w:pPr>
        <w:ind w:left="2160" w:hanging="1800"/>
      </w:pPr>
    </w:lvl>
    <w:lvl w:ilvl="8">
      <w:start w:val="1"/>
      <w:numFmt w:val="decimal"/>
      <w:lvlText w:val="%1.%2.%3.%4.%5.%6.%7.%8.%9"/>
      <w:lvlJc w:val="left"/>
      <w:pPr>
        <w:ind w:left="2520" w:hanging="2160"/>
      </w:pPr>
    </w:lvl>
  </w:abstractNum>
  <w:abstractNum w:abstractNumId="3" w15:restartNumberingAfterBreak="0">
    <w:nsid w:val="21CF32C6"/>
    <w:multiLevelType w:val="hybridMultilevel"/>
    <w:tmpl w:val="FB662BB8"/>
    <w:lvl w:ilvl="0">
      <w:start w:val="1"/>
      <w:numFmt w:val="bullet"/>
      <w:pStyle w:val="ListParagraph"/>
      <w:lvlText w:val="-"/>
      <w:lvlJc w:val="left"/>
      <w:pPr>
        <w:ind w:left="720" w:hanging="360"/>
      </w:pPr>
      <w:rPr>
        <w:rFonts w:hint="default" w:ascii="Raleway" w:hAnsi="Raleway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3DE5C4C"/>
    <w:multiLevelType w:val="multilevel"/>
    <w:tmpl w:val="BDB41A6A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080" w:hanging="720"/>
      </w:pPr>
      <w:rPr>
        <w:sz w:val="20"/>
        <w:szCs w:val="2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440" w:hanging="1080"/>
      </w:pPr>
    </w:lvl>
    <w:lvl w:ilvl="4">
      <w:start w:val="1"/>
      <w:numFmt w:val="decimal"/>
      <w:lvlText w:val="%1.%2.%3.%4.%5"/>
      <w:lvlJc w:val="left"/>
      <w:pPr>
        <w:ind w:left="1800" w:hanging="1440"/>
      </w:p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2160" w:hanging="1800"/>
      </w:pPr>
    </w:lvl>
    <w:lvl w:ilvl="7">
      <w:start w:val="1"/>
      <w:numFmt w:val="decimal"/>
      <w:lvlText w:val="%1.%2.%3.%4.%5.%6.%7.%8"/>
      <w:lvlJc w:val="left"/>
      <w:pPr>
        <w:ind w:left="2160" w:hanging="1800"/>
      </w:pPr>
    </w:lvl>
    <w:lvl w:ilvl="8">
      <w:start w:val="1"/>
      <w:numFmt w:val="decimal"/>
      <w:lvlText w:val="%1.%2.%3.%4.%5.%6.%7.%8.%9"/>
      <w:lvlJc w:val="left"/>
      <w:pPr>
        <w:ind w:left="2520" w:hanging="2160"/>
      </w:pPr>
    </w:lvl>
  </w:abstractNum>
  <w:abstractNum w:abstractNumId="5" w15:restartNumberingAfterBreak="0">
    <w:nsid w:val="479E2FE6"/>
    <w:multiLevelType w:val="hybridMultilevel"/>
    <w:tmpl w:val="AF0AB300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4B426165"/>
    <w:multiLevelType w:val="hybridMultilevel"/>
    <w:tmpl w:val="6AAE302E"/>
    <w:lvl w:ilvl="0" w:tplc="B0AC45DC">
      <w:start w:val="1"/>
      <w:numFmt w:val="bullet"/>
      <w:pStyle w:val="Heading5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6DB57DB5"/>
    <w:multiLevelType w:val="multilevel"/>
    <w:tmpl w:val="CAA6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FCB186A"/>
    <w:multiLevelType w:val="multilevel"/>
    <w:tmpl w:val="A826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9F04652"/>
    <w:multiLevelType w:val="hybridMultilevel"/>
    <w:tmpl w:val="6ABC3D30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6">
    <w:abstractNumId w:val="10"/>
  </w:num>
  <w:num w:numId="1" w16cid:durableId="1123618434">
    <w:abstractNumId w:val="6"/>
  </w:num>
  <w:num w:numId="2" w16cid:durableId="1816265150">
    <w:abstractNumId w:val="2"/>
  </w:num>
  <w:num w:numId="3" w16cid:durableId="544564870">
    <w:abstractNumId w:val="1"/>
  </w:num>
  <w:num w:numId="4" w16cid:durableId="841628141">
    <w:abstractNumId w:val="3"/>
  </w:num>
  <w:num w:numId="5" w16cid:durableId="511604970">
    <w:abstractNumId w:val="4"/>
  </w:num>
  <w:num w:numId="6" w16cid:durableId="506940821">
    <w:abstractNumId w:val="2"/>
    <w:lvlOverride w:ilvl="0">
      <w:lvl w:ilvl="0">
        <w:start w:val="1"/>
        <w:numFmt w:val="decimal"/>
        <w:pStyle w:val="Heading1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1080" w:hanging="720"/>
        </w:pPr>
        <w:rPr>
          <w:rFonts w:hint="default"/>
          <w:sz w:val="20"/>
          <w:szCs w:val="20"/>
        </w:rPr>
      </w:lvl>
    </w:lvlOverride>
    <w:lvlOverride w:ilvl="2">
      <w:lvl w:ilvl="2">
        <w:start w:val="1"/>
        <w:numFmt w:val="decimal"/>
        <w:pStyle w:val="Heading3"/>
        <w:isLgl/>
        <w:lvlText w:val="%1.%2.%3"/>
        <w:lvlJc w:val="left"/>
        <w:pPr>
          <w:ind w:left="1080" w:hanging="720"/>
        </w:pPr>
        <w:rPr>
          <w:rFonts w:hint="default"/>
          <w:b/>
          <w:bCs/>
          <w:color w:val="124F1A" w:themeColor="accent3" w:themeShade="BF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1440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800" w:hanging="144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800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2160" w:hanging="180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2160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2520" w:hanging="2160"/>
        </w:pPr>
        <w:rPr>
          <w:rFonts w:hint="default"/>
        </w:rPr>
      </w:lvl>
    </w:lvlOverride>
  </w:num>
  <w:num w:numId="7" w16cid:durableId="888568911">
    <w:abstractNumId w:val="2"/>
    <w:lvlOverride w:ilvl="0">
      <w:startOverride w:val="1"/>
      <w:lvl w:ilvl="0">
        <w:start w:val="1"/>
        <w:numFmt w:val="decimal"/>
        <w:pStyle w:val="Heading1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lvlText w:val="%1.%2"/>
        <w:lvlJc w:val="left"/>
        <w:pPr>
          <w:ind w:left="1080" w:hanging="720"/>
        </w:pPr>
        <w:rPr>
          <w:rFonts w:hint="default"/>
          <w:sz w:val="20"/>
          <w:szCs w:val="20"/>
        </w:rPr>
      </w:lvl>
    </w:lvlOverride>
    <w:lvlOverride w:ilvl="2">
      <w:startOverride w:val="1"/>
      <w:lvl w:ilvl="2">
        <w:start w:val="1"/>
        <w:numFmt w:val="decimal"/>
        <w:pStyle w:val="Heading3"/>
        <w:isLgl/>
        <w:lvlText w:val="%1.%2.%3"/>
        <w:lvlJc w:val="left"/>
        <w:pPr>
          <w:ind w:left="1080" w:hanging="720"/>
        </w:pPr>
        <w:rPr>
          <w:rFonts w:hint="default"/>
          <w:b/>
          <w:bCs/>
          <w:color w:val="124F1A" w:themeColor="accent3" w:themeShade="BF"/>
        </w:rPr>
      </w:lvl>
    </w:lvlOverride>
    <w:lvlOverride w:ilvl="3">
      <w:startOverride w:val="1"/>
      <w:lvl w:ilvl="3">
        <w:start w:val="1"/>
        <w:numFmt w:val="decimal"/>
        <w:isLgl/>
        <w:lvlText w:val="%1.%2.%3.%4"/>
        <w:lvlJc w:val="left"/>
        <w:pPr>
          <w:ind w:left="1440" w:hanging="1080"/>
        </w:pPr>
        <w:rPr>
          <w:rFonts w:hint="default"/>
        </w:rPr>
      </w:lvl>
    </w:lvlOverride>
    <w:lvlOverride w:ilvl="4">
      <w:startOverride w:val="1"/>
      <w:lvl w:ilvl="4">
        <w:start w:val="1"/>
        <w:numFmt w:val="decimal"/>
        <w:isLgl/>
        <w:lvlText w:val="%1.%2.%3.%4.%5"/>
        <w:lvlJc w:val="left"/>
        <w:pPr>
          <w:ind w:left="1800" w:hanging="1440"/>
        </w:pPr>
        <w:rPr>
          <w:rFonts w:hint="default"/>
        </w:rPr>
      </w:lvl>
    </w:lvlOverride>
    <w:lvlOverride w:ilvl="5">
      <w:startOverride w:val="1"/>
      <w:lvl w:ilvl="5">
        <w:start w:val="1"/>
        <w:numFmt w:val="decimal"/>
        <w:isLgl/>
        <w:lvlText w:val="%1.%2.%3.%4.%5.%6"/>
        <w:lvlJc w:val="left"/>
        <w:pPr>
          <w:ind w:left="1800" w:hanging="144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isLgl/>
        <w:lvlText w:val="%1.%2.%3.%4.%5.%6.%7"/>
        <w:lvlJc w:val="left"/>
        <w:pPr>
          <w:ind w:left="2160" w:hanging="1800"/>
        </w:pPr>
        <w:rPr>
          <w:rFonts w:hint="default"/>
        </w:rPr>
      </w:lvl>
    </w:lvlOverride>
    <w:lvlOverride w:ilvl="7">
      <w:startOverride w:val="1"/>
      <w:lvl w:ilvl="7">
        <w:start w:val="1"/>
        <w:numFmt w:val="decimal"/>
        <w:isLgl/>
        <w:lvlText w:val="%1.%2.%3.%4.%5.%6.%7.%8"/>
        <w:lvlJc w:val="left"/>
        <w:pPr>
          <w:ind w:left="2160" w:hanging="1800"/>
        </w:pPr>
        <w:rPr>
          <w:rFonts w:hint="default"/>
        </w:rPr>
      </w:lvl>
    </w:lvlOverride>
    <w:lvlOverride w:ilvl="8">
      <w:startOverride w:val="1"/>
      <w:lvl w:ilvl="8">
        <w:start w:val="1"/>
        <w:numFmt w:val="decimal"/>
        <w:isLgl/>
        <w:lvlText w:val="%1.%2.%3.%4.%5.%6.%7.%8.%9"/>
        <w:lvlJc w:val="left"/>
        <w:pPr>
          <w:ind w:left="2520" w:hanging="2160"/>
        </w:pPr>
        <w:rPr>
          <w:rFonts w:hint="default"/>
        </w:rPr>
      </w:lvl>
    </w:lvlOverride>
  </w:num>
  <w:num w:numId="8" w16cid:durableId="1135560727">
    <w:abstractNumId w:val="2"/>
    <w:lvlOverride w:ilvl="0">
      <w:lvl w:ilvl="0">
        <w:start w:val="1"/>
        <w:numFmt w:val="decimal"/>
        <w:pStyle w:val="Heading1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1080" w:hanging="720"/>
        </w:pPr>
        <w:rPr>
          <w:rFonts w:hint="default"/>
          <w:sz w:val="20"/>
          <w:szCs w:val="20"/>
        </w:rPr>
      </w:lvl>
    </w:lvlOverride>
    <w:lvlOverride w:ilvl="2">
      <w:lvl w:ilvl="2">
        <w:start w:val="1"/>
        <w:numFmt w:val="decimal"/>
        <w:pStyle w:val="Heading3"/>
        <w:isLgl/>
        <w:lvlText w:val="%1.%2.%3"/>
        <w:lvlJc w:val="left"/>
        <w:pPr>
          <w:ind w:left="1080" w:hanging="720"/>
        </w:pPr>
        <w:rPr>
          <w:rFonts w:hint="default"/>
          <w:b/>
          <w:bCs/>
          <w:color w:val="124F1A" w:themeColor="accent3" w:themeShade="BF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1440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800" w:hanging="144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800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2160" w:hanging="180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2160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2520" w:hanging="2160"/>
        </w:pPr>
        <w:rPr>
          <w:rFonts w:hint="default"/>
        </w:rPr>
      </w:lvl>
    </w:lvlOverride>
  </w:num>
  <w:num w:numId="9" w16cid:durableId="1718550537">
    <w:abstractNumId w:val="8"/>
  </w:num>
  <w:num w:numId="10" w16cid:durableId="2146199546">
    <w:abstractNumId w:val="9"/>
  </w:num>
  <w:num w:numId="11" w16cid:durableId="693534446">
    <w:abstractNumId w:val="5"/>
  </w:num>
  <w:num w:numId="12" w16cid:durableId="1077361737">
    <w:abstractNumId w:val="0"/>
  </w:num>
  <w:num w:numId="13" w16cid:durableId="1019967112">
    <w:abstractNumId w:val="7"/>
  </w:num>
  <w:num w:numId="14" w16cid:durableId="1986737116">
    <w:abstractNumId w:val="3"/>
  </w:num>
  <w:num w:numId="15" w16cid:durableId="470174093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A3A2CD"/>
    <w:rsid w:val="00000768"/>
    <w:rsid w:val="00002AA3"/>
    <w:rsid w:val="000034D5"/>
    <w:rsid w:val="00003549"/>
    <w:rsid w:val="00005470"/>
    <w:rsid w:val="00005D50"/>
    <w:rsid w:val="00005D57"/>
    <w:rsid w:val="000073DB"/>
    <w:rsid w:val="0001076D"/>
    <w:rsid w:val="0001117B"/>
    <w:rsid w:val="000118F5"/>
    <w:rsid w:val="0001222E"/>
    <w:rsid w:val="00012AE4"/>
    <w:rsid w:val="00012B65"/>
    <w:rsid w:val="00012C93"/>
    <w:rsid w:val="00012F1B"/>
    <w:rsid w:val="000135A6"/>
    <w:rsid w:val="00013D21"/>
    <w:rsid w:val="00013FBB"/>
    <w:rsid w:val="00014B6F"/>
    <w:rsid w:val="000169EE"/>
    <w:rsid w:val="0002062F"/>
    <w:rsid w:val="000217C0"/>
    <w:rsid w:val="000219F9"/>
    <w:rsid w:val="00021F9C"/>
    <w:rsid w:val="0002224C"/>
    <w:rsid w:val="00025AA6"/>
    <w:rsid w:val="00025CD3"/>
    <w:rsid w:val="00026E03"/>
    <w:rsid w:val="0002703A"/>
    <w:rsid w:val="00030A71"/>
    <w:rsid w:val="00032591"/>
    <w:rsid w:val="00032F55"/>
    <w:rsid w:val="0003305A"/>
    <w:rsid w:val="00033BAB"/>
    <w:rsid w:val="00033D03"/>
    <w:rsid w:val="00034CC4"/>
    <w:rsid w:val="0003583E"/>
    <w:rsid w:val="00035C9A"/>
    <w:rsid w:val="00035F30"/>
    <w:rsid w:val="00036148"/>
    <w:rsid w:val="00036E6B"/>
    <w:rsid w:val="00037A27"/>
    <w:rsid w:val="00040BBE"/>
    <w:rsid w:val="0004102C"/>
    <w:rsid w:val="000413EB"/>
    <w:rsid w:val="000419AA"/>
    <w:rsid w:val="00041E8C"/>
    <w:rsid w:val="00043D52"/>
    <w:rsid w:val="000458A6"/>
    <w:rsid w:val="00046C5E"/>
    <w:rsid w:val="0004772A"/>
    <w:rsid w:val="00050190"/>
    <w:rsid w:val="000506E8"/>
    <w:rsid w:val="00050A2A"/>
    <w:rsid w:val="00050B06"/>
    <w:rsid w:val="00050F82"/>
    <w:rsid w:val="000519FB"/>
    <w:rsid w:val="00054940"/>
    <w:rsid w:val="00054B25"/>
    <w:rsid w:val="00054D41"/>
    <w:rsid w:val="00055E73"/>
    <w:rsid w:val="00056AC6"/>
    <w:rsid w:val="00060541"/>
    <w:rsid w:val="00061D5B"/>
    <w:rsid w:val="00061DFA"/>
    <w:rsid w:val="00062C7B"/>
    <w:rsid w:val="0006477C"/>
    <w:rsid w:val="000672F3"/>
    <w:rsid w:val="00067C1C"/>
    <w:rsid w:val="0007020B"/>
    <w:rsid w:val="000720F9"/>
    <w:rsid w:val="0007240E"/>
    <w:rsid w:val="0007296F"/>
    <w:rsid w:val="00072977"/>
    <w:rsid w:val="00072CAD"/>
    <w:rsid w:val="00073178"/>
    <w:rsid w:val="00073EFF"/>
    <w:rsid w:val="000743B8"/>
    <w:rsid w:val="00074D57"/>
    <w:rsid w:val="00076906"/>
    <w:rsid w:val="00076B76"/>
    <w:rsid w:val="00080763"/>
    <w:rsid w:val="00081174"/>
    <w:rsid w:val="00082281"/>
    <w:rsid w:val="0008290E"/>
    <w:rsid w:val="00084092"/>
    <w:rsid w:val="0008471B"/>
    <w:rsid w:val="000852B7"/>
    <w:rsid w:val="00086277"/>
    <w:rsid w:val="00086432"/>
    <w:rsid w:val="00086695"/>
    <w:rsid w:val="000907E8"/>
    <w:rsid w:val="0009160A"/>
    <w:rsid w:val="00091AFB"/>
    <w:rsid w:val="00091C2D"/>
    <w:rsid w:val="000940C1"/>
    <w:rsid w:val="00095CF4"/>
    <w:rsid w:val="000A0612"/>
    <w:rsid w:val="000A08F5"/>
    <w:rsid w:val="000A0F74"/>
    <w:rsid w:val="000A19B6"/>
    <w:rsid w:val="000A1D6D"/>
    <w:rsid w:val="000A24BE"/>
    <w:rsid w:val="000A324B"/>
    <w:rsid w:val="000A4929"/>
    <w:rsid w:val="000A5237"/>
    <w:rsid w:val="000A59D0"/>
    <w:rsid w:val="000A5BAC"/>
    <w:rsid w:val="000A6FED"/>
    <w:rsid w:val="000B263D"/>
    <w:rsid w:val="000B34E9"/>
    <w:rsid w:val="000B4EEF"/>
    <w:rsid w:val="000B573D"/>
    <w:rsid w:val="000B5E3D"/>
    <w:rsid w:val="000B76EC"/>
    <w:rsid w:val="000B7D1E"/>
    <w:rsid w:val="000C03C4"/>
    <w:rsid w:val="000C0606"/>
    <w:rsid w:val="000C0C1D"/>
    <w:rsid w:val="000C12F4"/>
    <w:rsid w:val="000C2E6B"/>
    <w:rsid w:val="000C4180"/>
    <w:rsid w:val="000C52A4"/>
    <w:rsid w:val="000C698A"/>
    <w:rsid w:val="000C6B52"/>
    <w:rsid w:val="000C6BA6"/>
    <w:rsid w:val="000C6E73"/>
    <w:rsid w:val="000C73AF"/>
    <w:rsid w:val="000C7444"/>
    <w:rsid w:val="000C797A"/>
    <w:rsid w:val="000C7DC6"/>
    <w:rsid w:val="000C7F74"/>
    <w:rsid w:val="000CA9DB"/>
    <w:rsid w:val="000D0032"/>
    <w:rsid w:val="000D050C"/>
    <w:rsid w:val="000D0675"/>
    <w:rsid w:val="000D3125"/>
    <w:rsid w:val="000D5107"/>
    <w:rsid w:val="000D6F0D"/>
    <w:rsid w:val="000D711D"/>
    <w:rsid w:val="000D73CC"/>
    <w:rsid w:val="000DEED8"/>
    <w:rsid w:val="000E03D3"/>
    <w:rsid w:val="000E1202"/>
    <w:rsid w:val="000E1980"/>
    <w:rsid w:val="000E1FA6"/>
    <w:rsid w:val="000E2373"/>
    <w:rsid w:val="000E2483"/>
    <w:rsid w:val="000E2DAA"/>
    <w:rsid w:val="000E2E79"/>
    <w:rsid w:val="000E3680"/>
    <w:rsid w:val="000E3E5B"/>
    <w:rsid w:val="000E4FCC"/>
    <w:rsid w:val="000E79C4"/>
    <w:rsid w:val="000F03F4"/>
    <w:rsid w:val="000F057D"/>
    <w:rsid w:val="000F0DB8"/>
    <w:rsid w:val="000F3317"/>
    <w:rsid w:val="000F39C1"/>
    <w:rsid w:val="000F3F0D"/>
    <w:rsid w:val="000F3F63"/>
    <w:rsid w:val="000F46B9"/>
    <w:rsid w:val="000F5E30"/>
    <w:rsid w:val="000F6DE3"/>
    <w:rsid w:val="000F75D9"/>
    <w:rsid w:val="000F7D16"/>
    <w:rsid w:val="00100563"/>
    <w:rsid w:val="00100E48"/>
    <w:rsid w:val="00101FF5"/>
    <w:rsid w:val="001034D7"/>
    <w:rsid w:val="00103B14"/>
    <w:rsid w:val="001042D8"/>
    <w:rsid w:val="00105045"/>
    <w:rsid w:val="0010563E"/>
    <w:rsid w:val="00105ED9"/>
    <w:rsid w:val="00106757"/>
    <w:rsid w:val="00106A18"/>
    <w:rsid w:val="001074FE"/>
    <w:rsid w:val="0010772D"/>
    <w:rsid w:val="00107EBC"/>
    <w:rsid w:val="00110757"/>
    <w:rsid w:val="00110CA1"/>
    <w:rsid w:val="00112020"/>
    <w:rsid w:val="001123EE"/>
    <w:rsid w:val="001133B7"/>
    <w:rsid w:val="00113F24"/>
    <w:rsid w:val="00114D68"/>
    <w:rsid w:val="0011554C"/>
    <w:rsid w:val="00115A63"/>
    <w:rsid w:val="00115AA8"/>
    <w:rsid w:val="00115EAC"/>
    <w:rsid w:val="001162DE"/>
    <w:rsid w:val="00116892"/>
    <w:rsid w:val="00117800"/>
    <w:rsid w:val="00117AA2"/>
    <w:rsid w:val="00120032"/>
    <w:rsid w:val="0012009B"/>
    <w:rsid w:val="00122BBC"/>
    <w:rsid w:val="00125D88"/>
    <w:rsid w:val="00125D8C"/>
    <w:rsid w:val="001270AC"/>
    <w:rsid w:val="001276DB"/>
    <w:rsid w:val="00130082"/>
    <w:rsid w:val="0013251F"/>
    <w:rsid w:val="00132815"/>
    <w:rsid w:val="00132946"/>
    <w:rsid w:val="00134626"/>
    <w:rsid w:val="00135759"/>
    <w:rsid w:val="001358A6"/>
    <w:rsid w:val="00135A5A"/>
    <w:rsid w:val="00135E9E"/>
    <w:rsid w:val="00136A85"/>
    <w:rsid w:val="00137D37"/>
    <w:rsid w:val="0014142B"/>
    <w:rsid w:val="001422D0"/>
    <w:rsid w:val="001428C2"/>
    <w:rsid w:val="001433DE"/>
    <w:rsid w:val="001434FB"/>
    <w:rsid w:val="001438DD"/>
    <w:rsid w:val="00143E9F"/>
    <w:rsid w:val="00144B65"/>
    <w:rsid w:val="00145415"/>
    <w:rsid w:val="0014608E"/>
    <w:rsid w:val="001475F3"/>
    <w:rsid w:val="00147F09"/>
    <w:rsid w:val="001507CE"/>
    <w:rsid w:val="00151BC0"/>
    <w:rsid w:val="00151E6F"/>
    <w:rsid w:val="00152229"/>
    <w:rsid w:val="0015349C"/>
    <w:rsid w:val="00153764"/>
    <w:rsid w:val="001548F3"/>
    <w:rsid w:val="00154BA4"/>
    <w:rsid w:val="001570EF"/>
    <w:rsid w:val="00157137"/>
    <w:rsid w:val="00160DF7"/>
    <w:rsid w:val="00164056"/>
    <w:rsid w:val="00164903"/>
    <w:rsid w:val="00164A48"/>
    <w:rsid w:val="00165400"/>
    <w:rsid w:val="00165922"/>
    <w:rsid w:val="001662A6"/>
    <w:rsid w:val="00166346"/>
    <w:rsid w:val="0016651D"/>
    <w:rsid w:val="00166BC4"/>
    <w:rsid w:val="00166C10"/>
    <w:rsid w:val="001673AE"/>
    <w:rsid w:val="00167CAD"/>
    <w:rsid w:val="001701B3"/>
    <w:rsid w:val="00170714"/>
    <w:rsid w:val="00170741"/>
    <w:rsid w:val="00170A8B"/>
    <w:rsid w:val="00170C9C"/>
    <w:rsid w:val="00171AD4"/>
    <w:rsid w:val="00172293"/>
    <w:rsid w:val="001739E7"/>
    <w:rsid w:val="00173A86"/>
    <w:rsid w:val="00174D53"/>
    <w:rsid w:val="00174EBF"/>
    <w:rsid w:val="0017549F"/>
    <w:rsid w:val="00175A64"/>
    <w:rsid w:val="001761DE"/>
    <w:rsid w:val="00177237"/>
    <w:rsid w:val="0017CD2F"/>
    <w:rsid w:val="00180480"/>
    <w:rsid w:val="00180FDD"/>
    <w:rsid w:val="00182081"/>
    <w:rsid w:val="00182794"/>
    <w:rsid w:val="00182EF0"/>
    <w:rsid w:val="00184716"/>
    <w:rsid w:val="00184AA4"/>
    <w:rsid w:val="00184E4E"/>
    <w:rsid w:val="001857B3"/>
    <w:rsid w:val="00185FF6"/>
    <w:rsid w:val="001866F1"/>
    <w:rsid w:val="0019052F"/>
    <w:rsid w:val="00190BAF"/>
    <w:rsid w:val="001917A8"/>
    <w:rsid w:val="00191B58"/>
    <w:rsid w:val="00193E9E"/>
    <w:rsid w:val="00194004"/>
    <w:rsid w:val="0019456E"/>
    <w:rsid w:val="00195EA3"/>
    <w:rsid w:val="00196B2C"/>
    <w:rsid w:val="001973A8"/>
    <w:rsid w:val="001975FE"/>
    <w:rsid w:val="001A0166"/>
    <w:rsid w:val="001A085F"/>
    <w:rsid w:val="001A0DD8"/>
    <w:rsid w:val="001A1092"/>
    <w:rsid w:val="001A1393"/>
    <w:rsid w:val="001A18CC"/>
    <w:rsid w:val="001A2A70"/>
    <w:rsid w:val="001A3C00"/>
    <w:rsid w:val="001A43B1"/>
    <w:rsid w:val="001A498B"/>
    <w:rsid w:val="001A56FC"/>
    <w:rsid w:val="001A5890"/>
    <w:rsid w:val="001A6210"/>
    <w:rsid w:val="001A628C"/>
    <w:rsid w:val="001A704D"/>
    <w:rsid w:val="001A7E5D"/>
    <w:rsid w:val="001B019D"/>
    <w:rsid w:val="001B163B"/>
    <w:rsid w:val="001B1F40"/>
    <w:rsid w:val="001B2442"/>
    <w:rsid w:val="001B333E"/>
    <w:rsid w:val="001B39AF"/>
    <w:rsid w:val="001C05D6"/>
    <w:rsid w:val="001C05E8"/>
    <w:rsid w:val="001C0AE9"/>
    <w:rsid w:val="001C0B80"/>
    <w:rsid w:val="001C0F29"/>
    <w:rsid w:val="001C0FF5"/>
    <w:rsid w:val="001C12FA"/>
    <w:rsid w:val="001C134D"/>
    <w:rsid w:val="001C2A8E"/>
    <w:rsid w:val="001C3932"/>
    <w:rsid w:val="001C421F"/>
    <w:rsid w:val="001C45E5"/>
    <w:rsid w:val="001C49E4"/>
    <w:rsid w:val="001C4C9C"/>
    <w:rsid w:val="001C6343"/>
    <w:rsid w:val="001C6841"/>
    <w:rsid w:val="001C6D0B"/>
    <w:rsid w:val="001C75E1"/>
    <w:rsid w:val="001D05E7"/>
    <w:rsid w:val="001D07CF"/>
    <w:rsid w:val="001D09CD"/>
    <w:rsid w:val="001D0E8B"/>
    <w:rsid w:val="001D17C2"/>
    <w:rsid w:val="001D2FC2"/>
    <w:rsid w:val="001D3C57"/>
    <w:rsid w:val="001D4026"/>
    <w:rsid w:val="001D58E4"/>
    <w:rsid w:val="001D653E"/>
    <w:rsid w:val="001D753F"/>
    <w:rsid w:val="001D7D3B"/>
    <w:rsid w:val="001E2C7A"/>
    <w:rsid w:val="001E2F48"/>
    <w:rsid w:val="001E308B"/>
    <w:rsid w:val="001E4057"/>
    <w:rsid w:val="001E4BF2"/>
    <w:rsid w:val="001E6C50"/>
    <w:rsid w:val="001E7544"/>
    <w:rsid w:val="001E7C98"/>
    <w:rsid w:val="001F0015"/>
    <w:rsid w:val="001F0201"/>
    <w:rsid w:val="001F0F77"/>
    <w:rsid w:val="001F2B95"/>
    <w:rsid w:val="001F3A97"/>
    <w:rsid w:val="001F3C4C"/>
    <w:rsid w:val="001F6301"/>
    <w:rsid w:val="001F7F18"/>
    <w:rsid w:val="00202A24"/>
    <w:rsid w:val="00202DFD"/>
    <w:rsid w:val="00203687"/>
    <w:rsid w:val="0020403F"/>
    <w:rsid w:val="00204166"/>
    <w:rsid w:val="00205509"/>
    <w:rsid w:val="002056C8"/>
    <w:rsid w:val="00205A0F"/>
    <w:rsid w:val="00205F7D"/>
    <w:rsid w:val="00206C84"/>
    <w:rsid w:val="00206DBD"/>
    <w:rsid w:val="002075F5"/>
    <w:rsid w:val="002077B3"/>
    <w:rsid w:val="00210E90"/>
    <w:rsid w:val="002113DB"/>
    <w:rsid w:val="00212230"/>
    <w:rsid w:val="00213029"/>
    <w:rsid w:val="00216869"/>
    <w:rsid w:val="00217881"/>
    <w:rsid w:val="00217AFF"/>
    <w:rsid w:val="00217F1B"/>
    <w:rsid w:val="0022149A"/>
    <w:rsid w:val="00221A8B"/>
    <w:rsid w:val="00221C50"/>
    <w:rsid w:val="00222886"/>
    <w:rsid w:val="00222B55"/>
    <w:rsid w:val="002231DC"/>
    <w:rsid w:val="002232C8"/>
    <w:rsid w:val="00224896"/>
    <w:rsid w:val="00224F20"/>
    <w:rsid w:val="002258A4"/>
    <w:rsid w:val="00225FB3"/>
    <w:rsid w:val="0022696B"/>
    <w:rsid w:val="00226F6F"/>
    <w:rsid w:val="00227946"/>
    <w:rsid w:val="00230571"/>
    <w:rsid w:val="00230EF4"/>
    <w:rsid w:val="00231008"/>
    <w:rsid w:val="00232D5B"/>
    <w:rsid w:val="00232F40"/>
    <w:rsid w:val="00234EF7"/>
    <w:rsid w:val="0023547B"/>
    <w:rsid w:val="00235981"/>
    <w:rsid w:val="0023642A"/>
    <w:rsid w:val="00237DE1"/>
    <w:rsid w:val="00237E3F"/>
    <w:rsid w:val="00240C42"/>
    <w:rsid w:val="0024126C"/>
    <w:rsid w:val="002417BF"/>
    <w:rsid w:val="0024524C"/>
    <w:rsid w:val="0024580E"/>
    <w:rsid w:val="0024636C"/>
    <w:rsid w:val="00247EEB"/>
    <w:rsid w:val="00250989"/>
    <w:rsid w:val="0025151C"/>
    <w:rsid w:val="00253221"/>
    <w:rsid w:val="00253D9B"/>
    <w:rsid w:val="002548C2"/>
    <w:rsid w:val="00260A44"/>
    <w:rsid w:val="00262603"/>
    <w:rsid w:val="00262E13"/>
    <w:rsid w:val="0026436F"/>
    <w:rsid w:val="00264504"/>
    <w:rsid w:val="002667EB"/>
    <w:rsid w:val="00266813"/>
    <w:rsid w:val="002671DD"/>
    <w:rsid w:val="002676DE"/>
    <w:rsid w:val="00267B10"/>
    <w:rsid w:val="00270254"/>
    <w:rsid w:val="00270A91"/>
    <w:rsid w:val="00270F3E"/>
    <w:rsid w:val="00271CA1"/>
    <w:rsid w:val="00271F3C"/>
    <w:rsid w:val="002723AF"/>
    <w:rsid w:val="00272866"/>
    <w:rsid w:val="0027289E"/>
    <w:rsid w:val="00272F27"/>
    <w:rsid w:val="00272F6B"/>
    <w:rsid w:val="002737E4"/>
    <w:rsid w:val="002753A8"/>
    <w:rsid w:val="002766EC"/>
    <w:rsid w:val="00276F75"/>
    <w:rsid w:val="00277131"/>
    <w:rsid w:val="00280676"/>
    <w:rsid w:val="00280AF4"/>
    <w:rsid w:val="00280C22"/>
    <w:rsid w:val="00280F26"/>
    <w:rsid w:val="00281507"/>
    <w:rsid w:val="00281AFE"/>
    <w:rsid w:val="002824EC"/>
    <w:rsid w:val="00282697"/>
    <w:rsid w:val="002827E3"/>
    <w:rsid w:val="00283574"/>
    <w:rsid w:val="00283618"/>
    <w:rsid w:val="002836B8"/>
    <w:rsid w:val="00283C9C"/>
    <w:rsid w:val="00284DDE"/>
    <w:rsid w:val="002857BF"/>
    <w:rsid w:val="002868FA"/>
    <w:rsid w:val="002869F3"/>
    <w:rsid w:val="00286E62"/>
    <w:rsid w:val="00287305"/>
    <w:rsid w:val="00287FAA"/>
    <w:rsid w:val="0029002C"/>
    <w:rsid w:val="00290045"/>
    <w:rsid w:val="002905B9"/>
    <w:rsid w:val="00290965"/>
    <w:rsid w:val="00291B67"/>
    <w:rsid w:val="002920FD"/>
    <w:rsid w:val="00292C0B"/>
    <w:rsid w:val="00293C22"/>
    <w:rsid w:val="0029405E"/>
    <w:rsid w:val="00294911"/>
    <w:rsid w:val="00295E15"/>
    <w:rsid w:val="00296BE8"/>
    <w:rsid w:val="002A00C9"/>
    <w:rsid w:val="002A08F6"/>
    <w:rsid w:val="002A0A34"/>
    <w:rsid w:val="002A0EF5"/>
    <w:rsid w:val="002A1738"/>
    <w:rsid w:val="002A1B0A"/>
    <w:rsid w:val="002A3195"/>
    <w:rsid w:val="002A495F"/>
    <w:rsid w:val="002A4CCB"/>
    <w:rsid w:val="002A5F8E"/>
    <w:rsid w:val="002A6322"/>
    <w:rsid w:val="002A63BB"/>
    <w:rsid w:val="002A7023"/>
    <w:rsid w:val="002A73E6"/>
    <w:rsid w:val="002B0324"/>
    <w:rsid w:val="002B0FE8"/>
    <w:rsid w:val="002B1862"/>
    <w:rsid w:val="002B1F0F"/>
    <w:rsid w:val="002B3F3C"/>
    <w:rsid w:val="002B44EC"/>
    <w:rsid w:val="002B4EA8"/>
    <w:rsid w:val="002B4F03"/>
    <w:rsid w:val="002B6B34"/>
    <w:rsid w:val="002B6D9D"/>
    <w:rsid w:val="002B6FF0"/>
    <w:rsid w:val="002B786A"/>
    <w:rsid w:val="002B7C48"/>
    <w:rsid w:val="002C0964"/>
    <w:rsid w:val="002C1168"/>
    <w:rsid w:val="002C119A"/>
    <w:rsid w:val="002C1B3C"/>
    <w:rsid w:val="002C2B05"/>
    <w:rsid w:val="002C352C"/>
    <w:rsid w:val="002C352D"/>
    <w:rsid w:val="002C35C1"/>
    <w:rsid w:val="002C366B"/>
    <w:rsid w:val="002C39E9"/>
    <w:rsid w:val="002C3DFC"/>
    <w:rsid w:val="002C606D"/>
    <w:rsid w:val="002C7399"/>
    <w:rsid w:val="002C7E05"/>
    <w:rsid w:val="002D0195"/>
    <w:rsid w:val="002D02D1"/>
    <w:rsid w:val="002D08D7"/>
    <w:rsid w:val="002D140F"/>
    <w:rsid w:val="002D1516"/>
    <w:rsid w:val="002D2B35"/>
    <w:rsid w:val="002D3278"/>
    <w:rsid w:val="002D3A45"/>
    <w:rsid w:val="002D3A66"/>
    <w:rsid w:val="002D63D9"/>
    <w:rsid w:val="002D7AFE"/>
    <w:rsid w:val="002E05F5"/>
    <w:rsid w:val="002E0886"/>
    <w:rsid w:val="002E0C84"/>
    <w:rsid w:val="002E0DC8"/>
    <w:rsid w:val="002E1597"/>
    <w:rsid w:val="002E3A7F"/>
    <w:rsid w:val="002E3D72"/>
    <w:rsid w:val="002E4334"/>
    <w:rsid w:val="002E57C4"/>
    <w:rsid w:val="002E5BA1"/>
    <w:rsid w:val="002E7C76"/>
    <w:rsid w:val="002F06E9"/>
    <w:rsid w:val="002F1FD0"/>
    <w:rsid w:val="002F2337"/>
    <w:rsid w:val="002F23C5"/>
    <w:rsid w:val="002F24B6"/>
    <w:rsid w:val="002F38E5"/>
    <w:rsid w:val="002F48A9"/>
    <w:rsid w:val="002F5533"/>
    <w:rsid w:val="002F6823"/>
    <w:rsid w:val="002F6B40"/>
    <w:rsid w:val="002F6CD9"/>
    <w:rsid w:val="002F70EE"/>
    <w:rsid w:val="002F7FC6"/>
    <w:rsid w:val="00300B78"/>
    <w:rsid w:val="00302759"/>
    <w:rsid w:val="003028CF"/>
    <w:rsid w:val="00302E0F"/>
    <w:rsid w:val="00303AFC"/>
    <w:rsid w:val="00304ECB"/>
    <w:rsid w:val="00306C2D"/>
    <w:rsid w:val="003079AA"/>
    <w:rsid w:val="003102EE"/>
    <w:rsid w:val="00310B6A"/>
    <w:rsid w:val="00312148"/>
    <w:rsid w:val="0031236E"/>
    <w:rsid w:val="00312BFC"/>
    <w:rsid w:val="00312FAE"/>
    <w:rsid w:val="003140A4"/>
    <w:rsid w:val="00315A27"/>
    <w:rsid w:val="00317142"/>
    <w:rsid w:val="003176EC"/>
    <w:rsid w:val="00317947"/>
    <w:rsid w:val="003205EC"/>
    <w:rsid w:val="003209A3"/>
    <w:rsid w:val="003213AB"/>
    <w:rsid w:val="00322833"/>
    <w:rsid w:val="00323853"/>
    <w:rsid w:val="00324D2A"/>
    <w:rsid w:val="00326404"/>
    <w:rsid w:val="003271E4"/>
    <w:rsid w:val="00330285"/>
    <w:rsid w:val="003306CA"/>
    <w:rsid w:val="00332148"/>
    <w:rsid w:val="00332524"/>
    <w:rsid w:val="003353AB"/>
    <w:rsid w:val="0033542E"/>
    <w:rsid w:val="00335753"/>
    <w:rsid w:val="003358B6"/>
    <w:rsid w:val="00335A57"/>
    <w:rsid w:val="00335BD1"/>
    <w:rsid w:val="00336212"/>
    <w:rsid w:val="00336936"/>
    <w:rsid w:val="00340273"/>
    <w:rsid w:val="003402D5"/>
    <w:rsid w:val="00340588"/>
    <w:rsid w:val="00341075"/>
    <w:rsid w:val="0034129F"/>
    <w:rsid w:val="00341966"/>
    <w:rsid w:val="00342E57"/>
    <w:rsid w:val="00343BBD"/>
    <w:rsid w:val="0034470D"/>
    <w:rsid w:val="0034498B"/>
    <w:rsid w:val="00344DA6"/>
    <w:rsid w:val="003452CC"/>
    <w:rsid w:val="003454FF"/>
    <w:rsid w:val="0034555A"/>
    <w:rsid w:val="003461C5"/>
    <w:rsid w:val="00346215"/>
    <w:rsid w:val="00346408"/>
    <w:rsid w:val="003478CD"/>
    <w:rsid w:val="0035050D"/>
    <w:rsid w:val="003514B9"/>
    <w:rsid w:val="00353714"/>
    <w:rsid w:val="003538B7"/>
    <w:rsid w:val="00354CD0"/>
    <w:rsid w:val="0035586A"/>
    <w:rsid w:val="00355FF2"/>
    <w:rsid w:val="00362728"/>
    <w:rsid w:val="00363B38"/>
    <w:rsid w:val="0036532D"/>
    <w:rsid w:val="003653B4"/>
    <w:rsid w:val="00365703"/>
    <w:rsid w:val="00365BA1"/>
    <w:rsid w:val="00366B0D"/>
    <w:rsid w:val="0036772A"/>
    <w:rsid w:val="00367C76"/>
    <w:rsid w:val="003701B9"/>
    <w:rsid w:val="003707F4"/>
    <w:rsid w:val="0037085D"/>
    <w:rsid w:val="00371A8E"/>
    <w:rsid w:val="00372595"/>
    <w:rsid w:val="00374558"/>
    <w:rsid w:val="00374ED8"/>
    <w:rsid w:val="00375239"/>
    <w:rsid w:val="00377A77"/>
    <w:rsid w:val="00380617"/>
    <w:rsid w:val="00381493"/>
    <w:rsid w:val="00382415"/>
    <w:rsid w:val="00382553"/>
    <w:rsid w:val="003827E1"/>
    <w:rsid w:val="00382BFE"/>
    <w:rsid w:val="00382CC3"/>
    <w:rsid w:val="00382E91"/>
    <w:rsid w:val="003833A7"/>
    <w:rsid w:val="003838C0"/>
    <w:rsid w:val="0038401E"/>
    <w:rsid w:val="003853BE"/>
    <w:rsid w:val="0038599F"/>
    <w:rsid w:val="00386EC8"/>
    <w:rsid w:val="00387797"/>
    <w:rsid w:val="00387E11"/>
    <w:rsid w:val="003903CE"/>
    <w:rsid w:val="003911C6"/>
    <w:rsid w:val="00391865"/>
    <w:rsid w:val="003918BB"/>
    <w:rsid w:val="00392E08"/>
    <w:rsid w:val="003934FE"/>
    <w:rsid w:val="00394274"/>
    <w:rsid w:val="00394CB3"/>
    <w:rsid w:val="00396739"/>
    <w:rsid w:val="00396DD7"/>
    <w:rsid w:val="00396F7B"/>
    <w:rsid w:val="003970A4"/>
    <w:rsid w:val="00397C02"/>
    <w:rsid w:val="003A051E"/>
    <w:rsid w:val="003A0688"/>
    <w:rsid w:val="003A112A"/>
    <w:rsid w:val="003A1D7F"/>
    <w:rsid w:val="003A2241"/>
    <w:rsid w:val="003A268F"/>
    <w:rsid w:val="003A48CE"/>
    <w:rsid w:val="003A7087"/>
    <w:rsid w:val="003A7226"/>
    <w:rsid w:val="003A7D6A"/>
    <w:rsid w:val="003B01E5"/>
    <w:rsid w:val="003B0E43"/>
    <w:rsid w:val="003B1B32"/>
    <w:rsid w:val="003B21BE"/>
    <w:rsid w:val="003B250F"/>
    <w:rsid w:val="003B2C9F"/>
    <w:rsid w:val="003B34E9"/>
    <w:rsid w:val="003B40EE"/>
    <w:rsid w:val="003B4250"/>
    <w:rsid w:val="003B4EEE"/>
    <w:rsid w:val="003B527D"/>
    <w:rsid w:val="003B60F0"/>
    <w:rsid w:val="003B6210"/>
    <w:rsid w:val="003B65B6"/>
    <w:rsid w:val="003B75E0"/>
    <w:rsid w:val="003B7A12"/>
    <w:rsid w:val="003C0D51"/>
    <w:rsid w:val="003C21CA"/>
    <w:rsid w:val="003C23A1"/>
    <w:rsid w:val="003C3C91"/>
    <w:rsid w:val="003C557C"/>
    <w:rsid w:val="003C6139"/>
    <w:rsid w:val="003C681F"/>
    <w:rsid w:val="003C6D59"/>
    <w:rsid w:val="003C78B4"/>
    <w:rsid w:val="003D1121"/>
    <w:rsid w:val="003D212B"/>
    <w:rsid w:val="003D2A35"/>
    <w:rsid w:val="003D3A69"/>
    <w:rsid w:val="003D4218"/>
    <w:rsid w:val="003D4231"/>
    <w:rsid w:val="003D42BA"/>
    <w:rsid w:val="003D4D9D"/>
    <w:rsid w:val="003D566E"/>
    <w:rsid w:val="003D62AC"/>
    <w:rsid w:val="003D63F8"/>
    <w:rsid w:val="003D65CC"/>
    <w:rsid w:val="003D74C5"/>
    <w:rsid w:val="003D7BDE"/>
    <w:rsid w:val="003DED73"/>
    <w:rsid w:val="003E1266"/>
    <w:rsid w:val="003E1D7F"/>
    <w:rsid w:val="003E2755"/>
    <w:rsid w:val="003E29D0"/>
    <w:rsid w:val="003E2AA1"/>
    <w:rsid w:val="003E2B5E"/>
    <w:rsid w:val="003E4FF3"/>
    <w:rsid w:val="003E6E90"/>
    <w:rsid w:val="003E7AD0"/>
    <w:rsid w:val="003F070F"/>
    <w:rsid w:val="003F0C01"/>
    <w:rsid w:val="003F0F1E"/>
    <w:rsid w:val="003F13AA"/>
    <w:rsid w:val="003F1745"/>
    <w:rsid w:val="003F263D"/>
    <w:rsid w:val="003F2F58"/>
    <w:rsid w:val="003F424F"/>
    <w:rsid w:val="003F4521"/>
    <w:rsid w:val="003F4A42"/>
    <w:rsid w:val="003F522A"/>
    <w:rsid w:val="003F5A18"/>
    <w:rsid w:val="003F65F9"/>
    <w:rsid w:val="003F679E"/>
    <w:rsid w:val="003F7A39"/>
    <w:rsid w:val="004003D7"/>
    <w:rsid w:val="004019D9"/>
    <w:rsid w:val="00402298"/>
    <w:rsid w:val="004026DC"/>
    <w:rsid w:val="0040423E"/>
    <w:rsid w:val="004047BB"/>
    <w:rsid w:val="00404B94"/>
    <w:rsid w:val="00404FC5"/>
    <w:rsid w:val="00406006"/>
    <w:rsid w:val="004065DA"/>
    <w:rsid w:val="00406981"/>
    <w:rsid w:val="004069BB"/>
    <w:rsid w:val="00406B29"/>
    <w:rsid w:val="00407D43"/>
    <w:rsid w:val="004100C2"/>
    <w:rsid w:val="004102A6"/>
    <w:rsid w:val="0041054E"/>
    <w:rsid w:val="004112F9"/>
    <w:rsid w:val="004124A8"/>
    <w:rsid w:val="004126BE"/>
    <w:rsid w:val="00412D57"/>
    <w:rsid w:val="004132D4"/>
    <w:rsid w:val="00413515"/>
    <w:rsid w:val="00413E17"/>
    <w:rsid w:val="0041478D"/>
    <w:rsid w:val="0041524A"/>
    <w:rsid w:val="0041743E"/>
    <w:rsid w:val="00417B88"/>
    <w:rsid w:val="004202BD"/>
    <w:rsid w:val="004206C2"/>
    <w:rsid w:val="00420786"/>
    <w:rsid w:val="00422F7A"/>
    <w:rsid w:val="0042305A"/>
    <w:rsid w:val="004238C3"/>
    <w:rsid w:val="00423CC9"/>
    <w:rsid w:val="00424C06"/>
    <w:rsid w:val="0042514C"/>
    <w:rsid w:val="00425161"/>
    <w:rsid w:val="00425323"/>
    <w:rsid w:val="00425914"/>
    <w:rsid w:val="00425CF7"/>
    <w:rsid w:val="00426313"/>
    <w:rsid w:val="00426376"/>
    <w:rsid w:val="0042667E"/>
    <w:rsid w:val="00426D48"/>
    <w:rsid w:val="00426E43"/>
    <w:rsid w:val="00427059"/>
    <w:rsid w:val="00430833"/>
    <w:rsid w:val="0043235A"/>
    <w:rsid w:val="004325CB"/>
    <w:rsid w:val="00432D30"/>
    <w:rsid w:val="00432E1C"/>
    <w:rsid w:val="004333CF"/>
    <w:rsid w:val="00433BFE"/>
    <w:rsid w:val="00433CF1"/>
    <w:rsid w:val="00434E1C"/>
    <w:rsid w:val="0043537C"/>
    <w:rsid w:val="0043621A"/>
    <w:rsid w:val="0043700E"/>
    <w:rsid w:val="0044023C"/>
    <w:rsid w:val="0044060D"/>
    <w:rsid w:val="00441B61"/>
    <w:rsid w:val="00441E29"/>
    <w:rsid w:val="00442286"/>
    <w:rsid w:val="00443145"/>
    <w:rsid w:val="00443BEB"/>
    <w:rsid w:val="00445434"/>
    <w:rsid w:val="00445773"/>
    <w:rsid w:val="00445CB5"/>
    <w:rsid w:val="00446D42"/>
    <w:rsid w:val="004518E4"/>
    <w:rsid w:val="0045193F"/>
    <w:rsid w:val="00451AC2"/>
    <w:rsid w:val="004529F9"/>
    <w:rsid w:val="0045308C"/>
    <w:rsid w:val="0045473B"/>
    <w:rsid w:val="00455E5F"/>
    <w:rsid w:val="00456C58"/>
    <w:rsid w:val="00457236"/>
    <w:rsid w:val="0045771B"/>
    <w:rsid w:val="00457944"/>
    <w:rsid w:val="00457CE2"/>
    <w:rsid w:val="00457D60"/>
    <w:rsid w:val="00457ECF"/>
    <w:rsid w:val="004606D8"/>
    <w:rsid w:val="00460A56"/>
    <w:rsid w:val="00463444"/>
    <w:rsid w:val="004642DB"/>
    <w:rsid w:val="00464728"/>
    <w:rsid w:val="00464888"/>
    <w:rsid w:val="00464CE5"/>
    <w:rsid w:val="00464E0A"/>
    <w:rsid w:val="0046581D"/>
    <w:rsid w:val="004661F5"/>
    <w:rsid w:val="004663D1"/>
    <w:rsid w:val="0046741C"/>
    <w:rsid w:val="004704D8"/>
    <w:rsid w:val="0047050B"/>
    <w:rsid w:val="00470C96"/>
    <w:rsid w:val="00470E71"/>
    <w:rsid w:val="004711B2"/>
    <w:rsid w:val="0047124C"/>
    <w:rsid w:val="004725C2"/>
    <w:rsid w:val="004728EA"/>
    <w:rsid w:val="00472E6E"/>
    <w:rsid w:val="00473A32"/>
    <w:rsid w:val="004740BC"/>
    <w:rsid w:val="0047503F"/>
    <w:rsid w:val="004764CC"/>
    <w:rsid w:val="00476910"/>
    <w:rsid w:val="00476F8F"/>
    <w:rsid w:val="004770CA"/>
    <w:rsid w:val="00477159"/>
    <w:rsid w:val="0047743C"/>
    <w:rsid w:val="0048023E"/>
    <w:rsid w:val="00480323"/>
    <w:rsid w:val="00480757"/>
    <w:rsid w:val="004808B0"/>
    <w:rsid w:val="00480A9D"/>
    <w:rsid w:val="00481BF9"/>
    <w:rsid w:val="0048200C"/>
    <w:rsid w:val="00482DDA"/>
    <w:rsid w:val="00482DEB"/>
    <w:rsid w:val="00482E3E"/>
    <w:rsid w:val="00483F5E"/>
    <w:rsid w:val="004843E4"/>
    <w:rsid w:val="004849EB"/>
    <w:rsid w:val="00485319"/>
    <w:rsid w:val="004859E7"/>
    <w:rsid w:val="0048628B"/>
    <w:rsid w:val="00490B76"/>
    <w:rsid w:val="0049111F"/>
    <w:rsid w:val="00491CC5"/>
    <w:rsid w:val="00492260"/>
    <w:rsid w:val="0049414D"/>
    <w:rsid w:val="00496005"/>
    <w:rsid w:val="0049661F"/>
    <w:rsid w:val="0049757B"/>
    <w:rsid w:val="004975E6"/>
    <w:rsid w:val="00497973"/>
    <w:rsid w:val="00497E0C"/>
    <w:rsid w:val="004A111B"/>
    <w:rsid w:val="004A1513"/>
    <w:rsid w:val="004A1A39"/>
    <w:rsid w:val="004A1A3B"/>
    <w:rsid w:val="004A1D55"/>
    <w:rsid w:val="004A368E"/>
    <w:rsid w:val="004A36CD"/>
    <w:rsid w:val="004A415C"/>
    <w:rsid w:val="004A47B4"/>
    <w:rsid w:val="004A5545"/>
    <w:rsid w:val="004A6A41"/>
    <w:rsid w:val="004B0281"/>
    <w:rsid w:val="004B1666"/>
    <w:rsid w:val="004B20EF"/>
    <w:rsid w:val="004B2895"/>
    <w:rsid w:val="004B2C1A"/>
    <w:rsid w:val="004B2C70"/>
    <w:rsid w:val="004B378A"/>
    <w:rsid w:val="004B5259"/>
    <w:rsid w:val="004B6A5E"/>
    <w:rsid w:val="004B7454"/>
    <w:rsid w:val="004B74AA"/>
    <w:rsid w:val="004C064B"/>
    <w:rsid w:val="004C133B"/>
    <w:rsid w:val="004C160D"/>
    <w:rsid w:val="004C2175"/>
    <w:rsid w:val="004C46D0"/>
    <w:rsid w:val="004C52B7"/>
    <w:rsid w:val="004C5745"/>
    <w:rsid w:val="004C5B37"/>
    <w:rsid w:val="004C6CE0"/>
    <w:rsid w:val="004C6DCF"/>
    <w:rsid w:val="004C6F1A"/>
    <w:rsid w:val="004D136B"/>
    <w:rsid w:val="004D233F"/>
    <w:rsid w:val="004D29BC"/>
    <w:rsid w:val="004D3384"/>
    <w:rsid w:val="004D3A1A"/>
    <w:rsid w:val="004D5225"/>
    <w:rsid w:val="004D55EF"/>
    <w:rsid w:val="004D56FD"/>
    <w:rsid w:val="004D5789"/>
    <w:rsid w:val="004D6464"/>
    <w:rsid w:val="004D717D"/>
    <w:rsid w:val="004E1845"/>
    <w:rsid w:val="004E2D24"/>
    <w:rsid w:val="004E3464"/>
    <w:rsid w:val="004E365A"/>
    <w:rsid w:val="004E525A"/>
    <w:rsid w:val="004E5878"/>
    <w:rsid w:val="004E5ABE"/>
    <w:rsid w:val="004E624A"/>
    <w:rsid w:val="004E72E3"/>
    <w:rsid w:val="004F0D69"/>
    <w:rsid w:val="004F111E"/>
    <w:rsid w:val="004F1C9C"/>
    <w:rsid w:val="004F1D48"/>
    <w:rsid w:val="004F2FF8"/>
    <w:rsid w:val="004F37B2"/>
    <w:rsid w:val="004F40DF"/>
    <w:rsid w:val="004F5BDE"/>
    <w:rsid w:val="004F5CBE"/>
    <w:rsid w:val="004F6C0B"/>
    <w:rsid w:val="004F725B"/>
    <w:rsid w:val="00500232"/>
    <w:rsid w:val="00501253"/>
    <w:rsid w:val="00501C14"/>
    <w:rsid w:val="005020CF"/>
    <w:rsid w:val="005023A8"/>
    <w:rsid w:val="00503459"/>
    <w:rsid w:val="00504D87"/>
    <w:rsid w:val="0050527B"/>
    <w:rsid w:val="00505FBF"/>
    <w:rsid w:val="00506EF3"/>
    <w:rsid w:val="00507223"/>
    <w:rsid w:val="005077A7"/>
    <w:rsid w:val="00507855"/>
    <w:rsid w:val="00510927"/>
    <w:rsid w:val="0051187F"/>
    <w:rsid w:val="00511C24"/>
    <w:rsid w:val="00512874"/>
    <w:rsid w:val="00512B02"/>
    <w:rsid w:val="005139FB"/>
    <w:rsid w:val="00513BD0"/>
    <w:rsid w:val="00514E2F"/>
    <w:rsid w:val="00514EF0"/>
    <w:rsid w:val="005163A2"/>
    <w:rsid w:val="00520518"/>
    <w:rsid w:val="00521545"/>
    <w:rsid w:val="005224D0"/>
    <w:rsid w:val="005227B1"/>
    <w:rsid w:val="005230EC"/>
    <w:rsid w:val="00523456"/>
    <w:rsid w:val="00523F22"/>
    <w:rsid w:val="0052408F"/>
    <w:rsid w:val="0052526A"/>
    <w:rsid w:val="0052571A"/>
    <w:rsid w:val="00526469"/>
    <w:rsid w:val="00527AD6"/>
    <w:rsid w:val="005315A9"/>
    <w:rsid w:val="00531D94"/>
    <w:rsid w:val="00532E7C"/>
    <w:rsid w:val="00533087"/>
    <w:rsid w:val="00533E63"/>
    <w:rsid w:val="00533F53"/>
    <w:rsid w:val="0053414B"/>
    <w:rsid w:val="00534857"/>
    <w:rsid w:val="00534A40"/>
    <w:rsid w:val="00534CA4"/>
    <w:rsid w:val="005365D1"/>
    <w:rsid w:val="00537B60"/>
    <w:rsid w:val="005406A2"/>
    <w:rsid w:val="00540894"/>
    <w:rsid w:val="0054119E"/>
    <w:rsid w:val="0054173E"/>
    <w:rsid w:val="00541E30"/>
    <w:rsid w:val="00542333"/>
    <w:rsid w:val="00542458"/>
    <w:rsid w:val="00542FC5"/>
    <w:rsid w:val="00544A75"/>
    <w:rsid w:val="00544F4C"/>
    <w:rsid w:val="00544F81"/>
    <w:rsid w:val="00547F45"/>
    <w:rsid w:val="00550322"/>
    <w:rsid w:val="00550DD5"/>
    <w:rsid w:val="00551181"/>
    <w:rsid w:val="005517B5"/>
    <w:rsid w:val="00551DBB"/>
    <w:rsid w:val="00551F0A"/>
    <w:rsid w:val="005521B5"/>
    <w:rsid w:val="005524C6"/>
    <w:rsid w:val="00552BEA"/>
    <w:rsid w:val="00553027"/>
    <w:rsid w:val="005531FB"/>
    <w:rsid w:val="00554581"/>
    <w:rsid w:val="00555013"/>
    <w:rsid w:val="005568DC"/>
    <w:rsid w:val="005570C0"/>
    <w:rsid w:val="005575A8"/>
    <w:rsid w:val="0055793D"/>
    <w:rsid w:val="00560262"/>
    <w:rsid w:val="00560608"/>
    <w:rsid w:val="005606AB"/>
    <w:rsid w:val="00560F33"/>
    <w:rsid w:val="00560FFE"/>
    <w:rsid w:val="00561055"/>
    <w:rsid w:val="00561843"/>
    <w:rsid w:val="005630C2"/>
    <w:rsid w:val="00563615"/>
    <w:rsid w:val="00563B4E"/>
    <w:rsid w:val="00564A8D"/>
    <w:rsid w:val="00564C7E"/>
    <w:rsid w:val="00565C9A"/>
    <w:rsid w:val="0056660C"/>
    <w:rsid w:val="00566A4A"/>
    <w:rsid w:val="00566B80"/>
    <w:rsid w:val="00566D2E"/>
    <w:rsid w:val="00566E77"/>
    <w:rsid w:val="00567420"/>
    <w:rsid w:val="00571E5F"/>
    <w:rsid w:val="0057328F"/>
    <w:rsid w:val="00573D73"/>
    <w:rsid w:val="00573E96"/>
    <w:rsid w:val="00574393"/>
    <w:rsid w:val="0057471B"/>
    <w:rsid w:val="00574AB2"/>
    <w:rsid w:val="0057557D"/>
    <w:rsid w:val="00576399"/>
    <w:rsid w:val="00576757"/>
    <w:rsid w:val="005808EA"/>
    <w:rsid w:val="00580FA4"/>
    <w:rsid w:val="0058261C"/>
    <w:rsid w:val="00582C48"/>
    <w:rsid w:val="00583259"/>
    <w:rsid w:val="0058363E"/>
    <w:rsid w:val="005844B7"/>
    <w:rsid w:val="00585A69"/>
    <w:rsid w:val="00585FC3"/>
    <w:rsid w:val="0058778A"/>
    <w:rsid w:val="0058799F"/>
    <w:rsid w:val="00587DBD"/>
    <w:rsid w:val="005904D6"/>
    <w:rsid w:val="005905BE"/>
    <w:rsid w:val="00590802"/>
    <w:rsid w:val="00591A5C"/>
    <w:rsid w:val="00592B93"/>
    <w:rsid w:val="00592E8E"/>
    <w:rsid w:val="005933EA"/>
    <w:rsid w:val="00593D2C"/>
    <w:rsid w:val="005950EA"/>
    <w:rsid w:val="00595B64"/>
    <w:rsid w:val="00596182"/>
    <w:rsid w:val="0059619A"/>
    <w:rsid w:val="005974EF"/>
    <w:rsid w:val="00597A28"/>
    <w:rsid w:val="0059C76C"/>
    <w:rsid w:val="005A0B3D"/>
    <w:rsid w:val="005A1186"/>
    <w:rsid w:val="005A1381"/>
    <w:rsid w:val="005A283E"/>
    <w:rsid w:val="005A3805"/>
    <w:rsid w:val="005A38FD"/>
    <w:rsid w:val="005A3E32"/>
    <w:rsid w:val="005A4021"/>
    <w:rsid w:val="005A4A51"/>
    <w:rsid w:val="005A788E"/>
    <w:rsid w:val="005B1070"/>
    <w:rsid w:val="005B2242"/>
    <w:rsid w:val="005B2966"/>
    <w:rsid w:val="005B2A42"/>
    <w:rsid w:val="005B2BFA"/>
    <w:rsid w:val="005B2FFA"/>
    <w:rsid w:val="005B374B"/>
    <w:rsid w:val="005B540F"/>
    <w:rsid w:val="005B5CE4"/>
    <w:rsid w:val="005B6C96"/>
    <w:rsid w:val="005B75DE"/>
    <w:rsid w:val="005B7997"/>
    <w:rsid w:val="005B7A0A"/>
    <w:rsid w:val="005B7AB8"/>
    <w:rsid w:val="005C14B9"/>
    <w:rsid w:val="005C154F"/>
    <w:rsid w:val="005C20EB"/>
    <w:rsid w:val="005C289F"/>
    <w:rsid w:val="005C2E00"/>
    <w:rsid w:val="005C3BB0"/>
    <w:rsid w:val="005C49F9"/>
    <w:rsid w:val="005C572C"/>
    <w:rsid w:val="005D0297"/>
    <w:rsid w:val="005D039D"/>
    <w:rsid w:val="005D0735"/>
    <w:rsid w:val="005D0A25"/>
    <w:rsid w:val="005D1B92"/>
    <w:rsid w:val="005D2998"/>
    <w:rsid w:val="005D39E1"/>
    <w:rsid w:val="005D4004"/>
    <w:rsid w:val="005D5231"/>
    <w:rsid w:val="005D5648"/>
    <w:rsid w:val="005D5D65"/>
    <w:rsid w:val="005D656A"/>
    <w:rsid w:val="005D6739"/>
    <w:rsid w:val="005D7126"/>
    <w:rsid w:val="005D7209"/>
    <w:rsid w:val="005E07FF"/>
    <w:rsid w:val="005E110E"/>
    <w:rsid w:val="005E1DC5"/>
    <w:rsid w:val="005E23DC"/>
    <w:rsid w:val="005E2AA6"/>
    <w:rsid w:val="005E3E29"/>
    <w:rsid w:val="005E3E6B"/>
    <w:rsid w:val="005E6BFF"/>
    <w:rsid w:val="005E7BC6"/>
    <w:rsid w:val="005F54CB"/>
    <w:rsid w:val="005F57D2"/>
    <w:rsid w:val="005F59F7"/>
    <w:rsid w:val="005F72BB"/>
    <w:rsid w:val="006004D0"/>
    <w:rsid w:val="00600DE1"/>
    <w:rsid w:val="00600EBC"/>
    <w:rsid w:val="00601BBC"/>
    <w:rsid w:val="00602545"/>
    <w:rsid w:val="006033D2"/>
    <w:rsid w:val="00604A8B"/>
    <w:rsid w:val="00605F63"/>
    <w:rsid w:val="00606620"/>
    <w:rsid w:val="00606761"/>
    <w:rsid w:val="00606A7E"/>
    <w:rsid w:val="006074A9"/>
    <w:rsid w:val="00607F71"/>
    <w:rsid w:val="006100FF"/>
    <w:rsid w:val="00612B6E"/>
    <w:rsid w:val="006133F9"/>
    <w:rsid w:val="00613625"/>
    <w:rsid w:val="00613B3C"/>
    <w:rsid w:val="0061487B"/>
    <w:rsid w:val="006148A3"/>
    <w:rsid w:val="0061677A"/>
    <w:rsid w:val="006210A9"/>
    <w:rsid w:val="00622E93"/>
    <w:rsid w:val="006231F9"/>
    <w:rsid w:val="0062331C"/>
    <w:rsid w:val="00625619"/>
    <w:rsid w:val="006259EF"/>
    <w:rsid w:val="006260AD"/>
    <w:rsid w:val="00626234"/>
    <w:rsid w:val="00627598"/>
    <w:rsid w:val="00627A26"/>
    <w:rsid w:val="00627FAF"/>
    <w:rsid w:val="0063189B"/>
    <w:rsid w:val="00631B82"/>
    <w:rsid w:val="006324C5"/>
    <w:rsid w:val="00632B5E"/>
    <w:rsid w:val="00632BFB"/>
    <w:rsid w:val="00633A95"/>
    <w:rsid w:val="0063418B"/>
    <w:rsid w:val="006349DD"/>
    <w:rsid w:val="00634AA9"/>
    <w:rsid w:val="00635C44"/>
    <w:rsid w:val="00641F85"/>
    <w:rsid w:val="00642392"/>
    <w:rsid w:val="00642E0A"/>
    <w:rsid w:val="00642FEB"/>
    <w:rsid w:val="00643BA0"/>
    <w:rsid w:val="0064506B"/>
    <w:rsid w:val="00645DF5"/>
    <w:rsid w:val="00646973"/>
    <w:rsid w:val="006508B4"/>
    <w:rsid w:val="006515FB"/>
    <w:rsid w:val="00651761"/>
    <w:rsid w:val="00651861"/>
    <w:rsid w:val="00651F2D"/>
    <w:rsid w:val="00653B76"/>
    <w:rsid w:val="00653E2C"/>
    <w:rsid w:val="00654AD7"/>
    <w:rsid w:val="006551C8"/>
    <w:rsid w:val="00655F25"/>
    <w:rsid w:val="00657234"/>
    <w:rsid w:val="0066099D"/>
    <w:rsid w:val="00661589"/>
    <w:rsid w:val="00661791"/>
    <w:rsid w:val="00661E11"/>
    <w:rsid w:val="00662694"/>
    <w:rsid w:val="0066324F"/>
    <w:rsid w:val="006635E0"/>
    <w:rsid w:val="00663D51"/>
    <w:rsid w:val="00664053"/>
    <w:rsid w:val="00664FA0"/>
    <w:rsid w:val="00665DAF"/>
    <w:rsid w:val="00665F23"/>
    <w:rsid w:val="00667406"/>
    <w:rsid w:val="00667F93"/>
    <w:rsid w:val="00671188"/>
    <w:rsid w:val="00671B8C"/>
    <w:rsid w:val="00671EEA"/>
    <w:rsid w:val="006723C6"/>
    <w:rsid w:val="00673A28"/>
    <w:rsid w:val="00673CE9"/>
    <w:rsid w:val="00674742"/>
    <w:rsid w:val="0067580D"/>
    <w:rsid w:val="006762C8"/>
    <w:rsid w:val="00677BF0"/>
    <w:rsid w:val="00677BFE"/>
    <w:rsid w:val="00677F97"/>
    <w:rsid w:val="006809AD"/>
    <w:rsid w:val="00681DAF"/>
    <w:rsid w:val="006826FB"/>
    <w:rsid w:val="00685F62"/>
    <w:rsid w:val="00686BE9"/>
    <w:rsid w:val="006876FC"/>
    <w:rsid w:val="00687AAC"/>
    <w:rsid w:val="00687CEF"/>
    <w:rsid w:val="0069178B"/>
    <w:rsid w:val="00692527"/>
    <w:rsid w:val="00692898"/>
    <w:rsid w:val="00692D46"/>
    <w:rsid w:val="006933EB"/>
    <w:rsid w:val="00693493"/>
    <w:rsid w:val="006942AD"/>
    <w:rsid w:val="00694A3A"/>
    <w:rsid w:val="00694ACA"/>
    <w:rsid w:val="00694E00"/>
    <w:rsid w:val="0069570C"/>
    <w:rsid w:val="006963C7"/>
    <w:rsid w:val="00696446"/>
    <w:rsid w:val="00696788"/>
    <w:rsid w:val="00697228"/>
    <w:rsid w:val="006A0159"/>
    <w:rsid w:val="006A0DF6"/>
    <w:rsid w:val="006A0F3D"/>
    <w:rsid w:val="006A1B22"/>
    <w:rsid w:val="006A25C5"/>
    <w:rsid w:val="006A2F1D"/>
    <w:rsid w:val="006A3A85"/>
    <w:rsid w:val="006A3E11"/>
    <w:rsid w:val="006A4521"/>
    <w:rsid w:val="006A474C"/>
    <w:rsid w:val="006A56AF"/>
    <w:rsid w:val="006A6B98"/>
    <w:rsid w:val="006A6CC9"/>
    <w:rsid w:val="006A7251"/>
    <w:rsid w:val="006B08D2"/>
    <w:rsid w:val="006B092D"/>
    <w:rsid w:val="006B0CCC"/>
    <w:rsid w:val="006B1A69"/>
    <w:rsid w:val="006B386E"/>
    <w:rsid w:val="006B4874"/>
    <w:rsid w:val="006B4C6E"/>
    <w:rsid w:val="006B6366"/>
    <w:rsid w:val="006C0705"/>
    <w:rsid w:val="006C1C19"/>
    <w:rsid w:val="006C226B"/>
    <w:rsid w:val="006C27AD"/>
    <w:rsid w:val="006C2992"/>
    <w:rsid w:val="006C45A2"/>
    <w:rsid w:val="006C4D6C"/>
    <w:rsid w:val="006C4E2E"/>
    <w:rsid w:val="006C56FC"/>
    <w:rsid w:val="006C61EE"/>
    <w:rsid w:val="006C6204"/>
    <w:rsid w:val="006C6370"/>
    <w:rsid w:val="006C7ACA"/>
    <w:rsid w:val="006D110C"/>
    <w:rsid w:val="006D15F2"/>
    <w:rsid w:val="006D1B00"/>
    <w:rsid w:val="006D1C9F"/>
    <w:rsid w:val="006D3404"/>
    <w:rsid w:val="006D3796"/>
    <w:rsid w:val="006D386E"/>
    <w:rsid w:val="006D389C"/>
    <w:rsid w:val="006D3AE9"/>
    <w:rsid w:val="006D3B97"/>
    <w:rsid w:val="006D3BCB"/>
    <w:rsid w:val="006D480B"/>
    <w:rsid w:val="006D5E92"/>
    <w:rsid w:val="006D60E2"/>
    <w:rsid w:val="006D699F"/>
    <w:rsid w:val="006D769F"/>
    <w:rsid w:val="006D7782"/>
    <w:rsid w:val="006E0ACC"/>
    <w:rsid w:val="006E1B1F"/>
    <w:rsid w:val="006E1DB7"/>
    <w:rsid w:val="006E2670"/>
    <w:rsid w:val="006E2F1F"/>
    <w:rsid w:val="006E3C08"/>
    <w:rsid w:val="006E3C6E"/>
    <w:rsid w:val="006E4883"/>
    <w:rsid w:val="006E4AED"/>
    <w:rsid w:val="006E5B78"/>
    <w:rsid w:val="006E713B"/>
    <w:rsid w:val="006E7C50"/>
    <w:rsid w:val="006F0489"/>
    <w:rsid w:val="006F090F"/>
    <w:rsid w:val="006F0A0C"/>
    <w:rsid w:val="006F0D23"/>
    <w:rsid w:val="006F1BB4"/>
    <w:rsid w:val="006F2B41"/>
    <w:rsid w:val="006F5030"/>
    <w:rsid w:val="006F574F"/>
    <w:rsid w:val="006F5B00"/>
    <w:rsid w:val="006F5D28"/>
    <w:rsid w:val="006F6AB6"/>
    <w:rsid w:val="00703213"/>
    <w:rsid w:val="00703447"/>
    <w:rsid w:val="00703452"/>
    <w:rsid w:val="007048AB"/>
    <w:rsid w:val="007065BF"/>
    <w:rsid w:val="00707363"/>
    <w:rsid w:val="007112AE"/>
    <w:rsid w:val="00713DCB"/>
    <w:rsid w:val="007144B2"/>
    <w:rsid w:val="00715724"/>
    <w:rsid w:val="0071731E"/>
    <w:rsid w:val="00717388"/>
    <w:rsid w:val="0072096F"/>
    <w:rsid w:val="007215B3"/>
    <w:rsid w:val="007217A2"/>
    <w:rsid w:val="00721985"/>
    <w:rsid w:val="0072254D"/>
    <w:rsid w:val="00723211"/>
    <w:rsid w:val="007237B3"/>
    <w:rsid w:val="007240C5"/>
    <w:rsid w:val="00724E7C"/>
    <w:rsid w:val="0072518E"/>
    <w:rsid w:val="00726AE5"/>
    <w:rsid w:val="007275B6"/>
    <w:rsid w:val="0073034C"/>
    <w:rsid w:val="0073122D"/>
    <w:rsid w:val="00731DC5"/>
    <w:rsid w:val="00732739"/>
    <w:rsid w:val="00733739"/>
    <w:rsid w:val="00733B93"/>
    <w:rsid w:val="00734AE9"/>
    <w:rsid w:val="00734D3F"/>
    <w:rsid w:val="00734D92"/>
    <w:rsid w:val="007351B2"/>
    <w:rsid w:val="007355F2"/>
    <w:rsid w:val="007358EC"/>
    <w:rsid w:val="00735A00"/>
    <w:rsid w:val="007374FA"/>
    <w:rsid w:val="0073750F"/>
    <w:rsid w:val="0073755A"/>
    <w:rsid w:val="007426E4"/>
    <w:rsid w:val="00743B0A"/>
    <w:rsid w:val="00744330"/>
    <w:rsid w:val="007443C5"/>
    <w:rsid w:val="00744CD3"/>
    <w:rsid w:val="0074578A"/>
    <w:rsid w:val="00746237"/>
    <w:rsid w:val="00747A1E"/>
    <w:rsid w:val="007515A3"/>
    <w:rsid w:val="00751997"/>
    <w:rsid w:val="00751AE6"/>
    <w:rsid w:val="007522AF"/>
    <w:rsid w:val="007535C4"/>
    <w:rsid w:val="00754522"/>
    <w:rsid w:val="007547C7"/>
    <w:rsid w:val="0075493F"/>
    <w:rsid w:val="00754B41"/>
    <w:rsid w:val="00754D1C"/>
    <w:rsid w:val="00755166"/>
    <w:rsid w:val="0075542F"/>
    <w:rsid w:val="00755922"/>
    <w:rsid w:val="007561E3"/>
    <w:rsid w:val="0075636E"/>
    <w:rsid w:val="00757297"/>
    <w:rsid w:val="007572A1"/>
    <w:rsid w:val="0075783E"/>
    <w:rsid w:val="00757BCF"/>
    <w:rsid w:val="00757BD4"/>
    <w:rsid w:val="00757CE5"/>
    <w:rsid w:val="00761ABF"/>
    <w:rsid w:val="00761CD6"/>
    <w:rsid w:val="00762184"/>
    <w:rsid w:val="007626E0"/>
    <w:rsid w:val="00764A94"/>
    <w:rsid w:val="007658EE"/>
    <w:rsid w:val="007661E8"/>
    <w:rsid w:val="00766750"/>
    <w:rsid w:val="00766C1E"/>
    <w:rsid w:val="00766F8B"/>
    <w:rsid w:val="0076736D"/>
    <w:rsid w:val="00770754"/>
    <w:rsid w:val="007719B4"/>
    <w:rsid w:val="007722D7"/>
    <w:rsid w:val="00773E73"/>
    <w:rsid w:val="0077443B"/>
    <w:rsid w:val="00774B44"/>
    <w:rsid w:val="00775468"/>
    <w:rsid w:val="0077595C"/>
    <w:rsid w:val="007765D5"/>
    <w:rsid w:val="00776C0B"/>
    <w:rsid w:val="00776C39"/>
    <w:rsid w:val="0078100F"/>
    <w:rsid w:val="007823C9"/>
    <w:rsid w:val="007828BB"/>
    <w:rsid w:val="00784259"/>
    <w:rsid w:val="00784B2A"/>
    <w:rsid w:val="00785294"/>
    <w:rsid w:val="00786BA9"/>
    <w:rsid w:val="00786E15"/>
    <w:rsid w:val="00787FE3"/>
    <w:rsid w:val="007923AA"/>
    <w:rsid w:val="00792E9E"/>
    <w:rsid w:val="007933DD"/>
    <w:rsid w:val="00794AC8"/>
    <w:rsid w:val="0079550B"/>
    <w:rsid w:val="00795BEB"/>
    <w:rsid w:val="00796693"/>
    <w:rsid w:val="007966EF"/>
    <w:rsid w:val="00796857"/>
    <w:rsid w:val="00796A3E"/>
    <w:rsid w:val="007A007D"/>
    <w:rsid w:val="007A15A3"/>
    <w:rsid w:val="007A2848"/>
    <w:rsid w:val="007A2CAF"/>
    <w:rsid w:val="007A2FFE"/>
    <w:rsid w:val="007A31AD"/>
    <w:rsid w:val="007A34FD"/>
    <w:rsid w:val="007A4952"/>
    <w:rsid w:val="007A5F27"/>
    <w:rsid w:val="007A6631"/>
    <w:rsid w:val="007A6EFA"/>
    <w:rsid w:val="007A78C4"/>
    <w:rsid w:val="007B051F"/>
    <w:rsid w:val="007B0EBC"/>
    <w:rsid w:val="007B1101"/>
    <w:rsid w:val="007B2257"/>
    <w:rsid w:val="007B277D"/>
    <w:rsid w:val="007B37E5"/>
    <w:rsid w:val="007B3DE3"/>
    <w:rsid w:val="007B403B"/>
    <w:rsid w:val="007B430A"/>
    <w:rsid w:val="007B49FF"/>
    <w:rsid w:val="007B4B6F"/>
    <w:rsid w:val="007B6E6C"/>
    <w:rsid w:val="007B7552"/>
    <w:rsid w:val="007B79AC"/>
    <w:rsid w:val="007C1959"/>
    <w:rsid w:val="007C2317"/>
    <w:rsid w:val="007C231F"/>
    <w:rsid w:val="007C4771"/>
    <w:rsid w:val="007C48AA"/>
    <w:rsid w:val="007C5D34"/>
    <w:rsid w:val="007D0165"/>
    <w:rsid w:val="007D0768"/>
    <w:rsid w:val="007D0CCC"/>
    <w:rsid w:val="007D2042"/>
    <w:rsid w:val="007D41A3"/>
    <w:rsid w:val="007D4372"/>
    <w:rsid w:val="007D45D0"/>
    <w:rsid w:val="007D4AFB"/>
    <w:rsid w:val="007D6171"/>
    <w:rsid w:val="007D6397"/>
    <w:rsid w:val="007D6B7F"/>
    <w:rsid w:val="007E1402"/>
    <w:rsid w:val="007E1493"/>
    <w:rsid w:val="007E1904"/>
    <w:rsid w:val="007E19D6"/>
    <w:rsid w:val="007E2891"/>
    <w:rsid w:val="007E2FD7"/>
    <w:rsid w:val="007E303A"/>
    <w:rsid w:val="007E321F"/>
    <w:rsid w:val="007E3B25"/>
    <w:rsid w:val="007E3BB2"/>
    <w:rsid w:val="007E44C5"/>
    <w:rsid w:val="007E6B8D"/>
    <w:rsid w:val="007E77F8"/>
    <w:rsid w:val="007E7A53"/>
    <w:rsid w:val="007E7B49"/>
    <w:rsid w:val="007F0589"/>
    <w:rsid w:val="007F09C8"/>
    <w:rsid w:val="007F1099"/>
    <w:rsid w:val="007F26BE"/>
    <w:rsid w:val="007F31F9"/>
    <w:rsid w:val="007F3622"/>
    <w:rsid w:val="007F3829"/>
    <w:rsid w:val="007F4203"/>
    <w:rsid w:val="007F4249"/>
    <w:rsid w:val="007F62AC"/>
    <w:rsid w:val="007F68CB"/>
    <w:rsid w:val="007F6AC9"/>
    <w:rsid w:val="007F6DE6"/>
    <w:rsid w:val="007F6FA0"/>
    <w:rsid w:val="007F7560"/>
    <w:rsid w:val="008017A3"/>
    <w:rsid w:val="00801B11"/>
    <w:rsid w:val="00801C43"/>
    <w:rsid w:val="0080255A"/>
    <w:rsid w:val="008027C5"/>
    <w:rsid w:val="00802905"/>
    <w:rsid w:val="00803856"/>
    <w:rsid w:val="0080561B"/>
    <w:rsid w:val="00805EDA"/>
    <w:rsid w:val="008064A4"/>
    <w:rsid w:val="00810436"/>
    <w:rsid w:val="00810B1E"/>
    <w:rsid w:val="00810BEA"/>
    <w:rsid w:val="00812472"/>
    <w:rsid w:val="00812746"/>
    <w:rsid w:val="008129CE"/>
    <w:rsid w:val="00812B7C"/>
    <w:rsid w:val="00814772"/>
    <w:rsid w:val="00814890"/>
    <w:rsid w:val="00814B11"/>
    <w:rsid w:val="00815005"/>
    <w:rsid w:val="00816545"/>
    <w:rsid w:val="00817BD4"/>
    <w:rsid w:val="00817CB7"/>
    <w:rsid w:val="00817D97"/>
    <w:rsid w:val="00820B93"/>
    <w:rsid w:val="00821885"/>
    <w:rsid w:val="00822666"/>
    <w:rsid w:val="00822730"/>
    <w:rsid w:val="00822FEA"/>
    <w:rsid w:val="008232BE"/>
    <w:rsid w:val="00823802"/>
    <w:rsid w:val="00823E7B"/>
    <w:rsid w:val="008242EF"/>
    <w:rsid w:val="008261AE"/>
    <w:rsid w:val="0082639E"/>
    <w:rsid w:val="00827BA4"/>
    <w:rsid w:val="00827D71"/>
    <w:rsid w:val="0083272A"/>
    <w:rsid w:val="0083358E"/>
    <w:rsid w:val="00833FD0"/>
    <w:rsid w:val="00835621"/>
    <w:rsid w:val="00836719"/>
    <w:rsid w:val="00837229"/>
    <w:rsid w:val="008401B0"/>
    <w:rsid w:val="00841472"/>
    <w:rsid w:val="00841956"/>
    <w:rsid w:val="00841E73"/>
    <w:rsid w:val="00842DB9"/>
    <w:rsid w:val="00843E38"/>
    <w:rsid w:val="0084410A"/>
    <w:rsid w:val="0084502A"/>
    <w:rsid w:val="008456E9"/>
    <w:rsid w:val="008458BA"/>
    <w:rsid w:val="0084594F"/>
    <w:rsid w:val="008460FA"/>
    <w:rsid w:val="0084734D"/>
    <w:rsid w:val="00847C4B"/>
    <w:rsid w:val="00850786"/>
    <w:rsid w:val="008509DE"/>
    <w:rsid w:val="00850B4D"/>
    <w:rsid w:val="0085118D"/>
    <w:rsid w:val="00852693"/>
    <w:rsid w:val="00853CBC"/>
    <w:rsid w:val="0085548C"/>
    <w:rsid w:val="00855B57"/>
    <w:rsid w:val="008563EB"/>
    <w:rsid w:val="00857F79"/>
    <w:rsid w:val="008600FC"/>
    <w:rsid w:val="008605B4"/>
    <w:rsid w:val="00861200"/>
    <w:rsid w:val="00862C48"/>
    <w:rsid w:val="00863162"/>
    <w:rsid w:val="00863B5E"/>
    <w:rsid w:val="00863C71"/>
    <w:rsid w:val="00863E34"/>
    <w:rsid w:val="008647F6"/>
    <w:rsid w:val="00864CD1"/>
    <w:rsid w:val="0086590E"/>
    <w:rsid w:val="008665AE"/>
    <w:rsid w:val="0086670A"/>
    <w:rsid w:val="00867127"/>
    <w:rsid w:val="00867DD0"/>
    <w:rsid w:val="0087141C"/>
    <w:rsid w:val="00871E11"/>
    <w:rsid w:val="00872243"/>
    <w:rsid w:val="008733BD"/>
    <w:rsid w:val="00873FB7"/>
    <w:rsid w:val="00874148"/>
    <w:rsid w:val="008741DE"/>
    <w:rsid w:val="00874B9F"/>
    <w:rsid w:val="00875F51"/>
    <w:rsid w:val="008770BD"/>
    <w:rsid w:val="00881CB3"/>
    <w:rsid w:val="0088220F"/>
    <w:rsid w:val="008825D5"/>
    <w:rsid w:val="00882A49"/>
    <w:rsid w:val="008830F0"/>
    <w:rsid w:val="008836FF"/>
    <w:rsid w:val="00883E25"/>
    <w:rsid w:val="008844E7"/>
    <w:rsid w:val="00885044"/>
    <w:rsid w:val="00885C55"/>
    <w:rsid w:val="00885DC4"/>
    <w:rsid w:val="0088732B"/>
    <w:rsid w:val="008877A4"/>
    <w:rsid w:val="008879B4"/>
    <w:rsid w:val="00887D7E"/>
    <w:rsid w:val="00887D85"/>
    <w:rsid w:val="0089012B"/>
    <w:rsid w:val="0089016F"/>
    <w:rsid w:val="008913DE"/>
    <w:rsid w:val="00891C2F"/>
    <w:rsid w:val="0089294B"/>
    <w:rsid w:val="0089372B"/>
    <w:rsid w:val="00893E03"/>
    <w:rsid w:val="00894E28"/>
    <w:rsid w:val="00895239"/>
    <w:rsid w:val="00895AA5"/>
    <w:rsid w:val="00895E66"/>
    <w:rsid w:val="00895EE5"/>
    <w:rsid w:val="00895F91"/>
    <w:rsid w:val="00896113"/>
    <w:rsid w:val="008968D0"/>
    <w:rsid w:val="00897DBD"/>
    <w:rsid w:val="00897F3B"/>
    <w:rsid w:val="008A037D"/>
    <w:rsid w:val="008A1365"/>
    <w:rsid w:val="008A15E8"/>
    <w:rsid w:val="008A3733"/>
    <w:rsid w:val="008A3F3F"/>
    <w:rsid w:val="008A4943"/>
    <w:rsid w:val="008A518E"/>
    <w:rsid w:val="008A522A"/>
    <w:rsid w:val="008A566F"/>
    <w:rsid w:val="008A5D87"/>
    <w:rsid w:val="008A6573"/>
    <w:rsid w:val="008A7681"/>
    <w:rsid w:val="008B260D"/>
    <w:rsid w:val="008B3B00"/>
    <w:rsid w:val="008B4353"/>
    <w:rsid w:val="008B6519"/>
    <w:rsid w:val="008B7E37"/>
    <w:rsid w:val="008C0660"/>
    <w:rsid w:val="008C09CE"/>
    <w:rsid w:val="008C0EFA"/>
    <w:rsid w:val="008C18C0"/>
    <w:rsid w:val="008C2097"/>
    <w:rsid w:val="008C242F"/>
    <w:rsid w:val="008C294D"/>
    <w:rsid w:val="008C2CBE"/>
    <w:rsid w:val="008C3DC5"/>
    <w:rsid w:val="008C52C5"/>
    <w:rsid w:val="008C6343"/>
    <w:rsid w:val="008C6527"/>
    <w:rsid w:val="008C65F8"/>
    <w:rsid w:val="008D05FB"/>
    <w:rsid w:val="008D089E"/>
    <w:rsid w:val="008D2E48"/>
    <w:rsid w:val="008D471C"/>
    <w:rsid w:val="008D594F"/>
    <w:rsid w:val="008D5AD3"/>
    <w:rsid w:val="008D67BD"/>
    <w:rsid w:val="008E04B3"/>
    <w:rsid w:val="008E13EA"/>
    <w:rsid w:val="008E1F8D"/>
    <w:rsid w:val="008E1FE0"/>
    <w:rsid w:val="008E20E7"/>
    <w:rsid w:val="008E2A76"/>
    <w:rsid w:val="008E2AFD"/>
    <w:rsid w:val="008E388D"/>
    <w:rsid w:val="008E5687"/>
    <w:rsid w:val="008E62D8"/>
    <w:rsid w:val="008E68B0"/>
    <w:rsid w:val="008E696C"/>
    <w:rsid w:val="008E6BF0"/>
    <w:rsid w:val="008E71A1"/>
    <w:rsid w:val="008E73AE"/>
    <w:rsid w:val="008E7886"/>
    <w:rsid w:val="008F0E91"/>
    <w:rsid w:val="008F13DB"/>
    <w:rsid w:val="008F18B7"/>
    <w:rsid w:val="008F1D5E"/>
    <w:rsid w:val="008F1EC1"/>
    <w:rsid w:val="008F203A"/>
    <w:rsid w:val="008F3CD9"/>
    <w:rsid w:val="008F3DC1"/>
    <w:rsid w:val="008F4B4C"/>
    <w:rsid w:val="008F4EE0"/>
    <w:rsid w:val="008F5084"/>
    <w:rsid w:val="008F5A61"/>
    <w:rsid w:val="008F66D7"/>
    <w:rsid w:val="008F69D0"/>
    <w:rsid w:val="00900340"/>
    <w:rsid w:val="0090056D"/>
    <w:rsid w:val="00900D3F"/>
    <w:rsid w:val="0090190F"/>
    <w:rsid w:val="00902010"/>
    <w:rsid w:val="00902AB3"/>
    <w:rsid w:val="00902D65"/>
    <w:rsid w:val="00902FC3"/>
    <w:rsid w:val="00903062"/>
    <w:rsid w:val="009047CC"/>
    <w:rsid w:val="00904913"/>
    <w:rsid w:val="00904A21"/>
    <w:rsid w:val="009058A6"/>
    <w:rsid w:val="0090597B"/>
    <w:rsid w:val="00906910"/>
    <w:rsid w:val="00906A96"/>
    <w:rsid w:val="00906D05"/>
    <w:rsid w:val="0090706F"/>
    <w:rsid w:val="00910413"/>
    <w:rsid w:val="009129C0"/>
    <w:rsid w:val="00912ACE"/>
    <w:rsid w:val="0091388D"/>
    <w:rsid w:val="00914363"/>
    <w:rsid w:val="00914486"/>
    <w:rsid w:val="0091556E"/>
    <w:rsid w:val="009165CA"/>
    <w:rsid w:val="00916DEA"/>
    <w:rsid w:val="00916FFB"/>
    <w:rsid w:val="00917A2E"/>
    <w:rsid w:val="009202C8"/>
    <w:rsid w:val="009206D5"/>
    <w:rsid w:val="009213B9"/>
    <w:rsid w:val="00921A14"/>
    <w:rsid w:val="00921F31"/>
    <w:rsid w:val="00921F99"/>
    <w:rsid w:val="0092375A"/>
    <w:rsid w:val="00923EA3"/>
    <w:rsid w:val="009247CC"/>
    <w:rsid w:val="00924B60"/>
    <w:rsid w:val="00926248"/>
    <w:rsid w:val="00927579"/>
    <w:rsid w:val="0092E976"/>
    <w:rsid w:val="0093025E"/>
    <w:rsid w:val="009306F4"/>
    <w:rsid w:val="009307D2"/>
    <w:rsid w:val="00930834"/>
    <w:rsid w:val="009310C1"/>
    <w:rsid w:val="009314C7"/>
    <w:rsid w:val="00932476"/>
    <w:rsid w:val="009332D5"/>
    <w:rsid w:val="00933B42"/>
    <w:rsid w:val="009341F1"/>
    <w:rsid w:val="009350C6"/>
    <w:rsid w:val="00935331"/>
    <w:rsid w:val="00935505"/>
    <w:rsid w:val="00935DEB"/>
    <w:rsid w:val="009375D1"/>
    <w:rsid w:val="00937965"/>
    <w:rsid w:val="00940717"/>
    <w:rsid w:val="00941901"/>
    <w:rsid w:val="00943A06"/>
    <w:rsid w:val="0094464B"/>
    <w:rsid w:val="009462D2"/>
    <w:rsid w:val="00946405"/>
    <w:rsid w:val="0094667D"/>
    <w:rsid w:val="00946E86"/>
    <w:rsid w:val="00947106"/>
    <w:rsid w:val="009505A0"/>
    <w:rsid w:val="009508D0"/>
    <w:rsid w:val="00951024"/>
    <w:rsid w:val="0095109F"/>
    <w:rsid w:val="00951188"/>
    <w:rsid w:val="00951293"/>
    <w:rsid w:val="009512FD"/>
    <w:rsid w:val="0095168B"/>
    <w:rsid w:val="00951831"/>
    <w:rsid w:val="00951C2E"/>
    <w:rsid w:val="00951FF0"/>
    <w:rsid w:val="009522C5"/>
    <w:rsid w:val="00952E0D"/>
    <w:rsid w:val="00954920"/>
    <w:rsid w:val="00954E05"/>
    <w:rsid w:val="00954F04"/>
    <w:rsid w:val="0095561B"/>
    <w:rsid w:val="009560A3"/>
    <w:rsid w:val="009570AD"/>
    <w:rsid w:val="00957CE5"/>
    <w:rsid w:val="009622F4"/>
    <w:rsid w:val="00963919"/>
    <w:rsid w:val="00963B25"/>
    <w:rsid w:val="00964172"/>
    <w:rsid w:val="00964FE3"/>
    <w:rsid w:val="00965267"/>
    <w:rsid w:val="00966010"/>
    <w:rsid w:val="00967692"/>
    <w:rsid w:val="00970F92"/>
    <w:rsid w:val="00971361"/>
    <w:rsid w:val="00972DC2"/>
    <w:rsid w:val="00972F52"/>
    <w:rsid w:val="00973CD6"/>
    <w:rsid w:val="00974526"/>
    <w:rsid w:val="0097461C"/>
    <w:rsid w:val="009747CB"/>
    <w:rsid w:val="0097497B"/>
    <w:rsid w:val="00974CF7"/>
    <w:rsid w:val="0097517F"/>
    <w:rsid w:val="009752BC"/>
    <w:rsid w:val="009760B1"/>
    <w:rsid w:val="00976588"/>
    <w:rsid w:val="0098187D"/>
    <w:rsid w:val="009819EF"/>
    <w:rsid w:val="00981B61"/>
    <w:rsid w:val="00982F3F"/>
    <w:rsid w:val="00984C42"/>
    <w:rsid w:val="00986601"/>
    <w:rsid w:val="00986B3B"/>
    <w:rsid w:val="009874F1"/>
    <w:rsid w:val="00987B2D"/>
    <w:rsid w:val="009901F5"/>
    <w:rsid w:val="00990798"/>
    <w:rsid w:val="00990825"/>
    <w:rsid w:val="00990851"/>
    <w:rsid w:val="00990ADF"/>
    <w:rsid w:val="009914FC"/>
    <w:rsid w:val="00991E90"/>
    <w:rsid w:val="00991FE0"/>
    <w:rsid w:val="009926F2"/>
    <w:rsid w:val="00992EEC"/>
    <w:rsid w:val="009936E0"/>
    <w:rsid w:val="00995300"/>
    <w:rsid w:val="00995D52"/>
    <w:rsid w:val="0099652B"/>
    <w:rsid w:val="00996B17"/>
    <w:rsid w:val="00996E52"/>
    <w:rsid w:val="009976E3"/>
    <w:rsid w:val="00997C4F"/>
    <w:rsid w:val="009A0032"/>
    <w:rsid w:val="009A2035"/>
    <w:rsid w:val="009A22D4"/>
    <w:rsid w:val="009A22D7"/>
    <w:rsid w:val="009A41A6"/>
    <w:rsid w:val="009A45F4"/>
    <w:rsid w:val="009A61DE"/>
    <w:rsid w:val="009A65FB"/>
    <w:rsid w:val="009A684A"/>
    <w:rsid w:val="009A6E3A"/>
    <w:rsid w:val="009A7517"/>
    <w:rsid w:val="009B0558"/>
    <w:rsid w:val="009B1D9B"/>
    <w:rsid w:val="009B4A5B"/>
    <w:rsid w:val="009B5A6D"/>
    <w:rsid w:val="009B5BB1"/>
    <w:rsid w:val="009C05A8"/>
    <w:rsid w:val="009C074E"/>
    <w:rsid w:val="009C0CCB"/>
    <w:rsid w:val="009C2984"/>
    <w:rsid w:val="009C2F1B"/>
    <w:rsid w:val="009C35C0"/>
    <w:rsid w:val="009C4B22"/>
    <w:rsid w:val="009C4D55"/>
    <w:rsid w:val="009C5E57"/>
    <w:rsid w:val="009C61D4"/>
    <w:rsid w:val="009C739C"/>
    <w:rsid w:val="009D0789"/>
    <w:rsid w:val="009D215F"/>
    <w:rsid w:val="009D326E"/>
    <w:rsid w:val="009D352C"/>
    <w:rsid w:val="009D36D7"/>
    <w:rsid w:val="009D4185"/>
    <w:rsid w:val="009D4C37"/>
    <w:rsid w:val="009D6D97"/>
    <w:rsid w:val="009D6FA3"/>
    <w:rsid w:val="009D7298"/>
    <w:rsid w:val="009E0459"/>
    <w:rsid w:val="009E0579"/>
    <w:rsid w:val="009E1028"/>
    <w:rsid w:val="009E1A1F"/>
    <w:rsid w:val="009E204F"/>
    <w:rsid w:val="009E2818"/>
    <w:rsid w:val="009E3D3A"/>
    <w:rsid w:val="009E460E"/>
    <w:rsid w:val="009E57DC"/>
    <w:rsid w:val="009E5CEA"/>
    <w:rsid w:val="009E5DE6"/>
    <w:rsid w:val="009E64A1"/>
    <w:rsid w:val="009E6C42"/>
    <w:rsid w:val="009E78BE"/>
    <w:rsid w:val="009E793A"/>
    <w:rsid w:val="009E7ED2"/>
    <w:rsid w:val="009F02CE"/>
    <w:rsid w:val="009F057E"/>
    <w:rsid w:val="009F0616"/>
    <w:rsid w:val="009F1109"/>
    <w:rsid w:val="009F1577"/>
    <w:rsid w:val="009F1C46"/>
    <w:rsid w:val="009F230F"/>
    <w:rsid w:val="009F2807"/>
    <w:rsid w:val="009F2C43"/>
    <w:rsid w:val="009F2CA9"/>
    <w:rsid w:val="009F48AF"/>
    <w:rsid w:val="009F55AA"/>
    <w:rsid w:val="009F689F"/>
    <w:rsid w:val="009F6C5D"/>
    <w:rsid w:val="009F79C4"/>
    <w:rsid w:val="009F7B54"/>
    <w:rsid w:val="00A001F7"/>
    <w:rsid w:val="00A00F0B"/>
    <w:rsid w:val="00A011F5"/>
    <w:rsid w:val="00A01269"/>
    <w:rsid w:val="00A014C6"/>
    <w:rsid w:val="00A02009"/>
    <w:rsid w:val="00A023E3"/>
    <w:rsid w:val="00A0283E"/>
    <w:rsid w:val="00A02FAB"/>
    <w:rsid w:val="00A0351D"/>
    <w:rsid w:val="00A049AE"/>
    <w:rsid w:val="00A049D8"/>
    <w:rsid w:val="00A052EA"/>
    <w:rsid w:val="00A05756"/>
    <w:rsid w:val="00A0599F"/>
    <w:rsid w:val="00A070EB"/>
    <w:rsid w:val="00A07878"/>
    <w:rsid w:val="00A10149"/>
    <w:rsid w:val="00A1093B"/>
    <w:rsid w:val="00A10AFD"/>
    <w:rsid w:val="00A11F1E"/>
    <w:rsid w:val="00A12B38"/>
    <w:rsid w:val="00A13B6D"/>
    <w:rsid w:val="00A13EED"/>
    <w:rsid w:val="00A14CCD"/>
    <w:rsid w:val="00A1567C"/>
    <w:rsid w:val="00A158F6"/>
    <w:rsid w:val="00A170DC"/>
    <w:rsid w:val="00A1756D"/>
    <w:rsid w:val="00A179C0"/>
    <w:rsid w:val="00A2069C"/>
    <w:rsid w:val="00A20860"/>
    <w:rsid w:val="00A20DB6"/>
    <w:rsid w:val="00A20E45"/>
    <w:rsid w:val="00A20EF4"/>
    <w:rsid w:val="00A20F25"/>
    <w:rsid w:val="00A216EC"/>
    <w:rsid w:val="00A21DC8"/>
    <w:rsid w:val="00A223A4"/>
    <w:rsid w:val="00A23696"/>
    <w:rsid w:val="00A30A6A"/>
    <w:rsid w:val="00A3207F"/>
    <w:rsid w:val="00A32E78"/>
    <w:rsid w:val="00A33A69"/>
    <w:rsid w:val="00A33B33"/>
    <w:rsid w:val="00A3457C"/>
    <w:rsid w:val="00A35DD0"/>
    <w:rsid w:val="00A37260"/>
    <w:rsid w:val="00A402CC"/>
    <w:rsid w:val="00A40397"/>
    <w:rsid w:val="00A408DC"/>
    <w:rsid w:val="00A40ABD"/>
    <w:rsid w:val="00A4144A"/>
    <w:rsid w:val="00A418B0"/>
    <w:rsid w:val="00A425EC"/>
    <w:rsid w:val="00A427DE"/>
    <w:rsid w:val="00A433DE"/>
    <w:rsid w:val="00A43600"/>
    <w:rsid w:val="00A43652"/>
    <w:rsid w:val="00A43857"/>
    <w:rsid w:val="00A442F3"/>
    <w:rsid w:val="00A44FD2"/>
    <w:rsid w:val="00A459EE"/>
    <w:rsid w:val="00A4660D"/>
    <w:rsid w:val="00A47548"/>
    <w:rsid w:val="00A50098"/>
    <w:rsid w:val="00A503F8"/>
    <w:rsid w:val="00A50CD9"/>
    <w:rsid w:val="00A51D98"/>
    <w:rsid w:val="00A51F7D"/>
    <w:rsid w:val="00A52353"/>
    <w:rsid w:val="00A55D5D"/>
    <w:rsid w:val="00A56C16"/>
    <w:rsid w:val="00A57824"/>
    <w:rsid w:val="00A578A9"/>
    <w:rsid w:val="00A57CEC"/>
    <w:rsid w:val="00A610E0"/>
    <w:rsid w:val="00A619DA"/>
    <w:rsid w:val="00A62B26"/>
    <w:rsid w:val="00A62BF3"/>
    <w:rsid w:val="00A6451C"/>
    <w:rsid w:val="00A645EA"/>
    <w:rsid w:val="00A64F3A"/>
    <w:rsid w:val="00A6582B"/>
    <w:rsid w:val="00A65F00"/>
    <w:rsid w:val="00A67064"/>
    <w:rsid w:val="00A67792"/>
    <w:rsid w:val="00A67AE2"/>
    <w:rsid w:val="00A7018D"/>
    <w:rsid w:val="00A703FB"/>
    <w:rsid w:val="00A738C9"/>
    <w:rsid w:val="00A74272"/>
    <w:rsid w:val="00A7511F"/>
    <w:rsid w:val="00A761F7"/>
    <w:rsid w:val="00A76676"/>
    <w:rsid w:val="00A8025C"/>
    <w:rsid w:val="00A8048D"/>
    <w:rsid w:val="00A832D6"/>
    <w:rsid w:val="00A84A03"/>
    <w:rsid w:val="00A85603"/>
    <w:rsid w:val="00A8589F"/>
    <w:rsid w:val="00A85A1F"/>
    <w:rsid w:val="00A85A35"/>
    <w:rsid w:val="00A9138B"/>
    <w:rsid w:val="00A93B5E"/>
    <w:rsid w:val="00A948A7"/>
    <w:rsid w:val="00A94951"/>
    <w:rsid w:val="00A953AD"/>
    <w:rsid w:val="00A9548B"/>
    <w:rsid w:val="00A95810"/>
    <w:rsid w:val="00A9607A"/>
    <w:rsid w:val="00A96907"/>
    <w:rsid w:val="00A9772F"/>
    <w:rsid w:val="00AA153A"/>
    <w:rsid w:val="00AA15CC"/>
    <w:rsid w:val="00AA1C1D"/>
    <w:rsid w:val="00AA20B6"/>
    <w:rsid w:val="00AA5729"/>
    <w:rsid w:val="00AA62DD"/>
    <w:rsid w:val="00AA6B31"/>
    <w:rsid w:val="00AA6FE6"/>
    <w:rsid w:val="00AA744E"/>
    <w:rsid w:val="00AA7D37"/>
    <w:rsid w:val="00AB056C"/>
    <w:rsid w:val="00AB1046"/>
    <w:rsid w:val="00AB1732"/>
    <w:rsid w:val="00AB2510"/>
    <w:rsid w:val="00AB2AC7"/>
    <w:rsid w:val="00AB38D6"/>
    <w:rsid w:val="00AB4ACA"/>
    <w:rsid w:val="00AB5344"/>
    <w:rsid w:val="00AB7268"/>
    <w:rsid w:val="00AB7EC1"/>
    <w:rsid w:val="00AB7FE4"/>
    <w:rsid w:val="00AC10C0"/>
    <w:rsid w:val="00AC12B2"/>
    <w:rsid w:val="00AC3294"/>
    <w:rsid w:val="00AC3F91"/>
    <w:rsid w:val="00AC6A34"/>
    <w:rsid w:val="00AC6EFA"/>
    <w:rsid w:val="00AC77AB"/>
    <w:rsid w:val="00AC7B08"/>
    <w:rsid w:val="00AD0795"/>
    <w:rsid w:val="00AD07E1"/>
    <w:rsid w:val="00AD0D62"/>
    <w:rsid w:val="00AD0F3D"/>
    <w:rsid w:val="00AD17D3"/>
    <w:rsid w:val="00AD192D"/>
    <w:rsid w:val="00AD1FF0"/>
    <w:rsid w:val="00AD3F79"/>
    <w:rsid w:val="00AD4630"/>
    <w:rsid w:val="00AD4999"/>
    <w:rsid w:val="00AD4F52"/>
    <w:rsid w:val="00AD51BC"/>
    <w:rsid w:val="00AD5B31"/>
    <w:rsid w:val="00AD676C"/>
    <w:rsid w:val="00AD6DF8"/>
    <w:rsid w:val="00AD6EBE"/>
    <w:rsid w:val="00AD757A"/>
    <w:rsid w:val="00AD7F3D"/>
    <w:rsid w:val="00AE0212"/>
    <w:rsid w:val="00AE0823"/>
    <w:rsid w:val="00AE0C19"/>
    <w:rsid w:val="00AE1B00"/>
    <w:rsid w:val="00AE1BB8"/>
    <w:rsid w:val="00AE200C"/>
    <w:rsid w:val="00AE2110"/>
    <w:rsid w:val="00AE2B15"/>
    <w:rsid w:val="00AE2C32"/>
    <w:rsid w:val="00AE3BB7"/>
    <w:rsid w:val="00AE3F1A"/>
    <w:rsid w:val="00AE45AE"/>
    <w:rsid w:val="00AE55C3"/>
    <w:rsid w:val="00AE5AD3"/>
    <w:rsid w:val="00AE6177"/>
    <w:rsid w:val="00AE76E2"/>
    <w:rsid w:val="00AF01BA"/>
    <w:rsid w:val="00AF07C5"/>
    <w:rsid w:val="00AF1DDD"/>
    <w:rsid w:val="00AF27B3"/>
    <w:rsid w:val="00AF2BA9"/>
    <w:rsid w:val="00AF2CC6"/>
    <w:rsid w:val="00AF3E2F"/>
    <w:rsid w:val="00AF4369"/>
    <w:rsid w:val="00AF4DF4"/>
    <w:rsid w:val="00AF4EC2"/>
    <w:rsid w:val="00AF6A33"/>
    <w:rsid w:val="00B005D4"/>
    <w:rsid w:val="00B0113C"/>
    <w:rsid w:val="00B02D03"/>
    <w:rsid w:val="00B0376B"/>
    <w:rsid w:val="00B03A26"/>
    <w:rsid w:val="00B04C71"/>
    <w:rsid w:val="00B051AE"/>
    <w:rsid w:val="00B05494"/>
    <w:rsid w:val="00B06A96"/>
    <w:rsid w:val="00B074C7"/>
    <w:rsid w:val="00B1084A"/>
    <w:rsid w:val="00B10C00"/>
    <w:rsid w:val="00B120D9"/>
    <w:rsid w:val="00B121BF"/>
    <w:rsid w:val="00B12390"/>
    <w:rsid w:val="00B13CD4"/>
    <w:rsid w:val="00B14642"/>
    <w:rsid w:val="00B150EC"/>
    <w:rsid w:val="00B153FD"/>
    <w:rsid w:val="00B16181"/>
    <w:rsid w:val="00B164DD"/>
    <w:rsid w:val="00B16A18"/>
    <w:rsid w:val="00B17441"/>
    <w:rsid w:val="00B17607"/>
    <w:rsid w:val="00B17B49"/>
    <w:rsid w:val="00B17C71"/>
    <w:rsid w:val="00B20169"/>
    <w:rsid w:val="00B20771"/>
    <w:rsid w:val="00B22EE0"/>
    <w:rsid w:val="00B232AB"/>
    <w:rsid w:val="00B237C0"/>
    <w:rsid w:val="00B23CE2"/>
    <w:rsid w:val="00B23EA3"/>
    <w:rsid w:val="00B24FE1"/>
    <w:rsid w:val="00B254CC"/>
    <w:rsid w:val="00B2595F"/>
    <w:rsid w:val="00B273F2"/>
    <w:rsid w:val="00B27E28"/>
    <w:rsid w:val="00B30BD3"/>
    <w:rsid w:val="00B311AF"/>
    <w:rsid w:val="00B3202C"/>
    <w:rsid w:val="00B33082"/>
    <w:rsid w:val="00B340E9"/>
    <w:rsid w:val="00B34A89"/>
    <w:rsid w:val="00B352D0"/>
    <w:rsid w:val="00B359F8"/>
    <w:rsid w:val="00B368B2"/>
    <w:rsid w:val="00B377CD"/>
    <w:rsid w:val="00B40772"/>
    <w:rsid w:val="00B42673"/>
    <w:rsid w:val="00B439F3"/>
    <w:rsid w:val="00B44A71"/>
    <w:rsid w:val="00B45202"/>
    <w:rsid w:val="00B46709"/>
    <w:rsid w:val="00B514ED"/>
    <w:rsid w:val="00B536EA"/>
    <w:rsid w:val="00B54020"/>
    <w:rsid w:val="00B56F1D"/>
    <w:rsid w:val="00B57BEB"/>
    <w:rsid w:val="00B609C5"/>
    <w:rsid w:val="00B61392"/>
    <w:rsid w:val="00B61E9D"/>
    <w:rsid w:val="00B62963"/>
    <w:rsid w:val="00B62B3F"/>
    <w:rsid w:val="00B62E2C"/>
    <w:rsid w:val="00B633CE"/>
    <w:rsid w:val="00B64B1A"/>
    <w:rsid w:val="00B6501F"/>
    <w:rsid w:val="00B654DA"/>
    <w:rsid w:val="00B65DDC"/>
    <w:rsid w:val="00B6676E"/>
    <w:rsid w:val="00B66B9C"/>
    <w:rsid w:val="00B66FC5"/>
    <w:rsid w:val="00B6790F"/>
    <w:rsid w:val="00B70514"/>
    <w:rsid w:val="00B71B8A"/>
    <w:rsid w:val="00B72224"/>
    <w:rsid w:val="00B72965"/>
    <w:rsid w:val="00B729C3"/>
    <w:rsid w:val="00B73683"/>
    <w:rsid w:val="00B737E8"/>
    <w:rsid w:val="00B74300"/>
    <w:rsid w:val="00B75A53"/>
    <w:rsid w:val="00B762F5"/>
    <w:rsid w:val="00B772E0"/>
    <w:rsid w:val="00B7763F"/>
    <w:rsid w:val="00B77F89"/>
    <w:rsid w:val="00B80C82"/>
    <w:rsid w:val="00B81BE5"/>
    <w:rsid w:val="00B81C61"/>
    <w:rsid w:val="00B83CA9"/>
    <w:rsid w:val="00B84BEF"/>
    <w:rsid w:val="00B86433"/>
    <w:rsid w:val="00B87B14"/>
    <w:rsid w:val="00B90000"/>
    <w:rsid w:val="00B90430"/>
    <w:rsid w:val="00B918E5"/>
    <w:rsid w:val="00B919D2"/>
    <w:rsid w:val="00B91B4E"/>
    <w:rsid w:val="00B93555"/>
    <w:rsid w:val="00B969C0"/>
    <w:rsid w:val="00B96B16"/>
    <w:rsid w:val="00B97428"/>
    <w:rsid w:val="00B977DC"/>
    <w:rsid w:val="00BA03CF"/>
    <w:rsid w:val="00BA05F8"/>
    <w:rsid w:val="00BA0760"/>
    <w:rsid w:val="00BA0CAE"/>
    <w:rsid w:val="00BA263C"/>
    <w:rsid w:val="00BA3034"/>
    <w:rsid w:val="00BA345B"/>
    <w:rsid w:val="00BA3B50"/>
    <w:rsid w:val="00BA5A4A"/>
    <w:rsid w:val="00BA5AAB"/>
    <w:rsid w:val="00BA6B25"/>
    <w:rsid w:val="00BA7899"/>
    <w:rsid w:val="00BA7B5B"/>
    <w:rsid w:val="00BB02FB"/>
    <w:rsid w:val="00BB0590"/>
    <w:rsid w:val="00BB08C2"/>
    <w:rsid w:val="00BB1168"/>
    <w:rsid w:val="00BB15B0"/>
    <w:rsid w:val="00BB285E"/>
    <w:rsid w:val="00BB367A"/>
    <w:rsid w:val="00BB3698"/>
    <w:rsid w:val="00BB54F2"/>
    <w:rsid w:val="00BB598E"/>
    <w:rsid w:val="00BB62B8"/>
    <w:rsid w:val="00BC00AA"/>
    <w:rsid w:val="00BC0206"/>
    <w:rsid w:val="00BC03CE"/>
    <w:rsid w:val="00BC0717"/>
    <w:rsid w:val="00BC14E4"/>
    <w:rsid w:val="00BC1681"/>
    <w:rsid w:val="00BC1B0E"/>
    <w:rsid w:val="00BC3091"/>
    <w:rsid w:val="00BC3156"/>
    <w:rsid w:val="00BC3484"/>
    <w:rsid w:val="00BC360A"/>
    <w:rsid w:val="00BC3DB2"/>
    <w:rsid w:val="00BC5C12"/>
    <w:rsid w:val="00BC670D"/>
    <w:rsid w:val="00BC691E"/>
    <w:rsid w:val="00BC6D11"/>
    <w:rsid w:val="00BC6E3E"/>
    <w:rsid w:val="00BC7682"/>
    <w:rsid w:val="00BD2250"/>
    <w:rsid w:val="00BD225B"/>
    <w:rsid w:val="00BD344A"/>
    <w:rsid w:val="00BD356E"/>
    <w:rsid w:val="00BD3AC8"/>
    <w:rsid w:val="00BD4535"/>
    <w:rsid w:val="00BD6157"/>
    <w:rsid w:val="00BD667E"/>
    <w:rsid w:val="00BD771E"/>
    <w:rsid w:val="00BD7FD6"/>
    <w:rsid w:val="00BE042E"/>
    <w:rsid w:val="00BE0720"/>
    <w:rsid w:val="00BE0F66"/>
    <w:rsid w:val="00BE12FF"/>
    <w:rsid w:val="00BE3061"/>
    <w:rsid w:val="00BE350F"/>
    <w:rsid w:val="00BE4B47"/>
    <w:rsid w:val="00BE546A"/>
    <w:rsid w:val="00BE5ADA"/>
    <w:rsid w:val="00BE74C4"/>
    <w:rsid w:val="00BF13DF"/>
    <w:rsid w:val="00BF3FAF"/>
    <w:rsid w:val="00BF539E"/>
    <w:rsid w:val="00BF53A3"/>
    <w:rsid w:val="00BF59D0"/>
    <w:rsid w:val="00BF5CD1"/>
    <w:rsid w:val="00BF7D89"/>
    <w:rsid w:val="00C0084D"/>
    <w:rsid w:val="00C01D45"/>
    <w:rsid w:val="00C02359"/>
    <w:rsid w:val="00C02BFA"/>
    <w:rsid w:val="00C0373E"/>
    <w:rsid w:val="00C03D47"/>
    <w:rsid w:val="00C0511D"/>
    <w:rsid w:val="00C05671"/>
    <w:rsid w:val="00C06578"/>
    <w:rsid w:val="00C06589"/>
    <w:rsid w:val="00C066D6"/>
    <w:rsid w:val="00C12012"/>
    <w:rsid w:val="00C12077"/>
    <w:rsid w:val="00C13108"/>
    <w:rsid w:val="00C140AB"/>
    <w:rsid w:val="00C15847"/>
    <w:rsid w:val="00C16919"/>
    <w:rsid w:val="00C176E0"/>
    <w:rsid w:val="00C1773A"/>
    <w:rsid w:val="00C17F92"/>
    <w:rsid w:val="00C203A8"/>
    <w:rsid w:val="00C20C73"/>
    <w:rsid w:val="00C20D6A"/>
    <w:rsid w:val="00C22408"/>
    <w:rsid w:val="00C2456F"/>
    <w:rsid w:val="00C24BA0"/>
    <w:rsid w:val="00C25AFD"/>
    <w:rsid w:val="00C2646B"/>
    <w:rsid w:val="00C26AA4"/>
    <w:rsid w:val="00C30572"/>
    <w:rsid w:val="00C310EB"/>
    <w:rsid w:val="00C3196F"/>
    <w:rsid w:val="00C3266F"/>
    <w:rsid w:val="00C33136"/>
    <w:rsid w:val="00C34739"/>
    <w:rsid w:val="00C358B7"/>
    <w:rsid w:val="00C37192"/>
    <w:rsid w:val="00C40EA3"/>
    <w:rsid w:val="00C41CA8"/>
    <w:rsid w:val="00C41F67"/>
    <w:rsid w:val="00C427E0"/>
    <w:rsid w:val="00C44788"/>
    <w:rsid w:val="00C458A0"/>
    <w:rsid w:val="00C45E49"/>
    <w:rsid w:val="00C462DD"/>
    <w:rsid w:val="00C47CA6"/>
    <w:rsid w:val="00C5050B"/>
    <w:rsid w:val="00C516BA"/>
    <w:rsid w:val="00C51FDB"/>
    <w:rsid w:val="00C52604"/>
    <w:rsid w:val="00C52D07"/>
    <w:rsid w:val="00C532D4"/>
    <w:rsid w:val="00C54133"/>
    <w:rsid w:val="00C558D8"/>
    <w:rsid w:val="00C56259"/>
    <w:rsid w:val="00C564D9"/>
    <w:rsid w:val="00C568FF"/>
    <w:rsid w:val="00C57EC6"/>
    <w:rsid w:val="00C6173C"/>
    <w:rsid w:val="00C6179D"/>
    <w:rsid w:val="00C6188A"/>
    <w:rsid w:val="00C63069"/>
    <w:rsid w:val="00C63794"/>
    <w:rsid w:val="00C64501"/>
    <w:rsid w:val="00C649C1"/>
    <w:rsid w:val="00C649F3"/>
    <w:rsid w:val="00C64D80"/>
    <w:rsid w:val="00C656F8"/>
    <w:rsid w:val="00C65F1C"/>
    <w:rsid w:val="00C67F7B"/>
    <w:rsid w:val="00C7095D"/>
    <w:rsid w:val="00C71B59"/>
    <w:rsid w:val="00C729E4"/>
    <w:rsid w:val="00C73BF9"/>
    <w:rsid w:val="00C74008"/>
    <w:rsid w:val="00C7442E"/>
    <w:rsid w:val="00C749B5"/>
    <w:rsid w:val="00C74C4D"/>
    <w:rsid w:val="00C753D0"/>
    <w:rsid w:val="00C754AF"/>
    <w:rsid w:val="00C7635C"/>
    <w:rsid w:val="00C771A5"/>
    <w:rsid w:val="00C77969"/>
    <w:rsid w:val="00C80D3C"/>
    <w:rsid w:val="00C80FA6"/>
    <w:rsid w:val="00C815EF"/>
    <w:rsid w:val="00C83B76"/>
    <w:rsid w:val="00C83CAF"/>
    <w:rsid w:val="00C83CB9"/>
    <w:rsid w:val="00C84ABD"/>
    <w:rsid w:val="00C85338"/>
    <w:rsid w:val="00C860A2"/>
    <w:rsid w:val="00C863B0"/>
    <w:rsid w:val="00C8677C"/>
    <w:rsid w:val="00C86ECF"/>
    <w:rsid w:val="00C878EC"/>
    <w:rsid w:val="00C87B55"/>
    <w:rsid w:val="00C906D6"/>
    <w:rsid w:val="00C90B8A"/>
    <w:rsid w:val="00C913B9"/>
    <w:rsid w:val="00C916F2"/>
    <w:rsid w:val="00C92B02"/>
    <w:rsid w:val="00C93EFC"/>
    <w:rsid w:val="00C93FEB"/>
    <w:rsid w:val="00C942D4"/>
    <w:rsid w:val="00C944AD"/>
    <w:rsid w:val="00C94B6E"/>
    <w:rsid w:val="00C953BF"/>
    <w:rsid w:val="00C95748"/>
    <w:rsid w:val="00C95C75"/>
    <w:rsid w:val="00C95E2E"/>
    <w:rsid w:val="00C95EC8"/>
    <w:rsid w:val="00CA048D"/>
    <w:rsid w:val="00CA1590"/>
    <w:rsid w:val="00CA4EDF"/>
    <w:rsid w:val="00CA5E88"/>
    <w:rsid w:val="00CB0162"/>
    <w:rsid w:val="00CB1086"/>
    <w:rsid w:val="00CB24F1"/>
    <w:rsid w:val="00CB2D0F"/>
    <w:rsid w:val="00CB4AB9"/>
    <w:rsid w:val="00CB5A51"/>
    <w:rsid w:val="00CB6C49"/>
    <w:rsid w:val="00CC01E7"/>
    <w:rsid w:val="00CC1C6A"/>
    <w:rsid w:val="00CC1E4A"/>
    <w:rsid w:val="00CC2197"/>
    <w:rsid w:val="00CC23C6"/>
    <w:rsid w:val="00CC2B81"/>
    <w:rsid w:val="00CC3654"/>
    <w:rsid w:val="00CC3A8A"/>
    <w:rsid w:val="00CC5358"/>
    <w:rsid w:val="00CC5739"/>
    <w:rsid w:val="00CC6AF7"/>
    <w:rsid w:val="00CD02ED"/>
    <w:rsid w:val="00CD0497"/>
    <w:rsid w:val="00CD04F0"/>
    <w:rsid w:val="00CD14C1"/>
    <w:rsid w:val="00CD155F"/>
    <w:rsid w:val="00CD1681"/>
    <w:rsid w:val="00CD1781"/>
    <w:rsid w:val="00CD1EED"/>
    <w:rsid w:val="00CD2410"/>
    <w:rsid w:val="00CD2C40"/>
    <w:rsid w:val="00CD2C68"/>
    <w:rsid w:val="00CD3F9A"/>
    <w:rsid w:val="00CD4390"/>
    <w:rsid w:val="00CD49B7"/>
    <w:rsid w:val="00CD4DF6"/>
    <w:rsid w:val="00CD5131"/>
    <w:rsid w:val="00CD7FB1"/>
    <w:rsid w:val="00CE0490"/>
    <w:rsid w:val="00CE0AF6"/>
    <w:rsid w:val="00CE0E63"/>
    <w:rsid w:val="00CE2361"/>
    <w:rsid w:val="00CE3154"/>
    <w:rsid w:val="00CE3410"/>
    <w:rsid w:val="00CE3A6C"/>
    <w:rsid w:val="00CE46C3"/>
    <w:rsid w:val="00CE55D6"/>
    <w:rsid w:val="00CE6681"/>
    <w:rsid w:val="00CF00AA"/>
    <w:rsid w:val="00CF11D2"/>
    <w:rsid w:val="00CF14C4"/>
    <w:rsid w:val="00CF19D9"/>
    <w:rsid w:val="00CF1FF2"/>
    <w:rsid w:val="00CF2DF1"/>
    <w:rsid w:val="00CF4E73"/>
    <w:rsid w:val="00CF5258"/>
    <w:rsid w:val="00CF527F"/>
    <w:rsid w:val="00CF5DCE"/>
    <w:rsid w:val="00CF6374"/>
    <w:rsid w:val="00CF6699"/>
    <w:rsid w:val="00CF68A4"/>
    <w:rsid w:val="00CF7045"/>
    <w:rsid w:val="00CF7516"/>
    <w:rsid w:val="00CF7D60"/>
    <w:rsid w:val="00D007F5"/>
    <w:rsid w:val="00D00F32"/>
    <w:rsid w:val="00D02104"/>
    <w:rsid w:val="00D023FB"/>
    <w:rsid w:val="00D02D8A"/>
    <w:rsid w:val="00D03A2D"/>
    <w:rsid w:val="00D03AFC"/>
    <w:rsid w:val="00D04320"/>
    <w:rsid w:val="00D060C2"/>
    <w:rsid w:val="00D06764"/>
    <w:rsid w:val="00D06B09"/>
    <w:rsid w:val="00D07F41"/>
    <w:rsid w:val="00D10759"/>
    <w:rsid w:val="00D10E68"/>
    <w:rsid w:val="00D1101F"/>
    <w:rsid w:val="00D123BF"/>
    <w:rsid w:val="00D12515"/>
    <w:rsid w:val="00D125F8"/>
    <w:rsid w:val="00D12EA4"/>
    <w:rsid w:val="00D137EA"/>
    <w:rsid w:val="00D13F03"/>
    <w:rsid w:val="00D15D54"/>
    <w:rsid w:val="00D16083"/>
    <w:rsid w:val="00D16ED9"/>
    <w:rsid w:val="00D17DB7"/>
    <w:rsid w:val="00D2102B"/>
    <w:rsid w:val="00D214EE"/>
    <w:rsid w:val="00D215C8"/>
    <w:rsid w:val="00D218CB"/>
    <w:rsid w:val="00D23D70"/>
    <w:rsid w:val="00D24993"/>
    <w:rsid w:val="00D2522A"/>
    <w:rsid w:val="00D252FB"/>
    <w:rsid w:val="00D25590"/>
    <w:rsid w:val="00D25C37"/>
    <w:rsid w:val="00D263B3"/>
    <w:rsid w:val="00D269C6"/>
    <w:rsid w:val="00D26B4A"/>
    <w:rsid w:val="00D27444"/>
    <w:rsid w:val="00D27DB8"/>
    <w:rsid w:val="00D30523"/>
    <w:rsid w:val="00D30C73"/>
    <w:rsid w:val="00D332F5"/>
    <w:rsid w:val="00D35A1C"/>
    <w:rsid w:val="00D35FDA"/>
    <w:rsid w:val="00D36E9C"/>
    <w:rsid w:val="00D404D7"/>
    <w:rsid w:val="00D404F0"/>
    <w:rsid w:val="00D40B63"/>
    <w:rsid w:val="00D40D48"/>
    <w:rsid w:val="00D41230"/>
    <w:rsid w:val="00D42949"/>
    <w:rsid w:val="00D42A98"/>
    <w:rsid w:val="00D43F46"/>
    <w:rsid w:val="00D44795"/>
    <w:rsid w:val="00D44FAF"/>
    <w:rsid w:val="00D45C54"/>
    <w:rsid w:val="00D462CD"/>
    <w:rsid w:val="00D46DC5"/>
    <w:rsid w:val="00D4782F"/>
    <w:rsid w:val="00D50101"/>
    <w:rsid w:val="00D5051E"/>
    <w:rsid w:val="00D5086A"/>
    <w:rsid w:val="00D518F9"/>
    <w:rsid w:val="00D52C53"/>
    <w:rsid w:val="00D5437E"/>
    <w:rsid w:val="00D54419"/>
    <w:rsid w:val="00D54698"/>
    <w:rsid w:val="00D55BDB"/>
    <w:rsid w:val="00D563B3"/>
    <w:rsid w:val="00D573AB"/>
    <w:rsid w:val="00D57FDA"/>
    <w:rsid w:val="00D601A7"/>
    <w:rsid w:val="00D6048D"/>
    <w:rsid w:val="00D6066F"/>
    <w:rsid w:val="00D6096A"/>
    <w:rsid w:val="00D61165"/>
    <w:rsid w:val="00D61D62"/>
    <w:rsid w:val="00D6231F"/>
    <w:rsid w:val="00D63359"/>
    <w:rsid w:val="00D636F2"/>
    <w:rsid w:val="00D63E5A"/>
    <w:rsid w:val="00D660FE"/>
    <w:rsid w:val="00D67B6C"/>
    <w:rsid w:val="00D71CAB"/>
    <w:rsid w:val="00D730F9"/>
    <w:rsid w:val="00D732C6"/>
    <w:rsid w:val="00D736E1"/>
    <w:rsid w:val="00D746AC"/>
    <w:rsid w:val="00D74962"/>
    <w:rsid w:val="00D755D4"/>
    <w:rsid w:val="00D76034"/>
    <w:rsid w:val="00D7613C"/>
    <w:rsid w:val="00D76728"/>
    <w:rsid w:val="00D76951"/>
    <w:rsid w:val="00D77332"/>
    <w:rsid w:val="00D80876"/>
    <w:rsid w:val="00D82012"/>
    <w:rsid w:val="00D82BD2"/>
    <w:rsid w:val="00D848FD"/>
    <w:rsid w:val="00D86678"/>
    <w:rsid w:val="00D86907"/>
    <w:rsid w:val="00D86C74"/>
    <w:rsid w:val="00D876BA"/>
    <w:rsid w:val="00D87A3C"/>
    <w:rsid w:val="00D87E49"/>
    <w:rsid w:val="00D905AA"/>
    <w:rsid w:val="00D90718"/>
    <w:rsid w:val="00D91DD8"/>
    <w:rsid w:val="00D927A5"/>
    <w:rsid w:val="00D92A42"/>
    <w:rsid w:val="00D92C0F"/>
    <w:rsid w:val="00D9356E"/>
    <w:rsid w:val="00D93A09"/>
    <w:rsid w:val="00D93B3A"/>
    <w:rsid w:val="00D96BF9"/>
    <w:rsid w:val="00D97148"/>
    <w:rsid w:val="00D97D34"/>
    <w:rsid w:val="00DA06C3"/>
    <w:rsid w:val="00DA0F27"/>
    <w:rsid w:val="00DA1EBB"/>
    <w:rsid w:val="00DA2250"/>
    <w:rsid w:val="00DA24E5"/>
    <w:rsid w:val="00DA2AED"/>
    <w:rsid w:val="00DA303A"/>
    <w:rsid w:val="00DA30D7"/>
    <w:rsid w:val="00DA329F"/>
    <w:rsid w:val="00DA3492"/>
    <w:rsid w:val="00DA38E8"/>
    <w:rsid w:val="00DA4877"/>
    <w:rsid w:val="00DA4943"/>
    <w:rsid w:val="00DA5CA5"/>
    <w:rsid w:val="00DA5E64"/>
    <w:rsid w:val="00DA68E9"/>
    <w:rsid w:val="00DA6DFB"/>
    <w:rsid w:val="00DA7056"/>
    <w:rsid w:val="00DA7619"/>
    <w:rsid w:val="00DA7772"/>
    <w:rsid w:val="00DB0018"/>
    <w:rsid w:val="00DB066D"/>
    <w:rsid w:val="00DB0E68"/>
    <w:rsid w:val="00DB0EAE"/>
    <w:rsid w:val="00DB17DB"/>
    <w:rsid w:val="00DB2B3C"/>
    <w:rsid w:val="00DB2C40"/>
    <w:rsid w:val="00DB3B80"/>
    <w:rsid w:val="00DB3BCA"/>
    <w:rsid w:val="00DB3BDE"/>
    <w:rsid w:val="00DB4698"/>
    <w:rsid w:val="00DB481F"/>
    <w:rsid w:val="00DB4C69"/>
    <w:rsid w:val="00DB58B3"/>
    <w:rsid w:val="00DC01CF"/>
    <w:rsid w:val="00DC0703"/>
    <w:rsid w:val="00DC2438"/>
    <w:rsid w:val="00DC27FE"/>
    <w:rsid w:val="00DC3092"/>
    <w:rsid w:val="00DC32AE"/>
    <w:rsid w:val="00DC485B"/>
    <w:rsid w:val="00DC67D9"/>
    <w:rsid w:val="00DC755A"/>
    <w:rsid w:val="00DC795E"/>
    <w:rsid w:val="00DD0098"/>
    <w:rsid w:val="00DD1064"/>
    <w:rsid w:val="00DD1974"/>
    <w:rsid w:val="00DD1A98"/>
    <w:rsid w:val="00DD230B"/>
    <w:rsid w:val="00DD31D4"/>
    <w:rsid w:val="00DD48D3"/>
    <w:rsid w:val="00DD52C6"/>
    <w:rsid w:val="00DD5556"/>
    <w:rsid w:val="00DD5C36"/>
    <w:rsid w:val="00DD6A0D"/>
    <w:rsid w:val="00DD6AE1"/>
    <w:rsid w:val="00DD7816"/>
    <w:rsid w:val="00DE04D2"/>
    <w:rsid w:val="00DE0E3E"/>
    <w:rsid w:val="00DE2E2C"/>
    <w:rsid w:val="00DE34F7"/>
    <w:rsid w:val="00DE4D33"/>
    <w:rsid w:val="00DE4E7C"/>
    <w:rsid w:val="00DE6418"/>
    <w:rsid w:val="00DE6759"/>
    <w:rsid w:val="00DE6B11"/>
    <w:rsid w:val="00DE7077"/>
    <w:rsid w:val="00DE7F9D"/>
    <w:rsid w:val="00DF19F2"/>
    <w:rsid w:val="00DF1F6F"/>
    <w:rsid w:val="00DF2812"/>
    <w:rsid w:val="00DF332C"/>
    <w:rsid w:val="00DF3792"/>
    <w:rsid w:val="00DF3E6E"/>
    <w:rsid w:val="00DF4B22"/>
    <w:rsid w:val="00DF4FDD"/>
    <w:rsid w:val="00DF577A"/>
    <w:rsid w:val="00DF586C"/>
    <w:rsid w:val="00DF6D1B"/>
    <w:rsid w:val="00DF73F2"/>
    <w:rsid w:val="00DF7938"/>
    <w:rsid w:val="00E00125"/>
    <w:rsid w:val="00E006CC"/>
    <w:rsid w:val="00E011CC"/>
    <w:rsid w:val="00E051F9"/>
    <w:rsid w:val="00E05EA3"/>
    <w:rsid w:val="00E07340"/>
    <w:rsid w:val="00E116AD"/>
    <w:rsid w:val="00E11DAB"/>
    <w:rsid w:val="00E12BC2"/>
    <w:rsid w:val="00E13622"/>
    <w:rsid w:val="00E13925"/>
    <w:rsid w:val="00E153D4"/>
    <w:rsid w:val="00E156C3"/>
    <w:rsid w:val="00E15A72"/>
    <w:rsid w:val="00E16C8E"/>
    <w:rsid w:val="00E17AC0"/>
    <w:rsid w:val="00E2115A"/>
    <w:rsid w:val="00E21E49"/>
    <w:rsid w:val="00E224A6"/>
    <w:rsid w:val="00E22B7E"/>
    <w:rsid w:val="00E24092"/>
    <w:rsid w:val="00E24613"/>
    <w:rsid w:val="00E25188"/>
    <w:rsid w:val="00E261D2"/>
    <w:rsid w:val="00E2738A"/>
    <w:rsid w:val="00E2760F"/>
    <w:rsid w:val="00E31944"/>
    <w:rsid w:val="00E331EB"/>
    <w:rsid w:val="00E340B8"/>
    <w:rsid w:val="00E35B2D"/>
    <w:rsid w:val="00E36072"/>
    <w:rsid w:val="00E36185"/>
    <w:rsid w:val="00E363D2"/>
    <w:rsid w:val="00E36524"/>
    <w:rsid w:val="00E3708C"/>
    <w:rsid w:val="00E37438"/>
    <w:rsid w:val="00E405B2"/>
    <w:rsid w:val="00E4119C"/>
    <w:rsid w:val="00E4287A"/>
    <w:rsid w:val="00E43043"/>
    <w:rsid w:val="00E43B9F"/>
    <w:rsid w:val="00E44AB7"/>
    <w:rsid w:val="00E44D22"/>
    <w:rsid w:val="00E45533"/>
    <w:rsid w:val="00E455FA"/>
    <w:rsid w:val="00E45B05"/>
    <w:rsid w:val="00E47648"/>
    <w:rsid w:val="00E50E0E"/>
    <w:rsid w:val="00E50EF2"/>
    <w:rsid w:val="00E51DD4"/>
    <w:rsid w:val="00E52114"/>
    <w:rsid w:val="00E52164"/>
    <w:rsid w:val="00E5247B"/>
    <w:rsid w:val="00E52653"/>
    <w:rsid w:val="00E536B6"/>
    <w:rsid w:val="00E5379C"/>
    <w:rsid w:val="00E54103"/>
    <w:rsid w:val="00E54760"/>
    <w:rsid w:val="00E5510F"/>
    <w:rsid w:val="00E55E51"/>
    <w:rsid w:val="00E56F50"/>
    <w:rsid w:val="00E57AD5"/>
    <w:rsid w:val="00E57C2A"/>
    <w:rsid w:val="00E57EEC"/>
    <w:rsid w:val="00E60BC8"/>
    <w:rsid w:val="00E60C8D"/>
    <w:rsid w:val="00E60E14"/>
    <w:rsid w:val="00E60FB6"/>
    <w:rsid w:val="00E61FDA"/>
    <w:rsid w:val="00E61FDC"/>
    <w:rsid w:val="00E629F7"/>
    <w:rsid w:val="00E62C37"/>
    <w:rsid w:val="00E64C4D"/>
    <w:rsid w:val="00E64FAE"/>
    <w:rsid w:val="00E65ABC"/>
    <w:rsid w:val="00E65B94"/>
    <w:rsid w:val="00E66211"/>
    <w:rsid w:val="00E7004B"/>
    <w:rsid w:val="00E707AF"/>
    <w:rsid w:val="00E7098C"/>
    <w:rsid w:val="00E70BCE"/>
    <w:rsid w:val="00E71125"/>
    <w:rsid w:val="00E71283"/>
    <w:rsid w:val="00E7129B"/>
    <w:rsid w:val="00E7218C"/>
    <w:rsid w:val="00E732BB"/>
    <w:rsid w:val="00E738A3"/>
    <w:rsid w:val="00E74171"/>
    <w:rsid w:val="00E7448D"/>
    <w:rsid w:val="00E74F69"/>
    <w:rsid w:val="00E7572C"/>
    <w:rsid w:val="00E761BD"/>
    <w:rsid w:val="00E76789"/>
    <w:rsid w:val="00E772E3"/>
    <w:rsid w:val="00E80040"/>
    <w:rsid w:val="00E825A3"/>
    <w:rsid w:val="00E837D3"/>
    <w:rsid w:val="00E83BD0"/>
    <w:rsid w:val="00E83C92"/>
    <w:rsid w:val="00E83CB7"/>
    <w:rsid w:val="00E85ED6"/>
    <w:rsid w:val="00E85FB9"/>
    <w:rsid w:val="00E865C1"/>
    <w:rsid w:val="00E87B83"/>
    <w:rsid w:val="00E87F45"/>
    <w:rsid w:val="00E90469"/>
    <w:rsid w:val="00E920D7"/>
    <w:rsid w:val="00E9241D"/>
    <w:rsid w:val="00E92999"/>
    <w:rsid w:val="00E9348A"/>
    <w:rsid w:val="00E936EF"/>
    <w:rsid w:val="00E94A65"/>
    <w:rsid w:val="00E957F6"/>
    <w:rsid w:val="00E95A3D"/>
    <w:rsid w:val="00E961F1"/>
    <w:rsid w:val="00E96297"/>
    <w:rsid w:val="00E965AC"/>
    <w:rsid w:val="00E96611"/>
    <w:rsid w:val="00E97ABE"/>
    <w:rsid w:val="00E97CC9"/>
    <w:rsid w:val="00EA007A"/>
    <w:rsid w:val="00EA0AAA"/>
    <w:rsid w:val="00EA1805"/>
    <w:rsid w:val="00EA1C54"/>
    <w:rsid w:val="00EA2537"/>
    <w:rsid w:val="00EA344B"/>
    <w:rsid w:val="00EA3FA0"/>
    <w:rsid w:val="00EA4C84"/>
    <w:rsid w:val="00EA508D"/>
    <w:rsid w:val="00EA5123"/>
    <w:rsid w:val="00EA5E70"/>
    <w:rsid w:val="00EA5EF0"/>
    <w:rsid w:val="00EA6333"/>
    <w:rsid w:val="00EA6E92"/>
    <w:rsid w:val="00EA7891"/>
    <w:rsid w:val="00EB0961"/>
    <w:rsid w:val="00EB096D"/>
    <w:rsid w:val="00EB138C"/>
    <w:rsid w:val="00EB2729"/>
    <w:rsid w:val="00EB2B53"/>
    <w:rsid w:val="00EB3643"/>
    <w:rsid w:val="00EB434C"/>
    <w:rsid w:val="00EB4A3A"/>
    <w:rsid w:val="00EB6054"/>
    <w:rsid w:val="00EB6216"/>
    <w:rsid w:val="00EB6D4C"/>
    <w:rsid w:val="00EB6E3F"/>
    <w:rsid w:val="00EC11FA"/>
    <w:rsid w:val="00EC136F"/>
    <w:rsid w:val="00EC23FB"/>
    <w:rsid w:val="00EC2481"/>
    <w:rsid w:val="00EC3948"/>
    <w:rsid w:val="00EC54AB"/>
    <w:rsid w:val="00EC651E"/>
    <w:rsid w:val="00EC6B68"/>
    <w:rsid w:val="00ED0025"/>
    <w:rsid w:val="00ED065F"/>
    <w:rsid w:val="00ED142E"/>
    <w:rsid w:val="00ED3499"/>
    <w:rsid w:val="00ED34D7"/>
    <w:rsid w:val="00ED5E17"/>
    <w:rsid w:val="00ED60CC"/>
    <w:rsid w:val="00ED7AB2"/>
    <w:rsid w:val="00EE0023"/>
    <w:rsid w:val="00EE0699"/>
    <w:rsid w:val="00EE0BC8"/>
    <w:rsid w:val="00EE1F73"/>
    <w:rsid w:val="00EE23FB"/>
    <w:rsid w:val="00EE2E25"/>
    <w:rsid w:val="00EE3CC4"/>
    <w:rsid w:val="00EE47F2"/>
    <w:rsid w:val="00EE4C16"/>
    <w:rsid w:val="00EE706A"/>
    <w:rsid w:val="00EE70E8"/>
    <w:rsid w:val="00EE7340"/>
    <w:rsid w:val="00EF0B19"/>
    <w:rsid w:val="00EF0BF2"/>
    <w:rsid w:val="00EF1733"/>
    <w:rsid w:val="00EF18E8"/>
    <w:rsid w:val="00EF2331"/>
    <w:rsid w:val="00EF266D"/>
    <w:rsid w:val="00EF2690"/>
    <w:rsid w:val="00EF2E6F"/>
    <w:rsid w:val="00EF3057"/>
    <w:rsid w:val="00EF3460"/>
    <w:rsid w:val="00EF42F2"/>
    <w:rsid w:val="00EF47EB"/>
    <w:rsid w:val="00EF5AD9"/>
    <w:rsid w:val="00EF66A5"/>
    <w:rsid w:val="00EF6DC0"/>
    <w:rsid w:val="00EF7064"/>
    <w:rsid w:val="00EF7D35"/>
    <w:rsid w:val="00F00598"/>
    <w:rsid w:val="00F01B6B"/>
    <w:rsid w:val="00F02AB3"/>
    <w:rsid w:val="00F033D2"/>
    <w:rsid w:val="00F037D1"/>
    <w:rsid w:val="00F0384F"/>
    <w:rsid w:val="00F04421"/>
    <w:rsid w:val="00F05BD1"/>
    <w:rsid w:val="00F06450"/>
    <w:rsid w:val="00F06735"/>
    <w:rsid w:val="00F06FA2"/>
    <w:rsid w:val="00F07100"/>
    <w:rsid w:val="00F12107"/>
    <w:rsid w:val="00F1395C"/>
    <w:rsid w:val="00F13AE3"/>
    <w:rsid w:val="00F14081"/>
    <w:rsid w:val="00F1504B"/>
    <w:rsid w:val="00F164C2"/>
    <w:rsid w:val="00F16C05"/>
    <w:rsid w:val="00F17C64"/>
    <w:rsid w:val="00F20058"/>
    <w:rsid w:val="00F203F5"/>
    <w:rsid w:val="00F20AB6"/>
    <w:rsid w:val="00F20DDB"/>
    <w:rsid w:val="00F218B2"/>
    <w:rsid w:val="00F228C7"/>
    <w:rsid w:val="00F22A30"/>
    <w:rsid w:val="00F23FC1"/>
    <w:rsid w:val="00F242C8"/>
    <w:rsid w:val="00F243CB"/>
    <w:rsid w:val="00F24458"/>
    <w:rsid w:val="00F26532"/>
    <w:rsid w:val="00F276D5"/>
    <w:rsid w:val="00F30A4A"/>
    <w:rsid w:val="00F30B09"/>
    <w:rsid w:val="00F31FC1"/>
    <w:rsid w:val="00F321BA"/>
    <w:rsid w:val="00F35E72"/>
    <w:rsid w:val="00F368CB"/>
    <w:rsid w:val="00F374E1"/>
    <w:rsid w:val="00F4001C"/>
    <w:rsid w:val="00F40077"/>
    <w:rsid w:val="00F4063C"/>
    <w:rsid w:val="00F40E76"/>
    <w:rsid w:val="00F41EC5"/>
    <w:rsid w:val="00F42497"/>
    <w:rsid w:val="00F42B61"/>
    <w:rsid w:val="00F43425"/>
    <w:rsid w:val="00F44113"/>
    <w:rsid w:val="00F45507"/>
    <w:rsid w:val="00F45A03"/>
    <w:rsid w:val="00F465EA"/>
    <w:rsid w:val="00F46C4F"/>
    <w:rsid w:val="00F4743F"/>
    <w:rsid w:val="00F47631"/>
    <w:rsid w:val="00F47A9E"/>
    <w:rsid w:val="00F500FE"/>
    <w:rsid w:val="00F50E68"/>
    <w:rsid w:val="00F519DB"/>
    <w:rsid w:val="00F51FDF"/>
    <w:rsid w:val="00F52C9B"/>
    <w:rsid w:val="00F52ED5"/>
    <w:rsid w:val="00F555EE"/>
    <w:rsid w:val="00F55982"/>
    <w:rsid w:val="00F5602B"/>
    <w:rsid w:val="00F56C30"/>
    <w:rsid w:val="00F5721E"/>
    <w:rsid w:val="00F575F6"/>
    <w:rsid w:val="00F605B2"/>
    <w:rsid w:val="00F608BE"/>
    <w:rsid w:val="00F609B7"/>
    <w:rsid w:val="00F60E3D"/>
    <w:rsid w:val="00F611FD"/>
    <w:rsid w:val="00F61B87"/>
    <w:rsid w:val="00F63669"/>
    <w:rsid w:val="00F64FC8"/>
    <w:rsid w:val="00F65902"/>
    <w:rsid w:val="00F6689B"/>
    <w:rsid w:val="00F6746A"/>
    <w:rsid w:val="00F67EA8"/>
    <w:rsid w:val="00F7036F"/>
    <w:rsid w:val="00F708D7"/>
    <w:rsid w:val="00F7196E"/>
    <w:rsid w:val="00F71E45"/>
    <w:rsid w:val="00F72334"/>
    <w:rsid w:val="00F726AE"/>
    <w:rsid w:val="00F7344F"/>
    <w:rsid w:val="00F734DB"/>
    <w:rsid w:val="00F73999"/>
    <w:rsid w:val="00F74B51"/>
    <w:rsid w:val="00F76C5C"/>
    <w:rsid w:val="00F77A03"/>
    <w:rsid w:val="00F77CB6"/>
    <w:rsid w:val="00F80EBA"/>
    <w:rsid w:val="00F818A9"/>
    <w:rsid w:val="00F82096"/>
    <w:rsid w:val="00F8312B"/>
    <w:rsid w:val="00F83B10"/>
    <w:rsid w:val="00F83D7A"/>
    <w:rsid w:val="00F83EE9"/>
    <w:rsid w:val="00F8555C"/>
    <w:rsid w:val="00F8634C"/>
    <w:rsid w:val="00F86B84"/>
    <w:rsid w:val="00F86BF9"/>
    <w:rsid w:val="00F87266"/>
    <w:rsid w:val="00F901CD"/>
    <w:rsid w:val="00F90FD5"/>
    <w:rsid w:val="00F91543"/>
    <w:rsid w:val="00F920F8"/>
    <w:rsid w:val="00F9246E"/>
    <w:rsid w:val="00F9265F"/>
    <w:rsid w:val="00F927B9"/>
    <w:rsid w:val="00F92B8C"/>
    <w:rsid w:val="00F9419E"/>
    <w:rsid w:val="00F94BB2"/>
    <w:rsid w:val="00F96662"/>
    <w:rsid w:val="00FA0294"/>
    <w:rsid w:val="00FA1258"/>
    <w:rsid w:val="00FA1C74"/>
    <w:rsid w:val="00FA2A95"/>
    <w:rsid w:val="00FA2B97"/>
    <w:rsid w:val="00FA2C59"/>
    <w:rsid w:val="00FA30A7"/>
    <w:rsid w:val="00FA4C70"/>
    <w:rsid w:val="00FA50E7"/>
    <w:rsid w:val="00FA5E8E"/>
    <w:rsid w:val="00FA5FAD"/>
    <w:rsid w:val="00FA67EE"/>
    <w:rsid w:val="00FA6917"/>
    <w:rsid w:val="00FA7777"/>
    <w:rsid w:val="00FA7900"/>
    <w:rsid w:val="00FA7979"/>
    <w:rsid w:val="00FA7F3A"/>
    <w:rsid w:val="00FB13AC"/>
    <w:rsid w:val="00FB2005"/>
    <w:rsid w:val="00FB2AD1"/>
    <w:rsid w:val="00FB3311"/>
    <w:rsid w:val="00FB37C0"/>
    <w:rsid w:val="00FB3832"/>
    <w:rsid w:val="00FB3F22"/>
    <w:rsid w:val="00FB43D9"/>
    <w:rsid w:val="00FB566A"/>
    <w:rsid w:val="00FB678E"/>
    <w:rsid w:val="00FB6D8A"/>
    <w:rsid w:val="00FB6EA6"/>
    <w:rsid w:val="00FB6F5B"/>
    <w:rsid w:val="00FB7071"/>
    <w:rsid w:val="00FB75B3"/>
    <w:rsid w:val="00FB7E74"/>
    <w:rsid w:val="00FC053A"/>
    <w:rsid w:val="00FC2F73"/>
    <w:rsid w:val="00FC4919"/>
    <w:rsid w:val="00FC49C0"/>
    <w:rsid w:val="00FC6048"/>
    <w:rsid w:val="00FC659A"/>
    <w:rsid w:val="00FC79AC"/>
    <w:rsid w:val="00FC7EAB"/>
    <w:rsid w:val="00FD0905"/>
    <w:rsid w:val="00FD1360"/>
    <w:rsid w:val="00FD1B2E"/>
    <w:rsid w:val="00FD1D7E"/>
    <w:rsid w:val="00FD2CDD"/>
    <w:rsid w:val="00FD311A"/>
    <w:rsid w:val="00FD325D"/>
    <w:rsid w:val="00FD7466"/>
    <w:rsid w:val="00FD7AA9"/>
    <w:rsid w:val="00FDD641"/>
    <w:rsid w:val="00FE0BA3"/>
    <w:rsid w:val="00FE0D0D"/>
    <w:rsid w:val="00FE1013"/>
    <w:rsid w:val="00FE316C"/>
    <w:rsid w:val="00FE3AD3"/>
    <w:rsid w:val="00FE52DA"/>
    <w:rsid w:val="00FE53AC"/>
    <w:rsid w:val="00FE54E1"/>
    <w:rsid w:val="00FE6213"/>
    <w:rsid w:val="00FE6C71"/>
    <w:rsid w:val="00FE702A"/>
    <w:rsid w:val="00FE750F"/>
    <w:rsid w:val="00FE7F8C"/>
    <w:rsid w:val="00FF00B7"/>
    <w:rsid w:val="00FF05C7"/>
    <w:rsid w:val="00FF1C97"/>
    <w:rsid w:val="00FF2DD6"/>
    <w:rsid w:val="00FF2EE3"/>
    <w:rsid w:val="00FF3363"/>
    <w:rsid w:val="00FF37DA"/>
    <w:rsid w:val="00FF5238"/>
    <w:rsid w:val="00FF52A2"/>
    <w:rsid w:val="00FF5BC0"/>
    <w:rsid w:val="00FF5D51"/>
    <w:rsid w:val="00FF616D"/>
    <w:rsid w:val="00FF65E4"/>
    <w:rsid w:val="00FF6DD6"/>
    <w:rsid w:val="00FF7578"/>
    <w:rsid w:val="010860FC"/>
    <w:rsid w:val="010DF593"/>
    <w:rsid w:val="01209F77"/>
    <w:rsid w:val="01271760"/>
    <w:rsid w:val="01458B8A"/>
    <w:rsid w:val="0156210D"/>
    <w:rsid w:val="0174061B"/>
    <w:rsid w:val="018BCC09"/>
    <w:rsid w:val="01B9ED43"/>
    <w:rsid w:val="01F84FA4"/>
    <w:rsid w:val="01F9CAA4"/>
    <w:rsid w:val="01FE0BB5"/>
    <w:rsid w:val="020C14DB"/>
    <w:rsid w:val="0211976E"/>
    <w:rsid w:val="022F8DEA"/>
    <w:rsid w:val="0239B063"/>
    <w:rsid w:val="024ACC75"/>
    <w:rsid w:val="0251331B"/>
    <w:rsid w:val="0254A979"/>
    <w:rsid w:val="025EDEF4"/>
    <w:rsid w:val="02755396"/>
    <w:rsid w:val="02A28DAB"/>
    <w:rsid w:val="02A60949"/>
    <w:rsid w:val="02D897C8"/>
    <w:rsid w:val="02F769A7"/>
    <w:rsid w:val="0338AA73"/>
    <w:rsid w:val="034C0E20"/>
    <w:rsid w:val="037E29BA"/>
    <w:rsid w:val="0395882F"/>
    <w:rsid w:val="03C16F80"/>
    <w:rsid w:val="03D2B598"/>
    <w:rsid w:val="03D89ECE"/>
    <w:rsid w:val="03F2C8D1"/>
    <w:rsid w:val="03F53A69"/>
    <w:rsid w:val="03FF712A"/>
    <w:rsid w:val="0421530D"/>
    <w:rsid w:val="0423E76D"/>
    <w:rsid w:val="042D1329"/>
    <w:rsid w:val="043BCB8F"/>
    <w:rsid w:val="04565DD1"/>
    <w:rsid w:val="0493913C"/>
    <w:rsid w:val="04A20C4F"/>
    <w:rsid w:val="04F1EC5A"/>
    <w:rsid w:val="04F6A35F"/>
    <w:rsid w:val="04FB8CBB"/>
    <w:rsid w:val="04FFB985"/>
    <w:rsid w:val="050F5D35"/>
    <w:rsid w:val="053801EE"/>
    <w:rsid w:val="054A6007"/>
    <w:rsid w:val="057FB1FE"/>
    <w:rsid w:val="05BD1C85"/>
    <w:rsid w:val="05D38D2D"/>
    <w:rsid w:val="05E301FB"/>
    <w:rsid w:val="05E678B5"/>
    <w:rsid w:val="05EFCB9D"/>
    <w:rsid w:val="05F51994"/>
    <w:rsid w:val="061C7E31"/>
    <w:rsid w:val="06203F75"/>
    <w:rsid w:val="068D980F"/>
    <w:rsid w:val="069BF451"/>
    <w:rsid w:val="06AE6ED9"/>
    <w:rsid w:val="06B1DDBB"/>
    <w:rsid w:val="06E1870C"/>
    <w:rsid w:val="06E32DDE"/>
    <w:rsid w:val="06E8D37B"/>
    <w:rsid w:val="06F1F90E"/>
    <w:rsid w:val="06F200C5"/>
    <w:rsid w:val="07047D2E"/>
    <w:rsid w:val="070F8AB1"/>
    <w:rsid w:val="07305BCB"/>
    <w:rsid w:val="0746AC87"/>
    <w:rsid w:val="076AFB2C"/>
    <w:rsid w:val="076BEC9B"/>
    <w:rsid w:val="077E0E5D"/>
    <w:rsid w:val="07807EA1"/>
    <w:rsid w:val="078DA0C2"/>
    <w:rsid w:val="07AAADE1"/>
    <w:rsid w:val="07C05FEB"/>
    <w:rsid w:val="07DFF175"/>
    <w:rsid w:val="082898F1"/>
    <w:rsid w:val="082D1A14"/>
    <w:rsid w:val="0841DAEC"/>
    <w:rsid w:val="084DEC07"/>
    <w:rsid w:val="0867AC0E"/>
    <w:rsid w:val="087BD958"/>
    <w:rsid w:val="0888AC10"/>
    <w:rsid w:val="088B755A"/>
    <w:rsid w:val="08A716E6"/>
    <w:rsid w:val="08EB53E4"/>
    <w:rsid w:val="08EFA283"/>
    <w:rsid w:val="08F1C3DE"/>
    <w:rsid w:val="0905BEFC"/>
    <w:rsid w:val="09239963"/>
    <w:rsid w:val="0934FBBC"/>
    <w:rsid w:val="0936CF96"/>
    <w:rsid w:val="095EEB8A"/>
    <w:rsid w:val="09C24BE2"/>
    <w:rsid w:val="09F87F1C"/>
    <w:rsid w:val="09FF6C0E"/>
    <w:rsid w:val="0A0D9BD1"/>
    <w:rsid w:val="0A181252"/>
    <w:rsid w:val="0A1A77D2"/>
    <w:rsid w:val="0A423BA4"/>
    <w:rsid w:val="0A487740"/>
    <w:rsid w:val="0A4B2E35"/>
    <w:rsid w:val="0A531C5A"/>
    <w:rsid w:val="0A5D45DE"/>
    <w:rsid w:val="0A97B471"/>
    <w:rsid w:val="0A9EF870"/>
    <w:rsid w:val="0AA7B8B0"/>
    <w:rsid w:val="0AA9B949"/>
    <w:rsid w:val="0AADFB2D"/>
    <w:rsid w:val="0ACA0E75"/>
    <w:rsid w:val="0AE3DFD6"/>
    <w:rsid w:val="0B039E17"/>
    <w:rsid w:val="0B09C17B"/>
    <w:rsid w:val="0B347BED"/>
    <w:rsid w:val="0B5CF283"/>
    <w:rsid w:val="0B741B7F"/>
    <w:rsid w:val="0B75454C"/>
    <w:rsid w:val="0BC0E4B8"/>
    <w:rsid w:val="0BD828AC"/>
    <w:rsid w:val="0BE2949F"/>
    <w:rsid w:val="0C029254"/>
    <w:rsid w:val="0C0ED8C9"/>
    <w:rsid w:val="0C16DC15"/>
    <w:rsid w:val="0C1B54DD"/>
    <w:rsid w:val="0C3C1B9B"/>
    <w:rsid w:val="0C85AD82"/>
    <w:rsid w:val="0C8D52D9"/>
    <w:rsid w:val="0C8F1E70"/>
    <w:rsid w:val="0C947012"/>
    <w:rsid w:val="0CB82ACA"/>
    <w:rsid w:val="0CC90404"/>
    <w:rsid w:val="0CD99F76"/>
    <w:rsid w:val="0CDA1292"/>
    <w:rsid w:val="0CEF4E2D"/>
    <w:rsid w:val="0D093154"/>
    <w:rsid w:val="0D1092B9"/>
    <w:rsid w:val="0D1314E5"/>
    <w:rsid w:val="0D2F9942"/>
    <w:rsid w:val="0D34D1C8"/>
    <w:rsid w:val="0D4711BB"/>
    <w:rsid w:val="0D533B2F"/>
    <w:rsid w:val="0D5971CF"/>
    <w:rsid w:val="0D6266E9"/>
    <w:rsid w:val="0D77D348"/>
    <w:rsid w:val="0D7A158C"/>
    <w:rsid w:val="0D944F8D"/>
    <w:rsid w:val="0D9623DE"/>
    <w:rsid w:val="0D986A9A"/>
    <w:rsid w:val="0DB6825B"/>
    <w:rsid w:val="0DB8B966"/>
    <w:rsid w:val="0E1D2BA3"/>
    <w:rsid w:val="0E573D2F"/>
    <w:rsid w:val="0E5F1823"/>
    <w:rsid w:val="0E8E76FE"/>
    <w:rsid w:val="0EB3361D"/>
    <w:rsid w:val="0EC7924C"/>
    <w:rsid w:val="0ECFD9F1"/>
    <w:rsid w:val="0EF197E2"/>
    <w:rsid w:val="0F3D3DE0"/>
    <w:rsid w:val="0F407336"/>
    <w:rsid w:val="0F6DD35D"/>
    <w:rsid w:val="0FB10C43"/>
    <w:rsid w:val="0FB645B6"/>
    <w:rsid w:val="0FD1485C"/>
    <w:rsid w:val="0FFF284F"/>
    <w:rsid w:val="10198A99"/>
    <w:rsid w:val="10351CD4"/>
    <w:rsid w:val="106C89FC"/>
    <w:rsid w:val="10765448"/>
    <w:rsid w:val="1086B2BA"/>
    <w:rsid w:val="109D04E4"/>
    <w:rsid w:val="10BD617C"/>
    <w:rsid w:val="10F4DF04"/>
    <w:rsid w:val="110D1240"/>
    <w:rsid w:val="115588ED"/>
    <w:rsid w:val="11B6D01D"/>
    <w:rsid w:val="121A085F"/>
    <w:rsid w:val="122FE033"/>
    <w:rsid w:val="12322C03"/>
    <w:rsid w:val="12448D97"/>
    <w:rsid w:val="1266D141"/>
    <w:rsid w:val="12994865"/>
    <w:rsid w:val="12B8B70E"/>
    <w:rsid w:val="12F0DFD3"/>
    <w:rsid w:val="12F7827D"/>
    <w:rsid w:val="12FD078C"/>
    <w:rsid w:val="133ACAB1"/>
    <w:rsid w:val="13588FFB"/>
    <w:rsid w:val="135D09E8"/>
    <w:rsid w:val="13627614"/>
    <w:rsid w:val="13645BAE"/>
    <w:rsid w:val="13C56E1A"/>
    <w:rsid w:val="13EC6C39"/>
    <w:rsid w:val="14446D99"/>
    <w:rsid w:val="144B304E"/>
    <w:rsid w:val="14612A14"/>
    <w:rsid w:val="1468E7E3"/>
    <w:rsid w:val="1479E8B3"/>
    <w:rsid w:val="1494D533"/>
    <w:rsid w:val="14BAD7D8"/>
    <w:rsid w:val="14BD8878"/>
    <w:rsid w:val="14CE8CEC"/>
    <w:rsid w:val="14E2A7C3"/>
    <w:rsid w:val="153145CE"/>
    <w:rsid w:val="154B9F9A"/>
    <w:rsid w:val="154D37D6"/>
    <w:rsid w:val="15737BB9"/>
    <w:rsid w:val="1596413C"/>
    <w:rsid w:val="15CFCEDC"/>
    <w:rsid w:val="15E055E0"/>
    <w:rsid w:val="161F24D8"/>
    <w:rsid w:val="163A64D8"/>
    <w:rsid w:val="1669E88B"/>
    <w:rsid w:val="167C3E16"/>
    <w:rsid w:val="168414CE"/>
    <w:rsid w:val="168A0B8F"/>
    <w:rsid w:val="16B3EA4C"/>
    <w:rsid w:val="16BB5B79"/>
    <w:rsid w:val="16F9F26E"/>
    <w:rsid w:val="1707E66E"/>
    <w:rsid w:val="172FA88A"/>
    <w:rsid w:val="17A65943"/>
    <w:rsid w:val="17AC0579"/>
    <w:rsid w:val="17C90D75"/>
    <w:rsid w:val="17D59E8C"/>
    <w:rsid w:val="17FD7B44"/>
    <w:rsid w:val="18111D3A"/>
    <w:rsid w:val="1811BCD7"/>
    <w:rsid w:val="1828C524"/>
    <w:rsid w:val="182AD691"/>
    <w:rsid w:val="182D38ED"/>
    <w:rsid w:val="1875BF2A"/>
    <w:rsid w:val="18806CAB"/>
    <w:rsid w:val="188B768F"/>
    <w:rsid w:val="189DDA3C"/>
    <w:rsid w:val="18A2F3F5"/>
    <w:rsid w:val="19029D9D"/>
    <w:rsid w:val="193E67A1"/>
    <w:rsid w:val="195266AB"/>
    <w:rsid w:val="198C25FF"/>
    <w:rsid w:val="1997F2FA"/>
    <w:rsid w:val="19980AB9"/>
    <w:rsid w:val="19A16609"/>
    <w:rsid w:val="19AE8191"/>
    <w:rsid w:val="19F32FE5"/>
    <w:rsid w:val="19F35016"/>
    <w:rsid w:val="19F4FA9D"/>
    <w:rsid w:val="19F5190F"/>
    <w:rsid w:val="19FD22DD"/>
    <w:rsid w:val="1A10E24F"/>
    <w:rsid w:val="1A1B1E0A"/>
    <w:rsid w:val="1A2526A8"/>
    <w:rsid w:val="1A2DF9BD"/>
    <w:rsid w:val="1A2F5395"/>
    <w:rsid w:val="1A30E832"/>
    <w:rsid w:val="1A5B0940"/>
    <w:rsid w:val="1A6E0A4C"/>
    <w:rsid w:val="1A941E80"/>
    <w:rsid w:val="1AAFB787"/>
    <w:rsid w:val="1ABD7B5B"/>
    <w:rsid w:val="1ABF7BEC"/>
    <w:rsid w:val="1ADD1B3C"/>
    <w:rsid w:val="1B041CA4"/>
    <w:rsid w:val="1B2FFFCF"/>
    <w:rsid w:val="1B47C8D0"/>
    <w:rsid w:val="1B5C711C"/>
    <w:rsid w:val="1B69BDF3"/>
    <w:rsid w:val="1B7C83AA"/>
    <w:rsid w:val="1B8EFA06"/>
    <w:rsid w:val="1B97553C"/>
    <w:rsid w:val="1B9965A5"/>
    <w:rsid w:val="1B99F161"/>
    <w:rsid w:val="1BADC4D8"/>
    <w:rsid w:val="1BB06E86"/>
    <w:rsid w:val="1BC90CF5"/>
    <w:rsid w:val="1BFABEC5"/>
    <w:rsid w:val="1C007944"/>
    <w:rsid w:val="1C2AFA90"/>
    <w:rsid w:val="1C31183C"/>
    <w:rsid w:val="1C3496A8"/>
    <w:rsid w:val="1C3921AE"/>
    <w:rsid w:val="1C606409"/>
    <w:rsid w:val="1C8F096D"/>
    <w:rsid w:val="1CA51B05"/>
    <w:rsid w:val="1CB94774"/>
    <w:rsid w:val="1CBCA6F5"/>
    <w:rsid w:val="1D0178B5"/>
    <w:rsid w:val="1D127AE7"/>
    <w:rsid w:val="1D18B487"/>
    <w:rsid w:val="1D26EA88"/>
    <w:rsid w:val="1D3BF7BF"/>
    <w:rsid w:val="1D404959"/>
    <w:rsid w:val="1D5881F0"/>
    <w:rsid w:val="1D76EF47"/>
    <w:rsid w:val="1D7F61E3"/>
    <w:rsid w:val="1D8DE99A"/>
    <w:rsid w:val="1DA47EC1"/>
    <w:rsid w:val="1DDE7106"/>
    <w:rsid w:val="1DF21A23"/>
    <w:rsid w:val="1DFDDBC8"/>
    <w:rsid w:val="1E1B3931"/>
    <w:rsid w:val="1E53AF7D"/>
    <w:rsid w:val="1E6D1447"/>
    <w:rsid w:val="1E84D63A"/>
    <w:rsid w:val="1E9D4848"/>
    <w:rsid w:val="1EDF9F52"/>
    <w:rsid w:val="1EE69AAD"/>
    <w:rsid w:val="1EE8A6E8"/>
    <w:rsid w:val="1EF45144"/>
    <w:rsid w:val="1F56F9BC"/>
    <w:rsid w:val="1F59C7D6"/>
    <w:rsid w:val="1F5C4FD4"/>
    <w:rsid w:val="1F66CE93"/>
    <w:rsid w:val="1F6874B7"/>
    <w:rsid w:val="1F6A6F86"/>
    <w:rsid w:val="1F6DF3A1"/>
    <w:rsid w:val="1F7A9B29"/>
    <w:rsid w:val="1F90FC18"/>
    <w:rsid w:val="1F9E246E"/>
    <w:rsid w:val="1FB675F3"/>
    <w:rsid w:val="1FB85761"/>
    <w:rsid w:val="1FBC6D6B"/>
    <w:rsid w:val="1FEC3E0F"/>
    <w:rsid w:val="1FF0590B"/>
    <w:rsid w:val="1FF7874B"/>
    <w:rsid w:val="20226416"/>
    <w:rsid w:val="2055401A"/>
    <w:rsid w:val="2092DA78"/>
    <w:rsid w:val="20A73251"/>
    <w:rsid w:val="20B0019F"/>
    <w:rsid w:val="20C43DD3"/>
    <w:rsid w:val="20D795F9"/>
    <w:rsid w:val="20DA5839"/>
    <w:rsid w:val="20E7C1B6"/>
    <w:rsid w:val="20F6BC65"/>
    <w:rsid w:val="210AA7EC"/>
    <w:rsid w:val="2113F0BB"/>
    <w:rsid w:val="214EDB9F"/>
    <w:rsid w:val="2173DD94"/>
    <w:rsid w:val="21C2C994"/>
    <w:rsid w:val="21C37371"/>
    <w:rsid w:val="21C46251"/>
    <w:rsid w:val="2276576F"/>
    <w:rsid w:val="22778831"/>
    <w:rsid w:val="229942F7"/>
    <w:rsid w:val="22A321CD"/>
    <w:rsid w:val="22CBAD03"/>
    <w:rsid w:val="22DF1D9D"/>
    <w:rsid w:val="22DF3FFF"/>
    <w:rsid w:val="22E31992"/>
    <w:rsid w:val="2305D715"/>
    <w:rsid w:val="231BC1C0"/>
    <w:rsid w:val="232B490D"/>
    <w:rsid w:val="23365ABA"/>
    <w:rsid w:val="23395BF6"/>
    <w:rsid w:val="2352C6BE"/>
    <w:rsid w:val="23658A0B"/>
    <w:rsid w:val="23B24147"/>
    <w:rsid w:val="23BD090C"/>
    <w:rsid w:val="23CC56D4"/>
    <w:rsid w:val="23E90EBD"/>
    <w:rsid w:val="240DF8D0"/>
    <w:rsid w:val="2423835A"/>
    <w:rsid w:val="242A6C59"/>
    <w:rsid w:val="24796392"/>
    <w:rsid w:val="2490418E"/>
    <w:rsid w:val="2497D1CD"/>
    <w:rsid w:val="249EC1DA"/>
    <w:rsid w:val="24A2662A"/>
    <w:rsid w:val="24B675B4"/>
    <w:rsid w:val="24C3C663"/>
    <w:rsid w:val="24D19461"/>
    <w:rsid w:val="24D2090E"/>
    <w:rsid w:val="24E409B2"/>
    <w:rsid w:val="24EF8CC1"/>
    <w:rsid w:val="24F85C2E"/>
    <w:rsid w:val="24F9A1EC"/>
    <w:rsid w:val="250263D2"/>
    <w:rsid w:val="25058215"/>
    <w:rsid w:val="255D7B48"/>
    <w:rsid w:val="256FBE25"/>
    <w:rsid w:val="256FC13F"/>
    <w:rsid w:val="2572645B"/>
    <w:rsid w:val="2575F0D2"/>
    <w:rsid w:val="25AB159D"/>
    <w:rsid w:val="25B013F6"/>
    <w:rsid w:val="263544AE"/>
    <w:rsid w:val="268E558C"/>
    <w:rsid w:val="269040B1"/>
    <w:rsid w:val="26B4A996"/>
    <w:rsid w:val="26C95181"/>
    <w:rsid w:val="26DDC61A"/>
    <w:rsid w:val="2709EB76"/>
    <w:rsid w:val="2725E5CF"/>
    <w:rsid w:val="273B94A7"/>
    <w:rsid w:val="273D1F50"/>
    <w:rsid w:val="27606D8E"/>
    <w:rsid w:val="27824B66"/>
    <w:rsid w:val="278D547B"/>
    <w:rsid w:val="27DB16B8"/>
    <w:rsid w:val="27E1CE53"/>
    <w:rsid w:val="27E479C5"/>
    <w:rsid w:val="27EF6109"/>
    <w:rsid w:val="27FE3E01"/>
    <w:rsid w:val="28182951"/>
    <w:rsid w:val="2836BC27"/>
    <w:rsid w:val="2851E557"/>
    <w:rsid w:val="286B0DDD"/>
    <w:rsid w:val="28706E60"/>
    <w:rsid w:val="289ADF8D"/>
    <w:rsid w:val="28AB9234"/>
    <w:rsid w:val="28AE4BD3"/>
    <w:rsid w:val="28B30EE8"/>
    <w:rsid w:val="28EDE952"/>
    <w:rsid w:val="29066B35"/>
    <w:rsid w:val="29388DE1"/>
    <w:rsid w:val="294CE37E"/>
    <w:rsid w:val="298302F2"/>
    <w:rsid w:val="29848E2F"/>
    <w:rsid w:val="29850390"/>
    <w:rsid w:val="299E08E1"/>
    <w:rsid w:val="29AC63E1"/>
    <w:rsid w:val="29F2B9F3"/>
    <w:rsid w:val="29FF3F3A"/>
    <w:rsid w:val="2A3EF047"/>
    <w:rsid w:val="2A434FE2"/>
    <w:rsid w:val="2A504766"/>
    <w:rsid w:val="2A950A78"/>
    <w:rsid w:val="2A990DD6"/>
    <w:rsid w:val="2A9EAFBE"/>
    <w:rsid w:val="2AA1C428"/>
    <w:rsid w:val="2AC19B19"/>
    <w:rsid w:val="2ADD56B1"/>
    <w:rsid w:val="2B552F19"/>
    <w:rsid w:val="2B564874"/>
    <w:rsid w:val="2B69A8B8"/>
    <w:rsid w:val="2B9C0867"/>
    <w:rsid w:val="2BA3FB4F"/>
    <w:rsid w:val="2BB25B60"/>
    <w:rsid w:val="2BB59E4A"/>
    <w:rsid w:val="2BCBD448"/>
    <w:rsid w:val="2BE40C08"/>
    <w:rsid w:val="2BF2F48F"/>
    <w:rsid w:val="2BFC46DC"/>
    <w:rsid w:val="2C0AD82F"/>
    <w:rsid w:val="2C163698"/>
    <w:rsid w:val="2C1966F4"/>
    <w:rsid w:val="2C1E2C2A"/>
    <w:rsid w:val="2C2758A0"/>
    <w:rsid w:val="2C2E9DC1"/>
    <w:rsid w:val="2C30F0E0"/>
    <w:rsid w:val="2C3B623B"/>
    <w:rsid w:val="2C751137"/>
    <w:rsid w:val="2C785987"/>
    <w:rsid w:val="2CC1BAFB"/>
    <w:rsid w:val="2CCABC1A"/>
    <w:rsid w:val="2CEE8D34"/>
    <w:rsid w:val="2CF398CA"/>
    <w:rsid w:val="2CF86B51"/>
    <w:rsid w:val="2CFDEBD9"/>
    <w:rsid w:val="2D295548"/>
    <w:rsid w:val="2D2E0580"/>
    <w:rsid w:val="2D3A12F4"/>
    <w:rsid w:val="2D488516"/>
    <w:rsid w:val="2D4FCDAD"/>
    <w:rsid w:val="2D603947"/>
    <w:rsid w:val="2D60D02D"/>
    <w:rsid w:val="2D638044"/>
    <w:rsid w:val="2D73DAEA"/>
    <w:rsid w:val="2D776DB5"/>
    <w:rsid w:val="2DD25EC3"/>
    <w:rsid w:val="2DE04204"/>
    <w:rsid w:val="2DFE2DEE"/>
    <w:rsid w:val="2E0A16C5"/>
    <w:rsid w:val="2E3DA66D"/>
    <w:rsid w:val="2E506520"/>
    <w:rsid w:val="2E55E13F"/>
    <w:rsid w:val="2E6A0ADF"/>
    <w:rsid w:val="2E998BF2"/>
    <w:rsid w:val="2EA74E06"/>
    <w:rsid w:val="2EAA85FE"/>
    <w:rsid w:val="2EC2E38F"/>
    <w:rsid w:val="2F1D37AC"/>
    <w:rsid w:val="2F34AE5B"/>
    <w:rsid w:val="2F356278"/>
    <w:rsid w:val="2FD9F9C3"/>
    <w:rsid w:val="2FFD26D3"/>
    <w:rsid w:val="304F9CF3"/>
    <w:rsid w:val="305176C3"/>
    <w:rsid w:val="305B569E"/>
    <w:rsid w:val="305F3320"/>
    <w:rsid w:val="306C00C1"/>
    <w:rsid w:val="30865647"/>
    <w:rsid w:val="3092B292"/>
    <w:rsid w:val="30B89EBB"/>
    <w:rsid w:val="30C83EA0"/>
    <w:rsid w:val="30ED6CAF"/>
    <w:rsid w:val="30F7031A"/>
    <w:rsid w:val="31086277"/>
    <w:rsid w:val="314576D4"/>
    <w:rsid w:val="314E68D2"/>
    <w:rsid w:val="316EC3FF"/>
    <w:rsid w:val="317B5998"/>
    <w:rsid w:val="31889810"/>
    <w:rsid w:val="318B2491"/>
    <w:rsid w:val="31BE09FB"/>
    <w:rsid w:val="31D34FBC"/>
    <w:rsid w:val="31DE6F2E"/>
    <w:rsid w:val="321B0720"/>
    <w:rsid w:val="321C8D71"/>
    <w:rsid w:val="3220CC5B"/>
    <w:rsid w:val="32248ACF"/>
    <w:rsid w:val="32393CE7"/>
    <w:rsid w:val="324B9CB7"/>
    <w:rsid w:val="326BC250"/>
    <w:rsid w:val="3289286B"/>
    <w:rsid w:val="32A1DED6"/>
    <w:rsid w:val="32B02BFF"/>
    <w:rsid w:val="32F51D56"/>
    <w:rsid w:val="332627F5"/>
    <w:rsid w:val="33306716"/>
    <w:rsid w:val="3357349D"/>
    <w:rsid w:val="33584CAC"/>
    <w:rsid w:val="33611349"/>
    <w:rsid w:val="3384B955"/>
    <w:rsid w:val="3390AA2F"/>
    <w:rsid w:val="339CF0F5"/>
    <w:rsid w:val="33A0A473"/>
    <w:rsid w:val="33BF6001"/>
    <w:rsid w:val="33D50AE4"/>
    <w:rsid w:val="33FBBD8E"/>
    <w:rsid w:val="340F98DB"/>
    <w:rsid w:val="34255F5F"/>
    <w:rsid w:val="344B098B"/>
    <w:rsid w:val="345A8616"/>
    <w:rsid w:val="3490E20A"/>
    <w:rsid w:val="349D11C3"/>
    <w:rsid w:val="34A631AB"/>
    <w:rsid w:val="34C523D4"/>
    <w:rsid w:val="34FA7976"/>
    <w:rsid w:val="350D5FF6"/>
    <w:rsid w:val="354E3D2C"/>
    <w:rsid w:val="35513077"/>
    <w:rsid w:val="35606BF7"/>
    <w:rsid w:val="358244A6"/>
    <w:rsid w:val="358CBDAD"/>
    <w:rsid w:val="359273A1"/>
    <w:rsid w:val="35A13FF7"/>
    <w:rsid w:val="35AB3BDA"/>
    <w:rsid w:val="35D31689"/>
    <w:rsid w:val="35D9B256"/>
    <w:rsid w:val="35E088D0"/>
    <w:rsid w:val="35EA0CF1"/>
    <w:rsid w:val="35F77F6D"/>
    <w:rsid w:val="362A0C05"/>
    <w:rsid w:val="367C13C7"/>
    <w:rsid w:val="36872300"/>
    <w:rsid w:val="3691BE7F"/>
    <w:rsid w:val="369D1942"/>
    <w:rsid w:val="36A2A9D2"/>
    <w:rsid w:val="36C19D75"/>
    <w:rsid w:val="36D05C5B"/>
    <w:rsid w:val="36F09331"/>
    <w:rsid w:val="37122596"/>
    <w:rsid w:val="372896DF"/>
    <w:rsid w:val="37691865"/>
    <w:rsid w:val="37735C3F"/>
    <w:rsid w:val="379394B9"/>
    <w:rsid w:val="379474D6"/>
    <w:rsid w:val="379B5FE8"/>
    <w:rsid w:val="37C0D3C1"/>
    <w:rsid w:val="37C809E7"/>
    <w:rsid w:val="37EAF3C5"/>
    <w:rsid w:val="37FD910B"/>
    <w:rsid w:val="3821BF4D"/>
    <w:rsid w:val="38290563"/>
    <w:rsid w:val="38349858"/>
    <w:rsid w:val="384109E2"/>
    <w:rsid w:val="385B6F52"/>
    <w:rsid w:val="3863655A"/>
    <w:rsid w:val="386F5C58"/>
    <w:rsid w:val="3871B0EA"/>
    <w:rsid w:val="388FE1B4"/>
    <w:rsid w:val="38BC7F2D"/>
    <w:rsid w:val="38CB9897"/>
    <w:rsid w:val="38CBCFBD"/>
    <w:rsid w:val="3907169C"/>
    <w:rsid w:val="39238547"/>
    <w:rsid w:val="392AEB62"/>
    <w:rsid w:val="395565C3"/>
    <w:rsid w:val="39622781"/>
    <w:rsid w:val="397DBAF8"/>
    <w:rsid w:val="39B20AB1"/>
    <w:rsid w:val="39C149AF"/>
    <w:rsid w:val="39FEE812"/>
    <w:rsid w:val="3A1148D2"/>
    <w:rsid w:val="3A24C94D"/>
    <w:rsid w:val="3A58ED5E"/>
    <w:rsid w:val="3A60D6FF"/>
    <w:rsid w:val="3A61C7D0"/>
    <w:rsid w:val="3A6AE32D"/>
    <w:rsid w:val="3AB0B180"/>
    <w:rsid w:val="3AB5DFF0"/>
    <w:rsid w:val="3B017B10"/>
    <w:rsid w:val="3B0BA0D2"/>
    <w:rsid w:val="3B427F6E"/>
    <w:rsid w:val="3B85DDB8"/>
    <w:rsid w:val="3BAADAE8"/>
    <w:rsid w:val="3BD8349A"/>
    <w:rsid w:val="3BDA5D95"/>
    <w:rsid w:val="3BDE85F3"/>
    <w:rsid w:val="3BF536B5"/>
    <w:rsid w:val="3C1F67D8"/>
    <w:rsid w:val="3C36EE5F"/>
    <w:rsid w:val="3C3D3514"/>
    <w:rsid w:val="3C42416B"/>
    <w:rsid w:val="3C55BC09"/>
    <w:rsid w:val="3C6D3CCE"/>
    <w:rsid w:val="3C944BA3"/>
    <w:rsid w:val="3CB58153"/>
    <w:rsid w:val="3CBB6D76"/>
    <w:rsid w:val="3D697C12"/>
    <w:rsid w:val="3D8E8859"/>
    <w:rsid w:val="3D98EA9D"/>
    <w:rsid w:val="3DA5E07A"/>
    <w:rsid w:val="3DA6ADB1"/>
    <w:rsid w:val="3DB61593"/>
    <w:rsid w:val="3DF92F30"/>
    <w:rsid w:val="3DFB1D3C"/>
    <w:rsid w:val="3DFB327A"/>
    <w:rsid w:val="3E0AED22"/>
    <w:rsid w:val="3E101B4B"/>
    <w:rsid w:val="3E178C7E"/>
    <w:rsid w:val="3E234A18"/>
    <w:rsid w:val="3E2A5AF3"/>
    <w:rsid w:val="3E6496CD"/>
    <w:rsid w:val="3E6F09E5"/>
    <w:rsid w:val="3E82F5E7"/>
    <w:rsid w:val="3E8B26B1"/>
    <w:rsid w:val="3E8F45A3"/>
    <w:rsid w:val="3E936A39"/>
    <w:rsid w:val="3E96EC41"/>
    <w:rsid w:val="3EB5C639"/>
    <w:rsid w:val="3ED66A3B"/>
    <w:rsid w:val="3EE021FB"/>
    <w:rsid w:val="3EEAC34E"/>
    <w:rsid w:val="3F000CB1"/>
    <w:rsid w:val="3F1325A4"/>
    <w:rsid w:val="3F4D5577"/>
    <w:rsid w:val="3F505FF5"/>
    <w:rsid w:val="3F5BDA5E"/>
    <w:rsid w:val="3F695CE5"/>
    <w:rsid w:val="3F72B93F"/>
    <w:rsid w:val="3F83299C"/>
    <w:rsid w:val="3FAC1E62"/>
    <w:rsid w:val="3FCA9D56"/>
    <w:rsid w:val="3FE8F904"/>
    <w:rsid w:val="3FF09AF8"/>
    <w:rsid w:val="40002238"/>
    <w:rsid w:val="40A890E1"/>
    <w:rsid w:val="40CFF35A"/>
    <w:rsid w:val="40E73764"/>
    <w:rsid w:val="40FBDC98"/>
    <w:rsid w:val="40FF4B6A"/>
    <w:rsid w:val="410A2C39"/>
    <w:rsid w:val="412D7C7F"/>
    <w:rsid w:val="41606BB4"/>
    <w:rsid w:val="4171E55E"/>
    <w:rsid w:val="4174F2AE"/>
    <w:rsid w:val="4177641D"/>
    <w:rsid w:val="4180168F"/>
    <w:rsid w:val="41D5123A"/>
    <w:rsid w:val="41DBF5CD"/>
    <w:rsid w:val="41DF3A42"/>
    <w:rsid w:val="41F20757"/>
    <w:rsid w:val="42033E8F"/>
    <w:rsid w:val="420CA319"/>
    <w:rsid w:val="4212F31D"/>
    <w:rsid w:val="4239F734"/>
    <w:rsid w:val="42601BE6"/>
    <w:rsid w:val="426EC94F"/>
    <w:rsid w:val="4276B042"/>
    <w:rsid w:val="428BF133"/>
    <w:rsid w:val="4290832B"/>
    <w:rsid w:val="42ADC0E5"/>
    <w:rsid w:val="42B3C703"/>
    <w:rsid w:val="4340C41D"/>
    <w:rsid w:val="435605C8"/>
    <w:rsid w:val="43606CB3"/>
    <w:rsid w:val="438D8B90"/>
    <w:rsid w:val="438F0D99"/>
    <w:rsid w:val="43926A4A"/>
    <w:rsid w:val="439BB189"/>
    <w:rsid w:val="43AAD0EA"/>
    <w:rsid w:val="43B1055F"/>
    <w:rsid w:val="43B5069D"/>
    <w:rsid w:val="43D8DED8"/>
    <w:rsid w:val="43D8E60F"/>
    <w:rsid w:val="44028800"/>
    <w:rsid w:val="44054612"/>
    <w:rsid w:val="441FD3FB"/>
    <w:rsid w:val="4426E7CE"/>
    <w:rsid w:val="444F3773"/>
    <w:rsid w:val="445154D1"/>
    <w:rsid w:val="4457FED9"/>
    <w:rsid w:val="447BD17A"/>
    <w:rsid w:val="44A9685B"/>
    <w:rsid w:val="44B69D11"/>
    <w:rsid w:val="45291EFF"/>
    <w:rsid w:val="45320A8B"/>
    <w:rsid w:val="45354D53"/>
    <w:rsid w:val="453B7719"/>
    <w:rsid w:val="45A0C61B"/>
    <w:rsid w:val="45C4E02D"/>
    <w:rsid w:val="45DB2CE4"/>
    <w:rsid w:val="462079C8"/>
    <w:rsid w:val="46941182"/>
    <w:rsid w:val="46B1ACCA"/>
    <w:rsid w:val="46B76078"/>
    <w:rsid w:val="46EF150F"/>
    <w:rsid w:val="471529C9"/>
    <w:rsid w:val="475ABBF9"/>
    <w:rsid w:val="475C86FC"/>
    <w:rsid w:val="4763070F"/>
    <w:rsid w:val="4768EFA9"/>
    <w:rsid w:val="478A8451"/>
    <w:rsid w:val="479393DE"/>
    <w:rsid w:val="4799A08D"/>
    <w:rsid w:val="47A25D5B"/>
    <w:rsid w:val="47A3A113"/>
    <w:rsid w:val="47EA841A"/>
    <w:rsid w:val="482A0B45"/>
    <w:rsid w:val="483E9C75"/>
    <w:rsid w:val="486B28C0"/>
    <w:rsid w:val="489309EF"/>
    <w:rsid w:val="4894A50B"/>
    <w:rsid w:val="48ADA334"/>
    <w:rsid w:val="48C9A64E"/>
    <w:rsid w:val="48D65E01"/>
    <w:rsid w:val="490E4F6D"/>
    <w:rsid w:val="4919BD92"/>
    <w:rsid w:val="49201F44"/>
    <w:rsid w:val="495809A8"/>
    <w:rsid w:val="49590228"/>
    <w:rsid w:val="495B1954"/>
    <w:rsid w:val="498FAADD"/>
    <w:rsid w:val="49A7843A"/>
    <w:rsid w:val="49A8FDB0"/>
    <w:rsid w:val="49B7B533"/>
    <w:rsid w:val="49CDD4A8"/>
    <w:rsid w:val="49D2717E"/>
    <w:rsid w:val="49E43B9E"/>
    <w:rsid w:val="49E7C6CF"/>
    <w:rsid w:val="4A28AC43"/>
    <w:rsid w:val="4A41F8C1"/>
    <w:rsid w:val="4A446EE9"/>
    <w:rsid w:val="4A538344"/>
    <w:rsid w:val="4A624E7B"/>
    <w:rsid w:val="4A81E461"/>
    <w:rsid w:val="4A88E312"/>
    <w:rsid w:val="4AB2797B"/>
    <w:rsid w:val="4AE9709F"/>
    <w:rsid w:val="4AF202FE"/>
    <w:rsid w:val="4B0045FA"/>
    <w:rsid w:val="4B11983C"/>
    <w:rsid w:val="4B411C67"/>
    <w:rsid w:val="4B5443EC"/>
    <w:rsid w:val="4B69D637"/>
    <w:rsid w:val="4B893C4E"/>
    <w:rsid w:val="4BB7434F"/>
    <w:rsid w:val="4BDB64F8"/>
    <w:rsid w:val="4BFD79BF"/>
    <w:rsid w:val="4C359801"/>
    <w:rsid w:val="4C35E230"/>
    <w:rsid w:val="4C37C4B3"/>
    <w:rsid w:val="4C3DD20C"/>
    <w:rsid w:val="4C5937DC"/>
    <w:rsid w:val="4C623F85"/>
    <w:rsid w:val="4C7CEA9A"/>
    <w:rsid w:val="4C84049E"/>
    <w:rsid w:val="4CBF9827"/>
    <w:rsid w:val="4CE326D7"/>
    <w:rsid w:val="4CFE75A1"/>
    <w:rsid w:val="4D1D8AE1"/>
    <w:rsid w:val="4D1DA1DD"/>
    <w:rsid w:val="4D27B82E"/>
    <w:rsid w:val="4D2CAF92"/>
    <w:rsid w:val="4D40104C"/>
    <w:rsid w:val="4D5A045D"/>
    <w:rsid w:val="4D7B95D8"/>
    <w:rsid w:val="4D9ABC98"/>
    <w:rsid w:val="4DADFF85"/>
    <w:rsid w:val="4E0FA940"/>
    <w:rsid w:val="4E5C5859"/>
    <w:rsid w:val="4E832496"/>
    <w:rsid w:val="4E8C85AF"/>
    <w:rsid w:val="4EA05521"/>
    <w:rsid w:val="4EA0F7A0"/>
    <w:rsid w:val="4EBF27C8"/>
    <w:rsid w:val="4EE69743"/>
    <w:rsid w:val="4EE81026"/>
    <w:rsid w:val="4EFF4491"/>
    <w:rsid w:val="4F021C49"/>
    <w:rsid w:val="4F158931"/>
    <w:rsid w:val="4F6363B5"/>
    <w:rsid w:val="4F708F8F"/>
    <w:rsid w:val="4FA7AFBB"/>
    <w:rsid w:val="4FDCE687"/>
    <w:rsid w:val="5003BB6E"/>
    <w:rsid w:val="500807C4"/>
    <w:rsid w:val="50146E93"/>
    <w:rsid w:val="503F1575"/>
    <w:rsid w:val="507DA3D1"/>
    <w:rsid w:val="508854E0"/>
    <w:rsid w:val="50B5168D"/>
    <w:rsid w:val="50B6D868"/>
    <w:rsid w:val="50EF8C79"/>
    <w:rsid w:val="5156DC46"/>
    <w:rsid w:val="515B95AA"/>
    <w:rsid w:val="51AE500F"/>
    <w:rsid w:val="51AFA496"/>
    <w:rsid w:val="51C1159D"/>
    <w:rsid w:val="51D37B2B"/>
    <w:rsid w:val="521A85D1"/>
    <w:rsid w:val="521B3923"/>
    <w:rsid w:val="521DD812"/>
    <w:rsid w:val="5264861A"/>
    <w:rsid w:val="5267567C"/>
    <w:rsid w:val="52B2E6C2"/>
    <w:rsid w:val="52B89A2F"/>
    <w:rsid w:val="52D3DF18"/>
    <w:rsid w:val="530E0DCC"/>
    <w:rsid w:val="53220013"/>
    <w:rsid w:val="5328995E"/>
    <w:rsid w:val="532EC814"/>
    <w:rsid w:val="535D6A48"/>
    <w:rsid w:val="53747455"/>
    <w:rsid w:val="537B2D0D"/>
    <w:rsid w:val="53954A5C"/>
    <w:rsid w:val="53B6EE1C"/>
    <w:rsid w:val="53D270DF"/>
    <w:rsid w:val="53E973A9"/>
    <w:rsid w:val="5401BA4F"/>
    <w:rsid w:val="5405F8B5"/>
    <w:rsid w:val="540CE86E"/>
    <w:rsid w:val="540FA24C"/>
    <w:rsid w:val="54120BC2"/>
    <w:rsid w:val="54673778"/>
    <w:rsid w:val="5469D2C3"/>
    <w:rsid w:val="549EC080"/>
    <w:rsid w:val="54C201F2"/>
    <w:rsid w:val="551CB5FA"/>
    <w:rsid w:val="552F0120"/>
    <w:rsid w:val="553E8784"/>
    <w:rsid w:val="5555E8CD"/>
    <w:rsid w:val="5558682C"/>
    <w:rsid w:val="55837524"/>
    <w:rsid w:val="5584C6E1"/>
    <w:rsid w:val="55A1B5AC"/>
    <w:rsid w:val="55A8C3CE"/>
    <w:rsid w:val="55C02E92"/>
    <w:rsid w:val="55DED164"/>
    <w:rsid w:val="55E01E3F"/>
    <w:rsid w:val="55E093E0"/>
    <w:rsid w:val="55EEC36B"/>
    <w:rsid w:val="55F1A9CF"/>
    <w:rsid w:val="561FBEB4"/>
    <w:rsid w:val="562008D3"/>
    <w:rsid w:val="5629F000"/>
    <w:rsid w:val="562D350D"/>
    <w:rsid w:val="562DB9CD"/>
    <w:rsid w:val="564DFE9C"/>
    <w:rsid w:val="565D4C92"/>
    <w:rsid w:val="56750DE5"/>
    <w:rsid w:val="56A52078"/>
    <w:rsid w:val="56A612CF"/>
    <w:rsid w:val="56AD8997"/>
    <w:rsid w:val="56C2B6F4"/>
    <w:rsid w:val="56C67B52"/>
    <w:rsid w:val="56C89AF4"/>
    <w:rsid w:val="56CE8D55"/>
    <w:rsid w:val="56ED0526"/>
    <w:rsid w:val="56EFC674"/>
    <w:rsid w:val="57000743"/>
    <w:rsid w:val="5705D134"/>
    <w:rsid w:val="5711D187"/>
    <w:rsid w:val="571FEE97"/>
    <w:rsid w:val="579368D6"/>
    <w:rsid w:val="579AB1BF"/>
    <w:rsid w:val="57A04F99"/>
    <w:rsid w:val="57A91AFD"/>
    <w:rsid w:val="57B15915"/>
    <w:rsid w:val="57C4AE5B"/>
    <w:rsid w:val="57DDF39D"/>
    <w:rsid w:val="5823D92A"/>
    <w:rsid w:val="582D5D73"/>
    <w:rsid w:val="584E91A5"/>
    <w:rsid w:val="5882A950"/>
    <w:rsid w:val="58ACA8B7"/>
    <w:rsid w:val="58BEB840"/>
    <w:rsid w:val="58C2EDF5"/>
    <w:rsid w:val="58FE56D3"/>
    <w:rsid w:val="591A42D8"/>
    <w:rsid w:val="593540C8"/>
    <w:rsid w:val="59395470"/>
    <w:rsid w:val="593DBC2A"/>
    <w:rsid w:val="5968E882"/>
    <w:rsid w:val="596C059F"/>
    <w:rsid w:val="59ADB9B9"/>
    <w:rsid w:val="59D24B82"/>
    <w:rsid w:val="59DE4992"/>
    <w:rsid w:val="59EDFB34"/>
    <w:rsid w:val="5A161229"/>
    <w:rsid w:val="5A1BD2F4"/>
    <w:rsid w:val="5A2217B0"/>
    <w:rsid w:val="5A5544A2"/>
    <w:rsid w:val="5A63ADA5"/>
    <w:rsid w:val="5A869CCE"/>
    <w:rsid w:val="5AA7EFD0"/>
    <w:rsid w:val="5AAC2669"/>
    <w:rsid w:val="5AB13F20"/>
    <w:rsid w:val="5B19D3EF"/>
    <w:rsid w:val="5B359BE1"/>
    <w:rsid w:val="5B43A31A"/>
    <w:rsid w:val="5B4AC91D"/>
    <w:rsid w:val="5B4BD473"/>
    <w:rsid w:val="5B53DF1B"/>
    <w:rsid w:val="5B67BE7C"/>
    <w:rsid w:val="5B680351"/>
    <w:rsid w:val="5B6C22E8"/>
    <w:rsid w:val="5B9500E1"/>
    <w:rsid w:val="5B99DFB4"/>
    <w:rsid w:val="5BAA2E23"/>
    <w:rsid w:val="5BBF69F7"/>
    <w:rsid w:val="5BC38A0E"/>
    <w:rsid w:val="5C0AFB2E"/>
    <w:rsid w:val="5C1348E0"/>
    <w:rsid w:val="5C15E99E"/>
    <w:rsid w:val="5C3A134C"/>
    <w:rsid w:val="5C6FEB79"/>
    <w:rsid w:val="5C8A76D1"/>
    <w:rsid w:val="5C9828CE"/>
    <w:rsid w:val="5CB7C3A5"/>
    <w:rsid w:val="5CEFAAB9"/>
    <w:rsid w:val="5D3DCD18"/>
    <w:rsid w:val="5D444E27"/>
    <w:rsid w:val="5D5F307B"/>
    <w:rsid w:val="5D64B167"/>
    <w:rsid w:val="5D6F3C7F"/>
    <w:rsid w:val="5D7339BF"/>
    <w:rsid w:val="5D9E1841"/>
    <w:rsid w:val="5D9E379A"/>
    <w:rsid w:val="5DAF9340"/>
    <w:rsid w:val="5DC3DFD5"/>
    <w:rsid w:val="5DDE5705"/>
    <w:rsid w:val="5DE0BC93"/>
    <w:rsid w:val="5DF5D47C"/>
    <w:rsid w:val="5E1B7F92"/>
    <w:rsid w:val="5E215624"/>
    <w:rsid w:val="5E2296C6"/>
    <w:rsid w:val="5E55D182"/>
    <w:rsid w:val="5E9D806C"/>
    <w:rsid w:val="5EC254E7"/>
    <w:rsid w:val="5EC254E7"/>
    <w:rsid w:val="5EF19959"/>
    <w:rsid w:val="5EF58F07"/>
    <w:rsid w:val="5EFF8565"/>
    <w:rsid w:val="5F16A779"/>
    <w:rsid w:val="5F282FA3"/>
    <w:rsid w:val="5F4649B9"/>
    <w:rsid w:val="5F48CA9E"/>
    <w:rsid w:val="5F5CEC3F"/>
    <w:rsid w:val="5F85D554"/>
    <w:rsid w:val="5F8A686F"/>
    <w:rsid w:val="5FC9DE08"/>
    <w:rsid w:val="60030201"/>
    <w:rsid w:val="60236A7C"/>
    <w:rsid w:val="604EF406"/>
    <w:rsid w:val="60936B37"/>
    <w:rsid w:val="609D12E9"/>
    <w:rsid w:val="60BA3627"/>
    <w:rsid w:val="60C4A366"/>
    <w:rsid w:val="60FEBBF0"/>
    <w:rsid w:val="6107AF7D"/>
    <w:rsid w:val="61528CBD"/>
    <w:rsid w:val="616A4FA7"/>
    <w:rsid w:val="61819A6E"/>
    <w:rsid w:val="618553C7"/>
    <w:rsid w:val="61C104A4"/>
    <w:rsid w:val="61E9A139"/>
    <w:rsid w:val="620C5A58"/>
    <w:rsid w:val="6220775C"/>
    <w:rsid w:val="6227AFFB"/>
    <w:rsid w:val="6236C3B6"/>
    <w:rsid w:val="623AF938"/>
    <w:rsid w:val="627C82CC"/>
    <w:rsid w:val="6294B14F"/>
    <w:rsid w:val="629D03F4"/>
    <w:rsid w:val="62A56C4A"/>
    <w:rsid w:val="62D13A79"/>
    <w:rsid w:val="62DFD633"/>
    <w:rsid w:val="62E811C0"/>
    <w:rsid w:val="62ED92D6"/>
    <w:rsid w:val="63116BB4"/>
    <w:rsid w:val="6366BEBB"/>
    <w:rsid w:val="637A97D7"/>
    <w:rsid w:val="63C9484A"/>
    <w:rsid w:val="63D59A13"/>
    <w:rsid w:val="63D956EB"/>
    <w:rsid w:val="63EA57F7"/>
    <w:rsid w:val="6438DB30"/>
    <w:rsid w:val="643E6810"/>
    <w:rsid w:val="646B3655"/>
    <w:rsid w:val="648D642D"/>
    <w:rsid w:val="64A4A3F0"/>
    <w:rsid w:val="64FC0C41"/>
    <w:rsid w:val="6509EE87"/>
    <w:rsid w:val="650C0E7C"/>
    <w:rsid w:val="650C3468"/>
    <w:rsid w:val="651A9DCD"/>
    <w:rsid w:val="6520A7AB"/>
    <w:rsid w:val="6528ABA4"/>
    <w:rsid w:val="652F2F0E"/>
    <w:rsid w:val="652F377B"/>
    <w:rsid w:val="653210CD"/>
    <w:rsid w:val="6538C446"/>
    <w:rsid w:val="654B7CFD"/>
    <w:rsid w:val="654D19DF"/>
    <w:rsid w:val="655098F5"/>
    <w:rsid w:val="6577B645"/>
    <w:rsid w:val="659498E7"/>
    <w:rsid w:val="65955530"/>
    <w:rsid w:val="65A027C7"/>
    <w:rsid w:val="65A81060"/>
    <w:rsid w:val="65B019E2"/>
    <w:rsid w:val="65FAC23A"/>
    <w:rsid w:val="663507A3"/>
    <w:rsid w:val="66353751"/>
    <w:rsid w:val="66407FFF"/>
    <w:rsid w:val="666C9EE3"/>
    <w:rsid w:val="6672F079"/>
    <w:rsid w:val="6677EE3C"/>
    <w:rsid w:val="66914097"/>
    <w:rsid w:val="67308883"/>
    <w:rsid w:val="675FA90A"/>
    <w:rsid w:val="67681BAD"/>
    <w:rsid w:val="676A91D6"/>
    <w:rsid w:val="677971D7"/>
    <w:rsid w:val="677DEFF9"/>
    <w:rsid w:val="67946C5F"/>
    <w:rsid w:val="67971742"/>
    <w:rsid w:val="67B29DF4"/>
    <w:rsid w:val="67BC7E78"/>
    <w:rsid w:val="67C8EB57"/>
    <w:rsid w:val="67E0E478"/>
    <w:rsid w:val="680185E8"/>
    <w:rsid w:val="6812B143"/>
    <w:rsid w:val="682DF194"/>
    <w:rsid w:val="6842BE5A"/>
    <w:rsid w:val="6848D762"/>
    <w:rsid w:val="6852B013"/>
    <w:rsid w:val="688295A8"/>
    <w:rsid w:val="689AA3DA"/>
    <w:rsid w:val="68B3D9D8"/>
    <w:rsid w:val="68B5D53E"/>
    <w:rsid w:val="68D91340"/>
    <w:rsid w:val="68EA34D5"/>
    <w:rsid w:val="68EC8FAC"/>
    <w:rsid w:val="68F19484"/>
    <w:rsid w:val="691F9AE6"/>
    <w:rsid w:val="694A66AB"/>
    <w:rsid w:val="694BF7D4"/>
    <w:rsid w:val="69965CEA"/>
    <w:rsid w:val="69AA65C0"/>
    <w:rsid w:val="69B2C7D5"/>
    <w:rsid w:val="69BDF032"/>
    <w:rsid w:val="69E8BDC0"/>
    <w:rsid w:val="69F2448A"/>
    <w:rsid w:val="69F7AE5B"/>
    <w:rsid w:val="6A10C504"/>
    <w:rsid w:val="6A122CFC"/>
    <w:rsid w:val="6A32A5C2"/>
    <w:rsid w:val="6A4AE089"/>
    <w:rsid w:val="6A568961"/>
    <w:rsid w:val="6A6ABCA4"/>
    <w:rsid w:val="6A7DB773"/>
    <w:rsid w:val="6A84AB7D"/>
    <w:rsid w:val="6A8579F8"/>
    <w:rsid w:val="6A925760"/>
    <w:rsid w:val="6AA80FE1"/>
    <w:rsid w:val="6AB74331"/>
    <w:rsid w:val="6ADA59CD"/>
    <w:rsid w:val="6ADAF7DC"/>
    <w:rsid w:val="6ADBB0D9"/>
    <w:rsid w:val="6AF76B79"/>
    <w:rsid w:val="6B2AF85F"/>
    <w:rsid w:val="6B31EAF8"/>
    <w:rsid w:val="6B3C1DA0"/>
    <w:rsid w:val="6B429CA4"/>
    <w:rsid w:val="6B66AE1B"/>
    <w:rsid w:val="6B6DE21E"/>
    <w:rsid w:val="6B81C64D"/>
    <w:rsid w:val="6BCD385D"/>
    <w:rsid w:val="6BE8A060"/>
    <w:rsid w:val="6C0A456B"/>
    <w:rsid w:val="6C0D5D84"/>
    <w:rsid w:val="6C1C4E3B"/>
    <w:rsid w:val="6C2488E7"/>
    <w:rsid w:val="6C3E5FBB"/>
    <w:rsid w:val="6C81189C"/>
    <w:rsid w:val="6CC76494"/>
    <w:rsid w:val="6CC96159"/>
    <w:rsid w:val="6CE18F41"/>
    <w:rsid w:val="6CE9571F"/>
    <w:rsid w:val="6D038772"/>
    <w:rsid w:val="6D090F8E"/>
    <w:rsid w:val="6D0DFCF9"/>
    <w:rsid w:val="6D34DE75"/>
    <w:rsid w:val="6D4EE244"/>
    <w:rsid w:val="6D5B8AFB"/>
    <w:rsid w:val="6D698D2F"/>
    <w:rsid w:val="6D850172"/>
    <w:rsid w:val="6D87FF47"/>
    <w:rsid w:val="6D90228B"/>
    <w:rsid w:val="6DA4517C"/>
    <w:rsid w:val="6DB8C976"/>
    <w:rsid w:val="6DB9D181"/>
    <w:rsid w:val="6DCC71A8"/>
    <w:rsid w:val="6DEFC9F8"/>
    <w:rsid w:val="6DF79457"/>
    <w:rsid w:val="6DFA01C8"/>
    <w:rsid w:val="6E867E0B"/>
    <w:rsid w:val="6EB558CA"/>
    <w:rsid w:val="6ED3CED1"/>
    <w:rsid w:val="6F181EDD"/>
    <w:rsid w:val="6F25B2FD"/>
    <w:rsid w:val="6F28E579"/>
    <w:rsid w:val="6F409381"/>
    <w:rsid w:val="6F5D2CE0"/>
    <w:rsid w:val="6F7D7D56"/>
    <w:rsid w:val="6F7FCAA7"/>
    <w:rsid w:val="6F876A27"/>
    <w:rsid w:val="6F99A634"/>
    <w:rsid w:val="6FA26537"/>
    <w:rsid w:val="6FBACD58"/>
    <w:rsid w:val="700B5EF3"/>
    <w:rsid w:val="70119246"/>
    <w:rsid w:val="7037A3B2"/>
    <w:rsid w:val="7049E4FA"/>
    <w:rsid w:val="7076A4A9"/>
    <w:rsid w:val="70779A6C"/>
    <w:rsid w:val="7083F3A2"/>
    <w:rsid w:val="7097F27B"/>
    <w:rsid w:val="70AC0FC3"/>
    <w:rsid w:val="70FE1EAD"/>
    <w:rsid w:val="70FE5600"/>
    <w:rsid w:val="712D70D4"/>
    <w:rsid w:val="715F901D"/>
    <w:rsid w:val="71606661"/>
    <w:rsid w:val="71BE7219"/>
    <w:rsid w:val="71BF33A9"/>
    <w:rsid w:val="71BF5777"/>
    <w:rsid w:val="71F6BA34"/>
    <w:rsid w:val="721749FF"/>
    <w:rsid w:val="7242FDA1"/>
    <w:rsid w:val="7252DAE8"/>
    <w:rsid w:val="72786EA4"/>
    <w:rsid w:val="72B23128"/>
    <w:rsid w:val="72B90ED1"/>
    <w:rsid w:val="72C8810C"/>
    <w:rsid w:val="73004110"/>
    <w:rsid w:val="7314B8A8"/>
    <w:rsid w:val="732910BF"/>
    <w:rsid w:val="734D4AE2"/>
    <w:rsid w:val="735B3895"/>
    <w:rsid w:val="73645B7A"/>
    <w:rsid w:val="7366AD7B"/>
    <w:rsid w:val="73812B55"/>
    <w:rsid w:val="7387C945"/>
    <w:rsid w:val="738A374D"/>
    <w:rsid w:val="7396AA97"/>
    <w:rsid w:val="73B12C06"/>
    <w:rsid w:val="73BEA80D"/>
    <w:rsid w:val="73C16957"/>
    <w:rsid w:val="73C31F0B"/>
    <w:rsid w:val="73C5DDE0"/>
    <w:rsid w:val="73EB80CA"/>
    <w:rsid w:val="742B1170"/>
    <w:rsid w:val="742C967E"/>
    <w:rsid w:val="7433F22A"/>
    <w:rsid w:val="7439139E"/>
    <w:rsid w:val="74521DCE"/>
    <w:rsid w:val="745D7402"/>
    <w:rsid w:val="74765FD2"/>
    <w:rsid w:val="74A26B4A"/>
    <w:rsid w:val="74CF4A1F"/>
    <w:rsid w:val="74D1E09C"/>
    <w:rsid w:val="74F3156C"/>
    <w:rsid w:val="750753BA"/>
    <w:rsid w:val="7519A805"/>
    <w:rsid w:val="75489302"/>
    <w:rsid w:val="759A6605"/>
    <w:rsid w:val="759E0183"/>
    <w:rsid w:val="75C5A1F1"/>
    <w:rsid w:val="75CCAD0B"/>
    <w:rsid w:val="75DCAE0B"/>
    <w:rsid w:val="75FD4C19"/>
    <w:rsid w:val="76089410"/>
    <w:rsid w:val="761BAA83"/>
    <w:rsid w:val="761E4EE0"/>
    <w:rsid w:val="7621743A"/>
    <w:rsid w:val="762D8A4D"/>
    <w:rsid w:val="76410072"/>
    <w:rsid w:val="7668D013"/>
    <w:rsid w:val="767EDC5C"/>
    <w:rsid w:val="7699E9F3"/>
    <w:rsid w:val="76CEBECB"/>
    <w:rsid w:val="76EEE77B"/>
    <w:rsid w:val="773F0A9F"/>
    <w:rsid w:val="77413FC0"/>
    <w:rsid w:val="7741EFC5"/>
    <w:rsid w:val="774AAF89"/>
    <w:rsid w:val="77503E73"/>
    <w:rsid w:val="776573A5"/>
    <w:rsid w:val="77675B46"/>
    <w:rsid w:val="776F78CD"/>
    <w:rsid w:val="779E3B96"/>
    <w:rsid w:val="77B25725"/>
    <w:rsid w:val="77E3AA23"/>
    <w:rsid w:val="77F46E9B"/>
    <w:rsid w:val="78115C74"/>
    <w:rsid w:val="786EFA68"/>
    <w:rsid w:val="78762930"/>
    <w:rsid w:val="7880A1B0"/>
    <w:rsid w:val="7888D5F6"/>
    <w:rsid w:val="7890C453"/>
    <w:rsid w:val="78CF521A"/>
    <w:rsid w:val="78E8926B"/>
    <w:rsid w:val="78E9E168"/>
    <w:rsid w:val="78FAA901"/>
    <w:rsid w:val="7911B38D"/>
    <w:rsid w:val="795A42DA"/>
    <w:rsid w:val="79B462E2"/>
    <w:rsid w:val="79BA4409"/>
    <w:rsid w:val="79EEC470"/>
    <w:rsid w:val="7A0728CD"/>
    <w:rsid w:val="7A164A11"/>
    <w:rsid w:val="7A1A7939"/>
    <w:rsid w:val="7A3BA14D"/>
    <w:rsid w:val="7A452311"/>
    <w:rsid w:val="7A498F76"/>
    <w:rsid w:val="7A4E0E75"/>
    <w:rsid w:val="7A94ECD2"/>
    <w:rsid w:val="7AA3A2CD"/>
    <w:rsid w:val="7AEAD89A"/>
    <w:rsid w:val="7B07E23F"/>
    <w:rsid w:val="7B0857FA"/>
    <w:rsid w:val="7B6A9C4C"/>
    <w:rsid w:val="7BA479E6"/>
    <w:rsid w:val="7BAC7A06"/>
    <w:rsid w:val="7BCAFE3D"/>
    <w:rsid w:val="7BE82E11"/>
    <w:rsid w:val="7C213233"/>
    <w:rsid w:val="7C2F61CB"/>
    <w:rsid w:val="7C5A3FF5"/>
    <w:rsid w:val="7C5E1CC5"/>
    <w:rsid w:val="7C63CC2B"/>
    <w:rsid w:val="7C9B8FAC"/>
    <w:rsid w:val="7CC415D0"/>
    <w:rsid w:val="7CD8F73F"/>
    <w:rsid w:val="7CE05974"/>
    <w:rsid w:val="7CF5EA03"/>
    <w:rsid w:val="7D094F76"/>
    <w:rsid w:val="7D5D0E67"/>
    <w:rsid w:val="7D6B88D6"/>
    <w:rsid w:val="7D73E722"/>
    <w:rsid w:val="7D7E92D1"/>
    <w:rsid w:val="7D893D25"/>
    <w:rsid w:val="7D8B5F70"/>
    <w:rsid w:val="7DAF2AB7"/>
    <w:rsid w:val="7DC468EE"/>
    <w:rsid w:val="7DD81CF2"/>
    <w:rsid w:val="7DDD63E8"/>
    <w:rsid w:val="7DE1E090"/>
    <w:rsid w:val="7DEB8053"/>
    <w:rsid w:val="7DFFFB1B"/>
    <w:rsid w:val="7E3E4EBE"/>
    <w:rsid w:val="7E43A287"/>
    <w:rsid w:val="7E7E7D08"/>
    <w:rsid w:val="7E936831"/>
    <w:rsid w:val="7EA4A309"/>
    <w:rsid w:val="7EACF3AF"/>
    <w:rsid w:val="7EBB918C"/>
    <w:rsid w:val="7F165E23"/>
    <w:rsid w:val="7F274447"/>
    <w:rsid w:val="7F747B91"/>
    <w:rsid w:val="7F8C5C2B"/>
    <w:rsid w:val="7FE45D57"/>
    <w:rsid w:val="7FFF1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A3A2CD"/>
  <w15:chartTrackingRefBased/>
  <w15:docId w15:val="{B8D7BB08-6458-4209-BCA0-3A078FB2D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8732B"/>
    <w:pPr>
      <w:spacing w:after="0" w:line="240" w:lineRule="auto"/>
      <w:jc w:val="both"/>
    </w:pPr>
    <w:rPr>
      <w:rFonts w:ascii="Raleway" w:hAnsi="Raleway" w:eastAsia="Times New Roman" w:cs="Times New Roman"/>
      <w:sz w:val="22"/>
      <w:lang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85FF6"/>
    <w:pPr>
      <w:keepNext/>
      <w:keepLines/>
      <w:numPr>
        <w:numId w:val="2"/>
      </w:numPr>
      <w:spacing w:before="360" w:after="80"/>
      <w:outlineLvl w:val="0"/>
    </w:pPr>
    <w:rPr>
      <w:rFonts w:eastAsiaTheme="majorEastAsia" w:cstheme="majorBidi"/>
      <w:b/>
      <w:color w:val="002060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0599F"/>
    <w:pPr>
      <w:keepNext/>
      <w:keepLines/>
      <w:numPr>
        <w:ilvl w:val="1"/>
        <w:numId w:val="2"/>
      </w:numPr>
      <w:spacing w:before="280" w:after="200"/>
      <w:outlineLvl w:val="1"/>
    </w:pPr>
    <w:rPr>
      <w:rFonts w:eastAsiaTheme="majorEastAsia" w:cstheme="majorBidi"/>
      <w:b/>
      <w:color w:val="215E99" w:themeColor="text2" w:themeTint="BF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F6DC0"/>
    <w:pPr>
      <w:keepNext/>
      <w:keepLines/>
      <w:numPr>
        <w:ilvl w:val="2"/>
        <w:numId w:val="6"/>
      </w:numPr>
      <w:shd w:val="clear" w:color="auto" w:fill="FFFFFF" w:themeFill="background1"/>
      <w:spacing w:before="40"/>
      <w:outlineLvl w:val="2"/>
    </w:pPr>
    <w:rPr>
      <w:rFonts w:eastAsiaTheme="majorEastAsia" w:cstheme="majorBidi"/>
      <w:b/>
      <w:bCs/>
      <w:color w:val="3A7C22" w:themeColor="accent6" w:themeShade="BF"/>
      <w:sz w:val="20"/>
      <w:szCs w:val="28"/>
      <w:shd w:val="clear" w:color="auto" w:fill="FFFFFF" w:themeFill="background1"/>
      <w:lang w:eastAsia="ja-JP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27A5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B05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17441"/>
    <w:pPr>
      <w:keepNext/>
      <w:keepLines/>
      <w:numPr>
        <w:numId w:val="1"/>
      </w:numPr>
      <w:spacing w:before="200"/>
      <w:outlineLvl w:val="4"/>
    </w:pPr>
    <w:rPr>
      <w:rFonts w:eastAsiaTheme="majorEastAsia" w:cstheme="majorBidi"/>
      <w:b/>
      <w:color w:val="BF4E14" w:themeColor="accent2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F79C4"/>
    <w:rPr>
      <w:rFonts w:ascii="Raleway" w:hAnsi="Raleway" w:eastAsiaTheme="majorEastAsia" w:cstheme="majorBidi"/>
      <w:b/>
      <w:color w:val="002060"/>
      <w:sz w:val="28"/>
      <w:szCs w:val="40"/>
      <w:lang w:eastAsia="en-US"/>
    </w:rPr>
  </w:style>
  <w:style w:type="character" w:styleId="Heading2Char" w:customStyle="1">
    <w:name w:val="Heading 2 Char"/>
    <w:basedOn w:val="DefaultParagraphFont"/>
    <w:link w:val="Heading2"/>
    <w:uiPriority w:val="9"/>
    <w:rsid w:val="00A0599F"/>
    <w:rPr>
      <w:rFonts w:ascii="Raleway" w:hAnsi="Raleway" w:eastAsiaTheme="majorEastAsia" w:cstheme="majorBidi"/>
      <w:b/>
      <w:color w:val="215E99" w:themeColor="text2" w:themeTint="BF"/>
      <w:sz w:val="22"/>
      <w:szCs w:val="32"/>
      <w:lang w:eastAsia="en-US"/>
    </w:rPr>
  </w:style>
  <w:style w:type="character" w:styleId="Heading3Char" w:customStyle="1">
    <w:name w:val="Heading 3 Char"/>
    <w:basedOn w:val="DefaultParagraphFont"/>
    <w:link w:val="Heading3"/>
    <w:uiPriority w:val="9"/>
    <w:rsid w:val="00EF6DC0"/>
    <w:rPr>
      <w:rFonts w:ascii="Raleway" w:hAnsi="Raleway" w:eastAsiaTheme="majorEastAsia" w:cstheme="majorBidi"/>
      <w:b/>
      <w:bCs/>
      <w:color w:val="3A7C22" w:themeColor="accent6" w:themeShade="BF"/>
      <w:sz w:val="20"/>
      <w:szCs w:val="28"/>
      <w:shd w:val="clear" w:color="auto" w:fill="FFFFFF" w:themeFill="background1"/>
    </w:rPr>
  </w:style>
  <w:style w:type="character" w:styleId="Heading4Char" w:customStyle="1">
    <w:name w:val="Heading 4 Char"/>
    <w:basedOn w:val="DefaultParagraphFont"/>
    <w:link w:val="Heading4"/>
    <w:uiPriority w:val="9"/>
    <w:rsid w:val="00D927A5"/>
    <w:rPr>
      <w:rFonts w:eastAsiaTheme="majorEastAsia" w:cstheme="majorBidi"/>
      <w:b/>
      <w:i/>
      <w:iCs/>
      <w:color w:val="00B050"/>
    </w:rPr>
  </w:style>
  <w:style w:type="character" w:styleId="Heading5Char" w:customStyle="1">
    <w:name w:val="Heading 5 Char"/>
    <w:basedOn w:val="DefaultParagraphFont"/>
    <w:link w:val="Heading5"/>
    <w:uiPriority w:val="9"/>
    <w:rsid w:val="00B17441"/>
    <w:rPr>
      <w:rFonts w:ascii="Raleway" w:hAnsi="Raleway" w:eastAsiaTheme="majorEastAsia" w:cstheme="majorBidi"/>
      <w:b/>
      <w:color w:val="BF4E14" w:themeColor="accent2" w:themeShade="BF"/>
      <w:sz w:val="22"/>
      <w:lang w:eastAsia="en-US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ind w:left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autoRedefine/>
    <w:uiPriority w:val="34"/>
    <w:qFormat/>
    <w:rsid w:val="00EA5123"/>
    <w:pPr>
      <w:numPr>
        <w:numId w:val="4"/>
      </w:numPr>
      <w:spacing w:before="240" w:after="240"/>
      <w:contextualSpacing/>
      <w:jc w:val="left"/>
    </w:pPr>
  </w:style>
  <w:style w:type="paragraph" w:styleId="Header">
    <w:name w:val="header"/>
    <w:basedOn w:val="Normal"/>
    <w:link w:val="HeaderChar"/>
    <w:uiPriority w:val="99"/>
    <w:unhideWhenUsed/>
    <w:rsid w:val="0057471B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57471B"/>
  </w:style>
  <w:style w:type="paragraph" w:styleId="Footer">
    <w:name w:val="footer"/>
    <w:basedOn w:val="Normal"/>
    <w:link w:val="FooterChar"/>
    <w:uiPriority w:val="99"/>
    <w:unhideWhenUsed/>
    <w:rsid w:val="0057471B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57471B"/>
  </w:style>
  <w:style w:type="paragraph" w:styleId="TOCHeading">
    <w:name w:val="TOC Heading"/>
    <w:basedOn w:val="Heading1"/>
    <w:next w:val="Normal"/>
    <w:uiPriority w:val="39"/>
    <w:unhideWhenUsed/>
    <w:qFormat/>
    <w:rsid w:val="00B12390"/>
    <w:pPr>
      <w:spacing w:before="480" w:after="0" w:line="276" w:lineRule="auto"/>
      <w:outlineLvl w:val="9"/>
    </w:pPr>
    <w:rPr>
      <w:b w:val="0"/>
      <w:bCs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B12390"/>
    <w:pPr>
      <w:ind w:left="200"/>
    </w:pPr>
    <w:rPr>
      <w:rFonts w:asciiTheme="minorHAnsi" w:hAnsiTheme="minorHAnsi"/>
      <w:smallCaps/>
    </w:rPr>
  </w:style>
  <w:style w:type="paragraph" w:styleId="TOC3">
    <w:name w:val="toc 3"/>
    <w:basedOn w:val="Normal"/>
    <w:next w:val="Normal"/>
    <w:autoRedefine/>
    <w:uiPriority w:val="39"/>
    <w:unhideWhenUsed/>
    <w:rsid w:val="00B12390"/>
    <w:pPr>
      <w:ind w:left="400"/>
    </w:pPr>
    <w:rPr>
      <w:rFonts w:asciiTheme="minorHAnsi" w:hAnsiTheme="minorHAnsi"/>
      <w:i/>
      <w:iCs/>
    </w:rPr>
  </w:style>
  <w:style w:type="character" w:styleId="Hyperlink">
    <w:name w:val="Hyperlink"/>
    <w:basedOn w:val="DefaultParagraphFont"/>
    <w:uiPriority w:val="99"/>
    <w:unhideWhenUsed/>
    <w:rsid w:val="00B12390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B12390"/>
    <w:pPr>
      <w:spacing w:before="120" w:after="120"/>
    </w:pPr>
    <w:rPr>
      <w:rFonts w:asciiTheme="minorHAnsi" w:hAnsiTheme="minorHAnsi"/>
      <w:b/>
      <w:bCs/>
      <w:caps/>
    </w:rPr>
  </w:style>
  <w:style w:type="paragraph" w:styleId="TOC4">
    <w:name w:val="toc 4"/>
    <w:basedOn w:val="Normal"/>
    <w:next w:val="Normal"/>
    <w:autoRedefine/>
    <w:uiPriority w:val="39"/>
    <w:unhideWhenUsed/>
    <w:rsid w:val="00B12390"/>
    <w:pPr>
      <w:ind w:left="60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B12390"/>
    <w:pPr>
      <w:ind w:left="80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B12390"/>
    <w:pPr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B12390"/>
    <w:pPr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B12390"/>
    <w:pPr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B12390"/>
    <w:pPr>
      <w:ind w:left="1600"/>
    </w:pPr>
    <w:rPr>
      <w:rFonts w:asciiTheme="minorHAnsi" w:hAnsiTheme="minorHAnsi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9C4D55"/>
  </w:style>
  <w:style w:type="table" w:styleId="TableGrid">
    <w:name w:val="Table Grid"/>
    <w:basedOn w:val="TableNormal"/>
    <w:uiPriority w:val="39"/>
    <w:rsid w:val="009C4D5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numbering" w:styleId="CurrentList1" w:customStyle="1">
    <w:name w:val="Current List1"/>
    <w:uiPriority w:val="99"/>
    <w:rsid w:val="006A25C5"/>
    <w:pPr>
      <w:numPr>
        <w:numId w:val="3"/>
      </w:numPr>
    </w:pPr>
  </w:style>
  <w:style w:type="table" w:styleId="ListTable3-Accent1">
    <w:name w:val="List Table 3 Accent 1"/>
    <w:basedOn w:val="TableNormal"/>
    <w:uiPriority w:val="48"/>
    <w:rsid w:val="00F82096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tblPr/>
      <w:tcPr>
        <w:tcBorders>
          <w:top w:val="single" w:color="156082" w:themeColor="accent1" w:sz="4" w:space="0"/>
          <w:bottom w:val="single" w:color="156082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56082" w:themeColor="accent1" w:sz="4" w:space="0"/>
          <w:left w:val="nil"/>
        </w:tcBorders>
      </w:tcPr>
    </w:tblStylePr>
    <w:tblStylePr w:type="swCell">
      <w:tblPr/>
      <w:tcPr>
        <w:tcBorders>
          <w:top w:val="double" w:color="156082" w:themeColor="accent1" w:sz="4" w:space="0"/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A43857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44788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3D2A35"/>
    <w:pPr>
      <w:spacing w:after="200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8600F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402C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FE52D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52DA"/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FE52DA"/>
    <w:rPr>
      <w:rFonts w:ascii="Raleway" w:hAnsi="Raleway" w:eastAsia="system-ui" w:cs="system-ui"/>
      <w:color w:val="0D0D0D" w:themeColor="text1" w:themeTint="F2"/>
      <w:sz w:val="20"/>
      <w:szCs w:val="20"/>
      <w:shd w:val="clear" w:color="auto" w:fill="FFFFFF" w:themeFill="background1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52D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E52DA"/>
    <w:rPr>
      <w:rFonts w:ascii="Raleway" w:hAnsi="Raleway" w:eastAsia="system-ui" w:cs="system-ui"/>
      <w:b/>
      <w:bCs/>
      <w:color w:val="0D0D0D" w:themeColor="text1" w:themeTint="F2"/>
      <w:sz w:val="20"/>
      <w:szCs w:val="20"/>
      <w:shd w:val="clear" w:color="auto" w:fill="FFFFFF" w:themeFill="background1"/>
    </w:rPr>
  </w:style>
  <w:style w:type="character" w:styleId="Mention">
    <w:name w:val="Mention"/>
    <w:basedOn w:val="DefaultParagraphFont"/>
    <w:uiPriority w:val="99"/>
    <w:unhideWhenUsed/>
    <w:rsid w:val="00FE52DA"/>
    <w:rPr>
      <w:color w:val="2B579A"/>
      <w:shd w:val="clear" w:color="auto" w:fill="E1DFDD"/>
    </w:rPr>
  </w:style>
  <w:style w:type="character" w:styleId="apple-converted-space" w:customStyle="1">
    <w:name w:val="apple-converted-space"/>
    <w:basedOn w:val="DefaultParagraphFont"/>
    <w:rsid w:val="008D089E"/>
  </w:style>
  <w:style w:type="character" w:styleId="Emphasis">
    <w:name w:val="Emphasis"/>
    <w:basedOn w:val="DefaultParagraphFont"/>
    <w:uiPriority w:val="20"/>
    <w:qFormat/>
    <w:rsid w:val="00AD17D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50E68"/>
    <w:rPr>
      <w:rFonts w:ascii="Courier New" w:hAnsi="Courier New" w:eastAsia="Times New Roman" w:cs="Courier New"/>
      <w:sz w:val="20"/>
      <w:szCs w:val="20"/>
    </w:rPr>
  </w:style>
  <w:style w:type="paragraph" w:styleId="Revision">
    <w:name w:val="Revision"/>
    <w:hidden/>
    <w:uiPriority w:val="99"/>
    <w:semiHidden/>
    <w:rsid w:val="00BA263C"/>
    <w:pPr>
      <w:spacing w:after="0" w:line="240" w:lineRule="auto"/>
    </w:pPr>
    <w:rPr>
      <w:rFonts w:ascii="Raleway" w:hAnsi="Raleway" w:eastAsia="system-ui" w:cs="system-ui"/>
      <w:color w:val="0D0D0D" w:themeColor="text1" w:themeTint="F2"/>
      <w:sz w:val="20"/>
      <w:szCs w:val="20"/>
    </w:rPr>
  </w:style>
  <w:style w:type="paragraph" w:styleId="p1" w:customStyle="1">
    <w:name w:val="p1"/>
    <w:basedOn w:val="Normal"/>
    <w:rsid w:val="009D7298"/>
    <w:rPr>
      <w:rFonts w:ascii="Helvetica" w:hAnsi="Helvetica"/>
      <w:color w:val="000000"/>
      <w:sz w:val="15"/>
      <w:szCs w:val="15"/>
    </w:rPr>
  </w:style>
  <w:style w:type="paragraph" w:styleId="p2" w:customStyle="1">
    <w:name w:val="p2"/>
    <w:basedOn w:val="Normal"/>
    <w:rsid w:val="009D7298"/>
    <w:rPr>
      <w:rFonts w:ascii="Helvetica" w:hAnsi="Helvetica"/>
      <w:color w:val="0C0C0C"/>
      <w:sz w:val="15"/>
      <w:szCs w:val="15"/>
    </w:rPr>
  </w:style>
  <w:style w:type="paragraph" w:styleId="p3" w:customStyle="1">
    <w:name w:val="p3"/>
    <w:basedOn w:val="Normal"/>
    <w:rsid w:val="009D7298"/>
    <w:rPr>
      <w:rFonts w:ascii="Helvetica" w:hAnsi="Helvetica"/>
      <w:color w:val="0C0C0C"/>
      <w:sz w:val="15"/>
      <w:szCs w:val="15"/>
    </w:rPr>
  </w:style>
  <w:style w:type="character" w:styleId="s1" w:customStyle="1">
    <w:name w:val="s1"/>
    <w:basedOn w:val="DefaultParagraphFont"/>
    <w:rsid w:val="009D7298"/>
    <w:rPr>
      <w:rFonts w:hint="default" w:ascii="Helvetica" w:hAnsi="Helvetica"/>
      <w:sz w:val="16"/>
      <w:szCs w:val="16"/>
    </w:rPr>
  </w:style>
  <w:style w:type="character" w:styleId="s2" w:customStyle="1">
    <w:name w:val="s2"/>
    <w:basedOn w:val="DefaultParagraphFont"/>
    <w:rsid w:val="009D7298"/>
    <w:rPr>
      <w:rFonts w:hint="default" w:ascii="Helvetica" w:hAnsi="Helvetica"/>
      <w:sz w:val="14"/>
      <w:szCs w:val="14"/>
    </w:rPr>
  </w:style>
  <w:style w:type="character" w:styleId="s3" w:customStyle="1">
    <w:name w:val="s3"/>
    <w:basedOn w:val="DefaultParagraphFont"/>
    <w:rsid w:val="009D7298"/>
    <w:rPr>
      <w:rFonts w:hint="default" w:ascii="Helvetica" w:hAnsi="Helvetica"/>
      <w:sz w:val="15"/>
      <w:szCs w:val="15"/>
    </w:rPr>
  </w:style>
  <w:style w:type="character" w:styleId="s4" w:customStyle="1">
    <w:name w:val="s4"/>
    <w:basedOn w:val="DefaultParagraphFont"/>
    <w:rsid w:val="009D7298"/>
    <w:rPr>
      <w:rFonts w:hint="default" w:ascii="Helvetica" w:hAnsi="Helvetica"/>
      <w:sz w:val="15"/>
      <w:szCs w:val="15"/>
    </w:rPr>
  </w:style>
  <w:style w:type="character" w:styleId="s5" w:customStyle="1">
    <w:name w:val="s5"/>
    <w:basedOn w:val="DefaultParagraphFont"/>
    <w:rsid w:val="009D7298"/>
    <w:rPr>
      <w:rFonts w:hint="default" w:ascii="Helvetica" w:hAnsi="Helvetica"/>
      <w:sz w:val="16"/>
      <w:szCs w:val="16"/>
    </w:rPr>
  </w:style>
  <w:style w:type="character" w:styleId="s6" w:customStyle="1">
    <w:name w:val="s6"/>
    <w:basedOn w:val="DefaultParagraphFont"/>
    <w:rsid w:val="009D7298"/>
    <w:rPr>
      <w:rFonts w:hint="default" w:ascii="Helvetica" w:hAnsi="Helvetica"/>
      <w:sz w:val="16"/>
      <w:szCs w:val="16"/>
    </w:rPr>
  </w:style>
  <w:style w:type="character" w:styleId="s7" w:customStyle="1">
    <w:name w:val="s7"/>
    <w:basedOn w:val="DefaultParagraphFont"/>
    <w:rsid w:val="009D7298"/>
    <w:rPr>
      <w:rFonts w:hint="default" w:ascii="Helvetica" w:hAnsi="Helvetica"/>
      <w:sz w:val="15"/>
      <w:szCs w:val="15"/>
    </w:rPr>
  </w:style>
  <w:style w:type="character" w:styleId="s8" w:customStyle="1">
    <w:name w:val="s8"/>
    <w:basedOn w:val="DefaultParagraphFont"/>
    <w:rsid w:val="009D7298"/>
    <w:rPr>
      <w:rFonts w:hint="default" w:ascii="Helvetica" w:hAnsi="Helvetica"/>
      <w:sz w:val="11"/>
      <w:szCs w:val="11"/>
    </w:rPr>
  </w:style>
  <w:style w:type="character" w:styleId="s9" w:customStyle="1">
    <w:name w:val="s9"/>
    <w:basedOn w:val="DefaultParagraphFont"/>
    <w:rsid w:val="009D7298"/>
    <w:rPr>
      <w:rFonts w:hint="default" w:ascii="Helvetica" w:hAnsi="Helvetica"/>
      <w:sz w:val="16"/>
      <w:szCs w:val="16"/>
    </w:rPr>
  </w:style>
  <w:style w:type="character" w:styleId="s10" w:customStyle="1">
    <w:name w:val="s10"/>
    <w:basedOn w:val="DefaultParagraphFont"/>
    <w:rsid w:val="009D7298"/>
    <w:rPr>
      <w:rFonts w:hint="default" w:ascii="Helvetica" w:hAnsi="Helvetica"/>
      <w:sz w:val="14"/>
      <w:szCs w:val="14"/>
    </w:rPr>
  </w:style>
  <w:style w:type="character" w:styleId="s11" w:customStyle="1">
    <w:name w:val="s11"/>
    <w:basedOn w:val="DefaultParagraphFont"/>
    <w:rsid w:val="009D7298"/>
    <w:rPr>
      <w:rFonts w:hint="default" w:ascii="Helvetica" w:hAnsi="Helvetica"/>
      <w:sz w:val="14"/>
      <w:szCs w:val="14"/>
    </w:rPr>
  </w:style>
  <w:style w:type="character" w:styleId="s12" w:customStyle="1">
    <w:name w:val="s12"/>
    <w:basedOn w:val="DefaultParagraphFont"/>
    <w:rsid w:val="009D7298"/>
    <w:rPr>
      <w:rFonts w:hint="default" w:ascii="Helvetica" w:hAnsi="Helvetica"/>
      <w:sz w:val="11"/>
      <w:szCs w:val="11"/>
    </w:rPr>
  </w:style>
  <w:style w:type="character" w:styleId="s13" w:customStyle="1">
    <w:name w:val="s13"/>
    <w:basedOn w:val="DefaultParagraphFont"/>
    <w:rsid w:val="009D7298"/>
    <w:rPr>
      <w:rFonts w:hint="default" w:ascii="Helvetica" w:hAnsi="Helvetica"/>
      <w:sz w:val="14"/>
      <w:szCs w:val="14"/>
    </w:rPr>
  </w:style>
  <w:style w:type="character" w:styleId="s14" w:customStyle="1">
    <w:name w:val="s14"/>
    <w:basedOn w:val="DefaultParagraphFont"/>
    <w:rsid w:val="009D7298"/>
    <w:rPr>
      <w:rFonts w:hint="default" w:ascii="Helvetica" w:hAnsi="Helvetica"/>
      <w:sz w:val="14"/>
      <w:szCs w:val="14"/>
    </w:rPr>
  </w:style>
  <w:style w:type="character" w:styleId="s15" w:customStyle="1">
    <w:name w:val="s15"/>
    <w:basedOn w:val="DefaultParagraphFont"/>
    <w:rsid w:val="009D7298"/>
    <w:rPr>
      <w:rFonts w:hint="default" w:ascii="Helvetica" w:hAnsi="Helvetica"/>
      <w:sz w:val="15"/>
      <w:szCs w:val="15"/>
    </w:rPr>
  </w:style>
  <w:style w:type="character" w:styleId="s16" w:customStyle="1">
    <w:name w:val="s16"/>
    <w:basedOn w:val="DefaultParagraphFont"/>
    <w:rsid w:val="009D7298"/>
    <w:rPr>
      <w:rFonts w:hint="default" w:ascii="Helvetica" w:hAnsi="Helvetica"/>
      <w:sz w:val="13"/>
      <w:szCs w:val="13"/>
    </w:rPr>
  </w:style>
  <w:style w:type="character" w:styleId="s17" w:customStyle="1">
    <w:name w:val="s17"/>
    <w:basedOn w:val="DefaultParagraphFont"/>
    <w:rsid w:val="009D7298"/>
    <w:rPr>
      <w:rFonts w:hint="default" w:ascii="Helvetica" w:hAnsi="Helvetica"/>
      <w:sz w:val="17"/>
      <w:szCs w:val="17"/>
    </w:rPr>
  </w:style>
  <w:style w:type="character" w:styleId="s18" w:customStyle="1">
    <w:name w:val="s18"/>
    <w:basedOn w:val="DefaultParagraphFont"/>
    <w:rsid w:val="009D7298"/>
    <w:rPr>
      <w:rFonts w:hint="default" w:ascii="Trebuchet MS" w:hAnsi="Trebuchet MS"/>
      <w:sz w:val="12"/>
      <w:szCs w:val="12"/>
    </w:rPr>
  </w:style>
  <w:style w:type="character" w:styleId="s19" w:customStyle="1">
    <w:name w:val="s19"/>
    <w:basedOn w:val="DefaultParagraphFont"/>
    <w:rsid w:val="009D7298"/>
    <w:rPr>
      <w:rFonts w:hint="default" w:ascii="Arial" w:hAnsi="Arial" w:cs="Arial"/>
      <w:sz w:val="12"/>
      <w:szCs w:val="12"/>
    </w:rPr>
  </w:style>
  <w:style w:type="character" w:styleId="s20" w:customStyle="1">
    <w:name w:val="s20"/>
    <w:basedOn w:val="DefaultParagraphFont"/>
    <w:rsid w:val="009D7298"/>
    <w:rPr>
      <w:rFonts w:hint="default" w:ascii="Helvetica" w:hAnsi="Helvetica"/>
      <w:sz w:val="13"/>
      <w:szCs w:val="13"/>
    </w:rPr>
  </w:style>
  <w:style w:type="character" w:styleId="s21" w:customStyle="1">
    <w:name w:val="s21"/>
    <w:basedOn w:val="DefaultParagraphFont"/>
    <w:rsid w:val="009D7298"/>
    <w:rPr>
      <w:rFonts w:hint="default" w:ascii="Helvetica" w:hAnsi="Helvetica"/>
      <w:sz w:val="16"/>
      <w:szCs w:val="16"/>
    </w:rPr>
  </w:style>
  <w:style w:type="character" w:styleId="s22" w:customStyle="1">
    <w:name w:val="s22"/>
    <w:basedOn w:val="DefaultParagraphFont"/>
    <w:rsid w:val="009D7298"/>
    <w:rPr>
      <w:rFonts w:hint="default" w:ascii="Helvetica" w:hAnsi="Helvetica"/>
      <w:sz w:val="15"/>
      <w:szCs w:val="15"/>
    </w:rPr>
  </w:style>
  <w:style w:type="character" w:styleId="normaltextrun" w:customStyle="1">
    <w:name w:val="normaltextrun"/>
    <w:basedOn w:val="DefaultParagraphFont"/>
    <w:rsid w:val="001422D0"/>
  </w:style>
  <w:style w:type="paragraph" w:styleId="paragraph" w:customStyle="1">
    <w:name w:val="paragraph"/>
    <w:basedOn w:val="Normal"/>
    <w:rsid w:val="00143E9F"/>
    <w:pPr>
      <w:spacing w:before="100" w:beforeAutospacing="1" w:after="100" w:afterAutospacing="1"/>
    </w:pPr>
  </w:style>
  <w:style w:type="character" w:styleId="findhit" w:customStyle="1">
    <w:name w:val="findhit"/>
    <w:basedOn w:val="DefaultParagraphFont"/>
    <w:rsid w:val="00143E9F"/>
  </w:style>
  <w:style w:type="character" w:styleId="eop" w:customStyle="1">
    <w:name w:val="eop"/>
    <w:basedOn w:val="DefaultParagraphFont"/>
    <w:rsid w:val="00143E9F"/>
  </w:style>
  <w:style w:type="character" w:styleId="tabchar" w:customStyle="1">
    <w:name w:val="tabchar"/>
    <w:basedOn w:val="DefaultParagraphFont"/>
    <w:rsid w:val="007D2042"/>
  </w:style>
  <w:style w:type="numbering" w:styleId="CurrentList2" w:customStyle="1">
    <w:name w:val="Current List2"/>
    <w:uiPriority w:val="99"/>
    <w:rsid w:val="004F5BDE"/>
    <w:pPr>
      <w:numPr>
        <w:numId w:val="5"/>
      </w:numPr>
    </w:pPr>
  </w:style>
  <w:style w:type="character" w:styleId="PlaceholderText">
    <w:name w:val="Placeholder Text"/>
    <w:basedOn w:val="DefaultParagraphFont"/>
    <w:uiPriority w:val="99"/>
    <w:semiHidden/>
    <w:rsid w:val="007A663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7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24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7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02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7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24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243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12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08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55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81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45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95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77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49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927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773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427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7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2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6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67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2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1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2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1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55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7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192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94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05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6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4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1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1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4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4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5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56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7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4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2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1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6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3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7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1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8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9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5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09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23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06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81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3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7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08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36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2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3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9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525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7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46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8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3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8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4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0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4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5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0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9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0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9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1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9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038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71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10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75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49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46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36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6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95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2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9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diagramQuickStyle" Target="diagrams/quickStyle1.xml" Id="rId13" /><Relationship Type="http://schemas.openxmlformats.org/officeDocument/2006/relationships/diagramQuickStyle" Target="diagrams/quickStyle2.xml" Id="rId18" /><Relationship Type="http://schemas.openxmlformats.org/officeDocument/2006/relationships/diagramColors" Target="diagrams/colors3.xml" Id="rId26" /><Relationship Type="http://schemas.openxmlformats.org/officeDocument/2006/relationships/image" Target="media/image14.png" Id="rId39" /><Relationship Type="http://schemas.openxmlformats.org/officeDocument/2006/relationships/image" Target="media/image9.png" Id="rId34" /><Relationship Type="http://schemas.openxmlformats.org/officeDocument/2006/relationships/image" Target="media/image17.png" Id="rId42" /><Relationship Type="http://schemas.openxmlformats.org/officeDocument/2006/relationships/image" Target="media/image22.png" Id="rId47" /><Relationship Type="http://schemas.openxmlformats.org/officeDocument/2006/relationships/image" Target="media/image25.png" Id="rId50" /><Relationship Type="http://schemas.openxmlformats.org/officeDocument/2006/relationships/fontTable" Target="fontTable.xml" Id="rId6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diagramData" Target="diagrams/data2.xml" Id="rId16" /><Relationship Type="http://schemas.openxmlformats.org/officeDocument/2006/relationships/image" Target="media/image4.png" Id="rId29" /><Relationship Type="http://schemas.openxmlformats.org/officeDocument/2006/relationships/diagramData" Target="diagrams/data1.xml" Id="rId11" /><Relationship Type="http://schemas.openxmlformats.org/officeDocument/2006/relationships/diagramLayout" Target="diagrams/layout3.xml" Id="rId24" /><Relationship Type="http://schemas.openxmlformats.org/officeDocument/2006/relationships/image" Target="media/image7.png" Id="rId32" /><Relationship Type="http://schemas.openxmlformats.org/officeDocument/2006/relationships/image" Target="media/image12.png" Id="rId37" /><Relationship Type="http://schemas.openxmlformats.org/officeDocument/2006/relationships/image" Target="media/image15.png" Id="rId40" /><Relationship Type="http://schemas.openxmlformats.org/officeDocument/2006/relationships/image" Target="media/image20.png" Id="rId45" /><Relationship Type="http://schemas.openxmlformats.org/officeDocument/2006/relationships/footer" Target="footer1.xml" Id="rId53" /><Relationship Type="http://schemas.openxmlformats.org/officeDocument/2006/relationships/numbering" Target="numbering.xml" Id="rId5" /><Relationship Type="http://schemas.openxmlformats.org/officeDocument/2006/relationships/image" Target="media/image35.png" Id="rId61" /><Relationship Type="http://schemas.openxmlformats.org/officeDocument/2006/relationships/diagramColors" Target="diagrams/colors2.xml" Id="rId19" /><Relationship Type="http://schemas.openxmlformats.org/officeDocument/2006/relationships/diagramColors" Target="diagrams/colors1.xml" Id="rId14" /><Relationship Type="http://schemas.microsoft.com/office/2007/relationships/diagramDrawing" Target="diagrams/drawing3.xml" Id="rId27" /><Relationship Type="http://schemas.openxmlformats.org/officeDocument/2006/relationships/image" Target="media/image5.png" Id="rId30" /><Relationship Type="http://schemas.openxmlformats.org/officeDocument/2006/relationships/image" Target="media/image10.png" Id="rId35" /><Relationship Type="http://schemas.openxmlformats.org/officeDocument/2006/relationships/image" Target="media/image18.png" Id="rId43" /><Relationship Type="http://schemas.openxmlformats.org/officeDocument/2006/relationships/image" Target="media/image23.png" Id="rId48" /><Relationship Type="http://schemas.openxmlformats.org/officeDocument/2006/relationships/theme" Target="theme/theme1.xml" Id="rId64" /><Relationship Type="http://schemas.openxmlformats.org/officeDocument/2006/relationships/webSettings" Target="webSettings.xml" Id="rId8" /><Relationship Type="http://schemas.openxmlformats.org/officeDocument/2006/relationships/image" Target="media/image26.png" Id="rId51" /><Relationship Type="http://schemas.openxmlformats.org/officeDocument/2006/relationships/customXml" Target="../customXml/item3.xml" Id="rId3" /><Relationship Type="http://schemas.openxmlformats.org/officeDocument/2006/relationships/diagramLayout" Target="diagrams/layout1.xml" Id="rId12" /><Relationship Type="http://schemas.openxmlformats.org/officeDocument/2006/relationships/diagramLayout" Target="diagrams/layout2.xml" Id="rId17" /><Relationship Type="http://schemas.openxmlformats.org/officeDocument/2006/relationships/diagramQuickStyle" Target="diagrams/quickStyle3.xml" Id="rId25" /><Relationship Type="http://schemas.openxmlformats.org/officeDocument/2006/relationships/image" Target="media/image8.png" Id="rId33" /><Relationship Type="http://schemas.openxmlformats.org/officeDocument/2006/relationships/image" Target="media/image13.png" Id="rId38" /><Relationship Type="http://schemas.openxmlformats.org/officeDocument/2006/relationships/image" Target="media/image21.png" Id="rId46" /><Relationship Type="http://schemas.microsoft.com/office/2007/relationships/diagramDrawing" Target="diagrams/drawing2.xml" Id="rId20" /><Relationship Type="http://schemas.openxmlformats.org/officeDocument/2006/relationships/image" Target="media/image16.png" Id="rId41" /><Relationship Type="http://schemas.openxmlformats.org/officeDocument/2006/relationships/footer" Target="footer2.xml" Id="rId54" /><Relationship Type="http://schemas.openxmlformats.org/officeDocument/2006/relationships/image" Target="media/image36.png" Id="rId6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microsoft.com/office/2007/relationships/diagramDrawing" Target="diagrams/drawing1.xml" Id="rId15" /><Relationship Type="http://schemas.openxmlformats.org/officeDocument/2006/relationships/diagramData" Target="diagrams/data3.xml" Id="rId23" /><Relationship Type="http://schemas.openxmlformats.org/officeDocument/2006/relationships/image" Target="media/image3.png" Id="rId28" /><Relationship Type="http://schemas.openxmlformats.org/officeDocument/2006/relationships/image" Target="media/image11.png" Id="rId36" /><Relationship Type="http://schemas.openxmlformats.org/officeDocument/2006/relationships/image" Target="media/image24.png" Id="rId49" /><Relationship Type="http://schemas.openxmlformats.org/officeDocument/2006/relationships/endnotes" Target="endnotes.xml" Id="rId10" /><Relationship Type="http://schemas.openxmlformats.org/officeDocument/2006/relationships/image" Target="media/image6.png" Id="rId31" /><Relationship Type="http://schemas.openxmlformats.org/officeDocument/2006/relationships/image" Target="media/image19.png" Id="rId44" /><Relationship Type="http://schemas.openxmlformats.org/officeDocument/2006/relationships/header" Target="header1.xml" Id="rId52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96D01E0-C953-7D45-A199-E82C75F94FDE}" type="doc">
      <dgm:prSet loTypeId="urn:microsoft.com/office/officeart/2005/8/layout/radial5" loCatId="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n-US"/>
        </a:p>
      </dgm:t>
    </dgm:pt>
    <dgm:pt modelId="{B7ABE05E-2B33-E441-AB13-43A458473830}">
      <dgm:prSet phldrT="[Text]" custT="1"/>
      <dgm:spPr/>
      <dgm:t>
        <a:bodyPr/>
        <a:lstStyle/>
        <a:p>
          <a:r>
            <a:rPr lang="en-US" sz="1050"/>
            <a:t>LogSpace Odoo Enterprise ERP Platform</a:t>
          </a:r>
        </a:p>
      </dgm:t>
    </dgm:pt>
    <dgm:pt modelId="{D1803CC0-F390-8943-A99C-7CEB766A9D7A}" type="parTrans" cxnId="{3793AAED-1A5C-E04A-90BB-0F85E36D97A5}">
      <dgm:prSet/>
      <dgm:spPr/>
      <dgm:t>
        <a:bodyPr/>
        <a:lstStyle/>
        <a:p>
          <a:endParaRPr lang="en-US" sz="2000"/>
        </a:p>
      </dgm:t>
    </dgm:pt>
    <dgm:pt modelId="{DC3DE274-A640-104E-B592-597D45EB7426}" type="sibTrans" cxnId="{3793AAED-1A5C-E04A-90BB-0F85E36D97A5}">
      <dgm:prSet/>
      <dgm:spPr/>
      <dgm:t>
        <a:bodyPr/>
        <a:lstStyle/>
        <a:p>
          <a:endParaRPr lang="en-US" sz="2000"/>
        </a:p>
      </dgm:t>
    </dgm:pt>
    <dgm:pt modelId="{1044AD65-37C2-2246-9D0B-467B10C0FBA0}">
      <dgm:prSet phldrT="[Text]" custT="1"/>
      <dgm:spPr/>
      <dgm:t>
        <a:bodyPr/>
        <a:lstStyle/>
        <a:p>
          <a:r>
            <a:rPr lang="en-US" sz="700"/>
            <a:t> Providers (Vendors) Regsitration</a:t>
          </a:r>
        </a:p>
      </dgm:t>
    </dgm:pt>
    <dgm:pt modelId="{F72DD84D-BB29-3B4A-8F64-75B8C6C2C810}" type="parTrans" cxnId="{4C637639-9302-6D4A-9C55-BEA97669FEDE}">
      <dgm:prSet custT="1"/>
      <dgm:spPr/>
      <dgm:t>
        <a:bodyPr/>
        <a:lstStyle/>
        <a:p>
          <a:endParaRPr lang="en-US" sz="700"/>
        </a:p>
      </dgm:t>
    </dgm:pt>
    <dgm:pt modelId="{6196EE3A-0549-2545-9681-688E1F85EF05}" type="sibTrans" cxnId="{4C637639-9302-6D4A-9C55-BEA97669FEDE}">
      <dgm:prSet/>
      <dgm:spPr/>
      <dgm:t>
        <a:bodyPr/>
        <a:lstStyle/>
        <a:p>
          <a:endParaRPr lang="en-US" sz="2000"/>
        </a:p>
      </dgm:t>
    </dgm:pt>
    <dgm:pt modelId="{014F888D-3868-2D4D-8D7E-9313BAAC4D46}">
      <dgm:prSet custT="1"/>
      <dgm:spPr/>
      <dgm:t>
        <a:bodyPr/>
        <a:lstStyle/>
        <a:p>
          <a:r>
            <a:rPr lang="en-US" sz="700" b="0"/>
            <a:t>Zones Mangememt</a:t>
          </a:r>
        </a:p>
      </dgm:t>
    </dgm:pt>
    <dgm:pt modelId="{AAE954CF-39FF-784A-93E4-BBACD8EB6D2E}" type="parTrans" cxnId="{51882DE4-70C4-A246-A77F-34CC2620524B}">
      <dgm:prSet custT="1"/>
      <dgm:spPr/>
      <dgm:t>
        <a:bodyPr/>
        <a:lstStyle/>
        <a:p>
          <a:endParaRPr lang="en-US" sz="700"/>
        </a:p>
      </dgm:t>
    </dgm:pt>
    <dgm:pt modelId="{8048782C-DB0C-0C4A-8A55-42232A57A01B}" type="sibTrans" cxnId="{51882DE4-70C4-A246-A77F-34CC2620524B}">
      <dgm:prSet/>
      <dgm:spPr/>
      <dgm:t>
        <a:bodyPr/>
        <a:lstStyle/>
        <a:p>
          <a:endParaRPr lang="en-US" sz="2000"/>
        </a:p>
      </dgm:t>
    </dgm:pt>
    <dgm:pt modelId="{BFFEB843-CD61-484E-BFC4-ED4800EF49CF}">
      <dgm:prSet custT="1"/>
      <dgm:spPr/>
      <dgm:t>
        <a:bodyPr/>
        <a:lstStyle/>
        <a:p>
          <a:r>
            <a:rPr lang="en-US" sz="700" b="0"/>
            <a:t>Vehicles Managment </a:t>
          </a:r>
        </a:p>
      </dgm:t>
    </dgm:pt>
    <dgm:pt modelId="{02C4FDF1-9A5B-414E-99B9-03DE0F25D702}" type="parTrans" cxnId="{07B1AB73-ECBB-CE44-AF19-5B17B8D9AB21}">
      <dgm:prSet custT="1"/>
      <dgm:spPr/>
      <dgm:t>
        <a:bodyPr/>
        <a:lstStyle/>
        <a:p>
          <a:endParaRPr lang="en-US" sz="700"/>
        </a:p>
      </dgm:t>
    </dgm:pt>
    <dgm:pt modelId="{CFF3A931-7FA3-7C4C-A608-9AE16C311D79}" type="sibTrans" cxnId="{07B1AB73-ECBB-CE44-AF19-5B17B8D9AB21}">
      <dgm:prSet/>
      <dgm:spPr/>
      <dgm:t>
        <a:bodyPr/>
        <a:lstStyle/>
        <a:p>
          <a:endParaRPr lang="en-US" sz="2000"/>
        </a:p>
      </dgm:t>
    </dgm:pt>
    <dgm:pt modelId="{6B6980E7-09AD-394D-B3D2-0FB51410A488}">
      <dgm:prSet custT="1"/>
      <dgm:spPr/>
      <dgm:t>
        <a:bodyPr/>
        <a:lstStyle/>
        <a:p>
          <a:r>
            <a:rPr lang="en-US" sz="700" b="0"/>
            <a:t>Add-ons Services</a:t>
          </a:r>
        </a:p>
      </dgm:t>
    </dgm:pt>
    <dgm:pt modelId="{DB2234A8-AE56-694D-8726-2D411C812D6F}" type="parTrans" cxnId="{85471A71-158F-0849-86D0-F16E8872E5AC}">
      <dgm:prSet custT="1"/>
      <dgm:spPr/>
      <dgm:t>
        <a:bodyPr/>
        <a:lstStyle/>
        <a:p>
          <a:endParaRPr lang="en-US" sz="700"/>
        </a:p>
      </dgm:t>
    </dgm:pt>
    <dgm:pt modelId="{6F99AA92-9AC5-8E46-8A10-C201D0A8EFE8}" type="sibTrans" cxnId="{85471A71-158F-0849-86D0-F16E8872E5AC}">
      <dgm:prSet/>
      <dgm:spPr/>
      <dgm:t>
        <a:bodyPr/>
        <a:lstStyle/>
        <a:p>
          <a:endParaRPr lang="en-US" sz="2000"/>
        </a:p>
      </dgm:t>
    </dgm:pt>
    <dgm:pt modelId="{390151A4-F5B2-AE4D-B52D-EECA25585EB3}">
      <dgm:prSet custT="1"/>
      <dgm:spPr/>
      <dgm:t>
        <a:bodyPr/>
        <a:lstStyle/>
        <a:p>
          <a:r>
            <a:rPr lang="en-US" sz="700" b="0"/>
            <a:t>Customers Order Requests</a:t>
          </a:r>
        </a:p>
      </dgm:t>
    </dgm:pt>
    <dgm:pt modelId="{3DF2CB6C-6BB5-6F49-BC1D-EEBA0CC3EF42}" type="parTrans" cxnId="{97C734C8-9639-6444-96C8-B9ABBE40A3F7}">
      <dgm:prSet/>
      <dgm:spPr/>
      <dgm:t>
        <a:bodyPr/>
        <a:lstStyle/>
        <a:p>
          <a:endParaRPr lang="en-US"/>
        </a:p>
      </dgm:t>
    </dgm:pt>
    <dgm:pt modelId="{DB26BB1E-8775-8347-B9A0-65E693DFB0A7}" type="sibTrans" cxnId="{97C734C8-9639-6444-96C8-B9ABBE40A3F7}">
      <dgm:prSet/>
      <dgm:spPr/>
      <dgm:t>
        <a:bodyPr/>
        <a:lstStyle/>
        <a:p>
          <a:endParaRPr lang="en-US"/>
        </a:p>
      </dgm:t>
    </dgm:pt>
    <dgm:pt modelId="{B2598102-25E8-5D4F-AAF4-C3E3B6603228}">
      <dgm:prSet custT="1"/>
      <dgm:spPr/>
      <dgm:t>
        <a:bodyPr/>
        <a:lstStyle/>
        <a:p>
          <a:r>
            <a:rPr lang="en-US" sz="700" b="0"/>
            <a:t>Basic Accounting and Invoicing</a:t>
          </a:r>
        </a:p>
      </dgm:t>
    </dgm:pt>
    <dgm:pt modelId="{0F347F03-CEE2-FE4A-8C8B-E93BB0064AF8}" type="parTrans" cxnId="{C36C2920-2F6E-F741-BB69-7AAE6D0C395D}">
      <dgm:prSet/>
      <dgm:spPr/>
      <dgm:t>
        <a:bodyPr/>
        <a:lstStyle/>
        <a:p>
          <a:endParaRPr lang="en-US"/>
        </a:p>
      </dgm:t>
    </dgm:pt>
    <dgm:pt modelId="{6DBC9552-3470-DA42-8C2C-93A0454C7BE4}" type="sibTrans" cxnId="{C36C2920-2F6E-F741-BB69-7AAE6D0C395D}">
      <dgm:prSet/>
      <dgm:spPr/>
      <dgm:t>
        <a:bodyPr/>
        <a:lstStyle/>
        <a:p>
          <a:endParaRPr lang="en-US"/>
        </a:p>
      </dgm:t>
    </dgm:pt>
    <dgm:pt modelId="{C4C6F77D-AA37-F149-ADE8-D4436F4CF785}" type="pres">
      <dgm:prSet presAssocID="{496D01E0-C953-7D45-A199-E82C75F94FDE}" presName="Name0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800736B9-6B69-F341-BF0D-79146E1686EA}" type="pres">
      <dgm:prSet presAssocID="{B7ABE05E-2B33-E441-AB13-43A458473830}" presName="centerShape" presStyleLbl="node0" presStyleIdx="0" presStyleCnt="1" custScaleX="123737" custScaleY="122014"/>
      <dgm:spPr/>
    </dgm:pt>
    <dgm:pt modelId="{168FF73C-D965-C74D-9708-B7712B0F4DF4}" type="pres">
      <dgm:prSet presAssocID="{F72DD84D-BB29-3B4A-8F64-75B8C6C2C810}" presName="parTrans" presStyleLbl="sibTrans2D1" presStyleIdx="0" presStyleCnt="6"/>
      <dgm:spPr/>
    </dgm:pt>
    <dgm:pt modelId="{A9385424-3383-1345-822C-EA1268CD90CF}" type="pres">
      <dgm:prSet presAssocID="{F72DD84D-BB29-3B4A-8F64-75B8C6C2C810}" presName="connectorText" presStyleLbl="sibTrans2D1" presStyleIdx="0" presStyleCnt="6"/>
      <dgm:spPr/>
    </dgm:pt>
    <dgm:pt modelId="{7B23E842-E7BA-0F41-A1DC-A8A7C74E8D69}" type="pres">
      <dgm:prSet presAssocID="{1044AD65-37C2-2246-9D0B-467B10C0FBA0}" presName="node" presStyleLbl="node1" presStyleIdx="0" presStyleCnt="6">
        <dgm:presLayoutVars>
          <dgm:bulletEnabled val="1"/>
        </dgm:presLayoutVars>
      </dgm:prSet>
      <dgm:spPr/>
    </dgm:pt>
    <dgm:pt modelId="{6302F6E2-9F11-3841-BE26-6C5C148183DC}" type="pres">
      <dgm:prSet presAssocID="{3DF2CB6C-6BB5-6F49-BC1D-EEBA0CC3EF42}" presName="parTrans" presStyleLbl="sibTrans2D1" presStyleIdx="1" presStyleCnt="6"/>
      <dgm:spPr/>
    </dgm:pt>
    <dgm:pt modelId="{2E64F1B7-F7AD-8540-BFB8-9184CA793A14}" type="pres">
      <dgm:prSet presAssocID="{3DF2CB6C-6BB5-6F49-BC1D-EEBA0CC3EF42}" presName="connectorText" presStyleLbl="sibTrans2D1" presStyleIdx="1" presStyleCnt="6"/>
      <dgm:spPr/>
    </dgm:pt>
    <dgm:pt modelId="{94FB72C1-1311-9046-8DF6-EBE71DB22DD0}" type="pres">
      <dgm:prSet presAssocID="{390151A4-F5B2-AE4D-B52D-EECA25585EB3}" presName="node" presStyleLbl="node1" presStyleIdx="1" presStyleCnt="6">
        <dgm:presLayoutVars>
          <dgm:bulletEnabled val="1"/>
        </dgm:presLayoutVars>
      </dgm:prSet>
      <dgm:spPr/>
    </dgm:pt>
    <dgm:pt modelId="{3AFB2EBE-8BB7-8640-9849-C04D022AAF2F}" type="pres">
      <dgm:prSet presAssocID="{AAE954CF-39FF-784A-93E4-BBACD8EB6D2E}" presName="parTrans" presStyleLbl="sibTrans2D1" presStyleIdx="2" presStyleCnt="6"/>
      <dgm:spPr/>
    </dgm:pt>
    <dgm:pt modelId="{A71A23C3-3263-EC47-9EB5-B9B06A110D37}" type="pres">
      <dgm:prSet presAssocID="{AAE954CF-39FF-784A-93E4-BBACD8EB6D2E}" presName="connectorText" presStyleLbl="sibTrans2D1" presStyleIdx="2" presStyleCnt="6"/>
      <dgm:spPr/>
    </dgm:pt>
    <dgm:pt modelId="{F603022C-83D7-974D-9493-6B065489918E}" type="pres">
      <dgm:prSet presAssocID="{014F888D-3868-2D4D-8D7E-9313BAAC4D46}" presName="node" presStyleLbl="node1" presStyleIdx="2" presStyleCnt="6">
        <dgm:presLayoutVars>
          <dgm:bulletEnabled val="1"/>
        </dgm:presLayoutVars>
      </dgm:prSet>
      <dgm:spPr/>
    </dgm:pt>
    <dgm:pt modelId="{818436B0-C6D0-A34E-A06E-67CE2ADE9975}" type="pres">
      <dgm:prSet presAssocID="{0F347F03-CEE2-FE4A-8C8B-E93BB0064AF8}" presName="parTrans" presStyleLbl="sibTrans2D1" presStyleIdx="3" presStyleCnt="6"/>
      <dgm:spPr/>
    </dgm:pt>
    <dgm:pt modelId="{0E2C44F6-B9CE-5A49-B6E6-D72ECC05A39A}" type="pres">
      <dgm:prSet presAssocID="{0F347F03-CEE2-FE4A-8C8B-E93BB0064AF8}" presName="connectorText" presStyleLbl="sibTrans2D1" presStyleIdx="3" presStyleCnt="6"/>
      <dgm:spPr/>
    </dgm:pt>
    <dgm:pt modelId="{3B871086-2F63-CA4C-8169-41F5A64F3102}" type="pres">
      <dgm:prSet presAssocID="{B2598102-25E8-5D4F-AAF4-C3E3B6603228}" presName="node" presStyleLbl="node1" presStyleIdx="3" presStyleCnt="6">
        <dgm:presLayoutVars>
          <dgm:bulletEnabled val="1"/>
        </dgm:presLayoutVars>
      </dgm:prSet>
      <dgm:spPr/>
    </dgm:pt>
    <dgm:pt modelId="{E8DB1D7A-8970-084C-A969-82737DDE8704}" type="pres">
      <dgm:prSet presAssocID="{DB2234A8-AE56-694D-8726-2D411C812D6F}" presName="parTrans" presStyleLbl="sibTrans2D1" presStyleIdx="4" presStyleCnt="6"/>
      <dgm:spPr/>
    </dgm:pt>
    <dgm:pt modelId="{D5271A10-096A-864D-9F06-810E56969E2D}" type="pres">
      <dgm:prSet presAssocID="{DB2234A8-AE56-694D-8726-2D411C812D6F}" presName="connectorText" presStyleLbl="sibTrans2D1" presStyleIdx="4" presStyleCnt="6"/>
      <dgm:spPr/>
    </dgm:pt>
    <dgm:pt modelId="{02699A73-AE67-C346-AE8E-6F2BECAD4984}" type="pres">
      <dgm:prSet presAssocID="{6B6980E7-09AD-394D-B3D2-0FB51410A488}" presName="node" presStyleLbl="node1" presStyleIdx="4" presStyleCnt="6">
        <dgm:presLayoutVars>
          <dgm:bulletEnabled val="1"/>
        </dgm:presLayoutVars>
      </dgm:prSet>
      <dgm:spPr/>
    </dgm:pt>
    <dgm:pt modelId="{E02C2F4E-CC36-C548-8A17-C6DAC3468301}" type="pres">
      <dgm:prSet presAssocID="{02C4FDF1-9A5B-414E-99B9-03DE0F25D702}" presName="parTrans" presStyleLbl="sibTrans2D1" presStyleIdx="5" presStyleCnt="6"/>
      <dgm:spPr/>
    </dgm:pt>
    <dgm:pt modelId="{F4ECF065-F949-9E4D-B8B3-F2A9E3E73815}" type="pres">
      <dgm:prSet presAssocID="{02C4FDF1-9A5B-414E-99B9-03DE0F25D702}" presName="connectorText" presStyleLbl="sibTrans2D1" presStyleIdx="5" presStyleCnt="6"/>
      <dgm:spPr/>
    </dgm:pt>
    <dgm:pt modelId="{401AAA44-FAF2-4540-8158-A6771D0F4C15}" type="pres">
      <dgm:prSet presAssocID="{BFFEB843-CD61-484E-BFC4-ED4800EF49CF}" presName="node" presStyleLbl="node1" presStyleIdx="5" presStyleCnt="6">
        <dgm:presLayoutVars>
          <dgm:bulletEnabled val="1"/>
        </dgm:presLayoutVars>
      </dgm:prSet>
      <dgm:spPr/>
    </dgm:pt>
  </dgm:ptLst>
  <dgm:cxnLst>
    <dgm:cxn modelId="{63888907-1974-2D4A-B19B-69623F9EB736}" type="presOf" srcId="{0F347F03-CEE2-FE4A-8C8B-E93BB0064AF8}" destId="{818436B0-C6D0-A34E-A06E-67CE2ADE9975}" srcOrd="0" destOrd="0" presId="urn:microsoft.com/office/officeart/2005/8/layout/radial5"/>
    <dgm:cxn modelId="{D8ACD71D-E7B4-E749-A7B2-FEB18AEA1DEE}" type="presOf" srcId="{014F888D-3868-2D4D-8D7E-9313BAAC4D46}" destId="{F603022C-83D7-974D-9493-6B065489918E}" srcOrd="0" destOrd="0" presId="urn:microsoft.com/office/officeart/2005/8/layout/radial5"/>
    <dgm:cxn modelId="{C36C2920-2F6E-F741-BB69-7AAE6D0C395D}" srcId="{B7ABE05E-2B33-E441-AB13-43A458473830}" destId="{B2598102-25E8-5D4F-AAF4-C3E3B6603228}" srcOrd="3" destOrd="0" parTransId="{0F347F03-CEE2-FE4A-8C8B-E93BB0064AF8}" sibTransId="{6DBC9552-3470-DA42-8C2C-93A0454C7BE4}"/>
    <dgm:cxn modelId="{1D916528-31ED-3247-A361-4F0F04A88B07}" type="presOf" srcId="{DB2234A8-AE56-694D-8726-2D411C812D6F}" destId="{E8DB1D7A-8970-084C-A969-82737DDE8704}" srcOrd="0" destOrd="0" presId="urn:microsoft.com/office/officeart/2005/8/layout/radial5"/>
    <dgm:cxn modelId="{E471F92A-F59E-274D-9FDA-07FE4495B0D7}" type="presOf" srcId="{6B6980E7-09AD-394D-B3D2-0FB51410A488}" destId="{02699A73-AE67-C346-AE8E-6F2BECAD4984}" srcOrd="0" destOrd="0" presId="urn:microsoft.com/office/officeart/2005/8/layout/radial5"/>
    <dgm:cxn modelId="{4C637639-9302-6D4A-9C55-BEA97669FEDE}" srcId="{B7ABE05E-2B33-E441-AB13-43A458473830}" destId="{1044AD65-37C2-2246-9D0B-467B10C0FBA0}" srcOrd="0" destOrd="0" parTransId="{F72DD84D-BB29-3B4A-8F64-75B8C6C2C810}" sibTransId="{6196EE3A-0549-2545-9681-688E1F85EF05}"/>
    <dgm:cxn modelId="{6CE60B60-F7A4-2A4B-A307-F36EA71F6398}" type="presOf" srcId="{3DF2CB6C-6BB5-6F49-BC1D-EEBA0CC3EF42}" destId="{6302F6E2-9F11-3841-BE26-6C5C148183DC}" srcOrd="0" destOrd="0" presId="urn:microsoft.com/office/officeart/2005/8/layout/radial5"/>
    <dgm:cxn modelId="{4845B945-AC44-BC4A-B684-EA91ECAD874E}" type="presOf" srcId="{F72DD84D-BB29-3B4A-8F64-75B8C6C2C810}" destId="{A9385424-3383-1345-822C-EA1268CD90CF}" srcOrd="1" destOrd="0" presId="urn:microsoft.com/office/officeart/2005/8/layout/radial5"/>
    <dgm:cxn modelId="{39C6D466-B8A6-D54D-9630-E082BC9BDBB3}" type="presOf" srcId="{390151A4-F5B2-AE4D-B52D-EECA25585EB3}" destId="{94FB72C1-1311-9046-8DF6-EBE71DB22DD0}" srcOrd="0" destOrd="0" presId="urn:microsoft.com/office/officeart/2005/8/layout/radial5"/>
    <dgm:cxn modelId="{DCFC044F-0C69-584E-902B-995DD1BC1E6D}" type="presOf" srcId="{1044AD65-37C2-2246-9D0B-467B10C0FBA0}" destId="{7B23E842-E7BA-0F41-A1DC-A8A7C74E8D69}" srcOrd="0" destOrd="0" presId="urn:microsoft.com/office/officeart/2005/8/layout/radial5"/>
    <dgm:cxn modelId="{85471A71-158F-0849-86D0-F16E8872E5AC}" srcId="{B7ABE05E-2B33-E441-AB13-43A458473830}" destId="{6B6980E7-09AD-394D-B3D2-0FB51410A488}" srcOrd="4" destOrd="0" parTransId="{DB2234A8-AE56-694D-8726-2D411C812D6F}" sibTransId="{6F99AA92-9AC5-8E46-8A10-C201D0A8EFE8}"/>
    <dgm:cxn modelId="{07B1AB73-ECBB-CE44-AF19-5B17B8D9AB21}" srcId="{B7ABE05E-2B33-E441-AB13-43A458473830}" destId="{BFFEB843-CD61-484E-BFC4-ED4800EF49CF}" srcOrd="5" destOrd="0" parTransId="{02C4FDF1-9A5B-414E-99B9-03DE0F25D702}" sibTransId="{CFF3A931-7FA3-7C4C-A608-9AE16C311D79}"/>
    <dgm:cxn modelId="{4191B456-70C7-FF4C-A1BB-D590498BB8BD}" type="presOf" srcId="{3DF2CB6C-6BB5-6F49-BC1D-EEBA0CC3EF42}" destId="{2E64F1B7-F7AD-8540-BFB8-9184CA793A14}" srcOrd="1" destOrd="0" presId="urn:microsoft.com/office/officeart/2005/8/layout/radial5"/>
    <dgm:cxn modelId="{93923B59-D1F1-284E-84FE-54F7311F121A}" type="presOf" srcId="{B7ABE05E-2B33-E441-AB13-43A458473830}" destId="{800736B9-6B69-F341-BF0D-79146E1686EA}" srcOrd="0" destOrd="0" presId="urn:microsoft.com/office/officeart/2005/8/layout/radial5"/>
    <dgm:cxn modelId="{8257A759-215C-9149-9ECE-A7B6EA6FB239}" type="presOf" srcId="{B2598102-25E8-5D4F-AAF4-C3E3B6603228}" destId="{3B871086-2F63-CA4C-8169-41F5A64F3102}" srcOrd="0" destOrd="0" presId="urn:microsoft.com/office/officeart/2005/8/layout/radial5"/>
    <dgm:cxn modelId="{93645A5A-3A3B-C84E-B81F-63C49CE1DF93}" type="presOf" srcId="{0F347F03-CEE2-FE4A-8C8B-E93BB0064AF8}" destId="{0E2C44F6-B9CE-5A49-B6E6-D72ECC05A39A}" srcOrd="1" destOrd="0" presId="urn:microsoft.com/office/officeart/2005/8/layout/radial5"/>
    <dgm:cxn modelId="{73C0A17F-F694-C549-88C5-CA0F7329D645}" type="presOf" srcId="{02C4FDF1-9A5B-414E-99B9-03DE0F25D702}" destId="{E02C2F4E-CC36-C548-8A17-C6DAC3468301}" srcOrd="0" destOrd="0" presId="urn:microsoft.com/office/officeart/2005/8/layout/radial5"/>
    <dgm:cxn modelId="{431E718D-918F-F247-8A9B-86EF830DDB5D}" type="presOf" srcId="{496D01E0-C953-7D45-A199-E82C75F94FDE}" destId="{C4C6F77D-AA37-F149-ADE8-D4436F4CF785}" srcOrd="0" destOrd="0" presId="urn:microsoft.com/office/officeart/2005/8/layout/radial5"/>
    <dgm:cxn modelId="{705ECF99-F74C-C24E-A74A-EAE98028C408}" type="presOf" srcId="{02C4FDF1-9A5B-414E-99B9-03DE0F25D702}" destId="{F4ECF065-F949-9E4D-B8B3-F2A9E3E73815}" srcOrd="1" destOrd="0" presId="urn:microsoft.com/office/officeart/2005/8/layout/radial5"/>
    <dgm:cxn modelId="{39E2ECA5-12E9-8D4F-B767-5CDF8439A187}" type="presOf" srcId="{AAE954CF-39FF-784A-93E4-BBACD8EB6D2E}" destId="{3AFB2EBE-8BB7-8640-9849-C04D022AAF2F}" srcOrd="0" destOrd="0" presId="urn:microsoft.com/office/officeart/2005/8/layout/radial5"/>
    <dgm:cxn modelId="{386B21A7-2B51-1341-A303-9BF8CC7DA2B6}" type="presOf" srcId="{DB2234A8-AE56-694D-8726-2D411C812D6F}" destId="{D5271A10-096A-864D-9F06-810E56969E2D}" srcOrd="1" destOrd="0" presId="urn:microsoft.com/office/officeart/2005/8/layout/radial5"/>
    <dgm:cxn modelId="{97C734C8-9639-6444-96C8-B9ABBE40A3F7}" srcId="{B7ABE05E-2B33-E441-AB13-43A458473830}" destId="{390151A4-F5B2-AE4D-B52D-EECA25585EB3}" srcOrd="1" destOrd="0" parTransId="{3DF2CB6C-6BB5-6F49-BC1D-EEBA0CC3EF42}" sibTransId="{DB26BB1E-8775-8347-B9A0-65E693DFB0A7}"/>
    <dgm:cxn modelId="{E9D477D3-5725-2349-A89F-E7D914B73EA0}" type="presOf" srcId="{BFFEB843-CD61-484E-BFC4-ED4800EF49CF}" destId="{401AAA44-FAF2-4540-8158-A6771D0F4C15}" srcOrd="0" destOrd="0" presId="urn:microsoft.com/office/officeart/2005/8/layout/radial5"/>
    <dgm:cxn modelId="{51882DE4-70C4-A246-A77F-34CC2620524B}" srcId="{B7ABE05E-2B33-E441-AB13-43A458473830}" destId="{014F888D-3868-2D4D-8D7E-9313BAAC4D46}" srcOrd="2" destOrd="0" parTransId="{AAE954CF-39FF-784A-93E4-BBACD8EB6D2E}" sibTransId="{8048782C-DB0C-0C4A-8A55-42232A57A01B}"/>
    <dgm:cxn modelId="{3793AAED-1A5C-E04A-90BB-0F85E36D97A5}" srcId="{496D01E0-C953-7D45-A199-E82C75F94FDE}" destId="{B7ABE05E-2B33-E441-AB13-43A458473830}" srcOrd="0" destOrd="0" parTransId="{D1803CC0-F390-8943-A99C-7CEB766A9D7A}" sibTransId="{DC3DE274-A640-104E-B592-597D45EB7426}"/>
    <dgm:cxn modelId="{84B7F5F2-ABB5-0147-A0D0-84B4DE809033}" type="presOf" srcId="{F72DD84D-BB29-3B4A-8F64-75B8C6C2C810}" destId="{168FF73C-D965-C74D-9708-B7712B0F4DF4}" srcOrd="0" destOrd="0" presId="urn:microsoft.com/office/officeart/2005/8/layout/radial5"/>
    <dgm:cxn modelId="{540FD2F3-2B67-1C48-A450-B24D39D0A463}" type="presOf" srcId="{AAE954CF-39FF-784A-93E4-BBACD8EB6D2E}" destId="{A71A23C3-3263-EC47-9EB5-B9B06A110D37}" srcOrd="1" destOrd="0" presId="urn:microsoft.com/office/officeart/2005/8/layout/radial5"/>
    <dgm:cxn modelId="{25C45434-4655-E940-B17D-A34033490F3E}" type="presParOf" srcId="{C4C6F77D-AA37-F149-ADE8-D4436F4CF785}" destId="{800736B9-6B69-F341-BF0D-79146E1686EA}" srcOrd="0" destOrd="0" presId="urn:microsoft.com/office/officeart/2005/8/layout/radial5"/>
    <dgm:cxn modelId="{AA40FBE7-61B4-554A-A4AC-138937C9ECA1}" type="presParOf" srcId="{C4C6F77D-AA37-F149-ADE8-D4436F4CF785}" destId="{168FF73C-D965-C74D-9708-B7712B0F4DF4}" srcOrd="1" destOrd="0" presId="urn:microsoft.com/office/officeart/2005/8/layout/radial5"/>
    <dgm:cxn modelId="{5BD5B311-706F-744B-A74C-1AB9C0E7F8B0}" type="presParOf" srcId="{168FF73C-D965-C74D-9708-B7712B0F4DF4}" destId="{A9385424-3383-1345-822C-EA1268CD90CF}" srcOrd="0" destOrd="0" presId="urn:microsoft.com/office/officeart/2005/8/layout/radial5"/>
    <dgm:cxn modelId="{C047F1A2-99CE-7F42-B828-F0DFBEBA5454}" type="presParOf" srcId="{C4C6F77D-AA37-F149-ADE8-D4436F4CF785}" destId="{7B23E842-E7BA-0F41-A1DC-A8A7C74E8D69}" srcOrd="2" destOrd="0" presId="urn:microsoft.com/office/officeart/2005/8/layout/radial5"/>
    <dgm:cxn modelId="{0E22678C-625B-8944-9D15-AAA52D297915}" type="presParOf" srcId="{C4C6F77D-AA37-F149-ADE8-D4436F4CF785}" destId="{6302F6E2-9F11-3841-BE26-6C5C148183DC}" srcOrd="3" destOrd="0" presId="urn:microsoft.com/office/officeart/2005/8/layout/radial5"/>
    <dgm:cxn modelId="{445B1C8C-FB1F-DE47-819F-983ADCE80C47}" type="presParOf" srcId="{6302F6E2-9F11-3841-BE26-6C5C148183DC}" destId="{2E64F1B7-F7AD-8540-BFB8-9184CA793A14}" srcOrd="0" destOrd="0" presId="urn:microsoft.com/office/officeart/2005/8/layout/radial5"/>
    <dgm:cxn modelId="{12FAA38B-42D7-1F4C-AE81-D2AC263BFBFF}" type="presParOf" srcId="{C4C6F77D-AA37-F149-ADE8-D4436F4CF785}" destId="{94FB72C1-1311-9046-8DF6-EBE71DB22DD0}" srcOrd="4" destOrd="0" presId="urn:microsoft.com/office/officeart/2005/8/layout/radial5"/>
    <dgm:cxn modelId="{2B98D714-25C8-724A-90CC-B6A844382F6F}" type="presParOf" srcId="{C4C6F77D-AA37-F149-ADE8-D4436F4CF785}" destId="{3AFB2EBE-8BB7-8640-9849-C04D022AAF2F}" srcOrd="5" destOrd="0" presId="urn:microsoft.com/office/officeart/2005/8/layout/radial5"/>
    <dgm:cxn modelId="{F5499491-B4FE-3746-9915-5D9CFF17364D}" type="presParOf" srcId="{3AFB2EBE-8BB7-8640-9849-C04D022AAF2F}" destId="{A71A23C3-3263-EC47-9EB5-B9B06A110D37}" srcOrd="0" destOrd="0" presId="urn:microsoft.com/office/officeart/2005/8/layout/radial5"/>
    <dgm:cxn modelId="{50797580-AEB9-5545-A923-533230CC5290}" type="presParOf" srcId="{C4C6F77D-AA37-F149-ADE8-D4436F4CF785}" destId="{F603022C-83D7-974D-9493-6B065489918E}" srcOrd="6" destOrd="0" presId="urn:microsoft.com/office/officeart/2005/8/layout/radial5"/>
    <dgm:cxn modelId="{6629D725-8BED-5147-A789-94A9509D6BC2}" type="presParOf" srcId="{C4C6F77D-AA37-F149-ADE8-D4436F4CF785}" destId="{818436B0-C6D0-A34E-A06E-67CE2ADE9975}" srcOrd="7" destOrd="0" presId="urn:microsoft.com/office/officeart/2005/8/layout/radial5"/>
    <dgm:cxn modelId="{981719F8-C7E7-D344-B265-DC8A41108C24}" type="presParOf" srcId="{818436B0-C6D0-A34E-A06E-67CE2ADE9975}" destId="{0E2C44F6-B9CE-5A49-B6E6-D72ECC05A39A}" srcOrd="0" destOrd="0" presId="urn:microsoft.com/office/officeart/2005/8/layout/radial5"/>
    <dgm:cxn modelId="{7DAF3672-DC33-684C-9EAC-542C088096A8}" type="presParOf" srcId="{C4C6F77D-AA37-F149-ADE8-D4436F4CF785}" destId="{3B871086-2F63-CA4C-8169-41F5A64F3102}" srcOrd="8" destOrd="0" presId="urn:microsoft.com/office/officeart/2005/8/layout/radial5"/>
    <dgm:cxn modelId="{B0032084-22D3-604E-99BC-D6EB7B98B8B1}" type="presParOf" srcId="{C4C6F77D-AA37-F149-ADE8-D4436F4CF785}" destId="{E8DB1D7A-8970-084C-A969-82737DDE8704}" srcOrd="9" destOrd="0" presId="urn:microsoft.com/office/officeart/2005/8/layout/radial5"/>
    <dgm:cxn modelId="{91CBCB52-308E-DD41-A67E-0D4E4C9CF5A6}" type="presParOf" srcId="{E8DB1D7A-8970-084C-A969-82737DDE8704}" destId="{D5271A10-096A-864D-9F06-810E56969E2D}" srcOrd="0" destOrd="0" presId="urn:microsoft.com/office/officeart/2005/8/layout/radial5"/>
    <dgm:cxn modelId="{90EE1541-CCF9-7848-9250-C4EFBF99BF8A}" type="presParOf" srcId="{C4C6F77D-AA37-F149-ADE8-D4436F4CF785}" destId="{02699A73-AE67-C346-AE8E-6F2BECAD4984}" srcOrd="10" destOrd="0" presId="urn:microsoft.com/office/officeart/2005/8/layout/radial5"/>
    <dgm:cxn modelId="{4265B0AC-CC62-3343-ABDC-498C88732544}" type="presParOf" srcId="{C4C6F77D-AA37-F149-ADE8-D4436F4CF785}" destId="{E02C2F4E-CC36-C548-8A17-C6DAC3468301}" srcOrd="11" destOrd="0" presId="urn:microsoft.com/office/officeart/2005/8/layout/radial5"/>
    <dgm:cxn modelId="{E94B3940-4ADF-FC41-970E-0C8DBEABA9AA}" type="presParOf" srcId="{E02C2F4E-CC36-C548-8A17-C6DAC3468301}" destId="{F4ECF065-F949-9E4D-B8B3-F2A9E3E73815}" srcOrd="0" destOrd="0" presId="urn:microsoft.com/office/officeart/2005/8/layout/radial5"/>
    <dgm:cxn modelId="{F34D1E10-3D6E-5140-A54A-527A0B014811}" type="presParOf" srcId="{C4C6F77D-AA37-F149-ADE8-D4436F4CF785}" destId="{401AAA44-FAF2-4540-8158-A6771D0F4C15}" srcOrd="12" destOrd="0" presId="urn:microsoft.com/office/officeart/2005/8/layout/radial5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496D01E0-C953-7D45-A199-E82C75F94FDE}" type="doc">
      <dgm:prSet loTypeId="urn:microsoft.com/office/officeart/2009/3/layout/HorizontalOrganizationChart" loCatId="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n-US"/>
        </a:p>
      </dgm:t>
    </dgm:pt>
    <dgm:pt modelId="{B7ABE05E-2B33-E441-AB13-43A458473830}">
      <dgm:prSet phldrT="[Text]" custT="1">
        <dgm:style>
          <a:lnRef idx="2">
            <a:schemeClr val="accent2"/>
          </a:lnRef>
          <a:fillRef idx="1">
            <a:schemeClr val="lt1"/>
          </a:fillRef>
          <a:effectRef idx="0">
            <a:schemeClr val="accent2"/>
          </a:effectRef>
          <a:fontRef idx="minor">
            <a:schemeClr val="dk1"/>
          </a:fontRef>
        </dgm:style>
      </dgm:prSet>
      <dgm:spPr>
        <a:solidFill>
          <a:schemeClr val="accent2">
            <a:lumMod val="20000"/>
            <a:lumOff val="80000"/>
          </a:schemeClr>
        </a:solidFill>
      </dgm:spPr>
      <dgm:t>
        <a:bodyPr/>
        <a:lstStyle/>
        <a:p>
          <a:r>
            <a:rPr lang="en-US" sz="1050"/>
            <a:t>LogSpace Odoo Enterprise ERP Platform Requirements</a:t>
          </a:r>
        </a:p>
      </dgm:t>
    </dgm:pt>
    <dgm:pt modelId="{D1803CC0-F390-8943-A99C-7CEB766A9D7A}" type="parTrans" cxnId="{3793AAED-1A5C-E04A-90BB-0F85E36D97A5}">
      <dgm:prSet/>
      <dgm:spPr/>
      <dgm:t>
        <a:bodyPr/>
        <a:lstStyle/>
        <a:p>
          <a:endParaRPr lang="en-US" sz="2000"/>
        </a:p>
      </dgm:t>
    </dgm:pt>
    <dgm:pt modelId="{DC3DE274-A640-104E-B592-597D45EB7426}" type="sibTrans" cxnId="{3793AAED-1A5C-E04A-90BB-0F85E36D97A5}">
      <dgm:prSet/>
      <dgm:spPr/>
      <dgm:t>
        <a:bodyPr/>
        <a:lstStyle/>
        <a:p>
          <a:endParaRPr lang="en-US" sz="2000"/>
        </a:p>
      </dgm:t>
    </dgm:pt>
    <dgm:pt modelId="{F7DE82AA-4931-0747-9FD9-62925F77D1B9}">
      <dgm:prSet custT="1">
        <dgm:style>
          <a:lnRef idx="2">
            <a:schemeClr val="accent2"/>
          </a:lnRef>
          <a:fillRef idx="1">
            <a:schemeClr val="lt1"/>
          </a:fillRef>
          <a:effectRef idx="0">
            <a:schemeClr val="accent2"/>
          </a:effectRef>
          <a:fontRef idx="minor">
            <a:schemeClr val="dk1"/>
          </a:fontRef>
        </dgm:style>
      </dgm:prSet>
      <dgm:spPr>
        <a:solidFill>
          <a:schemeClr val="accent5">
            <a:lumMod val="20000"/>
            <a:lumOff val="80000"/>
          </a:schemeClr>
        </a:solidFill>
      </dgm:spPr>
      <dgm:t>
        <a:bodyPr/>
        <a:lstStyle/>
        <a:p>
          <a:pPr algn="l"/>
          <a:r>
            <a:rPr lang="en-US" sz="1000" b="0"/>
            <a:t>5.3 Finance and Accounting </a:t>
          </a:r>
        </a:p>
      </dgm:t>
    </dgm:pt>
    <dgm:pt modelId="{6D9907ED-1537-B74C-AFD3-5A8906D9ABEA}" type="parTrans" cxnId="{6240CBF0-D895-224C-8D0A-D0A5C5287795}">
      <dgm:prSet custT="1"/>
      <dgm:spPr/>
      <dgm:t>
        <a:bodyPr/>
        <a:lstStyle/>
        <a:p>
          <a:endParaRPr lang="en-US" sz="700"/>
        </a:p>
      </dgm:t>
    </dgm:pt>
    <dgm:pt modelId="{CCA9A838-2390-CE4B-B231-3304D7A9571A}" type="sibTrans" cxnId="{6240CBF0-D895-224C-8D0A-D0A5C5287795}">
      <dgm:prSet/>
      <dgm:spPr/>
      <dgm:t>
        <a:bodyPr/>
        <a:lstStyle/>
        <a:p>
          <a:endParaRPr lang="en-US" sz="2000"/>
        </a:p>
      </dgm:t>
    </dgm:pt>
    <dgm:pt modelId="{014F888D-3868-2D4D-8D7E-9313BAAC4D46}">
      <dgm:prSet custT="1">
        <dgm:style>
          <a:lnRef idx="2">
            <a:schemeClr val="accent2"/>
          </a:lnRef>
          <a:fillRef idx="1">
            <a:schemeClr val="lt1"/>
          </a:fillRef>
          <a:effectRef idx="0">
            <a:schemeClr val="accent2"/>
          </a:effectRef>
          <a:fontRef idx="minor">
            <a:schemeClr val="dk1"/>
          </a:fontRef>
        </dgm:style>
      </dgm:prSet>
      <dgm:spPr>
        <a:solidFill>
          <a:schemeClr val="accent5">
            <a:lumMod val="20000"/>
            <a:lumOff val="80000"/>
          </a:schemeClr>
        </a:solidFill>
      </dgm:spPr>
      <dgm:t>
        <a:bodyPr/>
        <a:lstStyle/>
        <a:p>
          <a:pPr algn="l"/>
          <a:r>
            <a:rPr lang="en-US" sz="1000" b="0"/>
            <a:t>5.4 User roles and Access control</a:t>
          </a:r>
        </a:p>
      </dgm:t>
    </dgm:pt>
    <dgm:pt modelId="{AAE954CF-39FF-784A-93E4-BBACD8EB6D2E}" type="parTrans" cxnId="{51882DE4-70C4-A246-A77F-34CC2620524B}">
      <dgm:prSet custT="1"/>
      <dgm:spPr/>
      <dgm:t>
        <a:bodyPr/>
        <a:lstStyle/>
        <a:p>
          <a:endParaRPr lang="en-US" sz="700"/>
        </a:p>
      </dgm:t>
    </dgm:pt>
    <dgm:pt modelId="{8048782C-DB0C-0C4A-8A55-42232A57A01B}" type="sibTrans" cxnId="{51882DE4-70C4-A246-A77F-34CC2620524B}">
      <dgm:prSet/>
      <dgm:spPr/>
      <dgm:t>
        <a:bodyPr/>
        <a:lstStyle/>
        <a:p>
          <a:endParaRPr lang="en-US" sz="2000"/>
        </a:p>
      </dgm:t>
    </dgm:pt>
    <dgm:pt modelId="{3965BE64-DBB4-4C4F-95DF-B8B80A2C75D4}">
      <dgm:prSet custT="1">
        <dgm:style>
          <a:lnRef idx="2">
            <a:schemeClr val="accent2"/>
          </a:lnRef>
          <a:fillRef idx="1">
            <a:schemeClr val="lt1"/>
          </a:fillRef>
          <a:effectRef idx="0">
            <a:schemeClr val="accent2"/>
          </a:effectRef>
          <a:fontRef idx="minor">
            <a:schemeClr val="dk1"/>
          </a:fontRef>
        </dgm:style>
      </dgm:prSet>
      <dgm:spPr>
        <a:solidFill>
          <a:schemeClr val="accent5">
            <a:lumMod val="20000"/>
            <a:lumOff val="80000"/>
          </a:schemeClr>
        </a:solidFill>
      </dgm:spPr>
      <dgm:t>
        <a:bodyPr/>
        <a:lstStyle/>
        <a:p>
          <a:pPr algn="l"/>
          <a:r>
            <a:rPr lang="en-US" sz="1000" b="0"/>
            <a:t>5.5 High-level workflow</a:t>
          </a:r>
        </a:p>
      </dgm:t>
    </dgm:pt>
    <dgm:pt modelId="{7809B921-659E-5146-8D2A-F45926313525}" type="parTrans" cxnId="{7FA884CB-296D-EB47-B76F-804D9EF3F542}">
      <dgm:prSet custT="1"/>
      <dgm:spPr/>
      <dgm:t>
        <a:bodyPr/>
        <a:lstStyle/>
        <a:p>
          <a:endParaRPr lang="en-US" sz="700"/>
        </a:p>
      </dgm:t>
    </dgm:pt>
    <dgm:pt modelId="{45F631DF-1507-A948-A93B-057C72B860A5}" type="sibTrans" cxnId="{7FA884CB-296D-EB47-B76F-804D9EF3F542}">
      <dgm:prSet/>
      <dgm:spPr/>
      <dgm:t>
        <a:bodyPr/>
        <a:lstStyle/>
        <a:p>
          <a:endParaRPr lang="en-US" sz="2000"/>
        </a:p>
      </dgm:t>
    </dgm:pt>
    <dgm:pt modelId="{2FEF6AF0-5257-8947-B018-EF09BE7F64BE}">
      <dgm:prSet custT="1">
        <dgm:style>
          <a:lnRef idx="2">
            <a:schemeClr val="accent2"/>
          </a:lnRef>
          <a:fillRef idx="1">
            <a:schemeClr val="lt1"/>
          </a:fillRef>
          <a:effectRef idx="0">
            <a:schemeClr val="accent2"/>
          </a:effectRef>
          <a:fontRef idx="minor">
            <a:schemeClr val="dk1"/>
          </a:fontRef>
        </dgm:style>
      </dgm:prSet>
      <dgm:spPr>
        <a:solidFill>
          <a:schemeClr val="accent5">
            <a:lumMod val="20000"/>
            <a:lumOff val="80000"/>
          </a:schemeClr>
        </a:solidFill>
      </dgm:spPr>
      <dgm:t>
        <a:bodyPr/>
        <a:lstStyle/>
        <a:p>
          <a:pPr algn="l"/>
          <a:r>
            <a:rPr lang="en-US" sz="1000" b="0"/>
            <a:t>5.6 Reports </a:t>
          </a:r>
        </a:p>
      </dgm:t>
    </dgm:pt>
    <dgm:pt modelId="{A07DB2CA-1994-8A45-B449-931D5ACEDB61}" type="parTrans" cxnId="{4C0D408F-A41C-C34C-AE28-7039F9D126E6}">
      <dgm:prSet custT="1"/>
      <dgm:spPr/>
      <dgm:t>
        <a:bodyPr/>
        <a:lstStyle/>
        <a:p>
          <a:endParaRPr lang="en-US" sz="700"/>
        </a:p>
      </dgm:t>
    </dgm:pt>
    <dgm:pt modelId="{8F726BBC-EBCE-3F4F-938E-CEC176ACE036}" type="sibTrans" cxnId="{4C0D408F-A41C-C34C-AE28-7039F9D126E6}">
      <dgm:prSet/>
      <dgm:spPr/>
      <dgm:t>
        <a:bodyPr/>
        <a:lstStyle/>
        <a:p>
          <a:endParaRPr lang="en-US" sz="2000"/>
        </a:p>
      </dgm:t>
    </dgm:pt>
    <dgm:pt modelId="{6B6980E7-09AD-394D-B3D2-0FB51410A488}">
      <dgm:prSet custT="1">
        <dgm:style>
          <a:lnRef idx="2">
            <a:schemeClr val="accent2"/>
          </a:lnRef>
          <a:fillRef idx="1">
            <a:schemeClr val="lt1"/>
          </a:fillRef>
          <a:effectRef idx="0">
            <a:schemeClr val="accent2"/>
          </a:effectRef>
          <a:fontRef idx="minor">
            <a:schemeClr val="dk1"/>
          </a:fontRef>
        </dgm:style>
      </dgm:prSet>
      <dgm:spPr>
        <a:solidFill>
          <a:schemeClr val="accent5">
            <a:lumMod val="20000"/>
            <a:lumOff val="80000"/>
          </a:schemeClr>
        </a:solidFill>
      </dgm:spPr>
      <dgm:t>
        <a:bodyPr/>
        <a:lstStyle/>
        <a:p>
          <a:pPr algn="l"/>
          <a:r>
            <a:rPr lang="en-US" sz="1000" b="0"/>
            <a:t>5.1 General Features</a:t>
          </a:r>
        </a:p>
      </dgm:t>
    </dgm:pt>
    <dgm:pt modelId="{DB2234A8-AE56-694D-8726-2D411C812D6F}" type="parTrans" cxnId="{85471A71-158F-0849-86D0-F16E8872E5AC}">
      <dgm:prSet custT="1"/>
      <dgm:spPr/>
      <dgm:t>
        <a:bodyPr/>
        <a:lstStyle/>
        <a:p>
          <a:endParaRPr lang="en-US" sz="700"/>
        </a:p>
      </dgm:t>
    </dgm:pt>
    <dgm:pt modelId="{6F99AA92-9AC5-8E46-8A10-C201D0A8EFE8}" type="sibTrans" cxnId="{85471A71-158F-0849-86D0-F16E8872E5AC}">
      <dgm:prSet/>
      <dgm:spPr/>
      <dgm:t>
        <a:bodyPr/>
        <a:lstStyle/>
        <a:p>
          <a:endParaRPr lang="en-US" sz="2000"/>
        </a:p>
      </dgm:t>
    </dgm:pt>
    <dgm:pt modelId="{E32739CF-1B1D-DA46-9D46-A4520A193E92}">
      <dgm:prSet custT="1">
        <dgm:style>
          <a:lnRef idx="2">
            <a:schemeClr val="accent2"/>
          </a:lnRef>
          <a:fillRef idx="1">
            <a:schemeClr val="lt1"/>
          </a:fillRef>
          <a:effectRef idx="0">
            <a:schemeClr val="accent2"/>
          </a:effectRef>
          <a:fontRef idx="minor">
            <a:schemeClr val="dk1"/>
          </a:fontRef>
        </dgm:style>
      </dgm:prSet>
      <dgm:spPr>
        <a:solidFill>
          <a:schemeClr val="accent5">
            <a:lumMod val="20000"/>
            <a:lumOff val="80000"/>
          </a:schemeClr>
        </a:solidFill>
      </dgm:spPr>
      <dgm:t>
        <a:bodyPr/>
        <a:lstStyle/>
        <a:p>
          <a:pPr algn="l"/>
          <a:r>
            <a:rPr lang="en-US" sz="1000" b="0"/>
            <a:t>5.2 Functional Requirements</a:t>
          </a:r>
        </a:p>
      </dgm:t>
    </dgm:pt>
    <dgm:pt modelId="{98556015-9624-C84B-9001-F424D65EB1E7}" type="sibTrans" cxnId="{000B8748-6A93-AD41-89D5-826BECFCC562}">
      <dgm:prSet/>
      <dgm:spPr/>
      <dgm:t>
        <a:bodyPr/>
        <a:lstStyle/>
        <a:p>
          <a:endParaRPr lang="en-US"/>
        </a:p>
      </dgm:t>
    </dgm:pt>
    <dgm:pt modelId="{D0C16551-E722-B94F-8C38-362217C462AE}" type="parTrans" cxnId="{000B8748-6A93-AD41-89D5-826BECFCC562}">
      <dgm:prSet/>
      <dgm:spPr/>
      <dgm:t>
        <a:bodyPr/>
        <a:lstStyle/>
        <a:p>
          <a:endParaRPr lang="en-US"/>
        </a:p>
      </dgm:t>
    </dgm:pt>
    <dgm:pt modelId="{0C01AAD1-C628-4E4F-991B-644952DFD886}" type="pres">
      <dgm:prSet presAssocID="{496D01E0-C953-7D45-A199-E82C75F94FDE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264AA4F7-9ADD-1548-9C25-1A5447684C2C}" type="pres">
      <dgm:prSet presAssocID="{B7ABE05E-2B33-E441-AB13-43A458473830}" presName="hierRoot1" presStyleCnt="0">
        <dgm:presLayoutVars>
          <dgm:hierBranch val="init"/>
        </dgm:presLayoutVars>
      </dgm:prSet>
      <dgm:spPr/>
    </dgm:pt>
    <dgm:pt modelId="{630F9108-B2DD-7045-97A6-566BE77D1337}" type="pres">
      <dgm:prSet presAssocID="{B7ABE05E-2B33-E441-AB13-43A458473830}" presName="rootComposite1" presStyleCnt="0"/>
      <dgm:spPr/>
    </dgm:pt>
    <dgm:pt modelId="{C7804C9C-8E82-7D46-9B9C-FC03E10DAC1B}" type="pres">
      <dgm:prSet presAssocID="{B7ABE05E-2B33-E441-AB13-43A458473830}" presName="rootText1" presStyleLbl="node0" presStyleIdx="0" presStyleCnt="1" custScaleX="179158" custScaleY="238963" custLinFactNeighborX="-1526">
        <dgm:presLayoutVars>
          <dgm:chPref val="3"/>
        </dgm:presLayoutVars>
      </dgm:prSet>
      <dgm:spPr/>
    </dgm:pt>
    <dgm:pt modelId="{40AEBA04-3D01-A84F-83CE-61B9163D8790}" type="pres">
      <dgm:prSet presAssocID="{B7ABE05E-2B33-E441-AB13-43A458473830}" presName="rootConnector1" presStyleLbl="node1" presStyleIdx="0" presStyleCnt="0"/>
      <dgm:spPr/>
    </dgm:pt>
    <dgm:pt modelId="{0C8E9DD6-C82D-F349-8910-40EDBBD71E0A}" type="pres">
      <dgm:prSet presAssocID="{B7ABE05E-2B33-E441-AB13-43A458473830}" presName="hierChild2" presStyleCnt="0"/>
      <dgm:spPr/>
    </dgm:pt>
    <dgm:pt modelId="{3690205B-DE2C-4B4F-9916-328C6963514E}" type="pres">
      <dgm:prSet presAssocID="{DB2234A8-AE56-694D-8726-2D411C812D6F}" presName="Name64" presStyleLbl="parChTrans1D2" presStyleIdx="0" presStyleCnt="6"/>
      <dgm:spPr/>
    </dgm:pt>
    <dgm:pt modelId="{850934B9-53AA-694A-8A52-E6AB8DFF6613}" type="pres">
      <dgm:prSet presAssocID="{6B6980E7-09AD-394D-B3D2-0FB51410A488}" presName="hierRoot2" presStyleCnt="0">
        <dgm:presLayoutVars>
          <dgm:hierBranch val="init"/>
        </dgm:presLayoutVars>
      </dgm:prSet>
      <dgm:spPr/>
    </dgm:pt>
    <dgm:pt modelId="{CD0AF982-087B-3E40-9863-016CC674413B}" type="pres">
      <dgm:prSet presAssocID="{6B6980E7-09AD-394D-B3D2-0FB51410A488}" presName="rootComposite" presStyleCnt="0"/>
      <dgm:spPr/>
    </dgm:pt>
    <dgm:pt modelId="{401F55A4-EACF-5D45-BEE9-91A8E4209062}" type="pres">
      <dgm:prSet presAssocID="{6B6980E7-09AD-394D-B3D2-0FB51410A488}" presName="rootText" presStyleLbl="node2" presStyleIdx="0" presStyleCnt="6" custScaleX="230820">
        <dgm:presLayoutVars>
          <dgm:chPref val="3"/>
        </dgm:presLayoutVars>
      </dgm:prSet>
      <dgm:spPr/>
    </dgm:pt>
    <dgm:pt modelId="{94E250C5-C660-4144-BD59-E4A5639A01B1}" type="pres">
      <dgm:prSet presAssocID="{6B6980E7-09AD-394D-B3D2-0FB51410A488}" presName="rootConnector" presStyleLbl="node2" presStyleIdx="0" presStyleCnt="6"/>
      <dgm:spPr/>
    </dgm:pt>
    <dgm:pt modelId="{63122BB6-79D3-CB44-8D4D-5F89B54236A6}" type="pres">
      <dgm:prSet presAssocID="{6B6980E7-09AD-394D-B3D2-0FB51410A488}" presName="hierChild4" presStyleCnt="0"/>
      <dgm:spPr/>
    </dgm:pt>
    <dgm:pt modelId="{2A42AB86-494B-BA42-B2E6-F6DE23273489}" type="pres">
      <dgm:prSet presAssocID="{6B6980E7-09AD-394D-B3D2-0FB51410A488}" presName="hierChild5" presStyleCnt="0"/>
      <dgm:spPr/>
    </dgm:pt>
    <dgm:pt modelId="{27DB12E2-955A-ED42-A7BB-55ECF59E1864}" type="pres">
      <dgm:prSet presAssocID="{D0C16551-E722-B94F-8C38-362217C462AE}" presName="Name64" presStyleLbl="parChTrans1D2" presStyleIdx="1" presStyleCnt="6"/>
      <dgm:spPr/>
    </dgm:pt>
    <dgm:pt modelId="{3570BF9C-0886-7745-8216-C08812A3B5D9}" type="pres">
      <dgm:prSet presAssocID="{E32739CF-1B1D-DA46-9D46-A4520A193E92}" presName="hierRoot2" presStyleCnt="0">
        <dgm:presLayoutVars>
          <dgm:hierBranch val="init"/>
        </dgm:presLayoutVars>
      </dgm:prSet>
      <dgm:spPr/>
    </dgm:pt>
    <dgm:pt modelId="{C1D46D60-B2EB-2D48-A4F5-0033638C73FF}" type="pres">
      <dgm:prSet presAssocID="{E32739CF-1B1D-DA46-9D46-A4520A193E92}" presName="rootComposite" presStyleCnt="0"/>
      <dgm:spPr/>
    </dgm:pt>
    <dgm:pt modelId="{81C4E594-A7F6-6F49-A358-E7705D5FBD6A}" type="pres">
      <dgm:prSet presAssocID="{E32739CF-1B1D-DA46-9D46-A4520A193E92}" presName="rootText" presStyleLbl="node2" presStyleIdx="1" presStyleCnt="6" custScaleX="232749">
        <dgm:presLayoutVars>
          <dgm:chPref val="3"/>
        </dgm:presLayoutVars>
      </dgm:prSet>
      <dgm:spPr/>
    </dgm:pt>
    <dgm:pt modelId="{79082F12-EA69-7B41-927E-05CCF4BD8E8E}" type="pres">
      <dgm:prSet presAssocID="{E32739CF-1B1D-DA46-9D46-A4520A193E92}" presName="rootConnector" presStyleLbl="node2" presStyleIdx="1" presStyleCnt="6"/>
      <dgm:spPr/>
    </dgm:pt>
    <dgm:pt modelId="{A75C2596-FA0E-7C46-AE28-137D204DE8CD}" type="pres">
      <dgm:prSet presAssocID="{E32739CF-1B1D-DA46-9D46-A4520A193E92}" presName="hierChild4" presStyleCnt="0"/>
      <dgm:spPr/>
    </dgm:pt>
    <dgm:pt modelId="{384E7C7F-65AA-C24F-8D5D-A02B625115AD}" type="pres">
      <dgm:prSet presAssocID="{E32739CF-1B1D-DA46-9D46-A4520A193E92}" presName="hierChild5" presStyleCnt="0"/>
      <dgm:spPr/>
    </dgm:pt>
    <dgm:pt modelId="{FB6AFDE7-EFC5-424B-A30B-1202D587FD5F}" type="pres">
      <dgm:prSet presAssocID="{6D9907ED-1537-B74C-AFD3-5A8906D9ABEA}" presName="Name64" presStyleLbl="parChTrans1D2" presStyleIdx="2" presStyleCnt="6"/>
      <dgm:spPr/>
    </dgm:pt>
    <dgm:pt modelId="{AFE26614-A0E3-CC4B-A471-1D8CE7D0A0C2}" type="pres">
      <dgm:prSet presAssocID="{F7DE82AA-4931-0747-9FD9-62925F77D1B9}" presName="hierRoot2" presStyleCnt="0">
        <dgm:presLayoutVars>
          <dgm:hierBranch val="init"/>
        </dgm:presLayoutVars>
      </dgm:prSet>
      <dgm:spPr/>
    </dgm:pt>
    <dgm:pt modelId="{8C7A520F-8F4F-414B-847A-905C5028C57C}" type="pres">
      <dgm:prSet presAssocID="{F7DE82AA-4931-0747-9FD9-62925F77D1B9}" presName="rootComposite" presStyleCnt="0"/>
      <dgm:spPr/>
    </dgm:pt>
    <dgm:pt modelId="{4F383B9A-4EF9-114D-BE71-B99963804B16}" type="pres">
      <dgm:prSet presAssocID="{F7DE82AA-4931-0747-9FD9-62925F77D1B9}" presName="rootText" presStyleLbl="node2" presStyleIdx="2" presStyleCnt="6" custScaleX="232450">
        <dgm:presLayoutVars>
          <dgm:chPref val="3"/>
        </dgm:presLayoutVars>
      </dgm:prSet>
      <dgm:spPr/>
    </dgm:pt>
    <dgm:pt modelId="{D33282B1-D7A0-B845-9BDB-E063E6B64C68}" type="pres">
      <dgm:prSet presAssocID="{F7DE82AA-4931-0747-9FD9-62925F77D1B9}" presName="rootConnector" presStyleLbl="node2" presStyleIdx="2" presStyleCnt="6"/>
      <dgm:spPr/>
    </dgm:pt>
    <dgm:pt modelId="{76C7E54E-2C9D-A545-AEC6-1D5EB671E5FD}" type="pres">
      <dgm:prSet presAssocID="{F7DE82AA-4931-0747-9FD9-62925F77D1B9}" presName="hierChild4" presStyleCnt="0"/>
      <dgm:spPr/>
    </dgm:pt>
    <dgm:pt modelId="{C3F14BAE-E7A9-4F47-9A9F-2289012F25BF}" type="pres">
      <dgm:prSet presAssocID="{F7DE82AA-4931-0747-9FD9-62925F77D1B9}" presName="hierChild5" presStyleCnt="0"/>
      <dgm:spPr/>
    </dgm:pt>
    <dgm:pt modelId="{C1FCDF40-784C-3848-8101-FBFFA4AC1ABB}" type="pres">
      <dgm:prSet presAssocID="{AAE954CF-39FF-784A-93E4-BBACD8EB6D2E}" presName="Name64" presStyleLbl="parChTrans1D2" presStyleIdx="3" presStyleCnt="6"/>
      <dgm:spPr/>
    </dgm:pt>
    <dgm:pt modelId="{32DB2D9D-7ACB-1B40-9663-00B3677D1330}" type="pres">
      <dgm:prSet presAssocID="{014F888D-3868-2D4D-8D7E-9313BAAC4D46}" presName="hierRoot2" presStyleCnt="0">
        <dgm:presLayoutVars>
          <dgm:hierBranch val="init"/>
        </dgm:presLayoutVars>
      </dgm:prSet>
      <dgm:spPr/>
    </dgm:pt>
    <dgm:pt modelId="{47D1AE68-AA41-384A-ACB3-999619D1FE1C}" type="pres">
      <dgm:prSet presAssocID="{014F888D-3868-2D4D-8D7E-9313BAAC4D46}" presName="rootComposite" presStyleCnt="0"/>
      <dgm:spPr/>
    </dgm:pt>
    <dgm:pt modelId="{0BFC5AA5-9365-6948-95D6-DC112DA20975}" type="pres">
      <dgm:prSet presAssocID="{014F888D-3868-2D4D-8D7E-9313BAAC4D46}" presName="rootText" presStyleLbl="node2" presStyleIdx="3" presStyleCnt="6" custScaleX="234828" custLinFactNeighborX="1361">
        <dgm:presLayoutVars>
          <dgm:chPref val="3"/>
        </dgm:presLayoutVars>
      </dgm:prSet>
      <dgm:spPr/>
    </dgm:pt>
    <dgm:pt modelId="{B88FC40A-6878-B745-A6E6-F65E1148DDE7}" type="pres">
      <dgm:prSet presAssocID="{014F888D-3868-2D4D-8D7E-9313BAAC4D46}" presName="rootConnector" presStyleLbl="node2" presStyleIdx="3" presStyleCnt="6"/>
      <dgm:spPr/>
    </dgm:pt>
    <dgm:pt modelId="{CA52286A-5946-B146-84CA-1E801E10278C}" type="pres">
      <dgm:prSet presAssocID="{014F888D-3868-2D4D-8D7E-9313BAAC4D46}" presName="hierChild4" presStyleCnt="0"/>
      <dgm:spPr/>
    </dgm:pt>
    <dgm:pt modelId="{5B4F8C08-29EA-B94A-A7C9-5BA4CEB1A428}" type="pres">
      <dgm:prSet presAssocID="{014F888D-3868-2D4D-8D7E-9313BAAC4D46}" presName="hierChild5" presStyleCnt="0"/>
      <dgm:spPr/>
    </dgm:pt>
    <dgm:pt modelId="{79460151-B16E-B545-8442-E7A41244B148}" type="pres">
      <dgm:prSet presAssocID="{7809B921-659E-5146-8D2A-F45926313525}" presName="Name64" presStyleLbl="parChTrans1D2" presStyleIdx="4" presStyleCnt="6"/>
      <dgm:spPr/>
    </dgm:pt>
    <dgm:pt modelId="{09E5D52A-306F-2C4A-A59D-08449F388C21}" type="pres">
      <dgm:prSet presAssocID="{3965BE64-DBB4-4C4F-95DF-B8B80A2C75D4}" presName="hierRoot2" presStyleCnt="0">
        <dgm:presLayoutVars>
          <dgm:hierBranch val="init"/>
        </dgm:presLayoutVars>
      </dgm:prSet>
      <dgm:spPr/>
    </dgm:pt>
    <dgm:pt modelId="{8F2771E1-9641-FF42-A2C3-9A853F790C0D}" type="pres">
      <dgm:prSet presAssocID="{3965BE64-DBB4-4C4F-95DF-B8B80A2C75D4}" presName="rootComposite" presStyleCnt="0"/>
      <dgm:spPr/>
    </dgm:pt>
    <dgm:pt modelId="{AF7DD14B-A790-5545-929C-A9D89CDC65BB}" type="pres">
      <dgm:prSet presAssocID="{3965BE64-DBB4-4C4F-95DF-B8B80A2C75D4}" presName="rootText" presStyleLbl="node2" presStyleIdx="4" presStyleCnt="6" custScaleX="234816">
        <dgm:presLayoutVars>
          <dgm:chPref val="3"/>
        </dgm:presLayoutVars>
      </dgm:prSet>
      <dgm:spPr/>
    </dgm:pt>
    <dgm:pt modelId="{E9A17097-6F64-2241-A64C-BF6707E5CDE8}" type="pres">
      <dgm:prSet presAssocID="{3965BE64-DBB4-4C4F-95DF-B8B80A2C75D4}" presName="rootConnector" presStyleLbl="node2" presStyleIdx="4" presStyleCnt="6"/>
      <dgm:spPr/>
    </dgm:pt>
    <dgm:pt modelId="{0716B41D-B66C-074D-80DB-48EFF02E8ABD}" type="pres">
      <dgm:prSet presAssocID="{3965BE64-DBB4-4C4F-95DF-B8B80A2C75D4}" presName="hierChild4" presStyleCnt="0"/>
      <dgm:spPr/>
    </dgm:pt>
    <dgm:pt modelId="{96674D2F-3663-2C46-A7E4-13BAFEA45009}" type="pres">
      <dgm:prSet presAssocID="{3965BE64-DBB4-4C4F-95DF-B8B80A2C75D4}" presName="hierChild5" presStyleCnt="0"/>
      <dgm:spPr/>
    </dgm:pt>
    <dgm:pt modelId="{CAECB1E3-5A37-1E4A-BFF9-324563AE00D0}" type="pres">
      <dgm:prSet presAssocID="{A07DB2CA-1994-8A45-B449-931D5ACEDB61}" presName="Name64" presStyleLbl="parChTrans1D2" presStyleIdx="5" presStyleCnt="6"/>
      <dgm:spPr/>
    </dgm:pt>
    <dgm:pt modelId="{CF90E9ED-57EA-4C4B-82BD-01D79764486D}" type="pres">
      <dgm:prSet presAssocID="{2FEF6AF0-5257-8947-B018-EF09BE7F64BE}" presName="hierRoot2" presStyleCnt="0">
        <dgm:presLayoutVars>
          <dgm:hierBranch val="init"/>
        </dgm:presLayoutVars>
      </dgm:prSet>
      <dgm:spPr/>
    </dgm:pt>
    <dgm:pt modelId="{4FED2FA3-1BFE-B148-B193-6D026D2ED7E5}" type="pres">
      <dgm:prSet presAssocID="{2FEF6AF0-5257-8947-B018-EF09BE7F64BE}" presName="rootComposite" presStyleCnt="0"/>
      <dgm:spPr/>
    </dgm:pt>
    <dgm:pt modelId="{3B3BCAE5-F574-254A-843B-B78C4473661B}" type="pres">
      <dgm:prSet presAssocID="{2FEF6AF0-5257-8947-B018-EF09BE7F64BE}" presName="rootText" presStyleLbl="node2" presStyleIdx="5" presStyleCnt="6" custScaleX="234470">
        <dgm:presLayoutVars>
          <dgm:chPref val="3"/>
        </dgm:presLayoutVars>
      </dgm:prSet>
      <dgm:spPr/>
    </dgm:pt>
    <dgm:pt modelId="{21B76780-9A3C-0144-9A9E-756D113D2D78}" type="pres">
      <dgm:prSet presAssocID="{2FEF6AF0-5257-8947-B018-EF09BE7F64BE}" presName="rootConnector" presStyleLbl="node2" presStyleIdx="5" presStyleCnt="6"/>
      <dgm:spPr/>
    </dgm:pt>
    <dgm:pt modelId="{17031A6C-1514-1A4C-957F-95CA4FA53ED0}" type="pres">
      <dgm:prSet presAssocID="{2FEF6AF0-5257-8947-B018-EF09BE7F64BE}" presName="hierChild4" presStyleCnt="0"/>
      <dgm:spPr/>
    </dgm:pt>
    <dgm:pt modelId="{CDF33DB7-57B2-1F42-9001-3395009F4E26}" type="pres">
      <dgm:prSet presAssocID="{2FEF6AF0-5257-8947-B018-EF09BE7F64BE}" presName="hierChild5" presStyleCnt="0"/>
      <dgm:spPr/>
    </dgm:pt>
    <dgm:pt modelId="{F3EFA187-37A8-BF49-B225-ECFB0139E911}" type="pres">
      <dgm:prSet presAssocID="{B7ABE05E-2B33-E441-AB13-43A458473830}" presName="hierChild3" presStyleCnt="0"/>
      <dgm:spPr/>
    </dgm:pt>
  </dgm:ptLst>
  <dgm:cxnLst>
    <dgm:cxn modelId="{CCD8A902-3220-824C-B6C2-91D3AB305FB5}" type="presOf" srcId="{014F888D-3868-2D4D-8D7E-9313BAAC4D46}" destId="{B88FC40A-6878-B745-A6E6-F65E1148DDE7}" srcOrd="1" destOrd="0" presId="urn:microsoft.com/office/officeart/2009/3/layout/HorizontalOrganizationChart"/>
    <dgm:cxn modelId="{D0130C06-331B-934C-B3E4-570CFD74F536}" type="presOf" srcId="{B7ABE05E-2B33-E441-AB13-43A458473830}" destId="{40AEBA04-3D01-A84F-83CE-61B9163D8790}" srcOrd="1" destOrd="0" presId="urn:microsoft.com/office/officeart/2009/3/layout/HorizontalOrganizationChart"/>
    <dgm:cxn modelId="{AFF89F13-E131-2248-8679-C4191C116177}" type="presOf" srcId="{6B6980E7-09AD-394D-B3D2-0FB51410A488}" destId="{401F55A4-EACF-5D45-BEE9-91A8E4209062}" srcOrd="0" destOrd="0" presId="urn:microsoft.com/office/officeart/2009/3/layout/HorizontalOrganizationChart"/>
    <dgm:cxn modelId="{43FBCA18-53FA-8D45-9C5D-71CFFA33BB52}" type="presOf" srcId="{3965BE64-DBB4-4C4F-95DF-B8B80A2C75D4}" destId="{E9A17097-6F64-2241-A64C-BF6707E5CDE8}" srcOrd="1" destOrd="0" presId="urn:microsoft.com/office/officeart/2009/3/layout/HorizontalOrganizationChart"/>
    <dgm:cxn modelId="{99685620-BB33-3247-9827-64D4E859A34A}" type="presOf" srcId="{6B6980E7-09AD-394D-B3D2-0FB51410A488}" destId="{94E250C5-C660-4144-BD59-E4A5639A01B1}" srcOrd="1" destOrd="0" presId="urn:microsoft.com/office/officeart/2009/3/layout/HorizontalOrganizationChart"/>
    <dgm:cxn modelId="{AF6B5C38-71E9-0249-BE24-8E492FA2E6F1}" type="presOf" srcId="{2FEF6AF0-5257-8947-B018-EF09BE7F64BE}" destId="{3B3BCAE5-F574-254A-843B-B78C4473661B}" srcOrd="0" destOrd="0" presId="urn:microsoft.com/office/officeart/2009/3/layout/HorizontalOrganizationChart"/>
    <dgm:cxn modelId="{359D885F-5E0F-E241-A2B6-ED3DC7A1AC8E}" type="presOf" srcId="{3965BE64-DBB4-4C4F-95DF-B8B80A2C75D4}" destId="{AF7DD14B-A790-5545-929C-A9D89CDC65BB}" srcOrd="0" destOrd="0" presId="urn:microsoft.com/office/officeart/2009/3/layout/HorizontalOrganizationChart"/>
    <dgm:cxn modelId="{0A481A41-91B9-694D-B307-C487D5A2F173}" type="presOf" srcId="{F7DE82AA-4931-0747-9FD9-62925F77D1B9}" destId="{D33282B1-D7A0-B845-9BDB-E063E6B64C68}" srcOrd="1" destOrd="0" presId="urn:microsoft.com/office/officeart/2009/3/layout/HorizontalOrganizationChart"/>
    <dgm:cxn modelId="{000B8748-6A93-AD41-89D5-826BECFCC562}" srcId="{B7ABE05E-2B33-E441-AB13-43A458473830}" destId="{E32739CF-1B1D-DA46-9D46-A4520A193E92}" srcOrd="1" destOrd="0" parTransId="{D0C16551-E722-B94F-8C38-362217C462AE}" sibTransId="{98556015-9624-C84B-9001-F424D65EB1E7}"/>
    <dgm:cxn modelId="{85471A71-158F-0849-86D0-F16E8872E5AC}" srcId="{B7ABE05E-2B33-E441-AB13-43A458473830}" destId="{6B6980E7-09AD-394D-B3D2-0FB51410A488}" srcOrd="0" destOrd="0" parTransId="{DB2234A8-AE56-694D-8726-2D411C812D6F}" sibTransId="{6F99AA92-9AC5-8E46-8A10-C201D0A8EFE8}"/>
    <dgm:cxn modelId="{E29D797C-B46D-BE41-8EC9-45C9267398C3}" type="presOf" srcId="{DB2234A8-AE56-694D-8726-2D411C812D6F}" destId="{3690205B-DE2C-4B4F-9916-328C6963514E}" srcOrd="0" destOrd="0" presId="urn:microsoft.com/office/officeart/2009/3/layout/HorizontalOrganizationChart"/>
    <dgm:cxn modelId="{6C333384-A483-EB4E-AEF4-12069B918B61}" type="presOf" srcId="{014F888D-3868-2D4D-8D7E-9313BAAC4D46}" destId="{0BFC5AA5-9365-6948-95D6-DC112DA20975}" srcOrd="0" destOrd="0" presId="urn:microsoft.com/office/officeart/2009/3/layout/HorizontalOrganizationChart"/>
    <dgm:cxn modelId="{90472285-A39F-7847-B366-40529D86E799}" type="presOf" srcId="{2FEF6AF0-5257-8947-B018-EF09BE7F64BE}" destId="{21B76780-9A3C-0144-9A9E-756D113D2D78}" srcOrd="1" destOrd="0" presId="urn:microsoft.com/office/officeart/2009/3/layout/HorizontalOrganizationChart"/>
    <dgm:cxn modelId="{6AD0FD8E-6A80-204D-B0D1-207E924B00AA}" type="presOf" srcId="{D0C16551-E722-B94F-8C38-362217C462AE}" destId="{27DB12E2-955A-ED42-A7BB-55ECF59E1864}" srcOrd="0" destOrd="0" presId="urn:microsoft.com/office/officeart/2009/3/layout/HorizontalOrganizationChart"/>
    <dgm:cxn modelId="{9775338F-74FE-CF4F-A4E3-B57986D36AE9}" type="presOf" srcId="{AAE954CF-39FF-784A-93E4-BBACD8EB6D2E}" destId="{C1FCDF40-784C-3848-8101-FBFFA4AC1ABB}" srcOrd="0" destOrd="0" presId="urn:microsoft.com/office/officeart/2009/3/layout/HorizontalOrganizationChart"/>
    <dgm:cxn modelId="{4C0D408F-A41C-C34C-AE28-7039F9D126E6}" srcId="{B7ABE05E-2B33-E441-AB13-43A458473830}" destId="{2FEF6AF0-5257-8947-B018-EF09BE7F64BE}" srcOrd="5" destOrd="0" parTransId="{A07DB2CA-1994-8A45-B449-931D5ACEDB61}" sibTransId="{8F726BBC-EBCE-3F4F-938E-CEC176ACE036}"/>
    <dgm:cxn modelId="{C197FF98-6901-2E40-AB7E-257B0B7F98B7}" type="presOf" srcId="{496D01E0-C953-7D45-A199-E82C75F94FDE}" destId="{0C01AAD1-C628-4E4F-991B-644952DFD886}" srcOrd="0" destOrd="0" presId="urn:microsoft.com/office/officeart/2009/3/layout/HorizontalOrganizationChart"/>
    <dgm:cxn modelId="{5D08F099-EC98-7740-BED2-A6E8E0287C32}" type="presOf" srcId="{7809B921-659E-5146-8D2A-F45926313525}" destId="{79460151-B16E-B545-8442-E7A41244B148}" srcOrd="0" destOrd="0" presId="urn:microsoft.com/office/officeart/2009/3/layout/HorizontalOrganizationChart"/>
    <dgm:cxn modelId="{3AC1D9BC-3EDF-3D47-B004-D0F02E32DC15}" type="presOf" srcId="{F7DE82AA-4931-0747-9FD9-62925F77D1B9}" destId="{4F383B9A-4EF9-114D-BE71-B99963804B16}" srcOrd="0" destOrd="0" presId="urn:microsoft.com/office/officeart/2009/3/layout/HorizontalOrganizationChart"/>
    <dgm:cxn modelId="{7FA884CB-296D-EB47-B76F-804D9EF3F542}" srcId="{B7ABE05E-2B33-E441-AB13-43A458473830}" destId="{3965BE64-DBB4-4C4F-95DF-B8B80A2C75D4}" srcOrd="4" destOrd="0" parTransId="{7809B921-659E-5146-8D2A-F45926313525}" sibTransId="{45F631DF-1507-A948-A93B-057C72B860A5}"/>
    <dgm:cxn modelId="{C7955FD8-2676-6F4E-9CA8-6E9DE8DAAF09}" type="presOf" srcId="{A07DB2CA-1994-8A45-B449-931D5ACEDB61}" destId="{CAECB1E3-5A37-1E4A-BFF9-324563AE00D0}" srcOrd="0" destOrd="0" presId="urn:microsoft.com/office/officeart/2009/3/layout/HorizontalOrganizationChart"/>
    <dgm:cxn modelId="{B31AEEE2-3CD6-2A45-9DCF-843C10B334AF}" type="presOf" srcId="{6D9907ED-1537-B74C-AFD3-5A8906D9ABEA}" destId="{FB6AFDE7-EFC5-424B-A30B-1202D587FD5F}" srcOrd="0" destOrd="0" presId="urn:microsoft.com/office/officeart/2009/3/layout/HorizontalOrganizationChart"/>
    <dgm:cxn modelId="{51882DE4-70C4-A246-A77F-34CC2620524B}" srcId="{B7ABE05E-2B33-E441-AB13-43A458473830}" destId="{014F888D-3868-2D4D-8D7E-9313BAAC4D46}" srcOrd="3" destOrd="0" parTransId="{AAE954CF-39FF-784A-93E4-BBACD8EB6D2E}" sibTransId="{8048782C-DB0C-0C4A-8A55-42232A57A01B}"/>
    <dgm:cxn modelId="{301130EB-AE26-4B4F-9EE6-B1222F8DA29B}" type="presOf" srcId="{E32739CF-1B1D-DA46-9D46-A4520A193E92}" destId="{79082F12-EA69-7B41-927E-05CCF4BD8E8E}" srcOrd="1" destOrd="0" presId="urn:microsoft.com/office/officeart/2009/3/layout/HorizontalOrganizationChart"/>
    <dgm:cxn modelId="{3793AAED-1A5C-E04A-90BB-0F85E36D97A5}" srcId="{496D01E0-C953-7D45-A199-E82C75F94FDE}" destId="{B7ABE05E-2B33-E441-AB13-43A458473830}" srcOrd="0" destOrd="0" parTransId="{D1803CC0-F390-8943-A99C-7CEB766A9D7A}" sibTransId="{DC3DE274-A640-104E-B592-597D45EB7426}"/>
    <dgm:cxn modelId="{7DCD0BEE-1E42-374B-B837-DB3B8023D7FC}" type="presOf" srcId="{E32739CF-1B1D-DA46-9D46-A4520A193E92}" destId="{81C4E594-A7F6-6F49-A358-E7705D5FBD6A}" srcOrd="0" destOrd="0" presId="urn:microsoft.com/office/officeart/2009/3/layout/HorizontalOrganizationChart"/>
    <dgm:cxn modelId="{B5359AEF-77C6-CF43-864B-C96709D0F417}" type="presOf" srcId="{B7ABE05E-2B33-E441-AB13-43A458473830}" destId="{C7804C9C-8E82-7D46-9B9C-FC03E10DAC1B}" srcOrd="0" destOrd="0" presId="urn:microsoft.com/office/officeart/2009/3/layout/HorizontalOrganizationChart"/>
    <dgm:cxn modelId="{6240CBF0-D895-224C-8D0A-D0A5C5287795}" srcId="{B7ABE05E-2B33-E441-AB13-43A458473830}" destId="{F7DE82AA-4931-0747-9FD9-62925F77D1B9}" srcOrd="2" destOrd="0" parTransId="{6D9907ED-1537-B74C-AFD3-5A8906D9ABEA}" sibTransId="{CCA9A838-2390-CE4B-B231-3304D7A9571A}"/>
    <dgm:cxn modelId="{4CAB9DB0-5490-6D44-951B-FBB6838C8946}" type="presParOf" srcId="{0C01AAD1-C628-4E4F-991B-644952DFD886}" destId="{264AA4F7-9ADD-1548-9C25-1A5447684C2C}" srcOrd="0" destOrd="0" presId="urn:microsoft.com/office/officeart/2009/3/layout/HorizontalOrganizationChart"/>
    <dgm:cxn modelId="{5A4ECDB5-7560-534B-8B44-1D71EFCCBFD1}" type="presParOf" srcId="{264AA4F7-9ADD-1548-9C25-1A5447684C2C}" destId="{630F9108-B2DD-7045-97A6-566BE77D1337}" srcOrd="0" destOrd="0" presId="urn:microsoft.com/office/officeart/2009/3/layout/HorizontalOrganizationChart"/>
    <dgm:cxn modelId="{80D81F84-F71A-B645-A2DD-49A09B354C51}" type="presParOf" srcId="{630F9108-B2DD-7045-97A6-566BE77D1337}" destId="{C7804C9C-8E82-7D46-9B9C-FC03E10DAC1B}" srcOrd="0" destOrd="0" presId="urn:microsoft.com/office/officeart/2009/3/layout/HorizontalOrganizationChart"/>
    <dgm:cxn modelId="{9BC1B05C-0522-CA4C-9739-67A48246AE6A}" type="presParOf" srcId="{630F9108-B2DD-7045-97A6-566BE77D1337}" destId="{40AEBA04-3D01-A84F-83CE-61B9163D8790}" srcOrd="1" destOrd="0" presId="urn:microsoft.com/office/officeart/2009/3/layout/HorizontalOrganizationChart"/>
    <dgm:cxn modelId="{AC311C5B-F404-1049-BA4D-A82F97D87D6B}" type="presParOf" srcId="{264AA4F7-9ADD-1548-9C25-1A5447684C2C}" destId="{0C8E9DD6-C82D-F349-8910-40EDBBD71E0A}" srcOrd="1" destOrd="0" presId="urn:microsoft.com/office/officeart/2009/3/layout/HorizontalOrganizationChart"/>
    <dgm:cxn modelId="{D387899F-4330-C24A-A9F2-E5BBE6D8A439}" type="presParOf" srcId="{0C8E9DD6-C82D-F349-8910-40EDBBD71E0A}" destId="{3690205B-DE2C-4B4F-9916-328C6963514E}" srcOrd="0" destOrd="0" presId="urn:microsoft.com/office/officeart/2009/3/layout/HorizontalOrganizationChart"/>
    <dgm:cxn modelId="{74C40271-5AF9-FF4F-B8C9-057D0C2A6D73}" type="presParOf" srcId="{0C8E9DD6-C82D-F349-8910-40EDBBD71E0A}" destId="{850934B9-53AA-694A-8A52-E6AB8DFF6613}" srcOrd="1" destOrd="0" presId="urn:microsoft.com/office/officeart/2009/3/layout/HorizontalOrganizationChart"/>
    <dgm:cxn modelId="{62546B2C-38DC-9A46-8FFF-89B25C84BD2A}" type="presParOf" srcId="{850934B9-53AA-694A-8A52-E6AB8DFF6613}" destId="{CD0AF982-087B-3E40-9863-016CC674413B}" srcOrd="0" destOrd="0" presId="urn:microsoft.com/office/officeart/2009/3/layout/HorizontalOrganizationChart"/>
    <dgm:cxn modelId="{570950F2-1EC0-A74C-A12E-138E49DF308E}" type="presParOf" srcId="{CD0AF982-087B-3E40-9863-016CC674413B}" destId="{401F55A4-EACF-5D45-BEE9-91A8E4209062}" srcOrd="0" destOrd="0" presId="urn:microsoft.com/office/officeart/2009/3/layout/HorizontalOrganizationChart"/>
    <dgm:cxn modelId="{7BA45FA1-76C3-C94E-A415-615667168053}" type="presParOf" srcId="{CD0AF982-087B-3E40-9863-016CC674413B}" destId="{94E250C5-C660-4144-BD59-E4A5639A01B1}" srcOrd="1" destOrd="0" presId="urn:microsoft.com/office/officeart/2009/3/layout/HorizontalOrganizationChart"/>
    <dgm:cxn modelId="{DF453DE4-0F0D-5641-9952-808A54DB56E5}" type="presParOf" srcId="{850934B9-53AA-694A-8A52-E6AB8DFF6613}" destId="{63122BB6-79D3-CB44-8D4D-5F89B54236A6}" srcOrd="1" destOrd="0" presId="urn:microsoft.com/office/officeart/2009/3/layout/HorizontalOrganizationChart"/>
    <dgm:cxn modelId="{4B133DED-D0CB-644F-8F34-6F5CC258A759}" type="presParOf" srcId="{850934B9-53AA-694A-8A52-E6AB8DFF6613}" destId="{2A42AB86-494B-BA42-B2E6-F6DE23273489}" srcOrd="2" destOrd="0" presId="urn:microsoft.com/office/officeart/2009/3/layout/HorizontalOrganizationChart"/>
    <dgm:cxn modelId="{EA51A46D-D4D7-A44C-B4F0-FE1B1BBB64B8}" type="presParOf" srcId="{0C8E9DD6-C82D-F349-8910-40EDBBD71E0A}" destId="{27DB12E2-955A-ED42-A7BB-55ECF59E1864}" srcOrd="2" destOrd="0" presId="urn:microsoft.com/office/officeart/2009/3/layout/HorizontalOrganizationChart"/>
    <dgm:cxn modelId="{15DAF56E-FAC6-684E-936D-0198F26BE2A0}" type="presParOf" srcId="{0C8E9DD6-C82D-F349-8910-40EDBBD71E0A}" destId="{3570BF9C-0886-7745-8216-C08812A3B5D9}" srcOrd="3" destOrd="0" presId="urn:microsoft.com/office/officeart/2009/3/layout/HorizontalOrganizationChart"/>
    <dgm:cxn modelId="{2F817B7B-6CED-E547-8B5C-D42ED384CCFB}" type="presParOf" srcId="{3570BF9C-0886-7745-8216-C08812A3B5D9}" destId="{C1D46D60-B2EB-2D48-A4F5-0033638C73FF}" srcOrd="0" destOrd="0" presId="urn:microsoft.com/office/officeart/2009/3/layout/HorizontalOrganizationChart"/>
    <dgm:cxn modelId="{3B93096B-E28B-4C48-865E-A614AE180CEE}" type="presParOf" srcId="{C1D46D60-B2EB-2D48-A4F5-0033638C73FF}" destId="{81C4E594-A7F6-6F49-A358-E7705D5FBD6A}" srcOrd="0" destOrd="0" presId="urn:microsoft.com/office/officeart/2009/3/layout/HorizontalOrganizationChart"/>
    <dgm:cxn modelId="{0DFE4B51-5199-7543-8DF5-61FE45483C2D}" type="presParOf" srcId="{C1D46D60-B2EB-2D48-A4F5-0033638C73FF}" destId="{79082F12-EA69-7B41-927E-05CCF4BD8E8E}" srcOrd="1" destOrd="0" presId="urn:microsoft.com/office/officeart/2009/3/layout/HorizontalOrganizationChart"/>
    <dgm:cxn modelId="{442AA36E-CBDD-424D-B81D-D0099862D1F5}" type="presParOf" srcId="{3570BF9C-0886-7745-8216-C08812A3B5D9}" destId="{A75C2596-FA0E-7C46-AE28-137D204DE8CD}" srcOrd="1" destOrd="0" presId="urn:microsoft.com/office/officeart/2009/3/layout/HorizontalOrganizationChart"/>
    <dgm:cxn modelId="{67A3D64A-8859-6B46-9430-D0BB3445C284}" type="presParOf" srcId="{3570BF9C-0886-7745-8216-C08812A3B5D9}" destId="{384E7C7F-65AA-C24F-8D5D-A02B625115AD}" srcOrd="2" destOrd="0" presId="urn:microsoft.com/office/officeart/2009/3/layout/HorizontalOrganizationChart"/>
    <dgm:cxn modelId="{B3A9645F-FDC8-114E-990E-695D8CE675A1}" type="presParOf" srcId="{0C8E9DD6-C82D-F349-8910-40EDBBD71E0A}" destId="{FB6AFDE7-EFC5-424B-A30B-1202D587FD5F}" srcOrd="4" destOrd="0" presId="urn:microsoft.com/office/officeart/2009/3/layout/HorizontalOrganizationChart"/>
    <dgm:cxn modelId="{BAF3B5B4-EC1E-FC49-BDAA-1D61217A6D56}" type="presParOf" srcId="{0C8E9DD6-C82D-F349-8910-40EDBBD71E0A}" destId="{AFE26614-A0E3-CC4B-A471-1D8CE7D0A0C2}" srcOrd="5" destOrd="0" presId="urn:microsoft.com/office/officeart/2009/3/layout/HorizontalOrganizationChart"/>
    <dgm:cxn modelId="{96D25C99-C2B0-E54E-9706-5F7E87E0D408}" type="presParOf" srcId="{AFE26614-A0E3-CC4B-A471-1D8CE7D0A0C2}" destId="{8C7A520F-8F4F-414B-847A-905C5028C57C}" srcOrd="0" destOrd="0" presId="urn:microsoft.com/office/officeart/2009/3/layout/HorizontalOrganizationChart"/>
    <dgm:cxn modelId="{B02C2A9F-3E75-BA4B-B48E-081DC13AEA5D}" type="presParOf" srcId="{8C7A520F-8F4F-414B-847A-905C5028C57C}" destId="{4F383B9A-4EF9-114D-BE71-B99963804B16}" srcOrd="0" destOrd="0" presId="urn:microsoft.com/office/officeart/2009/3/layout/HorizontalOrganizationChart"/>
    <dgm:cxn modelId="{CBF1A58E-017F-E147-A727-68A131797FC0}" type="presParOf" srcId="{8C7A520F-8F4F-414B-847A-905C5028C57C}" destId="{D33282B1-D7A0-B845-9BDB-E063E6B64C68}" srcOrd="1" destOrd="0" presId="urn:microsoft.com/office/officeart/2009/3/layout/HorizontalOrganizationChart"/>
    <dgm:cxn modelId="{E50ED300-986B-2042-8968-EDD7776494A0}" type="presParOf" srcId="{AFE26614-A0E3-CC4B-A471-1D8CE7D0A0C2}" destId="{76C7E54E-2C9D-A545-AEC6-1D5EB671E5FD}" srcOrd="1" destOrd="0" presId="urn:microsoft.com/office/officeart/2009/3/layout/HorizontalOrganizationChart"/>
    <dgm:cxn modelId="{0FC6E317-AD08-4A48-8EB4-B30C1A3F714A}" type="presParOf" srcId="{AFE26614-A0E3-CC4B-A471-1D8CE7D0A0C2}" destId="{C3F14BAE-E7A9-4F47-9A9F-2289012F25BF}" srcOrd="2" destOrd="0" presId="urn:microsoft.com/office/officeart/2009/3/layout/HorizontalOrganizationChart"/>
    <dgm:cxn modelId="{2910728A-DC6D-F840-83D2-2BB1E56DED58}" type="presParOf" srcId="{0C8E9DD6-C82D-F349-8910-40EDBBD71E0A}" destId="{C1FCDF40-784C-3848-8101-FBFFA4AC1ABB}" srcOrd="6" destOrd="0" presId="urn:microsoft.com/office/officeart/2009/3/layout/HorizontalOrganizationChart"/>
    <dgm:cxn modelId="{9075BC07-90E8-754D-8DD3-F9A35FC05857}" type="presParOf" srcId="{0C8E9DD6-C82D-F349-8910-40EDBBD71E0A}" destId="{32DB2D9D-7ACB-1B40-9663-00B3677D1330}" srcOrd="7" destOrd="0" presId="urn:microsoft.com/office/officeart/2009/3/layout/HorizontalOrganizationChart"/>
    <dgm:cxn modelId="{7EA1255E-BC9A-B341-807C-7C0C4E1677F7}" type="presParOf" srcId="{32DB2D9D-7ACB-1B40-9663-00B3677D1330}" destId="{47D1AE68-AA41-384A-ACB3-999619D1FE1C}" srcOrd="0" destOrd="0" presId="urn:microsoft.com/office/officeart/2009/3/layout/HorizontalOrganizationChart"/>
    <dgm:cxn modelId="{04CD3136-3A3D-304A-99E5-C5F4757155D9}" type="presParOf" srcId="{47D1AE68-AA41-384A-ACB3-999619D1FE1C}" destId="{0BFC5AA5-9365-6948-95D6-DC112DA20975}" srcOrd="0" destOrd="0" presId="urn:microsoft.com/office/officeart/2009/3/layout/HorizontalOrganizationChart"/>
    <dgm:cxn modelId="{9E229A2B-C915-A74F-A969-6B9352939C52}" type="presParOf" srcId="{47D1AE68-AA41-384A-ACB3-999619D1FE1C}" destId="{B88FC40A-6878-B745-A6E6-F65E1148DDE7}" srcOrd="1" destOrd="0" presId="urn:microsoft.com/office/officeart/2009/3/layout/HorizontalOrganizationChart"/>
    <dgm:cxn modelId="{A419D947-031C-AF49-984B-A3D45B776285}" type="presParOf" srcId="{32DB2D9D-7ACB-1B40-9663-00B3677D1330}" destId="{CA52286A-5946-B146-84CA-1E801E10278C}" srcOrd="1" destOrd="0" presId="urn:microsoft.com/office/officeart/2009/3/layout/HorizontalOrganizationChart"/>
    <dgm:cxn modelId="{BBF7C848-7D6A-FB43-A07F-CBF7BB03526D}" type="presParOf" srcId="{32DB2D9D-7ACB-1B40-9663-00B3677D1330}" destId="{5B4F8C08-29EA-B94A-A7C9-5BA4CEB1A428}" srcOrd="2" destOrd="0" presId="urn:microsoft.com/office/officeart/2009/3/layout/HorizontalOrganizationChart"/>
    <dgm:cxn modelId="{15A7935A-3E8E-7948-9168-B4171D08537A}" type="presParOf" srcId="{0C8E9DD6-C82D-F349-8910-40EDBBD71E0A}" destId="{79460151-B16E-B545-8442-E7A41244B148}" srcOrd="8" destOrd="0" presId="urn:microsoft.com/office/officeart/2009/3/layout/HorizontalOrganizationChart"/>
    <dgm:cxn modelId="{DFC95E64-01A0-124D-AF32-36A999B4AD5D}" type="presParOf" srcId="{0C8E9DD6-C82D-F349-8910-40EDBBD71E0A}" destId="{09E5D52A-306F-2C4A-A59D-08449F388C21}" srcOrd="9" destOrd="0" presId="urn:microsoft.com/office/officeart/2009/3/layout/HorizontalOrganizationChart"/>
    <dgm:cxn modelId="{77AD764E-439A-F745-90B0-F9FDDE362221}" type="presParOf" srcId="{09E5D52A-306F-2C4A-A59D-08449F388C21}" destId="{8F2771E1-9641-FF42-A2C3-9A853F790C0D}" srcOrd="0" destOrd="0" presId="urn:microsoft.com/office/officeart/2009/3/layout/HorizontalOrganizationChart"/>
    <dgm:cxn modelId="{760B2CDB-992C-E741-8874-BBFFED836F75}" type="presParOf" srcId="{8F2771E1-9641-FF42-A2C3-9A853F790C0D}" destId="{AF7DD14B-A790-5545-929C-A9D89CDC65BB}" srcOrd="0" destOrd="0" presId="urn:microsoft.com/office/officeart/2009/3/layout/HorizontalOrganizationChart"/>
    <dgm:cxn modelId="{E7155F31-282F-2840-97AD-80D5327CC659}" type="presParOf" srcId="{8F2771E1-9641-FF42-A2C3-9A853F790C0D}" destId="{E9A17097-6F64-2241-A64C-BF6707E5CDE8}" srcOrd="1" destOrd="0" presId="urn:microsoft.com/office/officeart/2009/3/layout/HorizontalOrganizationChart"/>
    <dgm:cxn modelId="{BE22F39D-9F0C-5C42-894B-8648F39C2EDD}" type="presParOf" srcId="{09E5D52A-306F-2C4A-A59D-08449F388C21}" destId="{0716B41D-B66C-074D-80DB-48EFF02E8ABD}" srcOrd="1" destOrd="0" presId="urn:microsoft.com/office/officeart/2009/3/layout/HorizontalOrganizationChart"/>
    <dgm:cxn modelId="{2F9BCA20-3F3C-CD42-AB87-8D504DD78E93}" type="presParOf" srcId="{09E5D52A-306F-2C4A-A59D-08449F388C21}" destId="{96674D2F-3663-2C46-A7E4-13BAFEA45009}" srcOrd="2" destOrd="0" presId="urn:microsoft.com/office/officeart/2009/3/layout/HorizontalOrganizationChart"/>
    <dgm:cxn modelId="{674DE828-F8D3-474C-874A-FD80769B7A9D}" type="presParOf" srcId="{0C8E9DD6-C82D-F349-8910-40EDBBD71E0A}" destId="{CAECB1E3-5A37-1E4A-BFF9-324563AE00D0}" srcOrd="10" destOrd="0" presId="urn:microsoft.com/office/officeart/2009/3/layout/HorizontalOrganizationChart"/>
    <dgm:cxn modelId="{37F4278E-96A0-4B44-8ED4-AF84D918CBE4}" type="presParOf" srcId="{0C8E9DD6-C82D-F349-8910-40EDBBD71E0A}" destId="{CF90E9ED-57EA-4C4B-82BD-01D79764486D}" srcOrd="11" destOrd="0" presId="urn:microsoft.com/office/officeart/2009/3/layout/HorizontalOrganizationChart"/>
    <dgm:cxn modelId="{12E51625-A7B8-5247-8929-35C7E9AB3A38}" type="presParOf" srcId="{CF90E9ED-57EA-4C4B-82BD-01D79764486D}" destId="{4FED2FA3-1BFE-B148-B193-6D026D2ED7E5}" srcOrd="0" destOrd="0" presId="urn:microsoft.com/office/officeart/2009/3/layout/HorizontalOrganizationChart"/>
    <dgm:cxn modelId="{1147B39B-C60C-AF4C-B64B-05CB8A0AD219}" type="presParOf" srcId="{4FED2FA3-1BFE-B148-B193-6D026D2ED7E5}" destId="{3B3BCAE5-F574-254A-843B-B78C4473661B}" srcOrd="0" destOrd="0" presId="urn:microsoft.com/office/officeart/2009/3/layout/HorizontalOrganizationChart"/>
    <dgm:cxn modelId="{4BFC33CB-6C57-F94C-8431-3F3EAC898434}" type="presParOf" srcId="{4FED2FA3-1BFE-B148-B193-6D026D2ED7E5}" destId="{21B76780-9A3C-0144-9A9E-756D113D2D78}" srcOrd="1" destOrd="0" presId="urn:microsoft.com/office/officeart/2009/3/layout/HorizontalOrganizationChart"/>
    <dgm:cxn modelId="{A63B34B3-A193-474E-8F9B-126B3D784050}" type="presParOf" srcId="{CF90E9ED-57EA-4C4B-82BD-01D79764486D}" destId="{17031A6C-1514-1A4C-957F-95CA4FA53ED0}" srcOrd="1" destOrd="0" presId="urn:microsoft.com/office/officeart/2009/3/layout/HorizontalOrganizationChart"/>
    <dgm:cxn modelId="{5FE543BE-C486-C749-BE19-41ED18688FF0}" type="presParOf" srcId="{CF90E9ED-57EA-4C4B-82BD-01D79764486D}" destId="{CDF33DB7-57B2-1F42-9001-3395009F4E26}" srcOrd="2" destOrd="0" presId="urn:microsoft.com/office/officeart/2009/3/layout/HorizontalOrganizationChart"/>
    <dgm:cxn modelId="{D2A957C5-3C7C-B54D-AA06-85B0D9D8CB4E}" type="presParOf" srcId="{264AA4F7-9ADD-1548-9C25-1A5447684C2C}" destId="{F3EFA187-37A8-BF49-B225-ECFB0139E911}" srcOrd="2" destOrd="0" presId="urn:microsoft.com/office/officeart/2009/3/layout/HorizontalOrganizationChart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FDD8F90A-574D-EA44-8AF4-E052A3F8F963}" type="doc">
      <dgm:prSet loTypeId="urn:microsoft.com/office/officeart/2005/8/layout/radial5" loCatId="" qsTypeId="urn:microsoft.com/office/officeart/2005/8/quickstyle/simple1" qsCatId="simple" csTypeId="urn:microsoft.com/office/officeart/2005/8/colors/accent1_1" csCatId="accent1" phldr="1"/>
      <dgm:spPr/>
      <dgm:t>
        <a:bodyPr/>
        <a:lstStyle/>
        <a:p>
          <a:endParaRPr lang="en-US"/>
        </a:p>
      </dgm:t>
    </dgm:pt>
    <dgm:pt modelId="{44CFBA9A-A469-2F4A-B596-1743A43769D2}">
      <dgm:prSet phldrT="[Text]"/>
      <dgm:spPr/>
      <dgm:t>
        <a:bodyPr/>
        <a:lstStyle/>
        <a:p>
          <a:pPr algn="ctr"/>
          <a:r>
            <a:rPr lang="en-US"/>
            <a:t>LogSpace Platform</a:t>
          </a:r>
        </a:p>
      </dgm:t>
    </dgm:pt>
    <dgm:pt modelId="{B0A3B2E3-95D7-684B-B36C-56FD13433D8F}" type="parTrans" cxnId="{94B9A972-ACDD-8742-A10A-26C1366CC8E6}">
      <dgm:prSet/>
      <dgm:spPr/>
      <dgm:t>
        <a:bodyPr/>
        <a:lstStyle/>
        <a:p>
          <a:pPr algn="ctr"/>
          <a:endParaRPr lang="en-US"/>
        </a:p>
      </dgm:t>
    </dgm:pt>
    <dgm:pt modelId="{D67A000A-3138-694C-9353-43A8E9316156}" type="sibTrans" cxnId="{94B9A972-ACDD-8742-A10A-26C1366CC8E6}">
      <dgm:prSet/>
      <dgm:spPr/>
      <dgm:t>
        <a:bodyPr/>
        <a:lstStyle/>
        <a:p>
          <a:pPr algn="ctr"/>
          <a:endParaRPr lang="en-US"/>
        </a:p>
      </dgm:t>
    </dgm:pt>
    <dgm:pt modelId="{059657BD-8D7A-C347-86AC-ECEC2B2E681A}">
      <dgm:prSet phldrT="[Text]"/>
      <dgm:spPr/>
      <dgm:t>
        <a:bodyPr/>
        <a:lstStyle/>
        <a:p>
          <a:pPr algn="ctr"/>
          <a:r>
            <a:rPr lang="en-US"/>
            <a:t>Adminstration</a:t>
          </a:r>
        </a:p>
      </dgm:t>
    </dgm:pt>
    <dgm:pt modelId="{38A2CEA9-B8A8-7642-9925-841CFD368773}" type="parTrans" cxnId="{8F68795B-7C61-1D4B-A584-D76D68434933}">
      <dgm:prSet/>
      <dgm:spPr/>
      <dgm:t>
        <a:bodyPr/>
        <a:lstStyle/>
        <a:p>
          <a:pPr algn="ctr"/>
          <a:endParaRPr lang="en-US"/>
        </a:p>
      </dgm:t>
    </dgm:pt>
    <dgm:pt modelId="{85CCD298-C6F4-6F4D-A001-FC75589B4438}" type="sibTrans" cxnId="{8F68795B-7C61-1D4B-A584-D76D68434933}">
      <dgm:prSet/>
      <dgm:spPr/>
      <dgm:t>
        <a:bodyPr/>
        <a:lstStyle/>
        <a:p>
          <a:pPr algn="ctr"/>
          <a:endParaRPr lang="en-US"/>
        </a:p>
      </dgm:t>
    </dgm:pt>
    <dgm:pt modelId="{A11C639C-6989-9C4C-903C-71573C39DAA7}">
      <dgm:prSet phldrT="[Text]"/>
      <dgm:spPr/>
      <dgm:t>
        <a:bodyPr/>
        <a:lstStyle/>
        <a:p>
          <a:pPr algn="ctr"/>
          <a:r>
            <a:rPr lang="en-US"/>
            <a:t>Guest (Customer)</a:t>
          </a:r>
        </a:p>
      </dgm:t>
    </dgm:pt>
    <dgm:pt modelId="{4EE1D838-3905-2444-B82B-E686507BB711}" type="parTrans" cxnId="{3B1C3C20-8DF4-454E-B713-7E61D78470E3}">
      <dgm:prSet/>
      <dgm:spPr/>
      <dgm:t>
        <a:bodyPr/>
        <a:lstStyle/>
        <a:p>
          <a:pPr algn="ctr"/>
          <a:endParaRPr lang="en-US"/>
        </a:p>
      </dgm:t>
    </dgm:pt>
    <dgm:pt modelId="{D163E269-471A-724A-8C55-6E3E3D8BA491}" type="sibTrans" cxnId="{3B1C3C20-8DF4-454E-B713-7E61D78470E3}">
      <dgm:prSet/>
      <dgm:spPr/>
      <dgm:t>
        <a:bodyPr/>
        <a:lstStyle/>
        <a:p>
          <a:pPr algn="ctr"/>
          <a:endParaRPr lang="en-US"/>
        </a:p>
      </dgm:t>
    </dgm:pt>
    <dgm:pt modelId="{127C56D9-D20F-314A-9E4B-5A589B03D16C}">
      <dgm:prSet phldrT="[Text]"/>
      <dgm:spPr/>
      <dgm:t>
        <a:bodyPr/>
        <a:lstStyle/>
        <a:p>
          <a:pPr algn="ctr"/>
          <a:r>
            <a:rPr lang="en-US"/>
            <a:t>Registered user (Customer)</a:t>
          </a:r>
        </a:p>
      </dgm:t>
    </dgm:pt>
    <dgm:pt modelId="{5D261D0B-DC09-CC45-91FD-A70C8441E552}" type="parTrans" cxnId="{263142B1-40C0-D747-8AD0-FDB029A55EB4}">
      <dgm:prSet/>
      <dgm:spPr/>
      <dgm:t>
        <a:bodyPr/>
        <a:lstStyle/>
        <a:p>
          <a:pPr algn="ctr"/>
          <a:endParaRPr lang="en-US"/>
        </a:p>
      </dgm:t>
    </dgm:pt>
    <dgm:pt modelId="{EB13D0D0-ADC0-9A41-9C53-F9E66E55311B}" type="sibTrans" cxnId="{263142B1-40C0-D747-8AD0-FDB029A55EB4}">
      <dgm:prSet/>
      <dgm:spPr/>
      <dgm:t>
        <a:bodyPr/>
        <a:lstStyle/>
        <a:p>
          <a:pPr algn="ctr"/>
          <a:endParaRPr lang="en-US"/>
        </a:p>
      </dgm:t>
    </dgm:pt>
    <dgm:pt modelId="{F38D20E6-5272-8D4A-9095-4568D8B53C9D}">
      <dgm:prSet phldrT="[Text]"/>
      <dgm:spPr/>
      <dgm:t>
        <a:bodyPr/>
        <a:lstStyle/>
        <a:p>
          <a:pPr algn="ctr"/>
          <a:r>
            <a:rPr lang="en-US"/>
            <a:t>Provider (vendor)</a:t>
          </a:r>
        </a:p>
      </dgm:t>
    </dgm:pt>
    <dgm:pt modelId="{50A3F771-D3A9-9E48-9630-B4F449D3DCF6}" type="parTrans" cxnId="{5689553F-98DD-824C-9A3A-A6B6154DD14C}">
      <dgm:prSet/>
      <dgm:spPr/>
      <dgm:t>
        <a:bodyPr/>
        <a:lstStyle/>
        <a:p>
          <a:pPr algn="ctr"/>
          <a:endParaRPr lang="en-US"/>
        </a:p>
      </dgm:t>
    </dgm:pt>
    <dgm:pt modelId="{3B3940A8-C9D1-5549-A7C7-9A3945A05DBF}" type="sibTrans" cxnId="{5689553F-98DD-824C-9A3A-A6B6154DD14C}">
      <dgm:prSet/>
      <dgm:spPr/>
      <dgm:t>
        <a:bodyPr/>
        <a:lstStyle/>
        <a:p>
          <a:pPr algn="ctr"/>
          <a:endParaRPr lang="en-US"/>
        </a:p>
      </dgm:t>
    </dgm:pt>
    <dgm:pt modelId="{5B38E4BD-EA63-744C-B54B-FEF48086D284}">
      <dgm:prSet phldrT="[Text]"/>
      <dgm:spPr/>
      <dgm:t>
        <a:bodyPr/>
        <a:lstStyle/>
        <a:p>
          <a:pPr algn="ctr"/>
          <a:endParaRPr lang="en-US"/>
        </a:p>
      </dgm:t>
    </dgm:pt>
    <dgm:pt modelId="{EB42B9DE-2D1A-8343-A6C8-FDABACF72EDC}" type="parTrans" cxnId="{C03EA964-9982-6549-B9DB-4A4247A4DC83}">
      <dgm:prSet/>
      <dgm:spPr/>
      <dgm:t>
        <a:bodyPr/>
        <a:lstStyle/>
        <a:p>
          <a:pPr algn="ctr"/>
          <a:endParaRPr lang="en-US"/>
        </a:p>
      </dgm:t>
    </dgm:pt>
    <dgm:pt modelId="{A0189BD0-6837-1B40-A2F3-AA3D4E39EB6A}" type="sibTrans" cxnId="{C03EA964-9982-6549-B9DB-4A4247A4DC83}">
      <dgm:prSet/>
      <dgm:spPr/>
      <dgm:t>
        <a:bodyPr/>
        <a:lstStyle/>
        <a:p>
          <a:pPr algn="ctr"/>
          <a:endParaRPr lang="en-US"/>
        </a:p>
      </dgm:t>
    </dgm:pt>
    <dgm:pt modelId="{7AEB782D-180D-3E4D-98F1-00D63FA5F27C}" type="pres">
      <dgm:prSet presAssocID="{FDD8F90A-574D-EA44-8AF4-E052A3F8F963}" presName="Name0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0DC10314-5413-6643-9214-822EB8CA65D0}" type="pres">
      <dgm:prSet presAssocID="{44CFBA9A-A469-2F4A-B596-1743A43769D2}" presName="centerShape" presStyleLbl="node0" presStyleIdx="0" presStyleCnt="1"/>
      <dgm:spPr/>
    </dgm:pt>
    <dgm:pt modelId="{72683246-1265-8C44-837D-0D394C5C3E1F}" type="pres">
      <dgm:prSet presAssocID="{38A2CEA9-B8A8-7642-9925-841CFD368773}" presName="parTrans" presStyleLbl="sibTrans2D1" presStyleIdx="0" presStyleCnt="4"/>
      <dgm:spPr/>
    </dgm:pt>
    <dgm:pt modelId="{1480E31F-6900-594F-8CC7-69F08A7B55C5}" type="pres">
      <dgm:prSet presAssocID="{38A2CEA9-B8A8-7642-9925-841CFD368773}" presName="connectorText" presStyleLbl="sibTrans2D1" presStyleIdx="0" presStyleCnt="4"/>
      <dgm:spPr/>
    </dgm:pt>
    <dgm:pt modelId="{04A9328D-8DDB-1844-AD06-B0EED5256D39}" type="pres">
      <dgm:prSet presAssocID="{059657BD-8D7A-C347-86AC-ECEC2B2E681A}" presName="node" presStyleLbl="node1" presStyleIdx="0" presStyleCnt="4">
        <dgm:presLayoutVars>
          <dgm:bulletEnabled val="1"/>
        </dgm:presLayoutVars>
      </dgm:prSet>
      <dgm:spPr/>
    </dgm:pt>
    <dgm:pt modelId="{947AE406-80F7-404B-BBFC-21D95E54CD4E}" type="pres">
      <dgm:prSet presAssocID="{4EE1D838-3905-2444-B82B-E686507BB711}" presName="parTrans" presStyleLbl="sibTrans2D1" presStyleIdx="1" presStyleCnt="4"/>
      <dgm:spPr/>
    </dgm:pt>
    <dgm:pt modelId="{E9C4D86E-F0BB-BC40-BCDE-DC6801C44397}" type="pres">
      <dgm:prSet presAssocID="{4EE1D838-3905-2444-B82B-E686507BB711}" presName="connectorText" presStyleLbl="sibTrans2D1" presStyleIdx="1" presStyleCnt="4"/>
      <dgm:spPr/>
    </dgm:pt>
    <dgm:pt modelId="{441366D1-B5AC-7D46-BCE0-BFBA3C652DC0}" type="pres">
      <dgm:prSet presAssocID="{A11C639C-6989-9C4C-903C-71573C39DAA7}" presName="node" presStyleLbl="node1" presStyleIdx="1" presStyleCnt="4">
        <dgm:presLayoutVars>
          <dgm:bulletEnabled val="1"/>
        </dgm:presLayoutVars>
      </dgm:prSet>
      <dgm:spPr/>
    </dgm:pt>
    <dgm:pt modelId="{09614170-0668-BC4F-AC16-AF611E46B8A2}" type="pres">
      <dgm:prSet presAssocID="{5D261D0B-DC09-CC45-91FD-A70C8441E552}" presName="parTrans" presStyleLbl="sibTrans2D1" presStyleIdx="2" presStyleCnt="4"/>
      <dgm:spPr/>
    </dgm:pt>
    <dgm:pt modelId="{E0C9FD47-1D18-8340-8E13-27C4CFAFF74D}" type="pres">
      <dgm:prSet presAssocID="{5D261D0B-DC09-CC45-91FD-A70C8441E552}" presName="connectorText" presStyleLbl="sibTrans2D1" presStyleIdx="2" presStyleCnt="4"/>
      <dgm:spPr/>
    </dgm:pt>
    <dgm:pt modelId="{B192D904-2A0D-C643-AA68-1F1CCED27980}" type="pres">
      <dgm:prSet presAssocID="{127C56D9-D20F-314A-9E4B-5A589B03D16C}" presName="node" presStyleLbl="node1" presStyleIdx="2" presStyleCnt="4">
        <dgm:presLayoutVars>
          <dgm:bulletEnabled val="1"/>
        </dgm:presLayoutVars>
      </dgm:prSet>
      <dgm:spPr/>
    </dgm:pt>
    <dgm:pt modelId="{3E760A99-413E-6147-ACDC-8D367612FEBB}" type="pres">
      <dgm:prSet presAssocID="{50A3F771-D3A9-9E48-9630-B4F449D3DCF6}" presName="parTrans" presStyleLbl="sibTrans2D1" presStyleIdx="3" presStyleCnt="4"/>
      <dgm:spPr/>
    </dgm:pt>
    <dgm:pt modelId="{A04D8681-DF74-9744-A94C-786D94058BE5}" type="pres">
      <dgm:prSet presAssocID="{50A3F771-D3A9-9E48-9630-B4F449D3DCF6}" presName="connectorText" presStyleLbl="sibTrans2D1" presStyleIdx="3" presStyleCnt="4"/>
      <dgm:spPr/>
    </dgm:pt>
    <dgm:pt modelId="{D5541D59-4CED-894F-9C3D-815FE6757CEF}" type="pres">
      <dgm:prSet presAssocID="{F38D20E6-5272-8D4A-9095-4568D8B53C9D}" presName="node" presStyleLbl="node1" presStyleIdx="3" presStyleCnt="4">
        <dgm:presLayoutVars>
          <dgm:bulletEnabled val="1"/>
        </dgm:presLayoutVars>
      </dgm:prSet>
      <dgm:spPr/>
    </dgm:pt>
  </dgm:ptLst>
  <dgm:cxnLst>
    <dgm:cxn modelId="{BF1F5E08-B50C-8F44-AF25-74357B16255C}" type="presOf" srcId="{5D261D0B-DC09-CC45-91FD-A70C8441E552}" destId="{E0C9FD47-1D18-8340-8E13-27C4CFAFF74D}" srcOrd="1" destOrd="0" presId="urn:microsoft.com/office/officeart/2005/8/layout/radial5"/>
    <dgm:cxn modelId="{ADFD4B1A-75C7-274B-B7E2-441FD554919E}" type="presOf" srcId="{FDD8F90A-574D-EA44-8AF4-E052A3F8F963}" destId="{7AEB782D-180D-3E4D-98F1-00D63FA5F27C}" srcOrd="0" destOrd="0" presId="urn:microsoft.com/office/officeart/2005/8/layout/radial5"/>
    <dgm:cxn modelId="{3B1C3C20-8DF4-454E-B713-7E61D78470E3}" srcId="{44CFBA9A-A469-2F4A-B596-1743A43769D2}" destId="{A11C639C-6989-9C4C-903C-71573C39DAA7}" srcOrd="1" destOrd="0" parTransId="{4EE1D838-3905-2444-B82B-E686507BB711}" sibTransId="{D163E269-471A-724A-8C55-6E3E3D8BA491}"/>
    <dgm:cxn modelId="{0A876830-D17B-A64D-A542-4286F4A0738F}" type="presOf" srcId="{38A2CEA9-B8A8-7642-9925-841CFD368773}" destId="{72683246-1265-8C44-837D-0D394C5C3E1F}" srcOrd="0" destOrd="0" presId="urn:microsoft.com/office/officeart/2005/8/layout/radial5"/>
    <dgm:cxn modelId="{1BBB083D-1A62-8843-A02F-E53382FA9CB7}" type="presOf" srcId="{38A2CEA9-B8A8-7642-9925-841CFD368773}" destId="{1480E31F-6900-594F-8CC7-69F08A7B55C5}" srcOrd="1" destOrd="0" presId="urn:microsoft.com/office/officeart/2005/8/layout/radial5"/>
    <dgm:cxn modelId="{5689553F-98DD-824C-9A3A-A6B6154DD14C}" srcId="{44CFBA9A-A469-2F4A-B596-1743A43769D2}" destId="{F38D20E6-5272-8D4A-9095-4568D8B53C9D}" srcOrd="3" destOrd="0" parTransId="{50A3F771-D3A9-9E48-9630-B4F449D3DCF6}" sibTransId="{3B3940A8-C9D1-5549-A7C7-9A3945A05DBF}"/>
    <dgm:cxn modelId="{8F68795B-7C61-1D4B-A584-D76D68434933}" srcId="{44CFBA9A-A469-2F4A-B596-1743A43769D2}" destId="{059657BD-8D7A-C347-86AC-ECEC2B2E681A}" srcOrd="0" destOrd="0" parTransId="{38A2CEA9-B8A8-7642-9925-841CFD368773}" sibTransId="{85CCD298-C6F4-6F4D-A001-FC75589B4438}"/>
    <dgm:cxn modelId="{C03EA964-9982-6549-B9DB-4A4247A4DC83}" srcId="{FDD8F90A-574D-EA44-8AF4-E052A3F8F963}" destId="{5B38E4BD-EA63-744C-B54B-FEF48086D284}" srcOrd="1" destOrd="0" parTransId="{EB42B9DE-2D1A-8343-A6C8-FDABACF72EDC}" sibTransId="{A0189BD0-6837-1B40-A2F3-AA3D4E39EB6A}"/>
    <dgm:cxn modelId="{A7576066-655F-7645-B6A9-B1615F2EFC24}" type="presOf" srcId="{5D261D0B-DC09-CC45-91FD-A70C8441E552}" destId="{09614170-0668-BC4F-AC16-AF611E46B8A2}" srcOrd="0" destOrd="0" presId="urn:microsoft.com/office/officeart/2005/8/layout/radial5"/>
    <dgm:cxn modelId="{6344EE6A-CF57-7147-891B-844D0110D165}" type="presOf" srcId="{F38D20E6-5272-8D4A-9095-4568D8B53C9D}" destId="{D5541D59-4CED-894F-9C3D-815FE6757CEF}" srcOrd="0" destOrd="0" presId="urn:microsoft.com/office/officeart/2005/8/layout/radial5"/>
    <dgm:cxn modelId="{BA496F70-98D3-8A40-BA91-3B939C7E23FA}" type="presOf" srcId="{127C56D9-D20F-314A-9E4B-5A589B03D16C}" destId="{B192D904-2A0D-C643-AA68-1F1CCED27980}" srcOrd="0" destOrd="0" presId="urn:microsoft.com/office/officeart/2005/8/layout/radial5"/>
    <dgm:cxn modelId="{94B9A972-ACDD-8742-A10A-26C1366CC8E6}" srcId="{FDD8F90A-574D-EA44-8AF4-E052A3F8F963}" destId="{44CFBA9A-A469-2F4A-B596-1743A43769D2}" srcOrd="0" destOrd="0" parTransId="{B0A3B2E3-95D7-684B-B36C-56FD13433D8F}" sibTransId="{D67A000A-3138-694C-9353-43A8E9316156}"/>
    <dgm:cxn modelId="{2C99C973-101B-B045-B5BA-E8567BBC2B66}" type="presOf" srcId="{50A3F771-D3A9-9E48-9630-B4F449D3DCF6}" destId="{3E760A99-413E-6147-ACDC-8D367612FEBB}" srcOrd="0" destOrd="0" presId="urn:microsoft.com/office/officeart/2005/8/layout/radial5"/>
    <dgm:cxn modelId="{0379175A-CA4A-7347-9569-08D27339F724}" type="presOf" srcId="{4EE1D838-3905-2444-B82B-E686507BB711}" destId="{E9C4D86E-F0BB-BC40-BCDE-DC6801C44397}" srcOrd="1" destOrd="0" presId="urn:microsoft.com/office/officeart/2005/8/layout/radial5"/>
    <dgm:cxn modelId="{E898BC8F-D3BA-F343-9FF9-2B08A0B41D8D}" type="presOf" srcId="{50A3F771-D3A9-9E48-9630-B4F449D3DCF6}" destId="{A04D8681-DF74-9744-A94C-786D94058BE5}" srcOrd="1" destOrd="0" presId="urn:microsoft.com/office/officeart/2005/8/layout/radial5"/>
    <dgm:cxn modelId="{F725C1A9-48B9-B849-8D0E-37BF5596DBB1}" type="presOf" srcId="{44CFBA9A-A469-2F4A-B596-1743A43769D2}" destId="{0DC10314-5413-6643-9214-822EB8CA65D0}" srcOrd="0" destOrd="0" presId="urn:microsoft.com/office/officeart/2005/8/layout/radial5"/>
    <dgm:cxn modelId="{263142B1-40C0-D747-8AD0-FDB029A55EB4}" srcId="{44CFBA9A-A469-2F4A-B596-1743A43769D2}" destId="{127C56D9-D20F-314A-9E4B-5A589B03D16C}" srcOrd="2" destOrd="0" parTransId="{5D261D0B-DC09-CC45-91FD-A70C8441E552}" sibTransId="{EB13D0D0-ADC0-9A41-9C53-F9E66E55311B}"/>
    <dgm:cxn modelId="{B75073B7-8A4D-3040-B4D5-1F15E6E7E520}" type="presOf" srcId="{A11C639C-6989-9C4C-903C-71573C39DAA7}" destId="{441366D1-B5AC-7D46-BCE0-BFBA3C652DC0}" srcOrd="0" destOrd="0" presId="urn:microsoft.com/office/officeart/2005/8/layout/radial5"/>
    <dgm:cxn modelId="{A9D9E8EB-0DED-5B44-A09F-7302FDDA36B4}" type="presOf" srcId="{059657BD-8D7A-C347-86AC-ECEC2B2E681A}" destId="{04A9328D-8DDB-1844-AD06-B0EED5256D39}" srcOrd="0" destOrd="0" presId="urn:microsoft.com/office/officeart/2005/8/layout/radial5"/>
    <dgm:cxn modelId="{8D6ED8FA-A670-A64D-B53F-A5CC3F4CB477}" type="presOf" srcId="{4EE1D838-3905-2444-B82B-E686507BB711}" destId="{947AE406-80F7-404B-BBFC-21D95E54CD4E}" srcOrd="0" destOrd="0" presId="urn:microsoft.com/office/officeart/2005/8/layout/radial5"/>
    <dgm:cxn modelId="{EB6B6636-5FA0-D04A-9A65-582783ACF2A8}" type="presParOf" srcId="{7AEB782D-180D-3E4D-98F1-00D63FA5F27C}" destId="{0DC10314-5413-6643-9214-822EB8CA65D0}" srcOrd="0" destOrd="0" presId="urn:microsoft.com/office/officeart/2005/8/layout/radial5"/>
    <dgm:cxn modelId="{00FA47FC-87CA-2944-B356-75ACBB79E65B}" type="presParOf" srcId="{7AEB782D-180D-3E4D-98F1-00D63FA5F27C}" destId="{72683246-1265-8C44-837D-0D394C5C3E1F}" srcOrd="1" destOrd="0" presId="urn:microsoft.com/office/officeart/2005/8/layout/radial5"/>
    <dgm:cxn modelId="{7A237D2B-7C72-4E47-BE97-12531D00F135}" type="presParOf" srcId="{72683246-1265-8C44-837D-0D394C5C3E1F}" destId="{1480E31F-6900-594F-8CC7-69F08A7B55C5}" srcOrd="0" destOrd="0" presId="urn:microsoft.com/office/officeart/2005/8/layout/radial5"/>
    <dgm:cxn modelId="{43496D71-6750-174E-B352-10934D063DAF}" type="presParOf" srcId="{7AEB782D-180D-3E4D-98F1-00D63FA5F27C}" destId="{04A9328D-8DDB-1844-AD06-B0EED5256D39}" srcOrd="2" destOrd="0" presId="urn:microsoft.com/office/officeart/2005/8/layout/radial5"/>
    <dgm:cxn modelId="{2D0FC940-C261-554E-AA4D-8C4695009A97}" type="presParOf" srcId="{7AEB782D-180D-3E4D-98F1-00D63FA5F27C}" destId="{947AE406-80F7-404B-BBFC-21D95E54CD4E}" srcOrd="3" destOrd="0" presId="urn:microsoft.com/office/officeart/2005/8/layout/radial5"/>
    <dgm:cxn modelId="{57334887-F072-8044-8596-1DE9BEA6CA75}" type="presParOf" srcId="{947AE406-80F7-404B-BBFC-21D95E54CD4E}" destId="{E9C4D86E-F0BB-BC40-BCDE-DC6801C44397}" srcOrd="0" destOrd="0" presId="urn:microsoft.com/office/officeart/2005/8/layout/radial5"/>
    <dgm:cxn modelId="{93F20200-8070-DE44-B7EF-C4637C89122E}" type="presParOf" srcId="{7AEB782D-180D-3E4D-98F1-00D63FA5F27C}" destId="{441366D1-B5AC-7D46-BCE0-BFBA3C652DC0}" srcOrd="4" destOrd="0" presId="urn:microsoft.com/office/officeart/2005/8/layout/radial5"/>
    <dgm:cxn modelId="{AEE2468E-84DD-D048-A6AD-70DEA132C674}" type="presParOf" srcId="{7AEB782D-180D-3E4D-98F1-00D63FA5F27C}" destId="{09614170-0668-BC4F-AC16-AF611E46B8A2}" srcOrd="5" destOrd="0" presId="urn:microsoft.com/office/officeart/2005/8/layout/radial5"/>
    <dgm:cxn modelId="{244F2AF1-D225-2347-88AE-E5DF4199B3C9}" type="presParOf" srcId="{09614170-0668-BC4F-AC16-AF611E46B8A2}" destId="{E0C9FD47-1D18-8340-8E13-27C4CFAFF74D}" srcOrd="0" destOrd="0" presId="urn:microsoft.com/office/officeart/2005/8/layout/radial5"/>
    <dgm:cxn modelId="{5BF5C7E6-4842-C949-AC11-209BE2C9F5A7}" type="presParOf" srcId="{7AEB782D-180D-3E4D-98F1-00D63FA5F27C}" destId="{B192D904-2A0D-C643-AA68-1F1CCED27980}" srcOrd="6" destOrd="0" presId="urn:microsoft.com/office/officeart/2005/8/layout/radial5"/>
    <dgm:cxn modelId="{556A6744-CBAC-074D-A440-38EA8AF62566}" type="presParOf" srcId="{7AEB782D-180D-3E4D-98F1-00D63FA5F27C}" destId="{3E760A99-413E-6147-ACDC-8D367612FEBB}" srcOrd="7" destOrd="0" presId="urn:microsoft.com/office/officeart/2005/8/layout/radial5"/>
    <dgm:cxn modelId="{A9E6F85A-A1AD-4248-AFB1-7412E50D5530}" type="presParOf" srcId="{3E760A99-413E-6147-ACDC-8D367612FEBB}" destId="{A04D8681-DF74-9744-A94C-786D94058BE5}" srcOrd="0" destOrd="0" presId="urn:microsoft.com/office/officeart/2005/8/layout/radial5"/>
    <dgm:cxn modelId="{A6F18747-7FD0-1C4F-9E8F-9223A81332C3}" type="presParOf" srcId="{7AEB782D-180D-3E4D-98F1-00D63FA5F27C}" destId="{D5541D59-4CED-894F-9C3D-815FE6757CEF}" srcOrd="8" destOrd="0" presId="urn:microsoft.com/office/officeart/2005/8/layout/radial5"/>
  </dgm:cxnLst>
  <dgm:bg/>
  <dgm:whole/>
  <dgm:extLst>
    <a:ext uri="http://schemas.microsoft.com/office/drawing/2008/diagram">
      <dsp:dataModelExt xmlns:dsp="http://schemas.microsoft.com/office/drawing/2008/diagram" relId="rId27" minVer="http://schemas.openxmlformats.org/drawingml/2006/diagram"/>
    </a:ext>
    <a:ext uri="{C62137D5-CB1D-491B-B009-E17868A290BF}">
      <dgm14:recolorImg xmlns:dgm14="http://schemas.microsoft.com/office/drawing/2010/diagram" val="1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00736B9-6B69-F341-BF0D-79146E1686EA}">
      <dsp:nvSpPr>
        <dsp:cNvPr id="0" name=""/>
        <dsp:cNvSpPr/>
      </dsp:nvSpPr>
      <dsp:spPr>
        <a:xfrm>
          <a:off x="1966201" y="1204615"/>
          <a:ext cx="1153946" cy="1137878"/>
        </a:xfrm>
        <a:prstGeom prst="ellipse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LogSpace Odoo Enterprise ERP Platform</a:t>
          </a:r>
        </a:p>
      </dsp:txBody>
      <dsp:txXfrm>
        <a:off x="2135192" y="1371253"/>
        <a:ext cx="815964" cy="804602"/>
      </dsp:txXfrm>
    </dsp:sp>
    <dsp:sp modelId="{168FF73C-D965-C74D-9708-B7712B0F4DF4}">
      <dsp:nvSpPr>
        <dsp:cNvPr id="0" name=""/>
        <dsp:cNvSpPr/>
      </dsp:nvSpPr>
      <dsp:spPr>
        <a:xfrm rot="16200000">
          <a:off x="2471625" y="915128"/>
          <a:ext cx="143098" cy="317077"/>
        </a:xfrm>
        <a:prstGeom prst="rightArrow">
          <a:avLst>
            <a:gd name="adj1" fmla="val 60000"/>
            <a:gd name="adj2" fmla="val 5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>
        <a:off x="2493090" y="1000008"/>
        <a:ext cx="100169" cy="190247"/>
      </dsp:txXfrm>
    </dsp:sp>
    <dsp:sp modelId="{7B23E842-E7BA-0F41-A1DC-A8A7C74E8D69}">
      <dsp:nvSpPr>
        <dsp:cNvPr id="0" name=""/>
        <dsp:cNvSpPr/>
      </dsp:nvSpPr>
      <dsp:spPr>
        <a:xfrm>
          <a:off x="2076884" y="2037"/>
          <a:ext cx="932580" cy="932580"/>
        </a:xfrm>
        <a:prstGeom prst="ellipse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 Providers (Vendors) Regsitration</a:t>
          </a:r>
        </a:p>
      </dsp:txBody>
      <dsp:txXfrm>
        <a:off x="2213457" y="138610"/>
        <a:ext cx="659434" cy="659434"/>
      </dsp:txXfrm>
    </dsp:sp>
    <dsp:sp modelId="{6302F6E2-9F11-3841-BE26-6C5C148183DC}">
      <dsp:nvSpPr>
        <dsp:cNvPr id="0" name=""/>
        <dsp:cNvSpPr/>
      </dsp:nvSpPr>
      <dsp:spPr>
        <a:xfrm rot="19800000">
          <a:off x="3082008" y="1263528"/>
          <a:ext cx="139921" cy="317077"/>
        </a:xfrm>
        <a:prstGeom prst="rightArrow">
          <a:avLst>
            <a:gd name="adj1" fmla="val 60000"/>
            <a:gd name="adj2" fmla="val 50000"/>
          </a:avLst>
        </a:prstGeom>
        <a:solidFill>
          <a:schemeClr val="accent4">
            <a:hueOff val="1319987"/>
            <a:satOff val="-5840"/>
            <a:lumOff val="-981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/>
        </a:p>
      </dsp:txBody>
      <dsp:txXfrm>
        <a:off x="3084820" y="1337437"/>
        <a:ext cx="97945" cy="190247"/>
      </dsp:txXfrm>
    </dsp:sp>
    <dsp:sp modelId="{94FB72C1-1311-9046-8DF6-EBE71DB22DD0}">
      <dsp:nvSpPr>
        <dsp:cNvPr id="0" name=""/>
        <dsp:cNvSpPr/>
      </dsp:nvSpPr>
      <dsp:spPr>
        <a:xfrm>
          <a:off x="3207244" y="654651"/>
          <a:ext cx="932580" cy="932580"/>
        </a:xfrm>
        <a:prstGeom prst="ellipse">
          <a:avLst/>
        </a:prstGeom>
        <a:solidFill>
          <a:schemeClr val="accent4">
            <a:hueOff val="1319987"/>
            <a:satOff val="-5840"/>
            <a:lumOff val="-98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0" kern="1200"/>
            <a:t>Customers Order Requests</a:t>
          </a:r>
        </a:p>
      </dsp:txBody>
      <dsp:txXfrm>
        <a:off x="3343817" y="791224"/>
        <a:ext cx="659434" cy="659434"/>
      </dsp:txXfrm>
    </dsp:sp>
    <dsp:sp modelId="{3AFB2EBE-8BB7-8640-9849-C04D022AAF2F}">
      <dsp:nvSpPr>
        <dsp:cNvPr id="0" name=""/>
        <dsp:cNvSpPr/>
      </dsp:nvSpPr>
      <dsp:spPr>
        <a:xfrm rot="1800000">
          <a:off x="3082008" y="1966503"/>
          <a:ext cx="139921" cy="317077"/>
        </a:xfrm>
        <a:prstGeom prst="rightArrow">
          <a:avLst>
            <a:gd name="adj1" fmla="val 60000"/>
            <a:gd name="adj2" fmla="val 50000"/>
          </a:avLst>
        </a:prstGeom>
        <a:solidFill>
          <a:schemeClr val="accent4">
            <a:hueOff val="2639975"/>
            <a:satOff val="-11681"/>
            <a:lumOff val="-1961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>
        <a:off x="3084820" y="2019424"/>
        <a:ext cx="97945" cy="190247"/>
      </dsp:txXfrm>
    </dsp:sp>
    <dsp:sp modelId="{F603022C-83D7-974D-9493-6B065489918E}">
      <dsp:nvSpPr>
        <dsp:cNvPr id="0" name=""/>
        <dsp:cNvSpPr/>
      </dsp:nvSpPr>
      <dsp:spPr>
        <a:xfrm>
          <a:off x="3207244" y="1959878"/>
          <a:ext cx="932580" cy="932580"/>
        </a:xfrm>
        <a:prstGeom prst="ellipse">
          <a:avLst/>
        </a:prstGeom>
        <a:solidFill>
          <a:schemeClr val="accent4">
            <a:hueOff val="2639975"/>
            <a:satOff val="-11681"/>
            <a:lumOff val="-196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0" kern="1200"/>
            <a:t>Zones Mangememt</a:t>
          </a:r>
        </a:p>
      </dsp:txBody>
      <dsp:txXfrm>
        <a:off x="3343817" y="2096451"/>
        <a:ext cx="659434" cy="659434"/>
      </dsp:txXfrm>
    </dsp:sp>
    <dsp:sp modelId="{818436B0-C6D0-A34E-A06E-67CE2ADE9975}">
      <dsp:nvSpPr>
        <dsp:cNvPr id="0" name=""/>
        <dsp:cNvSpPr/>
      </dsp:nvSpPr>
      <dsp:spPr>
        <a:xfrm rot="5400000">
          <a:off x="2471625" y="2314904"/>
          <a:ext cx="143098" cy="317077"/>
        </a:xfrm>
        <a:prstGeom prst="rightArrow">
          <a:avLst>
            <a:gd name="adj1" fmla="val 60000"/>
            <a:gd name="adj2" fmla="val 50000"/>
          </a:avLst>
        </a:prstGeom>
        <a:solidFill>
          <a:schemeClr val="accent4">
            <a:hueOff val="3959962"/>
            <a:satOff val="-17521"/>
            <a:lumOff val="-2942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/>
        </a:p>
      </dsp:txBody>
      <dsp:txXfrm>
        <a:off x="2493090" y="2356855"/>
        <a:ext cx="100169" cy="190247"/>
      </dsp:txXfrm>
    </dsp:sp>
    <dsp:sp modelId="{3B871086-2F63-CA4C-8169-41F5A64F3102}">
      <dsp:nvSpPr>
        <dsp:cNvPr id="0" name=""/>
        <dsp:cNvSpPr/>
      </dsp:nvSpPr>
      <dsp:spPr>
        <a:xfrm>
          <a:off x="2076884" y="2612491"/>
          <a:ext cx="932580" cy="932580"/>
        </a:xfrm>
        <a:prstGeom prst="ellipse">
          <a:avLst/>
        </a:prstGeom>
        <a:solidFill>
          <a:schemeClr val="accent4">
            <a:hueOff val="3959962"/>
            <a:satOff val="-17521"/>
            <a:lumOff val="-294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0" kern="1200"/>
            <a:t>Basic Accounting and Invoicing</a:t>
          </a:r>
        </a:p>
      </dsp:txBody>
      <dsp:txXfrm>
        <a:off x="2213457" y="2749064"/>
        <a:ext cx="659434" cy="659434"/>
      </dsp:txXfrm>
    </dsp:sp>
    <dsp:sp modelId="{E8DB1D7A-8970-084C-A969-82737DDE8704}">
      <dsp:nvSpPr>
        <dsp:cNvPr id="0" name=""/>
        <dsp:cNvSpPr/>
      </dsp:nvSpPr>
      <dsp:spPr>
        <a:xfrm rot="9000000">
          <a:off x="1864419" y="1966503"/>
          <a:ext cx="139921" cy="317077"/>
        </a:xfrm>
        <a:prstGeom prst="rightArrow">
          <a:avLst>
            <a:gd name="adj1" fmla="val 60000"/>
            <a:gd name="adj2" fmla="val 50000"/>
          </a:avLst>
        </a:prstGeom>
        <a:solidFill>
          <a:schemeClr val="accent4">
            <a:hueOff val="5279950"/>
            <a:satOff val="-23362"/>
            <a:lumOff val="-3922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 rot="10800000">
        <a:off x="1903583" y="2019424"/>
        <a:ext cx="97945" cy="190247"/>
      </dsp:txXfrm>
    </dsp:sp>
    <dsp:sp modelId="{02699A73-AE67-C346-AE8E-6F2BECAD4984}">
      <dsp:nvSpPr>
        <dsp:cNvPr id="0" name=""/>
        <dsp:cNvSpPr/>
      </dsp:nvSpPr>
      <dsp:spPr>
        <a:xfrm>
          <a:off x="946525" y="1959878"/>
          <a:ext cx="932580" cy="932580"/>
        </a:xfrm>
        <a:prstGeom prst="ellipse">
          <a:avLst/>
        </a:prstGeom>
        <a:solidFill>
          <a:schemeClr val="accent4">
            <a:hueOff val="5279950"/>
            <a:satOff val="-23362"/>
            <a:lumOff val="-392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0" kern="1200"/>
            <a:t>Add-ons Services</a:t>
          </a:r>
        </a:p>
      </dsp:txBody>
      <dsp:txXfrm>
        <a:off x="1083098" y="2096451"/>
        <a:ext cx="659434" cy="659434"/>
      </dsp:txXfrm>
    </dsp:sp>
    <dsp:sp modelId="{E02C2F4E-CC36-C548-8A17-C6DAC3468301}">
      <dsp:nvSpPr>
        <dsp:cNvPr id="0" name=""/>
        <dsp:cNvSpPr/>
      </dsp:nvSpPr>
      <dsp:spPr>
        <a:xfrm rot="12600000">
          <a:off x="1864419" y="1263528"/>
          <a:ext cx="139921" cy="317077"/>
        </a:xfrm>
        <a:prstGeom prst="rightArrow">
          <a:avLst>
            <a:gd name="adj1" fmla="val 60000"/>
            <a:gd name="adj2" fmla="val 50000"/>
          </a:avLst>
        </a:prstGeom>
        <a:solidFill>
          <a:schemeClr val="accent4">
            <a:hueOff val="6599937"/>
            <a:satOff val="-29202"/>
            <a:lumOff val="-4903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 rot="10800000">
        <a:off x="1903583" y="1337437"/>
        <a:ext cx="97945" cy="190247"/>
      </dsp:txXfrm>
    </dsp:sp>
    <dsp:sp modelId="{401AAA44-FAF2-4540-8158-A6771D0F4C15}">
      <dsp:nvSpPr>
        <dsp:cNvPr id="0" name=""/>
        <dsp:cNvSpPr/>
      </dsp:nvSpPr>
      <dsp:spPr>
        <a:xfrm>
          <a:off x="946525" y="654651"/>
          <a:ext cx="932580" cy="932580"/>
        </a:xfrm>
        <a:prstGeom prst="ellipse">
          <a:avLst/>
        </a:prstGeom>
        <a:solidFill>
          <a:schemeClr val="accent4">
            <a:hueOff val="6599937"/>
            <a:satOff val="-29202"/>
            <a:lumOff val="-490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0" kern="1200"/>
            <a:t>Vehicles Managment </a:t>
          </a:r>
        </a:p>
      </dsp:txBody>
      <dsp:txXfrm>
        <a:off x="1083098" y="791224"/>
        <a:ext cx="659434" cy="65943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AECB1E3-5A37-1E4A-BFF9-324563AE00D0}">
      <dsp:nvSpPr>
        <dsp:cNvPr id="0" name=""/>
        <dsp:cNvSpPr/>
      </dsp:nvSpPr>
      <dsp:spPr>
        <a:xfrm>
          <a:off x="2335525" y="1854255"/>
          <a:ext cx="260900" cy="140138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0538" y="0"/>
              </a:lnTo>
              <a:lnTo>
                <a:pt x="130538" y="1401383"/>
              </a:lnTo>
              <a:lnTo>
                <a:pt x="260900" y="1401383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9460151-B16E-B545-8442-E7A41244B148}">
      <dsp:nvSpPr>
        <dsp:cNvPr id="0" name=""/>
        <dsp:cNvSpPr/>
      </dsp:nvSpPr>
      <dsp:spPr>
        <a:xfrm>
          <a:off x="2335525" y="1854255"/>
          <a:ext cx="260900" cy="8408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0538" y="0"/>
              </a:lnTo>
              <a:lnTo>
                <a:pt x="130538" y="840829"/>
              </a:lnTo>
              <a:lnTo>
                <a:pt x="260900" y="84082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1FCDF40-784C-3848-8101-FBFFA4AC1ABB}">
      <dsp:nvSpPr>
        <dsp:cNvPr id="0" name=""/>
        <dsp:cNvSpPr/>
      </dsp:nvSpPr>
      <dsp:spPr>
        <a:xfrm>
          <a:off x="2335525" y="1854255"/>
          <a:ext cx="261077" cy="28027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0716" y="0"/>
              </a:lnTo>
              <a:lnTo>
                <a:pt x="130716" y="280276"/>
              </a:lnTo>
              <a:lnTo>
                <a:pt x="261077" y="280276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B6AFDE7-EFC5-424B-A30B-1202D587FD5F}">
      <dsp:nvSpPr>
        <dsp:cNvPr id="0" name=""/>
        <dsp:cNvSpPr/>
      </dsp:nvSpPr>
      <dsp:spPr>
        <a:xfrm>
          <a:off x="2335525" y="1573978"/>
          <a:ext cx="260900" cy="280276"/>
        </a:xfrm>
        <a:custGeom>
          <a:avLst/>
          <a:gdLst/>
          <a:ahLst/>
          <a:cxnLst/>
          <a:rect l="0" t="0" r="0" b="0"/>
          <a:pathLst>
            <a:path>
              <a:moveTo>
                <a:pt x="0" y="280276"/>
              </a:moveTo>
              <a:lnTo>
                <a:pt x="130538" y="280276"/>
              </a:lnTo>
              <a:lnTo>
                <a:pt x="130538" y="0"/>
              </a:lnTo>
              <a:lnTo>
                <a:pt x="260900" y="0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DB12E2-955A-ED42-A7BB-55ECF59E1864}">
      <dsp:nvSpPr>
        <dsp:cNvPr id="0" name=""/>
        <dsp:cNvSpPr/>
      </dsp:nvSpPr>
      <dsp:spPr>
        <a:xfrm>
          <a:off x="2335525" y="1013425"/>
          <a:ext cx="260900" cy="840829"/>
        </a:xfrm>
        <a:custGeom>
          <a:avLst/>
          <a:gdLst/>
          <a:ahLst/>
          <a:cxnLst/>
          <a:rect l="0" t="0" r="0" b="0"/>
          <a:pathLst>
            <a:path>
              <a:moveTo>
                <a:pt x="0" y="840829"/>
              </a:moveTo>
              <a:lnTo>
                <a:pt x="130538" y="840829"/>
              </a:lnTo>
              <a:lnTo>
                <a:pt x="130538" y="0"/>
              </a:lnTo>
              <a:lnTo>
                <a:pt x="260900" y="0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690205B-DE2C-4B4F-9916-328C6963514E}">
      <dsp:nvSpPr>
        <dsp:cNvPr id="0" name=""/>
        <dsp:cNvSpPr/>
      </dsp:nvSpPr>
      <dsp:spPr>
        <a:xfrm>
          <a:off x="2335525" y="452872"/>
          <a:ext cx="260900" cy="1401383"/>
        </a:xfrm>
        <a:custGeom>
          <a:avLst/>
          <a:gdLst/>
          <a:ahLst/>
          <a:cxnLst/>
          <a:rect l="0" t="0" r="0" b="0"/>
          <a:pathLst>
            <a:path>
              <a:moveTo>
                <a:pt x="0" y="1401383"/>
              </a:moveTo>
              <a:lnTo>
                <a:pt x="130538" y="1401383"/>
              </a:lnTo>
              <a:lnTo>
                <a:pt x="130538" y="0"/>
              </a:lnTo>
              <a:lnTo>
                <a:pt x="260900" y="0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804C9C-8E82-7D46-9B9C-FC03E10DAC1B}">
      <dsp:nvSpPr>
        <dsp:cNvPr id="0" name=""/>
        <dsp:cNvSpPr/>
      </dsp:nvSpPr>
      <dsp:spPr>
        <a:xfrm>
          <a:off x="0" y="1379194"/>
          <a:ext cx="2335525" cy="950121"/>
        </a:xfrm>
        <a:prstGeom prst="rect">
          <a:avLst/>
        </a:prstGeom>
        <a:solidFill>
          <a:schemeClr val="accent2">
            <a:lumMod val="20000"/>
            <a:lumOff val="80000"/>
          </a:schemeClr>
        </a:solidFill>
        <a:ln w="12700" cap="flat" cmpd="sng" algn="ctr">
          <a:solidFill>
            <a:schemeClr val="accent2"/>
          </a:solidFill>
          <a:prstDash val="solid"/>
          <a:miter lim="800000"/>
        </a:ln>
        <a:effectLst/>
      </dsp:spPr>
      <dsp:style>
        <a:lnRef idx="2">
          <a:schemeClr val="accent2"/>
        </a:lnRef>
        <a:fillRef idx="1">
          <a:schemeClr val="lt1"/>
        </a:fillRef>
        <a:effectRef idx="0">
          <a:schemeClr val="accent2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LogSpace Odoo Enterprise ERP Platform Requirements</a:t>
          </a:r>
        </a:p>
      </dsp:txBody>
      <dsp:txXfrm>
        <a:off x="0" y="1379194"/>
        <a:ext cx="2335525" cy="950121"/>
      </dsp:txXfrm>
    </dsp:sp>
    <dsp:sp modelId="{401F55A4-EACF-5D45-BEE9-91A8E4209062}">
      <dsp:nvSpPr>
        <dsp:cNvPr id="0" name=""/>
        <dsp:cNvSpPr/>
      </dsp:nvSpPr>
      <dsp:spPr>
        <a:xfrm>
          <a:off x="2596425" y="254071"/>
          <a:ext cx="3008997" cy="397601"/>
        </a:xfrm>
        <a:prstGeom prst="rect">
          <a:avLst/>
        </a:prstGeom>
        <a:solidFill>
          <a:schemeClr val="accent5">
            <a:lumMod val="20000"/>
            <a:lumOff val="80000"/>
          </a:schemeClr>
        </a:solidFill>
        <a:ln w="12700" cap="flat" cmpd="sng" algn="ctr">
          <a:solidFill>
            <a:schemeClr val="accent2"/>
          </a:solidFill>
          <a:prstDash val="solid"/>
          <a:miter lim="800000"/>
        </a:ln>
        <a:effectLst/>
      </dsp:spPr>
      <dsp:style>
        <a:lnRef idx="2">
          <a:schemeClr val="accent2"/>
        </a:lnRef>
        <a:fillRef idx="1">
          <a:schemeClr val="lt1"/>
        </a:fillRef>
        <a:effectRef idx="0">
          <a:schemeClr val="accent2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5.1 General Features</a:t>
          </a:r>
        </a:p>
      </dsp:txBody>
      <dsp:txXfrm>
        <a:off x="2596425" y="254071"/>
        <a:ext cx="3008997" cy="397601"/>
      </dsp:txXfrm>
    </dsp:sp>
    <dsp:sp modelId="{81C4E594-A7F6-6F49-A358-E7705D5FBD6A}">
      <dsp:nvSpPr>
        <dsp:cNvPr id="0" name=""/>
        <dsp:cNvSpPr/>
      </dsp:nvSpPr>
      <dsp:spPr>
        <a:xfrm>
          <a:off x="2596425" y="814624"/>
          <a:ext cx="3034144" cy="397601"/>
        </a:xfrm>
        <a:prstGeom prst="rect">
          <a:avLst/>
        </a:prstGeom>
        <a:solidFill>
          <a:schemeClr val="accent5">
            <a:lumMod val="20000"/>
            <a:lumOff val="80000"/>
          </a:schemeClr>
        </a:solidFill>
        <a:ln w="12700" cap="flat" cmpd="sng" algn="ctr">
          <a:solidFill>
            <a:schemeClr val="accent2"/>
          </a:solidFill>
          <a:prstDash val="solid"/>
          <a:miter lim="800000"/>
        </a:ln>
        <a:effectLst/>
      </dsp:spPr>
      <dsp:style>
        <a:lnRef idx="2">
          <a:schemeClr val="accent2"/>
        </a:lnRef>
        <a:fillRef idx="1">
          <a:schemeClr val="lt1"/>
        </a:fillRef>
        <a:effectRef idx="0">
          <a:schemeClr val="accent2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5.2 Functional Requirements</a:t>
          </a:r>
        </a:p>
      </dsp:txBody>
      <dsp:txXfrm>
        <a:off x="2596425" y="814624"/>
        <a:ext cx="3034144" cy="397601"/>
      </dsp:txXfrm>
    </dsp:sp>
    <dsp:sp modelId="{4F383B9A-4EF9-114D-BE71-B99963804B16}">
      <dsp:nvSpPr>
        <dsp:cNvPr id="0" name=""/>
        <dsp:cNvSpPr/>
      </dsp:nvSpPr>
      <dsp:spPr>
        <a:xfrm>
          <a:off x="2596425" y="1375177"/>
          <a:ext cx="3030246" cy="397601"/>
        </a:xfrm>
        <a:prstGeom prst="rect">
          <a:avLst/>
        </a:prstGeom>
        <a:solidFill>
          <a:schemeClr val="accent5">
            <a:lumMod val="20000"/>
            <a:lumOff val="80000"/>
          </a:schemeClr>
        </a:solidFill>
        <a:ln w="12700" cap="flat" cmpd="sng" algn="ctr">
          <a:solidFill>
            <a:schemeClr val="accent2"/>
          </a:solidFill>
          <a:prstDash val="solid"/>
          <a:miter lim="800000"/>
        </a:ln>
        <a:effectLst/>
      </dsp:spPr>
      <dsp:style>
        <a:lnRef idx="2">
          <a:schemeClr val="accent2"/>
        </a:lnRef>
        <a:fillRef idx="1">
          <a:schemeClr val="lt1"/>
        </a:fillRef>
        <a:effectRef idx="0">
          <a:schemeClr val="accent2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5.3 Finance and Accounting </a:t>
          </a:r>
        </a:p>
      </dsp:txBody>
      <dsp:txXfrm>
        <a:off x="2596425" y="1375177"/>
        <a:ext cx="3030246" cy="397601"/>
      </dsp:txXfrm>
    </dsp:sp>
    <dsp:sp modelId="{0BFC5AA5-9365-6948-95D6-DC112DA20975}">
      <dsp:nvSpPr>
        <dsp:cNvPr id="0" name=""/>
        <dsp:cNvSpPr/>
      </dsp:nvSpPr>
      <dsp:spPr>
        <a:xfrm>
          <a:off x="2596603" y="1935731"/>
          <a:ext cx="3061246" cy="397601"/>
        </a:xfrm>
        <a:prstGeom prst="rect">
          <a:avLst/>
        </a:prstGeom>
        <a:solidFill>
          <a:schemeClr val="accent5">
            <a:lumMod val="20000"/>
            <a:lumOff val="80000"/>
          </a:schemeClr>
        </a:solidFill>
        <a:ln w="12700" cap="flat" cmpd="sng" algn="ctr">
          <a:solidFill>
            <a:schemeClr val="accent2"/>
          </a:solidFill>
          <a:prstDash val="solid"/>
          <a:miter lim="800000"/>
        </a:ln>
        <a:effectLst/>
      </dsp:spPr>
      <dsp:style>
        <a:lnRef idx="2">
          <a:schemeClr val="accent2"/>
        </a:lnRef>
        <a:fillRef idx="1">
          <a:schemeClr val="lt1"/>
        </a:fillRef>
        <a:effectRef idx="0">
          <a:schemeClr val="accent2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5.4 User roles and Access control</a:t>
          </a:r>
        </a:p>
      </dsp:txBody>
      <dsp:txXfrm>
        <a:off x="2596603" y="1935731"/>
        <a:ext cx="3061246" cy="397601"/>
      </dsp:txXfrm>
    </dsp:sp>
    <dsp:sp modelId="{AF7DD14B-A790-5545-929C-A9D89CDC65BB}">
      <dsp:nvSpPr>
        <dsp:cNvPr id="0" name=""/>
        <dsp:cNvSpPr/>
      </dsp:nvSpPr>
      <dsp:spPr>
        <a:xfrm>
          <a:off x="2596425" y="2496284"/>
          <a:ext cx="3061090" cy="397601"/>
        </a:xfrm>
        <a:prstGeom prst="rect">
          <a:avLst/>
        </a:prstGeom>
        <a:solidFill>
          <a:schemeClr val="accent5">
            <a:lumMod val="20000"/>
            <a:lumOff val="80000"/>
          </a:schemeClr>
        </a:solidFill>
        <a:ln w="12700" cap="flat" cmpd="sng" algn="ctr">
          <a:solidFill>
            <a:schemeClr val="accent2"/>
          </a:solidFill>
          <a:prstDash val="solid"/>
          <a:miter lim="800000"/>
        </a:ln>
        <a:effectLst/>
      </dsp:spPr>
      <dsp:style>
        <a:lnRef idx="2">
          <a:schemeClr val="accent2"/>
        </a:lnRef>
        <a:fillRef idx="1">
          <a:schemeClr val="lt1"/>
        </a:fillRef>
        <a:effectRef idx="0">
          <a:schemeClr val="accent2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5.5 High-level workflow</a:t>
          </a:r>
        </a:p>
      </dsp:txBody>
      <dsp:txXfrm>
        <a:off x="2596425" y="2496284"/>
        <a:ext cx="3061090" cy="397601"/>
      </dsp:txXfrm>
    </dsp:sp>
    <dsp:sp modelId="{3B3BCAE5-F574-254A-843B-B78C4473661B}">
      <dsp:nvSpPr>
        <dsp:cNvPr id="0" name=""/>
        <dsp:cNvSpPr/>
      </dsp:nvSpPr>
      <dsp:spPr>
        <a:xfrm>
          <a:off x="2596425" y="3056837"/>
          <a:ext cx="3056579" cy="397601"/>
        </a:xfrm>
        <a:prstGeom prst="rect">
          <a:avLst/>
        </a:prstGeom>
        <a:solidFill>
          <a:schemeClr val="accent5">
            <a:lumMod val="20000"/>
            <a:lumOff val="80000"/>
          </a:schemeClr>
        </a:solidFill>
        <a:ln w="12700" cap="flat" cmpd="sng" algn="ctr">
          <a:solidFill>
            <a:schemeClr val="accent2"/>
          </a:solidFill>
          <a:prstDash val="solid"/>
          <a:miter lim="800000"/>
        </a:ln>
        <a:effectLst/>
      </dsp:spPr>
      <dsp:style>
        <a:lnRef idx="2">
          <a:schemeClr val="accent2"/>
        </a:lnRef>
        <a:fillRef idx="1">
          <a:schemeClr val="lt1"/>
        </a:fillRef>
        <a:effectRef idx="0">
          <a:schemeClr val="accent2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5.6 Reports </a:t>
          </a:r>
        </a:p>
      </dsp:txBody>
      <dsp:txXfrm>
        <a:off x="2596425" y="3056837"/>
        <a:ext cx="3056579" cy="397601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DC10314-5413-6643-9214-822EB8CA65D0}">
      <dsp:nvSpPr>
        <dsp:cNvPr id="0" name=""/>
        <dsp:cNvSpPr/>
      </dsp:nvSpPr>
      <dsp:spPr>
        <a:xfrm>
          <a:off x="2371819" y="1228819"/>
          <a:ext cx="742760" cy="742760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LogSpace Platform</a:t>
          </a:r>
        </a:p>
      </dsp:txBody>
      <dsp:txXfrm>
        <a:off x="2480594" y="1337594"/>
        <a:ext cx="525210" cy="525210"/>
      </dsp:txXfrm>
    </dsp:sp>
    <dsp:sp modelId="{72683246-1265-8C44-837D-0D394C5C3E1F}">
      <dsp:nvSpPr>
        <dsp:cNvPr id="0" name=""/>
        <dsp:cNvSpPr/>
      </dsp:nvSpPr>
      <dsp:spPr>
        <a:xfrm rot="16200000">
          <a:off x="2664213" y="961070"/>
          <a:ext cx="157973" cy="24637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800" kern="1200"/>
        </a:p>
      </dsp:txBody>
      <dsp:txXfrm>
        <a:off x="2687909" y="1034042"/>
        <a:ext cx="110581" cy="147827"/>
      </dsp:txXfrm>
    </dsp:sp>
    <dsp:sp modelId="{04A9328D-8DDB-1844-AD06-B0EED5256D39}">
      <dsp:nvSpPr>
        <dsp:cNvPr id="0" name=""/>
        <dsp:cNvSpPr/>
      </dsp:nvSpPr>
      <dsp:spPr>
        <a:xfrm>
          <a:off x="2278974" y="2306"/>
          <a:ext cx="928450" cy="928450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Adminstration</a:t>
          </a:r>
        </a:p>
      </dsp:txBody>
      <dsp:txXfrm>
        <a:off x="2414942" y="138274"/>
        <a:ext cx="656514" cy="656514"/>
      </dsp:txXfrm>
    </dsp:sp>
    <dsp:sp modelId="{947AE406-80F7-404B-BBFC-21D95E54CD4E}">
      <dsp:nvSpPr>
        <dsp:cNvPr id="0" name=""/>
        <dsp:cNvSpPr/>
      </dsp:nvSpPr>
      <dsp:spPr>
        <a:xfrm>
          <a:off x="3180153" y="1477010"/>
          <a:ext cx="157973" cy="24637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800" kern="1200"/>
        </a:p>
      </dsp:txBody>
      <dsp:txXfrm>
        <a:off x="3180153" y="1526286"/>
        <a:ext cx="110581" cy="147827"/>
      </dsp:txXfrm>
    </dsp:sp>
    <dsp:sp modelId="{441366D1-B5AC-7D46-BCE0-BFBA3C652DC0}">
      <dsp:nvSpPr>
        <dsp:cNvPr id="0" name=""/>
        <dsp:cNvSpPr/>
      </dsp:nvSpPr>
      <dsp:spPr>
        <a:xfrm>
          <a:off x="3412642" y="1135974"/>
          <a:ext cx="928450" cy="928450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Guest (Customer)</a:t>
          </a:r>
        </a:p>
      </dsp:txBody>
      <dsp:txXfrm>
        <a:off x="3548610" y="1271942"/>
        <a:ext cx="656514" cy="656514"/>
      </dsp:txXfrm>
    </dsp:sp>
    <dsp:sp modelId="{09614170-0668-BC4F-AC16-AF611E46B8A2}">
      <dsp:nvSpPr>
        <dsp:cNvPr id="0" name=""/>
        <dsp:cNvSpPr/>
      </dsp:nvSpPr>
      <dsp:spPr>
        <a:xfrm rot="5400000">
          <a:off x="2664213" y="1992950"/>
          <a:ext cx="157973" cy="24637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800" kern="1200"/>
        </a:p>
      </dsp:txBody>
      <dsp:txXfrm>
        <a:off x="2687909" y="2018530"/>
        <a:ext cx="110581" cy="147827"/>
      </dsp:txXfrm>
    </dsp:sp>
    <dsp:sp modelId="{B192D904-2A0D-C643-AA68-1F1CCED27980}">
      <dsp:nvSpPr>
        <dsp:cNvPr id="0" name=""/>
        <dsp:cNvSpPr/>
      </dsp:nvSpPr>
      <dsp:spPr>
        <a:xfrm>
          <a:off x="2278974" y="2269642"/>
          <a:ext cx="928450" cy="928450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Registered user (Customer)</a:t>
          </a:r>
        </a:p>
      </dsp:txBody>
      <dsp:txXfrm>
        <a:off x="2414942" y="2405610"/>
        <a:ext cx="656514" cy="656514"/>
      </dsp:txXfrm>
    </dsp:sp>
    <dsp:sp modelId="{3E760A99-413E-6147-ACDC-8D367612FEBB}">
      <dsp:nvSpPr>
        <dsp:cNvPr id="0" name=""/>
        <dsp:cNvSpPr/>
      </dsp:nvSpPr>
      <dsp:spPr>
        <a:xfrm rot="10800000">
          <a:off x="2148272" y="1477010"/>
          <a:ext cx="157973" cy="24637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800" kern="1200"/>
        </a:p>
      </dsp:txBody>
      <dsp:txXfrm rot="10800000">
        <a:off x="2195664" y="1526286"/>
        <a:ext cx="110581" cy="147827"/>
      </dsp:txXfrm>
    </dsp:sp>
    <dsp:sp modelId="{D5541D59-4CED-894F-9C3D-815FE6757CEF}">
      <dsp:nvSpPr>
        <dsp:cNvPr id="0" name=""/>
        <dsp:cNvSpPr/>
      </dsp:nvSpPr>
      <dsp:spPr>
        <a:xfrm>
          <a:off x="1145306" y="1135974"/>
          <a:ext cx="928450" cy="928450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Provider (vendor)</a:t>
          </a:r>
        </a:p>
      </dsp:txBody>
      <dsp:txXfrm>
        <a:off x="1281274" y="1271942"/>
        <a:ext cx="656514" cy="65651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5">
  <dgm:title val=""/>
  <dgm:desc val=""/>
  <dgm:catLst>
    <dgm:cat type="relationship" pri="23000"/>
    <dgm:cat type="cycle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Name0">
    <dgm:varLst>
      <dgm:chMax val="1"/>
      <dgm:dir/>
      <dgm:animLvl val="ctr"/>
      <dgm:resizeHandles val="exact"/>
    </dgm:varLst>
    <dgm:choose name="Name1">
      <dgm:if name="Name2" func="var" arg="dir" op="equ" val="norm">
        <dgm:alg type="cycle">
          <dgm:param type="stAng" val="0"/>
          <dgm:param type="spanAng" val="360"/>
          <dgm:param type="ctrShpMap" val="fNode"/>
        </dgm:alg>
      </dgm:if>
      <dgm:else name="Name3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parTrans" refType="w" refFor="ch" refForName="centerShape" fact="0.4"/>
      <dgm:constr type="w" for="ch" forName="node" refType="w" refFor="ch" refForName="centerShape" op="equ" fact="1.25"/>
      <dgm:constr type="sp" refType="w" refFor="ch" refForName="centerShape" op="equ" fact="0.4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node" refType="primFontSz" refFor="ch" refForName="centerShape" op="lte"/>
      <dgm:constr type="primFontSz" for="des" forName="connectorText" op="equ" val="55"/>
      <dgm:constr type="primFontSz" for="des" forName="connectorText" refType="primFontSz" refFor="ch" refForName="centerShape" op="lte" fact="0.8"/>
      <dgm:constr type="primFontSz" for="des" forName="connectorText" refType="primFontSz" refFor="des" refForName="node" op="lte"/>
    </dgm:constrLst>
    <dgm:choose name="Name4">
      <dgm:if name="Name5" axis="ch ch" ptType="node node" st="1 1" cnt="1 0" func="cnt" op="lte" val="6">
        <dgm:ruleLst>
          <dgm:rule type="w" for="ch" forName="node" val="NaN" fact="1" max="NaN"/>
        </dgm:ruleLst>
      </dgm:if>
      <dgm:if name="Name6" axis="ch ch" ptType="node node" st="1 1" cnt="1 0" func="cnt" op="lte" val="8">
        <dgm:ruleLst>
          <dgm:rule type="w" for="ch" forName="node" val="NaN" fact="0.9" max="NaN"/>
        </dgm:ruleLst>
      </dgm:if>
      <dgm:if name="Name7" axis="ch ch" ptType="node node" st="1 1" cnt="1 0" func="cnt" op="lte" val="10">
        <dgm:ruleLst>
          <dgm:rule type="w" for="ch" forName="node" val="NaN" fact="0.8" max="NaN"/>
        </dgm:ruleLst>
      </dgm:if>
      <dgm:if name="Name8" axis="ch ch" ptType="node node" st="1 1" cnt="1 0" func="cnt" op="lte" val="12">
        <dgm:ruleLst>
          <dgm:rule type="w" for="ch" forName="node" val="NaN" fact="0.7" max="NaN"/>
        </dgm:ruleLst>
      </dgm:if>
      <dgm:if name="Name9" axis="ch ch" ptType="node node" st="1 1" cnt="1 0" func="cnt" op="lte" val="14">
        <dgm:ruleLst>
          <dgm:rule type="w" for="ch" forName="node" val="NaN" fact="0.6" max="NaN"/>
        </dgm:ruleLst>
      </dgm:if>
      <dgm:else name="Name10">
        <dgm:ruleLst>
          <dgm:rule type="w" for="ch" forName="node" val="NaN" fact="0.5" max="NaN"/>
        </dgm:ruleLst>
      </dgm:else>
    </dgm:choose>
    <dgm:forEach name="Name11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Name12" axis="ch">
        <dgm:forEach name="Name13" axis="self" ptType="parTrans">
          <dgm:layoutNode name="parTrans" styleLbl="sibTrans2D1">
            <dgm:alg type="conn">
              <dgm:param type="begPts" val="auto"/>
              <dgm:param type="endPts" val="auto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h" refType="w" fact="0.85"/>
            </dgm:constrLst>
            <dgm:ruleLst/>
            <dgm:layoutNode name="connectorText">
              <dgm:alg type="tx">
                <dgm:param type="autoTxRot" val="grav"/>
              </dgm:alg>
              <dgm:shape xmlns:r="http://schemas.openxmlformats.org/officeDocument/2006/relationships" type="conn" r:blip="" hideGeom="1">
                <dgm:adjLst/>
              </dgm:shape>
              <dgm:presOf axis="self"/>
              <dgm:constrLst>
                <dgm:constr type="lMarg"/>
                <dgm:constr type="rMarg"/>
                <dgm:constr type="tMarg"/>
                <dgm:constr type="bMarg"/>
              </dgm:constrLst>
              <dgm:ruleLst>
                <dgm:rule type="primFontSz" val="5" fact="NaN" max="NaN"/>
              </dgm:ruleLst>
            </dgm:layoutNode>
          </dgm:layoutNode>
        </dgm:forEach>
        <dgm:forEach name="Name14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w" val="INF" fact="NaN" max="NaN"/>
              <dgm:rule type="primFontSz" val="5" fact="NaN" max="NaN"/>
            </dgm:ruleLst>
          </dgm:layoutNode>
        </dgm:forEach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9/3/layout/HorizontalOrganizationChart">
  <dgm:title val=""/>
  <dgm:desc val=""/>
  <dgm:catLst>
    <dgm:cat type="hierarchy" pri="43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305"/>
      <dgm:constr type="w" for="des" forName="rootComposite" refType="w" fact="10"/>
      <dgm:constr type="h" for="des" forName="rootComposite" refType="w" refFor="des" refForName="rootComposite1" fact="0.305"/>
      <dgm:constr type="w" for="des" forName="rootComposite3" refType="w" fact="10"/>
      <dgm:constr type="h" for="des" forName="rootComposite3" refType="w" refFor="des" refForName="rootComposite1" fact="0.305"/>
      <dgm:constr type="primFontSz" for="des" ptType="node" op="equ"/>
      <dgm:constr type="sp" for="des" op="equ"/>
      <dgm:constr type="sp" for="des" forName="hierRoot1" refType="w" refFor="des" refForName="rootComposite1" fact="0.2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125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125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func="var" arg="dir" op="equ" val="norm">
                  <dgm:alg type="hierRoot">
                    <dgm:param type="hierAlign" val="lT"/>
                  </dgm:alg>
                  <dgm:constrLst>
                    <dgm:constr type="alignOff" val="0.75"/>
                  </dgm:constrLst>
                </dgm:if>
                <dgm:else name="Name9">
                  <dgm:alg type="hierRoot">
                    <dgm:param type="hierAlign" val="rT"/>
                  </dgm:alg>
                  <dgm:constrLst>
                    <dgm:constr type="alignOff" val="0.75"/>
                  </dgm:constrLst>
                </dgm:else>
              </dgm:choose>
            </dgm:if>
            <dgm:if name="Name10" func="var" arg="hierBranch" op="equ" val="r">
              <dgm:choose name="Name11">
                <dgm:if name="Name12" func="var" arg="dir" op="equ" val="norm">
                  <dgm:alg type="hierRoot">
                    <dgm:param type="hierAlign" val="lB"/>
                  </dgm:alg>
                  <dgm:constrLst>
                    <dgm:constr type="alignOff" val="0.75"/>
                  </dgm:constrLst>
                </dgm:if>
                <dgm:else name="Name13">
                  <dgm:alg type="hierRoot">
                    <dgm:param type="hierAlign" val="rB"/>
                  </dgm:alg>
                  <dgm:constrLst>
                    <dgm:constr type="alignOff" val="0.75"/>
                  </dgm:constrLst>
                </dgm:else>
              </dgm:choose>
            </dgm:if>
            <dgm:if name="Name14" func="var" arg="hierBranch" op="equ" val="hang">
              <dgm:choose name="Name15">
                <dgm:if name="Name16" func="var" arg="dir" op="equ" val="norm">
                  <dgm:alg type="hierRoot">
                    <dgm:param type="hierAlign" val="lCtrCh"/>
                  </dgm:alg>
                  <dgm:constrLst>
                    <dgm:constr type="alignOff" val="0.65"/>
                  </dgm:constrLst>
                </dgm:if>
                <dgm:else name="Name17">
                  <dgm:alg type="hierRoot">
                    <dgm:param type="hierAlign" val="rCtrCh"/>
                  </dgm:alg>
                  <dgm:constrLst>
                    <dgm:constr type="alignOff" val="0.65"/>
                  </dgm:constrLst>
                </dgm:else>
              </dgm:choose>
            </dgm:if>
            <dgm:else name="Name18">
              <dgm:choose name="Name19">
                <dgm:if name="Name20" func="var" arg="dir" op="equ" val="norm">
                  <dgm:alg type="hierRoot">
                    <dgm:param type="hierAlign" val="l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if>
                <dgm:else name="Name21">
                  <dgm:alg type="hierRoot">
                    <dgm:param type="hierAlign" val="r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else>
              </dgm:choose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22">
              <dgm:if name="Name23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4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5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6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7">
              <dgm:if name="Name28" func="var" arg="hierBranch" op="equ" val="l">
                <dgm:choose name="Name29">
                  <dgm:if name="Name30" func="var" arg="dir" op="equ" val="norm">
                    <dgm:alg type="hierChild">
                      <dgm:param type="chAlign" val="t"/>
                      <dgm:param type="linDir" val="fromL"/>
                    </dgm:alg>
                  </dgm:if>
                  <dgm:else name="Name31">
                    <dgm:alg type="hierChild">
                      <dgm:param type="chAlign" val="t"/>
                      <dgm:param type="linDir" val="fromR"/>
                    </dgm:alg>
                  </dgm:else>
                </dgm:choose>
              </dgm:if>
              <dgm:if name="Name32" func="var" arg="hierBranch" op="equ" val="r">
                <dgm:choose name="Name33">
                  <dgm:if name="Name34" func="var" arg="dir" op="equ" val="norm">
                    <dgm:alg type="hierChild">
                      <dgm:param type="chAlign" val="b"/>
                      <dgm:param type="linDir" val="fromL"/>
                    </dgm:alg>
                  </dgm:if>
                  <dgm:else name="Name35">
                    <dgm:alg type="hierChild">
                      <dgm:param type="chAlign" val="b"/>
                      <dgm:param type="linDir" val="fromR"/>
                    </dgm:alg>
                  </dgm:else>
                </dgm:choose>
              </dgm:if>
              <dgm:if name="Name36" func="var" arg="hierBranch" op="equ" val="hang">
                <dgm:choose name="Name37">
                  <dgm:if name="Name38" func="var" arg="dir" op="equ" val="norm">
                    <dgm:alg type="hierChild">
                      <dgm:param type="chAlign" val="l"/>
                      <dgm:param type="linDir" val="fromT"/>
                      <dgm:param type="secChAlign" val="t"/>
                      <dgm:param type="secLinDir" val="fromL"/>
                    </dgm:alg>
                  </dgm:if>
                  <dgm:else name="Name39">
                    <dgm:alg type="hierChild">
                      <dgm:param type="chAlign" val="r"/>
                      <dgm:param type="linDir" val="fromT"/>
                      <dgm:param type="secChAlign" val="t"/>
                      <dgm:param type="secLinDir" val="fromR"/>
                    </dgm:alg>
                  </dgm:else>
                </dgm:choose>
              </dgm:if>
              <dgm:else name="Name40">
                <dgm:choose name="Name41">
                  <dgm:if name="Name42" func="var" arg="dir" op="equ" val="norm">
                    <dgm:alg type="hierChild">
                      <dgm:param type="linDir" val="fromT"/>
                      <dgm:param type="chAlign" val="l"/>
                    </dgm:alg>
                  </dgm:if>
                  <dgm:else name="Name43">
                    <dgm:alg type="hierChild">
                      <dgm:param type="linDir" val="fromT"/>
                      <dgm:param type="chAlign" val="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44" axis="precedSib" ptType="parTrans" st="-1" cnt="1">
                <dgm:choose name="Name45">
                  <dgm:if name="Name46" func="var" arg="hierBranch" op="equ" val="hang">
                    <dgm:layoutNode name="Name47">
                      <dgm:choose name="Name48">
                        <dgm:if name="Name4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 tCtr"/>
                          </dgm:alg>
                        </dgm:if>
                        <dgm:else name="Name5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 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1" func="var" arg="hierBranch" op="equ" val="l">
                    <dgm:layoutNode name="Name52">
                      <dgm:choose name="Name53">
                        <dgm:if name="Name54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tCtr"/>
                          </dgm:alg>
                        </dgm:if>
                        <dgm:else name="Name55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6" func="var" arg="hierBranch" op="equ" val="r">
                    <dgm:layoutNode name="Name57">
                      <dgm:choose name="Name58">
                        <dgm:if name="Name5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"/>
                          </dgm:alg>
                        </dgm:if>
                        <dgm:else name="Name6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61">
                    <dgm:choose name="Name62">
                      <dgm:if name="Name63" func="var" arg="dir" op="equ" val="norm">
                        <dgm:layoutNode name="Name6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midL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if>
                      <dgm:else name="Name65">
                        <dgm:layoutNode name="Name66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midR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else>
                    </dgm:choos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7">
                  <dgm:if name="Name68" func="var" arg="hierBranch" op="equ" val="l">
                    <dgm:choose name="Name69">
                      <dgm:if name="Name70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71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2" func="var" arg="hierBranch" op="equ" val="r">
                    <dgm:choose name="Name73">
                      <dgm:if name="Name74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75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6" func="var" arg="hierBranch" op="equ" val="hang">
                    <dgm:choose name="Name77">
                      <dgm:if name="Name78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79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80">
                    <dgm:choose name="Name81">
                      <dgm:if name="Name82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83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84">
                    <dgm:if name="Name85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6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7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8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9">
                    <dgm:if name="Name90" func="var" arg="hierBranch" op="equ" val="l">
                      <dgm:choose name="Name91">
                        <dgm:if name="Name92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93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r">
                      <dgm:choose name="Name95">
                        <dgm:if name="Name96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97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98" func="var" arg="hierBranch" op="equ" val="hang">
                      <dgm:choose name="Name99">
                        <dgm:if name="Name100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01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02">
                      <dgm:choose name="Name103">
                        <dgm:if name="Name104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05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a"/>
                </dgm:layoutNode>
                <dgm:layoutNode name="hierChild5">
                  <dgm:choose name="Name107">
                    <dgm:if name="Name108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09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10" ref="rep2b"/>
                </dgm:layoutNode>
              </dgm:layoutNode>
            </dgm:forEach>
          </dgm:layoutNode>
          <dgm:layoutNode name="hierChild3">
            <dgm:choose name="Name111">
              <dgm:if name="Name112" func="var" arg="dir" op="equ" val="norm">
                <dgm:alg type="hierChild">
                  <dgm:param type="chAlign" val="l"/>
                  <dgm:param type="linDir" val="fromT"/>
                  <dgm:param type="secChAlign" val="t"/>
                  <dgm:param type="secLinDir" val="fromL"/>
                </dgm:alg>
              </dgm:if>
              <dgm:else name="Name113">
                <dgm:alg type="hierChild">
                  <dgm:param type="chAlign" val="r"/>
                  <dgm:param type="linDir" val="fromT"/>
                  <dgm:param type="secChAlign" val="t"/>
                  <dgm:param type="sec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4" axis="precedSib" ptType="parTrans" st="-1" cnt="1">
                <dgm:layoutNode name="Name115">
                  <dgm:choose name="Name116">
                    <dgm:if name="Name117" func="var" arg="dir" op="equ" val="norm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R"/>
                        <dgm:param type="endPts" val="bCtr tCtr"/>
                      </dgm:alg>
                    </dgm:if>
                    <dgm:else name="Name11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L"/>
                        <dgm:param type="endPts" val="bCtr tCtr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9">
                  <dgm:if name="Name120" func="var" arg="hierBranch" op="equ" val="l">
                    <dgm:choose name="Name121">
                      <dgm:if name="Name122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123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4" func="var" arg="hierBranch" op="equ" val="r">
                    <dgm:choose name="Name125">
                      <dgm:if name="Name126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127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8" func="var" arg="hierBranch" op="equ" val="hang">
                    <dgm:choose name="Name129">
                      <dgm:if name="Name130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131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132">
                    <dgm:choose name="Name133">
                      <dgm:if name="Name134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135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36">
                    <dgm:if name="Name137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8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9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40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41">
                    <dgm:if name="Name142" func="var" arg="hierBranch" op="equ" val="l">
                      <dgm:choose name="Name143">
                        <dgm:if name="Name144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145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146" func="var" arg="hierBranch" op="equ" val="r">
                      <dgm:choose name="Name147">
                        <dgm:if name="Name148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149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150" func="var" arg="hierBranch" op="equ" val="hang">
                      <dgm:choose name="Name151">
                        <dgm:if name="Name152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53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54">
                      <dgm:choose name="Name155">
                        <dgm:if name="Name156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57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58" ref="rep2a"/>
                </dgm:layoutNode>
                <dgm:layoutNode name="hierChild7">
                  <dgm:choose name="Name159">
                    <dgm:if name="Name160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61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62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radial5">
  <dgm:title val=""/>
  <dgm:desc val=""/>
  <dgm:catLst>
    <dgm:cat type="relationship" pri="23000"/>
    <dgm:cat type="cycle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Name0">
    <dgm:varLst>
      <dgm:chMax val="1"/>
      <dgm:dir/>
      <dgm:animLvl val="ctr"/>
      <dgm:resizeHandles val="exact"/>
    </dgm:varLst>
    <dgm:choose name="Name1">
      <dgm:if name="Name2" func="var" arg="dir" op="equ" val="norm">
        <dgm:alg type="cycle">
          <dgm:param type="stAng" val="0"/>
          <dgm:param type="spanAng" val="360"/>
          <dgm:param type="ctrShpMap" val="fNode"/>
        </dgm:alg>
      </dgm:if>
      <dgm:else name="Name3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parTrans" refType="w" refFor="ch" refForName="centerShape" fact="0.4"/>
      <dgm:constr type="w" for="ch" forName="node" refType="w" refFor="ch" refForName="centerShape" op="equ" fact="1.25"/>
      <dgm:constr type="sp" refType="w" refFor="ch" refForName="centerShape" op="equ" fact="0.4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node" refType="primFontSz" refFor="ch" refForName="centerShape" op="lte"/>
      <dgm:constr type="primFontSz" for="des" forName="connectorText" op="equ" val="55"/>
      <dgm:constr type="primFontSz" for="des" forName="connectorText" refType="primFontSz" refFor="ch" refForName="centerShape" op="lte" fact="0.8"/>
      <dgm:constr type="primFontSz" for="des" forName="connectorText" refType="primFontSz" refFor="des" refForName="node" op="lte"/>
    </dgm:constrLst>
    <dgm:choose name="Name4">
      <dgm:if name="Name5" axis="ch ch" ptType="node node" st="1 1" cnt="1 0" func="cnt" op="lte" val="6">
        <dgm:ruleLst>
          <dgm:rule type="w" for="ch" forName="node" val="NaN" fact="1" max="NaN"/>
        </dgm:ruleLst>
      </dgm:if>
      <dgm:if name="Name6" axis="ch ch" ptType="node node" st="1 1" cnt="1 0" func="cnt" op="lte" val="8">
        <dgm:ruleLst>
          <dgm:rule type="w" for="ch" forName="node" val="NaN" fact="0.9" max="NaN"/>
        </dgm:ruleLst>
      </dgm:if>
      <dgm:if name="Name7" axis="ch ch" ptType="node node" st="1 1" cnt="1 0" func="cnt" op="lte" val="10">
        <dgm:ruleLst>
          <dgm:rule type="w" for="ch" forName="node" val="NaN" fact="0.8" max="NaN"/>
        </dgm:ruleLst>
      </dgm:if>
      <dgm:if name="Name8" axis="ch ch" ptType="node node" st="1 1" cnt="1 0" func="cnt" op="lte" val="12">
        <dgm:ruleLst>
          <dgm:rule type="w" for="ch" forName="node" val="NaN" fact="0.7" max="NaN"/>
        </dgm:ruleLst>
      </dgm:if>
      <dgm:if name="Name9" axis="ch ch" ptType="node node" st="1 1" cnt="1 0" func="cnt" op="lte" val="14">
        <dgm:ruleLst>
          <dgm:rule type="w" for="ch" forName="node" val="NaN" fact="0.6" max="NaN"/>
        </dgm:ruleLst>
      </dgm:if>
      <dgm:else name="Name10">
        <dgm:ruleLst>
          <dgm:rule type="w" for="ch" forName="node" val="NaN" fact="0.5" max="NaN"/>
        </dgm:ruleLst>
      </dgm:else>
    </dgm:choose>
    <dgm:forEach name="Name11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Name12" axis="ch">
        <dgm:forEach name="Name13" axis="self" ptType="parTrans">
          <dgm:layoutNode name="parTrans" styleLbl="sibTrans2D1">
            <dgm:alg type="conn">
              <dgm:param type="begPts" val="auto"/>
              <dgm:param type="endPts" val="auto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h" refType="w" fact="0.85"/>
            </dgm:constrLst>
            <dgm:ruleLst/>
            <dgm:layoutNode name="connectorText">
              <dgm:alg type="tx">
                <dgm:param type="autoTxRot" val="grav"/>
              </dgm:alg>
              <dgm:shape xmlns:r="http://schemas.openxmlformats.org/officeDocument/2006/relationships" type="conn" r:blip="" hideGeom="1">
                <dgm:adjLst/>
              </dgm:shape>
              <dgm:presOf axis="self"/>
              <dgm:constrLst>
                <dgm:constr type="lMarg"/>
                <dgm:constr type="rMarg"/>
                <dgm:constr type="tMarg"/>
                <dgm:constr type="bMarg"/>
              </dgm:constrLst>
              <dgm:ruleLst>
                <dgm:rule type="primFontSz" val="5" fact="NaN" max="NaN"/>
              </dgm:ruleLst>
            </dgm:layoutNode>
          </dgm:layoutNode>
        </dgm:forEach>
        <dgm:forEach name="Name14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w" val="INF" fact="NaN" max="NaN"/>
              <dgm:rule type="primFontSz" val="5" fact="NaN" max="NaN"/>
            </dgm:ruleLst>
          </dgm:layoutNod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d361ea0-f04a-4f9a-9919-0753e2b44658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31DF1B68416E46B178F6A4FECF3DC8" ma:contentTypeVersion="11" ma:contentTypeDescription="Create a new document." ma:contentTypeScope="" ma:versionID="08692c9e5bddd1b9b1c4019e4111fa2d">
  <xsd:schema xmlns:xsd="http://www.w3.org/2001/XMLSchema" xmlns:xs="http://www.w3.org/2001/XMLSchema" xmlns:p="http://schemas.microsoft.com/office/2006/metadata/properties" xmlns:ns3="9d361ea0-f04a-4f9a-9919-0753e2b44658" targetNamespace="http://schemas.microsoft.com/office/2006/metadata/properties" ma:root="true" ma:fieldsID="83c6373194fe27c4be4c27ff0891ee7b" ns3:_="">
    <xsd:import namespace="9d361ea0-f04a-4f9a-9919-0753e2b4465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361ea0-f04a-4f9a-9919-0753e2b4465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09B0B24-C762-41D7-AC89-290E2484960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B26A44-1E37-C940-822F-5A91D64AF74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827414E-97E7-4A4F-8941-F0D4DACB51B9}">
  <ds:schemaRefs>
    <ds:schemaRef ds:uri="http://schemas.microsoft.com/office/2006/metadata/properties"/>
    <ds:schemaRef ds:uri="http://schemas.microsoft.com/office/infopath/2007/PartnerControls"/>
    <ds:schemaRef ds:uri="9d361ea0-f04a-4f9a-9919-0753e2b44658"/>
  </ds:schemaRefs>
</ds:datastoreItem>
</file>

<file path=customXml/itemProps4.xml><?xml version="1.0" encoding="utf-8"?>
<ds:datastoreItem xmlns:ds="http://schemas.openxmlformats.org/officeDocument/2006/customXml" ds:itemID="{F194BDCD-FFC3-485E-A5A4-751B2BF912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361ea0-f04a-4f9a-9919-0753e2b446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Fatima  Elsheikh (Sr Functional Consultant, Saudi)</dc:creator>
  <keywords/>
  <dc:description/>
  <lastModifiedBy>Bashir Idris</lastModifiedBy>
  <revision>234</revision>
  <lastPrinted>2026-01-20T09:29:00.0000000Z</lastPrinted>
  <dcterms:created xsi:type="dcterms:W3CDTF">2026-02-25T07:18:00.0000000Z</dcterms:created>
  <dcterms:modified xsi:type="dcterms:W3CDTF">2026-06-30T20:21:48.4048571Z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0x010100C731DF1B68416E46B178F6A4FECF3DC8</vt:lpwstr>
  </property>
</Properties>
</file>