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64" w:hRule="auto" w:wrap="none" w:vAnchor="page" w:hAnchor="page" w:x="9803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CoQ-PP_26-014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P050082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1548" w:hRule="auto" w:wrap="none" w:vAnchor="page" w:hAnchor="page" w:x="7539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16.5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5 %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17:CBD1</w:t>
      </w:r>
    </w:p>
    <w:p>
      <w:pPr>
        <w:framePr w:w="671" w:hRule="auto" w:wrap="none" w:vAnchor="page" w:hAnchor="page" w:x="437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7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81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7.00%</w:t>
      </w:r>
    </w:p>
    <w:p>
      <w:pPr>
        <w:framePr w:w="625" w:hRule="auto" w:wrap="none" w:vAnchor="page" w:hAnchor="page" w:x="5726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.60%</w:t>
      </w:r>
    </w:p>
    <w:p>
      <w:pPr>
        <w:framePr w:w="1370" w:hRule="auto" w:wrap="none" w:vAnchor="page" w:hAnchor="page" w:x="5081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.40 – 18.59 %)</w:t>
      </w:r>
    </w:p>
    <w:p>
      <w:pPr>
        <w:framePr w:w="1869" w:hRule="auto" w:wrap="none" w:vAnchor="page" w:hAnchor="page" w:x="783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_OPM-II_v.01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082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7.2025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7.2025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6.55 %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.04 %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.01 %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.38 %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2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10²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3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10²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35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A-PP_26-013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25210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766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/1375/25 </w:t>
      </w:r>
    </w:p>
    <w:p>
      <w:pPr>
        <w:framePr w:w="103" w:hRule="auto" w:wrap="none" w:vAnchor="page" w:hAnchor="page" w:x="749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363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6/2025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0082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9A89B0A-43E0-4BD5-9C53-495C6F12F3A3}"/>
    <w:embedItalic r:id="rIdFont2" w:fontKey="{CD3CCE04-4398-4BE8-9350-87BD41356BD6}"/>
    <w:embedBold r:id="rIdFont3" w:fontKey="{A12A5D96-F99D-45C6-AD63-6F46CCD22B35}"/>
  </w:font>
  <w:font w:name="Montserrat ExtraBold">
    <w:charset w:val="00"/>
    <w:family w:val="auto"/>
    <w:pitch w:val="variable"/>
    <w:embedRegular r:id="rIdFont4" w:fontKey="{BB4DF510-C8CC-417C-BB6B-6F1796763722}"/>
  </w:font>
  <w:font w:name="Montserrat Medium">
    <w:charset w:val="00"/>
    <w:family w:val="auto"/>
    <w:pitch w:val="variable"/>
    <w:embedRegular r:id="rIdFont5" w:fontKey="{AA9EBBC3-3C10-4EEB-A5A9-0DB35244F5F0}"/>
    <w:embedItalic r:id="rIdFont6" w:fontKey="{83B0F42F-99F7-4528-BE7F-9E2EB76723C1}"/>
  </w:font>
  <w:font w:name="Montserrat SemiBold">
    <w:charset w:val="00"/>
    <w:family w:val="auto"/>
    <w:pitch w:val="variable"/>
    <w:embedRegular r:id="rIdFont7" w:fontKey="{5E4671A3-1CBC-4574-9952-23C0A893D53A}"/>
    <w:embedItalic r:id="rIdFont8" w:fontKey="{52C73C5B-45BA-4CCF-BE07-58F74B7E0B2C}"/>
  </w:font>
  <w:font w:name="Orbitron">
    <w:charset w:val="00"/>
    <w:family w:val="auto"/>
    <w:pitch w:val="variable"/>
    <w:embedBold r:id="rIdFont9" w:fontKey="{B432DCB0-3693-4186-9C95-C473921BA6F3}"/>
  </w:font>
  <w:font w:name="Orbitron Black">
    <w:charset w:val="00"/>
    <w:family w:val="auto"/>
    <w:pitch w:val="variable"/>
    <w:embedRegular r:id="rIdFont10" w:fontKey="{7CC2A763-9AD2-48E7-90AB-CC6D9D12B2A9}"/>
  </w:font>
  <w:font w:name="Orbitron ExtraBold">
    <w:charset w:val="00"/>
    <w:family w:val="auto"/>
    <w:pitch w:val="variable"/>
    <w:embedRegular r:id="rIdFont11" w:fontKey="{20F5A7B4-B96F-44DD-BCD8-35323819AD2B}"/>
  </w:font>
  <w:font w:name="Orbitron Medium">
    <w:charset w:val="00"/>
    <w:family w:val="auto"/>
    <w:pitch w:val="variable"/>
    <w:embedRegular r:id="rIdFont12" w:fontKey="{23A13AB7-7FD7-4F89-8735-BB71CFCB0DC0}"/>
  </w:font>
  <w:font w:name="Roboto Mono">
    <w:charset w:val="00"/>
    <w:family w:val="auto"/>
    <w:pitch w:val="variable"/>
    <w:embedRegular r:id="rIdFont13" w:fontKey="{39126141-E9DF-464B-99B1-78DC8B1B4D6D}"/>
    <w:embedItalic r:id="rIdFont14" w:fontKey="{1BD275AB-70CB-4BB4-8782-7F93C73D6481}"/>
    <w:embedBold r:id="rIdFont15" w:fontKey="{A2EEF301-5EFB-4048-97CC-ADCBB79388DA}"/>
  </w:font>
  <w:font w:name="Roboto Mono Medium">
    <w:charset w:val="00"/>
    <w:family w:val="auto"/>
    <w:pitch w:val="variable"/>
    <w:embedRegular r:id="rIdFont16" w:fontKey="{5FB22F0E-A70E-4FCB-961C-0279F158DE84}"/>
    <w:embedItalic r:id="rIdFont17" w:fontKey="{15080814-A0F7-493D-B46A-0BAB994DAE14}"/>
  </w:font>
  <w:font w:name="Roboto Mono SemiBold">
    <w:charset w:val="00"/>
    <w:family w:val="auto"/>
    <w:pitch w:val="variable"/>
    <w:embedRegular r:id="rIdFont18" w:fontKey="{4B714871-A945-41A4-97D4-7306D2EBFA8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