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P050032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31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MOTOR BR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EATH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032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MB082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1029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C3A481B-ABF4-48F7-AA8E-0C098B3396A5}"/>
    <w:embedItalic r:id="rIdFont2" w:fontKey="{80692790-A677-483A-B637-34B0BAD151A2}"/>
    <w:embedBold r:id="rIdFont3" w:fontKey="{E2EAD07E-FF95-426A-B12A-892C6C21AB99}"/>
  </w:font>
  <w:font w:name="Montserrat ExtraBold">
    <w:charset w:val="00"/>
    <w:family w:val="auto"/>
    <w:pitch w:val="variable"/>
    <w:embedRegular r:id="rIdFont4" w:fontKey="{0BE4F1A7-86E5-4D55-ABC3-66C87CB9DD0D}"/>
  </w:font>
  <w:font w:name="Montserrat Medium">
    <w:charset w:val="00"/>
    <w:family w:val="auto"/>
    <w:pitch w:val="variable"/>
    <w:embedRegular r:id="rIdFont5" w:fontKey="{7C7DB596-6A41-4A7F-9636-73DBF7CC9A14}"/>
    <w:embedItalic r:id="rIdFont6" w:fontKey="{3F8CAFE5-F50C-4FF6-ACF2-342F7DA62DF8}"/>
  </w:font>
  <w:font w:name="Montserrat SemiBold">
    <w:charset w:val="00"/>
    <w:family w:val="auto"/>
    <w:pitch w:val="variable"/>
    <w:embedRegular r:id="rIdFont7" w:fontKey="{2722C5E0-6DBF-46FD-88C9-323798D7C566}"/>
    <w:embedItalic r:id="rIdFont8" w:fontKey="{F2EDBA03-D93F-4E17-92DB-36608CC6771F}"/>
  </w:font>
  <w:font w:name="Orbitron">
    <w:charset w:val="00"/>
    <w:family w:val="auto"/>
    <w:pitch w:val="variable"/>
    <w:embedBold r:id="rIdFont9" w:fontKey="{6371BD03-ABC7-4A5D-A4D0-E56CD6E42CF5}"/>
  </w:font>
  <w:font w:name="Orbitron Black">
    <w:charset w:val="00"/>
    <w:family w:val="auto"/>
    <w:pitch w:val="variable"/>
    <w:embedRegular r:id="rIdFont10" w:fontKey="{365A79A5-FD47-48A8-AF06-08E32D12798E}"/>
  </w:font>
  <w:font w:name="Orbitron ExtraBold">
    <w:charset w:val="00"/>
    <w:family w:val="auto"/>
    <w:pitch w:val="variable"/>
    <w:embedRegular r:id="rIdFont11" w:fontKey="{6426AEA4-ED27-48B1-88FC-AC4F23186B81}"/>
  </w:font>
  <w:font w:name="Orbitron Medium">
    <w:charset w:val="00"/>
    <w:family w:val="auto"/>
    <w:pitch w:val="variable"/>
    <w:embedRegular r:id="rIdFont12" w:fontKey="{07B0C072-871F-4464-A82C-1354BBDC64FC}"/>
  </w:font>
  <w:font w:name="Roboto Mono">
    <w:charset w:val="00"/>
    <w:family w:val="auto"/>
    <w:pitch w:val="variable"/>
    <w:embedRegular r:id="rIdFont13" w:fontKey="{CCE3E640-9B8A-4A86-A9E9-2AB06022FA1A}"/>
    <w:embedBold r:id="rIdFont14" w:fontKey="{5E588970-957A-4927-9E14-D48985D2D1B2}"/>
  </w:font>
  <w:font w:name="Roboto Mono Medium">
    <w:charset w:val="00"/>
    <w:family w:val="auto"/>
    <w:pitch w:val="variable"/>
    <w:embedRegular r:id="rIdFont15" w:fontKey="{33B2114D-5922-45A3-B64F-4290641B7FEB}"/>
  </w:font>
  <w:font w:name="Roboto Mono SemiBold">
    <w:charset w:val="00"/>
    <w:family w:val="auto"/>
    <w:pitch w:val="variable"/>
    <w:embedRegular r:id="rIdFont16" w:fontKey="{AE489A23-BE63-4C52-8CCA-0CD79040D91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