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0" w:hRule="auto" w:wrap="none" w:vAnchor="page" w:hAnchor="page" w:x="975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oA-PP_26-109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05.08.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P060482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482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JD022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QCSP_001_JD-I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05.08.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05.08.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05.08.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BAB1687-A0AF-403F-823B-9553E4845E99}"/>
    <w:embedItalic r:id="rIdFont2" w:fontKey="{BC907190-9127-486F-A5F5-C3FB1673FA9E}"/>
    <w:embedBold r:id="rIdFont3" w:fontKey="{E15CFF73-D952-427A-BC53-F6C9707AEEA1}"/>
  </w:font>
  <w:font w:name="Montserrat ExtraBold">
    <w:charset w:val="00"/>
    <w:family w:val="auto"/>
    <w:pitch w:val="variable"/>
    <w:embedRegular r:id="rIdFont4" w:fontKey="{DD98EC23-E133-4BF9-947E-C06B27343B0F}"/>
  </w:font>
  <w:font w:name="Montserrat Medium">
    <w:charset w:val="00"/>
    <w:family w:val="auto"/>
    <w:pitch w:val="variable"/>
    <w:embedRegular r:id="rIdFont5" w:fontKey="{639410E3-46E8-4E0A-B497-B2CBF2F17680}"/>
    <w:embedItalic r:id="rIdFont6" w:fontKey="{2786D3A0-EFE3-498E-BEDC-C9E58EC9A241}"/>
  </w:font>
  <w:font w:name="Montserrat SemiBold">
    <w:charset w:val="00"/>
    <w:family w:val="auto"/>
    <w:pitch w:val="variable"/>
    <w:embedRegular r:id="rIdFont7" w:fontKey="{ED90628F-827C-426F-A497-8964C5851ACB}"/>
    <w:embedItalic r:id="rIdFont8" w:fontKey="{821F4F97-CA9E-4A7B-81FD-BD8879DE648D}"/>
  </w:font>
  <w:font w:name="Orbitron">
    <w:charset w:val="00"/>
    <w:family w:val="auto"/>
    <w:pitch w:val="variable"/>
    <w:embedBold r:id="rIdFont9" w:fontKey="{9076DB8B-48F3-4F77-A73C-686A7950FB18}"/>
  </w:font>
  <w:font w:name="Orbitron Black">
    <w:charset w:val="00"/>
    <w:family w:val="auto"/>
    <w:pitch w:val="variable"/>
    <w:embedRegular r:id="rIdFont10" w:fontKey="{E4AF660F-4255-4E0E-8C6E-741D1DF8C78D}"/>
  </w:font>
  <w:font w:name="Orbitron ExtraBold">
    <w:charset w:val="00"/>
    <w:family w:val="auto"/>
    <w:pitch w:val="variable"/>
    <w:embedRegular r:id="rIdFont11" w:fontKey="{90160F92-AAF5-44FB-8D1B-2E3E3A945FDB}"/>
  </w:font>
  <w:font w:name="Orbitron Medium">
    <w:charset w:val="00"/>
    <w:family w:val="auto"/>
    <w:pitch w:val="variable"/>
    <w:embedRegular r:id="rIdFont12" w:fontKey="{E0BAA7C0-35FC-4445-A529-DB3FE3BC5EF9}"/>
  </w:font>
  <w:font w:name="Roboto Mono">
    <w:charset w:val="00"/>
    <w:family w:val="auto"/>
    <w:pitch w:val="variable"/>
    <w:embedRegular r:id="rIdFont13" w:fontKey="{233AE936-C29F-46D0-8458-04450BE514D8}"/>
    <w:embedBold r:id="rIdFont14" w:fontKey="{74F24634-BBF3-4D28-AD51-EF179D9DCA1D}"/>
  </w:font>
  <w:font w:name="Roboto Mono Medium">
    <w:charset w:val="00"/>
    <w:family w:val="auto"/>
    <w:pitch w:val="variable"/>
    <w:embedRegular r:id="rIdFont15" w:fontKey="{51B411A5-DB04-4A01-8E0D-8F89E3AAB914}"/>
  </w:font>
  <w:font w:name="Roboto Mono SemiBold">
    <w:charset w:val="00"/>
    <w:family w:val="auto"/>
    <w:pitch w:val="variable"/>
    <w:embedRegular r:id="rIdFont16" w:fontKey="{AEE20003-B78A-4888-911D-190490ED7F0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