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25" w:hRule="auto" w:wrap="none" w:vAnchor="page" w:hAnchor="page" w:x="9840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iCo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A-PP_26-141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P060082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642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SLEEPY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 xml:space="preserve"> JOE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082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SJ092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5021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14.08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02.02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966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25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832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28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608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94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FD182499-D119-480C-B72E-0986A69B9AAE}"/>
    <w:embedItalic r:id="rIdFont2" w:fontKey="{00694003-2DCD-4C78-B9B1-41756ADA2735}"/>
    <w:embedBold r:id="rIdFont3" w:fontKey="{65A696E2-9743-4960-A952-017F8EE92C41}"/>
  </w:font>
  <w:font w:name="Montserrat ExtraBold">
    <w:charset w:val="00"/>
    <w:family w:val="auto"/>
    <w:pitch w:val="variable"/>
    <w:embedRegular r:id="rIdFont4" w:fontKey="{09CEB5C5-65C5-4AAF-8970-D15204E12E6A}"/>
  </w:font>
  <w:font w:name="Montserrat Medium">
    <w:charset w:val="00"/>
    <w:family w:val="auto"/>
    <w:pitch w:val="variable"/>
    <w:embedRegular r:id="rIdFont5" w:fontKey="{12C1C0BD-8BED-4BB0-BA0F-B58ED9663328}"/>
    <w:embedItalic r:id="rIdFont6" w:fontKey="{2E82FC3F-BB20-4668-B4A8-02C50F940368}"/>
  </w:font>
  <w:font w:name="Montserrat SemiBold">
    <w:charset w:val="00"/>
    <w:family w:val="auto"/>
    <w:pitch w:val="variable"/>
    <w:embedRegular r:id="rIdFont7" w:fontKey="{19335CDA-24C4-4420-9CE4-6C0A7214E0B5}"/>
    <w:embedItalic r:id="rIdFont8" w:fontKey="{98C0F288-A03C-4BA3-844B-617CD9D8D630}"/>
  </w:font>
  <w:font w:name="Orbitron">
    <w:charset w:val="00"/>
    <w:family w:val="auto"/>
    <w:pitch w:val="variable"/>
    <w:embedBold r:id="rIdFont9" w:fontKey="{19F210F2-312A-4712-AEA2-B3036A31BFB7}"/>
  </w:font>
  <w:font w:name="Orbitron Black">
    <w:charset w:val="00"/>
    <w:family w:val="auto"/>
    <w:pitch w:val="variable"/>
    <w:embedRegular r:id="rIdFont10" w:fontKey="{4D169DB9-2A50-4656-833B-93E42A0204AE}"/>
  </w:font>
  <w:font w:name="Orbitron ExtraBold">
    <w:charset w:val="00"/>
    <w:family w:val="auto"/>
    <w:pitch w:val="variable"/>
    <w:embedRegular r:id="rIdFont11" w:fontKey="{54F479E2-FA43-4EF7-9EAE-8041613100C0}"/>
  </w:font>
  <w:font w:name="Orbitron Medium">
    <w:charset w:val="00"/>
    <w:family w:val="auto"/>
    <w:pitch w:val="variable"/>
    <w:embedRegular r:id="rIdFont12" w:fontKey="{CAEDF0F0-EF10-4C02-9146-5B6A7446FE7D}"/>
  </w:font>
  <w:font w:name="Roboto Mono">
    <w:charset w:val="00"/>
    <w:family w:val="auto"/>
    <w:pitch w:val="variable"/>
    <w:embedRegular r:id="rIdFont13" w:fontKey="{2B343BC9-FAD8-4842-87D2-1F18D455CC6D}"/>
    <w:embedBold r:id="rIdFont14" w:fontKey="{C0F2B69F-009B-47CB-9E93-C3595FACD153}"/>
  </w:font>
  <w:font w:name="Roboto Mono Medium">
    <w:charset w:val="00"/>
    <w:family w:val="auto"/>
    <w:pitch w:val="variable"/>
    <w:embedRegular r:id="rIdFont15" w:fontKey="{A65D86D2-8FA5-44B6-981A-14C0EFCD84A9}"/>
  </w:font>
  <w:font w:name="Roboto Mono SemiBold">
    <w:charset w:val="00"/>
    <w:family w:val="auto"/>
    <w:pitch w:val="variable"/>
    <w:embedRegular r:id="rIdFont16" w:fontKey="{91B08A66-277D-4120-9823-EBBA3C5CE16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