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 d'integració</w:t>
      </w:r>
    </w:p>
    <w:p>
      <w:r>
        <w:t>Pla mestre per fases. Objectiu: **xat integrat a femturisme.cat** alimentat per un **servei agent Python** amb accés **MySQL** (catàleg) i **vector store** (guies PDF), en un **únic widget** per a l'usuari.</w:t>
      </w:r>
    </w:p>
    <w:p>
      <w:r>
        <w:t>Arquitectura de l'agent (bucle tool use, LLM, SSE): document tècnic `agente.md`.</w:t>
      </w:r>
    </w:p>
    <w:p/>
    <w:p>
      <w:pPr>
        <w:pStyle w:val="Heading1"/>
      </w:pPr>
      <w:r>
        <w:t>Índex</w:t>
      </w:r>
    </w:p>
    <w:p>
      <w:pPr>
        <w:pStyle w:val="ListNumber"/>
      </w:pPr>
      <w:r>
        <w:t>Visió i arquitectura objectiu</w:t>
      </w:r>
    </w:p>
    <w:p>
      <w:pPr>
        <w:pStyle w:val="ListNumber"/>
      </w:pPr>
      <w:r>
        <w:t>Principis</w:t>
      </w:r>
    </w:p>
    <w:p>
      <w:pPr>
        <w:pStyle w:val="ListNumber"/>
      </w:pPr>
      <w:r>
        <w:t>Mapa de fases</w:t>
      </w:r>
    </w:p>
    <w:p>
      <w:pPr>
        <w:pStyle w:val="ListNumber"/>
      </w:pPr>
      <w:r>
        <w:t>Fase 0 — Infraestructura i accessos</w:t>
      </w:r>
    </w:p>
    <w:p>
      <w:pPr>
        <w:pStyle w:val="ListNumber"/>
      </w:pPr>
      <w:r>
        <w:t>Fase 1 — Servei Python al servidor</w:t>
      </w:r>
    </w:p>
    <w:p>
      <w:pPr>
        <w:pStyle w:val="ListNumber"/>
      </w:pPr>
      <w:r>
        <w:t>Fase 2 — Exploració MySQL i disseny de queries</w:t>
      </w:r>
    </w:p>
    <w:p>
      <w:pPr>
        <w:pStyle w:val="ListNumber"/>
      </w:pPr>
      <w:r>
        <w:t>Fase 3 — Tools de catàleg amb MySQL</w:t>
      </w:r>
    </w:p>
    <w:p>
      <w:pPr>
        <w:pStyle w:val="ListNumber"/>
      </w:pPr>
      <w:r>
        <w:t>Fase 4 — Widget a femturisme.cat</w:t>
      </w:r>
    </w:p>
    <w:p>
      <w:pPr>
        <w:pStyle w:val="ListNumber"/>
      </w:pPr>
      <w:r>
        <w:t>Fase 5 — Ingesta de PDFs i vector store</w:t>
      </w:r>
    </w:p>
    <w:p>
      <w:pPr>
        <w:pStyle w:val="ListNumber"/>
      </w:pPr>
      <w:r>
        <w:t>Fase 6 — Tool RAG (guies municipals)</w:t>
      </w:r>
    </w:p>
    <w:p>
      <w:pPr>
        <w:pStyle w:val="ListNumber"/>
      </w:pPr>
      <w:r>
        <w:t>Fase 7 — Xat unificat</w:t>
      </w:r>
    </w:p>
    <w:p>
      <w:pPr>
        <w:pStyle w:val="ListNumber"/>
      </w:pPr>
      <w:r>
        <w:t>Fase 8 — Producció i operacions</w:t>
      </w:r>
    </w:p>
    <w:p>
      <w:pPr>
        <w:pStyle w:val="ListNumber"/>
      </w:pPr>
      <w:r>
        <w:t>Criteris d'èxit</w:t>
      </w:r>
    </w:p>
    <w:p>
      <w:pPr>
        <w:pStyle w:val="ListNumber"/>
      </w:pPr>
      <w:r>
        <w:t>Riscos i decisions pendents</w:t>
      </w:r>
    </w:p>
    <w:p>
      <w:pPr>
        <w:pStyle w:val="ListNumber"/>
      </w:pPr>
      <w:r>
        <w:t>Annex A — Checklist SQL per tool</w:t>
      </w:r>
    </w:p>
    <w:p>
      <w:pPr>
        <w:pStyle w:val="ListNumber"/>
      </w:pPr>
      <w:r>
        <w:t>Annex B — Contracte JSON cap al LLM</w:t>
      </w:r>
    </w:p>
    <w:p>
      <w:pPr>
        <w:pStyle w:val="ListNumber"/>
      </w:pPr>
      <w:r>
        <w:t>Annex C — Estructura de carpetes</w:t>
      </w:r>
    </w:p>
    <w:p/>
    <w:p>
      <w:pPr>
        <w:pStyle w:val="Heading1"/>
      </w:pPr>
      <w:r>
        <w:t>1. Visió i arquitectura objectiu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femturisme.cat (PHP)                                                   │</w:t>
      </w:r>
    </w:p>
    <w:p>
      <w:r>
        <w:rPr>
          <w:rFonts w:ascii="Consolas" w:hAnsi="Consolas"/>
          <w:sz w:val="18"/>
        </w:rPr>
        <w:t>│  • Globus flotant + panell de xat (JS/CSS al layout global)            │</w:t>
      </w:r>
    </w:p>
    <w:p>
      <w:r>
        <w:rPr>
          <w:rFonts w:ascii="Consolas" w:hAnsi="Consolas"/>
          <w:sz w:val="18"/>
        </w:rPr>
        <w:t>│  • page_context: secció, ubicació, municipi (des de la URL)       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   │ POST /api/chat  (SSE, mateix domini)</w:t>
      </w:r>
    </w:p>
    <w:p>
      <w:r>
        <w:rPr>
          <w:rFonts w:ascii="Consolas" w:hAnsi="Consolas"/>
          <w:sz w:val="18"/>
        </w:rPr>
        <w:t xml:space="preserve">                                ▼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Servei agent — Python (servidor dedicat / contenidor)                  │</w:t>
      </w:r>
    </w:p>
    <w:p>
      <w:r>
        <w:rPr>
          <w:rFonts w:ascii="Consolas" w:hAnsi="Consolas"/>
          <w:sz w:val="18"/>
        </w:rPr>
        <w:t>│  • AgentService + LLM                                                  │</w:t>
      </w:r>
    </w:p>
    <w:p>
      <w:r>
        <w:rPr>
          <w:rFonts w:ascii="Consolas" w:hAnsi="Consolas"/>
          <w:sz w:val="18"/>
        </w:rPr>
        <w:t>│  • Tools catàleg → repositoris MySQL (només lectura)                   │</w:t>
      </w:r>
    </w:p>
    <w:p>
      <w:r>
        <w:rPr>
          <w:rFonts w:ascii="Consolas" w:hAnsi="Consolas"/>
          <w:sz w:val="18"/>
        </w:rPr>
        <w:t>│  • Tools guies     → vector store (PDFs indexats)                      │</w:t>
      </w:r>
    </w:p>
    <w:p>
      <w:r>
        <w:rPr>
          <w:rFonts w:ascii="Consolas" w:hAnsi="Consolas"/>
          <w:sz w:val="18"/>
        </w:rPr>
        <w:t>└───────────────┬───────────────────────────────┬────────────────────────┘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│                               │</w:t>
      </w:r>
    </w:p>
    <w:p>
      <w:r>
        <w:rPr>
          <w:rFonts w:ascii="Consolas" w:hAnsi="Consolas"/>
          <w:sz w:val="18"/>
        </w:rPr>
        <w:t xml:space="preserve">                ▼                               ▼</w:t>
      </w:r>
    </w:p>
    <w:p>
      <w:r>
        <w:rPr>
          <w:rFonts w:ascii="Consolas" w:hAnsi="Consolas"/>
          <w:sz w:val="18"/>
        </w:rPr>
        <w:t>┌───────────────────────────┐   ┌───────────────────────────┐</w:t>
      </w:r>
    </w:p>
    <w:p>
      <w:r>
        <w:rPr>
          <w:rFonts w:ascii="Consolas" w:hAnsi="Consolas"/>
          <w:sz w:val="18"/>
        </w:rPr>
        <w:t>│ MySQL femturisme           │   │ Vector store              │</w:t>
      </w:r>
    </w:p>
    <w:p>
      <w:r>
        <w:rPr>
          <w:rFonts w:ascii="Consolas" w:hAnsi="Consolas"/>
          <w:sz w:val="18"/>
        </w:rPr>
        <w:t>│ experiències, agenda,      │   │ chunks + embeddings       │</w:t>
      </w:r>
    </w:p>
    <w:p>
      <w:r>
        <w:rPr>
          <w:rFonts w:ascii="Consolas" w:hAnsi="Consolas"/>
          <w:sz w:val="18"/>
        </w:rPr>
        <w:t>│ allotjaments, rutes…       │   │ metadades per municipi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└───────────────────────────┘   └───────────────────────────┘</w:t>
      </w:r>
    </w:p>
    <w:p>
      <w:r>
        <w:t>**Un sol xat** per a l'usuari. El LLM tria tools de catàleg, de guies PDF, o ambdues segons la pregunta.</w:t>
      </w:r>
    </w:p>
    <w:p/>
    <w:p>
      <w:pPr>
        <w:pStyle w:val="Heading1"/>
      </w:pPr>
      <w:r>
        <w:t>2. Principis</w:t>
      </w:r>
    </w:p>
    <w:p>
      <w:pPr>
        <w:pStyle w:val="ListNumber"/>
      </w:pPr>
      <w:r>
        <w:t>**Reutilitzar l'agent Python** — `AgentService`, `llm_service`, patró SCHEMA + `execute()`.</w:t>
      </w:r>
    </w:p>
    <w:p>
      <w:pPr>
        <w:pStyle w:val="ListNumber"/>
      </w:pPr>
      <w:r>
        <w:t>**MySQL només lectura** des del servei Python; l'agent no escriu a la BD.</w:t>
      </w:r>
    </w:p>
    <w:p>
      <w:pPr>
        <w:pStyle w:val="ListNumber"/>
      </w:pPr>
      <w:r>
        <w:t>**Queries dissenyades per al LLM** — camps, filtres i límits pensats per a les tools, no per replicar pantalles PHP.</w:t>
      </w:r>
    </w:p>
    <w:p>
      <w:pPr>
        <w:pStyle w:val="ListNumber"/>
      </w:pPr>
      <w:r>
        <w:t>**Contracte JSON estable** entre repositoris i LLM (Annex B).</w:t>
      </w:r>
    </w:p>
    <w:p>
      <w:pPr>
        <w:pStyle w:val="ListNumber"/>
      </w:pPr>
      <w:r>
        <w:t>**Catàleg i guies PDF** — fonts i tools distintes; mateix endpoint `/api/chat`.</w:t>
      </w:r>
    </w:p>
    <w:p>
      <w:pPr>
        <w:pStyle w:val="ListNumber"/>
      </w:pPr>
      <w:r>
        <w:t>**PHP només presenta** — layout, widget, context de pàgina; no executa el LLM.</w:t>
      </w:r>
    </w:p>
    <w:p/>
    <w:p>
      <w:pPr>
        <w:pStyle w:val="Heading1"/>
      </w:pPr>
      <w:r>
        <w:t>3. Mapa de fases</w:t>
      </w:r>
    </w:p>
    <w:p>
      <w:pPr/>
      <w:r>
        <w:t>| Fase | Nom | Depèn de | Lliurable |</w:t>
      </w:r>
    </w:p>
    <w:p>
      <w:pPr/>
      <w:r>
        <w:t>|------|-----|----------|-----------|</w:t>
      </w:r>
    </w:p>
    <w:p>
      <w:pPr/>
      <w:r>
        <w:t>| **0** | Infraestructura i accessos | — | MySQL read-only, staging, schema exportat |</w:t>
      </w:r>
    </w:p>
    <w:p>
      <w:pPr/>
      <w:r>
        <w:t>| **1** | Servei Python al servidor | 0 | Agent desplegat, `/api/chat` accessible a xarxa interna |</w:t>
      </w:r>
    </w:p>
    <w:p>
      <w:pPr/>
      <w:r>
        <w:t>| **2** | Exploració MySQL i queries | 0, 1 | `sql-mapeo.md` amb queries per tool |</w:t>
      </w:r>
    </w:p>
    <w:p>
      <w:pPr/>
      <w:r>
        <w:t>| **3** | Tools catàleg + MySQL | 2 | 4 tools operatives via repositoris |</w:t>
      </w:r>
    </w:p>
    <w:p>
      <w:pPr/>
      <w:r>
        <w:t>| **4** | Widget a femturisme.cat | 1, 3 | Globus + panell a la web, proxy mateix domini |</w:t>
      </w:r>
    </w:p>
    <w:p>
      <w:pPr/>
      <w:r>
        <w:t>| **5** | Ingesta PDF + vector store | 0 | Pipeline pujada → chunks → embeddings |</w:t>
      </w:r>
    </w:p>
    <w:p>
      <w:pPr/>
      <w:r>
        <w:t>| **6** | Tool RAG guies | 5 | `search_municipality_guides` operativa |</w:t>
      </w:r>
    </w:p>
    <w:p>
      <w:pPr/>
      <w:r>
        <w:t>| **7** | Xat unificat | 3, 4, 6 | Un widget; catàleg + guies en producció |</w:t>
      </w:r>
    </w:p>
    <w:p>
      <w:pPr/>
      <w:r>
        <w:t>| **8** | Producció i ops | 7 | Monitorització, límits, runbooks |</w:t>
      </w:r>
    </w:p>
    <w:p>
      <w:r>
        <w:t>**Paral·lelisme recomanat:**</w:t>
      </w:r>
    </w:p>
    <w:p>
      <w:pPr>
        <w:pStyle w:val="ListBullet"/>
      </w:pPr>
      <w:r>
        <w:t>Les fases **2 i 3** (SQL) poden avançar quan les fases 0–1 estiguin llestes.</w:t>
      </w:r>
    </w:p>
    <w:p>
      <w:pPr>
        <w:pStyle w:val="ListBullet"/>
      </w:pPr>
      <w:r>
        <w:t>La fase **5** (PDFs) pot anar en paral·lel amb les fases 2–4.</w:t>
      </w:r>
    </w:p>
    <w:p>
      <w:pPr>
        <w:pStyle w:val="ListBullet"/>
      </w:pPr>
      <w:r>
        <w:t>La fase **4** (widget) requereix la fase 1; convé tenir almenys una tool MySQL a la fase 3 abans de producció.</w:t>
      </w:r>
    </w:p>
    <w:p>
      <w:r>
        <w:rPr>
          <w:rFonts w:ascii="Consolas" w:hAnsi="Consolas"/>
          <w:sz w:val="18"/>
        </w:rPr>
        <w:t>Temps ───────────────────────────────────────────────────────────►</w:t>
      </w:r>
    </w:p>
    <w:p/>
    <w:p>
      <w:r>
        <w:rPr>
          <w:rFonts w:ascii="Consolas" w:hAnsi="Consolas"/>
          <w:sz w:val="18"/>
        </w:rPr>
        <w:t>Fase 0 ████</w:t>
      </w:r>
    </w:p>
    <w:p>
      <w:r>
        <w:rPr>
          <w:rFonts w:ascii="Consolas" w:hAnsi="Consolas"/>
          <w:sz w:val="18"/>
        </w:rPr>
        <w:t>Fase 1    ████</w:t>
      </w:r>
    </w:p>
    <w:p>
      <w:r>
        <w:rPr>
          <w:rFonts w:ascii="Consolas" w:hAnsi="Consolas"/>
          <w:sz w:val="18"/>
        </w:rPr>
        <w:t>Fase 2      ██████████</w:t>
      </w:r>
    </w:p>
    <w:p>
      <w:r>
        <w:rPr>
          <w:rFonts w:ascii="Consolas" w:hAnsi="Consolas"/>
          <w:sz w:val="18"/>
        </w:rPr>
        <w:t>Fase 3            ████████</w:t>
      </w:r>
    </w:p>
    <w:p>
      <w:r>
        <w:rPr>
          <w:rFonts w:ascii="Consolas" w:hAnsi="Consolas"/>
          <w:sz w:val="18"/>
        </w:rPr>
        <w:t>Fase 4                  ██████        (widget; requereix agent + tools)</w:t>
      </w:r>
    </w:p>
    <w:p>
      <w:r>
        <w:rPr>
          <w:rFonts w:ascii="Consolas" w:hAnsi="Consolas"/>
          <w:sz w:val="18"/>
        </w:rPr>
        <w:t>Fase 5      ████████████              (PDFs; paral·lel)</w:t>
      </w:r>
    </w:p>
    <w:p>
      <w:r>
        <w:rPr>
          <w:rFonts w:ascii="Consolas" w:hAnsi="Consolas"/>
          <w:sz w:val="18"/>
        </w:rPr>
        <w:t>Fase 6                        ██████</w:t>
      </w:r>
    </w:p>
    <w:p>
      <w:r>
        <w:rPr>
          <w:rFonts w:ascii="Consolas" w:hAnsi="Consolas"/>
          <w:sz w:val="18"/>
        </w:rPr>
        <w:t>Fase 7                              ████</w:t>
      </w:r>
    </w:p>
    <w:p>
      <w:r>
        <w:rPr>
          <w:rFonts w:ascii="Consolas" w:hAnsi="Consolas"/>
          <w:sz w:val="18"/>
        </w:rPr>
        <w:t>Fase 8                                  ████</w:t>
      </w:r>
    </w:p>
    <w:p/>
    <w:p>
      <w:pPr>
        <w:pStyle w:val="Heading1"/>
      </w:pPr>
      <w:r>
        <w:t>4. Fase 0 — Infraestructura i accessos</w:t>
      </w:r>
    </w:p>
    <w:p>
      <w:r>
        <w:t>**Objectiu:** permisos, entorns i documentació de BD a punt.</w:t>
      </w:r>
    </w:p>
    <w:p>
      <w:pPr/>
      <w:r>
        <w:t>| # | Tasca | Lliurable |</w:t>
      </w:r>
    </w:p>
    <w:p>
      <w:pPr/>
      <w:r>
        <w:t>|---|-------|-----------|</w:t>
      </w:r>
    </w:p>
    <w:p>
      <w:pPr/>
      <w:r>
        <w:t>| 0.1 | Usuari MySQL **només lectura** per al servei agent | Credencials `agent_read@…` |</w:t>
      </w:r>
    </w:p>
    <w:p>
      <w:pPr/>
      <w:r>
        <w:t>| 0.2 | Export schema (`mysqldump --no-data`) | `docs/schema.sql` |</w:t>
      </w:r>
    </w:p>
    <w:p>
      <w:pPr/>
      <w:r>
        <w:t>| 0.3 | Accés al repo PHP (opcional, per entendre JOINs) | Clone / VPN |</w:t>
      </w:r>
    </w:p>
    <w:p>
      <w:pPr/>
      <w:r>
        <w:t>| 0.4 | Entorn **staging**: MySQL + xarxa cap al futur host Python | URLs i firewall |</w:t>
      </w:r>
    </w:p>
    <w:p>
      <w:pPr/>
      <w:r>
        <w:t>| 0.5 | Decisió desplegament Python | Docker / systemd / VM — diagrama |</w:t>
      </w:r>
    </w:p>
    <w:p>
      <w:pPr/>
      <w:r>
        <w:t>| 0.6 | Variables d'entorn | `.env.example`: `AGENT_*`, `MYSQL_*`, `VECTOR_*` |</w:t>
      </w:r>
    </w:p>
    <w:p>
      <w:r>
        <w:t>**Tancament:**</w:t>
      </w:r>
    </w:p>
    <w:p>
      <w:pPr>
        <w:pStyle w:val="ListBullet"/>
      </w:pPr>
      <w:r>
        <w:t>Connexió MySQL read-only des de dev.</w:t>
      </w:r>
    </w:p>
    <w:p>
      <w:pPr>
        <w:pStyle w:val="ListBullet"/>
      </w:pPr>
      <w:r>
        <w:t>Schema al repo.</w:t>
      </w:r>
    </w:p>
    <w:p>
      <w:pPr>
        <w:pStyle w:val="ListBullet"/>
      </w:pPr>
      <w:r>
        <w:t>Staging acordat amb ops.</w:t>
      </w:r>
    </w:p>
    <w:p/>
    <w:p>
      <w:pPr>
        <w:pStyle w:val="Heading1"/>
      </w:pPr>
      <w:r>
        <w:t>5. Fase 1 — Servei Python al servidor</w:t>
      </w:r>
    </w:p>
    <w:p>
      <w:r>
        <w:t>**Objectiu:** agent Python en execució al servidor amb connectivitat a MySQL i endpoint HTTP operatiu.</w:t>
      </w:r>
    </w:p>
    <w:p>
      <w:pPr/>
      <w:r>
        <w:t>| # | Tasca | Detall |</w:t>
      </w:r>
    </w:p>
    <w:p>
      <w:pPr/>
      <w:r>
        <w:t>|---|-------|--------|</w:t>
      </w:r>
    </w:p>
    <w:p>
      <w:pPr/>
      <w:r>
        <w:t>| 1.1 | Empaquetat | Docker Compose o imatge; `requirements.txt` |</w:t>
      </w:r>
    </w:p>
    <w:p>
      <w:pPr/>
      <w:r>
        <w:t>| 1.2 | Desplegament staging | Contenidor/procés al servidor accessible des de xarxa interna |</w:t>
      </w:r>
    </w:p>
    <w:p>
      <w:pPr/>
      <w:r>
        <w:t>| 1.3 | Configuració | `AGENT_*`, `MYSQL_HOST`, `MYSQL_USER`, `MYSQL_PASSWORD`, `MYSQL_DATABASE` |</w:t>
      </w:r>
    </w:p>
    <w:p>
      <w:pPr/>
      <w:r>
        <w:t>| 1.4 | Health check | `GET /health` o equivalent |</w:t>
      </w:r>
    </w:p>
    <w:p>
      <w:pPr/>
      <w:r>
        <w:t>| 1.5 | Endpoints API | `POST /api/chat`, `POST /api/session/reset` (SSE) |</w:t>
      </w:r>
    </w:p>
    <w:p>
      <w:pPr/>
      <w:r>
        <w:t>| 1.6 | Prova connexió MySQL | Script o comanda que valida el pool des del servei |</w:t>
      </w:r>
    </w:p>
    <w:p>
      <w:pPr/>
      <w:r>
        <w:t>| 1.7 | Smoke test agent | Pregunta de prova; resposta SSE |</w:t>
      </w:r>
    </w:p>
    <w:p>
      <w:r>
        <w:t>**Tancament:**</w:t>
      </w:r>
    </w:p>
    <w:p>
      <w:pPr>
        <w:pStyle w:val="ListBullet"/>
      </w:pPr>
      <w:r>
        <w:t>Servei accessible a staging (IP/port intern o URL).</w:t>
      </w:r>
    </w:p>
    <w:p>
      <w:pPr>
        <w:pStyle w:val="ListBullet"/>
      </w:pPr>
      <w:r>
        <w:t>MySQL accessible des del contenidor/procés.</w:t>
      </w:r>
    </w:p>
    <w:p>
      <w:pPr>
        <w:pStyle w:val="ListBullet"/>
      </w:pPr>
      <w:r>
        <w:t>`/api/chat` respon.</w:t>
      </w:r>
    </w:p>
    <w:p/>
    <w:p>
      <w:pPr>
        <w:pStyle w:val="Heading1"/>
      </w:pPr>
      <w:r>
        <w:t>6. Fase 2 — Exploració MySQL i disseny de queries</w:t>
      </w:r>
    </w:p>
    <w:p>
      <w:r>
        <w:t>**Objectiu:** entendre l'schema i definir, **per a cada tool de catàleg**, la query SQL que alimentarà el LLM.</w:t>
      </w:r>
    </w:p>
    <w:p>
      <w:pPr>
        <w:pStyle w:val="Heading2"/>
      </w:pPr>
      <w:r>
        <w:t>Tools de catàleg</w:t>
      </w:r>
    </w:p>
    <w:p>
      <w:pPr/>
      <w:r>
        <w:t>| Tool | Domini |</w:t>
      </w:r>
    </w:p>
    <w:p>
      <w:pPr/>
      <w:r>
        <w:t>|------|--------|</w:t>
      </w:r>
    </w:p>
    <w:p>
      <w:pPr/>
      <w:r>
        <w:t>| `search_experiences` | Ofertes, activitats, experiències |</w:t>
      </w:r>
    </w:p>
    <w:p>
      <w:pPr/>
      <w:r>
        <w:t>| `search_accommodations` | Allotjaments |</w:t>
      </w:r>
    </w:p>
    <w:p>
      <w:pPr/>
      <w:r>
        <w:t>| `search_events` | Agenda, esdeveniments |</w:t>
      </w:r>
    </w:p>
    <w:p>
      <w:pPr/>
      <w:r>
        <w:t>| `search_routes` | Rutes |</w:t>
      </w:r>
    </w:p>
    <w:p>
      <w:pPr>
        <w:pStyle w:val="Heading2"/>
      </w:pPr>
      <w:r>
        <w:t>Metodologia per tool</w:t>
      </w:r>
    </w:p>
    <w:p>
      <w:r>
        <w:t>**A. Explorar schema**</w:t>
      </w:r>
    </w:p>
    <w:p>
      <w:pPr>
        <w:pStyle w:val="ListBullet"/>
      </w:pPr>
      <w:r>
        <w:t>Taules de contingut, relacions, ubicació, categories, dates, imatges, slugs.</w:t>
      </w:r>
    </w:p>
    <w:p>
      <w:pPr>
        <w:pStyle w:val="ListBullet"/>
      </w:pPr>
      <w:r>
        <w:t>Diagrama ER parcial a `sql-mapeo.md`.</w:t>
      </w:r>
    </w:p>
    <w:p>
      <w:r>
        <w:t>**B. Definir necessitats del LLM**</w:t>
      </w:r>
    </w:p>
    <w:p>
      <w:pPr>
        <w:pStyle w:val="ListBullet"/>
      </w:pPr>
      <w:r>
        <w:t>Paràmetres SCHEMA: destination, category/type, date_from/date_to.</w:t>
      </w:r>
    </w:p>
    <w:p>
      <w:pPr>
        <w:pStyle w:val="ListBullet"/>
      </w:pPr>
      <w:r>
        <w:t>Camps JSON de sortida (Annex B) + extres: preu, coordenades, dates exactes…</w:t>
      </w:r>
    </w:p>
    <w:p>
      <w:pPr>
        <w:pStyle w:val="ListBullet"/>
      </w:pPr>
      <w:r>
        <w:t>Regles: publicat, vigent, ordre, LIMIT.</w:t>
      </w:r>
    </w:p>
    <w:p>
      <w:r>
        <w:t>**C. Escriure query parametritzada**</w:t>
      </w:r>
    </w:p>
    <w:p>
      <w:pPr>
        <w:pStyle w:val="ListBullet"/>
      </w:pPr>
      <w:r>
        <w:t>JOINs, WHERE, ORDER BY, LIMIT.</w:t>
      </w:r>
    </w:p>
    <w:p>
      <w:pPr>
        <w:pStyle w:val="ListBullet"/>
      </w:pPr>
      <w:r>
        <w:t>Sense concatenació de strings; placeholders.</w:t>
      </w:r>
    </w:p>
    <w:p>
      <w:r>
        <w:t>**D. Validar a MySQL**</w:t>
      </w:r>
    </w:p>
    <w:p>
      <w:pPr>
        <w:pStyle w:val="ListBullet"/>
      </w:pPr>
      <w:r>
        <w:t>3–5 casos reals (Berguedà + Familiar, Girona + hotel, agenda cap de setmana…).</w:t>
      </w:r>
    </w:p>
    <w:p>
      <w:pPr>
        <w:pStyle w:val="ListBullet"/>
      </w:pPr>
      <w:r>
        <w:t>URLs canòniques construïbles des de slug/id.</w:t>
      </w:r>
    </w:p>
    <w:p>
      <w:r>
        <w:t>**E. Documentar a sql-mapeo.md**</w:t>
      </w:r>
    </w:p>
    <w:p>
      <w:pPr>
        <w:pStyle w:val="Heading2"/>
      </w:pPr>
      <w:r>
        <w:t>Lliurable: `docs/sql-mapeo.md`</w:t>
      </w:r>
    </w:p>
    <w:p>
      <w:r>
        <w:t>Per a cada tool:</w:t>
      </w:r>
    </w:p>
    <w:p>
      <w:pPr>
        <w:pStyle w:val="ListNumber"/>
      </w:pPr>
      <w:r>
        <w:t>Taules i relacions.</w:t>
      </w:r>
    </w:p>
    <w:p>
      <w:pPr>
        <w:pStyle w:val="ListNumber"/>
      </w:pPr>
      <w:r>
        <w:t>Query SQL final.</w:t>
      </w:r>
    </w:p>
    <w:p>
      <w:pPr>
        <w:pStyle w:val="ListNumber"/>
      </w:pPr>
      <w:r>
        <w:t>Mapatge columna → camp JSON.</w:t>
      </w:r>
    </w:p>
    <w:p>
      <w:pPr>
        <w:pStyle w:val="ListNumber"/>
      </w:pPr>
      <w:r>
        <w:t>Regles de negoci.</w:t>
      </w:r>
    </w:p>
    <w:p>
      <w:pPr>
        <w:pStyle w:val="ListNumber"/>
      </w:pPr>
      <w:r>
        <w:t>Casos de prova (paràmetres + resultat esperat).</w:t>
      </w:r>
    </w:p>
    <w:p>
      <w:pPr>
        <w:pStyle w:val="Heading2"/>
      </w:pPr>
      <w:r>
        <w:t>Eines</w:t>
      </w:r>
    </w:p>
    <w:p>
      <w:pPr>
        <w:pStyle w:val="ListBullet"/>
      </w:pPr>
      <w:r>
        <w:t>DBeaver / MySQL Workbench + `schema.sql`</w:t>
      </w:r>
    </w:p>
    <w:p>
      <w:pPr>
        <w:pStyle w:val="ListBullet"/>
      </w:pPr>
      <w:r>
        <w:t>Repo PHP (només si aclareix JOINs no obvis)</w:t>
      </w:r>
    </w:p>
    <w:p>
      <w:pPr>
        <w:pStyle w:val="ListBullet"/>
      </w:pPr>
      <w:r>
        <w:t>General log MySQL a staging (últim recurs)</w:t>
      </w:r>
    </w:p>
    <w:p>
      <w:r>
        <w:t>**Tancament:**</w:t>
      </w:r>
    </w:p>
    <w:p>
      <w:pPr>
        <w:pStyle w:val="ListBullet"/>
      </w:pPr>
      <w:r>
        <w:t>4 tools amb query documentada i provada a MySQL.</w:t>
      </w:r>
    </w:p>
    <w:p>
      <w:pPr>
        <w:pStyle w:val="ListBullet"/>
      </w:pPr>
      <w:r>
        <w:t>SCHEMA de tools revisat si cal ampliar paràmetres o descripcions.</w:t>
      </w:r>
    </w:p>
    <w:p/>
    <w:p>
      <w:pPr>
        <w:pStyle w:val="Heading1"/>
      </w:pPr>
      <w:r>
        <w:t>7. Fase 3 — Tools de catàleg amb MySQL</w:t>
      </w:r>
    </w:p>
    <w:p>
      <w:r>
        <w:t>**Objectiu:** implementar capa de dades; cada `execute()` delega en un repositori SQL.</w:t>
      </w:r>
    </w:p>
    <w:p>
      <w:pPr/>
      <w:r>
        <w:t>| # | Tasca | Detall |</w:t>
      </w:r>
    </w:p>
    <w:p>
      <w:pPr/>
      <w:r>
        <w:t>|---|-------|--------|</w:t>
      </w:r>
    </w:p>
    <w:p>
      <w:pPr/>
      <w:r>
        <w:t>| 3.1 | `app/db/connection.py` | Pool, timeout, read-only |</w:t>
      </w:r>
    </w:p>
    <w:p>
      <w:pPr/>
      <w:r>
        <w:t>| 3.2 | Repositoris | `ExperiencesRepository`, `AccommodationsRepository`, `EventsRepository`, `RoutesRepository` |</w:t>
      </w:r>
    </w:p>
    <w:p>
      <w:pPr/>
      <w:r>
        <w:t>| 3.3 | Implementar queries | Segons `sql-mapeo.md` |</w:t>
      </w:r>
    </w:p>
    <w:p>
      <w:pPr/>
      <w:r>
        <w:t>| 3.4 | Normalitzador | `row → dict` segons Annex B |</w:t>
      </w:r>
    </w:p>
    <w:p>
      <w:pPr/>
      <w:r>
        <w:t>| 3.5 | Refactor `execute()` | Cada tool crida el seu repo |</w:t>
      </w:r>
    </w:p>
    <w:p>
      <w:pPr/>
      <w:r>
        <w:t>| 3.6 | Tests | Casos de `sql-mapeo.md` automatitzats a `tests/sql/` |</w:t>
      </w:r>
    </w:p>
    <w:p>
      <w:pPr/>
      <w:r>
        <w:t>| 3.7 | Integració agent | Xat de prova via `/api/chat` amb LLM real |</w:t>
      </w:r>
    </w:p>
    <w:p>
      <w:r>
        <w:t>**Tancament:**</w:t>
      </w:r>
    </w:p>
    <w:p>
      <w:pPr>
        <w:pStyle w:val="ListBullet"/>
      </w:pPr>
      <w:r>
        <w:t>Les 4 tools retornen JSON des de MySQL a staging.</w:t>
      </w:r>
    </w:p>
    <w:p>
      <w:pPr>
        <w:pStyle w:val="ListBullet"/>
      </w:pPr>
      <w:r>
        <w:t>Tests SQL passen.</w:t>
      </w:r>
    </w:p>
    <w:p>
      <w:pPr>
        <w:pStyle w:val="ListBullet"/>
      </w:pPr>
      <w:r>
        <w:t>Respostes de l'agent coherents en proves manuals.</w:t>
      </w:r>
    </w:p>
    <w:p/>
    <w:p>
      <w:pPr>
        <w:pStyle w:val="Heading1"/>
      </w:pPr>
      <w:r>
        <w:t>8. Fase 4 — Widget a femturisme.cat</w:t>
      </w:r>
    </w:p>
    <w:p>
      <w:r>
        <w:t>**Objectiu:** globus flotant a totes les pàgines; panell de xat overlay; mateix domini.</w:t>
      </w:r>
    </w:p>
    <w:p>
      <w:pPr/>
      <w:r>
        <w:t>| # | Tasca | Detall |</w:t>
      </w:r>
    </w:p>
    <w:p>
      <w:pPr/>
      <w:r>
        <w:t>|---|-------|--------|</w:t>
      </w:r>
    </w:p>
    <w:p>
      <w:pPr/>
      <w:r>
        <w:t>| 4.1 | Widget JS/CSS | Globus fix bottom-right; panell obrir/tancar; reutilitzar lògica SSE existent |</w:t>
      </w:r>
    </w:p>
    <w:p>
      <w:pPr/>
      <w:r>
        <w:t>| 4.2 | Include PHP | Footer/layout global |</w:t>
      </w:r>
    </w:p>
    <w:p>
      <w:pPr/>
      <w:r>
        <w:t>| 4.3 | Reverse proxy | `/api/chat`, `/api/session/reset` → servei Python |</w:t>
      </w:r>
    </w:p>
    <w:p>
      <w:pPr/>
      <w:r>
        <w:t>| 4.4 | Estil | Alineat amb femturisme.cat |</w:t>
      </w:r>
    </w:p>
    <w:p>
      <w:pPr/>
      <w:r>
        <w:t>| 4.5 | `page_context` | Enviar `{ section, ubicacio, municipality }` des de PHP/URL |</w:t>
      </w:r>
    </w:p>
    <w:p>
      <w:pPr/>
      <w:r>
        <w:t>| 4.6 | Proves | Desktop, mòbil, SSE estable |</w:t>
      </w:r>
    </w:p>
    <w:p>
      <w:pPr/>
      <w:r>
        <w:t>| 4.7 | Producció | Rollout progressiu si cal |</w:t>
      </w:r>
    </w:p>
    <w:p>
      <w:r>
        <w:t>**Tancament:**</w:t>
      </w:r>
    </w:p>
    <w:p>
      <w:pPr>
        <w:pStyle w:val="ListBullet"/>
      </w:pPr>
      <w:r>
        <w:t>Globus visible; clic obre el xat.</w:t>
      </w:r>
    </w:p>
    <w:p>
      <w:pPr>
        <w:pStyle w:val="ListBullet"/>
      </w:pPr>
      <w:r>
        <w:t>Conversa funcional contra agent amb MySQL.</w:t>
      </w:r>
    </w:p>
    <w:p>
      <w:pPr>
        <w:pStyle w:val="ListBullet"/>
      </w:pPr>
      <w:r>
        <w:t>Sense errors CORS (same-origin).</w:t>
      </w:r>
    </w:p>
    <w:p/>
    <w:p>
      <w:pPr>
        <w:pStyle w:val="Heading1"/>
      </w:pPr>
      <w:r>
        <w:t>9. Fase 5 — Ingesta de PDFs i vector store</w:t>
      </w:r>
    </w:p>
    <w:p>
      <w:r>
        <w:t>**Objectiu:** pujar PDFs de municipis, indexar-los per a cerca semàntica.</w:t>
      </w:r>
    </w:p>
    <w:p>
      <w:pPr/>
      <w:r>
        <w:t>| # | Tasca | Detall |</w:t>
      </w:r>
    </w:p>
    <w:p>
      <w:pPr/>
      <w:r>
        <w:t>|---|-------|--------|</w:t>
      </w:r>
    </w:p>
    <w:p>
      <w:pPr/>
      <w:r>
        <w:t>| 5.1 | Triar vector store | pgvector, Qdrant, Chroma… |</w:t>
      </w:r>
    </w:p>
    <w:p>
      <w:pPr/>
      <w:r>
        <w:t>| 5.2 | App admin ingesta | Pujada PDF + municipi + metadades |</w:t>
      </w:r>
    </w:p>
    <w:p>
      <w:pPr/>
      <w:r>
        <w:t>| 5.3 | Extracció | pymupdf / pdfplumber, per pàgina |</w:t>
      </w:r>
    </w:p>
    <w:p>
      <w:pPr/>
      <w:r>
        <w:t>| 5.4 | Chunking | 500–1000 tokens, overlap 10–15% |</w:t>
      </w:r>
    </w:p>
    <w:p>
      <w:pPr/>
      <w:r>
        <w:t>| 5.5 | Embeddings | Model acordat; batch en indexar |</w:t>
      </w:r>
    </w:p>
    <w:p>
      <w:pPr/>
      <w:r>
        <w:t>| 5.6 | Indexació | Upsert; versionat en reemplaçar document |</w:t>
      </w:r>
    </w:p>
    <w:p>
      <w:pPr/>
      <w:r>
        <w:t>| 5.7 | Validació | Queries tipus "restaurants plaça major Berga" |</w:t>
      </w:r>
    </w:p>
    <w:p>
      <w:r>
        <w:t>**Metadades mínimes per chunk:**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"doc_id": "uuid",</w:t>
      </w:r>
    </w:p>
    <w:p>
      <w:r>
        <w:rPr>
          <w:rFonts w:ascii="Consolas" w:hAnsi="Consolas"/>
          <w:sz w:val="18"/>
        </w:rPr>
        <w:t xml:space="preserve">  "doc_title": "Guia turística Berga 2024",</w:t>
      </w:r>
    </w:p>
    <w:p>
      <w:r>
        <w:rPr>
          <w:rFonts w:ascii="Consolas" w:hAnsi="Consolas"/>
          <w:sz w:val="18"/>
        </w:rPr>
        <w:t xml:space="preserve">  "municipality": "Berga",</w:t>
      </w:r>
    </w:p>
    <w:p>
      <w:r>
        <w:rPr>
          <w:rFonts w:ascii="Consolas" w:hAnsi="Consolas"/>
          <w:sz w:val="18"/>
        </w:rPr>
        <w:t xml:space="preserve">  "page": 12,</w:t>
      </w:r>
    </w:p>
    <w:p>
      <w:r>
        <w:rPr>
          <w:rFonts w:ascii="Consolas" w:hAnsi="Consolas"/>
          <w:sz w:val="18"/>
        </w:rPr>
        <w:t xml:space="preserve">  "category": "restaurants",</w:t>
      </w:r>
    </w:p>
    <w:p>
      <w:r>
        <w:rPr>
          <w:rFonts w:ascii="Consolas" w:hAnsi="Consolas"/>
          <w:sz w:val="18"/>
        </w:rPr>
        <w:t xml:space="preserve">  "source_file": "guia_berga.pdf"</w:t>
      </w:r>
    </w:p>
    <w:p>
      <w:r>
        <w:rPr>
          <w:rFonts w:ascii="Consolas" w:hAnsi="Consolas"/>
          <w:sz w:val="18"/>
        </w:rPr>
        <w:t>}</w:t>
      </w:r>
    </w:p>
    <w:p>
      <w:r>
        <w:t>**Tancament:**</w:t>
      </w:r>
    </w:p>
    <w:p>
      <w:pPr>
        <w:pStyle w:val="ListBullet"/>
      </w:pPr>
      <w:r>
        <w:t>≥3 PDFs indexats a staging.</w:t>
      </w:r>
    </w:p>
    <w:p>
      <w:pPr>
        <w:pStyle w:val="ListBullet"/>
      </w:pPr>
      <w:r>
        <w:t>Cerca semàntica validada manualment.</w:t>
      </w:r>
    </w:p>
    <w:p>
      <w:pPr>
        <w:pStyle w:val="ListBullet"/>
      </w:pPr>
      <w:r>
        <w:t>Procés de reindexació documentat.</w:t>
      </w:r>
    </w:p>
    <w:p/>
    <w:p>
      <w:pPr>
        <w:pStyle w:val="Heading1"/>
      </w:pPr>
      <w:r>
        <w:t>10. Fase 6 — Tool RAG (guies municipals)</w:t>
      </w:r>
    </w:p>
    <w:p>
      <w:r>
        <w:t>**Objectiu:** tool per a converses basades en PDFs pujats.</w:t>
      </w:r>
    </w:p>
    <w:p>
      <w:pPr/>
      <w:r>
        <w:t>| # | Tasca | Detall |</w:t>
      </w:r>
    </w:p>
    <w:p>
      <w:pPr/>
      <w:r>
        <w:t>|---|-------|--------|</w:t>
      </w:r>
    </w:p>
    <w:p>
      <w:pPr/>
      <w:r>
        <w:t>| 6.1 | SCHEMA | `search_municipality_guides(query, municipality, category?)` |</w:t>
      </w:r>
    </w:p>
    <w:p>
      <w:pPr/>
      <w:r>
        <w:t>| 6.2 | `execute()` | embed query → vector search filtrat per municipi → top-K |</w:t>
      </w:r>
    </w:p>
    <w:p>
      <w:pPr/>
      <w:r>
        <w:t>| 6.3 | Resposta JSON | `{ query, municipality, total, results: [{ source, page, summary }] }` |</w:t>
      </w:r>
    </w:p>
    <w:p>
      <w:pPr/>
      <w:r>
        <w:t>| 6.4 | Registrar a `ALL_TOOLS` | |</w:t>
      </w:r>
    </w:p>
    <w:p>
      <w:pPr/>
      <w:r>
        <w:t>| 6.5 | Avaluació | ~20 preguntes: plaça major, aparcar, història, transport… |</w:t>
      </w:r>
    </w:p>
    <w:p>
      <w:r>
        <w:t>**Exemples d'ús:**</w:t>
      </w:r>
    </w:p>
    <w:p>
      <w:pPr>
        <w:pStyle w:val="ListBullet"/>
      </w:pPr>
      <w:r>
        <w:t>"Soc a la plaça Major de Berga, recomana'm restaurants a prop"</w:t>
      </w:r>
    </w:p>
    <w:p>
      <w:pPr>
        <w:pStyle w:val="ListBullet"/>
      </w:pPr>
      <w:r>
        <w:t>"On puc aparcar al centre segons la guia?"</w:t>
      </w:r>
    </w:p>
    <w:p>
      <w:pPr>
        <w:pStyle w:val="ListBullet"/>
      </w:pPr>
      <w:r>
        <w:t>"Explica'm la Patum segons el fulletó del municipi"</w:t>
      </w:r>
    </w:p>
    <w:p>
      <w:r>
        <w:t>**Limitació v1:** sense GPS; precisió segons text del PDF i lloc que nombri l'usuari.</w:t>
      </w:r>
    </w:p>
    <w:p>
      <w:r>
        <w:t>**Tancament:**</w:t>
      </w:r>
    </w:p>
    <w:p>
      <w:pPr>
        <w:pStyle w:val="ListBullet"/>
      </w:pPr>
      <w:r>
        <w:t>Tool operativa a staging amb PDFs reals.</w:t>
      </w:r>
    </w:p>
    <w:p>
      <w:pPr>
        <w:pStyle w:val="ListBullet"/>
      </w:pPr>
      <w:r>
        <w:t>Respostes citen document i pàgina.</w:t>
      </w:r>
    </w:p>
    <w:p/>
    <w:p>
      <w:pPr>
        <w:pStyle w:val="Heading1"/>
      </w:pPr>
      <w:r>
        <w:t>11. Fase 7 — Xat unificat</w:t>
      </w:r>
    </w:p>
    <w:p>
      <w:r>
        <w:t>**Objectiu:** un globus, un panell, catàleg MySQL + guies PDF sense que l'usuari triï mode.</w:t>
      </w:r>
    </w:p>
    <w:p>
      <w:pPr/>
      <w:r>
        <w:t>| # | Tasca | Detall |</w:t>
      </w:r>
    </w:p>
    <w:p>
      <w:pPr/>
      <w:r>
        <w:t>|---|-------|--------|</w:t>
      </w:r>
    </w:p>
    <w:p>
      <w:pPr/>
      <w:r>
        <w:t>| 7.1 | `ALL_TOOLS` | 4 catàleg + guies RAG |</w:t>
      </w:r>
    </w:p>
    <w:p>
      <w:pPr/>
      <w:r>
        <w:t>| 7.2 | System prompt | Quan catàleg, quan guies, quan ambdós; idioma usuari |</w:t>
      </w:r>
    </w:p>
    <w:p>
      <w:pPr/>
      <w:r>
        <w:t>| 7.3 | `page_context` | Hint de municipi/secció des de la pàgina actual |</w:t>
      </w:r>
    </w:p>
    <w:p>
      <w:pPr/>
      <w:r>
        <w:t>| 7.4 | Multi-tool | Permetre catàleg + guies en un mateix torn |</w:t>
      </w:r>
    </w:p>
    <w:p>
      <w:pPr/>
      <w:r>
        <w:t>| 7.5 | Suggeriments UI | Contextuals segons secció de la web |</w:t>
      </w:r>
    </w:p>
    <w:p>
      <w:pPr/>
      <w:r>
        <w:t>| 7.6 | Proves | ~30 converses (catàleg, guies, mixtes) |</w:t>
      </w:r>
    </w:p>
    <w:p>
      <w:r>
        <w:t>**Routing v1 (recomanat):** LLM tria tools via schemas; sense router extern.</w:t>
      </w:r>
    </w:p>
    <w:p>
      <w:r>
        <w:t>**Exemple mixt:**</w:t>
      </w:r>
    </w:p>
    <w:p>
      <w:pPr>
        <w:ind w:left="360"/>
      </w:pPr>
      <w:r>
        <w:t>"Som a Berga, què puc fer avui i on dinar segons la guia?"</w:t>
      </w:r>
    </w:p>
    <w:p>
      <w:r>
        <w:t>Tools: `search_events` + `search_municipality_guides`.</w:t>
      </w:r>
    </w:p>
    <w:p>
      <w:r>
        <w:t>**Tancament:**</w:t>
      </w:r>
    </w:p>
    <w:p>
      <w:pPr>
        <w:pStyle w:val="ListBullet"/>
      </w:pPr>
      <w:r>
        <w:t>Un endpoint, un widget.</w:t>
      </w:r>
    </w:p>
    <w:p>
      <w:pPr>
        <w:pStyle w:val="ListBullet"/>
      </w:pPr>
      <w:r>
        <w:t>Routing correcte en ≥80% casos de prova acordats.</w:t>
      </w:r>
    </w:p>
    <w:p/>
    <w:p>
      <w:pPr>
        <w:pStyle w:val="Heading1"/>
      </w:pPr>
      <w:r>
        <w:t>12. Fase 8 — Producció i operacions</w:t>
      </w:r>
    </w:p>
    <w:p>
      <w:pPr/>
      <w:r>
        <w:t>| # | Tasca |</w:t>
      </w:r>
    </w:p>
    <w:p>
      <w:pPr/>
      <w:r>
        <w:t>|---|-------|</w:t>
      </w:r>
    </w:p>
    <w:p>
      <w:pPr/>
      <w:r>
        <w:t>| 8.1 | Rate limiting a `/api/chat` |</w:t>
      </w:r>
    </w:p>
    <w:p>
      <w:pPr/>
      <w:r>
        <w:t>| 8.2 | Logs: tool_calls, latència SQL, latència vector, LLM |</w:t>
      </w:r>
    </w:p>
    <w:p>
      <w:pPr/>
      <w:r>
        <w:t>| 8.3 | Alertes: BD, vector store, API keys, error rate |</w:t>
      </w:r>
    </w:p>
    <w:p>
      <w:pPr/>
      <w:r>
        <w:t>| 8.4 | Historial de sessió persistent (Redis/DB) si multi-instància |</w:t>
      </w:r>
    </w:p>
    <w:p>
      <w:pPr/>
      <w:r>
        <w:t>| 8.5 | Streaming LLM natiu (opcional) |</w:t>
      </w:r>
    </w:p>
    <w:p>
      <w:pPr/>
      <w:r>
        <w:t>| 8.6 | Runbooks: BD caiguda, query lenta, índex vector desactualitzat |</w:t>
      </w:r>
    </w:p>
    <w:p>
      <w:pPr/>
      <w:r>
        <w:t>| 8.7 | Documentació operativa per a l'equip femturisme |</w:t>
      </w:r>
    </w:p>
    <w:p/>
    <w:p>
      <w:pPr>
        <w:pStyle w:val="Heading1"/>
      </w:pPr>
      <w:r>
        <w:t>13. Criteris d'èxit</w:t>
      </w:r>
    </w:p>
    <w:p>
      <w:pPr/>
      <w:r>
        <w:t>| Àrea | Criteri |</w:t>
      </w:r>
    </w:p>
    <w:p>
      <w:pPr/>
      <w:r>
        <w:t>|------|---------|</w:t>
      </w:r>
    </w:p>
    <w:p>
      <w:pPr/>
      <w:r>
        <w:t>| **Integració web** | Globus a femturisme.cat; xat same-origin |</w:t>
      </w:r>
    </w:p>
    <w:p>
      <w:pPr/>
      <w:r>
        <w:t>| **Catàleg** | 4 tools MySQL; dades útils per al LLM |</w:t>
      </w:r>
    </w:p>
    <w:p>
      <w:pPr/>
      <w:r>
        <w:t>| **Guies** | PDFs indexats; respostes amb font |</w:t>
      </w:r>
    </w:p>
    <w:p>
      <w:pPr/>
      <w:r>
        <w:t>| **Xat únic** | L'usuari no distingeix orígens de dades |</w:t>
      </w:r>
    </w:p>
    <w:p>
      <w:pPr/>
      <w:r>
        <w:t>| **Ops** | Desplegament reproduïble; credencials segregades |</w:t>
      </w:r>
    </w:p>
    <w:p/>
    <w:p>
      <w:pPr>
        <w:pStyle w:val="Heading1"/>
      </w:pPr>
      <w:r>
        <w:t>14. Riscos i decisions pendents</w:t>
      </w:r>
    </w:p>
    <w:p>
      <w:pPr/>
      <w:r>
        <w:t>| Risc | Mitigació |</w:t>
      </w:r>
    </w:p>
    <w:p>
      <w:pPr/>
      <w:r>
        <w:t>|------|-----------|</w:t>
      </w:r>
    </w:p>
    <w:p>
      <w:pPr/>
      <w:r>
        <w:t>| Schema MySQL legacy opac | Exploració Fase 2; suport mantenedor PHP; general log |</w:t>
      </w:r>
    </w:p>
    <w:p>
      <w:pPr/>
      <w:r>
        <w:t>| Queries lentes | EXPLAIN; índexs; LIMIT; cache futur |</w:t>
      </w:r>
    </w:p>
    <w:p>
      <w:pPr/>
      <w:r>
        <w:t>| PDFs sense detall geogràfic | Metadades manuals; comunicar límit v1 |</w:t>
      </w:r>
    </w:p>
    <w:p>
      <w:pPr/>
      <w:r>
        <w:t>| Cost LLM + embeddings | Models lleugers; límits per sessió |</w:t>
      </w:r>
    </w:p>
    <w:p>
      <w:pPr/>
      <w:r>
        <w:t>| Desfasament dades web vs agent | Mateixa BD; regles de negoci explícites al SQL |</w:t>
      </w:r>
    </w:p>
    <w:p>
      <w:r>
        <w:t>**Decisions pendents:**</w:t>
      </w:r>
    </w:p>
    <w:p>
      <w:pPr>
        <w:pStyle w:val="ListBullet"/>
      </w:pPr>
      <w:r>
        <w:t>Vector store: pgvector vs Qdrant vs …</w:t>
      </w:r>
    </w:p>
    <w:p>
      <w:pPr>
        <w:pStyle w:val="ListBullet"/>
      </w:pPr>
      <w:r>
        <w:t>Hosting Python: mateixa màquina que PHP vs dedicat</w:t>
      </w:r>
    </w:p>
    <w:p>
      <w:pPr>
        <w:pStyle w:val="ListBullet"/>
      </w:pPr>
      <w:r>
        <w:t>Flask vs migració FastAPI</w:t>
      </w:r>
    </w:p>
    <w:p>
      <w:pPr>
        <w:pStyle w:val="ListBullet"/>
      </w:pPr>
      <w:r>
        <w:t>Persistència historial xat a v1</w:t>
      </w:r>
    </w:p>
    <w:p>
      <w:pPr>
        <w:pStyle w:val="ListBullet"/>
      </w:pPr>
      <w:r>
        <w:t>Model embedding i LLM producció</w:t>
      </w:r>
    </w:p>
    <w:p/>
    <w:p>
      <w:pPr>
        <w:pStyle w:val="Heading1"/>
      </w:pPr>
      <w:r>
        <w:t>15. Annex A — Checklist SQL per tool</w:t>
      </w:r>
    </w:p>
    <w:p>
      <w:r>
        <w:t>Completar a la **Fase 2** abans d'implementar a la **Fase 3**.</w:t>
      </w:r>
    </w:p>
    <w:p>
      <w:pPr/>
      <w:r>
        <w:t>| # | Checklist |</w:t>
      </w:r>
    </w:p>
    <w:p>
      <w:pPr/>
      <w:r>
        <w:t>|---|-----------|</w:t>
      </w:r>
    </w:p>
    <w:p>
      <w:pPr/>
      <w:r>
        <w:t>| C1 | Taules i JOINs identificats |</w:t>
      </w:r>
    </w:p>
    <w:p>
      <w:pPr/>
      <w:r>
        <w:t>| C2 | Filtre `destination` mapat |</w:t>
      </w:r>
    </w:p>
    <w:p>
      <w:pPr/>
      <w:r>
        <w:t>| C3 | Filtres opcionals (tipus, categoria, dates) mapats |</w:t>
      </w:r>
    </w:p>
    <w:p>
      <w:pPr/>
      <w:r>
        <w:t>| C4 | Regles de negoci (publicat, vigent, ordre) |</w:t>
      </w:r>
    </w:p>
    <w:p>
      <w:pPr/>
      <w:r>
        <w:t>| C5 | Camps JSON definits (Annex B + extres) |</w:t>
      </w:r>
    </w:p>
    <w:p>
      <w:pPr/>
      <w:r>
        <w:t>| C6 | Query a `sql-mapeo.md` |</w:t>
      </w:r>
    </w:p>
    <w:p>
      <w:pPr/>
      <w:r>
        <w:t>| C7 | 3–5 casos provats a MySQL |</w:t>
      </w:r>
    </w:p>
    <w:p>
      <w:pPr/>
      <w:r>
        <w:t>| C8 | URLs de resultats correctes |</w:t>
      </w:r>
    </w:p>
    <w:p>
      <w:r>
        <w:t>**Paràmetres per tool:**</w:t>
      </w:r>
    </w:p>
    <w:p>
      <w:pPr/>
      <w:r>
        <w:t>| Tool | Paràmetres SCHEMA |</w:t>
      </w:r>
    </w:p>
    <w:p>
      <w:pPr/>
      <w:r>
        <w:t>|------|-------------------|</w:t>
      </w:r>
    </w:p>
    <w:p>
      <w:pPr/>
      <w:r>
        <w:t>| `search_experiences` | `destination`, `category?` |</w:t>
      </w:r>
    </w:p>
    <w:p>
      <w:pPr/>
      <w:r>
        <w:t>| `search_accommodations` | `destination`, `type?` |</w:t>
      </w:r>
    </w:p>
    <w:p>
      <w:pPr/>
      <w:r>
        <w:t>| `search_events` | `destination`, `date_from?`, `date_to?` |</w:t>
      </w:r>
    </w:p>
    <w:p>
      <w:pPr/>
      <w:r>
        <w:t>| `search_routes` | `destination`, `type?` |</w:t>
      </w:r>
    </w:p>
    <w:p/>
    <w:p>
      <w:pPr>
        <w:pStyle w:val="Heading1"/>
      </w:pPr>
      <w:r>
        <w:t>16. Annex B — Contracte JSON cap al LLM</w:t>
      </w:r>
    </w:p>
    <w:p>
      <w:pPr>
        <w:pStyle w:val="Heading2"/>
      </w:pPr>
      <w:r>
        <w:t>Card de catàleg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"id": "string | null",</w:t>
      </w:r>
    </w:p>
    <w:p>
      <w:r>
        <w:rPr>
          <w:rFonts w:ascii="Consolas" w:hAnsi="Consolas"/>
          <w:sz w:val="18"/>
        </w:rPr>
        <w:t xml:space="preserve">  "type": "string | null",</w:t>
      </w:r>
    </w:p>
    <w:p>
      <w:r>
        <w:rPr>
          <w:rFonts w:ascii="Consolas" w:hAnsi="Consolas"/>
          <w:sz w:val="18"/>
        </w:rPr>
        <w:t xml:space="preserve">  "title": "string",</w:t>
      </w:r>
    </w:p>
    <w:p>
      <w:r>
        <w:rPr>
          <w:rFonts w:ascii="Consolas" w:hAnsi="Consolas"/>
          <w:sz w:val="18"/>
        </w:rPr>
        <w:t xml:space="preserve">  "location": "string | null",</w:t>
      </w:r>
    </w:p>
    <w:p>
      <w:r>
        <w:rPr>
          <w:rFonts w:ascii="Consolas" w:hAnsi="Consolas"/>
          <w:sz w:val="18"/>
        </w:rPr>
        <w:t xml:space="preserve">  "description": "string | null",</w:t>
      </w:r>
    </w:p>
    <w:p>
      <w:r>
        <w:rPr>
          <w:rFonts w:ascii="Consolas" w:hAnsi="Consolas"/>
          <w:sz w:val="18"/>
        </w:rPr>
        <w:t xml:space="preserve">  "url": "string | null",</w:t>
      </w:r>
    </w:p>
    <w:p>
      <w:r>
        <w:rPr>
          <w:rFonts w:ascii="Consolas" w:hAnsi="Consolas"/>
          <w:sz w:val="18"/>
        </w:rPr>
        <w:t xml:space="preserve">  "image": "string | null",</w:t>
      </w:r>
    </w:p>
    <w:p>
      <w:r>
        <w:rPr>
          <w:rFonts w:ascii="Consolas" w:hAnsi="Consolas"/>
          <w:sz w:val="18"/>
        </w:rPr>
        <w:t xml:space="preserve">  "date": "string | null"</w:t>
      </w:r>
    </w:p>
    <w:p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Wrapper (ex. experiences)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"destination": "string",</w:t>
      </w:r>
    </w:p>
    <w:p>
      <w:r>
        <w:rPr>
          <w:rFonts w:ascii="Consolas" w:hAnsi="Consolas"/>
          <w:sz w:val="18"/>
        </w:rPr>
        <w:t xml:space="preserve">  "category": "string | null",</w:t>
      </w:r>
    </w:p>
    <w:p>
      <w:r>
        <w:rPr>
          <w:rFonts w:ascii="Consolas" w:hAnsi="Consolas"/>
          <w:sz w:val="18"/>
        </w:rPr>
        <w:t xml:space="preserve">  "total": "number | null",</w:t>
      </w:r>
    </w:p>
    <w:p>
      <w:r>
        <w:rPr>
          <w:rFonts w:ascii="Consolas" w:hAnsi="Consolas"/>
          <w:sz w:val="18"/>
        </w:rPr>
        <w:t xml:space="preserve">  "results": [],</w:t>
      </w:r>
    </w:p>
    <w:p>
      <w:r>
        <w:rPr>
          <w:rFonts w:ascii="Consolas" w:hAnsi="Consolas"/>
          <w:sz w:val="18"/>
        </w:rPr>
        <w:t xml:space="preserve">  "error": "string | null"</w:t>
      </w:r>
    </w:p>
    <w:p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Resultat RAG (guies)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"query": "string",</w:t>
      </w:r>
    </w:p>
    <w:p>
      <w:r>
        <w:rPr>
          <w:rFonts w:ascii="Consolas" w:hAnsi="Consolas"/>
          <w:sz w:val="18"/>
        </w:rPr>
        <w:t xml:space="preserve">  "municipality": "string",</w:t>
      </w:r>
    </w:p>
    <w:p>
      <w:r>
        <w:rPr>
          <w:rFonts w:ascii="Consolas" w:hAnsi="Consolas"/>
          <w:sz w:val="18"/>
        </w:rPr>
        <w:t xml:space="preserve">  "total": "number",</w:t>
      </w:r>
    </w:p>
    <w:p>
      <w:r>
        <w:rPr>
          <w:rFonts w:ascii="Consolas" w:hAnsi="Consolas"/>
          <w:sz w:val="18"/>
        </w:rPr>
        <w:t xml:space="preserve">  "results": [</w:t>
      </w:r>
    </w:p>
    <w:p>
      <w:r>
        <w:rPr>
          <w:rFonts w:ascii="Consolas" w:hAnsi="Consolas"/>
          <w:sz w:val="18"/>
        </w:rPr>
        <w:t xml:space="preserve">    {</w:t>
      </w:r>
    </w:p>
    <w:p>
      <w:r>
        <w:rPr>
          <w:rFonts w:ascii="Consolas" w:hAnsi="Consolas"/>
          <w:sz w:val="18"/>
        </w:rPr>
        <w:t xml:space="preserve">      "source": "string",</w:t>
      </w:r>
    </w:p>
    <w:p>
      <w:r>
        <w:rPr>
          <w:rFonts w:ascii="Consolas" w:hAnsi="Consolas"/>
          <w:sz w:val="18"/>
        </w:rPr>
        <w:t xml:space="preserve">      "page": "number | null",</w:t>
      </w:r>
    </w:p>
    <w:p>
      <w:r>
        <w:rPr>
          <w:rFonts w:ascii="Consolas" w:hAnsi="Consolas"/>
          <w:sz w:val="18"/>
        </w:rPr>
        <w:t xml:space="preserve">      "summary": "string",</w:t>
      </w:r>
    </w:p>
    <w:p>
      <w:r>
        <w:rPr>
          <w:rFonts w:ascii="Consolas" w:hAnsi="Consolas"/>
          <w:sz w:val="18"/>
        </w:rPr>
        <w:t xml:space="preserve">      "doc_id": "string | null"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]</w:t>
      </w:r>
    </w:p>
    <w:p>
      <w:r>
        <w:rPr>
          <w:rFonts w:ascii="Consolas" w:hAnsi="Consolas"/>
          <w:sz w:val="18"/>
        </w:rPr>
        <w:t>}</w:t>
      </w:r>
    </w:p>
    <w:p/>
    <w:p>
      <w:pPr>
        <w:pStyle w:val="Heading1"/>
      </w:pPr>
      <w:r>
        <w:t>17. Annex C — Estructura de carpetes</w:t>
      </w:r>
    </w:p>
    <w:p>
      <w:r>
        <w:rPr>
          <w:rFonts w:ascii="Consolas" w:hAnsi="Consolas"/>
          <w:sz w:val="18"/>
        </w:rPr>
        <w:t>agent_femturisme/</w:t>
      </w:r>
    </w:p>
    <w:p>
      <w:r>
        <w:rPr>
          <w:rFonts w:ascii="Consolas" w:hAnsi="Consolas"/>
          <w:sz w:val="18"/>
        </w:rPr>
        <w:t>├── app/</w:t>
      </w:r>
    </w:p>
    <w:p>
      <w:r>
        <w:rPr>
          <w:rFonts w:ascii="Consolas" w:hAnsi="Consolas"/>
          <w:sz w:val="18"/>
        </w:rPr>
        <w:t>│   ├── db/</w:t>
      </w:r>
    </w:p>
    <w:p>
      <w:r>
        <w:rPr>
          <w:rFonts w:ascii="Consolas" w:hAnsi="Consolas"/>
          <w:sz w:val="18"/>
        </w:rPr>
        <w:t>│   │   ├── connection.py</w:t>
      </w:r>
    </w:p>
    <w:p>
      <w:r>
        <w:rPr>
          <w:rFonts w:ascii="Consolas" w:hAnsi="Consolas"/>
          <w:sz w:val="18"/>
        </w:rPr>
        <w:t>│   │   └── repositories/</w:t>
      </w:r>
    </w:p>
    <w:p>
      <w:r>
        <w:rPr>
          <w:rFonts w:ascii="Consolas" w:hAnsi="Consolas"/>
          <w:sz w:val="18"/>
        </w:rPr>
        <w:t>│   ├── rag/</w:t>
      </w:r>
    </w:p>
    <w:p>
      <w:r>
        <w:rPr>
          <w:rFonts w:ascii="Consolas" w:hAnsi="Consolas"/>
          <w:sz w:val="18"/>
        </w:rPr>
        <w:t>│   ├── services/</w:t>
      </w:r>
    </w:p>
    <w:p>
      <w:r>
        <w:rPr>
          <w:rFonts w:ascii="Consolas" w:hAnsi="Consolas"/>
          <w:sz w:val="18"/>
        </w:rPr>
        <w:t>│   └── static/chat/</w:t>
      </w:r>
    </w:p>
    <w:p>
      <w:r>
        <w:rPr>
          <w:rFonts w:ascii="Consolas" w:hAnsi="Consolas"/>
          <w:sz w:val="18"/>
        </w:rPr>
        <w:t>├── docs/</w:t>
      </w:r>
    </w:p>
    <w:p>
      <w:r>
        <w:rPr>
          <w:rFonts w:ascii="Consolas" w:hAnsi="Consolas"/>
          <w:sz w:val="18"/>
        </w:rPr>
        <w:t>│   ├── agente.md</w:t>
      </w:r>
    </w:p>
    <w:p>
      <w:r>
        <w:rPr>
          <w:rFonts w:ascii="Consolas" w:hAnsi="Consolas"/>
          <w:sz w:val="18"/>
        </w:rPr>
        <w:t>│   ├── plan-integracion.md</w:t>
      </w:r>
    </w:p>
    <w:p>
      <w:r>
        <w:rPr>
          <w:rFonts w:ascii="Consolas" w:hAnsi="Consolas"/>
          <w:sz w:val="18"/>
        </w:rPr>
        <w:t>│   └── sql-mapeo.md</w:t>
      </w:r>
    </w:p>
    <w:p>
      <w:r>
        <w:rPr>
          <w:rFonts w:ascii="Consolas" w:hAnsi="Consolas"/>
          <w:sz w:val="18"/>
        </w:rPr>
        <w:t>├── scripts/</w:t>
      </w:r>
    </w:p>
    <w:p>
      <w:r>
        <w:rPr>
          <w:rFonts w:ascii="Consolas" w:hAnsi="Consolas"/>
          <w:sz w:val="18"/>
        </w:rPr>
        <w:t>└── tests/</w:t>
      </w:r>
    </w:p>
    <w:p/>
    <w:p>
      <w:pPr>
        <w:pStyle w:val="Heading1"/>
      </w:pPr>
      <w:r>
        <w:t>Proper pas</w:t>
      </w:r>
    </w:p>
    <w:p>
      <w:pPr>
        <w:pStyle w:val="ListNumber"/>
      </w:pPr>
      <w:r>
        <w:t>**Fase 0** — credencials MySQL read-only + `schema.sql`.</w:t>
      </w:r>
    </w:p>
    <w:p>
      <w:pPr>
        <w:pStyle w:val="ListNumber"/>
      </w:pPr>
      <w:r>
        <w:t>**Fase 1** — desplegar servei Python a staging amb connexió MySQL.</w:t>
      </w:r>
    </w:p>
    <w:p>
      <w:pPr>
        <w:pStyle w:val="ListNumber"/>
      </w:pPr>
      <w:r>
        <w:t>**Fase 2** — primera query a `sql-mapeo.md` per a `search_experiences`.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