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0E89B" w14:textId="77777777" w:rsidR="004139D5" w:rsidRDefault="002735B2">
      <w:pPr>
        <w:spacing w:before="170" w:after="680" w:line="240" w:lineRule="auto"/>
        <w:ind w:firstLine="0"/>
        <w:jc w:val="center"/>
        <w:rPr>
          <w:rFonts w:hint="eastAsia"/>
        </w:rPr>
      </w:pPr>
      <w:r>
        <w:rPr>
          <w:noProof/>
        </w:rPr>
        <w:drawing>
          <wp:inline distT="0" distB="0" distL="0" distR="0" wp14:anchorId="3ABAFEB1" wp14:editId="32C9AFF5">
            <wp:extent cx="5166000" cy="13559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u_logo_full.png"/>
                    <pic:cNvPicPr/>
                  </pic:nvPicPr>
                  <pic:blipFill>
                    <a:blip r:embed="rId8"/>
                    <a:stretch>
                      <a:fillRect/>
                    </a:stretch>
                  </pic:blipFill>
                  <pic:spPr>
                    <a:xfrm>
                      <a:off x="0" y="0"/>
                      <a:ext cx="5166000" cy="1355983"/>
                    </a:xfrm>
                    <a:prstGeom prst="rect">
                      <a:avLst/>
                    </a:prstGeom>
                  </pic:spPr>
                </pic:pic>
              </a:graphicData>
            </a:graphic>
          </wp:inline>
        </w:drawing>
      </w:r>
    </w:p>
    <w:p w14:paraId="74886B81" w14:textId="77777777" w:rsidR="004139D5" w:rsidRDefault="002735B2">
      <w:pPr>
        <w:pStyle w:val="aa"/>
        <w:jc w:val="center"/>
      </w:pPr>
      <w:r>
        <w:rPr>
          <w:rFonts w:cs="Noto Sans SC"/>
        </w:rPr>
        <w:t>安德鲁牙科连锁就诊与运营系统设计</w:t>
      </w:r>
    </w:p>
    <w:p w14:paraId="309134F7" w14:textId="77777777" w:rsidR="004139D5" w:rsidRDefault="004139D5">
      <w:pPr>
        <w:widowControl w:val="0"/>
        <w:spacing w:line="3408" w:lineRule="exact"/>
        <w:ind w:firstLine="0"/>
        <w:rPr>
          <w:rFonts w:hint="eastAsia"/>
        </w:rPr>
      </w:pPr>
    </w:p>
    <w:tbl>
      <w:tblPr>
        <w:tblW w:w="5698" w:type="dxa"/>
        <w:jc w:val="center"/>
        <w:tblBorders>
          <w:top w:val="nil"/>
          <w:left w:val="nil"/>
          <w:bottom w:val="nil"/>
          <w:right w:val="nil"/>
          <w:insideH w:val="nil"/>
          <w:insideV w:val="nil"/>
        </w:tblBorders>
        <w:tblLayout w:type="fixed"/>
        <w:tblLook w:val="04A0" w:firstRow="1" w:lastRow="0" w:firstColumn="1" w:lastColumn="0" w:noHBand="0" w:noVBand="1"/>
      </w:tblPr>
      <w:tblGrid>
        <w:gridCol w:w="1757"/>
        <w:gridCol w:w="312"/>
        <w:gridCol w:w="3629"/>
      </w:tblGrid>
      <w:tr w:rsidR="004139D5" w14:paraId="28491036" w14:textId="77777777">
        <w:trPr>
          <w:cantSplit/>
          <w:trHeight w:val="907"/>
          <w:jc w:val="center"/>
        </w:trPr>
        <w:tc>
          <w:tcPr>
            <w:tcW w:w="1757" w:type="dxa"/>
            <w:tcMar>
              <w:top w:w="0" w:type="dxa"/>
              <w:left w:w="0" w:type="dxa"/>
              <w:bottom w:w="0" w:type="dxa"/>
              <w:right w:w="0" w:type="dxa"/>
            </w:tcMar>
            <w:vAlign w:val="center"/>
          </w:tcPr>
          <w:p w14:paraId="4DA9C05F" w14:textId="77777777" w:rsidR="004139D5" w:rsidRDefault="002735B2">
            <w:pPr>
              <w:ind w:firstLine="0"/>
              <w:jc w:val="right"/>
              <w:rPr>
                <w:rFonts w:hint="eastAsia"/>
              </w:rPr>
            </w:pPr>
            <w:r>
              <w:rPr>
                <w:rFonts w:ascii="Noto Sans SC" w:eastAsia="Noto Sans SC" w:hAnsi="Noto Sans SC" w:cs="Noto Sans SC"/>
                <w:b/>
                <w:bCs/>
              </w:rPr>
              <w:t>学院：</w:t>
            </w:r>
          </w:p>
        </w:tc>
        <w:tc>
          <w:tcPr>
            <w:tcW w:w="312" w:type="dxa"/>
            <w:tcMar>
              <w:top w:w="0" w:type="dxa"/>
              <w:left w:w="0" w:type="dxa"/>
              <w:bottom w:w="0" w:type="dxa"/>
              <w:right w:w="0" w:type="dxa"/>
            </w:tcMar>
            <w:vAlign w:val="center"/>
          </w:tcPr>
          <w:p w14:paraId="0445D1C9" w14:textId="77777777" w:rsidR="004139D5" w:rsidRDefault="004139D5">
            <w:pPr>
              <w:ind w:firstLine="0"/>
              <w:rPr>
                <w:rFonts w:hint="eastAsia"/>
              </w:rPr>
            </w:pPr>
          </w:p>
        </w:tc>
        <w:tc>
          <w:tcPr>
            <w:tcW w:w="3628" w:type="dxa"/>
            <w:noWrap/>
            <w:tcMar>
              <w:top w:w="0" w:type="dxa"/>
              <w:left w:w="0" w:type="dxa"/>
              <w:bottom w:w="0" w:type="dxa"/>
              <w:right w:w="0" w:type="dxa"/>
            </w:tcMar>
            <w:vAlign w:val="center"/>
          </w:tcPr>
          <w:p w14:paraId="058DB443" w14:textId="77777777" w:rsidR="004139D5" w:rsidRDefault="002735B2">
            <w:pPr>
              <w:pBdr>
                <w:bottom w:val="single" w:sz="4" w:space="0" w:color="000000"/>
              </w:pBdr>
              <w:ind w:firstLine="0"/>
              <w:jc w:val="center"/>
              <w:rPr>
                <w:rFonts w:hint="eastAsia"/>
              </w:rPr>
            </w:pPr>
            <w:r>
              <w:t>商学院</w:t>
            </w:r>
          </w:p>
        </w:tc>
      </w:tr>
      <w:tr w:rsidR="004139D5" w14:paraId="159E4D9E" w14:textId="77777777">
        <w:trPr>
          <w:cantSplit/>
          <w:trHeight w:val="907"/>
          <w:jc w:val="center"/>
        </w:trPr>
        <w:tc>
          <w:tcPr>
            <w:tcW w:w="1757" w:type="dxa"/>
            <w:tcMar>
              <w:top w:w="0" w:type="dxa"/>
              <w:left w:w="0" w:type="dxa"/>
              <w:bottom w:w="0" w:type="dxa"/>
              <w:right w:w="0" w:type="dxa"/>
            </w:tcMar>
            <w:vAlign w:val="center"/>
          </w:tcPr>
          <w:p w14:paraId="15FF9EFE" w14:textId="77777777" w:rsidR="004139D5" w:rsidRDefault="002735B2">
            <w:pPr>
              <w:ind w:firstLine="0"/>
              <w:jc w:val="right"/>
              <w:rPr>
                <w:rFonts w:hint="eastAsia"/>
              </w:rPr>
            </w:pPr>
            <w:r>
              <w:rPr>
                <w:rFonts w:ascii="Noto Sans SC" w:eastAsia="Noto Sans SC" w:hAnsi="Noto Sans SC" w:cs="Noto Sans SC"/>
                <w:b/>
                <w:bCs/>
              </w:rPr>
              <w:t>班级：</w:t>
            </w:r>
          </w:p>
        </w:tc>
        <w:tc>
          <w:tcPr>
            <w:tcW w:w="312" w:type="dxa"/>
            <w:tcMar>
              <w:top w:w="0" w:type="dxa"/>
              <w:left w:w="0" w:type="dxa"/>
              <w:bottom w:w="0" w:type="dxa"/>
              <w:right w:w="0" w:type="dxa"/>
            </w:tcMar>
            <w:vAlign w:val="center"/>
          </w:tcPr>
          <w:p w14:paraId="0A8332AB" w14:textId="77777777" w:rsidR="004139D5" w:rsidRDefault="004139D5">
            <w:pPr>
              <w:ind w:firstLine="0"/>
              <w:rPr>
                <w:rFonts w:hint="eastAsia"/>
              </w:rPr>
            </w:pPr>
          </w:p>
        </w:tc>
        <w:tc>
          <w:tcPr>
            <w:tcW w:w="3628" w:type="dxa"/>
            <w:noWrap/>
            <w:tcMar>
              <w:top w:w="0" w:type="dxa"/>
              <w:left w:w="0" w:type="dxa"/>
              <w:bottom w:w="0" w:type="dxa"/>
              <w:right w:w="0" w:type="dxa"/>
            </w:tcMar>
            <w:vAlign w:val="center"/>
          </w:tcPr>
          <w:p w14:paraId="663B8D08" w14:textId="77777777" w:rsidR="004139D5" w:rsidRDefault="002735B2">
            <w:pPr>
              <w:pBdr>
                <w:bottom w:val="single" w:sz="4" w:space="0" w:color="000000"/>
              </w:pBdr>
              <w:ind w:firstLine="0"/>
              <w:jc w:val="center"/>
              <w:rPr>
                <w:rFonts w:hint="eastAsia"/>
              </w:rPr>
            </w:pPr>
            <w:r>
              <w:t>信管</w:t>
            </w:r>
            <w:r>
              <w:t>2402</w:t>
            </w:r>
          </w:p>
        </w:tc>
      </w:tr>
      <w:tr w:rsidR="004139D5" w14:paraId="2BF92E1E" w14:textId="77777777">
        <w:trPr>
          <w:cantSplit/>
          <w:trHeight w:val="907"/>
          <w:jc w:val="center"/>
        </w:trPr>
        <w:tc>
          <w:tcPr>
            <w:tcW w:w="1757" w:type="dxa"/>
            <w:tcMar>
              <w:top w:w="0" w:type="dxa"/>
              <w:left w:w="0" w:type="dxa"/>
              <w:bottom w:w="0" w:type="dxa"/>
              <w:right w:w="0" w:type="dxa"/>
            </w:tcMar>
            <w:vAlign w:val="center"/>
          </w:tcPr>
          <w:p w14:paraId="7514547A" w14:textId="77777777" w:rsidR="004139D5" w:rsidRDefault="002735B2">
            <w:pPr>
              <w:ind w:firstLine="0"/>
              <w:jc w:val="right"/>
              <w:rPr>
                <w:rFonts w:hint="eastAsia"/>
              </w:rPr>
            </w:pPr>
            <w:r>
              <w:rPr>
                <w:rFonts w:ascii="Noto Sans SC" w:eastAsia="Noto Sans SC" w:hAnsi="Noto Sans SC" w:cs="Noto Sans SC"/>
                <w:b/>
                <w:bCs/>
              </w:rPr>
              <w:t>学号：</w:t>
            </w:r>
          </w:p>
        </w:tc>
        <w:tc>
          <w:tcPr>
            <w:tcW w:w="312" w:type="dxa"/>
            <w:tcMar>
              <w:top w:w="0" w:type="dxa"/>
              <w:left w:w="0" w:type="dxa"/>
              <w:bottom w:w="0" w:type="dxa"/>
              <w:right w:w="0" w:type="dxa"/>
            </w:tcMar>
            <w:vAlign w:val="center"/>
          </w:tcPr>
          <w:p w14:paraId="27F9C15C" w14:textId="77777777" w:rsidR="004139D5" w:rsidRDefault="004139D5">
            <w:pPr>
              <w:ind w:firstLine="0"/>
              <w:rPr>
                <w:rFonts w:hint="eastAsia"/>
              </w:rPr>
            </w:pPr>
          </w:p>
        </w:tc>
        <w:tc>
          <w:tcPr>
            <w:tcW w:w="3628" w:type="dxa"/>
            <w:noWrap/>
            <w:tcMar>
              <w:top w:w="0" w:type="dxa"/>
              <w:left w:w="0" w:type="dxa"/>
              <w:bottom w:w="0" w:type="dxa"/>
              <w:right w:w="0" w:type="dxa"/>
            </w:tcMar>
            <w:vAlign w:val="center"/>
          </w:tcPr>
          <w:p w14:paraId="337BB5C6" w14:textId="77777777" w:rsidR="004139D5" w:rsidRDefault="002735B2">
            <w:pPr>
              <w:pBdr>
                <w:bottom w:val="single" w:sz="4" w:space="0" w:color="000000"/>
              </w:pBdr>
              <w:ind w:firstLine="0"/>
              <w:jc w:val="center"/>
              <w:rPr>
                <w:rFonts w:hint="eastAsia"/>
              </w:rPr>
            </w:pPr>
            <w:r>
              <w:t>1602242015</w:t>
            </w:r>
          </w:p>
        </w:tc>
      </w:tr>
      <w:tr w:rsidR="004139D5" w14:paraId="00BB9022" w14:textId="77777777">
        <w:trPr>
          <w:cantSplit/>
          <w:trHeight w:val="907"/>
          <w:jc w:val="center"/>
        </w:trPr>
        <w:tc>
          <w:tcPr>
            <w:tcW w:w="1757" w:type="dxa"/>
            <w:tcMar>
              <w:top w:w="0" w:type="dxa"/>
              <w:left w:w="0" w:type="dxa"/>
              <w:bottom w:w="0" w:type="dxa"/>
              <w:right w:w="0" w:type="dxa"/>
            </w:tcMar>
            <w:vAlign w:val="center"/>
          </w:tcPr>
          <w:p w14:paraId="116B0FCA" w14:textId="77777777" w:rsidR="004139D5" w:rsidRDefault="002735B2">
            <w:pPr>
              <w:ind w:firstLine="0"/>
              <w:jc w:val="right"/>
              <w:rPr>
                <w:rFonts w:hint="eastAsia"/>
              </w:rPr>
            </w:pPr>
            <w:r>
              <w:rPr>
                <w:rFonts w:ascii="Noto Sans SC" w:eastAsia="Noto Sans SC" w:hAnsi="Noto Sans SC" w:cs="Noto Sans SC"/>
                <w:b/>
                <w:bCs/>
              </w:rPr>
              <w:t>姓名：</w:t>
            </w:r>
          </w:p>
        </w:tc>
        <w:tc>
          <w:tcPr>
            <w:tcW w:w="312" w:type="dxa"/>
            <w:tcMar>
              <w:top w:w="0" w:type="dxa"/>
              <w:left w:w="0" w:type="dxa"/>
              <w:bottom w:w="0" w:type="dxa"/>
              <w:right w:w="0" w:type="dxa"/>
            </w:tcMar>
            <w:vAlign w:val="center"/>
          </w:tcPr>
          <w:p w14:paraId="53497885" w14:textId="77777777" w:rsidR="004139D5" w:rsidRDefault="004139D5">
            <w:pPr>
              <w:ind w:firstLine="0"/>
              <w:rPr>
                <w:rFonts w:hint="eastAsia"/>
              </w:rPr>
            </w:pPr>
          </w:p>
        </w:tc>
        <w:tc>
          <w:tcPr>
            <w:tcW w:w="3628" w:type="dxa"/>
            <w:noWrap/>
            <w:tcMar>
              <w:top w:w="0" w:type="dxa"/>
              <w:left w:w="0" w:type="dxa"/>
              <w:bottom w:w="0" w:type="dxa"/>
              <w:right w:w="0" w:type="dxa"/>
            </w:tcMar>
            <w:vAlign w:val="center"/>
          </w:tcPr>
          <w:p w14:paraId="44A172BD" w14:textId="77777777" w:rsidR="004139D5" w:rsidRDefault="002735B2">
            <w:pPr>
              <w:pBdr>
                <w:bottom w:val="single" w:sz="4" w:space="0" w:color="000000"/>
              </w:pBdr>
              <w:ind w:firstLine="0"/>
              <w:jc w:val="center"/>
              <w:rPr>
                <w:rFonts w:hint="eastAsia"/>
              </w:rPr>
            </w:pPr>
            <w:r>
              <w:t>张云福</w:t>
            </w:r>
          </w:p>
        </w:tc>
      </w:tr>
      <w:tr w:rsidR="004139D5" w14:paraId="1157F70D" w14:textId="77777777">
        <w:trPr>
          <w:cantSplit/>
          <w:trHeight w:val="907"/>
          <w:jc w:val="center"/>
        </w:trPr>
        <w:tc>
          <w:tcPr>
            <w:tcW w:w="1757" w:type="dxa"/>
            <w:tcMar>
              <w:top w:w="0" w:type="dxa"/>
              <w:left w:w="0" w:type="dxa"/>
              <w:bottom w:w="0" w:type="dxa"/>
              <w:right w:w="0" w:type="dxa"/>
            </w:tcMar>
            <w:vAlign w:val="center"/>
          </w:tcPr>
          <w:p w14:paraId="3695292A" w14:textId="77777777" w:rsidR="004139D5" w:rsidRDefault="002735B2">
            <w:pPr>
              <w:ind w:firstLine="0"/>
              <w:jc w:val="right"/>
              <w:rPr>
                <w:rFonts w:hint="eastAsia"/>
              </w:rPr>
            </w:pPr>
            <w:r>
              <w:rPr>
                <w:rFonts w:ascii="Noto Sans SC" w:eastAsia="Noto Sans SC" w:hAnsi="Noto Sans SC" w:cs="Noto Sans SC"/>
                <w:b/>
                <w:bCs/>
              </w:rPr>
              <w:t>指导教师：</w:t>
            </w:r>
          </w:p>
        </w:tc>
        <w:tc>
          <w:tcPr>
            <w:tcW w:w="312" w:type="dxa"/>
            <w:tcMar>
              <w:top w:w="0" w:type="dxa"/>
              <w:left w:w="0" w:type="dxa"/>
              <w:bottom w:w="0" w:type="dxa"/>
              <w:right w:w="0" w:type="dxa"/>
            </w:tcMar>
            <w:vAlign w:val="center"/>
          </w:tcPr>
          <w:p w14:paraId="13590EAC" w14:textId="77777777" w:rsidR="004139D5" w:rsidRDefault="004139D5">
            <w:pPr>
              <w:ind w:firstLine="0"/>
              <w:rPr>
                <w:rFonts w:hint="eastAsia"/>
              </w:rPr>
            </w:pPr>
          </w:p>
        </w:tc>
        <w:tc>
          <w:tcPr>
            <w:tcW w:w="3628" w:type="dxa"/>
            <w:noWrap/>
            <w:tcMar>
              <w:top w:w="0" w:type="dxa"/>
              <w:left w:w="0" w:type="dxa"/>
              <w:bottom w:w="0" w:type="dxa"/>
              <w:right w:w="0" w:type="dxa"/>
            </w:tcMar>
            <w:vAlign w:val="center"/>
          </w:tcPr>
          <w:p w14:paraId="5A949654" w14:textId="77777777" w:rsidR="004139D5" w:rsidRDefault="002735B2">
            <w:pPr>
              <w:pBdr>
                <w:bottom w:val="single" w:sz="4" w:space="0" w:color="000000"/>
              </w:pBdr>
              <w:ind w:firstLine="0"/>
              <w:jc w:val="center"/>
              <w:rPr>
                <w:rFonts w:hint="eastAsia"/>
              </w:rPr>
            </w:pPr>
            <w:r>
              <w:t>毕文杰</w:t>
            </w:r>
          </w:p>
        </w:tc>
      </w:tr>
    </w:tbl>
    <w:p w14:paraId="76AD5BBA" w14:textId="77777777" w:rsidR="004139D5" w:rsidRDefault="004139D5">
      <w:pPr>
        <w:widowControl w:val="0"/>
        <w:spacing w:line="1304" w:lineRule="exact"/>
        <w:ind w:firstLine="0"/>
        <w:rPr>
          <w:rFonts w:hint="eastAsia"/>
        </w:rPr>
      </w:pPr>
    </w:p>
    <w:p w14:paraId="73A4DCA3" w14:textId="77777777" w:rsidR="004139D5" w:rsidRDefault="002735B2">
      <w:pPr>
        <w:ind w:firstLine="0"/>
        <w:jc w:val="center"/>
        <w:rPr>
          <w:rFonts w:hint="eastAsia"/>
        </w:rPr>
      </w:pPr>
      <w:r>
        <w:rPr>
          <w:rFonts w:ascii="Noto Sans SC" w:eastAsia="Noto Sans SC" w:hAnsi="Noto Sans SC" w:cs="Noto Sans SC"/>
        </w:rPr>
        <w:t>CENTRAL SOUTH UNIVERSITY</w:t>
      </w:r>
    </w:p>
    <w:p w14:paraId="16B152FA" w14:textId="77777777" w:rsidR="004139D5" w:rsidRDefault="004139D5">
      <w:pPr>
        <w:rPr>
          <w:rFonts w:hint="eastAsia"/>
        </w:rPr>
        <w:sectPr w:rsidR="004139D5">
          <w:headerReference w:type="default" r:id="rId9"/>
          <w:footerReference w:type="default" r:id="rId10"/>
          <w:pgSz w:w="11906" w:h="16838"/>
          <w:pgMar w:top="1417" w:right="1531" w:bottom="1417" w:left="1531" w:header="567" w:footer="680" w:gutter="0"/>
          <w:cols w:space="720"/>
        </w:sectPr>
      </w:pPr>
    </w:p>
    <w:p w14:paraId="2BC8FABE" w14:textId="77777777" w:rsidR="004139D5" w:rsidRDefault="002735B2">
      <w:pPr>
        <w:pStyle w:val="FrontMatterTitle"/>
        <w:jc w:val="center"/>
      </w:pPr>
      <w:r>
        <w:lastRenderedPageBreak/>
        <w:t>目　录</w:t>
      </w:r>
    </w:p>
    <w:p w14:paraId="37E676CF" w14:textId="3FE28FD1" w:rsidR="00AE3614" w:rsidRDefault="002735B2">
      <w:pPr>
        <w:pStyle w:val="TOC1"/>
        <w:tabs>
          <w:tab w:val="right" w:leader="dot" w:pos="8834"/>
        </w:tabs>
        <w:rPr>
          <w:rFonts w:asciiTheme="minorHAnsi" w:eastAsiaTheme="minorEastAsia" w:hAnsiTheme="minorHAnsi" w:cstheme="minorBidi" w:hint="eastAsia"/>
          <w:noProof/>
          <w:color w:val="auto"/>
          <w:kern w:val="2"/>
          <w:sz w:val="22"/>
          <w:lang w:val="en-US"/>
          <w14:ligatures w14:val="standardContextual"/>
        </w:rPr>
      </w:pPr>
      <w:r>
        <w:fldChar w:fldCharType="begin"/>
      </w:r>
      <w:r>
        <w:instrText xml:space="preserve"> TOC \o "1-2" \h \z \u </w:instrText>
      </w:r>
      <w:r>
        <w:rPr>
          <w:rFonts w:hint="eastAsia"/>
        </w:rPr>
        <w:fldChar w:fldCharType="separate"/>
      </w:r>
      <w:hyperlink w:anchor="_Toc243288686" w:history="1">
        <w:r w:rsidR="00AE3614" w:rsidRPr="00FA05FF">
          <w:rPr>
            <w:rStyle w:val="aff9"/>
            <w:rFonts w:cs="Noto Sans SC"/>
            <w:noProof/>
          </w:rPr>
          <w:t>1.</w:t>
        </w:r>
        <w:r w:rsidR="00AE3614" w:rsidRPr="00FA05FF">
          <w:rPr>
            <w:rStyle w:val="aff9"/>
            <w:noProof/>
          </w:rPr>
          <w:t xml:space="preserve"> 项目背景与设计依据</w:t>
        </w:r>
        <w:r w:rsidR="00AE3614">
          <w:rPr>
            <w:rFonts w:hint="eastAsia"/>
            <w:noProof/>
            <w:webHidden/>
          </w:rPr>
          <w:tab/>
        </w:r>
        <w:r w:rsidR="00AE3614">
          <w:rPr>
            <w:rFonts w:hint="eastAsia"/>
            <w:noProof/>
            <w:webHidden/>
          </w:rPr>
          <w:fldChar w:fldCharType="begin"/>
        </w:r>
        <w:r w:rsidR="00AE3614">
          <w:rPr>
            <w:rFonts w:hint="eastAsia"/>
            <w:noProof/>
            <w:webHidden/>
          </w:rPr>
          <w:instrText xml:space="preserve"> </w:instrText>
        </w:r>
        <w:r w:rsidR="00AE3614">
          <w:rPr>
            <w:noProof/>
            <w:webHidden/>
          </w:rPr>
          <w:instrText>PAGEREF _Toc243288686 \h</w:instrText>
        </w:r>
        <w:r w:rsidR="00AE3614">
          <w:rPr>
            <w:rFonts w:hint="eastAsia"/>
            <w:noProof/>
            <w:webHidden/>
          </w:rPr>
          <w:instrText xml:space="preserve"> </w:instrText>
        </w:r>
        <w:r w:rsidR="00AE3614">
          <w:rPr>
            <w:rFonts w:hint="eastAsia"/>
            <w:noProof/>
            <w:webHidden/>
          </w:rPr>
        </w:r>
        <w:r w:rsidR="00AE3614">
          <w:rPr>
            <w:rFonts w:hint="eastAsia"/>
            <w:noProof/>
            <w:webHidden/>
          </w:rPr>
          <w:fldChar w:fldCharType="separate"/>
        </w:r>
        <w:r w:rsidR="00AE3614">
          <w:rPr>
            <w:rFonts w:hint="eastAsia"/>
            <w:noProof/>
            <w:webHidden/>
          </w:rPr>
          <w:t>1</w:t>
        </w:r>
        <w:r w:rsidR="00AE3614">
          <w:rPr>
            <w:rFonts w:hint="eastAsia"/>
            <w:noProof/>
            <w:webHidden/>
          </w:rPr>
          <w:fldChar w:fldCharType="end"/>
        </w:r>
      </w:hyperlink>
    </w:p>
    <w:p w14:paraId="1F68BE2A" w14:textId="269CD069"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687" w:history="1">
        <w:r w:rsidRPr="00FA05FF">
          <w:rPr>
            <w:rStyle w:val="aff9"/>
            <w:rFonts w:cs="Noto Sans SC"/>
            <w:noProof/>
          </w:rPr>
          <w:t>1.1</w:t>
        </w:r>
        <w:r w:rsidRPr="00FA05FF">
          <w:rPr>
            <w:rStyle w:val="aff9"/>
            <w:noProof/>
          </w:rPr>
          <w:t xml:space="preserve"> 业务背景与核心问题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_Toc243288687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1054185E" w14:textId="772E9F90"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688" w:history="1">
        <w:r w:rsidRPr="00FA05FF">
          <w:rPr>
            <w:rStyle w:val="aff9"/>
            <w:rFonts w:cs="Noto Sans SC"/>
            <w:noProof/>
          </w:rPr>
          <w:t>1.2</w:t>
        </w:r>
        <w:r w:rsidRPr="00FA05FF">
          <w:rPr>
            <w:rStyle w:val="aff9"/>
            <w:noProof/>
          </w:rPr>
          <w:t xml:space="preserve"> 资料来源与事实层次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_Toc243288688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05379017" w14:textId="38E571DB"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689" w:history="1">
        <w:r w:rsidRPr="00FA05FF">
          <w:rPr>
            <w:rStyle w:val="aff9"/>
            <w:rFonts w:cs="Noto Sans SC"/>
            <w:noProof/>
          </w:rPr>
          <w:t>1.3</w:t>
        </w:r>
        <w:r w:rsidRPr="00FA05FF">
          <w:rPr>
            <w:rStyle w:val="aff9"/>
            <w:noProof/>
          </w:rPr>
          <w:t xml:space="preserve"> 术语与系统范围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_Toc243288689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3F9F6FD6" w14:textId="208B5F88" w:rsidR="00AE3614" w:rsidRDefault="00AE3614">
      <w:pPr>
        <w:pStyle w:val="TOC1"/>
        <w:tabs>
          <w:tab w:val="right" w:leader="dot" w:pos="8834"/>
        </w:tabs>
        <w:rPr>
          <w:rFonts w:asciiTheme="minorHAnsi" w:eastAsiaTheme="minorEastAsia" w:hAnsiTheme="minorHAnsi" w:cstheme="minorBidi" w:hint="eastAsia"/>
          <w:noProof/>
          <w:color w:val="auto"/>
          <w:kern w:val="2"/>
          <w:sz w:val="22"/>
          <w:lang w:val="en-US"/>
          <w14:ligatures w14:val="standardContextual"/>
        </w:rPr>
      </w:pPr>
      <w:hyperlink w:anchor="_Toc243288690" w:history="1">
        <w:r w:rsidRPr="00FA05FF">
          <w:rPr>
            <w:rStyle w:val="aff9"/>
            <w:rFonts w:cs="Noto Sans SC"/>
            <w:noProof/>
          </w:rPr>
          <w:t>2.</w:t>
        </w:r>
        <w:r w:rsidRPr="00FA05FF">
          <w:rPr>
            <w:rStyle w:val="aff9"/>
            <w:noProof/>
          </w:rPr>
          <w:t xml:space="preserve"> 愿景与公开调研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_Toc243288690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62924865" w14:textId="36508185"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691" w:history="1">
        <w:r w:rsidRPr="00FA05FF">
          <w:rPr>
            <w:rStyle w:val="aff9"/>
            <w:rFonts w:cs="Noto Sans SC"/>
            <w:noProof/>
          </w:rPr>
          <w:t>2.1</w:t>
        </w:r>
        <w:r w:rsidRPr="00FA05FF">
          <w:rPr>
            <w:rStyle w:val="aff9"/>
            <w:noProof/>
          </w:rPr>
          <w:t xml:space="preserve"> 拟开发系统愿景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_Toc243288691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20F03ADC" w14:textId="2582B3B3"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692" w:history="1">
        <w:r w:rsidRPr="00FA05FF">
          <w:rPr>
            <w:rStyle w:val="aff9"/>
            <w:rFonts w:cs="Noto Sans SC"/>
            <w:noProof/>
          </w:rPr>
          <w:t>2.2</w:t>
        </w:r>
        <w:r w:rsidRPr="00FA05FF">
          <w:rPr>
            <w:rStyle w:val="aff9"/>
            <w:noProof/>
          </w:rPr>
          <w:t xml:space="preserve"> 湘雅口腔医院公开资料调研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_Toc243288692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3B0EE08A" w14:textId="5727E862"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693" w:history="1">
        <w:r w:rsidRPr="00FA05FF">
          <w:rPr>
            <w:rStyle w:val="aff9"/>
            <w:rFonts w:cs="Noto Sans SC"/>
            <w:noProof/>
          </w:rPr>
          <w:t>2.3</w:t>
        </w:r>
        <w:r w:rsidRPr="00FA05FF">
          <w:rPr>
            <w:rStyle w:val="aff9"/>
            <w:noProof/>
          </w:rPr>
          <w:t xml:space="preserve"> 方案取舍与可行性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_Toc243288693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44C8E713" w14:textId="0B6FDB6B" w:rsidR="00AE3614" w:rsidRDefault="00AE3614">
      <w:pPr>
        <w:pStyle w:val="TOC1"/>
        <w:tabs>
          <w:tab w:val="right" w:leader="dot" w:pos="8834"/>
        </w:tabs>
        <w:rPr>
          <w:rFonts w:asciiTheme="minorHAnsi" w:eastAsiaTheme="minorEastAsia" w:hAnsiTheme="minorHAnsi" w:cstheme="minorBidi" w:hint="eastAsia"/>
          <w:noProof/>
          <w:color w:val="auto"/>
          <w:kern w:val="2"/>
          <w:sz w:val="22"/>
          <w:lang w:val="en-US"/>
          <w14:ligatures w14:val="standardContextual"/>
        </w:rPr>
      </w:pPr>
      <w:hyperlink w:anchor="_Toc243288694" w:history="1">
        <w:r w:rsidRPr="00FA05FF">
          <w:rPr>
            <w:rStyle w:val="aff9"/>
            <w:rFonts w:cs="Noto Sans SC"/>
            <w:noProof/>
          </w:rPr>
          <w:t>3.</w:t>
        </w:r>
        <w:r w:rsidRPr="00FA05FF">
          <w:rPr>
            <w:rStyle w:val="aff9"/>
            <w:noProof/>
          </w:rPr>
          <w:t xml:space="preserve"> 业务建模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_Toc243288694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6A558EAE" w14:textId="2E1C79AF"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695" w:history="1">
        <w:r w:rsidRPr="00FA05FF">
          <w:rPr>
            <w:rStyle w:val="aff9"/>
            <w:rFonts w:cs="Noto Sans SC"/>
            <w:noProof/>
          </w:rPr>
          <w:t>3.1</w:t>
        </w:r>
        <w:r w:rsidRPr="00FA05FF">
          <w:rPr>
            <w:rStyle w:val="aff9"/>
            <w:noProof/>
          </w:rPr>
          <w:t xml:space="preserve"> 业务边界与岗位责任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_Toc243288695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6F4F8DB0" w14:textId="45608139"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696" w:history="1">
        <w:r w:rsidRPr="00FA05FF">
          <w:rPr>
            <w:rStyle w:val="aff9"/>
            <w:rFonts w:cs="Noto Sans SC"/>
            <w:noProof/>
          </w:rPr>
          <w:t>3.2</w:t>
        </w:r>
        <w:r w:rsidRPr="00FA05FF">
          <w:rPr>
            <w:rStyle w:val="aff9"/>
            <w:noProof/>
          </w:rPr>
          <w:t xml:space="preserve"> 现状业务流程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_Toc243288696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59FB8907" w14:textId="16C6FDC4"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697" w:history="1">
        <w:r w:rsidRPr="00FA05FF">
          <w:rPr>
            <w:rStyle w:val="aff9"/>
            <w:rFonts w:cs="Noto Sans SC"/>
            <w:noProof/>
          </w:rPr>
          <w:t>3.3</w:t>
        </w:r>
        <w:r w:rsidRPr="00FA05FF">
          <w:rPr>
            <w:rStyle w:val="aff9"/>
            <w:noProof/>
          </w:rPr>
          <w:t xml:space="preserve"> 改进业务流程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_Toc243288697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21C4C78F" w14:textId="475A65C9" w:rsidR="00AE3614" w:rsidRDefault="00AE3614">
      <w:pPr>
        <w:pStyle w:val="TOC1"/>
        <w:tabs>
          <w:tab w:val="right" w:leader="dot" w:pos="8834"/>
        </w:tabs>
        <w:rPr>
          <w:rFonts w:asciiTheme="minorHAnsi" w:eastAsiaTheme="minorEastAsia" w:hAnsiTheme="minorHAnsi" w:cstheme="minorBidi" w:hint="eastAsia"/>
          <w:noProof/>
          <w:color w:val="auto"/>
          <w:kern w:val="2"/>
          <w:sz w:val="22"/>
          <w:lang w:val="en-US"/>
          <w14:ligatures w14:val="standardContextual"/>
        </w:rPr>
      </w:pPr>
      <w:hyperlink w:anchor="_Toc243288698" w:history="1">
        <w:r w:rsidRPr="00FA05FF">
          <w:rPr>
            <w:rStyle w:val="aff9"/>
            <w:rFonts w:cs="Noto Sans SC"/>
            <w:noProof/>
          </w:rPr>
          <w:t>4.</w:t>
        </w:r>
        <w:r w:rsidRPr="00FA05FF">
          <w:rPr>
            <w:rStyle w:val="aff9"/>
            <w:noProof/>
          </w:rPr>
          <w:t xml:space="preserve"> 系统需求与权限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_Toc243288698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15286FA6" w14:textId="79C21BF8"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699" w:history="1">
        <w:r w:rsidRPr="00FA05FF">
          <w:rPr>
            <w:rStyle w:val="aff9"/>
            <w:rFonts w:cs="Noto Sans SC"/>
            <w:noProof/>
          </w:rPr>
          <w:t>4.1</w:t>
        </w:r>
        <w:r w:rsidRPr="00FA05FF">
          <w:rPr>
            <w:rStyle w:val="aff9"/>
            <w:noProof/>
          </w:rPr>
          <w:t xml:space="preserve"> 双端边界与五个登录入口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_Toc243288699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4B4FFDB5" w14:textId="782649E9"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700" w:history="1">
        <w:r w:rsidRPr="00FA05FF">
          <w:rPr>
            <w:rStyle w:val="aff9"/>
            <w:rFonts w:cs="Noto Sans SC"/>
            <w:noProof/>
          </w:rPr>
          <w:t>4.2</w:t>
        </w:r>
        <w:r w:rsidRPr="00FA05FF">
          <w:rPr>
            <w:rStyle w:val="aff9"/>
            <w:noProof/>
          </w:rPr>
          <w:t xml:space="preserve"> 系统用例目录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56C4F0C1" w14:textId="25B672A7"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701" w:history="1">
        <w:r w:rsidRPr="00FA05FF">
          <w:rPr>
            <w:rStyle w:val="aff9"/>
            <w:rFonts w:cs="Noto Sans SC"/>
            <w:noProof/>
          </w:rPr>
          <w:t>4.3</w:t>
        </w:r>
        <w:r w:rsidRPr="00FA05FF">
          <w:rPr>
            <w:rStyle w:val="aff9"/>
            <w:noProof/>
          </w:rPr>
          <w:t xml:space="preserve"> 功能权限矩阵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5C54FA72" w14:textId="70225636"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702" w:history="1">
        <w:r w:rsidRPr="00FA05FF">
          <w:rPr>
            <w:rStyle w:val="aff9"/>
            <w:rFonts w:cs="Noto Sans SC"/>
            <w:noProof/>
          </w:rPr>
          <w:t>4.4</w:t>
        </w:r>
        <w:r w:rsidRPr="00FA05FF">
          <w:rPr>
            <w:rStyle w:val="aff9"/>
            <w:noProof/>
          </w:rPr>
          <w:t xml:space="preserve"> 质量需求与设计约束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4318DB8E" w14:textId="1FA80293" w:rsidR="00AE3614" w:rsidRDefault="00AE3614">
      <w:pPr>
        <w:pStyle w:val="TOC1"/>
        <w:tabs>
          <w:tab w:val="right" w:leader="dot" w:pos="8834"/>
        </w:tabs>
        <w:rPr>
          <w:rFonts w:asciiTheme="minorHAnsi" w:eastAsiaTheme="minorEastAsia" w:hAnsiTheme="minorHAnsi" w:cstheme="minorBidi" w:hint="eastAsia"/>
          <w:noProof/>
          <w:color w:val="auto"/>
          <w:kern w:val="2"/>
          <w:sz w:val="22"/>
          <w:lang w:val="en-US"/>
          <w14:ligatures w14:val="standardContextual"/>
        </w:rPr>
      </w:pPr>
      <w:hyperlink w:anchor="_Toc243288703" w:history="1">
        <w:r w:rsidRPr="00FA05FF">
          <w:rPr>
            <w:rStyle w:val="aff9"/>
            <w:rFonts w:cs="Noto Sans SC"/>
            <w:noProof/>
          </w:rPr>
          <w:t>5.</w:t>
        </w:r>
        <w:r w:rsidRPr="00FA05FF">
          <w:rPr>
            <w:rStyle w:val="aff9"/>
            <w:noProof/>
          </w:rPr>
          <w:t xml:space="preserve"> 系统用例规约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2BAB9EE5" w14:textId="04F33D90"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704" w:history="1">
        <w:r w:rsidRPr="00FA05FF">
          <w:rPr>
            <w:rStyle w:val="aff9"/>
            <w:rFonts w:cs="Noto Sans SC"/>
            <w:noProof/>
          </w:rPr>
          <w:t>5.1</w:t>
        </w:r>
        <w:r w:rsidRPr="00FA05FF">
          <w:rPr>
            <w:rStyle w:val="aff9"/>
            <w:noProof/>
          </w:rPr>
          <w:t xml:space="preserve"> UC-01 维护本人就诊资料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71FB7587" w14:textId="08913706"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705" w:history="1">
        <w:r w:rsidRPr="00FA05FF">
          <w:rPr>
            <w:rStyle w:val="aff9"/>
            <w:rFonts w:cs="Noto Sans SC"/>
            <w:noProof/>
          </w:rPr>
          <w:t>5.2</w:t>
        </w:r>
        <w:r w:rsidRPr="00FA05FF">
          <w:rPr>
            <w:rStyle w:val="aff9"/>
            <w:noProof/>
          </w:rPr>
          <w:t xml:space="preserve"> UC-02 预约就诊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56D8C10A" w14:textId="6A832FAE"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706" w:history="1">
        <w:r w:rsidRPr="00FA05FF">
          <w:rPr>
            <w:rStyle w:val="aff9"/>
            <w:rFonts w:cs="Noto Sans SC"/>
            <w:noProof/>
          </w:rPr>
          <w:t>5.3</w:t>
        </w:r>
        <w:r w:rsidRPr="00FA05FF">
          <w:rPr>
            <w:rStyle w:val="aff9"/>
            <w:noProof/>
          </w:rPr>
          <w:t xml:space="preserve"> UC-03 调整预约（改期／取消）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5472865B" w14:textId="4E9D3BA8"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707" w:history="1">
        <w:r w:rsidRPr="00FA05FF">
          <w:rPr>
            <w:rStyle w:val="aff9"/>
            <w:rFonts w:cs="Noto Sans SC"/>
            <w:noProof/>
          </w:rPr>
          <w:t>5.4</w:t>
        </w:r>
        <w:r w:rsidRPr="00FA05FF">
          <w:rPr>
            <w:rStyle w:val="aff9"/>
            <w:noProof/>
          </w:rPr>
          <w:t xml:space="preserve"> UC-04 查看本人诊疗与费用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48993636" w14:textId="70C213B9"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708" w:history="1">
        <w:r w:rsidRPr="00FA05FF">
          <w:rPr>
            <w:rStyle w:val="aff9"/>
            <w:rFonts w:cs="Noto Sans SC"/>
            <w:noProof/>
          </w:rPr>
          <w:t>5.5</w:t>
        </w:r>
        <w:r w:rsidRPr="00FA05FF">
          <w:rPr>
            <w:rStyle w:val="aff9"/>
            <w:noProof/>
          </w:rPr>
          <w:t xml:space="preserve"> UC-05 维护患者档案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38C197B3" w14:textId="0024EC1D"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709" w:history="1">
        <w:r w:rsidRPr="00FA05FF">
          <w:rPr>
            <w:rStyle w:val="aff9"/>
            <w:rFonts w:cs="Noto Sans SC"/>
            <w:noProof/>
          </w:rPr>
          <w:t>5.6</w:t>
        </w:r>
        <w:r w:rsidRPr="00FA05FF">
          <w:rPr>
            <w:rStyle w:val="aff9"/>
            <w:noProof/>
          </w:rPr>
          <w:t xml:space="preserve"> UC-06 维护诊所与排班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75E57EF2" w14:textId="6896AB69"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710" w:history="1">
        <w:r w:rsidRPr="00FA05FF">
          <w:rPr>
            <w:rStyle w:val="aff9"/>
            <w:rFonts w:cs="Noto Sans SC"/>
            <w:noProof/>
          </w:rPr>
          <w:t>5.7</w:t>
        </w:r>
        <w:r w:rsidRPr="00FA05FF">
          <w:rPr>
            <w:rStyle w:val="aff9"/>
            <w:noProof/>
          </w:rPr>
          <w:t xml:space="preserve"> UC-07 维护牙医与资格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004410B7" w14:textId="26F822C6"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711" w:history="1">
        <w:r w:rsidRPr="00FA05FF">
          <w:rPr>
            <w:rStyle w:val="aff9"/>
            <w:rFonts w:cs="Noto Sans SC"/>
            <w:noProof/>
          </w:rPr>
          <w:t>5.8</w:t>
        </w:r>
        <w:r w:rsidRPr="00FA05FF">
          <w:rPr>
            <w:rStyle w:val="aff9"/>
            <w:noProof/>
          </w:rPr>
          <w:t xml:space="preserve"> UC-08 管理预约与出席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4E41E744" w14:textId="6FEE69C1"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712" w:history="1">
        <w:r w:rsidRPr="00FA05FF">
          <w:rPr>
            <w:rStyle w:val="aff9"/>
            <w:rFonts w:cs="Noto Sans SC"/>
            <w:noProof/>
          </w:rPr>
          <w:t>5.9</w:t>
        </w:r>
        <w:r w:rsidRPr="00FA05FF">
          <w:rPr>
            <w:rStyle w:val="aff9"/>
            <w:noProof/>
          </w:rPr>
          <w:t xml:space="preserve"> UC-09 记录并完成诊疗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5151EAAE" w14:textId="6E5EEA30"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713" w:history="1">
        <w:r w:rsidRPr="00FA05FF">
          <w:rPr>
            <w:rStyle w:val="aff9"/>
            <w:rFonts w:cs="Noto Sans SC"/>
            <w:noProof/>
          </w:rPr>
          <w:t>5.10</w:t>
        </w:r>
        <w:r w:rsidRPr="00FA05FF">
          <w:rPr>
            <w:rStyle w:val="aff9"/>
            <w:noProof/>
          </w:rPr>
          <w:t xml:space="preserve"> UC-10 生成结算单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4EA4E84E" w14:textId="410ED780"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714" w:history="1">
        <w:r w:rsidRPr="00FA05FF">
          <w:rPr>
            <w:rStyle w:val="aff9"/>
            <w:rFonts w:cs="Noto Sans SC"/>
            <w:noProof/>
          </w:rPr>
          <w:t>5.11</w:t>
        </w:r>
        <w:r w:rsidRPr="00FA05FF">
          <w:rPr>
            <w:rStyle w:val="aff9"/>
            <w:noProof/>
          </w:rPr>
          <w:t xml:space="preserve"> UC-11 核对季度业绩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2770E309" w14:textId="2B3A1C2A"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715" w:history="1">
        <w:r w:rsidRPr="00FA05FF">
          <w:rPr>
            <w:rStyle w:val="aff9"/>
            <w:rFonts w:cs="Noto Sans SC"/>
            <w:noProof/>
          </w:rPr>
          <w:t>5.12</w:t>
        </w:r>
        <w:r w:rsidRPr="00FA05FF">
          <w:rPr>
            <w:rStyle w:val="aff9"/>
            <w:noProof/>
          </w:rPr>
          <w:t xml:space="preserve"> UC-12 核算激励基金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30C29CEC" w14:textId="01A156D9"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716" w:history="1">
        <w:r w:rsidRPr="00FA05FF">
          <w:rPr>
            <w:rStyle w:val="aff9"/>
            <w:rFonts w:cs="Noto Sans SC"/>
            <w:noProof/>
          </w:rPr>
          <w:t>5.13</w:t>
        </w:r>
        <w:r w:rsidRPr="00FA05FF">
          <w:rPr>
            <w:rStyle w:val="aff9"/>
            <w:noProof/>
          </w:rPr>
          <w:t xml:space="preserve"> UC-13 登记收款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350ADC9B" w14:textId="3E0391C1"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717" w:history="1">
        <w:r w:rsidRPr="00FA05FF">
          <w:rPr>
            <w:rStyle w:val="aff9"/>
            <w:rFonts w:cs="Noto Sans SC"/>
            <w:noProof/>
          </w:rPr>
          <w:t>5.14</w:t>
        </w:r>
        <w:r w:rsidRPr="00FA05FF">
          <w:rPr>
            <w:rStyle w:val="aff9"/>
            <w:noProof/>
          </w:rPr>
          <w:t xml:space="preserve"> UC-14 登记退款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w:t>
        </w:r>
        <w:r>
          <w:rPr>
            <w:rFonts w:hint="eastAsia"/>
            <w:noProof/>
            <w:webHidden/>
          </w:rPr>
          <w:fldChar w:fldCharType="end"/>
        </w:r>
      </w:hyperlink>
    </w:p>
    <w:p w14:paraId="7CBDFC19" w14:textId="2CF8ED7D"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718" w:history="1">
        <w:r w:rsidRPr="00FA05FF">
          <w:rPr>
            <w:rStyle w:val="aff9"/>
            <w:rFonts w:cs="Noto Sans SC"/>
            <w:noProof/>
          </w:rPr>
          <w:t>5.15</w:t>
        </w:r>
        <w:r w:rsidRPr="00FA05FF">
          <w:rPr>
            <w:rStyle w:val="aff9"/>
            <w:noProof/>
          </w:rPr>
          <w:t xml:space="preserve"> UC-15 冲销结算单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42</w:t>
        </w:r>
        <w:r>
          <w:rPr>
            <w:rFonts w:hint="eastAsia"/>
            <w:noProof/>
            <w:webHidden/>
          </w:rPr>
          <w:fldChar w:fldCharType="end"/>
        </w:r>
      </w:hyperlink>
    </w:p>
    <w:p w14:paraId="1F7D4A76" w14:textId="0B24CC73"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719" w:history="1">
        <w:r w:rsidRPr="00FA05FF">
          <w:rPr>
            <w:rStyle w:val="aff9"/>
            <w:rFonts w:cs="Noto Sans SC"/>
            <w:noProof/>
          </w:rPr>
          <w:t>5.16</w:t>
        </w:r>
        <w:r w:rsidRPr="00FA05FF">
          <w:rPr>
            <w:rStyle w:val="aff9"/>
            <w:noProof/>
          </w:rPr>
          <w:t xml:space="preserve"> UC-16 营业日资金核对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44</w:t>
        </w:r>
        <w:r>
          <w:rPr>
            <w:rFonts w:hint="eastAsia"/>
            <w:noProof/>
            <w:webHidden/>
          </w:rPr>
          <w:fldChar w:fldCharType="end"/>
        </w:r>
      </w:hyperlink>
    </w:p>
    <w:p w14:paraId="249E629E" w14:textId="03CB5B7B"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720" w:history="1">
        <w:r w:rsidRPr="00FA05FF">
          <w:rPr>
            <w:rStyle w:val="aff9"/>
            <w:rFonts w:cs="Noto Sans SC"/>
            <w:noProof/>
          </w:rPr>
          <w:t>5.17</w:t>
        </w:r>
        <w:r w:rsidRPr="00FA05FF">
          <w:rPr>
            <w:rStyle w:val="aff9"/>
            <w:noProof/>
          </w:rPr>
          <w:t xml:space="preserve"> UC-17 追加诊疗附记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6B3A0164" w14:textId="15F74731"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721" w:history="1">
        <w:r w:rsidRPr="00FA05FF">
          <w:rPr>
            <w:rStyle w:val="aff9"/>
            <w:rFonts w:cs="Noto Sans SC"/>
            <w:noProof/>
          </w:rPr>
          <w:t>5.18</w:t>
        </w:r>
        <w:r w:rsidRPr="00FA05FF">
          <w:rPr>
            <w:rStyle w:val="aff9"/>
            <w:noProof/>
          </w:rPr>
          <w:t xml:space="preserve"> UC-18 归并重复患者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47</w:t>
        </w:r>
        <w:r>
          <w:rPr>
            <w:rFonts w:hint="eastAsia"/>
            <w:noProof/>
            <w:webHidden/>
          </w:rPr>
          <w:fldChar w:fldCharType="end"/>
        </w:r>
      </w:hyperlink>
    </w:p>
    <w:p w14:paraId="2B5449CC" w14:textId="328D73B9"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722" w:history="1">
        <w:r w:rsidRPr="00FA05FF">
          <w:rPr>
            <w:rStyle w:val="aff9"/>
            <w:rFonts w:cs="Noto Sans SC"/>
            <w:noProof/>
          </w:rPr>
          <w:t>5.19</w:t>
        </w:r>
        <w:r w:rsidRPr="00FA05FF">
          <w:rPr>
            <w:rStyle w:val="aff9"/>
            <w:noProof/>
          </w:rPr>
          <w:t xml:space="preserve"> UC-19 核验绑定顾客账号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48</w:t>
        </w:r>
        <w:r>
          <w:rPr>
            <w:rFonts w:hint="eastAsia"/>
            <w:noProof/>
            <w:webHidden/>
          </w:rPr>
          <w:fldChar w:fldCharType="end"/>
        </w:r>
      </w:hyperlink>
    </w:p>
    <w:p w14:paraId="5B9FE34F" w14:textId="6BBF4294"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723" w:history="1">
        <w:r w:rsidRPr="00FA05FF">
          <w:rPr>
            <w:rStyle w:val="aff9"/>
            <w:rFonts w:cs="Noto Sans SC"/>
            <w:noProof/>
          </w:rPr>
          <w:t>5.20</w:t>
        </w:r>
        <w:r w:rsidRPr="00FA05FF">
          <w:rPr>
            <w:rStyle w:val="aff9"/>
            <w:noProof/>
          </w:rPr>
          <w:t xml:space="preserve"> UC-20 管理员工账号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49</w:t>
        </w:r>
        <w:r>
          <w:rPr>
            <w:rFonts w:hint="eastAsia"/>
            <w:noProof/>
            <w:webHidden/>
          </w:rPr>
          <w:fldChar w:fldCharType="end"/>
        </w:r>
      </w:hyperlink>
    </w:p>
    <w:p w14:paraId="1FE0437D" w14:textId="3983B2BD"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724" w:history="1">
        <w:r w:rsidRPr="00FA05FF">
          <w:rPr>
            <w:rStyle w:val="aff9"/>
            <w:rFonts w:cs="Noto Sans SC"/>
            <w:noProof/>
          </w:rPr>
          <w:t>5.21</w:t>
        </w:r>
        <w:r w:rsidRPr="00FA05FF">
          <w:rPr>
            <w:rStyle w:val="aff9"/>
            <w:noProof/>
          </w:rPr>
          <w:t xml:space="preserve"> UC-21 修改本人密码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51</w:t>
        </w:r>
        <w:r>
          <w:rPr>
            <w:rFonts w:hint="eastAsia"/>
            <w:noProof/>
            <w:webHidden/>
          </w:rPr>
          <w:fldChar w:fldCharType="end"/>
        </w:r>
      </w:hyperlink>
    </w:p>
    <w:p w14:paraId="7989DA90" w14:textId="46BB5AAE"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725" w:history="1">
        <w:r w:rsidRPr="00FA05FF">
          <w:rPr>
            <w:rStyle w:val="aff9"/>
            <w:rFonts w:cs="Noto Sans SC"/>
            <w:noProof/>
          </w:rPr>
          <w:t>5.22</w:t>
        </w:r>
        <w:r w:rsidRPr="00FA05FF">
          <w:rPr>
            <w:rStyle w:val="aff9"/>
            <w:noProof/>
          </w:rPr>
          <w:t xml:space="preserve"> UC-22 恢复账号密码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52</w:t>
        </w:r>
        <w:r>
          <w:rPr>
            <w:rFonts w:hint="eastAsia"/>
            <w:noProof/>
            <w:webHidden/>
          </w:rPr>
          <w:fldChar w:fldCharType="end"/>
        </w:r>
      </w:hyperlink>
    </w:p>
    <w:p w14:paraId="3892C372" w14:textId="406DE193"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726" w:history="1">
        <w:r w:rsidRPr="00FA05FF">
          <w:rPr>
            <w:rStyle w:val="aff9"/>
            <w:rFonts w:cs="Noto Sans SC"/>
            <w:noProof/>
          </w:rPr>
          <w:t>5.23</w:t>
        </w:r>
        <w:r w:rsidRPr="00FA05FF">
          <w:rPr>
            <w:rStyle w:val="aff9"/>
            <w:noProof/>
          </w:rPr>
          <w:t xml:space="preserve"> UC-23 录入与审核成本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54</w:t>
        </w:r>
        <w:r>
          <w:rPr>
            <w:rFonts w:hint="eastAsia"/>
            <w:noProof/>
            <w:webHidden/>
          </w:rPr>
          <w:fldChar w:fldCharType="end"/>
        </w:r>
      </w:hyperlink>
    </w:p>
    <w:p w14:paraId="7160AD13" w14:textId="396D97FB"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727" w:history="1">
        <w:r w:rsidRPr="00FA05FF">
          <w:rPr>
            <w:rStyle w:val="aff9"/>
            <w:rFonts w:cs="Noto Sans SC"/>
            <w:noProof/>
          </w:rPr>
          <w:t>5.24</w:t>
        </w:r>
        <w:r w:rsidRPr="00FA05FF">
          <w:rPr>
            <w:rStyle w:val="aff9"/>
            <w:noProof/>
          </w:rPr>
          <w:t xml:space="preserve"> UC-24 导出业务数据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55</w:t>
        </w:r>
        <w:r>
          <w:rPr>
            <w:rFonts w:hint="eastAsia"/>
            <w:noProof/>
            <w:webHidden/>
          </w:rPr>
          <w:fldChar w:fldCharType="end"/>
        </w:r>
      </w:hyperlink>
    </w:p>
    <w:p w14:paraId="24DCA8BE" w14:textId="1FB682D5" w:rsidR="00AE3614" w:rsidRDefault="00AE3614">
      <w:pPr>
        <w:pStyle w:val="TOC1"/>
        <w:tabs>
          <w:tab w:val="right" w:leader="dot" w:pos="8834"/>
        </w:tabs>
        <w:rPr>
          <w:rFonts w:asciiTheme="minorHAnsi" w:eastAsiaTheme="minorEastAsia" w:hAnsiTheme="minorHAnsi" w:cstheme="minorBidi" w:hint="eastAsia"/>
          <w:noProof/>
          <w:color w:val="auto"/>
          <w:kern w:val="2"/>
          <w:sz w:val="22"/>
          <w:lang w:val="en-US"/>
          <w14:ligatures w14:val="standardContextual"/>
        </w:rPr>
      </w:pPr>
      <w:hyperlink w:anchor="_Toc243288728" w:history="1">
        <w:r w:rsidRPr="00FA05FF">
          <w:rPr>
            <w:rStyle w:val="aff9"/>
            <w:rFonts w:cs="Noto Sans SC"/>
            <w:noProof/>
          </w:rPr>
          <w:t>6.</w:t>
        </w:r>
        <w:r w:rsidRPr="00FA05FF">
          <w:rPr>
            <w:rStyle w:val="aff9"/>
            <w:noProof/>
          </w:rPr>
          <w:t xml:space="preserve"> 面向对象分析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57</w:t>
        </w:r>
        <w:r>
          <w:rPr>
            <w:rFonts w:hint="eastAsia"/>
            <w:noProof/>
            <w:webHidden/>
          </w:rPr>
          <w:fldChar w:fldCharType="end"/>
        </w:r>
      </w:hyperlink>
    </w:p>
    <w:p w14:paraId="404237CC" w14:textId="3E4DA203"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729" w:history="1">
        <w:r w:rsidRPr="00FA05FF">
          <w:rPr>
            <w:rStyle w:val="aff9"/>
            <w:rFonts w:cs="Noto Sans SC"/>
            <w:noProof/>
          </w:rPr>
          <w:t>6.1</w:t>
        </w:r>
        <w:r w:rsidRPr="00FA05FF">
          <w:rPr>
            <w:rStyle w:val="aff9"/>
            <w:noProof/>
          </w:rPr>
          <w:t xml:space="preserve"> 核心概念与责任提取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57</w:t>
        </w:r>
        <w:r>
          <w:rPr>
            <w:rFonts w:hint="eastAsia"/>
            <w:noProof/>
            <w:webHidden/>
          </w:rPr>
          <w:fldChar w:fldCharType="end"/>
        </w:r>
      </w:hyperlink>
    </w:p>
    <w:p w14:paraId="47635E7B" w14:textId="0217A76C"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730" w:history="1">
        <w:r w:rsidRPr="00FA05FF">
          <w:rPr>
            <w:rStyle w:val="aff9"/>
            <w:rFonts w:cs="Noto Sans SC"/>
            <w:noProof/>
          </w:rPr>
          <w:t>6.2</w:t>
        </w:r>
        <w:r w:rsidRPr="00FA05FF">
          <w:rPr>
            <w:rStyle w:val="aff9"/>
            <w:noProof/>
          </w:rPr>
          <w:t xml:space="preserve"> 关键分析与设计交互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60</w:t>
        </w:r>
        <w:r>
          <w:rPr>
            <w:rFonts w:hint="eastAsia"/>
            <w:noProof/>
            <w:webHidden/>
          </w:rPr>
          <w:fldChar w:fldCharType="end"/>
        </w:r>
      </w:hyperlink>
    </w:p>
    <w:p w14:paraId="4A2C7890" w14:textId="70858282"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731" w:history="1">
        <w:r w:rsidRPr="00FA05FF">
          <w:rPr>
            <w:rStyle w:val="aff9"/>
            <w:rFonts w:cs="Noto Sans SC"/>
            <w:noProof/>
          </w:rPr>
          <w:t>6.3</w:t>
        </w:r>
        <w:r w:rsidRPr="00FA05FF">
          <w:rPr>
            <w:rStyle w:val="aff9"/>
            <w:noProof/>
          </w:rPr>
          <w:t xml:space="preserve"> 对象状态与不变式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62</w:t>
        </w:r>
        <w:r>
          <w:rPr>
            <w:rFonts w:hint="eastAsia"/>
            <w:noProof/>
            <w:webHidden/>
          </w:rPr>
          <w:fldChar w:fldCharType="end"/>
        </w:r>
      </w:hyperlink>
    </w:p>
    <w:p w14:paraId="271A0B06" w14:textId="2BF9BCC0"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732" w:history="1">
        <w:r w:rsidRPr="00FA05FF">
          <w:rPr>
            <w:rStyle w:val="aff9"/>
            <w:rFonts w:cs="Noto Sans SC"/>
            <w:noProof/>
          </w:rPr>
          <w:t>6.4</w:t>
        </w:r>
        <w:r w:rsidRPr="00FA05FF">
          <w:rPr>
            <w:rStyle w:val="aff9"/>
            <w:noProof/>
          </w:rPr>
          <w:t xml:space="preserve"> 四架构型分析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66</w:t>
        </w:r>
        <w:r>
          <w:rPr>
            <w:rFonts w:hint="eastAsia"/>
            <w:noProof/>
            <w:webHidden/>
          </w:rPr>
          <w:fldChar w:fldCharType="end"/>
        </w:r>
      </w:hyperlink>
    </w:p>
    <w:p w14:paraId="2D25AF6F" w14:textId="4E5B9874" w:rsidR="00AE3614" w:rsidRDefault="00AE3614">
      <w:pPr>
        <w:pStyle w:val="TOC1"/>
        <w:tabs>
          <w:tab w:val="right" w:leader="dot" w:pos="8834"/>
        </w:tabs>
        <w:rPr>
          <w:rFonts w:asciiTheme="minorHAnsi" w:eastAsiaTheme="minorEastAsia" w:hAnsiTheme="minorHAnsi" w:cstheme="minorBidi" w:hint="eastAsia"/>
          <w:noProof/>
          <w:color w:val="auto"/>
          <w:kern w:val="2"/>
          <w:sz w:val="22"/>
          <w:lang w:val="en-US"/>
          <w14:ligatures w14:val="standardContextual"/>
        </w:rPr>
      </w:pPr>
      <w:hyperlink w:anchor="_Toc243288733" w:history="1">
        <w:r w:rsidRPr="00FA05FF">
          <w:rPr>
            <w:rStyle w:val="aff9"/>
            <w:rFonts w:cs="Noto Sans SC"/>
            <w:noProof/>
          </w:rPr>
          <w:t>7.</w:t>
        </w:r>
        <w:r w:rsidRPr="00FA05FF">
          <w:rPr>
            <w:rStyle w:val="aff9"/>
            <w:noProof/>
          </w:rPr>
          <w:t xml:space="preserve"> 总体架构与表示层设计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68</w:t>
        </w:r>
        <w:r>
          <w:rPr>
            <w:rFonts w:hint="eastAsia"/>
            <w:noProof/>
            <w:webHidden/>
          </w:rPr>
          <w:fldChar w:fldCharType="end"/>
        </w:r>
      </w:hyperlink>
    </w:p>
    <w:p w14:paraId="19C80F64" w14:textId="00EC8085"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734" w:history="1">
        <w:r w:rsidRPr="00FA05FF">
          <w:rPr>
            <w:rStyle w:val="aff9"/>
            <w:rFonts w:cs="Noto Sans SC"/>
            <w:noProof/>
          </w:rPr>
          <w:t>7.1</w:t>
        </w:r>
        <w:r w:rsidRPr="00FA05FF">
          <w:rPr>
            <w:rStyle w:val="aff9"/>
            <w:noProof/>
          </w:rPr>
          <w:t xml:space="preserve"> 分层架构与源码组织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68</w:t>
        </w:r>
        <w:r>
          <w:rPr>
            <w:rFonts w:hint="eastAsia"/>
            <w:noProof/>
            <w:webHidden/>
          </w:rPr>
          <w:fldChar w:fldCharType="end"/>
        </w:r>
      </w:hyperlink>
    </w:p>
    <w:p w14:paraId="2B032F8B" w14:textId="23A048F6"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735" w:history="1">
        <w:r w:rsidRPr="00FA05FF">
          <w:rPr>
            <w:rStyle w:val="aff9"/>
            <w:rFonts w:cs="Noto Sans SC"/>
            <w:noProof/>
          </w:rPr>
          <w:t>7.2</w:t>
        </w:r>
        <w:r w:rsidRPr="00FA05FF">
          <w:rPr>
            <w:rStyle w:val="aff9"/>
            <w:noProof/>
          </w:rPr>
          <w:t xml:space="preserve"> 按页面查询与局部更新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69</w:t>
        </w:r>
        <w:r>
          <w:rPr>
            <w:rFonts w:hint="eastAsia"/>
            <w:noProof/>
            <w:webHidden/>
          </w:rPr>
          <w:fldChar w:fldCharType="end"/>
        </w:r>
      </w:hyperlink>
    </w:p>
    <w:p w14:paraId="3443B486" w14:textId="62140416"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736" w:history="1">
        <w:r w:rsidRPr="00FA05FF">
          <w:rPr>
            <w:rStyle w:val="aff9"/>
            <w:rFonts w:cs="Noto Sans SC"/>
            <w:noProof/>
          </w:rPr>
          <w:t>7.3</w:t>
        </w:r>
        <w:r w:rsidRPr="00FA05FF">
          <w:rPr>
            <w:rStyle w:val="aff9"/>
            <w:noProof/>
          </w:rPr>
          <w:t xml:space="preserve"> 岗位交互与异常反馈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70</w:t>
        </w:r>
        <w:r>
          <w:rPr>
            <w:rFonts w:hint="eastAsia"/>
            <w:noProof/>
            <w:webHidden/>
          </w:rPr>
          <w:fldChar w:fldCharType="end"/>
        </w:r>
      </w:hyperlink>
    </w:p>
    <w:p w14:paraId="24714808" w14:textId="1BA6215F"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737" w:history="1">
        <w:r w:rsidRPr="00FA05FF">
          <w:rPr>
            <w:rStyle w:val="aff9"/>
            <w:rFonts w:cs="Noto Sans SC"/>
            <w:noProof/>
          </w:rPr>
          <w:t>7.4</w:t>
        </w:r>
        <w:r w:rsidRPr="00FA05FF">
          <w:rPr>
            <w:rStyle w:val="aff9"/>
            <w:noProof/>
          </w:rPr>
          <w:t xml:space="preserve"> 接口契约与错误设计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70</w:t>
        </w:r>
        <w:r>
          <w:rPr>
            <w:rFonts w:hint="eastAsia"/>
            <w:noProof/>
            <w:webHidden/>
          </w:rPr>
          <w:fldChar w:fldCharType="end"/>
        </w:r>
      </w:hyperlink>
    </w:p>
    <w:p w14:paraId="28E51C18" w14:textId="6F030EEA" w:rsidR="00AE3614" w:rsidRDefault="00AE3614">
      <w:pPr>
        <w:pStyle w:val="TOC1"/>
        <w:tabs>
          <w:tab w:val="right" w:leader="dot" w:pos="8834"/>
        </w:tabs>
        <w:rPr>
          <w:rFonts w:asciiTheme="minorHAnsi" w:eastAsiaTheme="minorEastAsia" w:hAnsiTheme="minorHAnsi" w:cstheme="minorBidi" w:hint="eastAsia"/>
          <w:noProof/>
          <w:color w:val="auto"/>
          <w:kern w:val="2"/>
          <w:sz w:val="22"/>
          <w:lang w:val="en-US"/>
          <w14:ligatures w14:val="standardContextual"/>
        </w:rPr>
      </w:pPr>
      <w:hyperlink w:anchor="_Toc243288738" w:history="1">
        <w:r w:rsidRPr="00FA05FF">
          <w:rPr>
            <w:rStyle w:val="aff9"/>
            <w:rFonts w:cs="Noto Sans SC"/>
            <w:noProof/>
          </w:rPr>
          <w:t>8.</w:t>
        </w:r>
        <w:r w:rsidRPr="00FA05FF">
          <w:rPr>
            <w:rStyle w:val="aff9"/>
            <w:noProof/>
          </w:rPr>
          <w:t xml:space="preserve"> 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72</w:t>
        </w:r>
        <w:r>
          <w:rPr>
            <w:rFonts w:hint="eastAsia"/>
            <w:noProof/>
            <w:webHidden/>
          </w:rPr>
          <w:fldChar w:fldCharType="end"/>
        </w:r>
      </w:hyperlink>
    </w:p>
    <w:p w14:paraId="78739F9B" w14:textId="79998220"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739" w:history="1">
        <w:r w:rsidRPr="00FA05FF">
          <w:rPr>
            <w:rStyle w:val="aff9"/>
            <w:rFonts w:cs="Noto Sans SC"/>
            <w:noProof/>
          </w:rPr>
          <w:t>8.1</w:t>
        </w:r>
        <w:r w:rsidRPr="00FA05FF">
          <w:rPr>
            <w:rStyle w:val="aff9"/>
            <w:noProof/>
          </w:rPr>
          <w:t xml:space="preserve"> 概念结构与关系基数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72</w:t>
        </w:r>
        <w:r>
          <w:rPr>
            <w:rFonts w:hint="eastAsia"/>
            <w:noProof/>
            <w:webHidden/>
          </w:rPr>
          <w:fldChar w:fldCharType="end"/>
        </w:r>
      </w:hyperlink>
    </w:p>
    <w:p w14:paraId="06BEE3D0" w14:textId="5E4CAA1B"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740" w:history="1">
        <w:r w:rsidRPr="00FA05FF">
          <w:rPr>
            <w:rStyle w:val="aff9"/>
            <w:rFonts w:cs="Noto Sans SC"/>
            <w:noProof/>
          </w:rPr>
          <w:t>8.2</w:t>
        </w:r>
        <w:r w:rsidRPr="00FA05FF">
          <w:rPr>
            <w:rStyle w:val="aff9"/>
            <w:noProof/>
          </w:rPr>
          <w:t xml:space="preserve"> 关系模式与规范化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78</w:t>
        </w:r>
        <w:r>
          <w:rPr>
            <w:rFonts w:hint="eastAsia"/>
            <w:noProof/>
            <w:webHidden/>
          </w:rPr>
          <w:fldChar w:fldCharType="end"/>
        </w:r>
      </w:hyperlink>
    </w:p>
    <w:p w14:paraId="6436689E" w14:textId="70AEC6C9"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741" w:history="1">
        <w:r w:rsidRPr="00FA05FF">
          <w:rPr>
            <w:rStyle w:val="aff9"/>
            <w:rFonts w:cs="Noto Sans SC"/>
            <w:noProof/>
          </w:rPr>
          <w:t>8.3</w:t>
        </w:r>
        <w:r w:rsidRPr="00FA05FF">
          <w:rPr>
            <w:rStyle w:val="aff9"/>
            <w:noProof/>
          </w:rPr>
          <w:t xml:space="preserve"> 主键外键与空值规则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79</w:t>
        </w:r>
        <w:r>
          <w:rPr>
            <w:rFonts w:hint="eastAsia"/>
            <w:noProof/>
            <w:webHidden/>
          </w:rPr>
          <w:fldChar w:fldCharType="end"/>
        </w:r>
      </w:hyperlink>
    </w:p>
    <w:p w14:paraId="16586F3C" w14:textId="1BA176CE"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742" w:history="1">
        <w:r w:rsidRPr="00FA05FF">
          <w:rPr>
            <w:rStyle w:val="aff9"/>
            <w:rFonts w:cs="Noto Sans SC"/>
            <w:noProof/>
          </w:rPr>
          <w:t>8.4</w:t>
        </w:r>
        <w:r w:rsidRPr="00FA05FF">
          <w:rPr>
            <w:rStyle w:val="aff9"/>
            <w:noProof/>
          </w:rPr>
          <w:t xml:space="preserve"> 索引与查询路径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80</w:t>
        </w:r>
        <w:r>
          <w:rPr>
            <w:rFonts w:hint="eastAsia"/>
            <w:noProof/>
            <w:webHidden/>
          </w:rPr>
          <w:fldChar w:fldCharType="end"/>
        </w:r>
      </w:hyperlink>
    </w:p>
    <w:p w14:paraId="59B0119C" w14:textId="6279735A"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743" w:history="1">
        <w:r w:rsidRPr="00FA05FF">
          <w:rPr>
            <w:rStyle w:val="aff9"/>
            <w:rFonts w:cs="Noto Sans SC"/>
            <w:noProof/>
          </w:rPr>
          <w:t>8.5</w:t>
        </w:r>
        <w:r w:rsidRPr="00FA05FF">
          <w:rPr>
            <w:rStyle w:val="aff9"/>
            <w:noProof/>
          </w:rPr>
          <w:t xml:space="preserve"> 事务并发与数据一致性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81</w:t>
        </w:r>
        <w:r>
          <w:rPr>
            <w:rFonts w:hint="eastAsia"/>
            <w:noProof/>
            <w:webHidden/>
          </w:rPr>
          <w:fldChar w:fldCharType="end"/>
        </w:r>
      </w:hyperlink>
    </w:p>
    <w:p w14:paraId="52A06C15" w14:textId="27CC7F02"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744" w:history="1">
        <w:r w:rsidRPr="00FA05FF">
          <w:rPr>
            <w:rStyle w:val="aff9"/>
            <w:rFonts w:cs="Noto Sans SC"/>
            <w:noProof/>
          </w:rPr>
          <w:t>8.6</w:t>
        </w:r>
        <w:r w:rsidRPr="00FA05FF">
          <w:rPr>
            <w:rStyle w:val="aff9"/>
            <w:noProof/>
          </w:rPr>
          <w:t xml:space="preserve"> 升级与恢复设计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82</w:t>
        </w:r>
        <w:r>
          <w:rPr>
            <w:rFonts w:hint="eastAsia"/>
            <w:noProof/>
            <w:webHidden/>
          </w:rPr>
          <w:fldChar w:fldCharType="end"/>
        </w:r>
      </w:hyperlink>
    </w:p>
    <w:p w14:paraId="6F5F365F" w14:textId="5A50AED5" w:rsidR="00AE3614" w:rsidRDefault="00AE3614">
      <w:pPr>
        <w:pStyle w:val="TOC1"/>
        <w:tabs>
          <w:tab w:val="right" w:leader="dot" w:pos="8834"/>
        </w:tabs>
        <w:rPr>
          <w:rFonts w:asciiTheme="minorHAnsi" w:eastAsiaTheme="minorEastAsia" w:hAnsiTheme="minorHAnsi" w:cstheme="minorBidi" w:hint="eastAsia"/>
          <w:noProof/>
          <w:color w:val="auto"/>
          <w:kern w:val="2"/>
          <w:sz w:val="22"/>
          <w:lang w:val="en-US"/>
          <w14:ligatures w14:val="standardContextual"/>
        </w:rPr>
      </w:pPr>
      <w:hyperlink w:anchor="_Toc243288745" w:history="1">
        <w:r w:rsidRPr="00FA05FF">
          <w:rPr>
            <w:rStyle w:val="aff9"/>
            <w:rFonts w:cs="Noto Sans SC"/>
            <w:noProof/>
          </w:rPr>
          <w:t>9.</w:t>
        </w:r>
        <w:r w:rsidRPr="00FA05FF">
          <w:rPr>
            <w:rStyle w:val="aff9"/>
            <w:noProof/>
          </w:rPr>
          <w:t xml:space="preserve"> 关键业务详细设计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82</w:t>
        </w:r>
        <w:r>
          <w:rPr>
            <w:rFonts w:hint="eastAsia"/>
            <w:noProof/>
            <w:webHidden/>
          </w:rPr>
          <w:fldChar w:fldCharType="end"/>
        </w:r>
      </w:hyperlink>
    </w:p>
    <w:p w14:paraId="32B5C510" w14:textId="6E2E44F1"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746" w:history="1">
        <w:r w:rsidRPr="00FA05FF">
          <w:rPr>
            <w:rStyle w:val="aff9"/>
            <w:rFonts w:cs="Noto Sans SC"/>
            <w:noProof/>
          </w:rPr>
          <w:t>9.1</w:t>
        </w:r>
        <w:r w:rsidRPr="00FA05FF">
          <w:rPr>
            <w:rStyle w:val="aff9"/>
            <w:noProof/>
          </w:rPr>
          <w:t xml:space="preserve"> 全局业务规则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82</w:t>
        </w:r>
        <w:r>
          <w:rPr>
            <w:rFonts w:hint="eastAsia"/>
            <w:noProof/>
            <w:webHidden/>
          </w:rPr>
          <w:fldChar w:fldCharType="end"/>
        </w:r>
      </w:hyperlink>
    </w:p>
    <w:p w14:paraId="0255B5AE" w14:textId="2916960E"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747" w:history="1">
        <w:r w:rsidRPr="00FA05FF">
          <w:rPr>
            <w:rStyle w:val="aff9"/>
            <w:rFonts w:cs="Noto Sans SC"/>
            <w:noProof/>
          </w:rPr>
          <w:t>9.2</w:t>
        </w:r>
        <w:r w:rsidRPr="00FA05FF">
          <w:rPr>
            <w:rStyle w:val="aff9"/>
            <w:noProof/>
          </w:rPr>
          <w:t xml:space="preserve"> 预约冲突与到诊算法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85</w:t>
        </w:r>
        <w:r>
          <w:rPr>
            <w:rFonts w:hint="eastAsia"/>
            <w:noProof/>
            <w:webHidden/>
          </w:rPr>
          <w:fldChar w:fldCharType="end"/>
        </w:r>
      </w:hyperlink>
    </w:p>
    <w:p w14:paraId="2D2796E6" w14:textId="014BF02D"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748" w:history="1">
        <w:r w:rsidRPr="00FA05FF">
          <w:rPr>
            <w:rStyle w:val="aff9"/>
            <w:rFonts w:cs="Noto Sans SC"/>
            <w:noProof/>
          </w:rPr>
          <w:t>9.3</w:t>
        </w:r>
        <w:r w:rsidRPr="00FA05FF">
          <w:rPr>
            <w:rStyle w:val="aff9"/>
            <w:noProof/>
          </w:rPr>
          <w:t xml:space="preserve"> 诊疗冻结与附记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85</w:t>
        </w:r>
        <w:r>
          <w:rPr>
            <w:rFonts w:hint="eastAsia"/>
            <w:noProof/>
            <w:webHidden/>
          </w:rPr>
          <w:fldChar w:fldCharType="end"/>
        </w:r>
      </w:hyperlink>
    </w:p>
    <w:p w14:paraId="62D4C25B" w14:textId="7AE5B566"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749" w:history="1">
        <w:r w:rsidRPr="00FA05FF">
          <w:rPr>
            <w:rStyle w:val="aff9"/>
            <w:rFonts w:cs="Noto Sans SC"/>
            <w:noProof/>
          </w:rPr>
          <w:t>9.4</w:t>
        </w:r>
        <w:r w:rsidRPr="00FA05FF">
          <w:rPr>
            <w:rStyle w:val="aff9"/>
            <w:noProof/>
          </w:rPr>
          <w:t xml:space="preserve"> 应收收退款与冲销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86</w:t>
        </w:r>
        <w:r>
          <w:rPr>
            <w:rFonts w:hint="eastAsia"/>
            <w:noProof/>
            <w:webHidden/>
          </w:rPr>
          <w:fldChar w:fldCharType="end"/>
        </w:r>
      </w:hyperlink>
    </w:p>
    <w:p w14:paraId="173114DF" w14:textId="43D0FE85"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750" w:history="1">
        <w:r w:rsidRPr="00FA05FF">
          <w:rPr>
            <w:rStyle w:val="aff9"/>
            <w:rFonts w:cs="Noto Sans SC"/>
            <w:noProof/>
          </w:rPr>
          <w:t>9.5</w:t>
        </w:r>
        <w:r w:rsidRPr="00FA05FF">
          <w:rPr>
            <w:rStyle w:val="aff9"/>
            <w:noProof/>
          </w:rPr>
          <w:t xml:space="preserve"> 营业日核对与季度基金口径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86</w:t>
        </w:r>
        <w:r>
          <w:rPr>
            <w:rFonts w:hint="eastAsia"/>
            <w:noProof/>
            <w:webHidden/>
          </w:rPr>
          <w:fldChar w:fldCharType="end"/>
        </w:r>
      </w:hyperlink>
    </w:p>
    <w:p w14:paraId="50FA737F" w14:textId="62906BF3"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751" w:history="1">
        <w:r w:rsidRPr="00FA05FF">
          <w:rPr>
            <w:rStyle w:val="aff9"/>
            <w:rFonts w:cs="Noto Sans SC"/>
            <w:noProof/>
          </w:rPr>
          <w:t>9.6</w:t>
        </w:r>
        <w:r w:rsidRPr="00FA05FF">
          <w:rPr>
            <w:rStyle w:val="aff9"/>
            <w:noProof/>
          </w:rPr>
          <w:t xml:space="preserve"> 患者归并与身份核验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87</w:t>
        </w:r>
        <w:r>
          <w:rPr>
            <w:rFonts w:hint="eastAsia"/>
            <w:noProof/>
            <w:webHidden/>
          </w:rPr>
          <w:fldChar w:fldCharType="end"/>
        </w:r>
      </w:hyperlink>
    </w:p>
    <w:p w14:paraId="332DA9BA" w14:textId="247D5B8C"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752" w:history="1">
        <w:r w:rsidRPr="00FA05FF">
          <w:rPr>
            <w:rStyle w:val="aff9"/>
            <w:rFonts w:cs="Noto Sans SC"/>
            <w:noProof/>
          </w:rPr>
          <w:t>9.7</w:t>
        </w:r>
        <w:r w:rsidRPr="00FA05FF">
          <w:rPr>
            <w:rStyle w:val="aff9"/>
            <w:noProof/>
          </w:rPr>
          <w:t xml:space="preserve"> 账号生命周期与恢复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87</w:t>
        </w:r>
        <w:r>
          <w:rPr>
            <w:rFonts w:hint="eastAsia"/>
            <w:noProof/>
            <w:webHidden/>
          </w:rPr>
          <w:fldChar w:fldCharType="end"/>
        </w:r>
      </w:hyperlink>
    </w:p>
    <w:p w14:paraId="79D50F32" w14:textId="0DC27E0C" w:rsidR="00AE3614" w:rsidRDefault="00AE3614">
      <w:pPr>
        <w:pStyle w:val="TOC1"/>
        <w:tabs>
          <w:tab w:val="right" w:leader="dot" w:pos="8834"/>
        </w:tabs>
        <w:rPr>
          <w:rFonts w:asciiTheme="minorHAnsi" w:eastAsiaTheme="minorEastAsia" w:hAnsiTheme="minorHAnsi" w:cstheme="minorBidi" w:hint="eastAsia"/>
          <w:noProof/>
          <w:color w:val="auto"/>
          <w:kern w:val="2"/>
          <w:sz w:val="22"/>
          <w:lang w:val="en-US"/>
          <w14:ligatures w14:val="standardContextual"/>
        </w:rPr>
      </w:pPr>
      <w:hyperlink w:anchor="_Toc243288753" w:history="1">
        <w:r w:rsidRPr="00FA05FF">
          <w:rPr>
            <w:rStyle w:val="aff9"/>
            <w:rFonts w:cs="Noto Sans SC"/>
            <w:noProof/>
          </w:rPr>
          <w:t>10.</w:t>
        </w:r>
        <w:r w:rsidRPr="00FA05FF">
          <w:rPr>
            <w:rStyle w:val="aff9"/>
            <w:noProof/>
          </w:rPr>
          <w:t xml:space="preserve"> 安全运维与部署设计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87</w:t>
        </w:r>
        <w:r>
          <w:rPr>
            <w:rFonts w:hint="eastAsia"/>
            <w:noProof/>
            <w:webHidden/>
          </w:rPr>
          <w:fldChar w:fldCharType="end"/>
        </w:r>
      </w:hyperlink>
    </w:p>
    <w:p w14:paraId="7DB4EE11" w14:textId="7D95ADF2"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754" w:history="1">
        <w:r w:rsidRPr="00FA05FF">
          <w:rPr>
            <w:rStyle w:val="aff9"/>
            <w:rFonts w:cs="Noto Sans SC"/>
            <w:noProof/>
          </w:rPr>
          <w:t>10.1</w:t>
        </w:r>
        <w:r w:rsidRPr="00FA05FF">
          <w:rPr>
            <w:rStyle w:val="aff9"/>
            <w:noProof/>
          </w:rPr>
          <w:t xml:space="preserve"> 认证授权与输入保护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87</w:t>
        </w:r>
        <w:r>
          <w:rPr>
            <w:rFonts w:hint="eastAsia"/>
            <w:noProof/>
            <w:webHidden/>
          </w:rPr>
          <w:fldChar w:fldCharType="end"/>
        </w:r>
      </w:hyperlink>
    </w:p>
    <w:p w14:paraId="211DFA96" w14:textId="781972FD"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755" w:history="1">
        <w:r w:rsidRPr="00FA05FF">
          <w:rPr>
            <w:rStyle w:val="aff9"/>
            <w:rFonts w:cs="Noto Sans SC"/>
            <w:noProof/>
          </w:rPr>
          <w:t>10.2</w:t>
        </w:r>
        <w:r w:rsidRPr="00FA05FF">
          <w:rPr>
            <w:rStyle w:val="aff9"/>
            <w:noProof/>
          </w:rPr>
          <w:t xml:space="preserve"> 单实例部署与配置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89</w:t>
        </w:r>
        <w:r>
          <w:rPr>
            <w:rFonts w:hint="eastAsia"/>
            <w:noProof/>
            <w:webHidden/>
          </w:rPr>
          <w:fldChar w:fldCharType="end"/>
        </w:r>
      </w:hyperlink>
    </w:p>
    <w:p w14:paraId="16232270" w14:textId="2FBE1F48"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756" w:history="1">
        <w:r w:rsidRPr="00FA05FF">
          <w:rPr>
            <w:rStyle w:val="aff9"/>
            <w:rFonts w:cs="Noto Sans SC"/>
            <w:noProof/>
          </w:rPr>
          <w:t>10.3</w:t>
        </w:r>
        <w:r w:rsidRPr="00FA05FF">
          <w:rPr>
            <w:rStyle w:val="aff9"/>
            <w:noProof/>
          </w:rPr>
          <w:t xml:space="preserve"> 备份发布与运行维护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90</w:t>
        </w:r>
        <w:r>
          <w:rPr>
            <w:rFonts w:hint="eastAsia"/>
            <w:noProof/>
            <w:webHidden/>
          </w:rPr>
          <w:fldChar w:fldCharType="end"/>
        </w:r>
      </w:hyperlink>
    </w:p>
    <w:p w14:paraId="5CECE346" w14:textId="6D784993" w:rsidR="00AE3614" w:rsidRDefault="00AE3614">
      <w:pPr>
        <w:pStyle w:val="TOC1"/>
        <w:tabs>
          <w:tab w:val="right" w:leader="dot" w:pos="8834"/>
        </w:tabs>
        <w:rPr>
          <w:rFonts w:asciiTheme="minorHAnsi" w:eastAsiaTheme="minorEastAsia" w:hAnsiTheme="minorHAnsi" w:cstheme="minorBidi" w:hint="eastAsia"/>
          <w:noProof/>
          <w:color w:val="auto"/>
          <w:kern w:val="2"/>
          <w:sz w:val="22"/>
          <w:lang w:val="en-US"/>
          <w14:ligatures w14:val="standardContextual"/>
        </w:rPr>
      </w:pPr>
      <w:hyperlink w:anchor="_Toc243288757" w:history="1">
        <w:r w:rsidRPr="00FA05FF">
          <w:rPr>
            <w:rStyle w:val="aff9"/>
            <w:rFonts w:cs="Noto Sans SC"/>
            <w:noProof/>
          </w:rPr>
          <w:t>11.</w:t>
        </w:r>
        <w:r w:rsidRPr="00FA05FF">
          <w:rPr>
            <w:rStyle w:val="aff9"/>
            <w:noProof/>
          </w:rPr>
          <w:t xml:space="preserve"> 测试验证与需求追溯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91</w:t>
        </w:r>
        <w:r>
          <w:rPr>
            <w:rFonts w:hint="eastAsia"/>
            <w:noProof/>
            <w:webHidden/>
          </w:rPr>
          <w:fldChar w:fldCharType="end"/>
        </w:r>
      </w:hyperlink>
    </w:p>
    <w:p w14:paraId="06D7E44D" w14:textId="6235485E"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758" w:history="1">
        <w:r w:rsidRPr="00FA05FF">
          <w:rPr>
            <w:rStyle w:val="aff9"/>
            <w:rFonts w:cs="Noto Sans SC"/>
            <w:noProof/>
          </w:rPr>
          <w:t>11.1</w:t>
        </w:r>
        <w:r w:rsidRPr="00FA05FF">
          <w:rPr>
            <w:rStyle w:val="aff9"/>
            <w:noProof/>
          </w:rPr>
          <w:t xml:space="preserve"> 已有本地验证记录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91</w:t>
        </w:r>
        <w:r>
          <w:rPr>
            <w:rFonts w:hint="eastAsia"/>
            <w:noProof/>
            <w:webHidden/>
          </w:rPr>
          <w:fldChar w:fldCharType="end"/>
        </w:r>
      </w:hyperlink>
    </w:p>
    <w:p w14:paraId="235E18B8" w14:textId="1F3C2206"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759" w:history="1">
        <w:r w:rsidRPr="00FA05FF">
          <w:rPr>
            <w:rStyle w:val="aff9"/>
            <w:rFonts w:cs="Noto Sans SC"/>
            <w:noProof/>
          </w:rPr>
          <w:t>11.2</w:t>
        </w:r>
        <w:r w:rsidRPr="00FA05FF">
          <w:rPr>
            <w:rStyle w:val="aff9"/>
            <w:noProof/>
          </w:rPr>
          <w:t xml:space="preserve"> 需求到实现及测试追溯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92</w:t>
        </w:r>
        <w:r>
          <w:rPr>
            <w:rFonts w:hint="eastAsia"/>
            <w:noProof/>
            <w:webHidden/>
          </w:rPr>
          <w:fldChar w:fldCharType="end"/>
        </w:r>
      </w:hyperlink>
    </w:p>
    <w:p w14:paraId="6BE70DE7" w14:textId="3C962BC8"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760" w:history="1">
        <w:r w:rsidRPr="00FA05FF">
          <w:rPr>
            <w:rStyle w:val="aff9"/>
            <w:rFonts w:cs="Noto Sans SC"/>
            <w:noProof/>
          </w:rPr>
          <w:t>11.3</w:t>
        </w:r>
        <w:r w:rsidRPr="00FA05FF">
          <w:rPr>
            <w:rStyle w:val="aff9"/>
            <w:noProof/>
          </w:rPr>
          <w:t xml:space="preserve"> 课程工件覆盖与待验收事项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99</w:t>
        </w:r>
        <w:r>
          <w:rPr>
            <w:rFonts w:hint="eastAsia"/>
            <w:noProof/>
            <w:webHidden/>
          </w:rPr>
          <w:fldChar w:fldCharType="end"/>
        </w:r>
      </w:hyperlink>
    </w:p>
    <w:p w14:paraId="1A0D4690" w14:textId="59B7845A" w:rsidR="00AE3614" w:rsidRDefault="00AE3614">
      <w:pPr>
        <w:pStyle w:val="TOC1"/>
        <w:tabs>
          <w:tab w:val="right" w:leader="dot" w:pos="8834"/>
        </w:tabs>
        <w:rPr>
          <w:rFonts w:asciiTheme="minorHAnsi" w:eastAsiaTheme="minorEastAsia" w:hAnsiTheme="minorHAnsi" w:cstheme="minorBidi" w:hint="eastAsia"/>
          <w:noProof/>
          <w:color w:val="auto"/>
          <w:kern w:val="2"/>
          <w:sz w:val="22"/>
          <w:lang w:val="en-US"/>
          <w14:ligatures w14:val="standardContextual"/>
        </w:rPr>
      </w:pPr>
      <w:hyperlink w:anchor="_Toc243288761" w:history="1">
        <w:r w:rsidRPr="00FA05FF">
          <w:rPr>
            <w:rStyle w:val="aff9"/>
            <w:rFonts w:cs="Noto Sans SC"/>
            <w:noProof/>
          </w:rPr>
          <w:t>12.</w:t>
        </w:r>
        <w:r w:rsidRPr="00FA05FF">
          <w:rPr>
            <w:rStyle w:val="aff9"/>
            <w:noProof/>
          </w:rPr>
          <w:t xml:space="preserve"> 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99</w:t>
        </w:r>
        <w:r>
          <w:rPr>
            <w:rFonts w:hint="eastAsia"/>
            <w:noProof/>
            <w:webHidden/>
          </w:rPr>
          <w:fldChar w:fldCharType="end"/>
        </w:r>
      </w:hyperlink>
    </w:p>
    <w:p w14:paraId="0A58CEAB" w14:textId="45B39EEF" w:rsidR="00AE3614" w:rsidRDefault="00AE3614">
      <w:pPr>
        <w:pStyle w:val="TOC1"/>
        <w:tabs>
          <w:tab w:val="right" w:leader="dot" w:pos="8834"/>
        </w:tabs>
        <w:rPr>
          <w:rFonts w:asciiTheme="minorHAnsi" w:eastAsiaTheme="minorEastAsia" w:hAnsiTheme="minorHAnsi" w:cstheme="minorBidi" w:hint="eastAsia"/>
          <w:noProof/>
          <w:color w:val="auto"/>
          <w:kern w:val="2"/>
          <w:sz w:val="22"/>
          <w:lang w:val="en-US"/>
          <w14:ligatures w14:val="standardContextual"/>
        </w:rPr>
      </w:pPr>
      <w:hyperlink w:anchor="_Toc243288762" w:history="1">
        <w:r w:rsidRPr="00FA05FF">
          <w:rPr>
            <w:rStyle w:val="aff9"/>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100</w:t>
        </w:r>
        <w:r>
          <w:rPr>
            <w:rFonts w:hint="eastAsia"/>
            <w:noProof/>
            <w:webHidden/>
          </w:rPr>
          <w:fldChar w:fldCharType="end"/>
        </w:r>
      </w:hyperlink>
    </w:p>
    <w:p w14:paraId="0BFD2D1F" w14:textId="6C1C22AB" w:rsidR="00AE3614" w:rsidRDefault="00AE3614">
      <w:pPr>
        <w:pStyle w:val="TOC1"/>
        <w:tabs>
          <w:tab w:val="right" w:leader="dot" w:pos="8834"/>
        </w:tabs>
        <w:rPr>
          <w:rFonts w:asciiTheme="minorHAnsi" w:eastAsiaTheme="minorEastAsia" w:hAnsiTheme="minorHAnsi" w:cstheme="minorBidi" w:hint="eastAsia"/>
          <w:noProof/>
          <w:color w:val="auto"/>
          <w:kern w:val="2"/>
          <w:sz w:val="22"/>
          <w:lang w:val="en-US"/>
          <w14:ligatures w14:val="standardContextual"/>
        </w:rPr>
      </w:pPr>
      <w:hyperlink w:anchor="_Toc243288763" w:history="1">
        <w:r w:rsidRPr="00FA05FF">
          <w:rPr>
            <w:rStyle w:val="aff9"/>
            <w:rFonts w:cs="Noto Sans SC"/>
            <w:noProof/>
          </w:rPr>
          <w:t>A.</w:t>
        </w:r>
        <w:r w:rsidRPr="00FA05FF">
          <w:rPr>
            <w:rStyle w:val="aff9"/>
            <w:noProof/>
          </w:rPr>
          <w:t xml:space="preserve"> 完整数据库字段字典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101</w:t>
        </w:r>
        <w:r>
          <w:rPr>
            <w:rFonts w:hint="eastAsia"/>
            <w:noProof/>
            <w:webHidden/>
          </w:rPr>
          <w:fldChar w:fldCharType="end"/>
        </w:r>
      </w:hyperlink>
    </w:p>
    <w:p w14:paraId="0AB8BE2E" w14:textId="3917D3A4"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764" w:history="1">
        <w:r w:rsidRPr="00FA05FF">
          <w:rPr>
            <w:rStyle w:val="aff9"/>
            <w:rFonts w:cs="Noto Sans SC"/>
            <w:noProof/>
          </w:rPr>
          <w:t>A.1</w:t>
        </w:r>
        <w:r w:rsidRPr="00FA05FF">
          <w:rPr>
            <w:rStyle w:val="aff9"/>
            <w:noProof/>
          </w:rPr>
          <w:t xml:space="preserve"> metadata 系统元数据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101</w:t>
        </w:r>
        <w:r>
          <w:rPr>
            <w:rFonts w:hint="eastAsia"/>
            <w:noProof/>
            <w:webHidden/>
          </w:rPr>
          <w:fldChar w:fldCharType="end"/>
        </w:r>
      </w:hyperlink>
    </w:p>
    <w:p w14:paraId="6C649BDD" w14:textId="5D1D0184"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765" w:history="1">
        <w:r w:rsidRPr="00FA05FF">
          <w:rPr>
            <w:rStyle w:val="aff9"/>
            <w:rFonts w:cs="Noto Sans SC"/>
            <w:noProof/>
          </w:rPr>
          <w:t>A.2</w:t>
        </w:r>
        <w:r w:rsidRPr="00FA05FF">
          <w:rPr>
            <w:rStyle w:val="aff9"/>
            <w:noProof/>
          </w:rPr>
          <w:t xml:space="preserve"> schema_migrations 数据库迁移记录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101</w:t>
        </w:r>
        <w:r>
          <w:rPr>
            <w:rFonts w:hint="eastAsia"/>
            <w:noProof/>
            <w:webHidden/>
          </w:rPr>
          <w:fldChar w:fldCharType="end"/>
        </w:r>
      </w:hyperlink>
    </w:p>
    <w:p w14:paraId="6ABC4D1E" w14:textId="15120508"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766" w:history="1">
        <w:r w:rsidRPr="00FA05FF">
          <w:rPr>
            <w:rStyle w:val="aff9"/>
            <w:rFonts w:cs="Noto Sans SC"/>
            <w:noProof/>
          </w:rPr>
          <w:t>A.3</w:t>
        </w:r>
        <w:r w:rsidRPr="00FA05FF">
          <w:rPr>
            <w:rStyle w:val="aff9"/>
            <w:noProof/>
          </w:rPr>
          <w:t xml:space="preserve"> clinics 门诊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102</w:t>
        </w:r>
        <w:r>
          <w:rPr>
            <w:rFonts w:hint="eastAsia"/>
            <w:noProof/>
            <w:webHidden/>
          </w:rPr>
          <w:fldChar w:fldCharType="end"/>
        </w:r>
      </w:hyperlink>
    </w:p>
    <w:p w14:paraId="54E75E06" w14:textId="11AA6D38"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767" w:history="1">
        <w:r w:rsidRPr="00FA05FF">
          <w:rPr>
            <w:rStyle w:val="aff9"/>
            <w:rFonts w:cs="Noto Sans SC"/>
            <w:noProof/>
          </w:rPr>
          <w:t>A.4</w:t>
        </w:r>
        <w:r w:rsidRPr="00FA05FF">
          <w:rPr>
            <w:rStyle w:val="aff9"/>
            <w:noProof/>
          </w:rPr>
          <w:t xml:space="preserve"> dentists 医生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102</w:t>
        </w:r>
        <w:r>
          <w:rPr>
            <w:rFonts w:hint="eastAsia"/>
            <w:noProof/>
            <w:webHidden/>
          </w:rPr>
          <w:fldChar w:fldCharType="end"/>
        </w:r>
      </w:hyperlink>
    </w:p>
    <w:p w14:paraId="4B0EFC1F" w14:textId="17E435D3"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768" w:history="1">
        <w:r w:rsidRPr="00FA05FF">
          <w:rPr>
            <w:rStyle w:val="aff9"/>
            <w:rFonts w:cs="Noto Sans SC"/>
            <w:noProof/>
          </w:rPr>
          <w:t>A.5</w:t>
        </w:r>
        <w:r w:rsidRPr="00FA05FF">
          <w:rPr>
            <w:rStyle w:val="aff9"/>
            <w:noProof/>
          </w:rPr>
          <w:t xml:space="preserve"> qualifications 资格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103</w:t>
        </w:r>
        <w:r>
          <w:rPr>
            <w:rFonts w:hint="eastAsia"/>
            <w:noProof/>
            <w:webHidden/>
          </w:rPr>
          <w:fldChar w:fldCharType="end"/>
        </w:r>
      </w:hyperlink>
    </w:p>
    <w:p w14:paraId="18EB1957" w14:textId="59D0C630"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769" w:history="1">
        <w:r w:rsidRPr="00FA05FF">
          <w:rPr>
            <w:rStyle w:val="aff9"/>
            <w:rFonts w:cs="Noto Sans SC"/>
            <w:noProof/>
          </w:rPr>
          <w:t>A.6</w:t>
        </w:r>
        <w:r w:rsidRPr="00FA05FF">
          <w:rPr>
            <w:rStyle w:val="aff9"/>
            <w:noProof/>
          </w:rPr>
          <w:t xml:space="preserve"> dentist_qualifications 医生资格关联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103</w:t>
        </w:r>
        <w:r>
          <w:rPr>
            <w:rFonts w:hint="eastAsia"/>
            <w:noProof/>
            <w:webHidden/>
          </w:rPr>
          <w:fldChar w:fldCharType="end"/>
        </w:r>
      </w:hyperlink>
    </w:p>
    <w:p w14:paraId="0E37DD8C" w14:textId="501A3C6D"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770" w:history="1">
        <w:r w:rsidRPr="00FA05FF">
          <w:rPr>
            <w:rStyle w:val="aff9"/>
            <w:rFonts w:cs="Noto Sans SC"/>
            <w:noProof/>
          </w:rPr>
          <w:t>A.7</w:t>
        </w:r>
        <w:r w:rsidRPr="00FA05FF">
          <w:rPr>
            <w:rStyle w:val="aff9"/>
            <w:noProof/>
          </w:rPr>
          <w:t xml:space="preserve"> dentist_qualification_details 医生资格核验明细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104</w:t>
        </w:r>
        <w:r>
          <w:rPr>
            <w:rFonts w:hint="eastAsia"/>
            <w:noProof/>
            <w:webHidden/>
          </w:rPr>
          <w:fldChar w:fldCharType="end"/>
        </w:r>
      </w:hyperlink>
    </w:p>
    <w:p w14:paraId="103B0D84" w14:textId="4F211A2C"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771" w:history="1">
        <w:r w:rsidRPr="00FA05FF">
          <w:rPr>
            <w:rStyle w:val="aff9"/>
            <w:rFonts w:cs="Noto Sans SC"/>
            <w:noProof/>
          </w:rPr>
          <w:t>A.8</w:t>
        </w:r>
        <w:r w:rsidRPr="00FA05FF">
          <w:rPr>
            <w:rStyle w:val="aff9"/>
            <w:noProof/>
          </w:rPr>
          <w:t xml:space="preserve"> treatments 治疗项目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104</w:t>
        </w:r>
        <w:r>
          <w:rPr>
            <w:rFonts w:hint="eastAsia"/>
            <w:noProof/>
            <w:webHidden/>
          </w:rPr>
          <w:fldChar w:fldCharType="end"/>
        </w:r>
      </w:hyperlink>
    </w:p>
    <w:p w14:paraId="448249A2" w14:textId="4AECEA6D"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772" w:history="1">
        <w:r w:rsidRPr="00FA05FF">
          <w:rPr>
            <w:rStyle w:val="aff9"/>
            <w:rFonts w:cs="Noto Sans SC"/>
            <w:noProof/>
          </w:rPr>
          <w:t>A.9</w:t>
        </w:r>
        <w:r w:rsidRPr="00FA05FF">
          <w:rPr>
            <w:rStyle w:val="aff9"/>
            <w:noProof/>
          </w:rPr>
          <w:t xml:space="preserve"> patients 患者档案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105</w:t>
        </w:r>
        <w:r>
          <w:rPr>
            <w:rFonts w:hint="eastAsia"/>
            <w:noProof/>
            <w:webHidden/>
          </w:rPr>
          <w:fldChar w:fldCharType="end"/>
        </w:r>
      </w:hyperlink>
    </w:p>
    <w:p w14:paraId="554FAD08" w14:textId="1FB901DB"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773" w:history="1">
        <w:r w:rsidRPr="00FA05FF">
          <w:rPr>
            <w:rStyle w:val="aff9"/>
            <w:rFonts w:cs="Noto Sans SC"/>
            <w:noProof/>
          </w:rPr>
          <w:t>A.10</w:t>
        </w:r>
        <w:r w:rsidRPr="00FA05FF">
          <w:rPr>
            <w:rStyle w:val="aff9"/>
            <w:noProof/>
          </w:rPr>
          <w:t xml:space="preserve"> patient_allergies 患者过敏明细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106</w:t>
        </w:r>
        <w:r>
          <w:rPr>
            <w:rFonts w:hint="eastAsia"/>
            <w:noProof/>
            <w:webHidden/>
          </w:rPr>
          <w:fldChar w:fldCharType="end"/>
        </w:r>
      </w:hyperlink>
    </w:p>
    <w:p w14:paraId="6CADFC4C" w14:textId="7E228D96"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774" w:history="1">
        <w:r w:rsidRPr="00FA05FF">
          <w:rPr>
            <w:rStyle w:val="aff9"/>
            <w:rFonts w:cs="Noto Sans SC"/>
            <w:noProof/>
          </w:rPr>
          <w:t>A.11</w:t>
        </w:r>
        <w:r w:rsidRPr="00FA05FF">
          <w:rPr>
            <w:rStyle w:val="aff9"/>
            <w:noProof/>
          </w:rPr>
          <w:t xml:space="preserve"> patient_clinic_access 患者门诊访问关联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106</w:t>
        </w:r>
        <w:r>
          <w:rPr>
            <w:rFonts w:hint="eastAsia"/>
            <w:noProof/>
            <w:webHidden/>
          </w:rPr>
          <w:fldChar w:fldCharType="end"/>
        </w:r>
      </w:hyperlink>
    </w:p>
    <w:p w14:paraId="69B4DB21" w14:textId="7971C4A2"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775" w:history="1">
        <w:r w:rsidRPr="00FA05FF">
          <w:rPr>
            <w:rStyle w:val="aff9"/>
            <w:rFonts w:cs="Noto Sans SC"/>
            <w:noProof/>
          </w:rPr>
          <w:t>A.12</w:t>
        </w:r>
        <w:r w:rsidRPr="00FA05FF">
          <w:rPr>
            <w:rStyle w:val="aff9"/>
            <w:noProof/>
          </w:rPr>
          <w:t xml:space="preserve"> schedules 可预约时段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107</w:t>
        </w:r>
        <w:r>
          <w:rPr>
            <w:rFonts w:hint="eastAsia"/>
            <w:noProof/>
            <w:webHidden/>
          </w:rPr>
          <w:fldChar w:fldCharType="end"/>
        </w:r>
      </w:hyperlink>
    </w:p>
    <w:p w14:paraId="5A477400" w14:textId="11701930"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776" w:history="1">
        <w:r w:rsidRPr="00FA05FF">
          <w:rPr>
            <w:rStyle w:val="aff9"/>
            <w:rFonts w:cs="Noto Sans SC"/>
            <w:noProof/>
          </w:rPr>
          <w:t>A.13</w:t>
        </w:r>
        <w:r w:rsidRPr="00FA05FF">
          <w:rPr>
            <w:rStyle w:val="aff9"/>
            <w:noProof/>
          </w:rPr>
          <w:t xml:space="preserve"> appointments 预约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107</w:t>
        </w:r>
        <w:r>
          <w:rPr>
            <w:rFonts w:hint="eastAsia"/>
            <w:noProof/>
            <w:webHidden/>
          </w:rPr>
          <w:fldChar w:fldCharType="end"/>
        </w:r>
      </w:hyperlink>
    </w:p>
    <w:p w14:paraId="023A1D3D" w14:textId="0041719B"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777" w:history="1">
        <w:r w:rsidRPr="00FA05FF">
          <w:rPr>
            <w:rStyle w:val="aff9"/>
            <w:rFonts w:cs="Noto Sans SC"/>
            <w:noProof/>
          </w:rPr>
          <w:t>A.14</w:t>
        </w:r>
        <w:r w:rsidRPr="00FA05FF">
          <w:rPr>
            <w:rStyle w:val="aff9"/>
            <w:noProof/>
          </w:rPr>
          <w:t xml:space="preserve"> visits 就诊记录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108</w:t>
        </w:r>
        <w:r>
          <w:rPr>
            <w:rFonts w:hint="eastAsia"/>
            <w:noProof/>
            <w:webHidden/>
          </w:rPr>
          <w:fldChar w:fldCharType="end"/>
        </w:r>
      </w:hyperlink>
    </w:p>
    <w:p w14:paraId="0A805C98" w14:textId="1EDBA6B4"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778" w:history="1">
        <w:r w:rsidRPr="00FA05FF">
          <w:rPr>
            <w:rStyle w:val="aff9"/>
            <w:rFonts w:cs="Noto Sans SC"/>
            <w:noProof/>
          </w:rPr>
          <w:t>A.15</w:t>
        </w:r>
        <w:r w:rsidRPr="00FA05FF">
          <w:rPr>
            <w:rStyle w:val="aff9"/>
            <w:noProof/>
          </w:rPr>
          <w:t xml:space="preserve"> visit_lines 就诊治疗明细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109</w:t>
        </w:r>
        <w:r>
          <w:rPr>
            <w:rFonts w:hint="eastAsia"/>
            <w:noProof/>
            <w:webHidden/>
          </w:rPr>
          <w:fldChar w:fldCharType="end"/>
        </w:r>
      </w:hyperlink>
    </w:p>
    <w:p w14:paraId="796CE5DF" w14:textId="1E1F5A69"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779" w:history="1">
        <w:r w:rsidRPr="00FA05FF">
          <w:rPr>
            <w:rStyle w:val="aff9"/>
            <w:rFonts w:cs="Noto Sans SC"/>
            <w:noProof/>
          </w:rPr>
          <w:t>A.16</w:t>
        </w:r>
        <w:r w:rsidRPr="00FA05FF">
          <w:rPr>
            <w:rStyle w:val="aff9"/>
            <w:noProof/>
          </w:rPr>
          <w:t xml:space="preserve"> settlements 结算单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110</w:t>
        </w:r>
        <w:r>
          <w:rPr>
            <w:rFonts w:hint="eastAsia"/>
            <w:noProof/>
            <w:webHidden/>
          </w:rPr>
          <w:fldChar w:fldCharType="end"/>
        </w:r>
      </w:hyperlink>
    </w:p>
    <w:p w14:paraId="61BB84C0" w14:textId="23EDA9CA"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780" w:history="1">
        <w:r w:rsidRPr="00FA05FF">
          <w:rPr>
            <w:rStyle w:val="aff9"/>
            <w:rFonts w:cs="Noto Sans SC"/>
            <w:noProof/>
          </w:rPr>
          <w:t>A.17</w:t>
        </w:r>
        <w:r w:rsidRPr="00FA05FF">
          <w:rPr>
            <w:rStyle w:val="aff9"/>
            <w:noProof/>
          </w:rPr>
          <w:t xml:space="preserve"> settlement_lines 结算单明细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110</w:t>
        </w:r>
        <w:r>
          <w:rPr>
            <w:rFonts w:hint="eastAsia"/>
            <w:noProof/>
            <w:webHidden/>
          </w:rPr>
          <w:fldChar w:fldCharType="end"/>
        </w:r>
      </w:hyperlink>
    </w:p>
    <w:p w14:paraId="71E0A844" w14:textId="225C5485"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781" w:history="1">
        <w:r w:rsidRPr="00FA05FF">
          <w:rPr>
            <w:rStyle w:val="aff9"/>
            <w:rFonts w:cs="Noto Sans SC"/>
            <w:noProof/>
          </w:rPr>
          <w:t>A.18</w:t>
        </w:r>
        <w:r w:rsidRPr="00FA05FF">
          <w:rPr>
            <w:rStyle w:val="aff9"/>
            <w:noProof/>
          </w:rPr>
          <w:t xml:space="preserve"> costs 季度成本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111</w:t>
        </w:r>
        <w:r>
          <w:rPr>
            <w:rFonts w:hint="eastAsia"/>
            <w:noProof/>
            <w:webHidden/>
          </w:rPr>
          <w:fldChar w:fldCharType="end"/>
        </w:r>
      </w:hyperlink>
    </w:p>
    <w:p w14:paraId="52A435D5" w14:textId="20E611F8"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782" w:history="1">
        <w:r w:rsidRPr="00FA05FF">
          <w:rPr>
            <w:rStyle w:val="aff9"/>
            <w:rFonts w:cs="Noto Sans SC"/>
            <w:noProof/>
          </w:rPr>
          <w:t>A.19</w:t>
        </w:r>
        <w:r w:rsidRPr="00FA05FF">
          <w:rPr>
            <w:rStyle w:val="aff9"/>
            <w:noProof/>
          </w:rPr>
          <w:t xml:space="preserve"> cost_review_history 成本复核历史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112</w:t>
        </w:r>
        <w:r>
          <w:rPr>
            <w:rFonts w:hint="eastAsia"/>
            <w:noProof/>
            <w:webHidden/>
          </w:rPr>
          <w:fldChar w:fldCharType="end"/>
        </w:r>
      </w:hyperlink>
    </w:p>
    <w:p w14:paraId="00B21369" w14:textId="43497D2C"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783" w:history="1">
        <w:r w:rsidRPr="00FA05FF">
          <w:rPr>
            <w:rStyle w:val="aff9"/>
            <w:rFonts w:cs="Noto Sans SC"/>
            <w:noProof/>
          </w:rPr>
          <w:t>A.20</w:t>
        </w:r>
        <w:r w:rsidRPr="00FA05FF">
          <w:rPr>
            <w:rStyle w:val="aff9"/>
            <w:noProof/>
          </w:rPr>
          <w:t xml:space="preserve"> quarterReports 季度报告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112</w:t>
        </w:r>
        <w:r>
          <w:rPr>
            <w:rFonts w:hint="eastAsia"/>
            <w:noProof/>
            <w:webHidden/>
          </w:rPr>
          <w:fldChar w:fldCharType="end"/>
        </w:r>
      </w:hyperlink>
    </w:p>
    <w:p w14:paraId="4A9F4D41" w14:textId="2F82855B"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784" w:history="1">
        <w:r w:rsidRPr="00FA05FF">
          <w:rPr>
            <w:rStyle w:val="aff9"/>
            <w:rFonts w:cs="Noto Sans SC"/>
            <w:noProof/>
          </w:rPr>
          <w:t>A.21</w:t>
        </w:r>
        <w:r w:rsidRPr="00FA05FF">
          <w:rPr>
            <w:rStyle w:val="aff9"/>
            <w:noProof/>
          </w:rPr>
          <w:t xml:space="preserve"> quarter_report_clinics 报告门诊范围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113</w:t>
        </w:r>
        <w:r>
          <w:rPr>
            <w:rFonts w:hint="eastAsia"/>
            <w:noProof/>
            <w:webHidden/>
          </w:rPr>
          <w:fldChar w:fldCharType="end"/>
        </w:r>
      </w:hyperlink>
    </w:p>
    <w:p w14:paraId="5C639399" w14:textId="467A46E2"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785" w:history="1">
        <w:r w:rsidRPr="00FA05FF">
          <w:rPr>
            <w:rStyle w:val="aff9"/>
            <w:rFonts w:cs="Noto Sans SC"/>
            <w:noProof/>
          </w:rPr>
          <w:t>A.22</w:t>
        </w:r>
        <w:r w:rsidRPr="00FA05FF">
          <w:rPr>
            <w:rStyle w:val="aff9"/>
            <w:noProof/>
          </w:rPr>
          <w:t xml:space="preserve"> quarter_report_rows 报告核算行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114</w:t>
        </w:r>
        <w:r>
          <w:rPr>
            <w:rFonts w:hint="eastAsia"/>
            <w:noProof/>
            <w:webHidden/>
          </w:rPr>
          <w:fldChar w:fldCharType="end"/>
        </w:r>
      </w:hyperlink>
    </w:p>
    <w:p w14:paraId="732249D8" w14:textId="3F2DA9CB"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786" w:history="1">
        <w:r w:rsidRPr="00FA05FF">
          <w:rPr>
            <w:rStyle w:val="aff9"/>
            <w:rFonts w:cs="Noto Sans SC"/>
            <w:noProof/>
          </w:rPr>
          <w:t>A.23</w:t>
        </w:r>
        <w:r w:rsidRPr="00FA05FF">
          <w:rPr>
            <w:rStyle w:val="aff9"/>
            <w:noProof/>
          </w:rPr>
          <w:t xml:space="preserve"> quarter_report_settlements 报告行结算关联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114</w:t>
        </w:r>
        <w:r>
          <w:rPr>
            <w:rFonts w:hint="eastAsia"/>
            <w:noProof/>
            <w:webHidden/>
          </w:rPr>
          <w:fldChar w:fldCharType="end"/>
        </w:r>
      </w:hyperlink>
    </w:p>
    <w:p w14:paraId="0577C794" w14:textId="4D5C124D"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787" w:history="1">
        <w:r w:rsidRPr="00FA05FF">
          <w:rPr>
            <w:rStyle w:val="aff9"/>
            <w:rFonts w:cs="Noto Sans SC"/>
            <w:noProof/>
          </w:rPr>
          <w:t>A.24</w:t>
        </w:r>
        <w:r w:rsidRPr="00FA05FF">
          <w:rPr>
            <w:rStyle w:val="aff9"/>
            <w:noProof/>
          </w:rPr>
          <w:t xml:space="preserve"> quarter_report_history 报告操作历史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115</w:t>
        </w:r>
        <w:r>
          <w:rPr>
            <w:rFonts w:hint="eastAsia"/>
            <w:noProof/>
            <w:webHidden/>
          </w:rPr>
          <w:fldChar w:fldCharType="end"/>
        </w:r>
      </w:hyperlink>
    </w:p>
    <w:p w14:paraId="5F301FA7" w14:textId="38C0BA0B"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788" w:history="1">
        <w:r w:rsidRPr="00FA05FF">
          <w:rPr>
            <w:rStyle w:val="aff9"/>
            <w:rFonts w:cs="Noto Sans SC"/>
            <w:noProof/>
          </w:rPr>
          <w:t>A.25</w:t>
        </w:r>
        <w:r w:rsidRPr="00FA05FF">
          <w:rPr>
            <w:rStyle w:val="aff9"/>
            <w:noProof/>
          </w:rPr>
          <w:t xml:space="preserve"> settings 业务参数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115</w:t>
        </w:r>
        <w:r>
          <w:rPr>
            <w:rFonts w:hint="eastAsia"/>
            <w:noProof/>
            <w:webHidden/>
          </w:rPr>
          <w:fldChar w:fldCharType="end"/>
        </w:r>
      </w:hyperlink>
    </w:p>
    <w:p w14:paraId="543B2DEC" w14:textId="3276ACDE"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789" w:history="1">
        <w:r w:rsidRPr="00FA05FF">
          <w:rPr>
            <w:rStyle w:val="aff9"/>
            <w:rFonts w:cs="Noto Sans SC"/>
            <w:noProof/>
          </w:rPr>
          <w:t>A.26</w:t>
        </w:r>
        <w:r w:rsidRPr="00FA05FF">
          <w:rPr>
            <w:rStyle w:val="aff9"/>
            <w:noProof/>
          </w:rPr>
          <w:t xml:space="preserve"> users 账号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116</w:t>
        </w:r>
        <w:r>
          <w:rPr>
            <w:rFonts w:hint="eastAsia"/>
            <w:noProof/>
            <w:webHidden/>
          </w:rPr>
          <w:fldChar w:fldCharType="end"/>
        </w:r>
      </w:hyperlink>
    </w:p>
    <w:p w14:paraId="7D5D91EB" w14:textId="614FD82B"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790" w:history="1">
        <w:r w:rsidRPr="00FA05FF">
          <w:rPr>
            <w:rStyle w:val="aff9"/>
            <w:rFonts w:cs="Noto Sans SC"/>
            <w:noProof/>
          </w:rPr>
          <w:t>A.27</w:t>
        </w:r>
        <w:r w:rsidRPr="00FA05FF">
          <w:rPr>
            <w:rStyle w:val="aff9"/>
            <w:noProof/>
          </w:rPr>
          <w:t xml:space="preserve"> sessions 登录会话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116</w:t>
        </w:r>
        <w:r>
          <w:rPr>
            <w:rFonts w:hint="eastAsia"/>
            <w:noProof/>
            <w:webHidden/>
          </w:rPr>
          <w:fldChar w:fldCharType="end"/>
        </w:r>
      </w:hyperlink>
    </w:p>
    <w:p w14:paraId="09B3E6C0" w14:textId="552E20B4"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791" w:history="1">
        <w:r w:rsidRPr="00FA05FF">
          <w:rPr>
            <w:rStyle w:val="aff9"/>
            <w:rFonts w:cs="Noto Sans SC"/>
            <w:noProof/>
          </w:rPr>
          <w:t>A.28</w:t>
        </w:r>
        <w:r w:rsidRPr="00FA05FF">
          <w:rPr>
            <w:rStyle w:val="aff9"/>
            <w:noProof/>
          </w:rPr>
          <w:t xml:space="preserve"> idempotency_requests 幂等请求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117</w:t>
        </w:r>
        <w:r>
          <w:rPr>
            <w:rFonts w:hint="eastAsia"/>
            <w:noProof/>
            <w:webHidden/>
          </w:rPr>
          <w:fldChar w:fldCharType="end"/>
        </w:r>
      </w:hyperlink>
    </w:p>
    <w:p w14:paraId="55A80953" w14:textId="334012E1"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792" w:history="1">
        <w:r w:rsidRPr="00FA05FF">
          <w:rPr>
            <w:rStyle w:val="aff9"/>
            <w:rFonts w:cs="Noto Sans SC"/>
            <w:noProof/>
          </w:rPr>
          <w:t>A.29</w:t>
        </w:r>
        <w:r w:rsidRPr="00FA05FF">
          <w:rPr>
            <w:rStyle w:val="aff9"/>
            <w:noProof/>
          </w:rPr>
          <w:t xml:space="preserve"> rate_limits 限流计数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117</w:t>
        </w:r>
        <w:r>
          <w:rPr>
            <w:rFonts w:hint="eastAsia"/>
            <w:noProof/>
            <w:webHidden/>
          </w:rPr>
          <w:fldChar w:fldCharType="end"/>
        </w:r>
      </w:hyperlink>
    </w:p>
    <w:p w14:paraId="2A7A8A1F" w14:textId="5B826194"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793" w:history="1">
        <w:r w:rsidRPr="00FA05FF">
          <w:rPr>
            <w:rStyle w:val="aff9"/>
            <w:rFonts w:cs="Noto Sans SC"/>
            <w:noProof/>
          </w:rPr>
          <w:t>A.30</w:t>
        </w:r>
        <w:r w:rsidRPr="00FA05FF">
          <w:rPr>
            <w:rStyle w:val="aff9"/>
            <w:noProof/>
          </w:rPr>
          <w:t xml:space="preserve"> audit 审计日志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118</w:t>
        </w:r>
        <w:r>
          <w:rPr>
            <w:rFonts w:hint="eastAsia"/>
            <w:noProof/>
            <w:webHidden/>
          </w:rPr>
          <w:fldChar w:fldCharType="end"/>
        </w:r>
      </w:hyperlink>
    </w:p>
    <w:p w14:paraId="3A11A05A" w14:textId="233C077C"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794" w:history="1">
        <w:r w:rsidRPr="00FA05FF">
          <w:rPr>
            <w:rStyle w:val="aff9"/>
            <w:rFonts w:cs="Noto Sans SC"/>
            <w:noProof/>
          </w:rPr>
          <w:t>A.31</w:t>
        </w:r>
        <w:r w:rsidRPr="00FA05FF">
          <w:rPr>
            <w:rStyle w:val="aff9"/>
            <w:noProof/>
          </w:rPr>
          <w:t xml:space="preserve"> payments 收款流水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118</w:t>
        </w:r>
        <w:r>
          <w:rPr>
            <w:rFonts w:hint="eastAsia"/>
            <w:noProof/>
            <w:webHidden/>
          </w:rPr>
          <w:fldChar w:fldCharType="end"/>
        </w:r>
      </w:hyperlink>
    </w:p>
    <w:p w14:paraId="51417569" w14:textId="4FBC7EDE"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795" w:history="1">
        <w:r w:rsidRPr="00FA05FF">
          <w:rPr>
            <w:rStyle w:val="aff9"/>
            <w:rFonts w:cs="Noto Sans SC"/>
            <w:noProof/>
          </w:rPr>
          <w:t>A.32</w:t>
        </w:r>
        <w:r w:rsidRPr="00FA05FF">
          <w:rPr>
            <w:rStyle w:val="aff9"/>
            <w:noProof/>
          </w:rPr>
          <w:t xml:space="preserve"> refunds 退款流水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119</w:t>
        </w:r>
        <w:r>
          <w:rPr>
            <w:rFonts w:hint="eastAsia"/>
            <w:noProof/>
            <w:webHidden/>
          </w:rPr>
          <w:fldChar w:fldCharType="end"/>
        </w:r>
      </w:hyperlink>
    </w:p>
    <w:p w14:paraId="57421961" w14:textId="191A23EE"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796" w:history="1">
        <w:r w:rsidRPr="00FA05FF">
          <w:rPr>
            <w:rStyle w:val="aff9"/>
            <w:rFonts w:cs="Noto Sans SC"/>
            <w:noProof/>
          </w:rPr>
          <w:t>A.33</w:t>
        </w:r>
        <w:r w:rsidRPr="00FA05FF">
          <w:rPr>
            <w:rStyle w:val="aff9"/>
            <w:noProof/>
          </w:rPr>
          <w:t xml:space="preserve"> invoice_adjustments 结算调整流水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119</w:t>
        </w:r>
        <w:r>
          <w:rPr>
            <w:rFonts w:hint="eastAsia"/>
            <w:noProof/>
            <w:webHidden/>
          </w:rPr>
          <w:fldChar w:fldCharType="end"/>
        </w:r>
      </w:hyperlink>
    </w:p>
    <w:p w14:paraId="1DD48F15" w14:textId="49F27595"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797" w:history="1">
        <w:r w:rsidRPr="00FA05FF">
          <w:rPr>
            <w:rStyle w:val="aff9"/>
            <w:rFonts w:cs="Noto Sans SC"/>
            <w:noProof/>
          </w:rPr>
          <w:t>A.34</w:t>
        </w:r>
        <w:r w:rsidRPr="00FA05FF">
          <w:rPr>
            <w:rStyle w:val="aff9"/>
            <w:noProof/>
          </w:rPr>
          <w:t xml:space="preserve"> reconciliations 营业日对账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120</w:t>
        </w:r>
        <w:r>
          <w:rPr>
            <w:rFonts w:hint="eastAsia"/>
            <w:noProof/>
            <w:webHidden/>
          </w:rPr>
          <w:fldChar w:fldCharType="end"/>
        </w:r>
      </w:hyperlink>
    </w:p>
    <w:p w14:paraId="7E81E13B" w14:textId="086688CA"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798" w:history="1">
        <w:r w:rsidRPr="00FA05FF">
          <w:rPr>
            <w:rStyle w:val="aff9"/>
            <w:rFonts w:cs="Noto Sans SC"/>
            <w:noProof/>
          </w:rPr>
          <w:t>A.35</w:t>
        </w:r>
        <w:r w:rsidRPr="00FA05FF">
          <w:rPr>
            <w:rStyle w:val="aff9"/>
            <w:noProof/>
          </w:rPr>
          <w:t xml:space="preserve"> visit_addenda 诊疗附记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121</w:t>
        </w:r>
        <w:r>
          <w:rPr>
            <w:rFonts w:hint="eastAsia"/>
            <w:noProof/>
            <w:webHidden/>
          </w:rPr>
          <w:fldChar w:fldCharType="end"/>
        </w:r>
      </w:hyperlink>
    </w:p>
    <w:p w14:paraId="57AA9502" w14:textId="1E23A25B"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799" w:history="1">
        <w:r w:rsidRPr="00FA05FF">
          <w:rPr>
            <w:rStyle w:val="aff9"/>
            <w:rFonts w:cs="Noto Sans SC"/>
            <w:noProof/>
          </w:rPr>
          <w:t>A.36</w:t>
        </w:r>
        <w:r w:rsidRPr="00FA05FF">
          <w:rPr>
            <w:rStyle w:val="aff9"/>
            <w:noProof/>
          </w:rPr>
          <w:t xml:space="preserve"> patient_aliases 患者归并别名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_Toc243288799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122</w:t>
        </w:r>
        <w:r>
          <w:rPr>
            <w:rFonts w:hint="eastAsia"/>
            <w:noProof/>
            <w:webHidden/>
          </w:rPr>
          <w:fldChar w:fldCharType="end"/>
        </w:r>
      </w:hyperlink>
    </w:p>
    <w:p w14:paraId="4623623D" w14:textId="32E28B41"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800" w:history="1">
        <w:r w:rsidRPr="00FA05FF">
          <w:rPr>
            <w:rStyle w:val="aff9"/>
            <w:rFonts w:cs="Noto Sans SC"/>
            <w:noProof/>
          </w:rPr>
          <w:t>A.37</w:t>
        </w:r>
        <w:r w:rsidRPr="00FA05FF">
          <w:rPr>
            <w:rStyle w:val="aff9"/>
            <w:noProof/>
          </w:rPr>
          <w:t xml:space="preserve"> password_reset_tokens 密码恢复凭证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_Toc243288800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122</w:t>
        </w:r>
        <w:r>
          <w:rPr>
            <w:rFonts w:hint="eastAsia"/>
            <w:noProof/>
            <w:webHidden/>
          </w:rPr>
          <w:fldChar w:fldCharType="end"/>
        </w:r>
      </w:hyperlink>
    </w:p>
    <w:p w14:paraId="567CA94E" w14:textId="334FD370" w:rsidR="00AE3614" w:rsidRDefault="00AE3614">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88801" w:history="1">
        <w:r w:rsidRPr="00FA05FF">
          <w:rPr>
            <w:rStyle w:val="aff9"/>
            <w:rFonts w:cs="Noto Sans SC"/>
            <w:noProof/>
          </w:rPr>
          <w:t>A.38</w:t>
        </w:r>
        <w:r w:rsidRPr="00FA05FF">
          <w:rPr>
            <w:rStyle w:val="aff9"/>
            <w:noProof/>
          </w:rPr>
          <w:t xml:space="preserve"> account_recovery_requests 账号恢复申请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_Toc243288801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123</w:t>
        </w:r>
        <w:r>
          <w:rPr>
            <w:rFonts w:hint="eastAsia"/>
            <w:noProof/>
            <w:webHidden/>
          </w:rPr>
          <w:fldChar w:fldCharType="end"/>
        </w:r>
      </w:hyperlink>
    </w:p>
    <w:p w14:paraId="07780BCD" w14:textId="7FEBD725" w:rsidR="00AE3614" w:rsidRDefault="00AE3614">
      <w:pPr>
        <w:pStyle w:val="TOC1"/>
        <w:tabs>
          <w:tab w:val="right" w:leader="dot" w:pos="8834"/>
        </w:tabs>
        <w:rPr>
          <w:rFonts w:asciiTheme="minorHAnsi" w:eastAsiaTheme="minorEastAsia" w:hAnsiTheme="minorHAnsi" w:cstheme="minorBidi" w:hint="eastAsia"/>
          <w:noProof/>
          <w:color w:val="auto"/>
          <w:kern w:val="2"/>
          <w:sz w:val="22"/>
          <w:lang w:val="en-US"/>
          <w14:ligatures w14:val="standardContextual"/>
        </w:rPr>
      </w:pPr>
      <w:hyperlink w:anchor="_Toc243288802" w:history="1">
        <w:r w:rsidRPr="00FA05FF">
          <w:rPr>
            <w:rStyle w:val="aff9"/>
            <w:rFonts w:cs="Noto Sans SC"/>
            <w:noProof/>
          </w:rPr>
          <w:t>B.</w:t>
        </w:r>
        <w:r w:rsidRPr="00FA05FF">
          <w:rPr>
            <w:rStyle w:val="aff9"/>
            <w:noProof/>
          </w:rPr>
          <w:t xml:space="preserve"> 复现入口与交付说明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_Toc243288802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123</w:t>
        </w:r>
        <w:r>
          <w:rPr>
            <w:rFonts w:hint="eastAsia"/>
            <w:noProof/>
            <w:webHidden/>
          </w:rPr>
          <w:fldChar w:fldCharType="end"/>
        </w:r>
      </w:hyperlink>
    </w:p>
    <w:p w14:paraId="26BA8839" w14:textId="2369719E" w:rsidR="004139D5" w:rsidRDefault="002735B2">
      <w:pPr>
        <w:ind w:firstLine="0"/>
        <w:rPr>
          <w:rFonts w:hint="eastAsia"/>
        </w:rPr>
      </w:pPr>
      <w:r>
        <w:fldChar w:fldCharType="end"/>
      </w:r>
    </w:p>
    <w:p w14:paraId="5D08C7E6" w14:textId="77777777" w:rsidR="004139D5" w:rsidRDefault="002735B2">
      <w:pPr>
        <w:spacing w:line="20" w:lineRule="exact"/>
        <w:ind w:firstLine="0"/>
        <w:rPr>
          <w:rFonts w:hint="eastAsia"/>
        </w:rPr>
      </w:pPr>
      <w:r>
        <w:br w:type="page"/>
      </w:r>
    </w:p>
    <w:p w14:paraId="34E9B08D" w14:textId="77777777" w:rsidR="004139D5" w:rsidRDefault="002735B2">
      <w:pPr>
        <w:pStyle w:val="FrontMatterTitle"/>
        <w:jc w:val="center"/>
      </w:pPr>
      <w:r>
        <w:lastRenderedPageBreak/>
        <w:t>图　录</w:t>
      </w:r>
    </w:p>
    <w:p w14:paraId="39F08FD6" w14:textId="258AFACC" w:rsidR="00AE3614" w:rsidRDefault="002735B2">
      <w:pPr>
        <w:pStyle w:val="affc"/>
        <w:tabs>
          <w:tab w:val="right" w:leader="dot" w:pos="8834"/>
        </w:tabs>
        <w:ind w:left="960" w:hanging="480"/>
        <w:rPr>
          <w:rFonts w:asciiTheme="minorHAnsi" w:eastAsiaTheme="minorEastAsia" w:hAnsiTheme="minorHAnsi" w:cstheme="minorBidi" w:hint="eastAsia"/>
          <w:noProof/>
          <w:color w:val="auto"/>
          <w:kern w:val="2"/>
          <w:sz w:val="22"/>
          <w:lang w:val="en-US"/>
          <w14:ligatures w14:val="standardContextual"/>
        </w:rPr>
      </w:pPr>
      <w:r>
        <w:fldChar w:fldCharType="begin"/>
      </w:r>
      <w:r>
        <w:instrText xml:space="preserve"> TOC \h \z \c "Figure" </w:instrText>
      </w:r>
      <w:r>
        <w:rPr>
          <w:rFonts w:hint="eastAsia"/>
        </w:rPr>
        <w:fldChar w:fldCharType="separate"/>
      </w:r>
      <w:hyperlink w:anchor="_Toc243288803" w:history="1">
        <w:r w:rsidR="00AE3614" w:rsidRPr="00B33FC6">
          <w:rPr>
            <w:rStyle w:val="aff9"/>
            <w:b/>
            <w:bCs/>
            <w:noProof/>
          </w:rPr>
          <w:t>图 1</w:t>
        </w:r>
        <w:r w:rsidR="00AE3614" w:rsidRPr="00B33FC6">
          <w:rPr>
            <w:rStyle w:val="aff9"/>
            <w:noProof/>
          </w:rPr>
          <w:t xml:space="preserve">　连锁门诊业务用例图</w:t>
        </w:r>
        <w:r w:rsidR="00AE3614">
          <w:rPr>
            <w:rFonts w:hint="eastAsia"/>
            <w:noProof/>
            <w:webHidden/>
          </w:rPr>
          <w:tab/>
        </w:r>
        <w:r w:rsidR="00AE3614">
          <w:rPr>
            <w:rFonts w:hint="eastAsia"/>
            <w:noProof/>
            <w:webHidden/>
          </w:rPr>
          <w:fldChar w:fldCharType="begin"/>
        </w:r>
        <w:r w:rsidR="00AE3614">
          <w:rPr>
            <w:rFonts w:hint="eastAsia"/>
            <w:noProof/>
            <w:webHidden/>
          </w:rPr>
          <w:instrText xml:space="preserve"> </w:instrText>
        </w:r>
        <w:r w:rsidR="00AE3614">
          <w:rPr>
            <w:noProof/>
            <w:webHidden/>
          </w:rPr>
          <w:instrText>PAGEREF _Toc243288803 \h</w:instrText>
        </w:r>
        <w:r w:rsidR="00AE3614">
          <w:rPr>
            <w:rFonts w:hint="eastAsia"/>
            <w:noProof/>
            <w:webHidden/>
          </w:rPr>
          <w:instrText xml:space="preserve"> </w:instrText>
        </w:r>
        <w:r w:rsidR="00AE3614">
          <w:rPr>
            <w:rFonts w:hint="eastAsia"/>
            <w:noProof/>
            <w:webHidden/>
          </w:rPr>
        </w:r>
        <w:r w:rsidR="00AE3614">
          <w:rPr>
            <w:rFonts w:hint="eastAsia"/>
            <w:noProof/>
            <w:webHidden/>
          </w:rPr>
          <w:fldChar w:fldCharType="separate"/>
        </w:r>
        <w:r w:rsidR="00AE3614">
          <w:rPr>
            <w:rFonts w:hint="eastAsia"/>
            <w:noProof/>
            <w:webHidden/>
          </w:rPr>
          <w:t>6</w:t>
        </w:r>
        <w:r w:rsidR="00AE3614">
          <w:rPr>
            <w:rFonts w:hint="eastAsia"/>
            <w:noProof/>
            <w:webHidden/>
          </w:rPr>
          <w:fldChar w:fldCharType="end"/>
        </w:r>
      </w:hyperlink>
    </w:p>
    <w:p w14:paraId="5CCADA16" w14:textId="04A39ACF" w:rsidR="00AE3614" w:rsidRDefault="00AE3614">
      <w:pPr>
        <w:pStyle w:val="affc"/>
        <w:tabs>
          <w:tab w:val="right" w:leader="dot" w:pos="8834"/>
        </w:tabs>
        <w:ind w:left="960" w:hanging="480"/>
        <w:rPr>
          <w:rFonts w:asciiTheme="minorHAnsi" w:eastAsiaTheme="minorEastAsia" w:hAnsiTheme="minorHAnsi" w:cstheme="minorBidi" w:hint="eastAsia"/>
          <w:noProof/>
          <w:color w:val="auto"/>
          <w:kern w:val="2"/>
          <w:sz w:val="22"/>
          <w:lang w:val="en-US"/>
          <w14:ligatures w14:val="standardContextual"/>
        </w:rPr>
      </w:pPr>
      <w:hyperlink w:anchor="_Toc243288804" w:history="1">
        <w:r w:rsidRPr="00B33FC6">
          <w:rPr>
            <w:rStyle w:val="aff9"/>
            <w:b/>
            <w:bCs/>
            <w:noProof/>
          </w:rPr>
          <w:t>图 2</w:t>
        </w:r>
        <w:r w:rsidRPr="00B33FC6">
          <w:rPr>
            <w:rStyle w:val="aff9"/>
            <w:noProof/>
          </w:rPr>
          <w:t xml:space="preserve">　现状预约与建档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_Toc243288804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6D1D5F06" w14:textId="4B505714" w:rsidR="00AE3614" w:rsidRDefault="00AE3614">
      <w:pPr>
        <w:pStyle w:val="affc"/>
        <w:tabs>
          <w:tab w:val="right" w:leader="dot" w:pos="8834"/>
        </w:tabs>
        <w:ind w:left="960" w:hanging="480"/>
        <w:rPr>
          <w:rFonts w:asciiTheme="minorHAnsi" w:eastAsiaTheme="minorEastAsia" w:hAnsiTheme="minorHAnsi" w:cstheme="minorBidi" w:hint="eastAsia"/>
          <w:noProof/>
          <w:color w:val="auto"/>
          <w:kern w:val="2"/>
          <w:sz w:val="22"/>
          <w:lang w:val="en-US"/>
          <w14:ligatures w14:val="standardContextual"/>
        </w:rPr>
      </w:pPr>
      <w:hyperlink w:anchor="_Toc243288805" w:history="1">
        <w:r w:rsidRPr="00B33FC6">
          <w:rPr>
            <w:rStyle w:val="aff9"/>
            <w:b/>
            <w:bCs/>
            <w:noProof/>
          </w:rPr>
          <w:t>图 3</w:t>
        </w:r>
        <w:r w:rsidRPr="00B33FC6">
          <w:rPr>
            <w:rStyle w:val="aff9"/>
            <w:noProof/>
          </w:rPr>
          <w:t xml:space="preserve">　现状到诊诊疗与结算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_Toc243288805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1AD34BA3" w14:textId="262F97C8" w:rsidR="00AE3614" w:rsidRDefault="00AE3614">
      <w:pPr>
        <w:pStyle w:val="affc"/>
        <w:tabs>
          <w:tab w:val="right" w:leader="dot" w:pos="8834"/>
        </w:tabs>
        <w:ind w:left="960" w:hanging="480"/>
        <w:rPr>
          <w:rFonts w:asciiTheme="minorHAnsi" w:eastAsiaTheme="minorEastAsia" w:hAnsiTheme="minorHAnsi" w:cstheme="minorBidi" w:hint="eastAsia"/>
          <w:noProof/>
          <w:color w:val="auto"/>
          <w:kern w:val="2"/>
          <w:sz w:val="22"/>
          <w:lang w:val="en-US"/>
          <w14:ligatures w14:val="standardContextual"/>
        </w:rPr>
      </w:pPr>
      <w:hyperlink w:anchor="_Toc243288806" w:history="1">
        <w:r w:rsidRPr="00B33FC6">
          <w:rPr>
            <w:rStyle w:val="aff9"/>
            <w:b/>
            <w:bCs/>
            <w:noProof/>
          </w:rPr>
          <w:t>图 4</w:t>
        </w:r>
        <w:r w:rsidRPr="00B33FC6">
          <w:rPr>
            <w:rStyle w:val="aff9"/>
            <w:noProof/>
          </w:rPr>
          <w:t xml:space="preserve">　现状季度经营核对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_Toc243288806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370979C4" w14:textId="1B4E1756" w:rsidR="00AE3614" w:rsidRDefault="00AE3614">
      <w:pPr>
        <w:pStyle w:val="affc"/>
        <w:tabs>
          <w:tab w:val="right" w:leader="dot" w:pos="8834"/>
        </w:tabs>
        <w:ind w:left="960" w:hanging="480"/>
        <w:rPr>
          <w:rFonts w:asciiTheme="minorHAnsi" w:eastAsiaTheme="minorEastAsia" w:hAnsiTheme="minorHAnsi" w:cstheme="minorBidi" w:hint="eastAsia"/>
          <w:noProof/>
          <w:color w:val="auto"/>
          <w:kern w:val="2"/>
          <w:sz w:val="22"/>
          <w:lang w:val="en-US"/>
          <w14:ligatures w14:val="standardContextual"/>
        </w:rPr>
      </w:pPr>
      <w:hyperlink w:anchor="_Toc243288807" w:history="1">
        <w:r w:rsidRPr="00B33FC6">
          <w:rPr>
            <w:rStyle w:val="aff9"/>
            <w:b/>
            <w:bCs/>
            <w:noProof/>
          </w:rPr>
          <w:t>图 5</w:t>
        </w:r>
        <w:r w:rsidRPr="00B33FC6">
          <w:rPr>
            <w:rStyle w:val="aff9"/>
            <w:noProof/>
          </w:rPr>
          <w:t xml:space="preserve">　改进预约与核对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_Toc243288807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01912DF9" w14:textId="044FDFFD" w:rsidR="00AE3614" w:rsidRDefault="00AE3614">
      <w:pPr>
        <w:pStyle w:val="affc"/>
        <w:tabs>
          <w:tab w:val="right" w:leader="dot" w:pos="8834"/>
        </w:tabs>
        <w:ind w:left="960" w:hanging="480"/>
        <w:rPr>
          <w:rFonts w:asciiTheme="minorHAnsi" w:eastAsiaTheme="minorEastAsia" w:hAnsiTheme="minorHAnsi" w:cstheme="minorBidi" w:hint="eastAsia"/>
          <w:noProof/>
          <w:color w:val="auto"/>
          <w:kern w:val="2"/>
          <w:sz w:val="22"/>
          <w:lang w:val="en-US"/>
          <w14:ligatures w14:val="standardContextual"/>
        </w:rPr>
      </w:pPr>
      <w:hyperlink w:anchor="_Toc243288808" w:history="1">
        <w:r w:rsidRPr="00B33FC6">
          <w:rPr>
            <w:rStyle w:val="aff9"/>
            <w:b/>
            <w:bCs/>
            <w:noProof/>
          </w:rPr>
          <w:t>图 6</w:t>
        </w:r>
        <w:r w:rsidRPr="00B33FC6">
          <w:rPr>
            <w:rStyle w:val="aff9"/>
            <w:noProof/>
          </w:rPr>
          <w:t xml:space="preserve">　改进诊疗与收款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_Toc243288808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399D4DCC" w14:textId="3A42B1DB" w:rsidR="00AE3614" w:rsidRDefault="00AE3614">
      <w:pPr>
        <w:pStyle w:val="affc"/>
        <w:tabs>
          <w:tab w:val="right" w:leader="dot" w:pos="8834"/>
        </w:tabs>
        <w:ind w:left="960" w:hanging="480"/>
        <w:rPr>
          <w:rFonts w:asciiTheme="minorHAnsi" w:eastAsiaTheme="minorEastAsia" w:hAnsiTheme="minorHAnsi" w:cstheme="minorBidi" w:hint="eastAsia"/>
          <w:noProof/>
          <w:color w:val="auto"/>
          <w:kern w:val="2"/>
          <w:sz w:val="22"/>
          <w:lang w:val="en-US"/>
          <w14:ligatures w14:val="standardContextual"/>
        </w:rPr>
      </w:pPr>
      <w:hyperlink w:anchor="_Toc243288809" w:history="1">
        <w:r w:rsidRPr="00B33FC6">
          <w:rPr>
            <w:rStyle w:val="aff9"/>
            <w:b/>
            <w:bCs/>
            <w:noProof/>
          </w:rPr>
          <w:t>图 7</w:t>
        </w:r>
        <w:r w:rsidRPr="00B33FC6">
          <w:rPr>
            <w:rStyle w:val="aff9"/>
            <w:noProof/>
          </w:rPr>
          <w:t xml:space="preserve">　改进成本审核与基金确认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_Toc243288809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62BE689F" w14:textId="4919F584" w:rsidR="00AE3614" w:rsidRDefault="00AE3614">
      <w:pPr>
        <w:pStyle w:val="affc"/>
        <w:tabs>
          <w:tab w:val="right" w:leader="dot" w:pos="8834"/>
        </w:tabs>
        <w:ind w:left="960" w:hanging="480"/>
        <w:rPr>
          <w:rFonts w:asciiTheme="minorHAnsi" w:eastAsiaTheme="minorEastAsia" w:hAnsiTheme="minorHAnsi" w:cstheme="minorBidi" w:hint="eastAsia"/>
          <w:noProof/>
          <w:color w:val="auto"/>
          <w:kern w:val="2"/>
          <w:sz w:val="22"/>
          <w:lang w:val="en-US"/>
          <w14:ligatures w14:val="standardContextual"/>
        </w:rPr>
      </w:pPr>
      <w:hyperlink w:anchor="_Toc243288810" w:history="1">
        <w:r w:rsidRPr="00B33FC6">
          <w:rPr>
            <w:rStyle w:val="aff9"/>
            <w:b/>
            <w:bCs/>
            <w:noProof/>
          </w:rPr>
          <w:t>图 8</w:t>
        </w:r>
        <w:r w:rsidRPr="00B33FC6">
          <w:rPr>
            <w:rStyle w:val="aff9"/>
            <w:noProof/>
          </w:rPr>
          <w:t xml:space="preserve">　顾客端系统边界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_Toc243288810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3DC07514" w14:textId="27847F0D" w:rsidR="00AE3614" w:rsidRDefault="00AE3614">
      <w:pPr>
        <w:pStyle w:val="affc"/>
        <w:tabs>
          <w:tab w:val="right" w:leader="dot" w:pos="8834"/>
        </w:tabs>
        <w:ind w:left="960" w:hanging="480"/>
        <w:rPr>
          <w:rFonts w:asciiTheme="minorHAnsi" w:eastAsiaTheme="minorEastAsia" w:hAnsiTheme="minorHAnsi" w:cstheme="minorBidi" w:hint="eastAsia"/>
          <w:noProof/>
          <w:color w:val="auto"/>
          <w:kern w:val="2"/>
          <w:sz w:val="22"/>
          <w:lang w:val="en-US"/>
          <w14:ligatures w14:val="standardContextual"/>
        </w:rPr>
      </w:pPr>
      <w:hyperlink w:anchor="_Toc243288811" w:history="1">
        <w:r w:rsidRPr="00B33FC6">
          <w:rPr>
            <w:rStyle w:val="aff9"/>
            <w:b/>
            <w:bCs/>
            <w:noProof/>
          </w:rPr>
          <w:t>图 9</w:t>
        </w:r>
        <w:r w:rsidRPr="00B33FC6">
          <w:rPr>
            <w:rStyle w:val="aff9"/>
            <w:noProof/>
          </w:rPr>
          <w:t xml:space="preserve">　员工端接诊协作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_Toc243288811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1B584786" w14:textId="37B5859A" w:rsidR="00AE3614" w:rsidRDefault="00AE3614">
      <w:pPr>
        <w:pStyle w:val="affc"/>
        <w:tabs>
          <w:tab w:val="right" w:leader="dot" w:pos="8834"/>
        </w:tabs>
        <w:ind w:left="960" w:hanging="480"/>
        <w:rPr>
          <w:rFonts w:asciiTheme="minorHAnsi" w:eastAsiaTheme="minorEastAsia" w:hAnsiTheme="minorHAnsi" w:cstheme="minorBidi" w:hint="eastAsia"/>
          <w:noProof/>
          <w:color w:val="auto"/>
          <w:kern w:val="2"/>
          <w:sz w:val="22"/>
          <w:lang w:val="en-US"/>
          <w14:ligatures w14:val="standardContextual"/>
        </w:rPr>
      </w:pPr>
      <w:hyperlink w:anchor="_Toc243288812" w:history="1">
        <w:r w:rsidRPr="00B33FC6">
          <w:rPr>
            <w:rStyle w:val="aff9"/>
            <w:b/>
            <w:bCs/>
            <w:noProof/>
          </w:rPr>
          <w:t>图 10</w:t>
        </w:r>
        <w:r w:rsidRPr="00B33FC6">
          <w:rPr>
            <w:rStyle w:val="aff9"/>
            <w:noProof/>
          </w:rPr>
          <w:t xml:space="preserve">　店长端门诊运营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_Toc243288812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24BCAF8E" w14:textId="48645375" w:rsidR="00AE3614" w:rsidRDefault="00AE3614">
      <w:pPr>
        <w:pStyle w:val="affc"/>
        <w:tabs>
          <w:tab w:val="right" w:leader="dot" w:pos="8834"/>
        </w:tabs>
        <w:ind w:left="960" w:hanging="480"/>
        <w:rPr>
          <w:rFonts w:asciiTheme="minorHAnsi" w:eastAsiaTheme="minorEastAsia" w:hAnsiTheme="minorHAnsi" w:cstheme="minorBidi" w:hint="eastAsia"/>
          <w:noProof/>
          <w:color w:val="auto"/>
          <w:kern w:val="2"/>
          <w:sz w:val="22"/>
          <w:lang w:val="en-US"/>
          <w14:ligatures w14:val="standardContextual"/>
        </w:rPr>
      </w:pPr>
      <w:hyperlink w:anchor="_Toc243288813" w:history="1">
        <w:r w:rsidRPr="00B33FC6">
          <w:rPr>
            <w:rStyle w:val="aff9"/>
            <w:b/>
            <w:bCs/>
            <w:noProof/>
          </w:rPr>
          <w:t>图 11</w:t>
        </w:r>
        <w:r w:rsidRPr="00B33FC6">
          <w:rPr>
            <w:rStyle w:val="aff9"/>
            <w:noProof/>
          </w:rPr>
          <w:t xml:space="preserve">　总部端连锁治理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_Toc243288813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75A7A630" w14:textId="4E795298" w:rsidR="00AE3614" w:rsidRDefault="00AE3614">
      <w:pPr>
        <w:pStyle w:val="affc"/>
        <w:tabs>
          <w:tab w:val="right" w:leader="dot" w:pos="8834"/>
        </w:tabs>
        <w:ind w:left="960" w:hanging="480"/>
        <w:rPr>
          <w:rFonts w:asciiTheme="minorHAnsi" w:eastAsiaTheme="minorEastAsia" w:hAnsiTheme="minorHAnsi" w:cstheme="minorBidi" w:hint="eastAsia"/>
          <w:noProof/>
          <w:color w:val="auto"/>
          <w:kern w:val="2"/>
          <w:sz w:val="22"/>
          <w:lang w:val="en-US"/>
          <w14:ligatures w14:val="standardContextual"/>
        </w:rPr>
      </w:pPr>
      <w:hyperlink w:anchor="_Toc243288814" w:history="1">
        <w:r w:rsidRPr="00B33FC6">
          <w:rPr>
            <w:rStyle w:val="aff9"/>
            <w:b/>
            <w:bCs/>
            <w:noProof/>
          </w:rPr>
          <w:t>图 12</w:t>
        </w:r>
        <w:r w:rsidRPr="00B33FC6">
          <w:rPr>
            <w:rStyle w:val="aff9"/>
            <w:noProof/>
          </w:rPr>
          <w:t xml:space="preserve">　预约与诊疗分析类图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_Toc243288814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58</w:t>
        </w:r>
        <w:r>
          <w:rPr>
            <w:rFonts w:hint="eastAsia"/>
            <w:noProof/>
            <w:webHidden/>
          </w:rPr>
          <w:fldChar w:fldCharType="end"/>
        </w:r>
      </w:hyperlink>
    </w:p>
    <w:p w14:paraId="3B9F63D8" w14:textId="1FA339C0" w:rsidR="00AE3614" w:rsidRDefault="00AE3614">
      <w:pPr>
        <w:pStyle w:val="affc"/>
        <w:tabs>
          <w:tab w:val="right" w:leader="dot" w:pos="8834"/>
        </w:tabs>
        <w:ind w:left="960" w:hanging="480"/>
        <w:rPr>
          <w:rFonts w:asciiTheme="minorHAnsi" w:eastAsiaTheme="minorEastAsia" w:hAnsiTheme="minorHAnsi" w:cstheme="minorBidi" w:hint="eastAsia"/>
          <w:noProof/>
          <w:color w:val="auto"/>
          <w:kern w:val="2"/>
          <w:sz w:val="22"/>
          <w:lang w:val="en-US"/>
          <w14:ligatures w14:val="standardContextual"/>
        </w:rPr>
      </w:pPr>
      <w:hyperlink w:anchor="_Toc243288815" w:history="1">
        <w:r w:rsidRPr="00B33FC6">
          <w:rPr>
            <w:rStyle w:val="aff9"/>
            <w:b/>
            <w:bCs/>
            <w:noProof/>
          </w:rPr>
          <w:t>图 13</w:t>
        </w:r>
        <w:r w:rsidRPr="00B33FC6">
          <w:rPr>
            <w:rStyle w:val="aff9"/>
            <w:noProof/>
          </w:rPr>
          <w:t xml:space="preserve">　预约用例的分析序列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_Toc243288815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60</w:t>
        </w:r>
        <w:r>
          <w:rPr>
            <w:rFonts w:hint="eastAsia"/>
            <w:noProof/>
            <w:webHidden/>
          </w:rPr>
          <w:fldChar w:fldCharType="end"/>
        </w:r>
      </w:hyperlink>
    </w:p>
    <w:p w14:paraId="6CC6183A" w14:textId="02AC3DFA" w:rsidR="00AE3614" w:rsidRDefault="00AE3614">
      <w:pPr>
        <w:pStyle w:val="affc"/>
        <w:tabs>
          <w:tab w:val="right" w:leader="dot" w:pos="8834"/>
        </w:tabs>
        <w:ind w:left="960" w:hanging="480"/>
        <w:rPr>
          <w:rFonts w:asciiTheme="minorHAnsi" w:eastAsiaTheme="minorEastAsia" w:hAnsiTheme="minorHAnsi" w:cstheme="minorBidi" w:hint="eastAsia"/>
          <w:noProof/>
          <w:color w:val="auto"/>
          <w:kern w:val="2"/>
          <w:sz w:val="22"/>
          <w:lang w:val="en-US"/>
          <w14:ligatures w14:val="standardContextual"/>
        </w:rPr>
      </w:pPr>
      <w:hyperlink w:anchor="_Toc243288816" w:history="1">
        <w:r w:rsidRPr="00B33FC6">
          <w:rPr>
            <w:rStyle w:val="aff9"/>
            <w:b/>
            <w:bCs/>
            <w:noProof/>
          </w:rPr>
          <w:t>图 14</w:t>
        </w:r>
        <w:r w:rsidRPr="00B33FC6">
          <w:rPr>
            <w:rStyle w:val="aff9"/>
            <w:noProof/>
          </w:rPr>
          <w:t xml:space="preserve">　收款用例的设计序列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_Toc243288816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61</w:t>
        </w:r>
        <w:r>
          <w:rPr>
            <w:rFonts w:hint="eastAsia"/>
            <w:noProof/>
            <w:webHidden/>
          </w:rPr>
          <w:fldChar w:fldCharType="end"/>
        </w:r>
      </w:hyperlink>
    </w:p>
    <w:p w14:paraId="069C6335" w14:textId="32654CB6" w:rsidR="00AE3614" w:rsidRDefault="00AE3614">
      <w:pPr>
        <w:pStyle w:val="affc"/>
        <w:tabs>
          <w:tab w:val="right" w:leader="dot" w:pos="8834"/>
        </w:tabs>
        <w:ind w:left="960" w:hanging="480"/>
        <w:rPr>
          <w:rFonts w:asciiTheme="minorHAnsi" w:eastAsiaTheme="minorEastAsia" w:hAnsiTheme="minorHAnsi" w:cstheme="minorBidi" w:hint="eastAsia"/>
          <w:noProof/>
          <w:color w:val="auto"/>
          <w:kern w:val="2"/>
          <w:sz w:val="22"/>
          <w:lang w:val="en-US"/>
          <w14:ligatures w14:val="standardContextual"/>
        </w:rPr>
      </w:pPr>
      <w:hyperlink w:anchor="_Toc243288817" w:history="1">
        <w:r w:rsidRPr="00B33FC6">
          <w:rPr>
            <w:rStyle w:val="aff9"/>
            <w:b/>
            <w:bCs/>
            <w:noProof/>
          </w:rPr>
          <w:t>图 15</w:t>
        </w:r>
        <w:r w:rsidRPr="00B33FC6">
          <w:rPr>
            <w:rStyle w:val="aff9"/>
            <w:noProof/>
          </w:rPr>
          <w:t xml:space="preserve">　预约状态机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_Toc243288817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62</w:t>
        </w:r>
        <w:r>
          <w:rPr>
            <w:rFonts w:hint="eastAsia"/>
            <w:noProof/>
            <w:webHidden/>
          </w:rPr>
          <w:fldChar w:fldCharType="end"/>
        </w:r>
      </w:hyperlink>
    </w:p>
    <w:p w14:paraId="38969EBA" w14:textId="7796EAA1" w:rsidR="00AE3614" w:rsidRDefault="00AE3614">
      <w:pPr>
        <w:pStyle w:val="affc"/>
        <w:tabs>
          <w:tab w:val="right" w:leader="dot" w:pos="8834"/>
        </w:tabs>
        <w:ind w:left="960" w:hanging="480"/>
        <w:rPr>
          <w:rFonts w:asciiTheme="minorHAnsi" w:eastAsiaTheme="minorEastAsia" w:hAnsiTheme="minorHAnsi" w:cstheme="minorBidi" w:hint="eastAsia"/>
          <w:noProof/>
          <w:color w:val="auto"/>
          <w:kern w:val="2"/>
          <w:sz w:val="22"/>
          <w:lang w:val="en-US"/>
          <w14:ligatures w14:val="standardContextual"/>
        </w:rPr>
      </w:pPr>
      <w:hyperlink w:anchor="_Toc243288818" w:history="1">
        <w:r w:rsidRPr="00B33FC6">
          <w:rPr>
            <w:rStyle w:val="aff9"/>
            <w:b/>
            <w:bCs/>
            <w:noProof/>
          </w:rPr>
          <w:t>图 16</w:t>
        </w:r>
        <w:r w:rsidRPr="00B33FC6">
          <w:rPr>
            <w:rStyle w:val="aff9"/>
            <w:noProof/>
          </w:rPr>
          <w:t xml:space="preserve">　诊疗记录状态机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_Toc243288818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63</w:t>
        </w:r>
        <w:r>
          <w:rPr>
            <w:rFonts w:hint="eastAsia"/>
            <w:noProof/>
            <w:webHidden/>
          </w:rPr>
          <w:fldChar w:fldCharType="end"/>
        </w:r>
      </w:hyperlink>
    </w:p>
    <w:p w14:paraId="05542170" w14:textId="5CAFDF92" w:rsidR="00AE3614" w:rsidRDefault="00AE3614">
      <w:pPr>
        <w:pStyle w:val="affc"/>
        <w:tabs>
          <w:tab w:val="right" w:leader="dot" w:pos="8834"/>
        </w:tabs>
        <w:ind w:left="960" w:hanging="480"/>
        <w:rPr>
          <w:rFonts w:asciiTheme="minorHAnsi" w:eastAsiaTheme="minorEastAsia" w:hAnsiTheme="minorHAnsi" w:cstheme="minorBidi" w:hint="eastAsia"/>
          <w:noProof/>
          <w:color w:val="auto"/>
          <w:kern w:val="2"/>
          <w:sz w:val="22"/>
          <w:lang w:val="en-US"/>
          <w14:ligatures w14:val="standardContextual"/>
        </w:rPr>
      </w:pPr>
      <w:hyperlink w:anchor="_Toc243288819" w:history="1">
        <w:r w:rsidRPr="00B33FC6">
          <w:rPr>
            <w:rStyle w:val="aff9"/>
            <w:b/>
            <w:bCs/>
            <w:noProof/>
          </w:rPr>
          <w:t>图 17</w:t>
        </w:r>
        <w:r w:rsidRPr="00B33FC6">
          <w:rPr>
            <w:rStyle w:val="aff9"/>
            <w:noProof/>
          </w:rPr>
          <w:t xml:space="preserve">　结算金额派生状态与冲销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_Toc243288819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64</w:t>
        </w:r>
        <w:r>
          <w:rPr>
            <w:rFonts w:hint="eastAsia"/>
            <w:noProof/>
            <w:webHidden/>
          </w:rPr>
          <w:fldChar w:fldCharType="end"/>
        </w:r>
      </w:hyperlink>
    </w:p>
    <w:p w14:paraId="07936D54" w14:textId="1D0A3372" w:rsidR="00AE3614" w:rsidRDefault="00AE3614">
      <w:pPr>
        <w:pStyle w:val="affc"/>
        <w:tabs>
          <w:tab w:val="right" w:leader="dot" w:pos="8834"/>
        </w:tabs>
        <w:ind w:left="960" w:hanging="480"/>
        <w:rPr>
          <w:rFonts w:asciiTheme="minorHAnsi" w:eastAsiaTheme="minorEastAsia" w:hAnsiTheme="minorHAnsi" w:cstheme="minorBidi" w:hint="eastAsia"/>
          <w:noProof/>
          <w:color w:val="auto"/>
          <w:kern w:val="2"/>
          <w:sz w:val="22"/>
          <w:lang w:val="en-US"/>
          <w14:ligatures w14:val="standardContextual"/>
        </w:rPr>
      </w:pPr>
      <w:hyperlink w:anchor="_Toc243288820" w:history="1">
        <w:r w:rsidRPr="00B33FC6">
          <w:rPr>
            <w:rStyle w:val="aff9"/>
            <w:b/>
            <w:bCs/>
            <w:noProof/>
          </w:rPr>
          <w:t>图 18</w:t>
        </w:r>
        <w:r w:rsidRPr="00B33FC6">
          <w:rPr>
            <w:rStyle w:val="aff9"/>
            <w:noProof/>
          </w:rPr>
          <w:t xml:space="preserve">　牙医资源对象状态机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_Toc243288820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65</w:t>
        </w:r>
        <w:r>
          <w:rPr>
            <w:rFonts w:hint="eastAsia"/>
            <w:noProof/>
            <w:webHidden/>
          </w:rPr>
          <w:fldChar w:fldCharType="end"/>
        </w:r>
      </w:hyperlink>
    </w:p>
    <w:p w14:paraId="3DD5E65D" w14:textId="4739375F" w:rsidR="00AE3614" w:rsidRDefault="00AE3614">
      <w:pPr>
        <w:pStyle w:val="affc"/>
        <w:tabs>
          <w:tab w:val="right" w:leader="dot" w:pos="8834"/>
        </w:tabs>
        <w:ind w:left="960" w:hanging="480"/>
        <w:rPr>
          <w:rFonts w:asciiTheme="minorHAnsi" w:eastAsiaTheme="minorEastAsia" w:hAnsiTheme="minorHAnsi" w:cstheme="minorBidi" w:hint="eastAsia"/>
          <w:noProof/>
          <w:color w:val="auto"/>
          <w:kern w:val="2"/>
          <w:sz w:val="22"/>
          <w:lang w:val="en-US"/>
          <w14:ligatures w14:val="standardContextual"/>
        </w:rPr>
      </w:pPr>
      <w:hyperlink w:anchor="_Toc243288821" w:history="1">
        <w:r w:rsidRPr="00B33FC6">
          <w:rPr>
            <w:rStyle w:val="aff9"/>
            <w:b/>
            <w:bCs/>
            <w:noProof/>
          </w:rPr>
          <w:t>图 19</w:t>
        </w:r>
        <w:r w:rsidRPr="00B33FC6">
          <w:rPr>
            <w:rStyle w:val="aff9"/>
            <w:noProof/>
          </w:rPr>
          <w:t xml:space="preserve">　四架构型的职责映射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_Toc243288821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66</w:t>
        </w:r>
        <w:r>
          <w:rPr>
            <w:rFonts w:hint="eastAsia"/>
            <w:noProof/>
            <w:webHidden/>
          </w:rPr>
          <w:fldChar w:fldCharType="end"/>
        </w:r>
      </w:hyperlink>
    </w:p>
    <w:p w14:paraId="51F35620" w14:textId="2DD8E30E" w:rsidR="00AE3614" w:rsidRDefault="00AE3614">
      <w:pPr>
        <w:pStyle w:val="affc"/>
        <w:tabs>
          <w:tab w:val="right" w:leader="dot" w:pos="8834"/>
        </w:tabs>
        <w:ind w:left="960" w:hanging="480"/>
        <w:rPr>
          <w:rFonts w:asciiTheme="minorHAnsi" w:eastAsiaTheme="minorEastAsia" w:hAnsiTheme="minorHAnsi" w:cstheme="minorBidi" w:hint="eastAsia"/>
          <w:noProof/>
          <w:color w:val="auto"/>
          <w:kern w:val="2"/>
          <w:sz w:val="22"/>
          <w:lang w:val="en-US"/>
          <w14:ligatures w14:val="standardContextual"/>
        </w:rPr>
      </w:pPr>
      <w:hyperlink w:anchor="_Toc243288822" w:history="1">
        <w:r w:rsidRPr="00B33FC6">
          <w:rPr>
            <w:rStyle w:val="aff9"/>
            <w:b/>
            <w:bCs/>
            <w:noProof/>
          </w:rPr>
          <w:t>图 20</w:t>
        </w:r>
        <w:r w:rsidRPr="00B33FC6">
          <w:rPr>
            <w:rStyle w:val="aff9"/>
            <w:noProof/>
          </w:rPr>
          <w:t xml:space="preserve">　事物委托描述创建时刻时段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_Toc243288822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67</w:t>
        </w:r>
        <w:r>
          <w:rPr>
            <w:rFonts w:hint="eastAsia"/>
            <w:noProof/>
            <w:webHidden/>
          </w:rPr>
          <w:fldChar w:fldCharType="end"/>
        </w:r>
      </w:hyperlink>
    </w:p>
    <w:p w14:paraId="7F3BE961" w14:textId="22408839" w:rsidR="00AE3614" w:rsidRDefault="00AE3614">
      <w:pPr>
        <w:pStyle w:val="affc"/>
        <w:tabs>
          <w:tab w:val="right" w:leader="dot" w:pos="8834"/>
        </w:tabs>
        <w:ind w:left="960" w:hanging="480"/>
        <w:rPr>
          <w:rFonts w:asciiTheme="minorHAnsi" w:eastAsiaTheme="minorEastAsia" w:hAnsiTheme="minorHAnsi" w:cstheme="minorBidi" w:hint="eastAsia"/>
          <w:noProof/>
          <w:color w:val="auto"/>
          <w:kern w:val="2"/>
          <w:sz w:val="22"/>
          <w:lang w:val="en-US"/>
          <w14:ligatures w14:val="standardContextual"/>
        </w:rPr>
      </w:pPr>
      <w:hyperlink w:anchor="_Toc243288823" w:history="1">
        <w:r w:rsidRPr="00B33FC6">
          <w:rPr>
            <w:rStyle w:val="aff9"/>
            <w:b/>
            <w:bCs/>
            <w:noProof/>
          </w:rPr>
          <w:t>图 21</w:t>
        </w:r>
        <w:r w:rsidRPr="00B33FC6">
          <w:rPr>
            <w:rStyle w:val="aff9"/>
            <w:noProof/>
          </w:rPr>
          <w:t xml:space="preserve">　应用分层与模块依赖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_Toc243288823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68</w:t>
        </w:r>
        <w:r>
          <w:rPr>
            <w:rFonts w:hint="eastAsia"/>
            <w:noProof/>
            <w:webHidden/>
          </w:rPr>
          <w:fldChar w:fldCharType="end"/>
        </w:r>
      </w:hyperlink>
    </w:p>
    <w:p w14:paraId="387533B0" w14:textId="1B039FE3" w:rsidR="00AE3614" w:rsidRDefault="00AE3614">
      <w:pPr>
        <w:pStyle w:val="affc"/>
        <w:tabs>
          <w:tab w:val="right" w:leader="dot" w:pos="8834"/>
        </w:tabs>
        <w:ind w:left="960" w:hanging="480"/>
        <w:rPr>
          <w:rFonts w:asciiTheme="minorHAnsi" w:eastAsiaTheme="minorEastAsia" w:hAnsiTheme="minorHAnsi" w:cstheme="minorBidi" w:hint="eastAsia"/>
          <w:noProof/>
          <w:color w:val="auto"/>
          <w:kern w:val="2"/>
          <w:sz w:val="22"/>
          <w:lang w:val="en-US"/>
          <w14:ligatures w14:val="standardContextual"/>
        </w:rPr>
      </w:pPr>
      <w:hyperlink w:anchor="_Toc243288824" w:history="1">
        <w:r w:rsidRPr="00B33FC6">
          <w:rPr>
            <w:rStyle w:val="aff9"/>
            <w:b/>
            <w:bCs/>
            <w:noProof/>
          </w:rPr>
          <w:t>图 22</w:t>
        </w:r>
        <w:r w:rsidRPr="00B33FC6">
          <w:rPr>
            <w:rStyle w:val="aff9"/>
            <w:noProof/>
          </w:rPr>
          <w:t xml:space="preserve">　核心业务概念ER图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_Toc243288824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72</w:t>
        </w:r>
        <w:r>
          <w:rPr>
            <w:rFonts w:hint="eastAsia"/>
            <w:noProof/>
            <w:webHidden/>
          </w:rPr>
          <w:fldChar w:fldCharType="end"/>
        </w:r>
      </w:hyperlink>
    </w:p>
    <w:p w14:paraId="034CADC0" w14:textId="6D5A838C" w:rsidR="00AE3614" w:rsidRDefault="00AE3614">
      <w:pPr>
        <w:pStyle w:val="affc"/>
        <w:tabs>
          <w:tab w:val="right" w:leader="dot" w:pos="8834"/>
        </w:tabs>
        <w:ind w:left="960" w:hanging="480"/>
        <w:rPr>
          <w:rFonts w:asciiTheme="minorHAnsi" w:eastAsiaTheme="minorEastAsia" w:hAnsiTheme="minorHAnsi" w:cstheme="minorBidi" w:hint="eastAsia"/>
          <w:noProof/>
          <w:color w:val="auto"/>
          <w:kern w:val="2"/>
          <w:sz w:val="22"/>
          <w:lang w:val="en-US"/>
          <w14:ligatures w14:val="standardContextual"/>
        </w:rPr>
      </w:pPr>
      <w:hyperlink w:anchor="_Toc243288825" w:history="1">
        <w:r w:rsidRPr="00B33FC6">
          <w:rPr>
            <w:rStyle w:val="aff9"/>
            <w:b/>
            <w:bCs/>
            <w:noProof/>
          </w:rPr>
          <w:t>图 23</w:t>
        </w:r>
        <w:r w:rsidRPr="00B33FC6">
          <w:rPr>
            <w:rStyle w:val="aff9"/>
            <w:noProof/>
          </w:rPr>
          <w:t xml:space="preserve">　门诊、医生与治疗资源物理关系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_Toc243288825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73</w:t>
        </w:r>
        <w:r>
          <w:rPr>
            <w:rFonts w:hint="eastAsia"/>
            <w:noProof/>
            <w:webHidden/>
          </w:rPr>
          <w:fldChar w:fldCharType="end"/>
        </w:r>
      </w:hyperlink>
    </w:p>
    <w:p w14:paraId="2FB244D1" w14:textId="6CFE46BB" w:rsidR="00AE3614" w:rsidRDefault="00AE3614">
      <w:pPr>
        <w:pStyle w:val="affc"/>
        <w:tabs>
          <w:tab w:val="right" w:leader="dot" w:pos="8834"/>
        </w:tabs>
        <w:ind w:left="960" w:hanging="480"/>
        <w:rPr>
          <w:rFonts w:asciiTheme="minorHAnsi" w:eastAsiaTheme="minorEastAsia" w:hAnsiTheme="minorHAnsi" w:cstheme="minorBidi" w:hint="eastAsia"/>
          <w:noProof/>
          <w:color w:val="auto"/>
          <w:kern w:val="2"/>
          <w:sz w:val="22"/>
          <w:lang w:val="en-US"/>
          <w14:ligatures w14:val="standardContextual"/>
        </w:rPr>
      </w:pPr>
      <w:hyperlink w:anchor="_Toc243288826" w:history="1">
        <w:r w:rsidRPr="00B33FC6">
          <w:rPr>
            <w:rStyle w:val="aff9"/>
            <w:b/>
            <w:bCs/>
            <w:noProof/>
          </w:rPr>
          <w:t>图 24</w:t>
        </w:r>
        <w:r w:rsidRPr="00B33FC6">
          <w:rPr>
            <w:rStyle w:val="aff9"/>
            <w:noProof/>
          </w:rPr>
          <w:t xml:space="preserve">　患者档案、门诊访问与预约物理关系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_Toc243288826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74</w:t>
        </w:r>
        <w:r>
          <w:rPr>
            <w:rFonts w:hint="eastAsia"/>
            <w:noProof/>
            <w:webHidden/>
          </w:rPr>
          <w:fldChar w:fldCharType="end"/>
        </w:r>
      </w:hyperlink>
    </w:p>
    <w:p w14:paraId="6506C3E4" w14:textId="141F77D8" w:rsidR="00AE3614" w:rsidRDefault="00AE3614">
      <w:pPr>
        <w:pStyle w:val="affc"/>
        <w:tabs>
          <w:tab w:val="right" w:leader="dot" w:pos="8834"/>
        </w:tabs>
        <w:ind w:left="960" w:hanging="480"/>
        <w:rPr>
          <w:rFonts w:asciiTheme="minorHAnsi" w:eastAsiaTheme="minorEastAsia" w:hAnsiTheme="minorHAnsi" w:cstheme="minorBidi" w:hint="eastAsia"/>
          <w:noProof/>
          <w:color w:val="auto"/>
          <w:kern w:val="2"/>
          <w:sz w:val="22"/>
          <w:lang w:val="en-US"/>
          <w14:ligatures w14:val="standardContextual"/>
        </w:rPr>
      </w:pPr>
      <w:hyperlink w:anchor="_Toc243288827" w:history="1">
        <w:r w:rsidRPr="00B33FC6">
          <w:rPr>
            <w:rStyle w:val="aff9"/>
            <w:b/>
            <w:bCs/>
            <w:noProof/>
          </w:rPr>
          <w:t>图 25</w:t>
        </w:r>
        <w:r w:rsidRPr="00B33FC6">
          <w:rPr>
            <w:rStyle w:val="aff9"/>
            <w:noProof/>
          </w:rPr>
          <w:t xml:space="preserve">　就诊、治疗明细与结算物理关系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_Toc243288827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75</w:t>
        </w:r>
        <w:r>
          <w:rPr>
            <w:rFonts w:hint="eastAsia"/>
            <w:noProof/>
            <w:webHidden/>
          </w:rPr>
          <w:fldChar w:fldCharType="end"/>
        </w:r>
      </w:hyperlink>
    </w:p>
    <w:p w14:paraId="4F95FAFD" w14:textId="7F8E0494" w:rsidR="00AE3614" w:rsidRDefault="00AE3614">
      <w:pPr>
        <w:pStyle w:val="affc"/>
        <w:tabs>
          <w:tab w:val="right" w:leader="dot" w:pos="8834"/>
        </w:tabs>
        <w:ind w:left="960" w:hanging="480"/>
        <w:rPr>
          <w:rFonts w:asciiTheme="minorHAnsi" w:eastAsiaTheme="minorEastAsia" w:hAnsiTheme="minorHAnsi" w:cstheme="minorBidi" w:hint="eastAsia"/>
          <w:noProof/>
          <w:color w:val="auto"/>
          <w:kern w:val="2"/>
          <w:sz w:val="22"/>
          <w:lang w:val="en-US"/>
          <w14:ligatures w14:val="standardContextual"/>
        </w:rPr>
      </w:pPr>
      <w:hyperlink w:anchor="_Toc243288828" w:history="1">
        <w:r w:rsidRPr="00B33FC6">
          <w:rPr>
            <w:rStyle w:val="aff9"/>
            <w:b/>
            <w:bCs/>
            <w:noProof/>
          </w:rPr>
          <w:t>图 26</w:t>
        </w:r>
        <w:r w:rsidRPr="00B33FC6">
          <w:rPr>
            <w:rStyle w:val="aff9"/>
            <w:noProof/>
          </w:rPr>
          <w:t xml:space="preserve">　收款、退款、冲销与日结物理关系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_Toc243288828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76</w:t>
        </w:r>
        <w:r>
          <w:rPr>
            <w:rFonts w:hint="eastAsia"/>
            <w:noProof/>
            <w:webHidden/>
          </w:rPr>
          <w:fldChar w:fldCharType="end"/>
        </w:r>
      </w:hyperlink>
    </w:p>
    <w:p w14:paraId="47CA8ABC" w14:textId="28D7D2F7" w:rsidR="00AE3614" w:rsidRDefault="00AE3614">
      <w:pPr>
        <w:pStyle w:val="affc"/>
        <w:tabs>
          <w:tab w:val="right" w:leader="dot" w:pos="8834"/>
        </w:tabs>
        <w:ind w:left="960" w:hanging="480"/>
        <w:rPr>
          <w:rFonts w:asciiTheme="minorHAnsi" w:eastAsiaTheme="minorEastAsia" w:hAnsiTheme="minorHAnsi" w:cstheme="minorBidi" w:hint="eastAsia"/>
          <w:noProof/>
          <w:color w:val="auto"/>
          <w:kern w:val="2"/>
          <w:sz w:val="22"/>
          <w:lang w:val="en-US"/>
          <w14:ligatures w14:val="standardContextual"/>
        </w:rPr>
      </w:pPr>
      <w:hyperlink w:anchor="_Toc243288829" w:history="1">
        <w:r w:rsidRPr="00B33FC6">
          <w:rPr>
            <w:rStyle w:val="aff9"/>
            <w:b/>
            <w:bCs/>
            <w:noProof/>
          </w:rPr>
          <w:t>图 27</w:t>
        </w:r>
        <w:r w:rsidRPr="00B33FC6">
          <w:rPr>
            <w:rStyle w:val="aff9"/>
            <w:noProof/>
          </w:rPr>
          <w:t xml:space="preserve">　季度成本、报告与来源追溯物理关系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_Toc243288829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77</w:t>
        </w:r>
        <w:r>
          <w:rPr>
            <w:rFonts w:hint="eastAsia"/>
            <w:noProof/>
            <w:webHidden/>
          </w:rPr>
          <w:fldChar w:fldCharType="end"/>
        </w:r>
      </w:hyperlink>
    </w:p>
    <w:p w14:paraId="40392B6F" w14:textId="77CB465F" w:rsidR="00AE3614" w:rsidRDefault="00AE3614">
      <w:pPr>
        <w:pStyle w:val="affc"/>
        <w:tabs>
          <w:tab w:val="right" w:leader="dot" w:pos="8834"/>
        </w:tabs>
        <w:ind w:left="960" w:hanging="480"/>
        <w:rPr>
          <w:rFonts w:asciiTheme="minorHAnsi" w:eastAsiaTheme="minorEastAsia" w:hAnsiTheme="minorHAnsi" w:cstheme="minorBidi" w:hint="eastAsia"/>
          <w:noProof/>
          <w:color w:val="auto"/>
          <w:kern w:val="2"/>
          <w:sz w:val="22"/>
          <w:lang w:val="en-US"/>
          <w14:ligatures w14:val="standardContextual"/>
        </w:rPr>
      </w:pPr>
      <w:hyperlink w:anchor="_Toc243288830" w:history="1">
        <w:r w:rsidRPr="00B33FC6">
          <w:rPr>
            <w:rStyle w:val="aff9"/>
            <w:b/>
            <w:bCs/>
            <w:noProof/>
          </w:rPr>
          <w:t>图 28</w:t>
        </w:r>
        <w:r w:rsidRPr="00B33FC6">
          <w:rPr>
            <w:rStyle w:val="aff9"/>
            <w:noProof/>
          </w:rPr>
          <w:t xml:space="preserve">　账号、安全会话与平台支撑物理关系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_Toc243288830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78</w:t>
        </w:r>
        <w:r>
          <w:rPr>
            <w:rFonts w:hint="eastAsia"/>
            <w:noProof/>
            <w:webHidden/>
          </w:rPr>
          <w:fldChar w:fldCharType="end"/>
        </w:r>
      </w:hyperlink>
    </w:p>
    <w:p w14:paraId="6C4412B2" w14:textId="5B50F3D0" w:rsidR="00AE3614" w:rsidRDefault="00AE3614">
      <w:pPr>
        <w:pStyle w:val="affc"/>
        <w:tabs>
          <w:tab w:val="right" w:leader="dot" w:pos="8834"/>
        </w:tabs>
        <w:ind w:left="960" w:hanging="480"/>
        <w:rPr>
          <w:rFonts w:asciiTheme="minorHAnsi" w:eastAsiaTheme="minorEastAsia" w:hAnsiTheme="minorHAnsi" w:cstheme="minorBidi" w:hint="eastAsia"/>
          <w:noProof/>
          <w:color w:val="auto"/>
          <w:kern w:val="2"/>
          <w:sz w:val="22"/>
          <w:lang w:val="en-US"/>
          <w14:ligatures w14:val="standardContextual"/>
        </w:rPr>
      </w:pPr>
      <w:hyperlink w:anchor="_Toc243288831" w:history="1">
        <w:r w:rsidRPr="00B33FC6">
          <w:rPr>
            <w:rStyle w:val="aff9"/>
            <w:b/>
            <w:bCs/>
            <w:noProof/>
          </w:rPr>
          <w:t>图 29</w:t>
        </w:r>
        <w:r w:rsidRPr="00B33FC6">
          <w:rPr>
            <w:rStyle w:val="aff9"/>
            <w:noProof/>
          </w:rPr>
          <w:t xml:space="preserve">　单实例部署与备份拓扑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_Toc243288831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89</w:t>
        </w:r>
        <w:r>
          <w:rPr>
            <w:rFonts w:hint="eastAsia"/>
            <w:noProof/>
            <w:webHidden/>
          </w:rPr>
          <w:fldChar w:fldCharType="end"/>
        </w:r>
      </w:hyperlink>
    </w:p>
    <w:p w14:paraId="787162F1" w14:textId="0A8E1A8C" w:rsidR="004139D5" w:rsidRDefault="002735B2">
      <w:pPr>
        <w:ind w:firstLine="0"/>
        <w:rPr>
          <w:rFonts w:hint="eastAsia"/>
        </w:rPr>
      </w:pPr>
      <w:r>
        <w:fldChar w:fldCharType="end"/>
      </w:r>
    </w:p>
    <w:p w14:paraId="30EDB19C" w14:textId="77777777" w:rsidR="004139D5" w:rsidRDefault="004139D5">
      <w:pPr>
        <w:rPr>
          <w:rFonts w:hint="eastAsia"/>
        </w:rPr>
        <w:sectPr w:rsidR="004139D5">
          <w:headerReference w:type="default" r:id="rId11"/>
          <w:footerReference w:type="default" r:id="rId12"/>
          <w:pgSz w:w="11906" w:h="16838"/>
          <w:pgMar w:top="1417" w:right="1531" w:bottom="1417" w:left="1531" w:header="567" w:footer="680" w:gutter="0"/>
          <w:pgNumType w:fmt="upperRoman" w:start="1"/>
          <w:cols w:space="720"/>
        </w:sectPr>
      </w:pPr>
    </w:p>
    <w:p w14:paraId="29C38377" w14:textId="77777777" w:rsidR="004139D5" w:rsidRDefault="002735B2">
      <w:pPr>
        <w:pStyle w:val="ReportTitle"/>
        <w:jc w:val="center"/>
      </w:pPr>
      <w:r>
        <w:lastRenderedPageBreak/>
        <w:t>安德鲁牙科连锁就诊与运营系统设计</w:t>
      </w:r>
    </w:p>
    <w:p w14:paraId="4C97453F" w14:textId="77777777" w:rsidR="004139D5" w:rsidRDefault="002735B2">
      <w:pPr>
        <w:keepNext/>
        <w:spacing w:before="120" w:after="160"/>
        <w:ind w:firstLine="0"/>
        <w:jc w:val="center"/>
        <w:rPr>
          <w:rFonts w:hint="eastAsia"/>
        </w:rPr>
      </w:pPr>
      <w:r>
        <w:rPr>
          <w:rFonts w:ascii="Noto Sans SC" w:eastAsia="Noto Sans SC" w:hAnsi="Noto Sans SC" w:cs="Noto Sans SC"/>
          <w:b/>
          <w:bCs/>
          <w:sz w:val="28"/>
          <w:szCs w:val="28"/>
        </w:rPr>
        <w:t>摘要</w:t>
      </w:r>
    </w:p>
    <w:p w14:paraId="624853A2" w14:textId="77777777" w:rsidR="004139D5" w:rsidRDefault="002735B2">
      <w:pPr>
        <w:rPr>
          <w:rFonts w:hint="eastAsia"/>
        </w:rPr>
      </w:pPr>
      <w:r>
        <w:t>安德鲁牙科连锁的主要问题是跨门诊资料分散、预约与诊疗协作依赖人工核对，以及经营数据缺少统一口径。本文依据课程</w:t>
      </w:r>
      <w:r>
        <w:t>ABCD</w:t>
      </w:r>
      <w:r>
        <w:t>建模工作流，将组织愿景、业务协作、系统用例、面向对象分析和实现设计连接起来，形成顾客、前台、医生、店长与总部五类角色共用的就诊与运营系统设计。</w:t>
      </w:r>
    </w:p>
    <w:p w14:paraId="0BBD4E36" w14:textId="77777777" w:rsidR="004139D5" w:rsidRDefault="002735B2">
      <w:pPr>
        <w:rPr>
          <w:rFonts w:hint="eastAsia"/>
        </w:rPr>
      </w:pPr>
      <w:r>
        <w:t>设计以患者主档案串联排班、预约、就诊、治疗明细和结算，以追加账簿记录收款、退款及冲销，并通过机构核验、版本检查、事务、幂等及审计控制关键变更。数据库依据当前实现整理为</w:t>
      </w:r>
      <w:r>
        <w:t>38</w:t>
      </w:r>
      <w:r>
        <w:t>张表、</w:t>
      </w:r>
      <w:r>
        <w:t>296</w:t>
      </w:r>
      <w:r>
        <w:t>个字段及</w:t>
      </w:r>
      <w:r>
        <w:t>58</w:t>
      </w:r>
      <w:r>
        <w:t>组物理外键，提供概念</w:t>
      </w:r>
      <w:r>
        <w:t>ER</w:t>
      </w:r>
      <w:r>
        <w:t>图、六幅物理分域</w:t>
      </w:r>
      <w:r>
        <w:t>ER</w:t>
      </w:r>
      <w:r>
        <w:t>图和逐表字典。系统采用浏览器模块、</w:t>
      </w:r>
      <w:r>
        <w:t>Node.js</w:t>
      </w:r>
      <w:r>
        <w:t>及</w:t>
      </w:r>
      <w:r>
        <w:t>SQLite</w:t>
      </w:r>
      <w:r>
        <w:t>单实例架构。文档将已实现功能、本地验证记录与尚待目标环境验收的上线能力分别说明，为课程审查、代码维护和后续独立部署提供依据。</w:t>
      </w:r>
    </w:p>
    <w:p w14:paraId="786E37B8" w14:textId="77777777" w:rsidR="004139D5" w:rsidRDefault="002735B2">
      <w:pPr>
        <w:rPr>
          <w:rFonts w:hint="eastAsia"/>
        </w:rPr>
      </w:pPr>
      <w:r>
        <w:t>关键词：系统分析与设计；业务建模；面向对象分析；关系数据库；牙科门诊</w:t>
      </w:r>
    </w:p>
    <w:p w14:paraId="375C8056" w14:textId="77777777" w:rsidR="004139D5" w:rsidRDefault="002735B2">
      <w:pPr>
        <w:pStyle w:val="1"/>
        <w:numPr>
          <w:ilvl w:val="0"/>
          <w:numId w:val="10"/>
        </w:numPr>
      </w:pPr>
      <w:bookmarkStart w:id="0" w:name="_Toc243288686"/>
      <w:r>
        <w:t>项目背景与设计依据</w:t>
      </w:r>
      <w:bookmarkEnd w:id="0"/>
    </w:p>
    <w:p w14:paraId="72B42BB2" w14:textId="77777777" w:rsidR="004139D5" w:rsidRDefault="002735B2">
      <w:pPr>
        <w:pStyle w:val="21"/>
        <w:numPr>
          <w:ilvl w:val="1"/>
          <w:numId w:val="10"/>
        </w:numPr>
      </w:pPr>
      <w:bookmarkStart w:id="1" w:name="_Toc243288687"/>
      <w:r>
        <w:t>业务背景与核心问题</w:t>
      </w:r>
      <w:bookmarkEnd w:id="1"/>
    </w:p>
    <w:p w14:paraId="04FD3E4F" w14:textId="77777777" w:rsidR="004139D5" w:rsidRDefault="002735B2">
      <w:pPr>
        <w:rPr>
          <w:rFonts w:hint="eastAsia"/>
        </w:rPr>
      </w:pPr>
      <w:r>
        <w:t>课程案例中的安德鲁牙科连锁在广东经营</w:t>
      </w:r>
      <w:r>
        <w:t>15</w:t>
      </w:r>
      <w:r>
        <w:t>家诊所，计划三年内扩大至约两倍。各诊所相对独立运作，管理层关注治疗标准、预约取消情况、医生技能组合和季度经营表现。患者和牙医都可能跨门诊活动，因此把一个患者或一名牙医固定归属到唯一门诊，不能准确表达案例业务。</w:t>
      </w:r>
      <w:r>
        <w:t>[2]</w:t>
      </w:r>
    </w:p>
    <w:p w14:paraId="024C0CE2" w14:textId="77777777" w:rsidR="004139D5" w:rsidRDefault="002735B2">
      <w:pPr>
        <w:rPr>
          <w:rFonts w:hint="eastAsia"/>
        </w:rPr>
      </w:pPr>
      <w:r>
        <w:t>电话预约需要识别患者、记录联系方式和紧急联系人，并分别记录多项已知过敏。一次就诊可能包含多项治疗，治疗数量和当次单价共同形成费用明细。经营管理又需要以诊所和牙医为维度核对收入、用品成本与运营费用。现状缺少跨店一致视图，会使身份核对、时段协调和季度汇总反复发生。</w:t>
      </w:r>
    </w:p>
    <w:p w14:paraId="3A96E5B6" w14:textId="77777777" w:rsidR="004139D5" w:rsidRDefault="002735B2">
      <w:pPr>
        <w:pStyle w:val="21"/>
        <w:numPr>
          <w:ilvl w:val="1"/>
          <w:numId w:val="10"/>
        </w:numPr>
      </w:pPr>
      <w:bookmarkStart w:id="2" w:name="_Toc243288688"/>
      <w:r>
        <w:lastRenderedPageBreak/>
        <w:t>资料来源与事实层次</w:t>
      </w:r>
      <w:bookmarkEnd w:id="2"/>
    </w:p>
    <w:p w14:paraId="49F74605" w14:textId="23F763BE" w:rsidR="004139D5" w:rsidRDefault="002735B2">
      <w:pPr>
        <w:pStyle w:val="af7"/>
        <w:keepNext/>
        <w:spacing w:before="60" w:after="120"/>
        <w:jc w:val="center"/>
        <w:rPr>
          <w:rFonts w:hint="eastAsia"/>
        </w:rPr>
      </w:pPr>
      <w:r>
        <w:rPr>
          <w:b/>
          <w:bCs/>
        </w:rPr>
        <w:t>表</w:t>
      </w:r>
      <w:r>
        <w:rPr>
          <w:b/>
          <w:bCs/>
        </w:rPr>
        <w:t xml:space="preserve"> </w:t>
      </w:r>
      <w:r>
        <w:rPr>
          <w:b/>
          <w:bCs/>
        </w:rPr>
        <w:fldChar w:fldCharType="begin"/>
      </w:r>
      <w:r>
        <w:rPr>
          <w:b/>
          <w:bCs/>
        </w:rPr>
        <w:instrText xml:space="preserve"> SEQ Table \* ARABIC </w:instrText>
      </w:r>
      <w:r>
        <w:rPr>
          <w:b/>
          <w:bCs/>
        </w:rPr>
        <w:fldChar w:fldCharType="separate"/>
      </w:r>
      <w:r w:rsidR="00AE3614">
        <w:rPr>
          <w:rFonts w:hint="eastAsia"/>
          <w:b/>
          <w:bCs/>
          <w:noProof/>
        </w:rPr>
        <w:t>1</w:t>
      </w:r>
      <w:r>
        <w:rPr>
          <w:b/>
          <w:bCs/>
        </w:rPr>
        <w:fldChar w:fldCharType="end"/>
      </w:r>
      <w:r>
        <w:t xml:space="preserve">　资料使用边界</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1701"/>
        <w:gridCol w:w="1814"/>
        <w:gridCol w:w="5330"/>
      </w:tblGrid>
      <w:tr w:rsidR="004139D5" w14:paraId="42B95418" w14:textId="77777777">
        <w:trPr>
          <w:cantSplit/>
          <w:tblHeader/>
          <w:jc w:val="center"/>
        </w:trPr>
        <w:tc>
          <w:tcPr>
            <w:tcW w:w="170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2E460290"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资料</w:t>
            </w:r>
          </w:p>
        </w:tc>
        <w:tc>
          <w:tcPr>
            <w:tcW w:w="181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4EDD127F"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用途</w:t>
            </w:r>
          </w:p>
        </w:tc>
        <w:tc>
          <w:tcPr>
            <w:tcW w:w="5329"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21B7738"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可支持的结论</w:t>
            </w:r>
          </w:p>
        </w:tc>
      </w:tr>
      <w:tr w:rsidR="004139D5" w14:paraId="0DE1B76B"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5ADBF1C3" w14:textId="77777777" w:rsidR="004139D5" w:rsidRDefault="002735B2">
            <w:pPr>
              <w:keepLines/>
              <w:spacing w:line="360" w:lineRule="exact"/>
              <w:ind w:firstLine="0"/>
              <w:rPr>
                <w:rFonts w:hint="eastAsia"/>
              </w:rPr>
            </w:pPr>
            <w:r>
              <w:rPr>
                <w:sz w:val="21"/>
                <w:szCs w:val="21"/>
              </w:rPr>
              <w:t>课程课件</w:t>
            </w:r>
            <w:r>
              <w:rPr>
                <w:sz w:val="21"/>
                <w:szCs w:val="21"/>
              </w:rPr>
              <w:t>[1]</w:t>
            </w:r>
          </w:p>
        </w:tc>
        <w:tc>
          <w:tcPr>
            <w:tcW w:w="1814" w:type="dxa"/>
            <w:tcBorders>
              <w:left w:val="nil"/>
              <w:bottom w:val="nil"/>
              <w:right w:val="nil"/>
            </w:tcBorders>
            <w:tcMar>
              <w:top w:w="45" w:type="dxa"/>
              <w:left w:w="85" w:type="dxa"/>
              <w:bottom w:w="45" w:type="dxa"/>
              <w:right w:w="85" w:type="dxa"/>
            </w:tcMar>
            <w:vAlign w:val="center"/>
          </w:tcPr>
          <w:p w14:paraId="42D6A5E6" w14:textId="77777777" w:rsidR="004139D5" w:rsidRDefault="002735B2">
            <w:pPr>
              <w:keepLines/>
              <w:spacing w:line="360" w:lineRule="exact"/>
              <w:ind w:firstLine="0"/>
              <w:rPr>
                <w:rFonts w:hint="eastAsia"/>
              </w:rPr>
            </w:pPr>
            <w:r>
              <w:rPr>
                <w:sz w:val="21"/>
                <w:szCs w:val="21"/>
              </w:rPr>
              <w:t>建模方法与工件</w:t>
            </w:r>
          </w:p>
        </w:tc>
        <w:tc>
          <w:tcPr>
            <w:tcW w:w="5329" w:type="dxa"/>
            <w:tcBorders>
              <w:left w:val="nil"/>
              <w:bottom w:val="nil"/>
              <w:right w:val="nil"/>
            </w:tcBorders>
            <w:tcMar>
              <w:top w:w="45" w:type="dxa"/>
              <w:left w:w="85" w:type="dxa"/>
              <w:bottom w:w="45" w:type="dxa"/>
              <w:right w:w="85" w:type="dxa"/>
            </w:tcMar>
            <w:vAlign w:val="center"/>
          </w:tcPr>
          <w:p w14:paraId="3FA73D26" w14:textId="77777777" w:rsidR="004139D5" w:rsidRDefault="002735B2">
            <w:pPr>
              <w:keepLines/>
              <w:spacing w:line="360" w:lineRule="exact"/>
              <w:ind w:firstLine="0"/>
              <w:rPr>
                <w:rFonts w:hint="eastAsia"/>
              </w:rPr>
            </w:pPr>
            <w:r>
              <w:rPr>
                <w:sz w:val="21"/>
                <w:szCs w:val="21"/>
              </w:rPr>
              <w:t>愿景、业务用例、业务序列、系统用例规约、分析类图、分析序列、状态机及关系映射</w:t>
            </w:r>
          </w:p>
        </w:tc>
      </w:tr>
      <w:tr w:rsidR="004139D5" w14:paraId="19A64D0F"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27464AD4" w14:textId="77777777" w:rsidR="004139D5" w:rsidRDefault="002735B2">
            <w:pPr>
              <w:keepLines/>
              <w:spacing w:line="360" w:lineRule="exact"/>
              <w:ind w:firstLine="0"/>
              <w:rPr>
                <w:rFonts w:hint="eastAsia"/>
              </w:rPr>
            </w:pPr>
            <w:r>
              <w:rPr>
                <w:sz w:val="21"/>
                <w:szCs w:val="21"/>
              </w:rPr>
              <w:t>牙科案例</w:t>
            </w:r>
            <w:r>
              <w:rPr>
                <w:sz w:val="21"/>
                <w:szCs w:val="21"/>
              </w:rPr>
              <w:t>[2]</w:t>
            </w:r>
          </w:p>
        </w:tc>
        <w:tc>
          <w:tcPr>
            <w:tcW w:w="1814" w:type="dxa"/>
            <w:tcBorders>
              <w:left w:val="nil"/>
              <w:bottom w:val="nil"/>
              <w:right w:val="nil"/>
            </w:tcBorders>
            <w:tcMar>
              <w:top w:w="45" w:type="dxa"/>
              <w:left w:w="85" w:type="dxa"/>
              <w:bottom w:w="45" w:type="dxa"/>
              <w:right w:w="85" w:type="dxa"/>
            </w:tcMar>
            <w:vAlign w:val="center"/>
          </w:tcPr>
          <w:p w14:paraId="4EB18161" w14:textId="77777777" w:rsidR="004139D5" w:rsidRDefault="002735B2">
            <w:pPr>
              <w:keepLines/>
              <w:spacing w:line="360" w:lineRule="exact"/>
              <w:ind w:firstLine="0"/>
              <w:rPr>
                <w:rFonts w:hint="eastAsia"/>
              </w:rPr>
            </w:pPr>
            <w:r>
              <w:rPr>
                <w:sz w:val="21"/>
                <w:szCs w:val="21"/>
              </w:rPr>
              <w:t>业务背景</w:t>
            </w:r>
          </w:p>
        </w:tc>
        <w:tc>
          <w:tcPr>
            <w:tcW w:w="5329" w:type="dxa"/>
            <w:tcBorders>
              <w:left w:val="nil"/>
              <w:bottom w:val="nil"/>
              <w:right w:val="nil"/>
            </w:tcBorders>
            <w:tcMar>
              <w:top w:w="45" w:type="dxa"/>
              <w:left w:w="85" w:type="dxa"/>
              <w:bottom w:w="45" w:type="dxa"/>
              <w:right w:w="85" w:type="dxa"/>
            </w:tcMar>
            <w:vAlign w:val="center"/>
          </w:tcPr>
          <w:p w14:paraId="0ABD4254" w14:textId="77777777" w:rsidR="004139D5" w:rsidRDefault="002735B2">
            <w:pPr>
              <w:keepLines/>
              <w:spacing w:line="360" w:lineRule="exact"/>
              <w:ind w:firstLine="0"/>
              <w:rPr>
                <w:rFonts w:hint="eastAsia"/>
              </w:rPr>
            </w:pPr>
            <w:r>
              <w:rPr>
                <w:sz w:val="21"/>
                <w:szCs w:val="21"/>
              </w:rPr>
              <w:t>门诊扩张、患者及医生跨店、多项过敏、治疗明细、季度收入成本和基金</w:t>
            </w:r>
          </w:p>
        </w:tc>
      </w:tr>
      <w:tr w:rsidR="004139D5" w14:paraId="6732CEB6"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1BE7094D" w14:textId="77777777" w:rsidR="004139D5" w:rsidRDefault="002735B2">
            <w:pPr>
              <w:keepLines/>
              <w:spacing w:line="360" w:lineRule="exact"/>
              <w:ind w:firstLine="0"/>
              <w:rPr>
                <w:rFonts w:hint="eastAsia"/>
              </w:rPr>
            </w:pPr>
            <w:r>
              <w:rPr>
                <w:sz w:val="21"/>
                <w:szCs w:val="21"/>
              </w:rPr>
              <w:t>医院官网</w:t>
            </w:r>
            <w:r>
              <w:rPr>
                <w:sz w:val="21"/>
                <w:szCs w:val="21"/>
              </w:rPr>
              <w:t>[3]—[10]</w:t>
            </w:r>
          </w:p>
        </w:tc>
        <w:tc>
          <w:tcPr>
            <w:tcW w:w="1814" w:type="dxa"/>
            <w:tcBorders>
              <w:left w:val="nil"/>
              <w:bottom w:val="nil"/>
              <w:right w:val="nil"/>
            </w:tcBorders>
            <w:tcMar>
              <w:top w:w="45" w:type="dxa"/>
              <w:left w:w="85" w:type="dxa"/>
              <w:bottom w:w="45" w:type="dxa"/>
              <w:right w:w="85" w:type="dxa"/>
            </w:tcMar>
            <w:vAlign w:val="center"/>
          </w:tcPr>
          <w:p w14:paraId="095C8214" w14:textId="77777777" w:rsidR="004139D5" w:rsidRDefault="002735B2">
            <w:pPr>
              <w:keepLines/>
              <w:spacing w:line="360" w:lineRule="exact"/>
              <w:ind w:firstLine="0"/>
              <w:rPr>
                <w:rFonts w:hint="eastAsia"/>
              </w:rPr>
            </w:pPr>
            <w:r>
              <w:rPr>
                <w:sz w:val="21"/>
                <w:szCs w:val="21"/>
              </w:rPr>
              <w:t>公开服务调研</w:t>
            </w:r>
          </w:p>
        </w:tc>
        <w:tc>
          <w:tcPr>
            <w:tcW w:w="5329" w:type="dxa"/>
            <w:tcBorders>
              <w:left w:val="nil"/>
              <w:bottom w:val="nil"/>
              <w:right w:val="nil"/>
            </w:tcBorders>
            <w:tcMar>
              <w:top w:w="45" w:type="dxa"/>
              <w:left w:w="85" w:type="dxa"/>
              <w:bottom w:w="45" w:type="dxa"/>
              <w:right w:w="85" w:type="dxa"/>
            </w:tcMar>
            <w:vAlign w:val="center"/>
          </w:tcPr>
          <w:p w14:paraId="3CF6E819" w14:textId="77777777" w:rsidR="004139D5" w:rsidRDefault="002735B2">
            <w:pPr>
              <w:keepLines/>
              <w:spacing w:line="360" w:lineRule="exact"/>
              <w:ind w:firstLine="0"/>
              <w:rPr>
                <w:rFonts w:hint="eastAsia"/>
              </w:rPr>
            </w:pPr>
            <w:r>
              <w:rPr>
                <w:sz w:val="21"/>
                <w:szCs w:val="21"/>
              </w:rPr>
              <w:t>实名就诊、预约排班、分诊核对及费用说明；不能推断医院内部数据结构</w:t>
            </w:r>
          </w:p>
        </w:tc>
      </w:tr>
      <w:tr w:rsidR="004139D5" w14:paraId="423074B4"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23310ED6" w14:textId="77777777" w:rsidR="004139D5" w:rsidRDefault="002735B2">
            <w:pPr>
              <w:keepLines/>
              <w:spacing w:line="360" w:lineRule="exact"/>
              <w:ind w:firstLine="0"/>
              <w:rPr>
                <w:rFonts w:hint="eastAsia"/>
              </w:rPr>
            </w:pPr>
            <w:r>
              <w:rPr>
                <w:sz w:val="21"/>
                <w:szCs w:val="21"/>
              </w:rPr>
              <w:t>用户确认的范围</w:t>
            </w:r>
          </w:p>
        </w:tc>
        <w:tc>
          <w:tcPr>
            <w:tcW w:w="1814" w:type="dxa"/>
            <w:tcBorders>
              <w:left w:val="nil"/>
              <w:bottom w:val="nil"/>
              <w:right w:val="nil"/>
            </w:tcBorders>
            <w:tcMar>
              <w:top w:w="45" w:type="dxa"/>
              <w:left w:w="85" w:type="dxa"/>
              <w:bottom w:w="45" w:type="dxa"/>
              <w:right w:w="85" w:type="dxa"/>
            </w:tcMar>
            <w:vAlign w:val="center"/>
          </w:tcPr>
          <w:p w14:paraId="2C12DEBE" w14:textId="77777777" w:rsidR="004139D5" w:rsidRDefault="002735B2">
            <w:pPr>
              <w:keepLines/>
              <w:spacing w:line="360" w:lineRule="exact"/>
              <w:ind w:firstLine="0"/>
              <w:rPr>
                <w:rFonts w:hint="eastAsia"/>
              </w:rPr>
            </w:pPr>
            <w:r>
              <w:rPr>
                <w:sz w:val="21"/>
                <w:szCs w:val="21"/>
              </w:rPr>
              <w:t>项目决策</w:t>
            </w:r>
          </w:p>
        </w:tc>
        <w:tc>
          <w:tcPr>
            <w:tcW w:w="5329" w:type="dxa"/>
            <w:tcBorders>
              <w:left w:val="nil"/>
              <w:bottom w:val="nil"/>
              <w:right w:val="nil"/>
            </w:tcBorders>
            <w:tcMar>
              <w:top w:w="45" w:type="dxa"/>
              <w:left w:w="85" w:type="dxa"/>
              <w:bottom w:w="45" w:type="dxa"/>
              <w:right w:w="85" w:type="dxa"/>
            </w:tcMar>
            <w:vAlign w:val="center"/>
          </w:tcPr>
          <w:p w14:paraId="6AF7DEEF" w14:textId="77777777" w:rsidR="004139D5" w:rsidRDefault="002735B2">
            <w:pPr>
              <w:keepLines/>
              <w:spacing w:line="360" w:lineRule="exact"/>
              <w:ind w:firstLine="0"/>
              <w:rPr>
                <w:rFonts w:hint="eastAsia"/>
              </w:rPr>
            </w:pPr>
            <w:r>
              <w:rPr>
                <w:sz w:val="21"/>
                <w:szCs w:val="21"/>
              </w:rPr>
              <w:t>连锁模式增加总部；店长限授权门诊；顾客端与员工端共用后端</w:t>
            </w:r>
          </w:p>
        </w:tc>
      </w:tr>
      <w:tr w:rsidR="004139D5" w14:paraId="68AF37F9" w14:textId="77777777">
        <w:trPr>
          <w:cantSplit/>
          <w:jc w:val="center"/>
        </w:trPr>
        <w:tc>
          <w:tcPr>
            <w:tcW w:w="1701" w:type="dxa"/>
            <w:tcBorders>
              <w:left w:val="nil"/>
              <w:bottom w:val="single" w:sz="7" w:space="0" w:color="000000"/>
              <w:right w:val="nil"/>
            </w:tcBorders>
            <w:tcMar>
              <w:top w:w="45" w:type="dxa"/>
              <w:left w:w="85" w:type="dxa"/>
              <w:bottom w:w="45" w:type="dxa"/>
              <w:right w:w="85" w:type="dxa"/>
            </w:tcMar>
            <w:vAlign w:val="center"/>
          </w:tcPr>
          <w:p w14:paraId="57F9FD39" w14:textId="77777777" w:rsidR="004139D5" w:rsidRDefault="002735B2">
            <w:pPr>
              <w:keepLines/>
              <w:spacing w:line="360" w:lineRule="exact"/>
              <w:ind w:firstLine="0"/>
              <w:rPr>
                <w:rFonts w:hint="eastAsia"/>
              </w:rPr>
            </w:pPr>
            <w:r>
              <w:rPr>
                <w:sz w:val="21"/>
                <w:szCs w:val="21"/>
              </w:rPr>
              <w:t>当前源码与验收记录</w:t>
            </w:r>
            <w:r>
              <w:rPr>
                <w:sz w:val="21"/>
                <w:szCs w:val="21"/>
              </w:rPr>
              <w:t>[11]</w:t>
            </w:r>
          </w:p>
        </w:tc>
        <w:tc>
          <w:tcPr>
            <w:tcW w:w="1814" w:type="dxa"/>
            <w:tcBorders>
              <w:left w:val="nil"/>
              <w:bottom w:val="single" w:sz="7" w:space="0" w:color="000000"/>
              <w:right w:val="nil"/>
            </w:tcBorders>
            <w:tcMar>
              <w:top w:w="45" w:type="dxa"/>
              <w:left w:w="85" w:type="dxa"/>
              <w:bottom w:w="45" w:type="dxa"/>
              <w:right w:w="85" w:type="dxa"/>
            </w:tcMar>
            <w:vAlign w:val="center"/>
          </w:tcPr>
          <w:p w14:paraId="2C7459C3" w14:textId="77777777" w:rsidR="004139D5" w:rsidRDefault="002735B2">
            <w:pPr>
              <w:keepLines/>
              <w:spacing w:line="360" w:lineRule="exact"/>
              <w:ind w:firstLine="0"/>
              <w:rPr>
                <w:rFonts w:hint="eastAsia"/>
              </w:rPr>
            </w:pPr>
            <w:r>
              <w:rPr>
                <w:sz w:val="21"/>
                <w:szCs w:val="21"/>
              </w:rPr>
              <w:t>实现与验证</w:t>
            </w:r>
          </w:p>
        </w:tc>
        <w:tc>
          <w:tcPr>
            <w:tcW w:w="5329" w:type="dxa"/>
            <w:tcBorders>
              <w:left w:val="nil"/>
              <w:bottom w:val="single" w:sz="7" w:space="0" w:color="000000"/>
              <w:right w:val="nil"/>
            </w:tcBorders>
            <w:tcMar>
              <w:top w:w="45" w:type="dxa"/>
              <w:left w:w="85" w:type="dxa"/>
              <w:bottom w:w="45" w:type="dxa"/>
              <w:right w:w="85" w:type="dxa"/>
            </w:tcMar>
            <w:vAlign w:val="center"/>
          </w:tcPr>
          <w:p w14:paraId="06A45074" w14:textId="77777777" w:rsidR="004139D5" w:rsidRDefault="002735B2">
            <w:pPr>
              <w:keepLines/>
              <w:spacing w:line="360" w:lineRule="exact"/>
              <w:ind w:firstLine="0"/>
              <w:rPr>
                <w:rFonts w:hint="eastAsia"/>
              </w:rPr>
            </w:pPr>
            <w:r>
              <w:rPr>
                <w:sz w:val="21"/>
                <w:szCs w:val="21"/>
              </w:rPr>
              <w:t>当前服务、</w:t>
            </w:r>
            <w:r>
              <w:rPr>
                <w:sz w:val="21"/>
                <w:szCs w:val="21"/>
              </w:rPr>
              <w:t>38</w:t>
            </w:r>
            <w:r>
              <w:rPr>
                <w:sz w:val="21"/>
                <w:szCs w:val="21"/>
              </w:rPr>
              <w:t>表结构和有日期的测试记录；不代表公网或临床验收</w:t>
            </w:r>
          </w:p>
        </w:tc>
      </w:tr>
    </w:tbl>
    <w:p w14:paraId="25033063" w14:textId="77777777" w:rsidR="004139D5" w:rsidRDefault="002735B2">
      <w:pPr>
        <w:rPr>
          <w:rFonts w:hint="eastAsia"/>
        </w:rPr>
      </w:pPr>
      <w:r>
        <w:t>课程物理页</w:t>
      </w:r>
      <w:r>
        <w:t>19—23</w:t>
      </w:r>
      <w:r>
        <w:t>给出了业务、需求、分析和设计工件链；本文页码引用均从课件封面算起。课件提供方法及课堂练习，没有规定本项目必须具有某一固定页数、图数或性能规模。本报告的章节和分图数量由当前业务复杂度与竖向页面可读性决定。</w:t>
      </w:r>
      <w:r>
        <w:t>[1]</w:t>
      </w:r>
    </w:p>
    <w:p w14:paraId="06641325" w14:textId="77777777" w:rsidR="004139D5" w:rsidRDefault="002735B2">
      <w:pPr>
        <w:pStyle w:val="21"/>
        <w:numPr>
          <w:ilvl w:val="1"/>
          <w:numId w:val="10"/>
        </w:numPr>
      </w:pPr>
      <w:bookmarkStart w:id="3" w:name="_Toc243288689"/>
      <w:r>
        <w:t>术语与系统范围</w:t>
      </w:r>
      <w:bookmarkEnd w:id="3"/>
    </w:p>
    <w:p w14:paraId="483F295D" w14:textId="46F07887" w:rsidR="004139D5" w:rsidRDefault="002735B2">
      <w:pPr>
        <w:pStyle w:val="af7"/>
        <w:keepNext/>
        <w:spacing w:before="60" w:after="120"/>
        <w:jc w:val="center"/>
        <w:rPr>
          <w:rFonts w:hint="eastAsia"/>
        </w:rPr>
      </w:pPr>
      <w:r>
        <w:rPr>
          <w:b/>
          <w:bCs/>
        </w:rPr>
        <w:t>表</w:t>
      </w:r>
      <w:r>
        <w:rPr>
          <w:b/>
          <w:bCs/>
        </w:rPr>
        <w:t xml:space="preserve"> </w:t>
      </w:r>
      <w:r>
        <w:rPr>
          <w:b/>
          <w:bCs/>
        </w:rPr>
        <w:fldChar w:fldCharType="begin"/>
      </w:r>
      <w:r>
        <w:rPr>
          <w:b/>
          <w:bCs/>
        </w:rPr>
        <w:instrText xml:space="preserve"> SEQ Table \* ARABIC </w:instrText>
      </w:r>
      <w:r>
        <w:rPr>
          <w:b/>
          <w:bCs/>
        </w:rPr>
        <w:fldChar w:fldCharType="separate"/>
      </w:r>
      <w:r w:rsidR="00AE3614">
        <w:rPr>
          <w:rFonts w:hint="eastAsia"/>
          <w:b/>
          <w:bCs/>
          <w:noProof/>
        </w:rPr>
        <w:t>2</w:t>
      </w:r>
      <w:r>
        <w:rPr>
          <w:b/>
          <w:bCs/>
        </w:rPr>
        <w:fldChar w:fldCharType="end"/>
      </w:r>
      <w:r>
        <w:t xml:space="preserve">　主要术语</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1757"/>
        <w:gridCol w:w="7088"/>
      </w:tblGrid>
      <w:tr w:rsidR="004139D5" w14:paraId="716FFA84" w14:textId="77777777">
        <w:trPr>
          <w:cantSplit/>
          <w:tblHeader/>
          <w:jc w:val="center"/>
        </w:trPr>
        <w:tc>
          <w:tcPr>
            <w:tcW w:w="1757"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A22B418"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术语</w:t>
            </w:r>
          </w:p>
        </w:tc>
        <w:tc>
          <w:tcPr>
            <w:tcW w:w="7087"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063D85B"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定义</w:t>
            </w:r>
          </w:p>
        </w:tc>
      </w:tr>
      <w:tr w:rsidR="004139D5" w14:paraId="1DA1133F" w14:textId="77777777">
        <w:trPr>
          <w:cantSplit/>
          <w:jc w:val="center"/>
        </w:trPr>
        <w:tc>
          <w:tcPr>
            <w:tcW w:w="1757" w:type="dxa"/>
            <w:tcBorders>
              <w:left w:val="nil"/>
              <w:bottom w:val="nil"/>
              <w:right w:val="nil"/>
            </w:tcBorders>
            <w:tcMar>
              <w:top w:w="45" w:type="dxa"/>
              <w:left w:w="85" w:type="dxa"/>
              <w:bottom w:w="45" w:type="dxa"/>
              <w:right w:w="85" w:type="dxa"/>
            </w:tcMar>
            <w:vAlign w:val="center"/>
          </w:tcPr>
          <w:p w14:paraId="6FEA8386" w14:textId="77777777" w:rsidR="004139D5" w:rsidRDefault="002735B2">
            <w:pPr>
              <w:keepLines/>
              <w:spacing w:line="360" w:lineRule="exact"/>
              <w:ind w:firstLine="0"/>
              <w:rPr>
                <w:rFonts w:hint="eastAsia"/>
              </w:rPr>
            </w:pPr>
            <w:r>
              <w:rPr>
                <w:sz w:val="21"/>
                <w:szCs w:val="21"/>
              </w:rPr>
              <w:t>顾客</w:t>
            </w:r>
          </w:p>
        </w:tc>
        <w:tc>
          <w:tcPr>
            <w:tcW w:w="7087" w:type="dxa"/>
            <w:tcBorders>
              <w:left w:val="nil"/>
              <w:bottom w:val="nil"/>
              <w:right w:val="nil"/>
            </w:tcBorders>
            <w:tcMar>
              <w:top w:w="45" w:type="dxa"/>
              <w:left w:w="85" w:type="dxa"/>
              <w:bottom w:w="45" w:type="dxa"/>
              <w:right w:w="85" w:type="dxa"/>
            </w:tcMar>
            <w:vAlign w:val="center"/>
          </w:tcPr>
          <w:p w14:paraId="12C4A956" w14:textId="77777777" w:rsidR="004139D5" w:rsidRDefault="002735B2">
            <w:pPr>
              <w:keepLines/>
              <w:spacing w:line="360" w:lineRule="exact"/>
              <w:ind w:firstLine="0"/>
              <w:rPr>
                <w:rFonts w:hint="eastAsia"/>
              </w:rPr>
            </w:pPr>
            <w:r>
              <w:rPr>
                <w:sz w:val="21"/>
                <w:szCs w:val="21"/>
              </w:rPr>
              <w:t>系统中的自助服务角色，账号可绑定患者档案。</w:t>
            </w:r>
          </w:p>
        </w:tc>
      </w:tr>
      <w:tr w:rsidR="004139D5" w14:paraId="533C45DD" w14:textId="77777777">
        <w:trPr>
          <w:cantSplit/>
          <w:jc w:val="center"/>
        </w:trPr>
        <w:tc>
          <w:tcPr>
            <w:tcW w:w="1757" w:type="dxa"/>
            <w:tcBorders>
              <w:left w:val="nil"/>
              <w:bottom w:val="nil"/>
              <w:right w:val="nil"/>
            </w:tcBorders>
            <w:tcMar>
              <w:top w:w="45" w:type="dxa"/>
              <w:left w:w="85" w:type="dxa"/>
              <w:bottom w:w="45" w:type="dxa"/>
              <w:right w:w="85" w:type="dxa"/>
            </w:tcMar>
            <w:vAlign w:val="center"/>
          </w:tcPr>
          <w:p w14:paraId="476C2AE8" w14:textId="77777777" w:rsidR="004139D5" w:rsidRDefault="002735B2">
            <w:pPr>
              <w:keepLines/>
              <w:spacing w:line="360" w:lineRule="exact"/>
              <w:ind w:firstLine="0"/>
              <w:rPr>
                <w:rFonts w:hint="eastAsia"/>
              </w:rPr>
            </w:pPr>
            <w:r>
              <w:rPr>
                <w:sz w:val="21"/>
                <w:szCs w:val="21"/>
              </w:rPr>
              <w:t>患者</w:t>
            </w:r>
          </w:p>
        </w:tc>
        <w:tc>
          <w:tcPr>
            <w:tcW w:w="7087" w:type="dxa"/>
            <w:tcBorders>
              <w:left w:val="nil"/>
              <w:bottom w:val="nil"/>
              <w:right w:val="nil"/>
            </w:tcBorders>
            <w:tcMar>
              <w:top w:w="45" w:type="dxa"/>
              <w:left w:w="85" w:type="dxa"/>
              <w:bottom w:w="45" w:type="dxa"/>
              <w:right w:w="85" w:type="dxa"/>
            </w:tcMar>
            <w:vAlign w:val="center"/>
          </w:tcPr>
          <w:p w14:paraId="1BB6EA03" w14:textId="77777777" w:rsidR="004139D5" w:rsidRDefault="002735B2">
            <w:pPr>
              <w:keepLines/>
              <w:spacing w:line="360" w:lineRule="exact"/>
              <w:ind w:firstLine="0"/>
              <w:rPr>
                <w:rFonts w:hint="eastAsia"/>
              </w:rPr>
            </w:pPr>
            <w:r>
              <w:rPr>
                <w:sz w:val="21"/>
                <w:szCs w:val="21"/>
              </w:rPr>
              <w:t>业务实体；可以先由机构建档而暂时没有顾客账号。</w:t>
            </w:r>
          </w:p>
        </w:tc>
      </w:tr>
      <w:tr w:rsidR="004139D5" w14:paraId="3B1CCDB7" w14:textId="77777777">
        <w:trPr>
          <w:cantSplit/>
          <w:jc w:val="center"/>
        </w:trPr>
        <w:tc>
          <w:tcPr>
            <w:tcW w:w="1757" w:type="dxa"/>
            <w:tcBorders>
              <w:left w:val="nil"/>
              <w:bottom w:val="nil"/>
              <w:right w:val="nil"/>
            </w:tcBorders>
            <w:tcMar>
              <w:top w:w="45" w:type="dxa"/>
              <w:left w:w="85" w:type="dxa"/>
              <w:bottom w:w="45" w:type="dxa"/>
              <w:right w:w="85" w:type="dxa"/>
            </w:tcMar>
            <w:vAlign w:val="center"/>
          </w:tcPr>
          <w:p w14:paraId="4A5101C8" w14:textId="77777777" w:rsidR="004139D5" w:rsidRDefault="002735B2">
            <w:pPr>
              <w:keepLines/>
              <w:spacing w:line="360" w:lineRule="exact"/>
              <w:ind w:firstLine="0"/>
              <w:rPr>
                <w:rFonts w:hint="eastAsia"/>
              </w:rPr>
            </w:pPr>
            <w:r>
              <w:rPr>
                <w:sz w:val="21"/>
                <w:szCs w:val="21"/>
              </w:rPr>
              <w:t>前台</w:t>
            </w:r>
          </w:p>
        </w:tc>
        <w:tc>
          <w:tcPr>
            <w:tcW w:w="7087" w:type="dxa"/>
            <w:tcBorders>
              <w:left w:val="nil"/>
              <w:bottom w:val="nil"/>
              <w:right w:val="nil"/>
            </w:tcBorders>
            <w:tcMar>
              <w:top w:w="45" w:type="dxa"/>
              <w:left w:w="85" w:type="dxa"/>
              <w:bottom w:w="45" w:type="dxa"/>
              <w:right w:w="85" w:type="dxa"/>
            </w:tcMar>
            <w:vAlign w:val="center"/>
          </w:tcPr>
          <w:p w14:paraId="20BE2EF9" w14:textId="77777777" w:rsidR="004139D5" w:rsidRDefault="002735B2">
            <w:pPr>
              <w:keepLines/>
              <w:spacing w:line="360" w:lineRule="exact"/>
              <w:ind w:firstLine="0"/>
              <w:rPr>
                <w:rFonts w:hint="eastAsia"/>
              </w:rPr>
            </w:pPr>
            <w:r>
              <w:rPr>
                <w:sz w:val="21"/>
                <w:szCs w:val="21"/>
              </w:rPr>
              <w:t>在授权门诊内维护接待、预约、到诊及结算工作。</w:t>
            </w:r>
          </w:p>
        </w:tc>
      </w:tr>
      <w:tr w:rsidR="004139D5" w14:paraId="49AF4ACC" w14:textId="77777777">
        <w:trPr>
          <w:cantSplit/>
          <w:jc w:val="center"/>
        </w:trPr>
        <w:tc>
          <w:tcPr>
            <w:tcW w:w="1757" w:type="dxa"/>
            <w:tcBorders>
              <w:left w:val="nil"/>
              <w:bottom w:val="nil"/>
              <w:right w:val="nil"/>
            </w:tcBorders>
            <w:tcMar>
              <w:top w:w="45" w:type="dxa"/>
              <w:left w:w="85" w:type="dxa"/>
              <w:bottom w:w="45" w:type="dxa"/>
              <w:right w:w="85" w:type="dxa"/>
            </w:tcMar>
            <w:vAlign w:val="center"/>
          </w:tcPr>
          <w:p w14:paraId="5B0CB55A" w14:textId="77777777" w:rsidR="004139D5" w:rsidRDefault="002735B2">
            <w:pPr>
              <w:keepLines/>
              <w:spacing w:line="360" w:lineRule="exact"/>
              <w:ind w:firstLine="0"/>
              <w:rPr>
                <w:rFonts w:hint="eastAsia"/>
              </w:rPr>
            </w:pPr>
            <w:r>
              <w:rPr>
                <w:sz w:val="21"/>
                <w:szCs w:val="21"/>
              </w:rPr>
              <w:t>医生</w:t>
            </w:r>
          </w:p>
        </w:tc>
        <w:tc>
          <w:tcPr>
            <w:tcW w:w="7087" w:type="dxa"/>
            <w:tcBorders>
              <w:left w:val="nil"/>
              <w:bottom w:val="nil"/>
              <w:right w:val="nil"/>
            </w:tcBorders>
            <w:tcMar>
              <w:top w:w="45" w:type="dxa"/>
              <w:left w:w="85" w:type="dxa"/>
              <w:bottom w:w="45" w:type="dxa"/>
              <w:right w:w="85" w:type="dxa"/>
            </w:tcMar>
            <w:vAlign w:val="center"/>
          </w:tcPr>
          <w:p w14:paraId="11962FAA" w14:textId="77777777" w:rsidR="004139D5" w:rsidRDefault="002735B2">
            <w:pPr>
              <w:keepLines/>
              <w:spacing w:line="360" w:lineRule="exact"/>
              <w:ind w:firstLine="0"/>
              <w:rPr>
                <w:rFonts w:hint="eastAsia"/>
              </w:rPr>
            </w:pPr>
            <w:r>
              <w:rPr>
                <w:sz w:val="21"/>
                <w:szCs w:val="21"/>
              </w:rPr>
              <w:t>对应牙医资源的临床账号，负责本人接诊与相关患者历史。</w:t>
            </w:r>
          </w:p>
        </w:tc>
      </w:tr>
      <w:tr w:rsidR="004139D5" w14:paraId="4344895D" w14:textId="77777777">
        <w:trPr>
          <w:cantSplit/>
          <w:jc w:val="center"/>
        </w:trPr>
        <w:tc>
          <w:tcPr>
            <w:tcW w:w="1757" w:type="dxa"/>
            <w:tcBorders>
              <w:left w:val="nil"/>
              <w:bottom w:val="nil"/>
              <w:right w:val="nil"/>
            </w:tcBorders>
            <w:tcMar>
              <w:top w:w="45" w:type="dxa"/>
              <w:left w:w="85" w:type="dxa"/>
              <w:bottom w:w="45" w:type="dxa"/>
              <w:right w:w="85" w:type="dxa"/>
            </w:tcMar>
            <w:vAlign w:val="center"/>
          </w:tcPr>
          <w:p w14:paraId="64D55D3B" w14:textId="77777777" w:rsidR="004139D5" w:rsidRDefault="002735B2">
            <w:pPr>
              <w:keepLines/>
              <w:spacing w:line="360" w:lineRule="exact"/>
              <w:ind w:firstLine="0"/>
              <w:rPr>
                <w:rFonts w:hint="eastAsia"/>
              </w:rPr>
            </w:pPr>
            <w:r>
              <w:rPr>
                <w:sz w:val="21"/>
                <w:szCs w:val="21"/>
              </w:rPr>
              <w:t>店长</w:t>
            </w:r>
          </w:p>
        </w:tc>
        <w:tc>
          <w:tcPr>
            <w:tcW w:w="7087" w:type="dxa"/>
            <w:tcBorders>
              <w:left w:val="nil"/>
              <w:bottom w:val="nil"/>
              <w:right w:val="nil"/>
            </w:tcBorders>
            <w:tcMar>
              <w:top w:w="45" w:type="dxa"/>
              <w:left w:w="85" w:type="dxa"/>
              <w:bottom w:w="45" w:type="dxa"/>
              <w:right w:w="85" w:type="dxa"/>
            </w:tcMar>
            <w:vAlign w:val="center"/>
          </w:tcPr>
          <w:p w14:paraId="68669A91" w14:textId="77777777" w:rsidR="004139D5" w:rsidRDefault="002735B2">
            <w:pPr>
              <w:keepLines/>
              <w:spacing w:line="360" w:lineRule="exact"/>
              <w:ind w:firstLine="0"/>
              <w:rPr>
                <w:rFonts w:hint="eastAsia"/>
              </w:rPr>
            </w:pPr>
            <w:r>
              <w:rPr>
                <w:sz w:val="21"/>
                <w:szCs w:val="21"/>
              </w:rPr>
              <w:t>管理明确分配门诊的日常运营、成本和资金核对，不能自动访问其他门诊。</w:t>
            </w:r>
          </w:p>
        </w:tc>
      </w:tr>
      <w:tr w:rsidR="004139D5" w14:paraId="3BBAE3E2" w14:textId="77777777">
        <w:trPr>
          <w:cantSplit/>
          <w:jc w:val="center"/>
        </w:trPr>
        <w:tc>
          <w:tcPr>
            <w:tcW w:w="1757" w:type="dxa"/>
            <w:tcBorders>
              <w:left w:val="nil"/>
              <w:bottom w:val="nil"/>
              <w:right w:val="nil"/>
            </w:tcBorders>
            <w:tcMar>
              <w:top w:w="45" w:type="dxa"/>
              <w:left w:w="85" w:type="dxa"/>
              <w:bottom w:w="45" w:type="dxa"/>
              <w:right w:w="85" w:type="dxa"/>
            </w:tcMar>
            <w:vAlign w:val="center"/>
          </w:tcPr>
          <w:p w14:paraId="375682B6" w14:textId="77777777" w:rsidR="004139D5" w:rsidRDefault="002735B2">
            <w:pPr>
              <w:keepLines/>
              <w:spacing w:line="360" w:lineRule="exact"/>
              <w:ind w:firstLine="0"/>
              <w:rPr>
                <w:rFonts w:hint="eastAsia"/>
              </w:rPr>
            </w:pPr>
            <w:r>
              <w:rPr>
                <w:sz w:val="21"/>
                <w:szCs w:val="21"/>
              </w:rPr>
              <w:t>总部</w:t>
            </w:r>
          </w:p>
        </w:tc>
        <w:tc>
          <w:tcPr>
            <w:tcW w:w="7087" w:type="dxa"/>
            <w:tcBorders>
              <w:left w:val="nil"/>
              <w:bottom w:val="nil"/>
              <w:right w:val="nil"/>
            </w:tcBorders>
            <w:tcMar>
              <w:top w:w="45" w:type="dxa"/>
              <w:left w:w="85" w:type="dxa"/>
              <w:bottom w:w="45" w:type="dxa"/>
              <w:right w:w="85" w:type="dxa"/>
            </w:tcMar>
            <w:vAlign w:val="center"/>
          </w:tcPr>
          <w:p w14:paraId="0CE1565D" w14:textId="77777777" w:rsidR="004139D5" w:rsidRDefault="002735B2">
            <w:pPr>
              <w:keepLines/>
              <w:spacing w:line="360" w:lineRule="exact"/>
              <w:ind w:firstLine="0"/>
              <w:rPr>
                <w:rFonts w:hint="eastAsia"/>
              </w:rPr>
            </w:pPr>
            <w:r>
              <w:rPr>
                <w:sz w:val="21"/>
                <w:szCs w:val="21"/>
              </w:rPr>
              <w:t>负责全连锁资源、员工账号、跨店档案治理、季度基金和统一设置。</w:t>
            </w:r>
          </w:p>
        </w:tc>
      </w:tr>
      <w:tr w:rsidR="004139D5" w14:paraId="4277F101" w14:textId="77777777">
        <w:trPr>
          <w:cantSplit/>
          <w:jc w:val="center"/>
        </w:trPr>
        <w:tc>
          <w:tcPr>
            <w:tcW w:w="1757" w:type="dxa"/>
            <w:tcBorders>
              <w:left w:val="nil"/>
              <w:bottom w:val="nil"/>
              <w:right w:val="nil"/>
            </w:tcBorders>
            <w:tcMar>
              <w:top w:w="45" w:type="dxa"/>
              <w:left w:w="85" w:type="dxa"/>
              <w:bottom w:w="45" w:type="dxa"/>
              <w:right w:w="85" w:type="dxa"/>
            </w:tcMar>
            <w:vAlign w:val="center"/>
          </w:tcPr>
          <w:p w14:paraId="0BC5347D" w14:textId="77777777" w:rsidR="004139D5" w:rsidRDefault="002735B2">
            <w:pPr>
              <w:keepLines/>
              <w:spacing w:line="360" w:lineRule="exact"/>
              <w:ind w:firstLine="0"/>
              <w:rPr>
                <w:rFonts w:hint="eastAsia"/>
              </w:rPr>
            </w:pPr>
            <w:r>
              <w:rPr>
                <w:sz w:val="21"/>
                <w:szCs w:val="21"/>
              </w:rPr>
              <w:t>结算单</w:t>
            </w:r>
          </w:p>
        </w:tc>
        <w:tc>
          <w:tcPr>
            <w:tcW w:w="7087" w:type="dxa"/>
            <w:tcBorders>
              <w:left w:val="nil"/>
              <w:bottom w:val="nil"/>
              <w:right w:val="nil"/>
            </w:tcBorders>
            <w:tcMar>
              <w:top w:w="45" w:type="dxa"/>
              <w:left w:w="85" w:type="dxa"/>
              <w:bottom w:w="45" w:type="dxa"/>
              <w:right w:w="85" w:type="dxa"/>
            </w:tcMar>
            <w:vAlign w:val="center"/>
          </w:tcPr>
          <w:p w14:paraId="277B5BA8" w14:textId="77777777" w:rsidR="004139D5" w:rsidRDefault="002735B2">
            <w:pPr>
              <w:keepLines/>
              <w:spacing w:line="360" w:lineRule="exact"/>
              <w:ind w:firstLine="0"/>
              <w:rPr>
                <w:rFonts w:hint="eastAsia"/>
              </w:rPr>
            </w:pPr>
            <w:r>
              <w:rPr>
                <w:sz w:val="21"/>
                <w:szCs w:val="21"/>
              </w:rPr>
              <w:t>就诊费用明细及价格快照，不等同于正式医疗票据。</w:t>
            </w:r>
          </w:p>
        </w:tc>
      </w:tr>
      <w:tr w:rsidR="004139D5" w14:paraId="17BEBD33" w14:textId="77777777">
        <w:trPr>
          <w:cantSplit/>
          <w:jc w:val="center"/>
        </w:trPr>
        <w:tc>
          <w:tcPr>
            <w:tcW w:w="1757" w:type="dxa"/>
            <w:tcBorders>
              <w:left w:val="nil"/>
              <w:bottom w:val="single" w:sz="7" w:space="0" w:color="000000"/>
              <w:right w:val="nil"/>
            </w:tcBorders>
            <w:tcMar>
              <w:top w:w="45" w:type="dxa"/>
              <w:left w:w="85" w:type="dxa"/>
              <w:bottom w:w="45" w:type="dxa"/>
              <w:right w:w="85" w:type="dxa"/>
            </w:tcMar>
            <w:vAlign w:val="center"/>
          </w:tcPr>
          <w:p w14:paraId="0E659D51" w14:textId="77777777" w:rsidR="004139D5" w:rsidRDefault="002735B2">
            <w:pPr>
              <w:keepLines/>
              <w:spacing w:line="360" w:lineRule="exact"/>
              <w:ind w:firstLine="0"/>
              <w:rPr>
                <w:rFonts w:hint="eastAsia"/>
              </w:rPr>
            </w:pPr>
            <w:r>
              <w:rPr>
                <w:sz w:val="21"/>
                <w:szCs w:val="21"/>
              </w:rPr>
              <w:t>资金核对</w:t>
            </w:r>
          </w:p>
        </w:tc>
        <w:tc>
          <w:tcPr>
            <w:tcW w:w="7087" w:type="dxa"/>
            <w:tcBorders>
              <w:left w:val="nil"/>
              <w:bottom w:val="single" w:sz="7" w:space="0" w:color="000000"/>
              <w:right w:val="nil"/>
            </w:tcBorders>
            <w:tcMar>
              <w:top w:w="45" w:type="dxa"/>
              <w:left w:w="85" w:type="dxa"/>
              <w:bottom w:w="45" w:type="dxa"/>
              <w:right w:w="85" w:type="dxa"/>
            </w:tcMar>
            <w:vAlign w:val="center"/>
          </w:tcPr>
          <w:p w14:paraId="6B50D9C1" w14:textId="77777777" w:rsidR="004139D5" w:rsidRDefault="002735B2">
            <w:pPr>
              <w:keepLines/>
              <w:spacing w:line="360" w:lineRule="exact"/>
              <w:ind w:firstLine="0"/>
              <w:rPr>
                <w:rFonts w:hint="eastAsia"/>
              </w:rPr>
            </w:pPr>
            <w:r>
              <w:rPr>
                <w:sz w:val="21"/>
                <w:szCs w:val="21"/>
              </w:rPr>
              <w:t>按北京时间营业日核对人工登记的渠道收退款与观察金额。</w:t>
            </w:r>
          </w:p>
        </w:tc>
      </w:tr>
    </w:tbl>
    <w:p w14:paraId="0B6CF937" w14:textId="77777777" w:rsidR="004139D5" w:rsidRDefault="002735B2">
      <w:pPr>
        <w:rPr>
          <w:rFonts w:hint="eastAsia"/>
        </w:rPr>
      </w:pPr>
      <w:r>
        <w:lastRenderedPageBreak/>
        <w:t>当前范围包括预约与就诊协作、人工财务记账、季度经营核算和账号管理。完整牙位病历、医学影像、处方、知情同意、医保、银行支付、短信和正式票据接口不属于已完成范围。系统可用于本地功能演示及后续试点准备，正式临床使用还需要机构业务、医疗记录和目标部署环境验收。</w:t>
      </w:r>
    </w:p>
    <w:p w14:paraId="6EA1627C" w14:textId="77777777" w:rsidR="004139D5" w:rsidRDefault="002735B2">
      <w:pPr>
        <w:pStyle w:val="1"/>
        <w:numPr>
          <w:ilvl w:val="0"/>
          <w:numId w:val="10"/>
        </w:numPr>
      </w:pPr>
      <w:bookmarkStart w:id="4" w:name="_Toc243288690"/>
      <w:r>
        <w:t>愿景与公开调研</w:t>
      </w:r>
      <w:bookmarkEnd w:id="4"/>
    </w:p>
    <w:p w14:paraId="404C0F08" w14:textId="77777777" w:rsidR="004139D5" w:rsidRDefault="002735B2">
      <w:pPr>
        <w:pStyle w:val="21"/>
        <w:numPr>
          <w:ilvl w:val="1"/>
          <w:numId w:val="10"/>
        </w:numPr>
      </w:pPr>
      <w:bookmarkStart w:id="5" w:name="_Toc243288691"/>
      <w:r>
        <w:t>拟开发系统愿景</w:t>
      </w:r>
      <w:bookmarkEnd w:id="5"/>
    </w:p>
    <w:p w14:paraId="40E9739B" w14:textId="60F0DE4C" w:rsidR="004139D5" w:rsidRDefault="002735B2">
      <w:pPr>
        <w:pStyle w:val="af7"/>
        <w:keepNext/>
        <w:spacing w:before="60" w:after="120"/>
        <w:jc w:val="center"/>
        <w:rPr>
          <w:rFonts w:hint="eastAsia"/>
        </w:rPr>
      </w:pPr>
      <w:r>
        <w:rPr>
          <w:b/>
          <w:bCs/>
        </w:rPr>
        <w:t>表</w:t>
      </w:r>
      <w:r>
        <w:rPr>
          <w:b/>
          <w:bCs/>
        </w:rPr>
        <w:t xml:space="preserve"> </w:t>
      </w:r>
      <w:r>
        <w:rPr>
          <w:b/>
          <w:bCs/>
        </w:rPr>
        <w:fldChar w:fldCharType="begin"/>
      </w:r>
      <w:r>
        <w:rPr>
          <w:b/>
          <w:bCs/>
        </w:rPr>
        <w:instrText xml:space="preserve"> SEQ Table \* ARABIC </w:instrText>
      </w:r>
      <w:r>
        <w:rPr>
          <w:b/>
          <w:bCs/>
        </w:rPr>
        <w:fldChar w:fldCharType="separate"/>
      </w:r>
      <w:r w:rsidR="00AE3614">
        <w:rPr>
          <w:rFonts w:hint="eastAsia"/>
          <w:b/>
          <w:bCs/>
          <w:noProof/>
        </w:rPr>
        <w:t>3</w:t>
      </w:r>
      <w:r>
        <w:rPr>
          <w:b/>
          <w:bCs/>
        </w:rPr>
        <w:fldChar w:fldCharType="end"/>
      </w:r>
      <w:r>
        <w:t xml:space="preserve">　愿景与度量办法</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1814"/>
        <w:gridCol w:w="7031"/>
      </w:tblGrid>
      <w:tr w:rsidR="004139D5" w14:paraId="2EAC317C" w14:textId="77777777">
        <w:trPr>
          <w:cantSplit/>
          <w:tblHeader/>
          <w:jc w:val="center"/>
        </w:trPr>
        <w:tc>
          <w:tcPr>
            <w:tcW w:w="181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5704E902"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项目</w:t>
            </w:r>
          </w:p>
        </w:tc>
        <w:tc>
          <w:tcPr>
            <w:tcW w:w="7030"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726BDA8C"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内容</w:t>
            </w:r>
          </w:p>
        </w:tc>
      </w:tr>
      <w:tr w:rsidR="004139D5" w14:paraId="4611ECA8" w14:textId="77777777">
        <w:trPr>
          <w:cantSplit/>
          <w:jc w:val="center"/>
        </w:trPr>
        <w:tc>
          <w:tcPr>
            <w:tcW w:w="1814" w:type="dxa"/>
            <w:tcBorders>
              <w:left w:val="nil"/>
              <w:bottom w:val="nil"/>
              <w:right w:val="nil"/>
            </w:tcBorders>
            <w:tcMar>
              <w:top w:w="45" w:type="dxa"/>
              <w:left w:w="85" w:type="dxa"/>
              <w:bottom w:w="45" w:type="dxa"/>
              <w:right w:w="85" w:type="dxa"/>
            </w:tcMar>
            <w:vAlign w:val="center"/>
          </w:tcPr>
          <w:p w14:paraId="1EF32902" w14:textId="77777777" w:rsidR="004139D5" w:rsidRDefault="002735B2">
            <w:pPr>
              <w:keepLines/>
              <w:spacing w:line="360" w:lineRule="exact"/>
              <w:ind w:firstLine="0"/>
              <w:rPr>
                <w:rFonts w:hint="eastAsia"/>
              </w:rPr>
            </w:pPr>
            <w:r>
              <w:rPr>
                <w:sz w:val="21"/>
                <w:szCs w:val="21"/>
              </w:rPr>
              <w:t>系统</w:t>
            </w:r>
          </w:p>
        </w:tc>
        <w:tc>
          <w:tcPr>
            <w:tcW w:w="7030" w:type="dxa"/>
            <w:tcBorders>
              <w:left w:val="nil"/>
              <w:bottom w:val="nil"/>
              <w:right w:val="nil"/>
            </w:tcBorders>
            <w:tcMar>
              <w:top w:w="45" w:type="dxa"/>
              <w:left w:w="85" w:type="dxa"/>
              <w:bottom w:w="45" w:type="dxa"/>
              <w:right w:w="85" w:type="dxa"/>
            </w:tcMar>
            <w:vAlign w:val="center"/>
          </w:tcPr>
          <w:p w14:paraId="7178E5B9" w14:textId="77777777" w:rsidR="004139D5" w:rsidRDefault="002735B2">
            <w:pPr>
              <w:keepLines/>
              <w:spacing w:line="360" w:lineRule="exact"/>
              <w:ind w:firstLine="0"/>
              <w:rPr>
                <w:rFonts w:hint="eastAsia"/>
              </w:rPr>
            </w:pPr>
            <w:r>
              <w:rPr>
                <w:sz w:val="21"/>
                <w:szCs w:val="21"/>
              </w:rPr>
              <w:t>安德鲁牙科连锁就诊与运营系统</w:t>
            </w:r>
          </w:p>
        </w:tc>
      </w:tr>
      <w:tr w:rsidR="004139D5" w14:paraId="256BA7A0" w14:textId="77777777">
        <w:trPr>
          <w:cantSplit/>
          <w:jc w:val="center"/>
        </w:trPr>
        <w:tc>
          <w:tcPr>
            <w:tcW w:w="1814" w:type="dxa"/>
            <w:tcBorders>
              <w:left w:val="nil"/>
              <w:bottom w:val="nil"/>
              <w:right w:val="nil"/>
            </w:tcBorders>
            <w:tcMar>
              <w:top w:w="45" w:type="dxa"/>
              <w:left w:w="85" w:type="dxa"/>
              <w:bottom w:w="45" w:type="dxa"/>
              <w:right w:w="85" w:type="dxa"/>
            </w:tcMar>
            <w:vAlign w:val="center"/>
          </w:tcPr>
          <w:p w14:paraId="38B0CC03" w14:textId="77777777" w:rsidR="004139D5" w:rsidRDefault="002735B2">
            <w:pPr>
              <w:keepLines/>
              <w:spacing w:line="360" w:lineRule="exact"/>
              <w:ind w:firstLine="0"/>
              <w:rPr>
                <w:rFonts w:hint="eastAsia"/>
              </w:rPr>
            </w:pPr>
            <w:r>
              <w:rPr>
                <w:sz w:val="21"/>
                <w:szCs w:val="21"/>
              </w:rPr>
              <w:t>目标组织</w:t>
            </w:r>
          </w:p>
        </w:tc>
        <w:tc>
          <w:tcPr>
            <w:tcW w:w="7030" w:type="dxa"/>
            <w:tcBorders>
              <w:left w:val="nil"/>
              <w:bottom w:val="nil"/>
              <w:right w:val="nil"/>
            </w:tcBorders>
            <w:tcMar>
              <w:top w:w="45" w:type="dxa"/>
              <w:left w:w="85" w:type="dxa"/>
              <w:bottom w:w="45" w:type="dxa"/>
              <w:right w:w="85" w:type="dxa"/>
            </w:tcMar>
            <w:vAlign w:val="center"/>
          </w:tcPr>
          <w:p w14:paraId="718F66E7" w14:textId="77777777" w:rsidR="004139D5" w:rsidRDefault="002735B2">
            <w:pPr>
              <w:keepLines/>
              <w:spacing w:line="360" w:lineRule="exact"/>
              <w:ind w:firstLine="0"/>
              <w:rPr>
                <w:rFonts w:hint="eastAsia"/>
              </w:rPr>
            </w:pPr>
            <w:r>
              <w:rPr>
                <w:sz w:val="21"/>
                <w:szCs w:val="21"/>
              </w:rPr>
              <w:t>安德鲁牙科连锁及其门诊</w:t>
            </w:r>
          </w:p>
        </w:tc>
      </w:tr>
      <w:tr w:rsidR="004139D5" w14:paraId="29B06DEF" w14:textId="77777777">
        <w:trPr>
          <w:cantSplit/>
          <w:jc w:val="center"/>
        </w:trPr>
        <w:tc>
          <w:tcPr>
            <w:tcW w:w="1814" w:type="dxa"/>
            <w:tcBorders>
              <w:left w:val="nil"/>
              <w:bottom w:val="nil"/>
              <w:right w:val="nil"/>
            </w:tcBorders>
            <w:tcMar>
              <w:top w:w="45" w:type="dxa"/>
              <w:left w:w="85" w:type="dxa"/>
              <w:bottom w:w="45" w:type="dxa"/>
              <w:right w:w="85" w:type="dxa"/>
            </w:tcMar>
            <w:vAlign w:val="center"/>
          </w:tcPr>
          <w:p w14:paraId="2E0A7AC5" w14:textId="77777777" w:rsidR="004139D5" w:rsidRDefault="002735B2">
            <w:pPr>
              <w:keepLines/>
              <w:spacing w:line="360" w:lineRule="exact"/>
              <w:ind w:firstLine="0"/>
              <w:rPr>
                <w:rFonts w:hint="eastAsia"/>
              </w:rPr>
            </w:pPr>
            <w:r>
              <w:rPr>
                <w:sz w:val="21"/>
                <w:szCs w:val="21"/>
              </w:rPr>
              <w:t>组织代表</w:t>
            </w:r>
          </w:p>
        </w:tc>
        <w:tc>
          <w:tcPr>
            <w:tcW w:w="7030" w:type="dxa"/>
            <w:tcBorders>
              <w:left w:val="nil"/>
              <w:bottom w:val="nil"/>
              <w:right w:val="nil"/>
            </w:tcBorders>
            <w:tcMar>
              <w:top w:w="45" w:type="dxa"/>
              <w:left w:w="85" w:type="dxa"/>
              <w:bottom w:w="45" w:type="dxa"/>
              <w:right w:w="85" w:type="dxa"/>
            </w:tcMar>
            <w:vAlign w:val="center"/>
          </w:tcPr>
          <w:p w14:paraId="6314A2A5" w14:textId="77777777" w:rsidR="004139D5" w:rsidRDefault="002735B2">
            <w:pPr>
              <w:keepLines/>
              <w:spacing w:line="360" w:lineRule="exact"/>
              <w:ind w:firstLine="0"/>
              <w:rPr>
                <w:rFonts w:hint="eastAsia"/>
              </w:rPr>
            </w:pPr>
            <w:r>
              <w:rPr>
                <w:sz w:val="21"/>
                <w:szCs w:val="21"/>
              </w:rPr>
              <w:t>案例中的</w:t>
            </w:r>
            <w:r>
              <w:rPr>
                <w:sz w:val="21"/>
                <w:szCs w:val="21"/>
              </w:rPr>
              <w:t>Andrew Chen</w:t>
            </w:r>
            <w:r>
              <w:rPr>
                <w:sz w:val="21"/>
                <w:szCs w:val="21"/>
              </w:rPr>
              <w:t>；在本项目权限方案中对应全连锁总部职责</w:t>
            </w:r>
          </w:p>
        </w:tc>
      </w:tr>
      <w:tr w:rsidR="004139D5" w14:paraId="5ED440FC" w14:textId="77777777">
        <w:trPr>
          <w:cantSplit/>
          <w:jc w:val="center"/>
        </w:trPr>
        <w:tc>
          <w:tcPr>
            <w:tcW w:w="1814" w:type="dxa"/>
            <w:tcBorders>
              <w:left w:val="nil"/>
              <w:bottom w:val="nil"/>
              <w:right w:val="nil"/>
            </w:tcBorders>
            <w:tcMar>
              <w:top w:w="45" w:type="dxa"/>
              <w:left w:w="85" w:type="dxa"/>
              <w:bottom w:w="45" w:type="dxa"/>
              <w:right w:w="85" w:type="dxa"/>
            </w:tcMar>
            <w:vAlign w:val="center"/>
          </w:tcPr>
          <w:p w14:paraId="70762311" w14:textId="77777777" w:rsidR="004139D5" w:rsidRDefault="002735B2">
            <w:pPr>
              <w:keepLines/>
              <w:spacing w:line="360" w:lineRule="exact"/>
              <w:ind w:firstLine="0"/>
              <w:rPr>
                <w:rFonts w:hint="eastAsia"/>
              </w:rPr>
            </w:pPr>
            <w:r>
              <w:rPr>
                <w:sz w:val="21"/>
                <w:szCs w:val="21"/>
              </w:rPr>
              <w:t>目标</w:t>
            </w:r>
          </w:p>
        </w:tc>
        <w:tc>
          <w:tcPr>
            <w:tcW w:w="7030" w:type="dxa"/>
            <w:tcBorders>
              <w:left w:val="nil"/>
              <w:bottom w:val="nil"/>
              <w:right w:val="nil"/>
            </w:tcBorders>
            <w:tcMar>
              <w:top w:w="45" w:type="dxa"/>
              <w:left w:w="85" w:type="dxa"/>
              <w:bottom w:w="45" w:type="dxa"/>
              <w:right w:w="85" w:type="dxa"/>
            </w:tcMar>
            <w:vAlign w:val="center"/>
          </w:tcPr>
          <w:p w14:paraId="7F2C3AAF" w14:textId="77777777" w:rsidR="004139D5" w:rsidRDefault="002735B2">
            <w:pPr>
              <w:keepLines/>
              <w:spacing w:line="360" w:lineRule="exact"/>
              <w:ind w:firstLine="0"/>
              <w:rPr>
                <w:rFonts w:hint="eastAsia"/>
              </w:rPr>
            </w:pPr>
            <w:r>
              <w:rPr>
                <w:sz w:val="21"/>
                <w:szCs w:val="21"/>
              </w:rPr>
              <w:t>缩短跨店复诊资料核对时间</w:t>
            </w:r>
          </w:p>
        </w:tc>
      </w:tr>
      <w:tr w:rsidR="004139D5" w14:paraId="67E47B2D" w14:textId="77777777">
        <w:trPr>
          <w:cantSplit/>
          <w:jc w:val="center"/>
        </w:trPr>
        <w:tc>
          <w:tcPr>
            <w:tcW w:w="1814" w:type="dxa"/>
            <w:tcBorders>
              <w:left w:val="nil"/>
              <w:bottom w:val="nil"/>
              <w:right w:val="nil"/>
            </w:tcBorders>
            <w:tcMar>
              <w:top w:w="45" w:type="dxa"/>
              <w:left w:w="85" w:type="dxa"/>
              <w:bottom w:w="45" w:type="dxa"/>
              <w:right w:w="85" w:type="dxa"/>
            </w:tcMar>
            <w:vAlign w:val="center"/>
          </w:tcPr>
          <w:p w14:paraId="0FCDF5AA" w14:textId="77777777" w:rsidR="004139D5" w:rsidRDefault="002735B2">
            <w:pPr>
              <w:keepLines/>
              <w:spacing w:line="360" w:lineRule="exact"/>
              <w:ind w:firstLine="0"/>
              <w:rPr>
                <w:rFonts w:hint="eastAsia"/>
              </w:rPr>
            </w:pPr>
            <w:r>
              <w:rPr>
                <w:sz w:val="21"/>
                <w:szCs w:val="21"/>
              </w:rPr>
              <w:t>度量指标</w:t>
            </w:r>
          </w:p>
        </w:tc>
        <w:tc>
          <w:tcPr>
            <w:tcW w:w="7030" w:type="dxa"/>
            <w:tcBorders>
              <w:left w:val="nil"/>
              <w:bottom w:val="nil"/>
              <w:right w:val="nil"/>
            </w:tcBorders>
            <w:tcMar>
              <w:top w:w="45" w:type="dxa"/>
              <w:left w:w="85" w:type="dxa"/>
              <w:bottom w:w="45" w:type="dxa"/>
              <w:right w:w="85" w:type="dxa"/>
            </w:tcMar>
            <w:vAlign w:val="center"/>
          </w:tcPr>
          <w:p w14:paraId="6B5646BC" w14:textId="77777777" w:rsidR="004139D5" w:rsidRDefault="002735B2">
            <w:pPr>
              <w:keepLines/>
              <w:spacing w:line="360" w:lineRule="exact"/>
              <w:ind w:firstLine="0"/>
              <w:rPr>
                <w:rFonts w:hint="eastAsia"/>
              </w:rPr>
            </w:pPr>
            <w:r>
              <w:rPr>
                <w:sz w:val="21"/>
                <w:szCs w:val="21"/>
              </w:rPr>
              <w:t>跨店复诊平均核对耗时＝核对总耗时</w:t>
            </w:r>
            <w:r>
              <w:rPr>
                <w:sz w:val="21"/>
                <w:szCs w:val="21"/>
              </w:rPr>
              <w:t>÷</w:t>
            </w:r>
            <w:r>
              <w:rPr>
                <w:sz w:val="21"/>
                <w:szCs w:val="21"/>
              </w:rPr>
              <w:t>有效核对次数；同时报告样本量和中位数</w:t>
            </w:r>
          </w:p>
        </w:tc>
      </w:tr>
      <w:tr w:rsidR="004139D5" w14:paraId="5983B53C" w14:textId="77777777">
        <w:trPr>
          <w:cantSplit/>
          <w:jc w:val="center"/>
        </w:trPr>
        <w:tc>
          <w:tcPr>
            <w:tcW w:w="1814" w:type="dxa"/>
            <w:tcBorders>
              <w:left w:val="nil"/>
              <w:bottom w:val="nil"/>
              <w:right w:val="nil"/>
            </w:tcBorders>
            <w:tcMar>
              <w:top w:w="45" w:type="dxa"/>
              <w:left w:w="85" w:type="dxa"/>
              <w:bottom w:w="45" w:type="dxa"/>
              <w:right w:w="85" w:type="dxa"/>
            </w:tcMar>
            <w:vAlign w:val="center"/>
          </w:tcPr>
          <w:p w14:paraId="4356684E" w14:textId="77777777" w:rsidR="004139D5" w:rsidRDefault="002735B2">
            <w:pPr>
              <w:keepLines/>
              <w:spacing w:line="360" w:lineRule="exact"/>
              <w:ind w:firstLine="0"/>
              <w:rPr>
                <w:rFonts w:hint="eastAsia"/>
              </w:rPr>
            </w:pPr>
            <w:r>
              <w:rPr>
                <w:sz w:val="21"/>
                <w:szCs w:val="21"/>
              </w:rPr>
              <w:t>对比办法</w:t>
            </w:r>
          </w:p>
        </w:tc>
        <w:tc>
          <w:tcPr>
            <w:tcW w:w="7030" w:type="dxa"/>
            <w:tcBorders>
              <w:left w:val="nil"/>
              <w:bottom w:val="nil"/>
              <w:right w:val="nil"/>
            </w:tcBorders>
            <w:tcMar>
              <w:top w:w="45" w:type="dxa"/>
              <w:left w:w="85" w:type="dxa"/>
              <w:bottom w:w="45" w:type="dxa"/>
              <w:right w:w="85" w:type="dxa"/>
            </w:tcMar>
            <w:vAlign w:val="center"/>
          </w:tcPr>
          <w:p w14:paraId="64EC54F2" w14:textId="77777777" w:rsidR="004139D5" w:rsidRDefault="002735B2">
            <w:pPr>
              <w:keepLines/>
              <w:spacing w:line="360" w:lineRule="exact"/>
              <w:ind w:firstLine="0"/>
              <w:rPr>
                <w:rFonts w:hint="eastAsia"/>
              </w:rPr>
            </w:pPr>
            <w:r>
              <w:rPr>
                <w:sz w:val="21"/>
                <w:szCs w:val="21"/>
              </w:rPr>
              <w:t>试点前后各连续观察</w:t>
            </w:r>
            <w:r>
              <w:rPr>
                <w:sz w:val="21"/>
                <w:szCs w:val="21"/>
              </w:rPr>
              <w:t>4</w:t>
            </w:r>
            <w:r>
              <w:rPr>
                <w:sz w:val="21"/>
                <w:szCs w:val="21"/>
              </w:rPr>
              <w:t>周，同类门诊业务、相近营业时段；等待外部资料时间单独记录</w:t>
            </w:r>
          </w:p>
        </w:tc>
      </w:tr>
      <w:tr w:rsidR="004139D5" w14:paraId="23B2A117" w14:textId="77777777">
        <w:trPr>
          <w:cantSplit/>
          <w:jc w:val="center"/>
        </w:trPr>
        <w:tc>
          <w:tcPr>
            <w:tcW w:w="1814" w:type="dxa"/>
            <w:tcBorders>
              <w:left w:val="nil"/>
              <w:bottom w:val="single" w:sz="7" w:space="0" w:color="000000"/>
              <w:right w:val="nil"/>
            </w:tcBorders>
            <w:tcMar>
              <w:top w:w="45" w:type="dxa"/>
              <w:left w:w="85" w:type="dxa"/>
              <w:bottom w:w="45" w:type="dxa"/>
              <w:right w:w="85" w:type="dxa"/>
            </w:tcMar>
            <w:vAlign w:val="center"/>
          </w:tcPr>
          <w:p w14:paraId="2CCC9929" w14:textId="77777777" w:rsidR="004139D5" w:rsidRDefault="002735B2">
            <w:pPr>
              <w:keepLines/>
              <w:spacing w:line="360" w:lineRule="exact"/>
              <w:ind w:firstLine="0"/>
              <w:rPr>
                <w:rFonts w:hint="eastAsia"/>
              </w:rPr>
            </w:pPr>
            <w:r>
              <w:rPr>
                <w:sz w:val="21"/>
                <w:szCs w:val="21"/>
              </w:rPr>
              <w:t>拟定改进值</w:t>
            </w:r>
          </w:p>
        </w:tc>
        <w:tc>
          <w:tcPr>
            <w:tcW w:w="7030" w:type="dxa"/>
            <w:tcBorders>
              <w:left w:val="nil"/>
              <w:bottom w:val="single" w:sz="7" w:space="0" w:color="000000"/>
              <w:right w:val="nil"/>
            </w:tcBorders>
            <w:tcMar>
              <w:top w:w="45" w:type="dxa"/>
              <w:left w:w="85" w:type="dxa"/>
              <w:bottom w:w="45" w:type="dxa"/>
              <w:right w:w="85" w:type="dxa"/>
            </w:tcMar>
            <w:vAlign w:val="center"/>
          </w:tcPr>
          <w:p w14:paraId="401C95FB" w14:textId="77777777" w:rsidR="004139D5" w:rsidRDefault="002735B2">
            <w:pPr>
              <w:keepLines/>
              <w:spacing w:line="360" w:lineRule="exact"/>
              <w:ind w:firstLine="0"/>
              <w:rPr>
                <w:rFonts w:hint="eastAsia"/>
              </w:rPr>
            </w:pPr>
            <w:r>
              <w:rPr>
                <w:sz w:val="21"/>
                <w:szCs w:val="21"/>
              </w:rPr>
              <w:t>平均耗时降低</w:t>
            </w:r>
            <w:r>
              <w:rPr>
                <w:sz w:val="21"/>
                <w:szCs w:val="21"/>
              </w:rPr>
              <w:t>30%</w:t>
            </w:r>
            <w:r>
              <w:rPr>
                <w:sz w:val="21"/>
                <w:szCs w:val="21"/>
              </w:rPr>
              <w:t>，作为待验证目标；当前没有现场基线，不能写成已达成收益</w:t>
            </w:r>
          </w:p>
        </w:tc>
      </w:tr>
    </w:tbl>
    <w:p w14:paraId="16DAC035" w14:textId="77777777" w:rsidR="004139D5" w:rsidRDefault="002735B2">
      <w:pPr>
        <w:rPr>
          <w:rFonts w:hint="eastAsia"/>
        </w:rPr>
      </w:pPr>
      <w:r>
        <w:t>选择核对耗时作为单一愿景目标，是因为它直接对应跨店信息分散的问题。页面响应时间、错误率和恢复能力属于支持该目标的质量要求，应单独验收。自助录入与统一数据库能够减少重复查找，但不能代替对真实核对过程的观察，也不能由本地响应时间推算组织收益。</w:t>
      </w:r>
    </w:p>
    <w:p w14:paraId="610C645A" w14:textId="77777777" w:rsidR="004139D5" w:rsidRDefault="002735B2">
      <w:pPr>
        <w:pStyle w:val="21"/>
        <w:numPr>
          <w:ilvl w:val="1"/>
          <w:numId w:val="10"/>
        </w:numPr>
      </w:pPr>
      <w:bookmarkStart w:id="6" w:name="_Toc243288692"/>
      <w:r>
        <w:t>湘雅口腔医院公开资料调研</w:t>
      </w:r>
      <w:bookmarkEnd w:id="6"/>
    </w:p>
    <w:p w14:paraId="3372CC41" w14:textId="77777777" w:rsidR="004139D5" w:rsidRDefault="002735B2">
      <w:pPr>
        <w:rPr>
          <w:rFonts w:hint="eastAsia"/>
        </w:rPr>
      </w:pPr>
      <w:r>
        <w:t>公开调研以中南大学湘雅口腔医院官网为参照。</w:t>
      </w:r>
      <w:r>
        <w:t>2026</w:t>
      </w:r>
      <w:r>
        <w:t>年</w:t>
      </w:r>
      <w:r>
        <w:t>10</w:t>
      </w:r>
      <w:r>
        <w:t>月</w:t>
      </w:r>
      <w:r>
        <w:t>18</w:t>
      </w:r>
      <w:r>
        <w:t>日复核了实名就诊、排班公示、分诊实践、价格公告及历史信息化采购页面；初诊、复诊海报和</w:t>
      </w:r>
      <w:r>
        <w:lastRenderedPageBreak/>
        <w:t>部分科室报道保留</w:t>
      </w:r>
      <w:r>
        <w:t>2026</w:t>
      </w:r>
      <w:r>
        <w:t>年</w:t>
      </w:r>
      <w:r>
        <w:t>10</w:t>
      </w:r>
      <w:r>
        <w:t>月</w:t>
      </w:r>
      <w:r>
        <w:t>8</w:t>
      </w:r>
      <w:r>
        <w:t>日整理记录。医院公开流程用于发现服务职责，不能据此宣称本项目复制了其内部系统或已经完成医院联调。</w:t>
      </w:r>
    </w:p>
    <w:p w14:paraId="5612A13E" w14:textId="5DC39EDF" w:rsidR="004139D5" w:rsidRDefault="002735B2">
      <w:pPr>
        <w:pStyle w:val="af7"/>
        <w:keepNext/>
        <w:spacing w:before="60" w:after="120"/>
        <w:jc w:val="center"/>
        <w:rPr>
          <w:rFonts w:hint="eastAsia"/>
        </w:rPr>
      </w:pPr>
      <w:r>
        <w:rPr>
          <w:b/>
          <w:bCs/>
        </w:rPr>
        <w:t>表</w:t>
      </w:r>
      <w:r>
        <w:rPr>
          <w:b/>
          <w:bCs/>
        </w:rPr>
        <w:t xml:space="preserve"> </w:t>
      </w:r>
      <w:r>
        <w:rPr>
          <w:b/>
          <w:bCs/>
        </w:rPr>
        <w:fldChar w:fldCharType="begin"/>
      </w:r>
      <w:r>
        <w:rPr>
          <w:b/>
          <w:bCs/>
        </w:rPr>
        <w:instrText xml:space="preserve"> SEQ Table \* ARABIC </w:instrText>
      </w:r>
      <w:r>
        <w:rPr>
          <w:b/>
          <w:bCs/>
        </w:rPr>
        <w:fldChar w:fldCharType="separate"/>
      </w:r>
      <w:r w:rsidR="00AE3614">
        <w:rPr>
          <w:rFonts w:hint="eastAsia"/>
          <w:b/>
          <w:bCs/>
          <w:noProof/>
        </w:rPr>
        <w:t>4</w:t>
      </w:r>
      <w:r>
        <w:rPr>
          <w:b/>
          <w:bCs/>
        </w:rPr>
        <w:fldChar w:fldCharType="end"/>
      </w:r>
      <w:r>
        <w:t xml:space="preserve">　公开调研与设计映射</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680"/>
        <w:gridCol w:w="1814"/>
        <w:gridCol w:w="3232"/>
        <w:gridCol w:w="3119"/>
      </w:tblGrid>
      <w:tr w:rsidR="004139D5" w14:paraId="7C3BC520" w14:textId="77777777">
        <w:trPr>
          <w:cantSplit/>
          <w:tblHeader/>
          <w:jc w:val="center"/>
        </w:trPr>
        <w:tc>
          <w:tcPr>
            <w:tcW w:w="680"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23C0BA3E"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编号</w:t>
            </w:r>
          </w:p>
        </w:tc>
        <w:tc>
          <w:tcPr>
            <w:tcW w:w="181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3B59386"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公开材料</w:t>
            </w:r>
          </w:p>
        </w:tc>
        <w:tc>
          <w:tcPr>
            <w:tcW w:w="323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57E93B98"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资料中的做法</w:t>
            </w:r>
          </w:p>
        </w:tc>
        <w:tc>
          <w:tcPr>
            <w:tcW w:w="3118"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29A00DBD"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对本设计的启示</w:t>
            </w:r>
          </w:p>
        </w:tc>
      </w:tr>
      <w:tr w:rsidR="004139D5" w14:paraId="34612554" w14:textId="77777777">
        <w:trPr>
          <w:cantSplit/>
          <w:jc w:val="center"/>
        </w:trPr>
        <w:tc>
          <w:tcPr>
            <w:tcW w:w="680" w:type="dxa"/>
            <w:tcBorders>
              <w:left w:val="nil"/>
              <w:bottom w:val="nil"/>
              <w:right w:val="nil"/>
            </w:tcBorders>
            <w:tcMar>
              <w:top w:w="45" w:type="dxa"/>
              <w:left w:w="85" w:type="dxa"/>
              <w:bottom w:w="45" w:type="dxa"/>
              <w:right w:w="85" w:type="dxa"/>
            </w:tcMar>
            <w:vAlign w:val="center"/>
          </w:tcPr>
          <w:p w14:paraId="1C06690B" w14:textId="77777777" w:rsidR="004139D5" w:rsidRDefault="002735B2">
            <w:pPr>
              <w:keepLines/>
              <w:spacing w:line="360" w:lineRule="exact"/>
              <w:ind w:firstLine="0"/>
              <w:rPr>
                <w:rFonts w:hint="eastAsia"/>
              </w:rPr>
            </w:pPr>
            <w:r>
              <w:rPr>
                <w:sz w:val="21"/>
                <w:szCs w:val="21"/>
              </w:rPr>
              <w:t>R01</w:t>
            </w:r>
          </w:p>
        </w:tc>
        <w:tc>
          <w:tcPr>
            <w:tcW w:w="1814" w:type="dxa"/>
            <w:tcBorders>
              <w:left w:val="nil"/>
              <w:bottom w:val="nil"/>
              <w:right w:val="nil"/>
            </w:tcBorders>
            <w:tcMar>
              <w:top w:w="45" w:type="dxa"/>
              <w:left w:w="85" w:type="dxa"/>
              <w:bottom w:w="45" w:type="dxa"/>
              <w:right w:w="85" w:type="dxa"/>
            </w:tcMar>
            <w:vAlign w:val="center"/>
          </w:tcPr>
          <w:p w14:paraId="3CF88DC2" w14:textId="77777777" w:rsidR="004139D5" w:rsidRDefault="002735B2">
            <w:pPr>
              <w:keepLines/>
              <w:spacing w:line="360" w:lineRule="exact"/>
              <w:ind w:firstLine="0"/>
              <w:rPr>
                <w:rFonts w:hint="eastAsia"/>
              </w:rPr>
            </w:pPr>
            <w:r>
              <w:rPr>
                <w:sz w:val="21"/>
                <w:szCs w:val="21"/>
              </w:rPr>
              <w:t>就诊须知</w:t>
            </w:r>
          </w:p>
        </w:tc>
        <w:tc>
          <w:tcPr>
            <w:tcW w:w="3231" w:type="dxa"/>
            <w:tcBorders>
              <w:left w:val="nil"/>
              <w:bottom w:val="nil"/>
              <w:right w:val="nil"/>
            </w:tcBorders>
            <w:tcMar>
              <w:top w:w="45" w:type="dxa"/>
              <w:left w:w="85" w:type="dxa"/>
              <w:bottom w:w="45" w:type="dxa"/>
              <w:right w:w="85" w:type="dxa"/>
            </w:tcMar>
            <w:vAlign w:val="center"/>
          </w:tcPr>
          <w:p w14:paraId="26631F40" w14:textId="77777777" w:rsidR="004139D5" w:rsidRDefault="002735B2">
            <w:pPr>
              <w:keepLines/>
              <w:spacing w:line="360" w:lineRule="exact"/>
              <w:ind w:firstLine="0"/>
              <w:rPr>
                <w:rFonts w:hint="eastAsia"/>
              </w:rPr>
            </w:pPr>
            <w:r>
              <w:rPr>
                <w:sz w:val="21"/>
                <w:szCs w:val="21"/>
              </w:rPr>
              <w:t>医院就诊提示实行实名挂号，就诊须携带居民身份证，未成年人可报身份证号。</w:t>
            </w:r>
          </w:p>
        </w:tc>
        <w:tc>
          <w:tcPr>
            <w:tcW w:w="3118" w:type="dxa"/>
            <w:tcBorders>
              <w:left w:val="nil"/>
              <w:bottom w:val="nil"/>
              <w:right w:val="nil"/>
            </w:tcBorders>
            <w:tcMar>
              <w:top w:w="45" w:type="dxa"/>
              <w:left w:w="85" w:type="dxa"/>
              <w:bottom w:w="45" w:type="dxa"/>
              <w:right w:w="85" w:type="dxa"/>
            </w:tcMar>
            <w:vAlign w:val="center"/>
          </w:tcPr>
          <w:p w14:paraId="43B29093" w14:textId="77777777" w:rsidR="004139D5" w:rsidRDefault="002735B2">
            <w:pPr>
              <w:keepLines/>
              <w:spacing w:line="360" w:lineRule="exact"/>
              <w:ind w:firstLine="0"/>
              <w:rPr>
                <w:rFonts w:hint="eastAsia"/>
              </w:rPr>
            </w:pPr>
            <w:r>
              <w:rPr>
                <w:sz w:val="21"/>
                <w:szCs w:val="21"/>
              </w:rPr>
              <w:t>客户端预约关联本人患者档案，到诊时由工作人员核对身份。统一患者编号支持跨店资料复用。</w:t>
            </w:r>
          </w:p>
        </w:tc>
      </w:tr>
      <w:tr w:rsidR="004139D5" w14:paraId="7A208547" w14:textId="77777777">
        <w:trPr>
          <w:cantSplit/>
          <w:jc w:val="center"/>
        </w:trPr>
        <w:tc>
          <w:tcPr>
            <w:tcW w:w="680" w:type="dxa"/>
            <w:tcBorders>
              <w:left w:val="nil"/>
              <w:bottom w:val="nil"/>
              <w:right w:val="nil"/>
            </w:tcBorders>
            <w:tcMar>
              <w:top w:w="45" w:type="dxa"/>
              <w:left w:w="85" w:type="dxa"/>
              <w:bottom w:w="45" w:type="dxa"/>
              <w:right w:w="85" w:type="dxa"/>
            </w:tcMar>
            <w:vAlign w:val="center"/>
          </w:tcPr>
          <w:p w14:paraId="0DE1DDC3" w14:textId="77777777" w:rsidR="004139D5" w:rsidRDefault="002735B2">
            <w:pPr>
              <w:keepLines/>
              <w:spacing w:line="360" w:lineRule="exact"/>
              <w:ind w:firstLine="0"/>
              <w:rPr>
                <w:rFonts w:hint="eastAsia"/>
              </w:rPr>
            </w:pPr>
            <w:r>
              <w:rPr>
                <w:sz w:val="21"/>
                <w:szCs w:val="21"/>
              </w:rPr>
              <w:t>R02</w:t>
            </w:r>
          </w:p>
        </w:tc>
        <w:tc>
          <w:tcPr>
            <w:tcW w:w="1814" w:type="dxa"/>
            <w:tcBorders>
              <w:left w:val="nil"/>
              <w:bottom w:val="nil"/>
              <w:right w:val="nil"/>
            </w:tcBorders>
            <w:tcMar>
              <w:top w:w="45" w:type="dxa"/>
              <w:left w:w="85" w:type="dxa"/>
              <w:bottom w:w="45" w:type="dxa"/>
              <w:right w:w="85" w:type="dxa"/>
            </w:tcMar>
            <w:vAlign w:val="center"/>
          </w:tcPr>
          <w:p w14:paraId="2D0537F1" w14:textId="77777777" w:rsidR="004139D5" w:rsidRDefault="002735B2">
            <w:pPr>
              <w:keepLines/>
              <w:spacing w:line="360" w:lineRule="exact"/>
              <w:ind w:firstLine="0"/>
              <w:rPr>
                <w:rFonts w:hint="eastAsia"/>
              </w:rPr>
            </w:pPr>
            <w:r>
              <w:rPr>
                <w:sz w:val="21"/>
                <w:szCs w:val="21"/>
              </w:rPr>
              <w:t>中南大学湘雅口腔医院</w:t>
            </w:r>
            <w:r>
              <w:rPr>
                <w:sz w:val="21"/>
                <w:szCs w:val="21"/>
              </w:rPr>
              <w:t>2026</w:t>
            </w:r>
            <w:r>
              <w:rPr>
                <w:sz w:val="21"/>
                <w:szCs w:val="21"/>
              </w:rPr>
              <w:t>年</w:t>
            </w:r>
            <w:r>
              <w:rPr>
                <w:sz w:val="21"/>
                <w:szCs w:val="21"/>
              </w:rPr>
              <w:t>10</w:t>
            </w:r>
            <w:r>
              <w:rPr>
                <w:sz w:val="21"/>
                <w:szCs w:val="21"/>
              </w:rPr>
              <w:t>月门诊排班公示</w:t>
            </w:r>
          </w:p>
        </w:tc>
        <w:tc>
          <w:tcPr>
            <w:tcW w:w="3231" w:type="dxa"/>
            <w:tcBorders>
              <w:left w:val="nil"/>
              <w:bottom w:val="nil"/>
              <w:right w:val="nil"/>
            </w:tcBorders>
            <w:tcMar>
              <w:top w:w="45" w:type="dxa"/>
              <w:left w:w="85" w:type="dxa"/>
              <w:bottom w:w="45" w:type="dxa"/>
              <w:right w:w="85" w:type="dxa"/>
            </w:tcMar>
            <w:vAlign w:val="center"/>
          </w:tcPr>
          <w:p w14:paraId="3C3FD192" w14:textId="77777777" w:rsidR="004139D5" w:rsidRDefault="002735B2">
            <w:pPr>
              <w:keepLines/>
              <w:spacing w:line="360" w:lineRule="exact"/>
              <w:ind w:firstLine="0"/>
              <w:rPr>
                <w:rFonts w:hint="eastAsia"/>
              </w:rPr>
            </w:pPr>
            <w:r>
              <w:rPr>
                <w:sz w:val="21"/>
                <w:szCs w:val="21"/>
              </w:rPr>
              <w:t>公示允许通过微信公众号及合作平台预约；所有门诊号源提前一周上午</w:t>
            </w:r>
            <w:r>
              <w:rPr>
                <w:sz w:val="21"/>
                <w:szCs w:val="21"/>
              </w:rPr>
              <w:t>8:00</w:t>
            </w:r>
            <w:r>
              <w:rPr>
                <w:sz w:val="21"/>
                <w:szCs w:val="21"/>
              </w:rPr>
              <w:t>开放，排班调整以当日实际出诊医师为准。</w:t>
            </w:r>
          </w:p>
        </w:tc>
        <w:tc>
          <w:tcPr>
            <w:tcW w:w="3118" w:type="dxa"/>
            <w:tcBorders>
              <w:left w:val="nil"/>
              <w:bottom w:val="nil"/>
              <w:right w:val="nil"/>
            </w:tcBorders>
            <w:tcMar>
              <w:top w:w="45" w:type="dxa"/>
              <w:left w:w="85" w:type="dxa"/>
              <w:bottom w:w="45" w:type="dxa"/>
              <w:right w:w="85" w:type="dxa"/>
            </w:tcMar>
            <w:vAlign w:val="center"/>
          </w:tcPr>
          <w:p w14:paraId="7757B0A4" w14:textId="77777777" w:rsidR="004139D5" w:rsidRDefault="002735B2">
            <w:pPr>
              <w:keepLines/>
              <w:spacing w:line="360" w:lineRule="exact"/>
              <w:ind w:firstLine="0"/>
              <w:rPr>
                <w:rFonts w:hint="eastAsia"/>
              </w:rPr>
            </w:pPr>
            <w:r>
              <w:rPr>
                <w:sz w:val="21"/>
                <w:szCs w:val="21"/>
              </w:rPr>
              <w:t>管理员维护诊所、牙医与可预约时段，客户端展示已发布号源；提交预约时，系统校验时段占用并更新可用状态。</w:t>
            </w:r>
          </w:p>
        </w:tc>
      </w:tr>
      <w:tr w:rsidR="004139D5" w14:paraId="5A1736DC" w14:textId="77777777">
        <w:trPr>
          <w:cantSplit/>
          <w:jc w:val="center"/>
        </w:trPr>
        <w:tc>
          <w:tcPr>
            <w:tcW w:w="680" w:type="dxa"/>
            <w:tcBorders>
              <w:left w:val="nil"/>
              <w:bottom w:val="nil"/>
              <w:right w:val="nil"/>
            </w:tcBorders>
            <w:tcMar>
              <w:top w:w="45" w:type="dxa"/>
              <w:left w:w="85" w:type="dxa"/>
              <w:bottom w:w="45" w:type="dxa"/>
              <w:right w:w="85" w:type="dxa"/>
            </w:tcMar>
            <w:vAlign w:val="center"/>
          </w:tcPr>
          <w:p w14:paraId="4CA5DED1" w14:textId="77777777" w:rsidR="004139D5" w:rsidRDefault="002735B2">
            <w:pPr>
              <w:keepLines/>
              <w:spacing w:line="360" w:lineRule="exact"/>
              <w:ind w:firstLine="0"/>
              <w:rPr>
                <w:rFonts w:hint="eastAsia"/>
              </w:rPr>
            </w:pPr>
            <w:r>
              <w:rPr>
                <w:sz w:val="21"/>
                <w:szCs w:val="21"/>
              </w:rPr>
              <w:t>R03</w:t>
            </w:r>
          </w:p>
        </w:tc>
        <w:tc>
          <w:tcPr>
            <w:tcW w:w="1814" w:type="dxa"/>
            <w:tcBorders>
              <w:left w:val="nil"/>
              <w:bottom w:val="nil"/>
              <w:right w:val="nil"/>
            </w:tcBorders>
            <w:tcMar>
              <w:top w:w="45" w:type="dxa"/>
              <w:left w:w="85" w:type="dxa"/>
              <w:bottom w:w="45" w:type="dxa"/>
              <w:right w:w="85" w:type="dxa"/>
            </w:tcMar>
            <w:vAlign w:val="center"/>
          </w:tcPr>
          <w:p w14:paraId="1261D2AB" w14:textId="77777777" w:rsidR="004139D5" w:rsidRDefault="002735B2">
            <w:pPr>
              <w:keepLines/>
              <w:spacing w:line="360" w:lineRule="exact"/>
              <w:ind w:firstLine="0"/>
              <w:rPr>
                <w:rFonts w:hint="eastAsia"/>
              </w:rPr>
            </w:pPr>
            <w:r>
              <w:rPr>
                <w:sz w:val="21"/>
                <w:szCs w:val="21"/>
              </w:rPr>
              <w:t>就诊流程：在线预约操作海报（建卡与初诊）</w:t>
            </w:r>
          </w:p>
        </w:tc>
        <w:tc>
          <w:tcPr>
            <w:tcW w:w="3231" w:type="dxa"/>
            <w:tcBorders>
              <w:left w:val="nil"/>
              <w:bottom w:val="nil"/>
              <w:right w:val="nil"/>
            </w:tcBorders>
            <w:tcMar>
              <w:top w:w="45" w:type="dxa"/>
              <w:left w:w="85" w:type="dxa"/>
              <w:bottom w:w="45" w:type="dxa"/>
              <w:right w:w="85" w:type="dxa"/>
            </w:tcMar>
            <w:vAlign w:val="center"/>
          </w:tcPr>
          <w:p w14:paraId="4DDB9C53" w14:textId="77777777" w:rsidR="004139D5" w:rsidRDefault="002735B2">
            <w:pPr>
              <w:keepLines/>
              <w:spacing w:line="360" w:lineRule="exact"/>
              <w:ind w:firstLine="0"/>
              <w:rPr>
                <w:rFonts w:hint="eastAsia"/>
              </w:rPr>
            </w:pPr>
            <w:r>
              <w:rPr>
                <w:sz w:val="21"/>
                <w:szCs w:val="21"/>
              </w:rPr>
              <w:t>官网海报说明在公众号进入智慧医院，首次使用须绑定健康卡、补全就诊人信息。为家庭成员挂初诊号须切换到该成员就诊卡，选择科室、日期、上午或下午及医生后缴费。</w:t>
            </w:r>
          </w:p>
        </w:tc>
        <w:tc>
          <w:tcPr>
            <w:tcW w:w="3118" w:type="dxa"/>
            <w:tcBorders>
              <w:left w:val="nil"/>
              <w:bottom w:val="nil"/>
              <w:right w:val="nil"/>
            </w:tcBorders>
            <w:tcMar>
              <w:top w:w="45" w:type="dxa"/>
              <w:left w:w="85" w:type="dxa"/>
              <w:bottom w:w="45" w:type="dxa"/>
              <w:right w:w="85" w:type="dxa"/>
            </w:tcMar>
            <w:vAlign w:val="center"/>
          </w:tcPr>
          <w:p w14:paraId="7D08EA73" w14:textId="77777777" w:rsidR="004139D5" w:rsidRDefault="002735B2">
            <w:pPr>
              <w:keepLines/>
              <w:spacing w:line="360" w:lineRule="exact"/>
              <w:ind w:firstLine="0"/>
              <w:rPr>
                <w:rFonts w:hint="eastAsia"/>
              </w:rPr>
            </w:pPr>
            <w:r>
              <w:rPr>
                <w:sz w:val="21"/>
                <w:szCs w:val="21"/>
              </w:rPr>
              <w:t>账号与患者档案分别建模并绑定，客户预约前核对本人就诊资料，预约直接关联患者编号。</w:t>
            </w:r>
          </w:p>
        </w:tc>
      </w:tr>
      <w:tr w:rsidR="004139D5" w14:paraId="540EB622" w14:textId="77777777">
        <w:trPr>
          <w:cantSplit/>
          <w:jc w:val="center"/>
        </w:trPr>
        <w:tc>
          <w:tcPr>
            <w:tcW w:w="680" w:type="dxa"/>
            <w:tcBorders>
              <w:left w:val="nil"/>
              <w:bottom w:val="nil"/>
              <w:right w:val="nil"/>
            </w:tcBorders>
            <w:tcMar>
              <w:top w:w="45" w:type="dxa"/>
              <w:left w:w="85" w:type="dxa"/>
              <w:bottom w:w="45" w:type="dxa"/>
              <w:right w:w="85" w:type="dxa"/>
            </w:tcMar>
            <w:vAlign w:val="center"/>
          </w:tcPr>
          <w:p w14:paraId="47A08424" w14:textId="77777777" w:rsidR="004139D5" w:rsidRDefault="002735B2">
            <w:pPr>
              <w:keepLines/>
              <w:spacing w:line="360" w:lineRule="exact"/>
              <w:ind w:firstLine="0"/>
              <w:rPr>
                <w:rFonts w:hint="eastAsia"/>
              </w:rPr>
            </w:pPr>
            <w:r>
              <w:rPr>
                <w:sz w:val="21"/>
                <w:szCs w:val="21"/>
              </w:rPr>
              <w:t>R04</w:t>
            </w:r>
          </w:p>
        </w:tc>
        <w:tc>
          <w:tcPr>
            <w:tcW w:w="1814" w:type="dxa"/>
            <w:tcBorders>
              <w:left w:val="nil"/>
              <w:bottom w:val="nil"/>
              <w:right w:val="nil"/>
            </w:tcBorders>
            <w:tcMar>
              <w:top w:w="45" w:type="dxa"/>
              <w:left w:w="85" w:type="dxa"/>
              <w:bottom w:w="45" w:type="dxa"/>
              <w:right w:w="85" w:type="dxa"/>
            </w:tcMar>
            <w:vAlign w:val="center"/>
          </w:tcPr>
          <w:p w14:paraId="73FA3A55" w14:textId="77777777" w:rsidR="004139D5" w:rsidRDefault="002735B2">
            <w:pPr>
              <w:keepLines/>
              <w:spacing w:line="360" w:lineRule="exact"/>
              <w:ind w:firstLine="0"/>
              <w:rPr>
                <w:rFonts w:hint="eastAsia"/>
              </w:rPr>
            </w:pPr>
            <w:r>
              <w:rPr>
                <w:sz w:val="21"/>
                <w:szCs w:val="21"/>
              </w:rPr>
              <w:t>就诊流程：在线预约操作海报（复诊）</w:t>
            </w:r>
          </w:p>
        </w:tc>
        <w:tc>
          <w:tcPr>
            <w:tcW w:w="3231" w:type="dxa"/>
            <w:tcBorders>
              <w:left w:val="nil"/>
              <w:bottom w:val="nil"/>
              <w:right w:val="nil"/>
            </w:tcBorders>
            <w:tcMar>
              <w:top w:w="45" w:type="dxa"/>
              <w:left w:w="85" w:type="dxa"/>
              <w:bottom w:w="45" w:type="dxa"/>
              <w:right w:w="85" w:type="dxa"/>
            </w:tcMar>
            <w:vAlign w:val="center"/>
          </w:tcPr>
          <w:p w14:paraId="619CC63D" w14:textId="77777777" w:rsidR="004139D5" w:rsidRDefault="002735B2">
            <w:pPr>
              <w:keepLines/>
              <w:spacing w:line="360" w:lineRule="exact"/>
              <w:ind w:firstLine="0"/>
              <w:rPr>
                <w:rFonts w:hint="eastAsia"/>
              </w:rPr>
            </w:pPr>
            <w:r>
              <w:rPr>
                <w:sz w:val="21"/>
                <w:szCs w:val="21"/>
              </w:rPr>
              <w:t>官网海报说明初诊后由医生按治疗计划主动安排复诊，患者按公众号提醒完成复诊预约缴费，并按规定时间来院继续治疗。</w:t>
            </w:r>
          </w:p>
        </w:tc>
        <w:tc>
          <w:tcPr>
            <w:tcW w:w="3118" w:type="dxa"/>
            <w:tcBorders>
              <w:left w:val="nil"/>
              <w:bottom w:val="nil"/>
              <w:right w:val="nil"/>
            </w:tcBorders>
            <w:tcMar>
              <w:top w:w="45" w:type="dxa"/>
              <w:left w:w="85" w:type="dxa"/>
              <w:bottom w:w="45" w:type="dxa"/>
              <w:right w:w="85" w:type="dxa"/>
            </w:tcMar>
            <w:vAlign w:val="center"/>
          </w:tcPr>
          <w:p w14:paraId="566DF9A3" w14:textId="77777777" w:rsidR="004139D5" w:rsidRDefault="002735B2">
            <w:pPr>
              <w:keepLines/>
              <w:spacing w:line="360" w:lineRule="exact"/>
              <w:ind w:firstLine="0"/>
              <w:rPr>
                <w:rFonts w:hint="eastAsia"/>
              </w:rPr>
            </w:pPr>
            <w:r>
              <w:rPr>
                <w:sz w:val="21"/>
                <w:szCs w:val="21"/>
              </w:rPr>
              <w:t>患者编号串联跨店就诊历史，牙医通过诊疗备注提出复诊安排，客户或前台再次预约。</w:t>
            </w:r>
          </w:p>
        </w:tc>
      </w:tr>
      <w:tr w:rsidR="004139D5" w14:paraId="090FB05C" w14:textId="77777777">
        <w:trPr>
          <w:cantSplit/>
          <w:jc w:val="center"/>
        </w:trPr>
        <w:tc>
          <w:tcPr>
            <w:tcW w:w="680" w:type="dxa"/>
            <w:tcBorders>
              <w:left w:val="nil"/>
              <w:bottom w:val="nil"/>
              <w:right w:val="nil"/>
            </w:tcBorders>
            <w:tcMar>
              <w:top w:w="45" w:type="dxa"/>
              <w:left w:w="85" w:type="dxa"/>
              <w:bottom w:w="45" w:type="dxa"/>
              <w:right w:w="85" w:type="dxa"/>
            </w:tcMar>
            <w:vAlign w:val="center"/>
          </w:tcPr>
          <w:p w14:paraId="536E20F9" w14:textId="77777777" w:rsidR="004139D5" w:rsidRDefault="002735B2">
            <w:pPr>
              <w:keepLines/>
              <w:spacing w:line="360" w:lineRule="exact"/>
              <w:ind w:firstLine="0"/>
              <w:rPr>
                <w:rFonts w:hint="eastAsia"/>
              </w:rPr>
            </w:pPr>
            <w:r>
              <w:rPr>
                <w:sz w:val="21"/>
                <w:szCs w:val="21"/>
              </w:rPr>
              <w:t>R05</w:t>
            </w:r>
          </w:p>
        </w:tc>
        <w:tc>
          <w:tcPr>
            <w:tcW w:w="1814" w:type="dxa"/>
            <w:tcBorders>
              <w:left w:val="nil"/>
              <w:bottom w:val="nil"/>
              <w:right w:val="nil"/>
            </w:tcBorders>
            <w:tcMar>
              <w:top w:w="45" w:type="dxa"/>
              <w:left w:w="85" w:type="dxa"/>
              <w:bottom w:w="45" w:type="dxa"/>
              <w:right w:w="85" w:type="dxa"/>
            </w:tcMar>
            <w:vAlign w:val="center"/>
          </w:tcPr>
          <w:p w14:paraId="42F3DC81" w14:textId="77777777" w:rsidR="004139D5" w:rsidRDefault="002735B2">
            <w:pPr>
              <w:keepLines/>
              <w:spacing w:line="360" w:lineRule="exact"/>
              <w:ind w:firstLine="0"/>
              <w:rPr>
                <w:rFonts w:hint="eastAsia"/>
              </w:rPr>
            </w:pPr>
            <w:r>
              <w:rPr>
                <w:sz w:val="21"/>
                <w:szCs w:val="21"/>
              </w:rPr>
              <w:t>就诊流程：门诊就医流程图</w:t>
            </w:r>
          </w:p>
        </w:tc>
        <w:tc>
          <w:tcPr>
            <w:tcW w:w="3231" w:type="dxa"/>
            <w:tcBorders>
              <w:left w:val="nil"/>
              <w:bottom w:val="nil"/>
              <w:right w:val="nil"/>
            </w:tcBorders>
            <w:tcMar>
              <w:top w:w="45" w:type="dxa"/>
              <w:left w:w="85" w:type="dxa"/>
              <w:bottom w:w="45" w:type="dxa"/>
              <w:right w:w="85" w:type="dxa"/>
            </w:tcMar>
            <w:vAlign w:val="center"/>
          </w:tcPr>
          <w:p w14:paraId="205F17DB" w14:textId="77777777" w:rsidR="004139D5" w:rsidRDefault="002735B2">
            <w:pPr>
              <w:keepLines/>
              <w:spacing w:line="360" w:lineRule="exact"/>
              <w:ind w:firstLine="0"/>
              <w:rPr>
                <w:rFonts w:hint="eastAsia"/>
              </w:rPr>
            </w:pPr>
            <w:r>
              <w:rPr>
                <w:sz w:val="21"/>
                <w:szCs w:val="21"/>
              </w:rPr>
              <w:t>官方流程图列出咨询、窗口挂号、咨询分诊、候诊、科室就诊；医生开辅助检查或处方后缴费，按需拍片、抽血、取药或返回治疗，随后预约下一次复诊。</w:t>
            </w:r>
          </w:p>
        </w:tc>
        <w:tc>
          <w:tcPr>
            <w:tcW w:w="3118" w:type="dxa"/>
            <w:tcBorders>
              <w:left w:val="nil"/>
              <w:bottom w:val="nil"/>
              <w:right w:val="nil"/>
            </w:tcBorders>
            <w:tcMar>
              <w:top w:w="45" w:type="dxa"/>
              <w:left w:w="85" w:type="dxa"/>
              <w:bottom w:w="45" w:type="dxa"/>
              <w:right w:w="85" w:type="dxa"/>
            </w:tcMar>
            <w:vAlign w:val="center"/>
          </w:tcPr>
          <w:p w14:paraId="7B2301F9" w14:textId="77777777" w:rsidR="004139D5" w:rsidRDefault="002735B2">
            <w:pPr>
              <w:keepLines/>
              <w:spacing w:line="360" w:lineRule="exact"/>
              <w:ind w:firstLine="0"/>
              <w:rPr>
                <w:rFonts w:hint="eastAsia"/>
              </w:rPr>
            </w:pPr>
            <w:r>
              <w:rPr>
                <w:sz w:val="21"/>
                <w:szCs w:val="21"/>
              </w:rPr>
              <w:t>业务序列保留前台身份核对、牙医诊疗和前台结算等职责。患者档案、预约记录、治疗记录及结算单作为业务实体承载资料，由业务工人或系统发起查询与更新。</w:t>
            </w:r>
          </w:p>
        </w:tc>
      </w:tr>
      <w:tr w:rsidR="004139D5" w14:paraId="6B481676" w14:textId="77777777">
        <w:trPr>
          <w:cantSplit/>
          <w:jc w:val="center"/>
        </w:trPr>
        <w:tc>
          <w:tcPr>
            <w:tcW w:w="680" w:type="dxa"/>
            <w:tcBorders>
              <w:left w:val="nil"/>
              <w:bottom w:val="nil"/>
              <w:right w:val="nil"/>
            </w:tcBorders>
            <w:tcMar>
              <w:top w:w="45" w:type="dxa"/>
              <w:left w:w="85" w:type="dxa"/>
              <w:bottom w:w="45" w:type="dxa"/>
              <w:right w:w="85" w:type="dxa"/>
            </w:tcMar>
            <w:vAlign w:val="center"/>
          </w:tcPr>
          <w:p w14:paraId="39ED797C" w14:textId="77777777" w:rsidR="004139D5" w:rsidRDefault="002735B2">
            <w:pPr>
              <w:keepLines/>
              <w:spacing w:line="360" w:lineRule="exact"/>
              <w:ind w:firstLine="0"/>
              <w:rPr>
                <w:rFonts w:hint="eastAsia"/>
              </w:rPr>
            </w:pPr>
            <w:r>
              <w:rPr>
                <w:sz w:val="21"/>
                <w:szCs w:val="21"/>
              </w:rPr>
              <w:t>R06</w:t>
            </w:r>
          </w:p>
        </w:tc>
        <w:tc>
          <w:tcPr>
            <w:tcW w:w="1814" w:type="dxa"/>
            <w:tcBorders>
              <w:left w:val="nil"/>
              <w:bottom w:val="nil"/>
              <w:right w:val="nil"/>
            </w:tcBorders>
            <w:tcMar>
              <w:top w:w="45" w:type="dxa"/>
              <w:left w:w="85" w:type="dxa"/>
              <w:bottom w:w="45" w:type="dxa"/>
              <w:right w:w="85" w:type="dxa"/>
            </w:tcMar>
            <w:vAlign w:val="center"/>
          </w:tcPr>
          <w:p w14:paraId="665A6F7F" w14:textId="77777777" w:rsidR="004139D5" w:rsidRDefault="002735B2">
            <w:pPr>
              <w:keepLines/>
              <w:spacing w:line="360" w:lineRule="exact"/>
              <w:ind w:firstLine="0"/>
              <w:rPr>
                <w:rFonts w:hint="eastAsia"/>
              </w:rPr>
            </w:pPr>
            <w:r>
              <w:rPr>
                <w:sz w:val="21"/>
                <w:szCs w:val="21"/>
              </w:rPr>
              <w:t>卓越护理｜牙周科：用</w:t>
            </w:r>
            <w:r>
              <w:rPr>
                <w:sz w:val="21"/>
                <w:szCs w:val="21"/>
              </w:rPr>
              <w:t>“</w:t>
            </w:r>
            <w:r>
              <w:rPr>
                <w:sz w:val="21"/>
                <w:szCs w:val="21"/>
              </w:rPr>
              <w:t>小小举措，满满温情</w:t>
            </w:r>
            <w:r>
              <w:rPr>
                <w:sz w:val="21"/>
                <w:szCs w:val="21"/>
              </w:rPr>
              <w:t>”</w:t>
            </w:r>
            <w:r>
              <w:rPr>
                <w:sz w:val="21"/>
                <w:szCs w:val="21"/>
              </w:rPr>
              <w:t>呵护口腔健康</w:t>
            </w:r>
          </w:p>
        </w:tc>
        <w:tc>
          <w:tcPr>
            <w:tcW w:w="3231" w:type="dxa"/>
            <w:tcBorders>
              <w:left w:val="nil"/>
              <w:bottom w:val="nil"/>
              <w:right w:val="nil"/>
            </w:tcBorders>
            <w:tcMar>
              <w:top w:w="45" w:type="dxa"/>
              <w:left w:w="85" w:type="dxa"/>
              <w:bottom w:w="45" w:type="dxa"/>
              <w:right w:w="85" w:type="dxa"/>
            </w:tcMar>
            <w:vAlign w:val="center"/>
          </w:tcPr>
          <w:p w14:paraId="36745918" w14:textId="77777777" w:rsidR="004139D5" w:rsidRDefault="002735B2">
            <w:pPr>
              <w:keepLines/>
              <w:spacing w:line="360" w:lineRule="exact"/>
              <w:ind w:firstLine="0"/>
              <w:rPr>
                <w:rFonts w:hint="eastAsia"/>
              </w:rPr>
            </w:pPr>
            <w:r>
              <w:rPr>
                <w:sz w:val="21"/>
                <w:szCs w:val="21"/>
              </w:rPr>
              <w:t>牙周科护理人员在分诊台询问初诊患者的身份、诊疗需求、空腹情况及基础疾病；复诊核实身份与复诊信息，并跟进候诊进度、引导患者入椅位。</w:t>
            </w:r>
          </w:p>
        </w:tc>
        <w:tc>
          <w:tcPr>
            <w:tcW w:w="3118" w:type="dxa"/>
            <w:tcBorders>
              <w:left w:val="nil"/>
              <w:bottom w:val="nil"/>
              <w:right w:val="nil"/>
            </w:tcBorders>
            <w:tcMar>
              <w:top w:w="45" w:type="dxa"/>
              <w:left w:w="85" w:type="dxa"/>
              <w:bottom w:w="45" w:type="dxa"/>
              <w:right w:w="85" w:type="dxa"/>
            </w:tcMar>
            <w:vAlign w:val="center"/>
          </w:tcPr>
          <w:p w14:paraId="288AAE29" w14:textId="77777777" w:rsidR="004139D5" w:rsidRDefault="002735B2">
            <w:pPr>
              <w:keepLines/>
              <w:spacing w:line="360" w:lineRule="exact"/>
              <w:ind w:firstLine="0"/>
              <w:rPr>
                <w:rFonts w:hint="eastAsia"/>
              </w:rPr>
            </w:pPr>
            <w:r>
              <w:rPr>
                <w:sz w:val="21"/>
                <w:szCs w:val="21"/>
              </w:rPr>
              <w:t>管理员查看健康信息与跨店既往记录，核实身份、过敏申报及实际到诊情况，并分别登记到诊与爽约。</w:t>
            </w:r>
          </w:p>
        </w:tc>
      </w:tr>
      <w:tr w:rsidR="004139D5" w14:paraId="0EEDE142" w14:textId="77777777">
        <w:trPr>
          <w:cantSplit/>
          <w:jc w:val="center"/>
        </w:trPr>
        <w:tc>
          <w:tcPr>
            <w:tcW w:w="680" w:type="dxa"/>
            <w:tcBorders>
              <w:left w:val="nil"/>
              <w:bottom w:val="nil"/>
              <w:right w:val="nil"/>
            </w:tcBorders>
            <w:tcMar>
              <w:top w:w="45" w:type="dxa"/>
              <w:left w:w="85" w:type="dxa"/>
              <w:bottom w:w="45" w:type="dxa"/>
              <w:right w:w="85" w:type="dxa"/>
            </w:tcMar>
            <w:vAlign w:val="center"/>
          </w:tcPr>
          <w:p w14:paraId="47929637" w14:textId="77777777" w:rsidR="004139D5" w:rsidRDefault="002735B2">
            <w:pPr>
              <w:keepLines/>
              <w:spacing w:line="360" w:lineRule="exact"/>
              <w:ind w:firstLine="0"/>
              <w:rPr>
                <w:rFonts w:hint="eastAsia"/>
              </w:rPr>
            </w:pPr>
            <w:r>
              <w:rPr>
                <w:sz w:val="21"/>
                <w:szCs w:val="21"/>
              </w:rPr>
              <w:lastRenderedPageBreak/>
              <w:t>R07</w:t>
            </w:r>
          </w:p>
        </w:tc>
        <w:tc>
          <w:tcPr>
            <w:tcW w:w="1814" w:type="dxa"/>
            <w:tcBorders>
              <w:left w:val="nil"/>
              <w:bottom w:val="nil"/>
              <w:right w:val="nil"/>
            </w:tcBorders>
            <w:tcMar>
              <w:top w:w="45" w:type="dxa"/>
              <w:left w:w="85" w:type="dxa"/>
              <w:bottom w:w="45" w:type="dxa"/>
              <w:right w:w="85" w:type="dxa"/>
            </w:tcMar>
            <w:vAlign w:val="center"/>
          </w:tcPr>
          <w:p w14:paraId="5D99A4CE" w14:textId="77777777" w:rsidR="004139D5" w:rsidRDefault="002735B2">
            <w:pPr>
              <w:keepLines/>
              <w:spacing w:line="360" w:lineRule="exact"/>
              <w:ind w:firstLine="0"/>
              <w:rPr>
                <w:rFonts w:hint="eastAsia"/>
              </w:rPr>
            </w:pPr>
            <w:r>
              <w:rPr>
                <w:sz w:val="21"/>
                <w:szCs w:val="21"/>
              </w:rPr>
              <w:t>卓越护理｜口腔修复科、种植中心：用系列新举措提升患者的就医体验</w:t>
            </w:r>
          </w:p>
        </w:tc>
        <w:tc>
          <w:tcPr>
            <w:tcW w:w="3231" w:type="dxa"/>
            <w:tcBorders>
              <w:left w:val="nil"/>
              <w:bottom w:val="nil"/>
              <w:right w:val="nil"/>
            </w:tcBorders>
            <w:tcMar>
              <w:top w:w="45" w:type="dxa"/>
              <w:left w:w="85" w:type="dxa"/>
              <w:bottom w:w="45" w:type="dxa"/>
              <w:right w:w="85" w:type="dxa"/>
            </w:tcMar>
            <w:vAlign w:val="center"/>
          </w:tcPr>
          <w:p w14:paraId="6A545118" w14:textId="77777777" w:rsidR="004139D5" w:rsidRDefault="002735B2">
            <w:pPr>
              <w:keepLines/>
              <w:spacing w:line="360" w:lineRule="exact"/>
              <w:ind w:firstLine="0"/>
              <w:rPr>
                <w:rFonts w:hint="eastAsia"/>
              </w:rPr>
            </w:pPr>
            <w:r>
              <w:rPr>
                <w:sz w:val="21"/>
                <w:szCs w:val="21"/>
              </w:rPr>
              <w:t>科室采用预约与分时段就诊；医生依据检查制定方案，在手术前解释手术和种植体费用，并向患者提供明细清单。</w:t>
            </w:r>
          </w:p>
        </w:tc>
        <w:tc>
          <w:tcPr>
            <w:tcW w:w="3118" w:type="dxa"/>
            <w:tcBorders>
              <w:left w:val="nil"/>
              <w:bottom w:val="nil"/>
              <w:right w:val="nil"/>
            </w:tcBorders>
            <w:tcMar>
              <w:top w:w="45" w:type="dxa"/>
              <w:left w:w="85" w:type="dxa"/>
              <w:bottom w:w="45" w:type="dxa"/>
              <w:right w:w="85" w:type="dxa"/>
            </w:tcMar>
            <w:vAlign w:val="center"/>
          </w:tcPr>
          <w:p w14:paraId="3FB7F2E4" w14:textId="77777777" w:rsidR="004139D5" w:rsidRDefault="002735B2">
            <w:pPr>
              <w:keepLines/>
              <w:spacing w:line="360" w:lineRule="exact"/>
              <w:ind w:firstLine="0"/>
              <w:rPr>
                <w:rFonts w:hint="eastAsia"/>
              </w:rPr>
            </w:pPr>
            <w:r>
              <w:rPr>
                <w:sz w:val="21"/>
                <w:szCs w:val="21"/>
              </w:rPr>
              <w:t>客户端展示可预约时段与本人费用。牙医逐项记录治疗名称、数量和单价，前台核对后生成对应就诊的明细结算单。</w:t>
            </w:r>
          </w:p>
        </w:tc>
      </w:tr>
      <w:tr w:rsidR="004139D5" w14:paraId="6EA0B50F" w14:textId="77777777">
        <w:trPr>
          <w:cantSplit/>
          <w:jc w:val="center"/>
        </w:trPr>
        <w:tc>
          <w:tcPr>
            <w:tcW w:w="680" w:type="dxa"/>
            <w:tcBorders>
              <w:left w:val="nil"/>
              <w:bottom w:val="nil"/>
              <w:right w:val="nil"/>
            </w:tcBorders>
            <w:tcMar>
              <w:top w:w="45" w:type="dxa"/>
              <w:left w:w="85" w:type="dxa"/>
              <w:bottom w:w="45" w:type="dxa"/>
              <w:right w:w="85" w:type="dxa"/>
            </w:tcMar>
            <w:vAlign w:val="center"/>
          </w:tcPr>
          <w:p w14:paraId="56E75EF1" w14:textId="77777777" w:rsidR="004139D5" w:rsidRDefault="002735B2">
            <w:pPr>
              <w:keepLines/>
              <w:spacing w:line="360" w:lineRule="exact"/>
              <w:ind w:firstLine="0"/>
              <w:rPr>
                <w:rFonts w:hint="eastAsia"/>
              </w:rPr>
            </w:pPr>
            <w:r>
              <w:rPr>
                <w:sz w:val="21"/>
                <w:szCs w:val="21"/>
              </w:rPr>
              <w:t>R08</w:t>
            </w:r>
          </w:p>
        </w:tc>
        <w:tc>
          <w:tcPr>
            <w:tcW w:w="1814" w:type="dxa"/>
            <w:tcBorders>
              <w:left w:val="nil"/>
              <w:bottom w:val="nil"/>
              <w:right w:val="nil"/>
            </w:tcBorders>
            <w:tcMar>
              <w:top w:w="45" w:type="dxa"/>
              <w:left w:w="85" w:type="dxa"/>
              <w:bottom w:w="45" w:type="dxa"/>
              <w:right w:w="85" w:type="dxa"/>
            </w:tcMar>
            <w:vAlign w:val="center"/>
          </w:tcPr>
          <w:p w14:paraId="053225B6" w14:textId="77777777" w:rsidR="004139D5" w:rsidRDefault="002735B2">
            <w:pPr>
              <w:keepLines/>
              <w:spacing w:line="360" w:lineRule="exact"/>
              <w:ind w:firstLine="0"/>
              <w:rPr>
                <w:rFonts w:hint="eastAsia"/>
              </w:rPr>
            </w:pPr>
            <w:r>
              <w:rPr>
                <w:sz w:val="21"/>
                <w:szCs w:val="21"/>
              </w:rPr>
              <w:t>关于执行湖南省医疗服务价格项目目录（</w:t>
            </w:r>
            <w:r>
              <w:rPr>
                <w:sz w:val="21"/>
                <w:szCs w:val="21"/>
              </w:rPr>
              <w:t>2024</w:t>
            </w:r>
            <w:r>
              <w:rPr>
                <w:sz w:val="21"/>
                <w:szCs w:val="21"/>
              </w:rPr>
              <w:t>年版）的公告</w:t>
            </w:r>
          </w:p>
        </w:tc>
        <w:tc>
          <w:tcPr>
            <w:tcW w:w="3231" w:type="dxa"/>
            <w:tcBorders>
              <w:left w:val="nil"/>
              <w:bottom w:val="nil"/>
              <w:right w:val="nil"/>
            </w:tcBorders>
            <w:tcMar>
              <w:top w:w="45" w:type="dxa"/>
              <w:left w:w="85" w:type="dxa"/>
              <w:bottom w:w="45" w:type="dxa"/>
              <w:right w:w="85" w:type="dxa"/>
            </w:tcMar>
            <w:vAlign w:val="center"/>
          </w:tcPr>
          <w:p w14:paraId="6FDD68A4" w14:textId="77777777" w:rsidR="004139D5" w:rsidRDefault="002735B2">
            <w:pPr>
              <w:keepLines/>
              <w:spacing w:line="360" w:lineRule="exact"/>
              <w:ind w:firstLine="0"/>
              <w:rPr>
                <w:rFonts w:hint="eastAsia"/>
              </w:rPr>
            </w:pPr>
            <w:r>
              <w:rPr>
                <w:sz w:val="21"/>
                <w:szCs w:val="21"/>
              </w:rPr>
              <w:t>院方公告自</w:t>
            </w:r>
            <w:r>
              <w:rPr>
                <w:sz w:val="21"/>
                <w:szCs w:val="21"/>
              </w:rPr>
              <w:t>2024</w:t>
            </w:r>
            <w:r>
              <w:rPr>
                <w:sz w:val="21"/>
                <w:szCs w:val="21"/>
              </w:rPr>
              <w:t>年</w:t>
            </w:r>
            <w:r>
              <w:rPr>
                <w:sz w:val="21"/>
                <w:szCs w:val="21"/>
              </w:rPr>
              <w:t>5</w:t>
            </w:r>
            <w:r>
              <w:rPr>
                <w:sz w:val="21"/>
                <w:szCs w:val="21"/>
              </w:rPr>
              <w:t>月</w:t>
            </w:r>
            <w:r>
              <w:rPr>
                <w:sz w:val="21"/>
                <w:szCs w:val="21"/>
              </w:rPr>
              <w:t>1</w:t>
            </w:r>
            <w:r>
              <w:rPr>
                <w:sz w:val="21"/>
                <w:szCs w:val="21"/>
              </w:rPr>
              <w:t>日起执行湘医保发〔</w:t>
            </w:r>
            <w:r>
              <w:rPr>
                <w:sz w:val="21"/>
                <w:szCs w:val="21"/>
              </w:rPr>
              <w:t>2024</w:t>
            </w:r>
            <w:r>
              <w:rPr>
                <w:sz w:val="21"/>
                <w:szCs w:val="21"/>
              </w:rPr>
              <w:t>〕</w:t>
            </w:r>
            <w:r>
              <w:rPr>
                <w:sz w:val="21"/>
                <w:szCs w:val="21"/>
              </w:rPr>
              <w:t>11</w:t>
            </w:r>
            <w:r>
              <w:rPr>
                <w:sz w:val="21"/>
                <w:szCs w:val="21"/>
              </w:rPr>
              <w:t>号所附</w:t>
            </w:r>
            <w:r>
              <w:rPr>
                <w:sz w:val="21"/>
                <w:szCs w:val="21"/>
              </w:rPr>
              <w:t>2024</w:t>
            </w:r>
            <w:r>
              <w:rPr>
                <w:sz w:val="21"/>
                <w:szCs w:val="21"/>
              </w:rPr>
              <w:t>版医疗服务价格项目目录。</w:t>
            </w:r>
          </w:p>
        </w:tc>
        <w:tc>
          <w:tcPr>
            <w:tcW w:w="3118" w:type="dxa"/>
            <w:tcBorders>
              <w:left w:val="nil"/>
              <w:bottom w:val="nil"/>
              <w:right w:val="nil"/>
            </w:tcBorders>
            <w:tcMar>
              <w:top w:w="45" w:type="dxa"/>
              <w:left w:w="85" w:type="dxa"/>
              <w:bottom w:w="45" w:type="dxa"/>
              <w:right w:w="85" w:type="dxa"/>
            </w:tcMar>
            <w:vAlign w:val="center"/>
          </w:tcPr>
          <w:p w14:paraId="1C045E41" w14:textId="77777777" w:rsidR="004139D5" w:rsidRDefault="002735B2">
            <w:pPr>
              <w:keepLines/>
              <w:spacing w:line="360" w:lineRule="exact"/>
              <w:ind w:firstLine="0"/>
              <w:rPr>
                <w:rFonts w:hint="eastAsia"/>
              </w:rPr>
            </w:pPr>
            <w:r>
              <w:rPr>
                <w:sz w:val="21"/>
                <w:szCs w:val="21"/>
              </w:rPr>
              <w:t>治疗项目目录保存当前版本，诊疗明细保存当次价格快照，目录调整后保留历史结算金额。模拟项目定价由项目设置。</w:t>
            </w:r>
          </w:p>
        </w:tc>
      </w:tr>
      <w:tr w:rsidR="004139D5" w14:paraId="65FFE447" w14:textId="77777777">
        <w:trPr>
          <w:cantSplit/>
          <w:jc w:val="center"/>
        </w:trPr>
        <w:tc>
          <w:tcPr>
            <w:tcW w:w="680" w:type="dxa"/>
            <w:tcBorders>
              <w:left w:val="nil"/>
              <w:bottom w:val="nil"/>
              <w:right w:val="nil"/>
            </w:tcBorders>
            <w:tcMar>
              <w:top w:w="45" w:type="dxa"/>
              <w:left w:w="85" w:type="dxa"/>
              <w:bottom w:w="45" w:type="dxa"/>
              <w:right w:w="85" w:type="dxa"/>
            </w:tcMar>
            <w:vAlign w:val="center"/>
          </w:tcPr>
          <w:p w14:paraId="264EEB4D" w14:textId="77777777" w:rsidR="004139D5" w:rsidRDefault="002735B2">
            <w:pPr>
              <w:keepLines/>
              <w:spacing w:line="360" w:lineRule="exact"/>
              <w:ind w:firstLine="0"/>
              <w:rPr>
                <w:rFonts w:hint="eastAsia"/>
              </w:rPr>
            </w:pPr>
            <w:r>
              <w:rPr>
                <w:sz w:val="21"/>
                <w:szCs w:val="21"/>
              </w:rPr>
              <w:t>R09</w:t>
            </w:r>
          </w:p>
        </w:tc>
        <w:tc>
          <w:tcPr>
            <w:tcW w:w="1814" w:type="dxa"/>
            <w:tcBorders>
              <w:left w:val="nil"/>
              <w:bottom w:val="nil"/>
              <w:right w:val="nil"/>
            </w:tcBorders>
            <w:tcMar>
              <w:top w:w="45" w:type="dxa"/>
              <w:left w:w="85" w:type="dxa"/>
              <w:bottom w:w="45" w:type="dxa"/>
              <w:right w:w="85" w:type="dxa"/>
            </w:tcMar>
            <w:vAlign w:val="center"/>
          </w:tcPr>
          <w:p w14:paraId="3CA59D59" w14:textId="77777777" w:rsidR="004139D5" w:rsidRDefault="002735B2">
            <w:pPr>
              <w:keepLines/>
              <w:spacing w:line="360" w:lineRule="exact"/>
              <w:ind w:firstLine="0"/>
              <w:rPr>
                <w:rFonts w:hint="eastAsia"/>
              </w:rPr>
            </w:pPr>
            <w:r>
              <w:rPr>
                <w:sz w:val="21"/>
                <w:szCs w:val="21"/>
              </w:rPr>
              <w:t>湖南中南大学湘雅口腔医院信息化建设项目采购意向公告</w:t>
            </w:r>
          </w:p>
        </w:tc>
        <w:tc>
          <w:tcPr>
            <w:tcW w:w="3231" w:type="dxa"/>
            <w:tcBorders>
              <w:left w:val="nil"/>
              <w:bottom w:val="nil"/>
              <w:right w:val="nil"/>
            </w:tcBorders>
            <w:tcMar>
              <w:top w:w="45" w:type="dxa"/>
              <w:left w:w="85" w:type="dxa"/>
              <w:bottom w:w="45" w:type="dxa"/>
              <w:right w:w="85" w:type="dxa"/>
            </w:tcMar>
            <w:vAlign w:val="center"/>
          </w:tcPr>
          <w:p w14:paraId="389237E6" w14:textId="77777777" w:rsidR="004139D5" w:rsidRDefault="002735B2">
            <w:pPr>
              <w:keepLines/>
              <w:spacing w:line="360" w:lineRule="exact"/>
              <w:ind w:firstLine="0"/>
              <w:rPr>
                <w:rFonts w:hint="eastAsia"/>
              </w:rPr>
            </w:pPr>
            <w:r>
              <w:rPr>
                <w:sz w:val="21"/>
                <w:szCs w:val="21"/>
              </w:rPr>
              <w:t>2021</w:t>
            </w:r>
            <w:r>
              <w:rPr>
                <w:sz w:val="21"/>
                <w:szCs w:val="21"/>
              </w:rPr>
              <w:t>年采购意向列出挂号、收费、护士工作站、叫号、口腔专科门诊病历、物资、人事、患者回访、智慧医院、统一支付以及外部接口等需求模块。</w:t>
            </w:r>
          </w:p>
        </w:tc>
        <w:tc>
          <w:tcPr>
            <w:tcW w:w="3118" w:type="dxa"/>
            <w:tcBorders>
              <w:left w:val="nil"/>
              <w:bottom w:val="nil"/>
              <w:right w:val="nil"/>
            </w:tcBorders>
            <w:tcMar>
              <w:top w:w="45" w:type="dxa"/>
              <w:left w:w="85" w:type="dxa"/>
              <w:bottom w:w="45" w:type="dxa"/>
              <w:right w:w="85" w:type="dxa"/>
            </w:tcMar>
            <w:vAlign w:val="center"/>
          </w:tcPr>
          <w:p w14:paraId="5C7740DA" w14:textId="77777777" w:rsidR="004139D5" w:rsidRDefault="002735B2">
            <w:pPr>
              <w:keepLines/>
              <w:spacing w:line="360" w:lineRule="exact"/>
              <w:ind w:firstLine="0"/>
              <w:rPr>
                <w:rFonts w:hint="eastAsia"/>
              </w:rPr>
            </w:pPr>
            <w:r>
              <w:rPr>
                <w:sz w:val="21"/>
                <w:szCs w:val="21"/>
              </w:rPr>
              <w:t>按预约、诊疗、结算及经营核算划分功能模块，客户端与管理员端共用患者和业务数据，岗位权限控制访问范围。</w:t>
            </w:r>
          </w:p>
        </w:tc>
      </w:tr>
      <w:tr w:rsidR="004139D5" w14:paraId="4388F653" w14:textId="77777777">
        <w:trPr>
          <w:cantSplit/>
          <w:jc w:val="center"/>
        </w:trPr>
        <w:tc>
          <w:tcPr>
            <w:tcW w:w="680" w:type="dxa"/>
            <w:tcBorders>
              <w:left w:val="nil"/>
              <w:bottom w:val="single" w:sz="7" w:space="0" w:color="000000"/>
              <w:right w:val="nil"/>
            </w:tcBorders>
            <w:tcMar>
              <w:top w:w="45" w:type="dxa"/>
              <w:left w:w="85" w:type="dxa"/>
              <w:bottom w:w="45" w:type="dxa"/>
              <w:right w:w="85" w:type="dxa"/>
            </w:tcMar>
            <w:vAlign w:val="center"/>
          </w:tcPr>
          <w:p w14:paraId="24E56604" w14:textId="77777777" w:rsidR="004139D5" w:rsidRDefault="002735B2">
            <w:pPr>
              <w:keepLines/>
              <w:spacing w:line="360" w:lineRule="exact"/>
              <w:ind w:firstLine="0"/>
              <w:rPr>
                <w:rFonts w:hint="eastAsia"/>
              </w:rPr>
            </w:pPr>
            <w:r>
              <w:rPr>
                <w:sz w:val="21"/>
                <w:szCs w:val="21"/>
              </w:rPr>
              <w:t>R10</w:t>
            </w:r>
          </w:p>
        </w:tc>
        <w:tc>
          <w:tcPr>
            <w:tcW w:w="1814" w:type="dxa"/>
            <w:tcBorders>
              <w:left w:val="nil"/>
              <w:bottom w:val="single" w:sz="7" w:space="0" w:color="000000"/>
              <w:right w:val="nil"/>
            </w:tcBorders>
            <w:tcMar>
              <w:top w:w="45" w:type="dxa"/>
              <w:left w:w="85" w:type="dxa"/>
              <w:bottom w:w="45" w:type="dxa"/>
              <w:right w:w="85" w:type="dxa"/>
            </w:tcMar>
            <w:vAlign w:val="center"/>
          </w:tcPr>
          <w:p w14:paraId="0F87625A" w14:textId="77777777" w:rsidR="004139D5" w:rsidRDefault="002735B2">
            <w:pPr>
              <w:keepLines/>
              <w:spacing w:line="360" w:lineRule="exact"/>
              <w:ind w:firstLine="0"/>
              <w:rPr>
                <w:rFonts w:hint="eastAsia"/>
              </w:rPr>
            </w:pPr>
            <w:r>
              <w:rPr>
                <w:sz w:val="21"/>
                <w:szCs w:val="21"/>
              </w:rPr>
              <w:t>湖南中南大学湘雅口腔医院医疗收费电子票据管理系统项目中标公示</w:t>
            </w:r>
          </w:p>
        </w:tc>
        <w:tc>
          <w:tcPr>
            <w:tcW w:w="3231" w:type="dxa"/>
            <w:tcBorders>
              <w:left w:val="nil"/>
              <w:bottom w:val="single" w:sz="7" w:space="0" w:color="000000"/>
              <w:right w:val="nil"/>
            </w:tcBorders>
            <w:tcMar>
              <w:top w:w="45" w:type="dxa"/>
              <w:left w:w="85" w:type="dxa"/>
              <w:bottom w:w="45" w:type="dxa"/>
              <w:right w:w="85" w:type="dxa"/>
            </w:tcMar>
            <w:vAlign w:val="center"/>
          </w:tcPr>
          <w:p w14:paraId="57D4C154" w14:textId="77777777" w:rsidR="004139D5" w:rsidRDefault="002735B2">
            <w:pPr>
              <w:keepLines/>
              <w:spacing w:line="360" w:lineRule="exact"/>
              <w:ind w:firstLine="0"/>
              <w:rPr>
                <w:rFonts w:hint="eastAsia"/>
              </w:rPr>
            </w:pPr>
            <w:r>
              <w:rPr>
                <w:sz w:val="21"/>
                <w:szCs w:val="21"/>
              </w:rPr>
              <w:t>2024</w:t>
            </w:r>
            <w:r>
              <w:rPr>
                <w:sz w:val="21"/>
                <w:szCs w:val="21"/>
              </w:rPr>
              <w:t>年官网公示医疗收费电子票据管理系统服务项目的中标结果。</w:t>
            </w:r>
          </w:p>
        </w:tc>
        <w:tc>
          <w:tcPr>
            <w:tcW w:w="3118" w:type="dxa"/>
            <w:tcBorders>
              <w:left w:val="nil"/>
              <w:bottom w:val="single" w:sz="7" w:space="0" w:color="000000"/>
              <w:right w:val="nil"/>
            </w:tcBorders>
            <w:tcMar>
              <w:top w:w="45" w:type="dxa"/>
              <w:left w:w="85" w:type="dxa"/>
              <w:bottom w:w="45" w:type="dxa"/>
              <w:right w:w="85" w:type="dxa"/>
            </w:tcMar>
            <w:vAlign w:val="center"/>
          </w:tcPr>
          <w:p w14:paraId="18099AEB" w14:textId="77777777" w:rsidR="004139D5" w:rsidRDefault="002735B2">
            <w:pPr>
              <w:keepLines/>
              <w:spacing w:line="360" w:lineRule="exact"/>
              <w:ind w:firstLine="0"/>
              <w:rPr>
                <w:rFonts w:hint="eastAsia"/>
              </w:rPr>
            </w:pPr>
            <w:r>
              <w:rPr>
                <w:sz w:val="21"/>
                <w:szCs w:val="21"/>
              </w:rPr>
              <w:t>系统生成就诊费用结算明细，正式医疗票据作为独立的财务接口建设需求。</w:t>
            </w:r>
          </w:p>
        </w:tc>
      </w:tr>
    </w:tbl>
    <w:p w14:paraId="785E9688" w14:textId="77777777" w:rsidR="004139D5" w:rsidRDefault="002735B2">
      <w:pPr>
        <w:rPr>
          <w:rFonts w:hint="eastAsia"/>
        </w:rPr>
      </w:pPr>
      <w:r>
        <w:t>其中</w:t>
      </w:r>
      <w:r>
        <w:t>2021</w:t>
      </w:r>
      <w:r>
        <w:t>年信息化采购意向反映的是当时拟建设范围，</w:t>
      </w:r>
      <w:r>
        <w:t>2024</w:t>
      </w:r>
      <w:r>
        <w:t>年电子票据公示反映采购结果，两者均不能证明相关系统现在的实施、验收与运行状态。价格公告仅用来说明历史价格需要版本留存，不能直接作为本模拟项目的现行收费表。原始调研索引及网址随源文件保存，未开展现场访谈或真实患者数据采集。</w:t>
      </w:r>
    </w:p>
    <w:p w14:paraId="5FC1CB14" w14:textId="77777777" w:rsidR="004139D5" w:rsidRDefault="002735B2">
      <w:pPr>
        <w:pStyle w:val="21"/>
        <w:numPr>
          <w:ilvl w:val="1"/>
          <w:numId w:val="10"/>
        </w:numPr>
      </w:pPr>
      <w:bookmarkStart w:id="7" w:name="_Toc243288693"/>
      <w:r>
        <w:t>方案取舍与可行性</w:t>
      </w:r>
      <w:bookmarkEnd w:id="7"/>
    </w:p>
    <w:p w14:paraId="289898DB" w14:textId="77777777" w:rsidR="004139D5" w:rsidRDefault="002735B2">
      <w:pPr>
        <w:rPr>
          <w:rFonts w:hint="eastAsia"/>
        </w:rPr>
      </w:pPr>
      <w:r>
        <w:t>业务可行性来自明确的角色协作链：顾客发起服务，前台协调与核对，医生完成诊疗，店长组织本店运营，总部统一资源与连锁经营。技术上保留已经可运行的浏览器模块、</w:t>
      </w:r>
      <w:r>
        <w:t>Node.js</w:t>
      </w:r>
      <w:r>
        <w:t>和</w:t>
      </w:r>
      <w:r>
        <w:t>SQLite</w:t>
      </w:r>
      <w:r>
        <w:t>，优先解决业务边界、关系结构与发布工程，而不是引入当前规模不需要的微服务。运行成本主要来自单实例主机、域名证书管理、异地备份与机构运维，本报告没有采购报价或实际收入数据，因此不编造投资回收期。</w:t>
      </w:r>
    </w:p>
    <w:p w14:paraId="012CD431" w14:textId="77777777" w:rsidR="004139D5" w:rsidRDefault="002735B2">
      <w:pPr>
        <w:rPr>
          <w:rFonts w:hint="eastAsia"/>
        </w:rPr>
      </w:pPr>
      <w:r>
        <w:lastRenderedPageBreak/>
        <w:t>单实例关系数据库适合当前课程演示和小范围试点。若实际进入多院区高并发写入、影像存储或外部支付场景，应先采集负载和可用性要求，再决定数据库及部署演进，不能把合成只读负载结果视为扩张到</w:t>
      </w:r>
      <w:r>
        <w:t>30</w:t>
      </w:r>
      <w:r>
        <w:t>家门诊的容量证明。</w:t>
      </w:r>
    </w:p>
    <w:p w14:paraId="2FD50BFB" w14:textId="77777777" w:rsidR="004139D5" w:rsidRDefault="002735B2">
      <w:pPr>
        <w:pStyle w:val="1"/>
        <w:numPr>
          <w:ilvl w:val="0"/>
          <w:numId w:val="10"/>
        </w:numPr>
      </w:pPr>
      <w:bookmarkStart w:id="8" w:name="_Toc243288694"/>
      <w:r>
        <w:t>业务建模</w:t>
      </w:r>
      <w:bookmarkEnd w:id="8"/>
    </w:p>
    <w:p w14:paraId="1B396E29" w14:textId="77777777" w:rsidR="004139D5" w:rsidRDefault="002735B2">
      <w:pPr>
        <w:pStyle w:val="21"/>
        <w:numPr>
          <w:ilvl w:val="1"/>
          <w:numId w:val="10"/>
        </w:numPr>
      </w:pPr>
      <w:bookmarkStart w:id="9" w:name="_Toc243288695"/>
      <w:r>
        <w:t>业务边界与岗位责任</w:t>
      </w:r>
      <w:bookmarkEnd w:id="9"/>
    </w:p>
    <w:p w14:paraId="0543CEF0" w14:textId="77777777" w:rsidR="004139D5" w:rsidRDefault="002735B2">
      <w:pPr>
        <w:rPr>
          <w:rFonts w:hint="eastAsia"/>
        </w:rPr>
      </w:pPr>
      <w:r>
        <w:t>组织边界以内，前台、医生、店长和总部人员是业务工人，患者档案、预约、就诊记录、成本和结算单是业务实体；顾客是组织边界以外获取服务的业务执行者。相对于软件边界，五种角色都会与系统交互，因而都是系统执行者。两种视角不能混用。</w:t>
      </w:r>
    </w:p>
    <w:p w14:paraId="15667337" w14:textId="40EC4CF4" w:rsidR="004139D5" w:rsidRDefault="002735B2">
      <w:pPr>
        <w:rPr>
          <w:rFonts w:hint="eastAsia"/>
        </w:rPr>
      </w:pPr>
      <w:r>
        <w:t>业务用例以组织向顾客提供的预约、诊疗和费用服务为中心；内部经营管理另以内部业务序列表达。（见图</w:t>
      </w:r>
      <w:r>
        <w:fldChar w:fldCharType="begin"/>
      </w:r>
      <w:r>
        <w:instrText xml:space="preserve"> REF business_usecases \h </w:instrText>
      </w:r>
      <w:r>
        <w:fldChar w:fldCharType="separate"/>
      </w:r>
      <w:r w:rsidR="00AE3614">
        <w:rPr>
          <w:rFonts w:hint="eastAsia"/>
          <w:b/>
          <w:bCs/>
          <w:noProof/>
        </w:rPr>
        <w:t>1</w:t>
      </w:r>
      <w:r>
        <w:fldChar w:fldCharType="end"/>
      </w:r>
      <w:r>
        <w:t>。）</w:t>
      </w:r>
    </w:p>
    <w:p w14:paraId="165ED2A6" w14:textId="77777777" w:rsidR="004139D5" w:rsidRDefault="002735B2">
      <w:pPr>
        <w:keepNext/>
        <w:keepLines/>
        <w:spacing w:before="120" w:line="240" w:lineRule="auto"/>
        <w:ind w:firstLine="0"/>
        <w:jc w:val="center"/>
        <w:rPr>
          <w:rFonts w:hint="eastAsia"/>
        </w:rPr>
      </w:pPr>
      <w:r>
        <w:rPr>
          <w:noProof/>
        </w:rPr>
        <w:drawing>
          <wp:inline distT="0" distB="0" distL="0" distR="0" wp14:anchorId="7E7013CE" wp14:editId="2CB4C2D1">
            <wp:extent cx="5616000" cy="4305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siness_usecases.png"/>
                    <pic:cNvPicPr/>
                  </pic:nvPicPr>
                  <pic:blipFill>
                    <a:blip r:embed="rId13"/>
                    <a:stretch>
                      <a:fillRect/>
                    </a:stretch>
                  </pic:blipFill>
                  <pic:spPr>
                    <a:xfrm>
                      <a:off x="0" y="0"/>
                      <a:ext cx="5616000" cy="4305600"/>
                    </a:xfrm>
                    <a:prstGeom prst="rect">
                      <a:avLst/>
                    </a:prstGeom>
                  </pic:spPr>
                </pic:pic>
              </a:graphicData>
            </a:graphic>
          </wp:inline>
        </w:drawing>
      </w:r>
    </w:p>
    <w:p w14:paraId="4EC3D4FA" w14:textId="425F3CB3" w:rsidR="004139D5" w:rsidRDefault="002735B2">
      <w:pPr>
        <w:pStyle w:val="af7"/>
        <w:spacing w:before="60" w:after="120"/>
        <w:jc w:val="center"/>
        <w:rPr>
          <w:rFonts w:hint="eastAsia"/>
        </w:rPr>
      </w:pPr>
      <w:bookmarkStart w:id="10" w:name="_Toc243288803"/>
      <w:r>
        <w:rPr>
          <w:b/>
          <w:bCs/>
        </w:rPr>
        <w:t>图</w:t>
      </w:r>
      <w:r>
        <w:rPr>
          <w:b/>
          <w:bCs/>
        </w:rPr>
        <w:t xml:space="preserve"> </w:t>
      </w:r>
      <w:bookmarkStart w:id="11" w:name="business_usecases"/>
      <w:r>
        <w:rPr>
          <w:b/>
          <w:bCs/>
        </w:rPr>
        <w:fldChar w:fldCharType="begin"/>
      </w:r>
      <w:r>
        <w:rPr>
          <w:b/>
          <w:bCs/>
        </w:rPr>
        <w:instrText xml:space="preserve"> SEQ Figure \* ARABIC </w:instrText>
      </w:r>
      <w:r>
        <w:rPr>
          <w:b/>
          <w:bCs/>
        </w:rPr>
        <w:fldChar w:fldCharType="separate"/>
      </w:r>
      <w:r w:rsidR="00AE3614">
        <w:rPr>
          <w:rFonts w:hint="eastAsia"/>
          <w:b/>
          <w:bCs/>
          <w:noProof/>
        </w:rPr>
        <w:t>1</w:t>
      </w:r>
      <w:r>
        <w:rPr>
          <w:b/>
          <w:bCs/>
        </w:rPr>
        <w:fldChar w:fldCharType="end"/>
      </w:r>
      <w:bookmarkEnd w:id="11"/>
      <w:r>
        <w:t xml:space="preserve">　连锁门诊业务用例图</w:t>
      </w:r>
      <w:bookmarkEnd w:id="10"/>
    </w:p>
    <w:p w14:paraId="49CE5286" w14:textId="77777777" w:rsidR="004139D5" w:rsidRDefault="002735B2">
      <w:pPr>
        <w:pStyle w:val="21"/>
        <w:numPr>
          <w:ilvl w:val="1"/>
          <w:numId w:val="10"/>
        </w:numPr>
      </w:pPr>
      <w:bookmarkStart w:id="12" w:name="_Toc243288696"/>
      <w:r>
        <w:lastRenderedPageBreak/>
        <w:t>现状业务流程</w:t>
      </w:r>
      <w:bookmarkEnd w:id="12"/>
    </w:p>
    <w:p w14:paraId="0B40BCCB" w14:textId="77777777" w:rsidR="004139D5" w:rsidRDefault="002735B2">
      <w:pPr>
        <w:rPr>
          <w:rFonts w:hint="eastAsia"/>
        </w:rPr>
      </w:pPr>
      <w:r>
        <w:t>以下现状序列依据案例描述重建，保留人工核对、治疗记录和经营汇总等责任。案例没有说明的具体载体、人员编制和退款制度不作为事实补造；图中的内部岗位名称采用当前项目的连锁职责映射。序列按预约、就诊与季度管理的不同发生频率拆开。业务消息采用项目约定的虚线箭头，箭头接收者承担该请求的处理责任。</w:t>
      </w:r>
    </w:p>
    <w:p w14:paraId="4D97709E" w14:textId="77777777" w:rsidR="004139D5" w:rsidRDefault="002735B2">
      <w:pPr>
        <w:keepNext/>
        <w:keepLines/>
        <w:spacing w:before="120" w:line="240" w:lineRule="auto"/>
        <w:ind w:firstLine="0"/>
        <w:jc w:val="center"/>
        <w:rPr>
          <w:rFonts w:hint="eastAsia"/>
        </w:rPr>
      </w:pPr>
      <w:r>
        <w:rPr>
          <w:noProof/>
        </w:rPr>
        <w:drawing>
          <wp:inline distT="0" distB="0" distL="0" distR="0" wp14:anchorId="2DA2A4DE" wp14:editId="539BA36D">
            <wp:extent cx="5616000" cy="5194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rent_booking.png"/>
                    <pic:cNvPicPr/>
                  </pic:nvPicPr>
                  <pic:blipFill>
                    <a:blip r:embed="rId14"/>
                    <a:stretch>
                      <a:fillRect/>
                    </a:stretch>
                  </pic:blipFill>
                  <pic:spPr>
                    <a:xfrm>
                      <a:off x="0" y="0"/>
                      <a:ext cx="5616000" cy="5194800"/>
                    </a:xfrm>
                    <a:prstGeom prst="rect">
                      <a:avLst/>
                    </a:prstGeom>
                  </pic:spPr>
                </pic:pic>
              </a:graphicData>
            </a:graphic>
          </wp:inline>
        </w:drawing>
      </w:r>
    </w:p>
    <w:p w14:paraId="45C83211" w14:textId="78D89761" w:rsidR="004139D5" w:rsidRDefault="002735B2">
      <w:pPr>
        <w:pStyle w:val="af7"/>
        <w:spacing w:before="60" w:after="120"/>
        <w:jc w:val="center"/>
        <w:rPr>
          <w:rFonts w:hint="eastAsia"/>
        </w:rPr>
      </w:pPr>
      <w:bookmarkStart w:id="13" w:name="_Toc243288804"/>
      <w:r>
        <w:rPr>
          <w:b/>
          <w:bCs/>
        </w:rPr>
        <w:t>图</w:t>
      </w:r>
      <w:r>
        <w:rPr>
          <w:b/>
          <w:bCs/>
        </w:rPr>
        <w:t xml:space="preserve"> </w:t>
      </w:r>
      <w:bookmarkStart w:id="14" w:name="current_booking"/>
      <w:r>
        <w:rPr>
          <w:b/>
          <w:bCs/>
        </w:rPr>
        <w:fldChar w:fldCharType="begin"/>
      </w:r>
      <w:r>
        <w:rPr>
          <w:b/>
          <w:bCs/>
        </w:rPr>
        <w:instrText xml:space="preserve"> SEQ Figure \* ARABIC </w:instrText>
      </w:r>
      <w:r>
        <w:rPr>
          <w:b/>
          <w:bCs/>
        </w:rPr>
        <w:fldChar w:fldCharType="separate"/>
      </w:r>
      <w:r w:rsidR="00AE3614">
        <w:rPr>
          <w:rFonts w:hint="eastAsia"/>
          <w:b/>
          <w:bCs/>
          <w:noProof/>
        </w:rPr>
        <w:t>2</w:t>
      </w:r>
      <w:r>
        <w:rPr>
          <w:b/>
          <w:bCs/>
        </w:rPr>
        <w:fldChar w:fldCharType="end"/>
      </w:r>
      <w:bookmarkEnd w:id="14"/>
      <w:r>
        <w:t xml:space="preserve">　现状预约与建档</w:t>
      </w:r>
      <w:bookmarkEnd w:id="13"/>
    </w:p>
    <w:p w14:paraId="2C3599C2" w14:textId="77777777" w:rsidR="004139D5" w:rsidRDefault="002735B2">
      <w:pPr>
        <w:keepNext/>
        <w:keepLines/>
        <w:spacing w:before="120" w:line="240" w:lineRule="auto"/>
        <w:ind w:firstLine="0"/>
        <w:jc w:val="center"/>
        <w:rPr>
          <w:rFonts w:hint="eastAsia"/>
        </w:rPr>
      </w:pPr>
      <w:r>
        <w:rPr>
          <w:noProof/>
        </w:rPr>
        <w:lastRenderedPageBreak/>
        <w:drawing>
          <wp:inline distT="0" distB="0" distL="0" distR="0" wp14:anchorId="14D97114" wp14:editId="74D3D5FE">
            <wp:extent cx="5616000" cy="5194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rent_clinical.png"/>
                    <pic:cNvPicPr/>
                  </pic:nvPicPr>
                  <pic:blipFill>
                    <a:blip r:embed="rId15"/>
                    <a:stretch>
                      <a:fillRect/>
                    </a:stretch>
                  </pic:blipFill>
                  <pic:spPr>
                    <a:xfrm>
                      <a:off x="0" y="0"/>
                      <a:ext cx="5616000" cy="5194800"/>
                    </a:xfrm>
                    <a:prstGeom prst="rect">
                      <a:avLst/>
                    </a:prstGeom>
                  </pic:spPr>
                </pic:pic>
              </a:graphicData>
            </a:graphic>
          </wp:inline>
        </w:drawing>
      </w:r>
    </w:p>
    <w:p w14:paraId="1F586A51" w14:textId="249ED33D" w:rsidR="004139D5" w:rsidRDefault="002735B2">
      <w:pPr>
        <w:pStyle w:val="af7"/>
        <w:spacing w:before="60" w:after="120"/>
        <w:jc w:val="center"/>
        <w:rPr>
          <w:rFonts w:hint="eastAsia"/>
        </w:rPr>
      </w:pPr>
      <w:bookmarkStart w:id="15" w:name="_Toc243288805"/>
      <w:r>
        <w:rPr>
          <w:b/>
          <w:bCs/>
        </w:rPr>
        <w:t>图</w:t>
      </w:r>
      <w:r>
        <w:rPr>
          <w:b/>
          <w:bCs/>
        </w:rPr>
        <w:t xml:space="preserve"> </w:t>
      </w:r>
      <w:bookmarkStart w:id="16" w:name="current_clinical"/>
      <w:r>
        <w:rPr>
          <w:b/>
          <w:bCs/>
        </w:rPr>
        <w:fldChar w:fldCharType="begin"/>
      </w:r>
      <w:r>
        <w:rPr>
          <w:b/>
          <w:bCs/>
        </w:rPr>
        <w:instrText xml:space="preserve"> SEQ Figure \* ARABIC </w:instrText>
      </w:r>
      <w:r>
        <w:rPr>
          <w:b/>
          <w:bCs/>
        </w:rPr>
        <w:fldChar w:fldCharType="separate"/>
      </w:r>
      <w:r w:rsidR="00AE3614">
        <w:rPr>
          <w:rFonts w:hint="eastAsia"/>
          <w:b/>
          <w:bCs/>
          <w:noProof/>
        </w:rPr>
        <w:t>3</w:t>
      </w:r>
      <w:r>
        <w:rPr>
          <w:b/>
          <w:bCs/>
        </w:rPr>
        <w:fldChar w:fldCharType="end"/>
      </w:r>
      <w:bookmarkEnd w:id="16"/>
      <w:r>
        <w:t xml:space="preserve">　现状到诊诊疗与结算</w:t>
      </w:r>
      <w:bookmarkEnd w:id="15"/>
    </w:p>
    <w:p w14:paraId="1DF359CE" w14:textId="77777777" w:rsidR="004139D5" w:rsidRDefault="002735B2">
      <w:pPr>
        <w:keepNext/>
        <w:keepLines/>
        <w:spacing w:before="120" w:line="240" w:lineRule="auto"/>
        <w:ind w:firstLine="0"/>
        <w:jc w:val="center"/>
        <w:rPr>
          <w:rFonts w:hint="eastAsia"/>
        </w:rPr>
      </w:pPr>
      <w:r>
        <w:rPr>
          <w:noProof/>
        </w:rPr>
        <w:lastRenderedPageBreak/>
        <w:drawing>
          <wp:inline distT="0" distB="0" distL="0" distR="0" wp14:anchorId="7DC56748" wp14:editId="191838A8">
            <wp:extent cx="5616000" cy="4258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rent_management.png"/>
                    <pic:cNvPicPr/>
                  </pic:nvPicPr>
                  <pic:blipFill>
                    <a:blip r:embed="rId16"/>
                    <a:stretch>
                      <a:fillRect/>
                    </a:stretch>
                  </pic:blipFill>
                  <pic:spPr>
                    <a:xfrm>
                      <a:off x="0" y="0"/>
                      <a:ext cx="5616000" cy="4258800"/>
                    </a:xfrm>
                    <a:prstGeom prst="rect">
                      <a:avLst/>
                    </a:prstGeom>
                  </pic:spPr>
                </pic:pic>
              </a:graphicData>
            </a:graphic>
          </wp:inline>
        </w:drawing>
      </w:r>
    </w:p>
    <w:p w14:paraId="1BC8E60A" w14:textId="2AFA4630" w:rsidR="004139D5" w:rsidRDefault="002735B2">
      <w:pPr>
        <w:pStyle w:val="af7"/>
        <w:spacing w:before="60" w:after="120"/>
        <w:jc w:val="center"/>
        <w:rPr>
          <w:rFonts w:hint="eastAsia"/>
        </w:rPr>
      </w:pPr>
      <w:bookmarkStart w:id="17" w:name="_Toc243288806"/>
      <w:r>
        <w:rPr>
          <w:b/>
          <w:bCs/>
        </w:rPr>
        <w:t>图</w:t>
      </w:r>
      <w:r>
        <w:rPr>
          <w:b/>
          <w:bCs/>
        </w:rPr>
        <w:t xml:space="preserve"> </w:t>
      </w:r>
      <w:bookmarkStart w:id="18" w:name="current_management"/>
      <w:r>
        <w:rPr>
          <w:b/>
          <w:bCs/>
        </w:rPr>
        <w:fldChar w:fldCharType="begin"/>
      </w:r>
      <w:r>
        <w:rPr>
          <w:b/>
          <w:bCs/>
        </w:rPr>
        <w:instrText xml:space="preserve"> SEQ Figure \* ARABIC </w:instrText>
      </w:r>
      <w:r>
        <w:rPr>
          <w:b/>
          <w:bCs/>
        </w:rPr>
        <w:fldChar w:fldCharType="separate"/>
      </w:r>
      <w:r w:rsidR="00AE3614">
        <w:rPr>
          <w:rFonts w:hint="eastAsia"/>
          <w:b/>
          <w:bCs/>
          <w:noProof/>
        </w:rPr>
        <w:t>4</w:t>
      </w:r>
      <w:r>
        <w:rPr>
          <w:b/>
          <w:bCs/>
        </w:rPr>
        <w:fldChar w:fldCharType="end"/>
      </w:r>
      <w:bookmarkEnd w:id="18"/>
      <w:r>
        <w:t xml:space="preserve">　现状季度经营核对</w:t>
      </w:r>
      <w:bookmarkEnd w:id="17"/>
    </w:p>
    <w:p w14:paraId="052DDBF0" w14:textId="77777777" w:rsidR="004139D5" w:rsidRDefault="002735B2">
      <w:pPr>
        <w:pStyle w:val="21"/>
        <w:numPr>
          <w:ilvl w:val="1"/>
          <w:numId w:val="10"/>
        </w:numPr>
      </w:pPr>
      <w:bookmarkStart w:id="19" w:name="_Toc243288697"/>
      <w:r>
        <w:t>改进业务流程</w:t>
      </w:r>
      <w:bookmarkEnd w:id="19"/>
    </w:p>
    <w:p w14:paraId="4B5B328B" w14:textId="77777777" w:rsidR="004139D5" w:rsidRDefault="002735B2">
      <w:pPr>
        <w:rPr>
          <w:rFonts w:hint="eastAsia"/>
        </w:rPr>
      </w:pPr>
      <w:r>
        <w:t>改进方案使统一患者编号、号源台账、诊疗明细和财务账簿在各岗位之间复用。身份核验、过敏情况核实和收退款凭据确认仍由有权限的人员负责。目标系统承担信息保存、冲突校验和可追溯记录，不替代医生判断，也不把患者自述自动标为机构核验。</w:t>
      </w:r>
    </w:p>
    <w:p w14:paraId="04AEECB8" w14:textId="77777777" w:rsidR="004139D5" w:rsidRDefault="002735B2">
      <w:pPr>
        <w:keepNext/>
        <w:keepLines/>
        <w:spacing w:before="120" w:line="240" w:lineRule="auto"/>
        <w:ind w:firstLine="0"/>
        <w:jc w:val="center"/>
        <w:rPr>
          <w:rFonts w:hint="eastAsia"/>
        </w:rPr>
      </w:pPr>
      <w:r>
        <w:rPr>
          <w:noProof/>
        </w:rPr>
        <w:lastRenderedPageBreak/>
        <w:drawing>
          <wp:inline distT="0" distB="0" distL="0" distR="0" wp14:anchorId="5142567A" wp14:editId="78FC712A">
            <wp:extent cx="5616000" cy="5662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roved_booking.png"/>
                    <pic:cNvPicPr/>
                  </pic:nvPicPr>
                  <pic:blipFill>
                    <a:blip r:embed="rId17"/>
                    <a:stretch>
                      <a:fillRect/>
                    </a:stretch>
                  </pic:blipFill>
                  <pic:spPr>
                    <a:xfrm>
                      <a:off x="0" y="0"/>
                      <a:ext cx="5616000" cy="5662800"/>
                    </a:xfrm>
                    <a:prstGeom prst="rect">
                      <a:avLst/>
                    </a:prstGeom>
                  </pic:spPr>
                </pic:pic>
              </a:graphicData>
            </a:graphic>
          </wp:inline>
        </w:drawing>
      </w:r>
    </w:p>
    <w:p w14:paraId="45BC09BD" w14:textId="57931E01" w:rsidR="004139D5" w:rsidRDefault="002735B2">
      <w:pPr>
        <w:pStyle w:val="af7"/>
        <w:spacing w:before="60" w:after="120"/>
        <w:jc w:val="center"/>
        <w:rPr>
          <w:rFonts w:hint="eastAsia"/>
        </w:rPr>
      </w:pPr>
      <w:bookmarkStart w:id="20" w:name="_Toc243288807"/>
      <w:r>
        <w:rPr>
          <w:b/>
          <w:bCs/>
        </w:rPr>
        <w:t>图</w:t>
      </w:r>
      <w:r>
        <w:rPr>
          <w:b/>
          <w:bCs/>
        </w:rPr>
        <w:t xml:space="preserve"> </w:t>
      </w:r>
      <w:bookmarkStart w:id="21" w:name="improved_booking"/>
      <w:r>
        <w:rPr>
          <w:b/>
          <w:bCs/>
        </w:rPr>
        <w:fldChar w:fldCharType="begin"/>
      </w:r>
      <w:r>
        <w:rPr>
          <w:b/>
          <w:bCs/>
        </w:rPr>
        <w:instrText xml:space="preserve"> SEQ Figure \* ARABIC </w:instrText>
      </w:r>
      <w:r>
        <w:rPr>
          <w:b/>
          <w:bCs/>
        </w:rPr>
        <w:fldChar w:fldCharType="separate"/>
      </w:r>
      <w:r w:rsidR="00AE3614">
        <w:rPr>
          <w:rFonts w:hint="eastAsia"/>
          <w:b/>
          <w:bCs/>
          <w:noProof/>
        </w:rPr>
        <w:t>5</w:t>
      </w:r>
      <w:r>
        <w:rPr>
          <w:b/>
          <w:bCs/>
        </w:rPr>
        <w:fldChar w:fldCharType="end"/>
      </w:r>
      <w:bookmarkEnd w:id="21"/>
      <w:r>
        <w:t xml:space="preserve">　改进预约与核对</w:t>
      </w:r>
      <w:bookmarkEnd w:id="20"/>
    </w:p>
    <w:p w14:paraId="59CE68A8" w14:textId="77777777" w:rsidR="004139D5" w:rsidRDefault="002735B2">
      <w:pPr>
        <w:keepNext/>
        <w:keepLines/>
        <w:spacing w:before="120" w:line="240" w:lineRule="auto"/>
        <w:ind w:firstLine="0"/>
        <w:jc w:val="center"/>
        <w:rPr>
          <w:rFonts w:hint="eastAsia"/>
        </w:rPr>
      </w:pPr>
      <w:r>
        <w:rPr>
          <w:noProof/>
        </w:rPr>
        <w:lastRenderedPageBreak/>
        <w:drawing>
          <wp:inline distT="0" distB="0" distL="0" distR="0" wp14:anchorId="078E5937" wp14:editId="7B013751">
            <wp:extent cx="5616000" cy="5194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roved_clinical.png"/>
                    <pic:cNvPicPr/>
                  </pic:nvPicPr>
                  <pic:blipFill>
                    <a:blip r:embed="rId18"/>
                    <a:stretch>
                      <a:fillRect/>
                    </a:stretch>
                  </pic:blipFill>
                  <pic:spPr>
                    <a:xfrm>
                      <a:off x="0" y="0"/>
                      <a:ext cx="5616000" cy="5194800"/>
                    </a:xfrm>
                    <a:prstGeom prst="rect">
                      <a:avLst/>
                    </a:prstGeom>
                  </pic:spPr>
                </pic:pic>
              </a:graphicData>
            </a:graphic>
          </wp:inline>
        </w:drawing>
      </w:r>
    </w:p>
    <w:p w14:paraId="5E91DC6E" w14:textId="72849EDD" w:rsidR="004139D5" w:rsidRDefault="002735B2">
      <w:pPr>
        <w:pStyle w:val="af7"/>
        <w:spacing w:before="60" w:after="120"/>
        <w:jc w:val="center"/>
        <w:rPr>
          <w:rFonts w:hint="eastAsia"/>
        </w:rPr>
      </w:pPr>
      <w:bookmarkStart w:id="22" w:name="_Toc243288808"/>
      <w:r>
        <w:rPr>
          <w:b/>
          <w:bCs/>
        </w:rPr>
        <w:t>图</w:t>
      </w:r>
      <w:r>
        <w:rPr>
          <w:b/>
          <w:bCs/>
        </w:rPr>
        <w:t xml:space="preserve"> </w:t>
      </w:r>
      <w:bookmarkStart w:id="23" w:name="improved_clinical"/>
      <w:r>
        <w:rPr>
          <w:b/>
          <w:bCs/>
        </w:rPr>
        <w:fldChar w:fldCharType="begin"/>
      </w:r>
      <w:r>
        <w:rPr>
          <w:b/>
          <w:bCs/>
        </w:rPr>
        <w:instrText xml:space="preserve"> SEQ Figure \* ARABIC </w:instrText>
      </w:r>
      <w:r>
        <w:rPr>
          <w:b/>
          <w:bCs/>
        </w:rPr>
        <w:fldChar w:fldCharType="separate"/>
      </w:r>
      <w:r w:rsidR="00AE3614">
        <w:rPr>
          <w:rFonts w:hint="eastAsia"/>
          <w:b/>
          <w:bCs/>
          <w:noProof/>
        </w:rPr>
        <w:t>6</w:t>
      </w:r>
      <w:r>
        <w:rPr>
          <w:b/>
          <w:bCs/>
        </w:rPr>
        <w:fldChar w:fldCharType="end"/>
      </w:r>
      <w:bookmarkEnd w:id="23"/>
      <w:r>
        <w:t xml:space="preserve">　改进诊疗与收款</w:t>
      </w:r>
      <w:bookmarkEnd w:id="22"/>
    </w:p>
    <w:p w14:paraId="1CC25B47" w14:textId="77777777" w:rsidR="004139D5" w:rsidRDefault="002735B2">
      <w:pPr>
        <w:keepNext/>
        <w:keepLines/>
        <w:spacing w:before="120" w:line="240" w:lineRule="auto"/>
        <w:ind w:firstLine="0"/>
        <w:jc w:val="center"/>
        <w:rPr>
          <w:rFonts w:hint="eastAsia"/>
        </w:rPr>
      </w:pPr>
      <w:r>
        <w:rPr>
          <w:noProof/>
        </w:rPr>
        <w:lastRenderedPageBreak/>
        <w:drawing>
          <wp:inline distT="0" distB="0" distL="0" distR="0" wp14:anchorId="78B4224C" wp14:editId="3194B1D3">
            <wp:extent cx="5616000" cy="4726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roved_management.png"/>
                    <pic:cNvPicPr/>
                  </pic:nvPicPr>
                  <pic:blipFill>
                    <a:blip r:embed="rId19"/>
                    <a:stretch>
                      <a:fillRect/>
                    </a:stretch>
                  </pic:blipFill>
                  <pic:spPr>
                    <a:xfrm>
                      <a:off x="0" y="0"/>
                      <a:ext cx="5616000" cy="4726800"/>
                    </a:xfrm>
                    <a:prstGeom prst="rect">
                      <a:avLst/>
                    </a:prstGeom>
                  </pic:spPr>
                </pic:pic>
              </a:graphicData>
            </a:graphic>
          </wp:inline>
        </w:drawing>
      </w:r>
    </w:p>
    <w:p w14:paraId="67347B2C" w14:textId="215D2692" w:rsidR="004139D5" w:rsidRDefault="002735B2">
      <w:pPr>
        <w:pStyle w:val="af7"/>
        <w:spacing w:before="60" w:after="120"/>
        <w:jc w:val="center"/>
        <w:rPr>
          <w:rFonts w:hint="eastAsia"/>
        </w:rPr>
      </w:pPr>
      <w:bookmarkStart w:id="24" w:name="_Toc243288809"/>
      <w:r>
        <w:rPr>
          <w:b/>
          <w:bCs/>
        </w:rPr>
        <w:t>图</w:t>
      </w:r>
      <w:r>
        <w:rPr>
          <w:b/>
          <w:bCs/>
        </w:rPr>
        <w:t xml:space="preserve"> </w:t>
      </w:r>
      <w:bookmarkStart w:id="25" w:name="improved_management"/>
      <w:r>
        <w:rPr>
          <w:b/>
          <w:bCs/>
        </w:rPr>
        <w:fldChar w:fldCharType="begin"/>
      </w:r>
      <w:r>
        <w:rPr>
          <w:b/>
          <w:bCs/>
        </w:rPr>
        <w:instrText xml:space="preserve"> SEQ Figure \* ARABIC </w:instrText>
      </w:r>
      <w:r>
        <w:rPr>
          <w:b/>
          <w:bCs/>
        </w:rPr>
        <w:fldChar w:fldCharType="separate"/>
      </w:r>
      <w:r w:rsidR="00AE3614">
        <w:rPr>
          <w:rFonts w:hint="eastAsia"/>
          <w:b/>
          <w:bCs/>
          <w:noProof/>
        </w:rPr>
        <w:t>7</w:t>
      </w:r>
      <w:r>
        <w:rPr>
          <w:b/>
          <w:bCs/>
        </w:rPr>
        <w:fldChar w:fldCharType="end"/>
      </w:r>
      <w:bookmarkEnd w:id="25"/>
      <w:r>
        <w:t xml:space="preserve">　改进成本审核与基金确认</w:t>
      </w:r>
      <w:bookmarkEnd w:id="24"/>
    </w:p>
    <w:p w14:paraId="636632A8" w14:textId="7E818AA6" w:rsidR="004139D5" w:rsidRDefault="002735B2">
      <w:pPr>
        <w:pStyle w:val="af7"/>
        <w:keepNext/>
        <w:spacing w:before="60" w:after="120"/>
        <w:jc w:val="center"/>
        <w:rPr>
          <w:rFonts w:hint="eastAsia"/>
        </w:rPr>
      </w:pPr>
      <w:r>
        <w:rPr>
          <w:b/>
          <w:bCs/>
        </w:rPr>
        <w:t>表</w:t>
      </w:r>
      <w:r>
        <w:rPr>
          <w:b/>
          <w:bCs/>
        </w:rPr>
        <w:t xml:space="preserve"> </w:t>
      </w:r>
      <w:r>
        <w:rPr>
          <w:b/>
          <w:bCs/>
        </w:rPr>
        <w:fldChar w:fldCharType="begin"/>
      </w:r>
      <w:r>
        <w:rPr>
          <w:b/>
          <w:bCs/>
        </w:rPr>
        <w:instrText xml:space="preserve"> SEQ Table \* ARABIC </w:instrText>
      </w:r>
      <w:r>
        <w:rPr>
          <w:b/>
          <w:bCs/>
        </w:rPr>
        <w:fldChar w:fldCharType="separate"/>
      </w:r>
      <w:r w:rsidR="00AE3614">
        <w:rPr>
          <w:rFonts w:hint="eastAsia"/>
          <w:b/>
          <w:bCs/>
          <w:noProof/>
        </w:rPr>
        <w:t>5</w:t>
      </w:r>
      <w:r>
        <w:rPr>
          <w:b/>
          <w:bCs/>
        </w:rPr>
        <w:fldChar w:fldCharType="end"/>
      </w:r>
      <w:r>
        <w:t xml:space="preserve">　现状与改进的责任对照</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1701"/>
        <w:gridCol w:w="1928"/>
        <w:gridCol w:w="3175"/>
        <w:gridCol w:w="2041"/>
      </w:tblGrid>
      <w:tr w:rsidR="004139D5" w14:paraId="147F8015" w14:textId="77777777">
        <w:trPr>
          <w:cantSplit/>
          <w:tblHeader/>
          <w:jc w:val="center"/>
        </w:trPr>
        <w:tc>
          <w:tcPr>
            <w:tcW w:w="170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2B2318B"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现状问题</w:t>
            </w:r>
          </w:p>
        </w:tc>
        <w:tc>
          <w:tcPr>
            <w:tcW w:w="1928"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9238B84"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改进责任</w:t>
            </w:r>
          </w:p>
        </w:tc>
        <w:tc>
          <w:tcPr>
            <w:tcW w:w="3175"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3AC47FC"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系统能力</w:t>
            </w:r>
          </w:p>
        </w:tc>
        <w:tc>
          <w:tcPr>
            <w:tcW w:w="204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535239C8"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仍需人工核实</w:t>
            </w:r>
          </w:p>
        </w:tc>
      </w:tr>
      <w:tr w:rsidR="004139D5" w14:paraId="3340B4A0"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7A61519C" w14:textId="77777777" w:rsidR="004139D5" w:rsidRDefault="002735B2">
            <w:pPr>
              <w:keepLines/>
              <w:spacing w:line="360" w:lineRule="exact"/>
              <w:ind w:firstLine="0"/>
              <w:rPr>
                <w:rFonts w:hint="eastAsia"/>
              </w:rPr>
            </w:pPr>
            <w:r>
              <w:rPr>
                <w:sz w:val="21"/>
                <w:szCs w:val="21"/>
              </w:rPr>
              <w:t>重复查找患者资料</w:t>
            </w:r>
          </w:p>
        </w:tc>
        <w:tc>
          <w:tcPr>
            <w:tcW w:w="1928" w:type="dxa"/>
            <w:tcBorders>
              <w:left w:val="nil"/>
              <w:bottom w:val="nil"/>
              <w:right w:val="nil"/>
            </w:tcBorders>
            <w:tcMar>
              <w:top w:w="45" w:type="dxa"/>
              <w:left w:w="85" w:type="dxa"/>
              <w:bottom w:w="45" w:type="dxa"/>
              <w:right w:w="85" w:type="dxa"/>
            </w:tcMar>
            <w:vAlign w:val="center"/>
          </w:tcPr>
          <w:p w14:paraId="0284BF6B" w14:textId="77777777" w:rsidR="004139D5" w:rsidRDefault="002735B2">
            <w:pPr>
              <w:keepLines/>
              <w:spacing w:line="360" w:lineRule="exact"/>
              <w:ind w:firstLine="0"/>
              <w:rPr>
                <w:rFonts w:hint="eastAsia"/>
              </w:rPr>
            </w:pPr>
            <w:r>
              <w:rPr>
                <w:sz w:val="21"/>
                <w:szCs w:val="21"/>
              </w:rPr>
              <w:t>共享主档案与历史</w:t>
            </w:r>
          </w:p>
        </w:tc>
        <w:tc>
          <w:tcPr>
            <w:tcW w:w="3175" w:type="dxa"/>
            <w:tcBorders>
              <w:left w:val="nil"/>
              <w:bottom w:val="nil"/>
              <w:right w:val="nil"/>
            </w:tcBorders>
            <w:tcMar>
              <w:top w:w="45" w:type="dxa"/>
              <w:left w:w="85" w:type="dxa"/>
              <w:bottom w:w="45" w:type="dxa"/>
              <w:right w:w="85" w:type="dxa"/>
            </w:tcMar>
            <w:vAlign w:val="center"/>
          </w:tcPr>
          <w:p w14:paraId="39B01528" w14:textId="77777777" w:rsidR="004139D5" w:rsidRDefault="002735B2">
            <w:pPr>
              <w:keepLines/>
              <w:spacing w:line="360" w:lineRule="exact"/>
              <w:ind w:firstLine="0"/>
              <w:rPr>
                <w:rFonts w:hint="eastAsia"/>
              </w:rPr>
            </w:pPr>
            <w:r>
              <w:rPr>
                <w:sz w:val="21"/>
                <w:szCs w:val="21"/>
              </w:rPr>
              <w:t>统一患者编号、过敏明细、跨店授权查询</w:t>
            </w:r>
          </w:p>
        </w:tc>
        <w:tc>
          <w:tcPr>
            <w:tcW w:w="2041" w:type="dxa"/>
            <w:tcBorders>
              <w:left w:val="nil"/>
              <w:bottom w:val="nil"/>
              <w:right w:val="nil"/>
            </w:tcBorders>
            <w:tcMar>
              <w:top w:w="45" w:type="dxa"/>
              <w:left w:w="85" w:type="dxa"/>
              <w:bottom w:w="45" w:type="dxa"/>
              <w:right w:w="85" w:type="dxa"/>
            </w:tcMar>
            <w:vAlign w:val="center"/>
          </w:tcPr>
          <w:p w14:paraId="33287C98" w14:textId="77777777" w:rsidR="004139D5" w:rsidRDefault="002735B2">
            <w:pPr>
              <w:keepLines/>
              <w:spacing w:line="360" w:lineRule="exact"/>
              <w:ind w:firstLine="0"/>
              <w:rPr>
                <w:rFonts w:hint="eastAsia"/>
              </w:rPr>
            </w:pPr>
            <w:r>
              <w:rPr>
                <w:sz w:val="21"/>
                <w:szCs w:val="21"/>
              </w:rPr>
              <w:t>身份同一性、健康申报</w:t>
            </w:r>
          </w:p>
        </w:tc>
      </w:tr>
      <w:tr w:rsidR="004139D5" w14:paraId="4EDD9572"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545E3D0F" w14:textId="77777777" w:rsidR="004139D5" w:rsidRDefault="002735B2">
            <w:pPr>
              <w:keepLines/>
              <w:spacing w:line="360" w:lineRule="exact"/>
              <w:ind w:firstLine="0"/>
              <w:rPr>
                <w:rFonts w:hint="eastAsia"/>
              </w:rPr>
            </w:pPr>
            <w:r>
              <w:rPr>
                <w:sz w:val="21"/>
                <w:szCs w:val="21"/>
              </w:rPr>
              <w:t>电话协调易占用冲突时段</w:t>
            </w:r>
          </w:p>
        </w:tc>
        <w:tc>
          <w:tcPr>
            <w:tcW w:w="1928" w:type="dxa"/>
            <w:tcBorders>
              <w:left w:val="nil"/>
              <w:bottom w:val="nil"/>
              <w:right w:val="nil"/>
            </w:tcBorders>
            <w:tcMar>
              <w:top w:w="45" w:type="dxa"/>
              <w:left w:w="85" w:type="dxa"/>
              <w:bottom w:w="45" w:type="dxa"/>
              <w:right w:w="85" w:type="dxa"/>
            </w:tcMar>
            <w:vAlign w:val="center"/>
          </w:tcPr>
          <w:p w14:paraId="3E59479C" w14:textId="77777777" w:rsidR="004139D5" w:rsidRDefault="002735B2">
            <w:pPr>
              <w:keepLines/>
              <w:spacing w:line="360" w:lineRule="exact"/>
              <w:ind w:firstLine="0"/>
              <w:rPr>
                <w:rFonts w:hint="eastAsia"/>
              </w:rPr>
            </w:pPr>
            <w:r>
              <w:rPr>
                <w:sz w:val="21"/>
                <w:szCs w:val="21"/>
              </w:rPr>
              <w:t>提交时统一校验</w:t>
            </w:r>
          </w:p>
        </w:tc>
        <w:tc>
          <w:tcPr>
            <w:tcW w:w="3175" w:type="dxa"/>
            <w:tcBorders>
              <w:left w:val="nil"/>
              <w:bottom w:val="nil"/>
              <w:right w:val="nil"/>
            </w:tcBorders>
            <w:tcMar>
              <w:top w:w="45" w:type="dxa"/>
              <w:left w:w="85" w:type="dxa"/>
              <w:bottom w:w="45" w:type="dxa"/>
              <w:right w:w="85" w:type="dxa"/>
            </w:tcMar>
            <w:vAlign w:val="center"/>
          </w:tcPr>
          <w:p w14:paraId="021CF960" w14:textId="77777777" w:rsidR="004139D5" w:rsidRDefault="002735B2">
            <w:pPr>
              <w:keepLines/>
              <w:spacing w:line="360" w:lineRule="exact"/>
              <w:ind w:firstLine="0"/>
              <w:rPr>
                <w:rFonts w:hint="eastAsia"/>
              </w:rPr>
            </w:pPr>
            <w:r>
              <w:rPr>
                <w:sz w:val="21"/>
                <w:szCs w:val="21"/>
              </w:rPr>
              <w:t>医生、患者和号源冲突检查及事务</w:t>
            </w:r>
          </w:p>
        </w:tc>
        <w:tc>
          <w:tcPr>
            <w:tcW w:w="2041" w:type="dxa"/>
            <w:tcBorders>
              <w:left w:val="nil"/>
              <w:bottom w:val="nil"/>
              <w:right w:val="nil"/>
            </w:tcBorders>
            <w:tcMar>
              <w:top w:w="45" w:type="dxa"/>
              <w:left w:w="85" w:type="dxa"/>
              <w:bottom w:w="45" w:type="dxa"/>
              <w:right w:w="85" w:type="dxa"/>
            </w:tcMar>
            <w:vAlign w:val="center"/>
          </w:tcPr>
          <w:p w14:paraId="2C979937" w14:textId="77777777" w:rsidR="004139D5" w:rsidRDefault="002735B2">
            <w:pPr>
              <w:keepLines/>
              <w:spacing w:line="360" w:lineRule="exact"/>
              <w:ind w:firstLine="0"/>
              <w:rPr>
                <w:rFonts w:hint="eastAsia"/>
              </w:rPr>
            </w:pPr>
            <w:r>
              <w:rPr>
                <w:sz w:val="21"/>
                <w:szCs w:val="21"/>
              </w:rPr>
              <w:t>特殊安排与到诊事实</w:t>
            </w:r>
          </w:p>
        </w:tc>
      </w:tr>
      <w:tr w:rsidR="004139D5" w14:paraId="2A7BE6E4"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25BB0551" w14:textId="77777777" w:rsidR="004139D5" w:rsidRDefault="002735B2">
            <w:pPr>
              <w:keepLines/>
              <w:spacing w:line="360" w:lineRule="exact"/>
              <w:ind w:firstLine="0"/>
              <w:rPr>
                <w:rFonts w:hint="eastAsia"/>
              </w:rPr>
            </w:pPr>
            <w:r>
              <w:rPr>
                <w:sz w:val="21"/>
                <w:szCs w:val="21"/>
              </w:rPr>
              <w:t>治疗、开单和收款混淆</w:t>
            </w:r>
          </w:p>
        </w:tc>
        <w:tc>
          <w:tcPr>
            <w:tcW w:w="1928" w:type="dxa"/>
            <w:tcBorders>
              <w:left w:val="nil"/>
              <w:bottom w:val="nil"/>
              <w:right w:val="nil"/>
            </w:tcBorders>
            <w:tcMar>
              <w:top w:w="45" w:type="dxa"/>
              <w:left w:w="85" w:type="dxa"/>
              <w:bottom w:w="45" w:type="dxa"/>
              <w:right w:w="85" w:type="dxa"/>
            </w:tcMar>
            <w:vAlign w:val="center"/>
          </w:tcPr>
          <w:p w14:paraId="12C7B22B" w14:textId="77777777" w:rsidR="004139D5" w:rsidRDefault="002735B2">
            <w:pPr>
              <w:keepLines/>
              <w:spacing w:line="360" w:lineRule="exact"/>
              <w:ind w:firstLine="0"/>
              <w:rPr>
                <w:rFonts w:hint="eastAsia"/>
              </w:rPr>
            </w:pPr>
            <w:r>
              <w:rPr>
                <w:sz w:val="21"/>
                <w:szCs w:val="21"/>
              </w:rPr>
              <w:t>按记录阶段分工</w:t>
            </w:r>
          </w:p>
        </w:tc>
        <w:tc>
          <w:tcPr>
            <w:tcW w:w="3175" w:type="dxa"/>
            <w:tcBorders>
              <w:left w:val="nil"/>
              <w:bottom w:val="nil"/>
              <w:right w:val="nil"/>
            </w:tcBorders>
            <w:tcMar>
              <w:top w:w="45" w:type="dxa"/>
              <w:left w:w="85" w:type="dxa"/>
              <w:bottom w:w="45" w:type="dxa"/>
              <w:right w:w="85" w:type="dxa"/>
            </w:tcMar>
            <w:vAlign w:val="center"/>
          </w:tcPr>
          <w:p w14:paraId="120AE8E0" w14:textId="77777777" w:rsidR="004139D5" w:rsidRDefault="002735B2">
            <w:pPr>
              <w:keepLines/>
              <w:spacing w:line="360" w:lineRule="exact"/>
              <w:ind w:firstLine="0"/>
              <w:rPr>
                <w:rFonts w:hint="eastAsia"/>
              </w:rPr>
            </w:pPr>
            <w:r>
              <w:rPr>
                <w:sz w:val="21"/>
                <w:szCs w:val="21"/>
              </w:rPr>
              <w:t>完成冻结、费用快照、收款退款分账</w:t>
            </w:r>
          </w:p>
        </w:tc>
        <w:tc>
          <w:tcPr>
            <w:tcW w:w="2041" w:type="dxa"/>
            <w:tcBorders>
              <w:left w:val="nil"/>
              <w:bottom w:val="nil"/>
              <w:right w:val="nil"/>
            </w:tcBorders>
            <w:tcMar>
              <w:top w:w="45" w:type="dxa"/>
              <w:left w:w="85" w:type="dxa"/>
              <w:bottom w:w="45" w:type="dxa"/>
              <w:right w:w="85" w:type="dxa"/>
            </w:tcMar>
            <w:vAlign w:val="center"/>
          </w:tcPr>
          <w:p w14:paraId="47949744" w14:textId="77777777" w:rsidR="004139D5" w:rsidRDefault="002735B2">
            <w:pPr>
              <w:keepLines/>
              <w:spacing w:line="360" w:lineRule="exact"/>
              <w:ind w:firstLine="0"/>
              <w:rPr>
                <w:rFonts w:hint="eastAsia"/>
              </w:rPr>
            </w:pPr>
            <w:r>
              <w:rPr>
                <w:sz w:val="21"/>
                <w:szCs w:val="21"/>
              </w:rPr>
              <w:t>治疗确认及资金凭据</w:t>
            </w:r>
          </w:p>
        </w:tc>
      </w:tr>
      <w:tr w:rsidR="004139D5" w14:paraId="0392A8E6" w14:textId="77777777">
        <w:trPr>
          <w:cantSplit/>
          <w:jc w:val="center"/>
        </w:trPr>
        <w:tc>
          <w:tcPr>
            <w:tcW w:w="1701" w:type="dxa"/>
            <w:tcBorders>
              <w:left w:val="nil"/>
              <w:bottom w:val="single" w:sz="7" w:space="0" w:color="000000"/>
              <w:right w:val="nil"/>
            </w:tcBorders>
            <w:tcMar>
              <w:top w:w="45" w:type="dxa"/>
              <w:left w:w="85" w:type="dxa"/>
              <w:bottom w:w="45" w:type="dxa"/>
              <w:right w:w="85" w:type="dxa"/>
            </w:tcMar>
            <w:vAlign w:val="center"/>
          </w:tcPr>
          <w:p w14:paraId="6E5594D6" w14:textId="77777777" w:rsidR="004139D5" w:rsidRDefault="002735B2">
            <w:pPr>
              <w:keepLines/>
              <w:spacing w:line="360" w:lineRule="exact"/>
              <w:ind w:firstLine="0"/>
              <w:rPr>
                <w:rFonts w:hint="eastAsia"/>
              </w:rPr>
            </w:pPr>
            <w:r>
              <w:rPr>
                <w:sz w:val="21"/>
                <w:szCs w:val="21"/>
              </w:rPr>
              <w:t>季度汇总口径不一</w:t>
            </w:r>
          </w:p>
        </w:tc>
        <w:tc>
          <w:tcPr>
            <w:tcW w:w="1928" w:type="dxa"/>
            <w:tcBorders>
              <w:left w:val="nil"/>
              <w:bottom w:val="single" w:sz="7" w:space="0" w:color="000000"/>
              <w:right w:val="nil"/>
            </w:tcBorders>
            <w:tcMar>
              <w:top w:w="45" w:type="dxa"/>
              <w:left w:w="85" w:type="dxa"/>
              <w:bottom w:w="45" w:type="dxa"/>
              <w:right w:w="85" w:type="dxa"/>
            </w:tcMar>
            <w:vAlign w:val="center"/>
          </w:tcPr>
          <w:p w14:paraId="643BD80A" w14:textId="77777777" w:rsidR="004139D5" w:rsidRDefault="002735B2">
            <w:pPr>
              <w:keepLines/>
              <w:spacing w:line="360" w:lineRule="exact"/>
              <w:ind w:firstLine="0"/>
              <w:rPr>
                <w:rFonts w:hint="eastAsia"/>
              </w:rPr>
            </w:pPr>
            <w:r>
              <w:rPr>
                <w:sz w:val="21"/>
                <w:szCs w:val="21"/>
              </w:rPr>
              <w:t>集中核对来源版本</w:t>
            </w:r>
          </w:p>
        </w:tc>
        <w:tc>
          <w:tcPr>
            <w:tcW w:w="3175" w:type="dxa"/>
            <w:tcBorders>
              <w:left w:val="nil"/>
              <w:bottom w:val="single" w:sz="7" w:space="0" w:color="000000"/>
              <w:right w:val="nil"/>
            </w:tcBorders>
            <w:tcMar>
              <w:top w:w="45" w:type="dxa"/>
              <w:left w:w="85" w:type="dxa"/>
              <w:bottom w:w="45" w:type="dxa"/>
              <w:right w:w="85" w:type="dxa"/>
            </w:tcMar>
            <w:vAlign w:val="center"/>
          </w:tcPr>
          <w:p w14:paraId="66DBF30A" w14:textId="77777777" w:rsidR="004139D5" w:rsidRDefault="002735B2">
            <w:pPr>
              <w:keepLines/>
              <w:spacing w:line="360" w:lineRule="exact"/>
              <w:ind w:firstLine="0"/>
              <w:rPr>
                <w:rFonts w:hint="eastAsia"/>
              </w:rPr>
            </w:pPr>
            <w:r>
              <w:rPr>
                <w:sz w:val="21"/>
                <w:szCs w:val="21"/>
              </w:rPr>
              <w:t>成本审核、来源签名、全连锁基金</w:t>
            </w:r>
          </w:p>
        </w:tc>
        <w:tc>
          <w:tcPr>
            <w:tcW w:w="2041" w:type="dxa"/>
            <w:tcBorders>
              <w:left w:val="nil"/>
              <w:bottom w:val="single" w:sz="7" w:space="0" w:color="000000"/>
              <w:right w:val="nil"/>
            </w:tcBorders>
            <w:tcMar>
              <w:top w:w="45" w:type="dxa"/>
              <w:left w:w="85" w:type="dxa"/>
              <w:bottom w:w="45" w:type="dxa"/>
              <w:right w:w="85" w:type="dxa"/>
            </w:tcMar>
            <w:vAlign w:val="center"/>
          </w:tcPr>
          <w:p w14:paraId="1F07A6B1" w14:textId="77777777" w:rsidR="004139D5" w:rsidRDefault="002735B2">
            <w:pPr>
              <w:keepLines/>
              <w:spacing w:line="360" w:lineRule="exact"/>
              <w:ind w:firstLine="0"/>
              <w:rPr>
                <w:rFonts w:hint="eastAsia"/>
              </w:rPr>
            </w:pPr>
            <w:r>
              <w:rPr>
                <w:sz w:val="21"/>
                <w:szCs w:val="21"/>
              </w:rPr>
              <w:t>成本归属及管理批准</w:t>
            </w:r>
          </w:p>
        </w:tc>
      </w:tr>
    </w:tbl>
    <w:p w14:paraId="2C6635CE" w14:textId="77777777" w:rsidR="004139D5" w:rsidRDefault="002735B2">
      <w:pPr>
        <w:pStyle w:val="1"/>
        <w:numPr>
          <w:ilvl w:val="0"/>
          <w:numId w:val="10"/>
        </w:numPr>
      </w:pPr>
      <w:bookmarkStart w:id="26" w:name="_Toc243288698"/>
      <w:r>
        <w:lastRenderedPageBreak/>
        <w:t>系统需求与权限</w:t>
      </w:r>
      <w:bookmarkEnd w:id="26"/>
    </w:p>
    <w:p w14:paraId="682AE6CA" w14:textId="77777777" w:rsidR="004139D5" w:rsidRDefault="002735B2">
      <w:pPr>
        <w:pStyle w:val="21"/>
        <w:numPr>
          <w:ilvl w:val="1"/>
          <w:numId w:val="10"/>
        </w:numPr>
      </w:pPr>
      <w:bookmarkStart w:id="27" w:name="_Toc243288699"/>
      <w:r>
        <w:t>双端边界与五个登录入口</w:t>
      </w:r>
      <w:bookmarkEnd w:id="27"/>
    </w:p>
    <w:p w14:paraId="50E4D41C" w14:textId="77777777" w:rsidR="004139D5" w:rsidRDefault="002735B2">
      <w:pPr>
        <w:rPr>
          <w:rFonts w:hint="eastAsia"/>
        </w:rPr>
      </w:pPr>
      <w:r>
        <w:t>顾客端提供本人资料、预约、改期取消及本人诊疗费用查询。员工端按前台、医生、店长和总部提供不同工作区。两端共享同一后端与数据库；五个登录地址表达岗位身份，服务端拒绝账号角色与入口不匹配的登录。只有顾客可以公开注册，已有患者电话档案不能被公开认领。</w:t>
      </w:r>
    </w:p>
    <w:p w14:paraId="75AA1241" w14:textId="77777777" w:rsidR="004139D5" w:rsidRDefault="002735B2">
      <w:pPr>
        <w:rPr>
          <w:rFonts w:hint="eastAsia"/>
        </w:rPr>
      </w:pPr>
      <w:r>
        <w:t>连锁模式同时存在统一标准与门店执行两类责任，因此将总部与店长分开。总部维护跨店资源、账号及全连锁核算；店长须明确分配至少一家门诊，只能管理其授权范围内的运营。店长不因岗位名称获得跨店权限，也不能修改总部统一目录或配发员工账号。该划分是本项目为连锁治理作出的设计选择，并非课程要求固定五种角色。</w:t>
      </w:r>
    </w:p>
    <w:p w14:paraId="188B50E2" w14:textId="772E725A" w:rsidR="004139D5" w:rsidRDefault="002735B2">
      <w:pPr>
        <w:pStyle w:val="af7"/>
        <w:keepNext/>
        <w:spacing w:before="60" w:after="120"/>
        <w:jc w:val="center"/>
        <w:rPr>
          <w:rFonts w:hint="eastAsia"/>
        </w:rPr>
      </w:pPr>
      <w:r>
        <w:rPr>
          <w:b/>
          <w:bCs/>
        </w:rPr>
        <w:t>表</w:t>
      </w:r>
      <w:r>
        <w:rPr>
          <w:b/>
          <w:bCs/>
        </w:rPr>
        <w:t xml:space="preserve"> </w:t>
      </w:r>
      <w:r>
        <w:rPr>
          <w:b/>
          <w:bCs/>
        </w:rPr>
        <w:fldChar w:fldCharType="begin"/>
      </w:r>
      <w:r>
        <w:rPr>
          <w:b/>
          <w:bCs/>
        </w:rPr>
        <w:instrText xml:space="preserve"> SEQ Table \* ARABIC </w:instrText>
      </w:r>
      <w:r>
        <w:rPr>
          <w:b/>
          <w:bCs/>
        </w:rPr>
        <w:fldChar w:fldCharType="separate"/>
      </w:r>
      <w:r w:rsidR="00AE3614">
        <w:rPr>
          <w:rFonts w:hint="eastAsia"/>
          <w:b/>
          <w:bCs/>
          <w:noProof/>
        </w:rPr>
        <w:t>6</w:t>
      </w:r>
      <w:r>
        <w:rPr>
          <w:b/>
          <w:bCs/>
        </w:rPr>
        <w:fldChar w:fldCharType="end"/>
      </w:r>
      <w:r>
        <w:t xml:space="preserve">　角色与门户</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1021"/>
        <w:gridCol w:w="2438"/>
        <w:gridCol w:w="2721"/>
        <w:gridCol w:w="2665"/>
      </w:tblGrid>
      <w:tr w:rsidR="004139D5" w14:paraId="786E8D2B" w14:textId="77777777">
        <w:trPr>
          <w:cantSplit/>
          <w:tblHeader/>
          <w:jc w:val="center"/>
        </w:trPr>
        <w:tc>
          <w:tcPr>
            <w:tcW w:w="1020"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3AABEF3"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角色</w:t>
            </w:r>
          </w:p>
        </w:tc>
        <w:tc>
          <w:tcPr>
            <w:tcW w:w="2438"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86C49BE"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入口</w:t>
            </w:r>
          </w:p>
        </w:tc>
        <w:tc>
          <w:tcPr>
            <w:tcW w:w="272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2D55D338"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数据范围</w:t>
            </w:r>
          </w:p>
        </w:tc>
        <w:tc>
          <w:tcPr>
            <w:tcW w:w="2665"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5094D2F9"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主要限制</w:t>
            </w:r>
          </w:p>
        </w:tc>
      </w:tr>
      <w:tr w:rsidR="004139D5" w14:paraId="3BE4D4B5" w14:textId="77777777">
        <w:trPr>
          <w:cantSplit/>
          <w:jc w:val="center"/>
        </w:trPr>
        <w:tc>
          <w:tcPr>
            <w:tcW w:w="1020" w:type="dxa"/>
            <w:tcBorders>
              <w:left w:val="nil"/>
              <w:bottom w:val="nil"/>
              <w:right w:val="nil"/>
            </w:tcBorders>
            <w:tcMar>
              <w:top w:w="45" w:type="dxa"/>
              <w:left w:w="85" w:type="dxa"/>
              <w:bottom w:w="45" w:type="dxa"/>
              <w:right w:w="85" w:type="dxa"/>
            </w:tcMar>
            <w:vAlign w:val="center"/>
          </w:tcPr>
          <w:p w14:paraId="442AAE58" w14:textId="77777777" w:rsidR="004139D5" w:rsidRDefault="002735B2">
            <w:pPr>
              <w:keepLines/>
              <w:spacing w:line="360" w:lineRule="exact"/>
              <w:ind w:firstLine="0"/>
              <w:rPr>
                <w:rFonts w:hint="eastAsia"/>
              </w:rPr>
            </w:pPr>
            <w:r>
              <w:rPr>
                <w:sz w:val="21"/>
                <w:szCs w:val="21"/>
              </w:rPr>
              <w:t>顾客</w:t>
            </w:r>
          </w:p>
        </w:tc>
        <w:tc>
          <w:tcPr>
            <w:tcW w:w="2438" w:type="dxa"/>
            <w:tcBorders>
              <w:left w:val="nil"/>
              <w:bottom w:val="nil"/>
              <w:right w:val="nil"/>
            </w:tcBorders>
            <w:tcMar>
              <w:top w:w="45" w:type="dxa"/>
              <w:left w:w="85" w:type="dxa"/>
              <w:bottom w:w="45" w:type="dxa"/>
              <w:right w:w="85" w:type="dxa"/>
            </w:tcMar>
            <w:vAlign w:val="center"/>
          </w:tcPr>
          <w:p w14:paraId="346F4C66" w14:textId="77777777" w:rsidR="004139D5" w:rsidRDefault="002735B2">
            <w:pPr>
              <w:keepLines/>
              <w:spacing w:line="360" w:lineRule="exact"/>
              <w:ind w:firstLine="0"/>
              <w:rPr>
                <w:rFonts w:hint="eastAsia"/>
              </w:rPr>
            </w:pPr>
            <w:r>
              <w:rPr>
                <w:sz w:val="21"/>
                <w:szCs w:val="21"/>
              </w:rPr>
              <w:t>/customer/login</w:t>
            </w:r>
          </w:p>
        </w:tc>
        <w:tc>
          <w:tcPr>
            <w:tcW w:w="2721" w:type="dxa"/>
            <w:tcBorders>
              <w:left w:val="nil"/>
              <w:bottom w:val="nil"/>
              <w:right w:val="nil"/>
            </w:tcBorders>
            <w:tcMar>
              <w:top w:w="45" w:type="dxa"/>
              <w:left w:w="85" w:type="dxa"/>
              <w:bottom w:w="45" w:type="dxa"/>
              <w:right w:w="85" w:type="dxa"/>
            </w:tcMar>
            <w:vAlign w:val="center"/>
          </w:tcPr>
          <w:p w14:paraId="2CD2A425" w14:textId="77777777" w:rsidR="004139D5" w:rsidRDefault="002735B2">
            <w:pPr>
              <w:keepLines/>
              <w:spacing w:line="360" w:lineRule="exact"/>
              <w:ind w:firstLine="0"/>
              <w:rPr>
                <w:rFonts w:hint="eastAsia"/>
              </w:rPr>
            </w:pPr>
            <w:r>
              <w:rPr>
                <w:sz w:val="21"/>
                <w:szCs w:val="21"/>
              </w:rPr>
              <w:t>本人绑定患者</w:t>
            </w:r>
          </w:p>
        </w:tc>
        <w:tc>
          <w:tcPr>
            <w:tcW w:w="2665" w:type="dxa"/>
            <w:tcBorders>
              <w:left w:val="nil"/>
              <w:bottom w:val="nil"/>
              <w:right w:val="nil"/>
            </w:tcBorders>
            <w:tcMar>
              <w:top w:w="45" w:type="dxa"/>
              <w:left w:w="85" w:type="dxa"/>
              <w:bottom w:w="45" w:type="dxa"/>
              <w:right w:w="85" w:type="dxa"/>
            </w:tcMar>
            <w:vAlign w:val="center"/>
          </w:tcPr>
          <w:p w14:paraId="27EFF709" w14:textId="77777777" w:rsidR="004139D5" w:rsidRDefault="002735B2">
            <w:pPr>
              <w:keepLines/>
              <w:spacing w:line="360" w:lineRule="exact"/>
              <w:ind w:firstLine="0"/>
              <w:rPr>
                <w:rFonts w:hint="eastAsia"/>
              </w:rPr>
            </w:pPr>
            <w:r>
              <w:rPr>
                <w:sz w:val="21"/>
                <w:szCs w:val="21"/>
              </w:rPr>
              <w:t>不得访问他人资料或员工功能</w:t>
            </w:r>
          </w:p>
        </w:tc>
      </w:tr>
      <w:tr w:rsidR="004139D5" w14:paraId="02C65BA6" w14:textId="77777777">
        <w:trPr>
          <w:cantSplit/>
          <w:jc w:val="center"/>
        </w:trPr>
        <w:tc>
          <w:tcPr>
            <w:tcW w:w="1020" w:type="dxa"/>
            <w:tcBorders>
              <w:left w:val="nil"/>
              <w:bottom w:val="nil"/>
              <w:right w:val="nil"/>
            </w:tcBorders>
            <w:tcMar>
              <w:top w:w="45" w:type="dxa"/>
              <w:left w:w="85" w:type="dxa"/>
              <w:bottom w:w="45" w:type="dxa"/>
              <w:right w:w="85" w:type="dxa"/>
            </w:tcMar>
            <w:vAlign w:val="center"/>
          </w:tcPr>
          <w:p w14:paraId="54C105AF" w14:textId="77777777" w:rsidR="004139D5" w:rsidRDefault="002735B2">
            <w:pPr>
              <w:keepLines/>
              <w:spacing w:line="360" w:lineRule="exact"/>
              <w:ind w:firstLine="0"/>
              <w:rPr>
                <w:rFonts w:hint="eastAsia"/>
              </w:rPr>
            </w:pPr>
            <w:r>
              <w:rPr>
                <w:sz w:val="21"/>
                <w:szCs w:val="21"/>
              </w:rPr>
              <w:t>前台</w:t>
            </w:r>
          </w:p>
        </w:tc>
        <w:tc>
          <w:tcPr>
            <w:tcW w:w="2438" w:type="dxa"/>
            <w:tcBorders>
              <w:left w:val="nil"/>
              <w:bottom w:val="nil"/>
              <w:right w:val="nil"/>
            </w:tcBorders>
            <w:tcMar>
              <w:top w:w="45" w:type="dxa"/>
              <w:left w:w="85" w:type="dxa"/>
              <w:bottom w:w="45" w:type="dxa"/>
              <w:right w:w="85" w:type="dxa"/>
            </w:tcMar>
            <w:vAlign w:val="center"/>
          </w:tcPr>
          <w:p w14:paraId="0C03F3ED" w14:textId="77777777" w:rsidR="004139D5" w:rsidRDefault="002735B2">
            <w:pPr>
              <w:keepLines/>
              <w:spacing w:line="360" w:lineRule="exact"/>
              <w:ind w:firstLine="0"/>
              <w:rPr>
                <w:rFonts w:hint="eastAsia"/>
              </w:rPr>
            </w:pPr>
            <w:r>
              <w:rPr>
                <w:sz w:val="21"/>
                <w:szCs w:val="21"/>
              </w:rPr>
              <w:t>/frontdesk/login</w:t>
            </w:r>
          </w:p>
        </w:tc>
        <w:tc>
          <w:tcPr>
            <w:tcW w:w="2721" w:type="dxa"/>
            <w:tcBorders>
              <w:left w:val="nil"/>
              <w:bottom w:val="nil"/>
              <w:right w:val="nil"/>
            </w:tcBorders>
            <w:tcMar>
              <w:top w:w="45" w:type="dxa"/>
              <w:left w:w="85" w:type="dxa"/>
              <w:bottom w:w="45" w:type="dxa"/>
              <w:right w:w="85" w:type="dxa"/>
            </w:tcMar>
            <w:vAlign w:val="center"/>
          </w:tcPr>
          <w:p w14:paraId="0EB18D6A" w14:textId="77777777" w:rsidR="004139D5" w:rsidRDefault="002735B2">
            <w:pPr>
              <w:keepLines/>
              <w:spacing w:line="360" w:lineRule="exact"/>
              <w:ind w:firstLine="0"/>
              <w:rPr>
                <w:rFonts w:hint="eastAsia"/>
              </w:rPr>
            </w:pPr>
            <w:r>
              <w:rPr>
                <w:sz w:val="21"/>
                <w:szCs w:val="21"/>
              </w:rPr>
              <w:t>授权门诊及其合法患者</w:t>
            </w:r>
          </w:p>
        </w:tc>
        <w:tc>
          <w:tcPr>
            <w:tcW w:w="2665" w:type="dxa"/>
            <w:tcBorders>
              <w:left w:val="nil"/>
              <w:bottom w:val="nil"/>
              <w:right w:val="nil"/>
            </w:tcBorders>
            <w:tcMar>
              <w:top w:w="45" w:type="dxa"/>
              <w:left w:w="85" w:type="dxa"/>
              <w:bottom w:w="45" w:type="dxa"/>
              <w:right w:w="85" w:type="dxa"/>
            </w:tcMar>
            <w:vAlign w:val="center"/>
          </w:tcPr>
          <w:p w14:paraId="4C8AC578" w14:textId="77777777" w:rsidR="004139D5" w:rsidRDefault="002735B2">
            <w:pPr>
              <w:keepLines/>
              <w:spacing w:line="360" w:lineRule="exact"/>
              <w:ind w:firstLine="0"/>
              <w:rPr>
                <w:rFonts w:hint="eastAsia"/>
              </w:rPr>
            </w:pPr>
            <w:r>
              <w:rPr>
                <w:sz w:val="21"/>
                <w:szCs w:val="21"/>
              </w:rPr>
              <w:t>不能退款、归并、核验绑定或审核成本</w:t>
            </w:r>
          </w:p>
        </w:tc>
      </w:tr>
      <w:tr w:rsidR="004139D5" w14:paraId="759FA7AB" w14:textId="77777777">
        <w:trPr>
          <w:cantSplit/>
          <w:jc w:val="center"/>
        </w:trPr>
        <w:tc>
          <w:tcPr>
            <w:tcW w:w="1020" w:type="dxa"/>
            <w:tcBorders>
              <w:left w:val="nil"/>
              <w:bottom w:val="nil"/>
              <w:right w:val="nil"/>
            </w:tcBorders>
            <w:tcMar>
              <w:top w:w="45" w:type="dxa"/>
              <w:left w:w="85" w:type="dxa"/>
              <w:bottom w:w="45" w:type="dxa"/>
              <w:right w:w="85" w:type="dxa"/>
            </w:tcMar>
            <w:vAlign w:val="center"/>
          </w:tcPr>
          <w:p w14:paraId="0EB6949F" w14:textId="77777777" w:rsidR="004139D5" w:rsidRDefault="002735B2">
            <w:pPr>
              <w:keepLines/>
              <w:spacing w:line="360" w:lineRule="exact"/>
              <w:ind w:firstLine="0"/>
              <w:rPr>
                <w:rFonts w:hint="eastAsia"/>
              </w:rPr>
            </w:pPr>
            <w:r>
              <w:rPr>
                <w:sz w:val="21"/>
                <w:szCs w:val="21"/>
              </w:rPr>
              <w:t>医生</w:t>
            </w:r>
          </w:p>
        </w:tc>
        <w:tc>
          <w:tcPr>
            <w:tcW w:w="2438" w:type="dxa"/>
            <w:tcBorders>
              <w:left w:val="nil"/>
              <w:bottom w:val="nil"/>
              <w:right w:val="nil"/>
            </w:tcBorders>
            <w:tcMar>
              <w:top w:w="45" w:type="dxa"/>
              <w:left w:w="85" w:type="dxa"/>
              <w:bottom w:w="45" w:type="dxa"/>
              <w:right w:w="85" w:type="dxa"/>
            </w:tcMar>
            <w:vAlign w:val="center"/>
          </w:tcPr>
          <w:p w14:paraId="0D705CC7" w14:textId="77777777" w:rsidR="004139D5" w:rsidRDefault="002735B2">
            <w:pPr>
              <w:keepLines/>
              <w:spacing w:line="360" w:lineRule="exact"/>
              <w:ind w:firstLine="0"/>
              <w:rPr>
                <w:rFonts w:hint="eastAsia"/>
              </w:rPr>
            </w:pPr>
            <w:r>
              <w:rPr>
                <w:sz w:val="21"/>
                <w:szCs w:val="21"/>
              </w:rPr>
              <w:t>/doctor/login</w:t>
            </w:r>
          </w:p>
        </w:tc>
        <w:tc>
          <w:tcPr>
            <w:tcW w:w="2721" w:type="dxa"/>
            <w:tcBorders>
              <w:left w:val="nil"/>
              <w:bottom w:val="nil"/>
              <w:right w:val="nil"/>
            </w:tcBorders>
            <w:tcMar>
              <w:top w:w="45" w:type="dxa"/>
              <w:left w:w="85" w:type="dxa"/>
              <w:bottom w:w="45" w:type="dxa"/>
              <w:right w:w="85" w:type="dxa"/>
            </w:tcMar>
            <w:vAlign w:val="center"/>
          </w:tcPr>
          <w:p w14:paraId="2AA3ED93" w14:textId="77777777" w:rsidR="004139D5" w:rsidRDefault="002735B2">
            <w:pPr>
              <w:keepLines/>
              <w:spacing w:line="360" w:lineRule="exact"/>
              <w:ind w:firstLine="0"/>
              <w:rPr>
                <w:rFonts w:hint="eastAsia"/>
              </w:rPr>
            </w:pPr>
            <w:r>
              <w:rPr>
                <w:sz w:val="21"/>
                <w:szCs w:val="21"/>
              </w:rPr>
              <w:t>本人预约和接诊，授权患者跨店历史</w:t>
            </w:r>
          </w:p>
        </w:tc>
        <w:tc>
          <w:tcPr>
            <w:tcW w:w="2665" w:type="dxa"/>
            <w:tcBorders>
              <w:left w:val="nil"/>
              <w:bottom w:val="nil"/>
              <w:right w:val="nil"/>
            </w:tcBorders>
            <w:tcMar>
              <w:top w:w="45" w:type="dxa"/>
              <w:left w:w="85" w:type="dxa"/>
              <w:bottom w:w="45" w:type="dxa"/>
              <w:right w:w="85" w:type="dxa"/>
            </w:tcMar>
            <w:vAlign w:val="center"/>
          </w:tcPr>
          <w:p w14:paraId="6DDDEB7A" w14:textId="77777777" w:rsidR="004139D5" w:rsidRDefault="002735B2">
            <w:pPr>
              <w:keepLines/>
              <w:spacing w:line="360" w:lineRule="exact"/>
              <w:ind w:firstLine="0"/>
              <w:rPr>
                <w:rFonts w:hint="eastAsia"/>
              </w:rPr>
            </w:pPr>
            <w:r>
              <w:rPr>
                <w:sz w:val="21"/>
                <w:szCs w:val="21"/>
              </w:rPr>
              <w:t>可读历史不等于可改他人诊疗</w:t>
            </w:r>
          </w:p>
        </w:tc>
      </w:tr>
      <w:tr w:rsidR="004139D5" w14:paraId="7EFE2171" w14:textId="77777777">
        <w:trPr>
          <w:cantSplit/>
          <w:jc w:val="center"/>
        </w:trPr>
        <w:tc>
          <w:tcPr>
            <w:tcW w:w="1020" w:type="dxa"/>
            <w:tcBorders>
              <w:left w:val="nil"/>
              <w:bottom w:val="nil"/>
              <w:right w:val="nil"/>
            </w:tcBorders>
            <w:tcMar>
              <w:top w:w="45" w:type="dxa"/>
              <w:left w:w="85" w:type="dxa"/>
              <w:bottom w:w="45" w:type="dxa"/>
              <w:right w:w="85" w:type="dxa"/>
            </w:tcMar>
            <w:vAlign w:val="center"/>
          </w:tcPr>
          <w:p w14:paraId="08F0512C" w14:textId="77777777" w:rsidR="004139D5" w:rsidRDefault="002735B2">
            <w:pPr>
              <w:keepLines/>
              <w:spacing w:line="360" w:lineRule="exact"/>
              <w:ind w:firstLine="0"/>
              <w:rPr>
                <w:rFonts w:hint="eastAsia"/>
              </w:rPr>
            </w:pPr>
            <w:r>
              <w:rPr>
                <w:sz w:val="21"/>
                <w:szCs w:val="21"/>
              </w:rPr>
              <w:t>店长</w:t>
            </w:r>
          </w:p>
        </w:tc>
        <w:tc>
          <w:tcPr>
            <w:tcW w:w="2438" w:type="dxa"/>
            <w:tcBorders>
              <w:left w:val="nil"/>
              <w:bottom w:val="nil"/>
              <w:right w:val="nil"/>
            </w:tcBorders>
            <w:tcMar>
              <w:top w:w="45" w:type="dxa"/>
              <w:left w:w="85" w:type="dxa"/>
              <w:bottom w:w="45" w:type="dxa"/>
              <w:right w:w="85" w:type="dxa"/>
            </w:tcMar>
            <w:vAlign w:val="center"/>
          </w:tcPr>
          <w:p w14:paraId="0666B6D1" w14:textId="77777777" w:rsidR="004139D5" w:rsidRDefault="002735B2">
            <w:pPr>
              <w:keepLines/>
              <w:spacing w:line="360" w:lineRule="exact"/>
              <w:ind w:firstLine="0"/>
              <w:rPr>
                <w:rFonts w:hint="eastAsia"/>
              </w:rPr>
            </w:pPr>
            <w:r>
              <w:rPr>
                <w:sz w:val="21"/>
                <w:szCs w:val="21"/>
              </w:rPr>
              <w:t>/manager/login</w:t>
            </w:r>
          </w:p>
        </w:tc>
        <w:tc>
          <w:tcPr>
            <w:tcW w:w="2721" w:type="dxa"/>
            <w:tcBorders>
              <w:left w:val="nil"/>
              <w:bottom w:val="nil"/>
              <w:right w:val="nil"/>
            </w:tcBorders>
            <w:tcMar>
              <w:top w:w="45" w:type="dxa"/>
              <w:left w:w="85" w:type="dxa"/>
              <w:bottom w:w="45" w:type="dxa"/>
              <w:right w:w="85" w:type="dxa"/>
            </w:tcMar>
            <w:vAlign w:val="center"/>
          </w:tcPr>
          <w:p w14:paraId="2D801B63" w14:textId="77777777" w:rsidR="004139D5" w:rsidRDefault="002735B2">
            <w:pPr>
              <w:keepLines/>
              <w:spacing w:line="360" w:lineRule="exact"/>
              <w:ind w:firstLine="0"/>
              <w:rPr>
                <w:rFonts w:hint="eastAsia"/>
              </w:rPr>
            </w:pPr>
            <w:r>
              <w:rPr>
                <w:sz w:val="21"/>
                <w:szCs w:val="21"/>
              </w:rPr>
              <w:t>明确分配门诊及合法患者</w:t>
            </w:r>
          </w:p>
        </w:tc>
        <w:tc>
          <w:tcPr>
            <w:tcW w:w="2665" w:type="dxa"/>
            <w:tcBorders>
              <w:left w:val="nil"/>
              <w:bottom w:val="nil"/>
              <w:right w:val="nil"/>
            </w:tcBorders>
            <w:tcMar>
              <w:top w:w="45" w:type="dxa"/>
              <w:left w:w="85" w:type="dxa"/>
              <w:bottom w:w="45" w:type="dxa"/>
              <w:right w:w="85" w:type="dxa"/>
            </w:tcMar>
            <w:vAlign w:val="center"/>
          </w:tcPr>
          <w:p w14:paraId="26A765EE" w14:textId="77777777" w:rsidR="004139D5" w:rsidRDefault="002735B2">
            <w:pPr>
              <w:keepLines/>
              <w:spacing w:line="360" w:lineRule="exact"/>
              <w:ind w:firstLine="0"/>
              <w:rPr>
                <w:rFonts w:hint="eastAsia"/>
              </w:rPr>
            </w:pPr>
            <w:r>
              <w:rPr>
                <w:sz w:val="21"/>
                <w:szCs w:val="21"/>
              </w:rPr>
              <w:t>不能越店、维护全局主数据或管理账号</w:t>
            </w:r>
          </w:p>
        </w:tc>
      </w:tr>
      <w:tr w:rsidR="004139D5" w14:paraId="64E5512D" w14:textId="77777777">
        <w:trPr>
          <w:cantSplit/>
          <w:jc w:val="center"/>
        </w:trPr>
        <w:tc>
          <w:tcPr>
            <w:tcW w:w="1020" w:type="dxa"/>
            <w:tcBorders>
              <w:left w:val="nil"/>
              <w:bottom w:val="single" w:sz="7" w:space="0" w:color="000000"/>
              <w:right w:val="nil"/>
            </w:tcBorders>
            <w:tcMar>
              <w:top w:w="45" w:type="dxa"/>
              <w:left w:w="85" w:type="dxa"/>
              <w:bottom w:w="45" w:type="dxa"/>
              <w:right w:w="85" w:type="dxa"/>
            </w:tcMar>
            <w:vAlign w:val="center"/>
          </w:tcPr>
          <w:p w14:paraId="7655DEEA" w14:textId="77777777" w:rsidR="004139D5" w:rsidRDefault="002735B2">
            <w:pPr>
              <w:keepLines/>
              <w:spacing w:line="360" w:lineRule="exact"/>
              <w:ind w:firstLine="0"/>
              <w:rPr>
                <w:rFonts w:hint="eastAsia"/>
              </w:rPr>
            </w:pPr>
            <w:r>
              <w:rPr>
                <w:sz w:val="21"/>
                <w:szCs w:val="21"/>
              </w:rPr>
              <w:t>总部</w:t>
            </w:r>
          </w:p>
        </w:tc>
        <w:tc>
          <w:tcPr>
            <w:tcW w:w="2438" w:type="dxa"/>
            <w:tcBorders>
              <w:left w:val="nil"/>
              <w:bottom w:val="single" w:sz="7" w:space="0" w:color="000000"/>
              <w:right w:val="nil"/>
            </w:tcBorders>
            <w:tcMar>
              <w:top w:w="45" w:type="dxa"/>
              <w:left w:w="85" w:type="dxa"/>
              <w:bottom w:w="45" w:type="dxa"/>
              <w:right w:w="85" w:type="dxa"/>
            </w:tcMar>
            <w:vAlign w:val="center"/>
          </w:tcPr>
          <w:p w14:paraId="5755A261" w14:textId="77777777" w:rsidR="004139D5" w:rsidRDefault="002735B2">
            <w:pPr>
              <w:keepLines/>
              <w:spacing w:line="360" w:lineRule="exact"/>
              <w:ind w:firstLine="0"/>
              <w:rPr>
                <w:rFonts w:hint="eastAsia"/>
              </w:rPr>
            </w:pPr>
            <w:r>
              <w:rPr>
                <w:sz w:val="21"/>
                <w:szCs w:val="21"/>
              </w:rPr>
              <w:t>/hq/login</w:t>
            </w:r>
          </w:p>
        </w:tc>
        <w:tc>
          <w:tcPr>
            <w:tcW w:w="2721" w:type="dxa"/>
            <w:tcBorders>
              <w:left w:val="nil"/>
              <w:bottom w:val="single" w:sz="7" w:space="0" w:color="000000"/>
              <w:right w:val="nil"/>
            </w:tcBorders>
            <w:tcMar>
              <w:top w:w="45" w:type="dxa"/>
              <w:left w:w="85" w:type="dxa"/>
              <w:bottom w:w="45" w:type="dxa"/>
              <w:right w:w="85" w:type="dxa"/>
            </w:tcMar>
            <w:vAlign w:val="center"/>
          </w:tcPr>
          <w:p w14:paraId="0B434852" w14:textId="77777777" w:rsidR="004139D5" w:rsidRDefault="002735B2">
            <w:pPr>
              <w:keepLines/>
              <w:spacing w:line="360" w:lineRule="exact"/>
              <w:ind w:firstLine="0"/>
              <w:rPr>
                <w:rFonts w:hint="eastAsia"/>
              </w:rPr>
            </w:pPr>
            <w:r>
              <w:rPr>
                <w:sz w:val="21"/>
                <w:szCs w:val="21"/>
              </w:rPr>
              <w:t>全部门诊</w:t>
            </w:r>
          </w:p>
        </w:tc>
        <w:tc>
          <w:tcPr>
            <w:tcW w:w="2665" w:type="dxa"/>
            <w:tcBorders>
              <w:left w:val="nil"/>
              <w:bottom w:val="single" w:sz="7" w:space="0" w:color="000000"/>
              <w:right w:val="nil"/>
            </w:tcBorders>
            <w:tcMar>
              <w:top w:w="45" w:type="dxa"/>
              <w:left w:w="85" w:type="dxa"/>
              <w:bottom w:w="45" w:type="dxa"/>
              <w:right w:w="85" w:type="dxa"/>
            </w:tcMar>
            <w:vAlign w:val="center"/>
          </w:tcPr>
          <w:p w14:paraId="2F3A268A" w14:textId="77777777" w:rsidR="004139D5" w:rsidRDefault="002735B2">
            <w:pPr>
              <w:keepLines/>
              <w:spacing w:line="360" w:lineRule="exact"/>
              <w:ind w:firstLine="0"/>
              <w:rPr>
                <w:rFonts w:hint="eastAsia"/>
              </w:rPr>
            </w:pPr>
            <w:r>
              <w:rPr>
                <w:sz w:val="21"/>
                <w:szCs w:val="21"/>
              </w:rPr>
              <w:t>仍受状态、版本、核验和最后有效总部账号保护</w:t>
            </w:r>
          </w:p>
        </w:tc>
      </w:tr>
    </w:tbl>
    <w:p w14:paraId="4C680B68" w14:textId="77777777" w:rsidR="004139D5" w:rsidRDefault="002735B2">
      <w:pPr>
        <w:keepNext/>
        <w:keepLines/>
        <w:spacing w:before="120" w:line="240" w:lineRule="auto"/>
        <w:ind w:firstLine="0"/>
        <w:jc w:val="center"/>
        <w:rPr>
          <w:rFonts w:hint="eastAsia"/>
        </w:rPr>
      </w:pPr>
      <w:r>
        <w:rPr>
          <w:noProof/>
        </w:rPr>
        <w:lastRenderedPageBreak/>
        <w:drawing>
          <wp:inline distT="0" distB="0" distL="0" distR="0" wp14:anchorId="3076BB01" wp14:editId="55F0D68D">
            <wp:extent cx="5616000" cy="5148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usecases.png"/>
                    <pic:cNvPicPr/>
                  </pic:nvPicPr>
                  <pic:blipFill>
                    <a:blip r:embed="rId20"/>
                    <a:stretch>
                      <a:fillRect/>
                    </a:stretch>
                  </pic:blipFill>
                  <pic:spPr>
                    <a:xfrm>
                      <a:off x="0" y="0"/>
                      <a:ext cx="5616000" cy="5148000"/>
                    </a:xfrm>
                    <a:prstGeom prst="rect">
                      <a:avLst/>
                    </a:prstGeom>
                  </pic:spPr>
                </pic:pic>
              </a:graphicData>
            </a:graphic>
          </wp:inline>
        </w:drawing>
      </w:r>
    </w:p>
    <w:p w14:paraId="4E8A6960" w14:textId="6EB9E00E" w:rsidR="004139D5" w:rsidRDefault="002735B2">
      <w:pPr>
        <w:pStyle w:val="af7"/>
        <w:spacing w:before="60" w:after="120"/>
        <w:jc w:val="center"/>
        <w:rPr>
          <w:rFonts w:hint="eastAsia"/>
        </w:rPr>
      </w:pPr>
      <w:bookmarkStart w:id="28" w:name="_Toc243288810"/>
      <w:r>
        <w:rPr>
          <w:b/>
          <w:bCs/>
        </w:rPr>
        <w:t>图</w:t>
      </w:r>
      <w:r>
        <w:rPr>
          <w:b/>
          <w:bCs/>
        </w:rPr>
        <w:t xml:space="preserve"> </w:t>
      </w:r>
      <w:bookmarkStart w:id="29" w:name="customer_usecases"/>
      <w:r>
        <w:rPr>
          <w:b/>
          <w:bCs/>
        </w:rPr>
        <w:fldChar w:fldCharType="begin"/>
      </w:r>
      <w:r>
        <w:rPr>
          <w:b/>
          <w:bCs/>
        </w:rPr>
        <w:instrText xml:space="preserve"> SEQ Figure \* ARABIC </w:instrText>
      </w:r>
      <w:r>
        <w:rPr>
          <w:b/>
          <w:bCs/>
        </w:rPr>
        <w:fldChar w:fldCharType="separate"/>
      </w:r>
      <w:r w:rsidR="00AE3614">
        <w:rPr>
          <w:rFonts w:hint="eastAsia"/>
          <w:b/>
          <w:bCs/>
          <w:noProof/>
        </w:rPr>
        <w:t>8</w:t>
      </w:r>
      <w:r>
        <w:rPr>
          <w:b/>
          <w:bCs/>
        </w:rPr>
        <w:fldChar w:fldCharType="end"/>
      </w:r>
      <w:bookmarkEnd w:id="29"/>
      <w:r>
        <w:t xml:space="preserve">　顾客端系统边界</w:t>
      </w:r>
      <w:bookmarkEnd w:id="28"/>
    </w:p>
    <w:p w14:paraId="2EF9647D" w14:textId="77777777" w:rsidR="004139D5" w:rsidRDefault="002735B2">
      <w:pPr>
        <w:keepNext/>
        <w:keepLines/>
        <w:spacing w:before="120" w:line="240" w:lineRule="auto"/>
        <w:ind w:firstLine="0"/>
        <w:jc w:val="center"/>
        <w:rPr>
          <w:rFonts w:hint="eastAsia"/>
        </w:rPr>
      </w:pPr>
      <w:r>
        <w:rPr>
          <w:noProof/>
        </w:rPr>
        <w:lastRenderedPageBreak/>
        <w:drawing>
          <wp:inline distT="0" distB="0" distL="0" distR="0" wp14:anchorId="1363BA1D" wp14:editId="73E7AAAC">
            <wp:extent cx="5616000" cy="6364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_doctor_usecases.png"/>
                    <pic:cNvPicPr/>
                  </pic:nvPicPr>
                  <pic:blipFill>
                    <a:blip r:embed="rId21"/>
                    <a:stretch>
                      <a:fillRect/>
                    </a:stretch>
                  </pic:blipFill>
                  <pic:spPr>
                    <a:xfrm>
                      <a:off x="0" y="0"/>
                      <a:ext cx="5616000" cy="6364800"/>
                    </a:xfrm>
                    <a:prstGeom prst="rect">
                      <a:avLst/>
                    </a:prstGeom>
                  </pic:spPr>
                </pic:pic>
              </a:graphicData>
            </a:graphic>
          </wp:inline>
        </w:drawing>
      </w:r>
    </w:p>
    <w:p w14:paraId="3090D65E" w14:textId="53F71865" w:rsidR="004139D5" w:rsidRDefault="002735B2">
      <w:pPr>
        <w:pStyle w:val="af7"/>
        <w:spacing w:before="60" w:after="120"/>
        <w:jc w:val="center"/>
        <w:rPr>
          <w:rFonts w:hint="eastAsia"/>
        </w:rPr>
      </w:pPr>
      <w:bookmarkStart w:id="30" w:name="_Toc243288811"/>
      <w:r>
        <w:rPr>
          <w:b/>
          <w:bCs/>
        </w:rPr>
        <w:t>图</w:t>
      </w:r>
      <w:r>
        <w:rPr>
          <w:b/>
          <w:bCs/>
        </w:rPr>
        <w:t xml:space="preserve"> </w:t>
      </w:r>
      <w:bookmarkStart w:id="31" w:name="front_doctor_usecases"/>
      <w:r>
        <w:rPr>
          <w:b/>
          <w:bCs/>
        </w:rPr>
        <w:fldChar w:fldCharType="begin"/>
      </w:r>
      <w:r>
        <w:rPr>
          <w:b/>
          <w:bCs/>
        </w:rPr>
        <w:instrText xml:space="preserve"> SEQ Figure \* ARABIC </w:instrText>
      </w:r>
      <w:r>
        <w:rPr>
          <w:b/>
          <w:bCs/>
        </w:rPr>
        <w:fldChar w:fldCharType="separate"/>
      </w:r>
      <w:r w:rsidR="00AE3614">
        <w:rPr>
          <w:rFonts w:hint="eastAsia"/>
          <w:b/>
          <w:bCs/>
          <w:noProof/>
        </w:rPr>
        <w:t>9</w:t>
      </w:r>
      <w:r>
        <w:rPr>
          <w:b/>
          <w:bCs/>
        </w:rPr>
        <w:fldChar w:fldCharType="end"/>
      </w:r>
      <w:bookmarkEnd w:id="31"/>
      <w:r>
        <w:t xml:space="preserve">　员工端接诊协作</w:t>
      </w:r>
      <w:bookmarkEnd w:id="30"/>
    </w:p>
    <w:p w14:paraId="3F7CAE83" w14:textId="77777777" w:rsidR="004139D5" w:rsidRDefault="002735B2">
      <w:pPr>
        <w:keepNext/>
        <w:keepLines/>
        <w:spacing w:before="120" w:line="240" w:lineRule="auto"/>
        <w:ind w:firstLine="0"/>
        <w:jc w:val="center"/>
        <w:rPr>
          <w:rFonts w:hint="eastAsia"/>
        </w:rPr>
      </w:pPr>
      <w:r>
        <w:rPr>
          <w:noProof/>
        </w:rPr>
        <w:lastRenderedPageBreak/>
        <w:drawing>
          <wp:inline distT="0" distB="0" distL="0" distR="0" wp14:anchorId="198B74E9" wp14:editId="1610BBD4">
            <wp:extent cx="5616000" cy="5148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ager_usecases.png"/>
                    <pic:cNvPicPr/>
                  </pic:nvPicPr>
                  <pic:blipFill>
                    <a:blip r:embed="rId22"/>
                    <a:stretch>
                      <a:fillRect/>
                    </a:stretch>
                  </pic:blipFill>
                  <pic:spPr>
                    <a:xfrm>
                      <a:off x="0" y="0"/>
                      <a:ext cx="5616000" cy="5148000"/>
                    </a:xfrm>
                    <a:prstGeom prst="rect">
                      <a:avLst/>
                    </a:prstGeom>
                  </pic:spPr>
                </pic:pic>
              </a:graphicData>
            </a:graphic>
          </wp:inline>
        </w:drawing>
      </w:r>
    </w:p>
    <w:p w14:paraId="2D3FB3AE" w14:textId="7873998A" w:rsidR="004139D5" w:rsidRDefault="002735B2">
      <w:pPr>
        <w:pStyle w:val="af7"/>
        <w:spacing w:before="60" w:after="120"/>
        <w:jc w:val="center"/>
        <w:rPr>
          <w:rFonts w:hint="eastAsia"/>
        </w:rPr>
      </w:pPr>
      <w:bookmarkStart w:id="32" w:name="_Toc243288812"/>
      <w:r>
        <w:rPr>
          <w:b/>
          <w:bCs/>
        </w:rPr>
        <w:t>图</w:t>
      </w:r>
      <w:r>
        <w:rPr>
          <w:b/>
          <w:bCs/>
        </w:rPr>
        <w:t xml:space="preserve"> </w:t>
      </w:r>
      <w:bookmarkStart w:id="33" w:name="manager_usecases"/>
      <w:r>
        <w:rPr>
          <w:b/>
          <w:bCs/>
        </w:rPr>
        <w:fldChar w:fldCharType="begin"/>
      </w:r>
      <w:r>
        <w:rPr>
          <w:b/>
          <w:bCs/>
        </w:rPr>
        <w:instrText xml:space="preserve"> SEQ Figure \* ARABIC </w:instrText>
      </w:r>
      <w:r>
        <w:rPr>
          <w:b/>
          <w:bCs/>
        </w:rPr>
        <w:fldChar w:fldCharType="separate"/>
      </w:r>
      <w:r w:rsidR="00AE3614">
        <w:rPr>
          <w:rFonts w:hint="eastAsia"/>
          <w:b/>
          <w:bCs/>
          <w:noProof/>
        </w:rPr>
        <w:t>10</w:t>
      </w:r>
      <w:r>
        <w:rPr>
          <w:b/>
          <w:bCs/>
        </w:rPr>
        <w:fldChar w:fldCharType="end"/>
      </w:r>
      <w:bookmarkEnd w:id="33"/>
      <w:r>
        <w:t xml:space="preserve">　店长端门诊运营</w:t>
      </w:r>
      <w:bookmarkEnd w:id="32"/>
    </w:p>
    <w:p w14:paraId="7FDCD6C0" w14:textId="77777777" w:rsidR="004139D5" w:rsidRDefault="002735B2">
      <w:pPr>
        <w:keepNext/>
        <w:keepLines/>
        <w:spacing w:before="120" w:line="240" w:lineRule="auto"/>
        <w:ind w:firstLine="0"/>
        <w:jc w:val="center"/>
        <w:rPr>
          <w:rFonts w:hint="eastAsia"/>
        </w:rPr>
      </w:pPr>
      <w:r>
        <w:rPr>
          <w:noProof/>
        </w:rPr>
        <w:lastRenderedPageBreak/>
        <w:drawing>
          <wp:inline distT="0" distB="0" distL="0" distR="0" wp14:anchorId="1B027BCD" wp14:editId="49541B66">
            <wp:extent cx="5616000" cy="6364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q_usecases.png"/>
                    <pic:cNvPicPr/>
                  </pic:nvPicPr>
                  <pic:blipFill>
                    <a:blip r:embed="rId23"/>
                    <a:stretch>
                      <a:fillRect/>
                    </a:stretch>
                  </pic:blipFill>
                  <pic:spPr>
                    <a:xfrm>
                      <a:off x="0" y="0"/>
                      <a:ext cx="5616000" cy="6364800"/>
                    </a:xfrm>
                    <a:prstGeom prst="rect">
                      <a:avLst/>
                    </a:prstGeom>
                  </pic:spPr>
                </pic:pic>
              </a:graphicData>
            </a:graphic>
          </wp:inline>
        </w:drawing>
      </w:r>
    </w:p>
    <w:p w14:paraId="56277AF6" w14:textId="61635603" w:rsidR="004139D5" w:rsidRDefault="002735B2">
      <w:pPr>
        <w:pStyle w:val="af7"/>
        <w:spacing w:before="60" w:after="120"/>
        <w:jc w:val="center"/>
        <w:rPr>
          <w:rFonts w:hint="eastAsia"/>
        </w:rPr>
      </w:pPr>
      <w:bookmarkStart w:id="34" w:name="_Toc243288813"/>
      <w:r>
        <w:rPr>
          <w:b/>
          <w:bCs/>
        </w:rPr>
        <w:t>图</w:t>
      </w:r>
      <w:r>
        <w:rPr>
          <w:b/>
          <w:bCs/>
        </w:rPr>
        <w:t xml:space="preserve"> </w:t>
      </w:r>
      <w:bookmarkStart w:id="35" w:name="hq_usecases"/>
      <w:r>
        <w:rPr>
          <w:b/>
          <w:bCs/>
        </w:rPr>
        <w:fldChar w:fldCharType="begin"/>
      </w:r>
      <w:r>
        <w:rPr>
          <w:b/>
          <w:bCs/>
        </w:rPr>
        <w:instrText xml:space="preserve"> SEQ Figure \* ARABIC </w:instrText>
      </w:r>
      <w:r>
        <w:rPr>
          <w:b/>
          <w:bCs/>
        </w:rPr>
        <w:fldChar w:fldCharType="separate"/>
      </w:r>
      <w:r w:rsidR="00AE3614">
        <w:rPr>
          <w:rFonts w:hint="eastAsia"/>
          <w:b/>
          <w:bCs/>
          <w:noProof/>
        </w:rPr>
        <w:t>11</w:t>
      </w:r>
      <w:r>
        <w:rPr>
          <w:b/>
          <w:bCs/>
        </w:rPr>
        <w:fldChar w:fldCharType="end"/>
      </w:r>
      <w:bookmarkEnd w:id="35"/>
      <w:r>
        <w:t xml:space="preserve">　总部端连锁治理</w:t>
      </w:r>
      <w:bookmarkEnd w:id="34"/>
    </w:p>
    <w:p w14:paraId="43A508E8" w14:textId="77777777" w:rsidR="004139D5" w:rsidRDefault="002735B2">
      <w:pPr>
        <w:rPr>
          <w:rFonts w:hint="eastAsia"/>
        </w:rPr>
      </w:pPr>
      <w:r>
        <w:t>图中将本人改密和恢复用例集中列于用例目录；总部也可执行接待及诊疗相关的授权命令，店长只能在其门诊内办理。用例图不表示执行先后，不为增加图形复杂度而虚构</w:t>
      </w:r>
      <w:r>
        <w:t>include</w:t>
      </w:r>
      <w:r>
        <w:t>或</w:t>
      </w:r>
      <w:r>
        <w:t>extend</w:t>
      </w:r>
      <w:r>
        <w:t>关系。</w:t>
      </w:r>
    </w:p>
    <w:p w14:paraId="2D538872" w14:textId="77777777" w:rsidR="004139D5" w:rsidRDefault="002735B2">
      <w:pPr>
        <w:pStyle w:val="21"/>
        <w:numPr>
          <w:ilvl w:val="1"/>
          <w:numId w:val="10"/>
        </w:numPr>
      </w:pPr>
      <w:bookmarkStart w:id="36" w:name="_Toc243288700"/>
      <w:r>
        <w:lastRenderedPageBreak/>
        <w:t>系统用例目录</w:t>
      </w:r>
      <w:bookmarkEnd w:id="36"/>
    </w:p>
    <w:p w14:paraId="78A640EC" w14:textId="2B3C6989" w:rsidR="004139D5" w:rsidRDefault="002735B2">
      <w:pPr>
        <w:pStyle w:val="af7"/>
        <w:keepNext/>
        <w:spacing w:before="60" w:after="120"/>
        <w:jc w:val="center"/>
        <w:rPr>
          <w:rFonts w:hint="eastAsia"/>
        </w:rPr>
      </w:pPr>
      <w:r>
        <w:rPr>
          <w:b/>
          <w:bCs/>
        </w:rPr>
        <w:t>表</w:t>
      </w:r>
      <w:r>
        <w:rPr>
          <w:b/>
          <w:bCs/>
        </w:rPr>
        <w:t xml:space="preserve"> </w:t>
      </w:r>
      <w:r>
        <w:rPr>
          <w:b/>
          <w:bCs/>
        </w:rPr>
        <w:fldChar w:fldCharType="begin"/>
      </w:r>
      <w:r>
        <w:rPr>
          <w:b/>
          <w:bCs/>
        </w:rPr>
        <w:instrText xml:space="preserve"> SEQ Table \* ARABIC </w:instrText>
      </w:r>
      <w:r>
        <w:rPr>
          <w:b/>
          <w:bCs/>
        </w:rPr>
        <w:fldChar w:fldCharType="separate"/>
      </w:r>
      <w:r w:rsidR="00AE3614">
        <w:rPr>
          <w:rFonts w:hint="eastAsia"/>
          <w:b/>
          <w:bCs/>
          <w:noProof/>
        </w:rPr>
        <w:t>7</w:t>
      </w:r>
      <w:r>
        <w:rPr>
          <w:b/>
          <w:bCs/>
        </w:rPr>
        <w:fldChar w:fldCharType="end"/>
      </w:r>
      <w:r>
        <w:t xml:space="preserve">　完整系统用例目录</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850"/>
        <w:gridCol w:w="2154"/>
        <w:gridCol w:w="2382"/>
        <w:gridCol w:w="3459"/>
      </w:tblGrid>
      <w:tr w:rsidR="004139D5" w14:paraId="3F929610" w14:textId="77777777">
        <w:trPr>
          <w:cantSplit/>
          <w:tblHeader/>
          <w:jc w:val="center"/>
        </w:trPr>
        <w:tc>
          <w:tcPr>
            <w:tcW w:w="850"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D1590D4"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编号</w:t>
            </w:r>
          </w:p>
        </w:tc>
        <w:tc>
          <w:tcPr>
            <w:tcW w:w="215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5F61C87D"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用例名称</w:t>
            </w:r>
          </w:p>
        </w:tc>
        <w:tc>
          <w:tcPr>
            <w:tcW w:w="238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45555B72"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主执行者</w:t>
            </w:r>
          </w:p>
        </w:tc>
        <w:tc>
          <w:tcPr>
            <w:tcW w:w="3458"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76A1FDCD"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涉及业务对象</w:t>
            </w:r>
          </w:p>
        </w:tc>
      </w:tr>
      <w:tr w:rsidR="004139D5" w14:paraId="3E0EFF73" w14:textId="77777777">
        <w:trPr>
          <w:cantSplit/>
          <w:jc w:val="center"/>
        </w:trPr>
        <w:tc>
          <w:tcPr>
            <w:tcW w:w="850" w:type="dxa"/>
            <w:tcBorders>
              <w:left w:val="nil"/>
              <w:bottom w:val="nil"/>
              <w:right w:val="nil"/>
            </w:tcBorders>
            <w:noWrap/>
            <w:tcMar>
              <w:top w:w="45" w:type="dxa"/>
              <w:left w:w="85" w:type="dxa"/>
              <w:bottom w:w="45" w:type="dxa"/>
              <w:right w:w="85" w:type="dxa"/>
            </w:tcMar>
            <w:vAlign w:val="center"/>
          </w:tcPr>
          <w:p w14:paraId="7593AF90" w14:textId="77777777" w:rsidR="004139D5" w:rsidRDefault="002735B2">
            <w:pPr>
              <w:keepLines/>
              <w:spacing w:line="360" w:lineRule="exact"/>
              <w:ind w:firstLine="0"/>
              <w:rPr>
                <w:rFonts w:hint="eastAsia"/>
              </w:rPr>
            </w:pPr>
            <w:r>
              <w:rPr>
                <w:sz w:val="21"/>
                <w:szCs w:val="21"/>
              </w:rPr>
              <w:t>UC-01</w:t>
            </w:r>
          </w:p>
        </w:tc>
        <w:tc>
          <w:tcPr>
            <w:tcW w:w="2154" w:type="dxa"/>
            <w:tcBorders>
              <w:left w:val="nil"/>
              <w:bottom w:val="nil"/>
              <w:right w:val="nil"/>
            </w:tcBorders>
            <w:tcMar>
              <w:top w:w="45" w:type="dxa"/>
              <w:left w:w="85" w:type="dxa"/>
              <w:bottom w:w="45" w:type="dxa"/>
              <w:right w:w="85" w:type="dxa"/>
            </w:tcMar>
            <w:vAlign w:val="center"/>
          </w:tcPr>
          <w:p w14:paraId="3DC319A7" w14:textId="77777777" w:rsidR="004139D5" w:rsidRDefault="002735B2">
            <w:pPr>
              <w:keepLines/>
              <w:spacing w:line="360" w:lineRule="exact"/>
              <w:ind w:firstLine="0"/>
              <w:rPr>
                <w:rFonts w:hint="eastAsia"/>
              </w:rPr>
            </w:pPr>
            <w:r>
              <w:rPr>
                <w:sz w:val="21"/>
                <w:szCs w:val="21"/>
              </w:rPr>
              <w:t>维护本人就诊资料</w:t>
            </w:r>
          </w:p>
        </w:tc>
        <w:tc>
          <w:tcPr>
            <w:tcW w:w="2381" w:type="dxa"/>
            <w:tcBorders>
              <w:left w:val="nil"/>
              <w:bottom w:val="nil"/>
              <w:right w:val="nil"/>
            </w:tcBorders>
            <w:tcMar>
              <w:top w:w="45" w:type="dxa"/>
              <w:left w:w="85" w:type="dxa"/>
              <w:bottom w:w="45" w:type="dxa"/>
              <w:right w:w="85" w:type="dxa"/>
            </w:tcMar>
            <w:vAlign w:val="center"/>
          </w:tcPr>
          <w:p w14:paraId="00BBFCB4" w14:textId="77777777" w:rsidR="004139D5" w:rsidRDefault="002735B2">
            <w:pPr>
              <w:keepLines/>
              <w:spacing w:line="360" w:lineRule="exact"/>
              <w:ind w:firstLine="0"/>
              <w:rPr>
                <w:rFonts w:hint="eastAsia"/>
              </w:rPr>
            </w:pPr>
            <w:r>
              <w:rPr>
                <w:sz w:val="21"/>
                <w:szCs w:val="21"/>
              </w:rPr>
              <w:t>顾客（</w:t>
            </w:r>
            <w:r>
              <w:rPr>
                <w:sz w:val="21"/>
                <w:szCs w:val="21"/>
              </w:rPr>
              <w:t>customer</w:t>
            </w:r>
            <w:r>
              <w:rPr>
                <w:sz w:val="21"/>
                <w:szCs w:val="21"/>
              </w:rPr>
              <w:t>）</w:t>
            </w:r>
          </w:p>
        </w:tc>
        <w:tc>
          <w:tcPr>
            <w:tcW w:w="3458" w:type="dxa"/>
            <w:tcBorders>
              <w:left w:val="nil"/>
              <w:bottom w:val="nil"/>
              <w:right w:val="nil"/>
            </w:tcBorders>
            <w:tcMar>
              <w:top w:w="45" w:type="dxa"/>
              <w:left w:w="85" w:type="dxa"/>
              <w:bottom w:w="45" w:type="dxa"/>
              <w:right w:w="85" w:type="dxa"/>
            </w:tcMar>
            <w:vAlign w:val="center"/>
          </w:tcPr>
          <w:p w14:paraId="46DA417C" w14:textId="77777777" w:rsidR="004139D5" w:rsidRDefault="002735B2">
            <w:pPr>
              <w:keepLines/>
              <w:spacing w:line="360" w:lineRule="exact"/>
              <w:ind w:firstLine="0"/>
              <w:rPr>
                <w:rFonts w:hint="eastAsia"/>
              </w:rPr>
            </w:pPr>
            <w:r>
              <w:rPr>
                <w:sz w:val="21"/>
                <w:szCs w:val="21"/>
              </w:rPr>
              <w:t>patients</w:t>
            </w:r>
            <w:r>
              <w:rPr>
                <w:sz w:val="21"/>
                <w:szCs w:val="21"/>
              </w:rPr>
              <w:t>、</w:t>
            </w:r>
            <w:r>
              <w:rPr>
                <w:sz w:val="21"/>
                <w:szCs w:val="21"/>
              </w:rPr>
              <w:t>patient_allergies</w:t>
            </w:r>
          </w:p>
        </w:tc>
      </w:tr>
      <w:tr w:rsidR="004139D5" w14:paraId="1922DF05" w14:textId="77777777">
        <w:trPr>
          <w:cantSplit/>
          <w:jc w:val="center"/>
        </w:trPr>
        <w:tc>
          <w:tcPr>
            <w:tcW w:w="850" w:type="dxa"/>
            <w:tcBorders>
              <w:left w:val="nil"/>
              <w:bottom w:val="nil"/>
              <w:right w:val="nil"/>
            </w:tcBorders>
            <w:noWrap/>
            <w:tcMar>
              <w:top w:w="45" w:type="dxa"/>
              <w:left w:w="85" w:type="dxa"/>
              <w:bottom w:w="45" w:type="dxa"/>
              <w:right w:w="85" w:type="dxa"/>
            </w:tcMar>
            <w:vAlign w:val="center"/>
          </w:tcPr>
          <w:p w14:paraId="606AB611" w14:textId="77777777" w:rsidR="004139D5" w:rsidRDefault="002735B2">
            <w:pPr>
              <w:keepLines/>
              <w:spacing w:line="360" w:lineRule="exact"/>
              <w:ind w:firstLine="0"/>
              <w:rPr>
                <w:rFonts w:hint="eastAsia"/>
              </w:rPr>
            </w:pPr>
            <w:r>
              <w:rPr>
                <w:sz w:val="21"/>
                <w:szCs w:val="21"/>
              </w:rPr>
              <w:t>UC-02</w:t>
            </w:r>
          </w:p>
        </w:tc>
        <w:tc>
          <w:tcPr>
            <w:tcW w:w="2154" w:type="dxa"/>
            <w:tcBorders>
              <w:left w:val="nil"/>
              <w:bottom w:val="nil"/>
              <w:right w:val="nil"/>
            </w:tcBorders>
            <w:tcMar>
              <w:top w:w="45" w:type="dxa"/>
              <w:left w:w="85" w:type="dxa"/>
              <w:bottom w:w="45" w:type="dxa"/>
              <w:right w:w="85" w:type="dxa"/>
            </w:tcMar>
            <w:vAlign w:val="center"/>
          </w:tcPr>
          <w:p w14:paraId="78D79B77" w14:textId="77777777" w:rsidR="004139D5" w:rsidRDefault="002735B2">
            <w:pPr>
              <w:keepLines/>
              <w:spacing w:line="360" w:lineRule="exact"/>
              <w:ind w:firstLine="0"/>
              <w:rPr>
                <w:rFonts w:hint="eastAsia"/>
              </w:rPr>
            </w:pPr>
            <w:r>
              <w:rPr>
                <w:sz w:val="21"/>
                <w:szCs w:val="21"/>
              </w:rPr>
              <w:t>预约就诊</w:t>
            </w:r>
          </w:p>
        </w:tc>
        <w:tc>
          <w:tcPr>
            <w:tcW w:w="2381" w:type="dxa"/>
            <w:tcBorders>
              <w:left w:val="nil"/>
              <w:bottom w:val="nil"/>
              <w:right w:val="nil"/>
            </w:tcBorders>
            <w:tcMar>
              <w:top w:w="45" w:type="dxa"/>
              <w:left w:w="85" w:type="dxa"/>
              <w:bottom w:w="45" w:type="dxa"/>
              <w:right w:w="85" w:type="dxa"/>
            </w:tcMar>
            <w:vAlign w:val="center"/>
          </w:tcPr>
          <w:p w14:paraId="027416A6" w14:textId="77777777" w:rsidR="004139D5" w:rsidRDefault="002735B2">
            <w:pPr>
              <w:keepLines/>
              <w:spacing w:line="360" w:lineRule="exact"/>
              <w:ind w:firstLine="0"/>
              <w:rPr>
                <w:rFonts w:hint="eastAsia"/>
              </w:rPr>
            </w:pPr>
            <w:r>
              <w:rPr>
                <w:sz w:val="21"/>
                <w:szCs w:val="21"/>
              </w:rPr>
              <w:t>顾客（</w:t>
            </w:r>
            <w:r>
              <w:rPr>
                <w:sz w:val="21"/>
                <w:szCs w:val="21"/>
              </w:rPr>
              <w:t>customer</w:t>
            </w:r>
            <w:r>
              <w:rPr>
                <w:sz w:val="21"/>
                <w:szCs w:val="21"/>
              </w:rPr>
              <w:t>）；前台及店长在授权门诊代办，总部可全门诊代办</w:t>
            </w:r>
          </w:p>
        </w:tc>
        <w:tc>
          <w:tcPr>
            <w:tcW w:w="3458" w:type="dxa"/>
            <w:tcBorders>
              <w:left w:val="nil"/>
              <w:bottom w:val="nil"/>
              <w:right w:val="nil"/>
            </w:tcBorders>
            <w:tcMar>
              <w:top w:w="45" w:type="dxa"/>
              <w:left w:w="85" w:type="dxa"/>
              <w:bottom w:w="45" w:type="dxa"/>
              <w:right w:w="85" w:type="dxa"/>
            </w:tcMar>
            <w:vAlign w:val="center"/>
          </w:tcPr>
          <w:p w14:paraId="3A959FDE" w14:textId="77777777" w:rsidR="004139D5" w:rsidRDefault="002735B2">
            <w:pPr>
              <w:keepLines/>
              <w:spacing w:line="360" w:lineRule="exact"/>
              <w:ind w:firstLine="0"/>
              <w:rPr>
                <w:rFonts w:hint="eastAsia"/>
              </w:rPr>
            </w:pPr>
            <w:r>
              <w:rPr>
                <w:sz w:val="21"/>
                <w:szCs w:val="21"/>
              </w:rPr>
              <w:t>patients</w:t>
            </w:r>
            <w:r>
              <w:rPr>
                <w:sz w:val="21"/>
                <w:szCs w:val="21"/>
              </w:rPr>
              <w:t>、</w:t>
            </w:r>
            <w:r>
              <w:rPr>
                <w:sz w:val="21"/>
                <w:szCs w:val="21"/>
              </w:rPr>
              <w:t>schedules</w:t>
            </w:r>
            <w:r>
              <w:rPr>
                <w:sz w:val="21"/>
                <w:szCs w:val="21"/>
              </w:rPr>
              <w:t>、</w:t>
            </w:r>
            <w:r>
              <w:rPr>
                <w:sz w:val="21"/>
                <w:szCs w:val="21"/>
              </w:rPr>
              <w:t>appointments</w:t>
            </w:r>
            <w:r>
              <w:rPr>
                <w:sz w:val="21"/>
                <w:szCs w:val="21"/>
              </w:rPr>
              <w:t>、</w:t>
            </w:r>
            <w:r>
              <w:rPr>
                <w:sz w:val="21"/>
                <w:szCs w:val="21"/>
              </w:rPr>
              <w:t>dentist_qualifications</w:t>
            </w:r>
            <w:r>
              <w:rPr>
                <w:sz w:val="21"/>
                <w:szCs w:val="21"/>
              </w:rPr>
              <w:t>、</w:t>
            </w:r>
            <w:r>
              <w:rPr>
                <w:sz w:val="21"/>
                <w:szCs w:val="21"/>
              </w:rPr>
              <w:t>qualifications</w:t>
            </w:r>
          </w:p>
        </w:tc>
      </w:tr>
      <w:tr w:rsidR="004139D5" w14:paraId="5DE82818" w14:textId="77777777">
        <w:trPr>
          <w:cantSplit/>
          <w:jc w:val="center"/>
        </w:trPr>
        <w:tc>
          <w:tcPr>
            <w:tcW w:w="850" w:type="dxa"/>
            <w:tcBorders>
              <w:left w:val="nil"/>
              <w:bottom w:val="nil"/>
              <w:right w:val="nil"/>
            </w:tcBorders>
            <w:noWrap/>
            <w:tcMar>
              <w:top w:w="45" w:type="dxa"/>
              <w:left w:w="85" w:type="dxa"/>
              <w:bottom w:w="45" w:type="dxa"/>
              <w:right w:w="85" w:type="dxa"/>
            </w:tcMar>
            <w:vAlign w:val="center"/>
          </w:tcPr>
          <w:p w14:paraId="69D2855A" w14:textId="77777777" w:rsidR="004139D5" w:rsidRDefault="002735B2">
            <w:pPr>
              <w:keepLines/>
              <w:spacing w:line="360" w:lineRule="exact"/>
              <w:ind w:firstLine="0"/>
              <w:rPr>
                <w:rFonts w:hint="eastAsia"/>
              </w:rPr>
            </w:pPr>
            <w:r>
              <w:rPr>
                <w:sz w:val="21"/>
                <w:szCs w:val="21"/>
              </w:rPr>
              <w:t>UC-03</w:t>
            </w:r>
          </w:p>
        </w:tc>
        <w:tc>
          <w:tcPr>
            <w:tcW w:w="2154" w:type="dxa"/>
            <w:tcBorders>
              <w:left w:val="nil"/>
              <w:bottom w:val="nil"/>
              <w:right w:val="nil"/>
            </w:tcBorders>
            <w:tcMar>
              <w:top w:w="45" w:type="dxa"/>
              <w:left w:w="85" w:type="dxa"/>
              <w:bottom w:w="45" w:type="dxa"/>
              <w:right w:w="85" w:type="dxa"/>
            </w:tcMar>
            <w:vAlign w:val="center"/>
          </w:tcPr>
          <w:p w14:paraId="4C52B2EC" w14:textId="77777777" w:rsidR="004139D5" w:rsidRDefault="002735B2">
            <w:pPr>
              <w:keepLines/>
              <w:spacing w:line="360" w:lineRule="exact"/>
              <w:ind w:firstLine="0"/>
              <w:rPr>
                <w:rFonts w:hint="eastAsia"/>
              </w:rPr>
            </w:pPr>
            <w:r>
              <w:rPr>
                <w:sz w:val="21"/>
                <w:szCs w:val="21"/>
              </w:rPr>
              <w:t>调整预约（改期／取消）</w:t>
            </w:r>
          </w:p>
        </w:tc>
        <w:tc>
          <w:tcPr>
            <w:tcW w:w="2381" w:type="dxa"/>
            <w:tcBorders>
              <w:left w:val="nil"/>
              <w:bottom w:val="nil"/>
              <w:right w:val="nil"/>
            </w:tcBorders>
            <w:tcMar>
              <w:top w:w="45" w:type="dxa"/>
              <w:left w:w="85" w:type="dxa"/>
              <w:bottom w:w="45" w:type="dxa"/>
              <w:right w:w="85" w:type="dxa"/>
            </w:tcMar>
            <w:vAlign w:val="center"/>
          </w:tcPr>
          <w:p w14:paraId="1BA6F0C9" w14:textId="77777777" w:rsidR="004139D5" w:rsidRDefault="002735B2">
            <w:pPr>
              <w:keepLines/>
              <w:spacing w:line="360" w:lineRule="exact"/>
              <w:ind w:firstLine="0"/>
              <w:rPr>
                <w:rFonts w:hint="eastAsia"/>
              </w:rPr>
            </w:pPr>
            <w:r>
              <w:rPr>
                <w:sz w:val="21"/>
                <w:szCs w:val="21"/>
              </w:rPr>
              <w:t>顾客（</w:t>
            </w:r>
            <w:r>
              <w:rPr>
                <w:sz w:val="21"/>
                <w:szCs w:val="21"/>
              </w:rPr>
              <w:t>customer</w:t>
            </w:r>
            <w:r>
              <w:rPr>
                <w:sz w:val="21"/>
                <w:szCs w:val="21"/>
              </w:rPr>
              <w:t>）；前台及店长在授权门诊代办，总部可全门诊代办</w:t>
            </w:r>
          </w:p>
        </w:tc>
        <w:tc>
          <w:tcPr>
            <w:tcW w:w="3458" w:type="dxa"/>
            <w:tcBorders>
              <w:left w:val="nil"/>
              <w:bottom w:val="nil"/>
              <w:right w:val="nil"/>
            </w:tcBorders>
            <w:tcMar>
              <w:top w:w="45" w:type="dxa"/>
              <w:left w:w="85" w:type="dxa"/>
              <w:bottom w:w="45" w:type="dxa"/>
              <w:right w:w="85" w:type="dxa"/>
            </w:tcMar>
            <w:vAlign w:val="center"/>
          </w:tcPr>
          <w:p w14:paraId="6E701BD2" w14:textId="77777777" w:rsidR="004139D5" w:rsidRDefault="002735B2">
            <w:pPr>
              <w:keepLines/>
              <w:spacing w:line="360" w:lineRule="exact"/>
              <w:ind w:firstLine="0"/>
              <w:rPr>
                <w:rFonts w:hint="eastAsia"/>
              </w:rPr>
            </w:pPr>
            <w:r>
              <w:rPr>
                <w:sz w:val="21"/>
                <w:szCs w:val="21"/>
              </w:rPr>
              <w:t>appointments</w:t>
            </w:r>
            <w:r>
              <w:rPr>
                <w:sz w:val="21"/>
                <w:szCs w:val="21"/>
              </w:rPr>
              <w:t>、</w:t>
            </w:r>
            <w:r>
              <w:rPr>
                <w:sz w:val="21"/>
                <w:szCs w:val="21"/>
              </w:rPr>
              <w:t>schedules</w:t>
            </w:r>
            <w:r>
              <w:rPr>
                <w:sz w:val="21"/>
                <w:szCs w:val="21"/>
              </w:rPr>
              <w:t>、</w:t>
            </w:r>
            <w:r>
              <w:rPr>
                <w:sz w:val="21"/>
                <w:szCs w:val="21"/>
              </w:rPr>
              <w:t>settings</w:t>
            </w:r>
            <w:r>
              <w:rPr>
                <w:sz w:val="21"/>
                <w:szCs w:val="21"/>
              </w:rPr>
              <w:t>、</w:t>
            </w:r>
            <w:r>
              <w:rPr>
                <w:sz w:val="21"/>
                <w:szCs w:val="21"/>
              </w:rPr>
              <w:t>audit</w:t>
            </w:r>
          </w:p>
        </w:tc>
      </w:tr>
      <w:tr w:rsidR="004139D5" w14:paraId="782B2ADA" w14:textId="77777777">
        <w:trPr>
          <w:cantSplit/>
          <w:jc w:val="center"/>
        </w:trPr>
        <w:tc>
          <w:tcPr>
            <w:tcW w:w="850" w:type="dxa"/>
            <w:tcBorders>
              <w:left w:val="nil"/>
              <w:bottom w:val="nil"/>
              <w:right w:val="nil"/>
            </w:tcBorders>
            <w:noWrap/>
            <w:tcMar>
              <w:top w:w="45" w:type="dxa"/>
              <w:left w:w="85" w:type="dxa"/>
              <w:bottom w:w="45" w:type="dxa"/>
              <w:right w:w="85" w:type="dxa"/>
            </w:tcMar>
            <w:vAlign w:val="center"/>
          </w:tcPr>
          <w:p w14:paraId="2E5714A2" w14:textId="77777777" w:rsidR="004139D5" w:rsidRDefault="002735B2">
            <w:pPr>
              <w:keepLines/>
              <w:spacing w:line="360" w:lineRule="exact"/>
              <w:ind w:firstLine="0"/>
              <w:rPr>
                <w:rFonts w:hint="eastAsia"/>
              </w:rPr>
            </w:pPr>
            <w:r>
              <w:rPr>
                <w:sz w:val="21"/>
                <w:szCs w:val="21"/>
              </w:rPr>
              <w:t>UC-04</w:t>
            </w:r>
          </w:p>
        </w:tc>
        <w:tc>
          <w:tcPr>
            <w:tcW w:w="2154" w:type="dxa"/>
            <w:tcBorders>
              <w:left w:val="nil"/>
              <w:bottom w:val="nil"/>
              <w:right w:val="nil"/>
            </w:tcBorders>
            <w:tcMar>
              <w:top w:w="45" w:type="dxa"/>
              <w:left w:w="85" w:type="dxa"/>
              <w:bottom w:w="45" w:type="dxa"/>
              <w:right w:w="85" w:type="dxa"/>
            </w:tcMar>
            <w:vAlign w:val="center"/>
          </w:tcPr>
          <w:p w14:paraId="5DBF649D" w14:textId="77777777" w:rsidR="004139D5" w:rsidRDefault="002735B2">
            <w:pPr>
              <w:keepLines/>
              <w:spacing w:line="360" w:lineRule="exact"/>
              <w:ind w:firstLine="0"/>
              <w:rPr>
                <w:rFonts w:hint="eastAsia"/>
              </w:rPr>
            </w:pPr>
            <w:r>
              <w:rPr>
                <w:sz w:val="21"/>
                <w:szCs w:val="21"/>
              </w:rPr>
              <w:t>查看本人诊疗与费用</w:t>
            </w:r>
          </w:p>
        </w:tc>
        <w:tc>
          <w:tcPr>
            <w:tcW w:w="2381" w:type="dxa"/>
            <w:tcBorders>
              <w:left w:val="nil"/>
              <w:bottom w:val="nil"/>
              <w:right w:val="nil"/>
            </w:tcBorders>
            <w:tcMar>
              <w:top w:w="45" w:type="dxa"/>
              <w:left w:w="85" w:type="dxa"/>
              <w:bottom w:w="45" w:type="dxa"/>
              <w:right w:w="85" w:type="dxa"/>
            </w:tcMar>
            <w:vAlign w:val="center"/>
          </w:tcPr>
          <w:p w14:paraId="1283CC1B" w14:textId="77777777" w:rsidR="004139D5" w:rsidRDefault="002735B2">
            <w:pPr>
              <w:keepLines/>
              <w:spacing w:line="360" w:lineRule="exact"/>
              <w:ind w:firstLine="0"/>
              <w:rPr>
                <w:rFonts w:hint="eastAsia"/>
              </w:rPr>
            </w:pPr>
            <w:r>
              <w:rPr>
                <w:sz w:val="21"/>
                <w:szCs w:val="21"/>
              </w:rPr>
              <w:t>顾客（</w:t>
            </w:r>
            <w:r>
              <w:rPr>
                <w:sz w:val="21"/>
                <w:szCs w:val="21"/>
              </w:rPr>
              <w:t>customer</w:t>
            </w:r>
            <w:r>
              <w:rPr>
                <w:sz w:val="21"/>
                <w:szCs w:val="21"/>
              </w:rPr>
              <w:t>）</w:t>
            </w:r>
          </w:p>
        </w:tc>
        <w:tc>
          <w:tcPr>
            <w:tcW w:w="3458" w:type="dxa"/>
            <w:tcBorders>
              <w:left w:val="nil"/>
              <w:bottom w:val="nil"/>
              <w:right w:val="nil"/>
            </w:tcBorders>
            <w:tcMar>
              <w:top w:w="45" w:type="dxa"/>
              <w:left w:w="85" w:type="dxa"/>
              <w:bottom w:w="45" w:type="dxa"/>
              <w:right w:w="85" w:type="dxa"/>
            </w:tcMar>
            <w:vAlign w:val="center"/>
          </w:tcPr>
          <w:p w14:paraId="6539DEF4" w14:textId="77777777" w:rsidR="004139D5" w:rsidRDefault="002735B2">
            <w:pPr>
              <w:keepLines/>
              <w:spacing w:line="360" w:lineRule="exact"/>
              <w:ind w:firstLine="0"/>
              <w:rPr>
                <w:rFonts w:hint="eastAsia"/>
              </w:rPr>
            </w:pPr>
            <w:r>
              <w:rPr>
                <w:sz w:val="21"/>
                <w:szCs w:val="21"/>
              </w:rPr>
              <w:t>visits</w:t>
            </w:r>
            <w:r>
              <w:rPr>
                <w:sz w:val="21"/>
                <w:szCs w:val="21"/>
              </w:rPr>
              <w:t>、</w:t>
            </w:r>
            <w:r>
              <w:rPr>
                <w:sz w:val="21"/>
                <w:szCs w:val="21"/>
              </w:rPr>
              <w:t>visit_lines</w:t>
            </w:r>
            <w:r>
              <w:rPr>
                <w:sz w:val="21"/>
                <w:szCs w:val="21"/>
              </w:rPr>
              <w:t>、</w:t>
            </w:r>
            <w:r>
              <w:rPr>
                <w:sz w:val="21"/>
                <w:szCs w:val="21"/>
              </w:rPr>
              <w:t>visit_addenda</w:t>
            </w:r>
            <w:r>
              <w:rPr>
                <w:sz w:val="21"/>
                <w:szCs w:val="21"/>
              </w:rPr>
              <w:t>、</w:t>
            </w:r>
            <w:r>
              <w:rPr>
                <w:sz w:val="21"/>
                <w:szCs w:val="21"/>
              </w:rPr>
              <w:t>settlements</w:t>
            </w:r>
            <w:r>
              <w:rPr>
                <w:sz w:val="21"/>
                <w:szCs w:val="21"/>
              </w:rPr>
              <w:t>、</w:t>
            </w:r>
            <w:r>
              <w:rPr>
                <w:sz w:val="21"/>
                <w:szCs w:val="21"/>
              </w:rPr>
              <w:t>settlement_lines</w:t>
            </w:r>
            <w:r>
              <w:rPr>
                <w:sz w:val="21"/>
                <w:szCs w:val="21"/>
              </w:rPr>
              <w:t>、</w:t>
            </w:r>
            <w:r>
              <w:rPr>
                <w:sz w:val="21"/>
                <w:szCs w:val="21"/>
              </w:rPr>
              <w:t>payments</w:t>
            </w:r>
            <w:r>
              <w:rPr>
                <w:sz w:val="21"/>
                <w:szCs w:val="21"/>
              </w:rPr>
              <w:t>、</w:t>
            </w:r>
            <w:r>
              <w:rPr>
                <w:sz w:val="21"/>
                <w:szCs w:val="21"/>
              </w:rPr>
              <w:t>refunds</w:t>
            </w:r>
            <w:r>
              <w:rPr>
                <w:sz w:val="21"/>
                <w:szCs w:val="21"/>
              </w:rPr>
              <w:t>、</w:t>
            </w:r>
            <w:r>
              <w:rPr>
                <w:sz w:val="21"/>
                <w:szCs w:val="21"/>
              </w:rPr>
              <w:t>invoice_adjustments</w:t>
            </w:r>
          </w:p>
        </w:tc>
      </w:tr>
      <w:tr w:rsidR="004139D5" w14:paraId="3F232A59" w14:textId="77777777">
        <w:trPr>
          <w:cantSplit/>
          <w:jc w:val="center"/>
        </w:trPr>
        <w:tc>
          <w:tcPr>
            <w:tcW w:w="850" w:type="dxa"/>
            <w:tcBorders>
              <w:left w:val="nil"/>
              <w:bottom w:val="nil"/>
              <w:right w:val="nil"/>
            </w:tcBorders>
            <w:noWrap/>
            <w:tcMar>
              <w:top w:w="45" w:type="dxa"/>
              <w:left w:w="85" w:type="dxa"/>
              <w:bottom w:w="45" w:type="dxa"/>
              <w:right w:w="85" w:type="dxa"/>
            </w:tcMar>
            <w:vAlign w:val="center"/>
          </w:tcPr>
          <w:p w14:paraId="2B17E2D6" w14:textId="77777777" w:rsidR="004139D5" w:rsidRDefault="002735B2">
            <w:pPr>
              <w:keepLines/>
              <w:spacing w:line="360" w:lineRule="exact"/>
              <w:ind w:firstLine="0"/>
              <w:rPr>
                <w:rFonts w:hint="eastAsia"/>
              </w:rPr>
            </w:pPr>
            <w:r>
              <w:rPr>
                <w:sz w:val="21"/>
                <w:szCs w:val="21"/>
              </w:rPr>
              <w:t>UC-05</w:t>
            </w:r>
          </w:p>
        </w:tc>
        <w:tc>
          <w:tcPr>
            <w:tcW w:w="2154" w:type="dxa"/>
            <w:tcBorders>
              <w:left w:val="nil"/>
              <w:bottom w:val="nil"/>
              <w:right w:val="nil"/>
            </w:tcBorders>
            <w:tcMar>
              <w:top w:w="45" w:type="dxa"/>
              <w:left w:w="85" w:type="dxa"/>
              <w:bottom w:w="45" w:type="dxa"/>
              <w:right w:w="85" w:type="dxa"/>
            </w:tcMar>
            <w:vAlign w:val="center"/>
          </w:tcPr>
          <w:p w14:paraId="4E65E61C" w14:textId="77777777" w:rsidR="004139D5" w:rsidRDefault="002735B2">
            <w:pPr>
              <w:keepLines/>
              <w:spacing w:line="360" w:lineRule="exact"/>
              <w:ind w:firstLine="0"/>
              <w:rPr>
                <w:rFonts w:hint="eastAsia"/>
              </w:rPr>
            </w:pPr>
            <w:r>
              <w:rPr>
                <w:sz w:val="21"/>
                <w:szCs w:val="21"/>
              </w:rPr>
              <w:t>维护患者档案</w:t>
            </w:r>
          </w:p>
        </w:tc>
        <w:tc>
          <w:tcPr>
            <w:tcW w:w="2381" w:type="dxa"/>
            <w:tcBorders>
              <w:left w:val="nil"/>
              <w:bottom w:val="nil"/>
              <w:right w:val="nil"/>
            </w:tcBorders>
            <w:tcMar>
              <w:top w:w="45" w:type="dxa"/>
              <w:left w:w="85" w:type="dxa"/>
              <w:bottom w:w="45" w:type="dxa"/>
              <w:right w:w="85" w:type="dxa"/>
            </w:tcMar>
            <w:vAlign w:val="center"/>
          </w:tcPr>
          <w:p w14:paraId="3639AD1E" w14:textId="77777777" w:rsidR="004139D5" w:rsidRDefault="002735B2">
            <w:pPr>
              <w:keepLines/>
              <w:spacing w:line="360" w:lineRule="exact"/>
              <w:ind w:firstLine="0"/>
              <w:rPr>
                <w:rFonts w:hint="eastAsia"/>
              </w:rPr>
            </w:pPr>
            <w:r>
              <w:rPr>
                <w:sz w:val="21"/>
                <w:szCs w:val="21"/>
              </w:rPr>
              <w:t>前台（</w:t>
            </w:r>
            <w:r>
              <w:rPr>
                <w:sz w:val="21"/>
                <w:szCs w:val="21"/>
              </w:rPr>
              <w:t>front</w:t>
            </w:r>
            <w:r>
              <w:rPr>
                <w:sz w:val="21"/>
                <w:szCs w:val="21"/>
              </w:rPr>
              <w:t>）；店长限授权门诊，总部可办理全部门诊</w:t>
            </w:r>
          </w:p>
        </w:tc>
        <w:tc>
          <w:tcPr>
            <w:tcW w:w="3458" w:type="dxa"/>
            <w:tcBorders>
              <w:left w:val="nil"/>
              <w:bottom w:val="nil"/>
              <w:right w:val="nil"/>
            </w:tcBorders>
            <w:tcMar>
              <w:top w:w="45" w:type="dxa"/>
              <w:left w:w="85" w:type="dxa"/>
              <w:bottom w:w="45" w:type="dxa"/>
              <w:right w:w="85" w:type="dxa"/>
            </w:tcMar>
            <w:vAlign w:val="center"/>
          </w:tcPr>
          <w:p w14:paraId="5DB335C8" w14:textId="77777777" w:rsidR="004139D5" w:rsidRDefault="002735B2">
            <w:pPr>
              <w:keepLines/>
              <w:spacing w:line="360" w:lineRule="exact"/>
              <w:ind w:firstLine="0"/>
              <w:rPr>
                <w:rFonts w:hint="eastAsia"/>
              </w:rPr>
            </w:pPr>
            <w:r>
              <w:rPr>
                <w:sz w:val="21"/>
                <w:szCs w:val="21"/>
              </w:rPr>
              <w:t>patients</w:t>
            </w:r>
            <w:r>
              <w:rPr>
                <w:sz w:val="21"/>
                <w:szCs w:val="21"/>
              </w:rPr>
              <w:t>、</w:t>
            </w:r>
            <w:r>
              <w:rPr>
                <w:sz w:val="21"/>
                <w:szCs w:val="21"/>
              </w:rPr>
              <w:t>patient_allergies</w:t>
            </w:r>
            <w:r>
              <w:rPr>
                <w:sz w:val="21"/>
                <w:szCs w:val="21"/>
              </w:rPr>
              <w:t>、</w:t>
            </w:r>
            <w:r>
              <w:rPr>
                <w:sz w:val="21"/>
                <w:szCs w:val="21"/>
              </w:rPr>
              <w:t>patient_clinic_access</w:t>
            </w:r>
            <w:r>
              <w:rPr>
                <w:sz w:val="21"/>
                <w:szCs w:val="21"/>
              </w:rPr>
              <w:t>、</w:t>
            </w:r>
            <w:r>
              <w:rPr>
                <w:sz w:val="21"/>
                <w:szCs w:val="21"/>
              </w:rPr>
              <w:t>appointments</w:t>
            </w:r>
          </w:p>
        </w:tc>
      </w:tr>
      <w:tr w:rsidR="004139D5" w14:paraId="544DFC0B" w14:textId="77777777">
        <w:trPr>
          <w:cantSplit/>
          <w:jc w:val="center"/>
        </w:trPr>
        <w:tc>
          <w:tcPr>
            <w:tcW w:w="850" w:type="dxa"/>
            <w:tcBorders>
              <w:left w:val="nil"/>
              <w:bottom w:val="nil"/>
              <w:right w:val="nil"/>
            </w:tcBorders>
            <w:noWrap/>
            <w:tcMar>
              <w:top w:w="45" w:type="dxa"/>
              <w:left w:w="85" w:type="dxa"/>
              <w:bottom w:w="45" w:type="dxa"/>
              <w:right w:w="85" w:type="dxa"/>
            </w:tcMar>
            <w:vAlign w:val="center"/>
          </w:tcPr>
          <w:p w14:paraId="431C795D" w14:textId="77777777" w:rsidR="004139D5" w:rsidRDefault="002735B2">
            <w:pPr>
              <w:keepLines/>
              <w:spacing w:line="360" w:lineRule="exact"/>
              <w:ind w:firstLine="0"/>
              <w:rPr>
                <w:rFonts w:hint="eastAsia"/>
              </w:rPr>
            </w:pPr>
            <w:r>
              <w:rPr>
                <w:sz w:val="21"/>
                <w:szCs w:val="21"/>
              </w:rPr>
              <w:t>UC-06</w:t>
            </w:r>
          </w:p>
        </w:tc>
        <w:tc>
          <w:tcPr>
            <w:tcW w:w="2154" w:type="dxa"/>
            <w:tcBorders>
              <w:left w:val="nil"/>
              <w:bottom w:val="nil"/>
              <w:right w:val="nil"/>
            </w:tcBorders>
            <w:tcMar>
              <w:top w:w="45" w:type="dxa"/>
              <w:left w:w="85" w:type="dxa"/>
              <w:bottom w:w="45" w:type="dxa"/>
              <w:right w:w="85" w:type="dxa"/>
            </w:tcMar>
            <w:vAlign w:val="center"/>
          </w:tcPr>
          <w:p w14:paraId="3668C73E" w14:textId="77777777" w:rsidR="004139D5" w:rsidRDefault="002735B2">
            <w:pPr>
              <w:keepLines/>
              <w:spacing w:line="360" w:lineRule="exact"/>
              <w:ind w:firstLine="0"/>
              <w:rPr>
                <w:rFonts w:hint="eastAsia"/>
              </w:rPr>
            </w:pPr>
            <w:r>
              <w:rPr>
                <w:sz w:val="21"/>
                <w:szCs w:val="21"/>
              </w:rPr>
              <w:t>维护诊所与排班</w:t>
            </w:r>
          </w:p>
        </w:tc>
        <w:tc>
          <w:tcPr>
            <w:tcW w:w="2381" w:type="dxa"/>
            <w:tcBorders>
              <w:left w:val="nil"/>
              <w:bottom w:val="nil"/>
              <w:right w:val="nil"/>
            </w:tcBorders>
            <w:tcMar>
              <w:top w:w="45" w:type="dxa"/>
              <w:left w:w="85" w:type="dxa"/>
              <w:bottom w:w="45" w:type="dxa"/>
              <w:right w:w="85" w:type="dxa"/>
            </w:tcMar>
            <w:vAlign w:val="center"/>
          </w:tcPr>
          <w:p w14:paraId="6CB062EC" w14:textId="77777777" w:rsidR="004139D5" w:rsidRDefault="002735B2">
            <w:pPr>
              <w:keepLines/>
              <w:spacing w:line="360" w:lineRule="exact"/>
              <w:ind w:firstLine="0"/>
              <w:rPr>
                <w:rFonts w:hint="eastAsia"/>
              </w:rPr>
            </w:pPr>
            <w:r>
              <w:rPr>
                <w:sz w:val="21"/>
                <w:szCs w:val="21"/>
              </w:rPr>
              <w:t>总部（</w:t>
            </w:r>
            <w:r>
              <w:rPr>
                <w:sz w:val="21"/>
                <w:szCs w:val="21"/>
              </w:rPr>
              <w:t>hq</w:t>
            </w:r>
            <w:r>
              <w:rPr>
                <w:sz w:val="21"/>
                <w:szCs w:val="21"/>
              </w:rPr>
              <w:t>）；前台和店长可维护授权门诊排班</w:t>
            </w:r>
          </w:p>
        </w:tc>
        <w:tc>
          <w:tcPr>
            <w:tcW w:w="3458" w:type="dxa"/>
            <w:tcBorders>
              <w:left w:val="nil"/>
              <w:bottom w:val="nil"/>
              <w:right w:val="nil"/>
            </w:tcBorders>
            <w:tcMar>
              <w:top w:w="45" w:type="dxa"/>
              <w:left w:w="85" w:type="dxa"/>
              <w:bottom w:w="45" w:type="dxa"/>
              <w:right w:w="85" w:type="dxa"/>
            </w:tcMar>
            <w:vAlign w:val="center"/>
          </w:tcPr>
          <w:p w14:paraId="45CFE9ED" w14:textId="77777777" w:rsidR="004139D5" w:rsidRDefault="002735B2">
            <w:pPr>
              <w:keepLines/>
              <w:spacing w:line="360" w:lineRule="exact"/>
              <w:ind w:firstLine="0"/>
              <w:rPr>
                <w:rFonts w:hint="eastAsia"/>
              </w:rPr>
            </w:pPr>
            <w:r>
              <w:rPr>
                <w:sz w:val="21"/>
                <w:szCs w:val="21"/>
              </w:rPr>
              <w:t>clinics</w:t>
            </w:r>
            <w:r>
              <w:rPr>
                <w:sz w:val="21"/>
                <w:szCs w:val="21"/>
              </w:rPr>
              <w:t>、</w:t>
            </w:r>
            <w:r>
              <w:rPr>
                <w:sz w:val="21"/>
                <w:szCs w:val="21"/>
              </w:rPr>
              <w:t>schedules</w:t>
            </w:r>
            <w:r>
              <w:rPr>
                <w:sz w:val="21"/>
                <w:szCs w:val="21"/>
              </w:rPr>
              <w:t>、</w:t>
            </w:r>
            <w:r>
              <w:rPr>
                <w:sz w:val="21"/>
                <w:szCs w:val="21"/>
              </w:rPr>
              <w:t>dentists</w:t>
            </w:r>
            <w:r>
              <w:rPr>
                <w:sz w:val="21"/>
                <w:szCs w:val="21"/>
              </w:rPr>
              <w:t>、</w:t>
            </w:r>
            <w:r>
              <w:rPr>
                <w:sz w:val="21"/>
                <w:szCs w:val="21"/>
              </w:rPr>
              <w:t>qualifications</w:t>
            </w:r>
            <w:r>
              <w:rPr>
                <w:sz w:val="21"/>
                <w:szCs w:val="21"/>
              </w:rPr>
              <w:t>、</w:t>
            </w:r>
            <w:r>
              <w:rPr>
                <w:sz w:val="21"/>
                <w:szCs w:val="21"/>
              </w:rPr>
              <w:t>appointments</w:t>
            </w:r>
            <w:r>
              <w:rPr>
                <w:sz w:val="21"/>
                <w:szCs w:val="21"/>
              </w:rPr>
              <w:t>、</w:t>
            </w:r>
            <w:r>
              <w:rPr>
                <w:sz w:val="21"/>
                <w:szCs w:val="21"/>
              </w:rPr>
              <w:t>quarterReports</w:t>
            </w:r>
          </w:p>
        </w:tc>
      </w:tr>
      <w:tr w:rsidR="004139D5" w14:paraId="1E1CE1CD" w14:textId="77777777">
        <w:trPr>
          <w:cantSplit/>
          <w:jc w:val="center"/>
        </w:trPr>
        <w:tc>
          <w:tcPr>
            <w:tcW w:w="850" w:type="dxa"/>
            <w:tcBorders>
              <w:left w:val="nil"/>
              <w:bottom w:val="nil"/>
              <w:right w:val="nil"/>
            </w:tcBorders>
            <w:noWrap/>
            <w:tcMar>
              <w:top w:w="45" w:type="dxa"/>
              <w:left w:w="85" w:type="dxa"/>
              <w:bottom w:w="45" w:type="dxa"/>
              <w:right w:w="85" w:type="dxa"/>
            </w:tcMar>
            <w:vAlign w:val="center"/>
          </w:tcPr>
          <w:p w14:paraId="4ECB0EC2" w14:textId="77777777" w:rsidR="004139D5" w:rsidRDefault="002735B2">
            <w:pPr>
              <w:keepLines/>
              <w:spacing w:line="360" w:lineRule="exact"/>
              <w:ind w:firstLine="0"/>
              <w:rPr>
                <w:rFonts w:hint="eastAsia"/>
              </w:rPr>
            </w:pPr>
            <w:r>
              <w:rPr>
                <w:sz w:val="21"/>
                <w:szCs w:val="21"/>
              </w:rPr>
              <w:t>UC-07</w:t>
            </w:r>
          </w:p>
        </w:tc>
        <w:tc>
          <w:tcPr>
            <w:tcW w:w="2154" w:type="dxa"/>
            <w:tcBorders>
              <w:left w:val="nil"/>
              <w:bottom w:val="nil"/>
              <w:right w:val="nil"/>
            </w:tcBorders>
            <w:tcMar>
              <w:top w:w="45" w:type="dxa"/>
              <w:left w:w="85" w:type="dxa"/>
              <w:bottom w:w="45" w:type="dxa"/>
              <w:right w:w="85" w:type="dxa"/>
            </w:tcMar>
            <w:vAlign w:val="center"/>
          </w:tcPr>
          <w:p w14:paraId="5F01FD5E" w14:textId="77777777" w:rsidR="004139D5" w:rsidRDefault="002735B2">
            <w:pPr>
              <w:keepLines/>
              <w:spacing w:line="360" w:lineRule="exact"/>
              <w:ind w:firstLine="0"/>
              <w:rPr>
                <w:rFonts w:hint="eastAsia"/>
              </w:rPr>
            </w:pPr>
            <w:r>
              <w:rPr>
                <w:sz w:val="21"/>
                <w:szCs w:val="21"/>
              </w:rPr>
              <w:t>维护牙医与资格</w:t>
            </w:r>
          </w:p>
        </w:tc>
        <w:tc>
          <w:tcPr>
            <w:tcW w:w="2381" w:type="dxa"/>
            <w:tcBorders>
              <w:left w:val="nil"/>
              <w:bottom w:val="nil"/>
              <w:right w:val="nil"/>
            </w:tcBorders>
            <w:tcMar>
              <w:top w:w="45" w:type="dxa"/>
              <w:left w:w="85" w:type="dxa"/>
              <w:bottom w:w="45" w:type="dxa"/>
              <w:right w:w="85" w:type="dxa"/>
            </w:tcMar>
            <w:vAlign w:val="center"/>
          </w:tcPr>
          <w:p w14:paraId="6A61F7A2" w14:textId="77777777" w:rsidR="004139D5" w:rsidRDefault="002735B2">
            <w:pPr>
              <w:keepLines/>
              <w:spacing w:line="360" w:lineRule="exact"/>
              <w:ind w:firstLine="0"/>
              <w:rPr>
                <w:rFonts w:hint="eastAsia"/>
              </w:rPr>
            </w:pPr>
            <w:r>
              <w:rPr>
                <w:sz w:val="21"/>
                <w:szCs w:val="21"/>
              </w:rPr>
              <w:t>总部（</w:t>
            </w:r>
            <w:r>
              <w:rPr>
                <w:sz w:val="21"/>
                <w:szCs w:val="21"/>
              </w:rPr>
              <w:t>hq</w:t>
            </w:r>
            <w:r>
              <w:rPr>
                <w:sz w:val="21"/>
                <w:szCs w:val="21"/>
              </w:rPr>
              <w:t>）</w:t>
            </w:r>
          </w:p>
        </w:tc>
        <w:tc>
          <w:tcPr>
            <w:tcW w:w="3458" w:type="dxa"/>
            <w:tcBorders>
              <w:left w:val="nil"/>
              <w:bottom w:val="nil"/>
              <w:right w:val="nil"/>
            </w:tcBorders>
            <w:tcMar>
              <w:top w:w="45" w:type="dxa"/>
              <w:left w:w="85" w:type="dxa"/>
              <w:bottom w:w="45" w:type="dxa"/>
              <w:right w:w="85" w:type="dxa"/>
            </w:tcMar>
            <w:vAlign w:val="center"/>
          </w:tcPr>
          <w:p w14:paraId="4B65DEB0" w14:textId="77777777" w:rsidR="004139D5" w:rsidRDefault="002735B2">
            <w:pPr>
              <w:keepLines/>
              <w:spacing w:line="360" w:lineRule="exact"/>
              <w:ind w:firstLine="0"/>
              <w:rPr>
                <w:rFonts w:hint="eastAsia"/>
              </w:rPr>
            </w:pPr>
            <w:r>
              <w:rPr>
                <w:sz w:val="21"/>
                <w:szCs w:val="21"/>
              </w:rPr>
              <w:t>dentists</w:t>
            </w:r>
            <w:r>
              <w:rPr>
                <w:sz w:val="21"/>
                <w:szCs w:val="21"/>
              </w:rPr>
              <w:t>、</w:t>
            </w:r>
            <w:r>
              <w:rPr>
                <w:sz w:val="21"/>
                <w:szCs w:val="21"/>
              </w:rPr>
              <w:t>qualifications</w:t>
            </w:r>
            <w:r>
              <w:rPr>
                <w:sz w:val="21"/>
                <w:szCs w:val="21"/>
              </w:rPr>
              <w:t>、</w:t>
            </w:r>
            <w:r>
              <w:rPr>
                <w:sz w:val="21"/>
                <w:szCs w:val="21"/>
              </w:rPr>
              <w:t>dentist_qualifications</w:t>
            </w:r>
            <w:r>
              <w:rPr>
                <w:sz w:val="21"/>
                <w:szCs w:val="21"/>
              </w:rPr>
              <w:t>、</w:t>
            </w:r>
            <w:r>
              <w:rPr>
                <w:sz w:val="21"/>
                <w:szCs w:val="21"/>
              </w:rPr>
              <w:t>dentist_qualification_details</w:t>
            </w:r>
          </w:p>
        </w:tc>
      </w:tr>
      <w:tr w:rsidR="004139D5" w14:paraId="357852B6" w14:textId="77777777">
        <w:trPr>
          <w:cantSplit/>
          <w:jc w:val="center"/>
        </w:trPr>
        <w:tc>
          <w:tcPr>
            <w:tcW w:w="850" w:type="dxa"/>
            <w:tcBorders>
              <w:left w:val="nil"/>
              <w:bottom w:val="nil"/>
              <w:right w:val="nil"/>
            </w:tcBorders>
            <w:noWrap/>
            <w:tcMar>
              <w:top w:w="45" w:type="dxa"/>
              <w:left w:w="85" w:type="dxa"/>
              <w:bottom w:w="45" w:type="dxa"/>
              <w:right w:w="85" w:type="dxa"/>
            </w:tcMar>
            <w:vAlign w:val="center"/>
          </w:tcPr>
          <w:p w14:paraId="550F4379" w14:textId="77777777" w:rsidR="004139D5" w:rsidRDefault="002735B2">
            <w:pPr>
              <w:keepLines/>
              <w:spacing w:line="360" w:lineRule="exact"/>
              <w:ind w:firstLine="0"/>
              <w:rPr>
                <w:rFonts w:hint="eastAsia"/>
              </w:rPr>
            </w:pPr>
            <w:r>
              <w:rPr>
                <w:sz w:val="21"/>
                <w:szCs w:val="21"/>
              </w:rPr>
              <w:t>UC-08</w:t>
            </w:r>
          </w:p>
        </w:tc>
        <w:tc>
          <w:tcPr>
            <w:tcW w:w="2154" w:type="dxa"/>
            <w:tcBorders>
              <w:left w:val="nil"/>
              <w:bottom w:val="nil"/>
              <w:right w:val="nil"/>
            </w:tcBorders>
            <w:tcMar>
              <w:top w:w="45" w:type="dxa"/>
              <w:left w:w="85" w:type="dxa"/>
              <w:bottom w:w="45" w:type="dxa"/>
              <w:right w:w="85" w:type="dxa"/>
            </w:tcMar>
            <w:vAlign w:val="center"/>
          </w:tcPr>
          <w:p w14:paraId="459C562B" w14:textId="77777777" w:rsidR="004139D5" w:rsidRDefault="002735B2">
            <w:pPr>
              <w:keepLines/>
              <w:spacing w:line="360" w:lineRule="exact"/>
              <w:ind w:firstLine="0"/>
              <w:rPr>
                <w:rFonts w:hint="eastAsia"/>
              </w:rPr>
            </w:pPr>
            <w:r>
              <w:rPr>
                <w:sz w:val="21"/>
                <w:szCs w:val="21"/>
              </w:rPr>
              <w:t>管理预约与出席</w:t>
            </w:r>
          </w:p>
        </w:tc>
        <w:tc>
          <w:tcPr>
            <w:tcW w:w="2381" w:type="dxa"/>
            <w:tcBorders>
              <w:left w:val="nil"/>
              <w:bottom w:val="nil"/>
              <w:right w:val="nil"/>
            </w:tcBorders>
            <w:tcMar>
              <w:top w:w="45" w:type="dxa"/>
              <w:left w:w="85" w:type="dxa"/>
              <w:bottom w:w="45" w:type="dxa"/>
              <w:right w:w="85" w:type="dxa"/>
            </w:tcMar>
            <w:vAlign w:val="center"/>
          </w:tcPr>
          <w:p w14:paraId="19A287F7" w14:textId="77777777" w:rsidR="004139D5" w:rsidRDefault="002735B2">
            <w:pPr>
              <w:keepLines/>
              <w:spacing w:line="360" w:lineRule="exact"/>
              <w:ind w:firstLine="0"/>
              <w:rPr>
                <w:rFonts w:hint="eastAsia"/>
              </w:rPr>
            </w:pPr>
            <w:r>
              <w:rPr>
                <w:sz w:val="21"/>
                <w:szCs w:val="21"/>
              </w:rPr>
              <w:t>前台（</w:t>
            </w:r>
            <w:r>
              <w:rPr>
                <w:sz w:val="21"/>
                <w:szCs w:val="21"/>
              </w:rPr>
              <w:t>front</w:t>
            </w:r>
            <w:r>
              <w:rPr>
                <w:sz w:val="21"/>
                <w:szCs w:val="21"/>
              </w:rPr>
              <w:t>）；店长限授权门诊，总部可办理全部门诊</w:t>
            </w:r>
          </w:p>
        </w:tc>
        <w:tc>
          <w:tcPr>
            <w:tcW w:w="3458" w:type="dxa"/>
            <w:tcBorders>
              <w:left w:val="nil"/>
              <w:bottom w:val="nil"/>
              <w:right w:val="nil"/>
            </w:tcBorders>
            <w:tcMar>
              <w:top w:w="45" w:type="dxa"/>
              <w:left w:w="85" w:type="dxa"/>
              <w:bottom w:w="45" w:type="dxa"/>
              <w:right w:w="85" w:type="dxa"/>
            </w:tcMar>
            <w:vAlign w:val="center"/>
          </w:tcPr>
          <w:p w14:paraId="0B46C821" w14:textId="77777777" w:rsidR="004139D5" w:rsidRDefault="002735B2">
            <w:pPr>
              <w:keepLines/>
              <w:spacing w:line="360" w:lineRule="exact"/>
              <w:ind w:firstLine="0"/>
              <w:rPr>
                <w:rFonts w:hint="eastAsia"/>
              </w:rPr>
            </w:pPr>
            <w:r>
              <w:rPr>
                <w:sz w:val="21"/>
                <w:szCs w:val="21"/>
              </w:rPr>
              <w:t>appointments</w:t>
            </w:r>
            <w:r>
              <w:rPr>
                <w:sz w:val="21"/>
                <w:szCs w:val="21"/>
              </w:rPr>
              <w:t>、</w:t>
            </w:r>
            <w:r>
              <w:rPr>
                <w:sz w:val="21"/>
                <w:szCs w:val="21"/>
              </w:rPr>
              <w:t>visits</w:t>
            </w:r>
            <w:r>
              <w:rPr>
                <w:sz w:val="21"/>
                <w:szCs w:val="21"/>
              </w:rPr>
              <w:t>、</w:t>
            </w:r>
            <w:r>
              <w:rPr>
                <w:sz w:val="21"/>
                <w:szCs w:val="21"/>
              </w:rPr>
              <w:t>schedules</w:t>
            </w:r>
          </w:p>
        </w:tc>
      </w:tr>
      <w:tr w:rsidR="004139D5" w14:paraId="60775B9F" w14:textId="77777777">
        <w:trPr>
          <w:cantSplit/>
          <w:jc w:val="center"/>
        </w:trPr>
        <w:tc>
          <w:tcPr>
            <w:tcW w:w="850" w:type="dxa"/>
            <w:tcBorders>
              <w:left w:val="nil"/>
              <w:bottom w:val="nil"/>
              <w:right w:val="nil"/>
            </w:tcBorders>
            <w:noWrap/>
            <w:tcMar>
              <w:top w:w="45" w:type="dxa"/>
              <w:left w:w="85" w:type="dxa"/>
              <w:bottom w:w="45" w:type="dxa"/>
              <w:right w:w="85" w:type="dxa"/>
            </w:tcMar>
            <w:vAlign w:val="center"/>
          </w:tcPr>
          <w:p w14:paraId="6409D6D9" w14:textId="77777777" w:rsidR="004139D5" w:rsidRDefault="002735B2">
            <w:pPr>
              <w:keepLines/>
              <w:spacing w:line="360" w:lineRule="exact"/>
              <w:ind w:firstLine="0"/>
              <w:rPr>
                <w:rFonts w:hint="eastAsia"/>
              </w:rPr>
            </w:pPr>
            <w:r>
              <w:rPr>
                <w:sz w:val="21"/>
                <w:szCs w:val="21"/>
              </w:rPr>
              <w:t>UC-09</w:t>
            </w:r>
          </w:p>
        </w:tc>
        <w:tc>
          <w:tcPr>
            <w:tcW w:w="2154" w:type="dxa"/>
            <w:tcBorders>
              <w:left w:val="nil"/>
              <w:bottom w:val="nil"/>
              <w:right w:val="nil"/>
            </w:tcBorders>
            <w:tcMar>
              <w:top w:w="45" w:type="dxa"/>
              <w:left w:w="85" w:type="dxa"/>
              <w:bottom w:w="45" w:type="dxa"/>
              <w:right w:w="85" w:type="dxa"/>
            </w:tcMar>
            <w:vAlign w:val="center"/>
          </w:tcPr>
          <w:p w14:paraId="68842EA7" w14:textId="77777777" w:rsidR="004139D5" w:rsidRDefault="002735B2">
            <w:pPr>
              <w:keepLines/>
              <w:spacing w:line="360" w:lineRule="exact"/>
              <w:ind w:firstLine="0"/>
              <w:rPr>
                <w:rFonts w:hint="eastAsia"/>
              </w:rPr>
            </w:pPr>
            <w:r>
              <w:rPr>
                <w:sz w:val="21"/>
                <w:szCs w:val="21"/>
              </w:rPr>
              <w:t>记录并完成诊疗</w:t>
            </w:r>
          </w:p>
        </w:tc>
        <w:tc>
          <w:tcPr>
            <w:tcW w:w="2381" w:type="dxa"/>
            <w:tcBorders>
              <w:left w:val="nil"/>
              <w:bottom w:val="nil"/>
              <w:right w:val="nil"/>
            </w:tcBorders>
            <w:tcMar>
              <w:top w:w="45" w:type="dxa"/>
              <w:left w:w="85" w:type="dxa"/>
              <w:bottom w:w="45" w:type="dxa"/>
              <w:right w:w="85" w:type="dxa"/>
            </w:tcMar>
            <w:vAlign w:val="center"/>
          </w:tcPr>
          <w:p w14:paraId="31FEA51F" w14:textId="77777777" w:rsidR="004139D5" w:rsidRDefault="002735B2">
            <w:pPr>
              <w:keepLines/>
              <w:spacing w:line="360" w:lineRule="exact"/>
              <w:ind w:firstLine="0"/>
              <w:rPr>
                <w:rFonts w:hint="eastAsia"/>
              </w:rPr>
            </w:pPr>
            <w:r>
              <w:rPr>
                <w:sz w:val="21"/>
                <w:szCs w:val="21"/>
              </w:rPr>
              <w:t>医生（</w:t>
            </w:r>
            <w:r>
              <w:rPr>
                <w:sz w:val="21"/>
                <w:szCs w:val="21"/>
              </w:rPr>
              <w:t>clinical</w:t>
            </w:r>
            <w:r>
              <w:rPr>
                <w:sz w:val="21"/>
                <w:szCs w:val="21"/>
              </w:rPr>
              <w:t>）；店长限授权门诊，总部可维护全部门诊</w:t>
            </w:r>
          </w:p>
        </w:tc>
        <w:tc>
          <w:tcPr>
            <w:tcW w:w="3458" w:type="dxa"/>
            <w:tcBorders>
              <w:left w:val="nil"/>
              <w:bottom w:val="nil"/>
              <w:right w:val="nil"/>
            </w:tcBorders>
            <w:tcMar>
              <w:top w:w="45" w:type="dxa"/>
              <w:left w:w="85" w:type="dxa"/>
              <w:bottom w:w="45" w:type="dxa"/>
              <w:right w:w="85" w:type="dxa"/>
            </w:tcMar>
            <w:vAlign w:val="center"/>
          </w:tcPr>
          <w:p w14:paraId="111151AF" w14:textId="77777777" w:rsidR="004139D5" w:rsidRDefault="002735B2">
            <w:pPr>
              <w:keepLines/>
              <w:spacing w:line="360" w:lineRule="exact"/>
              <w:ind w:firstLine="0"/>
              <w:rPr>
                <w:rFonts w:hint="eastAsia"/>
              </w:rPr>
            </w:pPr>
            <w:r>
              <w:rPr>
                <w:sz w:val="21"/>
                <w:szCs w:val="21"/>
              </w:rPr>
              <w:t>visits</w:t>
            </w:r>
            <w:r>
              <w:rPr>
                <w:sz w:val="21"/>
                <w:szCs w:val="21"/>
              </w:rPr>
              <w:t>、</w:t>
            </w:r>
            <w:r>
              <w:rPr>
                <w:sz w:val="21"/>
                <w:szCs w:val="21"/>
              </w:rPr>
              <w:t>visit_lines</w:t>
            </w:r>
            <w:r>
              <w:rPr>
                <w:sz w:val="21"/>
                <w:szCs w:val="21"/>
              </w:rPr>
              <w:t>、</w:t>
            </w:r>
            <w:r>
              <w:rPr>
                <w:sz w:val="21"/>
                <w:szCs w:val="21"/>
              </w:rPr>
              <w:t>treatments</w:t>
            </w:r>
            <w:r>
              <w:rPr>
                <w:sz w:val="21"/>
                <w:szCs w:val="21"/>
              </w:rPr>
              <w:t>、</w:t>
            </w:r>
            <w:r>
              <w:rPr>
                <w:sz w:val="21"/>
                <w:szCs w:val="21"/>
              </w:rPr>
              <w:t>patients</w:t>
            </w:r>
            <w:r>
              <w:rPr>
                <w:sz w:val="21"/>
                <w:szCs w:val="21"/>
              </w:rPr>
              <w:t>、</w:t>
            </w:r>
            <w:r>
              <w:rPr>
                <w:sz w:val="21"/>
                <w:szCs w:val="21"/>
              </w:rPr>
              <w:t>patient_allergies</w:t>
            </w:r>
          </w:p>
        </w:tc>
      </w:tr>
      <w:tr w:rsidR="004139D5" w14:paraId="44355C13" w14:textId="77777777">
        <w:trPr>
          <w:cantSplit/>
          <w:jc w:val="center"/>
        </w:trPr>
        <w:tc>
          <w:tcPr>
            <w:tcW w:w="850" w:type="dxa"/>
            <w:tcBorders>
              <w:left w:val="nil"/>
              <w:bottom w:val="nil"/>
              <w:right w:val="nil"/>
            </w:tcBorders>
            <w:noWrap/>
            <w:tcMar>
              <w:top w:w="45" w:type="dxa"/>
              <w:left w:w="85" w:type="dxa"/>
              <w:bottom w:w="45" w:type="dxa"/>
              <w:right w:w="85" w:type="dxa"/>
            </w:tcMar>
            <w:vAlign w:val="center"/>
          </w:tcPr>
          <w:p w14:paraId="5E02D3AD" w14:textId="77777777" w:rsidR="004139D5" w:rsidRDefault="002735B2">
            <w:pPr>
              <w:keepLines/>
              <w:spacing w:line="360" w:lineRule="exact"/>
              <w:ind w:firstLine="0"/>
              <w:rPr>
                <w:rFonts w:hint="eastAsia"/>
              </w:rPr>
            </w:pPr>
            <w:r>
              <w:rPr>
                <w:sz w:val="21"/>
                <w:szCs w:val="21"/>
              </w:rPr>
              <w:t>UC-10</w:t>
            </w:r>
          </w:p>
        </w:tc>
        <w:tc>
          <w:tcPr>
            <w:tcW w:w="2154" w:type="dxa"/>
            <w:tcBorders>
              <w:left w:val="nil"/>
              <w:bottom w:val="nil"/>
              <w:right w:val="nil"/>
            </w:tcBorders>
            <w:tcMar>
              <w:top w:w="45" w:type="dxa"/>
              <w:left w:w="85" w:type="dxa"/>
              <w:bottom w:w="45" w:type="dxa"/>
              <w:right w:w="85" w:type="dxa"/>
            </w:tcMar>
            <w:vAlign w:val="center"/>
          </w:tcPr>
          <w:p w14:paraId="2D7F89C9" w14:textId="77777777" w:rsidR="004139D5" w:rsidRDefault="002735B2">
            <w:pPr>
              <w:keepLines/>
              <w:spacing w:line="360" w:lineRule="exact"/>
              <w:ind w:firstLine="0"/>
              <w:rPr>
                <w:rFonts w:hint="eastAsia"/>
              </w:rPr>
            </w:pPr>
            <w:r>
              <w:rPr>
                <w:sz w:val="21"/>
                <w:szCs w:val="21"/>
              </w:rPr>
              <w:t>生成结算单</w:t>
            </w:r>
          </w:p>
        </w:tc>
        <w:tc>
          <w:tcPr>
            <w:tcW w:w="2381" w:type="dxa"/>
            <w:tcBorders>
              <w:left w:val="nil"/>
              <w:bottom w:val="nil"/>
              <w:right w:val="nil"/>
            </w:tcBorders>
            <w:tcMar>
              <w:top w:w="45" w:type="dxa"/>
              <w:left w:w="85" w:type="dxa"/>
              <w:bottom w:w="45" w:type="dxa"/>
              <w:right w:w="85" w:type="dxa"/>
            </w:tcMar>
            <w:vAlign w:val="center"/>
          </w:tcPr>
          <w:p w14:paraId="10D5BA1E" w14:textId="77777777" w:rsidR="004139D5" w:rsidRDefault="002735B2">
            <w:pPr>
              <w:keepLines/>
              <w:spacing w:line="360" w:lineRule="exact"/>
              <w:ind w:firstLine="0"/>
              <w:rPr>
                <w:rFonts w:hint="eastAsia"/>
              </w:rPr>
            </w:pPr>
            <w:r>
              <w:rPr>
                <w:sz w:val="21"/>
                <w:szCs w:val="21"/>
              </w:rPr>
              <w:t>前台（</w:t>
            </w:r>
            <w:r>
              <w:rPr>
                <w:sz w:val="21"/>
                <w:szCs w:val="21"/>
              </w:rPr>
              <w:t>front</w:t>
            </w:r>
            <w:r>
              <w:rPr>
                <w:sz w:val="21"/>
                <w:szCs w:val="21"/>
              </w:rPr>
              <w:t>）；店长限授权门诊，总部可办理全部门诊</w:t>
            </w:r>
          </w:p>
        </w:tc>
        <w:tc>
          <w:tcPr>
            <w:tcW w:w="3458" w:type="dxa"/>
            <w:tcBorders>
              <w:left w:val="nil"/>
              <w:bottom w:val="nil"/>
              <w:right w:val="nil"/>
            </w:tcBorders>
            <w:tcMar>
              <w:top w:w="45" w:type="dxa"/>
              <w:left w:w="85" w:type="dxa"/>
              <w:bottom w:w="45" w:type="dxa"/>
              <w:right w:w="85" w:type="dxa"/>
            </w:tcMar>
            <w:vAlign w:val="center"/>
          </w:tcPr>
          <w:p w14:paraId="7251B90F" w14:textId="77777777" w:rsidR="004139D5" w:rsidRDefault="002735B2">
            <w:pPr>
              <w:keepLines/>
              <w:spacing w:line="360" w:lineRule="exact"/>
              <w:ind w:firstLine="0"/>
              <w:rPr>
                <w:rFonts w:hint="eastAsia"/>
              </w:rPr>
            </w:pPr>
            <w:r>
              <w:rPr>
                <w:sz w:val="21"/>
                <w:szCs w:val="21"/>
              </w:rPr>
              <w:t>settlements</w:t>
            </w:r>
            <w:r>
              <w:rPr>
                <w:sz w:val="21"/>
                <w:szCs w:val="21"/>
              </w:rPr>
              <w:t>、</w:t>
            </w:r>
            <w:r>
              <w:rPr>
                <w:sz w:val="21"/>
                <w:szCs w:val="21"/>
              </w:rPr>
              <w:t>settlement_lines</w:t>
            </w:r>
            <w:r>
              <w:rPr>
                <w:sz w:val="21"/>
                <w:szCs w:val="21"/>
              </w:rPr>
              <w:t>、</w:t>
            </w:r>
            <w:r>
              <w:rPr>
                <w:sz w:val="21"/>
                <w:szCs w:val="21"/>
              </w:rPr>
              <w:t>visits</w:t>
            </w:r>
            <w:r>
              <w:rPr>
                <w:sz w:val="21"/>
                <w:szCs w:val="21"/>
              </w:rPr>
              <w:t>、</w:t>
            </w:r>
            <w:r>
              <w:rPr>
                <w:sz w:val="21"/>
                <w:szCs w:val="21"/>
              </w:rPr>
              <w:t>visit_lines</w:t>
            </w:r>
            <w:r>
              <w:rPr>
                <w:sz w:val="21"/>
                <w:szCs w:val="21"/>
              </w:rPr>
              <w:t>、</w:t>
            </w:r>
            <w:r>
              <w:rPr>
                <w:sz w:val="21"/>
                <w:szCs w:val="21"/>
              </w:rPr>
              <w:t>quarterReports</w:t>
            </w:r>
          </w:p>
        </w:tc>
      </w:tr>
      <w:tr w:rsidR="004139D5" w14:paraId="38A0B5AB" w14:textId="77777777">
        <w:trPr>
          <w:cantSplit/>
          <w:jc w:val="center"/>
        </w:trPr>
        <w:tc>
          <w:tcPr>
            <w:tcW w:w="850" w:type="dxa"/>
            <w:tcBorders>
              <w:left w:val="nil"/>
              <w:bottom w:val="nil"/>
              <w:right w:val="nil"/>
            </w:tcBorders>
            <w:noWrap/>
            <w:tcMar>
              <w:top w:w="45" w:type="dxa"/>
              <w:left w:w="85" w:type="dxa"/>
              <w:bottom w:w="45" w:type="dxa"/>
              <w:right w:w="85" w:type="dxa"/>
            </w:tcMar>
            <w:vAlign w:val="center"/>
          </w:tcPr>
          <w:p w14:paraId="4E1A26D5" w14:textId="77777777" w:rsidR="004139D5" w:rsidRDefault="002735B2">
            <w:pPr>
              <w:keepLines/>
              <w:spacing w:line="360" w:lineRule="exact"/>
              <w:ind w:firstLine="0"/>
              <w:rPr>
                <w:rFonts w:hint="eastAsia"/>
              </w:rPr>
            </w:pPr>
            <w:r>
              <w:rPr>
                <w:sz w:val="21"/>
                <w:szCs w:val="21"/>
              </w:rPr>
              <w:lastRenderedPageBreak/>
              <w:t>UC-11</w:t>
            </w:r>
          </w:p>
        </w:tc>
        <w:tc>
          <w:tcPr>
            <w:tcW w:w="2154" w:type="dxa"/>
            <w:tcBorders>
              <w:left w:val="nil"/>
              <w:bottom w:val="nil"/>
              <w:right w:val="nil"/>
            </w:tcBorders>
            <w:tcMar>
              <w:top w:w="45" w:type="dxa"/>
              <w:left w:w="85" w:type="dxa"/>
              <w:bottom w:w="45" w:type="dxa"/>
              <w:right w:w="85" w:type="dxa"/>
            </w:tcMar>
            <w:vAlign w:val="center"/>
          </w:tcPr>
          <w:p w14:paraId="5C50A2BA" w14:textId="77777777" w:rsidR="004139D5" w:rsidRDefault="002735B2">
            <w:pPr>
              <w:keepLines/>
              <w:spacing w:line="360" w:lineRule="exact"/>
              <w:ind w:firstLine="0"/>
              <w:rPr>
                <w:rFonts w:hint="eastAsia"/>
              </w:rPr>
            </w:pPr>
            <w:r>
              <w:rPr>
                <w:sz w:val="21"/>
                <w:szCs w:val="21"/>
              </w:rPr>
              <w:t>核对季度业绩</w:t>
            </w:r>
          </w:p>
        </w:tc>
        <w:tc>
          <w:tcPr>
            <w:tcW w:w="2381" w:type="dxa"/>
            <w:tcBorders>
              <w:left w:val="nil"/>
              <w:bottom w:val="nil"/>
              <w:right w:val="nil"/>
            </w:tcBorders>
            <w:tcMar>
              <w:top w:w="45" w:type="dxa"/>
              <w:left w:w="85" w:type="dxa"/>
              <w:bottom w:w="45" w:type="dxa"/>
              <w:right w:w="85" w:type="dxa"/>
            </w:tcMar>
            <w:vAlign w:val="center"/>
          </w:tcPr>
          <w:p w14:paraId="1C7FA23F" w14:textId="77777777" w:rsidR="004139D5" w:rsidRDefault="002735B2">
            <w:pPr>
              <w:keepLines/>
              <w:spacing w:line="360" w:lineRule="exact"/>
              <w:ind w:firstLine="0"/>
              <w:rPr>
                <w:rFonts w:hint="eastAsia"/>
              </w:rPr>
            </w:pPr>
            <w:r>
              <w:rPr>
                <w:sz w:val="21"/>
                <w:szCs w:val="21"/>
              </w:rPr>
              <w:t>总部（</w:t>
            </w:r>
            <w:r>
              <w:rPr>
                <w:sz w:val="21"/>
                <w:szCs w:val="21"/>
              </w:rPr>
              <w:t>hq</w:t>
            </w:r>
            <w:r>
              <w:rPr>
                <w:sz w:val="21"/>
                <w:szCs w:val="21"/>
              </w:rPr>
              <w:t>）；店长仅查询授权门诊的履约与成本</w:t>
            </w:r>
          </w:p>
        </w:tc>
        <w:tc>
          <w:tcPr>
            <w:tcW w:w="3458" w:type="dxa"/>
            <w:tcBorders>
              <w:left w:val="nil"/>
              <w:bottom w:val="nil"/>
              <w:right w:val="nil"/>
            </w:tcBorders>
            <w:tcMar>
              <w:top w:w="45" w:type="dxa"/>
              <w:left w:w="85" w:type="dxa"/>
              <w:bottom w:w="45" w:type="dxa"/>
              <w:right w:w="85" w:type="dxa"/>
            </w:tcMar>
            <w:vAlign w:val="center"/>
          </w:tcPr>
          <w:p w14:paraId="67801B35" w14:textId="77777777" w:rsidR="004139D5" w:rsidRDefault="002735B2">
            <w:pPr>
              <w:keepLines/>
              <w:spacing w:line="360" w:lineRule="exact"/>
              <w:ind w:firstLine="0"/>
              <w:rPr>
                <w:rFonts w:hint="eastAsia"/>
              </w:rPr>
            </w:pPr>
            <w:r>
              <w:rPr>
                <w:sz w:val="21"/>
                <w:szCs w:val="21"/>
              </w:rPr>
              <w:t>appointments</w:t>
            </w:r>
            <w:r>
              <w:rPr>
                <w:sz w:val="21"/>
                <w:szCs w:val="21"/>
              </w:rPr>
              <w:t>、</w:t>
            </w:r>
            <w:r>
              <w:rPr>
                <w:sz w:val="21"/>
                <w:szCs w:val="21"/>
              </w:rPr>
              <w:t>costs</w:t>
            </w:r>
            <w:r>
              <w:rPr>
                <w:sz w:val="21"/>
                <w:szCs w:val="21"/>
              </w:rPr>
              <w:t>、</w:t>
            </w:r>
            <w:r>
              <w:rPr>
                <w:sz w:val="21"/>
                <w:szCs w:val="21"/>
              </w:rPr>
              <w:t>quarterReports</w:t>
            </w:r>
            <w:r>
              <w:rPr>
                <w:sz w:val="21"/>
                <w:szCs w:val="21"/>
              </w:rPr>
              <w:t>、</w:t>
            </w:r>
            <w:r>
              <w:rPr>
                <w:sz w:val="21"/>
                <w:szCs w:val="21"/>
              </w:rPr>
              <w:t>quarter_report_rows</w:t>
            </w:r>
          </w:p>
        </w:tc>
      </w:tr>
      <w:tr w:rsidR="004139D5" w14:paraId="22846ACC" w14:textId="77777777">
        <w:trPr>
          <w:cantSplit/>
          <w:jc w:val="center"/>
        </w:trPr>
        <w:tc>
          <w:tcPr>
            <w:tcW w:w="850" w:type="dxa"/>
            <w:tcBorders>
              <w:left w:val="nil"/>
              <w:bottom w:val="nil"/>
              <w:right w:val="nil"/>
            </w:tcBorders>
            <w:noWrap/>
            <w:tcMar>
              <w:top w:w="45" w:type="dxa"/>
              <w:left w:w="85" w:type="dxa"/>
              <w:bottom w:w="45" w:type="dxa"/>
              <w:right w:w="85" w:type="dxa"/>
            </w:tcMar>
            <w:vAlign w:val="center"/>
          </w:tcPr>
          <w:p w14:paraId="08662CCD" w14:textId="77777777" w:rsidR="004139D5" w:rsidRDefault="002735B2">
            <w:pPr>
              <w:keepLines/>
              <w:spacing w:line="360" w:lineRule="exact"/>
              <w:ind w:firstLine="0"/>
              <w:rPr>
                <w:rFonts w:hint="eastAsia"/>
              </w:rPr>
            </w:pPr>
            <w:r>
              <w:rPr>
                <w:sz w:val="21"/>
                <w:szCs w:val="21"/>
              </w:rPr>
              <w:t>UC-12</w:t>
            </w:r>
          </w:p>
        </w:tc>
        <w:tc>
          <w:tcPr>
            <w:tcW w:w="2154" w:type="dxa"/>
            <w:tcBorders>
              <w:left w:val="nil"/>
              <w:bottom w:val="nil"/>
              <w:right w:val="nil"/>
            </w:tcBorders>
            <w:tcMar>
              <w:top w:w="45" w:type="dxa"/>
              <w:left w:w="85" w:type="dxa"/>
              <w:bottom w:w="45" w:type="dxa"/>
              <w:right w:w="85" w:type="dxa"/>
            </w:tcMar>
            <w:vAlign w:val="center"/>
          </w:tcPr>
          <w:p w14:paraId="52D1797B" w14:textId="77777777" w:rsidR="004139D5" w:rsidRDefault="002735B2">
            <w:pPr>
              <w:keepLines/>
              <w:spacing w:line="360" w:lineRule="exact"/>
              <w:ind w:firstLine="0"/>
              <w:rPr>
                <w:rFonts w:hint="eastAsia"/>
              </w:rPr>
            </w:pPr>
            <w:r>
              <w:rPr>
                <w:sz w:val="21"/>
                <w:szCs w:val="21"/>
              </w:rPr>
              <w:t>核算激励基金</w:t>
            </w:r>
          </w:p>
        </w:tc>
        <w:tc>
          <w:tcPr>
            <w:tcW w:w="2381" w:type="dxa"/>
            <w:tcBorders>
              <w:left w:val="nil"/>
              <w:bottom w:val="nil"/>
              <w:right w:val="nil"/>
            </w:tcBorders>
            <w:tcMar>
              <w:top w:w="45" w:type="dxa"/>
              <w:left w:w="85" w:type="dxa"/>
              <w:bottom w:w="45" w:type="dxa"/>
              <w:right w:w="85" w:type="dxa"/>
            </w:tcMar>
            <w:vAlign w:val="center"/>
          </w:tcPr>
          <w:p w14:paraId="492E48B0" w14:textId="77777777" w:rsidR="004139D5" w:rsidRDefault="002735B2">
            <w:pPr>
              <w:keepLines/>
              <w:spacing w:line="360" w:lineRule="exact"/>
              <w:ind w:firstLine="0"/>
              <w:rPr>
                <w:rFonts w:hint="eastAsia"/>
              </w:rPr>
            </w:pPr>
            <w:r>
              <w:rPr>
                <w:sz w:val="21"/>
                <w:szCs w:val="21"/>
              </w:rPr>
              <w:t>总部（</w:t>
            </w:r>
            <w:r>
              <w:rPr>
                <w:sz w:val="21"/>
                <w:szCs w:val="21"/>
              </w:rPr>
              <w:t>hq</w:t>
            </w:r>
            <w:r>
              <w:rPr>
                <w:sz w:val="21"/>
                <w:szCs w:val="21"/>
              </w:rPr>
              <w:t>）</w:t>
            </w:r>
          </w:p>
        </w:tc>
        <w:tc>
          <w:tcPr>
            <w:tcW w:w="3458" w:type="dxa"/>
            <w:tcBorders>
              <w:left w:val="nil"/>
              <w:bottom w:val="nil"/>
              <w:right w:val="nil"/>
            </w:tcBorders>
            <w:tcMar>
              <w:top w:w="45" w:type="dxa"/>
              <w:left w:w="85" w:type="dxa"/>
              <w:bottom w:w="45" w:type="dxa"/>
              <w:right w:w="85" w:type="dxa"/>
            </w:tcMar>
            <w:vAlign w:val="center"/>
          </w:tcPr>
          <w:p w14:paraId="0FA75C16" w14:textId="77777777" w:rsidR="004139D5" w:rsidRDefault="002735B2">
            <w:pPr>
              <w:keepLines/>
              <w:spacing w:line="360" w:lineRule="exact"/>
              <w:ind w:firstLine="0"/>
              <w:rPr>
                <w:rFonts w:hint="eastAsia"/>
              </w:rPr>
            </w:pPr>
            <w:r>
              <w:rPr>
                <w:sz w:val="21"/>
                <w:szCs w:val="21"/>
              </w:rPr>
              <w:t>costs</w:t>
            </w:r>
            <w:r>
              <w:rPr>
                <w:sz w:val="21"/>
                <w:szCs w:val="21"/>
              </w:rPr>
              <w:t>、</w:t>
            </w:r>
            <w:r>
              <w:rPr>
                <w:sz w:val="21"/>
                <w:szCs w:val="21"/>
              </w:rPr>
              <w:t>settlements</w:t>
            </w:r>
            <w:r>
              <w:rPr>
                <w:sz w:val="21"/>
                <w:szCs w:val="21"/>
              </w:rPr>
              <w:t>、</w:t>
            </w:r>
            <w:r>
              <w:rPr>
                <w:sz w:val="21"/>
                <w:szCs w:val="21"/>
              </w:rPr>
              <w:t>invoice_adjustments</w:t>
            </w:r>
            <w:r>
              <w:rPr>
                <w:sz w:val="21"/>
                <w:szCs w:val="21"/>
              </w:rPr>
              <w:t>、</w:t>
            </w:r>
            <w:r>
              <w:rPr>
                <w:sz w:val="21"/>
                <w:szCs w:val="21"/>
              </w:rPr>
              <w:t>schedules</w:t>
            </w:r>
            <w:r>
              <w:rPr>
                <w:sz w:val="21"/>
                <w:szCs w:val="21"/>
              </w:rPr>
              <w:t>、</w:t>
            </w:r>
            <w:r>
              <w:rPr>
                <w:sz w:val="21"/>
                <w:szCs w:val="21"/>
              </w:rPr>
              <w:t>quarterReports</w:t>
            </w:r>
            <w:r>
              <w:rPr>
                <w:sz w:val="21"/>
                <w:szCs w:val="21"/>
              </w:rPr>
              <w:t>、</w:t>
            </w:r>
            <w:r>
              <w:rPr>
                <w:sz w:val="21"/>
                <w:szCs w:val="21"/>
              </w:rPr>
              <w:t>quarter_report_rows</w:t>
            </w:r>
            <w:r>
              <w:rPr>
                <w:sz w:val="21"/>
                <w:szCs w:val="21"/>
              </w:rPr>
              <w:t>、</w:t>
            </w:r>
            <w:r>
              <w:rPr>
                <w:sz w:val="21"/>
                <w:szCs w:val="21"/>
              </w:rPr>
              <w:t>quarter_report_settlements</w:t>
            </w:r>
            <w:r>
              <w:rPr>
                <w:sz w:val="21"/>
                <w:szCs w:val="21"/>
              </w:rPr>
              <w:t>、</w:t>
            </w:r>
            <w:r>
              <w:rPr>
                <w:sz w:val="21"/>
                <w:szCs w:val="21"/>
              </w:rPr>
              <w:t>quarter_report_history</w:t>
            </w:r>
          </w:p>
        </w:tc>
      </w:tr>
      <w:tr w:rsidR="004139D5" w14:paraId="08D738F2" w14:textId="77777777">
        <w:trPr>
          <w:cantSplit/>
          <w:jc w:val="center"/>
        </w:trPr>
        <w:tc>
          <w:tcPr>
            <w:tcW w:w="850" w:type="dxa"/>
            <w:tcBorders>
              <w:left w:val="nil"/>
              <w:bottom w:val="nil"/>
              <w:right w:val="nil"/>
            </w:tcBorders>
            <w:noWrap/>
            <w:tcMar>
              <w:top w:w="45" w:type="dxa"/>
              <w:left w:w="85" w:type="dxa"/>
              <w:bottom w:w="45" w:type="dxa"/>
              <w:right w:w="85" w:type="dxa"/>
            </w:tcMar>
            <w:vAlign w:val="center"/>
          </w:tcPr>
          <w:p w14:paraId="4D01CD6E" w14:textId="77777777" w:rsidR="004139D5" w:rsidRDefault="002735B2">
            <w:pPr>
              <w:keepLines/>
              <w:spacing w:line="360" w:lineRule="exact"/>
              <w:ind w:firstLine="0"/>
              <w:rPr>
                <w:rFonts w:hint="eastAsia"/>
              </w:rPr>
            </w:pPr>
            <w:r>
              <w:rPr>
                <w:sz w:val="21"/>
                <w:szCs w:val="21"/>
              </w:rPr>
              <w:t>UC-13</w:t>
            </w:r>
          </w:p>
        </w:tc>
        <w:tc>
          <w:tcPr>
            <w:tcW w:w="2154" w:type="dxa"/>
            <w:tcBorders>
              <w:left w:val="nil"/>
              <w:bottom w:val="nil"/>
              <w:right w:val="nil"/>
            </w:tcBorders>
            <w:tcMar>
              <w:top w:w="45" w:type="dxa"/>
              <w:left w:w="85" w:type="dxa"/>
              <w:bottom w:w="45" w:type="dxa"/>
              <w:right w:w="85" w:type="dxa"/>
            </w:tcMar>
            <w:vAlign w:val="center"/>
          </w:tcPr>
          <w:p w14:paraId="5932CD13" w14:textId="77777777" w:rsidR="004139D5" w:rsidRDefault="002735B2">
            <w:pPr>
              <w:keepLines/>
              <w:spacing w:line="360" w:lineRule="exact"/>
              <w:ind w:firstLine="0"/>
              <w:rPr>
                <w:rFonts w:hint="eastAsia"/>
              </w:rPr>
            </w:pPr>
            <w:r>
              <w:rPr>
                <w:sz w:val="21"/>
                <w:szCs w:val="21"/>
              </w:rPr>
              <w:t>登记收款</w:t>
            </w:r>
          </w:p>
        </w:tc>
        <w:tc>
          <w:tcPr>
            <w:tcW w:w="2381" w:type="dxa"/>
            <w:tcBorders>
              <w:left w:val="nil"/>
              <w:bottom w:val="nil"/>
              <w:right w:val="nil"/>
            </w:tcBorders>
            <w:tcMar>
              <w:top w:w="45" w:type="dxa"/>
              <w:left w:w="85" w:type="dxa"/>
              <w:bottom w:w="45" w:type="dxa"/>
              <w:right w:w="85" w:type="dxa"/>
            </w:tcMar>
            <w:vAlign w:val="center"/>
          </w:tcPr>
          <w:p w14:paraId="0CF2431F" w14:textId="77777777" w:rsidR="004139D5" w:rsidRDefault="002735B2">
            <w:pPr>
              <w:keepLines/>
              <w:spacing w:line="360" w:lineRule="exact"/>
              <w:ind w:firstLine="0"/>
              <w:rPr>
                <w:rFonts w:hint="eastAsia"/>
              </w:rPr>
            </w:pPr>
            <w:r>
              <w:rPr>
                <w:sz w:val="21"/>
                <w:szCs w:val="21"/>
              </w:rPr>
              <w:t>前台（</w:t>
            </w:r>
            <w:r>
              <w:rPr>
                <w:sz w:val="21"/>
                <w:szCs w:val="21"/>
              </w:rPr>
              <w:t>front</w:t>
            </w:r>
            <w:r>
              <w:rPr>
                <w:sz w:val="21"/>
                <w:szCs w:val="21"/>
              </w:rPr>
              <w:t>）；店长限授权门诊，总部可办理全部门诊</w:t>
            </w:r>
          </w:p>
        </w:tc>
        <w:tc>
          <w:tcPr>
            <w:tcW w:w="3458" w:type="dxa"/>
            <w:tcBorders>
              <w:left w:val="nil"/>
              <w:bottom w:val="nil"/>
              <w:right w:val="nil"/>
            </w:tcBorders>
            <w:tcMar>
              <w:top w:w="45" w:type="dxa"/>
              <w:left w:w="85" w:type="dxa"/>
              <w:bottom w:w="45" w:type="dxa"/>
              <w:right w:w="85" w:type="dxa"/>
            </w:tcMar>
            <w:vAlign w:val="center"/>
          </w:tcPr>
          <w:p w14:paraId="4505C158" w14:textId="77777777" w:rsidR="004139D5" w:rsidRDefault="002735B2">
            <w:pPr>
              <w:keepLines/>
              <w:spacing w:line="360" w:lineRule="exact"/>
              <w:ind w:firstLine="0"/>
              <w:rPr>
                <w:rFonts w:hint="eastAsia"/>
              </w:rPr>
            </w:pPr>
            <w:r>
              <w:rPr>
                <w:sz w:val="21"/>
                <w:szCs w:val="21"/>
              </w:rPr>
              <w:t>settlements</w:t>
            </w:r>
            <w:r>
              <w:rPr>
                <w:sz w:val="21"/>
                <w:szCs w:val="21"/>
              </w:rPr>
              <w:t>、</w:t>
            </w:r>
            <w:r>
              <w:rPr>
                <w:sz w:val="21"/>
                <w:szCs w:val="21"/>
              </w:rPr>
              <w:t>payments</w:t>
            </w:r>
            <w:r>
              <w:rPr>
                <w:sz w:val="21"/>
                <w:szCs w:val="21"/>
              </w:rPr>
              <w:t>、</w:t>
            </w:r>
            <w:r>
              <w:rPr>
                <w:sz w:val="21"/>
                <w:szCs w:val="21"/>
              </w:rPr>
              <w:t>refunds</w:t>
            </w:r>
            <w:r>
              <w:rPr>
                <w:sz w:val="21"/>
                <w:szCs w:val="21"/>
              </w:rPr>
              <w:t>、</w:t>
            </w:r>
            <w:r>
              <w:rPr>
                <w:sz w:val="21"/>
                <w:szCs w:val="21"/>
              </w:rPr>
              <w:t>invoice_adjustments</w:t>
            </w:r>
            <w:r>
              <w:rPr>
                <w:sz w:val="21"/>
                <w:szCs w:val="21"/>
              </w:rPr>
              <w:t>、</w:t>
            </w:r>
            <w:r>
              <w:rPr>
                <w:sz w:val="21"/>
                <w:szCs w:val="21"/>
              </w:rPr>
              <w:t>idempotency_requests</w:t>
            </w:r>
          </w:p>
        </w:tc>
      </w:tr>
      <w:tr w:rsidR="004139D5" w14:paraId="6D6825FF" w14:textId="77777777">
        <w:trPr>
          <w:cantSplit/>
          <w:jc w:val="center"/>
        </w:trPr>
        <w:tc>
          <w:tcPr>
            <w:tcW w:w="850" w:type="dxa"/>
            <w:tcBorders>
              <w:left w:val="nil"/>
              <w:bottom w:val="nil"/>
              <w:right w:val="nil"/>
            </w:tcBorders>
            <w:noWrap/>
            <w:tcMar>
              <w:top w:w="45" w:type="dxa"/>
              <w:left w:w="85" w:type="dxa"/>
              <w:bottom w:w="45" w:type="dxa"/>
              <w:right w:w="85" w:type="dxa"/>
            </w:tcMar>
            <w:vAlign w:val="center"/>
          </w:tcPr>
          <w:p w14:paraId="43B04593" w14:textId="77777777" w:rsidR="004139D5" w:rsidRDefault="002735B2">
            <w:pPr>
              <w:keepLines/>
              <w:spacing w:line="360" w:lineRule="exact"/>
              <w:ind w:firstLine="0"/>
              <w:rPr>
                <w:rFonts w:hint="eastAsia"/>
              </w:rPr>
            </w:pPr>
            <w:r>
              <w:rPr>
                <w:sz w:val="21"/>
                <w:szCs w:val="21"/>
              </w:rPr>
              <w:t>UC-14</w:t>
            </w:r>
          </w:p>
        </w:tc>
        <w:tc>
          <w:tcPr>
            <w:tcW w:w="2154" w:type="dxa"/>
            <w:tcBorders>
              <w:left w:val="nil"/>
              <w:bottom w:val="nil"/>
              <w:right w:val="nil"/>
            </w:tcBorders>
            <w:tcMar>
              <w:top w:w="45" w:type="dxa"/>
              <w:left w:w="85" w:type="dxa"/>
              <w:bottom w:w="45" w:type="dxa"/>
              <w:right w:w="85" w:type="dxa"/>
            </w:tcMar>
            <w:vAlign w:val="center"/>
          </w:tcPr>
          <w:p w14:paraId="5C69F1F1" w14:textId="77777777" w:rsidR="004139D5" w:rsidRDefault="002735B2">
            <w:pPr>
              <w:keepLines/>
              <w:spacing w:line="360" w:lineRule="exact"/>
              <w:ind w:firstLine="0"/>
              <w:rPr>
                <w:rFonts w:hint="eastAsia"/>
              </w:rPr>
            </w:pPr>
            <w:r>
              <w:rPr>
                <w:sz w:val="21"/>
                <w:szCs w:val="21"/>
              </w:rPr>
              <w:t>登记退款</w:t>
            </w:r>
          </w:p>
        </w:tc>
        <w:tc>
          <w:tcPr>
            <w:tcW w:w="2381" w:type="dxa"/>
            <w:tcBorders>
              <w:left w:val="nil"/>
              <w:bottom w:val="nil"/>
              <w:right w:val="nil"/>
            </w:tcBorders>
            <w:tcMar>
              <w:top w:w="45" w:type="dxa"/>
              <w:left w:w="85" w:type="dxa"/>
              <w:bottom w:w="45" w:type="dxa"/>
              <w:right w:w="85" w:type="dxa"/>
            </w:tcMar>
            <w:vAlign w:val="center"/>
          </w:tcPr>
          <w:p w14:paraId="677386B6" w14:textId="77777777" w:rsidR="004139D5" w:rsidRDefault="002735B2">
            <w:pPr>
              <w:keepLines/>
              <w:spacing w:line="360" w:lineRule="exact"/>
              <w:ind w:firstLine="0"/>
              <w:rPr>
                <w:rFonts w:hint="eastAsia"/>
              </w:rPr>
            </w:pPr>
            <w:r>
              <w:rPr>
                <w:sz w:val="21"/>
                <w:szCs w:val="21"/>
              </w:rPr>
              <w:t>店长（</w:t>
            </w:r>
            <w:r>
              <w:rPr>
                <w:sz w:val="21"/>
                <w:szCs w:val="21"/>
              </w:rPr>
              <w:t>manager</w:t>
            </w:r>
            <w:r>
              <w:rPr>
                <w:sz w:val="21"/>
                <w:szCs w:val="21"/>
              </w:rPr>
              <w:t>，限授权门诊）；总部（</w:t>
            </w:r>
            <w:r>
              <w:rPr>
                <w:sz w:val="21"/>
                <w:szCs w:val="21"/>
              </w:rPr>
              <w:t>hq</w:t>
            </w:r>
            <w:r>
              <w:rPr>
                <w:sz w:val="21"/>
                <w:szCs w:val="21"/>
              </w:rPr>
              <w:t>，全门诊）</w:t>
            </w:r>
          </w:p>
        </w:tc>
        <w:tc>
          <w:tcPr>
            <w:tcW w:w="3458" w:type="dxa"/>
            <w:tcBorders>
              <w:left w:val="nil"/>
              <w:bottom w:val="nil"/>
              <w:right w:val="nil"/>
            </w:tcBorders>
            <w:tcMar>
              <w:top w:w="45" w:type="dxa"/>
              <w:left w:w="85" w:type="dxa"/>
              <w:bottom w:w="45" w:type="dxa"/>
              <w:right w:w="85" w:type="dxa"/>
            </w:tcMar>
            <w:vAlign w:val="center"/>
          </w:tcPr>
          <w:p w14:paraId="5603DDFD" w14:textId="77777777" w:rsidR="004139D5" w:rsidRDefault="002735B2">
            <w:pPr>
              <w:keepLines/>
              <w:spacing w:line="360" w:lineRule="exact"/>
              <w:ind w:firstLine="0"/>
              <w:rPr>
                <w:rFonts w:hint="eastAsia"/>
              </w:rPr>
            </w:pPr>
            <w:r>
              <w:rPr>
                <w:sz w:val="21"/>
                <w:szCs w:val="21"/>
              </w:rPr>
              <w:t>payments</w:t>
            </w:r>
            <w:r>
              <w:rPr>
                <w:sz w:val="21"/>
                <w:szCs w:val="21"/>
              </w:rPr>
              <w:t>、</w:t>
            </w:r>
            <w:r>
              <w:rPr>
                <w:sz w:val="21"/>
                <w:szCs w:val="21"/>
              </w:rPr>
              <w:t>refunds</w:t>
            </w:r>
            <w:r>
              <w:rPr>
                <w:sz w:val="21"/>
                <w:szCs w:val="21"/>
              </w:rPr>
              <w:t>、</w:t>
            </w:r>
            <w:r>
              <w:rPr>
                <w:sz w:val="21"/>
                <w:szCs w:val="21"/>
              </w:rPr>
              <w:t>settlements</w:t>
            </w:r>
            <w:r>
              <w:rPr>
                <w:sz w:val="21"/>
                <w:szCs w:val="21"/>
              </w:rPr>
              <w:t>、</w:t>
            </w:r>
            <w:r>
              <w:rPr>
                <w:sz w:val="21"/>
                <w:szCs w:val="21"/>
              </w:rPr>
              <w:t>idempotency_requests</w:t>
            </w:r>
          </w:p>
        </w:tc>
      </w:tr>
      <w:tr w:rsidR="004139D5" w14:paraId="4C7CE62B" w14:textId="77777777">
        <w:trPr>
          <w:cantSplit/>
          <w:jc w:val="center"/>
        </w:trPr>
        <w:tc>
          <w:tcPr>
            <w:tcW w:w="850" w:type="dxa"/>
            <w:tcBorders>
              <w:left w:val="nil"/>
              <w:bottom w:val="nil"/>
              <w:right w:val="nil"/>
            </w:tcBorders>
            <w:noWrap/>
            <w:tcMar>
              <w:top w:w="45" w:type="dxa"/>
              <w:left w:w="85" w:type="dxa"/>
              <w:bottom w:w="45" w:type="dxa"/>
              <w:right w:w="85" w:type="dxa"/>
            </w:tcMar>
            <w:vAlign w:val="center"/>
          </w:tcPr>
          <w:p w14:paraId="4F86A7D7" w14:textId="77777777" w:rsidR="004139D5" w:rsidRDefault="002735B2">
            <w:pPr>
              <w:keepLines/>
              <w:spacing w:line="360" w:lineRule="exact"/>
              <w:ind w:firstLine="0"/>
              <w:rPr>
                <w:rFonts w:hint="eastAsia"/>
              </w:rPr>
            </w:pPr>
            <w:r>
              <w:rPr>
                <w:sz w:val="21"/>
                <w:szCs w:val="21"/>
              </w:rPr>
              <w:t>UC-15</w:t>
            </w:r>
          </w:p>
        </w:tc>
        <w:tc>
          <w:tcPr>
            <w:tcW w:w="2154" w:type="dxa"/>
            <w:tcBorders>
              <w:left w:val="nil"/>
              <w:bottom w:val="nil"/>
              <w:right w:val="nil"/>
            </w:tcBorders>
            <w:tcMar>
              <w:top w:w="45" w:type="dxa"/>
              <w:left w:w="85" w:type="dxa"/>
              <w:bottom w:w="45" w:type="dxa"/>
              <w:right w:w="85" w:type="dxa"/>
            </w:tcMar>
            <w:vAlign w:val="center"/>
          </w:tcPr>
          <w:p w14:paraId="7BE1B4D9" w14:textId="77777777" w:rsidR="004139D5" w:rsidRDefault="002735B2">
            <w:pPr>
              <w:keepLines/>
              <w:spacing w:line="360" w:lineRule="exact"/>
              <w:ind w:firstLine="0"/>
              <w:rPr>
                <w:rFonts w:hint="eastAsia"/>
              </w:rPr>
            </w:pPr>
            <w:r>
              <w:rPr>
                <w:sz w:val="21"/>
                <w:szCs w:val="21"/>
              </w:rPr>
              <w:t>冲销结算单</w:t>
            </w:r>
          </w:p>
        </w:tc>
        <w:tc>
          <w:tcPr>
            <w:tcW w:w="2381" w:type="dxa"/>
            <w:tcBorders>
              <w:left w:val="nil"/>
              <w:bottom w:val="nil"/>
              <w:right w:val="nil"/>
            </w:tcBorders>
            <w:tcMar>
              <w:top w:w="45" w:type="dxa"/>
              <w:left w:w="85" w:type="dxa"/>
              <w:bottom w:w="45" w:type="dxa"/>
              <w:right w:w="85" w:type="dxa"/>
            </w:tcMar>
            <w:vAlign w:val="center"/>
          </w:tcPr>
          <w:p w14:paraId="1CE3EF8E" w14:textId="77777777" w:rsidR="004139D5" w:rsidRDefault="002735B2">
            <w:pPr>
              <w:keepLines/>
              <w:spacing w:line="360" w:lineRule="exact"/>
              <w:ind w:firstLine="0"/>
              <w:rPr>
                <w:rFonts w:hint="eastAsia"/>
              </w:rPr>
            </w:pPr>
            <w:r>
              <w:rPr>
                <w:sz w:val="21"/>
                <w:szCs w:val="21"/>
              </w:rPr>
              <w:t>店长（</w:t>
            </w:r>
            <w:r>
              <w:rPr>
                <w:sz w:val="21"/>
                <w:szCs w:val="21"/>
              </w:rPr>
              <w:t>manager</w:t>
            </w:r>
            <w:r>
              <w:rPr>
                <w:sz w:val="21"/>
                <w:szCs w:val="21"/>
              </w:rPr>
              <w:t>，限授权门诊）；总部（</w:t>
            </w:r>
            <w:r>
              <w:rPr>
                <w:sz w:val="21"/>
                <w:szCs w:val="21"/>
              </w:rPr>
              <w:t>hq</w:t>
            </w:r>
            <w:r>
              <w:rPr>
                <w:sz w:val="21"/>
                <w:szCs w:val="21"/>
              </w:rPr>
              <w:t>，全门诊）</w:t>
            </w:r>
          </w:p>
        </w:tc>
        <w:tc>
          <w:tcPr>
            <w:tcW w:w="3458" w:type="dxa"/>
            <w:tcBorders>
              <w:left w:val="nil"/>
              <w:bottom w:val="nil"/>
              <w:right w:val="nil"/>
            </w:tcBorders>
            <w:tcMar>
              <w:top w:w="45" w:type="dxa"/>
              <w:left w:w="85" w:type="dxa"/>
              <w:bottom w:w="45" w:type="dxa"/>
              <w:right w:w="85" w:type="dxa"/>
            </w:tcMar>
            <w:vAlign w:val="center"/>
          </w:tcPr>
          <w:p w14:paraId="6F69E4D6" w14:textId="77777777" w:rsidR="004139D5" w:rsidRDefault="002735B2">
            <w:pPr>
              <w:keepLines/>
              <w:spacing w:line="360" w:lineRule="exact"/>
              <w:ind w:firstLine="0"/>
              <w:rPr>
                <w:rFonts w:hint="eastAsia"/>
              </w:rPr>
            </w:pPr>
            <w:r>
              <w:rPr>
                <w:sz w:val="21"/>
                <w:szCs w:val="21"/>
              </w:rPr>
              <w:t>settlements</w:t>
            </w:r>
            <w:r>
              <w:rPr>
                <w:sz w:val="21"/>
                <w:szCs w:val="21"/>
              </w:rPr>
              <w:t>、</w:t>
            </w:r>
            <w:r>
              <w:rPr>
                <w:sz w:val="21"/>
                <w:szCs w:val="21"/>
              </w:rPr>
              <w:t>invoice_adjustments</w:t>
            </w:r>
            <w:r>
              <w:rPr>
                <w:sz w:val="21"/>
                <w:szCs w:val="21"/>
              </w:rPr>
              <w:t>、</w:t>
            </w:r>
            <w:r>
              <w:rPr>
                <w:sz w:val="21"/>
                <w:szCs w:val="21"/>
              </w:rPr>
              <w:t>payments</w:t>
            </w:r>
            <w:r>
              <w:rPr>
                <w:sz w:val="21"/>
                <w:szCs w:val="21"/>
              </w:rPr>
              <w:t>、</w:t>
            </w:r>
            <w:r>
              <w:rPr>
                <w:sz w:val="21"/>
                <w:szCs w:val="21"/>
              </w:rPr>
              <w:t>refunds</w:t>
            </w:r>
            <w:r>
              <w:rPr>
                <w:sz w:val="21"/>
                <w:szCs w:val="21"/>
              </w:rPr>
              <w:t>、</w:t>
            </w:r>
            <w:r>
              <w:rPr>
                <w:sz w:val="21"/>
                <w:szCs w:val="21"/>
              </w:rPr>
              <w:t>quarterReports</w:t>
            </w:r>
          </w:p>
        </w:tc>
      </w:tr>
      <w:tr w:rsidR="004139D5" w14:paraId="6557D948" w14:textId="77777777">
        <w:trPr>
          <w:cantSplit/>
          <w:jc w:val="center"/>
        </w:trPr>
        <w:tc>
          <w:tcPr>
            <w:tcW w:w="850" w:type="dxa"/>
            <w:tcBorders>
              <w:left w:val="nil"/>
              <w:bottom w:val="nil"/>
              <w:right w:val="nil"/>
            </w:tcBorders>
            <w:noWrap/>
            <w:tcMar>
              <w:top w:w="45" w:type="dxa"/>
              <w:left w:w="85" w:type="dxa"/>
              <w:bottom w:w="45" w:type="dxa"/>
              <w:right w:w="85" w:type="dxa"/>
            </w:tcMar>
            <w:vAlign w:val="center"/>
          </w:tcPr>
          <w:p w14:paraId="6E96E658" w14:textId="77777777" w:rsidR="004139D5" w:rsidRDefault="002735B2">
            <w:pPr>
              <w:keepLines/>
              <w:spacing w:line="360" w:lineRule="exact"/>
              <w:ind w:firstLine="0"/>
              <w:rPr>
                <w:rFonts w:hint="eastAsia"/>
              </w:rPr>
            </w:pPr>
            <w:r>
              <w:rPr>
                <w:sz w:val="21"/>
                <w:szCs w:val="21"/>
              </w:rPr>
              <w:t>UC-16</w:t>
            </w:r>
          </w:p>
        </w:tc>
        <w:tc>
          <w:tcPr>
            <w:tcW w:w="2154" w:type="dxa"/>
            <w:tcBorders>
              <w:left w:val="nil"/>
              <w:bottom w:val="nil"/>
              <w:right w:val="nil"/>
            </w:tcBorders>
            <w:tcMar>
              <w:top w:w="45" w:type="dxa"/>
              <w:left w:w="85" w:type="dxa"/>
              <w:bottom w:w="45" w:type="dxa"/>
              <w:right w:w="85" w:type="dxa"/>
            </w:tcMar>
            <w:vAlign w:val="center"/>
          </w:tcPr>
          <w:p w14:paraId="2E0FBF4C" w14:textId="77777777" w:rsidR="004139D5" w:rsidRDefault="002735B2">
            <w:pPr>
              <w:keepLines/>
              <w:spacing w:line="360" w:lineRule="exact"/>
              <w:ind w:firstLine="0"/>
              <w:rPr>
                <w:rFonts w:hint="eastAsia"/>
              </w:rPr>
            </w:pPr>
            <w:r>
              <w:rPr>
                <w:sz w:val="21"/>
                <w:szCs w:val="21"/>
              </w:rPr>
              <w:t>营业日资金核对</w:t>
            </w:r>
          </w:p>
        </w:tc>
        <w:tc>
          <w:tcPr>
            <w:tcW w:w="2381" w:type="dxa"/>
            <w:tcBorders>
              <w:left w:val="nil"/>
              <w:bottom w:val="nil"/>
              <w:right w:val="nil"/>
            </w:tcBorders>
            <w:tcMar>
              <w:top w:w="45" w:type="dxa"/>
              <w:left w:w="85" w:type="dxa"/>
              <w:bottom w:w="45" w:type="dxa"/>
              <w:right w:w="85" w:type="dxa"/>
            </w:tcMar>
            <w:vAlign w:val="center"/>
          </w:tcPr>
          <w:p w14:paraId="2D2A8DDE" w14:textId="77777777" w:rsidR="004139D5" w:rsidRDefault="002735B2">
            <w:pPr>
              <w:keepLines/>
              <w:spacing w:line="360" w:lineRule="exact"/>
              <w:ind w:firstLine="0"/>
              <w:rPr>
                <w:rFonts w:hint="eastAsia"/>
              </w:rPr>
            </w:pPr>
            <w:r>
              <w:rPr>
                <w:sz w:val="21"/>
                <w:szCs w:val="21"/>
              </w:rPr>
              <w:t>前台、店长（限授权门诊）；总部（全门诊）</w:t>
            </w:r>
          </w:p>
        </w:tc>
        <w:tc>
          <w:tcPr>
            <w:tcW w:w="3458" w:type="dxa"/>
            <w:tcBorders>
              <w:left w:val="nil"/>
              <w:bottom w:val="nil"/>
              <w:right w:val="nil"/>
            </w:tcBorders>
            <w:tcMar>
              <w:top w:w="45" w:type="dxa"/>
              <w:left w:w="85" w:type="dxa"/>
              <w:bottom w:w="45" w:type="dxa"/>
              <w:right w:w="85" w:type="dxa"/>
            </w:tcMar>
            <w:vAlign w:val="center"/>
          </w:tcPr>
          <w:p w14:paraId="54914D85" w14:textId="77777777" w:rsidR="004139D5" w:rsidRDefault="002735B2">
            <w:pPr>
              <w:keepLines/>
              <w:spacing w:line="360" w:lineRule="exact"/>
              <w:ind w:firstLine="0"/>
              <w:rPr>
                <w:rFonts w:hint="eastAsia"/>
              </w:rPr>
            </w:pPr>
            <w:r>
              <w:rPr>
                <w:sz w:val="21"/>
                <w:szCs w:val="21"/>
              </w:rPr>
              <w:t>reconciliations</w:t>
            </w:r>
            <w:r>
              <w:rPr>
                <w:sz w:val="21"/>
                <w:szCs w:val="21"/>
              </w:rPr>
              <w:t>、</w:t>
            </w:r>
            <w:r>
              <w:rPr>
                <w:sz w:val="21"/>
                <w:szCs w:val="21"/>
              </w:rPr>
              <w:t>payments</w:t>
            </w:r>
            <w:r>
              <w:rPr>
                <w:sz w:val="21"/>
                <w:szCs w:val="21"/>
              </w:rPr>
              <w:t>、</w:t>
            </w:r>
            <w:r>
              <w:rPr>
                <w:sz w:val="21"/>
                <w:szCs w:val="21"/>
              </w:rPr>
              <w:t>refunds</w:t>
            </w:r>
            <w:r>
              <w:rPr>
                <w:sz w:val="21"/>
                <w:szCs w:val="21"/>
              </w:rPr>
              <w:t>、</w:t>
            </w:r>
            <w:r>
              <w:rPr>
                <w:sz w:val="21"/>
                <w:szCs w:val="21"/>
              </w:rPr>
              <w:t>settlements</w:t>
            </w:r>
          </w:p>
        </w:tc>
      </w:tr>
      <w:tr w:rsidR="004139D5" w14:paraId="1189B8CE" w14:textId="77777777">
        <w:trPr>
          <w:cantSplit/>
          <w:jc w:val="center"/>
        </w:trPr>
        <w:tc>
          <w:tcPr>
            <w:tcW w:w="850" w:type="dxa"/>
            <w:tcBorders>
              <w:left w:val="nil"/>
              <w:bottom w:val="nil"/>
              <w:right w:val="nil"/>
            </w:tcBorders>
            <w:noWrap/>
            <w:tcMar>
              <w:top w:w="45" w:type="dxa"/>
              <w:left w:w="85" w:type="dxa"/>
              <w:bottom w:w="45" w:type="dxa"/>
              <w:right w:w="85" w:type="dxa"/>
            </w:tcMar>
            <w:vAlign w:val="center"/>
          </w:tcPr>
          <w:p w14:paraId="7637838F" w14:textId="77777777" w:rsidR="004139D5" w:rsidRDefault="002735B2">
            <w:pPr>
              <w:keepLines/>
              <w:spacing w:line="360" w:lineRule="exact"/>
              <w:ind w:firstLine="0"/>
              <w:rPr>
                <w:rFonts w:hint="eastAsia"/>
              </w:rPr>
            </w:pPr>
            <w:r>
              <w:rPr>
                <w:sz w:val="21"/>
                <w:szCs w:val="21"/>
              </w:rPr>
              <w:t>UC-17</w:t>
            </w:r>
          </w:p>
        </w:tc>
        <w:tc>
          <w:tcPr>
            <w:tcW w:w="2154" w:type="dxa"/>
            <w:tcBorders>
              <w:left w:val="nil"/>
              <w:bottom w:val="nil"/>
              <w:right w:val="nil"/>
            </w:tcBorders>
            <w:tcMar>
              <w:top w:w="45" w:type="dxa"/>
              <w:left w:w="85" w:type="dxa"/>
              <w:bottom w:w="45" w:type="dxa"/>
              <w:right w:w="85" w:type="dxa"/>
            </w:tcMar>
            <w:vAlign w:val="center"/>
          </w:tcPr>
          <w:p w14:paraId="4ABEEE13" w14:textId="77777777" w:rsidR="004139D5" w:rsidRDefault="002735B2">
            <w:pPr>
              <w:keepLines/>
              <w:spacing w:line="360" w:lineRule="exact"/>
              <w:ind w:firstLine="0"/>
              <w:rPr>
                <w:rFonts w:hint="eastAsia"/>
              </w:rPr>
            </w:pPr>
            <w:r>
              <w:rPr>
                <w:sz w:val="21"/>
                <w:szCs w:val="21"/>
              </w:rPr>
              <w:t>追加诊疗附记</w:t>
            </w:r>
          </w:p>
        </w:tc>
        <w:tc>
          <w:tcPr>
            <w:tcW w:w="2381" w:type="dxa"/>
            <w:tcBorders>
              <w:left w:val="nil"/>
              <w:bottom w:val="nil"/>
              <w:right w:val="nil"/>
            </w:tcBorders>
            <w:tcMar>
              <w:top w:w="45" w:type="dxa"/>
              <w:left w:w="85" w:type="dxa"/>
              <w:bottom w:w="45" w:type="dxa"/>
              <w:right w:w="85" w:type="dxa"/>
            </w:tcMar>
            <w:vAlign w:val="center"/>
          </w:tcPr>
          <w:p w14:paraId="19C022C0" w14:textId="77777777" w:rsidR="004139D5" w:rsidRDefault="002735B2">
            <w:pPr>
              <w:keepLines/>
              <w:spacing w:line="360" w:lineRule="exact"/>
              <w:ind w:firstLine="0"/>
              <w:rPr>
                <w:rFonts w:hint="eastAsia"/>
              </w:rPr>
            </w:pPr>
            <w:r>
              <w:rPr>
                <w:sz w:val="21"/>
                <w:szCs w:val="21"/>
              </w:rPr>
              <w:t>医生（</w:t>
            </w:r>
            <w:r>
              <w:rPr>
                <w:sz w:val="21"/>
                <w:szCs w:val="21"/>
              </w:rPr>
              <w:t>clinical</w:t>
            </w:r>
            <w:r>
              <w:rPr>
                <w:sz w:val="21"/>
                <w:szCs w:val="21"/>
              </w:rPr>
              <w:t>，本人接诊）；店长（授权门诊）；总部（全门诊）</w:t>
            </w:r>
          </w:p>
        </w:tc>
        <w:tc>
          <w:tcPr>
            <w:tcW w:w="3458" w:type="dxa"/>
            <w:tcBorders>
              <w:left w:val="nil"/>
              <w:bottom w:val="nil"/>
              <w:right w:val="nil"/>
            </w:tcBorders>
            <w:tcMar>
              <w:top w:w="45" w:type="dxa"/>
              <w:left w:w="85" w:type="dxa"/>
              <w:bottom w:w="45" w:type="dxa"/>
              <w:right w:w="85" w:type="dxa"/>
            </w:tcMar>
            <w:vAlign w:val="center"/>
          </w:tcPr>
          <w:p w14:paraId="7B01DD0A" w14:textId="77777777" w:rsidR="004139D5" w:rsidRDefault="002735B2">
            <w:pPr>
              <w:keepLines/>
              <w:spacing w:line="360" w:lineRule="exact"/>
              <w:ind w:firstLine="0"/>
              <w:rPr>
                <w:rFonts w:hint="eastAsia"/>
              </w:rPr>
            </w:pPr>
            <w:r>
              <w:rPr>
                <w:sz w:val="21"/>
                <w:szCs w:val="21"/>
              </w:rPr>
              <w:t>visits</w:t>
            </w:r>
            <w:r>
              <w:rPr>
                <w:sz w:val="21"/>
                <w:szCs w:val="21"/>
              </w:rPr>
              <w:t>、</w:t>
            </w:r>
            <w:r>
              <w:rPr>
                <w:sz w:val="21"/>
                <w:szCs w:val="21"/>
              </w:rPr>
              <w:t>visit_addenda</w:t>
            </w:r>
            <w:r>
              <w:rPr>
                <w:sz w:val="21"/>
                <w:szCs w:val="21"/>
              </w:rPr>
              <w:t>、</w:t>
            </w:r>
            <w:r>
              <w:rPr>
                <w:sz w:val="21"/>
                <w:szCs w:val="21"/>
              </w:rPr>
              <w:t>users</w:t>
            </w:r>
          </w:p>
        </w:tc>
      </w:tr>
      <w:tr w:rsidR="004139D5" w14:paraId="2200F484" w14:textId="77777777">
        <w:trPr>
          <w:cantSplit/>
          <w:jc w:val="center"/>
        </w:trPr>
        <w:tc>
          <w:tcPr>
            <w:tcW w:w="850" w:type="dxa"/>
            <w:tcBorders>
              <w:left w:val="nil"/>
              <w:bottom w:val="nil"/>
              <w:right w:val="nil"/>
            </w:tcBorders>
            <w:noWrap/>
            <w:tcMar>
              <w:top w:w="45" w:type="dxa"/>
              <w:left w:w="85" w:type="dxa"/>
              <w:bottom w:w="45" w:type="dxa"/>
              <w:right w:w="85" w:type="dxa"/>
            </w:tcMar>
            <w:vAlign w:val="center"/>
          </w:tcPr>
          <w:p w14:paraId="6B83672A" w14:textId="77777777" w:rsidR="004139D5" w:rsidRDefault="002735B2">
            <w:pPr>
              <w:keepLines/>
              <w:spacing w:line="360" w:lineRule="exact"/>
              <w:ind w:firstLine="0"/>
              <w:rPr>
                <w:rFonts w:hint="eastAsia"/>
              </w:rPr>
            </w:pPr>
            <w:r>
              <w:rPr>
                <w:sz w:val="21"/>
                <w:szCs w:val="21"/>
              </w:rPr>
              <w:t>UC-18</w:t>
            </w:r>
          </w:p>
        </w:tc>
        <w:tc>
          <w:tcPr>
            <w:tcW w:w="2154" w:type="dxa"/>
            <w:tcBorders>
              <w:left w:val="nil"/>
              <w:bottom w:val="nil"/>
              <w:right w:val="nil"/>
            </w:tcBorders>
            <w:tcMar>
              <w:top w:w="45" w:type="dxa"/>
              <w:left w:w="85" w:type="dxa"/>
              <w:bottom w:w="45" w:type="dxa"/>
              <w:right w:w="85" w:type="dxa"/>
            </w:tcMar>
            <w:vAlign w:val="center"/>
          </w:tcPr>
          <w:p w14:paraId="2B19962B" w14:textId="77777777" w:rsidR="004139D5" w:rsidRDefault="002735B2">
            <w:pPr>
              <w:keepLines/>
              <w:spacing w:line="360" w:lineRule="exact"/>
              <w:ind w:firstLine="0"/>
              <w:rPr>
                <w:rFonts w:hint="eastAsia"/>
              </w:rPr>
            </w:pPr>
            <w:r>
              <w:rPr>
                <w:sz w:val="21"/>
                <w:szCs w:val="21"/>
              </w:rPr>
              <w:t>归并重复患者</w:t>
            </w:r>
          </w:p>
        </w:tc>
        <w:tc>
          <w:tcPr>
            <w:tcW w:w="2381" w:type="dxa"/>
            <w:tcBorders>
              <w:left w:val="nil"/>
              <w:bottom w:val="nil"/>
              <w:right w:val="nil"/>
            </w:tcBorders>
            <w:tcMar>
              <w:top w:w="45" w:type="dxa"/>
              <w:left w:w="85" w:type="dxa"/>
              <w:bottom w:w="45" w:type="dxa"/>
              <w:right w:w="85" w:type="dxa"/>
            </w:tcMar>
            <w:vAlign w:val="center"/>
          </w:tcPr>
          <w:p w14:paraId="0FA2B648" w14:textId="77777777" w:rsidR="004139D5" w:rsidRDefault="002735B2">
            <w:pPr>
              <w:keepLines/>
              <w:spacing w:line="360" w:lineRule="exact"/>
              <w:ind w:firstLine="0"/>
              <w:rPr>
                <w:rFonts w:hint="eastAsia"/>
              </w:rPr>
            </w:pPr>
            <w:r>
              <w:rPr>
                <w:sz w:val="21"/>
                <w:szCs w:val="21"/>
              </w:rPr>
              <w:t>总部（</w:t>
            </w:r>
            <w:r>
              <w:rPr>
                <w:sz w:val="21"/>
                <w:szCs w:val="21"/>
              </w:rPr>
              <w:t>hq</w:t>
            </w:r>
            <w:r>
              <w:rPr>
                <w:sz w:val="21"/>
                <w:szCs w:val="21"/>
              </w:rPr>
              <w:t>）</w:t>
            </w:r>
          </w:p>
        </w:tc>
        <w:tc>
          <w:tcPr>
            <w:tcW w:w="3458" w:type="dxa"/>
            <w:tcBorders>
              <w:left w:val="nil"/>
              <w:bottom w:val="nil"/>
              <w:right w:val="nil"/>
            </w:tcBorders>
            <w:tcMar>
              <w:top w:w="45" w:type="dxa"/>
              <w:left w:w="85" w:type="dxa"/>
              <w:bottom w:w="45" w:type="dxa"/>
              <w:right w:w="85" w:type="dxa"/>
            </w:tcMar>
            <w:vAlign w:val="center"/>
          </w:tcPr>
          <w:p w14:paraId="7037A6A5" w14:textId="77777777" w:rsidR="004139D5" w:rsidRDefault="002735B2">
            <w:pPr>
              <w:keepLines/>
              <w:spacing w:line="360" w:lineRule="exact"/>
              <w:ind w:firstLine="0"/>
              <w:rPr>
                <w:rFonts w:hint="eastAsia"/>
              </w:rPr>
            </w:pPr>
            <w:r>
              <w:rPr>
                <w:sz w:val="21"/>
                <w:szCs w:val="21"/>
              </w:rPr>
              <w:t>patients</w:t>
            </w:r>
            <w:r>
              <w:rPr>
                <w:sz w:val="21"/>
                <w:szCs w:val="21"/>
              </w:rPr>
              <w:t>、</w:t>
            </w:r>
            <w:r>
              <w:rPr>
                <w:sz w:val="21"/>
                <w:szCs w:val="21"/>
              </w:rPr>
              <w:t>patient_allergies</w:t>
            </w:r>
            <w:r>
              <w:rPr>
                <w:sz w:val="21"/>
                <w:szCs w:val="21"/>
              </w:rPr>
              <w:t>、</w:t>
            </w:r>
            <w:r>
              <w:rPr>
                <w:sz w:val="21"/>
                <w:szCs w:val="21"/>
              </w:rPr>
              <w:t>patient_clinic_access</w:t>
            </w:r>
            <w:r>
              <w:rPr>
                <w:sz w:val="21"/>
                <w:szCs w:val="21"/>
              </w:rPr>
              <w:t>、</w:t>
            </w:r>
            <w:r>
              <w:rPr>
                <w:sz w:val="21"/>
                <w:szCs w:val="21"/>
              </w:rPr>
              <w:t>appointments</w:t>
            </w:r>
            <w:r>
              <w:rPr>
                <w:sz w:val="21"/>
                <w:szCs w:val="21"/>
              </w:rPr>
              <w:t>、</w:t>
            </w:r>
            <w:r>
              <w:rPr>
                <w:sz w:val="21"/>
                <w:szCs w:val="21"/>
              </w:rPr>
              <w:t>visits</w:t>
            </w:r>
            <w:r>
              <w:rPr>
                <w:sz w:val="21"/>
                <w:szCs w:val="21"/>
              </w:rPr>
              <w:t>、</w:t>
            </w:r>
            <w:r>
              <w:rPr>
                <w:sz w:val="21"/>
                <w:szCs w:val="21"/>
              </w:rPr>
              <w:t>settlements</w:t>
            </w:r>
            <w:r>
              <w:rPr>
                <w:sz w:val="21"/>
                <w:szCs w:val="21"/>
              </w:rPr>
              <w:t>、</w:t>
            </w:r>
            <w:r>
              <w:rPr>
                <w:sz w:val="21"/>
                <w:szCs w:val="21"/>
              </w:rPr>
              <w:t>patient_aliases</w:t>
            </w:r>
            <w:r>
              <w:rPr>
                <w:sz w:val="21"/>
                <w:szCs w:val="21"/>
              </w:rPr>
              <w:t>、</w:t>
            </w:r>
            <w:r>
              <w:rPr>
                <w:sz w:val="21"/>
                <w:szCs w:val="21"/>
              </w:rPr>
              <w:t>users</w:t>
            </w:r>
            <w:r>
              <w:rPr>
                <w:sz w:val="21"/>
                <w:szCs w:val="21"/>
              </w:rPr>
              <w:t>、</w:t>
            </w:r>
            <w:r>
              <w:rPr>
                <w:sz w:val="21"/>
                <w:szCs w:val="21"/>
              </w:rPr>
              <w:t>sessions</w:t>
            </w:r>
          </w:p>
        </w:tc>
      </w:tr>
      <w:tr w:rsidR="004139D5" w14:paraId="766A0923" w14:textId="77777777">
        <w:trPr>
          <w:cantSplit/>
          <w:jc w:val="center"/>
        </w:trPr>
        <w:tc>
          <w:tcPr>
            <w:tcW w:w="850" w:type="dxa"/>
            <w:tcBorders>
              <w:left w:val="nil"/>
              <w:bottom w:val="nil"/>
              <w:right w:val="nil"/>
            </w:tcBorders>
            <w:noWrap/>
            <w:tcMar>
              <w:top w:w="45" w:type="dxa"/>
              <w:left w:w="85" w:type="dxa"/>
              <w:bottom w:w="45" w:type="dxa"/>
              <w:right w:w="85" w:type="dxa"/>
            </w:tcMar>
            <w:vAlign w:val="center"/>
          </w:tcPr>
          <w:p w14:paraId="19B12713" w14:textId="77777777" w:rsidR="004139D5" w:rsidRDefault="002735B2">
            <w:pPr>
              <w:keepLines/>
              <w:spacing w:line="360" w:lineRule="exact"/>
              <w:ind w:firstLine="0"/>
              <w:rPr>
                <w:rFonts w:hint="eastAsia"/>
              </w:rPr>
            </w:pPr>
            <w:r>
              <w:rPr>
                <w:sz w:val="21"/>
                <w:szCs w:val="21"/>
              </w:rPr>
              <w:t>UC-19</w:t>
            </w:r>
          </w:p>
        </w:tc>
        <w:tc>
          <w:tcPr>
            <w:tcW w:w="2154" w:type="dxa"/>
            <w:tcBorders>
              <w:left w:val="nil"/>
              <w:bottom w:val="nil"/>
              <w:right w:val="nil"/>
            </w:tcBorders>
            <w:tcMar>
              <w:top w:w="45" w:type="dxa"/>
              <w:left w:w="85" w:type="dxa"/>
              <w:bottom w:w="45" w:type="dxa"/>
              <w:right w:w="85" w:type="dxa"/>
            </w:tcMar>
            <w:vAlign w:val="center"/>
          </w:tcPr>
          <w:p w14:paraId="3C34C371" w14:textId="77777777" w:rsidR="004139D5" w:rsidRDefault="002735B2">
            <w:pPr>
              <w:keepLines/>
              <w:spacing w:line="360" w:lineRule="exact"/>
              <w:ind w:firstLine="0"/>
              <w:rPr>
                <w:rFonts w:hint="eastAsia"/>
              </w:rPr>
            </w:pPr>
            <w:r>
              <w:rPr>
                <w:sz w:val="21"/>
                <w:szCs w:val="21"/>
              </w:rPr>
              <w:t>核验绑定顾客账号</w:t>
            </w:r>
          </w:p>
        </w:tc>
        <w:tc>
          <w:tcPr>
            <w:tcW w:w="2381" w:type="dxa"/>
            <w:tcBorders>
              <w:left w:val="nil"/>
              <w:bottom w:val="nil"/>
              <w:right w:val="nil"/>
            </w:tcBorders>
            <w:tcMar>
              <w:top w:w="45" w:type="dxa"/>
              <w:left w:w="85" w:type="dxa"/>
              <w:bottom w:w="45" w:type="dxa"/>
              <w:right w:w="85" w:type="dxa"/>
            </w:tcMar>
            <w:vAlign w:val="center"/>
          </w:tcPr>
          <w:p w14:paraId="4F3AA117" w14:textId="77777777" w:rsidR="004139D5" w:rsidRDefault="002735B2">
            <w:pPr>
              <w:keepLines/>
              <w:spacing w:line="360" w:lineRule="exact"/>
              <w:ind w:firstLine="0"/>
              <w:rPr>
                <w:rFonts w:hint="eastAsia"/>
              </w:rPr>
            </w:pPr>
            <w:r>
              <w:rPr>
                <w:sz w:val="21"/>
                <w:szCs w:val="21"/>
              </w:rPr>
              <w:t>总部（</w:t>
            </w:r>
            <w:r>
              <w:rPr>
                <w:sz w:val="21"/>
                <w:szCs w:val="21"/>
              </w:rPr>
              <w:t>hq</w:t>
            </w:r>
            <w:r>
              <w:rPr>
                <w:sz w:val="21"/>
                <w:szCs w:val="21"/>
              </w:rPr>
              <w:t>）</w:t>
            </w:r>
          </w:p>
        </w:tc>
        <w:tc>
          <w:tcPr>
            <w:tcW w:w="3458" w:type="dxa"/>
            <w:tcBorders>
              <w:left w:val="nil"/>
              <w:bottom w:val="nil"/>
              <w:right w:val="nil"/>
            </w:tcBorders>
            <w:tcMar>
              <w:top w:w="45" w:type="dxa"/>
              <w:left w:w="85" w:type="dxa"/>
              <w:bottom w:w="45" w:type="dxa"/>
              <w:right w:w="85" w:type="dxa"/>
            </w:tcMar>
            <w:vAlign w:val="center"/>
          </w:tcPr>
          <w:p w14:paraId="1742BD6F" w14:textId="77777777" w:rsidR="004139D5" w:rsidRDefault="002735B2">
            <w:pPr>
              <w:keepLines/>
              <w:spacing w:line="360" w:lineRule="exact"/>
              <w:ind w:firstLine="0"/>
              <w:rPr>
                <w:rFonts w:hint="eastAsia"/>
              </w:rPr>
            </w:pPr>
            <w:r>
              <w:rPr>
                <w:sz w:val="21"/>
                <w:szCs w:val="21"/>
              </w:rPr>
              <w:t>patients</w:t>
            </w:r>
            <w:r>
              <w:rPr>
                <w:sz w:val="21"/>
                <w:szCs w:val="21"/>
              </w:rPr>
              <w:t>、</w:t>
            </w:r>
            <w:r>
              <w:rPr>
                <w:sz w:val="21"/>
                <w:szCs w:val="21"/>
              </w:rPr>
              <w:t>users</w:t>
            </w:r>
            <w:r>
              <w:rPr>
                <w:sz w:val="21"/>
                <w:szCs w:val="21"/>
              </w:rPr>
              <w:t>、</w:t>
            </w:r>
            <w:r>
              <w:rPr>
                <w:sz w:val="21"/>
                <w:szCs w:val="21"/>
              </w:rPr>
              <w:t>audit</w:t>
            </w:r>
          </w:p>
        </w:tc>
      </w:tr>
      <w:tr w:rsidR="004139D5" w14:paraId="181175E2" w14:textId="77777777">
        <w:trPr>
          <w:cantSplit/>
          <w:jc w:val="center"/>
        </w:trPr>
        <w:tc>
          <w:tcPr>
            <w:tcW w:w="850" w:type="dxa"/>
            <w:tcBorders>
              <w:left w:val="nil"/>
              <w:bottom w:val="nil"/>
              <w:right w:val="nil"/>
            </w:tcBorders>
            <w:noWrap/>
            <w:tcMar>
              <w:top w:w="45" w:type="dxa"/>
              <w:left w:w="85" w:type="dxa"/>
              <w:bottom w:w="45" w:type="dxa"/>
              <w:right w:w="85" w:type="dxa"/>
            </w:tcMar>
            <w:vAlign w:val="center"/>
          </w:tcPr>
          <w:p w14:paraId="5CED7E4C" w14:textId="77777777" w:rsidR="004139D5" w:rsidRDefault="002735B2">
            <w:pPr>
              <w:keepLines/>
              <w:spacing w:line="360" w:lineRule="exact"/>
              <w:ind w:firstLine="0"/>
              <w:rPr>
                <w:rFonts w:hint="eastAsia"/>
              </w:rPr>
            </w:pPr>
            <w:r>
              <w:rPr>
                <w:sz w:val="21"/>
                <w:szCs w:val="21"/>
              </w:rPr>
              <w:t>UC-20</w:t>
            </w:r>
          </w:p>
        </w:tc>
        <w:tc>
          <w:tcPr>
            <w:tcW w:w="2154" w:type="dxa"/>
            <w:tcBorders>
              <w:left w:val="nil"/>
              <w:bottom w:val="nil"/>
              <w:right w:val="nil"/>
            </w:tcBorders>
            <w:tcMar>
              <w:top w:w="45" w:type="dxa"/>
              <w:left w:w="85" w:type="dxa"/>
              <w:bottom w:w="45" w:type="dxa"/>
              <w:right w:w="85" w:type="dxa"/>
            </w:tcMar>
            <w:vAlign w:val="center"/>
          </w:tcPr>
          <w:p w14:paraId="1E1309BF" w14:textId="77777777" w:rsidR="004139D5" w:rsidRDefault="002735B2">
            <w:pPr>
              <w:keepLines/>
              <w:spacing w:line="360" w:lineRule="exact"/>
              <w:ind w:firstLine="0"/>
              <w:rPr>
                <w:rFonts w:hint="eastAsia"/>
              </w:rPr>
            </w:pPr>
            <w:r>
              <w:rPr>
                <w:sz w:val="21"/>
                <w:szCs w:val="21"/>
              </w:rPr>
              <w:t>管理员工账号</w:t>
            </w:r>
          </w:p>
        </w:tc>
        <w:tc>
          <w:tcPr>
            <w:tcW w:w="2381" w:type="dxa"/>
            <w:tcBorders>
              <w:left w:val="nil"/>
              <w:bottom w:val="nil"/>
              <w:right w:val="nil"/>
            </w:tcBorders>
            <w:tcMar>
              <w:top w:w="45" w:type="dxa"/>
              <w:left w:w="85" w:type="dxa"/>
              <w:bottom w:w="45" w:type="dxa"/>
              <w:right w:w="85" w:type="dxa"/>
            </w:tcMar>
            <w:vAlign w:val="center"/>
          </w:tcPr>
          <w:p w14:paraId="5B699996" w14:textId="77777777" w:rsidR="004139D5" w:rsidRDefault="002735B2">
            <w:pPr>
              <w:keepLines/>
              <w:spacing w:line="360" w:lineRule="exact"/>
              <w:ind w:firstLine="0"/>
              <w:rPr>
                <w:rFonts w:hint="eastAsia"/>
              </w:rPr>
            </w:pPr>
            <w:r>
              <w:rPr>
                <w:sz w:val="21"/>
                <w:szCs w:val="21"/>
              </w:rPr>
              <w:t>总部（</w:t>
            </w:r>
            <w:r>
              <w:rPr>
                <w:sz w:val="21"/>
                <w:szCs w:val="21"/>
              </w:rPr>
              <w:t>hq</w:t>
            </w:r>
            <w:r>
              <w:rPr>
                <w:sz w:val="21"/>
                <w:szCs w:val="21"/>
              </w:rPr>
              <w:t>）</w:t>
            </w:r>
          </w:p>
        </w:tc>
        <w:tc>
          <w:tcPr>
            <w:tcW w:w="3458" w:type="dxa"/>
            <w:tcBorders>
              <w:left w:val="nil"/>
              <w:bottom w:val="nil"/>
              <w:right w:val="nil"/>
            </w:tcBorders>
            <w:tcMar>
              <w:top w:w="45" w:type="dxa"/>
              <w:left w:w="85" w:type="dxa"/>
              <w:bottom w:w="45" w:type="dxa"/>
              <w:right w:w="85" w:type="dxa"/>
            </w:tcMar>
            <w:vAlign w:val="center"/>
          </w:tcPr>
          <w:p w14:paraId="7D35E7FB" w14:textId="77777777" w:rsidR="004139D5" w:rsidRDefault="002735B2">
            <w:pPr>
              <w:keepLines/>
              <w:spacing w:line="360" w:lineRule="exact"/>
              <w:ind w:firstLine="0"/>
              <w:rPr>
                <w:rFonts w:hint="eastAsia"/>
              </w:rPr>
            </w:pPr>
            <w:r>
              <w:rPr>
                <w:sz w:val="21"/>
                <w:szCs w:val="21"/>
              </w:rPr>
              <w:t>users</w:t>
            </w:r>
            <w:r>
              <w:rPr>
                <w:sz w:val="21"/>
                <w:szCs w:val="21"/>
              </w:rPr>
              <w:t>、</w:t>
            </w:r>
            <w:r>
              <w:rPr>
                <w:sz w:val="21"/>
                <w:szCs w:val="21"/>
              </w:rPr>
              <w:t>clinics</w:t>
            </w:r>
            <w:r>
              <w:rPr>
                <w:sz w:val="21"/>
                <w:szCs w:val="21"/>
              </w:rPr>
              <w:t>、</w:t>
            </w:r>
            <w:r>
              <w:rPr>
                <w:sz w:val="21"/>
                <w:szCs w:val="21"/>
              </w:rPr>
              <w:t>dentists</w:t>
            </w:r>
            <w:r>
              <w:rPr>
                <w:sz w:val="21"/>
                <w:szCs w:val="21"/>
              </w:rPr>
              <w:t>、</w:t>
            </w:r>
            <w:r>
              <w:rPr>
                <w:sz w:val="21"/>
                <w:szCs w:val="21"/>
              </w:rPr>
              <w:t>sessions</w:t>
            </w:r>
            <w:r>
              <w:rPr>
                <w:sz w:val="21"/>
                <w:szCs w:val="21"/>
              </w:rPr>
              <w:t>、</w:t>
            </w:r>
            <w:r>
              <w:rPr>
                <w:sz w:val="21"/>
                <w:szCs w:val="21"/>
              </w:rPr>
              <w:t>password_reset_tokens</w:t>
            </w:r>
          </w:p>
        </w:tc>
      </w:tr>
      <w:tr w:rsidR="004139D5" w14:paraId="5DEF126B" w14:textId="77777777">
        <w:trPr>
          <w:cantSplit/>
          <w:jc w:val="center"/>
        </w:trPr>
        <w:tc>
          <w:tcPr>
            <w:tcW w:w="850" w:type="dxa"/>
            <w:tcBorders>
              <w:left w:val="nil"/>
              <w:bottom w:val="nil"/>
              <w:right w:val="nil"/>
            </w:tcBorders>
            <w:noWrap/>
            <w:tcMar>
              <w:top w:w="45" w:type="dxa"/>
              <w:left w:w="85" w:type="dxa"/>
              <w:bottom w:w="45" w:type="dxa"/>
              <w:right w:w="85" w:type="dxa"/>
            </w:tcMar>
            <w:vAlign w:val="center"/>
          </w:tcPr>
          <w:p w14:paraId="70E40F94" w14:textId="77777777" w:rsidR="004139D5" w:rsidRDefault="002735B2">
            <w:pPr>
              <w:keepLines/>
              <w:spacing w:line="360" w:lineRule="exact"/>
              <w:ind w:firstLine="0"/>
              <w:rPr>
                <w:rFonts w:hint="eastAsia"/>
              </w:rPr>
            </w:pPr>
            <w:r>
              <w:rPr>
                <w:sz w:val="21"/>
                <w:szCs w:val="21"/>
              </w:rPr>
              <w:t>UC-21</w:t>
            </w:r>
          </w:p>
        </w:tc>
        <w:tc>
          <w:tcPr>
            <w:tcW w:w="2154" w:type="dxa"/>
            <w:tcBorders>
              <w:left w:val="nil"/>
              <w:bottom w:val="nil"/>
              <w:right w:val="nil"/>
            </w:tcBorders>
            <w:tcMar>
              <w:top w:w="45" w:type="dxa"/>
              <w:left w:w="85" w:type="dxa"/>
              <w:bottom w:w="45" w:type="dxa"/>
              <w:right w:w="85" w:type="dxa"/>
            </w:tcMar>
            <w:vAlign w:val="center"/>
          </w:tcPr>
          <w:p w14:paraId="78368E9B" w14:textId="77777777" w:rsidR="004139D5" w:rsidRDefault="002735B2">
            <w:pPr>
              <w:keepLines/>
              <w:spacing w:line="360" w:lineRule="exact"/>
              <w:ind w:firstLine="0"/>
              <w:rPr>
                <w:rFonts w:hint="eastAsia"/>
              </w:rPr>
            </w:pPr>
            <w:r>
              <w:rPr>
                <w:sz w:val="21"/>
                <w:szCs w:val="21"/>
              </w:rPr>
              <w:t>修改本人密码</w:t>
            </w:r>
          </w:p>
        </w:tc>
        <w:tc>
          <w:tcPr>
            <w:tcW w:w="2381" w:type="dxa"/>
            <w:tcBorders>
              <w:left w:val="nil"/>
              <w:bottom w:val="nil"/>
              <w:right w:val="nil"/>
            </w:tcBorders>
            <w:tcMar>
              <w:top w:w="45" w:type="dxa"/>
              <w:left w:w="85" w:type="dxa"/>
              <w:bottom w:w="45" w:type="dxa"/>
              <w:right w:w="85" w:type="dxa"/>
            </w:tcMar>
            <w:vAlign w:val="center"/>
          </w:tcPr>
          <w:p w14:paraId="6009DB99" w14:textId="77777777" w:rsidR="004139D5" w:rsidRDefault="002735B2">
            <w:pPr>
              <w:keepLines/>
              <w:spacing w:line="360" w:lineRule="exact"/>
              <w:ind w:firstLine="0"/>
              <w:rPr>
                <w:rFonts w:hint="eastAsia"/>
              </w:rPr>
            </w:pPr>
            <w:r>
              <w:rPr>
                <w:sz w:val="21"/>
                <w:szCs w:val="21"/>
              </w:rPr>
              <w:t>顾客、前台、医生、店长、总部</w:t>
            </w:r>
          </w:p>
        </w:tc>
        <w:tc>
          <w:tcPr>
            <w:tcW w:w="3458" w:type="dxa"/>
            <w:tcBorders>
              <w:left w:val="nil"/>
              <w:bottom w:val="nil"/>
              <w:right w:val="nil"/>
            </w:tcBorders>
            <w:tcMar>
              <w:top w:w="45" w:type="dxa"/>
              <w:left w:w="85" w:type="dxa"/>
              <w:bottom w:w="45" w:type="dxa"/>
              <w:right w:w="85" w:type="dxa"/>
            </w:tcMar>
            <w:vAlign w:val="center"/>
          </w:tcPr>
          <w:p w14:paraId="753A7032" w14:textId="77777777" w:rsidR="004139D5" w:rsidRDefault="002735B2">
            <w:pPr>
              <w:keepLines/>
              <w:spacing w:line="360" w:lineRule="exact"/>
              <w:ind w:firstLine="0"/>
              <w:rPr>
                <w:rFonts w:hint="eastAsia"/>
              </w:rPr>
            </w:pPr>
            <w:r>
              <w:rPr>
                <w:sz w:val="21"/>
                <w:szCs w:val="21"/>
              </w:rPr>
              <w:t>users</w:t>
            </w:r>
            <w:r>
              <w:rPr>
                <w:sz w:val="21"/>
                <w:szCs w:val="21"/>
              </w:rPr>
              <w:t>、</w:t>
            </w:r>
            <w:r>
              <w:rPr>
                <w:sz w:val="21"/>
                <w:szCs w:val="21"/>
              </w:rPr>
              <w:t>sessions</w:t>
            </w:r>
            <w:r>
              <w:rPr>
                <w:sz w:val="21"/>
                <w:szCs w:val="21"/>
              </w:rPr>
              <w:t>、</w:t>
            </w:r>
            <w:r>
              <w:rPr>
                <w:sz w:val="21"/>
                <w:szCs w:val="21"/>
              </w:rPr>
              <w:t>password_reset_tokens</w:t>
            </w:r>
          </w:p>
        </w:tc>
      </w:tr>
      <w:tr w:rsidR="004139D5" w14:paraId="6BFFFC88" w14:textId="77777777">
        <w:trPr>
          <w:cantSplit/>
          <w:jc w:val="center"/>
        </w:trPr>
        <w:tc>
          <w:tcPr>
            <w:tcW w:w="850" w:type="dxa"/>
            <w:tcBorders>
              <w:left w:val="nil"/>
              <w:bottom w:val="nil"/>
              <w:right w:val="nil"/>
            </w:tcBorders>
            <w:noWrap/>
            <w:tcMar>
              <w:top w:w="45" w:type="dxa"/>
              <w:left w:w="85" w:type="dxa"/>
              <w:bottom w:w="45" w:type="dxa"/>
              <w:right w:w="85" w:type="dxa"/>
            </w:tcMar>
            <w:vAlign w:val="center"/>
          </w:tcPr>
          <w:p w14:paraId="37A26E36" w14:textId="77777777" w:rsidR="004139D5" w:rsidRDefault="002735B2">
            <w:pPr>
              <w:keepLines/>
              <w:spacing w:line="360" w:lineRule="exact"/>
              <w:ind w:firstLine="0"/>
              <w:rPr>
                <w:rFonts w:hint="eastAsia"/>
              </w:rPr>
            </w:pPr>
            <w:r>
              <w:rPr>
                <w:sz w:val="21"/>
                <w:szCs w:val="21"/>
              </w:rPr>
              <w:lastRenderedPageBreak/>
              <w:t>UC-22</w:t>
            </w:r>
          </w:p>
        </w:tc>
        <w:tc>
          <w:tcPr>
            <w:tcW w:w="2154" w:type="dxa"/>
            <w:tcBorders>
              <w:left w:val="nil"/>
              <w:bottom w:val="nil"/>
              <w:right w:val="nil"/>
            </w:tcBorders>
            <w:tcMar>
              <w:top w:w="45" w:type="dxa"/>
              <w:left w:w="85" w:type="dxa"/>
              <w:bottom w:w="45" w:type="dxa"/>
              <w:right w:w="85" w:type="dxa"/>
            </w:tcMar>
            <w:vAlign w:val="center"/>
          </w:tcPr>
          <w:p w14:paraId="6D6AD133" w14:textId="77777777" w:rsidR="004139D5" w:rsidRDefault="002735B2">
            <w:pPr>
              <w:keepLines/>
              <w:spacing w:line="360" w:lineRule="exact"/>
              <w:ind w:firstLine="0"/>
              <w:rPr>
                <w:rFonts w:hint="eastAsia"/>
              </w:rPr>
            </w:pPr>
            <w:r>
              <w:rPr>
                <w:sz w:val="21"/>
                <w:szCs w:val="21"/>
              </w:rPr>
              <w:t>恢复账号密码</w:t>
            </w:r>
          </w:p>
        </w:tc>
        <w:tc>
          <w:tcPr>
            <w:tcW w:w="2381" w:type="dxa"/>
            <w:tcBorders>
              <w:left w:val="nil"/>
              <w:bottom w:val="nil"/>
              <w:right w:val="nil"/>
            </w:tcBorders>
            <w:tcMar>
              <w:top w:w="45" w:type="dxa"/>
              <w:left w:w="85" w:type="dxa"/>
              <w:bottom w:w="45" w:type="dxa"/>
              <w:right w:w="85" w:type="dxa"/>
            </w:tcMar>
            <w:vAlign w:val="center"/>
          </w:tcPr>
          <w:p w14:paraId="35E88B96" w14:textId="77777777" w:rsidR="004139D5" w:rsidRDefault="002735B2">
            <w:pPr>
              <w:keepLines/>
              <w:spacing w:line="360" w:lineRule="exact"/>
              <w:ind w:firstLine="0"/>
              <w:rPr>
                <w:rFonts w:hint="eastAsia"/>
              </w:rPr>
            </w:pPr>
            <w:r>
              <w:rPr>
                <w:sz w:val="21"/>
                <w:szCs w:val="21"/>
              </w:rPr>
              <w:t>申请人（五种角色）；总部负责核验签发</w:t>
            </w:r>
          </w:p>
        </w:tc>
        <w:tc>
          <w:tcPr>
            <w:tcW w:w="3458" w:type="dxa"/>
            <w:tcBorders>
              <w:left w:val="nil"/>
              <w:bottom w:val="nil"/>
              <w:right w:val="nil"/>
            </w:tcBorders>
            <w:tcMar>
              <w:top w:w="45" w:type="dxa"/>
              <w:left w:w="85" w:type="dxa"/>
              <w:bottom w:w="45" w:type="dxa"/>
              <w:right w:w="85" w:type="dxa"/>
            </w:tcMar>
            <w:vAlign w:val="center"/>
          </w:tcPr>
          <w:p w14:paraId="353FCF49" w14:textId="77777777" w:rsidR="004139D5" w:rsidRDefault="002735B2">
            <w:pPr>
              <w:keepLines/>
              <w:spacing w:line="360" w:lineRule="exact"/>
              <w:ind w:firstLine="0"/>
              <w:rPr>
                <w:rFonts w:hint="eastAsia"/>
              </w:rPr>
            </w:pPr>
            <w:r>
              <w:rPr>
                <w:sz w:val="21"/>
                <w:szCs w:val="21"/>
              </w:rPr>
              <w:t>account_recovery_requests</w:t>
            </w:r>
            <w:r>
              <w:rPr>
                <w:sz w:val="21"/>
                <w:szCs w:val="21"/>
              </w:rPr>
              <w:t>、</w:t>
            </w:r>
            <w:r>
              <w:rPr>
                <w:sz w:val="21"/>
                <w:szCs w:val="21"/>
              </w:rPr>
              <w:t>password_reset_tokens</w:t>
            </w:r>
            <w:r>
              <w:rPr>
                <w:sz w:val="21"/>
                <w:szCs w:val="21"/>
              </w:rPr>
              <w:t>、</w:t>
            </w:r>
            <w:r>
              <w:rPr>
                <w:sz w:val="21"/>
                <w:szCs w:val="21"/>
              </w:rPr>
              <w:t>users</w:t>
            </w:r>
            <w:r>
              <w:rPr>
                <w:sz w:val="21"/>
                <w:szCs w:val="21"/>
              </w:rPr>
              <w:t>、</w:t>
            </w:r>
            <w:r>
              <w:rPr>
                <w:sz w:val="21"/>
                <w:szCs w:val="21"/>
              </w:rPr>
              <w:t>sessions</w:t>
            </w:r>
            <w:r>
              <w:rPr>
                <w:sz w:val="21"/>
                <w:szCs w:val="21"/>
              </w:rPr>
              <w:t>、</w:t>
            </w:r>
            <w:r>
              <w:rPr>
                <w:sz w:val="21"/>
                <w:szCs w:val="21"/>
              </w:rPr>
              <w:t>audit</w:t>
            </w:r>
          </w:p>
        </w:tc>
      </w:tr>
      <w:tr w:rsidR="004139D5" w14:paraId="4ED8837C" w14:textId="77777777">
        <w:trPr>
          <w:cantSplit/>
          <w:jc w:val="center"/>
        </w:trPr>
        <w:tc>
          <w:tcPr>
            <w:tcW w:w="850" w:type="dxa"/>
            <w:tcBorders>
              <w:left w:val="nil"/>
              <w:bottom w:val="nil"/>
              <w:right w:val="nil"/>
            </w:tcBorders>
            <w:noWrap/>
            <w:tcMar>
              <w:top w:w="45" w:type="dxa"/>
              <w:left w:w="85" w:type="dxa"/>
              <w:bottom w:w="45" w:type="dxa"/>
              <w:right w:w="85" w:type="dxa"/>
            </w:tcMar>
            <w:vAlign w:val="center"/>
          </w:tcPr>
          <w:p w14:paraId="5687E584" w14:textId="77777777" w:rsidR="004139D5" w:rsidRDefault="002735B2">
            <w:pPr>
              <w:keepLines/>
              <w:spacing w:line="360" w:lineRule="exact"/>
              <w:ind w:firstLine="0"/>
              <w:rPr>
                <w:rFonts w:hint="eastAsia"/>
              </w:rPr>
            </w:pPr>
            <w:r>
              <w:rPr>
                <w:sz w:val="21"/>
                <w:szCs w:val="21"/>
              </w:rPr>
              <w:t>UC-23</w:t>
            </w:r>
          </w:p>
        </w:tc>
        <w:tc>
          <w:tcPr>
            <w:tcW w:w="2154" w:type="dxa"/>
            <w:tcBorders>
              <w:left w:val="nil"/>
              <w:bottom w:val="nil"/>
              <w:right w:val="nil"/>
            </w:tcBorders>
            <w:tcMar>
              <w:top w:w="45" w:type="dxa"/>
              <w:left w:w="85" w:type="dxa"/>
              <w:bottom w:w="45" w:type="dxa"/>
              <w:right w:w="85" w:type="dxa"/>
            </w:tcMar>
            <w:vAlign w:val="center"/>
          </w:tcPr>
          <w:p w14:paraId="367CD963" w14:textId="77777777" w:rsidR="004139D5" w:rsidRDefault="002735B2">
            <w:pPr>
              <w:keepLines/>
              <w:spacing w:line="360" w:lineRule="exact"/>
              <w:ind w:firstLine="0"/>
              <w:rPr>
                <w:rFonts w:hint="eastAsia"/>
              </w:rPr>
            </w:pPr>
            <w:r>
              <w:rPr>
                <w:sz w:val="21"/>
                <w:szCs w:val="21"/>
              </w:rPr>
              <w:t>录入与审核成本</w:t>
            </w:r>
          </w:p>
        </w:tc>
        <w:tc>
          <w:tcPr>
            <w:tcW w:w="2381" w:type="dxa"/>
            <w:tcBorders>
              <w:left w:val="nil"/>
              <w:bottom w:val="nil"/>
              <w:right w:val="nil"/>
            </w:tcBorders>
            <w:tcMar>
              <w:top w:w="45" w:type="dxa"/>
              <w:left w:w="85" w:type="dxa"/>
              <w:bottom w:w="45" w:type="dxa"/>
              <w:right w:w="85" w:type="dxa"/>
            </w:tcMar>
            <w:vAlign w:val="center"/>
          </w:tcPr>
          <w:p w14:paraId="6EAC7C09" w14:textId="77777777" w:rsidR="004139D5" w:rsidRDefault="002735B2">
            <w:pPr>
              <w:keepLines/>
              <w:spacing w:line="360" w:lineRule="exact"/>
              <w:ind w:firstLine="0"/>
              <w:rPr>
                <w:rFonts w:hint="eastAsia"/>
              </w:rPr>
            </w:pPr>
            <w:r>
              <w:rPr>
                <w:sz w:val="21"/>
                <w:szCs w:val="21"/>
              </w:rPr>
              <w:t>店长（</w:t>
            </w:r>
            <w:r>
              <w:rPr>
                <w:sz w:val="21"/>
                <w:szCs w:val="21"/>
              </w:rPr>
              <w:t>manager</w:t>
            </w:r>
            <w:r>
              <w:rPr>
                <w:sz w:val="21"/>
                <w:szCs w:val="21"/>
              </w:rPr>
              <w:t>，限授权门诊）；总部（</w:t>
            </w:r>
            <w:r>
              <w:rPr>
                <w:sz w:val="21"/>
                <w:szCs w:val="21"/>
              </w:rPr>
              <w:t>hq</w:t>
            </w:r>
            <w:r>
              <w:rPr>
                <w:sz w:val="21"/>
                <w:szCs w:val="21"/>
              </w:rPr>
              <w:t>，全门诊）</w:t>
            </w:r>
          </w:p>
        </w:tc>
        <w:tc>
          <w:tcPr>
            <w:tcW w:w="3458" w:type="dxa"/>
            <w:tcBorders>
              <w:left w:val="nil"/>
              <w:bottom w:val="nil"/>
              <w:right w:val="nil"/>
            </w:tcBorders>
            <w:tcMar>
              <w:top w:w="45" w:type="dxa"/>
              <w:left w:w="85" w:type="dxa"/>
              <w:bottom w:w="45" w:type="dxa"/>
              <w:right w:w="85" w:type="dxa"/>
            </w:tcMar>
            <w:vAlign w:val="center"/>
          </w:tcPr>
          <w:p w14:paraId="6A1F53A3" w14:textId="77777777" w:rsidR="004139D5" w:rsidRDefault="002735B2">
            <w:pPr>
              <w:keepLines/>
              <w:spacing w:line="360" w:lineRule="exact"/>
              <w:ind w:firstLine="0"/>
              <w:rPr>
                <w:rFonts w:hint="eastAsia"/>
              </w:rPr>
            </w:pPr>
            <w:r>
              <w:rPr>
                <w:sz w:val="21"/>
                <w:szCs w:val="21"/>
              </w:rPr>
              <w:t>costs</w:t>
            </w:r>
            <w:r>
              <w:rPr>
                <w:sz w:val="21"/>
                <w:szCs w:val="21"/>
              </w:rPr>
              <w:t>、</w:t>
            </w:r>
            <w:r>
              <w:rPr>
                <w:sz w:val="21"/>
                <w:szCs w:val="21"/>
              </w:rPr>
              <w:t>cost_review_history</w:t>
            </w:r>
            <w:r>
              <w:rPr>
                <w:sz w:val="21"/>
                <w:szCs w:val="21"/>
              </w:rPr>
              <w:t>、</w:t>
            </w:r>
            <w:r>
              <w:rPr>
                <w:sz w:val="21"/>
                <w:szCs w:val="21"/>
              </w:rPr>
              <w:t>quarterReports</w:t>
            </w:r>
            <w:r>
              <w:rPr>
                <w:sz w:val="21"/>
                <w:szCs w:val="21"/>
              </w:rPr>
              <w:t>、</w:t>
            </w:r>
            <w:r>
              <w:rPr>
                <w:sz w:val="21"/>
                <w:szCs w:val="21"/>
              </w:rPr>
              <w:t>quarter_report_history</w:t>
            </w:r>
          </w:p>
        </w:tc>
      </w:tr>
      <w:tr w:rsidR="004139D5" w14:paraId="0A4EDF37" w14:textId="77777777">
        <w:trPr>
          <w:cantSplit/>
          <w:jc w:val="center"/>
        </w:trPr>
        <w:tc>
          <w:tcPr>
            <w:tcW w:w="850" w:type="dxa"/>
            <w:tcBorders>
              <w:left w:val="nil"/>
              <w:bottom w:val="single" w:sz="7" w:space="0" w:color="000000"/>
              <w:right w:val="nil"/>
            </w:tcBorders>
            <w:noWrap/>
            <w:tcMar>
              <w:top w:w="45" w:type="dxa"/>
              <w:left w:w="85" w:type="dxa"/>
              <w:bottom w:w="45" w:type="dxa"/>
              <w:right w:w="85" w:type="dxa"/>
            </w:tcMar>
            <w:vAlign w:val="center"/>
          </w:tcPr>
          <w:p w14:paraId="6338FBC5" w14:textId="77777777" w:rsidR="004139D5" w:rsidRDefault="002735B2">
            <w:pPr>
              <w:keepLines/>
              <w:spacing w:line="360" w:lineRule="exact"/>
              <w:ind w:firstLine="0"/>
              <w:rPr>
                <w:rFonts w:hint="eastAsia"/>
              </w:rPr>
            </w:pPr>
            <w:r>
              <w:rPr>
                <w:sz w:val="21"/>
                <w:szCs w:val="21"/>
              </w:rPr>
              <w:t>UC-24</w:t>
            </w:r>
          </w:p>
        </w:tc>
        <w:tc>
          <w:tcPr>
            <w:tcW w:w="2154" w:type="dxa"/>
            <w:tcBorders>
              <w:left w:val="nil"/>
              <w:bottom w:val="single" w:sz="7" w:space="0" w:color="000000"/>
              <w:right w:val="nil"/>
            </w:tcBorders>
            <w:tcMar>
              <w:top w:w="45" w:type="dxa"/>
              <w:left w:w="85" w:type="dxa"/>
              <w:bottom w:w="45" w:type="dxa"/>
              <w:right w:w="85" w:type="dxa"/>
            </w:tcMar>
            <w:vAlign w:val="center"/>
          </w:tcPr>
          <w:p w14:paraId="1C1F9899" w14:textId="77777777" w:rsidR="004139D5" w:rsidRDefault="002735B2">
            <w:pPr>
              <w:keepLines/>
              <w:spacing w:line="360" w:lineRule="exact"/>
              <w:ind w:firstLine="0"/>
              <w:rPr>
                <w:rFonts w:hint="eastAsia"/>
              </w:rPr>
            </w:pPr>
            <w:r>
              <w:rPr>
                <w:sz w:val="21"/>
                <w:szCs w:val="21"/>
              </w:rPr>
              <w:t>导出业务数据</w:t>
            </w:r>
          </w:p>
        </w:tc>
        <w:tc>
          <w:tcPr>
            <w:tcW w:w="2381" w:type="dxa"/>
            <w:tcBorders>
              <w:left w:val="nil"/>
              <w:bottom w:val="single" w:sz="7" w:space="0" w:color="000000"/>
              <w:right w:val="nil"/>
            </w:tcBorders>
            <w:tcMar>
              <w:top w:w="45" w:type="dxa"/>
              <w:left w:w="85" w:type="dxa"/>
              <w:bottom w:w="45" w:type="dxa"/>
              <w:right w:w="85" w:type="dxa"/>
            </w:tcMar>
            <w:vAlign w:val="center"/>
          </w:tcPr>
          <w:p w14:paraId="032DEBDE" w14:textId="77777777" w:rsidR="004139D5" w:rsidRDefault="002735B2">
            <w:pPr>
              <w:keepLines/>
              <w:spacing w:line="360" w:lineRule="exact"/>
              <w:ind w:firstLine="0"/>
              <w:rPr>
                <w:rFonts w:hint="eastAsia"/>
              </w:rPr>
            </w:pPr>
            <w:r>
              <w:rPr>
                <w:sz w:val="21"/>
                <w:szCs w:val="21"/>
              </w:rPr>
              <w:t>总部（</w:t>
            </w:r>
            <w:r>
              <w:rPr>
                <w:sz w:val="21"/>
                <w:szCs w:val="21"/>
              </w:rPr>
              <w:t>hq</w:t>
            </w:r>
            <w:r>
              <w:rPr>
                <w:sz w:val="21"/>
                <w:szCs w:val="21"/>
              </w:rPr>
              <w:t>）</w:t>
            </w:r>
          </w:p>
        </w:tc>
        <w:tc>
          <w:tcPr>
            <w:tcW w:w="3458" w:type="dxa"/>
            <w:tcBorders>
              <w:left w:val="nil"/>
              <w:bottom w:val="single" w:sz="7" w:space="0" w:color="000000"/>
              <w:right w:val="nil"/>
            </w:tcBorders>
            <w:tcMar>
              <w:top w:w="45" w:type="dxa"/>
              <w:left w:w="85" w:type="dxa"/>
              <w:bottom w:w="45" w:type="dxa"/>
              <w:right w:w="85" w:type="dxa"/>
            </w:tcMar>
            <w:vAlign w:val="center"/>
          </w:tcPr>
          <w:p w14:paraId="13BE65AA" w14:textId="77777777" w:rsidR="004139D5" w:rsidRDefault="002735B2">
            <w:pPr>
              <w:keepLines/>
              <w:spacing w:line="360" w:lineRule="exact"/>
              <w:ind w:firstLine="0"/>
              <w:rPr>
                <w:rFonts w:hint="eastAsia"/>
              </w:rPr>
            </w:pPr>
            <w:r>
              <w:rPr>
                <w:sz w:val="21"/>
                <w:szCs w:val="21"/>
              </w:rPr>
              <w:t>clinics</w:t>
            </w:r>
            <w:r>
              <w:rPr>
                <w:sz w:val="21"/>
                <w:szCs w:val="21"/>
              </w:rPr>
              <w:t>、</w:t>
            </w:r>
            <w:r>
              <w:rPr>
                <w:sz w:val="21"/>
                <w:szCs w:val="21"/>
              </w:rPr>
              <w:t>dentists</w:t>
            </w:r>
            <w:r>
              <w:rPr>
                <w:sz w:val="21"/>
                <w:szCs w:val="21"/>
              </w:rPr>
              <w:t>、</w:t>
            </w:r>
            <w:r>
              <w:rPr>
                <w:sz w:val="21"/>
                <w:szCs w:val="21"/>
              </w:rPr>
              <w:t>qualifications</w:t>
            </w:r>
            <w:r>
              <w:rPr>
                <w:sz w:val="21"/>
                <w:szCs w:val="21"/>
              </w:rPr>
              <w:t>、</w:t>
            </w:r>
            <w:r>
              <w:rPr>
                <w:sz w:val="21"/>
                <w:szCs w:val="21"/>
              </w:rPr>
              <w:t>dentist_qualifications</w:t>
            </w:r>
            <w:r>
              <w:rPr>
                <w:sz w:val="21"/>
                <w:szCs w:val="21"/>
              </w:rPr>
              <w:t>、</w:t>
            </w:r>
            <w:r>
              <w:rPr>
                <w:sz w:val="21"/>
                <w:szCs w:val="21"/>
              </w:rPr>
              <w:t>dentist_qualification_details</w:t>
            </w:r>
            <w:r>
              <w:rPr>
                <w:sz w:val="21"/>
                <w:szCs w:val="21"/>
              </w:rPr>
              <w:t>、</w:t>
            </w:r>
            <w:r>
              <w:rPr>
                <w:sz w:val="21"/>
                <w:szCs w:val="21"/>
              </w:rPr>
              <w:t>treatments</w:t>
            </w:r>
            <w:r>
              <w:rPr>
                <w:sz w:val="21"/>
                <w:szCs w:val="21"/>
              </w:rPr>
              <w:t>、</w:t>
            </w:r>
            <w:r>
              <w:rPr>
                <w:sz w:val="21"/>
                <w:szCs w:val="21"/>
              </w:rPr>
              <w:t>patients</w:t>
            </w:r>
            <w:r>
              <w:rPr>
                <w:sz w:val="21"/>
                <w:szCs w:val="21"/>
              </w:rPr>
              <w:t>、</w:t>
            </w:r>
            <w:r>
              <w:rPr>
                <w:sz w:val="21"/>
                <w:szCs w:val="21"/>
              </w:rPr>
              <w:t>patient_allergies</w:t>
            </w:r>
            <w:r>
              <w:rPr>
                <w:sz w:val="21"/>
                <w:szCs w:val="21"/>
              </w:rPr>
              <w:t>、</w:t>
            </w:r>
            <w:r>
              <w:rPr>
                <w:sz w:val="21"/>
                <w:szCs w:val="21"/>
              </w:rPr>
              <w:t>patient_clinic_access</w:t>
            </w:r>
            <w:r>
              <w:rPr>
                <w:sz w:val="21"/>
                <w:szCs w:val="21"/>
              </w:rPr>
              <w:t>、</w:t>
            </w:r>
            <w:r>
              <w:rPr>
                <w:sz w:val="21"/>
                <w:szCs w:val="21"/>
              </w:rPr>
              <w:t>schedules</w:t>
            </w:r>
            <w:r>
              <w:rPr>
                <w:sz w:val="21"/>
                <w:szCs w:val="21"/>
              </w:rPr>
              <w:t>、</w:t>
            </w:r>
            <w:r>
              <w:rPr>
                <w:sz w:val="21"/>
                <w:szCs w:val="21"/>
              </w:rPr>
              <w:t>appointments</w:t>
            </w:r>
            <w:r>
              <w:rPr>
                <w:sz w:val="21"/>
                <w:szCs w:val="21"/>
              </w:rPr>
              <w:t>、</w:t>
            </w:r>
            <w:r>
              <w:rPr>
                <w:sz w:val="21"/>
                <w:szCs w:val="21"/>
              </w:rPr>
              <w:t>visits</w:t>
            </w:r>
            <w:r>
              <w:rPr>
                <w:sz w:val="21"/>
                <w:szCs w:val="21"/>
              </w:rPr>
              <w:t>、</w:t>
            </w:r>
            <w:r>
              <w:rPr>
                <w:sz w:val="21"/>
                <w:szCs w:val="21"/>
              </w:rPr>
              <w:t>visit_lines</w:t>
            </w:r>
            <w:r>
              <w:rPr>
                <w:sz w:val="21"/>
                <w:szCs w:val="21"/>
              </w:rPr>
              <w:t>、</w:t>
            </w:r>
            <w:r>
              <w:rPr>
                <w:sz w:val="21"/>
                <w:szCs w:val="21"/>
              </w:rPr>
              <w:t>settlements</w:t>
            </w:r>
            <w:r>
              <w:rPr>
                <w:sz w:val="21"/>
                <w:szCs w:val="21"/>
              </w:rPr>
              <w:t>、</w:t>
            </w:r>
            <w:r>
              <w:rPr>
                <w:sz w:val="21"/>
                <w:szCs w:val="21"/>
              </w:rPr>
              <w:t>settlement_lines</w:t>
            </w:r>
            <w:r>
              <w:rPr>
                <w:sz w:val="21"/>
                <w:szCs w:val="21"/>
              </w:rPr>
              <w:t>、</w:t>
            </w:r>
            <w:r>
              <w:rPr>
                <w:sz w:val="21"/>
                <w:szCs w:val="21"/>
              </w:rPr>
              <w:t>costs</w:t>
            </w:r>
            <w:r>
              <w:rPr>
                <w:sz w:val="21"/>
                <w:szCs w:val="21"/>
              </w:rPr>
              <w:t>、</w:t>
            </w:r>
            <w:r>
              <w:rPr>
                <w:sz w:val="21"/>
                <w:szCs w:val="21"/>
              </w:rPr>
              <w:t>cost_review_history</w:t>
            </w:r>
            <w:r>
              <w:rPr>
                <w:sz w:val="21"/>
                <w:szCs w:val="21"/>
              </w:rPr>
              <w:t>、</w:t>
            </w:r>
            <w:r>
              <w:rPr>
                <w:sz w:val="21"/>
                <w:szCs w:val="21"/>
              </w:rPr>
              <w:t>quarterReports</w:t>
            </w:r>
            <w:r>
              <w:rPr>
                <w:sz w:val="21"/>
                <w:szCs w:val="21"/>
              </w:rPr>
              <w:t>、</w:t>
            </w:r>
            <w:r>
              <w:rPr>
                <w:sz w:val="21"/>
                <w:szCs w:val="21"/>
              </w:rPr>
              <w:t>quarter_report_clinics</w:t>
            </w:r>
            <w:r>
              <w:rPr>
                <w:sz w:val="21"/>
                <w:szCs w:val="21"/>
              </w:rPr>
              <w:t>、</w:t>
            </w:r>
            <w:r>
              <w:rPr>
                <w:sz w:val="21"/>
                <w:szCs w:val="21"/>
              </w:rPr>
              <w:t>quarter_report_rows</w:t>
            </w:r>
            <w:r>
              <w:rPr>
                <w:sz w:val="21"/>
                <w:szCs w:val="21"/>
              </w:rPr>
              <w:t>、</w:t>
            </w:r>
            <w:r>
              <w:rPr>
                <w:sz w:val="21"/>
                <w:szCs w:val="21"/>
              </w:rPr>
              <w:t>quarter_report_settlements</w:t>
            </w:r>
            <w:r>
              <w:rPr>
                <w:sz w:val="21"/>
                <w:szCs w:val="21"/>
              </w:rPr>
              <w:t>、</w:t>
            </w:r>
            <w:r>
              <w:rPr>
                <w:sz w:val="21"/>
                <w:szCs w:val="21"/>
              </w:rPr>
              <w:t>quarter_report_history</w:t>
            </w:r>
            <w:r>
              <w:rPr>
                <w:sz w:val="21"/>
                <w:szCs w:val="21"/>
              </w:rPr>
              <w:t>、</w:t>
            </w:r>
            <w:r>
              <w:rPr>
                <w:sz w:val="21"/>
                <w:szCs w:val="21"/>
              </w:rPr>
              <w:t>settings</w:t>
            </w:r>
            <w:r>
              <w:rPr>
                <w:sz w:val="21"/>
                <w:szCs w:val="21"/>
              </w:rPr>
              <w:t>、</w:t>
            </w:r>
            <w:r>
              <w:rPr>
                <w:sz w:val="21"/>
                <w:szCs w:val="21"/>
              </w:rPr>
              <w:t>payments</w:t>
            </w:r>
            <w:r>
              <w:rPr>
                <w:sz w:val="21"/>
                <w:szCs w:val="21"/>
              </w:rPr>
              <w:t>、</w:t>
            </w:r>
            <w:r>
              <w:rPr>
                <w:sz w:val="21"/>
                <w:szCs w:val="21"/>
              </w:rPr>
              <w:t>refunds</w:t>
            </w:r>
            <w:r>
              <w:rPr>
                <w:sz w:val="21"/>
                <w:szCs w:val="21"/>
              </w:rPr>
              <w:t>、</w:t>
            </w:r>
            <w:r>
              <w:rPr>
                <w:sz w:val="21"/>
                <w:szCs w:val="21"/>
              </w:rPr>
              <w:t>invoice_adjustments</w:t>
            </w:r>
            <w:r>
              <w:rPr>
                <w:sz w:val="21"/>
                <w:szCs w:val="21"/>
              </w:rPr>
              <w:t>、</w:t>
            </w:r>
            <w:r>
              <w:rPr>
                <w:sz w:val="21"/>
                <w:szCs w:val="21"/>
              </w:rPr>
              <w:t>reconciliations</w:t>
            </w:r>
            <w:r>
              <w:rPr>
                <w:sz w:val="21"/>
                <w:szCs w:val="21"/>
              </w:rPr>
              <w:t>、</w:t>
            </w:r>
            <w:r>
              <w:rPr>
                <w:sz w:val="21"/>
                <w:szCs w:val="21"/>
              </w:rPr>
              <w:t>visit_addenda</w:t>
            </w:r>
            <w:r>
              <w:rPr>
                <w:sz w:val="21"/>
                <w:szCs w:val="21"/>
              </w:rPr>
              <w:t>、</w:t>
            </w:r>
            <w:r>
              <w:rPr>
                <w:sz w:val="21"/>
                <w:szCs w:val="21"/>
              </w:rPr>
              <w:t>patient_aliases</w:t>
            </w:r>
            <w:r>
              <w:rPr>
                <w:sz w:val="21"/>
                <w:szCs w:val="21"/>
              </w:rPr>
              <w:t>、</w:t>
            </w:r>
            <w:r>
              <w:rPr>
                <w:sz w:val="21"/>
                <w:szCs w:val="21"/>
              </w:rPr>
              <w:t>audit</w:t>
            </w:r>
          </w:p>
        </w:tc>
      </w:tr>
    </w:tbl>
    <w:p w14:paraId="0ED5EACB" w14:textId="77777777" w:rsidR="004139D5" w:rsidRDefault="002735B2">
      <w:pPr>
        <w:pStyle w:val="21"/>
        <w:numPr>
          <w:ilvl w:val="1"/>
          <w:numId w:val="10"/>
        </w:numPr>
      </w:pPr>
      <w:bookmarkStart w:id="37" w:name="_Toc243288701"/>
      <w:r>
        <w:t>功能权限矩阵</w:t>
      </w:r>
      <w:bookmarkEnd w:id="37"/>
    </w:p>
    <w:p w14:paraId="3F9D2EDC" w14:textId="6C4E3489" w:rsidR="004139D5" w:rsidRDefault="002735B2">
      <w:pPr>
        <w:pStyle w:val="af7"/>
        <w:keepNext/>
        <w:spacing w:before="60" w:after="120"/>
        <w:jc w:val="center"/>
        <w:rPr>
          <w:rFonts w:hint="eastAsia"/>
        </w:rPr>
      </w:pPr>
      <w:r>
        <w:rPr>
          <w:b/>
          <w:bCs/>
        </w:rPr>
        <w:t>表</w:t>
      </w:r>
      <w:r>
        <w:rPr>
          <w:b/>
          <w:bCs/>
        </w:rPr>
        <w:t xml:space="preserve"> </w:t>
      </w:r>
      <w:r>
        <w:rPr>
          <w:b/>
          <w:bCs/>
        </w:rPr>
        <w:fldChar w:fldCharType="begin"/>
      </w:r>
      <w:r>
        <w:rPr>
          <w:b/>
          <w:bCs/>
        </w:rPr>
        <w:instrText xml:space="preserve"> SEQ Table \* ARABIC </w:instrText>
      </w:r>
      <w:r>
        <w:rPr>
          <w:b/>
          <w:bCs/>
        </w:rPr>
        <w:fldChar w:fldCharType="separate"/>
      </w:r>
      <w:r w:rsidR="00AE3614">
        <w:rPr>
          <w:rFonts w:hint="eastAsia"/>
          <w:b/>
          <w:bCs/>
          <w:noProof/>
        </w:rPr>
        <w:t>8</w:t>
      </w:r>
      <w:r>
        <w:rPr>
          <w:b/>
          <w:bCs/>
        </w:rPr>
        <w:fldChar w:fldCharType="end"/>
      </w:r>
      <w:r>
        <w:t xml:space="preserve">　服务端岗位权限概览</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2438"/>
        <w:gridCol w:w="1134"/>
        <w:gridCol w:w="1304"/>
        <w:gridCol w:w="1247"/>
        <w:gridCol w:w="1361"/>
        <w:gridCol w:w="1361"/>
      </w:tblGrid>
      <w:tr w:rsidR="004139D5" w14:paraId="29B96E17" w14:textId="77777777">
        <w:trPr>
          <w:cantSplit/>
          <w:tblHeader/>
          <w:jc w:val="center"/>
        </w:trPr>
        <w:tc>
          <w:tcPr>
            <w:tcW w:w="2438"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0C1B81D8"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功能</w:t>
            </w:r>
          </w:p>
        </w:tc>
        <w:tc>
          <w:tcPr>
            <w:tcW w:w="113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650FFBB"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顾客</w:t>
            </w:r>
          </w:p>
        </w:tc>
        <w:tc>
          <w:tcPr>
            <w:tcW w:w="130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C6F6E9E"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前台</w:t>
            </w:r>
          </w:p>
        </w:tc>
        <w:tc>
          <w:tcPr>
            <w:tcW w:w="1247"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9F37A65"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医生</w:t>
            </w:r>
          </w:p>
        </w:tc>
        <w:tc>
          <w:tcPr>
            <w:tcW w:w="136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2CAB23BF"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店长</w:t>
            </w:r>
          </w:p>
        </w:tc>
        <w:tc>
          <w:tcPr>
            <w:tcW w:w="136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C8732EC"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总部</w:t>
            </w:r>
          </w:p>
        </w:tc>
      </w:tr>
      <w:tr w:rsidR="004139D5" w14:paraId="23882D68" w14:textId="77777777">
        <w:trPr>
          <w:cantSplit/>
          <w:jc w:val="center"/>
        </w:trPr>
        <w:tc>
          <w:tcPr>
            <w:tcW w:w="2438" w:type="dxa"/>
            <w:tcBorders>
              <w:left w:val="nil"/>
              <w:bottom w:val="nil"/>
              <w:right w:val="nil"/>
            </w:tcBorders>
            <w:tcMar>
              <w:top w:w="45" w:type="dxa"/>
              <w:left w:w="85" w:type="dxa"/>
              <w:bottom w:w="45" w:type="dxa"/>
              <w:right w:w="85" w:type="dxa"/>
            </w:tcMar>
            <w:vAlign w:val="center"/>
          </w:tcPr>
          <w:p w14:paraId="49C1207A" w14:textId="77777777" w:rsidR="004139D5" w:rsidRDefault="002735B2">
            <w:pPr>
              <w:keepLines/>
              <w:spacing w:line="360" w:lineRule="exact"/>
              <w:ind w:firstLine="0"/>
              <w:rPr>
                <w:rFonts w:hint="eastAsia"/>
              </w:rPr>
            </w:pPr>
            <w:r>
              <w:rPr>
                <w:sz w:val="21"/>
                <w:szCs w:val="21"/>
              </w:rPr>
              <w:t>本人资料与预约</w:t>
            </w:r>
          </w:p>
        </w:tc>
        <w:tc>
          <w:tcPr>
            <w:tcW w:w="1134" w:type="dxa"/>
            <w:tcBorders>
              <w:left w:val="nil"/>
              <w:bottom w:val="nil"/>
              <w:right w:val="nil"/>
            </w:tcBorders>
            <w:tcMar>
              <w:top w:w="45" w:type="dxa"/>
              <w:left w:w="85" w:type="dxa"/>
              <w:bottom w:w="45" w:type="dxa"/>
              <w:right w:w="85" w:type="dxa"/>
            </w:tcMar>
            <w:vAlign w:val="center"/>
          </w:tcPr>
          <w:p w14:paraId="1107C409" w14:textId="77777777" w:rsidR="004139D5" w:rsidRDefault="002735B2">
            <w:pPr>
              <w:keepLines/>
              <w:spacing w:line="360" w:lineRule="exact"/>
              <w:ind w:firstLine="0"/>
              <w:rPr>
                <w:rFonts w:hint="eastAsia"/>
              </w:rPr>
            </w:pPr>
            <w:r>
              <w:rPr>
                <w:sz w:val="21"/>
                <w:szCs w:val="21"/>
              </w:rPr>
              <w:t>本人</w:t>
            </w:r>
          </w:p>
        </w:tc>
        <w:tc>
          <w:tcPr>
            <w:tcW w:w="1304" w:type="dxa"/>
            <w:tcBorders>
              <w:left w:val="nil"/>
              <w:bottom w:val="nil"/>
              <w:right w:val="nil"/>
            </w:tcBorders>
            <w:tcMar>
              <w:top w:w="45" w:type="dxa"/>
              <w:left w:w="85" w:type="dxa"/>
              <w:bottom w:w="45" w:type="dxa"/>
              <w:right w:w="85" w:type="dxa"/>
            </w:tcMar>
            <w:vAlign w:val="center"/>
          </w:tcPr>
          <w:p w14:paraId="71F84D55" w14:textId="77777777" w:rsidR="004139D5" w:rsidRDefault="002735B2">
            <w:pPr>
              <w:keepLines/>
              <w:spacing w:line="360" w:lineRule="exact"/>
              <w:ind w:firstLine="0"/>
              <w:rPr>
                <w:rFonts w:hint="eastAsia"/>
              </w:rPr>
            </w:pPr>
            <w:r>
              <w:rPr>
                <w:sz w:val="21"/>
                <w:szCs w:val="21"/>
              </w:rPr>
              <w:t>授权代办</w:t>
            </w:r>
          </w:p>
        </w:tc>
        <w:tc>
          <w:tcPr>
            <w:tcW w:w="1247" w:type="dxa"/>
            <w:tcBorders>
              <w:left w:val="nil"/>
              <w:bottom w:val="nil"/>
              <w:right w:val="nil"/>
            </w:tcBorders>
            <w:tcMar>
              <w:top w:w="45" w:type="dxa"/>
              <w:left w:w="85" w:type="dxa"/>
              <w:bottom w:w="45" w:type="dxa"/>
              <w:right w:w="85" w:type="dxa"/>
            </w:tcMar>
            <w:vAlign w:val="center"/>
          </w:tcPr>
          <w:p w14:paraId="5DBB9B55" w14:textId="77777777" w:rsidR="004139D5" w:rsidRDefault="002735B2">
            <w:pPr>
              <w:keepLines/>
              <w:spacing w:line="360" w:lineRule="exact"/>
              <w:ind w:firstLine="0"/>
              <w:rPr>
                <w:rFonts w:hint="eastAsia"/>
              </w:rPr>
            </w:pPr>
            <w:r>
              <w:rPr>
                <w:sz w:val="21"/>
                <w:szCs w:val="21"/>
              </w:rPr>
              <w:t>本人预约</w:t>
            </w:r>
          </w:p>
        </w:tc>
        <w:tc>
          <w:tcPr>
            <w:tcW w:w="1361" w:type="dxa"/>
            <w:tcBorders>
              <w:left w:val="nil"/>
              <w:bottom w:val="nil"/>
              <w:right w:val="nil"/>
            </w:tcBorders>
            <w:tcMar>
              <w:top w:w="45" w:type="dxa"/>
              <w:left w:w="85" w:type="dxa"/>
              <w:bottom w:w="45" w:type="dxa"/>
              <w:right w:w="85" w:type="dxa"/>
            </w:tcMar>
            <w:vAlign w:val="center"/>
          </w:tcPr>
          <w:p w14:paraId="0142E3A0" w14:textId="77777777" w:rsidR="004139D5" w:rsidRDefault="002735B2">
            <w:pPr>
              <w:keepLines/>
              <w:spacing w:line="360" w:lineRule="exact"/>
              <w:ind w:firstLine="0"/>
              <w:rPr>
                <w:rFonts w:hint="eastAsia"/>
              </w:rPr>
            </w:pPr>
            <w:r>
              <w:rPr>
                <w:sz w:val="21"/>
                <w:szCs w:val="21"/>
              </w:rPr>
              <w:t>授权门诊</w:t>
            </w:r>
          </w:p>
        </w:tc>
        <w:tc>
          <w:tcPr>
            <w:tcW w:w="1361" w:type="dxa"/>
            <w:tcBorders>
              <w:left w:val="nil"/>
              <w:bottom w:val="nil"/>
              <w:right w:val="nil"/>
            </w:tcBorders>
            <w:tcMar>
              <w:top w:w="45" w:type="dxa"/>
              <w:left w:w="85" w:type="dxa"/>
              <w:bottom w:w="45" w:type="dxa"/>
              <w:right w:w="85" w:type="dxa"/>
            </w:tcMar>
            <w:vAlign w:val="center"/>
          </w:tcPr>
          <w:p w14:paraId="7E231922" w14:textId="77777777" w:rsidR="004139D5" w:rsidRDefault="002735B2">
            <w:pPr>
              <w:keepLines/>
              <w:spacing w:line="360" w:lineRule="exact"/>
              <w:ind w:firstLine="0"/>
              <w:rPr>
                <w:rFonts w:hint="eastAsia"/>
              </w:rPr>
            </w:pPr>
            <w:r>
              <w:rPr>
                <w:sz w:val="21"/>
                <w:szCs w:val="21"/>
              </w:rPr>
              <w:t>全门诊</w:t>
            </w:r>
          </w:p>
        </w:tc>
      </w:tr>
      <w:tr w:rsidR="004139D5" w14:paraId="3E9BBA26" w14:textId="77777777">
        <w:trPr>
          <w:cantSplit/>
          <w:jc w:val="center"/>
        </w:trPr>
        <w:tc>
          <w:tcPr>
            <w:tcW w:w="2438" w:type="dxa"/>
            <w:tcBorders>
              <w:left w:val="nil"/>
              <w:bottom w:val="nil"/>
              <w:right w:val="nil"/>
            </w:tcBorders>
            <w:tcMar>
              <w:top w:w="45" w:type="dxa"/>
              <w:left w:w="85" w:type="dxa"/>
              <w:bottom w:w="45" w:type="dxa"/>
              <w:right w:w="85" w:type="dxa"/>
            </w:tcMar>
            <w:vAlign w:val="center"/>
          </w:tcPr>
          <w:p w14:paraId="3A42BE22" w14:textId="77777777" w:rsidR="004139D5" w:rsidRDefault="002735B2">
            <w:pPr>
              <w:keepLines/>
              <w:spacing w:line="360" w:lineRule="exact"/>
              <w:ind w:firstLine="0"/>
              <w:rPr>
                <w:rFonts w:hint="eastAsia"/>
              </w:rPr>
            </w:pPr>
            <w:r>
              <w:rPr>
                <w:sz w:val="21"/>
                <w:szCs w:val="21"/>
              </w:rPr>
              <w:t>患者建档和核实</w:t>
            </w:r>
          </w:p>
        </w:tc>
        <w:tc>
          <w:tcPr>
            <w:tcW w:w="1134" w:type="dxa"/>
            <w:tcBorders>
              <w:left w:val="nil"/>
              <w:bottom w:val="nil"/>
              <w:right w:val="nil"/>
            </w:tcBorders>
            <w:tcMar>
              <w:top w:w="45" w:type="dxa"/>
              <w:left w:w="85" w:type="dxa"/>
              <w:bottom w:w="45" w:type="dxa"/>
              <w:right w:w="85" w:type="dxa"/>
            </w:tcMar>
            <w:vAlign w:val="center"/>
          </w:tcPr>
          <w:p w14:paraId="2D84DF8A" w14:textId="77777777" w:rsidR="004139D5" w:rsidRDefault="002735B2">
            <w:pPr>
              <w:keepLines/>
              <w:spacing w:line="360" w:lineRule="exact"/>
              <w:ind w:firstLine="0"/>
              <w:rPr>
                <w:rFonts w:hint="eastAsia"/>
              </w:rPr>
            </w:pPr>
            <w:r>
              <w:rPr>
                <w:sz w:val="21"/>
                <w:szCs w:val="21"/>
              </w:rPr>
              <w:t>本人资料</w:t>
            </w:r>
          </w:p>
        </w:tc>
        <w:tc>
          <w:tcPr>
            <w:tcW w:w="1304" w:type="dxa"/>
            <w:tcBorders>
              <w:left w:val="nil"/>
              <w:bottom w:val="nil"/>
              <w:right w:val="nil"/>
            </w:tcBorders>
            <w:tcMar>
              <w:top w:w="45" w:type="dxa"/>
              <w:left w:w="85" w:type="dxa"/>
              <w:bottom w:w="45" w:type="dxa"/>
              <w:right w:w="85" w:type="dxa"/>
            </w:tcMar>
            <w:vAlign w:val="center"/>
          </w:tcPr>
          <w:p w14:paraId="5D808C05" w14:textId="77777777" w:rsidR="004139D5" w:rsidRDefault="002735B2">
            <w:pPr>
              <w:keepLines/>
              <w:spacing w:line="360" w:lineRule="exact"/>
              <w:ind w:firstLine="0"/>
              <w:rPr>
                <w:rFonts w:hint="eastAsia"/>
              </w:rPr>
            </w:pPr>
            <w:r>
              <w:rPr>
                <w:sz w:val="21"/>
                <w:szCs w:val="21"/>
              </w:rPr>
              <w:t>授权门诊</w:t>
            </w:r>
          </w:p>
        </w:tc>
        <w:tc>
          <w:tcPr>
            <w:tcW w:w="1247" w:type="dxa"/>
            <w:tcBorders>
              <w:left w:val="nil"/>
              <w:bottom w:val="nil"/>
              <w:right w:val="nil"/>
            </w:tcBorders>
            <w:tcMar>
              <w:top w:w="45" w:type="dxa"/>
              <w:left w:w="85" w:type="dxa"/>
              <w:bottom w:w="45" w:type="dxa"/>
              <w:right w:w="85" w:type="dxa"/>
            </w:tcMar>
            <w:vAlign w:val="center"/>
          </w:tcPr>
          <w:p w14:paraId="27888252" w14:textId="77777777" w:rsidR="004139D5" w:rsidRDefault="002735B2">
            <w:pPr>
              <w:keepLines/>
              <w:spacing w:line="360" w:lineRule="exact"/>
              <w:ind w:firstLine="0"/>
              <w:rPr>
                <w:rFonts w:hint="eastAsia"/>
              </w:rPr>
            </w:pPr>
            <w:r>
              <w:rPr>
                <w:sz w:val="21"/>
                <w:szCs w:val="21"/>
              </w:rPr>
              <w:t>授权读取</w:t>
            </w:r>
          </w:p>
        </w:tc>
        <w:tc>
          <w:tcPr>
            <w:tcW w:w="1361" w:type="dxa"/>
            <w:tcBorders>
              <w:left w:val="nil"/>
              <w:bottom w:val="nil"/>
              <w:right w:val="nil"/>
            </w:tcBorders>
            <w:tcMar>
              <w:top w:w="45" w:type="dxa"/>
              <w:left w:w="85" w:type="dxa"/>
              <w:bottom w:w="45" w:type="dxa"/>
              <w:right w:w="85" w:type="dxa"/>
            </w:tcMar>
            <w:vAlign w:val="center"/>
          </w:tcPr>
          <w:p w14:paraId="3AFC49D9" w14:textId="77777777" w:rsidR="004139D5" w:rsidRDefault="002735B2">
            <w:pPr>
              <w:keepLines/>
              <w:spacing w:line="360" w:lineRule="exact"/>
              <w:ind w:firstLine="0"/>
              <w:rPr>
                <w:rFonts w:hint="eastAsia"/>
              </w:rPr>
            </w:pPr>
            <w:r>
              <w:rPr>
                <w:sz w:val="21"/>
                <w:szCs w:val="21"/>
              </w:rPr>
              <w:t>授权门诊</w:t>
            </w:r>
          </w:p>
        </w:tc>
        <w:tc>
          <w:tcPr>
            <w:tcW w:w="1361" w:type="dxa"/>
            <w:tcBorders>
              <w:left w:val="nil"/>
              <w:bottom w:val="nil"/>
              <w:right w:val="nil"/>
            </w:tcBorders>
            <w:tcMar>
              <w:top w:w="45" w:type="dxa"/>
              <w:left w:w="85" w:type="dxa"/>
              <w:bottom w:w="45" w:type="dxa"/>
              <w:right w:w="85" w:type="dxa"/>
            </w:tcMar>
            <w:vAlign w:val="center"/>
          </w:tcPr>
          <w:p w14:paraId="7BA9DD4D" w14:textId="77777777" w:rsidR="004139D5" w:rsidRDefault="002735B2">
            <w:pPr>
              <w:keepLines/>
              <w:spacing w:line="360" w:lineRule="exact"/>
              <w:ind w:firstLine="0"/>
              <w:rPr>
                <w:rFonts w:hint="eastAsia"/>
              </w:rPr>
            </w:pPr>
            <w:r>
              <w:rPr>
                <w:sz w:val="21"/>
                <w:szCs w:val="21"/>
              </w:rPr>
              <w:t>全门诊</w:t>
            </w:r>
          </w:p>
        </w:tc>
      </w:tr>
      <w:tr w:rsidR="004139D5" w14:paraId="6B049266" w14:textId="77777777">
        <w:trPr>
          <w:cantSplit/>
          <w:jc w:val="center"/>
        </w:trPr>
        <w:tc>
          <w:tcPr>
            <w:tcW w:w="2438" w:type="dxa"/>
            <w:tcBorders>
              <w:left w:val="nil"/>
              <w:bottom w:val="nil"/>
              <w:right w:val="nil"/>
            </w:tcBorders>
            <w:tcMar>
              <w:top w:w="45" w:type="dxa"/>
              <w:left w:w="85" w:type="dxa"/>
              <w:bottom w:w="45" w:type="dxa"/>
              <w:right w:w="85" w:type="dxa"/>
            </w:tcMar>
            <w:vAlign w:val="center"/>
          </w:tcPr>
          <w:p w14:paraId="77412249" w14:textId="77777777" w:rsidR="004139D5" w:rsidRDefault="002735B2">
            <w:pPr>
              <w:keepLines/>
              <w:spacing w:line="360" w:lineRule="exact"/>
              <w:ind w:firstLine="0"/>
              <w:rPr>
                <w:rFonts w:hint="eastAsia"/>
              </w:rPr>
            </w:pPr>
            <w:r>
              <w:rPr>
                <w:sz w:val="21"/>
                <w:szCs w:val="21"/>
              </w:rPr>
              <w:t>门诊、医生与治疗目录</w:t>
            </w:r>
          </w:p>
        </w:tc>
        <w:tc>
          <w:tcPr>
            <w:tcW w:w="1134" w:type="dxa"/>
            <w:tcBorders>
              <w:left w:val="nil"/>
              <w:bottom w:val="nil"/>
              <w:right w:val="nil"/>
            </w:tcBorders>
            <w:tcMar>
              <w:top w:w="45" w:type="dxa"/>
              <w:left w:w="85" w:type="dxa"/>
              <w:bottom w:w="45" w:type="dxa"/>
              <w:right w:w="85" w:type="dxa"/>
            </w:tcMar>
            <w:vAlign w:val="center"/>
          </w:tcPr>
          <w:p w14:paraId="18CD4C99" w14:textId="77777777" w:rsidR="004139D5" w:rsidRDefault="002735B2">
            <w:pPr>
              <w:keepLines/>
              <w:spacing w:line="360" w:lineRule="exact"/>
              <w:ind w:firstLine="0"/>
              <w:rPr>
                <w:rFonts w:hint="eastAsia"/>
              </w:rPr>
            </w:pPr>
            <w:r>
              <w:rPr>
                <w:sz w:val="21"/>
                <w:szCs w:val="21"/>
              </w:rPr>
              <w:t>可预约项</w:t>
            </w:r>
          </w:p>
        </w:tc>
        <w:tc>
          <w:tcPr>
            <w:tcW w:w="1304" w:type="dxa"/>
            <w:tcBorders>
              <w:left w:val="nil"/>
              <w:bottom w:val="nil"/>
              <w:right w:val="nil"/>
            </w:tcBorders>
            <w:tcMar>
              <w:top w:w="45" w:type="dxa"/>
              <w:left w:w="85" w:type="dxa"/>
              <w:bottom w:w="45" w:type="dxa"/>
              <w:right w:w="85" w:type="dxa"/>
            </w:tcMar>
            <w:vAlign w:val="center"/>
          </w:tcPr>
          <w:p w14:paraId="170049A6" w14:textId="77777777" w:rsidR="004139D5" w:rsidRDefault="002735B2">
            <w:pPr>
              <w:keepLines/>
              <w:spacing w:line="360" w:lineRule="exact"/>
              <w:ind w:firstLine="0"/>
              <w:rPr>
                <w:rFonts w:hint="eastAsia"/>
              </w:rPr>
            </w:pPr>
            <w:r>
              <w:rPr>
                <w:sz w:val="21"/>
                <w:szCs w:val="21"/>
              </w:rPr>
              <w:t>读取</w:t>
            </w:r>
          </w:p>
        </w:tc>
        <w:tc>
          <w:tcPr>
            <w:tcW w:w="1247" w:type="dxa"/>
            <w:tcBorders>
              <w:left w:val="nil"/>
              <w:bottom w:val="nil"/>
              <w:right w:val="nil"/>
            </w:tcBorders>
            <w:tcMar>
              <w:top w:w="45" w:type="dxa"/>
              <w:left w:w="85" w:type="dxa"/>
              <w:bottom w:w="45" w:type="dxa"/>
              <w:right w:w="85" w:type="dxa"/>
            </w:tcMar>
            <w:vAlign w:val="center"/>
          </w:tcPr>
          <w:p w14:paraId="01162466" w14:textId="77777777" w:rsidR="004139D5" w:rsidRDefault="002735B2">
            <w:pPr>
              <w:keepLines/>
              <w:spacing w:line="360" w:lineRule="exact"/>
              <w:ind w:firstLine="0"/>
              <w:rPr>
                <w:rFonts w:hint="eastAsia"/>
              </w:rPr>
            </w:pPr>
            <w:r>
              <w:rPr>
                <w:sz w:val="21"/>
                <w:szCs w:val="21"/>
              </w:rPr>
              <w:t>本人资源</w:t>
            </w:r>
          </w:p>
        </w:tc>
        <w:tc>
          <w:tcPr>
            <w:tcW w:w="1361" w:type="dxa"/>
            <w:tcBorders>
              <w:left w:val="nil"/>
              <w:bottom w:val="nil"/>
              <w:right w:val="nil"/>
            </w:tcBorders>
            <w:tcMar>
              <w:top w:w="45" w:type="dxa"/>
              <w:left w:w="85" w:type="dxa"/>
              <w:bottom w:w="45" w:type="dxa"/>
              <w:right w:w="85" w:type="dxa"/>
            </w:tcMar>
            <w:vAlign w:val="center"/>
          </w:tcPr>
          <w:p w14:paraId="497F0E48" w14:textId="77777777" w:rsidR="004139D5" w:rsidRDefault="002735B2">
            <w:pPr>
              <w:keepLines/>
              <w:spacing w:line="360" w:lineRule="exact"/>
              <w:ind w:firstLine="0"/>
              <w:rPr>
                <w:rFonts w:hint="eastAsia"/>
              </w:rPr>
            </w:pPr>
            <w:r>
              <w:rPr>
                <w:sz w:val="21"/>
                <w:szCs w:val="21"/>
              </w:rPr>
              <w:t>读取</w:t>
            </w:r>
          </w:p>
        </w:tc>
        <w:tc>
          <w:tcPr>
            <w:tcW w:w="1361" w:type="dxa"/>
            <w:tcBorders>
              <w:left w:val="nil"/>
              <w:bottom w:val="nil"/>
              <w:right w:val="nil"/>
            </w:tcBorders>
            <w:tcMar>
              <w:top w:w="45" w:type="dxa"/>
              <w:left w:w="85" w:type="dxa"/>
              <w:bottom w:w="45" w:type="dxa"/>
              <w:right w:w="85" w:type="dxa"/>
            </w:tcMar>
            <w:vAlign w:val="center"/>
          </w:tcPr>
          <w:p w14:paraId="2A53C6F6" w14:textId="77777777" w:rsidR="004139D5" w:rsidRDefault="002735B2">
            <w:pPr>
              <w:keepLines/>
              <w:spacing w:line="360" w:lineRule="exact"/>
              <w:ind w:firstLine="0"/>
              <w:rPr>
                <w:rFonts w:hint="eastAsia"/>
              </w:rPr>
            </w:pPr>
            <w:r>
              <w:rPr>
                <w:sz w:val="21"/>
                <w:szCs w:val="21"/>
              </w:rPr>
              <w:t>全部维护</w:t>
            </w:r>
          </w:p>
        </w:tc>
      </w:tr>
      <w:tr w:rsidR="004139D5" w14:paraId="4CB3D742" w14:textId="77777777">
        <w:trPr>
          <w:cantSplit/>
          <w:jc w:val="center"/>
        </w:trPr>
        <w:tc>
          <w:tcPr>
            <w:tcW w:w="2438" w:type="dxa"/>
            <w:tcBorders>
              <w:left w:val="nil"/>
              <w:bottom w:val="nil"/>
              <w:right w:val="nil"/>
            </w:tcBorders>
            <w:tcMar>
              <w:top w:w="45" w:type="dxa"/>
              <w:left w:w="85" w:type="dxa"/>
              <w:bottom w:w="45" w:type="dxa"/>
              <w:right w:w="85" w:type="dxa"/>
            </w:tcMar>
            <w:vAlign w:val="center"/>
          </w:tcPr>
          <w:p w14:paraId="29713463" w14:textId="77777777" w:rsidR="004139D5" w:rsidRDefault="002735B2">
            <w:pPr>
              <w:keepLines/>
              <w:spacing w:line="360" w:lineRule="exact"/>
              <w:ind w:firstLine="0"/>
              <w:rPr>
                <w:rFonts w:hint="eastAsia"/>
              </w:rPr>
            </w:pPr>
            <w:r>
              <w:rPr>
                <w:sz w:val="21"/>
                <w:szCs w:val="21"/>
              </w:rPr>
              <w:lastRenderedPageBreak/>
              <w:t>排班维护</w:t>
            </w:r>
          </w:p>
        </w:tc>
        <w:tc>
          <w:tcPr>
            <w:tcW w:w="1134" w:type="dxa"/>
            <w:tcBorders>
              <w:left w:val="nil"/>
              <w:bottom w:val="nil"/>
              <w:right w:val="nil"/>
            </w:tcBorders>
            <w:tcMar>
              <w:top w:w="45" w:type="dxa"/>
              <w:left w:w="85" w:type="dxa"/>
              <w:bottom w:w="45" w:type="dxa"/>
              <w:right w:w="85" w:type="dxa"/>
            </w:tcMar>
            <w:vAlign w:val="center"/>
          </w:tcPr>
          <w:p w14:paraId="76F39201" w14:textId="77777777" w:rsidR="004139D5" w:rsidRDefault="002735B2">
            <w:pPr>
              <w:keepLines/>
              <w:spacing w:line="360" w:lineRule="exact"/>
              <w:ind w:firstLine="0"/>
              <w:rPr>
                <w:rFonts w:hint="eastAsia"/>
              </w:rPr>
            </w:pPr>
            <w:r>
              <w:rPr>
                <w:sz w:val="21"/>
                <w:szCs w:val="21"/>
              </w:rPr>
              <w:t>—</w:t>
            </w:r>
          </w:p>
        </w:tc>
        <w:tc>
          <w:tcPr>
            <w:tcW w:w="1304" w:type="dxa"/>
            <w:tcBorders>
              <w:left w:val="nil"/>
              <w:bottom w:val="nil"/>
              <w:right w:val="nil"/>
            </w:tcBorders>
            <w:tcMar>
              <w:top w:w="45" w:type="dxa"/>
              <w:left w:w="85" w:type="dxa"/>
              <w:bottom w:w="45" w:type="dxa"/>
              <w:right w:w="85" w:type="dxa"/>
            </w:tcMar>
            <w:vAlign w:val="center"/>
          </w:tcPr>
          <w:p w14:paraId="79351A9C" w14:textId="77777777" w:rsidR="004139D5" w:rsidRDefault="002735B2">
            <w:pPr>
              <w:keepLines/>
              <w:spacing w:line="360" w:lineRule="exact"/>
              <w:ind w:firstLine="0"/>
              <w:rPr>
                <w:rFonts w:hint="eastAsia"/>
              </w:rPr>
            </w:pPr>
            <w:r>
              <w:rPr>
                <w:sz w:val="21"/>
                <w:szCs w:val="21"/>
              </w:rPr>
              <w:t>授权门诊</w:t>
            </w:r>
          </w:p>
        </w:tc>
        <w:tc>
          <w:tcPr>
            <w:tcW w:w="1247" w:type="dxa"/>
            <w:tcBorders>
              <w:left w:val="nil"/>
              <w:bottom w:val="nil"/>
              <w:right w:val="nil"/>
            </w:tcBorders>
            <w:tcMar>
              <w:top w:w="45" w:type="dxa"/>
              <w:left w:w="85" w:type="dxa"/>
              <w:bottom w:w="45" w:type="dxa"/>
              <w:right w:w="85" w:type="dxa"/>
            </w:tcMar>
            <w:vAlign w:val="center"/>
          </w:tcPr>
          <w:p w14:paraId="054AC265" w14:textId="77777777" w:rsidR="004139D5" w:rsidRDefault="002735B2">
            <w:pPr>
              <w:keepLines/>
              <w:spacing w:line="360" w:lineRule="exact"/>
              <w:ind w:firstLine="0"/>
              <w:rPr>
                <w:rFonts w:hint="eastAsia"/>
              </w:rPr>
            </w:pPr>
            <w:r>
              <w:rPr>
                <w:sz w:val="21"/>
                <w:szCs w:val="21"/>
              </w:rPr>
              <w:t>—</w:t>
            </w:r>
          </w:p>
        </w:tc>
        <w:tc>
          <w:tcPr>
            <w:tcW w:w="1361" w:type="dxa"/>
            <w:tcBorders>
              <w:left w:val="nil"/>
              <w:bottom w:val="nil"/>
              <w:right w:val="nil"/>
            </w:tcBorders>
            <w:tcMar>
              <w:top w:w="45" w:type="dxa"/>
              <w:left w:w="85" w:type="dxa"/>
              <w:bottom w:w="45" w:type="dxa"/>
              <w:right w:w="85" w:type="dxa"/>
            </w:tcMar>
            <w:vAlign w:val="center"/>
          </w:tcPr>
          <w:p w14:paraId="20104993" w14:textId="77777777" w:rsidR="004139D5" w:rsidRDefault="002735B2">
            <w:pPr>
              <w:keepLines/>
              <w:spacing w:line="360" w:lineRule="exact"/>
              <w:ind w:firstLine="0"/>
              <w:rPr>
                <w:rFonts w:hint="eastAsia"/>
              </w:rPr>
            </w:pPr>
            <w:r>
              <w:rPr>
                <w:sz w:val="21"/>
                <w:szCs w:val="21"/>
              </w:rPr>
              <w:t>授权门诊</w:t>
            </w:r>
          </w:p>
        </w:tc>
        <w:tc>
          <w:tcPr>
            <w:tcW w:w="1361" w:type="dxa"/>
            <w:tcBorders>
              <w:left w:val="nil"/>
              <w:bottom w:val="nil"/>
              <w:right w:val="nil"/>
            </w:tcBorders>
            <w:tcMar>
              <w:top w:w="45" w:type="dxa"/>
              <w:left w:w="85" w:type="dxa"/>
              <w:bottom w:w="45" w:type="dxa"/>
              <w:right w:w="85" w:type="dxa"/>
            </w:tcMar>
            <w:vAlign w:val="center"/>
          </w:tcPr>
          <w:p w14:paraId="2BE35EAD" w14:textId="77777777" w:rsidR="004139D5" w:rsidRDefault="002735B2">
            <w:pPr>
              <w:keepLines/>
              <w:spacing w:line="360" w:lineRule="exact"/>
              <w:ind w:firstLine="0"/>
              <w:rPr>
                <w:rFonts w:hint="eastAsia"/>
              </w:rPr>
            </w:pPr>
            <w:r>
              <w:rPr>
                <w:sz w:val="21"/>
                <w:szCs w:val="21"/>
              </w:rPr>
              <w:t>全门诊</w:t>
            </w:r>
          </w:p>
        </w:tc>
      </w:tr>
      <w:tr w:rsidR="004139D5" w14:paraId="5739B7D6" w14:textId="77777777">
        <w:trPr>
          <w:cantSplit/>
          <w:jc w:val="center"/>
        </w:trPr>
        <w:tc>
          <w:tcPr>
            <w:tcW w:w="2438" w:type="dxa"/>
            <w:tcBorders>
              <w:left w:val="nil"/>
              <w:bottom w:val="nil"/>
              <w:right w:val="nil"/>
            </w:tcBorders>
            <w:tcMar>
              <w:top w:w="45" w:type="dxa"/>
              <w:left w:w="85" w:type="dxa"/>
              <w:bottom w:w="45" w:type="dxa"/>
              <w:right w:w="85" w:type="dxa"/>
            </w:tcMar>
            <w:vAlign w:val="center"/>
          </w:tcPr>
          <w:p w14:paraId="2A55D299" w14:textId="77777777" w:rsidR="004139D5" w:rsidRDefault="002735B2">
            <w:pPr>
              <w:keepLines/>
              <w:spacing w:line="360" w:lineRule="exact"/>
              <w:ind w:firstLine="0"/>
              <w:rPr>
                <w:rFonts w:hint="eastAsia"/>
              </w:rPr>
            </w:pPr>
            <w:r>
              <w:rPr>
                <w:sz w:val="21"/>
                <w:szCs w:val="21"/>
              </w:rPr>
              <w:t>完成诊疗</w:t>
            </w:r>
          </w:p>
        </w:tc>
        <w:tc>
          <w:tcPr>
            <w:tcW w:w="1134" w:type="dxa"/>
            <w:tcBorders>
              <w:left w:val="nil"/>
              <w:bottom w:val="nil"/>
              <w:right w:val="nil"/>
            </w:tcBorders>
            <w:tcMar>
              <w:top w:w="45" w:type="dxa"/>
              <w:left w:w="85" w:type="dxa"/>
              <w:bottom w:w="45" w:type="dxa"/>
              <w:right w:w="85" w:type="dxa"/>
            </w:tcMar>
            <w:vAlign w:val="center"/>
          </w:tcPr>
          <w:p w14:paraId="397D0655" w14:textId="77777777" w:rsidR="004139D5" w:rsidRDefault="002735B2">
            <w:pPr>
              <w:keepLines/>
              <w:spacing w:line="360" w:lineRule="exact"/>
              <w:ind w:firstLine="0"/>
              <w:rPr>
                <w:rFonts w:hint="eastAsia"/>
              </w:rPr>
            </w:pPr>
            <w:r>
              <w:rPr>
                <w:sz w:val="21"/>
                <w:szCs w:val="21"/>
              </w:rPr>
              <w:t>—</w:t>
            </w:r>
          </w:p>
        </w:tc>
        <w:tc>
          <w:tcPr>
            <w:tcW w:w="1304" w:type="dxa"/>
            <w:tcBorders>
              <w:left w:val="nil"/>
              <w:bottom w:val="nil"/>
              <w:right w:val="nil"/>
            </w:tcBorders>
            <w:tcMar>
              <w:top w:w="45" w:type="dxa"/>
              <w:left w:w="85" w:type="dxa"/>
              <w:bottom w:w="45" w:type="dxa"/>
              <w:right w:w="85" w:type="dxa"/>
            </w:tcMar>
            <w:vAlign w:val="center"/>
          </w:tcPr>
          <w:p w14:paraId="0C68C10D" w14:textId="77777777" w:rsidR="004139D5" w:rsidRDefault="002735B2">
            <w:pPr>
              <w:keepLines/>
              <w:spacing w:line="360" w:lineRule="exact"/>
              <w:ind w:firstLine="0"/>
              <w:rPr>
                <w:rFonts w:hint="eastAsia"/>
              </w:rPr>
            </w:pPr>
            <w:r>
              <w:rPr>
                <w:sz w:val="21"/>
                <w:szCs w:val="21"/>
              </w:rPr>
              <w:t>—</w:t>
            </w:r>
          </w:p>
        </w:tc>
        <w:tc>
          <w:tcPr>
            <w:tcW w:w="1247" w:type="dxa"/>
            <w:tcBorders>
              <w:left w:val="nil"/>
              <w:bottom w:val="nil"/>
              <w:right w:val="nil"/>
            </w:tcBorders>
            <w:tcMar>
              <w:top w:w="45" w:type="dxa"/>
              <w:left w:w="85" w:type="dxa"/>
              <w:bottom w:w="45" w:type="dxa"/>
              <w:right w:w="85" w:type="dxa"/>
            </w:tcMar>
            <w:vAlign w:val="center"/>
          </w:tcPr>
          <w:p w14:paraId="29C2BEDB" w14:textId="77777777" w:rsidR="004139D5" w:rsidRDefault="002735B2">
            <w:pPr>
              <w:keepLines/>
              <w:spacing w:line="360" w:lineRule="exact"/>
              <w:ind w:firstLine="0"/>
              <w:rPr>
                <w:rFonts w:hint="eastAsia"/>
              </w:rPr>
            </w:pPr>
            <w:r>
              <w:rPr>
                <w:sz w:val="21"/>
                <w:szCs w:val="21"/>
              </w:rPr>
              <w:t>本人接诊</w:t>
            </w:r>
          </w:p>
        </w:tc>
        <w:tc>
          <w:tcPr>
            <w:tcW w:w="1361" w:type="dxa"/>
            <w:tcBorders>
              <w:left w:val="nil"/>
              <w:bottom w:val="nil"/>
              <w:right w:val="nil"/>
            </w:tcBorders>
            <w:tcMar>
              <w:top w:w="45" w:type="dxa"/>
              <w:left w:w="85" w:type="dxa"/>
              <w:bottom w:w="45" w:type="dxa"/>
              <w:right w:w="85" w:type="dxa"/>
            </w:tcMar>
            <w:vAlign w:val="center"/>
          </w:tcPr>
          <w:p w14:paraId="2F2094B4" w14:textId="77777777" w:rsidR="004139D5" w:rsidRDefault="002735B2">
            <w:pPr>
              <w:keepLines/>
              <w:spacing w:line="360" w:lineRule="exact"/>
              <w:ind w:firstLine="0"/>
              <w:rPr>
                <w:rFonts w:hint="eastAsia"/>
              </w:rPr>
            </w:pPr>
            <w:r>
              <w:rPr>
                <w:sz w:val="21"/>
                <w:szCs w:val="21"/>
              </w:rPr>
              <w:t>授权门诊</w:t>
            </w:r>
          </w:p>
        </w:tc>
        <w:tc>
          <w:tcPr>
            <w:tcW w:w="1361" w:type="dxa"/>
            <w:tcBorders>
              <w:left w:val="nil"/>
              <w:bottom w:val="nil"/>
              <w:right w:val="nil"/>
            </w:tcBorders>
            <w:tcMar>
              <w:top w:w="45" w:type="dxa"/>
              <w:left w:w="85" w:type="dxa"/>
              <w:bottom w:w="45" w:type="dxa"/>
              <w:right w:w="85" w:type="dxa"/>
            </w:tcMar>
            <w:vAlign w:val="center"/>
          </w:tcPr>
          <w:p w14:paraId="0FF57943" w14:textId="77777777" w:rsidR="004139D5" w:rsidRDefault="002735B2">
            <w:pPr>
              <w:keepLines/>
              <w:spacing w:line="360" w:lineRule="exact"/>
              <w:ind w:firstLine="0"/>
              <w:rPr>
                <w:rFonts w:hint="eastAsia"/>
              </w:rPr>
            </w:pPr>
            <w:r>
              <w:rPr>
                <w:sz w:val="21"/>
                <w:szCs w:val="21"/>
              </w:rPr>
              <w:t>全门诊</w:t>
            </w:r>
          </w:p>
        </w:tc>
      </w:tr>
      <w:tr w:rsidR="004139D5" w14:paraId="56749966" w14:textId="77777777">
        <w:trPr>
          <w:cantSplit/>
          <w:jc w:val="center"/>
        </w:trPr>
        <w:tc>
          <w:tcPr>
            <w:tcW w:w="2438" w:type="dxa"/>
            <w:tcBorders>
              <w:left w:val="nil"/>
              <w:bottom w:val="nil"/>
              <w:right w:val="nil"/>
            </w:tcBorders>
            <w:tcMar>
              <w:top w:w="45" w:type="dxa"/>
              <w:left w:w="85" w:type="dxa"/>
              <w:bottom w:w="45" w:type="dxa"/>
              <w:right w:w="85" w:type="dxa"/>
            </w:tcMar>
            <w:vAlign w:val="center"/>
          </w:tcPr>
          <w:p w14:paraId="5C4E64EE" w14:textId="77777777" w:rsidR="004139D5" w:rsidRDefault="002735B2">
            <w:pPr>
              <w:keepLines/>
              <w:spacing w:line="360" w:lineRule="exact"/>
              <w:ind w:firstLine="0"/>
              <w:rPr>
                <w:rFonts w:hint="eastAsia"/>
              </w:rPr>
            </w:pPr>
            <w:r>
              <w:rPr>
                <w:sz w:val="21"/>
                <w:szCs w:val="21"/>
              </w:rPr>
              <w:t>开单与收款</w:t>
            </w:r>
          </w:p>
        </w:tc>
        <w:tc>
          <w:tcPr>
            <w:tcW w:w="1134" w:type="dxa"/>
            <w:tcBorders>
              <w:left w:val="nil"/>
              <w:bottom w:val="nil"/>
              <w:right w:val="nil"/>
            </w:tcBorders>
            <w:tcMar>
              <w:top w:w="45" w:type="dxa"/>
              <w:left w:w="85" w:type="dxa"/>
              <w:bottom w:w="45" w:type="dxa"/>
              <w:right w:w="85" w:type="dxa"/>
            </w:tcMar>
            <w:vAlign w:val="center"/>
          </w:tcPr>
          <w:p w14:paraId="4682F6A5" w14:textId="77777777" w:rsidR="004139D5" w:rsidRDefault="002735B2">
            <w:pPr>
              <w:keepLines/>
              <w:spacing w:line="360" w:lineRule="exact"/>
              <w:ind w:firstLine="0"/>
              <w:rPr>
                <w:rFonts w:hint="eastAsia"/>
              </w:rPr>
            </w:pPr>
            <w:r>
              <w:rPr>
                <w:sz w:val="21"/>
                <w:szCs w:val="21"/>
              </w:rPr>
              <w:t>查本人</w:t>
            </w:r>
          </w:p>
        </w:tc>
        <w:tc>
          <w:tcPr>
            <w:tcW w:w="1304" w:type="dxa"/>
            <w:tcBorders>
              <w:left w:val="nil"/>
              <w:bottom w:val="nil"/>
              <w:right w:val="nil"/>
            </w:tcBorders>
            <w:tcMar>
              <w:top w:w="45" w:type="dxa"/>
              <w:left w:w="85" w:type="dxa"/>
              <w:bottom w:w="45" w:type="dxa"/>
              <w:right w:w="85" w:type="dxa"/>
            </w:tcMar>
            <w:vAlign w:val="center"/>
          </w:tcPr>
          <w:p w14:paraId="293CFF45" w14:textId="77777777" w:rsidR="004139D5" w:rsidRDefault="002735B2">
            <w:pPr>
              <w:keepLines/>
              <w:spacing w:line="360" w:lineRule="exact"/>
              <w:ind w:firstLine="0"/>
              <w:rPr>
                <w:rFonts w:hint="eastAsia"/>
              </w:rPr>
            </w:pPr>
            <w:r>
              <w:rPr>
                <w:sz w:val="21"/>
                <w:szCs w:val="21"/>
              </w:rPr>
              <w:t>授权门诊</w:t>
            </w:r>
          </w:p>
        </w:tc>
        <w:tc>
          <w:tcPr>
            <w:tcW w:w="1247" w:type="dxa"/>
            <w:tcBorders>
              <w:left w:val="nil"/>
              <w:bottom w:val="nil"/>
              <w:right w:val="nil"/>
            </w:tcBorders>
            <w:tcMar>
              <w:top w:w="45" w:type="dxa"/>
              <w:left w:w="85" w:type="dxa"/>
              <w:bottom w:w="45" w:type="dxa"/>
              <w:right w:w="85" w:type="dxa"/>
            </w:tcMar>
            <w:vAlign w:val="center"/>
          </w:tcPr>
          <w:p w14:paraId="2419C00D" w14:textId="77777777" w:rsidR="004139D5" w:rsidRDefault="002735B2">
            <w:pPr>
              <w:keepLines/>
              <w:spacing w:line="360" w:lineRule="exact"/>
              <w:ind w:firstLine="0"/>
              <w:rPr>
                <w:rFonts w:hint="eastAsia"/>
              </w:rPr>
            </w:pPr>
            <w:r>
              <w:rPr>
                <w:sz w:val="21"/>
                <w:szCs w:val="21"/>
              </w:rPr>
              <w:t>相关读取</w:t>
            </w:r>
          </w:p>
        </w:tc>
        <w:tc>
          <w:tcPr>
            <w:tcW w:w="1361" w:type="dxa"/>
            <w:tcBorders>
              <w:left w:val="nil"/>
              <w:bottom w:val="nil"/>
              <w:right w:val="nil"/>
            </w:tcBorders>
            <w:tcMar>
              <w:top w:w="45" w:type="dxa"/>
              <w:left w:w="85" w:type="dxa"/>
              <w:bottom w:w="45" w:type="dxa"/>
              <w:right w:w="85" w:type="dxa"/>
            </w:tcMar>
            <w:vAlign w:val="center"/>
          </w:tcPr>
          <w:p w14:paraId="0AE97F3A" w14:textId="77777777" w:rsidR="004139D5" w:rsidRDefault="002735B2">
            <w:pPr>
              <w:keepLines/>
              <w:spacing w:line="360" w:lineRule="exact"/>
              <w:ind w:firstLine="0"/>
              <w:rPr>
                <w:rFonts w:hint="eastAsia"/>
              </w:rPr>
            </w:pPr>
            <w:r>
              <w:rPr>
                <w:sz w:val="21"/>
                <w:szCs w:val="21"/>
              </w:rPr>
              <w:t>授权门诊</w:t>
            </w:r>
          </w:p>
        </w:tc>
        <w:tc>
          <w:tcPr>
            <w:tcW w:w="1361" w:type="dxa"/>
            <w:tcBorders>
              <w:left w:val="nil"/>
              <w:bottom w:val="nil"/>
              <w:right w:val="nil"/>
            </w:tcBorders>
            <w:tcMar>
              <w:top w:w="45" w:type="dxa"/>
              <w:left w:w="85" w:type="dxa"/>
              <w:bottom w:w="45" w:type="dxa"/>
              <w:right w:w="85" w:type="dxa"/>
            </w:tcMar>
            <w:vAlign w:val="center"/>
          </w:tcPr>
          <w:p w14:paraId="3AC29901" w14:textId="77777777" w:rsidR="004139D5" w:rsidRDefault="002735B2">
            <w:pPr>
              <w:keepLines/>
              <w:spacing w:line="360" w:lineRule="exact"/>
              <w:ind w:firstLine="0"/>
              <w:rPr>
                <w:rFonts w:hint="eastAsia"/>
              </w:rPr>
            </w:pPr>
            <w:r>
              <w:rPr>
                <w:sz w:val="21"/>
                <w:szCs w:val="21"/>
              </w:rPr>
              <w:t>全门诊</w:t>
            </w:r>
          </w:p>
        </w:tc>
      </w:tr>
      <w:tr w:rsidR="004139D5" w14:paraId="44F94A71" w14:textId="77777777">
        <w:trPr>
          <w:cantSplit/>
          <w:jc w:val="center"/>
        </w:trPr>
        <w:tc>
          <w:tcPr>
            <w:tcW w:w="2438" w:type="dxa"/>
            <w:tcBorders>
              <w:left w:val="nil"/>
              <w:bottom w:val="nil"/>
              <w:right w:val="nil"/>
            </w:tcBorders>
            <w:tcMar>
              <w:top w:w="45" w:type="dxa"/>
              <w:left w:w="85" w:type="dxa"/>
              <w:bottom w:w="45" w:type="dxa"/>
              <w:right w:w="85" w:type="dxa"/>
            </w:tcMar>
            <w:vAlign w:val="center"/>
          </w:tcPr>
          <w:p w14:paraId="522DB652" w14:textId="77777777" w:rsidR="004139D5" w:rsidRDefault="002735B2">
            <w:pPr>
              <w:keepLines/>
              <w:spacing w:line="360" w:lineRule="exact"/>
              <w:ind w:firstLine="0"/>
              <w:rPr>
                <w:rFonts w:hint="eastAsia"/>
              </w:rPr>
            </w:pPr>
            <w:r>
              <w:rPr>
                <w:sz w:val="21"/>
                <w:szCs w:val="21"/>
              </w:rPr>
              <w:t>退款与冲销</w:t>
            </w:r>
          </w:p>
        </w:tc>
        <w:tc>
          <w:tcPr>
            <w:tcW w:w="1134" w:type="dxa"/>
            <w:tcBorders>
              <w:left w:val="nil"/>
              <w:bottom w:val="nil"/>
              <w:right w:val="nil"/>
            </w:tcBorders>
            <w:tcMar>
              <w:top w:w="45" w:type="dxa"/>
              <w:left w:w="85" w:type="dxa"/>
              <w:bottom w:w="45" w:type="dxa"/>
              <w:right w:w="85" w:type="dxa"/>
            </w:tcMar>
            <w:vAlign w:val="center"/>
          </w:tcPr>
          <w:p w14:paraId="3EB84094" w14:textId="77777777" w:rsidR="004139D5" w:rsidRDefault="002735B2">
            <w:pPr>
              <w:keepLines/>
              <w:spacing w:line="360" w:lineRule="exact"/>
              <w:ind w:firstLine="0"/>
              <w:rPr>
                <w:rFonts w:hint="eastAsia"/>
              </w:rPr>
            </w:pPr>
            <w:r>
              <w:rPr>
                <w:sz w:val="21"/>
                <w:szCs w:val="21"/>
              </w:rPr>
              <w:t>—</w:t>
            </w:r>
          </w:p>
        </w:tc>
        <w:tc>
          <w:tcPr>
            <w:tcW w:w="1304" w:type="dxa"/>
            <w:tcBorders>
              <w:left w:val="nil"/>
              <w:bottom w:val="nil"/>
              <w:right w:val="nil"/>
            </w:tcBorders>
            <w:tcMar>
              <w:top w:w="45" w:type="dxa"/>
              <w:left w:w="85" w:type="dxa"/>
              <w:bottom w:w="45" w:type="dxa"/>
              <w:right w:w="85" w:type="dxa"/>
            </w:tcMar>
            <w:vAlign w:val="center"/>
          </w:tcPr>
          <w:p w14:paraId="3D9250F9" w14:textId="77777777" w:rsidR="004139D5" w:rsidRDefault="002735B2">
            <w:pPr>
              <w:keepLines/>
              <w:spacing w:line="360" w:lineRule="exact"/>
              <w:ind w:firstLine="0"/>
              <w:rPr>
                <w:rFonts w:hint="eastAsia"/>
              </w:rPr>
            </w:pPr>
            <w:r>
              <w:rPr>
                <w:sz w:val="21"/>
                <w:szCs w:val="21"/>
              </w:rPr>
              <w:t>—</w:t>
            </w:r>
          </w:p>
        </w:tc>
        <w:tc>
          <w:tcPr>
            <w:tcW w:w="1247" w:type="dxa"/>
            <w:tcBorders>
              <w:left w:val="nil"/>
              <w:bottom w:val="nil"/>
              <w:right w:val="nil"/>
            </w:tcBorders>
            <w:tcMar>
              <w:top w:w="45" w:type="dxa"/>
              <w:left w:w="85" w:type="dxa"/>
              <w:bottom w:w="45" w:type="dxa"/>
              <w:right w:w="85" w:type="dxa"/>
            </w:tcMar>
            <w:vAlign w:val="center"/>
          </w:tcPr>
          <w:p w14:paraId="313926D1" w14:textId="77777777" w:rsidR="004139D5" w:rsidRDefault="002735B2">
            <w:pPr>
              <w:keepLines/>
              <w:spacing w:line="360" w:lineRule="exact"/>
              <w:ind w:firstLine="0"/>
              <w:rPr>
                <w:rFonts w:hint="eastAsia"/>
              </w:rPr>
            </w:pPr>
            <w:r>
              <w:rPr>
                <w:sz w:val="21"/>
                <w:szCs w:val="21"/>
              </w:rPr>
              <w:t>—</w:t>
            </w:r>
          </w:p>
        </w:tc>
        <w:tc>
          <w:tcPr>
            <w:tcW w:w="1361" w:type="dxa"/>
            <w:tcBorders>
              <w:left w:val="nil"/>
              <w:bottom w:val="nil"/>
              <w:right w:val="nil"/>
            </w:tcBorders>
            <w:tcMar>
              <w:top w:w="45" w:type="dxa"/>
              <w:left w:w="85" w:type="dxa"/>
              <w:bottom w:w="45" w:type="dxa"/>
              <w:right w:w="85" w:type="dxa"/>
            </w:tcMar>
            <w:vAlign w:val="center"/>
          </w:tcPr>
          <w:p w14:paraId="7892E8E7" w14:textId="77777777" w:rsidR="004139D5" w:rsidRDefault="002735B2">
            <w:pPr>
              <w:keepLines/>
              <w:spacing w:line="360" w:lineRule="exact"/>
              <w:ind w:firstLine="0"/>
              <w:rPr>
                <w:rFonts w:hint="eastAsia"/>
              </w:rPr>
            </w:pPr>
            <w:r>
              <w:rPr>
                <w:sz w:val="21"/>
                <w:szCs w:val="21"/>
              </w:rPr>
              <w:t>授权门诊</w:t>
            </w:r>
          </w:p>
        </w:tc>
        <w:tc>
          <w:tcPr>
            <w:tcW w:w="1361" w:type="dxa"/>
            <w:tcBorders>
              <w:left w:val="nil"/>
              <w:bottom w:val="nil"/>
              <w:right w:val="nil"/>
            </w:tcBorders>
            <w:tcMar>
              <w:top w:w="45" w:type="dxa"/>
              <w:left w:w="85" w:type="dxa"/>
              <w:bottom w:w="45" w:type="dxa"/>
              <w:right w:w="85" w:type="dxa"/>
            </w:tcMar>
            <w:vAlign w:val="center"/>
          </w:tcPr>
          <w:p w14:paraId="36FDE2F9" w14:textId="77777777" w:rsidR="004139D5" w:rsidRDefault="002735B2">
            <w:pPr>
              <w:keepLines/>
              <w:spacing w:line="360" w:lineRule="exact"/>
              <w:ind w:firstLine="0"/>
              <w:rPr>
                <w:rFonts w:hint="eastAsia"/>
              </w:rPr>
            </w:pPr>
            <w:r>
              <w:rPr>
                <w:sz w:val="21"/>
                <w:szCs w:val="21"/>
              </w:rPr>
              <w:t>全门诊</w:t>
            </w:r>
          </w:p>
        </w:tc>
      </w:tr>
      <w:tr w:rsidR="004139D5" w14:paraId="4B7B9F56" w14:textId="77777777">
        <w:trPr>
          <w:cantSplit/>
          <w:jc w:val="center"/>
        </w:trPr>
        <w:tc>
          <w:tcPr>
            <w:tcW w:w="2438" w:type="dxa"/>
            <w:tcBorders>
              <w:left w:val="nil"/>
              <w:bottom w:val="nil"/>
              <w:right w:val="nil"/>
            </w:tcBorders>
            <w:tcMar>
              <w:top w:w="45" w:type="dxa"/>
              <w:left w:w="85" w:type="dxa"/>
              <w:bottom w:w="45" w:type="dxa"/>
              <w:right w:w="85" w:type="dxa"/>
            </w:tcMar>
            <w:vAlign w:val="center"/>
          </w:tcPr>
          <w:p w14:paraId="2AA99EAE" w14:textId="77777777" w:rsidR="004139D5" w:rsidRDefault="002735B2">
            <w:pPr>
              <w:keepLines/>
              <w:spacing w:line="360" w:lineRule="exact"/>
              <w:ind w:firstLine="0"/>
              <w:rPr>
                <w:rFonts w:hint="eastAsia"/>
              </w:rPr>
            </w:pPr>
            <w:r>
              <w:rPr>
                <w:sz w:val="21"/>
                <w:szCs w:val="21"/>
              </w:rPr>
              <w:t>营业日资金核对</w:t>
            </w:r>
          </w:p>
        </w:tc>
        <w:tc>
          <w:tcPr>
            <w:tcW w:w="1134" w:type="dxa"/>
            <w:tcBorders>
              <w:left w:val="nil"/>
              <w:bottom w:val="nil"/>
              <w:right w:val="nil"/>
            </w:tcBorders>
            <w:tcMar>
              <w:top w:w="45" w:type="dxa"/>
              <w:left w:w="85" w:type="dxa"/>
              <w:bottom w:w="45" w:type="dxa"/>
              <w:right w:w="85" w:type="dxa"/>
            </w:tcMar>
            <w:vAlign w:val="center"/>
          </w:tcPr>
          <w:p w14:paraId="48393394" w14:textId="77777777" w:rsidR="004139D5" w:rsidRDefault="002735B2">
            <w:pPr>
              <w:keepLines/>
              <w:spacing w:line="360" w:lineRule="exact"/>
              <w:ind w:firstLine="0"/>
              <w:rPr>
                <w:rFonts w:hint="eastAsia"/>
              </w:rPr>
            </w:pPr>
            <w:r>
              <w:rPr>
                <w:sz w:val="21"/>
                <w:szCs w:val="21"/>
              </w:rPr>
              <w:t>—</w:t>
            </w:r>
          </w:p>
        </w:tc>
        <w:tc>
          <w:tcPr>
            <w:tcW w:w="1304" w:type="dxa"/>
            <w:tcBorders>
              <w:left w:val="nil"/>
              <w:bottom w:val="nil"/>
              <w:right w:val="nil"/>
            </w:tcBorders>
            <w:tcMar>
              <w:top w:w="45" w:type="dxa"/>
              <w:left w:w="85" w:type="dxa"/>
              <w:bottom w:w="45" w:type="dxa"/>
              <w:right w:w="85" w:type="dxa"/>
            </w:tcMar>
            <w:vAlign w:val="center"/>
          </w:tcPr>
          <w:p w14:paraId="557CA1B6" w14:textId="77777777" w:rsidR="004139D5" w:rsidRDefault="002735B2">
            <w:pPr>
              <w:keepLines/>
              <w:spacing w:line="360" w:lineRule="exact"/>
              <w:ind w:firstLine="0"/>
              <w:rPr>
                <w:rFonts w:hint="eastAsia"/>
              </w:rPr>
            </w:pPr>
            <w:r>
              <w:rPr>
                <w:sz w:val="21"/>
                <w:szCs w:val="21"/>
              </w:rPr>
              <w:t>授权门诊</w:t>
            </w:r>
          </w:p>
        </w:tc>
        <w:tc>
          <w:tcPr>
            <w:tcW w:w="1247" w:type="dxa"/>
            <w:tcBorders>
              <w:left w:val="nil"/>
              <w:bottom w:val="nil"/>
              <w:right w:val="nil"/>
            </w:tcBorders>
            <w:tcMar>
              <w:top w:w="45" w:type="dxa"/>
              <w:left w:w="85" w:type="dxa"/>
              <w:bottom w:w="45" w:type="dxa"/>
              <w:right w:w="85" w:type="dxa"/>
            </w:tcMar>
            <w:vAlign w:val="center"/>
          </w:tcPr>
          <w:p w14:paraId="2954A101" w14:textId="77777777" w:rsidR="004139D5" w:rsidRDefault="002735B2">
            <w:pPr>
              <w:keepLines/>
              <w:spacing w:line="360" w:lineRule="exact"/>
              <w:ind w:firstLine="0"/>
              <w:rPr>
                <w:rFonts w:hint="eastAsia"/>
              </w:rPr>
            </w:pPr>
            <w:r>
              <w:rPr>
                <w:sz w:val="21"/>
                <w:szCs w:val="21"/>
              </w:rPr>
              <w:t>—</w:t>
            </w:r>
          </w:p>
        </w:tc>
        <w:tc>
          <w:tcPr>
            <w:tcW w:w="1361" w:type="dxa"/>
            <w:tcBorders>
              <w:left w:val="nil"/>
              <w:bottom w:val="nil"/>
              <w:right w:val="nil"/>
            </w:tcBorders>
            <w:tcMar>
              <w:top w:w="45" w:type="dxa"/>
              <w:left w:w="85" w:type="dxa"/>
              <w:bottom w:w="45" w:type="dxa"/>
              <w:right w:w="85" w:type="dxa"/>
            </w:tcMar>
            <w:vAlign w:val="center"/>
          </w:tcPr>
          <w:p w14:paraId="2EB16DB2" w14:textId="77777777" w:rsidR="004139D5" w:rsidRDefault="002735B2">
            <w:pPr>
              <w:keepLines/>
              <w:spacing w:line="360" w:lineRule="exact"/>
              <w:ind w:firstLine="0"/>
              <w:rPr>
                <w:rFonts w:hint="eastAsia"/>
              </w:rPr>
            </w:pPr>
            <w:r>
              <w:rPr>
                <w:sz w:val="21"/>
                <w:szCs w:val="21"/>
              </w:rPr>
              <w:t>授权门诊</w:t>
            </w:r>
          </w:p>
        </w:tc>
        <w:tc>
          <w:tcPr>
            <w:tcW w:w="1361" w:type="dxa"/>
            <w:tcBorders>
              <w:left w:val="nil"/>
              <w:bottom w:val="nil"/>
              <w:right w:val="nil"/>
            </w:tcBorders>
            <w:tcMar>
              <w:top w:w="45" w:type="dxa"/>
              <w:left w:w="85" w:type="dxa"/>
              <w:bottom w:w="45" w:type="dxa"/>
              <w:right w:w="85" w:type="dxa"/>
            </w:tcMar>
            <w:vAlign w:val="center"/>
          </w:tcPr>
          <w:p w14:paraId="67CA0055" w14:textId="77777777" w:rsidR="004139D5" w:rsidRDefault="002735B2">
            <w:pPr>
              <w:keepLines/>
              <w:spacing w:line="360" w:lineRule="exact"/>
              <w:ind w:firstLine="0"/>
              <w:rPr>
                <w:rFonts w:hint="eastAsia"/>
              </w:rPr>
            </w:pPr>
            <w:r>
              <w:rPr>
                <w:sz w:val="21"/>
                <w:szCs w:val="21"/>
              </w:rPr>
              <w:t>全门诊</w:t>
            </w:r>
          </w:p>
        </w:tc>
      </w:tr>
      <w:tr w:rsidR="004139D5" w14:paraId="3DED50DC" w14:textId="77777777">
        <w:trPr>
          <w:cantSplit/>
          <w:jc w:val="center"/>
        </w:trPr>
        <w:tc>
          <w:tcPr>
            <w:tcW w:w="2438" w:type="dxa"/>
            <w:tcBorders>
              <w:left w:val="nil"/>
              <w:bottom w:val="nil"/>
              <w:right w:val="nil"/>
            </w:tcBorders>
            <w:tcMar>
              <w:top w:w="45" w:type="dxa"/>
              <w:left w:w="85" w:type="dxa"/>
              <w:bottom w:w="45" w:type="dxa"/>
              <w:right w:w="85" w:type="dxa"/>
            </w:tcMar>
            <w:vAlign w:val="center"/>
          </w:tcPr>
          <w:p w14:paraId="609C73A4" w14:textId="77777777" w:rsidR="004139D5" w:rsidRDefault="002735B2">
            <w:pPr>
              <w:keepLines/>
              <w:spacing w:line="360" w:lineRule="exact"/>
              <w:ind w:firstLine="0"/>
              <w:rPr>
                <w:rFonts w:hint="eastAsia"/>
              </w:rPr>
            </w:pPr>
            <w:r>
              <w:rPr>
                <w:sz w:val="21"/>
                <w:szCs w:val="21"/>
              </w:rPr>
              <w:t>完成记录附记</w:t>
            </w:r>
          </w:p>
        </w:tc>
        <w:tc>
          <w:tcPr>
            <w:tcW w:w="1134" w:type="dxa"/>
            <w:tcBorders>
              <w:left w:val="nil"/>
              <w:bottom w:val="nil"/>
              <w:right w:val="nil"/>
            </w:tcBorders>
            <w:tcMar>
              <w:top w:w="45" w:type="dxa"/>
              <w:left w:w="85" w:type="dxa"/>
              <w:bottom w:w="45" w:type="dxa"/>
              <w:right w:w="85" w:type="dxa"/>
            </w:tcMar>
            <w:vAlign w:val="center"/>
          </w:tcPr>
          <w:p w14:paraId="6D0D4CC4" w14:textId="77777777" w:rsidR="004139D5" w:rsidRDefault="002735B2">
            <w:pPr>
              <w:keepLines/>
              <w:spacing w:line="360" w:lineRule="exact"/>
              <w:ind w:firstLine="0"/>
              <w:rPr>
                <w:rFonts w:hint="eastAsia"/>
              </w:rPr>
            </w:pPr>
            <w:r>
              <w:rPr>
                <w:sz w:val="21"/>
                <w:szCs w:val="21"/>
              </w:rPr>
              <w:t>查本人</w:t>
            </w:r>
          </w:p>
        </w:tc>
        <w:tc>
          <w:tcPr>
            <w:tcW w:w="1304" w:type="dxa"/>
            <w:tcBorders>
              <w:left w:val="nil"/>
              <w:bottom w:val="nil"/>
              <w:right w:val="nil"/>
            </w:tcBorders>
            <w:tcMar>
              <w:top w:w="45" w:type="dxa"/>
              <w:left w:w="85" w:type="dxa"/>
              <w:bottom w:w="45" w:type="dxa"/>
              <w:right w:w="85" w:type="dxa"/>
            </w:tcMar>
            <w:vAlign w:val="center"/>
          </w:tcPr>
          <w:p w14:paraId="3246F483" w14:textId="77777777" w:rsidR="004139D5" w:rsidRDefault="002735B2">
            <w:pPr>
              <w:keepLines/>
              <w:spacing w:line="360" w:lineRule="exact"/>
              <w:ind w:firstLine="0"/>
              <w:rPr>
                <w:rFonts w:hint="eastAsia"/>
              </w:rPr>
            </w:pPr>
            <w:r>
              <w:rPr>
                <w:sz w:val="21"/>
                <w:szCs w:val="21"/>
              </w:rPr>
              <w:t>授权读取</w:t>
            </w:r>
          </w:p>
        </w:tc>
        <w:tc>
          <w:tcPr>
            <w:tcW w:w="1247" w:type="dxa"/>
            <w:tcBorders>
              <w:left w:val="nil"/>
              <w:bottom w:val="nil"/>
              <w:right w:val="nil"/>
            </w:tcBorders>
            <w:tcMar>
              <w:top w:w="45" w:type="dxa"/>
              <w:left w:w="85" w:type="dxa"/>
              <w:bottom w:w="45" w:type="dxa"/>
              <w:right w:w="85" w:type="dxa"/>
            </w:tcMar>
            <w:vAlign w:val="center"/>
          </w:tcPr>
          <w:p w14:paraId="671F226D" w14:textId="77777777" w:rsidR="004139D5" w:rsidRDefault="002735B2">
            <w:pPr>
              <w:keepLines/>
              <w:spacing w:line="360" w:lineRule="exact"/>
              <w:ind w:firstLine="0"/>
              <w:rPr>
                <w:rFonts w:hint="eastAsia"/>
              </w:rPr>
            </w:pPr>
            <w:r>
              <w:rPr>
                <w:sz w:val="21"/>
                <w:szCs w:val="21"/>
              </w:rPr>
              <w:t>本人接诊</w:t>
            </w:r>
          </w:p>
        </w:tc>
        <w:tc>
          <w:tcPr>
            <w:tcW w:w="1361" w:type="dxa"/>
            <w:tcBorders>
              <w:left w:val="nil"/>
              <w:bottom w:val="nil"/>
              <w:right w:val="nil"/>
            </w:tcBorders>
            <w:tcMar>
              <w:top w:w="45" w:type="dxa"/>
              <w:left w:w="85" w:type="dxa"/>
              <w:bottom w:w="45" w:type="dxa"/>
              <w:right w:w="85" w:type="dxa"/>
            </w:tcMar>
            <w:vAlign w:val="center"/>
          </w:tcPr>
          <w:p w14:paraId="30788B76" w14:textId="77777777" w:rsidR="004139D5" w:rsidRDefault="002735B2">
            <w:pPr>
              <w:keepLines/>
              <w:spacing w:line="360" w:lineRule="exact"/>
              <w:ind w:firstLine="0"/>
              <w:rPr>
                <w:rFonts w:hint="eastAsia"/>
              </w:rPr>
            </w:pPr>
            <w:r>
              <w:rPr>
                <w:sz w:val="21"/>
                <w:szCs w:val="21"/>
              </w:rPr>
              <w:t>授权门诊</w:t>
            </w:r>
          </w:p>
        </w:tc>
        <w:tc>
          <w:tcPr>
            <w:tcW w:w="1361" w:type="dxa"/>
            <w:tcBorders>
              <w:left w:val="nil"/>
              <w:bottom w:val="nil"/>
              <w:right w:val="nil"/>
            </w:tcBorders>
            <w:tcMar>
              <w:top w:w="45" w:type="dxa"/>
              <w:left w:w="85" w:type="dxa"/>
              <w:bottom w:w="45" w:type="dxa"/>
              <w:right w:w="85" w:type="dxa"/>
            </w:tcMar>
            <w:vAlign w:val="center"/>
          </w:tcPr>
          <w:p w14:paraId="1B8AFBDF" w14:textId="77777777" w:rsidR="004139D5" w:rsidRDefault="002735B2">
            <w:pPr>
              <w:keepLines/>
              <w:spacing w:line="360" w:lineRule="exact"/>
              <w:ind w:firstLine="0"/>
              <w:rPr>
                <w:rFonts w:hint="eastAsia"/>
              </w:rPr>
            </w:pPr>
            <w:r>
              <w:rPr>
                <w:sz w:val="21"/>
                <w:szCs w:val="21"/>
              </w:rPr>
              <w:t>全门诊</w:t>
            </w:r>
          </w:p>
        </w:tc>
      </w:tr>
      <w:tr w:rsidR="004139D5" w14:paraId="1E956113" w14:textId="77777777">
        <w:trPr>
          <w:cantSplit/>
          <w:jc w:val="center"/>
        </w:trPr>
        <w:tc>
          <w:tcPr>
            <w:tcW w:w="2438" w:type="dxa"/>
            <w:tcBorders>
              <w:left w:val="nil"/>
              <w:bottom w:val="nil"/>
              <w:right w:val="nil"/>
            </w:tcBorders>
            <w:tcMar>
              <w:top w:w="45" w:type="dxa"/>
              <w:left w:w="85" w:type="dxa"/>
              <w:bottom w:w="45" w:type="dxa"/>
              <w:right w:w="85" w:type="dxa"/>
            </w:tcMar>
            <w:vAlign w:val="center"/>
          </w:tcPr>
          <w:p w14:paraId="5443E043" w14:textId="77777777" w:rsidR="004139D5" w:rsidRDefault="002735B2">
            <w:pPr>
              <w:keepLines/>
              <w:spacing w:line="360" w:lineRule="exact"/>
              <w:ind w:firstLine="0"/>
              <w:rPr>
                <w:rFonts w:hint="eastAsia"/>
              </w:rPr>
            </w:pPr>
            <w:r>
              <w:rPr>
                <w:sz w:val="21"/>
                <w:szCs w:val="21"/>
              </w:rPr>
              <w:t>患者归并与核验绑定</w:t>
            </w:r>
          </w:p>
        </w:tc>
        <w:tc>
          <w:tcPr>
            <w:tcW w:w="1134" w:type="dxa"/>
            <w:tcBorders>
              <w:left w:val="nil"/>
              <w:bottom w:val="nil"/>
              <w:right w:val="nil"/>
            </w:tcBorders>
            <w:tcMar>
              <w:top w:w="45" w:type="dxa"/>
              <w:left w:w="85" w:type="dxa"/>
              <w:bottom w:w="45" w:type="dxa"/>
              <w:right w:w="85" w:type="dxa"/>
            </w:tcMar>
            <w:vAlign w:val="center"/>
          </w:tcPr>
          <w:p w14:paraId="4AFF4A19" w14:textId="77777777" w:rsidR="004139D5" w:rsidRDefault="002735B2">
            <w:pPr>
              <w:keepLines/>
              <w:spacing w:line="360" w:lineRule="exact"/>
              <w:ind w:firstLine="0"/>
              <w:rPr>
                <w:rFonts w:hint="eastAsia"/>
              </w:rPr>
            </w:pPr>
            <w:r>
              <w:rPr>
                <w:sz w:val="21"/>
                <w:szCs w:val="21"/>
              </w:rPr>
              <w:t>—</w:t>
            </w:r>
          </w:p>
        </w:tc>
        <w:tc>
          <w:tcPr>
            <w:tcW w:w="1304" w:type="dxa"/>
            <w:tcBorders>
              <w:left w:val="nil"/>
              <w:bottom w:val="nil"/>
              <w:right w:val="nil"/>
            </w:tcBorders>
            <w:tcMar>
              <w:top w:w="45" w:type="dxa"/>
              <w:left w:w="85" w:type="dxa"/>
              <w:bottom w:w="45" w:type="dxa"/>
              <w:right w:w="85" w:type="dxa"/>
            </w:tcMar>
            <w:vAlign w:val="center"/>
          </w:tcPr>
          <w:p w14:paraId="3ECA802B" w14:textId="77777777" w:rsidR="004139D5" w:rsidRDefault="002735B2">
            <w:pPr>
              <w:keepLines/>
              <w:spacing w:line="360" w:lineRule="exact"/>
              <w:ind w:firstLine="0"/>
              <w:rPr>
                <w:rFonts w:hint="eastAsia"/>
              </w:rPr>
            </w:pPr>
            <w:r>
              <w:rPr>
                <w:sz w:val="21"/>
                <w:szCs w:val="21"/>
              </w:rPr>
              <w:t>—</w:t>
            </w:r>
          </w:p>
        </w:tc>
        <w:tc>
          <w:tcPr>
            <w:tcW w:w="1247" w:type="dxa"/>
            <w:tcBorders>
              <w:left w:val="nil"/>
              <w:bottom w:val="nil"/>
              <w:right w:val="nil"/>
            </w:tcBorders>
            <w:tcMar>
              <w:top w:w="45" w:type="dxa"/>
              <w:left w:w="85" w:type="dxa"/>
              <w:bottom w:w="45" w:type="dxa"/>
              <w:right w:w="85" w:type="dxa"/>
            </w:tcMar>
            <w:vAlign w:val="center"/>
          </w:tcPr>
          <w:p w14:paraId="79A3B85A" w14:textId="77777777" w:rsidR="004139D5" w:rsidRDefault="002735B2">
            <w:pPr>
              <w:keepLines/>
              <w:spacing w:line="360" w:lineRule="exact"/>
              <w:ind w:firstLine="0"/>
              <w:rPr>
                <w:rFonts w:hint="eastAsia"/>
              </w:rPr>
            </w:pPr>
            <w:r>
              <w:rPr>
                <w:sz w:val="21"/>
                <w:szCs w:val="21"/>
              </w:rPr>
              <w:t>—</w:t>
            </w:r>
          </w:p>
        </w:tc>
        <w:tc>
          <w:tcPr>
            <w:tcW w:w="1361" w:type="dxa"/>
            <w:tcBorders>
              <w:left w:val="nil"/>
              <w:bottom w:val="nil"/>
              <w:right w:val="nil"/>
            </w:tcBorders>
            <w:tcMar>
              <w:top w:w="45" w:type="dxa"/>
              <w:left w:w="85" w:type="dxa"/>
              <w:bottom w:w="45" w:type="dxa"/>
              <w:right w:w="85" w:type="dxa"/>
            </w:tcMar>
            <w:vAlign w:val="center"/>
          </w:tcPr>
          <w:p w14:paraId="18E44085" w14:textId="77777777" w:rsidR="004139D5" w:rsidRDefault="002735B2">
            <w:pPr>
              <w:keepLines/>
              <w:spacing w:line="360" w:lineRule="exact"/>
              <w:ind w:firstLine="0"/>
              <w:rPr>
                <w:rFonts w:hint="eastAsia"/>
              </w:rPr>
            </w:pPr>
            <w:r>
              <w:rPr>
                <w:sz w:val="21"/>
                <w:szCs w:val="21"/>
              </w:rPr>
              <w:t>—</w:t>
            </w:r>
          </w:p>
        </w:tc>
        <w:tc>
          <w:tcPr>
            <w:tcW w:w="1361" w:type="dxa"/>
            <w:tcBorders>
              <w:left w:val="nil"/>
              <w:bottom w:val="nil"/>
              <w:right w:val="nil"/>
            </w:tcBorders>
            <w:tcMar>
              <w:top w:w="45" w:type="dxa"/>
              <w:left w:w="85" w:type="dxa"/>
              <w:bottom w:w="45" w:type="dxa"/>
              <w:right w:w="85" w:type="dxa"/>
            </w:tcMar>
            <w:vAlign w:val="center"/>
          </w:tcPr>
          <w:p w14:paraId="078BF07B" w14:textId="77777777" w:rsidR="004139D5" w:rsidRDefault="002735B2">
            <w:pPr>
              <w:keepLines/>
              <w:spacing w:line="360" w:lineRule="exact"/>
              <w:ind w:firstLine="0"/>
              <w:rPr>
                <w:rFonts w:hint="eastAsia"/>
              </w:rPr>
            </w:pPr>
            <w:r>
              <w:rPr>
                <w:sz w:val="21"/>
                <w:szCs w:val="21"/>
              </w:rPr>
              <w:t>是</w:t>
            </w:r>
          </w:p>
        </w:tc>
      </w:tr>
      <w:tr w:rsidR="004139D5" w14:paraId="6F39FD77" w14:textId="77777777">
        <w:trPr>
          <w:cantSplit/>
          <w:jc w:val="center"/>
        </w:trPr>
        <w:tc>
          <w:tcPr>
            <w:tcW w:w="2438" w:type="dxa"/>
            <w:tcBorders>
              <w:left w:val="nil"/>
              <w:bottom w:val="nil"/>
              <w:right w:val="nil"/>
            </w:tcBorders>
            <w:tcMar>
              <w:top w:w="45" w:type="dxa"/>
              <w:left w:w="85" w:type="dxa"/>
              <w:bottom w:w="45" w:type="dxa"/>
              <w:right w:w="85" w:type="dxa"/>
            </w:tcMar>
            <w:vAlign w:val="center"/>
          </w:tcPr>
          <w:p w14:paraId="63B9C6D4" w14:textId="77777777" w:rsidR="004139D5" w:rsidRDefault="002735B2">
            <w:pPr>
              <w:keepLines/>
              <w:spacing w:line="360" w:lineRule="exact"/>
              <w:ind w:firstLine="0"/>
              <w:rPr>
                <w:rFonts w:hint="eastAsia"/>
              </w:rPr>
            </w:pPr>
            <w:r>
              <w:rPr>
                <w:sz w:val="21"/>
                <w:szCs w:val="21"/>
              </w:rPr>
              <w:t>员工账号及恢复码签发</w:t>
            </w:r>
          </w:p>
        </w:tc>
        <w:tc>
          <w:tcPr>
            <w:tcW w:w="1134" w:type="dxa"/>
            <w:tcBorders>
              <w:left w:val="nil"/>
              <w:bottom w:val="nil"/>
              <w:right w:val="nil"/>
            </w:tcBorders>
            <w:tcMar>
              <w:top w:w="45" w:type="dxa"/>
              <w:left w:w="85" w:type="dxa"/>
              <w:bottom w:w="45" w:type="dxa"/>
              <w:right w:w="85" w:type="dxa"/>
            </w:tcMar>
            <w:vAlign w:val="center"/>
          </w:tcPr>
          <w:p w14:paraId="690DA44E" w14:textId="77777777" w:rsidR="004139D5" w:rsidRDefault="002735B2">
            <w:pPr>
              <w:keepLines/>
              <w:spacing w:line="360" w:lineRule="exact"/>
              <w:ind w:firstLine="0"/>
              <w:rPr>
                <w:rFonts w:hint="eastAsia"/>
              </w:rPr>
            </w:pPr>
            <w:r>
              <w:rPr>
                <w:sz w:val="21"/>
                <w:szCs w:val="21"/>
              </w:rPr>
              <w:t>—</w:t>
            </w:r>
          </w:p>
        </w:tc>
        <w:tc>
          <w:tcPr>
            <w:tcW w:w="1304" w:type="dxa"/>
            <w:tcBorders>
              <w:left w:val="nil"/>
              <w:bottom w:val="nil"/>
              <w:right w:val="nil"/>
            </w:tcBorders>
            <w:tcMar>
              <w:top w:w="45" w:type="dxa"/>
              <w:left w:w="85" w:type="dxa"/>
              <w:bottom w:w="45" w:type="dxa"/>
              <w:right w:w="85" w:type="dxa"/>
            </w:tcMar>
            <w:vAlign w:val="center"/>
          </w:tcPr>
          <w:p w14:paraId="4B6536C0" w14:textId="77777777" w:rsidR="004139D5" w:rsidRDefault="002735B2">
            <w:pPr>
              <w:keepLines/>
              <w:spacing w:line="360" w:lineRule="exact"/>
              <w:ind w:firstLine="0"/>
              <w:rPr>
                <w:rFonts w:hint="eastAsia"/>
              </w:rPr>
            </w:pPr>
            <w:r>
              <w:rPr>
                <w:sz w:val="21"/>
                <w:szCs w:val="21"/>
              </w:rPr>
              <w:t>—</w:t>
            </w:r>
          </w:p>
        </w:tc>
        <w:tc>
          <w:tcPr>
            <w:tcW w:w="1247" w:type="dxa"/>
            <w:tcBorders>
              <w:left w:val="nil"/>
              <w:bottom w:val="nil"/>
              <w:right w:val="nil"/>
            </w:tcBorders>
            <w:tcMar>
              <w:top w:w="45" w:type="dxa"/>
              <w:left w:w="85" w:type="dxa"/>
              <w:bottom w:w="45" w:type="dxa"/>
              <w:right w:w="85" w:type="dxa"/>
            </w:tcMar>
            <w:vAlign w:val="center"/>
          </w:tcPr>
          <w:p w14:paraId="04F24B9B" w14:textId="77777777" w:rsidR="004139D5" w:rsidRDefault="002735B2">
            <w:pPr>
              <w:keepLines/>
              <w:spacing w:line="360" w:lineRule="exact"/>
              <w:ind w:firstLine="0"/>
              <w:rPr>
                <w:rFonts w:hint="eastAsia"/>
              </w:rPr>
            </w:pPr>
            <w:r>
              <w:rPr>
                <w:sz w:val="21"/>
                <w:szCs w:val="21"/>
              </w:rPr>
              <w:t>—</w:t>
            </w:r>
          </w:p>
        </w:tc>
        <w:tc>
          <w:tcPr>
            <w:tcW w:w="1361" w:type="dxa"/>
            <w:tcBorders>
              <w:left w:val="nil"/>
              <w:bottom w:val="nil"/>
              <w:right w:val="nil"/>
            </w:tcBorders>
            <w:tcMar>
              <w:top w:w="45" w:type="dxa"/>
              <w:left w:w="85" w:type="dxa"/>
              <w:bottom w:w="45" w:type="dxa"/>
              <w:right w:w="85" w:type="dxa"/>
            </w:tcMar>
            <w:vAlign w:val="center"/>
          </w:tcPr>
          <w:p w14:paraId="5E4B2358" w14:textId="77777777" w:rsidR="004139D5" w:rsidRDefault="002735B2">
            <w:pPr>
              <w:keepLines/>
              <w:spacing w:line="360" w:lineRule="exact"/>
              <w:ind w:firstLine="0"/>
              <w:rPr>
                <w:rFonts w:hint="eastAsia"/>
              </w:rPr>
            </w:pPr>
            <w:r>
              <w:rPr>
                <w:sz w:val="21"/>
                <w:szCs w:val="21"/>
              </w:rPr>
              <w:t>—</w:t>
            </w:r>
          </w:p>
        </w:tc>
        <w:tc>
          <w:tcPr>
            <w:tcW w:w="1361" w:type="dxa"/>
            <w:tcBorders>
              <w:left w:val="nil"/>
              <w:bottom w:val="nil"/>
              <w:right w:val="nil"/>
            </w:tcBorders>
            <w:tcMar>
              <w:top w:w="45" w:type="dxa"/>
              <w:left w:w="85" w:type="dxa"/>
              <w:bottom w:w="45" w:type="dxa"/>
              <w:right w:w="85" w:type="dxa"/>
            </w:tcMar>
            <w:vAlign w:val="center"/>
          </w:tcPr>
          <w:p w14:paraId="0397BCFE" w14:textId="77777777" w:rsidR="004139D5" w:rsidRDefault="002735B2">
            <w:pPr>
              <w:keepLines/>
              <w:spacing w:line="360" w:lineRule="exact"/>
              <w:ind w:firstLine="0"/>
              <w:rPr>
                <w:rFonts w:hint="eastAsia"/>
              </w:rPr>
            </w:pPr>
            <w:r>
              <w:rPr>
                <w:sz w:val="21"/>
                <w:szCs w:val="21"/>
              </w:rPr>
              <w:t>是</w:t>
            </w:r>
          </w:p>
        </w:tc>
      </w:tr>
      <w:tr w:rsidR="004139D5" w14:paraId="11040D37" w14:textId="77777777">
        <w:trPr>
          <w:cantSplit/>
          <w:jc w:val="center"/>
        </w:trPr>
        <w:tc>
          <w:tcPr>
            <w:tcW w:w="2438" w:type="dxa"/>
            <w:tcBorders>
              <w:left w:val="nil"/>
              <w:bottom w:val="nil"/>
              <w:right w:val="nil"/>
            </w:tcBorders>
            <w:tcMar>
              <w:top w:w="45" w:type="dxa"/>
              <w:left w:w="85" w:type="dxa"/>
              <w:bottom w:w="45" w:type="dxa"/>
              <w:right w:w="85" w:type="dxa"/>
            </w:tcMar>
            <w:vAlign w:val="center"/>
          </w:tcPr>
          <w:p w14:paraId="1EBDA9FB" w14:textId="77777777" w:rsidR="004139D5" w:rsidRDefault="002735B2">
            <w:pPr>
              <w:keepLines/>
              <w:spacing w:line="360" w:lineRule="exact"/>
              <w:ind w:firstLine="0"/>
              <w:rPr>
                <w:rFonts w:hint="eastAsia"/>
              </w:rPr>
            </w:pPr>
            <w:r>
              <w:rPr>
                <w:sz w:val="21"/>
                <w:szCs w:val="21"/>
              </w:rPr>
              <w:t>成本录入与审核</w:t>
            </w:r>
          </w:p>
        </w:tc>
        <w:tc>
          <w:tcPr>
            <w:tcW w:w="1134" w:type="dxa"/>
            <w:tcBorders>
              <w:left w:val="nil"/>
              <w:bottom w:val="nil"/>
              <w:right w:val="nil"/>
            </w:tcBorders>
            <w:tcMar>
              <w:top w:w="45" w:type="dxa"/>
              <w:left w:w="85" w:type="dxa"/>
              <w:bottom w:w="45" w:type="dxa"/>
              <w:right w:w="85" w:type="dxa"/>
            </w:tcMar>
            <w:vAlign w:val="center"/>
          </w:tcPr>
          <w:p w14:paraId="6D2EBD73" w14:textId="77777777" w:rsidR="004139D5" w:rsidRDefault="002735B2">
            <w:pPr>
              <w:keepLines/>
              <w:spacing w:line="360" w:lineRule="exact"/>
              <w:ind w:firstLine="0"/>
              <w:rPr>
                <w:rFonts w:hint="eastAsia"/>
              </w:rPr>
            </w:pPr>
            <w:r>
              <w:rPr>
                <w:sz w:val="21"/>
                <w:szCs w:val="21"/>
              </w:rPr>
              <w:t>—</w:t>
            </w:r>
          </w:p>
        </w:tc>
        <w:tc>
          <w:tcPr>
            <w:tcW w:w="1304" w:type="dxa"/>
            <w:tcBorders>
              <w:left w:val="nil"/>
              <w:bottom w:val="nil"/>
              <w:right w:val="nil"/>
            </w:tcBorders>
            <w:tcMar>
              <w:top w:w="45" w:type="dxa"/>
              <w:left w:w="85" w:type="dxa"/>
              <w:bottom w:w="45" w:type="dxa"/>
              <w:right w:w="85" w:type="dxa"/>
            </w:tcMar>
            <w:vAlign w:val="center"/>
          </w:tcPr>
          <w:p w14:paraId="3526D89E" w14:textId="77777777" w:rsidR="004139D5" w:rsidRDefault="002735B2">
            <w:pPr>
              <w:keepLines/>
              <w:spacing w:line="360" w:lineRule="exact"/>
              <w:ind w:firstLine="0"/>
              <w:rPr>
                <w:rFonts w:hint="eastAsia"/>
              </w:rPr>
            </w:pPr>
            <w:r>
              <w:rPr>
                <w:sz w:val="21"/>
                <w:szCs w:val="21"/>
              </w:rPr>
              <w:t>—</w:t>
            </w:r>
          </w:p>
        </w:tc>
        <w:tc>
          <w:tcPr>
            <w:tcW w:w="1247" w:type="dxa"/>
            <w:tcBorders>
              <w:left w:val="nil"/>
              <w:bottom w:val="nil"/>
              <w:right w:val="nil"/>
            </w:tcBorders>
            <w:tcMar>
              <w:top w:w="45" w:type="dxa"/>
              <w:left w:w="85" w:type="dxa"/>
              <w:bottom w:w="45" w:type="dxa"/>
              <w:right w:w="85" w:type="dxa"/>
            </w:tcMar>
            <w:vAlign w:val="center"/>
          </w:tcPr>
          <w:p w14:paraId="2E50F858" w14:textId="77777777" w:rsidR="004139D5" w:rsidRDefault="002735B2">
            <w:pPr>
              <w:keepLines/>
              <w:spacing w:line="360" w:lineRule="exact"/>
              <w:ind w:firstLine="0"/>
              <w:rPr>
                <w:rFonts w:hint="eastAsia"/>
              </w:rPr>
            </w:pPr>
            <w:r>
              <w:rPr>
                <w:sz w:val="21"/>
                <w:szCs w:val="21"/>
              </w:rPr>
              <w:t>—</w:t>
            </w:r>
          </w:p>
        </w:tc>
        <w:tc>
          <w:tcPr>
            <w:tcW w:w="1361" w:type="dxa"/>
            <w:tcBorders>
              <w:left w:val="nil"/>
              <w:bottom w:val="nil"/>
              <w:right w:val="nil"/>
            </w:tcBorders>
            <w:tcMar>
              <w:top w:w="45" w:type="dxa"/>
              <w:left w:w="85" w:type="dxa"/>
              <w:bottom w:w="45" w:type="dxa"/>
              <w:right w:w="85" w:type="dxa"/>
            </w:tcMar>
            <w:vAlign w:val="center"/>
          </w:tcPr>
          <w:p w14:paraId="735424BA" w14:textId="77777777" w:rsidR="004139D5" w:rsidRDefault="002735B2">
            <w:pPr>
              <w:keepLines/>
              <w:spacing w:line="360" w:lineRule="exact"/>
              <w:ind w:firstLine="0"/>
              <w:rPr>
                <w:rFonts w:hint="eastAsia"/>
              </w:rPr>
            </w:pPr>
            <w:r>
              <w:rPr>
                <w:sz w:val="21"/>
                <w:szCs w:val="21"/>
              </w:rPr>
              <w:t>授权门诊</w:t>
            </w:r>
          </w:p>
        </w:tc>
        <w:tc>
          <w:tcPr>
            <w:tcW w:w="1361" w:type="dxa"/>
            <w:tcBorders>
              <w:left w:val="nil"/>
              <w:bottom w:val="nil"/>
              <w:right w:val="nil"/>
            </w:tcBorders>
            <w:tcMar>
              <w:top w:w="45" w:type="dxa"/>
              <w:left w:w="85" w:type="dxa"/>
              <w:bottom w:w="45" w:type="dxa"/>
              <w:right w:w="85" w:type="dxa"/>
            </w:tcMar>
            <w:vAlign w:val="center"/>
          </w:tcPr>
          <w:p w14:paraId="7E11EED3" w14:textId="77777777" w:rsidR="004139D5" w:rsidRDefault="002735B2">
            <w:pPr>
              <w:keepLines/>
              <w:spacing w:line="360" w:lineRule="exact"/>
              <w:ind w:firstLine="0"/>
              <w:rPr>
                <w:rFonts w:hint="eastAsia"/>
              </w:rPr>
            </w:pPr>
            <w:r>
              <w:rPr>
                <w:sz w:val="21"/>
                <w:szCs w:val="21"/>
              </w:rPr>
              <w:t>全门诊</w:t>
            </w:r>
          </w:p>
        </w:tc>
      </w:tr>
      <w:tr w:rsidR="004139D5" w14:paraId="71982626" w14:textId="77777777">
        <w:trPr>
          <w:cantSplit/>
          <w:jc w:val="center"/>
        </w:trPr>
        <w:tc>
          <w:tcPr>
            <w:tcW w:w="2438" w:type="dxa"/>
            <w:tcBorders>
              <w:left w:val="nil"/>
              <w:bottom w:val="nil"/>
              <w:right w:val="nil"/>
            </w:tcBorders>
            <w:tcMar>
              <w:top w:w="45" w:type="dxa"/>
              <w:left w:w="85" w:type="dxa"/>
              <w:bottom w:w="45" w:type="dxa"/>
              <w:right w:w="85" w:type="dxa"/>
            </w:tcMar>
            <w:vAlign w:val="center"/>
          </w:tcPr>
          <w:p w14:paraId="637BB47F" w14:textId="77777777" w:rsidR="004139D5" w:rsidRDefault="002735B2">
            <w:pPr>
              <w:keepLines/>
              <w:spacing w:line="360" w:lineRule="exact"/>
              <w:ind w:firstLine="0"/>
              <w:rPr>
                <w:rFonts w:hint="eastAsia"/>
              </w:rPr>
            </w:pPr>
            <w:r>
              <w:rPr>
                <w:sz w:val="21"/>
                <w:szCs w:val="21"/>
              </w:rPr>
              <w:t>季度基金核算与确认</w:t>
            </w:r>
          </w:p>
        </w:tc>
        <w:tc>
          <w:tcPr>
            <w:tcW w:w="1134" w:type="dxa"/>
            <w:tcBorders>
              <w:left w:val="nil"/>
              <w:bottom w:val="nil"/>
              <w:right w:val="nil"/>
            </w:tcBorders>
            <w:tcMar>
              <w:top w:w="45" w:type="dxa"/>
              <w:left w:w="85" w:type="dxa"/>
              <w:bottom w:w="45" w:type="dxa"/>
              <w:right w:w="85" w:type="dxa"/>
            </w:tcMar>
            <w:vAlign w:val="center"/>
          </w:tcPr>
          <w:p w14:paraId="1BC84AD9" w14:textId="77777777" w:rsidR="004139D5" w:rsidRDefault="002735B2">
            <w:pPr>
              <w:keepLines/>
              <w:spacing w:line="360" w:lineRule="exact"/>
              <w:ind w:firstLine="0"/>
              <w:rPr>
                <w:rFonts w:hint="eastAsia"/>
              </w:rPr>
            </w:pPr>
            <w:r>
              <w:rPr>
                <w:sz w:val="21"/>
                <w:szCs w:val="21"/>
              </w:rPr>
              <w:t>—</w:t>
            </w:r>
          </w:p>
        </w:tc>
        <w:tc>
          <w:tcPr>
            <w:tcW w:w="1304" w:type="dxa"/>
            <w:tcBorders>
              <w:left w:val="nil"/>
              <w:bottom w:val="nil"/>
              <w:right w:val="nil"/>
            </w:tcBorders>
            <w:tcMar>
              <w:top w:w="45" w:type="dxa"/>
              <w:left w:w="85" w:type="dxa"/>
              <w:bottom w:w="45" w:type="dxa"/>
              <w:right w:w="85" w:type="dxa"/>
            </w:tcMar>
            <w:vAlign w:val="center"/>
          </w:tcPr>
          <w:p w14:paraId="6DEC3115" w14:textId="77777777" w:rsidR="004139D5" w:rsidRDefault="002735B2">
            <w:pPr>
              <w:keepLines/>
              <w:spacing w:line="360" w:lineRule="exact"/>
              <w:ind w:firstLine="0"/>
              <w:rPr>
                <w:rFonts w:hint="eastAsia"/>
              </w:rPr>
            </w:pPr>
            <w:r>
              <w:rPr>
                <w:sz w:val="21"/>
                <w:szCs w:val="21"/>
              </w:rPr>
              <w:t>—</w:t>
            </w:r>
          </w:p>
        </w:tc>
        <w:tc>
          <w:tcPr>
            <w:tcW w:w="1247" w:type="dxa"/>
            <w:tcBorders>
              <w:left w:val="nil"/>
              <w:bottom w:val="nil"/>
              <w:right w:val="nil"/>
            </w:tcBorders>
            <w:tcMar>
              <w:top w:w="45" w:type="dxa"/>
              <w:left w:w="85" w:type="dxa"/>
              <w:bottom w:w="45" w:type="dxa"/>
              <w:right w:w="85" w:type="dxa"/>
            </w:tcMar>
            <w:vAlign w:val="center"/>
          </w:tcPr>
          <w:p w14:paraId="1923F30F" w14:textId="77777777" w:rsidR="004139D5" w:rsidRDefault="002735B2">
            <w:pPr>
              <w:keepLines/>
              <w:spacing w:line="360" w:lineRule="exact"/>
              <w:ind w:firstLine="0"/>
              <w:rPr>
                <w:rFonts w:hint="eastAsia"/>
              </w:rPr>
            </w:pPr>
            <w:r>
              <w:rPr>
                <w:sz w:val="21"/>
                <w:szCs w:val="21"/>
              </w:rPr>
              <w:t>—</w:t>
            </w:r>
          </w:p>
        </w:tc>
        <w:tc>
          <w:tcPr>
            <w:tcW w:w="1361" w:type="dxa"/>
            <w:tcBorders>
              <w:left w:val="nil"/>
              <w:bottom w:val="nil"/>
              <w:right w:val="nil"/>
            </w:tcBorders>
            <w:tcMar>
              <w:top w:w="45" w:type="dxa"/>
              <w:left w:w="85" w:type="dxa"/>
              <w:bottom w:w="45" w:type="dxa"/>
              <w:right w:w="85" w:type="dxa"/>
            </w:tcMar>
            <w:vAlign w:val="center"/>
          </w:tcPr>
          <w:p w14:paraId="133046D1" w14:textId="77777777" w:rsidR="004139D5" w:rsidRDefault="002735B2">
            <w:pPr>
              <w:keepLines/>
              <w:spacing w:line="360" w:lineRule="exact"/>
              <w:ind w:firstLine="0"/>
              <w:rPr>
                <w:rFonts w:hint="eastAsia"/>
              </w:rPr>
            </w:pPr>
            <w:r>
              <w:rPr>
                <w:sz w:val="21"/>
                <w:szCs w:val="21"/>
              </w:rPr>
              <w:t>—</w:t>
            </w:r>
          </w:p>
        </w:tc>
        <w:tc>
          <w:tcPr>
            <w:tcW w:w="1361" w:type="dxa"/>
            <w:tcBorders>
              <w:left w:val="nil"/>
              <w:bottom w:val="nil"/>
              <w:right w:val="nil"/>
            </w:tcBorders>
            <w:tcMar>
              <w:top w:w="45" w:type="dxa"/>
              <w:left w:w="85" w:type="dxa"/>
              <w:bottom w:w="45" w:type="dxa"/>
              <w:right w:w="85" w:type="dxa"/>
            </w:tcMar>
            <w:vAlign w:val="center"/>
          </w:tcPr>
          <w:p w14:paraId="3E197487" w14:textId="77777777" w:rsidR="004139D5" w:rsidRDefault="002735B2">
            <w:pPr>
              <w:keepLines/>
              <w:spacing w:line="360" w:lineRule="exact"/>
              <w:ind w:firstLine="0"/>
              <w:rPr>
                <w:rFonts w:hint="eastAsia"/>
              </w:rPr>
            </w:pPr>
            <w:r>
              <w:rPr>
                <w:sz w:val="21"/>
                <w:szCs w:val="21"/>
              </w:rPr>
              <w:t>是</w:t>
            </w:r>
          </w:p>
        </w:tc>
      </w:tr>
      <w:tr w:rsidR="004139D5" w14:paraId="014C8E8B" w14:textId="77777777">
        <w:trPr>
          <w:cantSplit/>
          <w:jc w:val="center"/>
        </w:trPr>
        <w:tc>
          <w:tcPr>
            <w:tcW w:w="2438" w:type="dxa"/>
            <w:tcBorders>
              <w:left w:val="nil"/>
              <w:bottom w:val="nil"/>
              <w:right w:val="nil"/>
            </w:tcBorders>
            <w:tcMar>
              <w:top w:w="45" w:type="dxa"/>
              <w:left w:w="85" w:type="dxa"/>
              <w:bottom w:w="45" w:type="dxa"/>
              <w:right w:w="85" w:type="dxa"/>
            </w:tcMar>
            <w:vAlign w:val="center"/>
          </w:tcPr>
          <w:p w14:paraId="74FC681A" w14:textId="77777777" w:rsidR="004139D5" w:rsidRDefault="002735B2">
            <w:pPr>
              <w:keepLines/>
              <w:spacing w:line="360" w:lineRule="exact"/>
              <w:ind w:firstLine="0"/>
              <w:rPr>
                <w:rFonts w:hint="eastAsia"/>
              </w:rPr>
            </w:pPr>
            <w:r>
              <w:rPr>
                <w:sz w:val="21"/>
                <w:szCs w:val="21"/>
              </w:rPr>
              <w:t>全局设置与业务导出</w:t>
            </w:r>
          </w:p>
        </w:tc>
        <w:tc>
          <w:tcPr>
            <w:tcW w:w="1134" w:type="dxa"/>
            <w:tcBorders>
              <w:left w:val="nil"/>
              <w:bottom w:val="nil"/>
              <w:right w:val="nil"/>
            </w:tcBorders>
            <w:tcMar>
              <w:top w:w="45" w:type="dxa"/>
              <w:left w:w="85" w:type="dxa"/>
              <w:bottom w:w="45" w:type="dxa"/>
              <w:right w:w="85" w:type="dxa"/>
            </w:tcMar>
            <w:vAlign w:val="center"/>
          </w:tcPr>
          <w:p w14:paraId="1232A7A8" w14:textId="77777777" w:rsidR="004139D5" w:rsidRDefault="002735B2">
            <w:pPr>
              <w:keepLines/>
              <w:spacing w:line="360" w:lineRule="exact"/>
              <w:ind w:firstLine="0"/>
              <w:rPr>
                <w:rFonts w:hint="eastAsia"/>
              </w:rPr>
            </w:pPr>
            <w:r>
              <w:rPr>
                <w:sz w:val="21"/>
                <w:szCs w:val="21"/>
              </w:rPr>
              <w:t>—</w:t>
            </w:r>
          </w:p>
        </w:tc>
        <w:tc>
          <w:tcPr>
            <w:tcW w:w="1304" w:type="dxa"/>
            <w:tcBorders>
              <w:left w:val="nil"/>
              <w:bottom w:val="nil"/>
              <w:right w:val="nil"/>
            </w:tcBorders>
            <w:tcMar>
              <w:top w:w="45" w:type="dxa"/>
              <w:left w:w="85" w:type="dxa"/>
              <w:bottom w:w="45" w:type="dxa"/>
              <w:right w:w="85" w:type="dxa"/>
            </w:tcMar>
            <w:vAlign w:val="center"/>
          </w:tcPr>
          <w:p w14:paraId="3C569566" w14:textId="77777777" w:rsidR="004139D5" w:rsidRDefault="002735B2">
            <w:pPr>
              <w:keepLines/>
              <w:spacing w:line="360" w:lineRule="exact"/>
              <w:ind w:firstLine="0"/>
              <w:rPr>
                <w:rFonts w:hint="eastAsia"/>
              </w:rPr>
            </w:pPr>
            <w:r>
              <w:rPr>
                <w:sz w:val="21"/>
                <w:szCs w:val="21"/>
              </w:rPr>
              <w:t>—</w:t>
            </w:r>
          </w:p>
        </w:tc>
        <w:tc>
          <w:tcPr>
            <w:tcW w:w="1247" w:type="dxa"/>
            <w:tcBorders>
              <w:left w:val="nil"/>
              <w:bottom w:val="nil"/>
              <w:right w:val="nil"/>
            </w:tcBorders>
            <w:tcMar>
              <w:top w:w="45" w:type="dxa"/>
              <w:left w:w="85" w:type="dxa"/>
              <w:bottom w:w="45" w:type="dxa"/>
              <w:right w:w="85" w:type="dxa"/>
            </w:tcMar>
            <w:vAlign w:val="center"/>
          </w:tcPr>
          <w:p w14:paraId="60AE3AD3" w14:textId="77777777" w:rsidR="004139D5" w:rsidRDefault="002735B2">
            <w:pPr>
              <w:keepLines/>
              <w:spacing w:line="360" w:lineRule="exact"/>
              <w:ind w:firstLine="0"/>
              <w:rPr>
                <w:rFonts w:hint="eastAsia"/>
              </w:rPr>
            </w:pPr>
            <w:r>
              <w:rPr>
                <w:sz w:val="21"/>
                <w:szCs w:val="21"/>
              </w:rPr>
              <w:t>—</w:t>
            </w:r>
          </w:p>
        </w:tc>
        <w:tc>
          <w:tcPr>
            <w:tcW w:w="1361" w:type="dxa"/>
            <w:tcBorders>
              <w:left w:val="nil"/>
              <w:bottom w:val="nil"/>
              <w:right w:val="nil"/>
            </w:tcBorders>
            <w:tcMar>
              <w:top w:w="45" w:type="dxa"/>
              <w:left w:w="85" w:type="dxa"/>
              <w:bottom w:w="45" w:type="dxa"/>
              <w:right w:w="85" w:type="dxa"/>
            </w:tcMar>
            <w:vAlign w:val="center"/>
          </w:tcPr>
          <w:p w14:paraId="1713A984" w14:textId="77777777" w:rsidR="004139D5" w:rsidRDefault="002735B2">
            <w:pPr>
              <w:keepLines/>
              <w:spacing w:line="360" w:lineRule="exact"/>
              <w:ind w:firstLine="0"/>
              <w:rPr>
                <w:rFonts w:hint="eastAsia"/>
              </w:rPr>
            </w:pPr>
            <w:r>
              <w:rPr>
                <w:sz w:val="21"/>
                <w:szCs w:val="21"/>
              </w:rPr>
              <w:t>—</w:t>
            </w:r>
          </w:p>
        </w:tc>
        <w:tc>
          <w:tcPr>
            <w:tcW w:w="1361" w:type="dxa"/>
            <w:tcBorders>
              <w:left w:val="nil"/>
              <w:bottom w:val="nil"/>
              <w:right w:val="nil"/>
            </w:tcBorders>
            <w:tcMar>
              <w:top w:w="45" w:type="dxa"/>
              <w:left w:w="85" w:type="dxa"/>
              <w:bottom w:w="45" w:type="dxa"/>
              <w:right w:w="85" w:type="dxa"/>
            </w:tcMar>
            <w:vAlign w:val="center"/>
          </w:tcPr>
          <w:p w14:paraId="685ADFE7" w14:textId="77777777" w:rsidR="004139D5" w:rsidRDefault="002735B2">
            <w:pPr>
              <w:keepLines/>
              <w:spacing w:line="360" w:lineRule="exact"/>
              <w:ind w:firstLine="0"/>
              <w:rPr>
                <w:rFonts w:hint="eastAsia"/>
              </w:rPr>
            </w:pPr>
            <w:r>
              <w:rPr>
                <w:sz w:val="21"/>
                <w:szCs w:val="21"/>
              </w:rPr>
              <w:t>是</w:t>
            </w:r>
          </w:p>
        </w:tc>
      </w:tr>
      <w:tr w:rsidR="004139D5" w14:paraId="70F1276A" w14:textId="77777777">
        <w:trPr>
          <w:cantSplit/>
          <w:jc w:val="center"/>
        </w:trPr>
        <w:tc>
          <w:tcPr>
            <w:tcW w:w="2438" w:type="dxa"/>
            <w:tcBorders>
              <w:left w:val="nil"/>
              <w:bottom w:val="single" w:sz="7" w:space="0" w:color="000000"/>
              <w:right w:val="nil"/>
            </w:tcBorders>
            <w:tcMar>
              <w:top w:w="45" w:type="dxa"/>
              <w:left w:w="85" w:type="dxa"/>
              <w:bottom w:w="45" w:type="dxa"/>
              <w:right w:w="85" w:type="dxa"/>
            </w:tcMar>
            <w:vAlign w:val="center"/>
          </w:tcPr>
          <w:p w14:paraId="71051401" w14:textId="77777777" w:rsidR="004139D5" w:rsidRDefault="002735B2">
            <w:pPr>
              <w:keepLines/>
              <w:spacing w:line="360" w:lineRule="exact"/>
              <w:ind w:firstLine="0"/>
              <w:rPr>
                <w:rFonts w:hint="eastAsia"/>
              </w:rPr>
            </w:pPr>
            <w:r>
              <w:rPr>
                <w:sz w:val="21"/>
                <w:szCs w:val="21"/>
              </w:rPr>
              <w:t>本人改密、申请恢复</w:t>
            </w:r>
          </w:p>
        </w:tc>
        <w:tc>
          <w:tcPr>
            <w:tcW w:w="1134" w:type="dxa"/>
            <w:tcBorders>
              <w:left w:val="nil"/>
              <w:bottom w:val="single" w:sz="7" w:space="0" w:color="000000"/>
              <w:right w:val="nil"/>
            </w:tcBorders>
            <w:tcMar>
              <w:top w:w="45" w:type="dxa"/>
              <w:left w:w="85" w:type="dxa"/>
              <w:bottom w:w="45" w:type="dxa"/>
              <w:right w:w="85" w:type="dxa"/>
            </w:tcMar>
            <w:vAlign w:val="center"/>
          </w:tcPr>
          <w:p w14:paraId="6ADD5C54" w14:textId="77777777" w:rsidR="004139D5" w:rsidRDefault="002735B2">
            <w:pPr>
              <w:keepLines/>
              <w:spacing w:line="360" w:lineRule="exact"/>
              <w:ind w:firstLine="0"/>
              <w:rPr>
                <w:rFonts w:hint="eastAsia"/>
              </w:rPr>
            </w:pPr>
            <w:r>
              <w:rPr>
                <w:sz w:val="21"/>
                <w:szCs w:val="21"/>
              </w:rPr>
              <w:t>是</w:t>
            </w:r>
          </w:p>
        </w:tc>
        <w:tc>
          <w:tcPr>
            <w:tcW w:w="1304" w:type="dxa"/>
            <w:tcBorders>
              <w:left w:val="nil"/>
              <w:bottom w:val="single" w:sz="7" w:space="0" w:color="000000"/>
              <w:right w:val="nil"/>
            </w:tcBorders>
            <w:tcMar>
              <w:top w:w="45" w:type="dxa"/>
              <w:left w:w="85" w:type="dxa"/>
              <w:bottom w:w="45" w:type="dxa"/>
              <w:right w:w="85" w:type="dxa"/>
            </w:tcMar>
            <w:vAlign w:val="center"/>
          </w:tcPr>
          <w:p w14:paraId="492BF288" w14:textId="77777777" w:rsidR="004139D5" w:rsidRDefault="002735B2">
            <w:pPr>
              <w:keepLines/>
              <w:spacing w:line="360" w:lineRule="exact"/>
              <w:ind w:firstLine="0"/>
              <w:rPr>
                <w:rFonts w:hint="eastAsia"/>
              </w:rPr>
            </w:pPr>
            <w:r>
              <w:rPr>
                <w:sz w:val="21"/>
                <w:szCs w:val="21"/>
              </w:rPr>
              <w:t>是</w:t>
            </w:r>
          </w:p>
        </w:tc>
        <w:tc>
          <w:tcPr>
            <w:tcW w:w="1247" w:type="dxa"/>
            <w:tcBorders>
              <w:left w:val="nil"/>
              <w:bottom w:val="single" w:sz="7" w:space="0" w:color="000000"/>
              <w:right w:val="nil"/>
            </w:tcBorders>
            <w:tcMar>
              <w:top w:w="45" w:type="dxa"/>
              <w:left w:w="85" w:type="dxa"/>
              <w:bottom w:w="45" w:type="dxa"/>
              <w:right w:w="85" w:type="dxa"/>
            </w:tcMar>
            <w:vAlign w:val="center"/>
          </w:tcPr>
          <w:p w14:paraId="36043A87" w14:textId="77777777" w:rsidR="004139D5" w:rsidRDefault="002735B2">
            <w:pPr>
              <w:keepLines/>
              <w:spacing w:line="360" w:lineRule="exact"/>
              <w:ind w:firstLine="0"/>
              <w:rPr>
                <w:rFonts w:hint="eastAsia"/>
              </w:rPr>
            </w:pPr>
            <w:r>
              <w:rPr>
                <w:sz w:val="21"/>
                <w:szCs w:val="21"/>
              </w:rPr>
              <w:t>是</w:t>
            </w:r>
          </w:p>
        </w:tc>
        <w:tc>
          <w:tcPr>
            <w:tcW w:w="1361" w:type="dxa"/>
            <w:tcBorders>
              <w:left w:val="nil"/>
              <w:bottom w:val="single" w:sz="7" w:space="0" w:color="000000"/>
              <w:right w:val="nil"/>
            </w:tcBorders>
            <w:tcMar>
              <w:top w:w="45" w:type="dxa"/>
              <w:left w:w="85" w:type="dxa"/>
              <w:bottom w:w="45" w:type="dxa"/>
              <w:right w:w="85" w:type="dxa"/>
            </w:tcMar>
            <w:vAlign w:val="center"/>
          </w:tcPr>
          <w:p w14:paraId="5B460ED4" w14:textId="77777777" w:rsidR="004139D5" w:rsidRDefault="002735B2">
            <w:pPr>
              <w:keepLines/>
              <w:spacing w:line="360" w:lineRule="exact"/>
              <w:ind w:firstLine="0"/>
              <w:rPr>
                <w:rFonts w:hint="eastAsia"/>
              </w:rPr>
            </w:pPr>
            <w:r>
              <w:rPr>
                <w:sz w:val="21"/>
                <w:szCs w:val="21"/>
              </w:rPr>
              <w:t>是</w:t>
            </w:r>
          </w:p>
        </w:tc>
        <w:tc>
          <w:tcPr>
            <w:tcW w:w="1361" w:type="dxa"/>
            <w:tcBorders>
              <w:left w:val="nil"/>
              <w:bottom w:val="single" w:sz="7" w:space="0" w:color="000000"/>
              <w:right w:val="nil"/>
            </w:tcBorders>
            <w:tcMar>
              <w:top w:w="45" w:type="dxa"/>
              <w:left w:w="85" w:type="dxa"/>
              <w:bottom w:w="45" w:type="dxa"/>
              <w:right w:w="85" w:type="dxa"/>
            </w:tcMar>
            <w:vAlign w:val="center"/>
          </w:tcPr>
          <w:p w14:paraId="29B3C74A" w14:textId="77777777" w:rsidR="004139D5" w:rsidRDefault="002735B2">
            <w:pPr>
              <w:keepLines/>
              <w:spacing w:line="360" w:lineRule="exact"/>
              <w:ind w:firstLine="0"/>
              <w:rPr>
                <w:rFonts w:hint="eastAsia"/>
              </w:rPr>
            </w:pPr>
            <w:r>
              <w:rPr>
                <w:sz w:val="21"/>
                <w:szCs w:val="21"/>
              </w:rPr>
              <w:t>是</w:t>
            </w:r>
          </w:p>
        </w:tc>
      </w:tr>
    </w:tbl>
    <w:p w14:paraId="6E81FCEC" w14:textId="77777777" w:rsidR="004139D5" w:rsidRDefault="002735B2">
      <w:pPr>
        <w:rPr>
          <w:rFonts w:hint="eastAsia"/>
        </w:rPr>
      </w:pPr>
      <w:r>
        <w:t>矩阵中的授权仍受对象状态和业务守卫限制。总部和店长不能绕过原款退款上限、机构核验或版本冲突；总部账号还受最后有效管理者保护。店长的</w:t>
      </w:r>
      <w:r>
        <w:t>clinicIds</w:t>
      </w:r>
      <w:r>
        <w:t>必须非空，并在读取、统计和命令入口同时检查；不能仅靠前端筛选约束范围。隐藏页面或按钮用于交互引导，不构成授权机制。</w:t>
      </w:r>
    </w:p>
    <w:p w14:paraId="0BD0EDD6" w14:textId="77777777" w:rsidR="004139D5" w:rsidRDefault="002735B2">
      <w:pPr>
        <w:pStyle w:val="21"/>
        <w:numPr>
          <w:ilvl w:val="1"/>
          <w:numId w:val="10"/>
        </w:numPr>
      </w:pPr>
      <w:bookmarkStart w:id="38" w:name="_Toc243288702"/>
      <w:r>
        <w:t>质量需求与设计约束</w:t>
      </w:r>
      <w:bookmarkEnd w:id="38"/>
    </w:p>
    <w:p w14:paraId="6940E735" w14:textId="596053B6" w:rsidR="004139D5" w:rsidRDefault="002735B2">
      <w:pPr>
        <w:pStyle w:val="af7"/>
        <w:keepNext/>
        <w:spacing w:before="60" w:after="120"/>
        <w:jc w:val="center"/>
        <w:rPr>
          <w:rFonts w:hint="eastAsia"/>
        </w:rPr>
      </w:pPr>
      <w:r>
        <w:rPr>
          <w:b/>
          <w:bCs/>
        </w:rPr>
        <w:t>表</w:t>
      </w:r>
      <w:r>
        <w:rPr>
          <w:b/>
          <w:bCs/>
        </w:rPr>
        <w:t xml:space="preserve"> </w:t>
      </w:r>
      <w:r>
        <w:rPr>
          <w:b/>
          <w:bCs/>
        </w:rPr>
        <w:fldChar w:fldCharType="begin"/>
      </w:r>
      <w:r>
        <w:rPr>
          <w:b/>
          <w:bCs/>
        </w:rPr>
        <w:instrText xml:space="preserve"> SEQ Table \* ARABIC </w:instrText>
      </w:r>
      <w:r>
        <w:rPr>
          <w:b/>
          <w:bCs/>
        </w:rPr>
        <w:fldChar w:fldCharType="separate"/>
      </w:r>
      <w:r w:rsidR="00AE3614">
        <w:rPr>
          <w:rFonts w:hint="eastAsia"/>
          <w:b/>
          <w:bCs/>
          <w:noProof/>
        </w:rPr>
        <w:t>9</w:t>
      </w:r>
      <w:r>
        <w:rPr>
          <w:b/>
          <w:bCs/>
        </w:rPr>
        <w:fldChar w:fldCharType="end"/>
      </w:r>
      <w:r>
        <w:t xml:space="preserve">　质量要求与验收范围</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907"/>
        <w:gridCol w:w="4707"/>
        <w:gridCol w:w="3231"/>
      </w:tblGrid>
      <w:tr w:rsidR="004139D5" w14:paraId="661A16A4" w14:textId="77777777">
        <w:trPr>
          <w:cantSplit/>
          <w:tblHeader/>
          <w:jc w:val="center"/>
        </w:trPr>
        <w:tc>
          <w:tcPr>
            <w:tcW w:w="907"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79F2CC7E"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编号</w:t>
            </w:r>
          </w:p>
        </w:tc>
        <w:tc>
          <w:tcPr>
            <w:tcW w:w="4706"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729C01B8"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要求与验收方式</w:t>
            </w:r>
          </w:p>
        </w:tc>
        <w:tc>
          <w:tcPr>
            <w:tcW w:w="323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5FAEB19"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当前证据边界</w:t>
            </w:r>
          </w:p>
        </w:tc>
      </w:tr>
      <w:tr w:rsidR="004139D5" w14:paraId="1F6097A9" w14:textId="77777777">
        <w:trPr>
          <w:cantSplit/>
          <w:jc w:val="center"/>
        </w:trPr>
        <w:tc>
          <w:tcPr>
            <w:tcW w:w="907" w:type="dxa"/>
            <w:tcBorders>
              <w:left w:val="nil"/>
              <w:bottom w:val="nil"/>
              <w:right w:val="nil"/>
            </w:tcBorders>
            <w:noWrap/>
            <w:tcMar>
              <w:top w:w="45" w:type="dxa"/>
              <w:left w:w="85" w:type="dxa"/>
              <w:bottom w:w="45" w:type="dxa"/>
              <w:right w:w="85" w:type="dxa"/>
            </w:tcMar>
            <w:vAlign w:val="center"/>
          </w:tcPr>
          <w:p w14:paraId="11E37563" w14:textId="77777777" w:rsidR="004139D5" w:rsidRDefault="002735B2">
            <w:pPr>
              <w:keepLines/>
              <w:spacing w:line="360" w:lineRule="exact"/>
              <w:ind w:firstLine="0"/>
              <w:rPr>
                <w:rFonts w:hint="eastAsia"/>
              </w:rPr>
            </w:pPr>
            <w:r>
              <w:rPr>
                <w:sz w:val="21"/>
                <w:szCs w:val="21"/>
              </w:rPr>
              <w:t>QR-01</w:t>
            </w:r>
          </w:p>
        </w:tc>
        <w:tc>
          <w:tcPr>
            <w:tcW w:w="4706" w:type="dxa"/>
            <w:tcBorders>
              <w:left w:val="nil"/>
              <w:bottom w:val="nil"/>
              <w:right w:val="nil"/>
            </w:tcBorders>
            <w:tcMar>
              <w:top w:w="45" w:type="dxa"/>
              <w:left w:w="85" w:type="dxa"/>
              <w:bottom w:w="45" w:type="dxa"/>
              <w:right w:w="85" w:type="dxa"/>
            </w:tcMar>
            <w:vAlign w:val="center"/>
          </w:tcPr>
          <w:p w14:paraId="5E1B0857" w14:textId="77777777" w:rsidR="004139D5" w:rsidRDefault="002735B2">
            <w:pPr>
              <w:keepLines/>
              <w:spacing w:line="360" w:lineRule="exact"/>
              <w:ind w:firstLine="0"/>
              <w:rPr>
                <w:rFonts w:hint="eastAsia"/>
              </w:rPr>
            </w:pPr>
            <w:r>
              <w:rPr>
                <w:sz w:val="21"/>
                <w:szCs w:val="21"/>
              </w:rPr>
              <w:t>正确性：关键变更在同一事务内完成，失败无部分业务记录；以冲突、回滚和重放测试验收</w:t>
            </w:r>
          </w:p>
        </w:tc>
        <w:tc>
          <w:tcPr>
            <w:tcW w:w="3231" w:type="dxa"/>
            <w:tcBorders>
              <w:left w:val="nil"/>
              <w:bottom w:val="nil"/>
              <w:right w:val="nil"/>
            </w:tcBorders>
            <w:tcMar>
              <w:top w:w="45" w:type="dxa"/>
              <w:left w:w="85" w:type="dxa"/>
              <w:bottom w:w="45" w:type="dxa"/>
              <w:right w:w="85" w:type="dxa"/>
            </w:tcMar>
            <w:vAlign w:val="center"/>
          </w:tcPr>
          <w:p w14:paraId="4E1BE658" w14:textId="77777777" w:rsidR="004139D5" w:rsidRDefault="002735B2">
            <w:pPr>
              <w:keepLines/>
              <w:spacing w:line="360" w:lineRule="exact"/>
              <w:ind w:firstLine="0"/>
              <w:rPr>
                <w:rFonts w:hint="eastAsia"/>
              </w:rPr>
            </w:pPr>
            <w:r>
              <w:rPr>
                <w:sz w:val="21"/>
                <w:szCs w:val="21"/>
              </w:rPr>
              <w:t>有本地自动测试；不代表穷举全部真实场景</w:t>
            </w:r>
          </w:p>
        </w:tc>
      </w:tr>
      <w:tr w:rsidR="004139D5" w14:paraId="5762D8F4" w14:textId="77777777">
        <w:trPr>
          <w:cantSplit/>
          <w:jc w:val="center"/>
        </w:trPr>
        <w:tc>
          <w:tcPr>
            <w:tcW w:w="907" w:type="dxa"/>
            <w:tcBorders>
              <w:left w:val="nil"/>
              <w:bottom w:val="nil"/>
              <w:right w:val="nil"/>
            </w:tcBorders>
            <w:noWrap/>
            <w:tcMar>
              <w:top w:w="45" w:type="dxa"/>
              <w:left w:w="85" w:type="dxa"/>
              <w:bottom w:w="45" w:type="dxa"/>
              <w:right w:w="85" w:type="dxa"/>
            </w:tcMar>
            <w:vAlign w:val="center"/>
          </w:tcPr>
          <w:p w14:paraId="57A6F221" w14:textId="77777777" w:rsidR="004139D5" w:rsidRDefault="002735B2">
            <w:pPr>
              <w:keepLines/>
              <w:spacing w:line="360" w:lineRule="exact"/>
              <w:ind w:firstLine="0"/>
              <w:rPr>
                <w:rFonts w:hint="eastAsia"/>
              </w:rPr>
            </w:pPr>
            <w:r>
              <w:rPr>
                <w:sz w:val="21"/>
                <w:szCs w:val="21"/>
              </w:rPr>
              <w:t>QR-02</w:t>
            </w:r>
          </w:p>
        </w:tc>
        <w:tc>
          <w:tcPr>
            <w:tcW w:w="4706" w:type="dxa"/>
            <w:tcBorders>
              <w:left w:val="nil"/>
              <w:bottom w:val="nil"/>
              <w:right w:val="nil"/>
            </w:tcBorders>
            <w:tcMar>
              <w:top w:w="45" w:type="dxa"/>
              <w:left w:w="85" w:type="dxa"/>
              <w:bottom w:w="45" w:type="dxa"/>
              <w:right w:w="85" w:type="dxa"/>
            </w:tcMar>
            <w:vAlign w:val="center"/>
          </w:tcPr>
          <w:p w14:paraId="3AA3BD9F" w14:textId="77777777" w:rsidR="004139D5" w:rsidRDefault="002735B2">
            <w:pPr>
              <w:keepLines/>
              <w:spacing w:line="360" w:lineRule="exact"/>
              <w:ind w:firstLine="0"/>
              <w:rPr>
                <w:rFonts w:hint="eastAsia"/>
              </w:rPr>
            </w:pPr>
            <w:r>
              <w:rPr>
                <w:sz w:val="21"/>
                <w:szCs w:val="21"/>
              </w:rPr>
              <w:t>安全性：跨角色、跨门诊和跨对象访问由服务端拒绝；敏感凭证不进入审计和业务导出</w:t>
            </w:r>
          </w:p>
        </w:tc>
        <w:tc>
          <w:tcPr>
            <w:tcW w:w="3231" w:type="dxa"/>
            <w:tcBorders>
              <w:left w:val="nil"/>
              <w:bottom w:val="nil"/>
              <w:right w:val="nil"/>
            </w:tcBorders>
            <w:tcMar>
              <w:top w:w="45" w:type="dxa"/>
              <w:left w:w="85" w:type="dxa"/>
              <w:bottom w:w="45" w:type="dxa"/>
              <w:right w:w="85" w:type="dxa"/>
            </w:tcMar>
            <w:vAlign w:val="center"/>
          </w:tcPr>
          <w:p w14:paraId="36AE4A3D" w14:textId="77777777" w:rsidR="004139D5" w:rsidRDefault="002735B2">
            <w:pPr>
              <w:keepLines/>
              <w:spacing w:line="360" w:lineRule="exact"/>
              <w:ind w:firstLine="0"/>
              <w:rPr>
                <w:rFonts w:hint="eastAsia"/>
              </w:rPr>
            </w:pPr>
            <w:r>
              <w:rPr>
                <w:sz w:val="21"/>
                <w:szCs w:val="21"/>
              </w:rPr>
              <w:t>本地权限、恢复、</w:t>
            </w:r>
            <w:r>
              <w:rPr>
                <w:sz w:val="21"/>
                <w:szCs w:val="21"/>
              </w:rPr>
              <w:t>CSRF</w:t>
            </w:r>
            <w:r>
              <w:rPr>
                <w:sz w:val="21"/>
                <w:szCs w:val="21"/>
              </w:rPr>
              <w:t>和幂等验证</w:t>
            </w:r>
          </w:p>
        </w:tc>
      </w:tr>
      <w:tr w:rsidR="004139D5" w14:paraId="511E1A03" w14:textId="77777777">
        <w:trPr>
          <w:cantSplit/>
          <w:jc w:val="center"/>
        </w:trPr>
        <w:tc>
          <w:tcPr>
            <w:tcW w:w="907" w:type="dxa"/>
            <w:tcBorders>
              <w:left w:val="nil"/>
              <w:bottom w:val="nil"/>
              <w:right w:val="nil"/>
            </w:tcBorders>
            <w:noWrap/>
            <w:tcMar>
              <w:top w:w="45" w:type="dxa"/>
              <w:left w:w="85" w:type="dxa"/>
              <w:bottom w:w="45" w:type="dxa"/>
              <w:right w:w="85" w:type="dxa"/>
            </w:tcMar>
            <w:vAlign w:val="center"/>
          </w:tcPr>
          <w:p w14:paraId="0629FDD5" w14:textId="77777777" w:rsidR="004139D5" w:rsidRDefault="002735B2">
            <w:pPr>
              <w:keepLines/>
              <w:spacing w:line="360" w:lineRule="exact"/>
              <w:ind w:firstLine="0"/>
              <w:rPr>
                <w:rFonts w:hint="eastAsia"/>
              </w:rPr>
            </w:pPr>
            <w:r>
              <w:rPr>
                <w:sz w:val="21"/>
                <w:szCs w:val="21"/>
              </w:rPr>
              <w:t>QR-03</w:t>
            </w:r>
          </w:p>
        </w:tc>
        <w:tc>
          <w:tcPr>
            <w:tcW w:w="4706" w:type="dxa"/>
            <w:tcBorders>
              <w:left w:val="nil"/>
              <w:bottom w:val="nil"/>
              <w:right w:val="nil"/>
            </w:tcBorders>
            <w:tcMar>
              <w:top w:w="45" w:type="dxa"/>
              <w:left w:w="85" w:type="dxa"/>
              <w:bottom w:w="45" w:type="dxa"/>
              <w:right w:w="85" w:type="dxa"/>
            </w:tcMar>
            <w:vAlign w:val="center"/>
          </w:tcPr>
          <w:p w14:paraId="13FB8B28" w14:textId="77777777" w:rsidR="004139D5" w:rsidRDefault="002735B2">
            <w:pPr>
              <w:keepLines/>
              <w:spacing w:line="360" w:lineRule="exact"/>
              <w:ind w:firstLine="0"/>
              <w:rPr>
                <w:rFonts w:hint="eastAsia"/>
              </w:rPr>
            </w:pPr>
            <w:r>
              <w:rPr>
                <w:sz w:val="21"/>
                <w:szCs w:val="21"/>
              </w:rPr>
              <w:t>可用性：五入口清楚、错误可理解；</w:t>
            </w:r>
            <w:r>
              <w:rPr>
                <w:sz w:val="21"/>
                <w:szCs w:val="21"/>
              </w:rPr>
              <w:t>390px</w:t>
            </w:r>
            <w:r>
              <w:rPr>
                <w:sz w:val="21"/>
                <w:szCs w:val="21"/>
              </w:rPr>
              <w:t>宽关键路径无横向溢出</w:t>
            </w:r>
          </w:p>
        </w:tc>
        <w:tc>
          <w:tcPr>
            <w:tcW w:w="3231" w:type="dxa"/>
            <w:tcBorders>
              <w:left w:val="nil"/>
              <w:bottom w:val="nil"/>
              <w:right w:val="nil"/>
            </w:tcBorders>
            <w:tcMar>
              <w:top w:w="45" w:type="dxa"/>
              <w:left w:w="85" w:type="dxa"/>
              <w:bottom w:w="45" w:type="dxa"/>
              <w:right w:w="85" w:type="dxa"/>
            </w:tcMar>
            <w:vAlign w:val="center"/>
          </w:tcPr>
          <w:p w14:paraId="3416288B" w14:textId="77777777" w:rsidR="004139D5" w:rsidRDefault="002735B2">
            <w:pPr>
              <w:keepLines/>
              <w:spacing w:line="360" w:lineRule="exact"/>
              <w:ind w:firstLine="0"/>
              <w:rPr>
                <w:rFonts w:hint="eastAsia"/>
              </w:rPr>
            </w:pPr>
            <w:r>
              <w:rPr>
                <w:sz w:val="21"/>
                <w:szCs w:val="21"/>
              </w:rPr>
              <w:t>有浏览器回归，仍需实际岗位试用</w:t>
            </w:r>
          </w:p>
        </w:tc>
      </w:tr>
      <w:tr w:rsidR="004139D5" w14:paraId="3E1D436E" w14:textId="77777777">
        <w:trPr>
          <w:cantSplit/>
          <w:jc w:val="center"/>
        </w:trPr>
        <w:tc>
          <w:tcPr>
            <w:tcW w:w="907" w:type="dxa"/>
            <w:tcBorders>
              <w:left w:val="nil"/>
              <w:bottom w:val="nil"/>
              <w:right w:val="nil"/>
            </w:tcBorders>
            <w:noWrap/>
            <w:tcMar>
              <w:top w:w="45" w:type="dxa"/>
              <w:left w:w="85" w:type="dxa"/>
              <w:bottom w:w="45" w:type="dxa"/>
              <w:right w:w="85" w:type="dxa"/>
            </w:tcMar>
            <w:vAlign w:val="center"/>
          </w:tcPr>
          <w:p w14:paraId="0AD8C3CE" w14:textId="77777777" w:rsidR="004139D5" w:rsidRDefault="002735B2">
            <w:pPr>
              <w:keepLines/>
              <w:spacing w:line="360" w:lineRule="exact"/>
              <w:ind w:firstLine="0"/>
              <w:rPr>
                <w:rFonts w:hint="eastAsia"/>
              </w:rPr>
            </w:pPr>
            <w:r>
              <w:rPr>
                <w:sz w:val="21"/>
                <w:szCs w:val="21"/>
              </w:rPr>
              <w:t>QR-04</w:t>
            </w:r>
          </w:p>
        </w:tc>
        <w:tc>
          <w:tcPr>
            <w:tcW w:w="4706" w:type="dxa"/>
            <w:tcBorders>
              <w:left w:val="nil"/>
              <w:bottom w:val="nil"/>
              <w:right w:val="nil"/>
            </w:tcBorders>
            <w:tcMar>
              <w:top w:w="45" w:type="dxa"/>
              <w:left w:w="85" w:type="dxa"/>
              <w:bottom w:w="45" w:type="dxa"/>
              <w:right w:w="85" w:type="dxa"/>
            </w:tcMar>
            <w:vAlign w:val="center"/>
          </w:tcPr>
          <w:p w14:paraId="38DC59BA" w14:textId="77777777" w:rsidR="004139D5" w:rsidRDefault="002735B2">
            <w:pPr>
              <w:keepLines/>
              <w:spacing w:line="360" w:lineRule="exact"/>
              <w:ind w:firstLine="0"/>
              <w:rPr>
                <w:rFonts w:hint="eastAsia"/>
              </w:rPr>
            </w:pPr>
            <w:r>
              <w:rPr>
                <w:sz w:val="21"/>
                <w:szCs w:val="21"/>
              </w:rPr>
              <w:t>性能：列表分页默认</w:t>
            </w:r>
            <w:r>
              <w:rPr>
                <w:sz w:val="21"/>
                <w:szCs w:val="21"/>
              </w:rPr>
              <w:t>25</w:t>
            </w:r>
            <w:r>
              <w:rPr>
                <w:sz w:val="21"/>
                <w:szCs w:val="21"/>
              </w:rPr>
              <w:t>、上限</w:t>
            </w:r>
            <w:r>
              <w:rPr>
                <w:sz w:val="21"/>
                <w:szCs w:val="21"/>
              </w:rPr>
              <w:t>100</w:t>
            </w:r>
            <w:r>
              <w:rPr>
                <w:sz w:val="21"/>
                <w:szCs w:val="21"/>
              </w:rPr>
              <w:t>；以真实规模下</w:t>
            </w:r>
            <w:r>
              <w:rPr>
                <w:sz w:val="21"/>
                <w:szCs w:val="21"/>
              </w:rPr>
              <w:t>p95</w:t>
            </w:r>
            <w:r>
              <w:rPr>
                <w:sz w:val="21"/>
                <w:szCs w:val="21"/>
              </w:rPr>
              <w:t>和资源消耗另设上线门槛</w:t>
            </w:r>
          </w:p>
        </w:tc>
        <w:tc>
          <w:tcPr>
            <w:tcW w:w="3231" w:type="dxa"/>
            <w:tcBorders>
              <w:left w:val="nil"/>
              <w:bottom w:val="nil"/>
              <w:right w:val="nil"/>
            </w:tcBorders>
            <w:tcMar>
              <w:top w:w="45" w:type="dxa"/>
              <w:left w:w="85" w:type="dxa"/>
              <w:bottom w:w="45" w:type="dxa"/>
              <w:right w:w="85" w:type="dxa"/>
            </w:tcMar>
            <w:vAlign w:val="center"/>
          </w:tcPr>
          <w:p w14:paraId="786B0EA2" w14:textId="77777777" w:rsidR="004139D5" w:rsidRDefault="002735B2">
            <w:pPr>
              <w:keepLines/>
              <w:spacing w:line="360" w:lineRule="exact"/>
              <w:ind w:firstLine="0"/>
              <w:rPr>
                <w:rFonts w:hint="eastAsia"/>
              </w:rPr>
            </w:pPr>
            <w:r>
              <w:rPr>
                <w:sz w:val="21"/>
                <w:szCs w:val="21"/>
              </w:rPr>
              <w:t>仅</w:t>
            </w:r>
            <w:r>
              <w:rPr>
                <w:sz w:val="21"/>
                <w:szCs w:val="21"/>
              </w:rPr>
              <w:t>100</w:t>
            </w:r>
            <w:r>
              <w:rPr>
                <w:sz w:val="21"/>
                <w:szCs w:val="21"/>
              </w:rPr>
              <w:t>次、并发</w:t>
            </w:r>
            <w:r>
              <w:rPr>
                <w:sz w:val="21"/>
                <w:szCs w:val="21"/>
              </w:rPr>
              <w:t>10</w:t>
            </w:r>
            <w:r>
              <w:rPr>
                <w:sz w:val="21"/>
                <w:szCs w:val="21"/>
              </w:rPr>
              <w:t>的合成只读测量</w:t>
            </w:r>
          </w:p>
        </w:tc>
      </w:tr>
      <w:tr w:rsidR="004139D5" w14:paraId="47EA8122" w14:textId="77777777">
        <w:trPr>
          <w:cantSplit/>
          <w:jc w:val="center"/>
        </w:trPr>
        <w:tc>
          <w:tcPr>
            <w:tcW w:w="907" w:type="dxa"/>
            <w:tcBorders>
              <w:left w:val="nil"/>
              <w:bottom w:val="nil"/>
              <w:right w:val="nil"/>
            </w:tcBorders>
            <w:noWrap/>
            <w:tcMar>
              <w:top w:w="45" w:type="dxa"/>
              <w:left w:w="85" w:type="dxa"/>
              <w:bottom w:w="45" w:type="dxa"/>
              <w:right w:w="85" w:type="dxa"/>
            </w:tcMar>
            <w:vAlign w:val="center"/>
          </w:tcPr>
          <w:p w14:paraId="03B0A011" w14:textId="77777777" w:rsidR="004139D5" w:rsidRDefault="002735B2">
            <w:pPr>
              <w:keepLines/>
              <w:spacing w:line="360" w:lineRule="exact"/>
              <w:ind w:firstLine="0"/>
              <w:rPr>
                <w:rFonts w:hint="eastAsia"/>
              </w:rPr>
            </w:pPr>
            <w:r>
              <w:rPr>
                <w:sz w:val="21"/>
                <w:szCs w:val="21"/>
              </w:rPr>
              <w:t>QR-05</w:t>
            </w:r>
          </w:p>
        </w:tc>
        <w:tc>
          <w:tcPr>
            <w:tcW w:w="4706" w:type="dxa"/>
            <w:tcBorders>
              <w:left w:val="nil"/>
              <w:bottom w:val="nil"/>
              <w:right w:val="nil"/>
            </w:tcBorders>
            <w:tcMar>
              <w:top w:w="45" w:type="dxa"/>
              <w:left w:w="85" w:type="dxa"/>
              <w:bottom w:w="45" w:type="dxa"/>
              <w:right w:w="85" w:type="dxa"/>
            </w:tcMar>
            <w:vAlign w:val="center"/>
          </w:tcPr>
          <w:p w14:paraId="29F95C22" w14:textId="77777777" w:rsidR="004139D5" w:rsidRDefault="002735B2">
            <w:pPr>
              <w:keepLines/>
              <w:spacing w:line="360" w:lineRule="exact"/>
              <w:ind w:firstLine="0"/>
              <w:rPr>
                <w:rFonts w:hint="eastAsia"/>
              </w:rPr>
            </w:pPr>
            <w:r>
              <w:rPr>
                <w:sz w:val="21"/>
                <w:szCs w:val="21"/>
              </w:rPr>
              <w:t>可恢复性：一致快照、旧库保留、恢复前副本升级和会话撤销</w:t>
            </w:r>
          </w:p>
        </w:tc>
        <w:tc>
          <w:tcPr>
            <w:tcW w:w="3231" w:type="dxa"/>
            <w:tcBorders>
              <w:left w:val="nil"/>
              <w:bottom w:val="nil"/>
              <w:right w:val="nil"/>
            </w:tcBorders>
            <w:tcMar>
              <w:top w:w="45" w:type="dxa"/>
              <w:left w:w="85" w:type="dxa"/>
              <w:bottom w:w="45" w:type="dxa"/>
              <w:right w:w="85" w:type="dxa"/>
            </w:tcMar>
            <w:vAlign w:val="center"/>
          </w:tcPr>
          <w:p w14:paraId="5E50416B" w14:textId="77777777" w:rsidR="004139D5" w:rsidRDefault="002735B2">
            <w:pPr>
              <w:keepLines/>
              <w:spacing w:line="360" w:lineRule="exact"/>
              <w:ind w:firstLine="0"/>
              <w:rPr>
                <w:rFonts w:hint="eastAsia"/>
              </w:rPr>
            </w:pPr>
            <w:r>
              <w:rPr>
                <w:sz w:val="21"/>
                <w:szCs w:val="21"/>
              </w:rPr>
              <w:t>维护回归通过；未做异地灾难演练</w:t>
            </w:r>
          </w:p>
        </w:tc>
      </w:tr>
      <w:tr w:rsidR="004139D5" w14:paraId="0FD8C85F" w14:textId="77777777">
        <w:trPr>
          <w:cantSplit/>
          <w:jc w:val="center"/>
        </w:trPr>
        <w:tc>
          <w:tcPr>
            <w:tcW w:w="907" w:type="dxa"/>
            <w:tcBorders>
              <w:left w:val="nil"/>
              <w:bottom w:val="single" w:sz="7" w:space="0" w:color="000000"/>
              <w:right w:val="nil"/>
            </w:tcBorders>
            <w:noWrap/>
            <w:tcMar>
              <w:top w:w="45" w:type="dxa"/>
              <w:left w:w="85" w:type="dxa"/>
              <w:bottom w:w="45" w:type="dxa"/>
              <w:right w:w="85" w:type="dxa"/>
            </w:tcMar>
            <w:vAlign w:val="center"/>
          </w:tcPr>
          <w:p w14:paraId="0A68D856" w14:textId="77777777" w:rsidR="004139D5" w:rsidRDefault="002735B2">
            <w:pPr>
              <w:keepLines/>
              <w:spacing w:line="360" w:lineRule="exact"/>
              <w:ind w:firstLine="0"/>
              <w:rPr>
                <w:rFonts w:hint="eastAsia"/>
              </w:rPr>
            </w:pPr>
            <w:r>
              <w:rPr>
                <w:sz w:val="21"/>
                <w:szCs w:val="21"/>
              </w:rPr>
              <w:lastRenderedPageBreak/>
              <w:t>QR-06</w:t>
            </w:r>
          </w:p>
        </w:tc>
        <w:tc>
          <w:tcPr>
            <w:tcW w:w="4706" w:type="dxa"/>
            <w:tcBorders>
              <w:left w:val="nil"/>
              <w:bottom w:val="single" w:sz="7" w:space="0" w:color="000000"/>
              <w:right w:val="nil"/>
            </w:tcBorders>
            <w:tcMar>
              <w:top w:w="45" w:type="dxa"/>
              <w:left w:w="85" w:type="dxa"/>
              <w:bottom w:w="45" w:type="dxa"/>
              <w:right w:w="85" w:type="dxa"/>
            </w:tcMar>
            <w:vAlign w:val="center"/>
          </w:tcPr>
          <w:p w14:paraId="73400CB1" w14:textId="77777777" w:rsidR="004139D5" w:rsidRDefault="002735B2">
            <w:pPr>
              <w:keepLines/>
              <w:spacing w:line="360" w:lineRule="exact"/>
              <w:ind w:firstLine="0"/>
              <w:rPr>
                <w:rFonts w:hint="eastAsia"/>
              </w:rPr>
            </w:pPr>
            <w:r>
              <w:rPr>
                <w:sz w:val="21"/>
                <w:szCs w:val="21"/>
              </w:rPr>
              <w:t>可维护性：模块边界、迁移校验和、可复现构建、源码发布清单</w:t>
            </w:r>
          </w:p>
        </w:tc>
        <w:tc>
          <w:tcPr>
            <w:tcW w:w="3231" w:type="dxa"/>
            <w:tcBorders>
              <w:left w:val="nil"/>
              <w:bottom w:val="single" w:sz="7" w:space="0" w:color="000000"/>
              <w:right w:val="nil"/>
            </w:tcBorders>
            <w:tcMar>
              <w:top w:w="45" w:type="dxa"/>
              <w:left w:w="85" w:type="dxa"/>
              <w:bottom w:w="45" w:type="dxa"/>
              <w:right w:w="85" w:type="dxa"/>
            </w:tcMar>
            <w:vAlign w:val="center"/>
          </w:tcPr>
          <w:p w14:paraId="7B33DE01" w14:textId="77777777" w:rsidR="004139D5" w:rsidRDefault="002735B2">
            <w:pPr>
              <w:keepLines/>
              <w:spacing w:line="360" w:lineRule="exact"/>
              <w:ind w:firstLine="0"/>
              <w:rPr>
                <w:rFonts w:hint="eastAsia"/>
              </w:rPr>
            </w:pPr>
            <w:r>
              <w:rPr>
                <w:sz w:val="21"/>
                <w:szCs w:val="21"/>
              </w:rPr>
              <w:t>已有构建和远端</w:t>
            </w:r>
            <w:r>
              <w:rPr>
                <w:sz w:val="21"/>
                <w:szCs w:val="21"/>
              </w:rPr>
              <w:t>CI</w:t>
            </w:r>
            <w:r>
              <w:rPr>
                <w:sz w:val="21"/>
                <w:szCs w:val="21"/>
              </w:rPr>
              <w:t>记录；本轮结论以交付校验记录为准</w:t>
            </w:r>
          </w:p>
        </w:tc>
      </w:tr>
    </w:tbl>
    <w:p w14:paraId="0A8BAFAB" w14:textId="77777777" w:rsidR="004139D5" w:rsidRDefault="002735B2">
      <w:pPr>
        <w:rPr>
          <w:rFonts w:hint="eastAsia"/>
        </w:rPr>
      </w:pPr>
      <w:r>
        <w:t>五角色、总部全连锁、店长限授权门诊及仅顾客公开注册构成本轮连锁权限方案。选择原生浏览器模块、</w:t>
      </w:r>
      <w:r>
        <w:t>Node.js</w:t>
      </w:r>
      <w:r>
        <w:t>、</w:t>
      </w:r>
      <w:r>
        <w:t>SQLite</w:t>
      </w:r>
      <w:r>
        <w:t>单实例和</w:t>
      </w:r>
      <w:r>
        <w:t>CSS</w:t>
      </w:r>
      <w:r>
        <w:t>构建是本项目的实现方案，不冒充医院或课件强制指定的技术约束。没有现场需求依据的响应时间、可用率和恢复时限不填写为承诺。</w:t>
      </w:r>
    </w:p>
    <w:p w14:paraId="2BDEEDB7" w14:textId="77777777" w:rsidR="004139D5" w:rsidRDefault="002735B2">
      <w:pPr>
        <w:pStyle w:val="1"/>
        <w:numPr>
          <w:ilvl w:val="0"/>
          <w:numId w:val="10"/>
        </w:numPr>
      </w:pPr>
      <w:bookmarkStart w:id="39" w:name="_Toc243288703"/>
      <w:r>
        <w:t>系统用例规约</w:t>
      </w:r>
      <w:bookmarkEnd w:id="39"/>
    </w:p>
    <w:p w14:paraId="225260F8" w14:textId="77777777" w:rsidR="004139D5" w:rsidRDefault="002735B2">
      <w:pPr>
        <w:rPr>
          <w:rFonts w:hint="eastAsia"/>
        </w:rPr>
      </w:pPr>
      <w:r>
        <w:t>规约按照课件物理页</w:t>
      </w:r>
      <w:r>
        <w:t>154</w:t>
      </w:r>
      <w:r>
        <w:t>的完整模板编写，保留前后置条件、涉众利益、基本路径、步骤扩展、字段、业务规则、质量需求及约束。基本路径描述执行者输入与系统责任；具体按钮、弹窗和页面布局在表示层设计中说明。各条规则来自当前实现，局部测试引用表示已有覆盖依据。</w:t>
      </w:r>
    </w:p>
    <w:p w14:paraId="4D5EDB9E" w14:textId="77777777" w:rsidR="004139D5" w:rsidRDefault="002735B2">
      <w:pPr>
        <w:pStyle w:val="21"/>
        <w:numPr>
          <w:ilvl w:val="1"/>
          <w:numId w:val="10"/>
        </w:numPr>
      </w:pPr>
      <w:bookmarkStart w:id="40" w:name="_Toc243288704"/>
      <w:r>
        <w:t xml:space="preserve">UC-01 </w:t>
      </w:r>
      <w:r>
        <w:t>维护本人就诊资料</w:t>
      </w:r>
      <w:bookmarkEnd w:id="40"/>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1531"/>
        <w:gridCol w:w="7314"/>
      </w:tblGrid>
      <w:tr w:rsidR="004139D5" w14:paraId="1F00A0C3" w14:textId="77777777">
        <w:trPr>
          <w:cantSplit/>
          <w:tblHeader/>
          <w:jc w:val="center"/>
        </w:trPr>
        <w:tc>
          <w:tcPr>
            <w:tcW w:w="153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4B1C07DA"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项目</w:t>
            </w:r>
          </w:p>
        </w:tc>
        <w:tc>
          <w:tcPr>
            <w:tcW w:w="7313"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0D660CAA"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规约内容</w:t>
            </w:r>
          </w:p>
        </w:tc>
      </w:tr>
      <w:tr w:rsidR="004139D5" w14:paraId="54752984"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76242BDB" w14:textId="77777777" w:rsidR="004139D5" w:rsidRDefault="002735B2">
            <w:pPr>
              <w:keepLines/>
              <w:spacing w:line="360" w:lineRule="exact"/>
              <w:ind w:firstLine="0"/>
              <w:rPr>
                <w:rFonts w:hint="eastAsia"/>
              </w:rPr>
            </w:pPr>
            <w:r>
              <w:rPr>
                <w:sz w:val="21"/>
                <w:szCs w:val="21"/>
              </w:rPr>
              <w:t>目标及执行者</w:t>
            </w:r>
          </w:p>
        </w:tc>
        <w:tc>
          <w:tcPr>
            <w:tcW w:w="7313" w:type="dxa"/>
            <w:tcBorders>
              <w:left w:val="nil"/>
              <w:bottom w:val="nil"/>
              <w:right w:val="nil"/>
            </w:tcBorders>
            <w:tcMar>
              <w:top w:w="45" w:type="dxa"/>
              <w:left w:w="85" w:type="dxa"/>
              <w:bottom w:w="45" w:type="dxa"/>
              <w:right w:w="85" w:type="dxa"/>
            </w:tcMar>
            <w:vAlign w:val="center"/>
          </w:tcPr>
          <w:p w14:paraId="64B37AA6" w14:textId="77777777" w:rsidR="004139D5" w:rsidRDefault="002735B2">
            <w:pPr>
              <w:keepLines/>
              <w:spacing w:line="360" w:lineRule="exact"/>
              <w:ind w:firstLine="0"/>
              <w:rPr>
                <w:rFonts w:hint="eastAsia"/>
              </w:rPr>
            </w:pPr>
            <w:r>
              <w:rPr>
                <w:sz w:val="21"/>
                <w:szCs w:val="21"/>
              </w:rPr>
              <w:t>顾客在预约前补全本人身份、联系及过敏声明，使接诊人员获得可核对的资料。</w:t>
            </w:r>
            <w:r>
              <w:rPr>
                <w:sz w:val="21"/>
                <w:szCs w:val="21"/>
              </w:rPr>
              <w:t xml:space="preserve"> </w:t>
            </w:r>
            <w:r>
              <w:rPr>
                <w:sz w:val="21"/>
                <w:szCs w:val="21"/>
              </w:rPr>
              <w:t>主执行者：顾客（</w:t>
            </w:r>
            <w:r>
              <w:rPr>
                <w:sz w:val="21"/>
                <w:szCs w:val="21"/>
              </w:rPr>
              <w:t>customer</w:t>
            </w:r>
            <w:r>
              <w:rPr>
                <w:sz w:val="21"/>
                <w:szCs w:val="21"/>
              </w:rPr>
              <w:t>）</w:t>
            </w:r>
          </w:p>
        </w:tc>
      </w:tr>
      <w:tr w:rsidR="004139D5" w14:paraId="394D2FCF"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2DC6866B" w14:textId="77777777" w:rsidR="004139D5" w:rsidRDefault="002735B2">
            <w:pPr>
              <w:keepLines/>
              <w:spacing w:line="360" w:lineRule="exact"/>
              <w:ind w:firstLine="0"/>
              <w:rPr>
                <w:rFonts w:hint="eastAsia"/>
              </w:rPr>
            </w:pPr>
            <w:r>
              <w:rPr>
                <w:sz w:val="21"/>
                <w:szCs w:val="21"/>
              </w:rPr>
              <w:t>触发与前置</w:t>
            </w:r>
          </w:p>
        </w:tc>
        <w:tc>
          <w:tcPr>
            <w:tcW w:w="7313" w:type="dxa"/>
            <w:tcBorders>
              <w:left w:val="nil"/>
              <w:bottom w:val="nil"/>
              <w:right w:val="nil"/>
            </w:tcBorders>
            <w:tcMar>
              <w:top w:w="45" w:type="dxa"/>
              <w:left w:w="85" w:type="dxa"/>
              <w:bottom w:w="45" w:type="dxa"/>
              <w:right w:w="85" w:type="dxa"/>
            </w:tcMar>
            <w:vAlign w:val="center"/>
          </w:tcPr>
          <w:p w14:paraId="341F8C11" w14:textId="77777777" w:rsidR="004139D5" w:rsidRDefault="002735B2">
            <w:pPr>
              <w:keepLines/>
              <w:spacing w:line="360" w:lineRule="exact"/>
              <w:ind w:firstLine="0"/>
              <w:rPr>
                <w:rFonts w:hint="eastAsia"/>
              </w:rPr>
            </w:pPr>
            <w:r>
              <w:rPr>
                <w:sz w:val="21"/>
                <w:szCs w:val="21"/>
              </w:rPr>
              <w:t>顾客选择</w:t>
            </w:r>
            <w:r>
              <w:rPr>
                <w:sz w:val="21"/>
                <w:szCs w:val="21"/>
              </w:rPr>
              <w:t>“</w:t>
            </w:r>
            <w:r>
              <w:rPr>
                <w:sz w:val="21"/>
                <w:szCs w:val="21"/>
              </w:rPr>
              <w:t>本人资料</w:t>
            </w:r>
            <w:r>
              <w:rPr>
                <w:sz w:val="21"/>
                <w:szCs w:val="21"/>
              </w:rPr>
              <w:t>”</w:t>
            </w:r>
            <w:r>
              <w:rPr>
                <w:sz w:val="21"/>
                <w:szCs w:val="21"/>
              </w:rPr>
              <w:t>，或预约因资料不完整转入补全。</w:t>
            </w:r>
            <w:r>
              <w:rPr>
                <w:sz w:val="21"/>
                <w:szCs w:val="21"/>
              </w:rPr>
              <w:t xml:space="preserve"> </w:t>
            </w:r>
            <w:r>
              <w:rPr>
                <w:sz w:val="21"/>
                <w:szCs w:val="21"/>
              </w:rPr>
              <w:t>已通过顾客入口登录并绑定有效患者档案</w:t>
            </w:r>
          </w:p>
        </w:tc>
      </w:tr>
      <w:tr w:rsidR="004139D5" w14:paraId="481E8468"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612FE48D" w14:textId="77777777" w:rsidR="004139D5" w:rsidRDefault="002735B2">
            <w:pPr>
              <w:keepLines/>
              <w:spacing w:line="360" w:lineRule="exact"/>
              <w:ind w:firstLine="0"/>
              <w:rPr>
                <w:rFonts w:hint="eastAsia"/>
              </w:rPr>
            </w:pPr>
            <w:r>
              <w:rPr>
                <w:sz w:val="21"/>
                <w:szCs w:val="21"/>
              </w:rPr>
              <w:t>涉众利益</w:t>
            </w:r>
          </w:p>
        </w:tc>
        <w:tc>
          <w:tcPr>
            <w:tcW w:w="7313" w:type="dxa"/>
            <w:tcBorders>
              <w:left w:val="nil"/>
              <w:bottom w:val="nil"/>
              <w:right w:val="nil"/>
            </w:tcBorders>
            <w:tcMar>
              <w:top w:w="45" w:type="dxa"/>
              <w:left w:w="85" w:type="dxa"/>
              <w:bottom w:w="45" w:type="dxa"/>
              <w:right w:w="85" w:type="dxa"/>
            </w:tcMar>
            <w:vAlign w:val="center"/>
          </w:tcPr>
          <w:p w14:paraId="055FD296" w14:textId="77777777" w:rsidR="004139D5" w:rsidRDefault="002735B2">
            <w:pPr>
              <w:keepLines/>
              <w:spacing w:line="360" w:lineRule="exact"/>
              <w:ind w:firstLine="0"/>
              <w:rPr>
                <w:rFonts w:hint="eastAsia"/>
              </w:rPr>
            </w:pPr>
            <w:r>
              <w:rPr>
                <w:sz w:val="21"/>
                <w:szCs w:val="21"/>
              </w:rPr>
              <w:t>顾客希望资料准确且仅由本人维护；前台和医生需要联系信息、紧急联系人及过敏来源</w:t>
            </w:r>
          </w:p>
        </w:tc>
      </w:tr>
      <w:tr w:rsidR="004139D5" w14:paraId="3163551B"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55CA614C" w14:textId="77777777" w:rsidR="004139D5" w:rsidRDefault="002735B2">
            <w:pPr>
              <w:keepLines/>
              <w:spacing w:line="360" w:lineRule="exact"/>
              <w:ind w:firstLine="0"/>
              <w:rPr>
                <w:rFonts w:hint="eastAsia"/>
              </w:rPr>
            </w:pPr>
            <w:r>
              <w:rPr>
                <w:sz w:val="21"/>
                <w:szCs w:val="21"/>
              </w:rPr>
              <w:t>成功保证</w:t>
            </w:r>
          </w:p>
        </w:tc>
        <w:tc>
          <w:tcPr>
            <w:tcW w:w="7313" w:type="dxa"/>
            <w:tcBorders>
              <w:left w:val="nil"/>
              <w:bottom w:val="nil"/>
              <w:right w:val="nil"/>
            </w:tcBorders>
            <w:tcMar>
              <w:top w:w="45" w:type="dxa"/>
              <w:left w:w="85" w:type="dxa"/>
              <w:bottom w:w="45" w:type="dxa"/>
              <w:right w:w="85" w:type="dxa"/>
            </w:tcMar>
            <w:vAlign w:val="center"/>
          </w:tcPr>
          <w:p w14:paraId="50038071" w14:textId="77777777" w:rsidR="004139D5" w:rsidRDefault="002735B2">
            <w:pPr>
              <w:keepLines/>
              <w:spacing w:line="360" w:lineRule="exact"/>
              <w:ind w:firstLine="0"/>
              <w:rPr>
                <w:rFonts w:hint="eastAsia"/>
              </w:rPr>
            </w:pPr>
            <w:r>
              <w:rPr>
                <w:sz w:val="21"/>
                <w:szCs w:val="21"/>
              </w:rPr>
              <w:t>本人资料和过敏明细保存，版本递增，页面显示保存结果。</w:t>
            </w:r>
          </w:p>
        </w:tc>
      </w:tr>
      <w:tr w:rsidR="004139D5" w14:paraId="3B92D91B" w14:textId="77777777">
        <w:trPr>
          <w:cantSplit/>
          <w:jc w:val="center"/>
        </w:trPr>
        <w:tc>
          <w:tcPr>
            <w:tcW w:w="1531" w:type="dxa"/>
            <w:tcBorders>
              <w:left w:val="nil"/>
              <w:bottom w:val="single" w:sz="7" w:space="0" w:color="000000"/>
              <w:right w:val="nil"/>
            </w:tcBorders>
            <w:tcMar>
              <w:top w:w="45" w:type="dxa"/>
              <w:left w:w="85" w:type="dxa"/>
              <w:bottom w:w="45" w:type="dxa"/>
              <w:right w:w="85" w:type="dxa"/>
            </w:tcMar>
            <w:vAlign w:val="center"/>
          </w:tcPr>
          <w:p w14:paraId="4AC4AF6B" w14:textId="77777777" w:rsidR="004139D5" w:rsidRDefault="002735B2">
            <w:pPr>
              <w:keepLines/>
              <w:spacing w:line="360" w:lineRule="exact"/>
              <w:ind w:firstLine="0"/>
              <w:rPr>
                <w:rFonts w:hint="eastAsia"/>
              </w:rPr>
            </w:pPr>
            <w:r>
              <w:rPr>
                <w:sz w:val="21"/>
                <w:szCs w:val="21"/>
              </w:rPr>
              <w:t>最小保证</w:t>
            </w:r>
          </w:p>
        </w:tc>
        <w:tc>
          <w:tcPr>
            <w:tcW w:w="7313" w:type="dxa"/>
            <w:tcBorders>
              <w:left w:val="nil"/>
              <w:bottom w:val="single" w:sz="7" w:space="0" w:color="000000"/>
              <w:right w:val="nil"/>
            </w:tcBorders>
            <w:tcMar>
              <w:top w:w="45" w:type="dxa"/>
              <w:left w:w="85" w:type="dxa"/>
              <w:bottom w:w="45" w:type="dxa"/>
              <w:right w:w="85" w:type="dxa"/>
            </w:tcMar>
            <w:vAlign w:val="center"/>
          </w:tcPr>
          <w:p w14:paraId="768A8811" w14:textId="77777777" w:rsidR="004139D5" w:rsidRDefault="002735B2">
            <w:pPr>
              <w:keepLines/>
              <w:spacing w:line="360" w:lineRule="exact"/>
              <w:ind w:firstLine="0"/>
              <w:rPr>
                <w:rFonts w:hint="eastAsia"/>
              </w:rPr>
            </w:pPr>
            <w:r>
              <w:rPr>
                <w:sz w:val="21"/>
                <w:szCs w:val="21"/>
              </w:rPr>
              <w:t>校验不通过时不覆盖原档案，也不将患者自述记作机构核验。</w:t>
            </w:r>
          </w:p>
        </w:tc>
      </w:tr>
    </w:tbl>
    <w:p w14:paraId="0B9FAE10" w14:textId="77777777" w:rsidR="004139D5" w:rsidRDefault="002735B2">
      <w:pPr>
        <w:rPr>
          <w:rFonts w:hint="eastAsia"/>
        </w:rPr>
      </w:pPr>
      <w:r>
        <w:t>基本路径：</w:t>
      </w:r>
      <w:r>
        <w:br/>
        <w:t>1</w:t>
      </w:r>
      <w:r>
        <w:t>）顾客打开本人资料页，系统显示已有资料及过敏声明状态。</w:t>
      </w:r>
      <w:r>
        <w:br/>
        <w:t>2</w:t>
      </w:r>
      <w:r>
        <w:t>）顾客选择编辑，输入姓名、出生日期、电话、地址和紧急联系人。</w:t>
      </w:r>
      <w:r>
        <w:br/>
        <w:t>3</w:t>
      </w:r>
      <w:r>
        <w:t>）顾客选择过敏状态；已知过敏时逐项输入过敏项、反应及备注。</w:t>
      </w:r>
      <w:r>
        <w:br/>
        <w:t>4</w:t>
      </w:r>
      <w:r>
        <w:t>）顾客核对表单并提交，系统依据当前会话确定患者，不接受他人档案。</w:t>
      </w:r>
      <w:r>
        <w:br/>
      </w:r>
      <w:r>
        <w:lastRenderedPageBreak/>
        <w:t>5</w:t>
      </w:r>
      <w:r>
        <w:t>）系统检查资料格式、过敏声明与明细的一致性及原版本。</w:t>
      </w:r>
      <w:r>
        <w:br/>
        <w:t>6</w:t>
      </w:r>
      <w:r>
        <w:t>）系统保存档案和过敏明细，记录声明时间及</w:t>
      </w:r>
      <w:r>
        <w:t>“</w:t>
      </w:r>
      <w:r>
        <w:t>患者自述</w:t>
      </w:r>
      <w:r>
        <w:t>”</w:t>
      </w:r>
      <w:r>
        <w:t>来源。</w:t>
      </w:r>
      <w:r>
        <w:br/>
        <w:t>7</w:t>
      </w:r>
      <w:r>
        <w:t>）系统显示更新后的资料；顾客继续预约或结束维护。</w:t>
      </w:r>
    </w:p>
    <w:p w14:paraId="07E559B5" w14:textId="77777777" w:rsidR="004139D5" w:rsidRDefault="002735B2">
      <w:pPr>
        <w:rPr>
          <w:rFonts w:hint="eastAsia"/>
        </w:rPr>
      </w:pPr>
      <w:r>
        <w:t>扩展</w:t>
      </w:r>
      <w:r>
        <w:t>3a</w:t>
      </w:r>
      <w:r>
        <w:t>：顾客不能确定过敏情况。顾客选择</w:t>
      </w:r>
      <w:r>
        <w:t>“</w:t>
      </w:r>
      <w:r>
        <w:t>待核实</w:t>
      </w:r>
      <w:r>
        <w:t>”</w:t>
      </w:r>
      <w:r>
        <w:t>并提交声明；系统保留未核验状态</w:t>
      </w:r>
      <w:r>
        <w:t xml:space="preserve"> </w:t>
      </w:r>
      <w:r>
        <w:t>返回主流程第</w:t>
      </w:r>
      <w:r>
        <w:t>4</w:t>
      </w:r>
      <w:r>
        <w:t>步。</w:t>
      </w:r>
    </w:p>
    <w:p w14:paraId="04AF2995" w14:textId="77777777" w:rsidR="004139D5" w:rsidRDefault="002735B2">
      <w:pPr>
        <w:rPr>
          <w:rFonts w:hint="eastAsia"/>
        </w:rPr>
      </w:pPr>
      <w:r>
        <w:t>扩展</w:t>
      </w:r>
      <w:r>
        <w:t>5b</w:t>
      </w:r>
      <w:r>
        <w:t>：档案已被他人更新或已归并。系统拒绝覆盖并提示刷新；顾客重新读取主档案后核对</w:t>
      </w:r>
      <w:r>
        <w:t xml:space="preserve"> </w:t>
      </w:r>
      <w:r>
        <w:t>返回主流程第</w:t>
      </w:r>
      <w:r>
        <w:t>1</w:t>
      </w:r>
      <w:r>
        <w:t>步，或结束。</w:t>
      </w:r>
    </w:p>
    <w:p w14:paraId="4EDAEEC7" w14:textId="77777777" w:rsidR="004139D5" w:rsidRDefault="002735B2">
      <w:pPr>
        <w:rPr>
          <w:rFonts w:hint="eastAsia"/>
        </w:rPr>
      </w:pPr>
      <w:r>
        <w:t>字段列表：输入</w:t>
      </w:r>
      <w:r>
        <w:t xml:space="preserve"> id</w:t>
      </w:r>
      <w:r>
        <w:t>：本人档案编号，必填；输入</w:t>
      </w:r>
      <w:r>
        <w:t xml:space="preserve"> version</w:t>
      </w:r>
      <w:r>
        <w:t>：必填，当前整数版本；输入</w:t>
      </w:r>
      <w:r>
        <w:t xml:space="preserve"> name</w:t>
      </w:r>
      <w:r>
        <w:t>：必填，</w:t>
      </w:r>
      <w:r>
        <w:t>≤60</w:t>
      </w:r>
      <w:r>
        <w:t>字符；输入</w:t>
      </w:r>
      <w:r>
        <w:t xml:space="preserve"> dob</w:t>
      </w:r>
      <w:r>
        <w:t>：可空；非未来</w:t>
      </w:r>
      <w:r>
        <w:t xml:space="preserve"> YYYY-MM-DD</w:t>
      </w:r>
      <w:r>
        <w:t>；输入</w:t>
      </w:r>
      <w:r>
        <w:t xml:space="preserve"> phone</w:t>
      </w:r>
      <w:r>
        <w:t>：必填，有效电话；输入</w:t>
      </w:r>
      <w:r>
        <w:t xml:space="preserve"> email</w:t>
      </w:r>
      <w:r>
        <w:t>：可选，有效邮箱；输入</w:t>
      </w:r>
      <w:r>
        <w:t xml:space="preserve"> address</w:t>
      </w:r>
      <w:r>
        <w:t>：可选，</w:t>
      </w:r>
      <w:r>
        <w:t>≤300</w:t>
      </w:r>
      <w:r>
        <w:t>字符；输入</w:t>
      </w:r>
      <w:r>
        <w:t xml:space="preserve"> emergencyName/emergencyPhone</w:t>
      </w:r>
      <w:r>
        <w:t>：可选；预约前须补全；输入</w:t>
      </w:r>
      <w:r>
        <w:t xml:space="preserve"> allergyStatus</w:t>
      </w:r>
      <w:r>
        <w:t>：</w:t>
      </w:r>
      <w:r>
        <w:t>unknown/none/known</w:t>
      </w:r>
      <w:r>
        <w:t>；输入</w:t>
      </w:r>
      <w:r>
        <w:t xml:space="preserve"> allergies</w:t>
      </w:r>
      <w:r>
        <w:t>：数组</w:t>
      </w:r>
      <w:r>
        <w:t>≤30</w:t>
      </w:r>
      <w:r>
        <w:t>项；</w:t>
      </w:r>
      <w:r>
        <w:t>name</w:t>
      </w:r>
      <w:r>
        <w:t>必填，</w:t>
      </w:r>
      <w:r>
        <w:t>reaction/note</w:t>
      </w:r>
      <w:r>
        <w:t>可选；输出</w:t>
      </w:r>
      <w:r>
        <w:t xml:space="preserve"> result.id/version</w:t>
      </w:r>
      <w:r>
        <w:t>：档案编号与递增版本；输出</w:t>
      </w:r>
      <w:r>
        <w:t xml:space="preserve"> result.allergies</w:t>
      </w:r>
      <w:r>
        <w:t>：保存后的过敏明细；输出</w:t>
      </w:r>
      <w:r>
        <w:t xml:space="preserve"> result.allergySource</w:t>
      </w:r>
      <w:r>
        <w:t>：患者自述及未核验状态</w:t>
      </w:r>
    </w:p>
    <w:p w14:paraId="4007243B" w14:textId="77777777" w:rsidR="004139D5" w:rsidRDefault="002735B2">
      <w:pPr>
        <w:rPr>
          <w:rFonts w:hint="eastAsia"/>
        </w:rPr>
      </w:pPr>
      <w:r>
        <w:t>业务规则：顾客只能修改绑定的本人档案，不能自行新增第二份档案；过敏状态为</w:t>
      </w:r>
      <w:r>
        <w:t xml:space="preserve"> unknown</w:t>
      </w:r>
      <w:r>
        <w:t>、</w:t>
      </w:r>
      <w:r>
        <w:t>none</w:t>
      </w:r>
      <w:r>
        <w:t>、</w:t>
      </w:r>
      <w:r>
        <w:t>known</w:t>
      </w:r>
      <w:r>
        <w:t>；</w:t>
      </w:r>
      <w:r>
        <w:t xml:space="preserve">known </w:t>
      </w:r>
      <w:r>
        <w:t>至少一项，其他状态不得带明细；患者自述不设置工作人员核验者和核验时间；更新须提交原版本</w:t>
      </w:r>
    </w:p>
    <w:p w14:paraId="6D05C066" w14:textId="77777777" w:rsidR="004139D5" w:rsidRDefault="002735B2">
      <w:pPr>
        <w:rPr>
          <w:rFonts w:hint="eastAsia"/>
        </w:rPr>
      </w:pPr>
      <w:r>
        <w:t>质量要求：系统应阻止越权与旧版本覆盖，保留声明来源</w:t>
      </w:r>
    </w:p>
    <w:p w14:paraId="10B30883" w14:textId="77777777" w:rsidR="004139D5" w:rsidRDefault="002735B2">
      <w:pPr>
        <w:rPr>
          <w:rFonts w:hint="eastAsia"/>
        </w:rPr>
      </w:pPr>
      <w:r>
        <w:t>约束与方案：系统设顾客、前台、医生、店长和总部；总部覆盖全连锁，店长限明确分配的门诊；系统当前以会话绑定患者，过敏声明和明细分表保存</w:t>
      </w:r>
    </w:p>
    <w:p w14:paraId="3F5A3C04" w14:textId="77777777" w:rsidR="004139D5" w:rsidRDefault="002735B2">
      <w:pPr>
        <w:rPr>
          <w:rFonts w:hint="eastAsia"/>
        </w:rPr>
      </w:pPr>
      <w:r>
        <w:t>实现与验证依据：</w:t>
      </w:r>
      <w:r>
        <w:t>server/services/patients.js</w:t>
      </w:r>
      <w:r>
        <w:t>：</w:t>
      </w:r>
      <w:r>
        <w:t>patient.save</w:t>
      </w:r>
      <w:r>
        <w:t>；</w:t>
      </w:r>
      <w:r>
        <w:t>public/js/pages/patients.js</w:t>
      </w:r>
      <w:r>
        <w:t>；</w:t>
      </w:r>
      <w:r>
        <w:t>GET /api/workspace?page=profile</w:t>
      </w:r>
      <w:r>
        <w:t>。</w:t>
      </w:r>
      <w:r>
        <w:t>test/system.test.js</w:t>
      </w:r>
      <w:r>
        <w:t>：注册、多项过敏与旧版本保护；未知过敏声明预约</w:t>
      </w:r>
    </w:p>
    <w:p w14:paraId="03BD48AA" w14:textId="77777777" w:rsidR="004139D5" w:rsidRDefault="002735B2">
      <w:pPr>
        <w:pStyle w:val="21"/>
        <w:numPr>
          <w:ilvl w:val="1"/>
          <w:numId w:val="10"/>
        </w:numPr>
      </w:pPr>
      <w:bookmarkStart w:id="41" w:name="_Toc243288705"/>
      <w:r>
        <w:lastRenderedPageBreak/>
        <w:t xml:space="preserve">UC-02 </w:t>
      </w:r>
      <w:r>
        <w:t>预约就诊</w:t>
      </w:r>
      <w:bookmarkEnd w:id="41"/>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1531"/>
        <w:gridCol w:w="7314"/>
      </w:tblGrid>
      <w:tr w:rsidR="004139D5" w14:paraId="0D66396A" w14:textId="77777777">
        <w:trPr>
          <w:cantSplit/>
          <w:tblHeader/>
          <w:jc w:val="center"/>
        </w:trPr>
        <w:tc>
          <w:tcPr>
            <w:tcW w:w="153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0F9941C1"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项目</w:t>
            </w:r>
          </w:p>
        </w:tc>
        <w:tc>
          <w:tcPr>
            <w:tcW w:w="7313"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057C5219"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规约内容</w:t>
            </w:r>
          </w:p>
        </w:tc>
      </w:tr>
      <w:tr w:rsidR="004139D5" w14:paraId="0BD3F9E1"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25B5510E" w14:textId="77777777" w:rsidR="004139D5" w:rsidRDefault="002735B2">
            <w:pPr>
              <w:keepLines/>
              <w:spacing w:line="360" w:lineRule="exact"/>
              <w:ind w:firstLine="0"/>
              <w:rPr>
                <w:rFonts w:hint="eastAsia"/>
              </w:rPr>
            </w:pPr>
            <w:r>
              <w:rPr>
                <w:sz w:val="21"/>
                <w:szCs w:val="21"/>
              </w:rPr>
              <w:t>目标及执行者</w:t>
            </w:r>
          </w:p>
        </w:tc>
        <w:tc>
          <w:tcPr>
            <w:tcW w:w="7313" w:type="dxa"/>
            <w:tcBorders>
              <w:left w:val="nil"/>
              <w:bottom w:val="nil"/>
              <w:right w:val="nil"/>
            </w:tcBorders>
            <w:tcMar>
              <w:top w:w="45" w:type="dxa"/>
              <w:left w:w="85" w:type="dxa"/>
              <w:bottom w:w="45" w:type="dxa"/>
              <w:right w:w="85" w:type="dxa"/>
            </w:tcMar>
            <w:vAlign w:val="center"/>
          </w:tcPr>
          <w:p w14:paraId="37F34CBE" w14:textId="77777777" w:rsidR="004139D5" w:rsidRDefault="002735B2">
            <w:pPr>
              <w:keepLines/>
              <w:spacing w:line="360" w:lineRule="exact"/>
              <w:ind w:firstLine="0"/>
              <w:rPr>
                <w:rFonts w:hint="eastAsia"/>
              </w:rPr>
            </w:pPr>
            <w:r>
              <w:rPr>
                <w:sz w:val="21"/>
                <w:szCs w:val="21"/>
              </w:rPr>
              <w:t>为本人或已授权患者选择可用牙医时段，形成可追踪且无时间冲突的有效预约。</w:t>
            </w:r>
            <w:r>
              <w:rPr>
                <w:sz w:val="21"/>
                <w:szCs w:val="21"/>
              </w:rPr>
              <w:t xml:space="preserve"> </w:t>
            </w:r>
            <w:r>
              <w:rPr>
                <w:sz w:val="21"/>
                <w:szCs w:val="21"/>
              </w:rPr>
              <w:t>主执行者：顾客（</w:t>
            </w:r>
            <w:r>
              <w:rPr>
                <w:sz w:val="21"/>
                <w:szCs w:val="21"/>
              </w:rPr>
              <w:t>customer</w:t>
            </w:r>
            <w:r>
              <w:rPr>
                <w:sz w:val="21"/>
                <w:szCs w:val="21"/>
              </w:rPr>
              <w:t>）；前台及店长在授权门诊代办，总部可全门诊代办</w:t>
            </w:r>
          </w:p>
        </w:tc>
      </w:tr>
      <w:tr w:rsidR="004139D5" w14:paraId="44E69BB9"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5E25F2F2" w14:textId="77777777" w:rsidR="004139D5" w:rsidRDefault="002735B2">
            <w:pPr>
              <w:keepLines/>
              <w:spacing w:line="360" w:lineRule="exact"/>
              <w:ind w:firstLine="0"/>
              <w:rPr>
                <w:rFonts w:hint="eastAsia"/>
              </w:rPr>
            </w:pPr>
            <w:r>
              <w:rPr>
                <w:sz w:val="21"/>
                <w:szCs w:val="21"/>
              </w:rPr>
              <w:t>触发与前置</w:t>
            </w:r>
          </w:p>
        </w:tc>
        <w:tc>
          <w:tcPr>
            <w:tcW w:w="7313" w:type="dxa"/>
            <w:tcBorders>
              <w:left w:val="nil"/>
              <w:bottom w:val="nil"/>
              <w:right w:val="nil"/>
            </w:tcBorders>
            <w:tcMar>
              <w:top w:w="45" w:type="dxa"/>
              <w:left w:w="85" w:type="dxa"/>
              <w:bottom w:w="45" w:type="dxa"/>
              <w:right w:w="85" w:type="dxa"/>
            </w:tcMar>
            <w:vAlign w:val="center"/>
          </w:tcPr>
          <w:p w14:paraId="70E60F51" w14:textId="77777777" w:rsidR="004139D5" w:rsidRDefault="002735B2">
            <w:pPr>
              <w:keepLines/>
              <w:spacing w:line="360" w:lineRule="exact"/>
              <w:ind w:firstLine="0"/>
              <w:rPr>
                <w:rFonts w:hint="eastAsia"/>
              </w:rPr>
            </w:pPr>
            <w:r>
              <w:rPr>
                <w:sz w:val="21"/>
                <w:szCs w:val="21"/>
              </w:rPr>
              <w:t>参与者进入预约页面并选择预约对象。</w:t>
            </w:r>
            <w:r>
              <w:rPr>
                <w:sz w:val="21"/>
                <w:szCs w:val="21"/>
              </w:rPr>
              <w:t xml:space="preserve"> </w:t>
            </w:r>
            <w:r>
              <w:rPr>
                <w:sz w:val="21"/>
                <w:szCs w:val="21"/>
              </w:rPr>
              <w:t>已登录；患者为有效主档案；姓名、出生日期、联系地址、紧急联系人和过敏声明满足预约要求</w:t>
            </w:r>
          </w:p>
        </w:tc>
      </w:tr>
      <w:tr w:rsidR="004139D5" w14:paraId="559AAC6C"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5DF0E770" w14:textId="77777777" w:rsidR="004139D5" w:rsidRDefault="002735B2">
            <w:pPr>
              <w:keepLines/>
              <w:spacing w:line="360" w:lineRule="exact"/>
              <w:ind w:firstLine="0"/>
              <w:rPr>
                <w:rFonts w:hint="eastAsia"/>
              </w:rPr>
            </w:pPr>
            <w:r>
              <w:rPr>
                <w:sz w:val="21"/>
                <w:szCs w:val="21"/>
              </w:rPr>
              <w:t>涉众利益</w:t>
            </w:r>
          </w:p>
        </w:tc>
        <w:tc>
          <w:tcPr>
            <w:tcW w:w="7313" w:type="dxa"/>
            <w:tcBorders>
              <w:left w:val="nil"/>
              <w:bottom w:val="nil"/>
              <w:right w:val="nil"/>
            </w:tcBorders>
            <w:tcMar>
              <w:top w:w="45" w:type="dxa"/>
              <w:left w:w="85" w:type="dxa"/>
              <w:bottom w:w="45" w:type="dxa"/>
              <w:right w:w="85" w:type="dxa"/>
            </w:tcMar>
            <w:vAlign w:val="center"/>
          </w:tcPr>
          <w:p w14:paraId="7DEBAEB7" w14:textId="77777777" w:rsidR="004139D5" w:rsidRDefault="002735B2">
            <w:pPr>
              <w:keepLines/>
              <w:spacing w:line="360" w:lineRule="exact"/>
              <w:ind w:firstLine="0"/>
              <w:rPr>
                <w:rFonts w:hint="eastAsia"/>
              </w:rPr>
            </w:pPr>
            <w:r>
              <w:rPr>
                <w:sz w:val="21"/>
                <w:szCs w:val="21"/>
              </w:rPr>
              <w:t>患者需要明确的诊所、牙医和就诊时间；门诊和牙医需要避免时段重叠及重复占位</w:t>
            </w:r>
          </w:p>
        </w:tc>
      </w:tr>
      <w:tr w:rsidR="004139D5" w14:paraId="368F4545"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29D59483" w14:textId="77777777" w:rsidR="004139D5" w:rsidRDefault="002735B2">
            <w:pPr>
              <w:keepLines/>
              <w:spacing w:line="360" w:lineRule="exact"/>
              <w:ind w:firstLine="0"/>
              <w:rPr>
                <w:rFonts w:hint="eastAsia"/>
              </w:rPr>
            </w:pPr>
            <w:r>
              <w:rPr>
                <w:sz w:val="21"/>
                <w:szCs w:val="21"/>
              </w:rPr>
              <w:t>成功保证</w:t>
            </w:r>
          </w:p>
        </w:tc>
        <w:tc>
          <w:tcPr>
            <w:tcW w:w="7313" w:type="dxa"/>
            <w:tcBorders>
              <w:left w:val="nil"/>
              <w:bottom w:val="nil"/>
              <w:right w:val="nil"/>
            </w:tcBorders>
            <w:tcMar>
              <w:top w:w="45" w:type="dxa"/>
              <w:left w:w="85" w:type="dxa"/>
              <w:bottom w:w="45" w:type="dxa"/>
              <w:right w:w="85" w:type="dxa"/>
            </w:tcMar>
            <w:vAlign w:val="center"/>
          </w:tcPr>
          <w:p w14:paraId="01AF20F0" w14:textId="77777777" w:rsidR="004139D5" w:rsidRDefault="002735B2">
            <w:pPr>
              <w:keepLines/>
              <w:spacing w:line="360" w:lineRule="exact"/>
              <w:ind w:firstLine="0"/>
              <w:rPr>
                <w:rFonts w:hint="eastAsia"/>
              </w:rPr>
            </w:pPr>
            <w:r>
              <w:rPr>
                <w:sz w:val="21"/>
                <w:szCs w:val="21"/>
              </w:rPr>
              <w:t>建立有效预约并显示编号、诊所、牙医及时间。</w:t>
            </w:r>
          </w:p>
        </w:tc>
      </w:tr>
      <w:tr w:rsidR="004139D5" w14:paraId="71686A9E" w14:textId="77777777">
        <w:trPr>
          <w:cantSplit/>
          <w:jc w:val="center"/>
        </w:trPr>
        <w:tc>
          <w:tcPr>
            <w:tcW w:w="1531" w:type="dxa"/>
            <w:tcBorders>
              <w:left w:val="nil"/>
              <w:bottom w:val="single" w:sz="7" w:space="0" w:color="000000"/>
              <w:right w:val="nil"/>
            </w:tcBorders>
            <w:tcMar>
              <w:top w:w="45" w:type="dxa"/>
              <w:left w:w="85" w:type="dxa"/>
              <w:bottom w:w="45" w:type="dxa"/>
              <w:right w:w="85" w:type="dxa"/>
            </w:tcMar>
            <w:vAlign w:val="center"/>
          </w:tcPr>
          <w:p w14:paraId="316136BF" w14:textId="77777777" w:rsidR="004139D5" w:rsidRDefault="002735B2">
            <w:pPr>
              <w:keepLines/>
              <w:spacing w:line="360" w:lineRule="exact"/>
              <w:ind w:firstLine="0"/>
              <w:rPr>
                <w:rFonts w:hint="eastAsia"/>
              </w:rPr>
            </w:pPr>
            <w:r>
              <w:rPr>
                <w:sz w:val="21"/>
                <w:szCs w:val="21"/>
              </w:rPr>
              <w:t>最小保证</w:t>
            </w:r>
          </w:p>
        </w:tc>
        <w:tc>
          <w:tcPr>
            <w:tcW w:w="7313" w:type="dxa"/>
            <w:tcBorders>
              <w:left w:val="nil"/>
              <w:bottom w:val="single" w:sz="7" w:space="0" w:color="000000"/>
              <w:right w:val="nil"/>
            </w:tcBorders>
            <w:tcMar>
              <w:top w:w="45" w:type="dxa"/>
              <w:left w:w="85" w:type="dxa"/>
              <w:bottom w:w="45" w:type="dxa"/>
              <w:right w:w="85" w:type="dxa"/>
            </w:tcMar>
            <w:vAlign w:val="center"/>
          </w:tcPr>
          <w:p w14:paraId="797DFD39" w14:textId="77777777" w:rsidR="004139D5" w:rsidRDefault="002735B2">
            <w:pPr>
              <w:keepLines/>
              <w:spacing w:line="360" w:lineRule="exact"/>
              <w:ind w:firstLine="0"/>
              <w:rPr>
                <w:rFonts w:hint="eastAsia"/>
              </w:rPr>
            </w:pPr>
            <w:r>
              <w:rPr>
                <w:sz w:val="21"/>
                <w:szCs w:val="21"/>
              </w:rPr>
              <w:t>任何检查失败均不占用时段；并发提交不会产生两个有效预约。</w:t>
            </w:r>
          </w:p>
        </w:tc>
      </w:tr>
    </w:tbl>
    <w:p w14:paraId="4DCF136D" w14:textId="77777777" w:rsidR="004139D5" w:rsidRDefault="002735B2">
      <w:pPr>
        <w:rPr>
          <w:rFonts w:hint="eastAsia"/>
        </w:rPr>
      </w:pPr>
      <w:r>
        <w:t>基本路径：</w:t>
      </w:r>
      <w:r>
        <w:br/>
        <w:t>1</w:t>
      </w:r>
      <w:r>
        <w:t>）参与者打开预约页，系统显示授权患者和未来可预约时段。</w:t>
      </w:r>
      <w:r>
        <w:br/>
        <w:t>2</w:t>
      </w:r>
      <w:r>
        <w:t>）参与者选择患者，并按门诊、牙医或日期筛选，系统显示可用名额。</w:t>
      </w:r>
      <w:r>
        <w:br/>
        <w:t>3</w:t>
      </w:r>
      <w:r>
        <w:t>）参与者选择时段，输入就诊问题及可选的特殊需求。</w:t>
      </w:r>
      <w:r>
        <w:br/>
        <w:t>4</w:t>
      </w:r>
      <w:r>
        <w:t>）系统显示预约摘要，参与者核对后提交预约。</w:t>
      </w:r>
      <w:r>
        <w:br/>
        <w:t>5</w:t>
      </w:r>
      <w:r>
        <w:t>）系统检查患者资料、资源状态、有效资格及患者和牙医时间冲突。</w:t>
      </w:r>
      <w:r>
        <w:br/>
        <w:t>6</w:t>
      </w:r>
      <w:r>
        <w:t>）系统在事务内核对剩余容量并建立</w:t>
      </w:r>
      <w:r>
        <w:t xml:space="preserve"> booked </w:t>
      </w:r>
      <w:r>
        <w:t>状态预约。</w:t>
      </w:r>
      <w:r>
        <w:br/>
        <w:t>7</w:t>
      </w:r>
      <w:r>
        <w:t>）系统显示预约成功信息，参与者可在预约列表继续查看。</w:t>
      </w:r>
    </w:p>
    <w:p w14:paraId="1C292952" w14:textId="77777777" w:rsidR="004139D5" w:rsidRDefault="002735B2">
      <w:pPr>
        <w:rPr>
          <w:rFonts w:hint="eastAsia"/>
        </w:rPr>
      </w:pPr>
      <w:r>
        <w:t>扩展</w:t>
      </w:r>
      <w:r>
        <w:t>5a</w:t>
      </w:r>
      <w:r>
        <w:t>：资料不完整。系统说明缺项；顾客进入</w:t>
      </w:r>
      <w:r>
        <w:t xml:space="preserve"> UC-01</w:t>
      </w:r>
      <w:r>
        <w:t>，工作人员进入</w:t>
      </w:r>
      <w:r>
        <w:t xml:space="preserve"> UC-05 </w:t>
      </w:r>
      <w:r>
        <w:t>补充核对</w:t>
      </w:r>
      <w:r>
        <w:t xml:space="preserve"> </w:t>
      </w:r>
      <w:r>
        <w:t>资料补齐后返回第</w:t>
      </w:r>
      <w:r>
        <w:t>1</w:t>
      </w:r>
      <w:r>
        <w:t>步。</w:t>
      </w:r>
    </w:p>
    <w:p w14:paraId="7222F7C4" w14:textId="77777777" w:rsidR="004139D5" w:rsidRDefault="002735B2">
      <w:pPr>
        <w:rPr>
          <w:rFonts w:hint="eastAsia"/>
        </w:rPr>
      </w:pPr>
      <w:r>
        <w:t>扩展</w:t>
      </w:r>
      <w:r>
        <w:t>6b</w:t>
      </w:r>
      <w:r>
        <w:t>：时段已满或出现重叠。系统不建立预约，显示需重新选时段的信息</w:t>
      </w:r>
      <w:r>
        <w:t xml:space="preserve"> </w:t>
      </w:r>
      <w:r>
        <w:t>返回主流程第</w:t>
      </w:r>
      <w:r>
        <w:t>2</w:t>
      </w:r>
      <w:r>
        <w:t>步。</w:t>
      </w:r>
    </w:p>
    <w:p w14:paraId="42881742" w14:textId="77777777" w:rsidR="004139D5" w:rsidRDefault="002735B2">
      <w:pPr>
        <w:rPr>
          <w:rFonts w:hint="eastAsia"/>
        </w:rPr>
      </w:pPr>
      <w:r>
        <w:t>字段列表：输入</w:t>
      </w:r>
      <w:r>
        <w:t xml:space="preserve"> patientId</w:t>
      </w:r>
      <w:r>
        <w:t>：本人或授权患者编号；输入</w:t>
      </w:r>
      <w:r>
        <w:t xml:space="preserve"> scheduleId</w:t>
      </w:r>
      <w:r>
        <w:t>：必填，可用未来时段编号；输入</w:t>
      </w:r>
      <w:r>
        <w:t xml:space="preserve"> problem</w:t>
      </w:r>
      <w:r>
        <w:t>：必填，</w:t>
      </w:r>
      <w:r>
        <w:t>≤1000</w:t>
      </w:r>
      <w:r>
        <w:t>字符；输入</w:t>
      </w:r>
      <w:r>
        <w:t xml:space="preserve"> specialNeeds</w:t>
      </w:r>
      <w:r>
        <w:t>：可选，</w:t>
      </w:r>
      <w:r>
        <w:t>≤1000</w:t>
      </w:r>
      <w:r>
        <w:t>字符；输出</w:t>
      </w:r>
      <w:r>
        <w:t xml:space="preserve"> result.id/status</w:t>
      </w:r>
      <w:r>
        <w:t>：预约编号；状态</w:t>
      </w:r>
      <w:r>
        <w:t xml:space="preserve"> booked</w:t>
      </w:r>
      <w:r>
        <w:t>；输出</w:t>
      </w:r>
      <w:r>
        <w:t xml:space="preserve"> result.clinicId/dentistId</w:t>
      </w:r>
      <w:r>
        <w:t>：门诊和牙医编号；输出</w:t>
      </w:r>
      <w:r>
        <w:t xml:space="preserve"> result.start/end</w:t>
      </w:r>
      <w:r>
        <w:t>：</w:t>
      </w:r>
      <w:r>
        <w:t>ISO</w:t>
      </w:r>
      <w:r>
        <w:t>起止时间；界面按北京时间显示；输出</w:t>
      </w:r>
      <w:r>
        <w:t xml:space="preserve"> result.version</w:t>
      </w:r>
      <w:r>
        <w:t>：初始版本</w:t>
      </w:r>
      <w:r>
        <w:t>1</w:t>
      </w:r>
    </w:p>
    <w:p w14:paraId="79F11EF5" w14:textId="77777777" w:rsidR="004139D5" w:rsidRDefault="002735B2">
      <w:pPr>
        <w:rPr>
          <w:rFonts w:hint="eastAsia"/>
        </w:rPr>
      </w:pPr>
      <w:r>
        <w:lastRenderedPageBreak/>
        <w:t>业务规则：顾客只能预约本人；前台只能在分配门诊代办；仅未来、启用门诊、启用牙医且存在有效资格的时段可约；单牙医时段容量固定为</w:t>
      </w:r>
      <w:r>
        <w:t>1</w:t>
      </w:r>
      <w:r>
        <w:t>；患者与牙医的</w:t>
      </w:r>
      <w:r>
        <w:t xml:space="preserve"> booked</w:t>
      </w:r>
      <w:r>
        <w:t>、</w:t>
      </w:r>
      <w:r>
        <w:t xml:space="preserve">attended </w:t>
      </w:r>
      <w:r>
        <w:t>预约均参与冲突判断</w:t>
      </w:r>
    </w:p>
    <w:p w14:paraId="323D90FE" w14:textId="77777777" w:rsidR="004139D5" w:rsidRDefault="002735B2">
      <w:pPr>
        <w:rPr>
          <w:rFonts w:hint="eastAsia"/>
        </w:rPr>
      </w:pPr>
      <w:r>
        <w:t>质量要求：系统应以同一事务核对占位与建约，防止并发超订</w:t>
      </w:r>
    </w:p>
    <w:p w14:paraId="7EF04101" w14:textId="77777777" w:rsidR="004139D5" w:rsidRDefault="002735B2">
      <w:pPr>
        <w:rPr>
          <w:rFonts w:hint="eastAsia"/>
        </w:rPr>
      </w:pPr>
      <w:r>
        <w:t>约束与方案：系统设顾客、前台、医生、店长和总部；总部覆盖全连锁，店长限明确分配的门诊；系统当前采用单牙医单名额时段，并由后端执行范围校验</w:t>
      </w:r>
    </w:p>
    <w:p w14:paraId="61FAB04F" w14:textId="77777777" w:rsidR="004139D5" w:rsidRDefault="002735B2">
      <w:pPr>
        <w:rPr>
          <w:rFonts w:hint="eastAsia"/>
        </w:rPr>
      </w:pPr>
      <w:r>
        <w:t>实现与验证依据：</w:t>
      </w:r>
      <w:r>
        <w:t>server/services/appointments.js</w:t>
      </w:r>
      <w:r>
        <w:t>：</w:t>
      </w:r>
      <w:r>
        <w:t>appointment.book</w:t>
      </w:r>
      <w:r>
        <w:t>；</w:t>
      </w:r>
      <w:r>
        <w:t>public/js/pages/appointments.js</w:t>
      </w:r>
      <w:r>
        <w:t>；</w:t>
      </w:r>
      <w:r>
        <w:t>public/js/pages/booking-picker.js</w:t>
      </w:r>
      <w:r>
        <w:t>。</w:t>
      </w:r>
      <w:r>
        <w:t>test/system.test.js</w:t>
      </w:r>
      <w:r>
        <w:t>：竞争预约原子性、未知过敏声明及跨门诊档案检索</w:t>
      </w:r>
    </w:p>
    <w:p w14:paraId="694AA4BB" w14:textId="77777777" w:rsidR="004139D5" w:rsidRDefault="002735B2">
      <w:pPr>
        <w:pStyle w:val="21"/>
        <w:numPr>
          <w:ilvl w:val="1"/>
          <w:numId w:val="10"/>
        </w:numPr>
      </w:pPr>
      <w:bookmarkStart w:id="42" w:name="_Toc243288706"/>
      <w:r>
        <w:t xml:space="preserve">UC-03 </w:t>
      </w:r>
      <w:r>
        <w:t>调整预约（改期／取消）</w:t>
      </w:r>
      <w:bookmarkEnd w:id="42"/>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1531"/>
        <w:gridCol w:w="7314"/>
      </w:tblGrid>
      <w:tr w:rsidR="004139D5" w14:paraId="347DB9BA" w14:textId="77777777">
        <w:trPr>
          <w:cantSplit/>
          <w:tblHeader/>
          <w:jc w:val="center"/>
        </w:trPr>
        <w:tc>
          <w:tcPr>
            <w:tcW w:w="153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F9E988F"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项目</w:t>
            </w:r>
          </w:p>
        </w:tc>
        <w:tc>
          <w:tcPr>
            <w:tcW w:w="7313"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24FA51B"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规约内容</w:t>
            </w:r>
          </w:p>
        </w:tc>
      </w:tr>
      <w:tr w:rsidR="004139D5" w14:paraId="66152E93"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564AE1E5" w14:textId="77777777" w:rsidR="004139D5" w:rsidRDefault="002735B2">
            <w:pPr>
              <w:keepLines/>
              <w:spacing w:line="360" w:lineRule="exact"/>
              <w:ind w:firstLine="0"/>
              <w:rPr>
                <w:rFonts w:hint="eastAsia"/>
              </w:rPr>
            </w:pPr>
            <w:r>
              <w:rPr>
                <w:sz w:val="21"/>
                <w:szCs w:val="21"/>
              </w:rPr>
              <w:t>目标及执行者</w:t>
            </w:r>
          </w:p>
        </w:tc>
        <w:tc>
          <w:tcPr>
            <w:tcW w:w="7313" w:type="dxa"/>
            <w:tcBorders>
              <w:left w:val="nil"/>
              <w:bottom w:val="nil"/>
              <w:right w:val="nil"/>
            </w:tcBorders>
            <w:tcMar>
              <w:top w:w="45" w:type="dxa"/>
              <w:left w:w="85" w:type="dxa"/>
              <w:bottom w:w="45" w:type="dxa"/>
              <w:right w:w="85" w:type="dxa"/>
            </w:tcMar>
            <w:vAlign w:val="center"/>
          </w:tcPr>
          <w:p w14:paraId="11C8F96B" w14:textId="77777777" w:rsidR="004139D5" w:rsidRDefault="002735B2">
            <w:pPr>
              <w:keepLines/>
              <w:spacing w:line="360" w:lineRule="exact"/>
              <w:ind w:firstLine="0"/>
              <w:rPr>
                <w:rFonts w:hint="eastAsia"/>
              </w:rPr>
            </w:pPr>
            <w:r>
              <w:rPr>
                <w:sz w:val="21"/>
                <w:szCs w:val="21"/>
              </w:rPr>
              <w:t>按业务规则取消有效预约，或将同一就诊需求改到其他可用时段。</w:t>
            </w:r>
            <w:r>
              <w:rPr>
                <w:sz w:val="21"/>
                <w:szCs w:val="21"/>
              </w:rPr>
              <w:t xml:space="preserve"> </w:t>
            </w:r>
            <w:r>
              <w:rPr>
                <w:sz w:val="21"/>
                <w:szCs w:val="21"/>
              </w:rPr>
              <w:t>主执行者：顾客（</w:t>
            </w:r>
            <w:r>
              <w:rPr>
                <w:sz w:val="21"/>
                <w:szCs w:val="21"/>
              </w:rPr>
              <w:t>customer</w:t>
            </w:r>
            <w:r>
              <w:rPr>
                <w:sz w:val="21"/>
                <w:szCs w:val="21"/>
              </w:rPr>
              <w:t>）；前台及店长在授权门诊代办，总部可全门诊代办</w:t>
            </w:r>
          </w:p>
        </w:tc>
      </w:tr>
      <w:tr w:rsidR="004139D5" w14:paraId="417822D6"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55A899CA" w14:textId="77777777" w:rsidR="004139D5" w:rsidRDefault="002735B2">
            <w:pPr>
              <w:keepLines/>
              <w:spacing w:line="360" w:lineRule="exact"/>
              <w:ind w:firstLine="0"/>
              <w:rPr>
                <w:rFonts w:hint="eastAsia"/>
              </w:rPr>
            </w:pPr>
            <w:r>
              <w:rPr>
                <w:sz w:val="21"/>
                <w:szCs w:val="21"/>
              </w:rPr>
              <w:t>触发与前置</w:t>
            </w:r>
          </w:p>
        </w:tc>
        <w:tc>
          <w:tcPr>
            <w:tcW w:w="7313" w:type="dxa"/>
            <w:tcBorders>
              <w:left w:val="nil"/>
              <w:bottom w:val="nil"/>
              <w:right w:val="nil"/>
            </w:tcBorders>
            <w:tcMar>
              <w:top w:w="45" w:type="dxa"/>
              <w:left w:w="85" w:type="dxa"/>
              <w:bottom w:w="45" w:type="dxa"/>
              <w:right w:w="85" w:type="dxa"/>
            </w:tcMar>
            <w:vAlign w:val="center"/>
          </w:tcPr>
          <w:p w14:paraId="4020B2CC" w14:textId="77777777" w:rsidR="004139D5" w:rsidRDefault="002735B2">
            <w:pPr>
              <w:keepLines/>
              <w:spacing w:line="360" w:lineRule="exact"/>
              <w:ind w:firstLine="0"/>
              <w:rPr>
                <w:rFonts w:hint="eastAsia"/>
              </w:rPr>
            </w:pPr>
            <w:r>
              <w:rPr>
                <w:sz w:val="21"/>
                <w:szCs w:val="21"/>
              </w:rPr>
              <w:t>参与者在预约列表选择一项有效预约的改期或取消操作。</w:t>
            </w:r>
            <w:r>
              <w:rPr>
                <w:sz w:val="21"/>
                <w:szCs w:val="21"/>
              </w:rPr>
              <w:t xml:space="preserve"> </w:t>
            </w:r>
            <w:r>
              <w:rPr>
                <w:sz w:val="21"/>
                <w:szCs w:val="21"/>
              </w:rPr>
              <w:t>已登录并有权操作该预约；预约状态为</w:t>
            </w:r>
            <w:r>
              <w:rPr>
                <w:sz w:val="21"/>
                <w:szCs w:val="21"/>
              </w:rPr>
              <w:t xml:space="preserve"> booked</w:t>
            </w:r>
          </w:p>
        </w:tc>
      </w:tr>
      <w:tr w:rsidR="004139D5" w14:paraId="213A6439"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38DD46B5" w14:textId="77777777" w:rsidR="004139D5" w:rsidRDefault="002735B2">
            <w:pPr>
              <w:keepLines/>
              <w:spacing w:line="360" w:lineRule="exact"/>
              <w:ind w:firstLine="0"/>
              <w:rPr>
                <w:rFonts w:hint="eastAsia"/>
              </w:rPr>
            </w:pPr>
            <w:r>
              <w:rPr>
                <w:sz w:val="21"/>
                <w:szCs w:val="21"/>
              </w:rPr>
              <w:t>涉众利益</w:t>
            </w:r>
          </w:p>
        </w:tc>
        <w:tc>
          <w:tcPr>
            <w:tcW w:w="7313" w:type="dxa"/>
            <w:tcBorders>
              <w:left w:val="nil"/>
              <w:bottom w:val="nil"/>
              <w:right w:val="nil"/>
            </w:tcBorders>
            <w:tcMar>
              <w:top w:w="45" w:type="dxa"/>
              <w:left w:w="85" w:type="dxa"/>
              <w:bottom w:w="45" w:type="dxa"/>
              <w:right w:w="85" w:type="dxa"/>
            </w:tcMar>
            <w:vAlign w:val="center"/>
          </w:tcPr>
          <w:p w14:paraId="1BEE54DD" w14:textId="77777777" w:rsidR="004139D5" w:rsidRDefault="002735B2">
            <w:pPr>
              <w:keepLines/>
              <w:spacing w:line="360" w:lineRule="exact"/>
              <w:ind w:firstLine="0"/>
              <w:rPr>
                <w:rFonts w:hint="eastAsia"/>
              </w:rPr>
            </w:pPr>
            <w:r>
              <w:rPr>
                <w:sz w:val="21"/>
                <w:szCs w:val="21"/>
              </w:rPr>
              <w:t>患者希望变更时间后能够确认新的安排；前台需要保留取消原因和改约前后关系</w:t>
            </w:r>
          </w:p>
        </w:tc>
      </w:tr>
      <w:tr w:rsidR="004139D5" w14:paraId="5F92B78B"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5823B28D" w14:textId="77777777" w:rsidR="004139D5" w:rsidRDefault="002735B2">
            <w:pPr>
              <w:keepLines/>
              <w:spacing w:line="360" w:lineRule="exact"/>
              <w:ind w:firstLine="0"/>
              <w:rPr>
                <w:rFonts w:hint="eastAsia"/>
              </w:rPr>
            </w:pPr>
            <w:r>
              <w:rPr>
                <w:sz w:val="21"/>
                <w:szCs w:val="21"/>
              </w:rPr>
              <w:t>成功保证</w:t>
            </w:r>
          </w:p>
        </w:tc>
        <w:tc>
          <w:tcPr>
            <w:tcW w:w="7313" w:type="dxa"/>
            <w:tcBorders>
              <w:left w:val="nil"/>
              <w:bottom w:val="nil"/>
              <w:right w:val="nil"/>
            </w:tcBorders>
            <w:tcMar>
              <w:top w:w="45" w:type="dxa"/>
              <w:left w:w="85" w:type="dxa"/>
              <w:bottom w:w="45" w:type="dxa"/>
              <w:right w:w="85" w:type="dxa"/>
            </w:tcMar>
            <w:vAlign w:val="center"/>
          </w:tcPr>
          <w:p w14:paraId="6C85AEE0" w14:textId="77777777" w:rsidR="004139D5" w:rsidRDefault="002735B2">
            <w:pPr>
              <w:keepLines/>
              <w:spacing w:line="360" w:lineRule="exact"/>
              <w:ind w:firstLine="0"/>
              <w:rPr>
                <w:rFonts w:hint="eastAsia"/>
              </w:rPr>
            </w:pPr>
            <w:r>
              <w:rPr>
                <w:sz w:val="21"/>
                <w:szCs w:val="21"/>
              </w:rPr>
              <w:t>取消时保留原预约及原因；改期时建立关联的新预约，旧预约标记取消。</w:t>
            </w:r>
          </w:p>
        </w:tc>
      </w:tr>
      <w:tr w:rsidR="004139D5" w14:paraId="7B6E1FFC" w14:textId="77777777">
        <w:trPr>
          <w:cantSplit/>
          <w:jc w:val="center"/>
        </w:trPr>
        <w:tc>
          <w:tcPr>
            <w:tcW w:w="1531" w:type="dxa"/>
            <w:tcBorders>
              <w:left w:val="nil"/>
              <w:bottom w:val="single" w:sz="7" w:space="0" w:color="000000"/>
              <w:right w:val="nil"/>
            </w:tcBorders>
            <w:tcMar>
              <w:top w:w="45" w:type="dxa"/>
              <w:left w:w="85" w:type="dxa"/>
              <w:bottom w:w="45" w:type="dxa"/>
              <w:right w:w="85" w:type="dxa"/>
            </w:tcMar>
            <w:vAlign w:val="center"/>
          </w:tcPr>
          <w:p w14:paraId="1A982631" w14:textId="77777777" w:rsidR="004139D5" w:rsidRDefault="002735B2">
            <w:pPr>
              <w:keepLines/>
              <w:spacing w:line="360" w:lineRule="exact"/>
              <w:ind w:firstLine="0"/>
              <w:rPr>
                <w:rFonts w:hint="eastAsia"/>
              </w:rPr>
            </w:pPr>
            <w:r>
              <w:rPr>
                <w:sz w:val="21"/>
                <w:szCs w:val="21"/>
              </w:rPr>
              <w:t>最小保证</w:t>
            </w:r>
          </w:p>
        </w:tc>
        <w:tc>
          <w:tcPr>
            <w:tcW w:w="7313" w:type="dxa"/>
            <w:tcBorders>
              <w:left w:val="nil"/>
              <w:bottom w:val="single" w:sz="7" w:space="0" w:color="000000"/>
              <w:right w:val="nil"/>
            </w:tcBorders>
            <w:tcMar>
              <w:top w:w="45" w:type="dxa"/>
              <w:left w:w="85" w:type="dxa"/>
              <w:bottom w:w="45" w:type="dxa"/>
              <w:right w:w="85" w:type="dxa"/>
            </w:tcMar>
            <w:vAlign w:val="center"/>
          </w:tcPr>
          <w:p w14:paraId="59FDDF58" w14:textId="77777777" w:rsidR="004139D5" w:rsidRDefault="002735B2">
            <w:pPr>
              <w:keepLines/>
              <w:spacing w:line="360" w:lineRule="exact"/>
              <w:ind w:firstLine="0"/>
              <w:rPr>
                <w:rFonts w:hint="eastAsia"/>
              </w:rPr>
            </w:pPr>
            <w:r>
              <w:rPr>
                <w:sz w:val="21"/>
                <w:szCs w:val="21"/>
              </w:rPr>
              <w:t>改期失败时原预约保持有效，不出现仅取消却未成功改约的中间结果。</w:t>
            </w:r>
          </w:p>
        </w:tc>
      </w:tr>
    </w:tbl>
    <w:p w14:paraId="4ACE11C3" w14:textId="77777777" w:rsidR="004139D5" w:rsidRDefault="002735B2">
      <w:pPr>
        <w:rPr>
          <w:rFonts w:hint="eastAsia"/>
        </w:rPr>
      </w:pPr>
      <w:r>
        <w:t>基本路径：</w:t>
      </w:r>
      <w:r>
        <w:br/>
        <w:t>1</w:t>
      </w:r>
      <w:r>
        <w:t>）系统显示预约列表，参与者选择待调整预约。</w:t>
      </w:r>
      <w:r>
        <w:br/>
        <w:t>2</w:t>
      </w:r>
      <w:r>
        <w:t>）系统显示原门诊、牙医、时间和取消截止规则。</w:t>
      </w:r>
      <w:r>
        <w:br/>
        <w:t>3</w:t>
      </w:r>
      <w:r>
        <w:t>）参与者选择取消或改期并输入原因；改期时继续选择新的可用时段。</w:t>
      </w:r>
      <w:r>
        <w:br/>
        <w:t>4</w:t>
      </w:r>
      <w:r>
        <w:t>）系统显示变更摘要，参与者核对并提交。</w:t>
      </w:r>
      <w:r>
        <w:br/>
        <w:t>5</w:t>
      </w:r>
      <w:r>
        <w:t>）系统核对对象权限、版本、有效状态及顾客自助截止时间。</w:t>
      </w:r>
      <w:r>
        <w:br/>
        <w:t>6</w:t>
      </w:r>
      <w:r>
        <w:t>）系统以事务保存取消；改期还重新校验新时段并建立</w:t>
      </w:r>
      <w:r>
        <w:t xml:space="preserve"> previousId </w:t>
      </w:r>
      <w:r>
        <w:t>关联。</w:t>
      </w:r>
      <w:r>
        <w:br/>
        <w:t>7</w:t>
      </w:r>
      <w:r>
        <w:t>）系统显示取消结果或新预约详情，参与者核对安排后结束。</w:t>
      </w:r>
    </w:p>
    <w:p w14:paraId="5E8C528F" w14:textId="77777777" w:rsidR="004139D5" w:rsidRDefault="002735B2">
      <w:pPr>
        <w:rPr>
          <w:rFonts w:hint="eastAsia"/>
        </w:rPr>
      </w:pPr>
      <w:r>
        <w:lastRenderedPageBreak/>
        <w:t>扩展</w:t>
      </w:r>
      <w:r>
        <w:t>5a</w:t>
      </w:r>
      <w:r>
        <w:t>：顾客已超过自助截止时间。系统拒绝自助变更并提示联系门诊，由授权前台另行处理</w:t>
      </w:r>
      <w:r>
        <w:t xml:space="preserve"> </w:t>
      </w:r>
      <w:r>
        <w:t>本次自助流程结束。</w:t>
      </w:r>
    </w:p>
    <w:p w14:paraId="4848274B" w14:textId="77777777" w:rsidR="004139D5" w:rsidRDefault="002735B2">
      <w:pPr>
        <w:rPr>
          <w:rFonts w:hint="eastAsia"/>
        </w:rPr>
      </w:pPr>
      <w:r>
        <w:t>扩展</w:t>
      </w:r>
      <w:r>
        <w:t>6b</w:t>
      </w:r>
      <w:r>
        <w:t>：新时段不可用。系统回滚整个改期事务，原预约仍有效</w:t>
      </w:r>
      <w:r>
        <w:t xml:space="preserve"> </w:t>
      </w:r>
      <w:r>
        <w:t>返回主流程第</w:t>
      </w:r>
      <w:r>
        <w:t>3</w:t>
      </w:r>
      <w:r>
        <w:t>步重选。</w:t>
      </w:r>
    </w:p>
    <w:p w14:paraId="13183EF1" w14:textId="77777777" w:rsidR="004139D5" w:rsidRDefault="002735B2">
      <w:pPr>
        <w:rPr>
          <w:rFonts w:hint="eastAsia"/>
        </w:rPr>
      </w:pPr>
      <w:r>
        <w:t>字段列表：输入</w:t>
      </w:r>
      <w:r>
        <w:t xml:space="preserve"> id/version</w:t>
      </w:r>
      <w:r>
        <w:t>：必填，原预约及当前整数版本；输入</w:t>
      </w:r>
      <w:r>
        <w:t xml:space="preserve"> reason</w:t>
      </w:r>
      <w:r>
        <w:t>：必填，</w:t>
      </w:r>
      <w:r>
        <w:t>≤500</w:t>
      </w:r>
      <w:r>
        <w:t>字符；输入</w:t>
      </w:r>
      <w:r>
        <w:t xml:space="preserve"> scheduleId</w:t>
      </w:r>
      <w:r>
        <w:t>：改期必填；取消不传；输出</w:t>
      </w:r>
      <w:r>
        <w:t xml:space="preserve"> result.id/status</w:t>
      </w:r>
      <w:r>
        <w:t>：取消返回原记录；改期返回新预约；输出</w:t>
      </w:r>
      <w:r>
        <w:t xml:space="preserve"> result.previousId</w:t>
      </w:r>
      <w:r>
        <w:t>：改期返回原预约编号；输出</w:t>
      </w:r>
      <w:r>
        <w:t xml:space="preserve"> result.cancelReason</w:t>
      </w:r>
      <w:r>
        <w:t>：取消时返回原因；输出</w:t>
      </w:r>
      <w:r>
        <w:t xml:space="preserve"> result.version</w:t>
      </w:r>
      <w:r>
        <w:t>：操作后记录版本</w:t>
      </w:r>
    </w:p>
    <w:p w14:paraId="24335D19" w14:textId="77777777" w:rsidR="004139D5" w:rsidRDefault="002735B2">
      <w:pPr>
        <w:rPr>
          <w:rFonts w:hint="eastAsia"/>
        </w:rPr>
      </w:pPr>
      <w:r>
        <w:t>业务规则：只有</w:t>
      </w:r>
      <w:r>
        <w:t xml:space="preserve"> booked </w:t>
      </w:r>
      <w:r>
        <w:t>预约可取消或改期；已到诊和爽约不直接走此流程；自助截止小时数取</w:t>
      </w:r>
      <w:r>
        <w:t xml:space="preserve"> settings.cancellationHours</w:t>
      </w:r>
      <w:r>
        <w:t>，仅总部可设置</w:t>
      </w:r>
      <w:r>
        <w:t>0</w:t>
      </w:r>
      <w:r>
        <w:t>至</w:t>
      </w:r>
      <w:r>
        <w:t>168</w:t>
      </w:r>
      <w:r>
        <w:t>；改期沿用原就诊问题、特殊需求，并保留旧记录及审计关联</w:t>
      </w:r>
    </w:p>
    <w:p w14:paraId="61874EBD" w14:textId="77777777" w:rsidR="004139D5" w:rsidRDefault="002735B2">
      <w:pPr>
        <w:rPr>
          <w:rFonts w:hint="eastAsia"/>
        </w:rPr>
      </w:pPr>
      <w:r>
        <w:t>质量要求：系统应在改约失败时回滚取消，保留原占位</w:t>
      </w:r>
    </w:p>
    <w:p w14:paraId="1EE48D84" w14:textId="77777777" w:rsidR="004139D5" w:rsidRDefault="002735B2">
      <w:pPr>
        <w:rPr>
          <w:rFonts w:hint="eastAsia"/>
        </w:rPr>
      </w:pPr>
      <w:r>
        <w:t>约束与方案：系统设顾客、前台、医生、店长和总部；总部覆盖全连锁，店长限明确分配的门诊；系统当前以取消旧约、新建关联预约实现改期，自助期限由统一设置决定</w:t>
      </w:r>
    </w:p>
    <w:p w14:paraId="4115C729" w14:textId="77777777" w:rsidR="004139D5" w:rsidRDefault="002735B2">
      <w:pPr>
        <w:rPr>
          <w:rFonts w:hint="eastAsia"/>
        </w:rPr>
      </w:pPr>
      <w:r>
        <w:t>实现与验证依据：</w:t>
      </w:r>
      <w:r>
        <w:t>server/services/appointments.js</w:t>
      </w:r>
      <w:r>
        <w:t>：</w:t>
      </w:r>
      <w:r>
        <w:t>appointment.cancel</w:t>
      </w:r>
      <w:r>
        <w:t>、</w:t>
      </w:r>
      <w:r>
        <w:t>appointment.reschedule</w:t>
      </w:r>
      <w:r>
        <w:t>；</w:t>
      </w:r>
      <w:r>
        <w:t>public/js/pages/appointments.js</w:t>
      </w:r>
      <w:r>
        <w:t>。</w:t>
      </w:r>
      <w:r>
        <w:t>test/system.test.js</w:t>
      </w:r>
      <w:r>
        <w:t>：竞争预约及失败改期恢复原预约；</w:t>
      </w:r>
      <w:r>
        <w:t>test/calendar.test.js</w:t>
      </w:r>
      <w:r>
        <w:t>：取消记录不占位</w:t>
      </w:r>
    </w:p>
    <w:p w14:paraId="7B86514C" w14:textId="77777777" w:rsidR="004139D5" w:rsidRDefault="002735B2">
      <w:pPr>
        <w:pStyle w:val="21"/>
        <w:numPr>
          <w:ilvl w:val="1"/>
          <w:numId w:val="10"/>
        </w:numPr>
      </w:pPr>
      <w:bookmarkStart w:id="43" w:name="_Toc243288707"/>
      <w:r>
        <w:t xml:space="preserve">UC-04 </w:t>
      </w:r>
      <w:r>
        <w:t>查看本人诊疗与费用</w:t>
      </w:r>
      <w:bookmarkEnd w:id="43"/>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1531"/>
        <w:gridCol w:w="7314"/>
      </w:tblGrid>
      <w:tr w:rsidR="004139D5" w14:paraId="0C7A10B3" w14:textId="77777777">
        <w:trPr>
          <w:cantSplit/>
          <w:tblHeader/>
          <w:jc w:val="center"/>
        </w:trPr>
        <w:tc>
          <w:tcPr>
            <w:tcW w:w="153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AE9D5E8"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项目</w:t>
            </w:r>
          </w:p>
        </w:tc>
        <w:tc>
          <w:tcPr>
            <w:tcW w:w="7313"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27C00484"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规约内容</w:t>
            </w:r>
          </w:p>
        </w:tc>
      </w:tr>
      <w:tr w:rsidR="004139D5" w14:paraId="0FA1F2C8"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41DF6736" w14:textId="77777777" w:rsidR="004139D5" w:rsidRDefault="002735B2">
            <w:pPr>
              <w:keepLines/>
              <w:spacing w:line="360" w:lineRule="exact"/>
              <w:ind w:firstLine="0"/>
              <w:rPr>
                <w:rFonts w:hint="eastAsia"/>
              </w:rPr>
            </w:pPr>
            <w:r>
              <w:rPr>
                <w:sz w:val="21"/>
                <w:szCs w:val="21"/>
              </w:rPr>
              <w:t>目标及执行者</w:t>
            </w:r>
          </w:p>
        </w:tc>
        <w:tc>
          <w:tcPr>
            <w:tcW w:w="7313" w:type="dxa"/>
            <w:tcBorders>
              <w:left w:val="nil"/>
              <w:bottom w:val="nil"/>
              <w:right w:val="nil"/>
            </w:tcBorders>
            <w:tcMar>
              <w:top w:w="45" w:type="dxa"/>
              <w:left w:w="85" w:type="dxa"/>
              <w:bottom w:w="45" w:type="dxa"/>
              <w:right w:w="85" w:type="dxa"/>
            </w:tcMar>
            <w:vAlign w:val="center"/>
          </w:tcPr>
          <w:p w14:paraId="328767B2" w14:textId="77777777" w:rsidR="004139D5" w:rsidRDefault="002735B2">
            <w:pPr>
              <w:keepLines/>
              <w:spacing w:line="360" w:lineRule="exact"/>
              <w:ind w:firstLine="0"/>
              <w:rPr>
                <w:rFonts w:hint="eastAsia"/>
              </w:rPr>
            </w:pPr>
            <w:r>
              <w:rPr>
                <w:sz w:val="21"/>
                <w:szCs w:val="21"/>
              </w:rPr>
              <w:t>顾客查询本人历史就诊、治疗明细、结算及收退款状态，核对费用并按需打印结算单。</w:t>
            </w:r>
            <w:r>
              <w:rPr>
                <w:sz w:val="21"/>
                <w:szCs w:val="21"/>
              </w:rPr>
              <w:t xml:space="preserve"> </w:t>
            </w:r>
            <w:r>
              <w:rPr>
                <w:sz w:val="21"/>
                <w:szCs w:val="21"/>
              </w:rPr>
              <w:t>主执行者：顾客（</w:t>
            </w:r>
            <w:r>
              <w:rPr>
                <w:sz w:val="21"/>
                <w:szCs w:val="21"/>
              </w:rPr>
              <w:t>customer</w:t>
            </w:r>
            <w:r>
              <w:rPr>
                <w:sz w:val="21"/>
                <w:szCs w:val="21"/>
              </w:rPr>
              <w:t>）</w:t>
            </w:r>
          </w:p>
        </w:tc>
      </w:tr>
      <w:tr w:rsidR="004139D5" w14:paraId="7A680E90"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52EB9156" w14:textId="77777777" w:rsidR="004139D5" w:rsidRDefault="002735B2">
            <w:pPr>
              <w:keepLines/>
              <w:spacing w:line="360" w:lineRule="exact"/>
              <w:ind w:firstLine="0"/>
              <w:rPr>
                <w:rFonts w:hint="eastAsia"/>
              </w:rPr>
            </w:pPr>
            <w:r>
              <w:rPr>
                <w:sz w:val="21"/>
                <w:szCs w:val="21"/>
              </w:rPr>
              <w:t>触发与前置</w:t>
            </w:r>
          </w:p>
        </w:tc>
        <w:tc>
          <w:tcPr>
            <w:tcW w:w="7313" w:type="dxa"/>
            <w:tcBorders>
              <w:left w:val="nil"/>
              <w:bottom w:val="nil"/>
              <w:right w:val="nil"/>
            </w:tcBorders>
            <w:tcMar>
              <w:top w:w="45" w:type="dxa"/>
              <w:left w:w="85" w:type="dxa"/>
              <w:bottom w:w="45" w:type="dxa"/>
              <w:right w:w="85" w:type="dxa"/>
            </w:tcMar>
            <w:vAlign w:val="center"/>
          </w:tcPr>
          <w:p w14:paraId="3233704D" w14:textId="77777777" w:rsidR="004139D5" w:rsidRDefault="002735B2">
            <w:pPr>
              <w:keepLines/>
              <w:spacing w:line="360" w:lineRule="exact"/>
              <w:ind w:firstLine="0"/>
              <w:rPr>
                <w:rFonts w:hint="eastAsia"/>
              </w:rPr>
            </w:pPr>
            <w:r>
              <w:rPr>
                <w:sz w:val="21"/>
                <w:szCs w:val="21"/>
              </w:rPr>
              <w:t>顾客选择诊疗历史或费用页面。</w:t>
            </w:r>
            <w:r>
              <w:rPr>
                <w:sz w:val="21"/>
                <w:szCs w:val="21"/>
              </w:rPr>
              <w:t xml:space="preserve"> </w:t>
            </w:r>
            <w:r>
              <w:rPr>
                <w:sz w:val="21"/>
                <w:szCs w:val="21"/>
              </w:rPr>
              <w:t>已通过顾客入口登录；账号绑定本人患者档案</w:t>
            </w:r>
          </w:p>
        </w:tc>
      </w:tr>
      <w:tr w:rsidR="004139D5" w14:paraId="37423078"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0503AD4B" w14:textId="77777777" w:rsidR="004139D5" w:rsidRDefault="002735B2">
            <w:pPr>
              <w:keepLines/>
              <w:spacing w:line="360" w:lineRule="exact"/>
              <w:ind w:firstLine="0"/>
              <w:rPr>
                <w:rFonts w:hint="eastAsia"/>
              </w:rPr>
            </w:pPr>
            <w:r>
              <w:rPr>
                <w:sz w:val="21"/>
                <w:szCs w:val="21"/>
              </w:rPr>
              <w:lastRenderedPageBreak/>
              <w:t>涉众利益</w:t>
            </w:r>
          </w:p>
        </w:tc>
        <w:tc>
          <w:tcPr>
            <w:tcW w:w="7313" w:type="dxa"/>
            <w:tcBorders>
              <w:left w:val="nil"/>
              <w:bottom w:val="nil"/>
              <w:right w:val="nil"/>
            </w:tcBorders>
            <w:tcMar>
              <w:top w:w="45" w:type="dxa"/>
              <w:left w:w="85" w:type="dxa"/>
              <w:bottom w:w="45" w:type="dxa"/>
              <w:right w:w="85" w:type="dxa"/>
            </w:tcMar>
            <w:vAlign w:val="center"/>
          </w:tcPr>
          <w:p w14:paraId="791BB6D6" w14:textId="77777777" w:rsidR="004139D5" w:rsidRDefault="002735B2">
            <w:pPr>
              <w:keepLines/>
              <w:spacing w:line="360" w:lineRule="exact"/>
              <w:ind w:firstLine="0"/>
              <w:rPr>
                <w:rFonts w:hint="eastAsia"/>
              </w:rPr>
            </w:pPr>
            <w:r>
              <w:rPr>
                <w:sz w:val="21"/>
                <w:szCs w:val="21"/>
              </w:rPr>
              <w:t>顾客需要理解治疗内容、原开单金额、实际收款和欠款；门诊需要向顾客提供同一来源的就诊费用信息</w:t>
            </w:r>
          </w:p>
        </w:tc>
      </w:tr>
      <w:tr w:rsidR="004139D5" w14:paraId="70064087"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014A47D6" w14:textId="77777777" w:rsidR="004139D5" w:rsidRDefault="002735B2">
            <w:pPr>
              <w:keepLines/>
              <w:spacing w:line="360" w:lineRule="exact"/>
              <w:ind w:firstLine="0"/>
              <w:rPr>
                <w:rFonts w:hint="eastAsia"/>
              </w:rPr>
            </w:pPr>
            <w:r>
              <w:rPr>
                <w:sz w:val="21"/>
                <w:szCs w:val="21"/>
              </w:rPr>
              <w:t>成功保证</w:t>
            </w:r>
          </w:p>
        </w:tc>
        <w:tc>
          <w:tcPr>
            <w:tcW w:w="7313" w:type="dxa"/>
            <w:tcBorders>
              <w:left w:val="nil"/>
              <w:bottom w:val="nil"/>
              <w:right w:val="nil"/>
            </w:tcBorders>
            <w:tcMar>
              <w:top w:w="45" w:type="dxa"/>
              <w:left w:w="85" w:type="dxa"/>
              <w:bottom w:w="45" w:type="dxa"/>
              <w:right w:w="85" w:type="dxa"/>
            </w:tcMar>
            <w:vAlign w:val="center"/>
          </w:tcPr>
          <w:p w14:paraId="19B280DC" w14:textId="77777777" w:rsidR="004139D5" w:rsidRDefault="002735B2">
            <w:pPr>
              <w:keepLines/>
              <w:spacing w:line="360" w:lineRule="exact"/>
              <w:ind w:firstLine="0"/>
              <w:rPr>
                <w:rFonts w:hint="eastAsia"/>
              </w:rPr>
            </w:pPr>
            <w:r>
              <w:rPr>
                <w:sz w:val="21"/>
                <w:szCs w:val="21"/>
              </w:rPr>
              <w:t>显示本人被授权读取的诊疗、附记和账单信息；可打开打印视图。</w:t>
            </w:r>
          </w:p>
        </w:tc>
      </w:tr>
      <w:tr w:rsidR="004139D5" w14:paraId="26900BED" w14:textId="77777777">
        <w:trPr>
          <w:cantSplit/>
          <w:jc w:val="center"/>
        </w:trPr>
        <w:tc>
          <w:tcPr>
            <w:tcW w:w="1531" w:type="dxa"/>
            <w:tcBorders>
              <w:left w:val="nil"/>
              <w:bottom w:val="single" w:sz="7" w:space="0" w:color="000000"/>
              <w:right w:val="nil"/>
            </w:tcBorders>
            <w:tcMar>
              <w:top w:w="45" w:type="dxa"/>
              <w:left w:w="85" w:type="dxa"/>
              <w:bottom w:w="45" w:type="dxa"/>
              <w:right w:w="85" w:type="dxa"/>
            </w:tcMar>
            <w:vAlign w:val="center"/>
          </w:tcPr>
          <w:p w14:paraId="3AE660C2" w14:textId="77777777" w:rsidR="004139D5" w:rsidRDefault="002735B2">
            <w:pPr>
              <w:keepLines/>
              <w:spacing w:line="360" w:lineRule="exact"/>
              <w:ind w:firstLine="0"/>
              <w:rPr>
                <w:rFonts w:hint="eastAsia"/>
              </w:rPr>
            </w:pPr>
            <w:r>
              <w:rPr>
                <w:sz w:val="21"/>
                <w:szCs w:val="21"/>
              </w:rPr>
              <w:t>最小保证</w:t>
            </w:r>
          </w:p>
        </w:tc>
        <w:tc>
          <w:tcPr>
            <w:tcW w:w="7313" w:type="dxa"/>
            <w:tcBorders>
              <w:left w:val="nil"/>
              <w:bottom w:val="single" w:sz="7" w:space="0" w:color="000000"/>
              <w:right w:val="nil"/>
            </w:tcBorders>
            <w:tcMar>
              <w:top w:w="45" w:type="dxa"/>
              <w:left w:w="85" w:type="dxa"/>
              <w:bottom w:w="45" w:type="dxa"/>
              <w:right w:w="85" w:type="dxa"/>
            </w:tcMar>
            <w:vAlign w:val="center"/>
          </w:tcPr>
          <w:p w14:paraId="331ACF50" w14:textId="77777777" w:rsidR="004139D5" w:rsidRDefault="002735B2">
            <w:pPr>
              <w:keepLines/>
              <w:spacing w:line="360" w:lineRule="exact"/>
              <w:ind w:firstLine="0"/>
              <w:rPr>
                <w:rFonts w:hint="eastAsia"/>
              </w:rPr>
            </w:pPr>
            <w:r>
              <w:rPr>
                <w:sz w:val="21"/>
                <w:szCs w:val="21"/>
              </w:rPr>
              <w:t>不因知道他人编号而暴露他人的诊疗与账务；查询不改写历史。</w:t>
            </w:r>
          </w:p>
        </w:tc>
      </w:tr>
    </w:tbl>
    <w:p w14:paraId="7F265118" w14:textId="77777777" w:rsidR="004139D5" w:rsidRDefault="002735B2">
      <w:pPr>
        <w:rPr>
          <w:rFonts w:hint="eastAsia"/>
        </w:rPr>
      </w:pPr>
      <w:r>
        <w:t>基本路径：</w:t>
      </w:r>
      <w:r>
        <w:br/>
        <w:t>1</w:t>
      </w:r>
      <w:r>
        <w:t>）顾客进入历史或费用页，系统按本人范围显示分页列表。</w:t>
      </w:r>
      <w:r>
        <w:br/>
        <w:t>2</w:t>
      </w:r>
      <w:r>
        <w:t>）顾客选择页码并提交查询，系统显示关联门诊、牙医和就诊时间。</w:t>
      </w:r>
      <w:r>
        <w:br/>
        <w:t>3</w:t>
      </w:r>
      <w:r>
        <w:t>）顾客打开诊疗详情，系统显示治疗项目、数量、备注及已有附记。</w:t>
      </w:r>
      <w:r>
        <w:br/>
        <w:t>4</w:t>
      </w:r>
      <w:r>
        <w:t>）顾客选择对应结算单，系统显示项目价格快照和开单总额。</w:t>
      </w:r>
      <w:r>
        <w:br/>
        <w:t>5</w:t>
      </w:r>
      <w:r>
        <w:t>）系统同时显示应收、净实收、欠款及冲销状态，顾客逐项核对。</w:t>
      </w:r>
      <w:r>
        <w:br/>
        <w:t>6</w:t>
      </w:r>
      <w:r>
        <w:t>）顾客选择打印时，系统展示结算单打印内容并交由浏览器打印。</w:t>
      </w:r>
      <w:r>
        <w:br/>
        <w:t>7</w:t>
      </w:r>
      <w:r>
        <w:t>）顾客关闭详情或继续查询，系统保留当前页面查询条件。</w:t>
      </w:r>
    </w:p>
    <w:p w14:paraId="7C02094A" w14:textId="77777777" w:rsidR="004139D5" w:rsidRDefault="002735B2">
      <w:pPr>
        <w:rPr>
          <w:rFonts w:hint="eastAsia"/>
        </w:rPr>
      </w:pPr>
      <w:r>
        <w:t>扩展</w:t>
      </w:r>
      <w:r>
        <w:t>2a</w:t>
      </w:r>
      <w:r>
        <w:t>：没有符合条件的记录。系统显示空状态；顾客调整查询或结束</w:t>
      </w:r>
      <w:r>
        <w:t xml:space="preserve"> </w:t>
      </w:r>
      <w:r>
        <w:t>返回第</w:t>
      </w:r>
      <w:r>
        <w:t>1</w:t>
      </w:r>
      <w:r>
        <w:t>步或结束。</w:t>
      </w:r>
    </w:p>
    <w:p w14:paraId="752B5A95" w14:textId="77777777" w:rsidR="004139D5" w:rsidRDefault="002735B2">
      <w:pPr>
        <w:rPr>
          <w:rFonts w:hint="eastAsia"/>
        </w:rPr>
      </w:pPr>
      <w:r>
        <w:t>扩展</w:t>
      </w:r>
      <w:r>
        <w:t>4b</w:t>
      </w:r>
      <w:r>
        <w:t>：就诊尚未开单。系统保留诊疗内容并提示尚无结算单</w:t>
      </w:r>
      <w:r>
        <w:t xml:space="preserve"> </w:t>
      </w:r>
      <w:r>
        <w:t>返回第</w:t>
      </w:r>
      <w:r>
        <w:t>2</w:t>
      </w:r>
      <w:r>
        <w:t>步，不生成账单。</w:t>
      </w:r>
    </w:p>
    <w:p w14:paraId="1B3F0C54" w14:textId="77777777" w:rsidR="004139D5" w:rsidRDefault="002735B2">
      <w:pPr>
        <w:rPr>
          <w:rFonts w:hint="eastAsia"/>
        </w:rPr>
      </w:pPr>
      <w:r>
        <w:t>字段列表：输入</w:t>
      </w:r>
      <w:r>
        <w:t xml:space="preserve"> page</w:t>
      </w:r>
      <w:r>
        <w:t>：</w:t>
      </w:r>
      <w:r>
        <w:t>history</w:t>
      </w:r>
      <w:r>
        <w:t>或</w:t>
      </w:r>
      <w:r>
        <w:t>settlements</w:t>
      </w:r>
      <w:r>
        <w:t>；输入</w:t>
      </w:r>
      <w:r>
        <w:t xml:space="preserve"> limit/offset</w:t>
      </w:r>
      <w:r>
        <w:t>：可选；默认</w:t>
      </w:r>
      <w:r>
        <w:t>25/0</w:t>
      </w:r>
      <w:r>
        <w:t>，</w:t>
      </w:r>
      <w:r>
        <w:t>limit≤100</w:t>
      </w:r>
      <w:r>
        <w:t>；输入</w:t>
      </w:r>
      <w:r>
        <w:t xml:space="preserve"> clinicId/dentistId/date</w:t>
      </w:r>
      <w:r>
        <w:t>：费用查询可选筛选；日期</w:t>
      </w:r>
      <w:r>
        <w:t xml:space="preserve"> YYYY-MM-DD</w:t>
      </w:r>
      <w:r>
        <w:t>；输入</w:t>
      </w:r>
      <w:r>
        <w:t xml:space="preserve"> </w:t>
      </w:r>
      <w:r>
        <w:t>选中记录编号：限本次授权查询所得记录；输出</w:t>
      </w:r>
      <w:r>
        <w:t xml:space="preserve"> visits/visitAddenda</w:t>
      </w:r>
      <w:r>
        <w:t>：本人诊疗和附记；输出</w:t>
      </w:r>
      <w:r>
        <w:t xml:space="preserve"> settlements/financeSummaries</w:t>
      </w:r>
      <w:r>
        <w:t>：金额整数分，含应收、净实收、欠款；输出</w:t>
      </w:r>
      <w:r>
        <w:t xml:space="preserve"> pagination</w:t>
      </w:r>
      <w:r>
        <w:t>：总数及当前分页范围；输出</w:t>
      </w:r>
      <w:r>
        <w:t xml:space="preserve"> </w:t>
      </w:r>
      <w:r>
        <w:t>打印内容：所选单据展示内容</w:t>
      </w:r>
    </w:p>
    <w:p w14:paraId="5CC8B247" w14:textId="77777777" w:rsidR="004139D5" w:rsidRDefault="002735B2">
      <w:pPr>
        <w:rPr>
          <w:rFonts w:hint="eastAsia"/>
        </w:rPr>
      </w:pPr>
      <w:r>
        <w:t>业务规则：服务端按</w:t>
      </w:r>
      <w:r>
        <w:t xml:space="preserve"> patientId </w:t>
      </w:r>
      <w:r>
        <w:t>限定顾客的预约、诊疗与结算读取；开单总额与收款分开显示；结算单不代替正式医疗收费票据；历史治疗价格取已记录快照，不随目录调价追溯改变</w:t>
      </w:r>
    </w:p>
    <w:p w14:paraId="1A6C3DBD" w14:textId="77777777" w:rsidR="004139D5" w:rsidRDefault="002735B2">
      <w:pPr>
        <w:rPr>
          <w:rFonts w:hint="eastAsia"/>
        </w:rPr>
      </w:pPr>
      <w:r>
        <w:t>质量要求：系统应保护患者隐私并保持治疗、费用来源一致</w:t>
      </w:r>
    </w:p>
    <w:p w14:paraId="45893D5F" w14:textId="77777777" w:rsidR="004139D5" w:rsidRDefault="002735B2">
      <w:pPr>
        <w:rPr>
          <w:rFonts w:hint="eastAsia"/>
        </w:rPr>
      </w:pPr>
      <w:r>
        <w:lastRenderedPageBreak/>
        <w:t>约束与方案：系统设顾客、前台、医生、店长和总部；总部覆盖全连锁，店长限明确分配的门诊；系统当前按页读取同一后端；打印由浏览器处理，不生成正式收费票据</w:t>
      </w:r>
    </w:p>
    <w:p w14:paraId="3D044AD1" w14:textId="77777777" w:rsidR="004139D5" w:rsidRDefault="002735B2">
      <w:pPr>
        <w:rPr>
          <w:rFonts w:hint="eastAsia"/>
        </w:rPr>
      </w:pPr>
      <w:r>
        <w:t>实现与验证依据：</w:t>
      </w:r>
      <w:r>
        <w:t>server/services/workspace.js</w:t>
      </w:r>
      <w:r>
        <w:t>：</w:t>
      </w:r>
      <w:r>
        <w:t>history</w:t>
      </w:r>
      <w:r>
        <w:t>、</w:t>
      </w:r>
      <w:r>
        <w:t>settlements</w:t>
      </w:r>
      <w:r>
        <w:t>；</w:t>
      </w:r>
      <w:r>
        <w:t>public/js/pages/clinical.js</w:t>
      </w:r>
      <w:r>
        <w:t>；</w:t>
      </w:r>
      <w:r>
        <w:t>public/js/pages/billing.js</w:t>
      </w:r>
      <w:r>
        <w:t>。</w:t>
      </w:r>
      <w:r>
        <w:t>test/system.test.js</w:t>
      </w:r>
      <w:r>
        <w:t>：本人范围保护、完整诊疗结算链及重启持久化；打印行为未单独覆盖</w:t>
      </w:r>
    </w:p>
    <w:p w14:paraId="68B6FD94" w14:textId="77777777" w:rsidR="004139D5" w:rsidRDefault="002735B2">
      <w:pPr>
        <w:pStyle w:val="21"/>
        <w:numPr>
          <w:ilvl w:val="1"/>
          <w:numId w:val="10"/>
        </w:numPr>
      </w:pPr>
      <w:bookmarkStart w:id="44" w:name="_Toc243288708"/>
      <w:r>
        <w:t xml:space="preserve">UC-05 </w:t>
      </w:r>
      <w:r>
        <w:t>维护患者档案</w:t>
      </w:r>
      <w:bookmarkEnd w:id="44"/>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1531"/>
        <w:gridCol w:w="7314"/>
      </w:tblGrid>
      <w:tr w:rsidR="004139D5" w14:paraId="24A9F4A2" w14:textId="77777777">
        <w:trPr>
          <w:cantSplit/>
          <w:tblHeader/>
          <w:jc w:val="center"/>
        </w:trPr>
        <w:tc>
          <w:tcPr>
            <w:tcW w:w="153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4F2B05CF"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项目</w:t>
            </w:r>
          </w:p>
        </w:tc>
        <w:tc>
          <w:tcPr>
            <w:tcW w:w="7313"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408AB762"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规约内容</w:t>
            </w:r>
          </w:p>
        </w:tc>
      </w:tr>
      <w:tr w:rsidR="004139D5" w14:paraId="1E347F07"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271AB003" w14:textId="77777777" w:rsidR="004139D5" w:rsidRDefault="002735B2">
            <w:pPr>
              <w:keepLines/>
              <w:spacing w:line="360" w:lineRule="exact"/>
              <w:ind w:firstLine="0"/>
              <w:rPr>
                <w:rFonts w:hint="eastAsia"/>
              </w:rPr>
            </w:pPr>
            <w:r>
              <w:rPr>
                <w:sz w:val="21"/>
                <w:szCs w:val="21"/>
              </w:rPr>
              <w:t>目标及执行者</w:t>
            </w:r>
          </w:p>
        </w:tc>
        <w:tc>
          <w:tcPr>
            <w:tcW w:w="7313" w:type="dxa"/>
            <w:tcBorders>
              <w:left w:val="nil"/>
              <w:bottom w:val="nil"/>
              <w:right w:val="nil"/>
            </w:tcBorders>
            <w:tcMar>
              <w:top w:w="45" w:type="dxa"/>
              <w:left w:w="85" w:type="dxa"/>
              <w:bottom w:w="45" w:type="dxa"/>
              <w:right w:w="85" w:type="dxa"/>
            </w:tcMar>
            <w:vAlign w:val="center"/>
          </w:tcPr>
          <w:p w14:paraId="45DF2FAB" w14:textId="77777777" w:rsidR="004139D5" w:rsidRDefault="002735B2">
            <w:pPr>
              <w:keepLines/>
              <w:spacing w:line="360" w:lineRule="exact"/>
              <w:ind w:firstLine="0"/>
              <w:rPr>
                <w:rFonts w:hint="eastAsia"/>
              </w:rPr>
            </w:pPr>
            <w:r>
              <w:rPr>
                <w:sz w:val="21"/>
                <w:szCs w:val="21"/>
              </w:rPr>
              <w:t>工作人员检索、核对和维护授权患者资料，跨门诊就诊优先复用既有档案。</w:t>
            </w:r>
            <w:r>
              <w:rPr>
                <w:sz w:val="21"/>
                <w:szCs w:val="21"/>
              </w:rPr>
              <w:t xml:space="preserve"> </w:t>
            </w:r>
            <w:r>
              <w:rPr>
                <w:sz w:val="21"/>
                <w:szCs w:val="21"/>
              </w:rPr>
              <w:t>主执行者：前台（</w:t>
            </w:r>
            <w:r>
              <w:rPr>
                <w:sz w:val="21"/>
                <w:szCs w:val="21"/>
              </w:rPr>
              <w:t>front</w:t>
            </w:r>
            <w:r>
              <w:rPr>
                <w:sz w:val="21"/>
                <w:szCs w:val="21"/>
              </w:rPr>
              <w:t>）；店长限授权门诊，总部可办理全部门诊</w:t>
            </w:r>
          </w:p>
        </w:tc>
      </w:tr>
      <w:tr w:rsidR="004139D5" w14:paraId="4CA3E6B1"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5EF9E318" w14:textId="77777777" w:rsidR="004139D5" w:rsidRDefault="002735B2">
            <w:pPr>
              <w:keepLines/>
              <w:spacing w:line="360" w:lineRule="exact"/>
              <w:ind w:firstLine="0"/>
              <w:rPr>
                <w:rFonts w:hint="eastAsia"/>
              </w:rPr>
            </w:pPr>
            <w:r>
              <w:rPr>
                <w:sz w:val="21"/>
                <w:szCs w:val="21"/>
              </w:rPr>
              <w:t>触发与前置</w:t>
            </w:r>
          </w:p>
        </w:tc>
        <w:tc>
          <w:tcPr>
            <w:tcW w:w="7313" w:type="dxa"/>
            <w:tcBorders>
              <w:left w:val="nil"/>
              <w:bottom w:val="nil"/>
              <w:right w:val="nil"/>
            </w:tcBorders>
            <w:tcMar>
              <w:top w:w="45" w:type="dxa"/>
              <w:left w:w="85" w:type="dxa"/>
              <w:bottom w:w="45" w:type="dxa"/>
              <w:right w:w="85" w:type="dxa"/>
            </w:tcMar>
            <w:vAlign w:val="center"/>
          </w:tcPr>
          <w:p w14:paraId="3389E85C" w14:textId="77777777" w:rsidR="004139D5" w:rsidRDefault="002735B2">
            <w:pPr>
              <w:keepLines/>
              <w:spacing w:line="360" w:lineRule="exact"/>
              <w:ind w:firstLine="0"/>
              <w:rPr>
                <w:rFonts w:hint="eastAsia"/>
              </w:rPr>
            </w:pPr>
            <w:r>
              <w:rPr>
                <w:sz w:val="21"/>
                <w:szCs w:val="21"/>
              </w:rPr>
              <w:t>前台为患者办理预约、资料更正或跨门诊接诊。</w:t>
            </w:r>
            <w:r>
              <w:rPr>
                <w:sz w:val="21"/>
                <w:szCs w:val="21"/>
              </w:rPr>
              <w:t xml:space="preserve"> </w:t>
            </w:r>
            <w:r>
              <w:rPr>
                <w:sz w:val="21"/>
                <w:szCs w:val="21"/>
              </w:rPr>
              <w:t>已登录工作人员入口；前台和店长已分配有效门诊，总部管理全部门诊</w:t>
            </w:r>
          </w:p>
        </w:tc>
      </w:tr>
      <w:tr w:rsidR="004139D5" w14:paraId="28370F8B"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46D5E2E7" w14:textId="77777777" w:rsidR="004139D5" w:rsidRDefault="002735B2">
            <w:pPr>
              <w:keepLines/>
              <w:spacing w:line="360" w:lineRule="exact"/>
              <w:ind w:firstLine="0"/>
              <w:rPr>
                <w:rFonts w:hint="eastAsia"/>
              </w:rPr>
            </w:pPr>
            <w:r>
              <w:rPr>
                <w:sz w:val="21"/>
                <w:szCs w:val="21"/>
              </w:rPr>
              <w:t>涉众利益</w:t>
            </w:r>
          </w:p>
        </w:tc>
        <w:tc>
          <w:tcPr>
            <w:tcW w:w="7313" w:type="dxa"/>
            <w:tcBorders>
              <w:left w:val="nil"/>
              <w:bottom w:val="nil"/>
              <w:right w:val="nil"/>
            </w:tcBorders>
            <w:tcMar>
              <w:top w:w="45" w:type="dxa"/>
              <w:left w:w="85" w:type="dxa"/>
              <w:bottom w:w="45" w:type="dxa"/>
              <w:right w:w="85" w:type="dxa"/>
            </w:tcMar>
            <w:vAlign w:val="center"/>
          </w:tcPr>
          <w:p w14:paraId="166E8027" w14:textId="77777777" w:rsidR="004139D5" w:rsidRDefault="002735B2">
            <w:pPr>
              <w:keepLines/>
              <w:spacing w:line="360" w:lineRule="exact"/>
              <w:ind w:firstLine="0"/>
              <w:rPr>
                <w:rFonts w:hint="eastAsia"/>
              </w:rPr>
            </w:pPr>
            <w:r>
              <w:rPr>
                <w:sz w:val="21"/>
                <w:szCs w:val="21"/>
              </w:rPr>
              <w:t>患者希望跨门诊就诊时不重复建档；医生需要有来源的过敏声明；店长需要可追踪的资料变更</w:t>
            </w:r>
          </w:p>
        </w:tc>
      </w:tr>
      <w:tr w:rsidR="004139D5" w14:paraId="20D8A85E"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635C03E3" w14:textId="77777777" w:rsidR="004139D5" w:rsidRDefault="002735B2">
            <w:pPr>
              <w:keepLines/>
              <w:spacing w:line="360" w:lineRule="exact"/>
              <w:ind w:firstLine="0"/>
              <w:rPr>
                <w:rFonts w:hint="eastAsia"/>
              </w:rPr>
            </w:pPr>
            <w:r>
              <w:rPr>
                <w:sz w:val="21"/>
                <w:szCs w:val="21"/>
              </w:rPr>
              <w:t>成功保证</w:t>
            </w:r>
          </w:p>
        </w:tc>
        <w:tc>
          <w:tcPr>
            <w:tcW w:w="7313" w:type="dxa"/>
            <w:tcBorders>
              <w:left w:val="nil"/>
              <w:bottom w:val="nil"/>
              <w:right w:val="nil"/>
            </w:tcBorders>
            <w:tcMar>
              <w:top w:w="45" w:type="dxa"/>
              <w:left w:w="85" w:type="dxa"/>
              <w:bottom w:w="45" w:type="dxa"/>
              <w:right w:w="85" w:type="dxa"/>
            </w:tcMar>
            <w:vAlign w:val="center"/>
          </w:tcPr>
          <w:p w14:paraId="5C0E04BD" w14:textId="77777777" w:rsidR="004139D5" w:rsidRDefault="002735B2">
            <w:pPr>
              <w:keepLines/>
              <w:spacing w:line="360" w:lineRule="exact"/>
              <w:ind w:firstLine="0"/>
              <w:rPr>
                <w:rFonts w:hint="eastAsia"/>
              </w:rPr>
            </w:pPr>
            <w:r>
              <w:rPr>
                <w:sz w:val="21"/>
                <w:szCs w:val="21"/>
              </w:rPr>
              <w:t>新增或更新档案；核对成功时为前台门诊授予既有档案访问范围。</w:t>
            </w:r>
          </w:p>
        </w:tc>
      </w:tr>
      <w:tr w:rsidR="004139D5" w14:paraId="5B994364" w14:textId="77777777">
        <w:trPr>
          <w:cantSplit/>
          <w:jc w:val="center"/>
        </w:trPr>
        <w:tc>
          <w:tcPr>
            <w:tcW w:w="1531" w:type="dxa"/>
            <w:tcBorders>
              <w:left w:val="nil"/>
              <w:bottom w:val="single" w:sz="7" w:space="0" w:color="000000"/>
              <w:right w:val="nil"/>
            </w:tcBorders>
            <w:tcMar>
              <w:top w:w="45" w:type="dxa"/>
              <w:left w:w="85" w:type="dxa"/>
              <w:bottom w:w="45" w:type="dxa"/>
              <w:right w:w="85" w:type="dxa"/>
            </w:tcMar>
            <w:vAlign w:val="center"/>
          </w:tcPr>
          <w:p w14:paraId="32BFF298" w14:textId="77777777" w:rsidR="004139D5" w:rsidRDefault="002735B2">
            <w:pPr>
              <w:keepLines/>
              <w:spacing w:line="360" w:lineRule="exact"/>
              <w:ind w:firstLine="0"/>
              <w:rPr>
                <w:rFonts w:hint="eastAsia"/>
              </w:rPr>
            </w:pPr>
            <w:r>
              <w:rPr>
                <w:sz w:val="21"/>
                <w:szCs w:val="21"/>
              </w:rPr>
              <w:t>最小保证</w:t>
            </w:r>
          </w:p>
        </w:tc>
        <w:tc>
          <w:tcPr>
            <w:tcW w:w="7313" w:type="dxa"/>
            <w:tcBorders>
              <w:left w:val="nil"/>
              <w:bottom w:val="single" w:sz="7" w:space="0" w:color="000000"/>
              <w:right w:val="nil"/>
            </w:tcBorders>
            <w:tcMar>
              <w:top w:w="45" w:type="dxa"/>
              <w:left w:w="85" w:type="dxa"/>
              <w:bottom w:w="45" w:type="dxa"/>
              <w:right w:w="85" w:type="dxa"/>
            </w:tcMar>
            <w:vAlign w:val="center"/>
          </w:tcPr>
          <w:p w14:paraId="08CA7FE6" w14:textId="77777777" w:rsidR="004139D5" w:rsidRDefault="002735B2">
            <w:pPr>
              <w:keepLines/>
              <w:spacing w:line="360" w:lineRule="exact"/>
              <w:ind w:firstLine="0"/>
              <w:rPr>
                <w:rFonts w:hint="eastAsia"/>
              </w:rPr>
            </w:pPr>
            <w:r>
              <w:rPr>
                <w:sz w:val="21"/>
                <w:szCs w:val="21"/>
              </w:rPr>
              <w:t>未核对成功不擅自认领跨门诊档案；已有归并档案不再改写。</w:t>
            </w:r>
          </w:p>
        </w:tc>
      </w:tr>
    </w:tbl>
    <w:p w14:paraId="21BB2CF2" w14:textId="77777777" w:rsidR="004139D5" w:rsidRDefault="002735B2">
      <w:pPr>
        <w:rPr>
          <w:rFonts w:hint="eastAsia"/>
        </w:rPr>
      </w:pPr>
      <w:r>
        <w:t>基本路径：</w:t>
      </w:r>
      <w:r>
        <w:br/>
        <w:t>1</w:t>
      </w:r>
      <w:r>
        <w:t>）工作人员进入患者页，系统显示授权范围内的患者列表。</w:t>
      </w:r>
      <w:r>
        <w:br/>
      </w:r>
      <w:r>
        <w:t>2</w:t>
      </w:r>
      <w:r>
        <w:t>）工作人员输入姓名、电话或编号检索，系统显示匹配结果。</w:t>
      </w:r>
      <w:r>
        <w:br/>
        <w:t>3</w:t>
      </w:r>
      <w:r>
        <w:t>）跨门诊未找到时，工作人员输入联系电话和出生日期进行精确核对。</w:t>
      </w:r>
      <w:r>
        <w:br/>
        <w:t>4</w:t>
      </w:r>
      <w:r>
        <w:t>）系统显示唯一匹配档案，或工作人员选择新增患者并录入基本信息。</w:t>
      </w:r>
      <w:r>
        <w:br/>
        <w:t>5</w:t>
      </w:r>
      <w:r>
        <w:t>）工作人员核对身份、联系与过敏资料，输入更正内容并提交。</w:t>
      </w:r>
      <w:r>
        <w:br/>
        <w:t>6</w:t>
      </w:r>
      <w:r>
        <w:t>）系统检查权限、版本和声明明细，在事务中保存档案及明细。</w:t>
      </w:r>
      <w:r>
        <w:br/>
        <w:t>7</w:t>
      </w:r>
      <w:r>
        <w:t>）系统显示保存后的患者信息，工作人员继续预约或结束。</w:t>
      </w:r>
    </w:p>
    <w:p w14:paraId="24B7FCAF" w14:textId="77777777" w:rsidR="004139D5" w:rsidRDefault="002735B2">
      <w:pPr>
        <w:rPr>
          <w:rFonts w:hint="eastAsia"/>
        </w:rPr>
      </w:pPr>
      <w:r>
        <w:t>扩展</w:t>
      </w:r>
      <w:r>
        <w:t>3a</w:t>
      </w:r>
      <w:r>
        <w:t>：无匹配或存在多份匹配档案。系统不自动授予访问；无匹配可核实后建档，多份匹配转总部</w:t>
      </w:r>
      <w:r>
        <w:t xml:space="preserve"> UC-18 </w:t>
      </w:r>
      <w:r>
        <w:t>返回第</w:t>
      </w:r>
      <w:r>
        <w:t>2</w:t>
      </w:r>
      <w:r>
        <w:t>步，或结束并转交。</w:t>
      </w:r>
    </w:p>
    <w:p w14:paraId="416584F7" w14:textId="77777777" w:rsidR="004139D5" w:rsidRDefault="002735B2">
      <w:pPr>
        <w:rPr>
          <w:rFonts w:hint="eastAsia"/>
        </w:rPr>
      </w:pPr>
      <w:r>
        <w:lastRenderedPageBreak/>
        <w:t>扩展</w:t>
      </w:r>
      <w:r>
        <w:t>6b</w:t>
      </w:r>
      <w:r>
        <w:t>：版本已变化。系统拒绝覆盖，工作人员刷新并重新核对</w:t>
      </w:r>
      <w:r>
        <w:t xml:space="preserve"> </w:t>
      </w:r>
      <w:r>
        <w:t>返回主流程第</w:t>
      </w:r>
      <w:r>
        <w:t>1</w:t>
      </w:r>
      <w:r>
        <w:t>步。</w:t>
      </w:r>
    </w:p>
    <w:p w14:paraId="6EAAC4D4" w14:textId="77777777" w:rsidR="004139D5" w:rsidRDefault="002735B2">
      <w:pPr>
        <w:rPr>
          <w:rFonts w:hint="eastAsia"/>
        </w:rPr>
      </w:pPr>
      <w:r>
        <w:t>字段列表：输入</w:t>
      </w:r>
      <w:r>
        <w:t xml:space="preserve"> id/version</w:t>
      </w:r>
      <w:r>
        <w:t>：新增可不传；更新必填；输入</w:t>
      </w:r>
      <w:r>
        <w:t xml:space="preserve"> phone/dob</w:t>
      </w:r>
      <w:r>
        <w:t>：跨门诊检索必填，日期</w:t>
      </w:r>
      <w:r>
        <w:t xml:space="preserve"> YYYY-MM-DD</w:t>
      </w:r>
      <w:r>
        <w:t>；输入</w:t>
      </w:r>
      <w:r>
        <w:t xml:space="preserve"> name</w:t>
      </w:r>
      <w:r>
        <w:t>：保存必填，</w:t>
      </w:r>
      <w:r>
        <w:t>≤60</w:t>
      </w:r>
      <w:r>
        <w:t>字符；输入</w:t>
      </w:r>
      <w:r>
        <w:t xml:space="preserve"> clinicId</w:t>
      </w:r>
      <w:r>
        <w:t>：新增可选，限授权门诊；输入</w:t>
      </w:r>
      <w:r>
        <w:t xml:space="preserve"> email/address</w:t>
      </w:r>
      <w:r>
        <w:t>：可选，有效邮箱及</w:t>
      </w:r>
      <w:r>
        <w:t>≤300</w:t>
      </w:r>
      <w:r>
        <w:t>字符；输入</w:t>
      </w:r>
      <w:r>
        <w:t xml:space="preserve"> emergencyName/emergencyPhone</w:t>
      </w:r>
      <w:r>
        <w:t>：可选，预约前须补全；输入</w:t>
      </w:r>
      <w:r>
        <w:t xml:space="preserve"> allergyStatus/allergies</w:t>
      </w:r>
      <w:r>
        <w:t>：状态和明细须一致；输出</w:t>
      </w:r>
      <w:r>
        <w:t xml:space="preserve"> result.id/version</w:t>
      </w:r>
      <w:r>
        <w:t>：新建或更新的档案及版本；输出</w:t>
      </w:r>
      <w:r>
        <w:t xml:space="preserve"> result.accessClinicIds</w:t>
      </w:r>
      <w:r>
        <w:t>：跨门诊核对后授权范围；输出</w:t>
      </w:r>
      <w:r>
        <w:t xml:space="preserve"> result.allergyVerifiedBy/At</w:t>
      </w:r>
      <w:r>
        <w:t>：工作人员核对标记或空值</w:t>
      </w:r>
    </w:p>
    <w:p w14:paraId="284DF5B3" w14:textId="77777777" w:rsidR="004139D5" w:rsidRDefault="002735B2">
      <w:pPr>
        <w:rPr>
          <w:rFonts w:hint="eastAsia"/>
        </w:rPr>
      </w:pPr>
      <w:r>
        <w:t>业务规则：跨门诊检索使用标准化电话和出生日期，必须唯一匹配；前台访问限创建门诊、授权门诊或既有预约关系；工作人员提交非</w:t>
      </w:r>
      <w:r>
        <w:t xml:space="preserve"> unknown </w:t>
      </w:r>
      <w:r>
        <w:t>过敏状态时记录核验者、时间与来源；不宣称系统自动验证身份</w:t>
      </w:r>
    </w:p>
    <w:p w14:paraId="51D79118" w14:textId="77777777" w:rsidR="004139D5" w:rsidRDefault="002735B2">
      <w:pPr>
        <w:rPr>
          <w:rFonts w:hint="eastAsia"/>
        </w:rPr>
      </w:pPr>
      <w:r>
        <w:t>质量要求：系统应防止未核验跨门诊认领，并保留更正审计</w:t>
      </w:r>
    </w:p>
    <w:p w14:paraId="55E620FB" w14:textId="77777777" w:rsidR="004139D5" w:rsidRDefault="002735B2">
      <w:pPr>
        <w:rPr>
          <w:rFonts w:hint="eastAsia"/>
        </w:rPr>
      </w:pPr>
      <w:r>
        <w:t>约束与方案：系统设顾客、前台、医生、店长和总部；总部覆盖全连锁，店长限明确分配的门诊；系统当前使用电话与生日唯一匹配授予访问，不采用公开档案认领</w:t>
      </w:r>
    </w:p>
    <w:p w14:paraId="788C2029" w14:textId="77777777" w:rsidR="004139D5" w:rsidRDefault="002735B2">
      <w:pPr>
        <w:rPr>
          <w:rFonts w:hint="eastAsia"/>
        </w:rPr>
      </w:pPr>
      <w:r>
        <w:t>实现与验证依据：</w:t>
      </w:r>
      <w:r>
        <w:t>server/services/patients.js</w:t>
      </w:r>
      <w:r>
        <w:t>：</w:t>
      </w:r>
      <w:r>
        <w:t>patient.lookup</w:t>
      </w:r>
      <w:r>
        <w:t>、</w:t>
      </w:r>
      <w:r>
        <w:t>patient.save</w:t>
      </w:r>
      <w:r>
        <w:t>；</w:t>
      </w:r>
      <w:r>
        <w:t>server/services/shared.js</w:t>
      </w:r>
      <w:r>
        <w:t>：</w:t>
      </w:r>
      <w:r>
        <w:t>scopeFor</w:t>
      </w:r>
      <w:r>
        <w:t>、</w:t>
      </w:r>
      <w:r>
        <w:t>ensurePatient</w:t>
      </w:r>
      <w:r>
        <w:t>。</w:t>
      </w:r>
      <w:r>
        <w:t>test/system.test.js</w:t>
      </w:r>
      <w:r>
        <w:t>：核验跨门诊检索、范围保护和旧版本保护</w:t>
      </w:r>
    </w:p>
    <w:p w14:paraId="32BAC313" w14:textId="77777777" w:rsidR="004139D5" w:rsidRDefault="002735B2">
      <w:pPr>
        <w:pStyle w:val="21"/>
        <w:numPr>
          <w:ilvl w:val="1"/>
          <w:numId w:val="10"/>
        </w:numPr>
      </w:pPr>
      <w:bookmarkStart w:id="45" w:name="_Toc243288709"/>
      <w:r>
        <w:t xml:space="preserve">UC-06 </w:t>
      </w:r>
      <w:r>
        <w:t>维护诊所与排班</w:t>
      </w:r>
      <w:bookmarkEnd w:id="45"/>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1531"/>
        <w:gridCol w:w="7314"/>
      </w:tblGrid>
      <w:tr w:rsidR="004139D5" w14:paraId="045D279E" w14:textId="77777777">
        <w:trPr>
          <w:cantSplit/>
          <w:tblHeader/>
          <w:jc w:val="center"/>
        </w:trPr>
        <w:tc>
          <w:tcPr>
            <w:tcW w:w="153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41DA853F"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项目</w:t>
            </w:r>
          </w:p>
        </w:tc>
        <w:tc>
          <w:tcPr>
            <w:tcW w:w="7313"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77369774"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规约内容</w:t>
            </w:r>
          </w:p>
        </w:tc>
      </w:tr>
      <w:tr w:rsidR="004139D5" w14:paraId="2547BD69"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04C59039" w14:textId="77777777" w:rsidR="004139D5" w:rsidRDefault="002735B2">
            <w:pPr>
              <w:keepLines/>
              <w:spacing w:line="360" w:lineRule="exact"/>
              <w:ind w:firstLine="0"/>
              <w:rPr>
                <w:rFonts w:hint="eastAsia"/>
              </w:rPr>
            </w:pPr>
            <w:r>
              <w:rPr>
                <w:sz w:val="21"/>
                <w:szCs w:val="21"/>
              </w:rPr>
              <w:t>目标及执行者</w:t>
            </w:r>
          </w:p>
        </w:tc>
        <w:tc>
          <w:tcPr>
            <w:tcW w:w="7313" w:type="dxa"/>
            <w:tcBorders>
              <w:left w:val="nil"/>
              <w:bottom w:val="nil"/>
              <w:right w:val="nil"/>
            </w:tcBorders>
            <w:tcMar>
              <w:top w:w="45" w:type="dxa"/>
              <w:left w:w="85" w:type="dxa"/>
              <w:bottom w:w="45" w:type="dxa"/>
              <w:right w:w="85" w:type="dxa"/>
            </w:tcMar>
            <w:vAlign w:val="center"/>
          </w:tcPr>
          <w:p w14:paraId="2A3A9A8C" w14:textId="77777777" w:rsidR="004139D5" w:rsidRDefault="002735B2">
            <w:pPr>
              <w:keepLines/>
              <w:spacing w:line="360" w:lineRule="exact"/>
              <w:ind w:firstLine="0"/>
              <w:rPr>
                <w:rFonts w:hint="eastAsia"/>
              </w:rPr>
            </w:pPr>
            <w:r>
              <w:rPr>
                <w:sz w:val="21"/>
                <w:szCs w:val="21"/>
              </w:rPr>
              <w:t>维护门诊基本资料和牙医未来接诊时段，使预约资源与实际接诊安排保持一致。</w:t>
            </w:r>
            <w:r>
              <w:rPr>
                <w:sz w:val="21"/>
                <w:szCs w:val="21"/>
              </w:rPr>
              <w:t xml:space="preserve"> </w:t>
            </w:r>
            <w:r>
              <w:rPr>
                <w:sz w:val="21"/>
                <w:szCs w:val="21"/>
              </w:rPr>
              <w:t>主执行者：总部（</w:t>
            </w:r>
            <w:r>
              <w:rPr>
                <w:sz w:val="21"/>
                <w:szCs w:val="21"/>
              </w:rPr>
              <w:t>hq</w:t>
            </w:r>
            <w:r>
              <w:rPr>
                <w:sz w:val="21"/>
                <w:szCs w:val="21"/>
              </w:rPr>
              <w:t>）；前台和店长可维护授权门诊排班</w:t>
            </w:r>
          </w:p>
        </w:tc>
      </w:tr>
      <w:tr w:rsidR="004139D5" w14:paraId="34621BF4"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4C3A22BC" w14:textId="77777777" w:rsidR="004139D5" w:rsidRDefault="002735B2">
            <w:pPr>
              <w:keepLines/>
              <w:spacing w:line="360" w:lineRule="exact"/>
              <w:ind w:firstLine="0"/>
              <w:rPr>
                <w:rFonts w:hint="eastAsia"/>
              </w:rPr>
            </w:pPr>
            <w:r>
              <w:rPr>
                <w:sz w:val="21"/>
                <w:szCs w:val="21"/>
              </w:rPr>
              <w:t>触发与前置</w:t>
            </w:r>
          </w:p>
        </w:tc>
        <w:tc>
          <w:tcPr>
            <w:tcW w:w="7313" w:type="dxa"/>
            <w:tcBorders>
              <w:left w:val="nil"/>
              <w:bottom w:val="nil"/>
              <w:right w:val="nil"/>
            </w:tcBorders>
            <w:tcMar>
              <w:top w:w="45" w:type="dxa"/>
              <w:left w:w="85" w:type="dxa"/>
              <w:bottom w:w="45" w:type="dxa"/>
              <w:right w:w="85" w:type="dxa"/>
            </w:tcMar>
            <w:vAlign w:val="center"/>
          </w:tcPr>
          <w:p w14:paraId="6D536BF9" w14:textId="77777777" w:rsidR="004139D5" w:rsidRDefault="002735B2">
            <w:pPr>
              <w:keepLines/>
              <w:spacing w:line="360" w:lineRule="exact"/>
              <w:ind w:firstLine="0"/>
              <w:rPr>
                <w:rFonts w:hint="eastAsia"/>
              </w:rPr>
            </w:pPr>
            <w:r>
              <w:rPr>
                <w:sz w:val="21"/>
                <w:szCs w:val="21"/>
              </w:rPr>
              <w:t>门诊启用、资料变化，或工作人员安排未来接诊时间。</w:t>
            </w:r>
            <w:r>
              <w:rPr>
                <w:sz w:val="21"/>
                <w:szCs w:val="21"/>
              </w:rPr>
              <w:t xml:space="preserve"> </w:t>
            </w:r>
            <w:r>
              <w:rPr>
                <w:sz w:val="21"/>
                <w:szCs w:val="21"/>
              </w:rPr>
              <w:t>已通过相应入口登录；维护排班的前台或店长已获相应门诊授权；牙医及资格目录已建立</w:t>
            </w:r>
          </w:p>
        </w:tc>
      </w:tr>
      <w:tr w:rsidR="004139D5" w14:paraId="6238CC92"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32D73A15" w14:textId="77777777" w:rsidR="004139D5" w:rsidRDefault="002735B2">
            <w:pPr>
              <w:keepLines/>
              <w:spacing w:line="360" w:lineRule="exact"/>
              <w:ind w:firstLine="0"/>
              <w:rPr>
                <w:rFonts w:hint="eastAsia"/>
              </w:rPr>
            </w:pPr>
            <w:r>
              <w:rPr>
                <w:sz w:val="21"/>
                <w:szCs w:val="21"/>
              </w:rPr>
              <w:t>涉众利益</w:t>
            </w:r>
          </w:p>
        </w:tc>
        <w:tc>
          <w:tcPr>
            <w:tcW w:w="7313" w:type="dxa"/>
            <w:tcBorders>
              <w:left w:val="nil"/>
              <w:bottom w:val="nil"/>
              <w:right w:val="nil"/>
            </w:tcBorders>
            <w:tcMar>
              <w:top w:w="45" w:type="dxa"/>
              <w:left w:w="85" w:type="dxa"/>
              <w:bottom w:w="45" w:type="dxa"/>
              <w:right w:w="85" w:type="dxa"/>
            </w:tcMar>
            <w:vAlign w:val="center"/>
          </w:tcPr>
          <w:p w14:paraId="05DBF453" w14:textId="77777777" w:rsidR="004139D5" w:rsidRDefault="002735B2">
            <w:pPr>
              <w:keepLines/>
              <w:spacing w:line="360" w:lineRule="exact"/>
              <w:ind w:firstLine="0"/>
              <w:rPr>
                <w:rFonts w:hint="eastAsia"/>
              </w:rPr>
            </w:pPr>
            <w:r>
              <w:rPr>
                <w:sz w:val="21"/>
                <w:szCs w:val="21"/>
              </w:rPr>
              <w:t>患者需要可预约的准确时段；牙医需要跨门诊时间不重叠；门诊需要保留历史安排</w:t>
            </w:r>
          </w:p>
        </w:tc>
      </w:tr>
      <w:tr w:rsidR="004139D5" w14:paraId="0C9E9721"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380CF4A0" w14:textId="77777777" w:rsidR="004139D5" w:rsidRDefault="002735B2">
            <w:pPr>
              <w:keepLines/>
              <w:spacing w:line="360" w:lineRule="exact"/>
              <w:ind w:firstLine="0"/>
              <w:rPr>
                <w:rFonts w:hint="eastAsia"/>
              </w:rPr>
            </w:pPr>
            <w:r>
              <w:rPr>
                <w:sz w:val="21"/>
                <w:szCs w:val="21"/>
              </w:rPr>
              <w:lastRenderedPageBreak/>
              <w:t>成功保证</w:t>
            </w:r>
          </w:p>
        </w:tc>
        <w:tc>
          <w:tcPr>
            <w:tcW w:w="7313" w:type="dxa"/>
            <w:tcBorders>
              <w:left w:val="nil"/>
              <w:bottom w:val="nil"/>
              <w:right w:val="nil"/>
            </w:tcBorders>
            <w:tcMar>
              <w:top w:w="45" w:type="dxa"/>
              <w:left w:w="85" w:type="dxa"/>
              <w:bottom w:w="45" w:type="dxa"/>
              <w:right w:w="85" w:type="dxa"/>
            </w:tcMar>
            <w:vAlign w:val="center"/>
          </w:tcPr>
          <w:p w14:paraId="64117411" w14:textId="77777777" w:rsidR="004139D5" w:rsidRDefault="002735B2">
            <w:pPr>
              <w:keepLines/>
              <w:spacing w:line="360" w:lineRule="exact"/>
              <w:ind w:firstLine="0"/>
              <w:rPr>
                <w:rFonts w:hint="eastAsia"/>
              </w:rPr>
            </w:pPr>
            <w:r>
              <w:rPr>
                <w:sz w:val="21"/>
                <w:szCs w:val="21"/>
              </w:rPr>
              <w:t>门诊或排班保存并显示新版本；资源范围变化使相关季度报告待重新核算。</w:t>
            </w:r>
          </w:p>
        </w:tc>
      </w:tr>
      <w:tr w:rsidR="004139D5" w14:paraId="238FE12A" w14:textId="77777777">
        <w:trPr>
          <w:cantSplit/>
          <w:jc w:val="center"/>
        </w:trPr>
        <w:tc>
          <w:tcPr>
            <w:tcW w:w="1531" w:type="dxa"/>
            <w:tcBorders>
              <w:left w:val="nil"/>
              <w:bottom w:val="single" w:sz="7" w:space="0" w:color="000000"/>
              <w:right w:val="nil"/>
            </w:tcBorders>
            <w:tcMar>
              <w:top w:w="45" w:type="dxa"/>
              <w:left w:w="85" w:type="dxa"/>
              <w:bottom w:w="45" w:type="dxa"/>
              <w:right w:w="85" w:type="dxa"/>
            </w:tcMar>
            <w:vAlign w:val="center"/>
          </w:tcPr>
          <w:p w14:paraId="3B18967E" w14:textId="77777777" w:rsidR="004139D5" w:rsidRDefault="002735B2">
            <w:pPr>
              <w:keepLines/>
              <w:spacing w:line="360" w:lineRule="exact"/>
              <w:ind w:firstLine="0"/>
              <w:rPr>
                <w:rFonts w:hint="eastAsia"/>
              </w:rPr>
            </w:pPr>
            <w:r>
              <w:rPr>
                <w:sz w:val="21"/>
                <w:szCs w:val="21"/>
              </w:rPr>
              <w:t>最小保证</w:t>
            </w:r>
          </w:p>
        </w:tc>
        <w:tc>
          <w:tcPr>
            <w:tcW w:w="7313" w:type="dxa"/>
            <w:tcBorders>
              <w:left w:val="nil"/>
              <w:bottom w:val="single" w:sz="7" w:space="0" w:color="000000"/>
              <w:right w:val="nil"/>
            </w:tcBorders>
            <w:tcMar>
              <w:top w:w="45" w:type="dxa"/>
              <w:left w:w="85" w:type="dxa"/>
              <w:bottom w:w="45" w:type="dxa"/>
              <w:right w:w="85" w:type="dxa"/>
            </w:tcMar>
            <w:vAlign w:val="center"/>
          </w:tcPr>
          <w:p w14:paraId="395240E2" w14:textId="77777777" w:rsidR="004139D5" w:rsidRDefault="002735B2">
            <w:pPr>
              <w:keepLines/>
              <w:spacing w:line="360" w:lineRule="exact"/>
              <w:ind w:firstLine="0"/>
              <w:rPr>
                <w:rFonts w:hint="eastAsia"/>
              </w:rPr>
            </w:pPr>
            <w:r>
              <w:rPr>
                <w:sz w:val="21"/>
                <w:szCs w:val="21"/>
              </w:rPr>
              <w:t>已有预约或跨门诊时间冲突时不破坏原接诊安排。</w:t>
            </w:r>
          </w:p>
        </w:tc>
      </w:tr>
    </w:tbl>
    <w:p w14:paraId="61BDD189" w14:textId="77777777" w:rsidR="004139D5" w:rsidRDefault="002735B2">
      <w:pPr>
        <w:rPr>
          <w:rFonts w:hint="eastAsia"/>
        </w:rPr>
      </w:pPr>
      <w:r>
        <w:t>基本路径：</w:t>
      </w:r>
      <w:r>
        <w:br/>
        <w:t>1</w:t>
      </w:r>
      <w:r>
        <w:t>）参与者打开资源页，系统显示可维护的诊所或接诊排班。</w:t>
      </w:r>
      <w:r>
        <w:br/>
        <w:t>2</w:t>
      </w:r>
      <w:r>
        <w:t>）总部选择新增或编辑门诊，输入名称、地址、主管、电话及面积。</w:t>
      </w:r>
      <w:r>
        <w:br/>
        <w:t>3</w:t>
      </w:r>
      <w:r>
        <w:t>）维护排班时，参与者选择门诊、牙医并输入开始及结束时间。</w:t>
      </w:r>
      <w:r>
        <w:br/>
        <w:t>4</w:t>
      </w:r>
      <w:r>
        <w:t>）系统显示容量和开放状态，参与者核对后提交保存。</w:t>
      </w:r>
      <w:r>
        <w:br/>
        <w:t>5</w:t>
      </w:r>
      <w:r>
        <w:t>）系统检查门诊权限、资源启用状态、有效资格及未来时间范围。</w:t>
      </w:r>
      <w:r>
        <w:br/>
        <w:t>6</w:t>
      </w:r>
      <w:r>
        <w:t>）系统核对牙医跨门诊时段和已有预约约束后保存资源。</w:t>
      </w:r>
      <w:r>
        <w:br/>
        <w:t>7</w:t>
      </w:r>
      <w:r>
        <w:t>）系统显示最新资源列表，参与者确认后结束维护。</w:t>
      </w:r>
    </w:p>
    <w:p w14:paraId="4A1C6756" w14:textId="77777777" w:rsidR="004139D5" w:rsidRDefault="002735B2">
      <w:pPr>
        <w:rPr>
          <w:rFonts w:hint="eastAsia"/>
        </w:rPr>
      </w:pPr>
      <w:r>
        <w:t>扩展</w:t>
      </w:r>
      <w:r>
        <w:t>5a</w:t>
      </w:r>
      <w:r>
        <w:t>：排班时间与同一牙医其他有效排班重叠。系统说明冲突并拒绝保存</w:t>
      </w:r>
      <w:r>
        <w:t xml:space="preserve"> </w:t>
      </w:r>
      <w:r>
        <w:t>返回第</w:t>
      </w:r>
      <w:r>
        <w:t>3</w:t>
      </w:r>
      <w:r>
        <w:t>步调整时间。</w:t>
      </w:r>
    </w:p>
    <w:p w14:paraId="3EB51DAB" w14:textId="77777777" w:rsidR="004139D5" w:rsidRDefault="002735B2">
      <w:pPr>
        <w:rPr>
          <w:rFonts w:hint="eastAsia"/>
        </w:rPr>
      </w:pPr>
      <w:r>
        <w:t>扩展</w:t>
      </w:r>
      <w:r>
        <w:t>6b</w:t>
      </w:r>
      <w:r>
        <w:t>：时段已有非取消预约或门诊有未来有效预约。系统拒绝修改相关时段或停用门诊，要求先协调预约</w:t>
      </w:r>
      <w:r>
        <w:t xml:space="preserve"> </w:t>
      </w:r>
      <w:r>
        <w:t>本次保存结束；处理</w:t>
      </w:r>
      <w:r>
        <w:t xml:space="preserve"> UC-03 </w:t>
      </w:r>
      <w:r>
        <w:t>后重新进入。</w:t>
      </w:r>
    </w:p>
    <w:p w14:paraId="453FF147" w14:textId="77777777" w:rsidR="004139D5" w:rsidRDefault="002735B2">
      <w:pPr>
        <w:rPr>
          <w:rFonts w:hint="eastAsia"/>
        </w:rPr>
      </w:pPr>
      <w:r>
        <w:t>字段列表：输入</w:t>
      </w:r>
      <w:r>
        <w:t xml:space="preserve"> id/version</w:t>
      </w:r>
      <w:r>
        <w:t>：新增可不传；更新必填；输入</w:t>
      </w:r>
      <w:r>
        <w:t xml:space="preserve"> name/address/supervisor/phone</w:t>
      </w:r>
      <w:r>
        <w:t>：门诊保存必填；输入</w:t>
      </w:r>
      <w:r>
        <w:t xml:space="preserve"> email</w:t>
      </w:r>
      <w:r>
        <w:t>：门诊邮箱可选；输入</w:t>
      </w:r>
      <w:r>
        <w:t xml:space="preserve"> area</w:t>
      </w:r>
      <w:r>
        <w:t>：门诊面积，</w:t>
      </w:r>
      <w:r>
        <w:t>0</w:t>
      </w:r>
      <w:r>
        <w:t>＜</w:t>
      </w:r>
      <w:r>
        <w:t>area≤100000</w:t>
      </w:r>
      <w:r>
        <w:t>；输入</w:t>
      </w:r>
      <w:r>
        <w:t xml:space="preserve"> clinicId/dentistId</w:t>
      </w:r>
      <w:r>
        <w:t>：排班保存必填；输入</w:t>
      </w:r>
      <w:r>
        <w:t xml:space="preserve"> start/end</w:t>
      </w:r>
      <w:r>
        <w:t>：有效时间，未来且跨度</w:t>
      </w:r>
      <w:r>
        <w:t>≤12</w:t>
      </w:r>
      <w:r>
        <w:t>小时；输入</w:t>
      </w:r>
      <w:r>
        <w:t xml:space="preserve"> capacity</w:t>
      </w:r>
      <w:r>
        <w:t>：排班固定</w:t>
      </w:r>
      <w:r>
        <w:t>1</w:t>
      </w:r>
      <w:r>
        <w:t>；输入</w:t>
      </w:r>
      <w:r>
        <w:t xml:space="preserve"> active</w:t>
      </w:r>
      <w:r>
        <w:t>：启用状态布尔值；输出</w:t>
      </w:r>
      <w:r>
        <w:t xml:space="preserve"> result.id/version</w:t>
      </w:r>
      <w:r>
        <w:t>：资源编号及保存版本；输出</w:t>
      </w:r>
      <w:r>
        <w:t xml:space="preserve"> result.active</w:t>
      </w:r>
      <w:r>
        <w:t>：保存后的资源状态；输出</w:t>
      </w:r>
      <w:r>
        <w:t xml:space="preserve"> result.start/end</w:t>
      </w:r>
      <w:r>
        <w:t>：排班</w:t>
      </w:r>
      <w:r>
        <w:t>ISO</w:t>
      </w:r>
      <w:r>
        <w:t>起止时间</w:t>
      </w:r>
    </w:p>
    <w:p w14:paraId="4118078F" w14:textId="77777777" w:rsidR="004139D5" w:rsidRDefault="002735B2">
      <w:pPr>
        <w:rPr>
          <w:rFonts w:hint="eastAsia"/>
        </w:rPr>
      </w:pPr>
      <w:r>
        <w:t>业务规则：仅总部可新增或编辑门诊；前台和店长只能维护其明确分配门诊的排班；排班持续时间应大于</w:t>
      </w:r>
      <w:r>
        <w:t>0</w:t>
      </w:r>
      <w:r>
        <w:t>且不超过</w:t>
      </w:r>
      <w:r>
        <w:t>12</w:t>
      </w:r>
      <w:r>
        <w:t>小时；单牙医容量固定为</w:t>
      </w:r>
      <w:r>
        <w:t>1</w:t>
      </w:r>
      <w:r>
        <w:t>；新建或调整排班必须在未来；已有非取消预约的时段不能直接改写</w:t>
      </w:r>
    </w:p>
    <w:p w14:paraId="51E6DFD3" w14:textId="77777777" w:rsidR="004139D5" w:rsidRDefault="002735B2">
      <w:pPr>
        <w:rPr>
          <w:rFonts w:hint="eastAsia"/>
        </w:rPr>
      </w:pPr>
      <w:r>
        <w:t>质量要求：系统应拦截牙医跨门诊重叠，维护预约引用完整性</w:t>
      </w:r>
    </w:p>
    <w:p w14:paraId="21258A8E" w14:textId="77777777" w:rsidR="004139D5" w:rsidRDefault="002735B2">
      <w:pPr>
        <w:rPr>
          <w:rFonts w:hint="eastAsia"/>
        </w:rPr>
      </w:pPr>
      <w:r>
        <w:lastRenderedPageBreak/>
        <w:t>约束与方案：系统设顾客、前台、医生、店长和总部；总部覆盖全连锁，店长限明确分配的门诊；门诊主数据由总部统一维护，前台和店长的排班读写均须检查门诊范围</w:t>
      </w:r>
    </w:p>
    <w:p w14:paraId="38412874" w14:textId="77777777" w:rsidR="004139D5" w:rsidRDefault="002735B2">
      <w:pPr>
        <w:rPr>
          <w:rFonts w:hint="eastAsia"/>
        </w:rPr>
      </w:pPr>
      <w:r>
        <w:t>实现与验证依据：</w:t>
      </w:r>
      <w:r>
        <w:t>server/services/resources.js</w:t>
      </w:r>
      <w:r>
        <w:t>：</w:t>
      </w:r>
      <w:r>
        <w:t>clinic.save</w:t>
      </w:r>
      <w:r>
        <w:t>、</w:t>
      </w:r>
      <w:r>
        <w:t>schedule.save</w:t>
      </w:r>
      <w:r>
        <w:t>；</w:t>
      </w:r>
      <w:r>
        <w:t>public/js/pages/resources.js</w:t>
      </w:r>
      <w:r>
        <w:t>。</w:t>
      </w:r>
      <w:r>
        <w:t>test/system.test.js</w:t>
      </w:r>
      <w:r>
        <w:t>：跨门诊排班冲突、资格守卫与输入校验；诊所完整编辑界面未单独覆盖</w:t>
      </w:r>
    </w:p>
    <w:p w14:paraId="36B9ACD4" w14:textId="77777777" w:rsidR="004139D5" w:rsidRDefault="002735B2">
      <w:pPr>
        <w:pStyle w:val="21"/>
        <w:numPr>
          <w:ilvl w:val="1"/>
          <w:numId w:val="10"/>
        </w:numPr>
      </w:pPr>
      <w:bookmarkStart w:id="46" w:name="_Toc243288710"/>
      <w:r>
        <w:t xml:space="preserve">UC-07 </w:t>
      </w:r>
      <w:r>
        <w:t>维护牙医与资格</w:t>
      </w:r>
      <w:bookmarkEnd w:id="46"/>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1531"/>
        <w:gridCol w:w="7314"/>
      </w:tblGrid>
      <w:tr w:rsidR="004139D5" w14:paraId="59AE58D9" w14:textId="77777777">
        <w:trPr>
          <w:cantSplit/>
          <w:tblHeader/>
          <w:jc w:val="center"/>
        </w:trPr>
        <w:tc>
          <w:tcPr>
            <w:tcW w:w="153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0C280DD2"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项目</w:t>
            </w:r>
          </w:p>
        </w:tc>
        <w:tc>
          <w:tcPr>
            <w:tcW w:w="7313"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77A6EBBB"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规约内容</w:t>
            </w:r>
          </w:p>
        </w:tc>
      </w:tr>
      <w:tr w:rsidR="004139D5" w14:paraId="26D495EC"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109356AD" w14:textId="77777777" w:rsidR="004139D5" w:rsidRDefault="002735B2">
            <w:pPr>
              <w:keepLines/>
              <w:spacing w:line="360" w:lineRule="exact"/>
              <w:ind w:firstLine="0"/>
              <w:rPr>
                <w:rFonts w:hint="eastAsia"/>
              </w:rPr>
            </w:pPr>
            <w:r>
              <w:rPr>
                <w:sz w:val="21"/>
                <w:szCs w:val="21"/>
              </w:rPr>
              <w:t>目标及执行者</w:t>
            </w:r>
          </w:p>
        </w:tc>
        <w:tc>
          <w:tcPr>
            <w:tcW w:w="7313" w:type="dxa"/>
            <w:tcBorders>
              <w:left w:val="nil"/>
              <w:bottom w:val="nil"/>
              <w:right w:val="nil"/>
            </w:tcBorders>
            <w:tcMar>
              <w:top w:w="45" w:type="dxa"/>
              <w:left w:w="85" w:type="dxa"/>
              <w:bottom w:w="45" w:type="dxa"/>
              <w:right w:w="85" w:type="dxa"/>
            </w:tcMar>
            <w:vAlign w:val="center"/>
          </w:tcPr>
          <w:p w14:paraId="7F70D627" w14:textId="77777777" w:rsidR="004139D5" w:rsidRDefault="002735B2">
            <w:pPr>
              <w:keepLines/>
              <w:spacing w:line="360" w:lineRule="exact"/>
              <w:ind w:firstLine="0"/>
              <w:rPr>
                <w:rFonts w:hint="eastAsia"/>
              </w:rPr>
            </w:pPr>
            <w:r>
              <w:rPr>
                <w:sz w:val="21"/>
                <w:szCs w:val="21"/>
              </w:rPr>
              <w:t>由总部建立牙医档案、维护有效资格及核验资料，形成可参与排班的人员基础。</w:t>
            </w:r>
            <w:r>
              <w:rPr>
                <w:sz w:val="21"/>
                <w:szCs w:val="21"/>
              </w:rPr>
              <w:t xml:space="preserve"> </w:t>
            </w:r>
            <w:r>
              <w:rPr>
                <w:sz w:val="21"/>
                <w:szCs w:val="21"/>
              </w:rPr>
              <w:t>主执行者：总部（</w:t>
            </w:r>
            <w:r>
              <w:rPr>
                <w:sz w:val="21"/>
                <w:szCs w:val="21"/>
              </w:rPr>
              <w:t>hq</w:t>
            </w:r>
            <w:r>
              <w:rPr>
                <w:sz w:val="21"/>
                <w:szCs w:val="21"/>
              </w:rPr>
              <w:t>）</w:t>
            </w:r>
          </w:p>
        </w:tc>
      </w:tr>
      <w:tr w:rsidR="004139D5" w14:paraId="6C97EC21"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44884D09" w14:textId="77777777" w:rsidR="004139D5" w:rsidRDefault="002735B2">
            <w:pPr>
              <w:keepLines/>
              <w:spacing w:line="360" w:lineRule="exact"/>
              <w:ind w:firstLine="0"/>
              <w:rPr>
                <w:rFonts w:hint="eastAsia"/>
              </w:rPr>
            </w:pPr>
            <w:r>
              <w:rPr>
                <w:sz w:val="21"/>
                <w:szCs w:val="21"/>
              </w:rPr>
              <w:t>触发与前置</w:t>
            </w:r>
          </w:p>
        </w:tc>
        <w:tc>
          <w:tcPr>
            <w:tcW w:w="7313" w:type="dxa"/>
            <w:tcBorders>
              <w:left w:val="nil"/>
              <w:bottom w:val="nil"/>
              <w:right w:val="nil"/>
            </w:tcBorders>
            <w:tcMar>
              <w:top w:w="45" w:type="dxa"/>
              <w:left w:w="85" w:type="dxa"/>
              <w:bottom w:w="45" w:type="dxa"/>
              <w:right w:w="85" w:type="dxa"/>
            </w:tcMar>
            <w:vAlign w:val="center"/>
          </w:tcPr>
          <w:p w14:paraId="3C0024FE" w14:textId="77777777" w:rsidR="004139D5" w:rsidRDefault="002735B2">
            <w:pPr>
              <w:keepLines/>
              <w:spacing w:line="360" w:lineRule="exact"/>
              <w:ind w:firstLine="0"/>
              <w:rPr>
                <w:rFonts w:hint="eastAsia"/>
              </w:rPr>
            </w:pPr>
            <w:r>
              <w:rPr>
                <w:sz w:val="21"/>
                <w:szCs w:val="21"/>
              </w:rPr>
              <w:t>牙医入职、资格更新、核验资料补录或人员停用。</w:t>
            </w:r>
            <w:r>
              <w:rPr>
                <w:sz w:val="21"/>
                <w:szCs w:val="21"/>
              </w:rPr>
              <w:t xml:space="preserve"> </w:t>
            </w:r>
            <w:r>
              <w:rPr>
                <w:sz w:val="21"/>
                <w:szCs w:val="21"/>
              </w:rPr>
              <w:t>已通过总部入口登录；资格记录已存在或先行建立</w:t>
            </w:r>
          </w:p>
        </w:tc>
      </w:tr>
      <w:tr w:rsidR="004139D5" w14:paraId="6A0D693E"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1B4A8F3F" w14:textId="77777777" w:rsidR="004139D5" w:rsidRDefault="002735B2">
            <w:pPr>
              <w:keepLines/>
              <w:spacing w:line="360" w:lineRule="exact"/>
              <w:ind w:firstLine="0"/>
              <w:rPr>
                <w:rFonts w:hint="eastAsia"/>
              </w:rPr>
            </w:pPr>
            <w:r>
              <w:rPr>
                <w:sz w:val="21"/>
                <w:szCs w:val="21"/>
              </w:rPr>
              <w:t>涉众利益</w:t>
            </w:r>
          </w:p>
        </w:tc>
        <w:tc>
          <w:tcPr>
            <w:tcW w:w="7313" w:type="dxa"/>
            <w:tcBorders>
              <w:left w:val="nil"/>
              <w:bottom w:val="nil"/>
              <w:right w:val="nil"/>
            </w:tcBorders>
            <w:tcMar>
              <w:top w:w="45" w:type="dxa"/>
              <w:left w:w="85" w:type="dxa"/>
              <w:bottom w:w="45" w:type="dxa"/>
              <w:right w:w="85" w:type="dxa"/>
            </w:tcMar>
            <w:vAlign w:val="center"/>
          </w:tcPr>
          <w:p w14:paraId="16663509" w14:textId="77777777" w:rsidR="004139D5" w:rsidRDefault="002735B2">
            <w:pPr>
              <w:keepLines/>
              <w:spacing w:line="360" w:lineRule="exact"/>
              <w:ind w:firstLine="0"/>
              <w:rPr>
                <w:rFonts w:hint="eastAsia"/>
              </w:rPr>
            </w:pPr>
            <w:r>
              <w:rPr>
                <w:sz w:val="21"/>
                <w:szCs w:val="21"/>
              </w:rPr>
              <w:t>牙医需要准确的员工编号、联系与资格资料；门诊需要在失去有效资格前协调既有预约</w:t>
            </w:r>
          </w:p>
        </w:tc>
      </w:tr>
      <w:tr w:rsidR="004139D5" w14:paraId="1000F2C0"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1F8B5A99" w14:textId="77777777" w:rsidR="004139D5" w:rsidRDefault="002735B2">
            <w:pPr>
              <w:keepLines/>
              <w:spacing w:line="360" w:lineRule="exact"/>
              <w:ind w:firstLine="0"/>
              <w:rPr>
                <w:rFonts w:hint="eastAsia"/>
              </w:rPr>
            </w:pPr>
            <w:r>
              <w:rPr>
                <w:sz w:val="21"/>
                <w:szCs w:val="21"/>
              </w:rPr>
              <w:t>成功保证</w:t>
            </w:r>
          </w:p>
        </w:tc>
        <w:tc>
          <w:tcPr>
            <w:tcW w:w="7313" w:type="dxa"/>
            <w:tcBorders>
              <w:left w:val="nil"/>
              <w:bottom w:val="nil"/>
              <w:right w:val="nil"/>
            </w:tcBorders>
            <w:tcMar>
              <w:top w:w="45" w:type="dxa"/>
              <w:left w:w="85" w:type="dxa"/>
              <w:bottom w:w="45" w:type="dxa"/>
              <w:right w:w="85" w:type="dxa"/>
            </w:tcMar>
            <w:vAlign w:val="center"/>
          </w:tcPr>
          <w:p w14:paraId="401F68B6" w14:textId="77777777" w:rsidR="004139D5" w:rsidRDefault="002735B2">
            <w:pPr>
              <w:keepLines/>
              <w:spacing w:line="360" w:lineRule="exact"/>
              <w:ind w:firstLine="0"/>
              <w:rPr>
                <w:rFonts w:hint="eastAsia"/>
              </w:rPr>
            </w:pPr>
            <w:r>
              <w:rPr>
                <w:sz w:val="21"/>
                <w:szCs w:val="21"/>
              </w:rPr>
              <w:t>牙医、资格关联及核验资料保存，历史业务关联继续保留。</w:t>
            </w:r>
          </w:p>
        </w:tc>
      </w:tr>
      <w:tr w:rsidR="004139D5" w14:paraId="61454895" w14:textId="77777777">
        <w:trPr>
          <w:cantSplit/>
          <w:jc w:val="center"/>
        </w:trPr>
        <w:tc>
          <w:tcPr>
            <w:tcW w:w="1531" w:type="dxa"/>
            <w:tcBorders>
              <w:left w:val="nil"/>
              <w:bottom w:val="single" w:sz="7" w:space="0" w:color="000000"/>
              <w:right w:val="nil"/>
            </w:tcBorders>
            <w:tcMar>
              <w:top w:w="45" w:type="dxa"/>
              <w:left w:w="85" w:type="dxa"/>
              <w:bottom w:w="45" w:type="dxa"/>
              <w:right w:w="85" w:type="dxa"/>
            </w:tcMar>
            <w:vAlign w:val="center"/>
          </w:tcPr>
          <w:p w14:paraId="0F6D610E" w14:textId="77777777" w:rsidR="004139D5" w:rsidRDefault="002735B2">
            <w:pPr>
              <w:keepLines/>
              <w:spacing w:line="360" w:lineRule="exact"/>
              <w:ind w:firstLine="0"/>
              <w:rPr>
                <w:rFonts w:hint="eastAsia"/>
              </w:rPr>
            </w:pPr>
            <w:r>
              <w:rPr>
                <w:sz w:val="21"/>
                <w:szCs w:val="21"/>
              </w:rPr>
              <w:t>最小保证</w:t>
            </w:r>
          </w:p>
        </w:tc>
        <w:tc>
          <w:tcPr>
            <w:tcW w:w="7313" w:type="dxa"/>
            <w:tcBorders>
              <w:left w:val="nil"/>
              <w:bottom w:val="single" w:sz="7" w:space="0" w:color="000000"/>
              <w:right w:val="nil"/>
            </w:tcBorders>
            <w:tcMar>
              <w:top w:w="45" w:type="dxa"/>
              <w:left w:w="85" w:type="dxa"/>
              <w:bottom w:w="45" w:type="dxa"/>
              <w:right w:w="85" w:type="dxa"/>
            </w:tcMar>
            <w:vAlign w:val="center"/>
          </w:tcPr>
          <w:p w14:paraId="72311D7D" w14:textId="77777777" w:rsidR="004139D5" w:rsidRDefault="002735B2">
            <w:pPr>
              <w:keepLines/>
              <w:spacing w:line="360" w:lineRule="exact"/>
              <w:ind w:firstLine="0"/>
              <w:rPr>
                <w:rFonts w:hint="eastAsia"/>
              </w:rPr>
            </w:pPr>
            <w:r>
              <w:rPr>
                <w:sz w:val="21"/>
                <w:szCs w:val="21"/>
              </w:rPr>
              <w:t>编号重复、资格不足或停用影响未来预约时拒绝保存，不删除历史。</w:t>
            </w:r>
          </w:p>
        </w:tc>
      </w:tr>
    </w:tbl>
    <w:p w14:paraId="39FE65DA" w14:textId="77777777" w:rsidR="004139D5" w:rsidRDefault="002735B2">
      <w:pPr>
        <w:rPr>
          <w:rFonts w:hint="eastAsia"/>
        </w:rPr>
      </w:pPr>
      <w:r>
        <w:t>基本路径：</w:t>
      </w:r>
      <w:r>
        <w:br/>
        <w:t>1</w:t>
      </w:r>
      <w:r>
        <w:t>）总部打开资源页并选择牙医或资格，系统显示现有列表和状态。</w:t>
      </w:r>
      <w:r>
        <w:br/>
        <w:t>2</w:t>
      </w:r>
      <w:r>
        <w:t>）总部选择新增或编辑资格，输入名称、颁发机构和说明。</w:t>
      </w:r>
      <w:r>
        <w:br/>
        <w:t>3</w:t>
      </w:r>
      <w:r>
        <w:t>）系统保存资格后，总部选择牙医并输入员工编号、姓名及联系资料。</w:t>
      </w:r>
      <w:r>
        <w:br/>
      </w:r>
      <w:r>
        <w:t>4</w:t>
      </w:r>
      <w:r>
        <w:t>）总部选择已持资格，输入证书编号、核验时间及核验备注。</w:t>
      </w:r>
      <w:r>
        <w:br/>
        <w:t>5</w:t>
      </w:r>
      <w:r>
        <w:t>）系统显示待保存资料，总部核对在岗状态并提交。</w:t>
      </w:r>
      <w:r>
        <w:br/>
        <w:t>6</w:t>
      </w:r>
      <w:r>
        <w:t>）系统检查编号唯一性、有效资格、核验时间和未来预约影响后保存。</w:t>
      </w:r>
      <w:r>
        <w:br/>
        <w:t>7</w:t>
      </w:r>
      <w:r>
        <w:t>）系统显示更新后的牙医及资格；总部可转</w:t>
      </w:r>
      <w:r>
        <w:t xml:space="preserve"> UC-06 </w:t>
      </w:r>
      <w:r>
        <w:t>排班。</w:t>
      </w:r>
    </w:p>
    <w:p w14:paraId="6F964159" w14:textId="77777777" w:rsidR="004139D5" w:rsidRDefault="002735B2">
      <w:pPr>
        <w:rPr>
          <w:rFonts w:hint="eastAsia"/>
        </w:rPr>
      </w:pPr>
      <w:r>
        <w:t>扩展</w:t>
      </w:r>
      <w:r>
        <w:t>6a</w:t>
      </w:r>
      <w:r>
        <w:t>：在岗牙医无有效资格或缺少出生日期。系统指出缺项，总部先补录资格或人员信息</w:t>
      </w:r>
      <w:r>
        <w:t xml:space="preserve"> </w:t>
      </w:r>
      <w:r>
        <w:t>返回第</w:t>
      </w:r>
      <w:r>
        <w:t>3</w:t>
      </w:r>
      <w:r>
        <w:t>步。</w:t>
      </w:r>
    </w:p>
    <w:p w14:paraId="7255D569" w14:textId="77777777" w:rsidR="004139D5" w:rsidRDefault="002735B2">
      <w:pPr>
        <w:rPr>
          <w:rFonts w:hint="eastAsia"/>
        </w:rPr>
      </w:pPr>
      <w:r>
        <w:lastRenderedPageBreak/>
        <w:t>扩展</w:t>
      </w:r>
      <w:r>
        <w:t>6b</w:t>
      </w:r>
      <w:r>
        <w:t>：停用牙医或资格将影响未来预约。系统拒绝停用，总部先协调改约；核验时间在未来也拒绝保存</w:t>
      </w:r>
      <w:r>
        <w:t xml:space="preserve"> </w:t>
      </w:r>
      <w:r>
        <w:t>协调后重新执行第</w:t>
      </w:r>
      <w:r>
        <w:t>1</w:t>
      </w:r>
      <w:r>
        <w:t>步。</w:t>
      </w:r>
    </w:p>
    <w:p w14:paraId="61E91481" w14:textId="77777777" w:rsidR="004139D5" w:rsidRDefault="002735B2">
      <w:pPr>
        <w:rPr>
          <w:rFonts w:hint="eastAsia"/>
        </w:rPr>
      </w:pPr>
      <w:r>
        <w:t>字段列表：输入</w:t>
      </w:r>
      <w:r>
        <w:t xml:space="preserve"> id/version</w:t>
      </w:r>
      <w:r>
        <w:t>：新增可不传；更新必填；输入</w:t>
      </w:r>
      <w:r>
        <w:t xml:space="preserve"> name/active</w:t>
      </w:r>
      <w:r>
        <w:t>：名称与启用状态，必填；输入</w:t>
      </w:r>
      <w:r>
        <w:t xml:space="preserve"> issuer/description</w:t>
      </w:r>
      <w:r>
        <w:t>：资格颁发机构必填；说明可选；输入</w:t>
      </w:r>
      <w:r>
        <w:t xml:space="preserve"> employeeNo</w:t>
      </w:r>
      <w:r>
        <w:t>：牙医编号必填，忽略大小写唯一；输入</w:t>
      </w:r>
      <w:r>
        <w:t xml:space="preserve"> dob/phone/email/address</w:t>
      </w:r>
      <w:r>
        <w:t>：牙医在岗须生日；电话地址必填，邮箱可选；输入</w:t>
      </w:r>
      <w:r>
        <w:t xml:space="preserve"> qualificationIds</w:t>
      </w:r>
      <w:r>
        <w:t>：资格编号数组</w:t>
      </w:r>
      <w:r>
        <w:t>≤30</w:t>
      </w:r>
      <w:r>
        <w:t>项；输入</w:t>
      </w:r>
      <w:r>
        <w:t xml:space="preserve"> qualificationDetails</w:t>
      </w:r>
      <w:r>
        <w:t>：可选；证书编号、非未来核验时间及备注；输出</w:t>
      </w:r>
      <w:r>
        <w:t xml:space="preserve"> result.id/version</w:t>
      </w:r>
      <w:r>
        <w:t>：牙医或资格编号及版本；输出</w:t>
      </w:r>
      <w:r>
        <w:t xml:space="preserve"> result.qualificationIds</w:t>
      </w:r>
      <w:r>
        <w:t>：牙医已关联资格；输出</w:t>
      </w:r>
      <w:r>
        <w:t xml:space="preserve"> result.qualificationDetails</w:t>
      </w:r>
      <w:r>
        <w:t>：核验资料及核验者</w:t>
      </w:r>
    </w:p>
    <w:p w14:paraId="45C48057" w14:textId="77777777" w:rsidR="004139D5" w:rsidRDefault="002735B2">
      <w:pPr>
        <w:rPr>
          <w:rFonts w:hint="eastAsia"/>
        </w:rPr>
      </w:pPr>
      <w:r>
        <w:t>业务规则：员工编号忽略大小写唯一；在岗牙医至少具备一项有效资格；资格核验资料仅保留所选资格，核验时间不能晚于当前时间；人员档案和登录账号分离；建立牙医档案不自动创建医生账号</w:t>
      </w:r>
    </w:p>
    <w:p w14:paraId="1E7C5D87" w14:textId="77777777" w:rsidR="004139D5" w:rsidRDefault="002735B2">
      <w:pPr>
        <w:rPr>
          <w:rFonts w:hint="eastAsia"/>
        </w:rPr>
      </w:pPr>
      <w:r>
        <w:t>质量要求：系统应保持资格核验可追溯，停用前检查未来预约</w:t>
      </w:r>
    </w:p>
    <w:p w14:paraId="241CC84E" w14:textId="77777777" w:rsidR="004139D5" w:rsidRDefault="002735B2">
      <w:pPr>
        <w:rPr>
          <w:rFonts w:hint="eastAsia"/>
        </w:rPr>
      </w:pPr>
      <w:r>
        <w:t>约束与方案：系统设顾客、前台、医生、店长和总部；总部覆盖全连锁，店长限明确分配的门诊；系统当前将牙医资料、资格关联和员工账号分开建模</w:t>
      </w:r>
    </w:p>
    <w:p w14:paraId="7F3D1E04" w14:textId="77777777" w:rsidR="004139D5" w:rsidRDefault="002735B2">
      <w:pPr>
        <w:rPr>
          <w:rFonts w:hint="eastAsia"/>
        </w:rPr>
      </w:pPr>
      <w:r>
        <w:t>实现与验证依据：</w:t>
      </w:r>
      <w:r>
        <w:t>server/services/resources.js</w:t>
      </w:r>
      <w:r>
        <w:t>：</w:t>
      </w:r>
      <w:r>
        <w:t>dentist.save</w:t>
      </w:r>
      <w:r>
        <w:t>、</w:t>
      </w:r>
      <w:r>
        <w:t>qualification.save</w:t>
      </w:r>
      <w:r>
        <w:t>；</w:t>
      </w:r>
      <w:r>
        <w:t>public/js/pages/resources.js</w:t>
      </w:r>
      <w:r>
        <w:t>。</w:t>
      </w:r>
      <w:r>
        <w:t>test/system.test.js</w:t>
      </w:r>
      <w:r>
        <w:t>：资格守卫及不合法明细检查；证书核验资料各字段未逐项单独覆盖</w:t>
      </w:r>
    </w:p>
    <w:p w14:paraId="66B57CCE" w14:textId="77777777" w:rsidR="004139D5" w:rsidRDefault="002735B2">
      <w:pPr>
        <w:pStyle w:val="21"/>
        <w:numPr>
          <w:ilvl w:val="1"/>
          <w:numId w:val="10"/>
        </w:numPr>
      </w:pPr>
      <w:bookmarkStart w:id="47" w:name="_Toc243288711"/>
      <w:r>
        <w:t xml:space="preserve">UC-08 </w:t>
      </w:r>
      <w:r>
        <w:t>管理预约与出席</w:t>
      </w:r>
      <w:bookmarkEnd w:id="47"/>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1531"/>
        <w:gridCol w:w="7314"/>
      </w:tblGrid>
      <w:tr w:rsidR="004139D5" w14:paraId="2BDE7C12" w14:textId="77777777">
        <w:trPr>
          <w:cantSplit/>
          <w:tblHeader/>
          <w:jc w:val="center"/>
        </w:trPr>
        <w:tc>
          <w:tcPr>
            <w:tcW w:w="153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5B81E6B1"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项目</w:t>
            </w:r>
          </w:p>
        </w:tc>
        <w:tc>
          <w:tcPr>
            <w:tcW w:w="7313"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217BF7CF"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规约内容</w:t>
            </w:r>
          </w:p>
        </w:tc>
      </w:tr>
      <w:tr w:rsidR="004139D5" w14:paraId="60DEBCB0"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114A770A" w14:textId="77777777" w:rsidR="004139D5" w:rsidRDefault="002735B2">
            <w:pPr>
              <w:keepLines/>
              <w:spacing w:line="360" w:lineRule="exact"/>
              <w:ind w:firstLine="0"/>
              <w:rPr>
                <w:rFonts w:hint="eastAsia"/>
              </w:rPr>
            </w:pPr>
            <w:r>
              <w:rPr>
                <w:sz w:val="21"/>
                <w:szCs w:val="21"/>
              </w:rPr>
              <w:t>目标及执行者</w:t>
            </w:r>
          </w:p>
        </w:tc>
        <w:tc>
          <w:tcPr>
            <w:tcW w:w="7313" w:type="dxa"/>
            <w:tcBorders>
              <w:left w:val="nil"/>
              <w:bottom w:val="nil"/>
              <w:right w:val="nil"/>
            </w:tcBorders>
            <w:tcMar>
              <w:top w:w="45" w:type="dxa"/>
              <w:left w:w="85" w:type="dxa"/>
              <w:bottom w:w="45" w:type="dxa"/>
              <w:right w:w="85" w:type="dxa"/>
            </w:tcMar>
            <w:vAlign w:val="center"/>
          </w:tcPr>
          <w:p w14:paraId="70C56C75" w14:textId="77777777" w:rsidR="004139D5" w:rsidRDefault="002735B2">
            <w:pPr>
              <w:keepLines/>
              <w:spacing w:line="360" w:lineRule="exact"/>
              <w:ind w:firstLine="0"/>
              <w:rPr>
                <w:rFonts w:hint="eastAsia"/>
              </w:rPr>
            </w:pPr>
            <w:r>
              <w:rPr>
                <w:sz w:val="21"/>
                <w:szCs w:val="21"/>
              </w:rPr>
              <w:t>前台在授权门诊确认到诊或爽约，并在误记时按规则更正出席状态。</w:t>
            </w:r>
            <w:r>
              <w:rPr>
                <w:sz w:val="21"/>
                <w:szCs w:val="21"/>
              </w:rPr>
              <w:t xml:space="preserve"> </w:t>
            </w:r>
            <w:r>
              <w:rPr>
                <w:sz w:val="21"/>
                <w:szCs w:val="21"/>
              </w:rPr>
              <w:t>主执行者：前台（</w:t>
            </w:r>
            <w:r>
              <w:rPr>
                <w:sz w:val="21"/>
                <w:szCs w:val="21"/>
              </w:rPr>
              <w:t>front</w:t>
            </w:r>
            <w:r>
              <w:rPr>
                <w:sz w:val="21"/>
                <w:szCs w:val="21"/>
              </w:rPr>
              <w:t>）；店长限授权门诊，总部可办理全部门诊</w:t>
            </w:r>
          </w:p>
        </w:tc>
      </w:tr>
      <w:tr w:rsidR="004139D5" w14:paraId="007DF572"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5BF99343" w14:textId="77777777" w:rsidR="004139D5" w:rsidRDefault="002735B2">
            <w:pPr>
              <w:keepLines/>
              <w:spacing w:line="360" w:lineRule="exact"/>
              <w:ind w:firstLine="0"/>
              <w:rPr>
                <w:rFonts w:hint="eastAsia"/>
              </w:rPr>
            </w:pPr>
            <w:r>
              <w:rPr>
                <w:sz w:val="21"/>
                <w:szCs w:val="21"/>
              </w:rPr>
              <w:t>触发与前置</w:t>
            </w:r>
          </w:p>
        </w:tc>
        <w:tc>
          <w:tcPr>
            <w:tcW w:w="7313" w:type="dxa"/>
            <w:tcBorders>
              <w:left w:val="nil"/>
              <w:bottom w:val="nil"/>
              <w:right w:val="nil"/>
            </w:tcBorders>
            <w:tcMar>
              <w:top w:w="45" w:type="dxa"/>
              <w:left w:w="85" w:type="dxa"/>
              <w:bottom w:w="45" w:type="dxa"/>
              <w:right w:w="85" w:type="dxa"/>
            </w:tcMar>
            <w:vAlign w:val="center"/>
          </w:tcPr>
          <w:p w14:paraId="10935DB0" w14:textId="77777777" w:rsidR="004139D5" w:rsidRDefault="002735B2">
            <w:pPr>
              <w:keepLines/>
              <w:spacing w:line="360" w:lineRule="exact"/>
              <w:ind w:firstLine="0"/>
              <w:rPr>
                <w:rFonts w:hint="eastAsia"/>
              </w:rPr>
            </w:pPr>
            <w:r>
              <w:rPr>
                <w:sz w:val="21"/>
                <w:szCs w:val="21"/>
              </w:rPr>
              <w:t>预约到达接诊时间、时段结束，或工作人员发现爽约误记。</w:t>
            </w:r>
            <w:r>
              <w:rPr>
                <w:sz w:val="21"/>
                <w:szCs w:val="21"/>
              </w:rPr>
              <w:t xml:space="preserve"> </w:t>
            </w:r>
            <w:r>
              <w:rPr>
                <w:sz w:val="21"/>
                <w:szCs w:val="21"/>
              </w:rPr>
              <w:t>已登录且有权管理该预约门诊；预约存在并取得最新版本</w:t>
            </w:r>
          </w:p>
        </w:tc>
      </w:tr>
      <w:tr w:rsidR="004139D5" w14:paraId="1DC40903"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7B3DB4FB" w14:textId="77777777" w:rsidR="004139D5" w:rsidRDefault="002735B2">
            <w:pPr>
              <w:keepLines/>
              <w:spacing w:line="360" w:lineRule="exact"/>
              <w:ind w:firstLine="0"/>
              <w:rPr>
                <w:rFonts w:hint="eastAsia"/>
              </w:rPr>
            </w:pPr>
            <w:r>
              <w:rPr>
                <w:sz w:val="21"/>
                <w:szCs w:val="21"/>
              </w:rPr>
              <w:t>涉众利益</w:t>
            </w:r>
          </w:p>
        </w:tc>
        <w:tc>
          <w:tcPr>
            <w:tcW w:w="7313" w:type="dxa"/>
            <w:tcBorders>
              <w:left w:val="nil"/>
              <w:bottom w:val="nil"/>
              <w:right w:val="nil"/>
            </w:tcBorders>
            <w:tcMar>
              <w:top w:w="45" w:type="dxa"/>
              <w:left w:w="85" w:type="dxa"/>
              <w:bottom w:w="45" w:type="dxa"/>
              <w:right w:w="85" w:type="dxa"/>
            </w:tcMar>
            <w:vAlign w:val="center"/>
          </w:tcPr>
          <w:p w14:paraId="09550596" w14:textId="77777777" w:rsidR="004139D5" w:rsidRDefault="002735B2">
            <w:pPr>
              <w:keepLines/>
              <w:spacing w:line="360" w:lineRule="exact"/>
              <w:ind w:firstLine="0"/>
              <w:rPr>
                <w:rFonts w:hint="eastAsia"/>
              </w:rPr>
            </w:pPr>
            <w:r>
              <w:rPr>
                <w:sz w:val="21"/>
                <w:szCs w:val="21"/>
              </w:rPr>
              <w:t>患者需要准确的出席记录；医生需要由到诊预约生成待诊记录；店长需要一致的履约指标</w:t>
            </w:r>
          </w:p>
        </w:tc>
      </w:tr>
      <w:tr w:rsidR="004139D5" w14:paraId="0A8CF19E"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049A7071" w14:textId="77777777" w:rsidR="004139D5" w:rsidRDefault="002735B2">
            <w:pPr>
              <w:keepLines/>
              <w:spacing w:line="360" w:lineRule="exact"/>
              <w:ind w:firstLine="0"/>
              <w:rPr>
                <w:rFonts w:hint="eastAsia"/>
              </w:rPr>
            </w:pPr>
            <w:r>
              <w:rPr>
                <w:sz w:val="21"/>
                <w:szCs w:val="21"/>
              </w:rPr>
              <w:lastRenderedPageBreak/>
              <w:t>成功保证</w:t>
            </w:r>
          </w:p>
        </w:tc>
        <w:tc>
          <w:tcPr>
            <w:tcW w:w="7313" w:type="dxa"/>
            <w:tcBorders>
              <w:left w:val="nil"/>
              <w:bottom w:val="nil"/>
              <w:right w:val="nil"/>
            </w:tcBorders>
            <w:tcMar>
              <w:top w:w="45" w:type="dxa"/>
              <w:left w:w="85" w:type="dxa"/>
              <w:bottom w:w="45" w:type="dxa"/>
              <w:right w:w="85" w:type="dxa"/>
            </w:tcMar>
            <w:vAlign w:val="center"/>
          </w:tcPr>
          <w:p w14:paraId="33D842F1" w14:textId="77777777" w:rsidR="004139D5" w:rsidRDefault="002735B2">
            <w:pPr>
              <w:keepLines/>
              <w:spacing w:line="360" w:lineRule="exact"/>
              <w:ind w:firstLine="0"/>
              <w:rPr>
                <w:rFonts w:hint="eastAsia"/>
              </w:rPr>
            </w:pPr>
            <w:r>
              <w:rPr>
                <w:sz w:val="21"/>
                <w:szCs w:val="21"/>
              </w:rPr>
              <w:t>保存出席状态；到诊时建立唯一的</w:t>
            </w:r>
            <w:r>
              <w:rPr>
                <w:sz w:val="21"/>
                <w:szCs w:val="21"/>
              </w:rPr>
              <w:t xml:space="preserve"> open </w:t>
            </w:r>
            <w:r>
              <w:rPr>
                <w:sz w:val="21"/>
                <w:szCs w:val="21"/>
              </w:rPr>
              <w:t>就诊记录；更正保留原因。</w:t>
            </w:r>
          </w:p>
        </w:tc>
      </w:tr>
      <w:tr w:rsidR="004139D5" w14:paraId="56D50329" w14:textId="77777777">
        <w:trPr>
          <w:cantSplit/>
          <w:jc w:val="center"/>
        </w:trPr>
        <w:tc>
          <w:tcPr>
            <w:tcW w:w="1531" w:type="dxa"/>
            <w:tcBorders>
              <w:left w:val="nil"/>
              <w:bottom w:val="single" w:sz="7" w:space="0" w:color="000000"/>
              <w:right w:val="nil"/>
            </w:tcBorders>
            <w:tcMar>
              <w:top w:w="45" w:type="dxa"/>
              <w:left w:w="85" w:type="dxa"/>
              <w:bottom w:w="45" w:type="dxa"/>
              <w:right w:w="85" w:type="dxa"/>
            </w:tcMar>
            <w:vAlign w:val="center"/>
          </w:tcPr>
          <w:p w14:paraId="5C1DFA9C" w14:textId="77777777" w:rsidR="004139D5" w:rsidRDefault="002735B2">
            <w:pPr>
              <w:keepLines/>
              <w:spacing w:line="360" w:lineRule="exact"/>
              <w:ind w:firstLine="0"/>
              <w:rPr>
                <w:rFonts w:hint="eastAsia"/>
              </w:rPr>
            </w:pPr>
            <w:r>
              <w:rPr>
                <w:sz w:val="21"/>
                <w:szCs w:val="21"/>
              </w:rPr>
              <w:t>最小保证</w:t>
            </w:r>
          </w:p>
        </w:tc>
        <w:tc>
          <w:tcPr>
            <w:tcW w:w="7313" w:type="dxa"/>
            <w:tcBorders>
              <w:left w:val="nil"/>
              <w:bottom w:val="single" w:sz="7" w:space="0" w:color="000000"/>
              <w:right w:val="nil"/>
            </w:tcBorders>
            <w:tcMar>
              <w:top w:w="45" w:type="dxa"/>
              <w:left w:w="85" w:type="dxa"/>
              <w:bottom w:w="45" w:type="dxa"/>
              <w:right w:w="85" w:type="dxa"/>
            </w:tcMar>
            <w:vAlign w:val="center"/>
          </w:tcPr>
          <w:p w14:paraId="05242611" w14:textId="77777777" w:rsidR="004139D5" w:rsidRDefault="002735B2">
            <w:pPr>
              <w:keepLines/>
              <w:spacing w:line="360" w:lineRule="exact"/>
              <w:ind w:firstLine="0"/>
              <w:rPr>
                <w:rFonts w:hint="eastAsia"/>
              </w:rPr>
            </w:pPr>
            <w:r>
              <w:rPr>
                <w:sz w:val="21"/>
                <w:szCs w:val="21"/>
              </w:rPr>
              <w:t>未到时间或不支持的转换不改变预约，不重复产生就诊。</w:t>
            </w:r>
          </w:p>
        </w:tc>
      </w:tr>
    </w:tbl>
    <w:p w14:paraId="44E72372" w14:textId="77777777" w:rsidR="004139D5" w:rsidRDefault="002735B2">
      <w:pPr>
        <w:rPr>
          <w:rFonts w:hint="eastAsia"/>
        </w:rPr>
      </w:pPr>
      <w:r>
        <w:t>基本路径：</w:t>
      </w:r>
      <w:r>
        <w:br/>
      </w:r>
      <w:r>
        <w:t>1</w:t>
      </w:r>
      <w:r>
        <w:t>）前台打开预约页，系统显示日历、列表及日期和状态筛选。</w:t>
      </w:r>
      <w:r>
        <w:br/>
        <w:t>2</w:t>
      </w:r>
      <w:r>
        <w:t>）前台选择患者预约，系统显示时间、门诊、牙医和当前状态。</w:t>
      </w:r>
      <w:r>
        <w:br/>
        <w:t>3</w:t>
      </w:r>
      <w:r>
        <w:t>）前台现场核对患者，选择</w:t>
      </w:r>
      <w:r>
        <w:t>“</w:t>
      </w:r>
      <w:r>
        <w:t>到诊</w:t>
      </w:r>
      <w:r>
        <w:t>”</w:t>
      </w:r>
      <w:r>
        <w:t>或时段结束后的</w:t>
      </w:r>
      <w:r>
        <w:t>“</w:t>
      </w:r>
      <w:r>
        <w:t>爽约</w:t>
      </w:r>
      <w:r>
        <w:t>”</w:t>
      </w:r>
      <w:r>
        <w:t>。</w:t>
      </w:r>
      <w:r>
        <w:br/>
        <w:t>4</w:t>
      </w:r>
      <w:r>
        <w:t>）系统显示操作摘要；前台输入必要的状态说明并提交。</w:t>
      </w:r>
      <w:r>
        <w:br/>
        <w:t>5</w:t>
      </w:r>
      <w:r>
        <w:t>）系统核对授权、版本及预约起止时间允许的状态转换。</w:t>
      </w:r>
      <w:r>
        <w:br/>
        <w:t>6</w:t>
      </w:r>
      <w:r>
        <w:t>）系统保存预约状态；到诊操作同时创建与该预约一一对应的就诊。</w:t>
      </w:r>
      <w:r>
        <w:br/>
        <w:t>7</w:t>
      </w:r>
      <w:r>
        <w:t>）系统显示更新状态，前台可通知医生在待诊列表继续处理。</w:t>
      </w:r>
    </w:p>
    <w:p w14:paraId="7247A74D" w14:textId="77777777" w:rsidR="004139D5" w:rsidRDefault="002735B2">
      <w:pPr>
        <w:rPr>
          <w:rFonts w:hint="eastAsia"/>
        </w:rPr>
      </w:pPr>
      <w:r>
        <w:t>扩展</w:t>
      </w:r>
      <w:r>
        <w:t>3a</w:t>
      </w:r>
      <w:r>
        <w:t>：发现已标爽约属于误记。前台选择恢复有效预约并输入更正原因；系统检查时段容量</w:t>
      </w:r>
      <w:r>
        <w:t xml:space="preserve"> </w:t>
      </w:r>
      <w:r>
        <w:t>系统保存</w:t>
      </w:r>
      <w:r>
        <w:t>booked</w:t>
      </w:r>
      <w:r>
        <w:t>状态及更正原因，本次更正结束；如需登记到诊，返回第</w:t>
      </w:r>
      <w:r>
        <w:t>2</w:t>
      </w:r>
      <w:r>
        <w:t>步重新选择到诊并校验开始时间。</w:t>
      </w:r>
    </w:p>
    <w:p w14:paraId="41EA1B7A" w14:textId="77777777" w:rsidR="004139D5" w:rsidRDefault="002735B2">
      <w:pPr>
        <w:rPr>
          <w:rFonts w:hint="eastAsia"/>
        </w:rPr>
      </w:pPr>
      <w:r>
        <w:t>扩展</w:t>
      </w:r>
      <w:r>
        <w:t>5b</w:t>
      </w:r>
      <w:r>
        <w:t>：尚未开始却登记到诊，或尚未结束却登记爽约。系统拒绝并显示时间限制，原预约保持不变</w:t>
      </w:r>
      <w:r>
        <w:t xml:space="preserve"> </w:t>
      </w:r>
      <w:r>
        <w:t>本次操作结束，待满足条件后重试。</w:t>
      </w:r>
    </w:p>
    <w:p w14:paraId="4D2CDD61" w14:textId="77777777" w:rsidR="004139D5" w:rsidRDefault="002735B2">
      <w:pPr>
        <w:rPr>
          <w:rFonts w:hint="eastAsia"/>
        </w:rPr>
      </w:pPr>
      <w:r>
        <w:t>字段列表：输入</w:t>
      </w:r>
      <w:r>
        <w:t xml:space="preserve"> id/version</w:t>
      </w:r>
      <w:r>
        <w:t>：必填，预约及当前整数版本；输入</w:t>
      </w:r>
      <w:r>
        <w:t xml:space="preserve"> status</w:t>
      </w:r>
      <w:r>
        <w:t>：</w:t>
      </w:r>
      <w:r>
        <w:t>attended/no_show</w:t>
      </w:r>
      <w:r>
        <w:t>；更正可为</w:t>
      </w:r>
      <w:r>
        <w:t>booked</w:t>
      </w:r>
      <w:r>
        <w:t>；输入</w:t>
      </w:r>
      <w:r>
        <w:t xml:space="preserve"> reason</w:t>
      </w:r>
      <w:r>
        <w:t>：可选；爽约恢复必须填写，</w:t>
      </w:r>
      <w:r>
        <w:t>≤500</w:t>
      </w:r>
      <w:r>
        <w:t>字符；输入</w:t>
      </w:r>
      <w:r>
        <w:t xml:space="preserve"> date/status/clinicId/dentistId</w:t>
      </w:r>
      <w:r>
        <w:t>：列表筛选可选，日期</w:t>
      </w:r>
      <w:r>
        <w:t xml:space="preserve"> YYYY-MM-DD</w:t>
      </w:r>
      <w:r>
        <w:t>；输出</w:t>
      </w:r>
      <w:r>
        <w:t xml:space="preserve"> result.status/attended</w:t>
      </w:r>
      <w:r>
        <w:t>：预约状态和到诊标志；输出</w:t>
      </w:r>
      <w:r>
        <w:t xml:space="preserve"> result.version</w:t>
      </w:r>
      <w:r>
        <w:t>：递增版本；输出</w:t>
      </w:r>
      <w:r>
        <w:t xml:space="preserve"> visits</w:t>
      </w:r>
      <w:r>
        <w:t>：刷新后取得到诊新建就诊</w:t>
      </w:r>
    </w:p>
    <w:p w14:paraId="4D35A5B5" w14:textId="77777777" w:rsidR="004139D5" w:rsidRDefault="002735B2">
      <w:pPr>
        <w:rPr>
          <w:rFonts w:hint="eastAsia"/>
        </w:rPr>
      </w:pPr>
      <w:r>
        <w:t>业务规则：</w:t>
      </w:r>
      <w:r>
        <w:t xml:space="preserve">booked </w:t>
      </w:r>
      <w:r>
        <w:t>只能转</w:t>
      </w:r>
      <w:r>
        <w:t xml:space="preserve"> attended </w:t>
      </w:r>
      <w:r>
        <w:t>或</w:t>
      </w:r>
      <w:r>
        <w:t xml:space="preserve"> no_show</w:t>
      </w:r>
      <w:r>
        <w:t>；</w:t>
      </w:r>
      <w:r>
        <w:t xml:space="preserve">no_show </w:t>
      </w:r>
      <w:r>
        <w:t>可带原因恢复</w:t>
      </w:r>
      <w:r>
        <w:t xml:space="preserve"> booked</w:t>
      </w:r>
      <w:r>
        <w:t>；到诊不得早于开始时间，爽约不得早于结束时间；到诊与创建就诊在同一事务；预约与就诊存在唯一关联</w:t>
      </w:r>
    </w:p>
    <w:p w14:paraId="1E22F7EF" w14:textId="77777777" w:rsidR="004139D5" w:rsidRDefault="002735B2">
      <w:pPr>
        <w:rPr>
          <w:rFonts w:hint="eastAsia"/>
        </w:rPr>
      </w:pPr>
      <w:r>
        <w:t>质量要求：系统应使出席变更与建诊一致，防止重复诊疗入口</w:t>
      </w:r>
    </w:p>
    <w:p w14:paraId="3E8E43DF" w14:textId="77777777" w:rsidR="004139D5" w:rsidRDefault="002735B2">
      <w:pPr>
        <w:rPr>
          <w:rFonts w:hint="eastAsia"/>
        </w:rPr>
      </w:pPr>
      <w:r>
        <w:t>约束与方案：系统设顾客、前台、医生、店长和总部；总部覆盖全连锁，店长限明确分配的门诊；系统当前通过到诊建诊，医生不另建无预约就诊记录</w:t>
      </w:r>
    </w:p>
    <w:p w14:paraId="72CE96C1" w14:textId="77777777" w:rsidR="004139D5" w:rsidRDefault="002735B2">
      <w:pPr>
        <w:rPr>
          <w:rFonts w:hint="eastAsia"/>
        </w:rPr>
      </w:pPr>
      <w:r>
        <w:lastRenderedPageBreak/>
        <w:t>实现与验证依据：</w:t>
      </w:r>
      <w:r>
        <w:t>server/services/appointments.js</w:t>
      </w:r>
      <w:r>
        <w:t>：</w:t>
      </w:r>
      <w:r>
        <w:t>appointment.status</w:t>
      </w:r>
      <w:r>
        <w:t>；</w:t>
      </w:r>
      <w:r>
        <w:t>public/js/pages/appointments.js</w:t>
      </w:r>
      <w:r>
        <w:t>。</w:t>
      </w:r>
      <w:r>
        <w:t>test/system.test.js</w:t>
      </w:r>
      <w:r>
        <w:t>：出席时间守卫及前台到诊</w:t>
      </w:r>
      <w:r>
        <w:t>—</w:t>
      </w:r>
      <w:r>
        <w:t>医生诊疗</w:t>
      </w:r>
      <w:r>
        <w:t>—</w:t>
      </w:r>
      <w:r>
        <w:t>开单完整链；爽约恢复未单独覆盖</w:t>
      </w:r>
    </w:p>
    <w:p w14:paraId="7A7A54A8" w14:textId="77777777" w:rsidR="004139D5" w:rsidRDefault="002735B2">
      <w:pPr>
        <w:pStyle w:val="21"/>
        <w:numPr>
          <w:ilvl w:val="1"/>
          <w:numId w:val="10"/>
        </w:numPr>
      </w:pPr>
      <w:bookmarkStart w:id="48" w:name="_Toc243288712"/>
      <w:r>
        <w:t xml:space="preserve">UC-09 </w:t>
      </w:r>
      <w:r>
        <w:t>记录并完成诊疗</w:t>
      </w:r>
      <w:bookmarkEnd w:id="48"/>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1531"/>
        <w:gridCol w:w="7314"/>
      </w:tblGrid>
      <w:tr w:rsidR="004139D5" w14:paraId="6DCCC03B" w14:textId="77777777">
        <w:trPr>
          <w:cantSplit/>
          <w:tblHeader/>
          <w:jc w:val="center"/>
        </w:trPr>
        <w:tc>
          <w:tcPr>
            <w:tcW w:w="153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420EBC9F"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项目</w:t>
            </w:r>
          </w:p>
        </w:tc>
        <w:tc>
          <w:tcPr>
            <w:tcW w:w="7313"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4A6708E3"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规约内容</w:t>
            </w:r>
          </w:p>
        </w:tc>
      </w:tr>
      <w:tr w:rsidR="004139D5" w14:paraId="05418A93"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62F79A7B" w14:textId="77777777" w:rsidR="004139D5" w:rsidRDefault="002735B2">
            <w:pPr>
              <w:keepLines/>
              <w:spacing w:line="360" w:lineRule="exact"/>
              <w:ind w:firstLine="0"/>
              <w:rPr>
                <w:rFonts w:hint="eastAsia"/>
              </w:rPr>
            </w:pPr>
            <w:r>
              <w:rPr>
                <w:sz w:val="21"/>
                <w:szCs w:val="21"/>
              </w:rPr>
              <w:t>目标及执行者</w:t>
            </w:r>
          </w:p>
        </w:tc>
        <w:tc>
          <w:tcPr>
            <w:tcW w:w="7313" w:type="dxa"/>
            <w:tcBorders>
              <w:left w:val="nil"/>
              <w:bottom w:val="nil"/>
              <w:right w:val="nil"/>
            </w:tcBorders>
            <w:tcMar>
              <w:top w:w="45" w:type="dxa"/>
              <w:left w:w="85" w:type="dxa"/>
              <w:bottom w:w="45" w:type="dxa"/>
              <w:right w:w="85" w:type="dxa"/>
            </w:tcMar>
            <w:vAlign w:val="center"/>
          </w:tcPr>
          <w:p w14:paraId="4FEE550C" w14:textId="77777777" w:rsidR="004139D5" w:rsidRDefault="002735B2">
            <w:pPr>
              <w:keepLines/>
              <w:spacing w:line="360" w:lineRule="exact"/>
              <w:ind w:firstLine="0"/>
              <w:rPr>
                <w:rFonts w:hint="eastAsia"/>
              </w:rPr>
            </w:pPr>
            <w:r>
              <w:rPr>
                <w:sz w:val="21"/>
                <w:szCs w:val="21"/>
              </w:rPr>
              <w:t>接诊医生记录治疗项目和备注，核对后完成就诊，使后续开单具有稳定依据。</w:t>
            </w:r>
            <w:r>
              <w:rPr>
                <w:sz w:val="21"/>
                <w:szCs w:val="21"/>
              </w:rPr>
              <w:t xml:space="preserve"> </w:t>
            </w:r>
            <w:r>
              <w:rPr>
                <w:sz w:val="21"/>
                <w:szCs w:val="21"/>
              </w:rPr>
              <w:t>主执行者：医生（</w:t>
            </w:r>
            <w:r>
              <w:rPr>
                <w:sz w:val="21"/>
                <w:szCs w:val="21"/>
              </w:rPr>
              <w:t>clinical</w:t>
            </w:r>
            <w:r>
              <w:rPr>
                <w:sz w:val="21"/>
                <w:szCs w:val="21"/>
              </w:rPr>
              <w:t>）；店长限授权门诊，总部可维护全部门诊</w:t>
            </w:r>
          </w:p>
        </w:tc>
      </w:tr>
      <w:tr w:rsidR="004139D5" w14:paraId="0987D0B9"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3E6DDB61" w14:textId="77777777" w:rsidR="004139D5" w:rsidRDefault="002735B2">
            <w:pPr>
              <w:keepLines/>
              <w:spacing w:line="360" w:lineRule="exact"/>
              <w:ind w:firstLine="0"/>
              <w:rPr>
                <w:rFonts w:hint="eastAsia"/>
              </w:rPr>
            </w:pPr>
            <w:r>
              <w:rPr>
                <w:sz w:val="21"/>
                <w:szCs w:val="21"/>
              </w:rPr>
              <w:t>触发与前置</w:t>
            </w:r>
          </w:p>
        </w:tc>
        <w:tc>
          <w:tcPr>
            <w:tcW w:w="7313" w:type="dxa"/>
            <w:tcBorders>
              <w:left w:val="nil"/>
              <w:bottom w:val="nil"/>
              <w:right w:val="nil"/>
            </w:tcBorders>
            <w:tcMar>
              <w:top w:w="45" w:type="dxa"/>
              <w:left w:w="85" w:type="dxa"/>
              <w:bottom w:w="45" w:type="dxa"/>
              <w:right w:w="85" w:type="dxa"/>
            </w:tcMar>
            <w:vAlign w:val="center"/>
          </w:tcPr>
          <w:p w14:paraId="1785F800" w14:textId="77777777" w:rsidR="004139D5" w:rsidRDefault="002735B2">
            <w:pPr>
              <w:keepLines/>
              <w:spacing w:line="360" w:lineRule="exact"/>
              <w:ind w:firstLine="0"/>
              <w:rPr>
                <w:rFonts w:hint="eastAsia"/>
              </w:rPr>
            </w:pPr>
            <w:r>
              <w:rPr>
                <w:sz w:val="21"/>
                <w:szCs w:val="21"/>
              </w:rPr>
              <w:t>患者到诊后，医生在待诊列表选择本人接诊记录。</w:t>
            </w:r>
            <w:r>
              <w:rPr>
                <w:sz w:val="21"/>
                <w:szCs w:val="21"/>
              </w:rPr>
              <w:t xml:space="preserve"> </w:t>
            </w:r>
            <w:r>
              <w:rPr>
                <w:sz w:val="21"/>
                <w:szCs w:val="21"/>
              </w:rPr>
              <w:t>已通过相应岗位入口登录；医生须为本次接诊牙医，店长须有该门诊授权；就诊为</w:t>
            </w:r>
            <w:r>
              <w:rPr>
                <w:sz w:val="21"/>
                <w:szCs w:val="21"/>
              </w:rPr>
              <w:t xml:space="preserve"> open</w:t>
            </w:r>
            <w:r>
              <w:rPr>
                <w:sz w:val="21"/>
                <w:szCs w:val="21"/>
              </w:rPr>
              <w:t>，未完成且未开单</w:t>
            </w:r>
          </w:p>
        </w:tc>
      </w:tr>
      <w:tr w:rsidR="004139D5" w14:paraId="7137732D"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3A5F0FF1" w14:textId="77777777" w:rsidR="004139D5" w:rsidRDefault="002735B2">
            <w:pPr>
              <w:keepLines/>
              <w:spacing w:line="360" w:lineRule="exact"/>
              <w:ind w:firstLine="0"/>
              <w:rPr>
                <w:rFonts w:hint="eastAsia"/>
              </w:rPr>
            </w:pPr>
            <w:r>
              <w:rPr>
                <w:sz w:val="21"/>
                <w:szCs w:val="21"/>
              </w:rPr>
              <w:t>涉众利益</w:t>
            </w:r>
          </w:p>
        </w:tc>
        <w:tc>
          <w:tcPr>
            <w:tcW w:w="7313" w:type="dxa"/>
            <w:tcBorders>
              <w:left w:val="nil"/>
              <w:bottom w:val="nil"/>
              <w:right w:val="nil"/>
            </w:tcBorders>
            <w:tcMar>
              <w:top w:w="45" w:type="dxa"/>
              <w:left w:w="85" w:type="dxa"/>
              <w:bottom w:w="45" w:type="dxa"/>
              <w:right w:w="85" w:type="dxa"/>
            </w:tcMar>
            <w:vAlign w:val="center"/>
          </w:tcPr>
          <w:p w14:paraId="6BF35602" w14:textId="77777777" w:rsidR="004139D5" w:rsidRDefault="002735B2">
            <w:pPr>
              <w:keepLines/>
              <w:spacing w:line="360" w:lineRule="exact"/>
              <w:ind w:firstLine="0"/>
              <w:rPr>
                <w:rFonts w:hint="eastAsia"/>
              </w:rPr>
            </w:pPr>
            <w:r>
              <w:rPr>
                <w:sz w:val="21"/>
                <w:szCs w:val="21"/>
              </w:rPr>
              <w:t>患者需要准确、可追溯的诊疗记录；前台需要已完成的治疗作为开单依据</w:t>
            </w:r>
          </w:p>
        </w:tc>
      </w:tr>
      <w:tr w:rsidR="004139D5" w14:paraId="620745B2"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774A6747" w14:textId="77777777" w:rsidR="004139D5" w:rsidRDefault="002735B2">
            <w:pPr>
              <w:keepLines/>
              <w:spacing w:line="360" w:lineRule="exact"/>
              <w:ind w:firstLine="0"/>
              <w:rPr>
                <w:rFonts w:hint="eastAsia"/>
              </w:rPr>
            </w:pPr>
            <w:r>
              <w:rPr>
                <w:sz w:val="21"/>
                <w:szCs w:val="21"/>
              </w:rPr>
              <w:t>成功保证</w:t>
            </w:r>
          </w:p>
        </w:tc>
        <w:tc>
          <w:tcPr>
            <w:tcW w:w="7313" w:type="dxa"/>
            <w:tcBorders>
              <w:left w:val="nil"/>
              <w:bottom w:val="nil"/>
              <w:right w:val="nil"/>
            </w:tcBorders>
            <w:tcMar>
              <w:top w:w="45" w:type="dxa"/>
              <w:left w:w="85" w:type="dxa"/>
              <w:bottom w:w="45" w:type="dxa"/>
              <w:right w:w="85" w:type="dxa"/>
            </w:tcMar>
            <w:vAlign w:val="center"/>
          </w:tcPr>
          <w:p w14:paraId="7C68F837" w14:textId="77777777" w:rsidR="004139D5" w:rsidRDefault="002735B2">
            <w:pPr>
              <w:keepLines/>
              <w:spacing w:line="360" w:lineRule="exact"/>
              <w:ind w:firstLine="0"/>
              <w:rPr>
                <w:rFonts w:hint="eastAsia"/>
              </w:rPr>
            </w:pPr>
            <w:r>
              <w:rPr>
                <w:sz w:val="21"/>
                <w:szCs w:val="21"/>
              </w:rPr>
              <w:t>治疗明细和备注保存；完成后记录完成时间并锁定原诊疗。</w:t>
            </w:r>
          </w:p>
        </w:tc>
      </w:tr>
      <w:tr w:rsidR="004139D5" w14:paraId="51151FCD" w14:textId="77777777">
        <w:trPr>
          <w:cantSplit/>
          <w:jc w:val="center"/>
        </w:trPr>
        <w:tc>
          <w:tcPr>
            <w:tcW w:w="1531" w:type="dxa"/>
            <w:tcBorders>
              <w:left w:val="nil"/>
              <w:bottom w:val="single" w:sz="7" w:space="0" w:color="000000"/>
              <w:right w:val="nil"/>
            </w:tcBorders>
            <w:tcMar>
              <w:top w:w="45" w:type="dxa"/>
              <w:left w:w="85" w:type="dxa"/>
              <w:bottom w:w="45" w:type="dxa"/>
              <w:right w:w="85" w:type="dxa"/>
            </w:tcMar>
            <w:vAlign w:val="center"/>
          </w:tcPr>
          <w:p w14:paraId="4C09B746" w14:textId="77777777" w:rsidR="004139D5" w:rsidRDefault="002735B2">
            <w:pPr>
              <w:keepLines/>
              <w:spacing w:line="360" w:lineRule="exact"/>
              <w:ind w:firstLine="0"/>
              <w:rPr>
                <w:rFonts w:hint="eastAsia"/>
              </w:rPr>
            </w:pPr>
            <w:r>
              <w:rPr>
                <w:sz w:val="21"/>
                <w:szCs w:val="21"/>
              </w:rPr>
              <w:t>最小保证</w:t>
            </w:r>
          </w:p>
        </w:tc>
        <w:tc>
          <w:tcPr>
            <w:tcW w:w="7313" w:type="dxa"/>
            <w:tcBorders>
              <w:left w:val="nil"/>
              <w:bottom w:val="single" w:sz="7" w:space="0" w:color="000000"/>
              <w:right w:val="nil"/>
            </w:tcBorders>
            <w:tcMar>
              <w:top w:w="45" w:type="dxa"/>
              <w:left w:w="85" w:type="dxa"/>
              <w:bottom w:w="45" w:type="dxa"/>
              <w:right w:w="85" w:type="dxa"/>
            </w:tcMar>
            <w:vAlign w:val="center"/>
          </w:tcPr>
          <w:p w14:paraId="2BC8CAB4" w14:textId="77777777" w:rsidR="004139D5" w:rsidRDefault="002735B2">
            <w:pPr>
              <w:keepLines/>
              <w:spacing w:line="360" w:lineRule="exact"/>
              <w:ind w:firstLine="0"/>
              <w:rPr>
                <w:rFonts w:hint="eastAsia"/>
              </w:rPr>
            </w:pPr>
            <w:r>
              <w:rPr>
                <w:sz w:val="21"/>
                <w:szCs w:val="21"/>
              </w:rPr>
              <w:t>未授权、版本冲突或治疗不合法时原记录不被覆盖；未录治疗不能完成。</w:t>
            </w:r>
          </w:p>
        </w:tc>
      </w:tr>
    </w:tbl>
    <w:p w14:paraId="3271CF18" w14:textId="77777777" w:rsidR="004139D5" w:rsidRDefault="002735B2">
      <w:pPr>
        <w:rPr>
          <w:rFonts w:hint="eastAsia"/>
        </w:rPr>
      </w:pPr>
      <w:r>
        <w:t>基本路径：</w:t>
      </w:r>
      <w:r>
        <w:br/>
        <w:t>1</w:t>
      </w:r>
      <w:r>
        <w:t>）医生进入就诊页，系统显示授权患者和待诊记录。</w:t>
      </w:r>
      <w:r>
        <w:br/>
        <w:t>2</w:t>
      </w:r>
      <w:r>
        <w:t>）医生选择本次接诊，系统显示就诊问题、特殊需求与过敏来源。</w:t>
      </w:r>
      <w:r>
        <w:br/>
      </w:r>
      <w:r>
        <w:t>3</w:t>
      </w:r>
      <w:r>
        <w:t>）医生选择有效治疗项目，输入整数数量并填写诊疗备注。</w:t>
      </w:r>
      <w:r>
        <w:br/>
        <w:t>4</w:t>
      </w:r>
      <w:r>
        <w:t>）系统显示治疗名称、数量和价格快照；医生核对并提交保存。</w:t>
      </w:r>
      <w:r>
        <w:br/>
        <w:t>5</w:t>
      </w:r>
      <w:r>
        <w:t>）系统核对接诊归属、版本和项目有效性，保存治疗明细。</w:t>
      </w:r>
      <w:r>
        <w:br/>
        <w:t>6</w:t>
      </w:r>
      <w:r>
        <w:t>）医生再次核对已保存内容，选择完成诊疗并提交确认。</w:t>
      </w:r>
      <w:r>
        <w:br/>
        <w:t>7</w:t>
      </w:r>
      <w:r>
        <w:t>）系统检查至少一项治疗，标记</w:t>
      </w:r>
      <w:r>
        <w:t xml:space="preserve"> completed </w:t>
      </w:r>
      <w:r>
        <w:t>并显示锁定结果。</w:t>
      </w:r>
    </w:p>
    <w:p w14:paraId="53229A78" w14:textId="77777777" w:rsidR="004139D5" w:rsidRDefault="002735B2">
      <w:pPr>
        <w:rPr>
          <w:rFonts w:hint="eastAsia"/>
        </w:rPr>
      </w:pPr>
      <w:r>
        <w:t>扩展</w:t>
      </w:r>
      <w:r>
        <w:t>3a</w:t>
      </w:r>
      <w:r>
        <w:t>：同一治疗项目重复选择。系统要求合并数量；医生调整明细后再保存</w:t>
      </w:r>
      <w:r>
        <w:t xml:space="preserve"> </w:t>
      </w:r>
      <w:r>
        <w:t>返回第</w:t>
      </w:r>
      <w:r>
        <w:t>3</w:t>
      </w:r>
      <w:r>
        <w:t>步。</w:t>
      </w:r>
    </w:p>
    <w:p w14:paraId="718CC3C2" w14:textId="77777777" w:rsidR="004139D5" w:rsidRDefault="002735B2">
      <w:pPr>
        <w:rPr>
          <w:rFonts w:hint="eastAsia"/>
        </w:rPr>
      </w:pPr>
      <w:r>
        <w:t>扩展</w:t>
      </w:r>
      <w:r>
        <w:t>6b</w:t>
      </w:r>
      <w:r>
        <w:t>：发现需要改写已完成记录。系统拒绝编辑原记录，医生采用</w:t>
      </w:r>
      <w:r>
        <w:t xml:space="preserve"> UC-17 </w:t>
      </w:r>
      <w:r>
        <w:t>追加说明</w:t>
      </w:r>
      <w:r>
        <w:t xml:space="preserve"> </w:t>
      </w:r>
      <w:r>
        <w:t>本用例结束并转入附记流程。</w:t>
      </w:r>
    </w:p>
    <w:p w14:paraId="403EE555" w14:textId="77777777" w:rsidR="004139D5" w:rsidRDefault="002735B2">
      <w:pPr>
        <w:rPr>
          <w:rFonts w:hint="eastAsia"/>
        </w:rPr>
      </w:pPr>
      <w:r>
        <w:t>字段列表：输入</w:t>
      </w:r>
      <w:r>
        <w:t xml:space="preserve"> id/version</w:t>
      </w:r>
      <w:r>
        <w:t>：必填，就诊及当前整数版本；输入</w:t>
      </w:r>
      <w:r>
        <w:t xml:space="preserve"> notes</w:t>
      </w:r>
      <w:r>
        <w:t>：保存时可选，</w:t>
      </w:r>
      <w:r>
        <w:t>≤5000</w:t>
      </w:r>
      <w:r>
        <w:t>字符；输入</w:t>
      </w:r>
      <w:r>
        <w:t xml:space="preserve"> lines</w:t>
      </w:r>
      <w:r>
        <w:t>：保存时数组</w:t>
      </w:r>
      <w:r>
        <w:t>≤50</w:t>
      </w:r>
      <w:r>
        <w:t>行；输入</w:t>
      </w:r>
      <w:r>
        <w:t xml:space="preserve"> </w:t>
      </w:r>
      <w:r>
        <w:lastRenderedPageBreak/>
        <w:t>lines[].treatmentId</w:t>
      </w:r>
      <w:r>
        <w:t>：有效治疗编号，同项目不重复；输入</w:t>
      </w:r>
      <w:r>
        <w:t xml:space="preserve"> lines[].quantity</w:t>
      </w:r>
      <w:r>
        <w:t>：</w:t>
      </w:r>
      <w:r>
        <w:t>1</w:t>
      </w:r>
      <w:r>
        <w:t>至</w:t>
      </w:r>
      <w:r>
        <w:t>1000</w:t>
      </w:r>
      <w:r>
        <w:t>整数；完成时不传明细；输出</w:t>
      </w:r>
      <w:r>
        <w:t xml:space="preserve"> result.lines</w:t>
      </w:r>
      <w:r>
        <w:t>：名称与单价快照；金额整数分；输出</w:t>
      </w:r>
      <w:r>
        <w:t xml:space="preserve"> result.status/completedAt</w:t>
      </w:r>
      <w:r>
        <w:t>：</w:t>
      </w:r>
      <w:r>
        <w:t>open</w:t>
      </w:r>
      <w:r>
        <w:t>或</w:t>
      </w:r>
      <w:r>
        <w:t>completed</w:t>
      </w:r>
      <w:r>
        <w:t>及完成时间；输出</w:t>
      </w:r>
      <w:r>
        <w:t xml:space="preserve"> result.version</w:t>
      </w:r>
      <w:r>
        <w:t>：递增版本</w:t>
      </w:r>
    </w:p>
    <w:p w14:paraId="47F0D175" w14:textId="77777777" w:rsidR="004139D5" w:rsidRDefault="002735B2">
      <w:pPr>
        <w:rPr>
          <w:rFonts w:hint="eastAsia"/>
        </w:rPr>
      </w:pPr>
      <w:r>
        <w:t>业务规则：医生只能维护本人接诊记录，但可读取已授权患者历史；治疗数量为</w:t>
      </w:r>
      <w:r>
        <w:t>1</w:t>
      </w:r>
      <w:r>
        <w:t>至</w:t>
      </w:r>
      <w:r>
        <w:t>1000</w:t>
      </w:r>
      <w:r>
        <w:t>整数，最多</w:t>
      </w:r>
      <w:r>
        <w:t>50</w:t>
      </w:r>
      <w:r>
        <w:t>行，同项目不得重复；原项目名称和单价沿用记录快照；已完成或已有结算单的记录禁止改写</w:t>
      </w:r>
    </w:p>
    <w:p w14:paraId="7CA05EB3" w14:textId="77777777" w:rsidR="004139D5" w:rsidRDefault="002735B2">
      <w:pPr>
        <w:rPr>
          <w:rFonts w:hint="eastAsia"/>
        </w:rPr>
      </w:pPr>
      <w:r>
        <w:t>质量要求：系统应在完成后锁定原记录并保留价格快照</w:t>
      </w:r>
    </w:p>
    <w:p w14:paraId="2F5DFA21" w14:textId="77777777" w:rsidR="004139D5" w:rsidRDefault="002735B2">
      <w:pPr>
        <w:rPr>
          <w:rFonts w:hint="eastAsia"/>
        </w:rPr>
      </w:pPr>
      <w:r>
        <w:t>约束与方案：系统设顾客、前台、医生、店长和总部；总部覆盖全连锁，店长限明确分配的门诊；系统当前以就诊及治疗子表存储，后续更正采用独立附记</w:t>
      </w:r>
    </w:p>
    <w:p w14:paraId="43519CA1" w14:textId="77777777" w:rsidR="004139D5" w:rsidRDefault="002735B2">
      <w:pPr>
        <w:rPr>
          <w:rFonts w:hint="eastAsia"/>
        </w:rPr>
      </w:pPr>
      <w:r>
        <w:t>实现与验证依据：</w:t>
      </w:r>
      <w:r>
        <w:t>server/services/clinical.js</w:t>
      </w:r>
      <w:r>
        <w:t>：</w:t>
      </w:r>
      <w:r>
        <w:t>visit.save</w:t>
      </w:r>
      <w:r>
        <w:t>、</w:t>
      </w:r>
      <w:r>
        <w:t>visit.complete</w:t>
      </w:r>
      <w:r>
        <w:t>；</w:t>
      </w:r>
      <w:r>
        <w:t>public/js/pages/clinical.js</w:t>
      </w:r>
      <w:r>
        <w:t>。</w:t>
      </w:r>
      <w:r>
        <w:t>test/system.test.js</w:t>
      </w:r>
      <w:r>
        <w:t>：完整接诊链、目录调价不改历史、完成后锁定；</w:t>
      </w:r>
      <w:r>
        <w:t>test/business.test.js</w:t>
      </w:r>
      <w:r>
        <w:t>：附记边界</w:t>
      </w:r>
    </w:p>
    <w:p w14:paraId="2CF2A1C2" w14:textId="77777777" w:rsidR="004139D5" w:rsidRDefault="002735B2">
      <w:pPr>
        <w:pStyle w:val="21"/>
        <w:numPr>
          <w:ilvl w:val="1"/>
          <w:numId w:val="10"/>
        </w:numPr>
      </w:pPr>
      <w:bookmarkStart w:id="49" w:name="_Toc243288713"/>
      <w:r>
        <w:t xml:space="preserve">UC-10 </w:t>
      </w:r>
      <w:r>
        <w:t>生成结算单</w:t>
      </w:r>
      <w:bookmarkEnd w:id="49"/>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1531"/>
        <w:gridCol w:w="7314"/>
      </w:tblGrid>
      <w:tr w:rsidR="004139D5" w14:paraId="06E8FEE0" w14:textId="77777777">
        <w:trPr>
          <w:cantSplit/>
          <w:tblHeader/>
          <w:jc w:val="center"/>
        </w:trPr>
        <w:tc>
          <w:tcPr>
            <w:tcW w:w="153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73345E13"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项目</w:t>
            </w:r>
          </w:p>
        </w:tc>
        <w:tc>
          <w:tcPr>
            <w:tcW w:w="7313"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B09ED7F"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规约内容</w:t>
            </w:r>
          </w:p>
        </w:tc>
      </w:tr>
      <w:tr w:rsidR="004139D5" w14:paraId="3C5BBD07"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338693C5" w14:textId="77777777" w:rsidR="004139D5" w:rsidRDefault="002735B2">
            <w:pPr>
              <w:keepLines/>
              <w:spacing w:line="360" w:lineRule="exact"/>
              <w:ind w:firstLine="0"/>
              <w:rPr>
                <w:rFonts w:hint="eastAsia"/>
              </w:rPr>
            </w:pPr>
            <w:r>
              <w:rPr>
                <w:sz w:val="21"/>
                <w:szCs w:val="21"/>
              </w:rPr>
              <w:t>目标及执行者</w:t>
            </w:r>
          </w:p>
        </w:tc>
        <w:tc>
          <w:tcPr>
            <w:tcW w:w="7313" w:type="dxa"/>
            <w:tcBorders>
              <w:left w:val="nil"/>
              <w:bottom w:val="nil"/>
              <w:right w:val="nil"/>
            </w:tcBorders>
            <w:tcMar>
              <w:top w:w="45" w:type="dxa"/>
              <w:left w:w="85" w:type="dxa"/>
              <w:bottom w:w="45" w:type="dxa"/>
              <w:right w:w="85" w:type="dxa"/>
            </w:tcMar>
            <w:vAlign w:val="center"/>
          </w:tcPr>
          <w:p w14:paraId="4CDFAF7A" w14:textId="77777777" w:rsidR="004139D5" w:rsidRDefault="002735B2">
            <w:pPr>
              <w:keepLines/>
              <w:spacing w:line="360" w:lineRule="exact"/>
              <w:ind w:firstLine="0"/>
              <w:rPr>
                <w:rFonts w:hint="eastAsia"/>
              </w:rPr>
            </w:pPr>
            <w:r>
              <w:rPr>
                <w:sz w:val="21"/>
                <w:szCs w:val="21"/>
              </w:rPr>
              <w:t>前台将已完成就诊的治疗快照生成唯一结算单，向患者提供可核对的费用明细。</w:t>
            </w:r>
            <w:r>
              <w:rPr>
                <w:sz w:val="21"/>
                <w:szCs w:val="21"/>
              </w:rPr>
              <w:t xml:space="preserve"> </w:t>
            </w:r>
            <w:r>
              <w:rPr>
                <w:sz w:val="21"/>
                <w:szCs w:val="21"/>
              </w:rPr>
              <w:t>主执行者：前台（</w:t>
            </w:r>
            <w:r>
              <w:rPr>
                <w:sz w:val="21"/>
                <w:szCs w:val="21"/>
              </w:rPr>
              <w:t>front</w:t>
            </w:r>
            <w:r>
              <w:rPr>
                <w:sz w:val="21"/>
                <w:szCs w:val="21"/>
              </w:rPr>
              <w:t>）；店长限授权门诊，总部可办理全部门诊</w:t>
            </w:r>
          </w:p>
        </w:tc>
      </w:tr>
      <w:tr w:rsidR="004139D5" w14:paraId="4097B2B1"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266F89FD" w14:textId="77777777" w:rsidR="004139D5" w:rsidRDefault="002735B2">
            <w:pPr>
              <w:keepLines/>
              <w:spacing w:line="360" w:lineRule="exact"/>
              <w:ind w:firstLine="0"/>
              <w:rPr>
                <w:rFonts w:hint="eastAsia"/>
              </w:rPr>
            </w:pPr>
            <w:r>
              <w:rPr>
                <w:sz w:val="21"/>
                <w:szCs w:val="21"/>
              </w:rPr>
              <w:t>触发与前置</w:t>
            </w:r>
          </w:p>
        </w:tc>
        <w:tc>
          <w:tcPr>
            <w:tcW w:w="7313" w:type="dxa"/>
            <w:tcBorders>
              <w:left w:val="nil"/>
              <w:bottom w:val="nil"/>
              <w:right w:val="nil"/>
            </w:tcBorders>
            <w:tcMar>
              <w:top w:w="45" w:type="dxa"/>
              <w:left w:w="85" w:type="dxa"/>
              <w:bottom w:w="45" w:type="dxa"/>
              <w:right w:w="85" w:type="dxa"/>
            </w:tcMar>
            <w:vAlign w:val="center"/>
          </w:tcPr>
          <w:p w14:paraId="200D7D96" w14:textId="77777777" w:rsidR="004139D5" w:rsidRDefault="002735B2">
            <w:pPr>
              <w:keepLines/>
              <w:spacing w:line="360" w:lineRule="exact"/>
              <w:ind w:firstLine="0"/>
              <w:rPr>
                <w:rFonts w:hint="eastAsia"/>
              </w:rPr>
            </w:pPr>
            <w:r>
              <w:rPr>
                <w:sz w:val="21"/>
                <w:szCs w:val="21"/>
              </w:rPr>
              <w:t>已完成的未开单就诊出现在费用结算待办列表。</w:t>
            </w:r>
            <w:r>
              <w:rPr>
                <w:sz w:val="21"/>
                <w:szCs w:val="21"/>
              </w:rPr>
              <w:t xml:space="preserve"> </w:t>
            </w:r>
            <w:r>
              <w:rPr>
                <w:sz w:val="21"/>
                <w:szCs w:val="21"/>
              </w:rPr>
              <w:t>已登录且有权操作该门诊；就诊已完成并至少有一项治疗</w:t>
            </w:r>
          </w:p>
        </w:tc>
      </w:tr>
      <w:tr w:rsidR="004139D5" w14:paraId="59C8D977"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16AF09EB" w14:textId="77777777" w:rsidR="004139D5" w:rsidRDefault="002735B2">
            <w:pPr>
              <w:keepLines/>
              <w:spacing w:line="360" w:lineRule="exact"/>
              <w:ind w:firstLine="0"/>
              <w:rPr>
                <w:rFonts w:hint="eastAsia"/>
              </w:rPr>
            </w:pPr>
            <w:r>
              <w:rPr>
                <w:sz w:val="21"/>
                <w:szCs w:val="21"/>
              </w:rPr>
              <w:t>涉众利益</w:t>
            </w:r>
          </w:p>
        </w:tc>
        <w:tc>
          <w:tcPr>
            <w:tcW w:w="7313" w:type="dxa"/>
            <w:tcBorders>
              <w:left w:val="nil"/>
              <w:bottom w:val="nil"/>
              <w:right w:val="nil"/>
            </w:tcBorders>
            <w:tcMar>
              <w:top w:w="45" w:type="dxa"/>
              <w:left w:w="85" w:type="dxa"/>
              <w:bottom w:w="45" w:type="dxa"/>
              <w:right w:w="85" w:type="dxa"/>
            </w:tcMar>
            <w:vAlign w:val="center"/>
          </w:tcPr>
          <w:p w14:paraId="541C3923" w14:textId="77777777" w:rsidR="004139D5" w:rsidRDefault="002735B2">
            <w:pPr>
              <w:keepLines/>
              <w:spacing w:line="360" w:lineRule="exact"/>
              <w:ind w:firstLine="0"/>
              <w:rPr>
                <w:rFonts w:hint="eastAsia"/>
              </w:rPr>
            </w:pPr>
            <w:r>
              <w:rPr>
                <w:sz w:val="21"/>
                <w:szCs w:val="21"/>
              </w:rPr>
              <w:t>患者需要可解释的治疗数量、单价与合计；财务需要区分开单、收款和退款；店长需要可靠的季度收入来源</w:t>
            </w:r>
          </w:p>
        </w:tc>
      </w:tr>
      <w:tr w:rsidR="004139D5" w14:paraId="181FFF9E"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094B9DB3" w14:textId="77777777" w:rsidR="004139D5" w:rsidRDefault="002735B2">
            <w:pPr>
              <w:keepLines/>
              <w:spacing w:line="360" w:lineRule="exact"/>
              <w:ind w:firstLine="0"/>
              <w:rPr>
                <w:rFonts w:hint="eastAsia"/>
              </w:rPr>
            </w:pPr>
            <w:r>
              <w:rPr>
                <w:sz w:val="21"/>
                <w:szCs w:val="21"/>
              </w:rPr>
              <w:t>成功保证</w:t>
            </w:r>
          </w:p>
        </w:tc>
        <w:tc>
          <w:tcPr>
            <w:tcW w:w="7313" w:type="dxa"/>
            <w:tcBorders>
              <w:left w:val="nil"/>
              <w:bottom w:val="nil"/>
              <w:right w:val="nil"/>
            </w:tcBorders>
            <w:tcMar>
              <w:top w:w="45" w:type="dxa"/>
              <w:left w:w="85" w:type="dxa"/>
              <w:bottom w:w="45" w:type="dxa"/>
              <w:right w:w="85" w:type="dxa"/>
            </w:tcMar>
            <w:vAlign w:val="center"/>
          </w:tcPr>
          <w:p w14:paraId="34ED8BFC" w14:textId="77777777" w:rsidR="004139D5" w:rsidRDefault="002735B2">
            <w:pPr>
              <w:keepLines/>
              <w:spacing w:line="360" w:lineRule="exact"/>
              <w:ind w:firstLine="0"/>
              <w:rPr>
                <w:rFonts w:hint="eastAsia"/>
              </w:rPr>
            </w:pPr>
            <w:r>
              <w:rPr>
                <w:sz w:val="21"/>
                <w:szCs w:val="21"/>
              </w:rPr>
              <w:t>生成唯一结算单及项目快照；原有季度报告标记来源变化。</w:t>
            </w:r>
          </w:p>
        </w:tc>
      </w:tr>
      <w:tr w:rsidR="004139D5" w14:paraId="7C1BD3AB" w14:textId="77777777">
        <w:trPr>
          <w:cantSplit/>
          <w:jc w:val="center"/>
        </w:trPr>
        <w:tc>
          <w:tcPr>
            <w:tcW w:w="1531" w:type="dxa"/>
            <w:tcBorders>
              <w:left w:val="nil"/>
              <w:bottom w:val="single" w:sz="7" w:space="0" w:color="000000"/>
              <w:right w:val="nil"/>
            </w:tcBorders>
            <w:tcMar>
              <w:top w:w="45" w:type="dxa"/>
              <w:left w:w="85" w:type="dxa"/>
              <w:bottom w:w="45" w:type="dxa"/>
              <w:right w:w="85" w:type="dxa"/>
            </w:tcMar>
            <w:vAlign w:val="center"/>
          </w:tcPr>
          <w:p w14:paraId="1E9E054D" w14:textId="77777777" w:rsidR="004139D5" w:rsidRDefault="002735B2">
            <w:pPr>
              <w:keepLines/>
              <w:spacing w:line="360" w:lineRule="exact"/>
              <w:ind w:firstLine="0"/>
              <w:rPr>
                <w:rFonts w:hint="eastAsia"/>
              </w:rPr>
            </w:pPr>
            <w:r>
              <w:rPr>
                <w:sz w:val="21"/>
                <w:szCs w:val="21"/>
              </w:rPr>
              <w:t>最小保证</w:t>
            </w:r>
          </w:p>
        </w:tc>
        <w:tc>
          <w:tcPr>
            <w:tcW w:w="7313" w:type="dxa"/>
            <w:tcBorders>
              <w:left w:val="nil"/>
              <w:bottom w:val="single" w:sz="7" w:space="0" w:color="000000"/>
              <w:right w:val="nil"/>
            </w:tcBorders>
            <w:tcMar>
              <w:top w:w="45" w:type="dxa"/>
              <w:left w:w="85" w:type="dxa"/>
              <w:bottom w:w="45" w:type="dxa"/>
              <w:right w:w="85" w:type="dxa"/>
            </w:tcMar>
            <w:vAlign w:val="center"/>
          </w:tcPr>
          <w:p w14:paraId="2F3E1797" w14:textId="77777777" w:rsidR="004139D5" w:rsidRDefault="002735B2">
            <w:pPr>
              <w:keepLines/>
              <w:spacing w:line="360" w:lineRule="exact"/>
              <w:ind w:firstLine="0"/>
              <w:rPr>
                <w:rFonts w:hint="eastAsia"/>
              </w:rPr>
            </w:pPr>
            <w:r>
              <w:rPr>
                <w:sz w:val="21"/>
                <w:szCs w:val="21"/>
              </w:rPr>
              <w:t>同一次就诊重复提交返回原单，不重复计收入，也不自动记录到账。</w:t>
            </w:r>
          </w:p>
        </w:tc>
      </w:tr>
    </w:tbl>
    <w:p w14:paraId="529442D4" w14:textId="77777777" w:rsidR="004139D5" w:rsidRDefault="002735B2">
      <w:pPr>
        <w:rPr>
          <w:rFonts w:hint="eastAsia"/>
        </w:rPr>
      </w:pPr>
      <w:r>
        <w:t>基本路径：</w:t>
      </w:r>
      <w:r>
        <w:br/>
        <w:t>1</w:t>
      </w:r>
      <w:r>
        <w:t>）前台打开结算页，系统显示分页的待开单就诊和已有账单。</w:t>
      </w:r>
      <w:r>
        <w:br/>
        <w:t>2</w:t>
      </w:r>
      <w:r>
        <w:t>）前台选择患者就诊，系统显示接诊牙医、治疗明细和预计金额。</w:t>
      </w:r>
      <w:r>
        <w:br/>
        <w:t>3</w:t>
      </w:r>
      <w:r>
        <w:t>）前台与患者核对项目和数量，选择生成并提交确认。</w:t>
      </w:r>
      <w:r>
        <w:br/>
      </w:r>
      <w:r>
        <w:lastRenderedPageBreak/>
        <w:t>4</w:t>
      </w:r>
      <w:r>
        <w:t>）系统检查门诊授权及就诊完成状态，查询是否已有结算单。</w:t>
      </w:r>
      <w:r>
        <w:br/>
        <w:t>5</w:t>
      </w:r>
      <w:r>
        <w:t>）系统复制治疗名称、数量及单价快照，计算小计和总额。</w:t>
      </w:r>
      <w:r>
        <w:br/>
        <w:t>6</w:t>
      </w:r>
      <w:r>
        <w:t>）系统保存单号、开单时间及关联对象，并使相关季度报告待重新核算。</w:t>
      </w:r>
      <w:r>
        <w:br/>
        <w:t>7</w:t>
      </w:r>
      <w:r>
        <w:t>）系统显示结算单详情；前台可打印或转</w:t>
      </w:r>
      <w:r>
        <w:t xml:space="preserve"> UC-13 </w:t>
      </w:r>
      <w:r>
        <w:t>登记已核实收款。</w:t>
      </w:r>
    </w:p>
    <w:p w14:paraId="1CD494A9" w14:textId="77777777" w:rsidR="004139D5" w:rsidRDefault="002735B2">
      <w:pPr>
        <w:rPr>
          <w:rFonts w:hint="eastAsia"/>
        </w:rPr>
      </w:pPr>
      <w:r>
        <w:t>扩展</w:t>
      </w:r>
      <w:r>
        <w:t>4a</w:t>
      </w:r>
      <w:r>
        <w:t>：同一就诊已存在结算单。系统返回原结算单号及明细，不另开一张</w:t>
      </w:r>
      <w:r>
        <w:t xml:space="preserve"> </w:t>
      </w:r>
      <w:r>
        <w:t>汇入第</w:t>
      </w:r>
      <w:r>
        <w:t>7</w:t>
      </w:r>
      <w:r>
        <w:t>步。</w:t>
      </w:r>
    </w:p>
    <w:p w14:paraId="2257E27A" w14:textId="77777777" w:rsidR="004139D5" w:rsidRDefault="002735B2">
      <w:pPr>
        <w:rPr>
          <w:rFonts w:hint="eastAsia"/>
        </w:rPr>
      </w:pPr>
      <w:r>
        <w:t>扩展</w:t>
      </w:r>
      <w:r>
        <w:t>4b</w:t>
      </w:r>
      <w:r>
        <w:t>：就诊尚未完成或没有治疗。系统拒绝开单，前台联系医生完成</w:t>
      </w:r>
      <w:r>
        <w:t xml:space="preserve"> UC-09 </w:t>
      </w:r>
      <w:r>
        <w:t>本次开单结束。</w:t>
      </w:r>
    </w:p>
    <w:p w14:paraId="209815F3" w14:textId="77777777" w:rsidR="004139D5" w:rsidRDefault="002735B2">
      <w:pPr>
        <w:rPr>
          <w:rFonts w:hint="eastAsia"/>
        </w:rPr>
      </w:pPr>
      <w:r>
        <w:t>字段列表：输入</w:t>
      </w:r>
      <w:r>
        <w:t xml:space="preserve"> visitId</w:t>
      </w:r>
      <w:r>
        <w:t>：必填，已完成且有治疗的就诊编号；输出</w:t>
      </w:r>
      <w:r>
        <w:t xml:space="preserve"> result.id/number</w:t>
      </w:r>
      <w:r>
        <w:t>：结算编号与唯一单号；输出</w:t>
      </w:r>
      <w:r>
        <w:t xml:space="preserve"> result.lines</w:t>
      </w:r>
      <w:r>
        <w:t>：治疗数量、价格和小计快照；输出</w:t>
      </w:r>
      <w:r>
        <w:t xml:space="preserve"> result.total</w:t>
      </w:r>
      <w:r>
        <w:t>：安全整数分；输出</w:t>
      </w:r>
      <w:r>
        <w:t xml:space="preserve"> result.date/version</w:t>
      </w:r>
      <w:r>
        <w:t>：</w:t>
      </w:r>
      <w:r>
        <w:t>ISO</w:t>
      </w:r>
      <w:r>
        <w:t>开单时间与版本</w:t>
      </w:r>
    </w:p>
    <w:p w14:paraId="058EC487" w14:textId="77777777" w:rsidR="004139D5" w:rsidRDefault="002735B2">
      <w:pPr>
        <w:rPr>
          <w:rFonts w:hint="eastAsia"/>
        </w:rPr>
      </w:pPr>
      <w:r>
        <w:t>业务规则：一个就诊最多一张结算单，数据库</w:t>
      </w:r>
      <w:r>
        <w:t xml:space="preserve"> visit_id </w:t>
      </w:r>
      <w:r>
        <w:t>唯一；金额以整数分计算，小计等于数量乘单价，总额检查安全整数；有效开单收入与实际收款分开；冲销按</w:t>
      </w:r>
      <w:r>
        <w:t xml:space="preserve"> UC-15 </w:t>
      </w:r>
      <w:r>
        <w:t>追加调整，原单保留</w:t>
      </w:r>
    </w:p>
    <w:p w14:paraId="511619D4" w14:textId="77777777" w:rsidR="004139D5" w:rsidRDefault="002735B2">
      <w:pPr>
        <w:rPr>
          <w:rFonts w:hint="eastAsia"/>
        </w:rPr>
      </w:pPr>
      <w:r>
        <w:t>质量要求：系统应保证每次就诊唯一开单，重复请求不增加收入</w:t>
      </w:r>
    </w:p>
    <w:p w14:paraId="57E9A8FD" w14:textId="77777777" w:rsidR="004139D5" w:rsidRDefault="002735B2">
      <w:pPr>
        <w:rPr>
          <w:rFonts w:hint="eastAsia"/>
        </w:rPr>
      </w:pPr>
      <w:r>
        <w:t>约束与方案：系统设顾客、前台、医生、店长和总部；总部覆盖全连锁，店长限明确分配的门诊；系统当前保留结算快照，开单与收款分开记账</w:t>
      </w:r>
    </w:p>
    <w:p w14:paraId="3A04DCFC" w14:textId="77777777" w:rsidR="004139D5" w:rsidRDefault="002735B2">
      <w:pPr>
        <w:rPr>
          <w:rFonts w:hint="eastAsia"/>
        </w:rPr>
      </w:pPr>
      <w:r>
        <w:t>实现与验证依据：</w:t>
      </w:r>
      <w:r>
        <w:t>server/services/clinical.js</w:t>
      </w:r>
      <w:r>
        <w:t>：</w:t>
      </w:r>
      <w:r>
        <w:t>settlement.create</w:t>
      </w:r>
      <w:r>
        <w:t>；</w:t>
      </w:r>
      <w:r>
        <w:t>public/js/pages/billing.js</w:t>
      </w:r>
      <w:r>
        <w:t>。</w:t>
      </w:r>
      <w:r>
        <w:t>test/system.test.js</w:t>
      </w:r>
      <w:r>
        <w:t>：完成诊疗后开单、重复返回原单、价格快照及顾客详情一致</w:t>
      </w:r>
    </w:p>
    <w:p w14:paraId="679E78AD" w14:textId="77777777" w:rsidR="004139D5" w:rsidRDefault="002735B2">
      <w:pPr>
        <w:pStyle w:val="21"/>
        <w:numPr>
          <w:ilvl w:val="1"/>
          <w:numId w:val="10"/>
        </w:numPr>
      </w:pPr>
      <w:bookmarkStart w:id="50" w:name="_Toc243288714"/>
      <w:r>
        <w:t xml:space="preserve">UC-11 </w:t>
      </w:r>
      <w:r>
        <w:t>核对季度业绩</w:t>
      </w:r>
      <w:bookmarkEnd w:id="50"/>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1531"/>
        <w:gridCol w:w="7314"/>
      </w:tblGrid>
      <w:tr w:rsidR="004139D5" w14:paraId="38BA6551" w14:textId="77777777">
        <w:trPr>
          <w:cantSplit/>
          <w:tblHeader/>
          <w:jc w:val="center"/>
        </w:trPr>
        <w:tc>
          <w:tcPr>
            <w:tcW w:w="153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4588697A"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项目</w:t>
            </w:r>
          </w:p>
        </w:tc>
        <w:tc>
          <w:tcPr>
            <w:tcW w:w="7313"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D4344FD"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规约内容</w:t>
            </w:r>
          </w:p>
        </w:tc>
      </w:tr>
      <w:tr w:rsidR="004139D5" w14:paraId="274A8079"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61CDB23C" w14:textId="77777777" w:rsidR="004139D5" w:rsidRDefault="002735B2">
            <w:pPr>
              <w:keepLines/>
              <w:spacing w:line="360" w:lineRule="exact"/>
              <w:ind w:firstLine="0"/>
              <w:rPr>
                <w:rFonts w:hint="eastAsia"/>
              </w:rPr>
            </w:pPr>
            <w:r>
              <w:rPr>
                <w:sz w:val="21"/>
                <w:szCs w:val="21"/>
              </w:rPr>
              <w:t>目标及执行者</w:t>
            </w:r>
          </w:p>
        </w:tc>
        <w:tc>
          <w:tcPr>
            <w:tcW w:w="7313" w:type="dxa"/>
            <w:tcBorders>
              <w:left w:val="nil"/>
              <w:bottom w:val="nil"/>
              <w:right w:val="nil"/>
            </w:tcBorders>
            <w:tcMar>
              <w:top w:w="45" w:type="dxa"/>
              <w:left w:w="85" w:type="dxa"/>
              <w:bottom w:w="45" w:type="dxa"/>
              <w:right w:w="85" w:type="dxa"/>
            </w:tcMar>
            <w:vAlign w:val="center"/>
          </w:tcPr>
          <w:p w14:paraId="2B3B9186" w14:textId="77777777" w:rsidR="004139D5" w:rsidRDefault="002735B2">
            <w:pPr>
              <w:keepLines/>
              <w:spacing w:line="360" w:lineRule="exact"/>
              <w:ind w:firstLine="0"/>
              <w:rPr>
                <w:rFonts w:hint="eastAsia"/>
              </w:rPr>
            </w:pPr>
            <w:r>
              <w:rPr>
                <w:sz w:val="21"/>
                <w:szCs w:val="21"/>
              </w:rPr>
              <w:t>总部按指定季度核对全连锁履约、成本与季度报告；店长仅核对授权门诊的指标和成本。</w:t>
            </w:r>
            <w:r>
              <w:rPr>
                <w:sz w:val="21"/>
                <w:szCs w:val="21"/>
              </w:rPr>
              <w:t xml:space="preserve"> </w:t>
            </w:r>
            <w:r>
              <w:rPr>
                <w:sz w:val="21"/>
                <w:szCs w:val="21"/>
              </w:rPr>
              <w:t>主执行者：总部（</w:t>
            </w:r>
            <w:r>
              <w:rPr>
                <w:sz w:val="21"/>
                <w:szCs w:val="21"/>
              </w:rPr>
              <w:t>hq</w:t>
            </w:r>
            <w:r>
              <w:rPr>
                <w:sz w:val="21"/>
                <w:szCs w:val="21"/>
              </w:rPr>
              <w:t>）；店长仅查询授权门诊的履约与成本</w:t>
            </w:r>
          </w:p>
        </w:tc>
      </w:tr>
      <w:tr w:rsidR="004139D5" w14:paraId="28241400"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702F5DAC" w14:textId="77777777" w:rsidR="004139D5" w:rsidRDefault="002735B2">
            <w:pPr>
              <w:keepLines/>
              <w:spacing w:line="360" w:lineRule="exact"/>
              <w:ind w:firstLine="0"/>
              <w:rPr>
                <w:rFonts w:hint="eastAsia"/>
              </w:rPr>
            </w:pPr>
            <w:r>
              <w:rPr>
                <w:sz w:val="21"/>
                <w:szCs w:val="21"/>
              </w:rPr>
              <w:t>触发与前置</w:t>
            </w:r>
          </w:p>
        </w:tc>
        <w:tc>
          <w:tcPr>
            <w:tcW w:w="7313" w:type="dxa"/>
            <w:tcBorders>
              <w:left w:val="nil"/>
              <w:bottom w:val="nil"/>
              <w:right w:val="nil"/>
            </w:tcBorders>
            <w:tcMar>
              <w:top w:w="45" w:type="dxa"/>
              <w:left w:w="85" w:type="dxa"/>
              <w:bottom w:w="45" w:type="dxa"/>
              <w:right w:w="85" w:type="dxa"/>
            </w:tcMar>
            <w:vAlign w:val="center"/>
          </w:tcPr>
          <w:p w14:paraId="642986C5" w14:textId="77777777" w:rsidR="004139D5" w:rsidRDefault="002735B2">
            <w:pPr>
              <w:keepLines/>
              <w:spacing w:line="360" w:lineRule="exact"/>
              <w:ind w:firstLine="0"/>
              <w:rPr>
                <w:rFonts w:hint="eastAsia"/>
              </w:rPr>
            </w:pPr>
            <w:r>
              <w:rPr>
                <w:sz w:val="21"/>
                <w:szCs w:val="21"/>
              </w:rPr>
              <w:t>总部或店长进入季度业绩页并选择核对季度。</w:t>
            </w:r>
            <w:r>
              <w:rPr>
                <w:sz w:val="21"/>
                <w:szCs w:val="21"/>
              </w:rPr>
              <w:t xml:space="preserve"> </w:t>
            </w:r>
            <w:r>
              <w:rPr>
                <w:sz w:val="21"/>
                <w:szCs w:val="21"/>
              </w:rPr>
              <w:t>已通过总部或店长入口登录；店长已分配有效门诊；目标季度格式为</w:t>
            </w:r>
            <w:r>
              <w:rPr>
                <w:sz w:val="21"/>
                <w:szCs w:val="21"/>
              </w:rPr>
              <w:t xml:space="preserve"> YYYY-Q1 </w:t>
            </w:r>
            <w:r>
              <w:rPr>
                <w:sz w:val="21"/>
                <w:szCs w:val="21"/>
              </w:rPr>
              <w:t>至</w:t>
            </w:r>
            <w:r>
              <w:rPr>
                <w:sz w:val="21"/>
                <w:szCs w:val="21"/>
              </w:rPr>
              <w:t xml:space="preserve"> YYYY-Q4</w:t>
            </w:r>
          </w:p>
        </w:tc>
      </w:tr>
      <w:tr w:rsidR="004139D5" w14:paraId="584E5079"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0B201513" w14:textId="77777777" w:rsidR="004139D5" w:rsidRDefault="002735B2">
            <w:pPr>
              <w:keepLines/>
              <w:spacing w:line="360" w:lineRule="exact"/>
              <w:ind w:firstLine="0"/>
              <w:rPr>
                <w:rFonts w:hint="eastAsia"/>
              </w:rPr>
            </w:pPr>
            <w:r>
              <w:rPr>
                <w:sz w:val="21"/>
                <w:szCs w:val="21"/>
              </w:rPr>
              <w:lastRenderedPageBreak/>
              <w:t>涉众利益</w:t>
            </w:r>
          </w:p>
        </w:tc>
        <w:tc>
          <w:tcPr>
            <w:tcW w:w="7313" w:type="dxa"/>
            <w:tcBorders>
              <w:left w:val="nil"/>
              <w:bottom w:val="nil"/>
              <w:right w:val="nil"/>
            </w:tcBorders>
            <w:tcMar>
              <w:top w:w="45" w:type="dxa"/>
              <w:left w:w="85" w:type="dxa"/>
              <w:bottom w:w="45" w:type="dxa"/>
              <w:right w:w="85" w:type="dxa"/>
            </w:tcMar>
            <w:vAlign w:val="center"/>
          </w:tcPr>
          <w:p w14:paraId="68D541E8" w14:textId="77777777" w:rsidR="004139D5" w:rsidRDefault="002735B2">
            <w:pPr>
              <w:keepLines/>
              <w:spacing w:line="360" w:lineRule="exact"/>
              <w:ind w:firstLine="0"/>
              <w:rPr>
                <w:rFonts w:hint="eastAsia"/>
              </w:rPr>
            </w:pPr>
            <w:r>
              <w:rPr>
                <w:sz w:val="21"/>
                <w:szCs w:val="21"/>
              </w:rPr>
              <w:t>总部需要全连锁一致口径；店长需要本店可核对的经营和履约情况；门诊和牙医需要能够解释的出席、取消与爽约指标</w:t>
            </w:r>
          </w:p>
        </w:tc>
      </w:tr>
      <w:tr w:rsidR="004139D5" w14:paraId="0866E4FF"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4F722113" w14:textId="77777777" w:rsidR="004139D5" w:rsidRDefault="002735B2">
            <w:pPr>
              <w:keepLines/>
              <w:spacing w:line="360" w:lineRule="exact"/>
              <w:ind w:firstLine="0"/>
              <w:rPr>
                <w:rFonts w:hint="eastAsia"/>
              </w:rPr>
            </w:pPr>
            <w:r>
              <w:rPr>
                <w:sz w:val="21"/>
                <w:szCs w:val="21"/>
              </w:rPr>
              <w:t>成功保证</w:t>
            </w:r>
          </w:p>
        </w:tc>
        <w:tc>
          <w:tcPr>
            <w:tcW w:w="7313" w:type="dxa"/>
            <w:tcBorders>
              <w:left w:val="nil"/>
              <w:bottom w:val="nil"/>
              <w:right w:val="nil"/>
            </w:tcBorders>
            <w:tcMar>
              <w:top w:w="45" w:type="dxa"/>
              <w:left w:w="85" w:type="dxa"/>
              <w:bottom w:w="45" w:type="dxa"/>
              <w:right w:w="85" w:type="dxa"/>
            </w:tcMar>
            <w:vAlign w:val="center"/>
          </w:tcPr>
          <w:p w14:paraId="686BBE0D" w14:textId="77777777" w:rsidR="004139D5" w:rsidRDefault="002735B2">
            <w:pPr>
              <w:keepLines/>
              <w:spacing w:line="360" w:lineRule="exact"/>
              <w:ind w:firstLine="0"/>
              <w:rPr>
                <w:rFonts w:hint="eastAsia"/>
              </w:rPr>
            </w:pPr>
            <w:r>
              <w:rPr>
                <w:sz w:val="21"/>
                <w:szCs w:val="21"/>
              </w:rPr>
              <w:t>按角色显示授权范围的已到期预约统计和成本；只有总部可读取全连锁基金报告并发起重算。</w:t>
            </w:r>
          </w:p>
        </w:tc>
      </w:tr>
      <w:tr w:rsidR="004139D5" w14:paraId="4CB4EA5E" w14:textId="77777777">
        <w:trPr>
          <w:cantSplit/>
          <w:jc w:val="center"/>
        </w:trPr>
        <w:tc>
          <w:tcPr>
            <w:tcW w:w="1531" w:type="dxa"/>
            <w:tcBorders>
              <w:left w:val="nil"/>
              <w:bottom w:val="single" w:sz="7" w:space="0" w:color="000000"/>
              <w:right w:val="nil"/>
            </w:tcBorders>
            <w:tcMar>
              <w:top w:w="45" w:type="dxa"/>
              <w:left w:w="85" w:type="dxa"/>
              <w:bottom w:w="45" w:type="dxa"/>
              <w:right w:w="85" w:type="dxa"/>
            </w:tcMar>
            <w:vAlign w:val="center"/>
          </w:tcPr>
          <w:p w14:paraId="6E6BD02B" w14:textId="77777777" w:rsidR="004139D5" w:rsidRDefault="002735B2">
            <w:pPr>
              <w:keepLines/>
              <w:spacing w:line="360" w:lineRule="exact"/>
              <w:ind w:firstLine="0"/>
              <w:rPr>
                <w:rFonts w:hint="eastAsia"/>
              </w:rPr>
            </w:pPr>
            <w:r>
              <w:rPr>
                <w:sz w:val="21"/>
                <w:szCs w:val="21"/>
              </w:rPr>
              <w:t>最小保证</w:t>
            </w:r>
          </w:p>
        </w:tc>
        <w:tc>
          <w:tcPr>
            <w:tcW w:w="7313" w:type="dxa"/>
            <w:tcBorders>
              <w:left w:val="nil"/>
              <w:bottom w:val="single" w:sz="7" w:space="0" w:color="000000"/>
              <w:right w:val="nil"/>
            </w:tcBorders>
            <w:tcMar>
              <w:top w:w="45" w:type="dxa"/>
              <w:left w:w="85" w:type="dxa"/>
              <w:bottom w:w="45" w:type="dxa"/>
              <w:right w:w="85" w:type="dxa"/>
            </w:tcMar>
            <w:vAlign w:val="center"/>
          </w:tcPr>
          <w:p w14:paraId="391DF10A" w14:textId="77777777" w:rsidR="004139D5" w:rsidRDefault="002735B2">
            <w:pPr>
              <w:keepLines/>
              <w:spacing w:line="360" w:lineRule="exact"/>
              <w:ind w:firstLine="0"/>
              <w:rPr>
                <w:rFonts w:hint="eastAsia"/>
              </w:rPr>
            </w:pPr>
            <w:r>
              <w:rPr>
                <w:sz w:val="21"/>
                <w:szCs w:val="21"/>
              </w:rPr>
              <w:t>查询不改变业务金额和审批状态，不把当前页样本当作总体。</w:t>
            </w:r>
          </w:p>
        </w:tc>
      </w:tr>
    </w:tbl>
    <w:p w14:paraId="538FFAE7" w14:textId="77777777" w:rsidR="004139D5" w:rsidRDefault="002735B2">
      <w:pPr>
        <w:rPr>
          <w:rFonts w:hint="eastAsia"/>
        </w:rPr>
      </w:pPr>
      <w:r>
        <w:t>基本路径：</w:t>
      </w:r>
      <w:r>
        <w:br/>
        <w:t>1</w:t>
      </w:r>
      <w:r>
        <w:t>）参与者打开业绩页，系统显示季度筛选和其权限内的成本清单。</w:t>
      </w:r>
      <w:r>
        <w:br/>
        <w:t>2</w:t>
      </w:r>
      <w:r>
        <w:t>）参与者输入目标季度并提交查询，系统按北京时间计算季度边界。</w:t>
      </w:r>
      <w:r>
        <w:br/>
        <w:t>3</w:t>
      </w:r>
      <w:r>
        <w:t>）系统依据当前角色和门诊归属，在</w:t>
      </w:r>
      <w:r>
        <w:t>SQL</w:t>
      </w:r>
      <w:r>
        <w:t>中汇总已到期预约、到诊、取消和爽约次数。</w:t>
      </w:r>
      <w:r>
        <w:br/>
        <w:t>4</w:t>
      </w:r>
      <w:r>
        <w:t>）参与者核对取消率和爽约率的分母；店长只看到授权门诊，总部可查看全连锁。</w:t>
      </w:r>
      <w:r>
        <w:br/>
        <w:t>5</w:t>
      </w:r>
      <w:r>
        <w:t>）参与者查看成本凭据及版本；总部还可查看全连锁报告和来源失效提示。</w:t>
      </w:r>
      <w:r>
        <w:br/>
      </w:r>
      <w:r>
        <w:t>6</w:t>
      </w:r>
      <w:r>
        <w:t>）成本有误时在授权范围转</w:t>
      </w:r>
      <w:r>
        <w:t xml:space="preserve"> UC-23</w:t>
      </w:r>
      <w:r>
        <w:t>；需重算基金时由总部执行</w:t>
      </w:r>
      <w:r>
        <w:t xml:space="preserve"> UC-12</w:t>
      </w:r>
      <w:r>
        <w:t>。</w:t>
      </w:r>
      <w:r>
        <w:br/>
        <w:t>7</w:t>
      </w:r>
      <w:r>
        <w:t>）参与者核对结果后结束查询，不改变业务记录。</w:t>
      </w:r>
    </w:p>
    <w:p w14:paraId="55995931" w14:textId="77777777" w:rsidR="004139D5" w:rsidRDefault="002735B2">
      <w:pPr>
        <w:rPr>
          <w:rFonts w:hint="eastAsia"/>
        </w:rPr>
      </w:pPr>
      <w:r>
        <w:t>扩展</w:t>
      </w:r>
      <w:r>
        <w:t>3a</w:t>
      </w:r>
      <w:r>
        <w:t>：季度没有已到期预约。系统将数量显示为零、比例显示为横线，参与者结合无记录情况判断</w:t>
      </w:r>
      <w:r>
        <w:t xml:space="preserve"> </w:t>
      </w:r>
      <w:r>
        <w:t>继续第</w:t>
      </w:r>
      <w:r>
        <w:t>5</w:t>
      </w:r>
      <w:r>
        <w:t>步。</w:t>
      </w:r>
    </w:p>
    <w:p w14:paraId="76FF8E81" w14:textId="77777777" w:rsidR="004139D5" w:rsidRDefault="002735B2">
      <w:pPr>
        <w:rPr>
          <w:rFonts w:hint="eastAsia"/>
        </w:rPr>
      </w:pPr>
      <w:r>
        <w:t>扩展</w:t>
      </w:r>
      <w:r>
        <w:t>5b</w:t>
      </w:r>
      <w:r>
        <w:t>：报告显示来源已变化。总部不使用旧报告批准结果，先处理来源，再转</w:t>
      </w:r>
      <w:r>
        <w:t xml:space="preserve"> UC-12 </w:t>
      </w:r>
      <w:r>
        <w:t>重新核算；店长将涉及全连锁的差异交总部处理</w:t>
      </w:r>
      <w:r>
        <w:t xml:space="preserve"> </w:t>
      </w:r>
      <w:r>
        <w:t>结束当前核对并转相应用例。</w:t>
      </w:r>
    </w:p>
    <w:p w14:paraId="450AE5AC" w14:textId="77777777" w:rsidR="004139D5" w:rsidRDefault="002735B2">
      <w:pPr>
        <w:rPr>
          <w:rFonts w:hint="eastAsia"/>
        </w:rPr>
      </w:pPr>
      <w:r>
        <w:t>字段列表：输入</w:t>
      </w:r>
      <w:r>
        <w:t xml:space="preserve"> quarter</w:t>
      </w:r>
      <w:r>
        <w:t>：必填，</w:t>
      </w:r>
      <w:r>
        <w:t>YYYY-Q1</w:t>
      </w:r>
      <w:r>
        <w:t>至</w:t>
      </w:r>
      <w:r>
        <w:t>YYYY-Q4</w:t>
      </w:r>
      <w:r>
        <w:t>；输入</w:t>
      </w:r>
      <w:r>
        <w:t xml:space="preserve"> limit/offset</w:t>
      </w:r>
      <w:r>
        <w:t>：可选，成本列表分页；</w:t>
      </w:r>
      <w:r>
        <w:t>limit≤100</w:t>
      </w:r>
      <w:r>
        <w:t>；输出</w:t>
      </w:r>
      <w:r>
        <w:t xml:space="preserve"> metrics</w:t>
      </w:r>
      <w:r>
        <w:t>：已到期次数、取消、爽约、到诊及分门诊汇总；输出</w:t>
      </w:r>
      <w:r>
        <w:t xml:space="preserve"> costs/quarterReports</w:t>
      </w:r>
      <w:r>
        <w:t>：成本按门诊授权返回；全连锁报告仅总部可读，不包含账号信息；输出</w:t>
      </w:r>
      <w:r>
        <w:t xml:space="preserve"> metrics.denominator/window</w:t>
      </w:r>
      <w:r>
        <w:t>：分母和统计窗口说明</w:t>
      </w:r>
    </w:p>
    <w:p w14:paraId="4E19C63C" w14:textId="77777777" w:rsidR="004139D5" w:rsidRDefault="002735B2">
      <w:pPr>
        <w:rPr>
          <w:rFonts w:hint="eastAsia"/>
        </w:rPr>
      </w:pPr>
      <w:r>
        <w:t>业务规则：统计范围为预约开始时间落在季度且结束时间已到的记录；分母含取消及改约旧预约，不含未来预约；取消率、爽约率按已到期预约次数计算；指标</w:t>
      </w:r>
      <w:r>
        <w:lastRenderedPageBreak/>
        <w:t>由</w:t>
      </w:r>
      <w:r>
        <w:t xml:space="preserve"> SQL </w:t>
      </w:r>
      <w:r>
        <w:t>聚合得到；本用例不执行个人奖金分配；店长指标与成本仅含分配门诊，不返回全连锁季度报告及基金数据</w:t>
      </w:r>
    </w:p>
    <w:p w14:paraId="4DD6C1F7" w14:textId="77777777" w:rsidR="004139D5" w:rsidRDefault="002735B2">
      <w:pPr>
        <w:rPr>
          <w:rFonts w:hint="eastAsia"/>
        </w:rPr>
      </w:pPr>
      <w:r>
        <w:t>质量要求：系统应按完整授权数据聚合，并明确无分母时的展示</w:t>
      </w:r>
    </w:p>
    <w:p w14:paraId="42DBF639" w14:textId="77777777" w:rsidR="004139D5" w:rsidRDefault="002735B2">
      <w:pPr>
        <w:rPr>
          <w:rFonts w:hint="eastAsia"/>
        </w:rPr>
      </w:pPr>
      <w:r>
        <w:t>约束与方案：系统设顾客、前台、医生、店长和总部；总部覆盖全连锁，店长限明确分配的门诊；系统当前按北京时间季度边界及已到期预约统计，不按患者人数计率</w:t>
      </w:r>
    </w:p>
    <w:p w14:paraId="0B81CC37" w14:textId="77777777" w:rsidR="004139D5" w:rsidRDefault="002735B2">
      <w:pPr>
        <w:rPr>
          <w:rFonts w:hint="eastAsia"/>
        </w:rPr>
      </w:pPr>
      <w:r>
        <w:t>实现与验证依据：</w:t>
      </w:r>
      <w:r>
        <w:t>server/services/workspace.js</w:t>
      </w:r>
      <w:r>
        <w:t>：</w:t>
      </w:r>
      <w:r>
        <w:t>metrics</w:t>
      </w:r>
      <w:r>
        <w:t>、</w:t>
      </w:r>
      <w:r>
        <w:t>performance</w:t>
      </w:r>
      <w:r>
        <w:t>；</w:t>
      </w:r>
      <w:r>
        <w:t>public/js/pages/reports.js</w:t>
      </w:r>
      <w:r>
        <w:t>；</w:t>
      </w:r>
      <w:r>
        <w:t>public/js/pages/home.js</w:t>
      </w:r>
      <w:r>
        <w:t>。</w:t>
      </w:r>
      <w:r>
        <w:t>test/operations.test.js</w:t>
      </w:r>
      <w:r>
        <w:t>：季度指标窗口与分页；</w:t>
      </w:r>
      <w:r>
        <w:t>test/system.test.js</w:t>
      </w:r>
      <w:r>
        <w:t>：成本和报告一致性，完整业绩页浏览器操作未单独覆盖</w:t>
      </w:r>
    </w:p>
    <w:p w14:paraId="0D8415DA" w14:textId="77777777" w:rsidR="004139D5" w:rsidRDefault="002735B2">
      <w:pPr>
        <w:pStyle w:val="21"/>
        <w:numPr>
          <w:ilvl w:val="1"/>
          <w:numId w:val="10"/>
        </w:numPr>
      </w:pPr>
      <w:bookmarkStart w:id="51" w:name="_Toc243288715"/>
      <w:r>
        <w:t xml:space="preserve">UC-12 </w:t>
      </w:r>
      <w:r>
        <w:t>核算激励基金</w:t>
      </w:r>
      <w:bookmarkEnd w:id="51"/>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1531"/>
        <w:gridCol w:w="7314"/>
      </w:tblGrid>
      <w:tr w:rsidR="004139D5" w14:paraId="4916FD98" w14:textId="77777777">
        <w:trPr>
          <w:cantSplit/>
          <w:tblHeader/>
          <w:jc w:val="center"/>
        </w:trPr>
        <w:tc>
          <w:tcPr>
            <w:tcW w:w="153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F4704B2"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项目</w:t>
            </w:r>
          </w:p>
        </w:tc>
        <w:tc>
          <w:tcPr>
            <w:tcW w:w="7313"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028BD27F"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规约内容</w:t>
            </w:r>
          </w:p>
        </w:tc>
      </w:tr>
      <w:tr w:rsidR="004139D5" w14:paraId="5EF6F244"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120B978D" w14:textId="77777777" w:rsidR="004139D5" w:rsidRDefault="002735B2">
            <w:pPr>
              <w:keepLines/>
              <w:spacing w:line="360" w:lineRule="exact"/>
              <w:ind w:firstLine="0"/>
              <w:rPr>
                <w:rFonts w:hint="eastAsia"/>
              </w:rPr>
            </w:pPr>
            <w:r>
              <w:rPr>
                <w:sz w:val="21"/>
                <w:szCs w:val="21"/>
              </w:rPr>
              <w:t>目标及执行者</w:t>
            </w:r>
          </w:p>
        </w:tc>
        <w:tc>
          <w:tcPr>
            <w:tcW w:w="7313" w:type="dxa"/>
            <w:tcBorders>
              <w:left w:val="nil"/>
              <w:bottom w:val="nil"/>
              <w:right w:val="nil"/>
            </w:tcBorders>
            <w:tcMar>
              <w:top w:w="45" w:type="dxa"/>
              <w:left w:w="85" w:type="dxa"/>
              <w:bottom w:w="45" w:type="dxa"/>
              <w:right w:w="85" w:type="dxa"/>
            </w:tcMar>
            <w:vAlign w:val="center"/>
          </w:tcPr>
          <w:p w14:paraId="61C1B2D8" w14:textId="77777777" w:rsidR="004139D5" w:rsidRDefault="002735B2">
            <w:pPr>
              <w:keepLines/>
              <w:spacing w:line="360" w:lineRule="exact"/>
              <w:ind w:firstLine="0"/>
              <w:rPr>
                <w:rFonts w:hint="eastAsia"/>
              </w:rPr>
            </w:pPr>
            <w:r>
              <w:rPr>
                <w:sz w:val="21"/>
                <w:szCs w:val="21"/>
              </w:rPr>
              <w:t>总部在成本完整且已审核的基础上生成全连锁季度报告，并确认净利润与激励基金。</w:t>
            </w:r>
            <w:r>
              <w:rPr>
                <w:sz w:val="21"/>
                <w:szCs w:val="21"/>
              </w:rPr>
              <w:t xml:space="preserve"> </w:t>
            </w:r>
            <w:r>
              <w:rPr>
                <w:sz w:val="21"/>
                <w:szCs w:val="21"/>
              </w:rPr>
              <w:t>主执行者：总部（</w:t>
            </w:r>
            <w:r>
              <w:rPr>
                <w:sz w:val="21"/>
                <w:szCs w:val="21"/>
              </w:rPr>
              <w:t>hq</w:t>
            </w:r>
            <w:r>
              <w:rPr>
                <w:sz w:val="21"/>
                <w:szCs w:val="21"/>
              </w:rPr>
              <w:t>）</w:t>
            </w:r>
          </w:p>
        </w:tc>
      </w:tr>
      <w:tr w:rsidR="004139D5" w14:paraId="0B691A56"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42B906D3" w14:textId="77777777" w:rsidR="004139D5" w:rsidRDefault="002735B2">
            <w:pPr>
              <w:keepLines/>
              <w:spacing w:line="360" w:lineRule="exact"/>
              <w:ind w:firstLine="0"/>
              <w:rPr>
                <w:rFonts w:hint="eastAsia"/>
              </w:rPr>
            </w:pPr>
            <w:r>
              <w:rPr>
                <w:sz w:val="21"/>
                <w:szCs w:val="21"/>
              </w:rPr>
              <w:t>触发与前置</w:t>
            </w:r>
          </w:p>
        </w:tc>
        <w:tc>
          <w:tcPr>
            <w:tcW w:w="7313" w:type="dxa"/>
            <w:tcBorders>
              <w:left w:val="nil"/>
              <w:bottom w:val="nil"/>
              <w:right w:val="nil"/>
            </w:tcBorders>
            <w:tcMar>
              <w:top w:w="45" w:type="dxa"/>
              <w:left w:w="85" w:type="dxa"/>
              <w:bottom w:w="45" w:type="dxa"/>
              <w:right w:w="85" w:type="dxa"/>
            </w:tcMar>
            <w:vAlign w:val="center"/>
          </w:tcPr>
          <w:p w14:paraId="4F47AA9D" w14:textId="77777777" w:rsidR="004139D5" w:rsidRDefault="002735B2">
            <w:pPr>
              <w:keepLines/>
              <w:spacing w:line="360" w:lineRule="exact"/>
              <w:ind w:firstLine="0"/>
              <w:rPr>
                <w:rFonts w:hint="eastAsia"/>
              </w:rPr>
            </w:pPr>
            <w:r>
              <w:rPr>
                <w:sz w:val="21"/>
                <w:szCs w:val="21"/>
              </w:rPr>
              <w:t>总部在季度业绩页选择</w:t>
            </w:r>
            <w:r>
              <w:rPr>
                <w:sz w:val="21"/>
                <w:szCs w:val="21"/>
              </w:rPr>
              <w:t>“</w:t>
            </w:r>
            <w:r>
              <w:rPr>
                <w:sz w:val="21"/>
                <w:szCs w:val="21"/>
              </w:rPr>
              <w:t>核算季度报告</w:t>
            </w:r>
            <w:r>
              <w:rPr>
                <w:sz w:val="21"/>
                <w:szCs w:val="21"/>
              </w:rPr>
              <w:t>”</w:t>
            </w:r>
            <w:r>
              <w:rPr>
                <w:sz w:val="21"/>
                <w:szCs w:val="21"/>
              </w:rPr>
              <w:t>。</w:t>
            </w:r>
            <w:r>
              <w:rPr>
                <w:sz w:val="21"/>
                <w:szCs w:val="21"/>
              </w:rPr>
              <w:t xml:space="preserve"> </w:t>
            </w:r>
            <w:r>
              <w:rPr>
                <w:sz w:val="21"/>
                <w:szCs w:val="21"/>
              </w:rPr>
              <w:t>已通过总部入口登录；目标不是未来季度；有相关接诊资源或开单数据；各门诊和牙医组合成本均已审核</w:t>
            </w:r>
          </w:p>
        </w:tc>
      </w:tr>
      <w:tr w:rsidR="004139D5" w14:paraId="791E32DB"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5A240BCA" w14:textId="77777777" w:rsidR="004139D5" w:rsidRDefault="002735B2">
            <w:pPr>
              <w:keepLines/>
              <w:spacing w:line="360" w:lineRule="exact"/>
              <w:ind w:firstLine="0"/>
              <w:rPr>
                <w:rFonts w:hint="eastAsia"/>
              </w:rPr>
            </w:pPr>
            <w:r>
              <w:rPr>
                <w:sz w:val="21"/>
                <w:szCs w:val="21"/>
              </w:rPr>
              <w:t>涉众利益</w:t>
            </w:r>
          </w:p>
        </w:tc>
        <w:tc>
          <w:tcPr>
            <w:tcW w:w="7313" w:type="dxa"/>
            <w:tcBorders>
              <w:left w:val="nil"/>
              <w:bottom w:val="nil"/>
              <w:right w:val="nil"/>
            </w:tcBorders>
            <w:tcMar>
              <w:top w:w="45" w:type="dxa"/>
              <w:left w:w="85" w:type="dxa"/>
              <w:bottom w:w="45" w:type="dxa"/>
              <w:right w:w="85" w:type="dxa"/>
            </w:tcMar>
            <w:vAlign w:val="center"/>
          </w:tcPr>
          <w:p w14:paraId="33E52737" w14:textId="77777777" w:rsidR="004139D5" w:rsidRDefault="002735B2">
            <w:pPr>
              <w:keepLines/>
              <w:spacing w:line="360" w:lineRule="exact"/>
              <w:ind w:firstLine="0"/>
              <w:rPr>
                <w:rFonts w:hint="eastAsia"/>
              </w:rPr>
            </w:pPr>
            <w:r>
              <w:rPr>
                <w:sz w:val="21"/>
                <w:szCs w:val="21"/>
              </w:rPr>
              <w:t>总部需要可复算的季度收入、成本和来源版本；牙医和门诊需要明确基金测算不等于个人奖金发放</w:t>
            </w:r>
          </w:p>
        </w:tc>
      </w:tr>
      <w:tr w:rsidR="004139D5" w14:paraId="0492BE63"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1691FF83" w14:textId="77777777" w:rsidR="004139D5" w:rsidRDefault="002735B2">
            <w:pPr>
              <w:keepLines/>
              <w:spacing w:line="360" w:lineRule="exact"/>
              <w:ind w:firstLine="0"/>
              <w:rPr>
                <w:rFonts w:hint="eastAsia"/>
              </w:rPr>
            </w:pPr>
            <w:r>
              <w:rPr>
                <w:sz w:val="21"/>
                <w:szCs w:val="21"/>
              </w:rPr>
              <w:t>成功保证</w:t>
            </w:r>
          </w:p>
        </w:tc>
        <w:tc>
          <w:tcPr>
            <w:tcW w:w="7313" w:type="dxa"/>
            <w:tcBorders>
              <w:left w:val="nil"/>
              <w:bottom w:val="nil"/>
              <w:right w:val="nil"/>
            </w:tcBorders>
            <w:tcMar>
              <w:top w:w="45" w:type="dxa"/>
              <w:left w:w="85" w:type="dxa"/>
              <w:bottom w:w="45" w:type="dxa"/>
              <w:right w:w="85" w:type="dxa"/>
            </w:tcMar>
            <w:vAlign w:val="center"/>
          </w:tcPr>
          <w:p w14:paraId="7A03F31E" w14:textId="77777777" w:rsidR="004139D5" w:rsidRDefault="002735B2">
            <w:pPr>
              <w:keepLines/>
              <w:spacing w:line="360" w:lineRule="exact"/>
              <w:ind w:firstLine="0"/>
              <w:rPr>
                <w:rFonts w:hint="eastAsia"/>
              </w:rPr>
            </w:pPr>
            <w:r>
              <w:rPr>
                <w:sz w:val="21"/>
                <w:szCs w:val="21"/>
              </w:rPr>
              <w:t>保存包含来源签名和明细快照的全连锁报告；再次核对后可确认。</w:t>
            </w:r>
          </w:p>
        </w:tc>
      </w:tr>
      <w:tr w:rsidR="004139D5" w14:paraId="43892539" w14:textId="77777777">
        <w:trPr>
          <w:cantSplit/>
          <w:jc w:val="center"/>
        </w:trPr>
        <w:tc>
          <w:tcPr>
            <w:tcW w:w="1531" w:type="dxa"/>
            <w:tcBorders>
              <w:left w:val="nil"/>
              <w:bottom w:val="single" w:sz="7" w:space="0" w:color="000000"/>
              <w:right w:val="nil"/>
            </w:tcBorders>
            <w:tcMar>
              <w:top w:w="45" w:type="dxa"/>
              <w:left w:w="85" w:type="dxa"/>
              <w:bottom w:w="45" w:type="dxa"/>
              <w:right w:w="85" w:type="dxa"/>
            </w:tcMar>
            <w:vAlign w:val="center"/>
          </w:tcPr>
          <w:p w14:paraId="0C9E9271" w14:textId="77777777" w:rsidR="004139D5" w:rsidRDefault="002735B2">
            <w:pPr>
              <w:keepLines/>
              <w:spacing w:line="360" w:lineRule="exact"/>
              <w:ind w:firstLine="0"/>
              <w:rPr>
                <w:rFonts w:hint="eastAsia"/>
              </w:rPr>
            </w:pPr>
            <w:r>
              <w:rPr>
                <w:sz w:val="21"/>
                <w:szCs w:val="21"/>
              </w:rPr>
              <w:t>最小保证</w:t>
            </w:r>
          </w:p>
        </w:tc>
        <w:tc>
          <w:tcPr>
            <w:tcW w:w="7313" w:type="dxa"/>
            <w:tcBorders>
              <w:left w:val="nil"/>
              <w:bottom w:val="single" w:sz="7" w:space="0" w:color="000000"/>
              <w:right w:val="nil"/>
            </w:tcBorders>
            <w:tcMar>
              <w:top w:w="45" w:type="dxa"/>
              <w:left w:w="85" w:type="dxa"/>
              <w:bottom w:w="45" w:type="dxa"/>
              <w:right w:w="85" w:type="dxa"/>
            </w:tcMar>
            <w:vAlign w:val="center"/>
          </w:tcPr>
          <w:p w14:paraId="3A64AE8D" w14:textId="77777777" w:rsidR="004139D5" w:rsidRDefault="002735B2">
            <w:pPr>
              <w:keepLines/>
              <w:spacing w:line="360" w:lineRule="exact"/>
              <w:ind w:firstLine="0"/>
              <w:rPr>
                <w:rFonts w:hint="eastAsia"/>
              </w:rPr>
            </w:pPr>
            <w:r>
              <w:rPr>
                <w:sz w:val="21"/>
                <w:szCs w:val="21"/>
              </w:rPr>
              <w:t>成本缺失、未审核或来源变化时不按零成本批准报告，不执行资金发放。</w:t>
            </w:r>
          </w:p>
        </w:tc>
      </w:tr>
    </w:tbl>
    <w:p w14:paraId="7F65D8EA" w14:textId="77777777" w:rsidR="004139D5" w:rsidRDefault="002735B2">
      <w:pPr>
        <w:rPr>
          <w:rFonts w:hint="eastAsia"/>
        </w:rPr>
      </w:pPr>
      <w:r>
        <w:t>基本路径：</w:t>
      </w:r>
      <w:r>
        <w:br/>
        <w:t>1</w:t>
      </w:r>
      <w:r>
        <w:t>）总部输入季度并提交查询，系统显示成本和已有报告。</w:t>
      </w:r>
      <w:r>
        <w:br/>
        <w:t>2</w:t>
      </w:r>
      <w:r>
        <w:t>）总部选择核算，系统显示有效开单收入和成本完整性说明。</w:t>
      </w:r>
      <w:r>
        <w:br/>
        <w:t>3</w:t>
      </w:r>
      <w:r>
        <w:t>）总部确认提交，系统识别该季度相关门诊与牙医组合。</w:t>
      </w:r>
      <w:r>
        <w:br/>
        <w:t>4</w:t>
      </w:r>
      <w:r>
        <w:t>）系统核对每组已审核成本，汇总有效开单收入、用品和运营费用。</w:t>
      </w:r>
      <w:r>
        <w:br/>
        <w:t>5</w:t>
      </w:r>
      <w:r>
        <w:t>）系统计算净利润及基金，保存报告、明细、来源签名并显示草稿。</w:t>
      </w:r>
      <w:r>
        <w:br/>
      </w:r>
      <w:r>
        <w:lastRenderedPageBreak/>
        <w:t>6</w:t>
      </w:r>
      <w:r>
        <w:t>）总部逐项核对报告和成本依据，选择批准并提交当前版本。</w:t>
      </w:r>
      <w:r>
        <w:br/>
        <w:t>7</w:t>
      </w:r>
      <w:r>
        <w:t>）系统复核全连锁范围及来源签名，保存确认人、时间和历史。</w:t>
      </w:r>
    </w:p>
    <w:p w14:paraId="013F87B7" w14:textId="77777777" w:rsidR="004139D5" w:rsidRDefault="002735B2">
      <w:pPr>
        <w:rPr>
          <w:rFonts w:hint="eastAsia"/>
        </w:rPr>
      </w:pPr>
      <w:r>
        <w:t>扩展</w:t>
      </w:r>
      <w:r>
        <w:t>4a</w:t>
      </w:r>
      <w:r>
        <w:t>：某组成本缺失或未审核。系统说明缺失组合，不生成可批准的报告；总部转</w:t>
      </w:r>
      <w:r>
        <w:t xml:space="preserve"> UC-23 </w:t>
      </w:r>
      <w:r>
        <w:t>资料齐备后返回第</w:t>
      </w:r>
      <w:r>
        <w:t>2</w:t>
      </w:r>
      <w:r>
        <w:t>步。</w:t>
      </w:r>
    </w:p>
    <w:p w14:paraId="7D4630F2" w14:textId="77777777" w:rsidR="004139D5" w:rsidRDefault="002735B2">
      <w:pPr>
        <w:rPr>
          <w:rFonts w:hint="eastAsia"/>
        </w:rPr>
      </w:pPr>
      <w:r>
        <w:t>扩展</w:t>
      </w:r>
      <w:r>
        <w:t>7b</w:t>
      </w:r>
      <w:r>
        <w:t>：结算、冲销、成本或资源范围发生变化。系统拒绝确认旧来源，总部重新核算</w:t>
      </w:r>
      <w:r>
        <w:t xml:space="preserve"> </w:t>
      </w:r>
      <w:r>
        <w:t>返回主流程第</w:t>
      </w:r>
      <w:r>
        <w:t>2</w:t>
      </w:r>
      <w:r>
        <w:t>步。</w:t>
      </w:r>
    </w:p>
    <w:p w14:paraId="08D0C056" w14:textId="77777777" w:rsidR="004139D5" w:rsidRDefault="002735B2">
      <w:pPr>
        <w:rPr>
          <w:rFonts w:hint="eastAsia"/>
        </w:rPr>
      </w:pPr>
      <w:r>
        <w:t>字段列表：输入</w:t>
      </w:r>
      <w:r>
        <w:t xml:space="preserve"> quarter</w:t>
      </w:r>
      <w:r>
        <w:t>：核算必填，非未来</w:t>
      </w:r>
      <w:r>
        <w:t xml:space="preserve"> YYYY-Qn</w:t>
      </w:r>
      <w:r>
        <w:t>；输入</w:t>
      </w:r>
      <w:r>
        <w:t xml:space="preserve"> id/version</w:t>
      </w:r>
      <w:r>
        <w:t>：批准必填，报告及当前整数版本；输出</w:t>
      </w:r>
      <w:r>
        <w:t xml:space="preserve"> result.rows</w:t>
      </w:r>
      <w:r>
        <w:t>：分门诊、牙医收入与成本快照；输出</w:t>
      </w:r>
      <w:r>
        <w:t xml:space="preserve"> result.netProfit/fund</w:t>
      </w:r>
      <w:r>
        <w:t>：净利润、基金，整数分；输出</w:t>
      </w:r>
      <w:r>
        <w:t xml:space="preserve"> result.sourceSignature</w:t>
      </w:r>
      <w:r>
        <w:t>：来源签名；输出</w:t>
      </w:r>
      <w:r>
        <w:t xml:space="preserve"> result.status/approvedAt</w:t>
      </w:r>
      <w:r>
        <w:t>：草稿或确认状态与确认时间</w:t>
      </w:r>
    </w:p>
    <w:p w14:paraId="4B6F4B07" w14:textId="77777777" w:rsidR="004139D5" w:rsidRDefault="002735B2">
      <w:pPr>
        <w:rPr>
          <w:rFonts w:hint="eastAsia"/>
        </w:rPr>
      </w:pPr>
      <w:r>
        <w:t>业务规则：收入取季度有效开单金额减冲销调整，非实际收款；净利润为收入减用品成本和运营费用；基金为</w:t>
      </w:r>
      <w:r>
        <w:t xml:space="preserve"> max(0,</w:t>
      </w:r>
      <w:r>
        <w:t>净利润</w:t>
      </w:r>
      <w:r>
        <w:t>)×10%</w:t>
      </w:r>
      <w:r>
        <w:t>，取整数分；本版固定全连锁范围，不进行个人分配；来源修订会使旧报告失效</w:t>
      </w:r>
    </w:p>
    <w:p w14:paraId="079E36B2" w14:textId="77777777" w:rsidR="004139D5" w:rsidRDefault="002735B2">
      <w:pPr>
        <w:rPr>
          <w:rFonts w:hint="eastAsia"/>
        </w:rPr>
      </w:pPr>
      <w:r>
        <w:t>质量要求：系统应拒绝缺成本与过时来源，保留核算及批准历史</w:t>
      </w:r>
    </w:p>
    <w:p w14:paraId="5BA4F466" w14:textId="77777777" w:rsidR="004139D5" w:rsidRDefault="002735B2">
      <w:pPr>
        <w:rPr>
          <w:rFonts w:hint="eastAsia"/>
        </w:rPr>
      </w:pPr>
      <w:r>
        <w:t>约束与方案：系统设顾客、前台、医生、店长和总部；总部覆盖全连锁，店长限明确分配的门诊；系统当前采用全连锁开单净利润</w:t>
      </w:r>
      <w:r>
        <w:t>10%</w:t>
      </w:r>
      <w:r>
        <w:t>测算，负利润计零，不分个人奖金</w:t>
      </w:r>
    </w:p>
    <w:p w14:paraId="6240CD90" w14:textId="77777777" w:rsidR="004139D5" w:rsidRDefault="002735B2">
      <w:pPr>
        <w:rPr>
          <w:rFonts w:hint="eastAsia"/>
        </w:rPr>
      </w:pPr>
      <w:r>
        <w:t>实现与验证依据：</w:t>
      </w:r>
      <w:r>
        <w:t>server/services/reports.js</w:t>
      </w:r>
      <w:r>
        <w:t>：</w:t>
      </w:r>
      <w:r>
        <w:t>quarter.compute</w:t>
      </w:r>
      <w:r>
        <w:t>、</w:t>
      </w:r>
      <w:r>
        <w:t>quarter.approve</w:t>
      </w:r>
      <w:r>
        <w:t>；</w:t>
      </w:r>
      <w:r>
        <w:t>server/services/shared.js</w:t>
      </w:r>
      <w:r>
        <w:t>：</w:t>
      </w:r>
      <w:r>
        <w:t>sourceSignature</w:t>
      </w:r>
      <w:r>
        <w:t>、</w:t>
      </w:r>
      <w:r>
        <w:t>invalidateReports</w:t>
      </w:r>
      <w:r>
        <w:t>。</w:t>
      </w:r>
      <w:r>
        <w:t>test/system.test.js</w:t>
      </w:r>
      <w:r>
        <w:t>：成本完整、基金批准、修订使来源失效；</w:t>
      </w:r>
      <w:r>
        <w:t>test/business.test.js</w:t>
      </w:r>
      <w:r>
        <w:t>：冲销影响季度收入</w:t>
      </w:r>
    </w:p>
    <w:p w14:paraId="6B1AE55A" w14:textId="77777777" w:rsidR="004139D5" w:rsidRDefault="002735B2">
      <w:pPr>
        <w:pStyle w:val="21"/>
        <w:numPr>
          <w:ilvl w:val="1"/>
          <w:numId w:val="10"/>
        </w:numPr>
      </w:pPr>
      <w:bookmarkStart w:id="52" w:name="_Toc243288716"/>
      <w:r>
        <w:t xml:space="preserve">UC-13 </w:t>
      </w:r>
      <w:r>
        <w:t>登记收款</w:t>
      </w:r>
      <w:bookmarkEnd w:id="52"/>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1531"/>
        <w:gridCol w:w="7314"/>
      </w:tblGrid>
      <w:tr w:rsidR="004139D5" w14:paraId="7C4D723C" w14:textId="77777777">
        <w:trPr>
          <w:cantSplit/>
          <w:tblHeader/>
          <w:jc w:val="center"/>
        </w:trPr>
        <w:tc>
          <w:tcPr>
            <w:tcW w:w="153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01DD97F3"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项目</w:t>
            </w:r>
          </w:p>
        </w:tc>
        <w:tc>
          <w:tcPr>
            <w:tcW w:w="7313"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2D1AE845"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规约内容</w:t>
            </w:r>
          </w:p>
        </w:tc>
      </w:tr>
      <w:tr w:rsidR="004139D5" w14:paraId="6A46F284"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42247077" w14:textId="77777777" w:rsidR="004139D5" w:rsidRDefault="002735B2">
            <w:pPr>
              <w:keepLines/>
              <w:spacing w:line="360" w:lineRule="exact"/>
              <w:ind w:firstLine="0"/>
              <w:rPr>
                <w:rFonts w:hint="eastAsia"/>
              </w:rPr>
            </w:pPr>
            <w:r>
              <w:rPr>
                <w:sz w:val="21"/>
                <w:szCs w:val="21"/>
              </w:rPr>
              <w:t>目标及执行者</w:t>
            </w:r>
          </w:p>
        </w:tc>
        <w:tc>
          <w:tcPr>
            <w:tcW w:w="7313" w:type="dxa"/>
            <w:tcBorders>
              <w:left w:val="nil"/>
              <w:bottom w:val="nil"/>
              <w:right w:val="nil"/>
            </w:tcBorders>
            <w:tcMar>
              <w:top w:w="45" w:type="dxa"/>
              <w:left w:w="85" w:type="dxa"/>
              <w:bottom w:w="45" w:type="dxa"/>
              <w:right w:w="85" w:type="dxa"/>
            </w:tcMar>
            <w:vAlign w:val="center"/>
          </w:tcPr>
          <w:p w14:paraId="0AFB6B10" w14:textId="77777777" w:rsidR="004139D5" w:rsidRDefault="002735B2">
            <w:pPr>
              <w:keepLines/>
              <w:spacing w:line="360" w:lineRule="exact"/>
              <w:ind w:firstLine="0"/>
              <w:rPr>
                <w:rFonts w:hint="eastAsia"/>
              </w:rPr>
            </w:pPr>
            <w:r>
              <w:rPr>
                <w:sz w:val="21"/>
                <w:szCs w:val="21"/>
              </w:rPr>
              <w:t>前台在人工确认资金到账后登记结算单收款，更新净实收与欠款。</w:t>
            </w:r>
            <w:r>
              <w:rPr>
                <w:sz w:val="21"/>
                <w:szCs w:val="21"/>
              </w:rPr>
              <w:t xml:space="preserve"> </w:t>
            </w:r>
            <w:r>
              <w:rPr>
                <w:sz w:val="21"/>
                <w:szCs w:val="21"/>
              </w:rPr>
              <w:t>主执行者：前台（</w:t>
            </w:r>
            <w:r>
              <w:rPr>
                <w:sz w:val="21"/>
                <w:szCs w:val="21"/>
              </w:rPr>
              <w:t>front</w:t>
            </w:r>
            <w:r>
              <w:rPr>
                <w:sz w:val="21"/>
                <w:szCs w:val="21"/>
              </w:rPr>
              <w:t>）；店长限授权门诊，总部可办理全部门诊</w:t>
            </w:r>
          </w:p>
        </w:tc>
      </w:tr>
      <w:tr w:rsidR="004139D5" w14:paraId="7A93C56E"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3ED2AA83" w14:textId="77777777" w:rsidR="004139D5" w:rsidRDefault="002735B2">
            <w:pPr>
              <w:keepLines/>
              <w:spacing w:line="360" w:lineRule="exact"/>
              <w:ind w:firstLine="0"/>
              <w:rPr>
                <w:rFonts w:hint="eastAsia"/>
              </w:rPr>
            </w:pPr>
            <w:r>
              <w:rPr>
                <w:sz w:val="21"/>
                <w:szCs w:val="21"/>
              </w:rPr>
              <w:lastRenderedPageBreak/>
              <w:t>触发与前置</w:t>
            </w:r>
          </w:p>
        </w:tc>
        <w:tc>
          <w:tcPr>
            <w:tcW w:w="7313" w:type="dxa"/>
            <w:tcBorders>
              <w:left w:val="nil"/>
              <w:bottom w:val="nil"/>
              <w:right w:val="nil"/>
            </w:tcBorders>
            <w:tcMar>
              <w:top w:w="45" w:type="dxa"/>
              <w:left w:w="85" w:type="dxa"/>
              <w:bottom w:w="45" w:type="dxa"/>
              <w:right w:w="85" w:type="dxa"/>
            </w:tcMar>
            <w:vAlign w:val="center"/>
          </w:tcPr>
          <w:p w14:paraId="32E44765" w14:textId="77777777" w:rsidR="004139D5" w:rsidRDefault="002735B2">
            <w:pPr>
              <w:keepLines/>
              <w:spacing w:line="360" w:lineRule="exact"/>
              <w:ind w:firstLine="0"/>
              <w:rPr>
                <w:rFonts w:hint="eastAsia"/>
              </w:rPr>
            </w:pPr>
            <w:r>
              <w:rPr>
                <w:sz w:val="21"/>
                <w:szCs w:val="21"/>
              </w:rPr>
              <w:t>患者通过现金、银行或</w:t>
            </w:r>
            <w:r>
              <w:rPr>
                <w:sz w:val="21"/>
                <w:szCs w:val="21"/>
              </w:rPr>
              <w:t xml:space="preserve"> POS </w:t>
            </w:r>
            <w:r>
              <w:rPr>
                <w:sz w:val="21"/>
                <w:szCs w:val="21"/>
              </w:rPr>
              <w:t>支付，工作人员已完成线下核对。</w:t>
            </w:r>
            <w:r>
              <w:rPr>
                <w:sz w:val="21"/>
                <w:szCs w:val="21"/>
              </w:rPr>
              <w:t xml:space="preserve"> </w:t>
            </w:r>
            <w:r>
              <w:rPr>
                <w:sz w:val="21"/>
                <w:szCs w:val="21"/>
              </w:rPr>
              <w:t>已登录且有权操作账单门诊；账单未冲销并仍有欠款；实际资金由机构另行核实</w:t>
            </w:r>
          </w:p>
        </w:tc>
      </w:tr>
      <w:tr w:rsidR="004139D5" w14:paraId="27B75B52"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120A01B4" w14:textId="77777777" w:rsidR="004139D5" w:rsidRDefault="002735B2">
            <w:pPr>
              <w:keepLines/>
              <w:spacing w:line="360" w:lineRule="exact"/>
              <w:ind w:firstLine="0"/>
              <w:rPr>
                <w:rFonts w:hint="eastAsia"/>
              </w:rPr>
            </w:pPr>
            <w:r>
              <w:rPr>
                <w:sz w:val="21"/>
                <w:szCs w:val="21"/>
              </w:rPr>
              <w:t>涉众利益</w:t>
            </w:r>
          </w:p>
        </w:tc>
        <w:tc>
          <w:tcPr>
            <w:tcW w:w="7313" w:type="dxa"/>
            <w:tcBorders>
              <w:left w:val="nil"/>
              <w:bottom w:val="nil"/>
              <w:right w:val="nil"/>
            </w:tcBorders>
            <w:tcMar>
              <w:top w:w="45" w:type="dxa"/>
              <w:left w:w="85" w:type="dxa"/>
              <w:bottom w:w="45" w:type="dxa"/>
              <w:right w:w="85" w:type="dxa"/>
            </w:tcMar>
            <w:vAlign w:val="center"/>
          </w:tcPr>
          <w:p w14:paraId="24F009DE" w14:textId="77777777" w:rsidR="004139D5" w:rsidRDefault="002735B2">
            <w:pPr>
              <w:keepLines/>
              <w:spacing w:line="360" w:lineRule="exact"/>
              <w:ind w:firstLine="0"/>
              <w:rPr>
                <w:rFonts w:hint="eastAsia"/>
              </w:rPr>
            </w:pPr>
            <w:r>
              <w:rPr>
                <w:sz w:val="21"/>
                <w:szCs w:val="21"/>
              </w:rPr>
              <w:t>患者需要清楚的缴费余额；门诊需要保留已核对凭证、渠道和经办人</w:t>
            </w:r>
          </w:p>
        </w:tc>
      </w:tr>
      <w:tr w:rsidR="004139D5" w14:paraId="5704AEF0"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4037322E" w14:textId="77777777" w:rsidR="004139D5" w:rsidRDefault="002735B2">
            <w:pPr>
              <w:keepLines/>
              <w:spacing w:line="360" w:lineRule="exact"/>
              <w:ind w:firstLine="0"/>
              <w:rPr>
                <w:rFonts w:hint="eastAsia"/>
              </w:rPr>
            </w:pPr>
            <w:r>
              <w:rPr>
                <w:sz w:val="21"/>
                <w:szCs w:val="21"/>
              </w:rPr>
              <w:t>成功保证</w:t>
            </w:r>
          </w:p>
        </w:tc>
        <w:tc>
          <w:tcPr>
            <w:tcW w:w="7313" w:type="dxa"/>
            <w:tcBorders>
              <w:left w:val="nil"/>
              <w:bottom w:val="nil"/>
              <w:right w:val="nil"/>
            </w:tcBorders>
            <w:tcMar>
              <w:top w:w="45" w:type="dxa"/>
              <w:left w:w="85" w:type="dxa"/>
              <w:bottom w:w="45" w:type="dxa"/>
              <w:right w:w="85" w:type="dxa"/>
            </w:tcMar>
            <w:vAlign w:val="center"/>
          </w:tcPr>
          <w:p w14:paraId="208CDCF0" w14:textId="77777777" w:rsidR="004139D5" w:rsidRDefault="002735B2">
            <w:pPr>
              <w:keepLines/>
              <w:spacing w:line="360" w:lineRule="exact"/>
              <w:ind w:firstLine="0"/>
              <w:rPr>
                <w:rFonts w:hint="eastAsia"/>
              </w:rPr>
            </w:pPr>
            <w:r>
              <w:rPr>
                <w:sz w:val="21"/>
                <w:szCs w:val="21"/>
              </w:rPr>
              <w:t>追加一条收款流水，更新账单余额与当日渠道净额。</w:t>
            </w:r>
          </w:p>
        </w:tc>
      </w:tr>
      <w:tr w:rsidR="004139D5" w14:paraId="71AC7E9D" w14:textId="77777777">
        <w:trPr>
          <w:cantSplit/>
          <w:jc w:val="center"/>
        </w:trPr>
        <w:tc>
          <w:tcPr>
            <w:tcW w:w="1531" w:type="dxa"/>
            <w:tcBorders>
              <w:left w:val="nil"/>
              <w:bottom w:val="single" w:sz="7" w:space="0" w:color="000000"/>
              <w:right w:val="nil"/>
            </w:tcBorders>
            <w:tcMar>
              <w:top w:w="45" w:type="dxa"/>
              <w:left w:w="85" w:type="dxa"/>
              <w:bottom w:w="45" w:type="dxa"/>
              <w:right w:w="85" w:type="dxa"/>
            </w:tcMar>
            <w:vAlign w:val="center"/>
          </w:tcPr>
          <w:p w14:paraId="69B81F87" w14:textId="77777777" w:rsidR="004139D5" w:rsidRDefault="002735B2">
            <w:pPr>
              <w:keepLines/>
              <w:spacing w:line="360" w:lineRule="exact"/>
              <w:ind w:firstLine="0"/>
              <w:rPr>
                <w:rFonts w:hint="eastAsia"/>
              </w:rPr>
            </w:pPr>
            <w:r>
              <w:rPr>
                <w:sz w:val="21"/>
                <w:szCs w:val="21"/>
              </w:rPr>
              <w:t>最小保证</w:t>
            </w:r>
          </w:p>
        </w:tc>
        <w:tc>
          <w:tcPr>
            <w:tcW w:w="7313" w:type="dxa"/>
            <w:tcBorders>
              <w:left w:val="nil"/>
              <w:bottom w:val="single" w:sz="7" w:space="0" w:color="000000"/>
              <w:right w:val="nil"/>
            </w:tcBorders>
            <w:tcMar>
              <w:top w:w="45" w:type="dxa"/>
              <w:left w:w="85" w:type="dxa"/>
              <w:bottom w:w="45" w:type="dxa"/>
              <w:right w:w="85" w:type="dxa"/>
            </w:tcMar>
            <w:vAlign w:val="center"/>
          </w:tcPr>
          <w:p w14:paraId="579E5EED" w14:textId="77777777" w:rsidR="004139D5" w:rsidRDefault="002735B2">
            <w:pPr>
              <w:keepLines/>
              <w:spacing w:line="360" w:lineRule="exact"/>
              <w:ind w:firstLine="0"/>
              <w:rPr>
                <w:rFonts w:hint="eastAsia"/>
              </w:rPr>
            </w:pPr>
            <w:r>
              <w:rPr>
                <w:sz w:val="21"/>
                <w:szCs w:val="21"/>
              </w:rPr>
              <w:t>超额、重复请求或失败不会重复入账；不声称系统已调用支付渠道。</w:t>
            </w:r>
          </w:p>
        </w:tc>
      </w:tr>
    </w:tbl>
    <w:p w14:paraId="0182490C" w14:textId="77777777" w:rsidR="004139D5" w:rsidRDefault="002735B2">
      <w:pPr>
        <w:rPr>
          <w:rFonts w:hint="eastAsia"/>
        </w:rPr>
      </w:pPr>
      <w:r>
        <w:t>基本路径：</w:t>
      </w:r>
      <w:r>
        <w:br/>
        <w:t>1</w:t>
      </w:r>
      <w:r>
        <w:t>）前台打开财务或费用页，系统显示账单应收、净实收和欠款。</w:t>
      </w:r>
      <w:r>
        <w:br/>
        <w:t>2</w:t>
      </w:r>
      <w:r>
        <w:t>）前台选择登记收款，系统显示当前可收上限及到账核对提示。</w:t>
      </w:r>
      <w:r>
        <w:br/>
        <w:t>3</w:t>
      </w:r>
      <w:r>
        <w:t>）前台输入金额，选择现金、银行或</w:t>
      </w:r>
      <w:r>
        <w:t xml:space="preserve"> POS</w:t>
      </w:r>
      <w:r>
        <w:t>，并输入核对凭证及备注。</w:t>
      </w:r>
      <w:r>
        <w:br/>
        <w:t>4</w:t>
      </w:r>
      <w:r>
        <w:t>）前台勾选已确认真实到账，核对摘要后提交。</w:t>
      </w:r>
      <w:r>
        <w:br/>
        <w:t>5</w:t>
      </w:r>
      <w:r>
        <w:t>）系统重新核对门诊权限、有效账单、余额和操作唯一标识。</w:t>
      </w:r>
      <w:r>
        <w:br/>
        <w:t>6</w:t>
      </w:r>
      <w:r>
        <w:t>）系统以事务追加收款及经办时间，不改写原结算单。</w:t>
      </w:r>
      <w:r>
        <w:br/>
        <w:t>7</w:t>
      </w:r>
      <w:r>
        <w:t>）系统显示收款流水、最新欠款和部分收款或已付清状态。</w:t>
      </w:r>
    </w:p>
    <w:p w14:paraId="7E38F625" w14:textId="77777777" w:rsidR="004139D5" w:rsidRDefault="002735B2">
      <w:pPr>
        <w:rPr>
          <w:rFonts w:hint="eastAsia"/>
        </w:rPr>
      </w:pPr>
      <w:r>
        <w:t>扩展</w:t>
      </w:r>
      <w:r>
        <w:t>5a</w:t>
      </w:r>
      <w:r>
        <w:t>：金额超过最新欠款或账单已冲销。系统拒绝入账，前台刷新账单后重新核对</w:t>
      </w:r>
      <w:r>
        <w:t xml:space="preserve"> </w:t>
      </w:r>
      <w:r>
        <w:t>返回第</w:t>
      </w:r>
      <w:r>
        <w:t>1</w:t>
      </w:r>
      <w:r>
        <w:t>步。</w:t>
      </w:r>
    </w:p>
    <w:p w14:paraId="6A47F0C3" w14:textId="77777777" w:rsidR="004139D5" w:rsidRDefault="002735B2">
      <w:pPr>
        <w:rPr>
          <w:rFonts w:hint="eastAsia"/>
        </w:rPr>
      </w:pPr>
      <w:r>
        <w:t>扩展</w:t>
      </w:r>
      <w:r>
        <w:t>6b</w:t>
      </w:r>
      <w:r>
        <w:t>：提交后结果不明。前台核查账单，必要时以同一原请求标识重试；系统返回原结果</w:t>
      </w:r>
      <w:r>
        <w:t xml:space="preserve"> </w:t>
      </w:r>
      <w:r>
        <w:t>确认成功后汇入第</w:t>
      </w:r>
      <w:r>
        <w:t>7</w:t>
      </w:r>
      <w:r>
        <w:t>步。</w:t>
      </w:r>
    </w:p>
    <w:p w14:paraId="64EC4FDD" w14:textId="77777777" w:rsidR="004139D5" w:rsidRDefault="002735B2">
      <w:pPr>
        <w:rPr>
          <w:rFonts w:hint="eastAsia"/>
        </w:rPr>
      </w:pPr>
      <w:r>
        <w:t>字段列表：输入</w:t>
      </w:r>
      <w:r>
        <w:t xml:space="preserve"> settlementId</w:t>
      </w:r>
      <w:r>
        <w:t>：必填，有欠款的有效账单；输入</w:t>
      </w:r>
      <w:r>
        <w:t xml:space="preserve"> amount</w:t>
      </w:r>
      <w:r>
        <w:t>：必填，正整数分且</w:t>
      </w:r>
      <w:r>
        <w:t>≤</w:t>
      </w:r>
      <w:r>
        <w:t>欠款；输入</w:t>
      </w:r>
      <w:r>
        <w:t xml:space="preserve"> method</w:t>
      </w:r>
      <w:r>
        <w:t>：</w:t>
      </w:r>
      <w:r>
        <w:t>cash/bank/pos</w:t>
      </w:r>
      <w:r>
        <w:t>；输入</w:t>
      </w:r>
      <w:r>
        <w:t xml:space="preserve"> reference</w:t>
      </w:r>
      <w:r>
        <w:t>：必填，</w:t>
      </w:r>
      <w:r>
        <w:t>≤200</w:t>
      </w:r>
      <w:r>
        <w:t>字符；输入</w:t>
      </w:r>
      <w:r>
        <w:t xml:space="preserve"> reason</w:t>
      </w:r>
      <w:r>
        <w:t>：可选，</w:t>
      </w:r>
      <w:r>
        <w:t>≤1000</w:t>
      </w:r>
      <w:r>
        <w:t>字符；输入</w:t>
      </w:r>
      <w:r>
        <w:t xml:space="preserve"> idempotencyKey</w:t>
      </w:r>
      <w:r>
        <w:t>：同一逻辑操作唯一标识，必填；输出</w:t>
      </w:r>
      <w:r>
        <w:t xml:space="preserve"> result.id/recordedAt</w:t>
      </w:r>
      <w:r>
        <w:t>：收款流水编号与</w:t>
      </w:r>
      <w:r>
        <w:t>ISO</w:t>
      </w:r>
      <w:r>
        <w:t>登记时间；输出</w:t>
      </w:r>
      <w:r>
        <w:t xml:space="preserve"> result.amount/method</w:t>
      </w:r>
      <w:r>
        <w:t>：整数分及核对渠道；输出</w:t>
      </w:r>
      <w:r>
        <w:t xml:space="preserve"> financeSummaries</w:t>
      </w:r>
      <w:r>
        <w:t>：刷新后的净实收、欠款及状态</w:t>
      </w:r>
    </w:p>
    <w:p w14:paraId="58C0C81F" w14:textId="77777777" w:rsidR="004139D5" w:rsidRDefault="002735B2">
      <w:pPr>
        <w:rPr>
          <w:rFonts w:hint="eastAsia"/>
        </w:rPr>
      </w:pPr>
      <w:r>
        <w:t>业务规则：金额为大于零的整数分，不得超过当前欠款；收款渠道仅</w:t>
      </w:r>
      <w:r>
        <w:t xml:space="preserve"> cash</w:t>
      </w:r>
      <w:r>
        <w:t>、</w:t>
      </w:r>
      <w:r>
        <w:t>bank</w:t>
      </w:r>
      <w:r>
        <w:t>、</w:t>
      </w:r>
      <w:r>
        <w:t>pos</w:t>
      </w:r>
      <w:r>
        <w:t>；凭证必填，流水只追加；相同用户和相同操作标识重放同内容不重复入账，改变内容会冲突</w:t>
      </w:r>
    </w:p>
    <w:p w14:paraId="76CA2A3F" w14:textId="77777777" w:rsidR="004139D5" w:rsidRDefault="002735B2">
      <w:pPr>
        <w:rPr>
          <w:rFonts w:hint="eastAsia"/>
        </w:rPr>
      </w:pPr>
      <w:r>
        <w:lastRenderedPageBreak/>
        <w:t>质量要求：系统应防止超收和重放重复入账，保留经办人</w:t>
      </w:r>
    </w:p>
    <w:p w14:paraId="44C39CAF" w14:textId="77777777" w:rsidR="004139D5" w:rsidRDefault="002735B2">
      <w:pPr>
        <w:rPr>
          <w:rFonts w:hint="eastAsia"/>
        </w:rPr>
      </w:pPr>
      <w:r>
        <w:t>约束与方案：系统设顾客、前台、医生、店长和总部；总部覆盖全连锁，店长限明确分配的门诊；系统当前只登记机构核实的人工款项，不接入在线支付</w:t>
      </w:r>
    </w:p>
    <w:p w14:paraId="1F5ED1B3" w14:textId="77777777" w:rsidR="004139D5" w:rsidRDefault="002735B2">
      <w:pPr>
        <w:rPr>
          <w:rFonts w:hint="eastAsia"/>
        </w:rPr>
      </w:pPr>
      <w:r>
        <w:t>实现与验证依据：</w:t>
      </w:r>
      <w:r>
        <w:t>server/services/finance.js</w:t>
      </w:r>
      <w:r>
        <w:t>：</w:t>
      </w:r>
      <w:r>
        <w:t>payment.record</w:t>
      </w:r>
      <w:r>
        <w:t>、</w:t>
      </w:r>
      <w:r>
        <w:t>financeSummary</w:t>
      </w:r>
      <w:r>
        <w:t>；</w:t>
      </w:r>
      <w:r>
        <w:t>public/js/pages/finance.js</w:t>
      </w:r>
      <w:r>
        <w:t>。</w:t>
      </w:r>
      <w:r>
        <w:t>test/business.test.js</w:t>
      </w:r>
      <w:r>
        <w:t>：金额、授权、幂等和余额；</w:t>
      </w:r>
      <w:r>
        <w:t>test/http-engineering.test.js</w:t>
      </w:r>
      <w:r>
        <w:t>：</w:t>
      </w:r>
      <w:r>
        <w:t>HTTP</w:t>
      </w:r>
      <w:r>
        <w:t>重放；</w:t>
      </w:r>
      <w:r>
        <w:t>test/browser/workspaces.spec.js</w:t>
      </w:r>
      <w:r>
        <w:t>：账务链</w:t>
      </w:r>
    </w:p>
    <w:p w14:paraId="139F77A1" w14:textId="77777777" w:rsidR="004139D5" w:rsidRDefault="002735B2">
      <w:pPr>
        <w:pStyle w:val="21"/>
        <w:numPr>
          <w:ilvl w:val="1"/>
          <w:numId w:val="10"/>
        </w:numPr>
      </w:pPr>
      <w:bookmarkStart w:id="53" w:name="_Toc243288717"/>
      <w:r>
        <w:t xml:space="preserve">UC-14 </w:t>
      </w:r>
      <w:r>
        <w:t>登记退款</w:t>
      </w:r>
      <w:bookmarkEnd w:id="53"/>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1531"/>
        <w:gridCol w:w="7314"/>
      </w:tblGrid>
      <w:tr w:rsidR="004139D5" w14:paraId="3F3F8046" w14:textId="77777777">
        <w:trPr>
          <w:cantSplit/>
          <w:tblHeader/>
          <w:jc w:val="center"/>
        </w:trPr>
        <w:tc>
          <w:tcPr>
            <w:tcW w:w="153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7BD066C"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项目</w:t>
            </w:r>
          </w:p>
        </w:tc>
        <w:tc>
          <w:tcPr>
            <w:tcW w:w="7313"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59AC3A25"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规约内容</w:t>
            </w:r>
          </w:p>
        </w:tc>
      </w:tr>
      <w:tr w:rsidR="004139D5" w14:paraId="63B86857"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0228C750" w14:textId="77777777" w:rsidR="004139D5" w:rsidRDefault="002735B2">
            <w:pPr>
              <w:keepLines/>
              <w:spacing w:line="360" w:lineRule="exact"/>
              <w:ind w:firstLine="0"/>
              <w:rPr>
                <w:rFonts w:hint="eastAsia"/>
              </w:rPr>
            </w:pPr>
            <w:r>
              <w:rPr>
                <w:sz w:val="21"/>
                <w:szCs w:val="21"/>
              </w:rPr>
              <w:t>目标及执行者</w:t>
            </w:r>
          </w:p>
        </w:tc>
        <w:tc>
          <w:tcPr>
            <w:tcW w:w="7313" w:type="dxa"/>
            <w:tcBorders>
              <w:left w:val="nil"/>
              <w:bottom w:val="nil"/>
              <w:right w:val="nil"/>
            </w:tcBorders>
            <w:tcMar>
              <w:top w:w="45" w:type="dxa"/>
              <w:left w:w="85" w:type="dxa"/>
              <w:bottom w:w="45" w:type="dxa"/>
              <w:right w:w="85" w:type="dxa"/>
            </w:tcMar>
            <w:vAlign w:val="center"/>
          </w:tcPr>
          <w:p w14:paraId="7172FF48" w14:textId="77777777" w:rsidR="004139D5" w:rsidRDefault="002735B2">
            <w:pPr>
              <w:keepLines/>
              <w:spacing w:line="360" w:lineRule="exact"/>
              <w:ind w:firstLine="0"/>
              <w:rPr>
                <w:rFonts w:hint="eastAsia"/>
              </w:rPr>
            </w:pPr>
            <w:r>
              <w:rPr>
                <w:sz w:val="21"/>
                <w:szCs w:val="21"/>
              </w:rPr>
              <w:t>授权门诊店长或总部在线下执行并核对实际退款后，针对原收款追加退款流水。</w:t>
            </w:r>
            <w:r>
              <w:rPr>
                <w:sz w:val="21"/>
                <w:szCs w:val="21"/>
              </w:rPr>
              <w:t xml:space="preserve"> </w:t>
            </w:r>
            <w:r>
              <w:rPr>
                <w:sz w:val="21"/>
                <w:szCs w:val="21"/>
              </w:rPr>
              <w:t>主执行者：店长（</w:t>
            </w:r>
            <w:r>
              <w:rPr>
                <w:sz w:val="21"/>
                <w:szCs w:val="21"/>
              </w:rPr>
              <w:t>manager</w:t>
            </w:r>
            <w:r>
              <w:rPr>
                <w:sz w:val="21"/>
                <w:szCs w:val="21"/>
              </w:rPr>
              <w:t>，限授权门诊）；总部（</w:t>
            </w:r>
            <w:r>
              <w:rPr>
                <w:sz w:val="21"/>
                <w:szCs w:val="21"/>
              </w:rPr>
              <w:t>hq</w:t>
            </w:r>
            <w:r>
              <w:rPr>
                <w:sz w:val="21"/>
                <w:szCs w:val="21"/>
              </w:rPr>
              <w:t>，全门诊）</w:t>
            </w:r>
          </w:p>
        </w:tc>
      </w:tr>
      <w:tr w:rsidR="004139D5" w14:paraId="20C9A723"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3487B3D6" w14:textId="77777777" w:rsidR="004139D5" w:rsidRDefault="002735B2">
            <w:pPr>
              <w:keepLines/>
              <w:spacing w:line="360" w:lineRule="exact"/>
              <w:ind w:firstLine="0"/>
              <w:rPr>
                <w:rFonts w:hint="eastAsia"/>
              </w:rPr>
            </w:pPr>
            <w:r>
              <w:rPr>
                <w:sz w:val="21"/>
                <w:szCs w:val="21"/>
              </w:rPr>
              <w:t>触发与前置</w:t>
            </w:r>
          </w:p>
        </w:tc>
        <w:tc>
          <w:tcPr>
            <w:tcW w:w="7313" w:type="dxa"/>
            <w:tcBorders>
              <w:left w:val="nil"/>
              <w:bottom w:val="nil"/>
              <w:right w:val="nil"/>
            </w:tcBorders>
            <w:tcMar>
              <w:top w:w="45" w:type="dxa"/>
              <w:left w:w="85" w:type="dxa"/>
              <w:bottom w:w="45" w:type="dxa"/>
              <w:right w:w="85" w:type="dxa"/>
            </w:tcMar>
            <w:vAlign w:val="center"/>
          </w:tcPr>
          <w:p w14:paraId="550AF79A" w14:textId="77777777" w:rsidR="004139D5" w:rsidRDefault="002735B2">
            <w:pPr>
              <w:keepLines/>
              <w:spacing w:line="360" w:lineRule="exact"/>
              <w:ind w:firstLine="0"/>
              <w:rPr>
                <w:rFonts w:hint="eastAsia"/>
              </w:rPr>
            </w:pPr>
            <w:r>
              <w:rPr>
                <w:sz w:val="21"/>
                <w:szCs w:val="21"/>
              </w:rPr>
              <w:t>需退款的款项已由机构实际处理并核对。</w:t>
            </w:r>
            <w:r>
              <w:rPr>
                <w:sz w:val="21"/>
                <w:szCs w:val="21"/>
              </w:rPr>
              <w:t xml:space="preserve"> </w:t>
            </w:r>
            <w:r>
              <w:rPr>
                <w:sz w:val="21"/>
                <w:szCs w:val="21"/>
              </w:rPr>
              <w:t>已登录店长或总部入口；店长已获得原结算单所属门诊授权；原收款存在且尚有可退余额</w:t>
            </w:r>
          </w:p>
        </w:tc>
      </w:tr>
      <w:tr w:rsidR="004139D5" w14:paraId="4716AB24"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731DBB89" w14:textId="77777777" w:rsidR="004139D5" w:rsidRDefault="002735B2">
            <w:pPr>
              <w:keepLines/>
              <w:spacing w:line="360" w:lineRule="exact"/>
              <w:ind w:firstLine="0"/>
              <w:rPr>
                <w:rFonts w:hint="eastAsia"/>
              </w:rPr>
            </w:pPr>
            <w:r>
              <w:rPr>
                <w:sz w:val="21"/>
                <w:szCs w:val="21"/>
              </w:rPr>
              <w:t>涉众利益</w:t>
            </w:r>
          </w:p>
        </w:tc>
        <w:tc>
          <w:tcPr>
            <w:tcW w:w="7313" w:type="dxa"/>
            <w:tcBorders>
              <w:left w:val="nil"/>
              <w:bottom w:val="nil"/>
              <w:right w:val="nil"/>
            </w:tcBorders>
            <w:tcMar>
              <w:top w:w="45" w:type="dxa"/>
              <w:left w:w="85" w:type="dxa"/>
              <w:bottom w:w="45" w:type="dxa"/>
              <w:right w:w="85" w:type="dxa"/>
            </w:tcMar>
            <w:vAlign w:val="center"/>
          </w:tcPr>
          <w:p w14:paraId="56B05E18" w14:textId="77777777" w:rsidR="004139D5" w:rsidRDefault="002735B2">
            <w:pPr>
              <w:keepLines/>
              <w:spacing w:line="360" w:lineRule="exact"/>
              <w:ind w:firstLine="0"/>
              <w:rPr>
                <w:rFonts w:hint="eastAsia"/>
              </w:rPr>
            </w:pPr>
            <w:r>
              <w:rPr>
                <w:sz w:val="21"/>
                <w:szCs w:val="21"/>
              </w:rPr>
              <w:t>患者需要退款金额与原缴款可对应；机构需要限制累计退款并保留凭证、原因及经办人</w:t>
            </w:r>
          </w:p>
        </w:tc>
      </w:tr>
      <w:tr w:rsidR="004139D5" w14:paraId="0498A0AF"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4BB0578C" w14:textId="77777777" w:rsidR="004139D5" w:rsidRDefault="002735B2">
            <w:pPr>
              <w:keepLines/>
              <w:spacing w:line="360" w:lineRule="exact"/>
              <w:ind w:firstLine="0"/>
              <w:rPr>
                <w:rFonts w:hint="eastAsia"/>
              </w:rPr>
            </w:pPr>
            <w:r>
              <w:rPr>
                <w:sz w:val="21"/>
                <w:szCs w:val="21"/>
              </w:rPr>
              <w:t>成功保证</w:t>
            </w:r>
          </w:p>
        </w:tc>
        <w:tc>
          <w:tcPr>
            <w:tcW w:w="7313" w:type="dxa"/>
            <w:tcBorders>
              <w:left w:val="nil"/>
              <w:bottom w:val="nil"/>
              <w:right w:val="nil"/>
            </w:tcBorders>
            <w:tcMar>
              <w:top w:w="45" w:type="dxa"/>
              <w:left w:w="85" w:type="dxa"/>
              <w:bottom w:w="45" w:type="dxa"/>
              <w:right w:w="85" w:type="dxa"/>
            </w:tcMar>
            <w:vAlign w:val="center"/>
          </w:tcPr>
          <w:p w14:paraId="471B7D09" w14:textId="77777777" w:rsidR="004139D5" w:rsidRDefault="002735B2">
            <w:pPr>
              <w:keepLines/>
              <w:spacing w:line="360" w:lineRule="exact"/>
              <w:ind w:firstLine="0"/>
              <w:rPr>
                <w:rFonts w:hint="eastAsia"/>
              </w:rPr>
            </w:pPr>
            <w:r>
              <w:rPr>
                <w:sz w:val="21"/>
                <w:szCs w:val="21"/>
              </w:rPr>
              <w:t>追加关联原收款的退款，更新净实收、欠款及营业日渠道净额。</w:t>
            </w:r>
          </w:p>
        </w:tc>
      </w:tr>
      <w:tr w:rsidR="004139D5" w14:paraId="6B6144AA" w14:textId="77777777">
        <w:trPr>
          <w:cantSplit/>
          <w:jc w:val="center"/>
        </w:trPr>
        <w:tc>
          <w:tcPr>
            <w:tcW w:w="1531" w:type="dxa"/>
            <w:tcBorders>
              <w:left w:val="nil"/>
              <w:bottom w:val="single" w:sz="7" w:space="0" w:color="000000"/>
              <w:right w:val="nil"/>
            </w:tcBorders>
            <w:tcMar>
              <w:top w:w="45" w:type="dxa"/>
              <w:left w:w="85" w:type="dxa"/>
              <w:bottom w:w="45" w:type="dxa"/>
              <w:right w:w="85" w:type="dxa"/>
            </w:tcMar>
            <w:vAlign w:val="center"/>
          </w:tcPr>
          <w:p w14:paraId="6E5907F4" w14:textId="77777777" w:rsidR="004139D5" w:rsidRDefault="002735B2">
            <w:pPr>
              <w:keepLines/>
              <w:spacing w:line="360" w:lineRule="exact"/>
              <w:ind w:firstLine="0"/>
              <w:rPr>
                <w:rFonts w:hint="eastAsia"/>
              </w:rPr>
            </w:pPr>
            <w:r>
              <w:rPr>
                <w:sz w:val="21"/>
                <w:szCs w:val="21"/>
              </w:rPr>
              <w:t>最小保证</w:t>
            </w:r>
          </w:p>
        </w:tc>
        <w:tc>
          <w:tcPr>
            <w:tcW w:w="7313" w:type="dxa"/>
            <w:tcBorders>
              <w:left w:val="nil"/>
              <w:bottom w:val="single" w:sz="7" w:space="0" w:color="000000"/>
              <w:right w:val="nil"/>
            </w:tcBorders>
            <w:tcMar>
              <w:top w:w="45" w:type="dxa"/>
              <w:left w:w="85" w:type="dxa"/>
              <w:bottom w:w="45" w:type="dxa"/>
              <w:right w:w="85" w:type="dxa"/>
            </w:tcMar>
            <w:vAlign w:val="center"/>
          </w:tcPr>
          <w:p w14:paraId="68930630" w14:textId="77777777" w:rsidR="004139D5" w:rsidRDefault="002735B2">
            <w:pPr>
              <w:keepLines/>
              <w:spacing w:line="360" w:lineRule="exact"/>
              <w:ind w:firstLine="0"/>
              <w:rPr>
                <w:rFonts w:hint="eastAsia"/>
              </w:rPr>
            </w:pPr>
            <w:r>
              <w:rPr>
                <w:sz w:val="21"/>
                <w:szCs w:val="21"/>
              </w:rPr>
              <w:t>退款请求不超出原款剩余可退金额，不覆盖或删除原收款。</w:t>
            </w:r>
          </w:p>
        </w:tc>
      </w:tr>
    </w:tbl>
    <w:p w14:paraId="0D9416D0" w14:textId="77777777" w:rsidR="004139D5" w:rsidRDefault="002735B2">
      <w:pPr>
        <w:rPr>
          <w:rFonts w:hint="eastAsia"/>
        </w:rPr>
      </w:pPr>
      <w:r>
        <w:t>基本路径：</w:t>
      </w:r>
      <w:r>
        <w:br/>
      </w:r>
      <w:r>
        <w:t>1</w:t>
      </w:r>
      <w:r>
        <w:t>）店长打开账单的收退款详情，系统显示每笔原收款和累计退款。</w:t>
      </w:r>
      <w:r>
        <w:br/>
        <w:t>2</w:t>
      </w:r>
      <w:r>
        <w:t>）店长选择原收款，系统显示剩余可退金额和线下核对提示。</w:t>
      </w:r>
      <w:r>
        <w:br/>
        <w:t>3</w:t>
      </w:r>
      <w:r>
        <w:t>）店长输入本次退款金额、已核对凭证和退款原因。</w:t>
      </w:r>
      <w:r>
        <w:br/>
        <w:t>4</w:t>
      </w:r>
      <w:r>
        <w:t>）店长核对原款及本次退款后提交，系统检查有权角色及原单门诊范围。</w:t>
      </w:r>
      <w:r>
        <w:br/>
        <w:t>5</w:t>
      </w:r>
      <w:r>
        <w:t>）系统重新计算原收款减累计退款，核对金额和操作唯一标识。</w:t>
      </w:r>
      <w:r>
        <w:br/>
        <w:t>6</w:t>
      </w:r>
      <w:r>
        <w:t>）系统追加退款并保留原款渠道、经办人和记录时间。</w:t>
      </w:r>
      <w:r>
        <w:br/>
        <w:t>7</w:t>
      </w:r>
      <w:r>
        <w:t>）系统显示更新后的退款清单和账单余额，店长完成核对。</w:t>
      </w:r>
    </w:p>
    <w:p w14:paraId="053BD028" w14:textId="77777777" w:rsidR="004139D5" w:rsidRDefault="002735B2">
      <w:pPr>
        <w:rPr>
          <w:rFonts w:hint="eastAsia"/>
        </w:rPr>
      </w:pPr>
      <w:r>
        <w:t>扩展</w:t>
      </w:r>
      <w:r>
        <w:t>5a</w:t>
      </w:r>
      <w:r>
        <w:t>：累计退款将超过原收款。系统拒绝保存，店长核对此前退款记录</w:t>
      </w:r>
      <w:r>
        <w:t xml:space="preserve"> </w:t>
      </w:r>
      <w:r>
        <w:t>返回第</w:t>
      </w:r>
      <w:r>
        <w:t>1</w:t>
      </w:r>
      <w:r>
        <w:t>步。</w:t>
      </w:r>
    </w:p>
    <w:p w14:paraId="62AD308C" w14:textId="77777777" w:rsidR="004139D5" w:rsidRDefault="002735B2">
      <w:pPr>
        <w:rPr>
          <w:rFonts w:hint="eastAsia"/>
        </w:rPr>
      </w:pPr>
      <w:r>
        <w:lastRenderedPageBreak/>
        <w:t>扩展</w:t>
      </w:r>
      <w:r>
        <w:t>6b</w:t>
      </w:r>
      <w:r>
        <w:t>：网络结果不明或重复提交。店长使用原请求标识核查重放；系统返回既有结果</w:t>
      </w:r>
      <w:r>
        <w:t xml:space="preserve"> </w:t>
      </w:r>
      <w:r>
        <w:t>汇入第</w:t>
      </w:r>
      <w:r>
        <w:t>7</w:t>
      </w:r>
      <w:r>
        <w:t>步，不重复退款登记。</w:t>
      </w:r>
    </w:p>
    <w:p w14:paraId="292C5688" w14:textId="77777777" w:rsidR="004139D5" w:rsidRDefault="002735B2">
      <w:pPr>
        <w:rPr>
          <w:rFonts w:hint="eastAsia"/>
        </w:rPr>
      </w:pPr>
      <w:r>
        <w:t>字段列表：输入</w:t>
      </w:r>
      <w:r>
        <w:t xml:space="preserve"> paymentId</w:t>
      </w:r>
      <w:r>
        <w:t>：必填，原收款编号；输入</w:t>
      </w:r>
      <w:r>
        <w:t xml:space="preserve"> amount</w:t>
      </w:r>
      <w:r>
        <w:t>：必填，正整数分且</w:t>
      </w:r>
      <w:r>
        <w:t>≤</w:t>
      </w:r>
      <w:r>
        <w:t>剩余可退额；输入</w:t>
      </w:r>
      <w:r>
        <w:t xml:space="preserve"> reference</w:t>
      </w:r>
      <w:r>
        <w:t>：必填，</w:t>
      </w:r>
      <w:r>
        <w:t>≤200</w:t>
      </w:r>
      <w:r>
        <w:t>字符；输入</w:t>
      </w:r>
      <w:r>
        <w:t xml:space="preserve"> reason</w:t>
      </w:r>
      <w:r>
        <w:t>：必填，</w:t>
      </w:r>
      <w:r>
        <w:t>≤1000</w:t>
      </w:r>
      <w:r>
        <w:t>字符；输入</w:t>
      </w:r>
      <w:r>
        <w:t xml:space="preserve"> idempotencyKey</w:t>
      </w:r>
      <w:r>
        <w:t>：同一逻辑退款唯一标识，必填；输出</w:t>
      </w:r>
      <w:r>
        <w:t xml:space="preserve"> result.id/paymentId</w:t>
      </w:r>
      <w:r>
        <w:t>：退款编号和原款关联；输出</w:t>
      </w:r>
      <w:r>
        <w:t xml:space="preserve"> result.amount/recordedAt</w:t>
      </w:r>
      <w:r>
        <w:t>：整数分及</w:t>
      </w:r>
      <w:r>
        <w:t>ISO</w:t>
      </w:r>
      <w:r>
        <w:t>登记时间；输出</w:t>
      </w:r>
      <w:r>
        <w:t xml:space="preserve"> financeSummaries</w:t>
      </w:r>
      <w:r>
        <w:t>：刷新后的累计退款和净实收</w:t>
      </w:r>
    </w:p>
    <w:p w14:paraId="250079EC" w14:textId="77777777" w:rsidR="004139D5" w:rsidRDefault="002735B2">
      <w:pPr>
        <w:rPr>
          <w:rFonts w:hint="eastAsia"/>
        </w:rPr>
      </w:pPr>
      <w:r>
        <w:t>业务规则：只有授权门诊店长或总部可登记退款；金额须为大于零的整数分；退款必须关联原收款且填写凭证和原因；实际转账不在系统中执行；退款影响净实收但不直接减少有效开单收入；需撤销应收时另用</w:t>
      </w:r>
      <w:r>
        <w:t xml:space="preserve"> UC-15</w:t>
      </w:r>
      <w:r>
        <w:t>；店长的账单读取及退款、冲销命令均须检查原单所属门诊；总部可办理全部门诊</w:t>
      </w:r>
    </w:p>
    <w:p w14:paraId="1E521666" w14:textId="77777777" w:rsidR="004139D5" w:rsidRDefault="002735B2">
      <w:pPr>
        <w:rPr>
          <w:rFonts w:hint="eastAsia"/>
        </w:rPr>
      </w:pPr>
      <w:r>
        <w:t>质量要求：系统应检查累计退款上限并保留不可覆盖流水</w:t>
      </w:r>
    </w:p>
    <w:p w14:paraId="4E31FB5B" w14:textId="77777777" w:rsidR="004139D5" w:rsidRDefault="002735B2">
      <w:pPr>
        <w:rPr>
          <w:rFonts w:hint="eastAsia"/>
        </w:rPr>
      </w:pPr>
      <w:r>
        <w:t>约束与方案：系统设顾客、前台、医生、店长和总部；总部覆盖全连锁，店长限明确分配的门诊；系统当前由授权店长或总部登记已执行退款，退款渠道随原收款确定</w:t>
      </w:r>
    </w:p>
    <w:p w14:paraId="6E84A3A7" w14:textId="77777777" w:rsidR="004139D5" w:rsidRDefault="002735B2">
      <w:pPr>
        <w:rPr>
          <w:rFonts w:hint="eastAsia"/>
        </w:rPr>
      </w:pPr>
      <w:r>
        <w:t>实现与验证依据：</w:t>
      </w:r>
      <w:r>
        <w:t>server/services/finance.js</w:t>
      </w:r>
      <w:r>
        <w:t>：</w:t>
      </w:r>
      <w:r>
        <w:t>payment.refund</w:t>
      </w:r>
      <w:r>
        <w:t>；</w:t>
      </w:r>
      <w:r>
        <w:t>public/js/pages/finance.js</w:t>
      </w:r>
      <w:r>
        <w:t>：</w:t>
      </w:r>
      <w:r>
        <w:t>showRefund</w:t>
      </w:r>
      <w:r>
        <w:t>。</w:t>
      </w:r>
      <w:r>
        <w:t>test/business.test.js</w:t>
      </w:r>
      <w:r>
        <w:t>：退款上限与退款后冲销；</w:t>
      </w:r>
      <w:r>
        <w:t>test/browser/workspaces.spec.js</w:t>
      </w:r>
      <w:r>
        <w:t>：原款退款界面</w:t>
      </w:r>
    </w:p>
    <w:p w14:paraId="71873673" w14:textId="77777777" w:rsidR="004139D5" w:rsidRDefault="002735B2">
      <w:pPr>
        <w:pStyle w:val="21"/>
        <w:numPr>
          <w:ilvl w:val="1"/>
          <w:numId w:val="10"/>
        </w:numPr>
      </w:pPr>
      <w:bookmarkStart w:id="54" w:name="_Toc243288718"/>
      <w:r>
        <w:t xml:space="preserve">UC-15 </w:t>
      </w:r>
      <w:r>
        <w:t>冲销结算单</w:t>
      </w:r>
      <w:bookmarkEnd w:id="54"/>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1531"/>
        <w:gridCol w:w="7314"/>
      </w:tblGrid>
      <w:tr w:rsidR="004139D5" w14:paraId="627484D3" w14:textId="77777777">
        <w:trPr>
          <w:cantSplit/>
          <w:tblHeader/>
          <w:jc w:val="center"/>
        </w:trPr>
        <w:tc>
          <w:tcPr>
            <w:tcW w:w="153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B40D27C"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项目</w:t>
            </w:r>
          </w:p>
        </w:tc>
        <w:tc>
          <w:tcPr>
            <w:tcW w:w="7313"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0D7D0DD"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规约内容</w:t>
            </w:r>
          </w:p>
        </w:tc>
      </w:tr>
      <w:tr w:rsidR="004139D5" w14:paraId="6E0F1B4D"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2B188AFD" w14:textId="77777777" w:rsidR="004139D5" w:rsidRDefault="002735B2">
            <w:pPr>
              <w:keepLines/>
              <w:spacing w:line="360" w:lineRule="exact"/>
              <w:ind w:firstLine="0"/>
              <w:rPr>
                <w:rFonts w:hint="eastAsia"/>
              </w:rPr>
            </w:pPr>
            <w:r>
              <w:rPr>
                <w:sz w:val="21"/>
                <w:szCs w:val="21"/>
              </w:rPr>
              <w:t>目标及执行者</w:t>
            </w:r>
          </w:p>
        </w:tc>
        <w:tc>
          <w:tcPr>
            <w:tcW w:w="7313" w:type="dxa"/>
            <w:tcBorders>
              <w:left w:val="nil"/>
              <w:bottom w:val="nil"/>
              <w:right w:val="nil"/>
            </w:tcBorders>
            <w:tcMar>
              <w:top w:w="45" w:type="dxa"/>
              <w:left w:w="85" w:type="dxa"/>
              <w:bottom w:w="45" w:type="dxa"/>
              <w:right w:w="85" w:type="dxa"/>
            </w:tcMar>
            <w:vAlign w:val="center"/>
          </w:tcPr>
          <w:p w14:paraId="6798DACF" w14:textId="77777777" w:rsidR="004139D5" w:rsidRDefault="002735B2">
            <w:pPr>
              <w:keepLines/>
              <w:spacing w:line="360" w:lineRule="exact"/>
              <w:ind w:firstLine="0"/>
              <w:rPr>
                <w:rFonts w:hint="eastAsia"/>
              </w:rPr>
            </w:pPr>
            <w:r>
              <w:rPr>
                <w:sz w:val="21"/>
                <w:szCs w:val="21"/>
              </w:rPr>
              <w:t>授权门诊店长或总部在款项已完整退回后，通过独立调整记录冲销错误结算单并保留原单。</w:t>
            </w:r>
            <w:r>
              <w:rPr>
                <w:sz w:val="21"/>
                <w:szCs w:val="21"/>
              </w:rPr>
              <w:t xml:space="preserve"> </w:t>
            </w:r>
            <w:r>
              <w:rPr>
                <w:sz w:val="21"/>
                <w:szCs w:val="21"/>
              </w:rPr>
              <w:t>主执行者：店长（</w:t>
            </w:r>
            <w:r>
              <w:rPr>
                <w:sz w:val="21"/>
                <w:szCs w:val="21"/>
              </w:rPr>
              <w:t>manager</w:t>
            </w:r>
            <w:r>
              <w:rPr>
                <w:sz w:val="21"/>
                <w:szCs w:val="21"/>
              </w:rPr>
              <w:t>，限授权门诊）；总部（</w:t>
            </w:r>
            <w:r>
              <w:rPr>
                <w:sz w:val="21"/>
                <w:szCs w:val="21"/>
              </w:rPr>
              <w:t>hq</w:t>
            </w:r>
            <w:r>
              <w:rPr>
                <w:sz w:val="21"/>
                <w:szCs w:val="21"/>
              </w:rPr>
              <w:t>，全门诊）</w:t>
            </w:r>
          </w:p>
        </w:tc>
      </w:tr>
      <w:tr w:rsidR="004139D5" w14:paraId="08E02C73"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54974C96" w14:textId="77777777" w:rsidR="004139D5" w:rsidRDefault="002735B2">
            <w:pPr>
              <w:keepLines/>
              <w:spacing w:line="360" w:lineRule="exact"/>
              <w:ind w:firstLine="0"/>
              <w:rPr>
                <w:rFonts w:hint="eastAsia"/>
              </w:rPr>
            </w:pPr>
            <w:r>
              <w:rPr>
                <w:sz w:val="21"/>
                <w:szCs w:val="21"/>
              </w:rPr>
              <w:t>触发与前置</w:t>
            </w:r>
          </w:p>
        </w:tc>
        <w:tc>
          <w:tcPr>
            <w:tcW w:w="7313" w:type="dxa"/>
            <w:tcBorders>
              <w:left w:val="nil"/>
              <w:bottom w:val="nil"/>
              <w:right w:val="nil"/>
            </w:tcBorders>
            <w:tcMar>
              <w:top w:w="45" w:type="dxa"/>
              <w:left w:w="85" w:type="dxa"/>
              <w:bottom w:w="45" w:type="dxa"/>
              <w:right w:w="85" w:type="dxa"/>
            </w:tcMar>
            <w:vAlign w:val="center"/>
          </w:tcPr>
          <w:p w14:paraId="4B61FAD2" w14:textId="77777777" w:rsidR="004139D5" w:rsidRDefault="002735B2">
            <w:pPr>
              <w:keepLines/>
              <w:spacing w:line="360" w:lineRule="exact"/>
              <w:ind w:firstLine="0"/>
              <w:rPr>
                <w:rFonts w:hint="eastAsia"/>
              </w:rPr>
            </w:pPr>
            <w:r>
              <w:rPr>
                <w:sz w:val="21"/>
                <w:szCs w:val="21"/>
              </w:rPr>
              <w:t>店长确认某张非零结算单需要整体冲销。</w:t>
            </w:r>
            <w:r>
              <w:rPr>
                <w:sz w:val="21"/>
                <w:szCs w:val="21"/>
              </w:rPr>
              <w:t xml:space="preserve"> </w:t>
            </w:r>
            <w:r>
              <w:rPr>
                <w:sz w:val="21"/>
                <w:szCs w:val="21"/>
              </w:rPr>
              <w:t>已登录店长或总部入口；店长已获得原结算单所属门诊授权；账单未冲销；净实收已为零；取得账单当前版本</w:t>
            </w:r>
          </w:p>
        </w:tc>
      </w:tr>
      <w:tr w:rsidR="004139D5" w14:paraId="60117EC0"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1B15E94F" w14:textId="77777777" w:rsidR="004139D5" w:rsidRDefault="002735B2">
            <w:pPr>
              <w:keepLines/>
              <w:spacing w:line="360" w:lineRule="exact"/>
              <w:ind w:firstLine="0"/>
              <w:rPr>
                <w:rFonts w:hint="eastAsia"/>
              </w:rPr>
            </w:pPr>
            <w:r>
              <w:rPr>
                <w:sz w:val="21"/>
                <w:szCs w:val="21"/>
              </w:rPr>
              <w:t>涉众利益</w:t>
            </w:r>
          </w:p>
        </w:tc>
        <w:tc>
          <w:tcPr>
            <w:tcW w:w="7313" w:type="dxa"/>
            <w:tcBorders>
              <w:left w:val="nil"/>
              <w:bottom w:val="nil"/>
              <w:right w:val="nil"/>
            </w:tcBorders>
            <w:tcMar>
              <w:top w:w="45" w:type="dxa"/>
              <w:left w:w="85" w:type="dxa"/>
              <w:bottom w:w="45" w:type="dxa"/>
              <w:right w:w="85" w:type="dxa"/>
            </w:tcMar>
            <w:vAlign w:val="center"/>
          </w:tcPr>
          <w:p w14:paraId="32A431A6" w14:textId="77777777" w:rsidR="004139D5" w:rsidRDefault="002735B2">
            <w:pPr>
              <w:keepLines/>
              <w:spacing w:line="360" w:lineRule="exact"/>
              <w:ind w:firstLine="0"/>
              <w:rPr>
                <w:rFonts w:hint="eastAsia"/>
              </w:rPr>
            </w:pPr>
            <w:r>
              <w:rPr>
                <w:sz w:val="21"/>
                <w:szCs w:val="21"/>
              </w:rPr>
              <w:t>患者需要原账单与更正原因可以追溯；店长需要开单收入和季度报告同步反映冲销</w:t>
            </w:r>
          </w:p>
        </w:tc>
      </w:tr>
      <w:tr w:rsidR="004139D5" w14:paraId="1635B09E"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1A38769A" w14:textId="77777777" w:rsidR="004139D5" w:rsidRDefault="002735B2">
            <w:pPr>
              <w:keepLines/>
              <w:spacing w:line="360" w:lineRule="exact"/>
              <w:ind w:firstLine="0"/>
              <w:rPr>
                <w:rFonts w:hint="eastAsia"/>
              </w:rPr>
            </w:pPr>
            <w:r>
              <w:rPr>
                <w:sz w:val="21"/>
                <w:szCs w:val="21"/>
              </w:rPr>
              <w:t>成功保证</w:t>
            </w:r>
          </w:p>
        </w:tc>
        <w:tc>
          <w:tcPr>
            <w:tcW w:w="7313" w:type="dxa"/>
            <w:tcBorders>
              <w:left w:val="nil"/>
              <w:bottom w:val="nil"/>
              <w:right w:val="nil"/>
            </w:tcBorders>
            <w:tcMar>
              <w:top w:w="45" w:type="dxa"/>
              <w:left w:w="85" w:type="dxa"/>
              <w:bottom w:w="45" w:type="dxa"/>
              <w:right w:w="85" w:type="dxa"/>
            </w:tcMar>
            <w:vAlign w:val="center"/>
          </w:tcPr>
          <w:p w14:paraId="032AA62D" w14:textId="77777777" w:rsidR="004139D5" w:rsidRDefault="002735B2">
            <w:pPr>
              <w:keepLines/>
              <w:spacing w:line="360" w:lineRule="exact"/>
              <w:ind w:firstLine="0"/>
              <w:rPr>
                <w:rFonts w:hint="eastAsia"/>
              </w:rPr>
            </w:pPr>
            <w:r>
              <w:rPr>
                <w:sz w:val="21"/>
                <w:szCs w:val="21"/>
              </w:rPr>
              <w:t>追加全额冲销记录，应收归零，相关季度报告标记需重新核算。</w:t>
            </w:r>
          </w:p>
        </w:tc>
      </w:tr>
      <w:tr w:rsidR="004139D5" w14:paraId="27EEB1DC" w14:textId="77777777">
        <w:trPr>
          <w:cantSplit/>
          <w:jc w:val="center"/>
        </w:trPr>
        <w:tc>
          <w:tcPr>
            <w:tcW w:w="1531" w:type="dxa"/>
            <w:tcBorders>
              <w:left w:val="nil"/>
              <w:bottom w:val="single" w:sz="7" w:space="0" w:color="000000"/>
              <w:right w:val="nil"/>
            </w:tcBorders>
            <w:tcMar>
              <w:top w:w="45" w:type="dxa"/>
              <w:left w:w="85" w:type="dxa"/>
              <w:bottom w:w="45" w:type="dxa"/>
              <w:right w:w="85" w:type="dxa"/>
            </w:tcMar>
            <w:vAlign w:val="center"/>
          </w:tcPr>
          <w:p w14:paraId="24C54D95" w14:textId="77777777" w:rsidR="004139D5" w:rsidRDefault="002735B2">
            <w:pPr>
              <w:keepLines/>
              <w:spacing w:line="360" w:lineRule="exact"/>
              <w:ind w:firstLine="0"/>
              <w:rPr>
                <w:rFonts w:hint="eastAsia"/>
              </w:rPr>
            </w:pPr>
            <w:r>
              <w:rPr>
                <w:sz w:val="21"/>
                <w:szCs w:val="21"/>
              </w:rPr>
              <w:lastRenderedPageBreak/>
              <w:t>最小保证</w:t>
            </w:r>
          </w:p>
        </w:tc>
        <w:tc>
          <w:tcPr>
            <w:tcW w:w="7313" w:type="dxa"/>
            <w:tcBorders>
              <w:left w:val="nil"/>
              <w:bottom w:val="single" w:sz="7" w:space="0" w:color="000000"/>
              <w:right w:val="nil"/>
            </w:tcBorders>
            <w:tcMar>
              <w:top w:w="45" w:type="dxa"/>
              <w:left w:w="85" w:type="dxa"/>
              <w:bottom w:w="45" w:type="dxa"/>
              <w:right w:w="85" w:type="dxa"/>
            </w:tcMar>
            <w:vAlign w:val="center"/>
          </w:tcPr>
          <w:p w14:paraId="403E0FBE" w14:textId="77777777" w:rsidR="004139D5" w:rsidRDefault="002735B2">
            <w:pPr>
              <w:keepLines/>
              <w:spacing w:line="360" w:lineRule="exact"/>
              <w:ind w:firstLine="0"/>
              <w:rPr>
                <w:rFonts w:hint="eastAsia"/>
              </w:rPr>
            </w:pPr>
            <w:r>
              <w:rPr>
                <w:sz w:val="21"/>
                <w:szCs w:val="21"/>
              </w:rPr>
              <w:t>已收款未退清时不能冲销；原单、原明细及原流水均保留。</w:t>
            </w:r>
          </w:p>
        </w:tc>
      </w:tr>
    </w:tbl>
    <w:p w14:paraId="0B2A037E" w14:textId="77777777" w:rsidR="004139D5" w:rsidRDefault="002735B2">
      <w:pPr>
        <w:rPr>
          <w:rFonts w:hint="eastAsia"/>
        </w:rPr>
      </w:pPr>
      <w:r>
        <w:t>基本路径：</w:t>
      </w:r>
      <w:r>
        <w:br/>
        <w:t>1</w:t>
      </w:r>
      <w:r>
        <w:t>）店长进入财务页，系统显示账单、净实收和欠款状态。</w:t>
      </w:r>
      <w:r>
        <w:br/>
      </w:r>
      <w:r>
        <w:t>2</w:t>
      </w:r>
      <w:r>
        <w:t>）店长选择目标账单并打开收退款明细，系统显示既有流水。</w:t>
      </w:r>
      <w:r>
        <w:br/>
        <w:t>3</w:t>
      </w:r>
      <w:r>
        <w:t>）店长确认款项已全部退回，选择冲销账单。</w:t>
      </w:r>
      <w:r>
        <w:br/>
        <w:t>4</w:t>
      </w:r>
      <w:r>
        <w:t>）系统显示原单号、总额和保留原单说明；店长输入原因并提交。</w:t>
      </w:r>
      <w:r>
        <w:br/>
        <w:t>5</w:t>
      </w:r>
      <w:r>
        <w:t>）系统核对版本、未冲销状态及净实收为零。</w:t>
      </w:r>
      <w:r>
        <w:br/>
        <w:t>6</w:t>
      </w:r>
      <w:r>
        <w:t>）系统追加等于原总额的冲销调整，并使对应季度报告来源失效。</w:t>
      </w:r>
      <w:r>
        <w:br/>
        <w:t>7</w:t>
      </w:r>
      <w:r>
        <w:t>）系统显示冲销状态、应收归零及调整记录，店长完成核对。</w:t>
      </w:r>
    </w:p>
    <w:p w14:paraId="65D49F96" w14:textId="77777777" w:rsidR="004139D5" w:rsidRDefault="002735B2">
      <w:pPr>
        <w:rPr>
          <w:rFonts w:hint="eastAsia"/>
        </w:rPr>
      </w:pPr>
      <w:r>
        <w:t>扩展</w:t>
      </w:r>
      <w:r>
        <w:t>5a</w:t>
      </w:r>
      <w:r>
        <w:t>：仍有净实收款项。系统拒绝冲销，店长先执行</w:t>
      </w:r>
      <w:r>
        <w:t xml:space="preserve"> UC-14 </w:t>
      </w:r>
      <w:r>
        <w:t>登记经核对的退款</w:t>
      </w:r>
      <w:r>
        <w:t xml:space="preserve"> </w:t>
      </w:r>
      <w:r>
        <w:t>退款完成后返回第</w:t>
      </w:r>
      <w:r>
        <w:t>1</w:t>
      </w:r>
      <w:r>
        <w:t>步。</w:t>
      </w:r>
    </w:p>
    <w:p w14:paraId="28FB1AC8" w14:textId="77777777" w:rsidR="004139D5" w:rsidRDefault="002735B2">
      <w:pPr>
        <w:rPr>
          <w:rFonts w:hint="eastAsia"/>
        </w:rPr>
      </w:pPr>
      <w:r>
        <w:t>扩展</w:t>
      </w:r>
      <w:r>
        <w:t>5b</w:t>
      </w:r>
      <w:r>
        <w:t>：已冲销或原账单金额为零。系统拒绝重复冲销或提示无需冲销</w:t>
      </w:r>
      <w:r>
        <w:t xml:space="preserve"> </w:t>
      </w:r>
      <w:r>
        <w:t>流程结束。</w:t>
      </w:r>
    </w:p>
    <w:p w14:paraId="443F239A" w14:textId="77777777" w:rsidR="004139D5" w:rsidRDefault="002735B2">
      <w:pPr>
        <w:rPr>
          <w:rFonts w:hint="eastAsia"/>
        </w:rPr>
      </w:pPr>
      <w:r>
        <w:t>字段列表：输入</w:t>
      </w:r>
      <w:r>
        <w:t xml:space="preserve"> id/version</w:t>
      </w:r>
      <w:r>
        <w:t>：必填，账单及当前整数版本；输入</w:t>
      </w:r>
      <w:r>
        <w:t xml:space="preserve"> reason</w:t>
      </w:r>
      <w:r>
        <w:t>：必填，</w:t>
      </w:r>
      <w:r>
        <w:t>≤1000</w:t>
      </w:r>
      <w:r>
        <w:t>字符；输出</w:t>
      </w:r>
      <w:r>
        <w:t xml:space="preserve"> result.id/type</w:t>
      </w:r>
      <w:r>
        <w:t>：调整编号；类型</w:t>
      </w:r>
      <w:r>
        <w:t>void</w:t>
      </w:r>
      <w:r>
        <w:t>；输出</w:t>
      </w:r>
      <w:r>
        <w:t xml:space="preserve"> result.amount</w:t>
      </w:r>
      <w:r>
        <w:t>：等于原单总额，整数分；输出</w:t>
      </w:r>
      <w:r>
        <w:t xml:space="preserve"> result.recordedAt/recordedBy</w:t>
      </w:r>
      <w:r>
        <w:t>：</w:t>
      </w:r>
      <w:r>
        <w:t>ISO</w:t>
      </w:r>
      <w:r>
        <w:t>时间与经办人；输出</w:t>
      </w:r>
      <w:r>
        <w:t xml:space="preserve"> financeSummaries</w:t>
      </w:r>
      <w:r>
        <w:t>：刷新后应收归零，状态</w:t>
      </w:r>
      <w:r>
        <w:t>void</w:t>
      </w:r>
    </w:p>
    <w:p w14:paraId="4545A695" w14:textId="77777777" w:rsidR="004139D5" w:rsidRDefault="002735B2">
      <w:pPr>
        <w:rPr>
          <w:rFonts w:hint="eastAsia"/>
        </w:rPr>
      </w:pPr>
      <w:r>
        <w:t>业务规则：本版仅支持整单冲销，不提供修改原单或部分改单；冲销金额等于原总额且只能一次；调整记录不可更新和删除；冲销减少有效开单收入，并纳入季度来源签名；店长的账单读取及退款、冲销命令均须检查原单所属门诊；总部可办理全部门诊</w:t>
      </w:r>
    </w:p>
    <w:p w14:paraId="1C148197" w14:textId="77777777" w:rsidR="004139D5" w:rsidRDefault="002735B2">
      <w:pPr>
        <w:rPr>
          <w:rFonts w:hint="eastAsia"/>
        </w:rPr>
      </w:pPr>
      <w:r>
        <w:t>质量要求：系统应保留原单，阻止未退清款项和重复冲销</w:t>
      </w:r>
    </w:p>
    <w:p w14:paraId="59BC4111" w14:textId="77777777" w:rsidR="004139D5" w:rsidRDefault="002735B2">
      <w:pPr>
        <w:rPr>
          <w:rFonts w:hint="eastAsia"/>
        </w:rPr>
      </w:pPr>
      <w:r>
        <w:t>约束与方案：系统设顾客、前台、医生、店长和总部；总部覆盖全连锁，店长限明确分配的门诊；系统当前仅允许整单追加冲销，季度报告随来源变化失效</w:t>
      </w:r>
    </w:p>
    <w:p w14:paraId="26190065" w14:textId="77777777" w:rsidR="004139D5" w:rsidRDefault="002735B2">
      <w:pPr>
        <w:rPr>
          <w:rFonts w:hint="eastAsia"/>
        </w:rPr>
      </w:pPr>
      <w:r>
        <w:lastRenderedPageBreak/>
        <w:t>实现与验证依据：</w:t>
      </w:r>
      <w:r>
        <w:t>server/services/finance.js</w:t>
      </w:r>
      <w:r>
        <w:t>：</w:t>
      </w:r>
      <w:r>
        <w:t>settlement.void</w:t>
      </w:r>
      <w:r>
        <w:t>；</w:t>
      </w:r>
      <w:r>
        <w:t>public/js/pages/finance.js</w:t>
      </w:r>
      <w:r>
        <w:t>：</w:t>
      </w:r>
      <w:r>
        <w:t>showVoid</w:t>
      </w:r>
      <w:r>
        <w:t>。</w:t>
      </w:r>
      <w:r>
        <w:t>test/business.test.js</w:t>
      </w:r>
      <w:r>
        <w:t>：先完整退款再冲销、原单不变及季度调整；</w:t>
      </w:r>
      <w:r>
        <w:t>test/browser/workspaces.spec.js</w:t>
      </w:r>
      <w:r>
        <w:t>：账务链</w:t>
      </w:r>
    </w:p>
    <w:p w14:paraId="2830E6A7" w14:textId="77777777" w:rsidR="004139D5" w:rsidRDefault="002735B2">
      <w:pPr>
        <w:pStyle w:val="21"/>
        <w:numPr>
          <w:ilvl w:val="1"/>
          <w:numId w:val="10"/>
        </w:numPr>
      </w:pPr>
      <w:bookmarkStart w:id="55" w:name="_Toc243288719"/>
      <w:r>
        <w:t xml:space="preserve">UC-16 </w:t>
      </w:r>
      <w:r>
        <w:t>营业日资金核对</w:t>
      </w:r>
      <w:bookmarkEnd w:id="55"/>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1531"/>
        <w:gridCol w:w="7314"/>
      </w:tblGrid>
      <w:tr w:rsidR="004139D5" w14:paraId="2578EF20" w14:textId="77777777">
        <w:trPr>
          <w:cantSplit/>
          <w:tblHeader/>
          <w:jc w:val="center"/>
        </w:trPr>
        <w:tc>
          <w:tcPr>
            <w:tcW w:w="153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770D64D7"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项目</w:t>
            </w:r>
          </w:p>
        </w:tc>
        <w:tc>
          <w:tcPr>
            <w:tcW w:w="7313"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57E27395"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规约内容</w:t>
            </w:r>
          </w:p>
        </w:tc>
      </w:tr>
      <w:tr w:rsidR="004139D5" w14:paraId="181354A2"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2B7A69DB" w14:textId="77777777" w:rsidR="004139D5" w:rsidRDefault="002735B2">
            <w:pPr>
              <w:keepLines/>
              <w:spacing w:line="360" w:lineRule="exact"/>
              <w:ind w:firstLine="0"/>
              <w:rPr>
                <w:rFonts w:hint="eastAsia"/>
              </w:rPr>
            </w:pPr>
            <w:r>
              <w:rPr>
                <w:sz w:val="21"/>
                <w:szCs w:val="21"/>
              </w:rPr>
              <w:t>目标及执行者</w:t>
            </w:r>
          </w:p>
        </w:tc>
        <w:tc>
          <w:tcPr>
            <w:tcW w:w="7313" w:type="dxa"/>
            <w:tcBorders>
              <w:left w:val="nil"/>
              <w:bottom w:val="nil"/>
              <w:right w:val="nil"/>
            </w:tcBorders>
            <w:tcMar>
              <w:top w:w="45" w:type="dxa"/>
              <w:left w:w="85" w:type="dxa"/>
              <w:bottom w:w="45" w:type="dxa"/>
              <w:right w:w="85" w:type="dxa"/>
            </w:tcMar>
            <w:vAlign w:val="center"/>
          </w:tcPr>
          <w:p w14:paraId="123BB820" w14:textId="77777777" w:rsidR="004139D5" w:rsidRDefault="002735B2">
            <w:pPr>
              <w:keepLines/>
              <w:spacing w:line="360" w:lineRule="exact"/>
              <w:ind w:firstLine="0"/>
              <w:rPr>
                <w:rFonts w:hint="eastAsia"/>
              </w:rPr>
            </w:pPr>
            <w:r>
              <w:rPr>
                <w:sz w:val="21"/>
                <w:szCs w:val="21"/>
              </w:rPr>
              <w:t>前台或店长在授权门诊、总部在全门诊范围按北京时间营业日核对渠道净额，并保留差额和修订原因。</w:t>
            </w:r>
            <w:r>
              <w:rPr>
                <w:sz w:val="21"/>
                <w:szCs w:val="21"/>
              </w:rPr>
              <w:t xml:space="preserve"> </w:t>
            </w:r>
            <w:r>
              <w:rPr>
                <w:sz w:val="21"/>
                <w:szCs w:val="21"/>
              </w:rPr>
              <w:t>主执行者：前台、店长（限授权门诊）；总部（全门诊）</w:t>
            </w:r>
          </w:p>
        </w:tc>
      </w:tr>
      <w:tr w:rsidR="004139D5" w14:paraId="0031E86C"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38A27663" w14:textId="77777777" w:rsidR="004139D5" w:rsidRDefault="002735B2">
            <w:pPr>
              <w:keepLines/>
              <w:spacing w:line="360" w:lineRule="exact"/>
              <w:ind w:firstLine="0"/>
              <w:rPr>
                <w:rFonts w:hint="eastAsia"/>
              </w:rPr>
            </w:pPr>
            <w:r>
              <w:rPr>
                <w:sz w:val="21"/>
                <w:szCs w:val="21"/>
              </w:rPr>
              <w:t>触发与前置</w:t>
            </w:r>
          </w:p>
        </w:tc>
        <w:tc>
          <w:tcPr>
            <w:tcW w:w="7313" w:type="dxa"/>
            <w:tcBorders>
              <w:left w:val="nil"/>
              <w:bottom w:val="nil"/>
              <w:right w:val="nil"/>
            </w:tcBorders>
            <w:tcMar>
              <w:top w:w="45" w:type="dxa"/>
              <w:left w:w="85" w:type="dxa"/>
              <w:bottom w:w="45" w:type="dxa"/>
              <w:right w:w="85" w:type="dxa"/>
            </w:tcMar>
            <w:vAlign w:val="center"/>
          </w:tcPr>
          <w:p w14:paraId="4BA47BE5" w14:textId="77777777" w:rsidR="004139D5" w:rsidRDefault="002735B2">
            <w:pPr>
              <w:keepLines/>
              <w:spacing w:line="360" w:lineRule="exact"/>
              <w:ind w:firstLine="0"/>
              <w:rPr>
                <w:rFonts w:hint="eastAsia"/>
              </w:rPr>
            </w:pPr>
            <w:r>
              <w:rPr>
                <w:sz w:val="21"/>
                <w:szCs w:val="21"/>
              </w:rPr>
              <w:t>工作人员选择门诊和营业日期进行资金核对或修订。</w:t>
            </w:r>
            <w:r>
              <w:rPr>
                <w:sz w:val="21"/>
                <w:szCs w:val="21"/>
              </w:rPr>
              <w:t xml:space="preserve"> </w:t>
            </w:r>
            <w:r>
              <w:rPr>
                <w:sz w:val="21"/>
                <w:szCs w:val="21"/>
              </w:rPr>
              <w:t>已登录且有权操作门诊；营业日不晚于北京时间当日；机构已准备实核依据</w:t>
            </w:r>
          </w:p>
        </w:tc>
      </w:tr>
      <w:tr w:rsidR="004139D5" w14:paraId="5750F30E"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15AE1DC0" w14:textId="77777777" w:rsidR="004139D5" w:rsidRDefault="002735B2">
            <w:pPr>
              <w:keepLines/>
              <w:spacing w:line="360" w:lineRule="exact"/>
              <w:ind w:firstLine="0"/>
              <w:rPr>
                <w:rFonts w:hint="eastAsia"/>
              </w:rPr>
            </w:pPr>
            <w:r>
              <w:rPr>
                <w:sz w:val="21"/>
                <w:szCs w:val="21"/>
              </w:rPr>
              <w:t>涉众利益</w:t>
            </w:r>
          </w:p>
        </w:tc>
        <w:tc>
          <w:tcPr>
            <w:tcW w:w="7313" w:type="dxa"/>
            <w:tcBorders>
              <w:left w:val="nil"/>
              <w:bottom w:val="nil"/>
              <w:right w:val="nil"/>
            </w:tcBorders>
            <w:tcMar>
              <w:top w:w="45" w:type="dxa"/>
              <w:left w:w="85" w:type="dxa"/>
              <w:bottom w:w="45" w:type="dxa"/>
              <w:right w:w="85" w:type="dxa"/>
            </w:tcMar>
            <w:vAlign w:val="center"/>
          </w:tcPr>
          <w:p w14:paraId="53B8102A" w14:textId="77777777" w:rsidR="004139D5" w:rsidRDefault="002735B2">
            <w:pPr>
              <w:keepLines/>
              <w:spacing w:line="360" w:lineRule="exact"/>
              <w:ind w:firstLine="0"/>
              <w:rPr>
                <w:rFonts w:hint="eastAsia"/>
              </w:rPr>
            </w:pPr>
            <w:r>
              <w:rPr>
                <w:sz w:val="21"/>
                <w:szCs w:val="21"/>
              </w:rPr>
              <w:t>门诊需要将登记流水与实际核对结果比较；店长需要识别日结后补记收退款造成的来源变化</w:t>
            </w:r>
          </w:p>
        </w:tc>
      </w:tr>
      <w:tr w:rsidR="004139D5" w14:paraId="1B8A9E0A"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57893D4C" w14:textId="77777777" w:rsidR="004139D5" w:rsidRDefault="002735B2">
            <w:pPr>
              <w:keepLines/>
              <w:spacing w:line="360" w:lineRule="exact"/>
              <w:ind w:firstLine="0"/>
              <w:rPr>
                <w:rFonts w:hint="eastAsia"/>
              </w:rPr>
            </w:pPr>
            <w:r>
              <w:rPr>
                <w:sz w:val="21"/>
                <w:szCs w:val="21"/>
              </w:rPr>
              <w:t>成功保证</w:t>
            </w:r>
          </w:p>
        </w:tc>
        <w:tc>
          <w:tcPr>
            <w:tcW w:w="7313" w:type="dxa"/>
            <w:tcBorders>
              <w:left w:val="nil"/>
              <w:bottom w:val="nil"/>
              <w:right w:val="nil"/>
            </w:tcBorders>
            <w:tcMar>
              <w:top w:w="45" w:type="dxa"/>
              <w:left w:w="85" w:type="dxa"/>
              <w:bottom w:w="45" w:type="dxa"/>
              <w:right w:w="85" w:type="dxa"/>
            </w:tcMar>
            <w:vAlign w:val="center"/>
          </w:tcPr>
          <w:p w14:paraId="470164F3" w14:textId="77777777" w:rsidR="004139D5" w:rsidRDefault="002735B2">
            <w:pPr>
              <w:keepLines/>
              <w:spacing w:line="360" w:lineRule="exact"/>
              <w:ind w:firstLine="0"/>
              <w:rPr>
                <w:rFonts w:hint="eastAsia"/>
              </w:rPr>
            </w:pPr>
            <w:r>
              <w:rPr>
                <w:sz w:val="21"/>
                <w:szCs w:val="21"/>
              </w:rPr>
              <w:t>保存带渠道期望额、实核额、来源签名和修订序号的核对记录。</w:t>
            </w:r>
          </w:p>
        </w:tc>
      </w:tr>
      <w:tr w:rsidR="004139D5" w14:paraId="74006434" w14:textId="77777777">
        <w:trPr>
          <w:cantSplit/>
          <w:jc w:val="center"/>
        </w:trPr>
        <w:tc>
          <w:tcPr>
            <w:tcW w:w="1531" w:type="dxa"/>
            <w:tcBorders>
              <w:left w:val="nil"/>
              <w:bottom w:val="single" w:sz="7" w:space="0" w:color="000000"/>
              <w:right w:val="nil"/>
            </w:tcBorders>
            <w:tcMar>
              <w:top w:w="45" w:type="dxa"/>
              <w:left w:w="85" w:type="dxa"/>
              <w:bottom w:w="45" w:type="dxa"/>
              <w:right w:w="85" w:type="dxa"/>
            </w:tcMar>
            <w:vAlign w:val="center"/>
          </w:tcPr>
          <w:p w14:paraId="2FDD9E5B" w14:textId="77777777" w:rsidR="004139D5" w:rsidRDefault="002735B2">
            <w:pPr>
              <w:keepLines/>
              <w:spacing w:line="360" w:lineRule="exact"/>
              <w:ind w:firstLine="0"/>
              <w:rPr>
                <w:rFonts w:hint="eastAsia"/>
              </w:rPr>
            </w:pPr>
            <w:r>
              <w:rPr>
                <w:sz w:val="21"/>
                <w:szCs w:val="21"/>
              </w:rPr>
              <w:t>最小保证</w:t>
            </w:r>
          </w:p>
        </w:tc>
        <w:tc>
          <w:tcPr>
            <w:tcW w:w="7313" w:type="dxa"/>
            <w:tcBorders>
              <w:left w:val="nil"/>
              <w:bottom w:val="single" w:sz="7" w:space="0" w:color="000000"/>
              <w:right w:val="nil"/>
            </w:tcBorders>
            <w:tcMar>
              <w:top w:w="45" w:type="dxa"/>
              <w:left w:w="85" w:type="dxa"/>
              <w:bottom w:w="45" w:type="dxa"/>
              <w:right w:w="85" w:type="dxa"/>
            </w:tcMar>
            <w:vAlign w:val="center"/>
          </w:tcPr>
          <w:p w14:paraId="6410CFCA" w14:textId="77777777" w:rsidR="004139D5" w:rsidRDefault="002735B2">
            <w:pPr>
              <w:keepLines/>
              <w:spacing w:line="360" w:lineRule="exact"/>
              <w:ind w:firstLine="0"/>
              <w:rPr>
                <w:rFonts w:hint="eastAsia"/>
              </w:rPr>
            </w:pPr>
            <w:r>
              <w:rPr>
                <w:sz w:val="21"/>
                <w:szCs w:val="21"/>
              </w:rPr>
              <w:t>差额或修订无原因时不保存；不覆盖既有核对记录，也不把账面数认作真实到账。</w:t>
            </w:r>
          </w:p>
        </w:tc>
      </w:tr>
    </w:tbl>
    <w:p w14:paraId="4E110757" w14:textId="77777777" w:rsidR="004139D5" w:rsidRDefault="002735B2">
      <w:pPr>
        <w:rPr>
          <w:rFonts w:hint="eastAsia"/>
        </w:rPr>
      </w:pPr>
      <w:r>
        <w:t>基本路径：</w:t>
      </w:r>
      <w:r>
        <w:br/>
        <w:t>1</w:t>
      </w:r>
      <w:r>
        <w:t>）工作人员进入财务页，系统显示已有营业日核对记录和来源状态。</w:t>
      </w:r>
      <w:r>
        <w:br/>
        <w:t>2</w:t>
      </w:r>
      <w:r>
        <w:t>）工作人员选择门诊与营业日期并提交预览。</w:t>
      </w:r>
      <w:r>
        <w:br/>
        <w:t>3</w:t>
      </w:r>
      <w:r>
        <w:t>）系统按北京时间自然日显示现金、银行和</w:t>
      </w:r>
      <w:r>
        <w:t xml:space="preserve"> POS </w:t>
      </w:r>
      <w:r>
        <w:t>净额及流水笔数。</w:t>
      </w:r>
      <w:r>
        <w:br/>
        <w:t>4</w:t>
      </w:r>
      <w:r>
        <w:t>）工作人员输入各渠道实际核对金额、核对依据及差额或修订原因。</w:t>
      </w:r>
      <w:r>
        <w:br/>
        <w:t>5</w:t>
      </w:r>
      <w:r>
        <w:t>）系统显示差额，工作人员检查后提交核对。</w:t>
      </w:r>
      <w:r>
        <w:br/>
        <w:t>6</w:t>
      </w:r>
      <w:r>
        <w:t>）系统重新读取当日收退款，追加新修订号及来源签名。</w:t>
      </w:r>
      <w:r>
        <w:br/>
        <w:t>7</w:t>
      </w:r>
      <w:r>
        <w:t>）系统显示核对结果；以后来源变更时显示</w:t>
      </w:r>
      <w:r>
        <w:t>“</w:t>
      </w:r>
      <w:r>
        <w:t>待重新核对</w:t>
      </w:r>
      <w:r>
        <w:t>”</w:t>
      </w:r>
      <w:r>
        <w:t>。</w:t>
      </w:r>
    </w:p>
    <w:p w14:paraId="7E537689" w14:textId="77777777" w:rsidR="004139D5" w:rsidRDefault="002735B2">
      <w:pPr>
        <w:rPr>
          <w:rFonts w:hint="eastAsia"/>
        </w:rPr>
      </w:pPr>
      <w:r>
        <w:t>扩展</w:t>
      </w:r>
      <w:r>
        <w:t>4a</w:t>
      </w:r>
      <w:r>
        <w:t>：存在差额或对既有日结进行修订却未写原因。系统提示补充原因，不保存记录</w:t>
      </w:r>
      <w:r>
        <w:t xml:space="preserve"> </w:t>
      </w:r>
      <w:r>
        <w:t>返回第</w:t>
      </w:r>
      <w:r>
        <w:t>4</w:t>
      </w:r>
      <w:r>
        <w:t>步。</w:t>
      </w:r>
    </w:p>
    <w:p w14:paraId="62F74F1E" w14:textId="77777777" w:rsidR="004139D5" w:rsidRDefault="002735B2">
      <w:pPr>
        <w:rPr>
          <w:rFonts w:hint="eastAsia"/>
        </w:rPr>
      </w:pPr>
      <w:r>
        <w:t>扩展</w:t>
      </w:r>
      <w:r>
        <w:t>7b</w:t>
      </w:r>
      <w:r>
        <w:t>：之后补记收款或退款。系统比较来源签名并标记失效，工作人员重新预览核对</w:t>
      </w:r>
      <w:r>
        <w:t xml:space="preserve"> </w:t>
      </w:r>
      <w:r>
        <w:t>返回第</w:t>
      </w:r>
      <w:r>
        <w:t>2</w:t>
      </w:r>
      <w:r>
        <w:t>步建立新修订。</w:t>
      </w:r>
    </w:p>
    <w:p w14:paraId="44A31AB9" w14:textId="77777777" w:rsidR="004139D5" w:rsidRDefault="002735B2">
      <w:pPr>
        <w:rPr>
          <w:rFonts w:hint="eastAsia"/>
        </w:rPr>
      </w:pPr>
      <w:r>
        <w:lastRenderedPageBreak/>
        <w:t>字段列表：输入</w:t>
      </w:r>
      <w:r>
        <w:t xml:space="preserve"> clinicId</w:t>
      </w:r>
      <w:r>
        <w:t>：必填，授权门诊；输入</w:t>
      </w:r>
      <w:r>
        <w:t xml:space="preserve"> businessDate</w:t>
      </w:r>
      <w:r>
        <w:t>：必填，非未来</w:t>
      </w:r>
      <w:r>
        <w:t xml:space="preserve"> YYYY-MM-DD</w:t>
      </w:r>
      <w:r>
        <w:t>；输入</w:t>
      </w:r>
      <w:r>
        <w:t xml:space="preserve"> observedCash/Bank/Pos</w:t>
      </w:r>
      <w:r>
        <w:t>：保存必填，有符号整数分；输入</w:t>
      </w:r>
      <w:r>
        <w:t xml:space="preserve"> reference</w:t>
      </w:r>
      <w:r>
        <w:t>：保存必填，</w:t>
      </w:r>
      <w:r>
        <w:t>≤500</w:t>
      </w:r>
      <w:r>
        <w:t>字符；输入</w:t>
      </w:r>
      <w:r>
        <w:t xml:space="preserve"> reason</w:t>
      </w:r>
      <w:r>
        <w:t>：可选；差额或修订必填，</w:t>
      </w:r>
      <w:r>
        <w:t>≤1000</w:t>
      </w:r>
      <w:r>
        <w:t>字符；输出</w:t>
      </w:r>
      <w:r>
        <w:t xml:space="preserve"> expectedCash/Bank/Pos</w:t>
      </w:r>
      <w:r>
        <w:t>：账面渠道净额，整数分；输出</w:t>
      </w:r>
      <w:r>
        <w:t xml:space="preserve"> result.revision/difference</w:t>
      </w:r>
      <w:r>
        <w:t>：修订序号和总差额；输出</w:t>
      </w:r>
      <w:r>
        <w:t xml:space="preserve"> result.sourceSignature/stale</w:t>
      </w:r>
      <w:r>
        <w:t>：来源签名与刷新后的失效标志</w:t>
      </w:r>
    </w:p>
    <w:p w14:paraId="40450978" w14:textId="77777777" w:rsidR="004139D5" w:rsidRDefault="002735B2">
      <w:pPr>
        <w:rPr>
          <w:rFonts w:hint="eastAsia"/>
        </w:rPr>
      </w:pPr>
      <w:r>
        <w:t>业务规则：渠道净额等于当日收款减当日退款，退款沿用原款渠道；实核金额允许有符号整数分，容纳仅发生退款的营业日；每次修订均追加记录；未来营业日不可核对；读写核对记录须校验门诊范围；店长不能通过指定其他</w:t>
      </w:r>
      <w:r>
        <w:t>clinicId</w:t>
      </w:r>
      <w:r>
        <w:t>查看或修订别店记录</w:t>
      </w:r>
    </w:p>
    <w:p w14:paraId="33890767" w14:textId="77777777" w:rsidR="004139D5" w:rsidRDefault="002735B2">
      <w:pPr>
        <w:rPr>
          <w:rFonts w:hint="eastAsia"/>
        </w:rPr>
      </w:pPr>
      <w:r>
        <w:t>质量要求：系统应保留每次修订，来源改变须可辨识</w:t>
      </w:r>
    </w:p>
    <w:p w14:paraId="2AEDC6D9" w14:textId="77777777" w:rsidR="004139D5" w:rsidRDefault="002735B2">
      <w:pPr>
        <w:rPr>
          <w:rFonts w:hint="eastAsia"/>
        </w:rPr>
      </w:pPr>
      <w:r>
        <w:t>约束与方案：系统设顾客、前台、医生、店长和总部；总部覆盖全连锁，店长限明确分配的门诊；系统当前按北京时间登记日核对，允许退款造成负净额</w:t>
      </w:r>
    </w:p>
    <w:p w14:paraId="7EF230CB" w14:textId="77777777" w:rsidR="004139D5" w:rsidRDefault="002735B2">
      <w:pPr>
        <w:rPr>
          <w:rFonts w:hint="eastAsia"/>
        </w:rPr>
      </w:pPr>
      <w:r>
        <w:t>实现与验证依据：</w:t>
      </w:r>
      <w:r>
        <w:t>server/services/finance.js</w:t>
      </w:r>
      <w:r>
        <w:t>：</w:t>
      </w:r>
      <w:r>
        <w:t>reconciliation.preview</w:t>
      </w:r>
      <w:r>
        <w:t>、</w:t>
      </w:r>
      <w:r>
        <w:t>reconciliation.record</w:t>
      </w:r>
      <w:r>
        <w:t>；</w:t>
      </w:r>
      <w:r>
        <w:t>public/js/pages/finance.js</w:t>
      </w:r>
      <w:r>
        <w:t>。</w:t>
      </w:r>
      <w:r>
        <w:t>test/business.test.js</w:t>
      </w:r>
      <w:r>
        <w:t>：北京时间日结、差额、不可覆盖修订和来源失效；完整日结界面未单独覆盖</w:t>
      </w:r>
    </w:p>
    <w:p w14:paraId="2C46E444" w14:textId="77777777" w:rsidR="004139D5" w:rsidRDefault="002735B2">
      <w:pPr>
        <w:pStyle w:val="21"/>
        <w:numPr>
          <w:ilvl w:val="1"/>
          <w:numId w:val="10"/>
        </w:numPr>
      </w:pPr>
      <w:bookmarkStart w:id="56" w:name="_Toc243288720"/>
      <w:r>
        <w:t xml:space="preserve">UC-17 </w:t>
      </w:r>
      <w:r>
        <w:t>追加诊疗附记</w:t>
      </w:r>
      <w:bookmarkEnd w:id="56"/>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1531"/>
        <w:gridCol w:w="7314"/>
      </w:tblGrid>
      <w:tr w:rsidR="004139D5" w14:paraId="0751F9A3" w14:textId="77777777">
        <w:trPr>
          <w:cantSplit/>
          <w:tblHeader/>
          <w:jc w:val="center"/>
        </w:trPr>
        <w:tc>
          <w:tcPr>
            <w:tcW w:w="153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6AFDCBF"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项目</w:t>
            </w:r>
          </w:p>
        </w:tc>
        <w:tc>
          <w:tcPr>
            <w:tcW w:w="7313"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3B44F46"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规约内容</w:t>
            </w:r>
          </w:p>
        </w:tc>
      </w:tr>
      <w:tr w:rsidR="004139D5" w14:paraId="697ECA02"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6EE2A772" w14:textId="77777777" w:rsidR="004139D5" w:rsidRDefault="002735B2">
            <w:pPr>
              <w:keepLines/>
              <w:spacing w:line="360" w:lineRule="exact"/>
              <w:ind w:firstLine="0"/>
              <w:rPr>
                <w:rFonts w:hint="eastAsia"/>
              </w:rPr>
            </w:pPr>
            <w:r>
              <w:rPr>
                <w:sz w:val="21"/>
                <w:szCs w:val="21"/>
              </w:rPr>
              <w:t>目标及执行者</w:t>
            </w:r>
          </w:p>
        </w:tc>
        <w:tc>
          <w:tcPr>
            <w:tcW w:w="7313" w:type="dxa"/>
            <w:tcBorders>
              <w:left w:val="nil"/>
              <w:bottom w:val="nil"/>
              <w:right w:val="nil"/>
            </w:tcBorders>
            <w:tcMar>
              <w:top w:w="45" w:type="dxa"/>
              <w:left w:w="85" w:type="dxa"/>
              <w:bottom w:w="45" w:type="dxa"/>
              <w:right w:w="85" w:type="dxa"/>
            </w:tcMar>
            <w:vAlign w:val="center"/>
          </w:tcPr>
          <w:p w14:paraId="083EBA53" w14:textId="77777777" w:rsidR="004139D5" w:rsidRDefault="002735B2">
            <w:pPr>
              <w:keepLines/>
              <w:spacing w:line="360" w:lineRule="exact"/>
              <w:ind w:firstLine="0"/>
              <w:rPr>
                <w:rFonts w:hint="eastAsia"/>
              </w:rPr>
            </w:pPr>
            <w:r>
              <w:rPr>
                <w:sz w:val="21"/>
                <w:szCs w:val="21"/>
              </w:rPr>
              <w:t>接诊医生对已完成记录补充更正说明，保留原文、作者、时间和所依据版本。</w:t>
            </w:r>
            <w:r>
              <w:rPr>
                <w:sz w:val="21"/>
                <w:szCs w:val="21"/>
              </w:rPr>
              <w:t xml:space="preserve"> </w:t>
            </w:r>
            <w:r>
              <w:rPr>
                <w:sz w:val="21"/>
                <w:szCs w:val="21"/>
              </w:rPr>
              <w:t>主执行者：医生（</w:t>
            </w:r>
            <w:r>
              <w:rPr>
                <w:sz w:val="21"/>
                <w:szCs w:val="21"/>
              </w:rPr>
              <w:t>clinical</w:t>
            </w:r>
            <w:r>
              <w:rPr>
                <w:sz w:val="21"/>
                <w:szCs w:val="21"/>
              </w:rPr>
              <w:t>，本人接诊）；店长（授权门诊）；总部（全门诊）</w:t>
            </w:r>
          </w:p>
        </w:tc>
      </w:tr>
      <w:tr w:rsidR="004139D5" w14:paraId="2454C6E6"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40188FFC" w14:textId="77777777" w:rsidR="004139D5" w:rsidRDefault="002735B2">
            <w:pPr>
              <w:keepLines/>
              <w:spacing w:line="360" w:lineRule="exact"/>
              <w:ind w:firstLine="0"/>
              <w:rPr>
                <w:rFonts w:hint="eastAsia"/>
              </w:rPr>
            </w:pPr>
            <w:r>
              <w:rPr>
                <w:sz w:val="21"/>
                <w:szCs w:val="21"/>
              </w:rPr>
              <w:t>触发与前置</w:t>
            </w:r>
          </w:p>
        </w:tc>
        <w:tc>
          <w:tcPr>
            <w:tcW w:w="7313" w:type="dxa"/>
            <w:tcBorders>
              <w:left w:val="nil"/>
              <w:bottom w:val="nil"/>
              <w:right w:val="nil"/>
            </w:tcBorders>
            <w:tcMar>
              <w:top w:w="45" w:type="dxa"/>
              <w:left w:w="85" w:type="dxa"/>
              <w:bottom w:w="45" w:type="dxa"/>
              <w:right w:w="85" w:type="dxa"/>
            </w:tcMar>
            <w:vAlign w:val="center"/>
          </w:tcPr>
          <w:p w14:paraId="0958878C" w14:textId="77777777" w:rsidR="004139D5" w:rsidRDefault="002735B2">
            <w:pPr>
              <w:keepLines/>
              <w:spacing w:line="360" w:lineRule="exact"/>
              <w:ind w:firstLine="0"/>
              <w:rPr>
                <w:rFonts w:hint="eastAsia"/>
              </w:rPr>
            </w:pPr>
            <w:r>
              <w:rPr>
                <w:sz w:val="21"/>
                <w:szCs w:val="21"/>
              </w:rPr>
              <w:t>医生发现已完成诊疗需要补充或更正说明。</w:t>
            </w:r>
            <w:r>
              <w:rPr>
                <w:sz w:val="21"/>
                <w:szCs w:val="21"/>
              </w:rPr>
              <w:t xml:space="preserve"> </w:t>
            </w:r>
            <w:r>
              <w:rPr>
                <w:sz w:val="21"/>
                <w:szCs w:val="21"/>
              </w:rPr>
              <w:t>已登录；就诊状态</w:t>
            </w:r>
            <w:r>
              <w:rPr>
                <w:sz w:val="21"/>
                <w:szCs w:val="21"/>
              </w:rPr>
              <w:t xml:space="preserve"> completed</w:t>
            </w:r>
            <w:r>
              <w:rPr>
                <w:sz w:val="21"/>
                <w:szCs w:val="21"/>
              </w:rPr>
              <w:t>；医生为该次接诊牙医，或参与者为该门诊店长、总部</w:t>
            </w:r>
          </w:p>
        </w:tc>
      </w:tr>
      <w:tr w:rsidR="004139D5" w14:paraId="5B76BEFB"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635F3281" w14:textId="77777777" w:rsidR="004139D5" w:rsidRDefault="002735B2">
            <w:pPr>
              <w:keepLines/>
              <w:spacing w:line="360" w:lineRule="exact"/>
              <w:ind w:firstLine="0"/>
              <w:rPr>
                <w:rFonts w:hint="eastAsia"/>
              </w:rPr>
            </w:pPr>
            <w:r>
              <w:rPr>
                <w:sz w:val="21"/>
                <w:szCs w:val="21"/>
              </w:rPr>
              <w:t>涉众利益</w:t>
            </w:r>
          </w:p>
        </w:tc>
        <w:tc>
          <w:tcPr>
            <w:tcW w:w="7313" w:type="dxa"/>
            <w:tcBorders>
              <w:left w:val="nil"/>
              <w:bottom w:val="nil"/>
              <w:right w:val="nil"/>
            </w:tcBorders>
            <w:tcMar>
              <w:top w:w="45" w:type="dxa"/>
              <w:left w:w="85" w:type="dxa"/>
              <w:bottom w:w="45" w:type="dxa"/>
              <w:right w:w="85" w:type="dxa"/>
            </w:tcMar>
            <w:vAlign w:val="center"/>
          </w:tcPr>
          <w:p w14:paraId="56216D9B" w14:textId="77777777" w:rsidR="004139D5" w:rsidRDefault="002735B2">
            <w:pPr>
              <w:keepLines/>
              <w:spacing w:line="360" w:lineRule="exact"/>
              <w:ind w:firstLine="0"/>
              <w:rPr>
                <w:rFonts w:hint="eastAsia"/>
              </w:rPr>
            </w:pPr>
            <w:r>
              <w:rPr>
                <w:sz w:val="21"/>
                <w:szCs w:val="21"/>
              </w:rPr>
              <w:t>患者需要更正内容与原记录并存；接诊医生和店长需要明确附记责任及原记录版本</w:t>
            </w:r>
          </w:p>
        </w:tc>
      </w:tr>
      <w:tr w:rsidR="004139D5" w14:paraId="6608DDAC"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75897DB2" w14:textId="77777777" w:rsidR="004139D5" w:rsidRDefault="002735B2">
            <w:pPr>
              <w:keepLines/>
              <w:spacing w:line="360" w:lineRule="exact"/>
              <w:ind w:firstLine="0"/>
              <w:rPr>
                <w:rFonts w:hint="eastAsia"/>
              </w:rPr>
            </w:pPr>
            <w:r>
              <w:rPr>
                <w:sz w:val="21"/>
                <w:szCs w:val="21"/>
              </w:rPr>
              <w:t>成功保证</w:t>
            </w:r>
          </w:p>
        </w:tc>
        <w:tc>
          <w:tcPr>
            <w:tcW w:w="7313" w:type="dxa"/>
            <w:tcBorders>
              <w:left w:val="nil"/>
              <w:bottom w:val="nil"/>
              <w:right w:val="nil"/>
            </w:tcBorders>
            <w:tcMar>
              <w:top w:w="45" w:type="dxa"/>
              <w:left w:w="85" w:type="dxa"/>
              <w:bottom w:w="45" w:type="dxa"/>
              <w:right w:w="85" w:type="dxa"/>
            </w:tcMar>
            <w:vAlign w:val="center"/>
          </w:tcPr>
          <w:p w14:paraId="36A7FFB0" w14:textId="77777777" w:rsidR="004139D5" w:rsidRDefault="002735B2">
            <w:pPr>
              <w:keepLines/>
              <w:spacing w:line="360" w:lineRule="exact"/>
              <w:ind w:firstLine="0"/>
              <w:rPr>
                <w:rFonts w:hint="eastAsia"/>
              </w:rPr>
            </w:pPr>
            <w:r>
              <w:rPr>
                <w:sz w:val="21"/>
                <w:szCs w:val="21"/>
              </w:rPr>
              <w:t>追加独立附记并显示原因、内容、作者、时间及原版本。</w:t>
            </w:r>
          </w:p>
        </w:tc>
      </w:tr>
      <w:tr w:rsidR="004139D5" w14:paraId="346DC5FF" w14:textId="77777777">
        <w:trPr>
          <w:cantSplit/>
          <w:jc w:val="center"/>
        </w:trPr>
        <w:tc>
          <w:tcPr>
            <w:tcW w:w="1531" w:type="dxa"/>
            <w:tcBorders>
              <w:left w:val="nil"/>
              <w:bottom w:val="single" w:sz="7" w:space="0" w:color="000000"/>
              <w:right w:val="nil"/>
            </w:tcBorders>
            <w:tcMar>
              <w:top w:w="45" w:type="dxa"/>
              <w:left w:w="85" w:type="dxa"/>
              <w:bottom w:w="45" w:type="dxa"/>
              <w:right w:w="85" w:type="dxa"/>
            </w:tcMar>
            <w:vAlign w:val="center"/>
          </w:tcPr>
          <w:p w14:paraId="7D2D0E69" w14:textId="77777777" w:rsidR="004139D5" w:rsidRDefault="002735B2">
            <w:pPr>
              <w:keepLines/>
              <w:spacing w:line="360" w:lineRule="exact"/>
              <w:ind w:firstLine="0"/>
              <w:rPr>
                <w:rFonts w:hint="eastAsia"/>
              </w:rPr>
            </w:pPr>
            <w:r>
              <w:rPr>
                <w:sz w:val="21"/>
                <w:szCs w:val="21"/>
              </w:rPr>
              <w:t>最小保证</w:t>
            </w:r>
          </w:p>
        </w:tc>
        <w:tc>
          <w:tcPr>
            <w:tcW w:w="7313" w:type="dxa"/>
            <w:tcBorders>
              <w:left w:val="nil"/>
              <w:bottom w:val="single" w:sz="7" w:space="0" w:color="000000"/>
              <w:right w:val="nil"/>
            </w:tcBorders>
            <w:tcMar>
              <w:top w:w="45" w:type="dxa"/>
              <w:left w:w="85" w:type="dxa"/>
              <w:bottom w:w="45" w:type="dxa"/>
              <w:right w:w="85" w:type="dxa"/>
            </w:tcMar>
            <w:vAlign w:val="center"/>
          </w:tcPr>
          <w:p w14:paraId="448EC6CF" w14:textId="77777777" w:rsidR="004139D5" w:rsidRDefault="002735B2">
            <w:pPr>
              <w:keepLines/>
              <w:spacing w:line="360" w:lineRule="exact"/>
              <w:ind w:firstLine="0"/>
              <w:rPr>
                <w:rFonts w:hint="eastAsia"/>
              </w:rPr>
            </w:pPr>
            <w:r>
              <w:rPr>
                <w:sz w:val="21"/>
                <w:szCs w:val="21"/>
              </w:rPr>
              <w:t>原诊疗记录、治疗和费用不被改写；无权或未完成记录不能追加。</w:t>
            </w:r>
          </w:p>
        </w:tc>
      </w:tr>
    </w:tbl>
    <w:p w14:paraId="72519675" w14:textId="77777777" w:rsidR="004139D5" w:rsidRDefault="002735B2">
      <w:pPr>
        <w:rPr>
          <w:rFonts w:hint="eastAsia"/>
        </w:rPr>
      </w:pPr>
      <w:r>
        <w:lastRenderedPageBreak/>
        <w:t>基本路径：</w:t>
      </w:r>
      <w:r>
        <w:br/>
        <w:t>1</w:t>
      </w:r>
      <w:r>
        <w:t>）医生打开历史就诊，系统显示原诊疗及既有附记。</w:t>
      </w:r>
      <w:r>
        <w:br/>
      </w:r>
      <w:r>
        <w:t>2</w:t>
      </w:r>
      <w:r>
        <w:t>）医生选择追加附记，系统显示该就诊已完成和原版本信息。</w:t>
      </w:r>
      <w:r>
        <w:br/>
        <w:t>3</w:t>
      </w:r>
      <w:r>
        <w:t>）医生输入附记原因和完整补充内容，核对所指原记录。</w:t>
      </w:r>
      <w:r>
        <w:br/>
        <w:t>4</w:t>
      </w:r>
      <w:r>
        <w:t>）医生提交，系统检查接诊归属、完成状态和当前版本。</w:t>
      </w:r>
      <w:r>
        <w:br/>
        <w:t>5</w:t>
      </w:r>
      <w:r>
        <w:t>）系统建立独立附记，关联就诊及原版本，记录作者姓名和账号。</w:t>
      </w:r>
      <w:r>
        <w:br/>
        <w:t>6</w:t>
      </w:r>
      <w:r>
        <w:t>）系统显示原记录与新附记，医生核对内容和时间后结束。</w:t>
      </w:r>
    </w:p>
    <w:p w14:paraId="3F060A01" w14:textId="77777777" w:rsidR="004139D5" w:rsidRDefault="002735B2">
      <w:pPr>
        <w:rPr>
          <w:rFonts w:hint="eastAsia"/>
        </w:rPr>
      </w:pPr>
      <w:r>
        <w:t>扩展</w:t>
      </w:r>
      <w:r>
        <w:t>4a</w:t>
      </w:r>
      <w:r>
        <w:t>：就诊尚未完成。系统要求直接通过</w:t>
      </w:r>
      <w:r>
        <w:t xml:space="preserve"> UC-09 </w:t>
      </w:r>
      <w:r>
        <w:t>编辑原记录，不创建附记</w:t>
      </w:r>
      <w:r>
        <w:t xml:space="preserve"> </w:t>
      </w:r>
      <w:r>
        <w:t>本流程结束并转原记录维护。</w:t>
      </w:r>
    </w:p>
    <w:p w14:paraId="65BA99CF" w14:textId="77777777" w:rsidR="004139D5" w:rsidRDefault="002735B2">
      <w:pPr>
        <w:rPr>
          <w:rFonts w:hint="eastAsia"/>
        </w:rPr>
      </w:pPr>
      <w:r>
        <w:t>扩展</w:t>
      </w:r>
      <w:r>
        <w:t>4b</w:t>
      </w:r>
      <w:r>
        <w:t>：不是本人接诊或版本发生变化。系统拒绝保存；医生核对授权或刷新记录后再处理</w:t>
      </w:r>
      <w:r>
        <w:t xml:space="preserve"> </w:t>
      </w:r>
      <w:r>
        <w:t>有权时返回第</w:t>
      </w:r>
      <w:r>
        <w:t>1</w:t>
      </w:r>
      <w:r>
        <w:t>步，否则结束。</w:t>
      </w:r>
    </w:p>
    <w:p w14:paraId="42AB850C" w14:textId="77777777" w:rsidR="004139D5" w:rsidRDefault="002735B2">
      <w:pPr>
        <w:rPr>
          <w:rFonts w:hint="eastAsia"/>
        </w:rPr>
      </w:pPr>
      <w:r>
        <w:t>字段列表：输入</w:t>
      </w:r>
      <w:r>
        <w:t xml:space="preserve"> id/version</w:t>
      </w:r>
      <w:r>
        <w:t>：必填，已完成就诊及当前版本；输入</w:t>
      </w:r>
      <w:r>
        <w:t xml:space="preserve"> reason</w:t>
      </w:r>
      <w:r>
        <w:t>：必填，</w:t>
      </w:r>
      <w:r>
        <w:t>≤1000</w:t>
      </w:r>
      <w:r>
        <w:t>字符；输入</w:t>
      </w:r>
      <w:r>
        <w:t xml:space="preserve"> content</w:t>
      </w:r>
      <w:r>
        <w:t>：必填，</w:t>
      </w:r>
      <w:r>
        <w:t>≤5000</w:t>
      </w:r>
      <w:r>
        <w:t>字符；输出</w:t>
      </w:r>
      <w:r>
        <w:t xml:space="preserve"> result.id/visitId</w:t>
      </w:r>
      <w:r>
        <w:t>：附记编号和关联就诊；输出</w:t>
      </w:r>
      <w:r>
        <w:t xml:space="preserve"> result.originalVersion</w:t>
      </w:r>
      <w:r>
        <w:t>：所依据原版本；输出</w:t>
      </w:r>
      <w:r>
        <w:t xml:space="preserve"> result.authorName/recordedAt</w:t>
      </w:r>
      <w:r>
        <w:t>：作者与</w:t>
      </w:r>
      <w:r>
        <w:t>ISO</w:t>
      </w:r>
      <w:r>
        <w:t>记录时间；输出</w:t>
      </w:r>
      <w:r>
        <w:t xml:space="preserve"> result.reason/content</w:t>
      </w:r>
      <w:r>
        <w:t>：完整原因及附记</w:t>
      </w:r>
    </w:p>
    <w:p w14:paraId="491BF7F3" w14:textId="77777777" w:rsidR="004139D5" w:rsidRDefault="002735B2">
      <w:pPr>
        <w:rPr>
          <w:rFonts w:hint="eastAsia"/>
        </w:rPr>
      </w:pPr>
      <w:r>
        <w:t>业务规则：原因和内容均必填，内容最长</w:t>
      </w:r>
      <w:r>
        <w:t>5000</w:t>
      </w:r>
      <w:r>
        <w:t>字；附记保存</w:t>
      </w:r>
      <w:r>
        <w:t xml:space="preserve"> originalVersion</w:t>
      </w:r>
      <w:r>
        <w:t>、</w:t>
      </w:r>
      <w:r>
        <w:t>recordedBy</w:t>
      </w:r>
      <w:r>
        <w:t>、</w:t>
      </w:r>
      <w:r>
        <w:t xml:space="preserve">authorName </w:t>
      </w:r>
      <w:r>
        <w:t>和</w:t>
      </w:r>
      <w:r>
        <w:t xml:space="preserve"> recordedAt</w:t>
      </w:r>
      <w:r>
        <w:t>；数据库触发器禁止更新或删除附记；本用例不修改账单；店长不能为未分配门诊的就诊追加附记；总部具备全门诊权限，均保存实际作者</w:t>
      </w:r>
    </w:p>
    <w:p w14:paraId="5103EFE8" w14:textId="77777777" w:rsidR="004139D5" w:rsidRDefault="002735B2">
      <w:pPr>
        <w:rPr>
          <w:rFonts w:hint="eastAsia"/>
        </w:rPr>
      </w:pPr>
      <w:r>
        <w:t>质量要求：系统应使原文与附记并存，防止非接诊医生改写</w:t>
      </w:r>
    </w:p>
    <w:p w14:paraId="1F176DD3" w14:textId="77777777" w:rsidR="004139D5" w:rsidRDefault="002735B2">
      <w:pPr>
        <w:rPr>
          <w:rFonts w:hint="eastAsia"/>
        </w:rPr>
      </w:pPr>
      <w:r>
        <w:t>约束与方案：系统设顾客、前台、医生、店长和总部；总部覆盖全连锁，店长限明确分配的门诊；系统当前采用只追加附记表，并以数据库触发器禁止覆盖删除</w:t>
      </w:r>
    </w:p>
    <w:p w14:paraId="60DD099F" w14:textId="77777777" w:rsidR="004139D5" w:rsidRDefault="002735B2">
      <w:pPr>
        <w:rPr>
          <w:rFonts w:hint="eastAsia"/>
        </w:rPr>
      </w:pPr>
      <w:r>
        <w:t>实现与验证依据：</w:t>
      </w:r>
      <w:r>
        <w:t>server/services/clinical-addenda.js</w:t>
      </w:r>
      <w:r>
        <w:t>：</w:t>
      </w:r>
      <w:r>
        <w:t>visit.addendum</w:t>
      </w:r>
      <w:r>
        <w:t>；</w:t>
      </w:r>
      <w:r>
        <w:t>public/js/pages/clinical.js</w:t>
      </w:r>
      <w:r>
        <w:t>。</w:t>
      </w:r>
      <w:r>
        <w:t>test/business.test.js</w:t>
      </w:r>
      <w:r>
        <w:t>：接诊医生及店长权限、不可覆盖附记；</w:t>
      </w:r>
      <w:r>
        <w:t>test/browser/workspaces.spec.js</w:t>
      </w:r>
      <w:r>
        <w:t>：追加并读取附记</w:t>
      </w:r>
    </w:p>
    <w:p w14:paraId="1AC70E07" w14:textId="77777777" w:rsidR="004139D5" w:rsidRDefault="002735B2">
      <w:pPr>
        <w:pStyle w:val="21"/>
        <w:numPr>
          <w:ilvl w:val="1"/>
          <w:numId w:val="10"/>
        </w:numPr>
      </w:pPr>
      <w:bookmarkStart w:id="57" w:name="_Toc243288721"/>
      <w:r>
        <w:lastRenderedPageBreak/>
        <w:t xml:space="preserve">UC-18 </w:t>
      </w:r>
      <w:r>
        <w:t>归并重复患者</w:t>
      </w:r>
      <w:bookmarkEnd w:id="57"/>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1531"/>
        <w:gridCol w:w="7314"/>
      </w:tblGrid>
      <w:tr w:rsidR="004139D5" w14:paraId="2DA0F2D2" w14:textId="77777777">
        <w:trPr>
          <w:cantSplit/>
          <w:tblHeader/>
          <w:jc w:val="center"/>
        </w:trPr>
        <w:tc>
          <w:tcPr>
            <w:tcW w:w="153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171E048"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项目</w:t>
            </w:r>
          </w:p>
        </w:tc>
        <w:tc>
          <w:tcPr>
            <w:tcW w:w="7313"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8B61DC5"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规约内容</w:t>
            </w:r>
          </w:p>
        </w:tc>
      </w:tr>
      <w:tr w:rsidR="004139D5" w14:paraId="280A91D1"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12903D7B" w14:textId="77777777" w:rsidR="004139D5" w:rsidRDefault="002735B2">
            <w:pPr>
              <w:keepLines/>
              <w:spacing w:line="360" w:lineRule="exact"/>
              <w:ind w:firstLine="0"/>
              <w:rPr>
                <w:rFonts w:hint="eastAsia"/>
              </w:rPr>
            </w:pPr>
            <w:r>
              <w:rPr>
                <w:sz w:val="21"/>
                <w:szCs w:val="21"/>
              </w:rPr>
              <w:t>目标及执行者</w:t>
            </w:r>
          </w:p>
        </w:tc>
        <w:tc>
          <w:tcPr>
            <w:tcW w:w="7313" w:type="dxa"/>
            <w:tcBorders>
              <w:left w:val="nil"/>
              <w:bottom w:val="nil"/>
              <w:right w:val="nil"/>
            </w:tcBorders>
            <w:tcMar>
              <w:top w:w="45" w:type="dxa"/>
              <w:left w:w="85" w:type="dxa"/>
              <w:bottom w:w="45" w:type="dxa"/>
              <w:right w:w="85" w:type="dxa"/>
            </w:tcMar>
            <w:vAlign w:val="center"/>
          </w:tcPr>
          <w:p w14:paraId="42934D55" w14:textId="77777777" w:rsidR="004139D5" w:rsidRDefault="002735B2">
            <w:pPr>
              <w:keepLines/>
              <w:spacing w:line="360" w:lineRule="exact"/>
              <w:ind w:firstLine="0"/>
              <w:rPr>
                <w:rFonts w:hint="eastAsia"/>
              </w:rPr>
            </w:pPr>
            <w:r>
              <w:rPr>
                <w:sz w:val="21"/>
                <w:szCs w:val="21"/>
              </w:rPr>
              <w:t>总部完成身份核验后归并两份同一患者档案，保留来源别名并迁移业务关联。</w:t>
            </w:r>
            <w:r>
              <w:rPr>
                <w:sz w:val="21"/>
                <w:szCs w:val="21"/>
              </w:rPr>
              <w:t xml:space="preserve"> </w:t>
            </w:r>
            <w:r>
              <w:rPr>
                <w:sz w:val="21"/>
                <w:szCs w:val="21"/>
              </w:rPr>
              <w:t>主执行者：总部（</w:t>
            </w:r>
            <w:r>
              <w:rPr>
                <w:sz w:val="21"/>
                <w:szCs w:val="21"/>
              </w:rPr>
              <w:t>hq</w:t>
            </w:r>
            <w:r>
              <w:rPr>
                <w:sz w:val="21"/>
                <w:szCs w:val="21"/>
              </w:rPr>
              <w:t>）</w:t>
            </w:r>
          </w:p>
        </w:tc>
      </w:tr>
      <w:tr w:rsidR="004139D5" w14:paraId="4FAA8FDF"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3888D3E5" w14:textId="77777777" w:rsidR="004139D5" w:rsidRDefault="002735B2">
            <w:pPr>
              <w:keepLines/>
              <w:spacing w:line="360" w:lineRule="exact"/>
              <w:ind w:firstLine="0"/>
              <w:rPr>
                <w:rFonts w:hint="eastAsia"/>
              </w:rPr>
            </w:pPr>
            <w:r>
              <w:rPr>
                <w:sz w:val="21"/>
                <w:szCs w:val="21"/>
              </w:rPr>
              <w:t>触发与前置</w:t>
            </w:r>
          </w:p>
        </w:tc>
        <w:tc>
          <w:tcPr>
            <w:tcW w:w="7313" w:type="dxa"/>
            <w:tcBorders>
              <w:left w:val="nil"/>
              <w:bottom w:val="nil"/>
              <w:right w:val="nil"/>
            </w:tcBorders>
            <w:tcMar>
              <w:top w:w="45" w:type="dxa"/>
              <w:left w:w="85" w:type="dxa"/>
              <w:bottom w:w="45" w:type="dxa"/>
              <w:right w:w="85" w:type="dxa"/>
            </w:tcMar>
            <w:vAlign w:val="center"/>
          </w:tcPr>
          <w:p w14:paraId="7435D147" w14:textId="77777777" w:rsidR="004139D5" w:rsidRDefault="002735B2">
            <w:pPr>
              <w:keepLines/>
              <w:spacing w:line="360" w:lineRule="exact"/>
              <w:ind w:firstLine="0"/>
              <w:rPr>
                <w:rFonts w:hint="eastAsia"/>
              </w:rPr>
            </w:pPr>
            <w:r>
              <w:rPr>
                <w:sz w:val="21"/>
                <w:szCs w:val="21"/>
              </w:rPr>
              <w:t>检索发现同一患者有重复档案，机构已核对其身份。</w:t>
            </w:r>
            <w:r>
              <w:rPr>
                <w:sz w:val="21"/>
                <w:szCs w:val="21"/>
              </w:rPr>
              <w:t xml:space="preserve"> </w:t>
            </w:r>
            <w:r>
              <w:rPr>
                <w:sz w:val="21"/>
                <w:szCs w:val="21"/>
              </w:rPr>
              <w:t>已登录总部入口；源和目标为不同有效主档案；取得双方当前版本</w:t>
            </w:r>
          </w:p>
        </w:tc>
      </w:tr>
      <w:tr w:rsidR="004139D5" w14:paraId="6A7D9589"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5D5E3A3F" w14:textId="77777777" w:rsidR="004139D5" w:rsidRDefault="002735B2">
            <w:pPr>
              <w:keepLines/>
              <w:spacing w:line="360" w:lineRule="exact"/>
              <w:ind w:firstLine="0"/>
              <w:rPr>
                <w:rFonts w:hint="eastAsia"/>
              </w:rPr>
            </w:pPr>
            <w:r>
              <w:rPr>
                <w:sz w:val="21"/>
                <w:szCs w:val="21"/>
              </w:rPr>
              <w:t>涉众利益</w:t>
            </w:r>
          </w:p>
        </w:tc>
        <w:tc>
          <w:tcPr>
            <w:tcW w:w="7313" w:type="dxa"/>
            <w:tcBorders>
              <w:left w:val="nil"/>
              <w:bottom w:val="nil"/>
              <w:right w:val="nil"/>
            </w:tcBorders>
            <w:tcMar>
              <w:top w:w="45" w:type="dxa"/>
              <w:left w:w="85" w:type="dxa"/>
              <w:bottom w:w="45" w:type="dxa"/>
              <w:right w:w="85" w:type="dxa"/>
            </w:tcMar>
            <w:vAlign w:val="center"/>
          </w:tcPr>
          <w:p w14:paraId="02ED73BC" w14:textId="77777777" w:rsidR="004139D5" w:rsidRDefault="002735B2">
            <w:pPr>
              <w:keepLines/>
              <w:spacing w:line="360" w:lineRule="exact"/>
              <w:ind w:firstLine="0"/>
              <w:rPr>
                <w:rFonts w:hint="eastAsia"/>
              </w:rPr>
            </w:pPr>
            <w:r>
              <w:rPr>
                <w:sz w:val="21"/>
                <w:szCs w:val="21"/>
              </w:rPr>
              <w:t>患者需要完整连续的就诊历史；前台和医生需要明确保留主档案，过敏差异须重新核对</w:t>
            </w:r>
          </w:p>
        </w:tc>
      </w:tr>
      <w:tr w:rsidR="004139D5" w14:paraId="5F009747"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6EDEA959" w14:textId="77777777" w:rsidR="004139D5" w:rsidRDefault="002735B2">
            <w:pPr>
              <w:keepLines/>
              <w:spacing w:line="360" w:lineRule="exact"/>
              <w:ind w:firstLine="0"/>
              <w:rPr>
                <w:rFonts w:hint="eastAsia"/>
              </w:rPr>
            </w:pPr>
            <w:r>
              <w:rPr>
                <w:sz w:val="21"/>
                <w:szCs w:val="21"/>
              </w:rPr>
              <w:t>成功保证</w:t>
            </w:r>
          </w:p>
        </w:tc>
        <w:tc>
          <w:tcPr>
            <w:tcW w:w="7313" w:type="dxa"/>
            <w:tcBorders>
              <w:left w:val="nil"/>
              <w:bottom w:val="nil"/>
              <w:right w:val="nil"/>
            </w:tcBorders>
            <w:tcMar>
              <w:top w:w="45" w:type="dxa"/>
              <w:left w:w="85" w:type="dxa"/>
              <w:bottom w:w="45" w:type="dxa"/>
              <w:right w:w="85" w:type="dxa"/>
            </w:tcMar>
            <w:vAlign w:val="center"/>
          </w:tcPr>
          <w:p w14:paraId="6F13A07C" w14:textId="77777777" w:rsidR="004139D5" w:rsidRDefault="002735B2">
            <w:pPr>
              <w:keepLines/>
              <w:spacing w:line="360" w:lineRule="exact"/>
              <w:ind w:firstLine="0"/>
              <w:rPr>
                <w:rFonts w:hint="eastAsia"/>
              </w:rPr>
            </w:pPr>
            <w:r>
              <w:rPr>
                <w:sz w:val="21"/>
                <w:szCs w:val="21"/>
              </w:rPr>
              <w:t>业务和相关顾客绑定迁到主档案；源档案停用保留别名及归并依据。</w:t>
            </w:r>
          </w:p>
        </w:tc>
      </w:tr>
      <w:tr w:rsidR="004139D5" w14:paraId="6993DEA2" w14:textId="77777777">
        <w:trPr>
          <w:cantSplit/>
          <w:jc w:val="center"/>
        </w:trPr>
        <w:tc>
          <w:tcPr>
            <w:tcW w:w="1531" w:type="dxa"/>
            <w:tcBorders>
              <w:left w:val="nil"/>
              <w:bottom w:val="single" w:sz="7" w:space="0" w:color="000000"/>
              <w:right w:val="nil"/>
            </w:tcBorders>
            <w:tcMar>
              <w:top w:w="45" w:type="dxa"/>
              <w:left w:w="85" w:type="dxa"/>
              <w:bottom w:w="45" w:type="dxa"/>
              <w:right w:w="85" w:type="dxa"/>
            </w:tcMar>
            <w:vAlign w:val="center"/>
          </w:tcPr>
          <w:p w14:paraId="34B85DBA" w14:textId="77777777" w:rsidR="004139D5" w:rsidRDefault="002735B2">
            <w:pPr>
              <w:keepLines/>
              <w:spacing w:line="360" w:lineRule="exact"/>
              <w:ind w:firstLine="0"/>
              <w:rPr>
                <w:rFonts w:hint="eastAsia"/>
              </w:rPr>
            </w:pPr>
            <w:r>
              <w:rPr>
                <w:sz w:val="21"/>
                <w:szCs w:val="21"/>
              </w:rPr>
              <w:t>最小保证</w:t>
            </w:r>
          </w:p>
        </w:tc>
        <w:tc>
          <w:tcPr>
            <w:tcW w:w="7313" w:type="dxa"/>
            <w:tcBorders>
              <w:left w:val="nil"/>
              <w:bottom w:val="single" w:sz="7" w:space="0" w:color="000000"/>
              <w:right w:val="nil"/>
            </w:tcBorders>
            <w:tcMar>
              <w:top w:w="45" w:type="dxa"/>
              <w:left w:w="85" w:type="dxa"/>
              <w:bottom w:w="45" w:type="dxa"/>
              <w:right w:w="85" w:type="dxa"/>
            </w:tcMar>
            <w:vAlign w:val="center"/>
          </w:tcPr>
          <w:p w14:paraId="1FF087BB" w14:textId="77777777" w:rsidR="004139D5" w:rsidRDefault="002735B2">
            <w:pPr>
              <w:keepLines/>
              <w:spacing w:line="360" w:lineRule="exact"/>
              <w:ind w:firstLine="0"/>
              <w:rPr>
                <w:rFonts w:hint="eastAsia"/>
              </w:rPr>
            </w:pPr>
            <w:r>
              <w:rPr>
                <w:sz w:val="21"/>
                <w:szCs w:val="21"/>
              </w:rPr>
              <w:t>身份、有效账号或未来预约存在冲突时不归并，所有关联保持原状。</w:t>
            </w:r>
          </w:p>
        </w:tc>
      </w:tr>
    </w:tbl>
    <w:p w14:paraId="68D0D48D" w14:textId="77777777" w:rsidR="004139D5" w:rsidRDefault="002735B2">
      <w:pPr>
        <w:rPr>
          <w:rFonts w:hint="eastAsia"/>
        </w:rPr>
      </w:pPr>
      <w:r>
        <w:t>基本路径：</w:t>
      </w:r>
      <w:r>
        <w:br/>
        <w:t>1</w:t>
      </w:r>
      <w:r>
        <w:t>）总部搜索并选择源档案，系统显示可核对的身份及业务信息。</w:t>
      </w:r>
      <w:r>
        <w:br/>
        <w:t>2</w:t>
      </w:r>
      <w:r>
        <w:t>）总部选择保留的主档案，系统显示双方姓名、出生日期和电话。</w:t>
      </w:r>
      <w:r>
        <w:br/>
        <w:t>3</w:t>
      </w:r>
      <w:r>
        <w:t>）总部核对机构证据，输入身份核验依据和归并原因。</w:t>
      </w:r>
      <w:r>
        <w:br/>
        <w:t>4</w:t>
      </w:r>
      <w:r>
        <w:t>）总部确认提交，系统检查双方版本及身份字段一致性。</w:t>
      </w:r>
      <w:r>
        <w:br/>
        <w:t>5</w:t>
      </w:r>
      <w:r>
        <w:t>）系统检查有效顾客账号和未来预约冲突，合并过敏声明及门诊访问范围。</w:t>
      </w:r>
      <w:r>
        <w:br/>
        <w:t>6</w:t>
      </w:r>
      <w:r>
        <w:t>）系统迁移预约、就诊、结算和源顾客绑定，撤销被迁账号会话。</w:t>
      </w:r>
      <w:r>
        <w:br/>
        <w:t>7</w:t>
      </w:r>
      <w:r>
        <w:t>）系统停用源档案并追加别名记录，显示主档案和迁移数量。</w:t>
      </w:r>
    </w:p>
    <w:p w14:paraId="2E770E0C" w14:textId="77777777" w:rsidR="004139D5" w:rsidRDefault="002735B2">
      <w:pPr>
        <w:rPr>
          <w:rFonts w:hint="eastAsia"/>
        </w:rPr>
      </w:pPr>
      <w:r>
        <w:t>扩展</w:t>
      </w:r>
      <w:r>
        <w:t>4a</w:t>
      </w:r>
      <w:r>
        <w:t>：姓名、出生日期或标准化电话不一致。系统拒绝归并；总部须先机构核验并规范更正资料</w:t>
      </w:r>
      <w:r>
        <w:t xml:space="preserve"> </w:t>
      </w:r>
      <w:r>
        <w:t>处理后返回第</w:t>
      </w:r>
      <w:r>
        <w:t>1</w:t>
      </w:r>
      <w:r>
        <w:t>步。</w:t>
      </w:r>
    </w:p>
    <w:p w14:paraId="2862C09F" w14:textId="77777777" w:rsidR="004139D5" w:rsidRDefault="002735B2">
      <w:pPr>
        <w:rPr>
          <w:rFonts w:hint="eastAsia"/>
        </w:rPr>
      </w:pPr>
      <w:r>
        <w:t>扩展</w:t>
      </w:r>
      <w:r>
        <w:t>5b</w:t>
      </w:r>
      <w:r>
        <w:t>：两份有效顾客账号或未来预约重叠。系统要求先停用重复账号或协调预约，不自动舍弃记录</w:t>
      </w:r>
      <w:r>
        <w:t xml:space="preserve"> </w:t>
      </w:r>
      <w:r>
        <w:t>问题处理后重新执行。</w:t>
      </w:r>
    </w:p>
    <w:p w14:paraId="6F845A91" w14:textId="77777777" w:rsidR="004139D5" w:rsidRDefault="002735B2">
      <w:pPr>
        <w:rPr>
          <w:rFonts w:hint="eastAsia"/>
        </w:rPr>
      </w:pPr>
      <w:r>
        <w:t>字段列表：输入</w:t>
      </w:r>
      <w:r>
        <w:t xml:space="preserve"> sourceId/targetId</w:t>
      </w:r>
      <w:r>
        <w:t>：必填，不同有效主档案；输入</w:t>
      </w:r>
      <w:r>
        <w:t xml:space="preserve"> sourceVersion/targetVersion</w:t>
      </w:r>
      <w:r>
        <w:t>：必填，双方当前整数版本；输入</w:t>
      </w:r>
      <w:r>
        <w:t xml:space="preserve"> reason/identityEvidence</w:t>
      </w:r>
      <w:r>
        <w:t>：均必填，各</w:t>
      </w:r>
      <w:r>
        <w:t>≤1000</w:t>
      </w:r>
      <w:r>
        <w:t>字符；输出</w:t>
      </w:r>
      <w:r>
        <w:t xml:space="preserve"> result.id/sourceId/targetId</w:t>
      </w:r>
      <w:r>
        <w:t>：归并编号与双方档案；输出</w:t>
      </w:r>
      <w:r>
        <w:t xml:space="preserve"> result.transferred</w:t>
      </w:r>
      <w:r>
        <w:t>：预约、就诊及结算迁移数量；输出</w:t>
      </w:r>
      <w:r>
        <w:t xml:space="preserve"> result.targetVersion</w:t>
      </w:r>
      <w:r>
        <w:t>：主档案新版本；输出</w:t>
      </w:r>
      <w:r>
        <w:t xml:space="preserve"> result.recordedAt/recordedBy</w:t>
      </w:r>
      <w:r>
        <w:t>：</w:t>
      </w:r>
      <w:r>
        <w:t>ISO</w:t>
      </w:r>
      <w:r>
        <w:t>时间与办理人</w:t>
      </w:r>
    </w:p>
    <w:p w14:paraId="43935F77" w14:textId="77777777" w:rsidR="004139D5" w:rsidRDefault="002735B2">
      <w:pPr>
        <w:rPr>
          <w:rFonts w:hint="eastAsia"/>
        </w:rPr>
      </w:pPr>
      <w:r>
        <w:lastRenderedPageBreak/>
        <w:t>业务规则：仅总部办理；双份档案均须有效且未被归并；双方过敏项保守合并，清除核验标志，提示临床重新核对；归并别名仅追加，不提供一键撤回或删除历史</w:t>
      </w:r>
    </w:p>
    <w:p w14:paraId="07C23C90" w14:textId="77777777" w:rsidR="004139D5" w:rsidRDefault="002735B2">
      <w:pPr>
        <w:rPr>
          <w:rFonts w:hint="eastAsia"/>
        </w:rPr>
      </w:pPr>
      <w:r>
        <w:t>质量要求：系统应原子迁移引用，冲突时保留双方原状</w:t>
      </w:r>
    </w:p>
    <w:p w14:paraId="419A1C1B" w14:textId="77777777" w:rsidR="004139D5" w:rsidRDefault="002735B2">
      <w:pPr>
        <w:rPr>
          <w:rFonts w:hint="eastAsia"/>
        </w:rPr>
      </w:pPr>
      <w:r>
        <w:t>约束与方案：系统设顾客、前台、医生、店长和总部；总部覆盖全连锁，店长限明确分配的门诊；系统当前保留停用源档案和别名，合并过敏项后重新核验</w:t>
      </w:r>
    </w:p>
    <w:p w14:paraId="50350FB3" w14:textId="77777777" w:rsidR="004139D5" w:rsidRDefault="002735B2">
      <w:pPr>
        <w:rPr>
          <w:rFonts w:hint="eastAsia"/>
        </w:rPr>
      </w:pPr>
      <w:r>
        <w:t>实现与验证依据：</w:t>
      </w:r>
      <w:r>
        <w:t>server/services/patient-merge.js</w:t>
      </w:r>
      <w:r>
        <w:t>：</w:t>
      </w:r>
      <w:r>
        <w:t>patient.merge</w:t>
      </w:r>
      <w:r>
        <w:t>；</w:t>
      </w:r>
      <w:r>
        <w:t>public/js/pages/identity.js</w:t>
      </w:r>
      <w:r>
        <w:t>。</w:t>
      </w:r>
      <w:r>
        <w:t>test/business.test.js</w:t>
      </w:r>
      <w:r>
        <w:t>：迁移引用、保留别名、撤销会话、身份冲突及双有效账号拒绝</w:t>
      </w:r>
    </w:p>
    <w:p w14:paraId="1EA82257" w14:textId="77777777" w:rsidR="004139D5" w:rsidRDefault="002735B2">
      <w:pPr>
        <w:pStyle w:val="21"/>
        <w:numPr>
          <w:ilvl w:val="1"/>
          <w:numId w:val="10"/>
        </w:numPr>
      </w:pPr>
      <w:bookmarkStart w:id="58" w:name="_Toc243288722"/>
      <w:r>
        <w:t xml:space="preserve">UC-19 </w:t>
      </w:r>
      <w:r>
        <w:t>核验绑定顾客账号</w:t>
      </w:r>
      <w:bookmarkEnd w:id="58"/>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1531"/>
        <w:gridCol w:w="7314"/>
      </w:tblGrid>
      <w:tr w:rsidR="004139D5" w14:paraId="612BA1A0" w14:textId="77777777">
        <w:trPr>
          <w:cantSplit/>
          <w:tblHeader/>
          <w:jc w:val="center"/>
        </w:trPr>
        <w:tc>
          <w:tcPr>
            <w:tcW w:w="153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33A350E"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项目</w:t>
            </w:r>
          </w:p>
        </w:tc>
        <w:tc>
          <w:tcPr>
            <w:tcW w:w="7313"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5B121E92"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规约内容</w:t>
            </w:r>
          </w:p>
        </w:tc>
      </w:tr>
      <w:tr w:rsidR="004139D5" w14:paraId="18254A06"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61E4681D" w14:textId="77777777" w:rsidR="004139D5" w:rsidRDefault="002735B2">
            <w:pPr>
              <w:keepLines/>
              <w:spacing w:line="360" w:lineRule="exact"/>
              <w:ind w:firstLine="0"/>
              <w:rPr>
                <w:rFonts w:hint="eastAsia"/>
              </w:rPr>
            </w:pPr>
            <w:r>
              <w:rPr>
                <w:sz w:val="21"/>
                <w:szCs w:val="21"/>
              </w:rPr>
              <w:t>目标及执行者</w:t>
            </w:r>
          </w:p>
        </w:tc>
        <w:tc>
          <w:tcPr>
            <w:tcW w:w="7313" w:type="dxa"/>
            <w:tcBorders>
              <w:left w:val="nil"/>
              <w:bottom w:val="nil"/>
              <w:right w:val="nil"/>
            </w:tcBorders>
            <w:tcMar>
              <w:top w:w="45" w:type="dxa"/>
              <w:left w:w="85" w:type="dxa"/>
              <w:bottom w:w="45" w:type="dxa"/>
              <w:right w:w="85" w:type="dxa"/>
            </w:tcMar>
            <w:vAlign w:val="center"/>
          </w:tcPr>
          <w:p w14:paraId="127B1D72" w14:textId="77777777" w:rsidR="004139D5" w:rsidRDefault="002735B2">
            <w:pPr>
              <w:keepLines/>
              <w:spacing w:line="360" w:lineRule="exact"/>
              <w:ind w:firstLine="0"/>
              <w:rPr>
                <w:rFonts w:hint="eastAsia"/>
              </w:rPr>
            </w:pPr>
            <w:r>
              <w:rPr>
                <w:sz w:val="21"/>
                <w:szCs w:val="21"/>
              </w:rPr>
              <w:t>总部为已有患者档案建立顾客登录账号，避免自助注册重复建档或公开认领。</w:t>
            </w:r>
            <w:r>
              <w:rPr>
                <w:sz w:val="21"/>
                <w:szCs w:val="21"/>
              </w:rPr>
              <w:t xml:space="preserve"> </w:t>
            </w:r>
            <w:r>
              <w:rPr>
                <w:sz w:val="21"/>
                <w:szCs w:val="21"/>
              </w:rPr>
              <w:t>主执行者：总部（</w:t>
            </w:r>
            <w:r>
              <w:rPr>
                <w:sz w:val="21"/>
                <w:szCs w:val="21"/>
              </w:rPr>
              <w:t>hq</w:t>
            </w:r>
            <w:r>
              <w:rPr>
                <w:sz w:val="21"/>
                <w:szCs w:val="21"/>
              </w:rPr>
              <w:t>）</w:t>
            </w:r>
          </w:p>
        </w:tc>
      </w:tr>
      <w:tr w:rsidR="004139D5" w14:paraId="4B810FC3"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69959714" w14:textId="77777777" w:rsidR="004139D5" w:rsidRDefault="002735B2">
            <w:pPr>
              <w:keepLines/>
              <w:spacing w:line="360" w:lineRule="exact"/>
              <w:ind w:firstLine="0"/>
              <w:rPr>
                <w:rFonts w:hint="eastAsia"/>
              </w:rPr>
            </w:pPr>
            <w:r>
              <w:rPr>
                <w:sz w:val="21"/>
                <w:szCs w:val="21"/>
              </w:rPr>
              <w:t>触发与前置</w:t>
            </w:r>
          </w:p>
        </w:tc>
        <w:tc>
          <w:tcPr>
            <w:tcW w:w="7313" w:type="dxa"/>
            <w:tcBorders>
              <w:left w:val="nil"/>
              <w:bottom w:val="nil"/>
              <w:right w:val="nil"/>
            </w:tcBorders>
            <w:tcMar>
              <w:top w:w="45" w:type="dxa"/>
              <w:left w:w="85" w:type="dxa"/>
              <w:bottom w:w="45" w:type="dxa"/>
              <w:right w:w="85" w:type="dxa"/>
            </w:tcMar>
            <w:vAlign w:val="center"/>
          </w:tcPr>
          <w:p w14:paraId="2AD1BE5F" w14:textId="77777777" w:rsidR="004139D5" w:rsidRDefault="002735B2">
            <w:pPr>
              <w:keepLines/>
              <w:spacing w:line="360" w:lineRule="exact"/>
              <w:ind w:firstLine="0"/>
              <w:rPr>
                <w:rFonts w:hint="eastAsia"/>
              </w:rPr>
            </w:pPr>
            <w:r>
              <w:rPr>
                <w:sz w:val="21"/>
                <w:szCs w:val="21"/>
              </w:rPr>
              <w:t>已有档案的患者申请使用顾客门户，机构已完成线下核验。</w:t>
            </w:r>
            <w:r>
              <w:rPr>
                <w:sz w:val="21"/>
                <w:szCs w:val="21"/>
              </w:rPr>
              <w:t xml:space="preserve"> </w:t>
            </w:r>
            <w:r>
              <w:rPr>
                <w:sz w:val="21"/>
                <w:szCs w:val="21"/>
              </w:rPr>
              <w:t>已登录总部入口；患者为有效主档案；该患者尚无任何顾客账号；取得档案当前版本</w:t>
            </w:r>
          </w:p>
        </w:tc>
      </w:tr>
      <w:tr w:rsidR="004139D5" w14:paraId="19F2774C"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31469018" w14:textId="77777777" w:rsidR="004139D5" w:rsidRDefault="002735B2">
            <w:pPr>
              <w:keepLines/>
              <w:spacing w:line="360" w:lineRule="exact"/>
              <w:ind w:firstLine="0"/>
              <w:rPr>
                <w:rFonts w:hint="eastAsia"/>
              </w:rPr>
            </w:pPr>
            <w:r>
              <w:rPr>
                <w:sz w:val="21"/>
                <w:szCs w:val="21"/>
              </w:rPr>
              <w:t>涉众利益</w:t>
            </w:r>
          </w:p>
        </w:tc>
        <w:tc>
          <w:tcPr>
            <w:tcW w:w="7313" w:type="dxa"/>
            <w:tcBorders>
              <w:left w:val="nil"/>
              <w:bottom w:val="nil"/>
              <w:right w:val="nil"/>
            </w:tcBorders>
            <w:tcMar>
              <w:top w:w="45" w:type="dxa"/>
              <w:left w:w="85" w:type="dxa"/>
              <w:bottom w:w="45" w:type="dxa"/>
              <w:right w:w="85" w:type="dxa"/>
            </w:tcMar>
            <w:vAlign w:val="center"/>
          </w:tcPr>
          <w:p w14:paraId="7B12C3E7" w14:textId="77777777" w:rsidR="004139D5" w:rsidRDefault="002735B2">
            <w:pPr>
              <w:keepLines/>
              <w:spacing w:line="360" w:lineRule="exact"/>
              <w:ind w:firstLine="0"/>
              <w:rPr>
                <w:rFonts w:hint="eastAsia"/>
              </w:rPr>
            </w:pPr>
            <w:r>
              <w:rPr>
                <w:sz w:val="21"/>
                <w:szCs w:val="21"/>
              </w:rPr>
              <w:t>患者需要使用已有就诊档案进入顾客门户；门诊需要有据可查地完成身份核验和账号绑定</w:t>
            </w:r>
          </w:p>
        </w:tc>
      </w:tr>
      <w:tr w:rsidR="004139D5" w14:paraId="1F9BD317"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05D75430" w14:textId="77777777" w:rsidR="004139D5" w:rsidRDefault="002735B2">
            <w:pPr>
              <w:keepLines/>
              <w:spacing w:line="360" w:lineRule="exact"/>
              <w:ind w:firstLine="0"/>
              <w:rPr>
                <w:rFonts w:hint="eastAsia"/>
              </w:rPr>
            </w:pPr>
            <w:r>
              <w:rPr>
                <w:sz w:val="21"/>
                <w:szCs w:val="21"/>
              </w:rPr>
              <w:t>成功保证</w:t>
            </w:r>
          </w:p>
        </w:tc>
        <w:tc>
          <w:tcPr>
            <w:tcW w:w="7313" w:type="dxa"/>
            <w:tcBorders>
              <w:left w:val="nil"/>
              <w:bottom w:val="nil"/>
              <w:right w:val="nil"/>
            </w:tcBorders>
            <w:tcMar>
              <w:top w:w="45" w:type="dxa"/>
              <w:left w:w="85" w:type="dxa"/>
              <w:bottom w:w="45" w:type="dxa"/>
              <w:right w:w="85" w:type="dxa"/>
            </w:tcMar>
            <w:vAlign w:val="center"/>
          </w:tcPr>
          <w:p w14:paraId="30C5640B" w14:textId="77777777" w:rsidR="004139D5" w:rsidRDefault="002735B2">
            <w:pPr>
              <w:keepLines/>
              <w:spacing w:line="360" w:lineRule="exact"/>
              <w:ind w:firstLine="0"/>
              <w:rPr>
                <w:rFonts w:hint="eastAsia"/>
              </w:rPr>
            </w:pPr>
            <w:r>
              <w:rPr>
                <w:sz w:val="21"/>
                <w:szCs w:val="21"/>
              </w:rPr>
              <w:t>创建唯一用户名的顾客账号并绑定患者，保存核验依据和原因。</w:t>
            </w:r>
          </w:p>
        </w:tc>
      </w:tr>
      <w:tr w:rsidR="004139D5" w14:paraId="321E6CC1" w14:textId="77777777">
        <w:trPr>
          <w:cantSplit/>
          <w:jc w:val="center"/>
        </w:trPr>
        <w:tc>
          <w:tcPr>
            <w:tcW w:w="1531" w:type="dxa"/>
            <w:tcBorders>
              <w:left w:val="nil"/>
              <w:bottom w:val="single" w:sz="7" w:space="0" w:color="000000"/>
              <w:right w:val="nil"/>
            </w:tcBorders>
            <w:tcMar>
              <w:top w:w="45" w:type="dxa"/>
              <w:left w:w="85" w:type="dxa"/>
              <w:bottom w:w="45" w:type="dxa"/>
              <w:right w:w="85" w:type="dxa"/>
            </w:tcMar>
            <w:vAlign w:val="center"/>
          </w:tcPr>
          <w:p w14:paraId="37FDCBB5" w14:textId="77777777" w:rsidR="004139D5" w:rsidRDefault="002735B2">
            <w:pPr>
              <w:keepLines/>
              <w:spacing w:line="360" w:lineRule="exact"/>
              <w:ind w:firstLine="0"/>
              <w:rPr>
                <w:rFonts w:hint="eastAsia"/>
              </w:rPr>
            </w:pPr>
            <w:r>
              <w:rPr>
                <w:sz w:val="21"/>
                <w:szCs w:val="21"/>
              </w:rPr>
              <w:t>最小保证</w:t>
            </w:r>
          </w:p>
        </w:tc>
        <w:tc>
          <w:tcPr>
            <w:tcW w:w="7313" w:type="dxa"/>
            <w:tcBorders>
              <w:left w:val="nil"/>
              <w:bottom w:val="single" w:sz="7" w:space="0" w:color="000000"/>
              <w:right w:val="nil"/>
            </w:tcBorders>
            <w:tcMar>
              <w:top w:w="45" w:type="dxa"/>
              <w:left w:w="85" w:type="dxa"/>
              <w:bottom w:w="45" w:type="dxa"/>
              <w:right w:w="85" w:type="dxa"/>
            </w:tcMar>
            <w:vAlign w:val="center"/>
          </w:tcPr>
          <w:p w14:paraId="1E7CBAFE" w14:textId="77777777" w:rsidR="004139D5" w:rsidRDefault="002735B2">
            <w:pPr>
              <w:keepLines/>
              <w:spacing w:line="360" w:lineRule="exact"/>
              <w:ind w:firstLine="0"/>
              <w:rPr>
                <w:rFonts w:hint="eastAsia"/>
              </w:rPr>
            </w:pPr>
            <w:r>
              <w:rPr>
                <w:sz w:val="21"/>
                <w:szCs w:val="21"/>
              </w:rPr>
              <w:t>不通过电话公开认领档案，不为已有账号重复建号；失败不生成半成品账号。</w:t>
            </w:r>
          </w:p>
        </w:tc>
      </w:tr>
    </w:tbl>
    <w:p w14:paraId="543EF0B8" w14:textId="77777777" w:rsidR="004139D5" w:rsidRDefault="002735B2">
      <w:pPr>
        <w:rPr>
          <w:rFonts w:hint="eastAsia"/>
        </w:rPr>
      </w:pPr>
      <w:r>
        <w:t>基本路径：</w:t>
      </w:r>
      <w:r>
        <w:br/>
        <w:t>1</w:t>
      </w:r>
      <w:r>
        <w:t>）总部在患者页搜索并选择既有档案，系统显示身份与联系资料。</w:t>
      </w:r>
      <w:r>
        <w:br/>
        <w:t>2</w:t>
      </w:r>
      <w:r>
        <w:t>）总部选择绑定顾客账号，系统显示所绑定患者和核验要求。</w:t>
      </w:r>
      <w:r>
        <w:br/>
      </w:r>
      <w:r>
        <w:t>3</w:t>
      </w:r>
      <w:r>
        <w:t>）总部线下核对身份，输入核验依据、绑定原因、用户名和初始密码。</w:t>
      </w:r>
      <w:r>
        <w:br/>
        <w:t>4</w:t>
      </w:r>
      <w:r>
        <w:t>）总部核对后提交，系统重新检查档案版本及有效状态。</w:t>
      </w:r>
      <w:r>
        <w:br/>
        <w:t>5</w:t>
      </w:r>
      <w:r>
        <w:t>）系统检查既有顾客账号、用户名唯一性及密码强度。</w:t>
      </w:r>
      <w:r>
        <w:br/>
        <w:t>6</w:t>
      </w:r>
      <w:r>
        <w:t>）系统保存顾客账号、患者关联、核验时间和办理人。</w:t>
      </w:r>
      <w:r>
        <w:br/>
        <w:t>7</w:t>
      </w:r>
      <w:r>
        <w:t>）系统显示绑定结果；机构交付账号后，患者从顾客入口登录。</w:t>
      </w:r>
    </w:p>
    <w:p w14:paraId="0DA59D10" w14:textId="77777777" w:rsidR="004139D5" w:rsidRDefault="002735B2">
      <w:pPr>
        <w:rPr>
          <w:rFonts w:hint="eastAsia"/>
        </w:rPr>
      </w:pPr>
      <w:r>
        <w:lastRenderedPageBreak/>
        <w:t>扩展</w:t>
      </w:r>
      <w:r>
        <w:t>5a</w:t>
      </w:r>
      <w:r>
        <w:t>：患者已有账号，包括停用账号。系统拒绝重复绑定；总部改用状态处理或</w:t>
      </w:r>
      <w:r>
        <w:t xml:space="preserve"> UC-22 </w:t>
      </w:r>
      <w:r>
        <w:t>恢复原账号</w:t>
      </w:r>
      <w:r>
        <w:t xml:space="preserve"> </w:t>
      </w:r>
      <w:r>
        <w:t>本用例结束。</w:t>
      </w:r>
    </w:p>
    <w:p w14:paraId="2587169A" w14:textId="77777777" w:rsidR="004139D5" w:rsidRDefault="002735B2">
      <w:pPr>
        <w:rPr>
          <w:rFonts w:hint="eastAsia"/>
        </w:rPr>
      </w:pPr>
      <w:r>
        <w:t>扩展</w:t>
      </w:r>
      <w:r>
        <w:t>5b</w:t>
      </w:r>
      <w:r>
        <w:t>：用户名被占用或密码不满足规则。系统提示更换输入，患者档案不变</w:t>
      </w:r>
      <w:r>
        <w:t xml:space="preserve"> </w:t>
      </w:r>
      <w:r>
        <w:t>返回第</w:t>
      </w:r>
      <w:r>
        <w:t>3</w:t>
      </w:r>
      <w:r>
        <w:t>步。</w:t>
      </w:r>
    </w:p>
    <w:p w14:paraId="4A7AD6BB" w14:textId="77777777" w:rsidR="004139D5" w:rsidRDefault="002735B2">
      <w:pPr>
        <w:rPr>
          <w:rFonts w:hint="eastAsia"/>
        </w:rPr>
      </w:pPr>
      <w:r>
        <w:t>字段列表：输入</w:t>
      </w:r>
      <w:r>
        <w:t xml:space="preserve"> patientId/version</w:t>
      </w:r>
      <w:r>
        <w:t>：必填，有效患者及当前版本；输入</w:t>
      </w:r>
      <w:r>
        <w:t xml:space="preserve"> username</w:t>
      </w:r>
      <w:r>
        <w:t>：必填，字母开头</w:t>
      </w:r>
      <w:r>
        <w:t>3</w:t>
      </w:r>
      <w:r>
        <w:t>至</w:t>
      </w:r>
      <w:r>
        <w:t>30</w:t>
      </w:r>
      <w:r>
        <w:t>位；输入</w:t>
      </w:r>
      <w:r>
        <w:t xml:space="preserve"> password</w:t>
      </w:r>
      <w:r>
        <w:t>：必填，</w:t>
      </w:r>
      <w:r>
        <w:t>10</w:t>
      </w:r>
      <w:r>
        <w:t>至</w:t>
      </w:r>
      <w:r>
        <w:t>128</w:t>
      </w:r>
      <w:r>
        <w:t>位且含字母数字；输入</w:t>
      </w:r>
      <w:r>
        <w:t xml:space="preserve"> identityEvidence/reason</w:t>
      </w:r>
      <w:r>
        <w:t>：均必填，各</w:t>
      </w:r>
      <w:r>
        <w:t>≤1000</w:t>
      </w:r>
      <w:r>
        <w:t>字符；输出</w:t>
      </w:r>
      <w:r>
        <w:t xml:space="preserve"> result.id/username</w:t>
      </w:r>
      <w:r>
        <w:t>：顾客账号编号和用户名；输出</w:t>
      </w:r>
      <w:r>
        <w:t xml:space="preserve"> result.patientId/role</w:t>
      </w:r>
      <w:r>
        <w:t>：绑定档案；角色</w:t>
      </w:r>
      <w:r>
        <w:t>customer</w:t>
      </w:r>
      <w:r>
        <w:t>；输出</w:t>
      </w:r>
      <w:r>
        <w:t xml:space="preserve"> result.identityVerifiedAt</w:t>
      </w:r>
      <w:r>
        <w:t>：</w:t>
      </w:r>
      <w:r>
        <w:t>ISO</w:t>
      </w:r>
      <w:r>
        <w:t>核验时间</w:t>
      </w:r>
    </w:p>
    <w:p w14:paraId="658C9408" w14:textId="77777777" w:rsidR="004139D5" w:rsidRDefault="002735B2">
      <w:pPr>
        <w:rPr>
          <w:rFonts w:hint="eastAsia"/>
        </w:rPr>
      </w:pPr>
      <w:r>
        <w:t>业务规则：只有总部拥有</w:t>
      </w:r>
      <w:r>
        <w:t xml:space="preserve"> account.bindCustomer </w:t>
      </w:r>
      <w:r>
        <w:t>权限，前台没有此权限；账号与档案一一绑定；归并或停用档案不可绑定；密码</w:t>
      </w:r>
      <w:r>
        <w:t>10</w:t>
      </w:r>
      <w:r>
        <w:t>至</w:t>
      </w:r>
      <w:r>
        <w:t>128</w:t>
      </w:r>
      <w:r>
        <w:t>位且含字母数字，保存</w:t>
      </w:r>
      <w:r>
        <w:t xml:space="preserve"> scrypt </w:t>
      </w:r>
      <w:r>
        <w:t>哈希，不向审计写明文密码</w:t>
      </w:r>
    </w:p>
    <w:p w14:paraId="5D17D76A" w14:textId="77777777" w:rsidR="004139D5" w:rsidRDefault="002735B2">
      <w:pPr>
        <w:rPr>
          <w:rFonts w:hint="eastAsia"/>
        </w:rPr>
      </w:pPr>
      <w:r>
        <w:t>质量要求：系统应阻止重复绑定，密码不得出现在审计中</w:t>
      </w:r>
    </w:p>
    <w:p w14:paraId="76AFD58C" w14:textId="77777777" w:rsidR="004139D5" w:rsidRDefault="002735B2">
      <w:pPr>
        <w:rPr>
          <w:rFonts w:hint="eastAsia"/>
        </w:rPr>
      </w:pPr>
      <w:r>
        <w:t>约束与方案：系统设顾客、前台、医生、店长和总部；总部覆盖全连锁，店长限明确分配的门诊；系统当前只允许总部机构核验绑定，不提供公开认领档案</w:t>
      </w:r>
    </w:p>
    <w:p w14:paraId="52A0461B" w14:textId="77777777" w:rsidR="004139D5" w:rsidRDefault="002735B2">
      <w:pPr>
        <w:rPr>
          <w:rFonts w:hint="eastAsia"/>
        </w:rPr>
      </w:pPr>
      <w:r>
        <w:t>实现与验证依据：</w:t>
      </w:r>
      <w:r>
        <w:t>server/services/accounts.js</w:t>
      </w:r>
      <w:r>
        <w:t>：</w:t>
      </w:r>
      <w:r>
        <w:t>account.bindCustomer</w:t>
      </w:r>
      <w:r>
        <w:t>；</w:t>
      </w:r>
      <w:r>
        <w:t>public/js/pages/identity.js</w:t>
      </w:r>
      <w:r>
        <w:t>；</w:t>
      </w:r>
      <w:r>
        <w:t>public/js/pages/accounts.js</w:t>
      </w:r>
      <w:r>
        <w:t>。</w:t>
      </w:r>
      <w:r>
        <w:t>test/business.test.js</w:t>
      </w:r>
      <w:r>
        <w:t>：机构核验绑定与防重复认领；</w:t>
      </w:r>
      <w:r>
        <w:t>test/http-engineering.test.js</w:t>
      </w:r>
      <w:r>
        <w:t>：已有电话注册不重复建档</w:t>
      </w:r>
    </w:p>
    <w:p w14:paraId="69AE6986" w14:textId="77777777" w:rsidR="004139D5" w:rsidRDefault="002735B2">
      <w:pPr>
        <w:pStyle w:val="21"/>
        <w:numPr>
          <w:ilvl w:val="1"/>
          <w:numId w:val="10"/>
        </w:numPr>
      </w:pPr>
      <w:bookmarkStart w:id="59" w:name="_Toc243288723"/>
      <w:r>
        <w:t xml:space="preserve">UC-20 </w:t>
      </w:r>
      <w:r>
        <w:t>管理员工账号</w:t>
      </w:r>
      <w:bookmarkEnd w:id="59"/>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1531"/>
        <w:gridCol w:w="7314"/>
      </w:tblGrid>
      <w:tr w:rsidR="004139D5" w14:paraId="14CC090E" w14:textId="77777777">
        <w:trPr>
          <w:cantSplit/>
          <w:tblHeader/>
          <w:jc w:val="center"/>
        </w:trPr>
        <w:tc>
          <w:tcPr>
            <w:tcW w:w="153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3133336"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项目</w:t>
            </w:r>
          </w:p>
        </w:tc>
        <w:tc>
          <w:tcPr>
            <w:tcW w:w="7313"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72A09048"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规约内容</w:t>
            </w:r>
          </w:p>
        </w:tc>
      </w:tr>
      <w:tr w:rsidR="004139D5" w14:paraId="42B940B5"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72840AF7" w14:textId="77777777" w:rsidR="004139D5" w:rsidRDefault="002735B2">
            <w:pPr>
              <w:keepLines/>
              <w:spacing w:line="360" w:lineRule="exact"/>
              <w:ind w:firstLine="0"/>
              <w:rPr>
                <w:rFonts w:hint="eastAsia"/>
              </w:rPr>
            </w:pPr>
            <w:r>
              <w:rPr>
                <w:sz w:val="21"/>
                <w:szCs w:val="21"/>
              </w:rPr>
              <w:t>目标及执行者</w:t>
            </w:r>
          </w:p>
        </w:tc>
        <w:tc>
          <w:tcPr>
            <w:tcW w:w="7313" w:type="dxa"/>
            <w:tcBorders>
              <w:left w:val="nil"/>
              <w:bottom w:val="nil"/>
              <w:right w:val="nil"/>
            </w:tcBorders>
            <w:tcMar>
              <w:top w:w="45" w:type="dxa"/>
              <w:left w:w="85" w:type="dxa"/>
              <w:bottom w:w="45" w:type="dxa"/>
              <w:right w:w="85" w:type="dxa"/>
            </w:tcMar>
            <w:vAlign w:val="center"/>
          </w:tcPr>
          <w:p w14:paraId="4EA59E5D" w14:textId="77777777" w:rsidR="004139D5" w:rsidRDefault="002735B2">
            <w:pPr>
              <w:keepLines/>
              <w:spacing w:line="360" w:lineRule="exact"/>
              <w:ind w:firstLine="0"/>
              <w:rPr>
                <w:rFonts w:hint="eastAsia"/>
              </w:rPr>
            </w:pPr>
            <w:r>
              <w:rPr>
                <w:sz w:val="21"/>
                <w:szCs w:val="21"/>
              </w:rPr>
              <w:t>总部创建员工账号、调整岗位归属并办理停用或离职，使访问范围随人员状态变化。</w:t>
            </w:r>
            <w:r>
              <w:rPr>
                <w:sz w:val="21"/>
                <w:szCs w:val="21"/>
              </w:rPr>
              <w:t xml:space="preserve"> </w:t>
            </w:r>
            <w:r>
              <w:rPr>
                <w:sz w:val="21"/>
                <w:szCs w:val="21"/>
              </w:rPr>
              <w:t>主执行者：总部（</w:t>
            </w:r>
            <w:r>
              <w:rPr>
                <w:sz w:val="21"/>
                <w:szCs w:val="21"/>
              </w:rPr>
              <w:t>hq</w:t>
            </w:r>
            <w:r>
              <w:rPr>
                <w:sz w:val="21"/>
                <w:szCs w:val="21"/>
              </w:rPr>
              <w:t>）</w:t>
            </w:r>
          </w:p>
        </w:tc>
      </w:tr>
      <w:tr w:rsidR="004139D5" w14:paraId="01D797F6"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57F4414F" w14:textId="77777777" w:rsidR="004139D5" w:rsidRDefault="002735B2">
            <w:pPr>
              <w:keepLines/>
              <w:spacing w:line="360" w:lineRule="exact"/>
              <w:ind w:firstLine="0"/>
              <w:rPr>
                <w:rFonts w:hint="eastAsia"/>
              </w:rPr>
            </w:pPr>
            <w:r>
              <w:rPr>
                <w:sz w:val="21"/>
                <w:szCs w:val="21"/>
              </w:rPr>
              <w:t>触发与前置</w:t>
            </w:r>
          </w:p>
        </w:tc>
        <w:tc>
          <w:tcPr>
            <w:tcW w:w="7313" w:type="dxa"/>
            <w:tcBorders>
              <w:left w:val="nil"/>
              <w:bottom w:val="nil"/>
              <w:right w:val="nil"/>
            </w:tcBorders>
            <w:tcMar>
              <w:top w:w="45" w:type="dxa"/>
              <w:left w:w="85" w:type="dxa"/>
              <w:bottom w:w="45" w:type="dxa"/>
              <w:right w:w="85" w:type="dxa"/>
            </w:tcMar>
            <w:vAlign w:val="center"/>
          </w:tcPr>
          <w:p w14:paraId="507A6092" w14:textId="77777777" w:rsidR="004139D5" w:rsidRDefault="002735B2">
            <w:pPr>
              <w:keepLines/>
              <w:spacing w:line="360" w:lineRule="exact"/>
              <w:ind w:firstLine="0"/>
              <w:rPr>
                <w:rFonts w:hint="eastAsia"/>
              </w:rPr>
            </w:pPr>
            <w:r>
              <w:rPr>
                <w:sz w:val="21"/>
                <w:szCs w:val="21"/>
              </w:rPr>
              <w:t>员工入职、归属调整、账号停用、启用或离职。</w:t>
            </w:r>
            <w:r>
              <w:rPr>
                <w:sz w:val="21"/>
                <w:szCs w:val="21"/>
              </w:rPr>
              <w:t xml:space="preserve"> </w:t>
            </w:r>
            <w:r>
              <w:rPr>
                <w:sz w:val="21"/>
                <w:szCs w:val="21"/>
              </w:rPr>
              <w:t>已通过总部入口登录；前台和店长的归属门诊、医生关联的牙医档案已建立且有效</w:t>
            </w:r>
          </w:p>
        </w:tc>
      </w:tr>
      <w:tr w:rsidR="004139D5" w14:paraId="0335E918"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46ED6074" w14:textId="77777777" w:rsidR="004139D5" w:rsidRDefault="002735B2">
            <w:pPr>
              <w:keepLines/>
              <w:spacing w:line="360" w:lineRule="exact"/>
              <w:ind w:firstLine="0"/>
              <w:rPr>
                <w:rFonts w:hint="eastAsia"/>
              </w:rPr>
            </w:pPr>
            <w:r>
              <w:rPr>
                <w:sz w:val="21"/>
                <w:szCs w:val="21"/>
              </w:rPr>
              <w:t>涉众利益</w:t>
            </w:r>
          </w:p>
        </w:tc>
        <w:tc>
          <w:tcPr>
            <w:tcW w:w="7313" w:type="dxa"/>
            <w:tcBorders>
              <w:left w:val="nil"/>
              <w:bottom w:val="nil"/>
              <w:right w:val="nil"/>
            </w:tcBorders>
            <w:tcMar>
              <w:top w:w="45" w:type="dxa"/>
              <w:left w:w="85" w:type="dxa"/>
              <w:bottom w:w="45" w:type="dxa"/>
              <w:right w:w="85" w:type="dxa"/>
            </w:tcMar>
            <w:vAlign w:val="center"/>
          </w:tcPr>
          <w:p w14:paraId="1B9A22CE" w14:textId="77777777" w:rsidR="004139D5" w:rsidRDefault="002735B2">
            <w:pPr>
              <w:keepLines/>
              <w:spacing w:line="360" w:lineRule="exact"/>
              <w:ind w:firstLine="0"/>
              <w:rPr>
                <w:rFonts w:hint="eastAsia"/>
              </w:rPr>
            </w:pPr>
            <w:r>
              <w:rPr>
                <w:sz w:val="21"/>
                <w:szCs w:val="21"/>
              </w:rPr>
              <w:t>员工需要与岗位相符的登录入口和工作范围；机构需要离职即撤销访问，并始终保留有效管理账号</w:t>
            </w:r>
          </w:p>
        </w:tc>
      </w:tr>
      <w:tr w:rsidR="004139D5" w14:paraId="7EF7F771"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463BF04C" w14:textId="77777777" w:rsidR="004139D5" w:rsidRDefault="002735B2">
            <w:pPr>
              <w:keepLines/>
              <w:spacing w:line="360" w:lineRule="exact"/>
              <w:ind w:firstLine="0"/>
              <w:rPr>
                <w:rFonts w:hint="eastAsia"/>
              </w:rPr>
            </w:pPr>
            <w:r>
              <w:rPr>
                <w:sz w:val="21"/>
                <w:szCs w:val="21"/>
              </w:rPr>
              <w:lastRenderedPageBreak/>
              <w:t>成功保证</w:t>
            </w:r>
          </w:p>
        </w:tc>
        <w:tc>
          <w:tcPr>
            <w:tcW w:w="7313" w:type="dxa"/>
            <w:tcBorders>
              <w:left w:val="nil"/>
              <w:bottom w:val="nil"/>
              <w:right w:val="nil"/>
            </w:tcBorders>
            <w:tcMar>
              <w:top w:w="45" w:type="dxa"/>
              <w:left w:w="85" w:type="dxa"/>
              <w:bottom w:w="45" w:type="dxa"/>
              <w:right w:w="85" w:type="dxa"/>
            </w:tcMar>
            <w:vAlign w:val="center"/>
          </w:tcPr>
          <w:p w14:paraId="047E5E65" w14:textId="77777777" w:rsidR="004139D5" w:rsidRDefault="002735B2">
            <w:pPr>
              <w:keepLines/>
              <w:spacing w:line="360" w:lineRule="exact"/>
              <w:ind w:firstLine="0"/>
              <w:rPr>
                <w:rFonts w:hint="eastAsia"/>
              </w:rPr>
            </w:pPr>
            <w:r>
              <w:rPr>
                <w:sz w:val="21"/>
                <w:szCs w:val="21"/>
              </w:rPr>
              <w:t>建立或更新员工账号；归属或状态变化时撤销旧会话并记录版本和原因。</w:t>
            </w:r>
          </w:p>
        </w:tc>
      </w:tr>
      <w:tr w:rsidR="004139D5" w14:paraId="19B2E38A" w14:textId="77777777">
        <w:trPr>
          <w:cantSplit/>
          <w:jc w:val="center"/>
        </w:trPr>
        <w:tc>
          <w:tcPr>
            <w:tcW w:w="1531" w:type="dxa"/>
            <w:tcBorders>
              <w:left w:val="nil"/>
              <w:bottom w:val="single" w:sz="7" w:space="0" w:color="000000"/>
              <w:right w:val="nil"/>
            </w:tcBorders>
            <w:tcMar>
              <w:top w:w="45" w:type="dxa"/>
              <w:left w:w="85" w:type="dxa"/>
              <w:bottom w:w="45" w:type="dxa"/>
              <w:right w:w="85" w:type="dxa"/>
            </w:tcMar>
            <w:vAlign w:val="center"/>
          </w:tcPr>
          <w:p w14:paraId="09DCB772" w14:textId="77777777" w:rsidR="004139D5" w:rsidRDefault="002735B2">
            <w:pPr>
              <w:keepLines/>
              <w:spacing w:line="360" w:lineRule="exact"/>
              <w:ind w:firstLine="0"/>
              <w:rPr>
                <w:rFonts w:hint="eastAsia"/>
              </w:rPr>
            </w:pPr>
            <w:r>
              <w:rPr>
                <w:sz w:val="21"/>
                <w:szCs w:val="21"/>
              </w:rPr>
              <w:t>最小保证</w:t>
            </w:r>
          </w:p>
        </w:tc>
        <w:tc>
          <w:tcPr>
            <w:tcW w:w="7313" w:type="dxa"/>
            <w:tcBorders>
              <w:left w:val="nil"/>
              <w:bottom w:val="single" w:sz="7" w:space="0" w:color="000000"/>
              <w:right w:val="nil"/>
            </w:tcBorders>
            <w:tcMar>
              <w:top w:w="45" w:type="dxa"/>
              <w:left w:w="85" w:type="dxa"/>
              <w:bottom w:w="45" w:type="dxa"/>
              <w:right w:w="85" w:type="dxa"/>
            </w:tcMar>
            <w:vAlign w:val="center"/>
          </w:tcPr>
          <w:p w14:paraId="73763A99" w14:textId="77777777" w:rsidR="004139D5" w:rsidRDefault="002735B2">
            <w:pPr>
              <w:keepLines/>
              <w:spacing w:line="360" w:lineRule="exact"/>
              <w:ind w:firstLine="0"/>
              <w:rPr>
                <w:rFonts w:hint="eastAsia"/>
              </w:rPr>
            </w:pPr>
            <w:r>
              <w:rPr>
                <w:sz w:val="21"/>
                <w:szCs w:val="21"/>
              </w:rPr>
              <w:t>不自行停用当前账号，不停用最后一个有效总部，也不复活离职账号。</w:t>
            </w:r>
          </w:p>
        </w:tc>
      </w:tr>
    </w:tbl>
    <w:p w14:paraId="7ECFE498" w14:textId="77777777" w:rsidR="004139D5" w:rsidRDefault="002735B2">
      <w:pPr>
        <w:rPr>
          <w:rFonts w:hint="eastAsia"/>
        </w:rPr>
      </w:pPr>
      <w:r>
        <w:t>基本路径：</w:t>
      </w:r>
      <w:r>
        <w:br/>
        <w:t>1</w:t>
      </w:r>
      <w:r>
        <w:t>）总部打开账号页，系统显示账号、岗位、范围和当前状态。</w:t>
      </w:r>
      <w:r>
        <w:br/>
        <w:t>2</w:t>
      </w:r>
      <w:r>
        <w:t>）总部选择建立员工账号，输入姓名、用户名、密码并选择前台、医生、店长或总部。</w:t>
      </w:r>
      <w:r>
        <w:br/>
        <w:t>3</w:t>
      </w:r>
      <w:r>
        <w:t>）总部为前台和店长选择至少一家有效门诊，为医生选择未被其他有效账号占用的牙医；总部账号不分配门诊范围。</w:t>
      </w:r>
      <w:r>
        <w:br/>
        <w:t>4</w:t>
      </w:r>
      <w:r>
        <w:t>）总部核对并提交，系统检查唯一性、归属及密码规则后建立账号。</w:t>
      </w:r>
      <w:r>
        <w:br/>
        <w:t>5</w:t>
      </w:r>
      <w:r>
        <w:t>）后续调整时，总部搜索账号并选择调整归属或状态操作。</w:t>
      </w:r>
      <w:r>
        <w:br/>
        <w:t>6</w:t>
      </w:r>
      <w:r>
        <w:t>）总部输入新归属或目标状态及原因，提交当前版本。</w:t>
      </w:r>
      <w:r>
        <w:br/>
        <w:t>7</w:t>
      </w:r>
      <w:r>
        <w:t>）系统执行保护检查，保存变更并撤销旧会话，显示更新结果。</w:t>
      </w:r>
    </w:p>
    <w:p w14:paraId="088195A8" w14:textId="77777777" w:rsidR="004139D5" w:rsidRDefault="002735B2">
      <w:pPr>
        <w:rPr>
          <w:rFonts w:hint="eastAsia"/>
        </w:rPr>
      </w:pPr>
      <w:r>
        <w:t>扩展</w:t>
      </w:r>
      <w:r>
        <w:t>3a</w:t>
      </w:r>
      <w:r>
        <w:t>：医生已有有效账号或门诊停用。系统拒绝该归属，总部重新核对人员和门诊</w:t>
      </w:r>
      <w:r>
        <w:t xml:space="preserve"> </w:t>
      </w:r>
      <w:r>
        <w:t>返回第</w:t>
      </w:r>
      <w:r>
        <w:t>3</w:t>
      </w:r>
      <w:r>
        <w:t>步。</w:t>
      </w:r>
    </w:p>
    <w:p w14:paraId="6E56FA03" w14:textId="77777777" w:rsidR="004139D5" w:rsidRDefault="002735B2">
      <w:pPr>
        <w:rPr>
          <w:rFonts w:hint="eastAsia"/>
        </w:rPr>
      </w:pPr>
      <w:r>
        <w:t>扩展</w:t>
      </w:r>
      <w:r>
        <w:t>7b</w:t>
      </w:r>
      <w:r>
        <w:t>：自停、最后有效总部停用或离职后重新启用。系统拒绝并保留原账号状态，总部按人员管理规则重新安排</w:t>
      </w:r>
      <w:r>
        <w:t xml:space="preserve"> </w:t>
      </w:r>
      <w:r>
        <w:t>本次变更结束。</w:t>
      </w:r>
    </w:p>
    <w:p w14:paraId="19C236D5" w14:textId="77777777" w:rsidR="004139D5" w:rsidRDefault="002735B2">
      <w:pPr>
        <w:rPr>
          <w:rFonts w:hint="eastAsia"/>
        </w:rPr>
      </w:pPr>
      <w:r>
        <w:t>字段列表：输入</w:t>
      </w:r>
      <w:r>
        <w:t xml:space="preserve"> username/name/password</w:t>
      </w:r>
      <w:r>
        <w:t>：创建必填；密码</w:t>
      </w:r>
      <w:r>
        <w:t>10</w:t>
      </w:r>
      <w:r>
        <w:t>至</w:t>
      </w:r>
      <w:r>
        <w:t>128</w:t>
      </w:r>
      <w:r>
        <w:t>位含字母数字；输入</w:t>
      </w:r>
      <w:r>
        <w:t xml:space="preserve"> role</w:t>
      </w:r>
      <w:r>
        <w:t>：创建为</w:t>
      </w:r>
      <w:r>
        <w:t>front/clinical/manager/hq</w:t>
      </w:r>
      <w:r>
        <w:t>；输入</w:t>
      </w:r>
      <w:r>
        <w:t xml:space="preserve"> clinicIds/dentistId</w:t>
      </w:r>
      <w:r>
        <w:t>：前台和店长至少一家有效门诊；医生绑定牙医；总部全连锁；输入</w:t>
      </w:r>
      <w:r>
        <w:t xml:space="preserve"> id/version</w:t>
      </w:r>
      <w:r>
        <w:t>：调整必填，账号与当前整数版本；输入</w:t>
      </w:r>
      <w:r>
        <w:t xml:space="preserve"> status</w:t>
      </w:r>
      <w:r>
        <w:t>：状态调整为</w:t>
      </w:r>
      <w:r>
        <w:t>active/disabled/departed</w:t>
      </w:r>
      <w:r>
        <w:t>；输入</w:t>
      </w:r>
      <w:r>
        <w:t xml:space="preserve"> reason</w:t>
      </w:r>
      <w:r>
        <w:t>：归属或状态调整必填，</w:t>
      </w:r>
      <w:r>
        <w:t>≤1000</w:t>
      </w:r>
      <w:r>
        <w:t>字符；输出</w:t>
      </w:r>
      <w:r>
        <w:t xml:space="preserve"> result.id/role</w:t>
      </w:r>
      <w:r>
        <w:t>：账号编号与岗位；输出</w:t>
      </w:r>
      <w:r>
        <w:t xml:space="preserve"> result.clinicIds/dentistId</w:t>
      </w:r>
      <w:r>
        <w:t>：岗位归属；输出</w:t>
      </w:r>
      <w:r>
        <w:t xml:space="preserve"> result.status/version</w:t>
      </w:r>
      <w:r>
        <w:t>：生效状态及递增版本</w:t>
      </w:r>
    </w:p>
    <w:p w14:paraId="4ABE5907" w14:textId="77777777" w:rsidR="004139D5" w:rsidRDefault="002735B2">
      <w:pPr>
        <w:rPr>
          <w:rFonts w:hint="eastAsia"/>
        </w:rPr>
      </w:pPr>
      <w:r>
        <w:t>业务规则：员工不能公开注册；医生账号绑定牙医，前台及店长至少分配一家有效门诊；总部管理全部门诊并配发员工账号；店长无账号管理权限；现有账号不直接改岗位角色；停用、离职还使未用恢复码失效；离职账号不可重新启用</w:t>
      </w:r>
    </w:p>
    <w:p w14:paraId="036A3E9C" w14:textId="77777777" w:rsidR="004139D5" w:rsidRDefault="002735B2">
      <w:pPr>
        <w:rPr>
          <w:rFonts w:hint="eastAsia"/>
        </w:rPr>
      </w:pPr>
      <w:r>
        <w:lastRenderedPageBreak/>
        <w:t>质量要求：系统应在停用和调岗后撤销会话，保护最后有效总部账号</w:t>
      </w:r>
    </w:p>
    <w:p w14:paraId="1DF08AB7" w14:textId="77777777" w:rsidR="004139D5" w:rsidRDefault="002735B2">
      <w:pPr>
        <w:rPr>
          <w:rFonts w:hint="eastAsia"/>
        </w:rPr>
      </w:pPr>
      <w:r>
        <w:t>约束与方案：系统设顾客、前台、医生、店长和总部；总部覆盖全连锁，店长限明确分配的门诊；员工账号由总部统一配发；人员档案与账号分离；旧全门诊店长经版本</w:t>
      </w:r>
      <w:r>
        <w:t>3</w:t>
      </w:r>
      <w:r>
        <w:t>迁移为总部</w:t>
      </w:r>
    </w:p>
    <w:p w14:paraId="3006501E" w14:textId="77777777" w:rsidR="004139D5" w:rsidRDefault="002735B2">
      <w:pPr>
        <w:rPr>
          <w:rFonts w:hint="eastAsia"/>
        </w:rPr>
      </w:pPr>
      <w:r>
        <w:t>实现与验证依据：</w:t>
      </w:r>
      <w:r>
        <w:t>server/services/accounts.js</w:t>
      </w:r>
      <w:r>
        <w:t>：</w:t>
      </w:r>
      <w:r>
        <w:t>account.create</w:t>
      </w:r>
      <w:r>
        <w:t>、</w:t>
      </w:r>
      <w:r>
        <w:t>account.assign</w:t>
      </w:r>
      <w:r>
        <w:t>、</w:t>
      </w:r>
      <w:r>
        <w:t>account.status</w:t>
      </w:r>
      <w:r>
        <w:t>；</w:t>
      </w:r>
      <w:r>
        <w:t>public/js/pages/accounts.js</w:t>
      </w:r>
      <w:r>
        <w:t>。</w:t>
      </w:r>
      <w:r>
        <w:t>test/business.test.js</w:t>
      </w:r>
      <w:r>
        <w:t>：范围、版本、撤销及自停保护；</w:t>
      </w:r>
      <w:r>
        <w:t>test/http-engineering.test.js</w:t>
      </w:r>
      <w:r>
        <w:t>：停用后</w:t>
      </w:r>
      <w:r>
        <w:t>Cookie</w:t>
      </w:r>
      <w:r>
        <w:t>和登录立即失效</w:t>
      </w:r>
    </w:p>
    <w:p w14:paraId="7D3C6D3B" w14:textId="77777777" w:rsidR="004139D5" w:rsidRDefault="002735B2">
      <w:pPr>
        <w:pStyle w:val="21"/>
        <w:numPr>
          <w:ilvl w:val="1"/>
          <w:numId w:val="10"/>
        </w:numPr>
      </w:pPr>
      <w:bookmarkStart w:id="60" w:name="_Toc243288724"/>
      <w:r>
        <w:t xml:space="preserve">UC-21 </w:t>
      </w:r>
      <w:r>
        <w:t>修改本人密码</w:t>
      </w:r>
      <w:bookmarkEnd w:id="60"/>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1531"/>
        <w:gridCol w:w="7314"/>
      </w:tblGrid>
      <w:tr w:rsidR="004139D5" w14:paraId="6FDE7B32" w14:textId="77777777">
        <w:trPr>
          <w:cantSplit/>
          <w:tblHeader/>
          <w:jc w:val="center"/>
        </w:trPr>
        <w:tc>
          <w:tcPr>
            <w:tcW w:w="153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2376493"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项目</w:t>
            </w:r>
          </w:p>
        </w:tc>
        <w:tc>
          <w:tcPr>
            <w:tcW w:w="7313"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721A23DB"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规约内容</w:t>
            </w:r>
          </w:p>
        </w:tc>
      </w:tr>
      <w:tr w:rsidR="004139D5" w14:paraId="44B23E5C"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45292A12" w14:textId="77777777" w:rsidR="004139D5" w:rsidRDefault="002735B2">
            <w:pPr>
              <w:keepLines/>
              <w:spacing w:line="360" w:lineRule="exact"/>
              <w:ind w:firstLine="0"/>
              <w:rPr>
                <w:rFonts w:hint="eastAsia"/>
              </w:rPr>
            </w:pPr>
            <w:r>
              <w:rPr>
                <w:sz w:val="21"/>
                <w:szCs w:val="21"/>
              </w:rPr>
              <w:t>目标及执行者</w:t>
            </w:r>
          </w:p>
        </w:tc>
        <w:tc>
          <w:tcPr>
            <w:tcW w:w="7313" w:type="dxa"/>
            <w:tcBorders>
              <w:left w:val="nil"/>
              <w:bottom w:val="nil"/>
              <w:right w:val="nil"/>
            </w:tcBorders>
            <w:tcMar>
              <w:top w:w="45" w:type="dxa"/>
              <w:left w:w="85" w:type="dxa"/>
              <w:bottom w:w="45" w:type="dxa"/>
              <w:right w:w="85" w:type="dxa"/>
            </w:tcMar>
            <w:vAlign w:val="center"/>
          </w:tcPr>
          <w:p w14:paraId="573FC696" w14:textId="77777777" w:rsidR="004139D5" w:rsidRDefault="002735B2">
            <w:pPr>
              <w:keepLines/>
              <w:spacing w:line="360" w:lineRule="exact"/>
              <w:ind w:firstLine="0"/>
              <w:rPr>
                <w:rFonts w:hint="eastAsia"/>
              </w:rPr>
            </w:pPr>
            <w:r>
              <w:rPr>
                <w:sz w:val="21"/>
                <w:szCs w:val="21"/>
              </w:rPr>
              <w:t>已登录用户验证原密码后更换本人密码，并强制以新密码重新登录。</w:t>
            </w:r>
            <w:r>
              <w:rPr>
                <w:sz w:val="21"/>
                <w:szCs w:val="21"/>
              </w:rPr>
              <w:t xml:space="preserve"> </w:t>
            </w:r>
            <w:r>
              <w:rPr>
                <w:sz w:val="21"/>
                <w:szCs w:val="21"/>
              </w:rPr>
              <w:t>主执行者：顾客、前台、医生、店长、总部</w:t>
            </w:r>
          </w:p>
        </w:tc>
      </w:tr>
      <w:tr w:rsidR="004139D5" w14:paraId="6ABD5483"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050F2F69" w14:textId="77777777" w:rsidR="004139D5" w:rsidRDefault="002735B2">
            <w:pPr>
              <w:keepLines/>
              <w:spacing w:line="360" w:lineRule="exact"/>
              <w:ind w:firstLine="0"/>
              <w:rPr>
                <w:rFonts w:hint="eastAsia"/>
              </w:rPr>
            </w:pPr>
            <w:r>
              <w:rPr>
                <w:sz w:val="21"/>
                <w:szCs w:val="21"/>
              </w:rPr>
              <w:t>触发与前置</w:t>
            </w:r>
          </w:p>
        </w:tc>
        <w:tc>
          <w:tcPr>
            <w:tcW w:w="7313" w:type="dxa"/>
            <w:tcBorders>
              <w:left w:val="nil"/>
              <w:bottom w:val="nil"/>
              <w:right w:val="nil"/>
            </w:tcBorders>
            <w:tcMar>
              <w:top w:w="45" w:type="dxa"/>
              <w:left w:w="85" w:type="dxa"/>
              <w:bottom w:w="45" w:type="dxa"/>
              <w:right w:w="85" w:type="dxa"/>
            </w:tcMar>
            <w:vAlign w:val="center"/>
          </w:tcPr>
          <w:p w14:paraId="329A7668" w14:textId="77777777" w:rsidR="004139D5" w:rsidRDefault="002735B2">
            <w:pPr>
              <w:keepLines/>
              <w:spacing w:line="360" w:lineRule="exact"/>
              <w:ind w:firstLine="0"/>
              <w:rPr>
                <w:rFonts w:hint="eastAsia"/>
              </w:rPr>
            </w:pPr>
            <w:r>
              <w:rPr>
                <w:sz w:val="21"/>
                <w:szCs w:val="21"/>
              </w:rPr>
              <w:t>用户在工作区选择修改本人密码。</w:t>
            </w:r>
            <w:r>
              <w:rPr>
                <w:sz w:val="21"/>
                <w:szCs w:val="21"/>
              </w:rPr>
              <w:t xml:space="preserve"> </w:t>
            </w:r>
            <w:r>
              <w:rPr>
                <w:sz w:val="21"/>
                <w:szCs w:val="21"/>
              </w:rPr>
              <w:t>已在本人岗位入口登录，账号仍有效；记得当前密码</w:t>
            </w:r>
          </w:p>
        </w:tc>
      </w:tr>
      <w:tr w:rsidR="004139D5" w14:paraId="6DFDCA6F"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7C601288" w14:textId="77777777" w:rsidR="004139D5" w:rsidRDefault="002735B2">
            <w:pPr>
              <w:keepLines/>
              <w:spacing w:line="360" w:lineRule="exact"/>
              <w:ind w:firstLine="0"/>
              <w:rPr>
                <w:rFonts w:hint="eastAsia"/>
              </w:rPr>
            </w:pPr>
            <w:r>
              <w:rPr>
                <w:sz w:val="21"/>
                <w:szCs w:val="21"/>
              </w:rPr>
              <w:t>涉众利益</w:t>
            </w:r>
          </w:p>
        </w:tc>
        <w:tc>
          <w:tcPr>
            <w:tcW w:w="7313" w:type="dxa"/>
            <w:tcBorders>
              <w:left w:val="nil"/>
              <w:bottom w:val="nil"/>
              <w:right w:val="nil"/>
            </w:tcBorders>
            <w:tcMar>
              <w:top w:w="45" w:type="dxa"/>
              <w:left w:w="85" w:type="dxa"/>
              <w:bottom w:w="45" w:type="dxa"/>
              <w:right w:w="85" w:type="dxa"/>
            </w:tcMar>
            <w:vAlign w:val="center"/>
          </w:tcPr>
          <w:p w14:paraId="0CB3EFA8" w14:textId="77777777" w:rsidR="004139D5" w:rsidRDefault="002735B2">
            <w:pPr>
              <w:keepLines/>
              <w:spacing w:line="360" w:lineRule="exact"/>
              <w:ind w:firstLine="0"/>
              <w:rPr>
                <w:rFonts w:hint="eastAsia"/>
              </w:rPr>
            </w:pPr>
            <w:r>
              <w:rPr>
                <w:sz w:val="21"/>
                <w:szCs w:val="21"/>
              </w:rPr>
              <w:t>用户需要控制本人凭证；机构需要使旧会话和未用恢复码在改密后失效</w:t>
            </w:r>
          </w:p>
        </w:tc>
      </w:tr>
      <w:tr w:rsidR="004139D5" w14:paraId="2DBD2B30"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3C4BEC53" w14:textId="77777777" w:rsidR="004139D5" w:rsidRDefault="002735B2">
            <w:pPr>
              <w:keepLines/>
              <w:spacing w:line="360" w:lineRule="exact"/>
              <w:ind w:firstLine="0"/>
              <w:rPr>
                <w:rFonts w:hint="eastAsia"/>
              </w:rPr>
            </w:pPr>
            <w:r>
              <w:rPr>
                <w:sz w:val="21"/>
                <w:szCs w:val="21"/>
              </w:rPr>
              <w:t>成功保证</w:t>
            </w:r>
          </w:p>
        </w:tc>
        <w:tc>
          <w:tcPr>
            <w:tcW w:w="7313" w:type="dxa"/>
            <w:tcBorders>
              <w:left w:val="nil"/>
              <w:bottom w:val="nil"/>
              <w:right w:val="nil"/>
            </w:tcBorders>
            <w:tcMar>
              <w:top w:w="45" w:type="dxa"/>
              <w:left w:w="85" w:type="dxa"/>
              <w:bottom w:w="45" w:type="dxa"/>
              <w:right w:w="85" w:type="dxa"/>
            </w:tcMar>
            <w:vAlign w:val="center"/>
          </w:tcPr>
          <w:p w14:paraId="47B60A7D" w14:textId="77777777" w:rsidR="004139D5" w:rsidRDefault="002735B2">
            <w:pPr>
              <w:keepLines/>
              <w:spacing w:line="360" w:lineRule="exact"/>
              <w:ind w:firstLine="0"/>
              <w:rPr>
                <w:rFonts w:hint="eastAsia"/>
              </w:rPr>
            </w:pPr>
            <w:r>
              <w:rPr>
                <w:sz w:val="21"/>
                <w:szCs w:val="21"/>
              </w:rPr>
              <w:t>新密码哈希保存、账号版本递增；全部旧会话和恢复凭证失效。</w:t>
            </w:r>
          </w:p>
        </w:tc>
      </w:tr>
      <w:tr w:rsidR="004139D5" w14:paraId="04CADF35" w14:textId="77777777">
        <w:trPr>
          <w:cantSplit/>
          <w:jc w:val="center"/>
        </w:trPr>
        <w:tc>
          <w:tcPr>
            <w:tcW w:w="1531" w:type="dxa"/>
            <w:tcBorders>
              <w:left w:val="nil"/>
              <w:bottom w:val="single" w:sz="7" w:space="0" w:color="000000"/>
              <w:right w:val="nil"/>
            </w:tcBorders>
            <w:tcMar>
              <w:top w:w="45" w:type="dxa"/>
              <w:left w:w="85" w:type="dxa"/>
              <w:bottom w:w="45" w:type="dxa"/>
              <w:right w:w="85" w:type="dxa"/>
            </w:tcMar>
            <w:vAlign w:val="center"/>
          </w:tcPr>
          <w:p w14:paraId="4D2E98BE" w14:textId="77777777" w:rsidR="004139D5" w:rsidRDefault="002735B2">
            <w:pPr>
              <w:keepLines/>
              <w:spacing w:line="360" w:lineRule="exact"/>
              <w:ind w:firstLine="0"/>
              <w:rPr>
                <w:rFonts w:hint="eastAsia"/>
              </w:rPr>
            </w:pPr>
            <w:r>
              <w:rPr>
                <w:sz w:val="21"/>
                <w:szCs w:val="21"/>
              </w:rPr>
              <w:t>最小保证</w:t>
            </w:r>
          </w:p>
        </w:tc>
        <w:tc>
          <w:tcPr>
            <w:tcW w:w="7313" w:type="dxa"/>
            <w:tcBorders>
              <w:left w:val="nil"/>
              <w:bottom w:val="single" w:sz="7" w:space="0" w:color="000000"/>
              <w:right w:val="nil"/>
            </w:tcBorders>
            <w:tcMar>
              <w:top w:w="45" w:type="dxa"/>
              <w:left w:w="85" w:type="dxa"/>
              <w:bottom w:w="45" w:type="dxa"/>
              <w:right w:w="85" w:type="dxa"/>
            </w:tcMar>
            <w:vAlign w:val="center"/>
          </w:tcPr>
          <w:p w14:paraId="0FA695BB" w14:textId="77777777" w:rsidR="004139D5" w:rsidRDefault="002735B2">
            <w:pPr>
              <w:keepLines/>
              <w:spacing w:line="360" w:lineRule="exact"/>
              <w:ind w:firstLine="0"/>
              <w:rPr>
                <w:rFonts w:hint="eastAsia"/>
              </w:rPr>
            </w:pPr>
            <w:r>
              <w:rPr>
                <w:sz w:val="21"/>
                <w:szCs w:val="21"/>
              </w:rPr>
              <w:t>原密码错误或新密码不合规时不改变凭证，其他业务资料不受影响。</w:t>
            </w:r>
          </w:p>
        </w:tc>
      </w:tr>
    </w:tbl>
    <w:p w14:paraId="75E1B789" w14:textId="77777777" w:rsidR="004139D5" w:rsidRDefault="002735B2">
      <w:pPr>
        <w:rPr>
          <w:rFonts w:hint="eastAsia"/>
        </w:rPr>
      </w:pPr>
      <w:r>
        <w:t>基本路径：</w:t>
      </w:r>
      <w:r>
        <w:br/>
        <w:t>1</w:t>
      </w:r>
      <w:r>
        <w:t>）用户打开本人账号操作，系统显示修改密码表单。</w:t>
      </w:r>
      <w:r>
        <w:br/>
        <w:t>2</w:t>
      </w:r>
      <w:r>
        <w:t>）用户输入当前密码、新密码并在界面核对新密码。</w:t>
      </w:r>
      <w:r>
        <w:br/>
        <w:t>3</w:t>
      </w:r>
      <w:r>
        <w:t>）用户选择提交，系统按会话锁定本人账号并验证当前密码。</w:t>
      </w:r>
      <w:r>
        <w:br/>
        <w:t>4</w:t>
      </w:r>
      <w:r>
        <w:t>）系统检查新密码强度以及不得与当前密码相同。</w:t>
      </w:r>
      <w:r>
        <w:br/>
        <w:t>5</w:t>
      </w:r>
      <w:r>
        <w:t>）系统以事务保存新哈希，撤销全部会话及未用恢复码。</w:t>
      </w:r>
      <w:r>
        <w:br/>
        <w:t>6</w:t>
      </w:r>
      <w:r>
        <w:t>）系统显示需要重新登录并回到相应岗位登录入口。</w:t>
      </w:r>
      <w:r>
        <w:br/>
        <w:t>7</w:t>
      </w:r>
      <w:r>
        <w:t>）用户输入新密码登录，系统重新建立岗位一致的会话。</w:t>
      </w:r>
    </w:p>
    <w:p w14:paraId="6F4B0751" w14:textId="77777777" w:rsidR="004139D5" w:rsidRDefault="002735B2">
      <w:pPr>
        <w:rPr>
          <w:rFonts w:hint="eastAsia"/>
        </w:rPr>
      </w:pPr>
      <w:r>
        <w:t>扩展</w:t>
      </w:r>
      <w:r>
        <w:t>3a</w:t>
      </w:r>
      <w:r>
        <w:t>：原密码不正确。系统拒绝修改，用户重新输入；遗忘原密码时转</w:t>
      </w:r>
      <w:r>
        <w:t xml:space="preserve"> UC-22 </w:t>
      </w:r>
      <w:r>
        <w:t>返回第</w:t>
      </w:r>
      <w:r>
        <w:t>2</w:t>
      </w:r>
      <w:r>
        <w:t>步或结束并转恢复。</w:t>
      </w:r>
    </w:p>
    <w:p w14:paraId="2C6494B4" w14:textId="77777777" w:rsidR="004139D5" w:rsidRDefault="002735B2">
      <w:pPr>
        <w:rPr>
          <w:rFonts w:hint="eastAsia"/>
        </w:rPr>
      </w:pPr>
      <w:r>
        <w:lastRenderedPageBreak/>
        <w:t>扩展</w:t>
      </w:r>
      <w:r>
        <w:t>4b</w:t>
      </w:r>
      <w:r>
        <w:t>：新密码过弱或与原密码相同。系统说明规则并要求更换</w:t>
      </w:r>
      <w:r>
        <w:t xml:space="preserve"> </w:t>
      </w:r>
      <w:r>
        <w:t>返回主流程第</w:t>
      </w:r>
      <w:r>
        <w:t>2</w:t>
      </w:r>
      <w:r>
        <w:t>步。</w:t>
      </w:r>
    </w:p>
    <w:p w14:paraId="29A994FC" w14:textId="77777777" w:rsidR="004139D5" w:rsidRDefault="002735B2">
      <w:pPr>
        <w:rPr>
          <w:rFonts w:hint="eastAsia"/>
        </w:rPr>
      </w:pPr>
      <w:r>
        <w:t>字段列表：输入</w:t>
      </w:r>
      <w:r>
        <w:t xml:space="preserve"> currentPassword</w:t>
      </w:r>
      <w:r>
        <w:t>：必填，原密码，</w:t>
      </w:r>
      <w:r>
        <w:t>≤128</w:t>
      </w:r>
      <w:r>
        <w:t>字符；输入</w:t>
      </w:r>
      <w:r>
        <w:t xml:space="preserve"> newPassword</w:t>
      </w:r>
      <w:r>
        <w:t>：必填，</w:t>
      </w:r>
      <w:r>
        <w:t>10</w:t>
      </w:r>
      <w:r>
        <w:t>至</w:t>
      </w:r>
      <w:r>
        <w:t>128</w:t>
      </w:r>
      <w:r>
        <w:t>位含字母数字；输入</w:t>
      </w:r>
      <w:r>
        <w:t xml:space="preserve"> confirmPassword</w:t>
      </w:r>
      <w:r>
        <w:t>：界面核对项，须同新密码，不提交后端；输出</w:t>
      </w:r>
      <w:r>
        <w:t xml:space="preserve"> result.id</w:t>
      </w:r>
      <w:r>
        <w:t>：本人账号编号；输出</w:t>
      </w:r>
      <w:r>
        <w:t xml:space="preserve"> result.sessionsRevoked</w:t>
      </w:r>
      <w:r>
        <w:t>：成功为</w:t>
      </w:r>
      <w:r>
        <w:t>true</w:t>
      </w:r>
      <w:r>
        <w:t>；输出</w:t>
      </w:r>
      <w:r>
        <w:t xml:space="preserve"> result.loginRequired</w:t>
      </w:r>
      <w:r>
        <w:t>：成功为</w:t>
      </w:r>
      <w:r>
        <w:t>true</w:t>
      </w:r>
      <w:r>
        <w:t>，需重新登录</w:t>
      </w:r>
    </w:p>
    <w:p w14:paraId="69C547FC" w14:textId="77777777" w:rsidR="004139D5" w:rsidRDefault="002735B2">
      <w:pPr>
        <w:rPr>
          <w:rFonts w:hint="eastAsia"/>
        </w:rPr>
      </w:pPr>
      <w:r>
        <w:t>业务规则：五种角色均可改本人密码，不能通过此命令替他人改密；新密码</w:t>
      </w:r>
      <w:r>
        <w:t>10</w:t>
      </w:r>
      <w:r>
        <w:t>至</w:t>
      </w:r>
      <w:r>
        <w:t>128</w:t>
      </w:r>
      <w:r>
        <w:t>位，包含字母和数字；使用</w:t>
      </w:r>
      <w:r>
        <w:t xml:space="preserve"> scrypt </w:t>
      </w:r>
      <w:r>
        <w:t>哈希；改密后不继续复用旧会话；密码及恢复码不进入业务审计</w:t>
      </w:r>
    </w:p>
    <w:p w14:paraId="5067707A" w14:textId="77777777" w:rsidR="004139D5" w:rsidRDefault="002735B2">
      <w:pPr>
        <w:rPr>
          <w:rFonts w:hint="eastAsia"/>
        </w:rPr>
      </w:pPr>
      <w:r>
        <w:t>质量要求：系统应校验原密码并使所有旧会话及时失效</w:t>
      </w:r>
    </w:p>
    <w:p w14:paraId="2B52E1AC" w14:textId="77777777" w:rsidR="004139D5" w:rsidRDefault="002735B2">
      <w:pPr>
        <w:rPr>
          <w:rFonts w:hint="eastAsia"/>
        </w:rPr>
      </w:pPr>
      <w:r>
        <w:t>约束与方案：系统设顾客、前台、医生、店长和总部；总部覆盖全连锁，店长限明确分配的门诊；系统当前使用</w:t>
      </w:r>
      <w:r>
        <w:t>scrypt</w:t>
      </w:r>
      <w:r>
        <w:t>保存密码，只允许改本人凭证</w:t>
      </w:r>
    </w:p>
    <w:p w14:paraId="25A845CC" w14:textId="77777777" w:rsidR="004139D5" w:rsidRDefault="002735B2">
      <w:pPr>
        <w:rPr>
          <w:rFonts w:hint="eastAsia"/>
        </w:rPr>
      </w:pPr>
      <w:r>
        <w:t>实现与验证依据：</w:t>
      </w:r>
      <w:r>
        <w:t>server/services/accounts.js</w:t>
      </w:r>
      <w:r>
        <w:t>：</w:t>
      </w:r>
      <w:r>
        <w:t>password.change</w:t>
      </w:r>
      <w:r>
        <w:t>；</w:t>
      </w:r>
      <w:r>
        <w:t>server/index.js</w:t>
      </w:r>
      <w:r>
        <w:t>：清除会话</w:t>
      </w:r>
      <w:r>
        <w:t>Cookie</w:t>
      </w:r>
      <w:r>
        <w:t>；</w:t>
      </w:r>
      <w:r>
        <w:t>public/js/pages/accounts.js</w:t>
      </w:r>
      <w:r>
        <w:t>。</w:t>
      </w:r>
      <w:r>
        <w:t>test/business.test.js</w:t>
      </w:r>
      <w:r>
        <w:t>：原密码验证、改密撤销和审计脱敏；改密完整浏览器流程未单独覆盖</w:t>
      </w:r>
    </w:p>
    <w:p w14:paraId="438A736F" w14:textId="77777777" w:rsidR="004139D5" w:rsidRDefault="002735B2">
      <w:pPr>
        <w:pStyle w:val="21"/>
        <w:numPr>
          <w:ilvl w:val="1"/>
          <w:numId w:val="10"/>
        </w:numPr>
      </w:pPr>
      <w:bookmarkStart w:id="61" w:name="_Toc243288725"/>
      <w:r>
        <w:t xml:space="preserve">UC-22 </w:t>
      </w:r>
      <w:r>
        <w:t>恢复账号密码</w:t>
      </w:r>
      <w:bookmarkEnd w:id="61"/>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1531"/>
        <w:gridCol w:w="7314"/>
      </w:tblGrid>
      <w:tr w:rsidR="004139D5" w14:paraId="16ECBA99" w14:textId="77777777">
        <w:trPr>
          <w:cantSplit/>
          <w:tblHeader/>
          <w:jc w:val="center"/>
        </w:trPr>
        <w:tc>
          <w:tcPr>
            <w:tcW w:w="153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17B3860"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项目</w:t>
            </w:r>
          </w:p>
        </w:tc>
        <w:tc>
          <w:tcPr>
            <w:tcW w:w="7313"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5F2E868D"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规约内容</w:t>
            </w:r>
          </w:p>
        </w:tc>
      </w:tr>
      <w:tr w:rsidR="004139D5" w14:paraId="48D2585C"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12BF3E3A" w14:textId="77777777" w:rsidR="004139D5" w:rsidRDefault="002735B2">
            <w:pPr>
              <w:keepLines/>
              <w:spacing w:line="360" w:lineRule="exact"/>
              <w:ind w:firstLine="0"/>
              <w:rPr>
                <w:rFonts w:hint="eastAsia"/>
              </w:rPr>
            </w:pPr>
            <w:r>
              <w:rPr>
                <w:sz w:val="21"/>
                <w:szCs w:val="21"/>
              </w:rPr>
              <w:t>目标及执行者</w:t>
            </w:r>
          </w:p>
        </w:tc>
        <w:tc>
          <w:tcPr>
            <w:tcW w:w="7313" w:type="dxa"/>
            <w:tcBorders>
              <w:left w:val="nil"/>
              <w:bottom w:val="nil"/>
              <w:right w:val="nil"/>
            </w:tcBorders>
            <w:tcMar>
              <w:top w:w="45" w:type="dxa"/>
              <w:left w:w="85" w:type="dxa"/>
              <w:bottom w:w="45" w:type="dxa"/>
              <w:right w:w="85" w:type="dxa"/>
            </w:tcMar>
            <w:vAlign w:val="center"/>
          </w:tcPr>
          <w:p w14:paraId="4DC2E4DA" w14:textId="77777777" w:rsidR="004139D5" w:rsidRDefault="002735B2">
            <w:pPr>
              <w:keepLines/>
              <w:spacing w:line="360" w:lineRule="exact"/>
              <w:ind w:firstLine="0"/>
              <w:rPr>
                <w:rFonts w:hint="eastAsia"/>
              </w:rPr>
            </w:pPr>
            <w:r>
              <w:rPr>
                <w:sz w:val="21"/>
                <w:szCs w:val="21"/>
              </w:rPr>
              <w:t>忘记密码的用户经机构核验获得一次性恢复码，设置新密码后重新登录。</w:t>
            </w:r>
            <w:r>
              <w:rPr>
                <w:sz w:val="21"/>
                <w:szCs w:val="21"/>
              </w:rPr>
              <w:t xml:space="preserve"> </w:t>
            </w:r>
            <w:r>
              <w:rPr>
                <w:sz w:val="21"/>
                <w:szCs w:val="21"/>
              </w:rPr>
              <w:t>主执行者：申请人（五种角色）；总部负责核验签发</w:t>
            </w:r>
          </w:p>
        </w:tc>
      </w:tr>
      <w:tr w:rsidR="004139D5" w14:paraId="48942EF3"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4894A11B" w14:textId="77777777" w:rsidR="004139D5" w:rsidRDefault="002735B2">
            <w:pPr>
              <w:keepLines/>
              <w:spacing w:line="360" w:lineRule="exact"/>
              <w:ind w:firstLine="0"/>
              <w:rPr>
                <w:rFonts w:hint="eastAsia"/>
              </w:rPr>
            </w:pPr>
            <w:r>
              <w:rPr>
                <w:sz w:val="21"/>
                <w:szCs w:val="21"/>
              </w:rPr>
              <w:t>触发与前置</w:t>
            </w:r>
          </w:p>
        </w:tc>
        <w:tc>
          <w:tcPr>
            <w:tcW w:w="7313" w:type="dxa"/>
            <w:tcBorders>
              <w:left w:val="nil"/>
              <w:bottom w:val="nil"/>
              <w:right w:val="nil"/>
            </w:tcBorders>
            <w:tcMar>
              <w:top w:w="45" w:type="dxa"/>
              <w:left w:w="85" w:type="dxa"/>
              <w:bottom w:w="45" w:type="dxa"/>
              <w:right w:w="85" w:type="dxa"/>
            </w:tcMar>
            <w:vAlign w:val="center"/>
          </w:tcPr>
          <w:p w14:paraId="08F560EE" w14:textId="77777777" w:rsidR="004139D5" w:rsidRDefault="002735B2">
            <w:pPr>
              <w:keepLines/>
              <w:spacing w:line="360" w:lineRule="exact"/>
              <w:ind w:firstLine="0"/>
              <w:rPr>
                <w:rFonts w:hint="eastAsia"/>
              </w:rPr>
            </w:pPr>
            <w:r>
              <w:rPr>
                <w:sz w:val="21"/>
                <w:szCs w:val="21"/>
              </w:rPr>
              <w:t>用户在对应岗位登录入口选择忘记密码。</w:t>
            </w:r>
            <w:r>
              <w:rPr>
                <w:sz w:val="21"/>
                <w:szCs w:val="21"/>
              </w:rPr>
              <w:t xml:space="preserve"> </w:t>
            </w:r>
            <w:r>
              <w:rPr>
                <w:sz w:val="21"/>
                <w:szCs w:val="21"/>
              </w:rPr>
              <w:t>申请人有相应岗位账号；可联系机构核验；签发总部具有有效会话</w:t>
            </w:r>
          </w:p>
        </w:tc>
      </w:tr>
      <w:tr w:rsidR="004139D5" w14:paraId="4AA748CF"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77DA0BB9" w14:textId="77777777" w:rsidR="004139D5" w:rsidRDefault="002735B2">
            <w:pPr>
              <w:keepLines/>
              <w:spacing w:line="360" w:lineRule="exact"/>
              <w:ind w:firstLine="0"/>
              <w:rPr>
                <w:rFonts w:hint="eastAsia"/>
              </w:rPr>
            </w:pPr>
            <w:r>
              <w:rPr>
                <w:sz w:val="21"/>
                <w:szCs w:val="21"/>
              </w:rPr>
              <w:t>涉众利益</w:t>
            </w:r>
          </w:p>
        </w:tc>
        <w:tc>
          <w:tcPr>
            <w:tcW w:w="7313" w:type="dxa"/>
            <w:tcBorders>
              <w:left w:val="nil"/>
              <w:bottom w:val="nil"/>
              <w:right w:val="nil"/>
            </w:tcBorders>
            <w:tcMar>
              <w:top w:w="45" w:type="dxa"/>
              <w:left w:w="85" w:type="dxa"/>
              <w:bottom w:w="45" w:type="dxa"/>
              <w:right w:w="85" w:type="dxa"/>
            </w:tcMar>
            <w:vAlign w:val="center"/>
          </w:tcPr>
          <w:p w14:paraId="0300A42F" w14:textId="77777777" w:rsidR="004139D5" w:rsidRDefault="002735B2">
            <w:pPr>
              <w:keepLines/>
              <w:spacing w:line="360" w:lineRule="exact"/>
              <w:ind w:firstLine="0"/>
              <w:rPr>
                <w:rFonts w:hint="eastAsia"/>
              </w:rPr>
            </w:pPr>
            <w:r>
              <w:rPr>
                <w:sz w:val="21"/>
                <w:szCs w:val="21"/>
              </w:rPr>
              <w:t>申请人需要恢复本人访问；机构需要防账号枚举、保留核验责任并使恢复码只用一次</w:t>
            </w:r>
          </w:p>
        </w:tc>
      </w:tr>
      <w:tr w:rsidR="004139D5" w14:paraId="00D8BE4C"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0EA10DB6" w14:textId="77777777" w:rsidR="004139D5" w:rsidRDefault="002735B2">
            <w:pPr>
              <w:keepLines/>
              <w:spacing w:line="360" w:lineRule="exact"/>
              <w:ind w:firstLine="0"/>
              <w:rPr>
                <w:rFonts w:hint="eastAsia"/>
              </w:rPr>
            </w:pPr>
            <w:r>
              <w:rPr>
                <w:sz w:val="21"/>
                <w:szCs w:val="21"/>
              </w:rPr>
              <w:t>成功保证</w:t>
            </w:r>
          </w:p>
        </w:tc>
        <w:tc>
          <w:tcPr>
            <w:tcW w:w="7313" w:type="dxa"/>
            <w:tcBorders>
              <w:left w:val="nil"/>
              <w:bottom w:val="nil"/>
              <w:right w:val="nil"/>
            </w:tcBorders>
            <w:tcMar>
              <w:top w:w="45" w:type="dxa"/>
              <w:left w:w="85" w:type="dxa"/>
              <w:bottom w:w="45" w:type="dxa"/>
              <w:right w:w="85" w:type="dxa"/>
            </w:tcMar>
            <w:vAlign w:val="center"/>
          </w:tcPr>
          <w:p w14:paraId="5397C7CC" w14:textId="77777777" w:rsidR="004139D5" w:rsidRDefault="002735B2">
            <w:pPr>
              <w:keepLines/>
              <w:spacing w:line="360" w:lineRule="exact"/>
              <w:ind w:firstLine="0"/>
              <w:rPr>
                <w:rFonts w:hint="eastAsia"/>
              </w:rPr>
            </w:pPr>
            <w:r>
              <w:rPr>
                <w:sz w:val="21"/>
                <w:szCs w:val="21"/>
              </w:rPr>
              <w:t>凭证消费一次，新密码保存，旧会话撤销；恢复申请标记解决。</w:t>
            </w:r>
          </w:p>
        </w:tc>
      </w:tr>
      <w:tr w:rsidR="004139D5" w14:paraId="1AD665B9" w14:textId="77777777">
        <w:trPr>
          <w:cantSplit/>
          <w:jc w:val="center"/>
        </w:trPr>
        <w:tc>
          <w:tcPr>
            <w:tcW w:w="1531" w:type="dxa"/>
            <w:tcBorders>
              <w:left w:val="nil"/>
              <w:bottom w:val="single" w:sz="7" w:space="0" w:color="000000"/>
              <w:right w:val="nil"/>
            </w:tcBorders>
            <w:tcMar>
              <w:top w:w="45" w:type="dxa"/>
              <w:left w:w="85" w:type="dxa"/>
              <w:bottom w:w="45" w:type="dxa"/>
              <w:right w:w="85" w:type="dxa"/>
            </w:tcMar>
            <w:vAlign w:val="center"/>
          </w:tcPr>
          <w:p w14:paraId="16090D47" w14:textId="77777777" w:rsidR="004139D5" w:rsidRDefault="002735B2">
            <w:pPr>
              <w:keepLines/>
              <w:spacing w:line="360" w:lineRule="exact"/>
              <w:ind w:firstLine="0"/>
              <w:rPr>
                <w:rFonts w:hint="eastAsia"/>
              </w:rPr>
            </w:pPr>
            <w:r>
              <w:rPr>
                <w:sz w:val="21"/>
                <w:szCs w:val="21"/>
              </w:rPr>
              <w:t>最小保证</w:t>
            </w:r>
          </w:p>
        </w:tc>
        <w:tc>
          <w:tcPr>
            <w:tcW w:w="7313" w:type="dxa"/>
            <w:tcBorders>
              <w:left w:val="nil"/>
              <w:bottom w:val="single" w:sz="7" w:space="0" w:color="000000"/>
              <w:right w:val="nil"/>
            </w:tcBorders>
            <w:tcMar>
              <w:top w:w="45" w:type="dxa"/>
              <w:left w:w="85" w:type="dxa"/>
              <w:bottom w:w="45" w:type="dxa"/>
              <w:right w:w="85" w:type="dxa"/>
            </w:tcMar>
            <w:vAlign w:val="center"/>
          </w:tcPr>
          <w:p w14:paraId="744F21F3" w14:textId="77777777" w:rsidR="004139D5" w:rsidRDefault="002735B2">
            <w:pPr>
              <w:keepLines/>
              <w:spacing w:line="360" w:lineRule="exact"/>
              <w:ind w:firstLine="0"/>
              <w:rPr>
                <w:rFonts w:hint="eastAsia"/>
              </w:rPr>
            </w:pPr>
            <w:r>
              <w:rPr>
                <w:sz w:val="21"/>
                <w:szCs w:val="21"/>
              </w:rPr>
              <w:t>无效、过期、已消费或停用账号不能恢复；公开响应不泄露账号是否存在。</w:t>
            </w:r>
          </w:p>
        </w:tc>
      </w:tr>
    </w:tbl>
    <w:p w14:paraId="2E091E6F" w14:textId="77777777" w:rsidR="004139D5" w:rsidRDefault="002735B2">
      <w:pPr>
        <w:rPr>
          <w:rFonts w:hint="eastAsia"/>
        </w:rPr>
      </w:pPr>
      <w:r>
        <w:lastRenderedPageBreak/>
        <w:t>基本路径：</w:t>
      </w:r>
      <w:r>
        <w:br/>
        <w:t>1</w:t>
      </w:r>
      <w:r>
        <w:t>）用户选择忘记密码，系统显示账号恢复申请表。</w:t>
      </w:r>
      <w:r>
        <w:br/>
        <w:t>2</w:t>
      </w:r>
      <w:r>
        <w:t>）用户输入用户名并提交，系统给出统一的机构核验说明。</w:t>
      </w:r>
      <w:r>
        <w:br/>
      </w:r>
      <w:r>
        <w:t>3</w:t>
      </w:r>
      <w:r>
        <w:t>）总部在账号页查看申请，线下核验后选择目标账号。</w:t>
      </w:r>
      <w:r>
        <w:br/>
        <w:t>4</w:t>
      </w:r>
      <w:r>
        <w:t>）总部输入核验依据和原因并提交，系统仅当次显示十分钟恢复码。</w:t>
      </w:r>
      <w:r>
        <w:br/>
        <w:t>5</w:t>
      </w:r>
      <w:r>
        <w:t>）机构当面交付恢复码，用户在恢复页输入恢复码及新密码。</w:t>
      </w:r>
      <w:r>
        <w:br/>
        <w:t>6</w:t>
      </w:r>
      <w:r>
        <w:t>）用户提交，系统检查有效期、单次性、账号状态和密码规则。</w:t>
      </w:r>
      <w:r>
        <w:br/>
        <w:t>7</w:t>
      </w:r>
      <w:r>
        <w:t>）系统消费恢复码、保存新哈希并撤销旧会话，显示重新登录入口。</w:t>
      </w:r>
    </w:p>
    <w:p w14:paraId="2EE152F4" w14:textId="77777777" w:rsidR="004139D5" w:rsidRDefault="002735B2">
      <w:pPr>
        <w:rPr>
          <w:rFonts w:hint="eastAsia"/>
        </w:rPr>
      </w:pPr>
      <w:r>
        <w:t>扩展</w:t>
      </w:r>
      <w:r>
        <w:t>4a</w:t>
      </w:r>
      <w:r>
        <w:t>：恢复码丢失或签发响应无法确认。总部重新核验签发新码；新签发使旧未用码失效，不重放明文旧码</w:t>
      </w:r>
      <w:r>
        <w:t xml:space="preserve"> </w:t>
      </w:r>
      <w:r>
        <w:t>继续第</w:t>
      </w:r>
      <w:r>
        <w:t>5</w:t>
      </w:r>
      <w:r>
        <w:t>步。</w:t>
      </w:r>
    </w:p>
    <w:p w14:paraId="15383130" w14:textId="77777777" w:rsidR="004139D5" w:rsidRDefault="002735B2">
      <w:pPr>
        <w:rPr>
          <w:rFonts w:hint="eastAsia"/>
        </w:rPr>
      </w:pPr>
      <w:r>
        <w:t>扩展</w:t>
      </w:r>
      <w:r>
        <w:t>6b</w:t>
      </w:r>
      <w:r>
        <w:t>：恢复码无效、已使用或过期。系统拒绝重置，用户联系机构重新核验</w:t>
      </w:r>
      <w:r>
        <w:t xml:space="preserve"> </w:t>
      </w:r>
      <w:r>
        <w:t>返回第</w:t>
      </w:r>
      <w:r>
        <w:t>3</w:t>
      </w:r>
      <w:r>
        <w:t>步。</w:t>
      </w:r>
    </w:p>
    <w:p w14:paraId="27C3AA0C" w14:textId="77777777" w:rsidR="004139D5" w:rsidRDefault="002735B2">
      <w:pPr>
        <w:rPr>
          <w:rFonts w:hint="eastAsia"/>
        </w:rPr>
      </w:pPr>
      <w:r>
        <w:t>字段列表：输入</w:t>
      </w:r>
      <w:r>
        <w:t xml:space="preserve"> username/portal</w:t>
      </w:r>
      <w:r>
        <w:t>：申请必填，岗位为五角色之一；输入</w:t>
      </w:r>
      <w:r>
        <w:t xml:space="preserve"> id/version</w:t>
      </w:r>
      <w:r>
        <w:t>：签发必填，目标账号及当前版本；输入</w:t>
      </w:r>
      <w:r>
        <w:t xml:space="preserve"> identityEvidence/reason</w:t>
      </w:r>
      <w:r>
        <w:t>：签发必填，各</w:t>
      </w:r>
      <w:r>
        <w:t>≤1000</w:t>
      </w:r>
      <w:r>
        <w:t>字符；输入</w:t>
      </w:r>
      <w:r>
        <w:t xml:space="preserve"> token</w:t>
      </w:r>
      <w:r>
        <w:t>：消费必填，</w:t>
      </w:r>
      <w:r>
        <w:t>64</w:t>
      </w:r>
      <w:r>
        <w:t>位十六进制恢复码；输入</w:t>
      </w:r>
      <w:r>
        <w:t xml:space="preserve"> newPassword</w:t>
      </w:r>
      <w:r>
        <w:t>：消费必填，</w:t>
      </w:r>
      <w:r>
        <w:t>10</w:t>
      </w:r>
      <w:r>
        <w:t>至</w:t>
      </w:r>
      <w:r>
        <w:t>128</w:t>
      </w:r>
      <w:r>
        <w:t>位含字母数字；输出</w:t>
      </w:r>
      <w:r>
        <w:t xml:space="preserve"> request.ok/message</w:t>
      </w:r>
      <w:r>
        <w:t>：统一响应，不枚举账号；输出</w:t>
      </w:r>
      <w:r>
        <w:t xml:space="preserve"> issue.token/expiresAt</w:t>
      </w:r>
      <w:r>
        <w:t>：仅本次明文码与十分钟到期时间；输出</w:t>
      </w:r>
      <w:r>
        <w:t xml:space="preserve"> consume.ok/loginRequired</w:t>
      </w:r>
      <w:r>
        <w:t>：成功及重新登录要求</w:t>
      </w:r>
    </w:p>
    <w:p w14:paraId="185F5D43" w14:textId="77777777" w:rsidR="004139D5" w:rsidRDefault="002735B2">
      <w:pPr>
        <w:rPr>
          <w:rFonts w:hint="eastAsia"/>
        </w:rPr>
      </w:pPr>
      <w:r>
        <w:t>业务规则：系统不发送短信或邮件，交付在机构线下完成；恢复码随机生成，数据库仅存哈希；有效期十分钟，停用和离职账号不可恢复；恢复成功不自动登录；签发响应不进入幂等结果缓存</w:t>
      </w:r>
    </w:p>
    <w:p w14:paraId="1D899115" w14:textId="77777777" w:rsidR="004139D5" w:rsidRDefault="002735B2">
      <w:pPr>
        <w:rPr>
          <w:rFonts w:hint="eastAsia"/>
        </w:rPr>
      </w:pPr>
      <w:r>
        <w:t>质量要求：系统应限制尝试、隐藏账号存在性并防止恢复码复用</w:t>
      </w:r>
    </w:p>
    <w:p w14:paraId="418F9FE1" w14:textId="77777777" w:rsidR="004139D5" w:rsidRDefault="002735B2">
      <w:pPr>
        <w:rPr>
          <w:rFonts w:hint="eastAsia"/>
        </w:rPr>
      </w:pPr>
      <w:r>
        <w:t>约束与方案：系统设顾客、前台、医生、店长和总部；总部覆盖全连锁，店长限明确分配的门诊；系统当前由机构当面交付恢复码，仅存码哈希，不发短信邮件</w:t>
      </w:r>
    </w:p>
    <w:p w14:paraId="3DF55EFE" w14:textId="77777777" w:rsidR="004139D5" w:rsidRDefault="002735B2">
      <w:pPr>
        <w:rPr>
          <w:rFonts w:hint="eastAsia"/>
        </w:rPr>
      </w:pPr>
      <w:r>
        <w:t>实现与验证依据：</w:t>
      </w:r>
      <w:r>
        <w:t>server/services/accounts.js</w:t>
      </w:r>
      <w:r>
        <w:t>：</w:t>
      </w:r>
      <w:r>
        <w:t>requestPasswordRecovery</w:t>
      </w:r>
      <w:r>
        <w:t>、</w:t>
      </w:r>
      <w:r>
        <w:t>account.issueRecovery</w:t>
      </w:r>
      <w:r>
        <w:t>、</w:t>
      </w:r>
      <w:r>
        <w:t>consumePasswordRecovery</w:t>
      </w:r>
      <w:r>
        <w:t>；</w:t>
      </w:r>
      <w:r>
        <w:lastRenderedPageBreak/>
        <w:t>public/js/pages/recovery.js</w:t>
      </w:r>
      <w:r>
        <w:t>。</w:t>
      </w:r>
      <w:r>
        <w:t>test/business.test.js</w:t>
      </w:r>
      <w:r>
        <w:t>：单次恢复和会话撤销；</w:t>
      </w:r>
      <w:r>
        <w:t>test/http-engineering.test.js</w:t>
      </w:r>
      <w:r>
        <w:t>：统一响应、秘密不缓存及不可重复消费</w:t>
      </w:r>
    </w:p>
    <w:p w14:paraId="094A1177" w14:textId="77777777" w:rsidR="004139D5" w:rsidRDefault="002735B2">
      <w:pPr>
        <w:pStyle w:val="21"/>
        <w:numPr>
          <w:ilvl w:val="1"/>
          <w:numId w:val="10"/>
        </w:numPr>
      </w:pPr>
      <w:bookmarkStart w:id="62" w:name="_Toc243288726"/>
      <w:r>
        <w:t xml:space="preserve">UC-23 </w:t>
      </w:r>
      <w:r>
        <w:t>录入与审核成本</w:t>
      </w:r>
      <w:bookmarkEnd w:id="62"/>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1531"/>
        <w:gridCol w:w="7314"/>
      </w:tblGrid>
      <w:tr w:rsidR="004139D5" w14:paraId="407AD7E4" w14:textId="77777777">
        <w:trPr>
          <w:cantSplit/>
          <w:tblHeader/>
          <w:jc w:val="center"/>
        </w:trPr>
        <w:tc>
          <w:tcPr>
            <w:tcW w:w="153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798CB7E0"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项目</w:t>
            </w:r>
          </w:p>
        </w:tc>
        <w:tc>
          <w:tcPr>
            <w:tcW w:w="7313"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26770EAD"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规约内容</w:t>
            </w:r>
          </w:p>
        </w:tc>
      </w:tr>
      <w:tr w:rsidR="004139D5" w14:paraId="66F8FE0F"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43B925E3" w14:textId="77777777" w:rsidR="004139D5" w:rsidRDefault="002735B2">
            <w:pPr>
              <w:keepLines/>
              <w:spacing w:line="360" w:lineRule="exact"/>
              <w:ind w:firstLine="0"/>
              <w:rPr>
                <w:rFonts w:hint="eastAsia"/>
              </w:rPr>
            </w:pPr>
            <w:r>
              <w:rPr>
                <w:sz w:val="21"/>
                <w:szCs w:val="21"/>
              </w:rPr>
              <w:t>目标及执行者</w:t>
            </w:r>
          </w:p>
        </w:tc>
        <w:tc>
          <w:tcPr>
            <w:tcW w:w="7313" w:type="dxa"/>
            <w:tcBorders>
              <w:left w:val="nil"/>
              <w:bottom w:val="nil"/>
              <w:right w:val="nil"/>
            </w:tcBorders>
            <w:tcMar>
              <w:top w:w="45" w:type="dxa"/>
              <w:left w:w="85" w:type="dxa"/>
              <w:bottom w:w="45" w:type="dxa"/>
              <w:right w:w="85" w:type="dxa"/>
            </w:tcMar>
            <w:vAlign w:val="center"/>
          </w:tcPr>
          <w:p w14:paraId="30EF4A0F" w14:textId="77777777" w:rsidR="004139D5" w:rsidRDefault="002735B2">
            <w:pPr>
              <w:keepLines/>
              <w:spacing w:line="360" w:lineRule="exact"/>
              <w:ind w:firstLine="0"/>
              <w:rPr>
                <w:rFonts w:hint="eastAsia"/>
              </w:rPr>
            </w:pPr>
            <w:r>
              <w:rPr>
                <w:sz w:val="21"/>
                <w:szCs w:val="21"/>
              </w:rPr>
              <w:t>店长在授权门诊、总部在全门诊范围，按季度和牙医记录有凭据的用品及运营成本，审核后供基金核算引用。</w:t>
            </w:r>
            <w:r>
              <w:rPr>
                <w:sz w:val="21"/>
                <w:szCs w:val="21"/>
              </w:rPr>
              <w:t xml:space="preserve"> </w:t>
            </w:r>
            <w:r>
              <w:rPr>
                <w:sz w:val="21"/>
                <w:szCs w:val="21"/>
              </w:rPr>
              <w:t>主执行者：店长（</w:t>
            </w:r>
            <w:r>
              <w:rPr>
                <w:sz w:val="21"/>
                <w:szCs w:val="21"/>
              </w:rPr>
              <w:t>manager</w:t>
            </w:r>
            <w:r>
              <w:rPr>
                <w:sz w:val="21"/>
                <w:szCs w:val="21"/>
              </w:rPr>
              <w:t>，限授权门诊）；总部（</w:t>
            </w:r>
            <w:r>
              <w:rPr>
                <w:sz w:val="21"/>
                <w:szCs w:val="21"/>
              </w:rPr>
              <w:t>hq</w:t>
            </w:r>
            <w:r>
              <w:rPr>
                <w:sz w:val="21"/>
                <w:szCs w:val="21"/>
              </w:rPr>
              <w:t>，全门诊）</w:t>
            </w:r>
          </w:p>
        </w:tc>
      </w:tr>
      <w:tr w:rsidR="004139D5" w14:paraId="6D618BB2"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793772C4" w14:textId="77777777" w:rsidR="004139D5" w:rsidRDefault="002735B2">
            <w:pPr>
              <w:keepLines/>
              <w:spacing w:line="360" w:lineRule="exact"/>
              <w:ind w:firstLine="0"/>
              <w:rPr>
                <w:rFonts w:hint="eastAsia"/>
              </w:rPr>
            </w:pPr>
            <w:r>
              <w:rPr>
                <w:sz w:val="21"/>
                <w:szCs w:val="21"/>
              </w:rPr>
              <w:t>触发与前置</w:t>
            </w:r>
          </w:p>
        </w:tc>
        <w:tc>
          <w:tcPr>
            <w:tcW w:w="7313" w:type="dxa"/>
            <w:tcBorders>
              <w:left w:val="nil"/>
              <w:bottom w:val="nil"/>
              <w:right w:val="nil"/>
            </w:tcBorders>
            <w:tcMar>
              <w:top w:w="45" w:type="dxa"/>
              <w:left w:w="85" w:type="dxa"/>
              <w:bottom w:w="45" w:type="dxa"/>
              <w:right w:w="85" w:type="dxa"/>
            </w:tcMar>
            <w:vAlign w:val="center"/>
          </w:tcPr>
          <w:p w14:paraId="5F3AC9EE" w14:textId="77777777" w:rsidR="004139D5" w:rsidRDefault="002735B2">
            <w:pPr>
              <w:keepLines/>
              <w:spacing w:line="360" w:lineRule="exact"/>
              <w:ind w:firstLine="0"/>
              <w:rPr>
                <w:rFonts w:hint="eastAsia"/>
              </w:rPr>
            </w:pPr>
            <w:r>
              <w:rPr>
                <w:sz w:val="21"/>
                <w:szCs w:val="21"/>
              </w:rPr>
              <w:t>季度核对、补录成本，或已审核成本需要修正。</w:t>
            </w:r>
            <w:r>
              <w:rPr>
                <w:sz w:val="21"/>
                <w:szCs w:val="21"/>
              </w:rPr>
              <w:t xml:space="preserve"> </w:t>
            </w:r>
            <w:r>
              <w:rPr>
                <w:sz w:val="21"/>
                <w:szCs w:val="21"/>
              </w:rPr>
              <w:t>已登录店长或总部入口；店长已获成本所属门诊授权；门诊和牙医存在；季度不在未来</w:t>
            </w:r>
          </w:p>
        </w:tc>
      </w:tr>
      <w:tr w:rsidR="004139D5" w14:paraId="5C5FD855"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52391C81" w14:textId="77777777" w:rsidR="004139D5" w:rsidRDefault="002735B2">
            <w:pPr>
              <w:keepLines/>
              <w:spacing w:line="360" w:lineRule="exact"/>
              <w:ind w:firstLine="0"/>
              <w:rPr>
                <w:rFonts w:hint="eastAsia"/>
              </w:rPr>
            </w:pPr>
            <w:r>
              <w:rPr>
                <w:sz w:val="21"/>
                <w:szCs w:val="21"/>
              </w:rPr>
              <w:t>涉众利益</w:t>
            </w:r>
          </w:p>
        </w:tc>
        <w:tc>
          <w:tcPr>
            <w:tcW w:w="7313" w:type="dxa"/>
            <w:tcBorders>
              <w:left w:val="nil"/>
              <w:bottom w:val="nil"/>
              <w:right w:val="nil"/>
            </w:tcBorders>
            <w:tcMar>
              <w:top w:w="45" w:type="dxa"/>
              <w:left w:w="85" w:type="dxa"/>
              <w:bottom w:w="45" w:type="dxa"/>
              <w:right w:w="85" w:type="dxa"/>
            </w:tcMar>
            <w:vAlign w:val="center"/>
          </w:tcPr>
          <w:p w14:paraId="74076FFB" w14:textId="77777777" w:rsidR="004139D5" w:rsidRDefault="002735B2">
            <w:pPr>
              <w:keepLines/>
              <w:spacing w:line="360" w:lineRule="exact"/>
              <w:ind w:firstLine="0"/>
              <w:rPr>
                <w:rFonts w:hint="eastAsia"/>
              </w:rPr>
            </w:pPr>
            <w:r>
              <w:rPr>
                <w:sz w:val="21"/>
                <w:szCs w:val="21"/>
              </w:rPr>
              <w:t>店长需要有凭据的成本而不是缺失按零；门诊和牙医需要固定归属、可追溯修订和审核状态</w:t>
            </w:r>
          </w:p>
        </w:tc>
      </w:tr>
      <w:tr w:rsidR="004139D5" w14:paraId="174F883B"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63FB214C" w14:textId="77777777" w:rsidR="004139D5" w:rsidRDefault="002735B2">
            <w:pPr>
              <w:keepLines/>
              <w:spacing w:line="360" w:lineRule="exact"/>
              <w:ind w:firstLine="0"/>
              <w:rPr>
                <w:rFonts w:hint="eastAsia"/>
              </w:rPr>
            </w:pPr>
            <w:r>
              <w:rPr>
                <w:sz w:val="21"/>
                <w:szCs w:val="21"/>
              </w:rPr>
              <w:t>成功保证</w:t>
            </w:r>
          </w:p>
        </w:tc>
        <w:tc>
          <w:tcPr>
            <w:tcW w:w="7313" w:type="dxa"/>
            <w:tcBorders>
              <w:left w:val="nil"/>
              <w:bottom w:val="nil"/>
              <w:right w:val="nil"/>
            </w:tcBorders>
            <w:tcMar>
              <w:top w:w="45" w:type="dxa"/>
              <w:left w:w="85" w:type="dxa"/>
              <w:bottom w:w="45" w:type="dxa"/>
              <w:right w:w="85" w:type="dxa"/>
            </w:tcMar>
            <w:vAlign w:val="center"/>
          </w:tcPr>
          <w:p w14:paraId="34395A72" w14:textId="77777777" w:rsidR="004139D5" w:rsidRDefault="002735B2">
            <w:pPr>
              <w:keepLines/>
              <w:spacing w:line="360" w:lineRule="exact"/>
              <w:ind w:firstLine="0"/>
              <w:rPr>
                <w:rFonts w:hint="eastAsia"/>
              </w:rPr>
            </w:pPr>
            <w:r>
              <w:rPr>
                <w:sz w:val="21"/>
                <w:szCs w:val="21"/>
              </w:rPr>
              <w:t>成本保存为草稿，经核对可审核；修改后重新审核，关联报告失效。</w:t>
            </w:r>
          </w:p>
        </w:tc>
      </w:tr>
      <w:tr w:rsidR="004139D5" w14:paraId="27B88626" w14:textId="77777777">
        <w:trPr>
          <w:cantSplit/>
          <w:jc w:val="center"/>
        </w:trPr>
        <w:tc>
          <w:tcPr>
            <w:tcW w:w="1531" w:type="dxa"/>
            <w:tcBorders>
              <w:left w:val="nil"/>
              <w:bottom w:val="single" w:sz="7" w:space="0" w:color="000000"/>
              <w:right w:val="nil"/>
            </w:tcBorders>
            <w:tcMar>
              <w:top w:w="45" w:type="dxa"/>
              <w:left w:w="85" w:type="dxa"/>
              <w:bottom w:w="45" w:type="dxa"/>
              <w:right w:w="85" w:type="dxa"/>
            </w:tcMar>
            <w:vAlign w:val="center"/>
          </w:tcPr>
          <w:p w14:paraId="6129F77A" w14:textId="77777777" w:rsidR="004139D5" w:rsidRDefault="002735B2">
            <w:pPr>
              <w:keepLines/>
              <w:spacing w:line="360" w:lineRule="exact"/>
              <w:ind w:firstLine="0"/>
              <w:rPr>
                <w:rFonts w:hint="eastAsia"/>
              </w:rPr>
            </w:pPr>
            <w:r>
              <w:rPr>
                <w:sz w:val="21"/>
                <w:szCs w:val="21"/>
              </w:rPr>
              <w:t>最小保证</w:t>
            </w:r>
          </w:p>
        </w:tc>
        <w:tc>
          <w:tcPr>
            <w:tcW w:w="7313" w:type="dxa"/>
            <w:tcBorders>
              <w:left w:val="nil"/>
              <w:bottom w:val="single" w:sz="7" w:space="0" w:color="000000"/>
              <w:right w:val="nil"/>
            </w:tcBorders>
            <w:tcMar>
              <w:top w:w="45" w:type="dxa"/>
              <w:left w:w="85" w:type="dxa"/>
              <w:bottom w:w="45" w:type="dxa"/>
              <w:right w:w="85" w:type="dxa"/>
            </w:tcMar>
            <w:vAlign w:val="center"/>
          </w:tcPr>
          <w:p w14:paraId="2207FE6E" w14:textId="77777777" w:rsidR="004139D5" w:rsidRDefault="002735B2">
            <w:pPr>
              <w:keepLines/>
              <w:spacing w:line="360" w:lineRule="exact"/>
              <w:ind w:firstLine="0"/>
              <w:rPr>
                <w:rFonts w:hint="eastAsia"/>
              </w:rPr>
            </w:pPr>
            <w:r>
              <w:rPr>
                <w:sz w:val="21"/>
                <w:szCs w:val="21"/>
              </w:rPr>
              <w:t>重复归属、非法金额或旧版本不覆盖记录；未审核成本不能参与确认核算。</w:t>
            </w:r>
          </w:p>
        </w:tc>
      </w:tr>
    </w:tbl>
    <w:p w14:paraId="6CFF1E84" w14:textId="77777777" w:rsidR="004139D5" w:rsidRDefault="002735B2">
      <w:pPr>
        <w:rPr>
          <w:rFonts w:hint="eastAsia"/>
        </w:rPr>
      </w:pPr>
      <w:r>
        <w:t>基本路径：</w:t>
      </w:r>
      <w:r>
        <w:br/>
        <w:t>1</w:t>
      </w:r>
      <w:r>
        <w:t>）店长进入季度业绩页，系统显示所选季度成本和凭据。</w:t>
      </w:r>
      <w:r>
        <w:br/>
        <w:t>2</w:t>
      </w:r>
      <w:r>
        <w:t>）店长选择新增或编辑，输入季度、门诊、牙医和两类成本。</w:t>
      </w:r>
      <w:r>
        <w:br/>
        <w:t>3</w:t>
      </w:r>
      <w:r>
        <w:t>）店长输入凭据编号、分摊归属依据和备注，核对后提交。</w:t>
      </w:r>
      <w:r>
        <w:br/>
        <w:t>4</w:t>
      </w:r>
      <w:r>
        <w:t>）系统检查唯一归属、金额及版本，保存草稿和修订历史。</w:t>
      </w:r>
      <w:r>
        <w:br/>
        <w:t>5</w:t>
      </w:r>
      <w:r>
        <w:t>）系统显示待审核成本；店长打开审核确认，核对金额及依据。</w:t>
      </w:r>
      <w:r>
        <w:br/>
        <w:t>6</w:t>
      </w:r>
      <w:r>
        <w:t>）店长提交审核，系统保存审核人、时间和新版本。</w:t>
      </w:r>
      <w:r>
        <w:br/>
        <w:t>7</w:t>
      </w:r>
      <w:r>
        <w:t>）系统显示已审核状态，并提示原季度报告需按新来源重新核算。</w:t>
      </w:r>
    </w:p>
    <w:p w14:paraId="1242AF6F" w14:textId="77777777" w:rsidR="004139D5" w:rsidRDefault="002735B2">
      <w:pPr>
        <w:rPr>
          <w:rFonts w:hint="eastAsia"/>
        </w:rPr>
      </w:pPr>
      <w:r>
        <w:t>扩展</w:t>
      </w:r>
      <w:r>
        <w:t>4a</w:t>
      </w:r>
      <w:r>
        <w:t>：同季度、门诊、牙医已有记录。系统拒绝重复新增，店长定位原记录修订</w:t>
      </w:r>
      <w:r>
        <w:t xml:space="preserve"> </w:t>
      </w:r>
      <w:r>
        <w:t>返回第</w:t>
      </w:r>
      <w:r>
        <w:t>1</w:t>
      </w:r>
      <w:r>
        <w:t>步。</w:t>
      </w:r>
    </w:p>
    <w:p w14:paraId="2350E402" w14:textId="77777777" w:rsidR="004139D5" w:rsidRDefault="002735B2">
      <w:pPr>
        <w:rPr>
          <w:rFonts w:hint="eastAsia"/>
        </w:rPr>
      </w:pPr>
      <w:r>
        <w:t>扩展</w:t>
      </w:r>
      <w:r>
        <w:t>2b</w:t>
      </w:r>
      <w:r>
        <w:t>：要改变既有成本归属。系统不允许改归属；店长须修正原归属金额并另建正确记录</w:t>
      </w:r>
      <w:r>
        <w:t xml:space="preserve"> </w:t>
      </w:r>
      <w:r>
        <w:t>核实后返回第</w:t>
      </w:r>
      <w:r>
        <w:t>1</w:t>
      </w:r>
      <w:r>
        <w:t>步。</w:t>
      </w:r>
    </w:p>
    <w:p w14:paraId="7147DA6B" w14:textId="77777777" w:rsidR="004139D5" w:rsidRDefault="002735B2">
      <w:pPr>
        <w:rPr>
          <w:rFonts w:hint="eastAsia"/>
        </w:rPr>
      </w:pPr>
      <w:r>
        <w:t>字段列表：输入</w:t>
      </w:r>
      <w:r>
        <w:t xml:space="preserve"> id/version</w:t>
      </w:r>
      <w:r>
        <w:t>：新增不传；修订和审核必填；输入</w:t>
      </w:r>
      <w:r>
        <w:t xml:space="preserve"> quarter</w:t>
      </w:r>
      <w:r>
        <w:t>：非未来</w:t>
      </w:r>
      <w:r>
        <w:t xml:space="preserve"> YYYY-Q1</w:t>
      </w:r>
      <w:r>
        <w:t>至</w:t>
      </w:r>
      <w:r>
        <w:t>YYYY-Q4</w:t>
      </w:r>
      <w:r>
        <w:t>；输入</w:t>
      </w:r>
      <w:r>
        <w:t xml:space="preserve"> clinicId/dentistId</w:t>
      </w:r>
      <w:r>
        <w:t>：新增必填，归属不可改写；输入</w:t>
      </w:r>
      <w:r>
        <w:t xml:space="preserve"> supplies/operations</w:t>
      </w:r>
      <w:r>
        <w:t>：保存必填，非负整数分；输入</w:t>
      </w:r>
      <w:r>
        <w:t xml:space="preserve"> evidence</w:t>
      </w:r>
      <w:r>
        <w:t>：必填，</w:t>
      </w:r>
      <w:r>
        <w:lastRenderedPageBreak/>
        <w:t>≤2000</w:t>
      </w:r>
      <w:r>
        <w:t>字符；输入</w:t>
      </w:r>
      <w:r>
        <w:t xml:space="preserve"> note</w:t>
      </w:r>
      <w:r>
        <w:t>：可选，</w:t>
      </w:r>
      <w:r>
        <w:t>≤1000</w:t>
      </w:r>
      <w:r>
        <w:t>字符；输出</w:t>
      </w:r>
      <w:r>
        <w:t xml:space="preserve"> result.id/version</w:t>
      </w:r>
      <w:r>
        <w:t>：成本编号与递增版本；输出</w:t>
      </w:r>
      <w:r>
        <w:t xml:space="preserve"> result.status</w:t>
      </w:r>
      <w:r>
        <w:t>：</w:t>
      </w:r>
      <w:r>
        <w:t>draft</w:t>
      </w:r>
      <w:r>
        <w:t>或</w:t>
      </w:r>
      <w:r>
        <w:t>reviewed</w:t>
      </w:r>
      <w:r>
        <w:t>；输出</w:t>
      </w:r>
      <w:r>
        <w:t xml:space="preserve"> result.reviewedBy/At</w:t>
      </w:r>
      <w:r>
        <w:t>：审核人及</w:t>
      </w:r>
      <w:r>
        <w:t>ISO</w:t>
      </w:r>
      <w:r>
        <w:t>时间；输出</w:t>
      </w:r>
      <w:r>
        <w:t xml:space="preserve"> result.reviewHistory</w:t>
      </w:r>
      <w:r>
        <w:t>：修订及审核历史</w:t>
      </w:r>
    </w:p>
    <w:p w14:paraId="6C9335D3" w14:textId="77777777" w:rsidR="004139D5" w:rsidRDefault="002735B2">
      <w:pPr>
        <w:rPr>
          <w:rFonts w:hint="eastAsia"/>
        </w:rPr>
      </w:pPr>
      <w:r>
        <w:t>业务规则：用品和运营费用为非负整数分；明确为零也须填写，凭据依据必填；同季度、门诊、牙医唯一，已存记录归属不能改写；编辑使状态回到</w:t>
      </w:r>
      <w:r>
        <w:t xml:space="preserve"> draft </w:t>
      </w:r>
      <w:r>
        <w:t>并保留审核历史；当前由授权店长或总部录入审核，未实施强制双人复核；新增、读取、修订和审核均检查成本所属门诊；旧记录归属不因编辑而改变</w:t>
      </w:r>
    </w:p>
    <w:p w14:paraId="6684E2B3" w14:textId="77777777" w:rsidR="004139D5" w:rsidRDefault="002735B2">
      <w:pPr>
        <w:rPr>
          <w:rFonts w:hint="eastAsia"/>
        </w:rPr>
      </w:pPr>
      <w:r>
        <w:t>质量要求：系统应保留来源依据，修订后使审核和旧报告失效</w:t>
      </w:r>
    </w:p>
    <w:p w14:paraId="12F9E165" w14:textId="77777777" w:rsidR="004139D5" w:rsidRDefault="002735B2">
      <w:pPr>
        <w:rPr>
          <w:rFonts w:hint="eastAsia"/>
        </w:rPr>
      </w:pPr>
      <w:r>
        <w:t>约束与方案：系统设顾客、前台、医生、店长和总部；总部覆盖全连锁，店长限明确分配的门诊；系统当前允许同一有权人员录入和审核，尚未实施强制双人复核；总部核算全连锁基金</w:t>
      </w:r>
    </w:p>
    <w:p w14:paraId="1748968B" w14:textId="77777777" w:rsidR="004139D5" w:rsidRDefault="002735B2">
      <w:pPr>
        <w:rPr>
          <w:rFonts w:hint="eastAsia"/>
        </w:rPr>
      </w:pPr>
      <w:r>
        <w:t>实现与验证依据：</w:t>
      </w:r>
      <w:r>
        <w:t>server/services/reports.js</w:t>
      </w:r>
      <w:r>
        <w:t>：</w:t>
      </w:r>
      <w:r>
        <w:t>cost.save</w:t>
      </w:r>
      <w:r>
        <w:t>、</w:t>
      </w:r>
      <w:r>
        <w:t>cost.review</w:t>
      </w:r>
      <w:r>
        <w:t>；</w:t>
      </w:r>
      <w:r>
        <w:t>public/js/pages/reports.js</w:t>
      </w:r>
      <w:r>
        <w:t>。</w:t>
      </w:r>
      <w:r>
        <w:t>test/system.test.js</w:t>
      </w:r>
      <w:r>
        <w:t>：成本修订重置审核并使旧报告失效、缺成本拒绝核算；成本独立浏览器操作未单独覆盖</w:t>
      </w:r>
    </w:p>
    <w:p w14:paraId="56C40479" w14:textId="77777777" w:rsidR="004139D5" w:rsidRDefault="002735B2">
      <w:pPr>
        <w:pStyle w:val="21"/>
        <w:numPr>
          <w:ilvl w:val="1"/>
          <w:numId w:val="10"/>
        </w:numPr>
      </w:pPr>
      <w:bookmarkStart w:id="63" w:name="_Toc243288727"/>
      <w:r>
        <w:t xml:space="preserve">UC-24 </w:t>
      </w:r>
      <w:r>
        <w:t>导出业务数据</w:t>
      </w:r>
      <w:bookmarkEnd w:id="63"/>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1531"/>
        <w:gridCol w:w="7314"/>
      </w:tblGrid>
      <w:tr w:rsidR="004139D5" w14:paraId="02F09D6A" w14:textId="77777777">
        <w:trPr>
          <w:cantSplit/>
          <w:tblHeader/>
          <w:jc w:val="center"/>
        </w:trPr>
        <w:tc>
          <w:tcPr>
            <w:tcW w:w="153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8EC75B7"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项目</w:t>
            </w:r>
          </w:p>
        </w:tc>
        <w:tc>
          <w:tcPr>
            <w:tcW w:w="7313"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26CCC90"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规约内容</w:t>
            </w:r>
          </w:p>
        </w:tc>
      </w:tr>
      <w:tr w:rsidR="004139D5" w14:paraId="5290017A"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63D38A9A" w14:textId="77777777" w:rsidR="004139D5" w:rsidRDefault="002735B2">
            <w:pPr>
              <w:keepLines/>
              <w:spacing w:line="360" w:lineRule="exact"/>
              <w:ind w:firstLine="0"/>
              <w:rPr>
                <w:rFonts w:hint="eastAsia"/>
              </w:rPr>
            </w:pPr>
            <w:r>
              <w:rPr>
                <w:sz w:val="21"/>
                <w:szCs w:val="21"/>
              </w:rPr>
              <w:t>目标及执行者</w:t>
            </w:r>
          </w:p>
        </w:tc>
        <w:tc>
          <w:tcPr>
            <w:tcW w:w="7313" w:type="dxa"/>
            <w:tcBorders>
              <w:left w:val="nil"/>
              <w:bottom w:val="nil"/>
              <w:right w:val="nil"/>
            </w:tcBorders>
            <w:tcMar>
              <w:top w:w="45" w:type="dxa"/>
              <w:left w:w="85" w:type="dxa"/>
              <w:bottom w:w="45" w:type="dxa"/>
              <w:right w:w="85" w:type="dxa"/>
            </w:tcMar>
            <w:vAlign w:val="center"/>
          </w:tcPr>
          <w:p w14:paraId="45791E66" w14:textId="77777777" w:rsidR="004139D5" w:rsidRDefault="002735B2">
            <w:pPr>
              <w:keepLines/>
              <w:spacing w:line="360" w:lineRule="exact"/>
              <w:ind w:firstLine="0"/>
              <w:rPr>
                <w:rFonts w:hint="eastAsia"/>
              </w:rPr>
            </w:pPr>
            <w:r>
              <w:rPr>
                <w:sz w:val="21"/>
                <w:szCs w:val="21"/>
              </w:rPr>
              <w:t>总部导出全门诊业务</w:t>
            </w:r>
            <w:r>
              <w:rPr>
                <w:sz w:val="21"/>
                <w:szCs w:val="21"/>
              </w:rPr>
              <w:t xml:space="preserve"> JSON </w:t>
            </w:r>
            <w:r>
              <w:rPr>
                <w:sz w:val="21"/>
                <w:szCs w:val="21"/>
              </w:rPr>
              <w:t>留存，用于人工检查和数据交接。</w:t>
            </w:r>
            <w:r>
              <w:rPr>
                <w:sz w:val="21"/>
                <w:szCs w:val="21"/>
              </w:rPr>
              <w:t xml:space="preserve"> </w:t>
            </w:r>
            <w:r>
              <w:rPr>
                <w:sz w:val="21"/>
                <w:szCs w:val="21"/>
              </w:rPr>
              <w:t>主执行者：总部（</w:t>
            </w:r>
            <w:r>
              <w:rPr>
                <w:sz w:val="21"/>
                <w:szCs w:val="21"/>
              </w:rPr>
              <w:t>hq</w:t>
            </w:r>
            <w:r>
              <w:rPr>
                <w:sz w:val="21"/>
                <w:szCs w:val="21"/>
              </w:rPr>
              <w:t>）</w:t>
            </w:r>
          </w:p>
        </w:tc>
      </w:tr>
      <w:tr w:rsidR="004139D5" w14:paraId="442C4C26"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799577AA" w14:textId="77777777" w:rsidR="004139D5" w:rsidRDefault="002735B2">
            <w:pPr>
              <w:keepLines/>
              <w:spacing w:line="360" w:lineRule="exact"/>
              <w:ind w:firstLine="0"/>
              <w:rPr>
                <w:rFonts w:hint="eastAsia"/>
              </w:rPr>
            </w:pPr>
            <w:r>
              <w:rPr>
                <w:sz w:val="21"/>
                <w:szCs w:val="21"/>
              </w:rPr>
              <w:t>触发与前置</w:t>
            </w:r>
          </w:p>
        </w:tc>
        <w:tc>
          <w:tcPr>
            <w:tcW w:w="7313" w:type="dxa"/>
            <w:tcBorders>
              <w:left w:val="nil"/>
              <w:bottom w:val="nil"/>
              <w:right w:val="nil"/>
            </w:tcBorders>
            <w:tcMar>
              <w:top w:w="45" w:type="dxa"/>
              <w:left w:w="85" w:type="dxa"/>
              <w:bottom w:w="45" w:type="dxa"/>
              <w:right w:w="85" w:type="dxa"/>
            </w:tcMar>
            <w:vAlign w:val="center"/>
          </w:tcPr>
          <w:p w14:paraId="761CA67F" w14:textId="77777777" w:rsidR="004139D5" w:rsidRDefault="002735B2">
            <w:pPr>
              <w:keepLines/>
              <w:spacing w:line="360" w:lineRule="exact"/>
              <w:ind w:firstLine="0"/>
              <w:rPr>
                <w:rFonts w:hint="eastAsia"/>
              </w:rPr>
            </w:pPr>
            <w:r>
              <w:rPr>
                <w:sz w:val="21"/>
                <w:szCs w:val="21"/>
              </w:rPr>
              <w:t>总部在系统设置页选择导出业务数据。</w:t>
            </w:r>
            <w:r>
              <w:rPr>
                <w:sz w:val="21"/>
                <w:szCs w:val="21"/>
              </w:rPr>
              <w:t xml:space="preserve"> </w:t>
            </w:r>
            <w:r>
              <w:rPr>
                <w:sz w:val="21"/>
                <w:szCs w:val="21"/>
              </w:rPr>
              <w:t>已登录总部入口；数据库服务可用</w:t>
            </w:r>
          </w:p>
        </w:tc>
      </w:tr>
      <w:tr w:rsidR="004139D5" w14:paraId="39EFB1C4"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72722AF0" w14:textId="77777777" w:rsidR="004139D5" w:rsidRDefault="002735B2">
            <w:pPr>
              <w:keepLines/>
              <w:spacing w:line="360" w:lineRule="exact"/>
              <w:ind w:firstLine="0"/>
              <w:rPr>
                <w:rFonts w:hint="eastAsia"/>
              </w:rPr>
            </w:pPr>
            <w:r>
              <w:rPr>
                <w:sz w:val="21"/>
                <w:szCs w:val="21"/>
              </w:rPr>
              <w:t>涉众利益</w:t>
            </w:r>
          </w:p>
        </w:tc>
        <w:tc>
          <w:tcPr>
            <w:tcW w:w="7313" w:type="dxa"/>
            <w:tcBorders>
              <w:left w:val="nil"/>
              <w:bottom w:val="nil"/>
              <w:right w:val="nil"/>
            </w:tcBorders>
            <w:tcMar>
              <w:top w:w="45" w:type="dxa"/>
              <w:left w:w="85" w:type="dxa"/>
              <w:bottom w:w="45" w:type="dxa"/>
              <w:right w:w="85" w:type="dxa"/>
            </w:tcMar>
            <w:vAlign w:val="center"/>
          </w:tcPr>
          <w:p w14:paraId="20E630ED" w14:textId="77777777" w:rsidR="004139D5" w:rsidRDefault="002735B2">
            <w:pPr>
              <w:keepLines/>
              <w:spacing w:line="360" w:lineRule="exact"/>
              <w:ind w:firstLine="0"/>
              <w:rPr>
                <w:rFonts w:hint="eastAsia"/>
              </w:rPr>
            </w:pPr>
            <w:r>
              <w:rPr>
                <w:sz w:val="21"/>
                <w:szCs w:val="21"/>
              </w:rPr>
              <w:t>总部需要包含业务账簿与追溯记录的数据副本；机构需要区分业务导出和可恢复的数据库快照</w:t>
            </w:r>
          </w:p>
        </w:tc>
      </w:tr>
      <w:tr w:rsidR="004139D5" w14:paraId="7579F50B"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3B83727D" w14:textId="77777777" w:rsidR="004139D5" w:rsidRDefault="002735B2">
            <w:pPr>
              <w:keepLines/>
              <w:spacing w:line="360" w:lineRule="exact"/>
              <w:ind w:firstLine="0"/>
              <w:rPr>
                <w:rFonts w:hint="eastAsia"/>
              </w:rPr>
            </w:pPr>
            <w:r>
              <w:rPr>
                <w:sz w:val="21"/>
                <w:szCs w:val="21"/>
              </w:rPr>
              <w:t>成功保证</w:t>
            </w:r>
          </w:p>
        </w:tc>
        <w:tc>
          <w:tcPr>
            <w:tcW w:w="7313" w:type="dxa"/>
            <w:tcBorders>
              <w:left w:val="nil"/>
              <w:bottom w:val="nil"/>
              <w:right w:val="nil"/>
            </w:tcBorders>
            <w:tcMar>
              <w:top w:w="45" w:type="dxa"/>
              <w:left w:w="85" w:type="dxa"/>
              <w:bottom w:w="45" w:type="dxa"/>
              <w:right w:w="85" w:type="dxa"/>
            </w:tcMar>
            <w:vAlign w:val="center"/>
          </w:tcPr>
          <w:p w14:paraId="3CCBE76C" w14:textId="77777777" w:rsidR="004139D5" w:rsidRDefault="002735B2">
            <w:pPr>
              <w:keepLines/>
              <w:spacing w:line="360" w:lineRule="exact"/>
              <w:ind w:firstLine="0"/>
              <w:rPr>
                <w:rFonts w:hint="eastAsia"/>
              </w:rPr>
            </w:pPr>
            <w:r>
              <w:rPr>
                <w:sz w:val="21"/>
                <w:szCs w:val="21"/>
              </w:rPr>
              <w:t>下载带格式版本与导出时间的业务</w:t>
            </w:r>
            <w:r>
              <w:rPr>
                <w:sz w:val="21"/>
                <w:szCs w:val="21"/>
              </w:rPr>
              <w:t xml:space="preserve"> JSON</w:t>
            </w:r>
            <w:r>
              <w:rPr>
                <w:sz w:val="21"/>
                <w:szCs w:val="21"/>
              </w:rPr>
              <w:t>，同时记录导出审计。</w:t>
            </w:r>
          </w:p>
        </w:tc>
      </w:tr>
      <w:tr w:rsidR="004139D5" w14:paraId="22C9CA7B" w14:textId="77777777">
        <w:trPr>
          <w:cantSplit/>
          <w:jc w:val="center"/>
        </w:trPr>
        <w:tc>
          <w:tcPr>
            <w:tcW w:w="1531" w:type="dxa"/>
            <w:tcBorders>
              <w:left w:val="nil"/>
              <w:bottom w:val="single" w:sz="7" w:space="0" w:color="000000"/>
              <w:right w:val="nil"/>
            </w:tcBorders>
            <w:tcMar>
              <w:top w:w="45" w:type="dxa"/>
              <w:left w:w="85" w:type="dxa"/>
              <w:bottom w:w="45" w:type="dxa"/>
              <w:right w:w="85" w:type="dxa"/>
            </w:tcMar>
            <w:vAlign w:val="center"/>
          </w:tcPr>
          <w:p w14:paraId="62BAACE4" w14:textId="77777777" w:rsidR="004139D5" w:rsidRDefault="002735B2">
            <w:pPr>
              <w:keepLines/>
              <w:spacing w:line="360" w:lineRule="exact"/>
              <w:ind w:firstLine="0"/>
              <w:rPr>
                <w:rFonts w:hint="eastAsia"/>
              </w:rPr>
            </w:pPr>
            <w:r>
              <w:rPr>
                <w:sz w:val="21"/>
                <w:szCs w:val="21"/>
              </w:rPr>
              <w:t>最小保证</w:t>
            </w:r>
          </w:p>
        </w:tc>
        <w:tc>
          <w:tcPr>
            <w:tcW w:w="7313" w:type="dxa"/>
            <w:tcBorders>
              <w:left w:val="nil"/>
              <w:bottom w:val="single" w:sz="7" w:space="0" w:color="000000"/>
              <w:right w:val="nil"/>
            </w:tcBorders>
            <w:tcMar>
              <w:top w:w="45" w:type="dxa"/>
              <w:left w:w="85" w:type="dxa"/>
              <w:bottom w:w="45" w:type="dxa"/>
              <w:right w:w="85" w:type="dxa"/>
            </w:tcMar>
            <w:vAlign w:val="center"/>
          </w:tcPr>
          <w:p w14:paraId="2E879772" w14:textId="77777777" w:rsidR="004139D5" w:rsidRDefault="002735B2">
            <w:pPr>
              <w:keepLines/>
              <w:spacing w:line="360" w:lineRule="exact"/>
              <w:ind w:firstLine="0"/>
              <w:rPr>
                <w:rFonts w:hint="eastAsia"/>
              </w:rPr>
            </w:pPr>
            <w:r>
              <w:rPr>
                <w:sz w:val="21"/>
                <w:szCs w:val="21"/>
              </w:rPr>
              <w:t>非总部不能导出；不在导出中暴露密码哈希、会话或恢复凭证。</w:t>
            </w:r>
          </w:p>
        </w:tc>
      </w:tr>
    </w:tbl>
    <w:p w14:paraId="326990E6" w14:textId="77777777" w:rsidR="004139D5" w:rsidRDefault="002735B2">
      <w:pPr>
        <w:rPr>
          <w:rFonts w:hint="eastAsia"/>
        </w:rPr>
      </w:pPr>
      <w:r>
        <w:t>基本路径：</w:t>
      </w:r>
      <w:r>
        <w:br/>
        <w:t>1</w:t>
      </w:r>
      <w:r>
        <w:t>）总部打开设置页，系统显示业务导出入口和用途说明。</w:t>
      </w:r>
      <w:r>
        <w:br/>
      </w:r>
      <w:r>
        <w:t>2</w:t>
      </w:r>
      <w:r>
        <w:t>）总部选择导出，浏览器向服务端提交带会话的读取请求。</w:t>
      </w:r>
      <w:r>
        <w:br/>
      </w:r>
      <w:r>
        <w:lastRenderedPageBreak/>
        <w:t>3</w:t>
      </w:r>
      <w:r>
        <w:t>）系统再次验证总部身份，读取全门诊业务实体及明细。</w:t>
      </w:r>
      <w:r>
        <w:br/>
        <w:t>4</w:t>
      </w:r>
      <w:r>
        <w:t>）系统汇入收款、退款、冲销、营业日核对、附记和归并别名。</w:t>
      </w:r>
      <w:r>
        <w:br/>
        <w:t>5</w:t>
      </w:r>
      <w:r>
        <w:t>）系统加入业务审计、格式标识及导出时间，排除账号凭证数据。</w:t>
      </w:r>
      <w:r>
        <w:br/>
        <w:t>6</w:t>
      </w:r>
      <w:r>
        <w:t>）系统记录本次导出操作，返回</w:t>
      </w:r>
      <w:r>
        <w:t xml:space="preserve"> JSON </w:t>
      </w:r>
      <w:r>
        <w:t>附件供浏览器保存。</w:t>
      </w:r>
      <w:r>
        <w:br/>
        <w:t>7</w:t>
      </w:r>
      <w:r>
        <w:t>）总部核对下载文件；需要灾难恢复时另按运维流程制作</w:t>
      </w:r>
      <w:r>
        <w:t xml:space="preserve"> SQLite </w:t>
      </w:r>
      <w:r>
        <w:t>快照。</w:t>
      </w:r>
    </w:p>
    <w:p w14:paraId="16E89495" w14:textId="77777777" w:rsidR="004139D5" w:rsidRDefault="002735B2">
      <w:pPr>
        <w:rPr>
          <w:rFonts w:hint="eastAsia"/>
        </w:rPr>
      </w:pPr>
      <w:r>
        <w:t>扩展</w:t>
      </w:r>
      <w:r>
        <w:t>3a</w:t>
      </w:r>
      <w:r>
        <w:t>：会话过期或不是总部。系统拒绝下载；有效总部重新登录后重试</w:t>
      </w:r>
      <w:r>
        <w:t xml:space="preserve"> </w:t>
      </w:r>
      <w:r>
        <w:t>返回第</w:t>
      </w:r>
      <w:r>
        <w:t>1</w:t>
      </w:r>
      <w:r>
        <w:t>步或结束。</w:t>
      </w:r>
    </w:p>
    <w:p w14:paraId="7398E77A" w14:textId="77777777" w:rsidR="004139D5" w:rsidRDefault="002735B2">
      <w:pPr>
        <w:rPr>
          <w:rFonts w:hint="eastAsia"/>
        </w:rPr>
      </w:pPr>
      <w:r>
        <w:t>扩展</w:t>
      </w:r>
      <w:r>
        <w:t>6b</w:t>
      </w:r>
      <w:r>
        <w:t>：下载未完成。总部重新发起导出并检查文件完整性，不把不完整文件作为恢复依据</w:t>
      </w:r>
      <w:r>
        <w:t xml:space="preserve"> </w:t>
      </w:r>
      <w:r>
        <w:t>返回主流程第</w:t>
      </w:r>
      <w:r>
        <w:t>2</w:t>
      </w:r>
      <w:r>
        <w:t>步。</w:t>
      </w:r>
    </w:p>
    <w:p w14:paraId="4BF51ADF" w14:textId="77777777" w:rsidR="004139D5" w:rsidRDefault="002735B2">
      <w:pPr>
        <w:rPr>
          <w:rFonts w:hint="eastAsia"/>
        </w:rPr>
      </w:pPr>
      <w:r>
        <w:t>字段列表：输入</w:t>
      </w:r>
      <w:r>
        <w:t xml:space="preserve"> </w:t>
      </w:r>
      <w:r>
        <w:t>会话</w:t>
      </w:r>
      <w:r>
        <w:t>Cookie</w:t>
      </w:r>
      <w:r>
        <w:t>：必填，有效总部会话；输入</w:t>
      </w:r>
      <w:r>
        <w:t xml:space="preserve"> </w:t>
      </w:r>
      <w:r>
        <w:t>导出范围：固定全部门诊，不接收可扩权参数；输出</w:t>
      </w:r>
      <w:r>
        <w:t xml:space="preserve"> format</w:t>
      </w:r>
      <w:r>
        <w:t>：固定</w:t>
      </w:r>
      <w:r>
        <w:t>andrew-domain-export-v3</w:t>
      </w:r>
      <w:r>
        <w:t>；输出</w:t>
      </w:r>
      <w:r>
        <w:t xml:space="preserve"> exportedAt</w:t>
      </w:r>
      <w:r>
        <w:t>：</w:t>
      </w:r>
      <w:r>
        <w:t>ISO</w:t>
      </w:r>
      <w:r>
        <w:t>导出时间；输出</w:t>
      </w:r>
      <w:r>
        <w:t xml:space="preserve"> data</w:t>
      </w:r>
      <w:r>
        <w:t>：业务实体、账簿和审计</w:t>
      </w:r>
      <w:r>
        <w:t>JSON</w:t>
      </w:r>
      <w:r>
        <w:t>；输出</w:t>
      </w:r>
      <w:r>
        <w:t xml:space="preserve"> Content-Disposition</w:t>
      </w:r>
      <w:r>
        <w:t>：按导出日期命名的附件</w:t>
      </w:r>
    </w:p>
    <w:p w14:paraId="1514B80D" w14:textId="77777777" w:rsidR="004139D5" w:rsidRDefault="002735B2">
      <w:pPr>
        <w:rPr>
          <w:rFonts w:hint="eastAsia"/>
        </w:rPr>
      </w:pPr>
      <w:r>
        <w:t>业务规则：接口格式为</w:t>
      </w:r>
      <w:r>
        <w:t xml:space="preserve"> andrew-domain-export-v3</w:t>
      </w:r>
      <w:r>
        <w:t>；数据范围为全门诊；业务导出不含账号口令、会话和恢复凭证，不能用于完整恢复；完整恢复另用</w:t>
      </w:r>
      <w:r>
        <w:t xml:space="preserve"> tools/database.mjs </w:t>
      </w:r>
      <w:r>
        <w:t>的</w:t>
      </w:r>
      <w:r>
        <w:t xml:space="preserve"> SQLite </w:t>
      </w:r>
      <w:r>
        <w:t>快照流程，不由此页面执行</w:t>
      </w:r>
    </w:p>
    <w:p w14:paraId="56E598CC" w14:textId="77777777" w:rsidR="004139D5" w:rsidRDefault="002735B2">
      <w:pPr>
        <w:rPr>
          <w:rFonts w:hint="eastAsia"/>
        </w:rPr>
      </w:pPr>
      <w:r>
        <w:t>质量要求：系统应校验导出权限、排除凭证并记录导出审计</w:t>
      </w:r>
    </w:p>
    <w:p w14:paraId="4123AE4A" w14:textId="77777777" w:rsidR="004139D5" w:rsidRDefault="002735B2">
      <w:pPr>
        <w:rPr>
          <w:rFonts w:hint="eastAsia"/>
        </w:rPr>
      </w:pPr>
      <w:r>
        <w:t>约束与方案：系统设顾客、前台、医生、店长和总部；总部覆盖全连锁，店长限明确分配的门诊；系统当前将业务</w:t>
      </w:r>
      <w:r>
        <w:t>JSON</w:t>
      </w:r>
      <w:r>
        <w:t>留存与</w:t>
      </w:r>
      <w:r>
        <w:t>SQLite</w:t>
      </w:r>
      <w:r>
        <w:t>完整快照分开处理</w:t>
      </w:r>
    </w:p>
    <w:p w14:paraId="10E2211B" w14:textId="77777777" w:rsidR="004139D5" w:rsidRDefault="002735B2">
      <w:pPr>
        <w:rPr>
          <w:rFonts w:hint="eastAsia"/>
        </w:rPr>
      </w:pPr>
      <w:r>
        <w:t>实现与验证依据：</w:t>
      </w:r>
      <w:r>
        <w:t>server/index.js</w:t>
      </w:r>
      <w:r>
        <w:t>：</w:t>
      </w:r>
      <w:r>
        <w:t>GET /api/backup</w:t>
      </w:r>
      <w:r>
        <w:t>；</w:t>
      </w:r>
      <w:r>
        <w:t>public/js/pages/settings.js</w:t>
      </w:r>
      <w:r>
        <w:t>；</w:t>
      </w:r>
      <w:r>
        <w:t>tools/database.mjs</w:t>
      </w:r>
      <w:r>
        <w:t>（独立快照维护）。</w:t>
      </w:r>
      <w:r>
        <w:t>test/system.test.js</w:t>
      </w:r>
      <w:r>
        <w:t>：前台导出被拒、总部导出成功及凭证排除；浏览器附件保存未单独覆盖</w:t>
      </w:r>
    </w:p>
    <w:p w14:paraId="4E1CC294" w14:textId="77777777" w:rsidR="004139D5" w:rsidRDefault="002735B2">
      <w:pPr>
        <w:pStyle w:val="1"/>
        <w:numPr>
          <w:ilvl w:val="0"/>
          <w:numId w:val="10"/>
        </w:numPr>
      </w:pPr>
      <w:bookmarkStart w:id="64" w:name="_Toc243288728"/>
      <w:r>
        <w:lastRenderedPageBreak/>
        <w:t>面向对象分析</w:t>
      </w:r>
      <w:bookmarkEnd w:id="64"/>
    </w:p>
    <w:p w14:paraId="40618354" w14:textId="77777777" w:rsidR="004139D5" w:rsidRDefault="002735B2">
      <w:pPr>
        <w:pStyle w:val="21"/>
        <w:numPr>
          <w:ilvl w:val="1"/>
          <w:numId w:val="10"/>
        </w:numPr>
      </w:pPr>
      <w:bookmarkStart w:id="65" w:name="_Toc243288729"/>
      <w:r>
        <w:t>核心概念与责任提取</w:t>
      </w:r>
      <w:bookmarkEnd w:id="65"/>
    </w:p>
    <w:p w14:paraId="77F80601" w14:textId="77777777" w:rsidR="004139D5" w:rsidRDefault="002735B2">
      <w:pPr>
        <w:rPr>
          <w:rFonts w:hint="eastAsia"/>
        </w:rPr>
      </w:pPr>
      <w:r>
        <w:t>从预约、诊疗、结算和管理用例提取核心概念。患者维持跨门诊身份，排班表达牙医在门诊的可用时段，预约记录服务意向及出席状态，就诊记录实际治疗，结算单冻结费用明细。收款和退款是发生过的资金记录，不能通过覆盖结算金额代替。账号、会话、限流和幂等属于身份或技术支撑，不将</w:t>
      </w:r>
      <w:r>
        <w:t>38</w:t>
      </w:r>
      <w:r>
        <w:t>张物理表机械转换为</w:t>
      </w:r>
      <w:r>
        <w:t>38</w:t>
      </w:r>
      <w:r>
        <w:t>个核心分析类。</w:t>
      </w:r>
    </w:p>
    <w:p w14:paraId="010B4210" w14:textId="61578FF0" w:rsidR="004139D5" w:rsidRDefault="002735B2">
      <w:pPr>
        <w:rPr>
          <w:rFonts w:hint="eastAsia"/>
        </w:rPr>
      </w:pPr>
      <w:r>
        <w:t>边界类负责输入输出，控制类协调用例，实体类承担与自身状态和关系相关的规则。（见图</w:t>
      </w:r>
      <w:r>
        <w:fldChar w:fldCharType="begin"/>
      </w:r>
      <w:r>
        <w:instrText xml:space="preserve"> REF analysis_classes \h </w:instrText>
      </w:r>
      <w:r>
        <w:fldChar w:fldCharType="separate"/>
      </w:r>
      <w:r w:rsidR="00AE3614">
        <w:rPr>
          <w:rFonts w:hint="eastAsia"/>
          <w:b/>
          <w:bCs/>
          <w:noProof/>
        </w:rPr>
        <w:t>12</w:t>
      </w:r>
      <w:r>
        <w:fldChar w:fldCharType="end"/>
      </w:r>
      <w:r>
        <w:t>。）</w:t>
      </w:r>
    </w:p>
    <w:p w14:paraId="27F2104B" w14:textId="77777777" w:rsidR="004139D5" w:rsidRDefault="002735B2">
      <w:pPr>
        <w:keepNext/>
        <w:keepLines/>
        <w:spacing w:before="120" w:line="240" w:lineRule="auto"/>
        <w:ind w:firstLine="0"/>
        <w:jc w:val="center"/>
        <w:rPr>
          <w:rFonts w:hint="eastAsia"/>
        </w:rPr>
      </w:pPr>
      <w:r>
        <w:rPr>
          <w:noProof/>
        </w:rPr>
        <w:lastRenderedPageBreak/>
        <w:drawing>
          <wp:inline distT="0" distB="0" distL="0" distR="0" wp14:anchorId="3AABED2D" wp14:editId="70B69802">
            <wp:extent cx="5616000" cy="702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alysis_classes.png"/>
                    <pic:cNvPicPr/>
                  </pic:nvPicPr>
                  <pic:blipFill>
                    <a:blip r:embed="rId24"/>
                    <a:stretch>
                      <a:fillRect/>
                    </a:stretch>
                  </pic:blipFill>
                  <pic:spPr>
                    <a:xfrm>
                      <a:off x="0" y="0"/>
                      <a:ext cx="5616000" cy="7020000"/>
                    </a:xfrm>
                    <a:prstGeom prst="rect">
                      <a:avLst/>
                    </a:prstGeom>
                  </pic:spPr>
                </pic:pic>
              </a:graphicData>
            </a:graphic>
          </wp:inline>
        </w:drawing>
      </w:r>
    </w:p>
    <w:p w14:paraId="0C67D4BB" w14:textId="329726D4" w:rsidR="004139D5" w:rsidRDefault="002735B2">
      <w:pPr>
        <w:pStyle w:val="af7"/>
        <w:spacing w:before="60" w:after="120"/>
        <w:jc w:val="center"/>
        <w:rPr>
          <w:rFonts w:hint="eastAsia"/>
        </w:rPr>
      </w:pPr>
      <w:bookmarkStart w:id="66" w:name="_Toc243288814"/>
      <w:r>
        <w:rPr>
          <w:b/>
          <w:bCs/>
        </w:rPr>
        <w:t>图</w:t>
      </w:r>
      <w:r>
        <w:rPr>
          <w:b/>
          <w:bCs/>
        </w:rPr>
        <w:t xml:space="preserve"> </w:t>
      </w:r>
      <w:bookmarkStart w:id="67" w:name="analysis_classes"/>
      <w:r>
        <w:rPr>
          <w:b/>
          <w:bCs/>
        </w:rPr>
        <w:fldChar w:fldCharType="begin"/>
      </w:r>
      <w:r>
        <w:rPr>
          <w:b/>
          <w:bCs/>
        </w:rPr>
        <w:instrText xml:space="preserve"> SEQ Figure \* ARABIC </w:instrText>
      </w:r>
      <w:r>
        <w:rPr>
          <w:b/>
          <w:bCs/>
        </w:rPr>
        <w:fldChar w:fldCharType="separate"/>
      </w:r>
      <w:r w:rsidR="00AE3614">
        <w:rPr>
          <w:rFonts w:hint="eastAsia"/>
          <w:b/>
          <w:bCs/>
          <w:noProof/>
        </w:rPr>
        <w:t>12</w:t>
      </w:r>
      <w:r>
        <w:rPr>
          <w:b/>
          <w:bCs/>
        </w:rPr>
        <w:fldChar w:fldCharType="end"/>
      </w:r>
      <w:bookmarkEnd w:id="67"/>
      <w:r>
        <w:t xml:space="preserve">　预约与诊疗分析类图</w:t>
      </w:r>
      <w:bookmarkEnd w:id="66"/>
    </w:p>
    <w:p w14:paraId="0658D3DB" w14:textId="4DEB8AEE" w:rsidR="004139D5" w:rsidRDefault="002735B2">
      <w:pPr>
        <w:pStyle w:val="af7"/>
        <w:keepNext/>
        <w:spacing w:before="60" w:after="120"/>
        <w:jc w:val="center"/>
        <w:rPr>
          <w:rFonts w:hint="eastAsia"/>
        </w:rPr>
      </w:pPr>
      <w:r>
        <w:rPr>
          <w:b/>
          <w:bCs/>
        </w:rPr>
        <w:t>表</w:t>
      </w:r>
      <w:r>
        <w:rPr>
          <w:b/>
          <w:bCs/>
        </w:rPr>
        <w:t xml:space="preserve"> </w:t>
      </w:r>
      <w:r>
        <w:rPr>
          <w:b/>
          <w:bCs/>
        </w:rPr>
        <w:fldChar w:fldCharType="begin"/>
      </w:r>
      <w:r>
        <w:rPr>
          <w:b/>
          <w:bCs/>
        </w:rPr>
        <w:instrText xml:space="preserve"> SEQ Table \* ARABIC </w:instrText>
      </w:r>
      <w:r>
        <w:rPr>
          <w:b/>
          <w:bCs/>
        </w:rPr>
        <w:fldChar w:fldCharType="separate"/>
      </w:r>
      <w:r w:rsidR="00AE3614">
        <w:rPr>
          <w:rFonts w:hint="eastAsia"/>
          <w:b/>
          <w:bCs/>
          <w:noProof/>
        </w:rPr>
        <w:t>10</w:t>
      </w:r>
      <w:r>
        <w:rPr>
          <w:b/>
          <w:bCs/>
        </w:rPr>
        <w:fldChar w:fldCharType="end"/>
      </w:r>
      <w:r>
        <w:t xml:space="preserve">　分析责任到实现模块</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1701"/>
        <w:gridCol w:w="3572"/>
        <w:gridCol w:w="3572"/>
      </w:tblGrid>
      <w:tr w:rsidR="004139D5" w14:paraId="7DC82765" w14:textId="77777777">
        <w:trPr>
          <w:cantSplit/>
          <w:tblHeader/>
          <w:jc w:val="center"/>
        </w:trPr>
        <w:tc>
          <w:tcPr>
            <w:tcW w:w="170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8C42016"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分析概念</w:t>
            </w:r>
          </w:p>
        </w:tc>
        <w:tc>
          <w:tcPr>
            <w:tcW w:w="3572"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70FAB92"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主要责任</w:t>
            </w:r>
          </w:p>
        </w:tc>
        <w:tc>
          <w:tcPr>
            <w:tcW w:w="3572"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F35CB60"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实现映射</w:t>
            </w:r>
          </w:p>
        </w:tc>
      </w:tr>
      <w:tr w:rsidR="004139D5" w14:paraId="4E690986"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029C41E9" w14:textId="77777777" w:rsidR="004139D5" w:rsidRDefault="002735B2">
            <w:pPr>
              <w:keepLines/>
              <w:spacing w:line="360" w:lineRule="exact"/>
              <w:ind w:firstLine="0"/>
              <w:rPr>
                <w:rFonts w:hint="eastAsia"/>
              </w:rPr>
            </w:pPr>
            <w:r>
              <w:rPr>
                <w:sz w:val="21"/>
                <w:szCs w:val="21"/>
              </w:rPr>
              <w:t>患者</w:t>
            </w:r>
          </w:p>
        </w:tc>
        <w:tc>
          <w:tcPr>
            <w:tcW w:w="3572" w:type="dxa"/>
            <w:tcBorders>
              <w:left w:val="nil"/>
              <w:bottom w:val="nil"/>
              <w:right w:val="nil"/>
            </w:tcBorders>
            <w:tcMar>
              <w:top w:w="45" w:type="dxa"/>
              <w:left w:w="85" w:type="dxa"/>
              <w:bottom w:w="45" w:type="dxa"/>
              <w:right w:w="85" w:type="dxa"/>
            </w:tcMar>
            <w:vAlign w:val="center"/>
          </w:tcPr>
          <w:p w14:paraId="3F9930A1" w14:textId="77777777" w:rsidR="004139D5" w:rsidRDefault="002735B2">
            <w:pPr>
              <w:keepLines/>
              <w:spacing w:line="360" w:lineRule="exact"/>
              <w:ind w:firstLine="0"/>
              <w:rPr>
                <w:rFonts w:hint="eastAsia"/>
              </w:rPr>
            </w:pPr>
            <w:r>
              <w:rPr>
                <w:sz w:val="21"/>
                <w:szCs w:val="21"/>
              </w:rPr>
              <w:t>声明资料、保持身份、维护健康信息与核验来源</w:t>
            </w:r>
          </w:p>
        </w:tc>
        <w:tc>
          <w:tcPr>
            <w:tcW w:w="3572" w:type="dxa"/>
            <w:tcBorders>
              <w:left w:val="nil"/>
              <w:bottom w:val="nil"/>
              <w:right w:val="nil"/>
            </w:tcBorders>
            <w:tcMar>
              <w:top w:w="45" w:type="dxa"/>
              <w:left w:w="85" w:type="dxa"/>
              <w:bottom w:w="45" w:type="dxa"/>
              <w:right w:w="85" w:type="dxa"/>
            </w:tcMar>
            <w:vAlign w:val="center"/>
          </w:tcPr>
          <w:p w14:paraId="72EB780A" w14:textId="77777777" w:rsidR="004139D5" w:rsidRDefault="002735B2">
            <w:pPr>
              <w:keepLines/>
              <w:spacing w:line="360" w:lineRule="exact"/>
              <w:ind w:firstLine="0"/>
              <w:rPr>
                <w:rFonts w:hint="eastAsia"/>
              </w:rPr>
            </w:pPr>
            <w:r>
              <w:rPr>
                <w:sz w:val="21"/>
                <w:szCs w:val="21"/>
              </w:rPr>
              <w:t>patients</w:t>
            </w:r>
            <w:r>
              <w:rPr>
                <w:sz w:val="21"/>
                <w:szCs w:val="21"/>
              </w:rPr>
              <w:t>、</w:t>
            </w:r>
            <w:r>
              <w:rPr>
                <w:sz w:val="21"/>
                <w:szCs w:val="21"/>
              </w:rPr>
              <w:t>patient_allergies</w:t>
            </w:r>
            <w:r>
              <w:rPr>
                <w:sz w:val="21"/>
                <w:szCs w:val="21"/>
              </w:rPr>
              <w:t>；</w:t>
            </w:r>
            <w:r>
              <w:rPr>
                <w:sz w:val="21"/>
                <w:szCs w:val="21"/>
              </w:rPr>
              <w:t>patients.js</w:t>
            </w:r>
          </w:p>
        </w:tc>
      </w:tr>
      <w:tr w:rsidR="004139D5" w14:paraId="70772EEE"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2E9F371E" w14:textId="77777777" w:rsidR="004139D5" w:rsidRDefault="002735B2">
            <w:pPr>
              <w:keepLines/>
              <w:spacing w:line="360" w:lineRule="exact"/>
              <w:ind w:firstLine="0"/>
              <w:rPr>
                <w:rFonts w:hint="eastAsia"/>
              </w:rPr>
            </w:pPr>
            <w:r>
              <w:rPr>
                <w:sz w:val="21"/>
                <w:szCs w:val="21"/>
              </w:rPr>
              <w:lastRenderedPageBreak/>
              <w:t>排班及预约</w:t>
            </w:r>
          </w:p>
        </w:tc>
        <w:tc>
          <w:tcPr>
            <w:tcW w:w="3572" w:type="dxa"/>
            <w:tcBorders>
              <w:left w:val="nil"/>
              <w:bottom w:val="nil"/>
              <w:right w:val="nil"/>
            </w:tcBorders>
            <w:tcMar>
              <w:top w:w="45" w:type="dxa"/>
              <w:left w:w="85" w:type="dxa"/>
              <w:bottom w:w="45" w:type="dxa"/>
              <w:right w:w="85" w:type="dxa"/>
            </w:tcMar>
            <w:vAlign w:val="center"/>
          </w:tcPr>
          <w:p w14:paraId="2D1240C8" w14:textId="77777777" w:rsidR="004139D5" w:rsidRDefault="002735B2">
            <w:pPr>
              <w:keepLines/>
              <w:spacing w:line="360" w:lineRule="exact"/>
              <w:ind w:firstLine="0"/>
              <w:rPr>
                <w:rFonts w:hint="eastAsia"/>
              </w:rPr>
            </w:pPr>
            <w:r>
              <w:rPr>
                <w:sz w:val="21"/>
                <w:szCs w:val="21"/>
              </w:rPr>
              <w:t>校验有效资源、时间冲突、预约状态转换</w:t>
            </w:r>
          </w:p>
        </w:tc>
        <w:tc>
          <w:tcPr>
            <w:tcW w:w="3572" w:type="dxa"/>
            <w:tcBorders>
              <w:left w:val="nil"/>
              <w:bottom w:val="nil"/>
              <w:right w:val="nil"/>
            </w:tcBorders>
            <w:tcMar>
              <w:top w:w="45" w:type="dxa"/>
              <w:left w:w="85" w:type="dxa"/>
              <w:bottom w:w="45" w:type="dxa"/>
              <w:right w:w="85" w:type="dxa"/>
            </w:tcMar>
            <w:vAlign w:val="center"/>
          </w:tcPr>
          <w:p w14:paraId="304C0C0D" w14:textId="77777777" w:rsidR="004139D5" w:rsidRDefault="002735B2">
            <w:pPr>
              <w:keepLines/>
              <w:spacing w:line="360" w:lineRule="exact"/>
              <w:ind w:firstLine="0"/>
              <w:rPr>
                <w:rFonts w:hint="eastAsia"/>
              </w:rPr>
            </w:pPr>
            <w:r>
              <w:rPr>
                <w:sz w:val="21"/>
                <w:szCs w:val="21"/>
              </w:rPr>
              <w:t>schedules</w:t>
            </w:r>
            <w:r>
              <w:rPr>
                <w:sz w:val="21"/>
                <w:szCs w:val="21"/>
              </w:rPr>
              <w:t>、</w:t>
            </w:r>
            <w:r>
              <w:rPr>
                <w:sz w:val="21"/>
                <w:szCs w:val="21"/>
              </w:rPr>
              <w:t>appointments</w:t>
            </w:r>
            <w:r>
              <w:rPr>
                <w:sz w:val="21"/>
                <w:szCs w:val="21"/>
              </w:rPr>
              <w:t>；</w:t>
            </w:r>
            <w:r>
              <w:rPr>
                <w:sz w:val="21"/>
                <w:szCs w:val="21"/>
              </w:rPr>
              <w:t>appointments.js</w:t>
            </w:r>
          </w:p>
        </w:tc>
      </w:tr>
      <w:tr w:rsidR="004139D5" w14:paraId="5E9C4884"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275042FE" w14:textId="77777777" w:rsidR="004139D5" w:rsidRDefault="002735B2">
            <w:pPr>
              <w:keepLines/>
              <w:spacing w:line="360" w:lineRule="exact"/>
              <w:ind w:firstLine="0"/>
              <w:rPr>
                <w:rFonts w:hint="eastAsia"/>
              </w:rPr>
            </w:pPr>
            <w:r>
              <w:rPr>
                <w:sz w:val="21"/>
                <w:szCs w:val="21"/>
              </w:rPr>
              <w:t>就诊与治疗明细</w:t>
            </w:r>
          </w:p>
        </w:tc>
        <w:tc>
          <w:tcPr>
            <w:tcW w:w="3572" w:type="dxa"/>
            <w:tcBorders>
              <w:left w:val="nil"/>
              <w:bottom w:val="nil"/>
              <w:right w:val="nil"/>
            </w:tcBorders>
            <w:tcMar>
              <w:top w:w="45" w:type="dxa"/>
              <w:left w:w="85" w:type="dxa"/>
              <w:bottom w:w="45" w:type="dxa"/>
              <w:right w:w="85" w:type="dxa"/>
            </w:tcMar>
            <w:vAlign w:val="center"/>
          </w:tcPr>
          <w:p w14:paraId="4D26DEB8" w14:textId="77777777" w:rsidR="004139D5" w:rsidRDefault="002735B2">
            <w:pPr>
              <w:keepLines/>
              <w:spacing w:line="360" w:lineRule="exact"/>
              <w:ind w:firstLine="0"/>
              <w:rPr>
                <w:rFonts w:hint="eastAsia"/>
              </w:rPr>
            </w:pPr>
            <w:r>
              <w:rPr>
                <w:sz w:val="21"/>
                <w:szCs w:val="21"/>
              </w:rPr>
              <w:t>维护治疗数量及价格快照，完成后冻结</w:t>
            </w:r>
          </w:p>
        </w:tc>
        <w:tc>
          <w:tcPr>
            <w:tcW w:w="3572" w:type="dxa"/>
            <w:tcBorders>
              <w:left w:val="nil"/>
              <w:bottom w:val="nil"/>
              <w:right w:val="nil"/>
            </w:tcBorders>
            <w:tcMar>
              <w:top w:w="45" w:type="dxa"/>
              <w:left w:w="85" w:type="dxa"/>
              <w:bottom w:w="45" w:type="dxa"/>
              <w:right w:w="85" w:type="dxa"/>
            </w:tcMar>
            <w:vAlign w:val="center"/>
          </w:tcPr>
          <w:p w14:paraId="673B0784" w14:textId="77777777" w:rsidR="004139D5" w:rsidRDefault="002735B2">
            <w:pPr>
              <w:keepLines/>
              <w:spacing w:line="360" w:lineRule="exact"/>
              <w:ind w:firstLine="0"/>
              <w:rPr>
                <w:rFonts w:hint="eastAsia"/>
              </w:rPr>
            </w:pPr>
            <w:r>
              <w:rPr>
                <w:sz w:val="21"/>
                <w:szCs w:val="21"/>
              </w:rPr>
              <w:t>visits</w:t>
            </w:r>
            <w:r>
              <w:rPr>
                <w:sz w:val="21"/>
                <w:szCs w:val="21"/>
              </w:rPr>
              <w:t>、</w:t>
            </w:r>
            <w:r>
              <w:rPr>
                <w:sz w:val="21"/>
                <w:szCs w:val="21"/>
              </w:rPr>
              <w:t>visit_lines</w:t>
            </w:r>
            <w:r>
              <w:rPr>
                <w:sz w:val="21"/>
                <w:szCs w:val="21"/>
              </w:rPr>
              <w:t>；</w:t>
            </w:r>
            <w:r>
              <w:rPr>
                <w:sz w:val="21"/>
                <w:szCs w:val="21"/>
              </w:rPr>
              <w:t>clinical.js</w:t>
            </w:r>
          </w:p>
        </w:tc>
      </w:tr>
      <w:tr w:rsidR="004139D5" w14:paraId="4F31D3F5"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2C96C992" w14:textId="77777777" w:rsidR="004139D5" w:rsidRDefault="002735B2">
            <w:pPr>
              <w:keepLines/>
              <w:spacing w:line="360" w:lineRule="exact"/>
              <w:ind w:firstLine="0"/>
              <w:rPr>
                <w:rFonts w:hint="eastAsia"/>
              </w:rPr>
            </w:pPr>
            <w:r>
              <w:rPr>
                <w:sz w:val="21"/>
                <w:szCs w:val="21"/>
              </w:rPr>
              <w:t>结算与账簿</w:t>
            </w:r>
          </w:p>
        </w:tc>
        <w:tc>
          <w:tcPr>
            <w:tcW w:w="3572" w:type="dxa"/>
            <w:tcBorders>
              <w:left w:val="nil"/>
              <w:bottom w:val="nil"/>
              <w:right w:val="nil"/>
            </w:tcBorders>
            <w:tcMar>
              <w:top w:w="45" w:type="dxa"/>
              <w:left w:w="85" w:type="dxa"/>
              <w:bottom w:w="45" w:type="dxa"/>
              <w:right w:w="85" w:type="dxa"/>
            </w:tcMar>
            <w:vAlign w:val="center"/>
          </w:tcPr>
          <w:p w14:paraId="2FBFA2CF" w14:textId="77777777" w:rsidR="004139D5" w:rsidRDefault="002735B2">
            <w:pPr>
              <w:keepLines/>
              <w:spacing w:line="360" w:lineRule="exact"/>
              <w:ind w:firstLine="0"/>
              <w:rPr>
                <w:rFonts w:hint="eastAsia"/>
              </w:rPr>
            </w:pPr>
            <w:r>
              <w:rPr>
                <w:sz w:val="21"/>
                <w:szCs w:val="21"/>
              </w:rPr>
              <w:t>形成唯一开单，核对原款与应收，追加流水</w:t>
            </w:r>
          </w:p>
        </w:tc>
        <w:tc>
          <w:tcPr>
            <w:tcW w:w="3572" w:type="dxa"/>
            <w:tcBorders>
              <w:left w:val="nil"/>
              <w:bottom w:val="nil"/>
              <w:right w:val="nil"/>
            </w:tcBorders>
            <w:tcMar>
              <w:top w:w="45" w:type="dxa"/>
              <w:left w:w="85" w:type="dxa"/>
              <w:bottom w:w="45" w:type="dxa"/>
              <w:right w:w="85" w:type="dxa"/>
            </w:tcMar>
            <w:vAlign w:val="center"/>
          </w:tcPr>
          <w:p w14:paraId="65D59E96" w14:textId="77777777" w:rsidR="004139D5" w:rsidRDefault="002735B2">
            <w:pPr>
              <w:keepLines/>
              <w:spacing w:line="360" w:lineRule="exact"/>
              <w:ind w:firstLine="0"/>
              <w:rPr>
                <w:rFonts w:hint="eastAsia"/>
              </w:rPr>
            </w:pPr>
            <w:r>
              <w:rPr>
                <w:sz w:val="21"/>
                <w:szCs w:val="21"/>
              </w:rPr>
              <w:t>settlements</w:t>
            </w:r>
            <w:r>
              <w:rPr>
                <w:sz w:val="21"/>
                <w:szCs w:val="21"/>
              </w:rPr>
              <w:t>、</w:t>
            </w:r>
            <w:r>
              <w:rPr>
                <w:sz w:val="21"/>
                <w:szCs w:val="21"/>
              </w:rPr>
              <w:t>payments</w:t>
            </w:r>
            <w:r>
              <w:rPr>
                <w:sz w:val="21"/>
                <w:szCs w:val="21"/>
              </w:rPr>
              <w:t>、</w:t>
            </w:r>
            <w:r>
              <w:rPr>
                <w:sz w:val="21"/>
                <w:szCs w:val="21"/>
              </w:rPr>
              <w:t>refunds</w:t>
            </w:r>
            <w:r>
              <w:rPr>
                <w:sz w:val="21"/>
                <w:szCs w:val="21"/>
              </w:rPr>
              <w:t>；</w:t>
            </w:r>
            <w:r>
              <w:rPr>
                <w:sz w:val="21"/>
                <w:szCs w:val="21"/>
              </w:rPr>
              <w:t>finance.js</w:t>
            </w:r>
          </w:p>
        </w:tc>
      </w:tr>
      <w:tr w:rsidR="004139D5" w14:paraId="11E5594B"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459D3452" w14:textId="77777777" w:rsidR="004139D5" w:rsidRDefault="002735B2">
            <w:pPr>
              <w:keepLines/>
              <w:spacing w:line="360" w:lineRule="exact"/>
              <w:ind w:firstLine="0"/>
              <w:rPr>
                <w:rFonts w:hint="eastAsia"/>
              </w:rPr>
            </w:pPr>
            <w:r>
              <w:rPr>
                <w:sz w:val="21"/>
                <w:szCs w:val="21"/>
              </w:rPr>
              <w:t>归并控制</w:t>
            </w:r>
          </w:p>
        </w:tc>
        <w:tc>
          <w:tcPr>
            <w:tcW w:w="3572" w:type="dxa"/>
            <w:tcBorders>
              <w:left w:val="nil"/>
              <w:bottom w:val="nil"/>
              <w:right w:val="nil"/>
            </w:tcBorders>
            <w:tcMar>
              <w:top w:w="45" w:type="dxa"/>
              <w:left w:w="85" w:type="dxa"/>
              <w:bottom w:w="45" w:type="dxa"/>
              <w:right w:w="85" w:type="dxa"/>
            </w:tcMar>
            <w:vAlign w:val="center"/>
          </w:tcPr>
          <w:p w14:paraId="3AED1138" w14:textId="77777777" w:rsidR="004139D5" w:rsidRDefault="002735B2">
            <w:pPr>
              <w:keepLines/>
              <w:spacing w:line="360" w:lineRule="exact"/>
              <w:ind w:firstLine="0"/>
              <w:rPr>
                <w:rFonts w:hint="eastAsia"/>
              </w:rPr>
            </w:pPr>
            <w:r>
              <w:rPr>
                <w:sz w:val="21"/>
                <w:szCs w:val="21"/>
              </w:rPr>
              <w:t>校验身份冲突并迁移引用、撤销会话</w:t>
            </w:r>
          </w:p>
        </w:tc>
        <w:tc>
          <w:tcPr>
            <w:tcW w:w="3572" w:type="dxa"/>
            <w:tcBorders>
              <w:left w:val="nil"/>
              <w:bottom w:val="nil"/>
              <w:right w:val="nil"/>
            </w:tcBorders>
            <w:tcMar>
              <w:top w:w="45" w:type="dxa"/>
              <w:left w:w="85" w:type="dxa"/>
              <w:bottom w:w="45" w:type="dxa"/>
              <w:right w:w="85" w:type="dxa"/>
            </w:tcMar>
            <w:vAlign w:val="center"/>
          </w:tcPr>
          <w:p w14:paraId="33BA6C9C" w14:textId="77777777" w:rsidR="004139D5" w:rsidRDefault="002735B2">
            <w:pPr>
              <w:keepLines/>
              <w:spacing w:line="360" w:lineRule="exact"/>
              <w:ind w:firstLine="0"/>
              <w:rPr>
                <w:rFonts w:hint="eastAsia"/>
              </w:rPr>
            </w:pPr>
            <w:r>
              <w:rPr>
                <w:sz w:val="21"/>
                <w:szCs w:val="21"/>
              </w:rPr>
              <w:t>patient-merge.js</w:t>
            </w:r>
            <w:r>
              <w:rPr>
                <w:sz w:val="21"/>
                <w:szCs w:val="21"/>
              </w:rPr>
              <w:t>、</w:t>
            </w:r>
            <w:r>
              <w:rPr>
                <w:sz w:val="21"/>
                <w:szCs w:val="21"/>
              </w:rPr>
              <w:t>patient_aliases</w:t>
            </w:r>
          </w:p>
        </w:tc>
      </w:tr>
      <w:tr w:rsidR="004139D5" w14:paraId="5030AABD" w14:textId="77777777">
        <w:trPr>
          <w:cantSplit/>
          <w:jc w:val="center"/>
        </w:trPr>
        <w:tc>
          <w:tcPr>
            <w:tcW w:w="1701" w:type="dxa"/>
            <w:tcBorders>
              <w:left w:val="nil"/>
              <w:bottom w:val="single" w:sz="7" w:space="0" w:color="000000"/>
              <w:right w:val="nil"/>
            </w:tcBorders>
            <w:tcMar>
              <w:top w:w="45" w:type="dxa"/>
              <w:left w:w="85" w:type="dxa"/>
              <w:bottom w:w="45" w:type="dxa"/>
              <w:right w:w="85" w:type="dxa"/>
            </w:tcMar>
            <w:vAlign w:val="center"/>
          </w:tcPr>
          <w:p w14:paraId="269F43B3" w14:textId="77777777" w:rsidR="004139D5" w:rsidRDefault="002735B2">
            <w:pPr>
              <w:keepLines/>
              <w:spacing w:line="360" w:lineRule="exact"/>
              <w:ind w:firstLine="0"/>
              <w:rPr>
                <w:rFonts w:hint="eastAsia"/>
              </w:rPr>
            </w:pPr>
            <w:r>
              <w:rPr>
                <w:sz w:val="21"/>
                <w:szCs w:val="21"/>
              </w:rPr>
              <w:t>账号控制</w:t>
            </w:r>
          </w:p>
        </w:tc>
        <w:tc>
          <w:tcPr>
            <w:tcW w:w="3572" w:type="dxa"/>
            <w:tcBorders>
              <w:left w:val="nil"/>
              <w:bottom w:val="single" w:sz="7" w:space="0" w:color="000000"/>
              <w:right w:val="nil"/>
            </w:tcBorders>
            <w:tcMar>
              <w:top w:w="45" w:type="dxa"/>
              <w:left w:w="85" w:type="dxa"/>
              <w:bottom w:w="45" w:type="dxa"/>
              <w:right w:w="85" w:type="dxa"/>
            </w:tcMar>
            <w:vAlign w:val="center"/>
          </w:tcPr>
          <w:p w14:paraId="46F4FF5F" w14:textId="77777777" w:rsidR="004139D5" w:rsidRDefault="002735B2">
            <w:pPr>
              <w:keepLines/>
              <w:spacing w:line="360" w:lineRule="exact"/>
              <w:ind w:firstLine="0"/>
              <w:rPr>
                <w:rFonts w:hint="eastAsia"/>
              </w:rPr>
            </w:pPr>
            <w:r>
              <w:rPr>
                <w:sz w:val="21"/>
                <w:szCs w:val="21"/>
              </w:rPr>
              <w:t>在职状态、归属、有效管理者和恢复规则</w:t>
            </w:r>
          </w:p>
        </w:tc>
        <w:tc>
          <w:tcPr>
            <w:tcW w:w="3572" w:type="dxa"/>
            <w:tcBorders>
              <w:left w:val="nil"/>
              <w:bottom w:val="single" w:sz="7" w:space="0" w:color="000000"/>
              <w:right w:val="nil"/>
            </w:tcBorders>
            <w:tcMar>
              <w:top w:w="45" w:type="dxa"/>
              <w:left w:w="85" w:type="dxa"/>
              <w:bottom w:w="45" w:type="dxa"/>
              <w:right w:w="85" w:type="dxa"/>
            </w:tcMar>
            <w:vAlign w:val="center"/>
          </w:tcPr>
          <w:p w14:paraId="3FF5B515" w14:textId="77777777" w:rsidR="004139D5" w:rsidRDefault="002735B2">
            <w:pPr>
              <w:keepLines/>
              <w:spacing w:line="360" w:lineRule="exact"/>
              <w:ind w:firstLine="0"/>
              <w:rPr>
                <w:rFonts w:hint="eastAsia"/>
              </w:rPr>
            </w:pPr>
            <w:r>
              <w:rPr>
                <w:sz w:val="21"/>
                <w:szCs w:val="21"/>
              </w:rPr>
              <w:t>accounts.js</w:t>
            </w:r>
            <w:r>
              <w:rPr>
                <w:sz w:val="21"/>
                <w:szCs w:val="21"/>
              </w:rPr>
              <w:t>、</w:t>
            </w:r>
            <w:r>
              <w:rPr>
                <w:sz w:val="21"/>
                <w:szCs w:val="21"/>
              </w:rPr>
              <w:t>users</w:t>
            </w:r>
            <w:r>
              <w:rPr>
                <w:sz w:val="21"/>
                <w:szCs w:val="21"/>
              </w:rPr>
              <w:t>、</w:t>
            </w:r>
            <w:r>
              <w:rPr>
                <w:sz w:val="21"/>
                <w:szCs w:val="21"/>
              </w:rPr>
              <w:t>password_reset_tokens</w:t>
            </w:r>
          </w:p>
        </w:tc>
      </w:tr>
    </w:tbl>
    <w:p w14:paraId="7612F2C4" w14:textId="77777777" w:rsidR="004139D5" w:rsidRDefault="002735B2">
      <w:pPr>
        <w:rPr>
          <w:rFonts w:hint="eastAsia"/>
        </w:rPr>
      </w:pPr>
      <w:r>
        <w:t>分析模型使用对象和操作表达责任，当前</w:t>
      </w:r>
      <w:r>
        <w:t>JavaScript</w:t>
      </w:r>
      <w:r>
        <w:t>源码采用函数式业务服务与</w:t>
      </w:r>
      <w:r>
        <w:t>Repository</w:t>
      </w:r>
      <w:r>
        <w:t>实现这些责任，没有把图上的分析类名称虚称为源码中实际存在的</w:t>
      </w:r>
      <w:r>
        <w:t>class</w:t>
      </w:r>
      <w:r>
        <w:t>。课程物理页</w:t>
      </w:r>
      <w:r>
        <w:t>313—320</w:t>
      </w:r>
      <w:r>
        <w:t>强调通过消息完成责任分配，因此图中每个请求都有明确接收对象，不能把箭头只解释为数据流。</w:t>
      </w:r>
    </w:p>
    <w:p w14:paraId="4FF84ECD" w14:textId="77777777" w:rsidR="004139D5" w:rsidRDefault="002735B2">
      <w:pPr>
        <w:pStyle w:val="21"/>
        <w:numPr>
          <w:ilvl w:val="1"/>
          <w:numId w:val="10"/>
        </w:numPr>
      </w:pPr>
      <w:bookmarkStart w:id="68" w:name="_Toc243288730"/>
      <w:r>
        <w:lastRenderedPageBreak/>
        <w:t>关键分析与设计交互</w:t>
      </w:r>
      <w:bookmarkEnd w:id="68"/>
    </w:p>
    <w:p w14:paraId="03F3E338" w14:textId="77777777" w:rsidR="004139D5" w:rsidRDefault="002735B2">
      <w:pPr>
        <w:keepNext/>
        <w:keepLines/>
        <w:spacing w:before="120" w:line="240" w:lineRule="auto"/>
        <w:ind w:firstLine="0"/>
        <w:jc w:val="center"/>
        <w:rPr>
          <w:rFonts w:hint="eastAsia"/>
        </w:rPr>
      </w:pPr>
      <w:r>
        <w:rPr>
          <w:noProof/>
        </w:rPr>
        <w:drawing>
          <wp:inline distT="0" distB="0" distL="0" distR="0" wp14:anchorId="27F27B91" wp14:editId="1C7B2073">
            <wp:extent cx="5616000" cy="56628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alysis_booking.png"/>
                    <pic:cNvPicPr/>
                  </pic:nvPicPr>
                  <pic:blipFill>
                    <a:blip r:embed="rId25"/>
                    <a:stretch>
                      <a:fillRect/>
                    </a:stretch>
                  </pic:blipFill>
                  <pic:spPr>
                    <a:xfrm>
                      <a:off x="0" y="0"/>
                      <a:ext cx="5616000" cy="5662800"/>
                    </a:xfrm>
                    <a:prstGeom prst="rect">
                      <a:avLst/>
                    </a:prstGeom>
                  </pic:spPr>
                </pic:pic>
              </a:graphicData>
            </a:graphic>
          </wp:inline>
        </w:drawing>
      </w:r>
    </w:p>
    <w:p w14:paraId="3E609F87" w14:textId="0052F27B" w:rsidR="004139D5" w:rsidRDefault="002735B2">
      <w:pPr>
        <w:pStyle w:val="af7"/>
        <w:spacing w:before="60" w:after="120"/>
        <w:jc w:val="center"/>
        <w:rPr>
          <w:rFonts w:hint="eastAsia"/>
        </w:rPr>
      </w:pPr>
      <w:bookmarkStart w:id="69" w:name="_Toc243288815"/>
      <w:r>
        <w:rPr>
          <w:b/>
          <w:bCs/>
        </w:rPr>
        <w:t>图</w:t>
      </w:r>
      <w:r>
        <w:rPr>
          <w:b/>
          <w:bCs/>
        </w:rPr>
        <w:t xml:space="preserve"> </w:t>
      </w:r>
      <w:bookmarkStart w:id="70" w:name="analysis_booking"/>
      <w:r>
        <w:rPr>
          <w:b/>
          <w:bCs/>
        </w:rPr>
        <w:fldChar w:fldCharType="begin"/>
      </w:r>
      <w:r>
        <w:rPr>
          <w:b/>
          <w:bCs/>
        </w:rPr>
        <w:instrText xml:space="preserve"> SEQ Figure \* ARABIC </w:instrText>
      </w:r>
      <w:r>
        <w:rPr>
          <w:b/>
          <w:bCs/>
        </w:rPr>
        <w:fldChar w:fldCharType="separate"/>
      </w:r>
      <w:r w:rsidR="00AE3614">
        <w:rPr>
          <w:rFonts w:hint="eastAsia"/>
          <w:b/>
          <w:bCs/>
          <w:noProof/>
        </w:rPr>
        <w:t>13</w:t>
      </w:r>
      <w:r>
        <w:rPr>
          <w:b/>
          <w:bCs/>
        </w:rPr>
        <w:fldChar w:fldCharType="end"/>
      </w:r>
      <w:bookmarkEnd w:id="70"/>
      <w:r>
        <w:t xml:space="preserve">　预约用例的分析序列</w:t>
      </w:r>
      <w:bookmarkEnd w:id="69"/>
    </w:p>
    <w:p w14:paraId="1BD4E320" w14:textId="77777777" w:rsidR="004139D5" w:rsidRDefault="002735B2">
      <w:pPr>
        <w:rPr>
          <w:rFonts w:hint="eastAsia"/>
        </w:rPr>
      </w:pPr>
      <w:r>
        <w:t>预约控制根据当前会话确定患者范围，要求排班提供有效时段和容量信息，并由预约集合判断医生及患者的重叠占用。成功后才建立预约；若检查或保存失败，同一事务回滚。界面只接收确认或冲突结果，不自行以本页数组推断全库可用性。</w:t>
      </w:r>
    </w:p>
    <w:p w14:paraId="5119F760" w14:textId="77777777" w:rsidR="004139D5" w:rsidRDefault="002735B2">
      <w:pPr>
        <w:keepNext/>
        <w:keepLines/>
        <w:spacing w:before="120" w:line="240" w:lineRule="auto"/>
        <w:ind w:firstLine="0"/>
        <w:jc w:val="center"/>
        <w:rPr>
          <w:rFonts w:hint="eastAsia"/>
        </w:rPr>
      </w:pPr>
      <w:r>
        <w:rPr>
          <w:noProof/>
        </w:rPr>
        <w:lastRenderedPageBreak/>
        <w:drawing>
          <wp:inline distT="0" distB="0" distL="0" distR="0" wp14:anchorId="3A98AD26" wp14:editId="0E376EB0">
            <wp:extent cx="5616000" cy="61308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alysis_finance.png"/>
                    <pic:cNvPicPr/>
                  </pic:nvPicPr>
                  <pic:blipFill>
                    <a:blip r:embed="rId26"/>
                    <a:stretch>
                      <a:fillRect/>
                    </a:stretch>
                  </pic:blipFill>
                  <pic:spPr>
                    <a:xfrm>
                      <a:off x="0" y="0"/>
                      <a:ext cx="5616000" cy="6130800"/>
                    </a:xfrm>
                    <a:prstGeom prst="rect">
                      <a:avLst/>
                    </a:prstGeom>
                  </pic:spPr>
                </pic:pic>
              </a:graphicData>
            </a:graphic>
          </wp:inline>
        </w:drawing>
      </w:r>
    </w:p>
    <w:p w14:paraId="6C33F2EB" w14:textId="6A817D28" w:rsidR="004139D5" w:rsidRDefault="002735B2">
      <w:pPr>
        <w:pStyle w:val="af7"/>
        <w:spacing w:before="60" w:after="120"/>
        <w:jc w:val="center"/>
        <w:rPr>
          <w:rFonts w:hint="eastAsia"/>
        </w:rPr>
      </w:pPr>
      <w:bookmarkStart w:id="71" w:name="_Toc243288816"/>
      <w:r>
        <w:rPr>
          <w:b/>
          <w:bCs/>
        </w:rPr>
        <w:t>图</w:t>
      </w:r>
      <w:r>
        <w:rPr>
          <w:b/>
          <w:bCs/>
        </w:rPr>
        <w:t xml:space="preserve"> </w:t>
      </w:r>
      <w:bookmarkStart w:id="72" w:name="analysis_finance"/>
      <w:r>
        <w:rPr>
          <w:b/>
          <w:bCs/>
        </w:rPr>
        <w:fldChar w:fldCharType="begin"/>
      </w:r>
      <w:r>
        <w:rPr>
          <w:b/>
          <w:bCs/>
        </w:rPr>
        <w:instrText xml:space="preserve"> SEQ Figure \* ARABIC </w:instrText>
      </w:r>
      <w:r>
        <w:rPr>
          <w:b/>
          <w:bCs/>
        </w:rPr>
        <w:fldChar w:fldCharType="separate"/>
      </w:r>
      <w:r w:rsidR="00AE3614">
        <w:rPr>
          <w:rFonts w:hint="eastAsia"/>
          <w:b/>
          <w:bCs/>
          <w:noProof/>
        </w:rPr>
        <w:t>14</w:t>
      </w:r>
      <w:r>
        <w:rPr>
          <w:b/>
          <w:bCs/>
        </w:rPr>
        <w:fldChar w:fldCharType="end"/>
      </w:r>
      <w:bookmarkEnd w:id="72"/>
      <w:r>
        <w:t xml:space="preserve">　收款用例的设计序列</w:t>
      </w:r>
      <w:bookmarkEnd w:id="71"/>
    </w:p>
    <w:p w14:paraId="1FFB016E" w14:textId="77777777" w:rsidR="004139D5" w:rsidRDefault="002735B2">
      <w:pPr>
        <w:rPr>
          <w:rFonts w:hint="eastAsia"/>
        </w:rPr>
      </w:pPr>
      <w:r>
        <w:t>财务设计序列进一步加入事务仓储与审计责任。原单的应收、已收和已退共同决定本次可收金额；幂等结果与新流水在同一事务内保存，避免网络重试生成第二笔款项。审计由独立机制留痕，日志中不保存口令或恢复原始凭证。</w:t>
      </w:r>
    </w:p>
    <w:p w14:paraId="7B72ADB4" w14:textId="77777777" w:rsidR="004139D5" w:rsidRDefault="002735B2">
      <w:pPr>
        <w:pStyle w:val="21"/>
        <w:numPr>
          <w:ilvl w:val="1"/>
          <w:numId w:val="10"/>
        </w:numPr>
      </w:pPr>
      <w:bookmarkStart w:id="73" w:name="_Toc243288731"/>
      <w:r>
        <w:lastRenderedPageBreak/>
        <w:t>对象状态与不变式</w:t>
      </w:r>
      <w:bookmarkEnd w:id="73"/>
    </w:p>
    <w:p w14:paraId="797EBCEF" w14:textId="77777777" w:rsidR="004139D5" w:rsidRDefault="002735B2">
      <w:pPr>
        <w:keepNext/>
        <w:keepLines/>
        <w:spacing w:before="120" w:line="240" w:lineRule="auto"/>
        <w:ind w:firstLine="0"/>
        <w:jc w:val="center"/>
        <w:rPr>
          <w:rFonts w:hint="eastAsia"/>
        </w:rPr>
      </w:pPr>
      <w:r>
        <w:rPr>
          <w:noProof/>
        </w:rPr>
        <w:drawing>
          <wp:inline distT="0" distB="0" distL="0" distR="0" wp14:anchorId="7F9E0E48" wp14:editId="6D96D0C5">
            <wp:extent cx="5616000" cy="66456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ointment_states.png"/>
                    <pic:cNvPicPr/>
                  </pic:nvPicPr>
                  <pic:blipFill>
                    <a:blip r:embed="rId27"/>
                    <a:stretch>
                      <a:fillRect/>
                    </a:stretch>
                  </pic:blipFill>
                  <pic:spPr>
                    <a:xfrm>
                      <a:off x="0" y="0"/>
                      <a:ext cx="5616000" cy="6645600"/>
                    </a:xfrm>
                    <a:prstGeom prst="rect">
                      <a:avLst/>
                    </a:prstGeom>
                  </pic:spPr>
                </pic:pic>
              </a:graphicData>
            </a:graphic>
          </wp:inline>
        </w:drawing>
      </w:r>
    </w:p>
    <w:p w14:paraId="0E23286B" w14:textId="2D819236" w:rsidR="004139D5" w:rsidRDefault="002735B2">
      <w:pPr>
        <w:pStyle w:val="af7"/>
        <w:spacing w:before="60" w:after="120"/>
        <w:jc w:val="center"/>
        <w:rPr>
          <w:rFonts w:hint="eastAsia"/>
        </w:rPr>
      </w:pPr>
      <w:bookmarkStart w:id="74" w:name="_Toc243288817"/>
      <w:r>
        <w:rPr>
          <w:b/>
          <w:bCs/>
        </w:rPr>
        <w:t>图</w:t>
      </w:r>
      <w:r>
        <w:rPr>
          <w:b/>
          <w:bCs/>
        </w:rPr>
        <w:t xml:space="preserve"> </w:t>
      </w:r>
      <w:bookmarkStart w:id="75" w:name="appointment_states"/>
      <w:r>
        <w:rPr>
          <w:b/>
          <w:bCs/>
        </w:rPr>
        <w:fldChar w:fldCharType="begin"/>
      </w:r>
      <w:r>
        <w:rPr>
          <w:b/>
          <w:bCs/>
        </w:rPr>
        <w:instrText xml:space="preserve"> SEQ Figure \* ARABIC </w:instrText>
      </w:r>
      <w:r>
        <w:rPr>
          <w:b/>
          <w:bCs/>
        </w:rPr>
        <w:fldChar w:fldCharType="separate"/>
      </w:r>
      <w:r w:rsidR="00AE3614">
        <w:rPr>
          <w:rFonts w:hint="eastAsia"/>
          <w:b/>
          <w:bCs/>
          <w:noProof/>
        </w:rPr>
        <w:t>15</w:t>
      </w:r>
      <w:r>
        <w:rPr>
          <w:b/>
          <w:bCs/>
        </w:rPr>
        <w:fldChar w:fldCharType="end"/>
      </w:r>
      <w:bookmarkEnd w:id="75"/>
      <w:r>
        <w:t xml:space="preserve">　预约状态机</w:t>
      </w:r>
      <w:bookmarkEnd w:id="74"/>
    </w:p>
    <w:p w14:paraId="75D253A1" w14:textId="77777777" w:rsidR="004139D5" w:rsidRDefault="002735B2">
      <w:pPr>
        <w:keepNext/>
        <w:keepLines/>
        <w:spacing w:before="120" w:line="240" w:lineRule="auto"/>
        <w:ind w:firstLine="0"/>
        <w:jc w:val="center"/>
        <w:rPr>
          <w:rFonts w:hint="eastAsia"/>
        </w:rPr>
      </w:pPr>
      <w:r>
        <w:rPr>
          <w:noProof/>
        </w:rPr>
        <w:lastRenderedPageBreak/>
        <w:drawing>
          <wp:inline distT="0" distB="0" distL="0" distR="0" wp14:anchorId="4DD41611" wp14:editId="5C5F77CB">
            <wp:extent cx="5616000" cy="43992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al_states.png"/>
                    <pic:cNvPicPr/>
                  </pic:nvPicPr>
                  <pic:blipFill>
                    <a:blip r:embed="rId28"/>
                    <a:stretch>
                      <a:fillRect/>
                    </a:stretch>
                  </pic:blipFill>
                  <pic:spPr>
                    <a:xfrm>
                      <a:off x="0" y="0"/>
                      <a:ext cx="5616000" cy="4399200"/>
                    </a:xfrm>
                    <a:prstGeom prst="rect">
                      <a:avLst/>
                    </a:prstGeom>
                  </pic:spPr>
                </pic:pic>
              </a:graphicData>
            </a:graphic>
          </wp:inline>
        </w:drawing>
      </w:r>
    </w:p>
    <w:p w14:paraId="20DF41A0" w14:textId="47B83BDC" w:rsidR="004139D5" w:rsidRDefault="002735B2">
      <w:pPr>
        <w:pStyle w:val="af7"/>
        <w:spacing w:before="60" w:after="120"/>
        <w:jc w:val="center"/>
        <w:rPr>
          <w:rFonts w:hint="eastAsia"/>
        </w:rPr>
      </w:pPr>
      <w:bookmarkStart w:id="76" w:name="_Toc243288818"/>
      <w:r>
        <w:rPr>
          <w:b/>
          <w:bCs/>
        </w:rPr>
        <w:t>图</w:t>
      </w:r>
      <w:r>
        <w:rPr>
          <w:b/>
          <w:bCs/>
        </w:rPr>
        <w:t xml:space="preserve"> </w:t>
      </w:r>
      <w:bookmarkStart w:id="77" w:name="clinical_states"/>
      <w:r>
        <w:rPr>
          <w:b/>
          <w:bCs/>
        </w:rPr>
        <w:fldChar w:fldCharType="begin"/>
      </w:r>
      <w:r>
        <w:rPr>
          <w:b/>
          <w:bCs/>
        </w:rPr>
        <w:instrText xml:space="preserve"> SEQ Figure \* ARABIC </w:instrText>
      </w:r>
      <w:r>
        <w:rPr>
          <w:b/>
          <w:bCs/>
        </w:rPr>
        <w:fldChar w:fldCharType="separate"/>
      </w:r>
      <w:r w:rsidR="00AE3614">
        <w:rPr>
          <w:rFonts w:hint="eastAsia"/>
          <w:b/>
          <w:bCs/>
          <w:noProof/>
        </w:rPr>
        <w:t>16</w:t>
      </w:r>
      <w:r>
        <w:rPr>
          <w:b/>
          <w:bCs/>
        </w:rPr>
        <w:fldChar w:fldCharType="end"/>
      </w:r>
      <w:bookmarkEnd w:id="77"/>
      <w:r>
        <w:t xml:space="preserve">　诊疗记录状态机</w:t>
      </w:r>
      <w:bookmarkEnd w:id="76"/>
    </w:p>
    <w:p w14:paraId="2FE54D99" w14:textId="77777777" w:rsidR="004139D5" w:rsidRDefault="002735B2">
      <w:pPr>
        <w:keepNext/>
        <w:keepLines/>
        <w:spacing w:before="120" w:line="240" w:lineRule="auto"/>
        <w:ind w:firstLine="0"/>
        <w:jc w:val="center"/>
        <w:rPr>
          <w:rFonts w:hint="eastAsia"/>
        </w:rPr>
      </w:pPr>
      <w:r>
        <w:rPr>
          <w:noProof/>
        </w:rPr>
        <w:lastRenderedPageBreak/>
        <w:drawing>
          <wp:inline distT="0" distB="0" distL="0" distR="0" wp14:anchorId="55839CFB" wp14:editId="352A3B27">
            <wp:extent cx="5616000" cy="68328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ncial_states.png"/>
                    <pic:cNvPicPr/>
                  </pic:nvPicPr>
                  <pic:blipFill>
                    <a:blip r:embed="rId29"/>
                    <a:stretch>
                      <a:fillRect/>
                    </a:stretch>
                  </pic:blipFill>
                  <pic:spPr>
                    <a:xfrm>
                      <a:off x="0" y="0"/>
                      <a:ext cx="5616000" cy="6832800"/>
                    </a:xfrm>
                    <a:prstGeom prst="rect">
                      <a:avLst/>
                    </a:prstGeom>
                  </pic:spPr>
                </pic:pic>
              </a:graphicData>
            </a:graphic>
          </wp:inline>
        </w:drawing>
      </w:r>
    </w:p>
    <w:p w14:paraId="0ADEC273" w14:textId="481A4380" w:rsidR="004139D5" w:rsidRDefault="002735B2">
      <w:pPr>
        <w:pStyle w:val="af7"/>
        <w:spacing w:before="60" w:after="120"/>
        <w:jc w:val="center"/>
        <w:rPr>
          <w:rFonts w:hint="eastAsia"/>
        </w:rPr>
      </w:pPr>
      <w:bookmarkStart w:id="78" w:name="_Toc243288819"/>
      <w:r>
        <w:rPr>
          <w:b/>
          <w:bCs/>
        </w:rPr>
        <w:t>图</w:t>
      </w:r>
      <w:r>
        <w:rPr>
          <w:b/>
          <w:bCs/>
        </w:rPr>
        <w:t xml:space="preserve"> </w:t>
      </w:r>
      <w:bookmarkStart w:id="79" w:name="financial_states"/>
      <w:r>
        <w:rPr>
          <w:b/>
          <w:bCs/>
        </w:rPr>
        <w:fldChar w:fldCharType="begin"/>
      </w:r>
      <w:r>
        <w:rPr>
          <w:b/>
          <w:bCs/>
        </w:rPr>
        <w:instrText xml:space="preserve"> SEQ Figure \* ARABIC </w:instrText>
      </w:r>
      <w:r>
        <w:rPr>
          <w:b/>
          <w:bCs/>
        </w:rPr>
        <w:fldChar w:fldCharType="separate"/>
      </w:r>
      <w:r w:rsidR="00AE3614">
        <w:rPr>
          <w:rFonts w:hint="eastAsia"/>
          <w:b/>
          <w:bCs/>
          <w:noProof/>
        </w:rPr>
        <w:t>17</w:t>
      </w:r>
      <w:r>
        <w:rPr>
          <w:b/>
          <w:bCs/>
        </w:rPr>
        <w:fldChar w:fldCharType="end"/>
      </w:r>
      <w:bookmarkEnd w:id="79"/>
      <w:r>
        <w:t xml:space="preserve">　结算金额派生状态与冲销</w:t>
      </w:r>
      <w:bookmarkEnd w:id="78"/>
    </w:p>
    <w:p w14:paraId="1ED65D6B" w14:textId="77777777" w:rsidR="004139D5" w:rsidRDefault="002735B2">
      <w:pPr>
        <w:keepNext/>
        <w:keepLines/>
        <w:spacing w:before="120" w:line="240" w:lineRule="auto"/>
        <w:ind w:firstLine="0"/>
        <w:jc w:val="center"/>
        <w:rPr>
          <w:rFonts w:hint="eastAsia"/>
        </w:rPr>
      </w:pPr>
      <w:r>
        <w:rPr>
          <w:noProof/>
        </w:rPr>
        <w:lastRenderedPageBreak/>
        <w:drawing>
          <wp:inline distT="0" distB="0" distL="0" distR="0" wp14:anchorId="302C0536" wp14:editId="23D0AB61">
            <wp:extent cx="5616000" cy="44928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ntist_states.png"/>
                    <pic:cNvPicPr/>
                  </pic:nvPicPr>
                  <pic:blipFill>
                    <a:blip r:embed="rId30"/>
                    <a:stretch>
                      <a:fillRect/>
                    </a:stretch>
                  </pic:blipFill>
                  <pic:spPr>
                    <a:xfrm>
                      <a:off x="0" y="0"/>
                      <a:ext cx="5616000" cy="4492800"/>
                    </a:xfrm>
                    <a:prstGeom prst="rect">
                      <a:avLst/>
                    </a:prstGeom>
                  </pic:spPr>
                </pic:pic>
              </a:graphicData>
            </a:graphic>
          </wp:inline>
        </w:drawing>
      </w:r>
    </w:p>
    <w:p w14:paraId="20CA88B9" w14:textId="52E63B24" w:rsidR="004139D5" w:rsidRDefault="002735B2">
      <w:pPr>
        <w:pStyle w:val="af7"/>
        <w:spacing w:before="60" w:after="120"/>
        <w:jc w:val="center"/>
        <w:rPr>
          <w:rFonts w:hint="eastAsia"/>
        </w:rPr>
      </w:pPr>
      <w:bookmarkStart w:id="80" w:name="_Toc243288820"/>
      <w:r>
        <w:rPr>
          <w:b/>
          <w:bCs/>
        </w:rPr>
        <w:t>图</w:t>
      </w:r>
      <w:r>
        <w:rPr>
          <w:b/>
          <w:bCs/>
        </w:rPr>
        <w:t xml:space="preserve"> </w:t>
      </w:r>
      <w:bookmarkStart w:id="81" w:name="dentist_states"/>
      <w:r>
        <w:rPr>
          <w:b/>
          <w:bCs/>
        </w:rPr>
        <w:fldChar w:fldCharType="begin"/>
      </w:r>
      <w:r>
        <w:rPr>
          <w:b/>
          <w:bCs/>
        </w:rPr>
        <w:instrText xml:space="preserve"> SEQ Figure \* ARABIC </w:instrText>
      </w:r>
      <w:r>
        <w:rPr>
          <w:b/>
          <w:bCs/>
        </w:rPr>
        <w:fldChar w:fldCharType="separate"/>
      </w:r>
      <w:r w:rsidR="00AE3614">
        <w:rPr>
          <w:rFonts w:hint="eastAsia"/>
          <w:b/>
          <w:bCs/>
          <w:noProof/>
        </w:rPr>
        <w:t>18</w:t>
      </w:r>
      <w:r>
        <w:rPr>
          <w:b/>
          <w:bCs/>
        </w:rPr>
        <w:fldChar w:fldCharType="end"/>
      </w:r>
      <w:bookmarkEnd w:id="81"/>
      <w:r>
        <w:t xml:space="preserve">　牙医资源对象状态机</w:t>
      </w:r>
      <w:bookmarkEnd w:id="80"/>
    </w:p>
    <w:p w14:paraId="14EBD330" w14:textId="77777777" w:rsidR="004139D5" w:rsidRDefault="002735B2">
      <w:pPr>
        <w:rPr>
          <w:rFonts w:hint="eastAsia"/>
        </w:rPr>
      </w:pPr>
      <w:r>
        <w:t>预约状态是持久化枚举；诊疗仅有</w:t>
      </w:r>
      <w:r>
        <w:t>open</w:t>
      </w:r>
      <w:r>
        <w:t>和</w:t>
      </w:r>
      <w:r>
        <w:t>completed</w:t>
      </w:r>
      <w:r>
        <w:t>，附记为完成后追加的独立对象。结算的</w:t>
      </w:r>
      <w:r>
        <w:t>unpaid</w:t>
      </w:r>
      <w:r>
        <w:t>、</w:t>
      </w:r>
      <w:r>
        <w:t>partial</w:t>
      </w:r>
      <w:r>
        <w:t>、</w:t>
      </w:r>
      <w:r>
        <w:t>paid</w:t>
      </w:r>
      <w:r>
        <w:t>和</w:t>
      </w:r>
      <w:r>
        <w:t>void</w:t>
      </w:r>
      <w:r>
        <w:t>是金额聚合得到的视图状态，</w:t>
      </w:r>
      <w:r>
        <w:t>settlements</w:t>
      </w:r>
      <w:r>
        <w:t>没有持久化</w:t>
      </w:r>
      <w:r>
        <w:t>status</w:t>
      </w:r>
      <w:r>
        <w:t>字段，不能把派生状态当作物理列。牙医有效性是资源状态，停用不删除历史关联。状态迁移均需符合事件、警戒条件、动作和目标状态，拒绝以页面操作绕开服务端守卫。</w:t>
      </w:r>
    </w:p>
    <w:p w14:paraId="361191D5" w14:textId="77777777" w:rsidR="004139D5" w:rsidRDefault="002735B2">
      <w:pPr>
        <w:pStyle w:val="21"/>
        <w:numPr>
          <w:ilvl w:val="1"/>
          <w:numId w:val="10"/>
        </w:numPr>
      </w:pPr>
      <w:bookmarkStart w:id="82" w:name="_Toc243288732"/>
      <w:r>
        <w:lastRenderedPageBreak/>
        <w:t>四架构型分析</w:t>
      </w:r>
      <w:bookmarkEnd w:id="82"/>
    </w:p>
    <w:p w14:paraId="5B147776" w14:textId="77777777" w:rsidR="004139D5" w:rsidRDefault="002735B2">
      <w:pPr>
        <w:keepNext/>
        <w:keepLines/>
        <w:spacing w:before="120" w:line="240" w:lineRule="auto"/>
        <w:ind w:firstLine="0"/>
        <w:jc w:val="center"/>
        <w:rPr>
          <w:rFonts w:hint="eastAsia"/>
        </w:rPr>
      </w:pPr>
      <w:r>
        <w:rPr>
          <w:noProof/>
        </w:rPr>
        <w:drawing>
          <wp:inline distT="0" distB="0" distL="0" distR="0" wp14:anchorId="174B7C03" wp14:editId="45E1356A">
            <wp:extent cx="5616000" cy="57096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red_model.png"/>
                    <pic:cNvPicPr/>
                  </pic:nvPicPr>
                  <pic:blipFill>
                    <a:blip r:embed="rId31"/>
                    <a:stretch>
                      <a:fillRect/>
                    </a:stretch>
                  </pic:blipFill>
                  <pic:spPr>
                    <a:xfrm>
                      <a:off x="0" y="0"/>
                      <a:ext cx="5616000" cy="5709600"/>
                    </a:xfrm>
                    <a:prstGeom prst="rect">
                      <a:avLst/>
                    </a:prstGeom>
                  </pic:spPr>
                </pic:pic>
              </a:graphicData>
            </a:graphic>
          </wp:inline>
        </w:drawing>
      </w:r>
    </w:p>
    <w:p w14:paraId="3B37D6F7" w14:textId="1037558A" w:rsidR="004139D5" w:rsidRDefault="002735B2">
      <w:pPr>
        <w:pStyle w:val="af7"/>
        <w:spacing w:before="60" w:after="120"/>
        <w:jc w:val="center"/>
        <w:rPr>
          <w:rFonts w:hint="eastAsia"/>
        </w:rPr>
      </w:pPr>
      <w:bookmarkStart w:id="83" w:name="_Toc243288821"/>
      <w:r>
        <w:rPr>
          <w:b/>
          <w:bCs/>
        </w:rPr>
        <w:t>图</w:t>
      </w:r>
      <w:r>
        <w:rPr>
          <w:b/>
          <w:bCs/>
        </w:rPr>
        <w:t xml:space="preserve"> </w:t>
      </w:r>
      <w:bookmarkStart w:id="84" w:name="colored_model"/>
      <w:r>
        <w:rPr>
          <w:b/>
          <w:bCs/>
        </w:rPr>
        <w:fldChar w:fldCharType="begin"/>
      </w:r>
      <w:r>
        <w:rPr>
          <w:b/>
          <w:bCs/>
        </w:rPr>
        <w:instrText xml:space="preserve"> SEQ Figure \* ARABIC </w:instrText>
      </w:r>
      <w:r>
        <w:rPr>
          <w:b/>
          <w:bCs/>
        </w:rPr>
        <w:fldChar w:fldCharType="separate"/>
      </w:r>
      <w:r w:rsidR="00AE3614">
        <w:rPr>
          <w:rFonts w:hint="eastAsia"/>
          <w:b/>
          <w:bCs/>
          <w:noProof/>
        </w:rPr>
        <w:t>19</w:t>
      </w:r>
      <w:r>
        <w:rPr>
          <w:b/>
          <w:bCs/>
        </w:rPr>
        <w:fldChar w:fldCharType="end"/>
      </w:r>
      <w:bookmarkEnd w:id="84"/>
      <w:r>
        <w:t xml:space="preserve">　四架构型的职责映射</w:t>
      </w:r>
      <w:bookmarkEnd w:id="83"/>
    </w:p>
    <w:p w14:paraId="683E8730" w14:textId="77777777" w:rsidR="004139D5" w:rsidRDefault="002735B2">
      <w:pPr>
        <w:keepNext/>
        <w:keepLines/>
        <w:spacing w:before="120" w:line="240" w:lineRule="auto"/>
        <w:ind w:firstLine="0"/>
        <w:jc w:val="center"/>
        <w:rPr>
          <w:rFonts w:hint="eastAsia"/>
        </w:rPr>
      </w:pPr>
      <w:r>
        <w:rPr>
          <w:noProof/>
        </w:rPr>
        <w:lastRenderedPageBreak/>
        <w:drawing>
          <wp:inline distT="0" distB="0" distL="0" distR="0" wp14:anchorId="6BCAF16E" wp14:editId="639D0591">
            <wp:extent cx="5616000" cy="42588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etype_sequence.png"/>
                    <pic:cNvPicPr/>
                  </pic:nvPicPr>
                  <pic:blipFill>
                    <a:blip r:embed="rId32"/>
                    <a:stretch>
                      <a:fillRect/>
                    </a:stretch>
                  </pic:blipFill>
                  <pic:spPr>
                    <a:xfrm>
                      <a:off x="0" y="0"/>
                      <a:ext cx="5616000" cy="4258800"/>
                    </a:xfrm>
                    <a:prstGeom prst="rect">
                      <a:avLst/>
                    </a:prstGeom>
                  </pic:spPr>
                </pic:pic>
              </a:graphicData>
            </a:graphic>
          </wp:inline>
        </w:drawing>
      </w:r>
    </w:p>
    <w:p w14:paraId="41D524E3" w14:textId="5ED6F25B" w:rsidR="004139D5" w:rsidRDefault="002735B2">
      <w:pPr>
        <w:pStyle w:val="af7"/>
        <w:spacing w:before="60" w:after="120"/>
        <w:jc w:val="center"/>
        <w:rPr>
          <w:rFonts w:hint="eastAsia"/>
        </w:rPr>
      </w:pPr>
      <w:bookmarkStart w:id="85" w:name="_Toc243288822"/>
      <w:r>
        <w:rPr>
          <w:b/>
          <w:bCs/>
        </w:rPr>
        <w:t>图</w:t>
      </w:r>
      <w:r>
        <w:rPr>
          <w:b/>
          <w:bCs/>
        </w:rPr>
        <w:t xml:space="preserve"> </w:t>
      </w:r>
      <w:bookmarkStart w:id="86" w:name="archetype_sequence"/>
      <w:r>
        <w:rPr>
          <w:b/>
          <w:bCs/>
        </w:rPr>
        <w:fldChar w:fldCharType="begin"/>
      </w:r>
      <w:r>
        <w:rPr>
          <w:b/>
          <w:bCs/>
        </w:rPr>
        <w:instrText xml:space="preserve"> SEQ Figure \* ARABIC </w:instrText>
      </w:r>
      <w:r>
        <w:rPr>
          <w:b/>
          <w:bCs/>
        </w:rPr>
        <w:fldChar w:fldCharType="separate"/>
      </w:r>
      <w:r w:rsidR="00AE3614">
        <w:rPr>
          <w:rFonts w:hint="eastAsia"/>
          <w:b/>
          <w:bCs/>
          <w:noProof/>
        </w:rPr>
        <w:t>20</w:t>
      </w:r>
      <w:r>
        <w:rPr>
          <w:b/>
          <w:bCs/>
        </w:rPr>
        <w:fldChar w:fldCharType="end"/>
      </w:r>
      <w:bookmarkEnd w:id="86"/>
      <w:r>
        <w:t xml:space="preserve">　事物委托描述创建时刻时段</w:t>
      </w:r>
      <w:bookmarkEnd w:id="85"/>
    </w:p>
    <w:p w14:paraId="28F4FA3F" w14:textId="77777777" w:rsidR="004139D5" w:rsidRDefault="002735B2">
      <w:pPr>
        <w:rPr>
          <w:rFonts w:hint="eastAsia"/>
        </w:rPr>
      </w:pPr>
      <w:r>
        <w:t>按课件物理页</w:t>
      </w:r>
      <w:r>
        <w:t>385—387</w:t>
      </w:r>
      <w:r>
        <w:t>的练习，患者、门诊和牙医属于保持身份的事物；顾客、接诊医生等表示参与责任；治疗项目及资格类别提供相对稳定的描述；预约、就诊和收款记录发生的时刻或时段。架构型用于检查职责，不要求为每个标签另建表。患者委托预约规则判断可用时段，规则满足后创建预约，到诊事件再触发状态变化；实现中该规则分配在业务服务与设置中。</w:t>
      </w:r>
    </w:p>
    <w:p w14:paraId="59311E4C" w14:textId="77777777" w:rsidR="004139D5" w:rsidRDefault="002735B2">
      <w:pPr>
        <w:pStyle w:val="1"/>
        <w:numPr>
          <w:ilvl w:val="0"/>
          <w:numId w:val="10"/>
        </w:numPr>
      </w:pPr>
      <w:bookmarkStart w:id="87" w:name="_Toc243288733"/>
      <w:r>
        <w:lastRenderedPageBreak/>
        <w:t>总体架构与表示层设计</w:t>
      </w:r>
      <w:bookmarkEnd w:id="87"/>
    </w:p>
    <w:p w14:paraId="4C643A87" w14:textId="77777777" w:rsidR="004139D5" w:rsidRDefault="002735B2">
      <w:pPr>
        <w:pStyle w:val="21"/>
        <w:numPr>
          <w:ilvl w:val="1"/>
          <w:numId w:val="10"/>
        </w:numPr>
      </w:pPr>
      <w:bookmarkStart w:id="88" w:name="_Toc243288734"/>
      <w:r>
        <w:t>分层架构与源码组织</w:t>
      </w:r>
      <w:bookmarkEnd w:id="88"/>
    </w:p>
    <w:p w14:paraId="3C261C9E" w14:textId="77777777" w:rsidR="004139D5" w:rsidRDefault="002735B2">
      <w:pPr>
        <w:keepNext/>
        <w:keepLines/>
        <w:spacing w:before="120" w:line="240" w:lineRule="auto"/>
        <w:ind w:firstLine="0"/>
        <w:jc w:val="center"/>
        <w:rPr>
          <w:rFonts w:hint="eastAsia"/>
        </w:rPr>
      </w:pPr>
      <w:r>
        <w:rPr>
          <w:noProof/>
        </w:rPr>
        <w:drawing>
          <wp:inline distT="0" distB="0" distL="0" distR="0" wp14:anchorId="19EB6837" wp14:editId="7709C5F7">
            <wp:extent cx="5616000" cy="66456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33"/>
                    <a:stretch>
                      <a:fillRect/>
                    </a:stretch>
                  </pic:blipFill>
                  <pic:spPr>
                    <a:xfrm>
                      <a:off x="0" y="0"/>
                      <a:ext cx="5616000" cy="6645600"/>
                    </a:xfrm>
                    <a:prstGeom prst="rect">
                      <a:avLst/>
                    </a:prstGeom>
                  </pic:spPr>
                </pic:pic>
              </a:graphicData>
            </a:graphic>
          </wp:inline>
        </w:drawing>
      </w:r>
    </w:p>
    <w:p w14:paraId="1D24AF7E" w14:textId="2FE3CE02" w:rsidR="004139D5" w:rsidRDefault="002735B2">
      <w:pPr>
        <w:pStyle w:val="af7"/>
        <w:spacing w:before="60" w:after="120"/>
        <w:jc w:val="center"/>
        <w:rPr>
          <w:rFonts w:hint="eastAsia"/>
        </w:rPr>
      </w:pPr>
      <w:bookmarkStart w:id="89" w:name="_Toc243288823"/>
      <w:r>
        <w:rPr>
          <w:b/>
          <w:bCs/>
        </w:rPr>
        <w:t>图</w:t>
      </w:r>
      <w:r>
        <w:rPr>
          <w:b/>
          <w:bCs/>
        </w:rPr>
        <w:t xml:space="preserve"> </w:t>
      </w:r>
      <w:bookmarkStart w:id="90" w:name="architecture"/>
      <w:r>
        <w:rPr>
          <w:b/>
          <w:bCs/>
        </w:rPr>
        <w:fldChar w:fldCharType="begin"/>
      </w:r>
      <w:r>
        <w:rPr>
          <w:b/>
          <w:bCs/>
        </w:rPr>
        <w:instrText xml:space="preserve"> SEQ Figure \* ARABIC </w:instrText>
      </w:r>
      <w:r>
        <w:rPr>
          <w:b/>
          <w:bCs/>
        </w:rPr>
        <w:fldChar w:fldCharType="separate"/>
      </w:r>
      <w:r w:rsidR="00AE3614">
        <w:rPr>
          <w:rFonts w:hint="eastAsia"/>
          <w:b/>
          <w:bCs/>
          <w:noProof/>
        </w:rPr>
        <w:t>21</w:t>
      </w:r>
      <w:r>
        <w:rPr>
          <w:b/>
          <w:bCs/>
        </w:rPr>
        <w:fldChar w:fldCharType="end"/>
      </w:r>
      <w:bookmarkEnd w:id="90"/>
      <w:r>
        <w:t xml:space="preserve">　应用分层与模块依赖</w:t>
      </w:r>
      <w:bookmarkEnd w:id="89"/>
    </w:p>
    <w:p w14:paraId="236D434D" w14:textId="1A07BED8" w:rsidR="004139D5" w:rsidRDefault="002735B2">
      <w:pPr>
        <w:pStyle w:val="af7"/>
        <w:keepNext/>
        <w:spacing w:before="60" w:after="120"/>
        <w:jc w:val="center"/>
        <w:rPr>
          <w:rFonts w:hint="eastAsia"/>
        </w:rPr>
      </w:pPr>
      <w:r>
        <w:rPr>
          <w:b/>
          <w:bCs/>
        </w:rPr>
        <w:lastRenderedPageBreak/>
        <w:t>表</w:t>
      </w:r>
      <w:r>
        <w:rPr>
          <w:b/>
          <w:bCs/>
        </w:rPr>
        <w:t xml:space="preserve"> </w:t>
      </w:r>
      <w:r>
        <w:rPr>
          <w:b/>
          <w:bCs/>
        </w:rPr>
        <w:fldChar w:fldCharType="begin"/>
      </w:r>
      <w:r>
        <w:rPr>
          <w:b/>
          <w:bCs/>
        </w:rPr>
        <w:instrText xml:space="preserve"> SEQ Table \* ARABIC </w:instrText>
      </w:r>
      <w:r>
        <w:rPr>
          <w:b/>
          <w:bCs/>
        </w:rPr>
        <w:fldChar w:fldCharType="separate"/>
      </w:r>
      <w:r w:rsidR="00AE3614">
        <w:rPr>
          <w:rFonts w:hint="eastAsia"/>
          <w:b/>
          <w:bCs/>
          <w:noProof/>
        </w:rPr>
        <w:t>11</w:t>
      </w:r>
      <w:r>
        <w:rPr>
          <w:b/>
          <w:bCs/>
        </w:rPr>
        <w:fldChar w:fldCharType="end"/>
      </w:r>
      <w:r>
        <w:t xml:space="preserve">　源码模块与依赖边界</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2324"/>
        <w:gridCol w:w="3799"/>
        <w:gridCol w:w="2722"/>
      </w:tblGrid>
      <w:tr w:rsidR="004139D5" w14:paraId="78739F27" w14:textId="77777777">
        <w:trPr>
          <w:cantSplit/>
          <w:tblHeader/>
          <w:jc w:val="center"/>
        </w:trPr>
        <w:tc>
          <w:tcPr>
            <w:tcW w:w="232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1BBA23D"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路径</w:t>
            </w:r>
          </w:p>
        </w:tc>
        <w:tc>
          <w:tcPr>
            <w:tcW w:w="3798"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064BB9A8"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职责</w:t>
            </w:r>
          </w:p>
        </w:tc>
        <w:tc>
          <w:tcPr>
            <w:tcW w:w="272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221E1E0D"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依赖限制</w:t>
            </w:r>
          </w:p>
        </w:tc>
      </w:tr>
      <w:tr w:rsidR="004139D5" w14:paraId="572D8B94" w14:textId="77777777">
        <w:trPr>
          <w:cantSplit/>
          <w:jc w:val="center"/>
        </w:trPr>
        <w:tc>
          <w:tcPr>
            <w:tcW w:w="2324" w:type="dxa"/>
            <w:tcBorders>
              <w:left w:val="nil"/>
              <w:bottom w:val="nil"/>
              <w:right w:val="nil"/>
            </w:tcBorders>
            <w:tcMar>
              <w:top w:w="45" w:type="dxa"/>
              <w:left w:w="85" w:type="dxa"/>
              <w:bottom w:w="45" w:type="dxa"/>
              <w:right w:w="85" w:type="dxa"/>
            </w:tcMar>
            <w:vAlign w:val="center"/>
          </w:tcPr>
          <w:p w14:paraId="06AD917C" w14:textId="77777777" w:rsidR="004139D5" w:rsidRDefault="002735B2">
            <w:pPr>
              <w:keepLines/>
              <w:spacing w:line="360" w:lineRule="exact"/>
              <w:ind w:firstLine="0"/>
              <w:rPr>
                <w:rFonts w:hint="eastAsia"/>
              </w:rPr>
            </w:pPr>
            <w:r>
              <w:rPr>
                <w:sz w:val="21"/>
                <w:szCs w:val="21"/>
              </w:rPr>
              <w:t>public/app.js</w:t>
            </w:r>
            <w:r>
              <w:rPr>
                <w:sz w:val="21"/>
                <w:szCs w:val="21"/>
              </w:rPr>
              <w:t>、</w:t>
            </w:r>
            <w:r>
              <w:rPr>
                <w:sz w:val="21"/>
                <w:szCs w:val="21"/>
              </w:rPr>
              <w:t>js/core</w:t>
            </w:r>
          </w:p>
        </w:tc>
        <w:tc>
          <w:tcPr>
            <w:tcW w:w="3798" w:type="dxa"/>
            <w:tcBorders>
              <w:left w:val="nil"/>
              <w:bottom w:val="nil"/>
              <w:right w:val="nil"/>
            </w:tcBorders>
            <w:tcMar>
              <w:top w:w="45" w:type="dxa"/>
              <w:left w:w="85" w:type="dxa"/>
              <w:bottom w:w="45" w:type="dxa"/>
              <w:right w:w="85" w:type="dxa"/>
            </w:tcMar>
            <w:vAlign w:val="center"/>
          </w:tcPr>
          <w:p w14:paraId="4BB2EE54" w14:textId="77777777" w:rsidR="004139D5" w:rsidRDefault="002735B2">
            <w:pPr>
              <w:keepLines/>
              <w:spacing w:line="360" w:lineRule="exact"/>
              <w:ind w:firstLine="0"/>
              <w:rPr>
                <w:rFonts w:hint="eastAsia"/>
              </w:rPr>
            </w:pPr>
            <w:r>
              <w:rPr>
                <w:sz w:val="21"/>
                <w:szCs w:val="21"/>
              </w:rPr>
              <w:t>入口、路由、会话、</w:t>
            </w:r>
            <w:r>
              <w:rPr>
                <w:sz w:val="21"/>
                <w:szCs w:val="21"/>
              </w:rPr>
              <w:t>API</w:t>
            </w:r>
            <w:r>
              <w:rPr>
                <w:sz w:val="21"/>
                <w:szCs w:val="21"/>
              </w:rPr>
              <w:t>与状态</w:t>
            </w:r>
          </w:p>
        </w:tc>
        <w:tc>
          <w:tcPr>
            <w:tcW w:w="2721" w:type="dxa"/>
            <w:tcBorders>
              <w:left w:val="nil"/>
              <w:bottom w:val="nil"/>
              <w:right w:val="nil"/>
            </w:tcBorders>
            <w:tcMar>
              <w:top w:w="45" w:type="dxa"/>
              <w:left w:w="85" w:type="dxa"/>
              <w:bottom w:w="45" w:type="dxa"/>
              <w:right w:w="85" w:type="dxa"/>
            </w:tcMar>
            <w:vAlign w:val="center"/>
          </w:tcPr>
          <w:p w14:paraId="2A6DF3C5" w14:textId="77777777" w:rsidR="004139D5" w:rsidRDefault="002735B2">
            <w:pPr>
              <w:keepLines/>
              <w:spacing w:line="360" w:lineRule="exact"/>
              <w:ind w:firstLine="0"/>
              <w:rPr>
                <w:rFonts w:hint="eastAsia"/>
              </w:rPr>
            </w:pPr>
            <w:r>
              <w:rPr>
                <w:sz w:val="21"/>
                <w:szCs w:val="21"/>
              </w:rPr>
              <w:t>不在页面内硬编码服务端权限</w:t>
            </w:r>
          </w:p>
        </w:tc>
      </w:tr>
      <w:tr w:rsidR="004139D5" w14:paraId="269FD3A8" w14:textId="77777777">
        <w:trPr>
          <w:cantSplit/>
          <w:jc w:val="center"/>
        </w:trPr>
        <w:tc>
          <w:tcPr>
            <w:tcW w:w="2324" w:type="dxa"/>
            <w:tcBorders>
              <w:left w:val="nil"/>
              <w:bottom w:val="nil"/>
              <w:right w:val="nil"/>
            </w:tcBorders>
            <w:tcMar>
              <w:top w:w="45" w:type="dxa"/>
              <w:left w:w="85" w:type="dxa"/>
              <w:bottom w:w="45" w:type="dxa"/>
              <w:right w:w="85" w:type="dxa"/>
            </w:tcMar>
            <w:vAlign w:val="center"/>
          </w:tcPr>
          <w:p w14:paraId="0950A3C1" w14:textId="77777777" w:rsidR="004139D5" w:rsidRDefault="002735B2">
            <w:pPr>
              <w:keepLines/>
              <w:spacing w:line="360" w:lineRule="exact"/>
              <w:ind w:firstLine="0"/>
              <w:rPr>
                <w:rFonts w:hint="eastAsia"/>
              </w:rPr>
            </w:pPr>
            <w:r>
              <w:rPr>
                <w:sz w:val="21"/>
                <w:szCs w:val="21"/>
              </w:rPr>
              <w:t>public/js/components</w:t>
            </w:r>
            <w:r>
              <w:rPr>
                <w:sz w:val="21"/>
                <w:szCs w:val="21"/>
              </w:rPr>
              <w:t>、</w:t>
            </w:r>
            <w:r>
              <w:rPr>
                <w:sz w:val="21"/>
                <w:szCs w:val="21"/>
              </w:rPr>
              <w:t>pages</w:t>
            </w:r>
          </w:p>
        </w:tc>
        <w:tc>
          <w:tcPr>
            <w:tcW w:w="3798" w:type="dxa"/>
            <w:tcBorders>
              <w:left w:val="nil"/>
              <w:bottom w:val="nil"/>
              <w:right w:val="nil"/>
            </w:tcBorders>
            <w:tcMar>
              <w:top w:w="45" w:type="dxa"/>
              <w:left w:w="85" w:type="dxa"/>
              <w:bottom w:w="45" w:type="dxa"/>
              <w:right w:w="85" w:type="dxa"/>
            </w:tcMar>
            <w:vAlign w:val="center"/>
          </w:tcPr>
          <w:p w14:paraId="75A6E7AB" w14:textId="77777777" w:rsidR="004139D5" w:rsidRDefault="002735B2">
            <w:pPr>
              <w:keepLines/>
              <w:spacing w:line="360" w:lineRule="exact"/>
              <w:ind w:firstLine="0"/>
              <w:rPr>
                <w:rFonts w:hint="eastAsia"/>
              </w:rPr>
            </w:pPr>
            <w:r>
              <w:rPr>
                <w:sz w:val="21"/>
                <w:szCs w:val="21"/>
              </w:rPr>
              <w:t>外壳、弹窗、分页与业务页面</w:t>
            </w:r>
          </w:p>
        </w:tc>
        <w:tc>
          <w:tcPr>
            <w:tcW w:w="2721" w:type="dxa"/>
            <w:tcBorders>
              <w:left w:val="nil"/>
              <w:bottom w:val="nil"/>
              <w:right w:val="nil"/>
            </w:tcBorders>
            <w:tcMar>
              <w:top w:w="45" w:type="dxa"/>
              <w:left w:w="85" w:type="dxa"/>
              <w:bottom w:w="45" w:type="dxa"/>
              <w:right w:w="85" w:type="dxa"/>
            </w:tcMar>
            <w:vAlign w:val="center"/>
          </w:tcPr>
          <w:p w14:paraId="1F12930B" w14:textId="77777777" w:rsidR="004139D5" w:rsidRDefault="002735B2">
            <w:pPr>
              <w:keepLines/>
              <w:spacing w:line="360" w:lineRule="exact"/>
              <w:ind w:firstLine="0"/>
              <w:rPr>
                <w:rFonts w:hint="eastAsia"/>
              </w:rPr>
            </w:pPr>
            <w:r>
              <w:rPr>
                <w:sz w:val="21"/>
                <w:szCs w:val="21"/>
              </w:rPr>
              <w:t>通过统一</w:t>
            </w:r>
            <w:r>
              <w:rPr>
                <w:sz w:val="21"/>
                <w:szCs w:val="21"/>
              </w:rPr>
              <w:t>API</w:t>
            </w:r>
            <w:r>
              <w:rPr>
                <w:sz w:val="21"/>
                <w:szCs w:val="21"/>
              </w:rPr>
              <w:t>读写，不直接拼接数据库结构</w:t>
            </w:r>
          </w:p>
        </w:tc>
      </w:tr>
      <w:tr w:rsidR="004139D5" w14:paraId="33A87EF2" w14:textId="77777777">
        <w:trPr>
          <w:cantSplit/>
          <w:jc w:val="center"/>
        </w:trPr>
        <w:tc>
          <w:tcPr>
            <w:tcW w:w="2324" w:type="dxa"/>
            <w:tcBorders>
              <w:left w:val="nil"/>
              <w:bottom w:val="nil"/>
              <w:right w:val="nil"/>
            </w:tcBorders>
            <w:tcMar>
              <w:top w:w="45" w:type="dxa"/>
              <w:left w:w="85" w:type="dxa"/>
              <w:bottom w:w="45" w:type="dxa"/>
              <w:right w:w="85" w:type="dxa"/>
            </w:tcMar>
            <w:vAlign w:val="center"/>
          </w:tcPr>
          <w:p w14:paraId="5C879285" w14:textId="77777777" w:rsidR="004139D5" w:rsidRDefault="002735B2">
            <w:pPr>
              <w:keepLines/>
              <w:spacing w:line="360" w:lineRule="exact"/>
              <w:ind w:firstLine="0"/>
              <w:rPr>
                <w:rFonts w:hint="eastAsia"/>
              </w:rPr>
            </w:pPr>
            <w:r>
              <w:rPr>
                <w:sz w:val="21"/>
                <w:szCs w:val="21"/>
              </w:rPr>
              <w:t>public/css</w:t>
            </w:r>
          </w:p>
        </w:tc>
        <w:tc>
          <w:tcPr>
            <w:tcW w:w="3798" w:type="dxa"/>
            <w:tcBorders>
              <w:left w:val="nil"/>
              <w:bottom w:val="nil"/>
              <w:right w:val="nil"/>
            </w:tcBorders>
            <w:tcMar>
              <w:top w:w="45" w:type="dxa"/>
              <w:left w:w="85" w:type="dxa"/>
              <w:bottom w:w="45" w:type="dxa"/>
              <w:right w:w="85" w:type="dxa"/>
            </w:tcMar>
            <w:vAlign w:val="center"/>
          </w:tcPr>
          <w:p w14:paraId="580CE4E3" w14:textId="77777777" w:rsidR="004139D5" w:rsidRDefault="002735B2">
            <w:pPr>
              <w:keepLines/>
              <w:spacing w:line="360" w:lineRule="exact"/>
              <w:ind w:firstLine="0"/>
              <w:rPr>
                <w:rFonts w:hint="eastAsia"/>
              </w:rPr>
            </w:pPr>
            <w:r>
              <w:rPr>
                <w:sz w:val="21"/>
                <w:szCs w:val="21"/>
              </w:rPr>
              <w:t>布局、组件、岗位主题、响应式及无障碍</w:t>
            </w:r>
          </w:p>
        </w:tc>
        <w:tc>
          <w:tcPr>
            <w:tcW w:w="2721" w:type="dxa"/>
            <w:tcBorders>
              <w:left w:val="nil"/>
              <w:bottom w:val="nil"/>
              <w:right w:val="nil"/>
            </w:tcBorders>
            <w:tcMar>
              <w:top w:w="45" w:type="dxa"/>
              <w:left w:w="85" w:type="dxa"/>
              <w:bottom w:w="45" w:type="dxa"/>
              <w:right w:w="85" w:type="dxa"/>
            </w:tcMar>
            <w:vAlign w:val="center"/>
          </w:tcPr>
          <w:p w14:paraId="01B5B9E0" w14:textId="77777777" w:rsidR="004139D5" w:rsidRDefault="002735B2">
            <w:pPr>
              <w:keepLines/>
              <w:spacing w:line="360" w:lineRule="exact"/>
              <w:ind w:firstLine="0"/>
              <w:rPr>
                <w:rFonts w:hint="eastAsia"/>
              </w:rPr>
            </w:pPr>
            <w:r>
              <w:rPr>
                <w:sz w:val="21"/>
                <w:szCs w:val="21"/>
              </w:rPr>
              <w:t>通过构建生成</w:t>
            </w:r>
            <w:r>
              <w:rPr>
                <w:sz w:val="21"/>
                <w:szCs w:val="21"/>
              </w:rPr>
              <w:t>styles.css</w:t>
            </w:r>
            <w:r>
              <w:rPr>
                <w:sz w:val="21"/>
                <w:szCs w:val="21"/>
              </w:rPr>
              <w:t>，不连续追加主题覆盖</w:t>
            </w:r>
          </w:p>
        </w:tc>
      </w:tr>
      <w:tr w:rsidR="004139D5" w14:paraId="2F50B133" w14:textId="77777777">
        <w:trPr>
          <w:cantSplit/>
          <w:jc w:val="center"/>
        </w:trPr>
        <w:tc>
          <w:tcPr>
            <w:tcW w:w="2324" w:type="dxa"/>
            <w:tcBorders>
              <w:left w:val="nil"/>
              <w:bottom w:val="nil"/>
              <w:right w:val="nil"/>
            </w:tcBorders>
            <w:tcMar>
              <w:top w:w="45" w:type="dxa"/>
              <w:left w:w="85" w:type="dxa"/>
              <w:bottom w:w="45" w:type="dxa"/>
              <w:right w:w="85" w:type="dxa"/>
            </w:tcMar>
            <w:vAlign w:val="center"/>
          </w:tcPr>
          <w:p w14:paraId="621AE913" w14:textId="77777777" w:rsidR="004139D5" w:rsidRDefault="002735B2">
            <w:pPr>
              <w:keepLines/>
              <w:spacing w:line="360" w:lineRule="exact"/>
              <w:ind w:firstLine="0"/>
              <w:rPr>
                <w:rFonts w:hint="eastAsia"/>
              </w:rPr>
            </w:pPr>
            <w:r>
              <w:rPr>
                <w:sz w:val="21"/>
                <w:szCs w:val="21"/>
              </w:rPr>
              <w:t>server/index.js</w:t>
            </w:r>
            <w:r>
              <w:rPr>
                <w:sz w:val="21"/>
                <w:szCs w:val="21"/>
              </w:rPr>
              <w:t>、</w:t>
            </w:r>
            <w:r>
              <w:rPr>
                <w:sz w:val="21"/>
                <w:szCs w:val="21"/>
              </w:rPr>
              <w:t>http</w:t>
            </w:r>
          </w:p>
        </w:tc>
        <w:tc>
          <w:tcPr>
            <w:tcW w:w="3798" w:type="dxa"/>
            <w:tcBorders>
              <w:left w:val="nil"/>
              <w:bottom w:val="nil"/>
              <w:right w:val="nil"/>
            </w:tcBorders>
            <w:tcMar>
              <w:top w:w="45" w:type="dxa"/>
              <w:left w:w="85" w:type="dxa"/>
              <w:bottom w:w="45" w:type="dxa"/>
              <w:right w:w="85" w:type="dxa"/>
            </w:tcMar>
            <w:vAlign w:val="center"/>
          </w:tcPr>
          <w:p w14:paraId="3D6C629B" w14:textId="77777777" w:rsidR="004139D5" w:rsidRDefault="002735B2">
            <w:pPr>
              <w:keepLines/>
              <w:spacing w:line="360" w:lineRule="exact"/>
              <w:ind w:firstLine="0"/>
              <w:rPr>
                <w:rFonts w:hint="eastAsia"/>
              </w:rPr>
            </w:pPr>
            <w:r>
              <w:rPr>
                <w:sz w:val="21"/>
                <w:szCs w:val="21"/>
              </w:rPr>
              <w:t>请求路由、</w:t>
            </w:r>
            <w:r>
              <w:rPr>
                <w:sz w:val="21"/>
                <w:szCs w:val="21"/>
              </w:rPr>
              <w:t>Cookie</w:t>
            </w:r>
            <w:r>
              <w:rPr>
                <w:sz w:val="21"/>
                <w:szCs w:val="21"/>
              </w:rPr>
              <w:t>、</w:t>
            </w:r>
            <w:r>
              <w:rPr>
                <w:sz w:val="21"/>
                <w:szCs w:val="21"/>
              </w:rPr>
              <w:t>CSRF</w:t>
            </w:r>
            <w:r>
              <w:rPr>
                <w:sz w:val="21"/>
                <w:szCs w:val="21"/>
              </w:rPr>
              <w:t>、限流、幂等与配置校验</w:t>
            </w:r>
          </w:p>
        </w:tc>
        <w:tc>
          <w:tcPr>
            <w:tcW w:w="2721" w:type="dxa"/>
            <w:tcBorders>
              <w:left w:val="nil"/>
              <w:bottom w:val="nil"/>
              <w:right w:val="nil"/>
            </w:tcBorders>
            <w:tcMar>
              <w:top w:w="45" w:type="dxa"/>
              <w:left w:w="85" w:type="dxa"/>
              <w:bottom w:w="45" w:type="dxa"/>
              <w:right w:w="85" w:type="dxa"/>
            </w:tcMar>
            <w:vAlign w:val="center"/>
          </w:tcPr>
          <w:p w14:paraId="020FB2F2" w14:textId="77777777" w:rsidR="004139D5" w:rsidRDefault="002735B2">
            <w:pPr>
              <w:keepLines/>
              <w:spacing w:line="360" w:lineRule="exact"/>
              <w:ind w:firstLine="0"/>
              <w:rPr>
                <w:rFonts w:hint="eastAsia"/>
              </w:rPr>
            </w:pPr>
            <w:r>
              <w:rPr>
                <w:sz w:val="21"/>
                <w:szCs w:val="21"/>
              </w:rPr>
              <w:t>业务规则交给服务层</w:t>
            </w:r>
          </w:p>
        </w:tc>
      </w:tr>
      <w:tr w:rsidR="004139D5" w14:paraId="2599CCA2" w14:textId="77777777">
        <w:trPr>
          <w:cantSplit/>
          <w:jc w:val="center"/>
        </w:trPr>
        <w:tc>
          <w:tcPr>
            <w:tcW w:w="2324" w:type="dxa"/>
            <w:tcBorders>
              <w:left w:val="nil"/>
              <w:bottom w:val="nil"/>
              <w:right w:val="nil"/>
            </w:tcBorders>
            <w:tcMar>
              <w:top w:w="45" w:type="dxa"/>
              <w:left w:w="85" w:type="dxa"/>
              <w:bottom w:w="45" w:type="dxa"/>
              <w:right w:w="85" w:type="dxa"/>
            </w:tcMar>
            <w:vAlign w:val="center"/>
          </w:tcPr>
          <w:p w14:paraId="45AACFB7" w14:textId="77777777" w:rsidR="004139D5" w:rsidRDefault="002735B2">
            <w:pPr>
              <w:keepLines/>
              <w:spacing w:line="360" w:lineRule="exact"/>
              <w:ind w:firstLine="0"/>
              <w:rPr>
                <w:rFonts w:hint="eastAsia"/>
              </w:rPr>
            </w:pPr>
            <w:r>
              <w:rPr>
                <w:sz w:val="21"/>
                <w:szCs w:val="21"/>
              </w:rPr>
              <w:t>server/services</w:t>
            </w:r>
            <w:r>
              <w:rPr>
                <w:sz w:val="21"/>
                <w:szCs w:val="21"/>
              </w:rPr>
              <w:t>、</w:t>
            </w:r>
            <w:r>
              <w:rPr>
                <w:sz w:val="21"/>
                <w:szCs w:val="21"/>
              </w:rPr>
              <w:t>policies</w:t>
            </w:r>
          </w:p>
        </w:tc>
        <w:tc>
          <w:tcPr>
            <w:tcW w:w="3798" w:type="dxa"/>
            <w:tcBorders>
              <w:left w:val="nil"/>
              <w:bottom w:val="nil"/>
              <w:right w:val="nil"/>
            </w:tcBorders>
            <w:tcMar>
              <w:top w:w="45" w:type="dxa"/>
              <w:left w:w="85" w:type="dxa"/>
              <w:bottom w:w="45" w:type="dxa"/>
              <w:right w:w="85" w:type="dxa"/>
            </w:tcMar>
            <w:vAlign w:val="center"/>
          </w:tcPr>
          <w:p w14:paraId="44EF7653" w14:textId="77777777" w:rsidR="004139D5" w:rsidRDefault="002735B2">
            <w:pPr>
              <w:keepLines/>
              <w:spacing w:line="360" w:lineRule="exact"/>
              <w:ind w:firstLine="0"/>
              <w:rPr>
                <w:rFonts w:hint="eastAsia"/>
              </w:rPr>
            </w:pPr>
            <w:r>
              <w:rPr>
                <w:sz w:val="21"/>
                <w:szCs w:val="21"/>
              </w:rPr>
              <w:t>分域命令、授权、对象范围和工作区查询</w:t>
            </w:r>
          </w:p>
        </w:tc>
        <w:tc>
          <w:tcPr>
            <w:tcW w:w="2721" w:type="dxa"/>
            <w:tcBorders>
              <w:left w:val="nil"/>
              <w:bottom w:val="nil"/>
              <w:right w:val="nil"/>
            </w:tcBorders>
            <w:tcMar>
              <w:top w:w="45" w:type="dxa"/>
              <w:left w:w="85" w:type="dxa"/>
              <w:bottom w:w="45" w:type="dxa"/>
              <w:right w:w="85" w:type="dxa"/>
            </w:tcMar>
            <w:vAlign w:val="center"/>
          </w:tcPr>
          <w:p w14:paraId="319B15A3" w14:textId="77777777" w:rsidR="004139D5" w:rsidRDefault="002735B2">
            <w:pPr>
              <w:keepLines/>
              <w:spacing w:line="360" w:lineRule="exact"/>
              <w:ind w:firstLine="0"/>
              <w:rPr>
                <w:rFonts w:hint="eastAsia"/>
              </w:rPr>
            </w:pPr>
            <w:r>
              <w:rPr>
                <w:sz w:val="21"/>
                <w:szCs w:val="21"/>
              </w:rPr>
              <w:t>通过明确映射访问数据</w:t>
            </w:r>
          </w:p>
        </w:tc>
      </w:tr>
      <w:tr w:rsidR="004139D5" w14:paraId="1E247B14" w14:textId="77777777">
        <w:trPr>
          <w:cantSplit/>
          <w:jc w:val="center"/>
        </w:trPr>
        <w:tc>
          <w:tcPr>
            <w:tcW w:w="2324" w:type="dxa"/>
            <w:tcBorders>
              <w:left w:val="nil"/>
              <w:bottom w:val="nil"/>
              <w:right w:val="nil"/>
            </w:tcBorders>
            <w:tcMar>
              <w:top w:w="45" w:type="dxa"/>
              <w:left w:w="85" w:type="dxa"/>
              <w:bottom w:w="45" w:type="dxa"/>
              <w:right w:w="85" w:type="dxa"/>
            </w:tcMar>
            <w:vAlign w:val="center"/>
          </w:tcPr>
          <w:p w14:paraId="184C2218" w14:textId="77777777" w:rsidR="004139D5" w:rsidRDefault="002735B2">
            <w:pPr>
              <w:keepLines/>
              <w:spacing w:line="360" w:lineRule="exact"/>
              <w:ind w:firstLine="0"/>
              <w:rPr>
                <w:rFonts w:hint="eastAsia"/>
              </w:rPr>
            </w:pPr>
            <w:r>
              <w:rPr>
                <w:sz w:val="21"/>
                <w:szCs w:val="21"/>
              </w:rPr>
              <w:t>server/repositories</w:t>
            </w:r>
            <w:r>
              <w:rPr>
                <w:sz w:val="21"/>
                <w:szCs w:val="21"/>
              </w:rPr>
              <w:t>、</w:t>
            </w:r>
            <w:r>
              <w:rPr>
                <w:sz w:val="21"/>
                <w:szCs w:val="21"/>
              </w:rPr>
              <w:t>db.js</w:t>
            </w:r>
          </w:p>
        </w:tc>
        <w:tc>
          <w:tcPr>
            <w:tcW w:w="3798" w:type="dxa"/>
            <w:tcBorders>
              <w:left w:val="nil"/>
              <w:bottom w:val="nil"/>
              <w:right w:val="nil"/>
            </w:tcBorders>
            <w:tcMar>
              <w:top w:w="45" w:type="dxa"/>
              <w:left w:w="85" w:type="dxa"/>
              <w:bottom w:w="45" w:type="dxa"/>
              <w:right w:w="85" w:type="dxa"/>
            </w:tcMar>
            <w:vAlign w:val="center"/>
          </w:tcPr>
          <w:p w14:paraId="3BC4B1E2" w14:textId="77777777" w:rsidR="004139D5" w:rsidRDefault="002735B2">
            <w:pPr>
              <w:keepLines/>
              <w:spacing w:line="360" w:lineRule="exact"/>
              <w:ind w:firstLine="0"/>
              <w:rPr>
                <w:rFonts w:hint="eastAsia"/>
              </w:rPr>
            </w:pPr>
            <w:r>
              <w:rPr>
                <w:sz w:val="21"/>
                <w:szCs w:val="21"/>
              </w:rPr>
              <w:t>参数</w:t>
            </w:r>
            <w:r>
              <w:rPr>
                <w:sz w:val="21"/>
                <w:szCs w:val="21"/>
              </w:rPr>
              <w:t>SQL</w:t>
            </w:r>
            <w:r>
              <w:rPr>
                <w:sz w:val="21"/>
                <w:szCs w:val="21"/>
              </w:rPr>
              <w:t>、类型映射、批量关联和事务</w:t>
            </w:r>
          </w:p>
        </w:tc>
        <w:tc>
          <w:tcPr>
            <w:tcW w:w="2721" w:type="dxa"/>
            <w:tcBorders>
              <w:left w:val="nil"/>
              <w:bottom w:val="nil"/>
              <w:right w:val="nil"/>
            </w:tcBorders>
            <w:tcMar>
              <w:top w:w="45" w:type="dxa"/>
              <w:left w:w="85" w:type="dxa"/>
              <w:bottom w:w="45" w:type="dxa"/>
              <w:right w:w="85" w:type="dxa"/>
            </w:tcMar>
            <w:vAlign w:val="center"/>
          </w:tcPr>
          <w:p w14:paraId="03E909AA" w14:textId="77777777" w:rsidR="004139D5" w:rsidRDefault="002735B2">
            <w:pPr>
              <w:keepLines/>
              <w:spacing w:line="360" w:lineRule="exact"/>
              <w:ind w:firstLine="0"/>
              <w:rPr>
                <w:rFonts w:hint="eastAsia"/>
              </w:rPr>
            </w:pPr>
            <w:r>
              <w:rPr>
                <w:sz w:val="21"/>
                <w:szCs w:val="21"/>
              </w:rPr>
              <w:t>不接受客户端自由表名或列名</w:t>
            </w:r>
          </w:p>
        </w:tc>
      </w:tr>
      <w:tr w:rsidR="004139D5" w14:paraId="79B1DB17" w14:textId="77777777">
        <w:trPr>
          <w:cantSplit/>
          <w:jc w:val="center"/>
        </w:trPr>
        <w:tc>
          <w:tcPr>
            <w:tcW w:w="2324" w:type="dxa"/>
            <w:tcBorders>
              <w:left w:val="nil"/>
              <w:bottom w:val="single" w:sz="7" w:space="0" w:color="000000"/>
              <w:right w:val="nil"/>
            </w:tcBorders>
            <w:tcMar>
              <w:top w:w="45" w:type="dxa"/>
              <w:left w:w="85" w:type="dxa"/>
              <w:bottom w:w="45" w:type="dxa"/>
              <w:right w:w="85" w:type="dxa"/>
            </w:tcMar>
            <w:vAlign w:val="center"/>
          </w:tcPr>
          <w:p w14:paraId="78926A35" w14:textId="77777777" w:rsidR="004139D5" w:rsidRDefault="002735B2">
            <w:pPr>
              <w:keepLines/>
              <w:spacing w:line="360" w:lineRule="exact"/>
              <w:ind w:firstLine="0"/>
              <w:rPr>
                <w:rFonts w:hint="eastAsia"/>
              </w:rPr>
            </w:pPr>
            <w:r>
              <w:rPr>
                <w:sz w:val="21"/>
                <w:szCs w:val="21"/>
              </w:rPr>
              <w:t>server/migrations</w:t>
            </w:r>
          </w:p>
        </w:tc>
        <w:tc>
          <w:tcPr>
            <w:tcW w:w="3798" w:type="dxa"/>
            <w:tcBorders>
              <w:left w:val="nil"/>
              <w:bottom w:val="single" w:sz="7" w:space="0" w:color="000000"/>
              <w:right w:val="nil"/>
            </w:tcBorders>
            <w:tcMar>
              <w:top w:w="45" w:type="dxa"/>
              <w:left w:w="85" w:type="dxa"/>
              <w:bottom w:w="45" w:type="dxa"/>
              <w:right w:w="85" w:type="dxa"/>
            </w:tcMar>
            <w:vAlign w:val="center"/>
          </w:tcPr>
          <w:p w14:paraId="24015915" w14:textId="77777777" w:rsidR="004139D5" w:rsidRDefault="002735B2">
            <w:pPr>
              <w:keepLines/>
              <w:spacing w:line="360" w:lineRule="exact"/>
              <w:ind w:firstLine="0"/>
              <w:rPr>
                <w:rFonts w:hint="eastAsia"/>
              </w:rPr>
            </w:pPr>
            <w:r>
              <w:rPr>
                <w:sz w:val="21"/>
                <w:szCs w:val="21"/>
              </w:rPr>
              <w:t>版本校验、旧结构转换与升级快照</w:t>
            </w:r>
          </w:p>
        </w:tc>
        <w:tc>
          <w:tcPr>
            <w:tcW w:w="2721" w:type="dxa"/>
            <w:tcBorders>
              <w:left w:val="nil"/>
              <w:bottom w:val="single" w:sz="7" w:space="0" w:color="000000"/>
              <w:right w:val="nil"/>
            </w:tcBorders>
            <w:tcMar>
              <w:top w:w="45" w:type="dxa"/>
              <w:left w:w="85" w:type="dxa"/>
              <w:bottom w:w="45" w:type="dxa"/>
              <w:right w:w="85" w:type="dxa"/>
            </w:tcMar>
            <w:vAlign w:val="center"/>
          </w:tcPr>
          <w:p w14:paraId="62C34EC6" w14:textId="77777777" w:rsidR="004139D5" w:rsidRDefault="002735B2">
            <w:pPr>
              <w:keepLines/>
              <w:spacing w:line="360" w:lineRule="exact"/>
              <w:ind w:firstLine="0"/>
              <w:rPr>
                <w:rFonts w:hint="eastAsia"/>
              </w:rPr>
            </w:pPr>
            <w:r>
              <w:rPr>
                <w:sz w:val="21"/>
                <w:szCs w:val="21"/>
              </w:rPr>
              <w:t>禁止直接修改已应用迁移绕过校验</w:t>
            </w:r>
          </w:p>
        </w:tc>
      </w:tr>
    </w:tbl>
    <w:p w14:paraId="372F0767" w14:textId="77777777" w:rsidR="004139D5" w:rsidRDefault="002735B2">
      <w:pPr>
        <w:rPr>
          <w:rFonts w:hint="eastAsia"/>
        </w:rPr>
      </w:pPr>
      <w:r>
        <w:t>前端由</w:t>
      </w:r>
      <w:r>
        <w:t>25</w:t>
      </w:r>
      <w:r>
        <w:t>个</w:t>
      </w:r>
      <w:r>
        <w:t>ES</w:t>
      </w:r>
      <w:r>
        <w:t>模块承担核心、组件和页面职责，入口只安装路由与事件。后端保留一个</w:t>
      </w:r>
      <w:r>
        <w:t>HTTP</w:t>
      </w:r>
      <w:r>
        <w:t>应用，命令经权限、对象范围和事务控制后进入分域服务；读取由</w:t>
      </w:r>
      <w:r>
        <w:t>workspace</w:t>
      </w:r>
      <w:r>
        <w:t>执行条件查询、分页和批量关联。该分层减少原大型</w:t>
      </w:r>
      <w:r>
        <w:t>app.js</w:t>
      </w:r>
      <w:r>
        <w:t>和</w:t>
      </w:r>
      <w:r>
        <w:t>domain.js</w:t>
      </w:r>
      <w:r>
        <w:t>的职责混杂，但不引入没有业务收益的跨进程调用。</w:t>
      </w:r>
    </w:p>
    <w:p w14:paraId="223BD29C" w14:textId="77777777" w:rsidR="004139D5" w:rsidRDefault="002735B2">
      <w:pPr>
        <w:pStyle w:val="21"/>
        <w:numPr>
          <w:ilvl w:val="1"/>
          <w:numId w:val="10"/>
        </w:numPr>
      </w:pPr>
      <w:bookmarkStart w:id="91" w:name="_Toc243288735"/>
      <w:r>
        <w:t>按页面查询与局部更新</w:t>
      </w:r>
      <w:bookmarkEnd w:id="91"/>
    </w:p>
    <w:p w14:paraId="6C0B7C7E" w14:textId="77777777" w:rsidR="004139D5" w:rsidRDefault="002735B2">
      <w:pPr>
        <w:rPr>
          <w:rFonts w:hint="eastAsia"/>
        </w:rPr>
      </w:pPr>
      <w:r>
        <w:t>日常页面调用</w:t>
      </w:r>
      <w:r>
        <w:t>GET /api/workspace</w:t>
      </w:r>
      <w:r>
        <w:t>而不是反复读取整包</w:t>
      </w:r>
      <w:r>
        <w:t>/api/state</w:t>
      </w:r>
      <w:r>
        <w:t>。服务器同时限制角色可见页面与对象范围，默认每页</w:t>
      </w:r>
      <w:r>
        <w:t>25</w:t>
      </w:r>
      <w:r>
        <w:t>条、最大</w:t>
      </w:r>
      <w:r>
        <w:t>100</w:t>
      </w:r>
      <w:r>
        <w:t>条。患者和账号使用关键词查询，预约按门诊、牙医、状态及日期窗口筛选；首页统计由</w:t>
      </w:r>
      <w:r>
        <w:t>SQL</w:t>
      </w:r>
      <w:r>
        <w:t>聚合，不从当前页样本推算总量。</w:t>
      </w:r>
    </w:p>
    <w:p w14:paraId="0FB3D51A" w14:textId="77777777" w:rsidR="004139D5" w:rsidRDefault="002735B2">
      <w:pPr>
        <w:rPr>
          <w:rFonts w:hint="eastAsia"/>
        </w:rPr>
      </w:pPr>
      <w:r>
        <w:t>列表更新保留导航和用户菜单，只替换业务主区。日历按所选日或周分批读取整个日期窗口，不能将第一页</w:t>
      </w:r>
      <w:r>
        <w:t>25</w:t>
      </w:r>
      <w:r>
        <w:t>条误认为该周全部预约。待开单诊疗、营业日日结和时段选择器使用独立分页偏移，避免一个列表翻页影响另一个业务对象。</w:t>
      </w:r>
    </w:p>
    <w:p w14:paraId="01030C82" w14:textId="77777777" w:rsidR="004139D5" w:rsidRDefault="002735B2">
      <w:pPr>
        <w:pStyle w:val="21"/>
        <w:numPr>
          <w:ilvl w:val="1"/>
          <w:numId w:val="10"/>
        </w:numPr>
      </w:pPr>
      <w:bookmarkStart w:id="92" w:name="_Toc243288736"/>
      <w:r>
        <w:lastRenderedPageBreak/>
        <w:t>岗位交互与异常反馈</w:t>
      </w:r>
      <w:bookmarkEnd w:id="92"/>
    </w:p>
    <w:p w14:paraId="6D038455" w14:textId="77C9C4FC" w:rsidR="004139D5" w:rsidRDefault="002735B2">
      <w:pPr>
        <w:pStyle w:val="af7"/>
        <w:keepNext/>
        <w:spacing w:before="60" w:after="120"/>
        <w:jc w:val="center"/>
        <w:rPr>
          <w:rFonts w:hint="eastAsia"/>
        </w:rPr>
      </w:pPr>
      <w:r>
        <w:rPr>
          <w:b/>
          <w:bCs/>
        </w:rPr>
        <w:t>表</w:t>
      </w:r>
      <w:r>
        <w:rPr>
          <w:b/>
          <w:bCs/>
        </w:rPr>
        <w:t xml:space="preserve"> </w:t>
      </w:r>
      <w:r>
        <w:rPr>
          <w:b/>
          <w:bCs/>
        </w:rPr>
        <w:fldChar w:fldCharType="begin"/>
      </w:r>
      <w:r>
        <w:rPr>
          <w:b/>
          <w:bCs/>
        </w:rPr>
        <w:instrText xml:space="preserve"> SEQ Table \* ARABIC </w:instrText>
      </w:r>
      <w:r>
        <w:rPr>
          <w:b/>
          <w:bCs/>
        </w:rPr>
        <w:fldChar w:fldCharType="separate"/>
      </w:r>
      <w:r w:rsidR="00AE3614">
        <w:rPr>
          <w:rFonts w:hint="eastAsia"/>
          <w:b/>
          <w:bCs/>
          <w:noProof/>
        </w:rPr>
        <w:t>12</w:t>
      </w:r>
      <w:r>
        <w:rPr>
          <w:b/>
          <w:bCs/>
        </w:rPr>
        <w:fldChar w:fldCharType="end"/>
      </w:r>
      <w:r>
        <w:t xml:space="preserve">　主要岗位交互</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1531"/>
        <w:gridCol w:w="4309"/>
        <w:gridCol w:w="3005"/>
      </w:tblGrid>
      <w:tr w:rsidR="004139D5" w14:paraId="2EC1927E" w14:textId="77777777">
        <w:trPr>
          <w:cantSplit/>
          <w:tblHeader/>
          <w:jc w:val="center"/>
        </w:trPr>
        <w:tc>
          <w:tcPr>
            <w:tcW w:w="153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AF8980F"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场景</w:t>
            </w:r>
          </w:p>
        </w:tc>
        <w:tc>
          <w:tcPr>
            <w:tcW w:w="4309"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DEE3B1B"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主要交互</w:t>
            </w:r>
          </w:p>
        </w:tc>
        <w:tc>
          <w:tcPr>
            <w:tcW w:w="3005"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75E7BD5"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失败反馈</w:t>
            </w:r>
          </w:p>
        </w:tc>
      </w:tr>
      <w:tr w:rsidR="004139D5" w14:paraId="7ADA997D"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531DA5C4" w14:textId="77777777" w:rsidR="004139D5" w:rsidRDefault="002735B2">
            <w:pPr>
              <w:keepLines/>
              <w:spacing w:line="360" w:lineRule="exact"/>
              <w:ind w:firstLine="0"/>
              <w:rPr>
                <w:rFonts w:hint="eastAsia"/>
              </w:rPr>
            </w:pPr>
            <w:r>
              <w:rPr>
                <w:sz w:val="21"/>
                <w:szCs w:val="21"/>
              </w:rPr>
              <w:t>顾客预约</w:t>
            </w:r>
          </w:p>
        </w:tc>
        <w:tc>
          <w:tcPr>
            <w:tcW w:w="4309" w:type="dxa"/>
            <w:tcBorders>
              <w:left w:val="nil"/>
              <w:bottom w:val="nil"/>
              <w:right w:val="nil"/>
            </w:tcBorders>
            <w:tcMar>
              <w:top w:w="45" w:type="dxa"/>
              <w:left w:w="85" w:type="dxa"/>
              <w:bottom w:w="45" w:type="dxa"/>
              <w:right w:w="85" w:type="dxa"/>
            </w:tcMar>
            <w:vAlign w:val="center"/>
          </w:tcPr>
          <w:p w14:paraId="336D40AC" w14:textId="77777777" w:rsidR="004139D5" w:rsidRDefault="002735B2">
            <w:pPr>
              <w:keepLines/>
              <w:spacing w:line="360" w:lineRule="exact"/>
              <w:ind w:firstLine="0"/>
              <w:rPr>
                <w:rFonts w:hint="eastAsia"/>
              </w:rPr>
            </w:pPr>
            <w:r>
              <w:rPr>
                <w:sz w:val="21"/>
                <w:szCs w:val="21"/>
              </w:rPr>
              <w:t>核对本人资料</w:t>
            </w:r>
            <w:r>
              <w:rPr>
                <w:sz w:val="21"/>
                <w:szCs w:val="21"/>
              </w:rPr>
              <w:t>→</w:t>
            </w:r>
            <w:r>
              <w:rPr>
                <w:sz w:val="21"/>
                <w:szCs w:val="21"/>
              </w:rPr>
              <w:t>选择时段</w:t>
            </w:r>
            <w:r>
              <w:rPr>
                <w:sz w:val="21"/>
                <w:szCs w:val="21"/>
              </w:rPr>
              <w:t>→</w:t>
            </w:r>
            <w:r>
              <w:rPr>
                <w:sz w:val="21"/>
                <w:szCs w:val="21"/>
              </w:rPr>
              <w:t>提交问题与特殊需求</w:t>
            </w:r>
            <w:r>
              <w:rPr>
                <w:sz w:val="21"/>
                <w:szCs w:val="21"/>
              </w:rPr>
              <w:t>→</w:t>
            </w:r>
            <w:r>
              <w:rPr>
                <w:sz w:val="21"/>
                <w:szCs w:val="21"/>
              </w:rPr>
              <w:t>查看预约编号</w:t>
            </w:r>
          </w:p>
        </w:tc>
        <w:tc>
          <w:tcPr>
            <w:tcW w:w="3005" w:type="dxa"/>
            <w:tcBorders>
              <w:left w:val="nil"/>
              <w:bottom w:val="nil"/>
              <w:right w:val="nil"/>
            </w:tcBorders>
            <w:tcMar>
              <w:top w:w="45" w:type="dxa"/>
              <w:left w:w="85" w:type="dxa"/>
              <w:bottom w:w="45" w:type="dxa"/>
              <w:right w:w="85" w:type="dxa"/>
            </w:tcMar>
            <w:vAlign w:val="center"/>
          </w:tcPr>
          <w:p w14:paraId="0156D29E" w14:textId="77777777" w:rsidR="004139D5" w:rsidRDefault="002735B2">
            <w:pPr>
              <w:keepLines/>
              <w:spacing w:line="360" w:lineRule="exact"/>
              <w:ind w:firstLine="0"/>
              <w:rPr>
                <w:rFonts w:hint="eastAsia"/>
              </w:rPr>
            </w:pPr>
            <w:r>
              <w:rPr>
                <w:sz w:val="21"/>
                <w:szCs w:val="21"/>
              </w:rPr>
              <w:t>资料不全回到补全；号源冲突刷新；结果不明保留原请求标识</w:t>
            </w:r>
          </w:p>
        </w:tc>
      </w:tr>
      <w:tr w:rsidR="004139D5" w14:paraId="08327522"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2F3F430E" w14:textId="77777777" w:rsidR="004139D5" w:rsidRDefault="002735B2">
            <w:pPr>
              <w:keepLines/>
              <w:spacing w:line="360" w:lineRule="exact"/>
              <w:ind w:firstLine="0"/>
              <w:rPr>
                <w:rFonts w:hint="eastAsia"/>
              </w:rPr>
            </w:pPr>
            <w:r>
              <w:rPr>
                <w:sz w:val="21"/>
                <w:szCs w:val="21"/>
              </w:rPr>
              <w:t>前台接待</w:t>
            </w:r>
          </w:p>
        </w:tc>
        <w:tc>
          <w:tcPr>
            <w:tcW w:w="4309" w:type="dxa"/>
            <w:tcBorders>
              <w:left w:val="nil"/>
              <w:bottom w:val="nil"/>
              <w:right w:val="nil"/>
            </w:tcBorders>
            <w:tcMar>
              <w:top w:w="45" w:type="dxa"/>
              <w:left w:w="85" w:type="dxa"/>
              <w:bottom w:w="45" w:type="dxa"/>
              <w:right w:w="85" w:type="dxa"/>
            </w:tcMar>
            <w:vAlign w:val="center"/>
          </w:tcPr>
          <w:p w14:paraId="28FC2BA8" w14:textId="77777777" w:rsidR="004139D5" w:rsidRDefault="002735B2">
            <w:pPr>
              <w:keepLines/>
              <w:spacing w:line="360" w:lineRule="exact"/>
              <w:ind w:firstLine="0"/>
              <w:rPr>
                <w:rFonts w:hint="eastAsia"/>
              </w:rPr>
            </w:pPr>
            <w:r>
              <w:rPr>
                <w:sz w:val="21"/>
                <w:szCs w:val="21"/>
              </w:rPr>
              <w:t>查询授权患者</w:t>
            </w:r>
            <w:r>
              <w:rPr>
                <w:sz w:val="21"/>
                <w:szCs w:val="21"/>
              </w:rPr>
              <w:t>→</w:t>
            </w:r>
            <w:r>
              <w:rPr>
                <w:sz w:val="21"/>
                <w:szCs w:val="21"/>
              </w:rPr>
              <w:t>核对身份健康申报</w:t>
            </w:r>
            <w:r>
              <w:rPr>
                <w:sz w:val="21"/>
                <w:szCs w:val="21"/>
              </w:rPr>
              <w:t>→</w:t>
            </w:r>
            <w:r>
              <w:rPr>
                <w:sz w:val="21"/>
                <w:szCs w:val="21"/>
              </w:rPr>
              <w:t>登记到诊</w:t>
            </w:r>
            <w:r>
              <w:rPr>
                <w:sz w:val="21"/>
                <w:szCs w:val="21"/>
              </w:rPr>
              <w:t>→</w:t>
            </w:r>
            <w:r>
              <w:rPr>
                <w:sz w:val="21"/>
                <w:szCs w:val="21"/>
              </w:rPr>
              <w:t>核对完成记录</w:t>
            </w:r>
            <w:r>
              <w:rPr>
                <w:sz w:val="21"/>
                <w:szCs w:val="21"/>
              </w:rPr>
              <w:t>→</w:t>
            </w:r>
            <w:r>
              <w:rPr>
                <w:sz w:val="21"/>
                <w:szCs w:val="21"/>
              </w:rPr>
              <w:t>开单收款</w:t>
            </w:r>
          </w:p>
        </w:tc>
        <w:tc>
          <w:tcPr>
            <w:tcW w:w="3005" w:type="dxa"/>
            <w:tcBorders>
              <w:left w:val="nil"/>
              <w:bottom w:val="nil"/>
              <w:right w:val="nil"/>
            </w:tcBorders>
            <w:tcMar>
              <w:top w:w="45" w:type="dxa"/>
              <w:left w:w="85" w:type="dxa"/>
              <w:bottom w:w="45" w:type="dxa"/>
              <w:right w:w="85" w:type="dxa"/>
            </w:tcMar>
            <w:vAlign w:val="center"/>
          </w:tcPr>
          <w:p w14:paraId="6D238F04" w14:textId="77777777" w:rsidR="004139D5" w:rsidRDefault="002735B2">
            <w:pPr>
              <w:keepLines/>
              <w:spacing w:line="360" w:lineRule="exact"/>
              <w:ind w:firstLine="0"/>
              <w:rPr>
                <w:rFonts w:hint="eastAsia"/>
              </w:rPr>
            </w:pPr>
            <w:r>
              <w:rPr>
                <w:sz w:val="21"/>
                <w:szCs w:val="21"/>
              </w:rPr>
              <w:t>未到时段拒绝到诊；超额收款拒绝；跨门诊访问拒绝</w:t>
            </w:r>
          </w:p>
        </w:tc>
      </w:tr>
      <w:tr w:rsidR="004139D5" w14:paraId="3334E231"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12C44364" w14:textId="77777777" w:rsidR="004139D5" w:rsidRDefault="002735B2">
            <w:pPr>
              <w:keepLines/>
              <w:spacing w:line="360" w:lineRule="exact"/>
              <w:ind w:firstLine="0"/>
              <w:rPr>
                <w:rFonts w:hint="eastAsia"/>
              </w:rPr>
            </w:pPr>
            <w:r>
              <w:rPr>
                <w:sz w:val="21"/>
                <w:szCs w:val="21"/>
              </w:rPr>
              <w:t>医生接诊</w:t>
            </w:r>
          </w:p>
        </w:tc>
        <w:tc>
          <w:tcPr>
            <w:tcW w:w="4309" w:type="dxa"/>
            <w:tcBorders>
              <w:left w:val="nil"/>
              <w:bottom w:val="nil"/>
              <w:right w:val="nil"/>
            </w:tcBorders>
            <w:tcMar>
              <w:top w:w="45" w:type="dxa"/>
              <w:left w:w="85" w:type="dxa"/>
              <w:bottom w:w="45" w:type="dxa"/>
              <w:right w:w="85" w:type="dxa"/>
            </w:tcMar>
            <w:vAlign w:val="center"/>
          </w:tcPr>
          <w:p w14:paraId="0E5A02FC" w14:textId="77777777" w:rsidR="004139D5" w:rsidRDefault="002735B2">
            <w:pPr>
              <w:keepLines/>
              <w:spacing w:line="360" w:lineRule="exact"/>
              <w:ind w:firstLine="0"/>
              <w:rPr>
                <w:rFonts w:hint="eastAsia"/>
              </w:rPr>
            </w:pPr>
            <w:r>
              <w:rPr>
                <w:sz w:val="21"/>
                <w:szCs w:val="21"/>
              </w:rPr>
              <w:t>读取本人接诊及相关历史</w:t>
            </w:r>
            <w:r>
              <w:rPr>
                <w:sz w:val="21"/>
                <w:szCs w:val="21"/>
              </w:rPr>
              <w:t>→</w:t>
            </w:r>
            <w:r>
              <w:rPr>
                <w:sz w:val="21"/>
                <w:szCs w:val="21"/>
              </w:rPr>
              <w:t>记录治疗</w:t>
            </w:r>
            <w:r>
              <w:rPr>
                <w:sz w:val="21"/>
                <w:szCs w:val="21"/>
              </w:rPr>
              <w:t>→</w:t>
            </w:r>
            <w:r>
              <w:rPr>
                <w:sz w:val="21"/>
                <w:szCs w:val="21"/>
              </w:rPr>
              <w:t>完成</w:t>
            </w:r>
            <w:r>
              <w:rPr>
                <w:sz w:val="21"/>
                <w:szCs w:val="21"/>
              </w:rPr>
              <w:t>→</w:t>
            </w:r>
            <w:r>
              <w:rPr>
                <w:sz w:val="21"/>
                <w:szCs w:val="21"/>
              </w:rPr>
              <w:t>必要时追加附记</w:t>
            </w:r>
          </w:p>
        </w:tc>
        <w:tc>
          <w:tcPr>
            <w:tcW w:w="3005" w:type="dxa"/>
            <w:tcBorders>
              <w:left w:val="nil"/>
              <w:bottom w:val="nil"/>
              <w:right w:val="nil"/>
            </w:tcBorders>
            <w:tcMar>
              <w:top w:w="45" w:type="dxa"/>
              <w:left w:w="85" w:type="dxa"/>
              <w:bottom w:w="45" w:type="dxa"/>
              <w:right w:w="85" w:type="dxa"/>
            </w:tcMar>
            <w:vAlign w:val="center"/>
          </w:tcPr>
          <w:p w14:paraId="2E31451B" w14:textId="77777777" w:rsidR="004139D5" w:rsidRDefault="002735B2">
            <w:pPr>
              <w:keepLines/>
              <w:spacing w:line="360" w:lineRule="exact"/>
              <w:ind w:firstLine="0"/>
              <w:rPr>
                <w:rFonts w:hint="eastAsia"/>
              </w:rPr>
            </w:pPr>
            <w:r>
              <w:rPr>
                <w:sz w:val="21"/>
                <w:szCs w:val="21"/>
              </w:rPr>
              <w:t>他人写入拒绝；版本冲突刷新；完成记录不重新开放</w:t>
            </w:r>
          </w:p>
        </w:tc>
      </w:tr>
      <w:tr w:rsidR="004139D5" w14:paraId="6408CA7C"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0ED65349" w14:textId="77777777" w:rsidR="004139D5" w:rsidRDefault="002735B2">
            <w:pPr>
              <w:keepLines/>
              <w:spacing w:line="360" w:lineRule="exact"/>
              <w:ind w:firstLine="0"/>
              <w:rPr>
                <w:rFonts w:hint="eastAsia"/>
              </w:rPr>
            </w:pPr>
            <w:r>
              <w:rPr>
                <w:sz w:val="21"/>
                <w:szCs w:val="21"/>
              </w:rPr>
              <w:t>店长运营</w:t>
            </w:r>
          </w:p>
        </w:tc>
        <w:tc>
          <w:tcPr>
            <w:tcW w:w="4309" w:type="dxa"/>
            <w:tcBorders>
              <w:left w:val="nil"/>
              <w:bottom w:val="nil"/>
              <w:right w:val="nil"/>
            </w:tcBorders>
            <w:tcMar>
              <w:top w:w="45" w:type="dxa"/>
              <w:left w:w="85" w:type="dxa"/>
              <w:bottom w:w="45" w:type="dxa"/>
              <w:right w:w="85" w:type="dxa"/>
            </w:tcMar>
            <w:vAlign w:val="center"/>
          </w:tcPr>
          <w:p w14:paraId="4F45D70F" w14:textId="77777777" w:rsidR="004139D5" w:rsidRDefault="002735B2">
            <w:pPr>
              <w:keepLines/>
              <w:spacing w:line="360" w:lineRule="exact"/>
              <w:ind w:firstLine="0"/>
              <w:rPr>
                <w:rFonts w:hint="eastAsia"/>
              </w:rPr>
            </w:pPr>
            <w:r>
              <w:rPr>
                <w:sz w:val="21"/>
                <w:szCs w:val="21"/>
              </w:rPr>
              <w:t>选择授权门诊</w:t>
            </w:r>
            <w:r>
              <w:rPr>
                <w:sz w:val="21"/>
                <w:szCs w:val="21"/>
              </w:rPr>
              <w:t>→</w:t>
            </w:r>
            <w:r>
              <w:rPr>
                <w:sz w:val="21"/>
                <w:szCs w:val="21"/>
              </w:rPr>
              <w:t>协调排班与接待</w:t>
            </w:r>
            <w:r>
              <w:rPr>
                <w:sz w:val="21"/>
                <w:szCs w:val="21"/>
              </w:rPr>
              <w:t>→</w:t>
            </w:r>
            <w:r>
              <w:rPr>
                <w:sz w:val="21"/>
                <w:szCs w:val="21"/>
              </w:rPr>
              <w:t>核对退款及日结</w:t>
            </w:r>
            <w:r>
              <w:rPr>
                <w:sz w:val="21"/>
                <w:szCs w:val="21"/>
              </w:rPr>
              <w:t>→</w:t>
            </w:r>
            <w:r>
              <w:rPr>
                <w:sz w:val="21"/>
                <w:szCs w:val="21"/>
              </w:rPr>
              <w:t>录入审核本店成本</w:t>
            </w:r>
          </w:p>
        </w:tc>
        <w:tc>
          <w:tcPr>
            <w:tcW w:w="3005" w:type="dxa"/>
            <w:tcBorders>
              <w:left w:val="nil"/>
              <w:bottom w:val="nil"/>
              <w:right w:val="nil"/>
            </w:tcBorders>
            <w:tcMar>
              <w:top w:w="45" w:type="dxa"/>
              <w:left w:w="85" w:type="dxa"/>
              <w:bottom w:w="45" w:type="dxa"/>
              <w:right w:w="85" w:type="dxa"/>
            </w:tcMar>
            <w:vAlign w:val="center"/>
          </w:tcPr>
          <w:p w14:paraId="4558357D" w14:textId="77777777" w:rsidR="004139D5" w:rsidRDefault="002735B2">
            <w:pPr>
              <w:keepLines/>
              <w:spacing w:line="360" w:lineRule="exact"/>
              <w:ind w:firstLine="0"/>
              <w:rPr>
                <w:rFonts w:hint="eastAsia"/>
              </w:rPr>
            </w:pPr>
            <w:r>
              <w:rPr>
                <w:sz w:val="21"/>
                <w:szCs w:val="21"/>
              </w:rPr>
              <w:t>越店、全局主数据、账号管理与基金核算请求拒绝</w:t>
            </w:r>
          </w:p>
        </w:tc>
      </w:tr>
      <w:tr w:rsidR="004139D5" w14:paraId="311AE404" w14:textId="77777777">
        <w:trPr>
          <w:cantSplit/>
          <w:jc w:val="center"/>
        </w:trPr>
        <w:tc>
          <w:tcPr>
            <w:tcW w:w="1531" w:type="dxa"/>
            <w:tcBorders>
              <w:left w:val="nil"/>
              <w:bottom w:val="single" w:sz="7" w:space="0" w:color="000000"/>
              <w:right w:val="nil"/>
            </w:tcBorders>
            <w:tcMar>
              <w:top w:w="45" w:type="dxa"/>
              <w:left w:w="85" w:type="dxa"/>
              <w:bottom w:w="45" w:type="dxa"/>
              <w:right w:w="85" w:type="dxa"/>
            </w:tcMar>
            <w:vAlign w:val="center"/>
          </w:tcPr>
          <w:p w14:paraId="404CDB3A" w14:textId="77777777" w:rsidR="004139D5" w:rsidRDefault="002735B2">
            <w:pPr>
              <w:keepLines/>
              <w:spacing w:line="360" w:lineRule="exact"/>
              <w:ind w:firstLine="0"/>
              <w:rPr>
                <w:rFonts w:hint="eastAsia"/>
              </w:rPr>
            </w:pPr>
            <w:r>
              <w:rPr>
                <w:sz w:val="21"/>
                <w:szCs w:val="21"/>
              </w:rPr>
              <w:t>总部管理</w:t>
            </w:r>
          </w:p>
        </w:tc>
        <w:tc>
          <w:tcPr>
            <w:tcW w:w="4309" w:type="dxa"/>
            <w:tcBorders>
              <w:left w:val="nil"/>
              <w:bottom w:val="single" w:sz="7" w:space="0" w:color="000000"/>
              <w:right w:val="nil"/>
            </w:tcBorders>
            <w:tcMar>
              <w:top w:w="45" w:type="dxa"/>
              <w:left w:w="85" w:type="dxa"/>
              <w:bottom w:w="45" w:type="dxa"/>
              <w:right w:w="85" w:type="dxa"/>
            </w:tcMar>
            <w:vAlign w:val="center"/>
          </w:tcPr>
          <w:p w14:paraId="5F83144A" w14:textId="77777777" w:rsidR="004139D5" w:rsidRDefault="002735B2">
            <w:pPr>
              <w:keepLines/>
              <w:spacing w:line="360" w:lineRule="exact"/>
              <w:ind w:firstLine="0"/>
              <w:rPr>
                <w:rFonts w:hint="eastAsia"/>
              </w:rPr>
            </w:pPr>
            <w:r>
              <w:rPr>
                <w:sz w:val="21"/>
                <w:szCs w:val="21"/>
              </w:rPr>
              <w:t>维护资源与员工账号</w:t>
            </w:r>
            <w:r>
              <w:rPr>
                <w:sz w:val="21"/>
                <w:szCs w:val="21"/>
              </w:rPr>
              <w:t>→</w:t>
            </w:r>
            <w:r>
              <w:rPr>
                <w:sz w:val="21"/>
                <w:szCs w:val="21"/>
              </w:rPr>
              <w:t>核验跨店档案操作</w:t>
            </w:r>
            <w:r>
              <w:rPr>
                <w:sz w:val="21"/>
                <w:szCs w:val="21"/>
              </w:rPr>
              <w:t>→</w:t>
            </w:r>
            <w:r>
              <w:rPr>
                <w:sz w:val="21"/>
                <w:szCs w:val="21"/>
              </w:rPr>
              <w:t>核对全连锁来源</w:t>
            </w:r>
            <w:r>
              <w:rPr>
                <w:sz w:val="21"/>
                <w:szCs w:val="21"/>
              </w:rPr>
              <w:t>→</w:t>
            </w:r>
            <w:r>
              <w:rPr>
                <w:sz w:val="21"/>
                <w:szCs w:val="21"/>
              </w:rPr>
              <w:t>确认基金报告</w:t>
            </w:r>
          </w:p>
        </w:tc>
        <w:tc>
          <w:tcPr>
            <w:tcW w:w="3005" w:type="dxa"/>
            <w:tcBorders>
              <w:left w:val="nil"/>
              <w:bottom w:val="single" w:sz="7" w:space="0" w:color="000000"/>
              <w:right w:val="nil"/>
            </w:tcBorders>
            <w:tcMar>
              <w:top w:w="45" w:type="dxa"/>
              <w:left w:w="85" w:type="dxa"/>
              <w:bottom w:w="45" w:type="dxa"/>
              <w:right w:w="85" w:type="dxa"/>
            </w:tcMar>
            <w:vAlign w:val="center"/>
          </w:tcPr>
          <w:p w14:paraId="42AE3B04" w14:textId="77777777" w:rsidR="004139D5" w:rsidRDefault="002735B2">
            <w:pPr>
              <w:keepLines/>
              <w:spacing w:line="360" w:lineRule="exact"/>
              <w:ind w:firstLine="0"/>
              <w:rPr>
                <w:rFonts w:hint="eastAsia"/>
              </w:rPr>
            </w:pPr>
            <w:r>
              <w:rPr>
                <w:sz w:val="21"/>
                <w:szCs w:val="21"/>
              </w:rPr>
              <w:t>身份冲突或最后有效总部保护拒绝；来源变化要求重算</w:t>
            </w:r>
          </w:p>
        </w:tc>
      </w:tr>
    </w:tbl>
    <w:p w14:paraId="6FAA45F1" w14:textId="77777777" w:rsidR="004139D5" w:rsidRDefault="002735B2">
      <w:pPr>
        <w:rPr>
          <w:rFonts w:hint="eastAsia"/>
        </w:rPr>
      </w:pPr>
      <w:r>
        <w:t>页面展示加载、成功和可解释错误状态。每次逻辑写入保留唯一标识；请求超时或网络中断后，不凭按钮再次生成新标识重发，用户核对后可沿原标识重试。恢复码仅在签发成功时展示一次，不能依靠重放读取原始凭证。登录、表单及弹窗保持键盘可操作；响应式布局和减少动态偏好由相应</w:t>
      </w:r>
      <w:r>
        <w:t>CSS</w:t>
      </w:r>
      <w:r>
        <w:t>层处理。</w:t>
      </w:r>
    </w:p>
    <w:p w14:paraId="724A1C3E" w14:textId="77777777" w:rsidR="004139D5" w:rsidRDefault="002735B2">
      <w:pPr>
        <w:pStyle w:val="21"/>
        <w:numPr>
          <w:ilvl w:val="1"/>
          <w:numId w:val="10"/>
        </w:numPr>
      </w:pPr>
      <w:bookmarkStart w:id="93" w:name="_Toc243288737"/>
      <w:r>
        <w:t>接口契约与错误设计</w:t>
      </w:r>
      <w:bookmarkEnd w:id="93"/>
    </w:p>
    <w:p w14:paraId="202A73BB" w14:textId="47CB5D62" w:rsidR="004139D5" w:rsidRDefault="002735B2">
      <w:pPr>
        <w:pStyle w:val="af7"/>
        <w:keepNext/>
        <w:spacing w:before="60" w:after="120"/>
        <w:jc w:val="center"/>
        <w:rPr>
          <w:rFonts w:hint="eastAsia"/>
        </w:rPr>
      </w:pPr>
      <w:r>
        <w:rPr>
          <w:b/>
          <w:bCs/>
        </w:rPr>
        <w:t>表</w:t>
      </w:r>
      <w:r>
        <w:rPr>
          <w:b/>
          <w:bCs/>
        </w:rPr>
        <w:t xml:space="preserve"> </w:t>
      </w:r>
      <w:r>
        <w:rPr>
          <w:b/>
          <w:bCs/>
        </w:rPr>
        <w:fldChar w:fldCharType="begin"/>
      </w:r>
      <w:r>
        <w:rPr>
          <w:b/>
          <w:bCs/>
        </w:rPr>
        <w:instrText xml:space="preserve"> SEQ Table \* ARABIC </w:instrText>
      </w:r>
      <w:r>
        <w:rPr>
          <w:b/>
          <w:bCs/>
        </w:rPr>
        <w:fldChar w:fldCharType="separate"/>
      </w:r>
      <w:r w:rsidR="00AE3614">
        <w:rPr>
          <w:rFonts w:hint="eastAsia"/>
          <w:b/>
          <w:bCs/>
          <w:noProof/>
        </w:rPr>
        <w:t>13</w:t>
      </w:r>
      <w:r>
        <w:rPr>
          <w:b/>
          <w:bCs/>
        </w:rPr>
        <w:fldChar w:fldCharType="end"/>
      </w:r>
      <w:r>
        <w:t xml:space="preserve">　主要</w:t>
      </w:r>
      <w:r>
        <w:t>HTTP</w:t>
      </w:r>
      <w:r>
        <w:t>契约</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2552"/>
        <w:gridCol w:w="3572"/>
        <w:gridCol w:w="2721"/>
      </w:tblGrid>
      <w:tr w:rsidR="004139D5" w14:paraId="172EBC12" w14:textId="77777777">
        <w:trPr>
          <w:cantSplit/>
          <w:tblHeader/>
          <w:jc w:val="center"/>
        </w:trPr>
        <w:tc>
          <w:tcPr>
            <w:tcW w:w="255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7A6947E"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接口</w:t>
            </w:r>
          </w:p>
        </w:tc>
        <w:tc>
          <w:tcPr>
            <w:tcW w:w="3572"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C9B6B28"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请求与返回</w:t>
            </w:r>
          </w:p>
        </w:tc>
        <w:tc>
          <w:tcPr>
            <w:tcW w:w="272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216ABF04"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关键约束</w:t>
            </w:r>
          </w:p>
        </w:tc>
      </w:tr>
      <w:tr w:rsidR="004139D5" w14:paraId="4CC5DBA6" w14:textId="77777777">
        <w:trPr>
          <w:cantSplit/>
          <w:jc w:val="center"/>
        </w:trPr>
        <w:tc>
          <w:tcPr>
            <w:tcW w:w="2551" w:type="dxa"/>
            <w:tcBorders>
              <w:left w:val="nil"/>
              <w:bottom w:val="nil"/>
              <w:right w:val="nil"/>
            </w:tcBorders>
            <w:tcMar>
              <w:top w:w="45" w:type="dxa"/>
              <w:left w:w="85" w:type="dxa"/>
              <w:bottom w:w="45" w:type="dxa"/>
              <w:right w:w="85" w:type="dxa"/>
            </w:tcMar>
            <w:vAlign w:val="center"/>
          </w:tcPr>
          <w:p w14:paraId="76F1BA2E" w14:textId="77777777" w:rsidR="004139D5" w:rsidRDefault="002735B2">
            <w:pPr>
              <w:keepLines/>
              <w:spacing w:line="360" w:lineRule="exact"/>
              <w:ind w:firstLine="0"/>
              <w:rPr>
                <w:rFonts w:hint="eastAsia"/>
              </w:rPr>
            </w:pPr>
            <w:r>
              <w:rPr>
                <w:sz w:val="21"/>
                <w:szCs w:val="21"/>
              </w:rPr>
              <w:t>POST /api/login</w:t>
            </w:r>
          </w:p>
        </w:tc>
        <w:tc>
          <w:tcPr>
            <w:tcW w:w="3572" w:type="dxa"/>
            <w:tcBorders>
              <w:left w:val="nil"/>
              <w:bottom w:val="nil"/>
              <w:right w:val="nil"/>
            </w:tcBorders>
            <w:tcMar>
              <w:top w:w="45" w:type="dxa"/>
              <w:left w:w="85" w:type="dxa"/>
              <w:bottom w:w="45" w:type="dxa"/>
              <w:right w:w="85" w:type="dxa"/>
            </w:tcMar>
            <w:vAlign w:val="center"/>
          </w:tcPr>
          <w:p w14:paraId="32806708" w14:textId="77777777" w:rsidR="004139D5" w:rsidRDefault="002735B2">
            <w:pPr>
              <w:keepLines/>
              <w:spacing w:line="360" w:lineRule="exact"/>
              <w:ind w:firstLine="0"/>
              <w:rPr>
                <w:rFonts w:hint="eastAsia"/>
              </w:rPr>
            </w:pPr>
            <w:r>
              <w:rPr>
                <w:sz w:val="21"/>
                <w:szCs w:val="21"/>
              </w:rPr>
              <w:t>username</w:t>
            </w:r>
            <w:r>
              <w:rPr>
                <w:sz w:val="21"/>
                <w:szCs w:val="21"/>
              </w:rPr>
              <w:t>、</w:t>
            </w:r>
            <w:r>
              <w:rPr>
                <w:sz w:val="21"/>
                <w:szCs w:val="21"/>
              </w:rPr>
              <w:t>password</w:t>
            </w:r>
            <w:r>
              <w:rPr>
                <w:sz w:val="21"/>
                <w:szCs w:val="21"/>
              </w:rPr>
              <w:t>、</w:t>
            </w:r>
            <w:r>
              <w:rPr>
                <w:sz w:val="21"/>
                <w:szCs w:val="21"/>
              </w:rPr>
              <w:t>portal</w:t>
            </w:r>
            <w:r>
              <w:rPr>
                <w:sz w:val="21"/>
                <w:szCs w:val="21"/>
              </w:rPr>
              <w:t>；返回身份与</w:t>
            </w:r>
            <w:r>
              <w:rPr>
                <w:sz w:val="21"/>
                <w:szCs w:val="21"/>
              </w:rPr>
              <w:t>CSRF</w:t>
            </w:r>
            <w:r>
              <w:rPr>
                <w:sz w:val="21"/>
                <w:szCs w:val="21"/>
              </w:rPr>
              <w:t>，签发会话</w:t>
            </w:r>
            <w:r>
              <w:rPr>
                <w:sz w:val="21"/>
                <w:szCs w:val="21"/>
              </w:rPr>
              <w:t>Cookie</w:t>
            </w:r>
          </w:p>
        </w:tc>
        <w:tc>
          <w:tcPr>
            <w:tcW w:w="2721" w:type="dxa"/>
            <w:tcBorders>
              <w:left w:val="nil"/>
              <w:bottom w:val="nil"/>
              <w:right w:val="nil"/>
            </w:tcBorders>
            <w:tcMar>
              <w:top w:w="45" w:type="dxa"/>
              <w:left w:w="85" w:type="dxa"/>
              <w:bottom w:w="45" w:type="dxa"/>
              <w:right w:w="85" w:type="dxa"/>
            </w:tcMar>
            <w:vAlign w:val="center"/>
          </w:tcPr>
          <w:p w14:paraId="02FD5C2D" w14:textId="77777777" w:rsidR="004139D5" w:rsidRDefault="002735B2">
            <w:pPr>
              <w:keepLines/>
              <w:spacing w:line="360" w:lineRule="exact"/>
              <w:ind w:firstLine="0"/>
              <w:rPr>
                <w:rFonts w:hint="eastAsia"/>
              </w:rPr>
            </w:pPr>
            <w:r>
              <w:rPr>
                <w:sz w:val="21"/>
                <w:szCs w:val="21"/>
              </w:rPr>
              <w:t>入口与角色一致，持久限流</w:t>
            </w:r>
          </w:p>
        </w:tc>
      </w:tr>
      <w:tr w:rsidR="004139D5" w14:paraId="5436E3B1" w14:textId="77777777">
        <w:trPr>
          <w:cantSplit/>
          <w:jc w:val="center"/>
        </w:trPr>
        <w:tc>
          <w:tcPr>
            <w:tcW w:w="2551" w:type="dxa"/>
            <w:tcBorders>
              <w:left w:val="nil"/>
              <w:bottom w:val="nil"/>
              <w:right w:val="nil"/>
            </w:tcBorders>
            <w:tcMar>
              <w:top w:w="45" w:type="dxa"/>
              <w:left w:w="85" w:type="dxa"/>
              <w:bottom w:w="45" w:type="dxa"/>
              <w:right w:w="85" w:type="dxa"/>
            </w:tcMar>
            <w:vAlign w:val="center"/>
          </w:tcPr>
          <w:p w14:paraId="5D885D13" w14:textId="77777777" w:rsidR="004139D5" w:rsidRDefault="002735B2">
            <w:pPr>
              <w:keepLines/>
              <w:spacing w:line="360" w:lineRule="exact"/>
              <w:ind w:firstLine="0"/>
              <w:rPr>
                <w:rFonts w:hint="eastAsia"/>
              </w:rPr>
            </w:pPr>
            <w:r>
              <w:rPr>
                <w:sz w:val="21"/>
                <w:szCs w:val="21"/>
              </w:rPr>
              <w:t>POST /api/register</w:t>
            </w:r>
          </w:p>
        </w:tc>
        <w:tc>
          <w:tcPr>
            <w:tcW w:w="3572" w:type="dxa"/>
            <w:tcBorders>
              <w:left w:val="nil"/>
              <w:bottom w:val="nil"/>
              <w:right w:val="nil"/>
            </w:tcBorders>
            <w:tcMar>
              <w:top w:w="45" w:type="dxa"/>
              <w:left w:w="85" w:type="dxa"/>
              <w:bottom w:w="45" w:type="dxa"/>
              <w:right w:w="85" w:type="dxa"/>
            </w:tcMar>
            <w:vAlign w:val="center"/>
          </w:tcPr>
          <w:p w14:paraId="536796B7" w14:textId="77777777" w:rsidR="004139D5" w:rsidRDefault="002735B2">
            <w:pPr>
              <w:keepLines/>
              <w:spacing w:line="360" w:lineRule="exact"/>
              <w:ind w:firstLine="0"/>
              <w:rPr>
                <w:rFonts w:hint="eastAsia"/>
              </w:rPr>
            </w:pPr>
            <w:r>
              <w:rPr>
                <w:sz w:val="21"/>
                <w:szCs w:val="21"/>
              </w:rPr>
              <w:t>仅</w:t>
            </w:r>
            <w:r>
              <w:rPr>
                <w:sz w:val="21"/>
                <w:szCs w:val="21"/>
              </w:rPr>
              <w:t>customer</w:t>
            </w:r>
            <w:r>
              <w:rPr>
                <w:sz w:val="21"/>
                <w:szCs w:val="21"/>
              </w:rPr>
              <w:t>注册</w:t>
            </w:r>
          </w:p>
        </w:tc>
        <w:tc>
          <w:tcPr>
            <w:tcW w:w="2721" w:type="dxa"/>
            <w:tcBorders>
              <w:left w:val="nil"/>
              <w:bottom w:val="nil"/>
              <w:right w:val="nil"/>
            </w:tcBorders>
            <w:tcMar>
              <w:top w:w="45" w:type="dxa"/>
              <w:left w:w="85" w:type="dxa"/>
              <w:bottom w:w="45" w:type="dxa"/>
              <w:right w:w="85" w:type="dxa"/>
            </w:tcMar>
            <w:vAlign w:val="center"/>
          </w:tcPr>
          <w:p w14:paraId="480DCB23" w14:textId="77777777" w:rsidR="004139D5" w:rsidRDefault="002735B2">
            <w:pPr>
              <w:keepLines/>
              <w:spacing w:line="360" w:lineRule="exact"/>
              <w:ind w:firstLine="0"/>
              <w:rPr>
                <w:rFonts w:hint="eastAsia"/>
              </w:rPr>
            </w:pPr>
            <w:r>
              <w:rPr>
                <w:sz w:val="21"/>
                <w:szCs w:val="21"/>
              </w:rPr>
              <w:t>规范化电话已有档案则转机构核验绑定</w:t>
            </w:r>
          </w:p>
        </w:tc>
      </w:tr>
      <w:tr w:rsidR="004139D5" w14:paraId="2C5CB568" w14:textId="77777777">
        <w:trPr>
          <w:cantSplit/>
          <w:jc w:val="center"/>
        </w:trPr>
        <w:tc>
          <w:tcPr>
            <w:tcW w:w="2551" w:type="dxa"/>
            <w:tcBorders>
              <w:left w:val="nil"/>
              <w:bottom w:val="nil"/>
              <w:right w:val="nil"/>
            </w:tcBorders>
            <w:tcMar>
              <w:top w:w="45" w:type="dxa"/>
              <w:left w:w="85" w:type="dxa"/>
              <w:bottom w:w="45" w:type="dxa"/>
              <w:right w:w="85" w:type="dxa"/>
            </w:tcMar>
            <w:vAlign w:val="center"/>
          </w:tcPr>
          <w:p w14:paraId="58C9DF4E" w14:textId="77777777" w:rsidR="004139D5" w:rsidRDefault="002735B2">
            <w:pPr>
              <w:keepLines/>
              <w:spacing w:line="360" w:lineRule="exact"/>
              <w:ind w:firstLine="0"/>
              <w:rPr>
                <w:rFonts w:hint="eastAsia"/>
              </w:rPr>
            </w:pPr>
            <w:r>
              <w:rPr>
                <w:sz w:val="21"/>
                <w:szCs w:val="21"/>
              </w:rPr>
              <w:t>GET /api/workspace</w:t>
            </w:r>
          </w:p>
        </w:tc>
        <w:tc>
          <w:tcPr>
            <w:tcW w:w="3572" w:type="dxa"/>
            <w:tcBorders>
              <w:left w:val="nil"/>
              <w:bottom w:val="nil"/>
              <w:right w:val="nil"/>
            </w:tcBorders>
            <w:tcMar>
              <w:top w:w="45" w:type="dxa"/>
              <w:left w:w="85" w:type="dxa"/>
              <w:bottom w:w="45" w:type="dxa"/>
              <w:right w:w="85" w:type="dxa"/>
            </w:tcMar>
            <w:vAlign w:val="center"/>
          </w:tcPr>
          <w:p w14:paraId="5388A3A7" w14:textId="77777777" w:rsidR="004139D5" w:rsidRDefault="002735B2">
            <w:pPr>
              <w:keepLines/>
              <w:spacing w:line="360" w:lineRule="exact"/>
              <w:ind w:firstLine="0"/>
              <w:rPr>
                <w:rFonts w:hint="eastAsia"/>
              </w:rPr>
            </w:pPr>
            <w:r>
              <w:rPr>
                <w:sz w:val="21"/>
                <w:szCs w:val="21"/>
              </w:rPr>
              <w:t>page</w:t>
            </w:r>
            <w:r>
              <w:rPr>
                <w:sz w:val="21"/>
                <w:szCs w:val="21"/>
              </w:rPr>
              <w:t>及筛选、分页；返回授权数据与</w:t>
            </w:r>
            <w:r>
              <w:rPr>
                <w:sz w:val="21"/>
                <w:szCs w:val="21"/>
              </w:rPr>
              <w:t>pagination</w:t>
            </w:r>
          </w:p>
        </w:tc>
        <w:tc>
          <w:tcPr>
            <w:tcW w:w="2721" w:type="dxa"/>
            <w:tcBorders>
              <w:left w:val="nil"/>
              <w:bottom w:val="nil"/>
              <w:right w:val="nil"/>
            </w:tcBorders>
            <w:tcMar>
              <w:top w:w="45" w:type="dxa"/>
              <w:left w:w="85" w:type="dxa"/>
              <w:bottom w:w="45" w:type="dxa"/>
              <w:right w:w="85" w:type="dxa"/>
            </w:tcMar>
            <w:vAlign w:val="center"/>
          </w:tcPr>
          <w:p w14:paraId="3BFB2239" w14:textId="77777777" w:rsidR="004139D5" w:rsidRDefault="002735B2">
            <w:pPr>
              <w:keepLines/>
              <w:spacing w:line="360" w:lineRule="exact"/>
              <w:ind w:firstLine="0"/>
              <w:rPr>
                <w:rFonts w:hint="eastAsia"/>
              </w:rPr>
            </w:pPr>
            <w:r>
              <w:rPr>
                <w:sz w:val="21"/>
                <w:szCs w:val="21"/>
              </w:rPr>
              <w:t>数据范围在服务端执行</w:t>
            </w:r>
          </w:p>
        </w:tc>
      </w:tr>
      <w:tr w:rsidR="004139D5" w14:paraId="37926FEC" w14:textId="77777777">
        <w:trPr>
          <w:cantSplit/>
          <w:jc w:val="center"/>
        </w:trPr>
        <w:tc>
          <w:tcPr>
            <w:tcW w:w="2551" w:type="dxa"/>
            <w:tcBorders>
              <w:left w:val="nil"/>
              <w:bottom w:val="nil"/>
              <w:right w:val="nil"/>
            </w:tcBorders>
            <w:tcMar>
              <w:top w:w="45" w:type="dxa"/>
              <w:left w:w="85" w:type="dxa"/>
              <w:bottom w:w="45" w:type="dxa"/>
              <w:right w:w="85" w:type="dxa"/>
            </w:tcMar>
            <w:vAlign w:val="center"/>
          </w:tcPr>
          <w:p w14:paraId="7BA8224E" w14:textId="77777777" w:rsidR="004139D5" w:rsidRDefault="002735B2">
            <w:pPr>
              <w:keepLines/>
              <w:spacing w:line="360" w:lineRule="exact"/>
              <w:ind w:firstLine="0"/>
              <w:rPr>
                <w:rFonts w:hint="eastAsia"/>
              </w:rPr>
            </w:pPr>
            <w:r>
              <w:rPr>
                <w:sz w:val="21"/>
                <w:szCs w:val="21"/>
              </w:rPr>
              <w:t>POST /api/command</w:t>
            </w:r>
          </w:p>
        </w:tc>
        <w:tc>
          <w:tcPr>
            <w:tcW w:w="3572" w:type="dxa"/>
            <w:tcBorders>
              <w:left w:val="nil"/>
              <w:bottom w:val="nil"/>
              <w:right w:val="nil"/>
            </w:tcBorders>
            <w:tcMar>
              <w:top w:w="45" w:type="dxa"/>
              <w:left w:w="85" w:type="dxa"/>
              <w:bottom w:w="45" w:type="dxa"/>
              <w:right w:w="85" w:type="dxa"/>
            </w:tcMar>
            <w:vAlign w:val="center"/>
          </w:tcPr>
          <w:p w14:paraId="7C390E22" w14:textId="77777777" w:rsidR="004139D5" w:rsidRDefault="002735B2">
            <w:pPr>
              <w:keepLines/>
              <w:spacing w:line="360" w:lineRule="exact"/>
              <w:ind w:firstLine="0"/>
              <w:rPr>
                <w:rFonts w:hint="eastAsia"/>
              </w:rPr>
            </w:pPr>
            <w:r>
              <w:rPr>
                <w:sz w:val="21"/>
                <w:szCs w:val="21"/>
              </w:rPr>
              <w:t>type</w:t>
            </w:r>
            <w:r>
              <w:rPr>
                <w:sz w:val="21"/>
                <w:szCs w:val="21"/>
              </w:rPr>
              <w:t>、</w:t>
            </w:r>
            <w:r>
              <w:rPr>
                <w:sz w:val="21"/>
                <w:szCs w:val="21"/>
              </w:rPr>
              <w:t>payload</w:t>
            </w:r>
            <w:r>
              <w:rPr>
                <w:sz w:val="21"/>
                <w:szCs w:val="21"/>
              </w:rPr>
              <w:t>、版本和幂等键</w:t>
            </w:r>
          </w:p>
        </w:tc>
        <w:tc>
          <w:tcPr>
            <w:tcW w:w="2721" w:type="dxa"/>
            <w:tcBorders>
              <w:left w:val="nil"/>
              <w:bottom w:val="nil"/>
              <w:right w:val="nil"/>
            </w:tcBorders>
            <w:tcMar>
              <w:top w:w="45" w:type="dxa"/>
              <w:left w:w="85" w:type="dxa"/>
              <w:bottom w:w="45" w:type="dxa"/>
              <w:right w:w="85" w:type="dxa"/>
            </w:tcMar>
            <w:vAlign w:val="center"/>
          </w:tcPr>
          <w:p w14:paraId="33E01BAC" w14:textId="77777777" w:rsidR="004139D5" w:rsidRDefault="002735B2">
            <w:pPr>
              <w:keepLines/>
              <w:spacing w:line="360" w:lineRule="exact"/>
              <w:ind w:firstLine="0"/>
              <w:rPr>
                <w:rFonts w:hint="eastAsia"/>
              </w:rPr>
            </w:pPr>
            <w:r>
              <w:rPr>
                <w:sz w:val="21"/>
                <w:szCs w:val="21"/>
              </w:rPr>
              <w:t>CSRF</w:t>
            </w:r>
            <w:r>
              <w:rPr>
                <w:sz w:val="21"/>
                <w:szCs w:val="21"/>
              </w:rPr>
              <w:t>、角色、范围、状态及事务</w:t>
            </w:r>
          </w:p>
        </w:tc>
      </w:tr>
      <w:tr w:rsidR="004139D5" w14:paraId="7A925169" w14:textId="77777777">
        <w:trPr>
          <w:cantSplit/>
          <w:jc w:val="center"/>
        </w:trPr>
        <w:tc>
          <w:tcPr>
            <w:tcW w:w="2551" w:type="dxa"/>
            <w:tcBorders>
              <w:left w:val="nil"/>
              <w:bottom w:val="nil"/>
              <w:right w:val="nil"/>
            </w:tcBorders>
            <w:tcMar>
              <w:top w:w="45" w:type="dxa"/>
              <w:left w:w="85" w:type="dxa"/>
              <w:bottom w:w="45" w:type="dxa"/>
              <w:right w:w="85" w:type="dxa"/>
            </w:tcMar>
            <w:vAlign w:val="center"/>
          </w:tcPr>
          <w:p w14:paraId="07DC93CB" w14:textId="77777777" w:rsidR="004139D5" w:rsidRDefault="002735B2">
            <w:pPr>
              <w:keepLines/>
              <w:spacing w:line="360" w:lineRule="exact"/>
              <w:ind w:firstLine="0"/>
              <w:rPr>
                <w:rFonts w:hint="eastAsia"/>
              </w:rPr>
            </w:pPr>
            <w:r>
              <w:rPr>
                <w:sz w:val="21"/>
                <w:szCs w:val="21"/>
              </w:rPr>
              <w:lastRenderedPageBreak/>
              <w:t>POST /api/password-recovery/request</w:t>
            </w:r>
          </w:p>
        </w:tc>
        <w:tc>
          <w:tcPr>
            <w:tcW w:w="3572" w:type="dxa"/>
            <w:tcBorders>
              <w:left w:val="nil"/>
              <w:bottom w:val="nil"/>
              <w:right w:val="nil"/>
            </w:tcBorders>
            <w:tcMar>
              <w:top w:w="45" w:type="dxa"/>
              <w:left w:w="85" w:type="dxa"/>
              <w:bottom w:w="45" w:type="dxa"/>
              <w:right w:w="85" w:type="dxa"/>
            </w:tcMar>
            <w:vAlign w:val="center"/>
          </w:tcPr>
          <w:p w14:paraId="341E8B2B" w14:textId="77777777" w:rsidR="004139D5" w:rsidRDefault="002735B2">
            <w:pPr>
              <w:keepLines/>
              <w:spacing w:line="360" w:lineRule="exact"/>
              <w:ind w:firstLine="0"/>
              <w:rPr>
                <w:rFonts w:hint="eastAsia"/>
              </w:rPr>
            </w:pPr>
            <w:r>
              <w:rPr>
                <w:sz w:val="21"/>
                <w:szCs w:val="21"/>
              </w:rPr>
              <w:t>username</w:t>
            </w:r>
            <w:r>
              <w:rPr>
                <w:sz w:val="21"/>
                <w:szCs w:val="21"/>
              </w:rPr>
              <w:t>与</w:t>
            </w:r>
            <w:r>
              <w:rPr>
                <w:sz w:val="21"/>
                <w:szCs w:val="21"/>
              </w:rPr>
              <w:t>portal</w:t>
            </w:r>
            <w:r>
              <w:rPr>
                <w:sz w:val="21"/>
                <w:szCs w:val="21"/>
              </w:rPr>
              <w:t>；统一回应</w:t>
            </w:r>
          </w:p>
        </w:tc>
        <w:tc>
          <w:tcPr>
            <w:tcW w:w="2721" w:type="dxa"/>
            <w:tcBorders>
              <w:left w:val="nil"/>
              <w:bottom w:val="nil"/>
              <w:right w:val="nil"/>
            </w:tcBorders>
            <w:tcMar>
              <w:top w:w="45" w:type="dxa"/>
              <w:left w:w="85" w:type="dxa"/>
              <w:bottom w:w="45" w:type="dxa"/>
              <w:right w:w="85" w:type="dxa"/>
            </w:tcMar>
            <w:vAlign w:val="center"/>
          </w:tcPr>
          <w:p w14:paraId="12CDC1D9" w14:textId="77777777" w:rsidR="004139D5" w:rsidRDefault="002735B2">
            <w:pPr>
              <w:keepLines/>
              <w:spacing w:line="360" w:lineRule="exact"/>
              <w:ind w:firstLine="0"/>
              <w:rPr>
                <w:rFonts w:hint="eastAsia"/>
              </w:rPr>
            </w:pPr>
            <w:r>
              <w:rPr>
                <w:sz w:val="21"/>
                <w:szCs w:val="21"/>
              </w:rPr>
              <w:t>不能以回应判断账号存在</w:t>
            </w:r>
          </w:p>
        </w:tc>
      </w:tr>
      <w:tr w:rsidR="004139D5" w14:paraId="4F5FD1C9" w14:textId="77777777">
        <w:trPr>
          <w:cantSplit/>
          <w:jc w:val="center"/>
        </w:trPr>
        <w:tc>
          <w:tcPr>
            <w:tcW w:w="2551" w:type="dxa"/>
            <w:tcBorders>
              <w:left w:val="nil"/>
              <w:bottom w:val="nil"/>
              <w:right w:val="nil"/>
            </w:tcBorders>
            <w:tcMar>
              <w:top w:w="45" w:type="dxa"/>
              <w:left w:w="85" w:type="dxa"/>
              <w:bottom w:w="45" w:type="dxa"/>
              <w:right w:w="85" w:type="dxa"/>
            </w:tcMar>
            <w:vAlign w:val="center"/>
          </w:tcPr>
          <w:p w14:paraId="5A4A1018" w14:textId="77777777" w:rsidR="004139D5" w:rsidRDefault="002735B2">
            <w:pPr>
              <w:keepLines/>
              <w:spacing w:line="360" w:lineRule="exact"/>
              <w:ind w:firstLine="0"/>
              <w:rPr>
                <w:rFonts w:hint="eastAsia"/>
              </w:rPr>
            </w:pPr>
            <w:r>
              <w:rPr>
                <w:sz w:val="21"/>
                <w:szCs w:val="21"/>
              </w:rPr>
              <w:t>POST /api/password-recovery/consume</w:t>
            </w:r>
          </w:p>
        </w:tc>
        <w:tc>
          <w:tcPr>
            <w:tcW w:w="3572" w:type="dxa"/>
            <w:tcBorders>
              <w:left w:val="nil"/>
              <w:bottom w:val="nil"/>
              <w:right w:val="nil"/>
            </w:tcBorders>
            <w:tcMar>
              <w:top w:w="45" w:type="dxa"/>
              <w:left w:w="85" w:type="dxa"/>
              <w:bottom w:w="45" w:type="dxa"/>
              <w:right w:w="85" w:type="dxa"/>
            </w:tcMar>
            <w:vAlign w:val="center"/>
          </w:tcPr>
          <w:p w14:paraId="665858BC" w14:textId="77777777" w:rsidR="004139D5" w:rsidRDefault="002735B2">
            <w:pPr>
              <w:keepLines/>
              <w:spacing w:line="360" w:lineRule="exact"/>
              <w:ind w:firstLine="0"/>
              <w:rPr>
                <w:rFonts w:hint="eastAsia"/>
              </w:rPr>
            </w:pPr>
            <w:r>
              <w:rPr>
                <w:sz w:val="21"/>
                <w:szCs w:val="21"/>
              </w:rPr>
              <w:t>token</w:t>
            </w:r>
            <w:r>
              <w:rPr>
                <w:sz w:val="21"/>
                <w:szCs w:val="21"/>
              </w:rPr>
              <w:t>与</w:t>
            </w:r>
            <w:r>
              <w:rPr>
                <w:sz w:val="21"/>
                <w:szCs w:val="21"/>
              </w:rPr>
              <w:t>newPassword</w:t>
            </w:r>
          </w:p>
        </w:tc>
        <w:tc>
          <w:tcPr>
            <w:tcW w:w="2721" w:type="dxa"/>
            <w:tcBorders>
              <w:left w:val="nil"/>
              <w:bottom w:val="nil"/>
              <w:right w:val="nil"/>
            </w:tcBorders>
            <w:tcMar>
              <w:top w:w="45" w:type="dxa"/>
              <w:left w:w="85" w:type="dxa"/>
              <w:bottom w:w="45" w:type="dxa"/>
              <w:right w:w="85" w:type="dxa"/>
            </w:tcMar>
            <w:vAlign w:val="center"/>
          </w:tcPr>
          <w:p w14:paraId="66511357" w14:textId="77777777" w:rsidR="004139D5" w:rsidRDefault="002735B2">
            <w:pPr>
              <w:keepLines/>
              <w:spacing w:line="360" w:lineRule="exact"/>
              <w:ind w:firstLine="0"/>
              <w:rPr>
                <w:rFonts w:hint="eastAsia"/>
              </w:rPr>
            </w:pPr>
            <w:r>
              <w:rPr>
                <w:sz w:val="21"/>
                <w:szCs w:val="21"/>
              </w:rPr>
              <w:t>过期或重复消费拒绝，撤销旧会话</w:t>
            </w:r>
          </w:p>
        </w:tc>
      </w:tr>
      <w:tr w:rsidR="004139D5" w14:paraId="38CEE5EE" w14:textId="77777777">
        <w:trPr>
          <w:cantSplit/>
          <w:jc w:val="center"/>
        </w:trPr>
        <w:tc>
          <w:tcPr>
            <w:tcW w:w="2551" w:type="dxa"/>
            <w:tcBorders>
              <w:left w:val="nil"/>
              <w:bottom w:val="nil"/>
              <w:right w:val="nil"/>
            </w:tcBorders>
            <w:tcMar>
              <w:top w:w="45" w:type="dxa"/>
              <w:left w:w="85" w:type="dxa"/>
              <w:bottom w:w="45" w:type="dxa"/>
              <w:right w:w="85" w:type="dxa"/>
            </w:tcMar>
            <w:vAlign w:val="center"/>
          </w:tcPr>
          <w:p w14:paraId="29FFFC6A" w14:textId="77777777" w:rsidR="004139D5" w:rsidRDefault="002735B2">
            <w:pPr>
              <w:keepLines/>
              <w:spacing w:line="360" w:lineRule="exact"/>
              <w:ind w:firstLine="0"/>
              <w:rPr>
                <w:rFonts w:hint="eastAsia"/>
              </w:rPr>
            </w:pPr>
            <w:r>
              <w:rPr>
                <w:sz w:val="21"/>
                <w:szCs w:val="21"/>
              </w:rPr>
              <w:t>GET /api/backup</w:t>
            </w:r>
          </w:p>
        </w:tc>
        <w:tc>
          <w:tcPr>
            <w:tcW w:w="3572" w:type="dxa"/>
            <w:tcBorders>
              <w:left w:val="nil"/>
              <w:bottom w:val="nil"/>
              <w:right w:val="nil"/>
            </w:tcBorders>
            <w:tcMar>
              <w:top w:w="45" w:type="dxa"/>
              <w:left w:w="85" w:type="dxa"/>
              <w:bottom w:w="45" w:type="dxa"/>
              <w:right w:w="85" w:type="dxa"/>
            </w:tcMar>
            <w:vAlign w:val="center"/>
          </w:tcPr>
          <w:p w14:paraId="5C8333AA" w14:textId="77777777" w:rsidR="004139D5" w:rsidRDefault="002735B2">
            <w:pPr>
              <w:keepLines/>
              <w:spacing w:line="360" w:lineRule="exact"/>
              <w:ind w:firstLine="0"/>
              <w:rPr>
                <w:rFonts w:hint="eastAsia"/>
              </w:rPr>
            </w:pPr>
            <w:r>
              <w:rPr>
                <w:sz w:val="21"/>
                <w:szCs w:val="21"/>
              </w:rPr>
              <w:t>总部业务</w:t>
            </w:r>
            <w:r>
              <w:rPr>
                <w:sz w:val="21"/>
                <w:szCs w:val="21"/>
              </w:rPr>
              <w:t>JSON</w:t>
            </w:r>
            <w:r>
              <w:rPr>
                <w:sz w:val="21"/>
                <w:szCs w:val="21"/>
              </w:rPr>
              <w:t>导出</w:t>
            </w:r>
          </w:p>
        </w:tc>
        <w:tc>
          <w:tcPr>
            <w:tcW w:w="2721" w:type="dxa"/>
            <w:tcBorders>
              <w:left w:val="nil"/>
              <w:bottom w:val="nil"/>
              <w:right w:val="nil"/>
            </w:tcBorders>
            <w:tcMar>
              <w:top w:w="45" w:type="dxa"/>
              <w:left w:w="85" w:type="dxa"/>
              <w:bottom w:w="45" w:type="dxa"/>
              <w:right w:w="85" w:type="dxa"/>
            </w:tcMar>
            <w:vAlign w:val="center"/>
          </w:tcPr>
          <w:p w14:paraId="3061F3B3" w14:textId="77777777" w:rsidR="004139D5" w:rsidRDefault="002735B2">
            <w:pPr>
              <w:keepLines/>
              <w:spacing w:line="360" w:lineRule="exact"/>
              <w:ind w:firstLine="0"/>
              <w:rPr>
                <w:rFonts w:hint="eastAsia"/>
              </w:rPr>
            </w:pPr>
            <w:r>
              <w:rPr>
                <w:sz w:val="21"/>
                <w:szCs w:val="21"/>
              </w:rPr>
              <w:t>店长不能调用；不含凭证，不能用于</w:t>
            </w:r>
            <w:r>
              <w:rPr>
                <w:sz w:val="21"/>
                <w:szCs w:val="21"/>
              </w:rPr>
              <w:t>SQLite</w:t>
            </w:r>
            <w:r>
              <w:rPr>
                <w:sz w:val="21"/>
                <w:szCs w:val="21"/>
              </w:rPr>
              <w:t>完整恢复</w:t>
            </w:r>
          </w:p>
        </w:tc>
      </w:tr>
      <w:tr w:rsidR="004139D5" w14:paraId="2F4E1E2E" w14:textId="77777777">
        <w:trPr>
          <w:cantSplit/>
          <w:jc w:val="center"/>
        </w:trPr>
        <w:tc>
          <w:tcPr>
            <w:tcW w:w="2551" w:type="dxa"/>
            <w:tcBorders>
              <w:left w:val="nil"/>
              <w:bottom w:val="single" w:sz="7" w:space="0" w:color="000000"/>
              <w:right w:val="nil"/>
            </w:tcBorders>
            <w:tcMar>
              <w:top w:w="45" w:type="dxa"/>
              <w:left w:w="85" w:type="dxa"/>
              <w:bottom w:w="45" w:type="dxa"/>
              <w:right w:w="85" w:type="dxa"/>
            </w:tcMar>
            <w:vAlign w:val="center"/>
          </w:tcPr>
          <w:p w14:paraId="7457B55F" w14:textId="77777777" w:rsidR="004139D5" w:rsidRDefault="002735B2">
            <w:pPr>
              <w:keepLines/>
              <w:spacing w:line="360" w:lineRule="exact"/>
              <w:ind w:firstLine="0"/>
              <w:rPr>
                <w:rFonts w:hint="eastAsia"/>
              </w:rPr>
            </w:pPr>
            <w:r>
              <w:rPr>
                <w:sz w:val="21"/>
                <w:szCs w:val="21"/>
              </w:rPr>
              <w:t>GET /api/health</w:t>
            </w:r>
          </w:p>
        </w:tc>
        <w:tc>
          <w:tcPr>
            <w:tcW w:w="3572" w:type="dxa"/>
            <w:tcBorders>
              <w:left w:val="nil"/>
              <w:bottom w:val="single" w:sz="7" w:space="0" w:color="000000"/>
              <w:right w:val="nil"/>
            </w:tcBorders>
            <w:tcMar>
              <w:top w:w="45" w:type="dxa"/>
              <w:left w:w="85" w:type="dxa"/>
              <w:bottom w:w="45" w:type="dxa"/>
              <w:right w:w="85" w:type="dxa"/>
            </w:tcMar>
            <w:vAlign w:val="center"/>
          </w:tcPr>
          <w:p w14:paraId="63D5FC83" w14:textId="77777777" w:rsidR="004139D5" w:rsidRDefault="002735B2">
            <w:pPr>
              <w:keepLines/>
              <w:spacing w:line="360" w:lineRule="exact"/>
              <w:ind w:firstLine="0"/>
              <w:rPr>
                <w:rFonts w:hint="eastAsia"/>
              </w:rPr>
            </w:pPr>
            <w:r>
              <w:rPr>
                <w:sz w:val="21"/>
                <w:szCs w:val="21"/>
              </w:rPr>
              <w:t>服务版本及数据库连接状态</w:t>
            </w:r>
          </w:p>
        </w:tc>
        <w:tc>
          <w:tcPr>
            <w:tcW w:w="2721" w:type="dxa"/>
            <w:tcBorders>
              <w:left w:val="nil"/>
              <w:bottom w:val="single" w:sz="7" w:space="0" w:color="000000"/>
              <w:right w:val="nil"/>
            </w:tcBorders>
            <w:tcMar>
              <w:top w:w="45" w:type="dxa"/>
              <w:left w:w="85" w:type="dxa"/>
              <w:bottom w:w="45" w:type="dxa"/>
              <w:right w:w="85" w:type="dxa"/>
            </w:tcMar>
            <w:vAlign w:val="center"/>
          </w:tcPr>
          <w:p w14:paraId="2345294C" w14:textId="77777777" w:rsidR="004139D5" w:rsidRDefault="002735B2">
            <w:pPr>
              <w:keepLines/>
              <w:spacing w:line="360" w:lineRule="exact"/>
              <w:ind w:firstLine="0"/>
              <w:rPr>
                <w:rFonts w:hint="eastAsia"/>
              </w:rPr>
            </w:pPr>
            <w:r>
              <w:rPr>
                <w:sz w:val="21"/>
                <w:szCs w:val="21"/>
              </w:rPr>
              <w:t>不是全部业务健康的替代验收</w:t>
            </w:r>
          </w:p>
        </w:tc>
      </w:tr>
    </w:tbl>
    <w:p w14:paraId="62E88ED2" w14:textId="77777777" w:rsidR="004139D5" w:rsidRDefault="002735B2">
      <w:pPr>
        <w:rPr>
          <w:rFonts w:hint="eastAsia"/>
        </w:rPr>
      </w:pPr>
      <w:r>
        <w:t>POST</w:t>
      </w:r>
      <w:r>
        <w:t>采用</w:t>
      </w:r>
      <w:r>
        <w:t>application/json</w:t>
      </w:r>
      <w:r>
        <w:t>，已登录修改携带</w:t>
      </w:r>
      <w:r>
        <w:t>X-CSRF-Token</w:t>
      </w:r>
      <w:r>
        <w:t>；普通业务命令携带</w:t>
      </w:r>
      <w:r>
        <w:t>Idempotency-Key</w:t>
      </w:r>
      <w:r>
        <w:t>。客户端对象使用</w:t>
      </w:r>
      <w:r>
        <w:t>camelCase</w:t>
      </w:r>
      <w:r>
        <w:t>，数据层映射到关系型字段。</w:t>
      </w:r>
      <w:r>
        <w:t>400</w:t>
      </w:r>
      <w:r>
        <w:t>表示格式或条件不满足，</w:t>
      </w:r>
      <w:r>
        <w:t>401</w:t>
      </w:r>
      <w:r>
        <w:t>表示未登录，</w:t>
      </w:r>
      <w:r>
        <w:t>403</w:t>
      </w:r>
      <w:r>
        <w:t>表示越权，</w:t>
      </w:r>
      <w:r>
        <w:t>409</w:t>
      </w:r>
      <w:r>
        <w:t>表示版本、状态、冲突或重放内容不一致，</w:t>
      </w:r>
      <w:r>
        <w:t>429</w:t>
      </w:r>
      <w:r>
        <w:t>表示限流；服务器错误仅给请求标识，不向浏览器回传</w:t>
      </w:r>
      <w:r>
        <w:t>SQL</w:t>
      </w:r>
      <w:r>
        <w:t>、路径或堆栈。</w:t>
      </w:r>
    </w:p>
    <w:p w14:paraId="0EBBEC67" w14:textId="77777777" w:rsidR="004139D5" w:rsidRDefault="002735B2">
      <w:pPr>
        <w:pStyle w:val="1"/>
        <w:numPr>
          <w:ilvl w:val="0"/>
          <w:numId w:val="10"/>
        </w:numPr>
      </w:pPr>
      <w:bookmarkStart w:id="94" w:name="_Toc243288738"/>
      <w:r>
        <w:lastRenderedPageBreak/>
        <w:t>数据库设计</w:t>
      </w:r>
      <w:bookmarkEnd w:id="94"/>
    </w:p>
    <w:p w14:paraId="5A68E44A" w14:textId="77777777" w:rsidR="004139D5" w:rsidRDefault="002735B2">
      <w:pPr>
        <w:pStyle w:val="21"/>
        <w:numPr>
          <w:ilvl w:val="1"/>
          <w:numId w:val="10"/>
        </w:numPr>
      </w:pPr>
      <w:bookmarkStart w:id="95" w:name="_Toc243288739"/>
      <w:r>
        <w:t>概念结构与关系基数</w:t>
      </w:r>
      <w:bookmarkEnd w:id="95"/>
    </w:p>
    <w:p w14:paraId="050ABF8E" w14:textId="77777777" w:rsidR="004139D5" w:rsidRDefault="002735B2">
      <w:pPr>
        <w:keepNext/>
        <w:keepLines/>
        <w:spacing w:before="120" w:line="240" w:lineRule="auto"/>
        <w:ind w:firstLine="0"/>
        <w:jc w:val="center"/>
        <w:rPr>
          <w:rFonts w:hint="eastAsia"/>
        </w:rPr>
      </w:pPr>
      <w:r>
        <w:rPr>
          <w:noProof/>
        </w:rPr>
        <w:drawing>
          <wp:inline distT="0" distB="0" distL="0" distR="0" wp14:anchorId="4CFC9994" wp14:editId="119C9E8E">
            <wp:extent cx="5616000" cy="7020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eptual_er.png"/>
                    <pic:cNvPicPr/>
                  </pic:nvPicPr>
                  <pic:blipFill>
                    <a:blip r:embed="rId34"/>
                    <a:stretch>
                      <a:fillRect/>
                    </a:stretch>
                  </pic:blipFill>
                  <pic:spPr>
                    <a:xfrm>
                      <a:off x="0" y="0"/>
                      <a:ext cx="5616000" cy="7020000"/>
                    </a:xfrm>
                    <a:prstGeom prst="rect">
                      <a:avLst/>
                    </a:prstGeom>
                  </pic:spPr>
                </pic:pic>
              </a:graphicData>
            </a:graphic>
          </wp:inline>
        </w:drawing>
      </w:r>
    </w:p>
    <w:p w14:paraId="086367CE" w14:textId="302C6A6D" w:rsidR="004139D5" w:rsidRDefault="002735B2">
      <w:pPr>
        <w:pStyle w:val="af7"/>
        <w:spacing w:before="60" w:after="120"/>
        <w:jc w:val="center"/>
        <w:rPr>
          <w:rFonts w:hint="eastAsia"/>
        </w:rPr>
      </w:pPr>
      <w:bookmarkStart w:id="96" w:name="_Toc243288824"/>
      <w:r>
        <w:rPr>
          <w:b/>
          <w:bCs/>
        </w:rPr>
        <w:t>图</w:t>
      </w:r>
      <w:r>
        <w:rPr>
          <w:b/>
          <w:bCs/>
        </w:rPr>
        <w:t xml:space="preserve"> </w:t>
      </w:r>
      <w:bookmarkStart w:id="97" w:name="conceptual_er"/>
      <w:r>
        <w:rPr>
          <w:b/>
          <w:bCs/>
        </w:rPr>
        <w:fldChar w:fldCharType="begin"/>
      </w:r>
      <w:r>
        <w:rPr>
          <w:b/>
          <w:bCs/>
        </w:rPr>
        <w:instrText xml:space="preserve"> SEQ Figure \* ARABIC </w:instrText>
      </w:r>
      <w:r>
        <w:rPr>
          <w:b/>
          <w:bCs/>
        </w:rPr>
        <w:fldChar w:fldCharType="separate"/>
      </w:r>
      <w:r w:rsidR="00AE3614">
        <w:rPr>
          <w:rFonts w:hint="eastAsia"/>
          <w:b/>
          <w:bCs/>
          <w:noProof/>
        </w:rPr>
        <w:t>22</w:t>
      </w:r>
      <w:r>
        <w:rPr>
          <w:b/>
          <w:bCs/>
        </w:rPr>
        <w:fldChar w:fldCharType="end"/>
      </w:r>
      <w:bookmarkEnd w:id="97"/>
      <w:r>
        <w:t xml:space="preserve">　核心业务概念</w:t>
      </w:r>
      <w:r>
        <w:t>ER</w:t>
      </w:r>
      <w:r>
        <w:t>图</w:t>
      </w:r>
      <w:bookmarkEnd w:id="96"/>
    </w:p>
    <w:p w14:paraId="68920CAB" w14:textId="77777777" w:rsidR="004139D5" w:rsidRDefault="002735B2">
      <w:pPr>
        <w:rPr>
          <w:rFonts w:hint="eastAsia"/>
        </w:rPr>
      </w:pPr>
      <w:r>
        <w:lastRenderedPageBreak/>
        <w:t>患者与预约为一对多，预约与就诊为一对零或一，就诊与结算单为一对零或一。一次就诊包含多条治疗明细，每条关联治疗目录并保存当次名称、数量和单价。医生跨门诊服务通过排班和实际预约、就诊表达；患者的门诊访问授权另设关联，不把创建门诊等同于唯一就诊门诊。</w:t>
      </w:r>
    </w:p>
    <w:p w14:paraId="45FCFD39" w14:textId="77777777" w:rsidR="004139D5" w:rsidRDefault="002735B2">
      <w:pPr>
        <w:rPr>
          <w:rFonts w:hint="eastAsia"/>
        </w:rPr>
      </w:pPr>
      <w:r>
        <w:t>六幅物理分域</w:t>
      </w:r>
      <w:r>
        <w:t>ER</w:t>
      </w:r>
      <w:r>
        <w:t>图覆盖</w:t>
      </w:r>
      <w:r>
        <w:t>38</w:t>
      </w:r>
      <w:r>
        <w:t>张表；框内展示主键、主要外键及核心属性，字段全集见附录</w:t>
      </w:r>
      <w:r>
        <w:t>A</w:t>
      </w:r>
      <w:r>
        <w:t>。实线表示</w:t>
      </w:r>
      <w:r>
        <w:t>SQL</w:t>
      </w:r>
      <w:r>
        <w:t>已声明的外键，虚线表示服务层逻辑引用；跨域外键在节点及数据字典注明，以避免图上交叉线压过文字。多重性按约束解释，含唯一外键时区别一对零或一。</w:t>
      </w:r>
    </w:p>
    <w:p w14:paraId="158B4C46" w14:textId="77777777" w:rsidR="004139D5" w:rsidRDefault="002735B2">
      <w:pPr>
        <w:keepNext/>
        <w:keepLines/>
        <w:spacing w:before="120" w:line="240" w:lineRule="auto"/>
        <w:ind w:firstLine="0"/>
        <w:jc w:val="center"/>
        <w:rPr>
          <w:rFonts w:hint="eastAsia"/>
        </w:rPr>
      </w:pPr>
      <w:r>
        <w:rPr>
          <w:noProof/>
        </w:rPr>
        <w:drawing>
          <wp:inline distT="0" distB="0" distL="0" distR="0" wp14:anchorId="407B749E" wp14:editId="5B35B2BB">
            <wp:extent cx="5616000" cy="53352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01.png"/>
                    <pic:cNvPicPr/>
                  </pic:nvPicPr>
                  <pic:blipFill>
                    <a:blip r:embed="rId35"/>
                    <a:stretch>
                      <a:fillRect/>
                    </a:stretch>
                  </pic:blipFill>
                  <pic:spPr>
                    <a:xfrm>
                      <a:off x="0" y="0"/>
                      <a:ext cx="5616000" cy="5335200"/>
                    </a:xfrm>
                    <a:prstGeom prst="rect">
                      <a:avLst/>
                    </a:prstGeom>
                  </pic:spPr>
                </pic:pic>
              </a:graphicData>
            </a:graphic>
          </wp:inline>
        </w:drawing>
      </w:r>
    </w:p>
    <w:p w14:paraId="1BF9E7BB" w14:textId="195D25BB" w:rsidR="004139D5" w:rsidRDefault="002735B2">
      <w:pPr>
        <w:pStyle w:val="af7"/>
        <w:spacing w:before="60" w:after="120"/>
        <w:jc w:val="center"/>
        <w:rPr>
          <w:rFonts w:hint="eastAsia"/>
        </w:rPr>
      </w:pPr>
      <w:bookmarkStart w:id="98" w:name="_Toc243288825"/>
      <w:r>
        <w:rPr>
          <w:b/>
          <w:bCs/>
        </w:rPr>
        <w:t>图</w:t>
      </w:r>
      <w:r>
        <w:rPr>
          <w:b/>
          <w:bCs/>
        </w:rPr>
        <w:t xml:space="preserve"> </w:t>
      </w:r>
      <w:bookmarkStart w:id="99" w:name="er01"/>
      <w:r>
        <w:rPr>
          <w:b/>
          <w:bCs/>
        </w:rPr>
        <w:fldChar w:fldCharType="begin"/>
      </w:r>
      <w:r>
        <w:rPr>
          <w:b/>
          <w:bCs/>
        </w:rPr>
        <w:instrText xml:space="preserve"> SEQ Figure \* ARABIC </w:instrText>
      </w:r>
      <w:r>
        <w:rPr>
          <w:b/>
          <w:bCs/>
        </w:rPr>
        <w:fldChar w:fldCharType="separate"/>
      </w:r>
      <w:r w:rsidR="00AE3614">
        <w:rPr>
          <w:rFonts w:hint="eastAsia"/>
          <w:b/>
          <w:bCs/>
          <w:noProof/>
        </w:rPr>
        <w:t>23</w:t>
      </w:r>
      <w:r>
        <w:rPr>
          <w:b/>
          <w:bCs/>
        </w:rPr>
        <w:fldChar w:fldCharType="end"/>
      </w:r>
      <w:bookmarkEnd w:id="99"/>
      <w:r>
        <w:t xml:space="preserve">　门诊、医生与治疗资源物理关系</w:t>
      </w:r>
      <w:bookmarkEnd w:id="98"/>
    </w:p>
    <w:p w14:paraId="5D3BC3A7" w14:textId="77777777" w:rsidR="004139D5" w:rsidRDefault="002735B2">
      <w:pPr>
        <w:keepNext/>
        <w:keepLines/>
        <w:spacing w:before="120" w:line="240" w:lineRule="auto"/>
        <w:ind w:firstLine="0"/>
        <w:jc w:val="center"/>
        <w:rPr>
          <w:rFonts w:hint="eastAsia"/>
        </w:rPr>
      </w:pPr>
      <w:r>
        <w:rPr>
          <w:noProof/>
        </w:rPr>
        <w:lastRenderedPageBreak/>
        <w:drawing>
          <wp:inline distT="0" distB="0" distL="0" distR="0" wp14:anchorId="361687E6" wp14:editId="196865D6">
            <wp:extent cx="5616000" cy="53352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02.png"/>
                    <pic:cNvPicPr/>
                  </pic:nvPicPr>
                  <pic:blipFill>
                    <a:blip r:embed="rId36"/>
                    <a:stretch>
                      <a:fillRect/>
                    </a:stretch>
                  </pic:blipFill>
                  <pic:spPr>
                    <a:xfrm>
                      <a:off x="0" y="0"/>
                      <a:ext cx="5616000" cy="5335200"/>
                    </a:xfrm>
                    <a:prstGeom prst="rect">
                      <a:avLst/>
                    </a:prstGeom>
                  </pic:spPr>
                </pic:pic>
              </a:graphicData>
            </a:graphic>
          </wp:inline>
        </w:drawing>
      </w:r>
    </w:p>
    <w:p w14:paraId="58CDCBE3" w14:textId="58AD6385" w:rsidR="004139D5" w:rsidRDefault="002735B2">
      <w:pPr>
        <w:pStyle w:val="af7"/>
        <w:spacing w:before="60" w:after="120"/>
        <w:jc w:val="center"/>
        <w:rPr>
          <w:rFonts w:hint="eastAsia"/>
        </w:rPr>
      </w:pPr>
      <w:bookmarkStart w:id="100" w:name="_Toc243288826"/>
      <w:r>
        <w:rPr>
          <w:b/>
          <w:bCs/>
        </w:rPr>
        <w:t>图</w:t>
      </w:r>
      <w:r>
        <w:rPr>
          <w:b/>
          <w:bCs/>
        </w:rPr>
        <w:t xml:space="preserve"> </w:t>
      </w:r>
      <w:bookmarkStart w:id="101" w:name="er02"/>
      <w:r>
        <w:rPr>
          <w:b/>
          <w:bCs/>
        </w:rPr>
        <w:fldChar w:fldCharType="begin"/>
      </w:r>
      <w:r>
        <w:rPr>
          <w:b/>
          <w:bCs/>
        </w:rPr>
        <w:instrText xml:space="preserve"> SEQ Figure \* ARABIC </w:instrText>
      </w:r>
      <w:r>
        <w:rPr>
          <w:b/>
          <w:bCs/>
        </w:rPr>
        <w:fldChar w:fldCharType="separate"/>
      </w:r>
      <w:r w:rsidR="00AE3614">
        <w:rPr>
          <w:rFonts w:hint="eastAsia"/>
          <w:b/>
          <w:bCs/>
          <w:noProof/>
        </w:rPr>
        <w:t>24</w:t>
      </w:r>
      <w:r>
        <w:rPr>
          <w:b/>
          <w:bCs/>
        </w:rPr>
        <w:fldChar w:fldCharType="end"/>
      </w:r>
      <w:bookmarkEnd w:id="101"/>
      <w:r>
        <w:t xml:space="preserve">　患者档案、门诊访问与预约物理关系</w:t>
      </w:r>
      <w:bookmarkEnd w:id="100"/>
    </w:p>
    <w:p w14:paraId="6A13A4B8" w14:textId="77777777" w:rsidR="004139D5" w:rsidRDefault="002735B2">
      <w:pPr>
        <w:keepNext/>
        <w:keepLines/>
        <w:spacing w:before="120" w:line="240" w:lineRule="auto"/>
        <w:ind w:firstLine="0"/>
        <w:jc w:val="center"/>
        <w:rPr>
          <w:rFonts w:hint="eastAsia"/>
        </w:rPr>
      </w:pPr>
      <w:r>
        <w:rPr>
          <w:noProof/>
        </w:rPr>
        <w:lastRenderedPageBreak/>
        <w:drawing>
          <wp:inline distT="0" distB="0" distL="0" distR="0" wp14:anchorId="55179011" wp14:editId="03FEC767">
            <wp:extent cx="5616000" cy="53352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03.png"/>
                    <pic:cNvPicPr/>
                  </pic:nvPicPr>
                  <pic:blipFill>
                    <a:blip r:embed="rId37"/>
                    <a:stretch>
                      <a:fillRect/>
                    </a:stretch>
                  </pic:blipFill>
                  <pic:spPr>
                    <a:xfrm>
                      <a:off x="0" y="0"/>
                      <a:ext cx="5616000" cy="5335200"/>
                    </a:xfrm>
                    <a:prstGeom prst="rect">
                      <a:avLst/>
                    </a:prstGeom>
                  </pic:spPr>
                </pic:pic>
              </a:graphicData>
            </a:graphic>
          </wp:inline>
        </w:drawing>
      </w:r>
    </w:p>
    <w:p w14:paraId="0EA31E35" w14:textId="360721F3" w:rsidR="004139D5" w:rsidRDefault="002735B2">
      <w:pPr>
        <w:pStyle w:val="af7"/>
        <w:spacing w:before="60" w:after="120"/>
        <w:jc w:val="center"/>
        <w:rPr>
          <w:rFonts w:hint="eastAsia"/>
        </w:rPr>
      </w:pPr>
      <w:bookmarkStart w:id="102" w:name="_Toc243288827"/>
      <w:r>
        <w:rPr>
          <w:b/>
          <w:bCs/>
        </w:rPr>
        <w:t>图</w:t>
      </w:r>
      <w:r>
        <w:rPr>
          <w:b/>
          <w:bCs/>
        </w:rPr>
        <w:t xml:space="preserve"> </w:t>
      </w:r>
      <w:bookmarkStart w:id="103" w:name="er03"/>
      <w:r>
        <w:rPr>
          <w:b/>
          <w:bCs/>
        </w:rPr>
        <w:fldChar w:fldCharType="begin"/>
      </w:r>
      <w:r>
        <w:rPr>
          <w:b/>
          <w:bCs/>
        </w:rPr>
        <w:instrText xml:space="preserve"> SEQ Figure \* ARABIC </w:instrText>
      </w:r>
      <w:r>
        <w:rPr>
          <w:b/>
          <w:bCs/>
        </w:rPr>
        <w:fldChar w:fldCharType="separate"/>
      </w:r>
      <w:r w:rsidR="00AE3614">
        <w:rPr>
          <w:rFonts w:hint="eastAsia"/>
          <w:b/>
          <w:bCs/>
          <w:noProof/>
        </w:rPr>
        <w:t>25</w:t>
      </w:r>
      <w:r>
        <w:rPr>
          <w:b/>
          <w:bCs/>
        </w:rPr>
        <w:fldChar w:fldCharType="end"/>
      </w:r>
      <w:bookmarkEnd w:id="103"/>
      <w:r>
        <w:t xml:space="preserve">　就诊、治疗明细与结算物理关系</w:t>
      </w:r>
      <w:bookmarkEnd w:id="102"/>
    </w:p>
    <w:p w14:paraId="22CA984B" w14:textId="77777777" w:rsidR="004139D5" w:rsidRDefault="002735B2">
      <w:pPr>
        <w:keepNext/>
        <w:keepLines/>
        <w:spacing w:before="120" w:line="240" w:lineRule="auto"/>
        <w:ind w:firstLine="0"/>
        <w:jc w:val="center"/>
        <w:rPr>
          <w:rFonts w:hint="eastAsia"/>
        </w:rPr>
      </w:pPr>
      <w:r>
        <w:rPr>
          <w:noProof/>
        </w:rPr>
        <w:lastRenderedPageBreak/>
        <w:drawing>
          <wp:inline distT="0" distB="0" distL="0" distR="0" wp14:anchorId="60346B1F" wp14:editId="55FE60A6">
            <wp:extent cx="5616000" cy="53352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04.png"/>
                    <pic:cNvPicPr/>
                  </pic:nvPicPr>
                  <pic:blipFill>
                    <a:blip r:embed="rId38"/>
                    <a:stretch>
                      <a:fillRect/>
                    </a:stretch>
                  </pic:blipFill>
                  <pic:spPr>
                    <a:xfrm>
                      <a:off x="0" y="0"/>
                      <a:ext cx="5616000" cy="5335200"/>
                    </a:xfrm>
                    <a:prstGeom prst="rect">
                      <a:avLst/>
                    </a:prstGeom>
                  </pic:spPr>
                </pic:pic>
              </a:graphicData>
            </a:graphic>
          </wp:inline>
        </w:drawing>
      </w:r>
    </w:p>
    <w:p w14:paraId="51414232" w14:textId="6540F3E5" w:rsidR="004139D5" w:rsidRDefault="002735B2">
      <w:pPr>
        <w:pStyle w:val="af7"/>
        <w:spacing w:before="60" w:after="120"/>
        <w:jc w:val="center"/>
        <w:rPr>
          <w:rFonts w:hint="eastAsia"/>
        </w:rPr>
      </w:pPr>
      <w:bookmarkStart w:id="104" w:name="_Toc243288828"/>
      <w:r>
        <w:rPr>
          <w:b/>
          <w:bCs/>
        </w:rPr>
        <w:t>图</w:t>
      </w:r>
      <w:r>
        <w:rPr>
          <w:b/>
          <w:bCs/>
        </w:rPr>
        <w:t xml:space="preserve"> </w:t>
      </w:r>
      <w:bookmarkStart w:id="105" w:name="er04"/>
      <w:r>
        <w:rPr>
          <w:b/>
          <w:bCs/>
        </w:rPr>
        <w:fldChar w:fldCharType="begin"/>
      </w:r>
      <w:r>
        <w:rPr>
          <w:b/>
          <w:bCs/>
        </w:rPr>
        <w:instrText xml:space="preserve"> SEQ Figure \* ARABIC </w:instrText>
      </w:r>
      <w:r>
        <w:rPr>
          <w:b/>
          <w:bCs/>
        </w:rPr>
        <w:fldChar w:fldCharType="separate"/>
      </w:r>
      <w:r w:rsidR="00AE3614">
        <w:rPr>
          <w:rFonts w:hint="eastAsia"/>
          <w:b/>
          <w:bCs/>
          <w:noProof/>
        </w:rPr>
        <w:t>26</w:t>
      </w:r>
      <w:r>
        <w:rPr>
          <w:b/>
          <w:bCs/>
        </w:rPr>
        <w:fldChar w:fldCharType="end"/>
      </w:r>
      <w:bookmarkEnd w:id="105"/>
      <w:r>
        <w:t xml:space="preserve">　收款、退款、冲销与日结物理关系</w:t>
      </w:r>
      <w:bookmarkEnd w:id="104"/>
    </w:p>
    <w:p w14:paraId="4F9566E8" w14:textId="77777777" w:rsidR="004139D5" w:rsidRDefault="002735B2">
      <w:pPr>
        <w:keepNext/>
        <w:keepLines/>
        <w:spacing w:before="120" w:line="240" w:lineRule="auto"/>
        <w:ind w:firstLine="0"/>
        <w:jc w:val="center"/>
        <w:rPr>
          <w:rFonts w:hint="eastAsia"/>
        </w:rPr>
      </w:pPr>
      <w:r>
        <w:rPr>
          <w:noProof/>
        </w:rPr>
        <w:lastRenderedPageBreak/>
        <w:drawing>
          <wp:inline distT="0" distB="0" distL="0" distR="0" wp14:anchorId="1ACE98B9" wp14:editId="02C5B193">
            <wp:extent cx="5616000" cy="67041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05.png"/>
                    <pic:cNvPicPr/>
                  </pic:nvPicPr>
                  <pic:blipFill>
                    <a:blip r:embed="rId39"/>
                    <a:stretch>
                      <a:fillRect/>
                    </a:stretch>
                  </pic:blipFill>
                  <pic:spPr>
                    <a:xfrm>
                      <a:off x="0" y="0"/>
                      <a:ext cx="5616000" cy="6704100"/>
                    </a:xfrm>
                    <a:prstGeom prst="rect">
                      <a:avLst/>
                    </a:prstGeom>
                  </pic:spPr>
                </pic:pic>
              </a:graphicData>
            </a:graphic>
          </wp:inline>
        </w:drawing>
      </w:r>
    </w:p>
    <w:p w14:paraId="3199BDF4" w14:textId="7D0C52B3" w:rsidR="004139D5" w:rsidRDefault="002735B2">
      <w:pPr>
        <w:pStyle w:val="af7"/>
        <w:spacing w:before="60" w:after="120"/>
        <w:jc w:val="center"/>
        <w:rPr>
          <w:rFonts w:hint="eastAsia"/>
        </w:rPr>
      </w:pPr>
      <w:bookmarkStart w:id="106" w:name="_Toc243288829"/>
      <w:r>
        <w:rPr>
          <w:b/>
          <w:bCs/>
        </w:rPr>
        <w:t>图</w:t>
      </w:r>
      <w:r>
        <w:rPr>
          <w:b/>
          <w:bCs/>
        </w:rPr>
        <w:t xml:space="preserve"> </w:t>
      </w:r>
      <w:bookmarkStart w:id="107" w:name="er05"/>
      <w:r>
        <w:rPr>
          <w:b/>
          <w:bCs/>
        </w:rPr>
        <w:fldChar w:fldCharType="begin"/>
      </w:r>
      <w:r>
        <w:rPr>
          <w:b/>
          <w:bCs/>
        </w:rPr>
        <w:instrText xml:space="preserve"> SEQ Figure \* ARABIC </w:instrText>
      </w:r>
      <w:r>
        <w:rPr>
          <w:b/>
          <w:bCs/>
        </w:rPr>
        <w:fldChar w:fldCharType="separate"/>
      </w:r>
      <w:r w:rsidR="00AE3614">
        <w:rPr>
          <w:rFonts w:hint="eastAsia"/>
          <w:b/>
          <w:bCs/>
          <w:noProof/>
        </w:rPr>
        <w:t>27</w:t>
      </w:r>
      <w:r>
        <w:rPr>
          <w:b/>
          <w:bCs/>
        </w:rPr>
        <w:fldChar w:fldCharType="end"/>
      </w:r>
      <w:bookmarkEnd w:id="107"/>
      <w:r>
        <w:t xml:space="preserve">　季度成本、报告与来源追溯物理关系</w:t>
      </w:r>
      <w:bookmarkEnd w:id="106"/>
    </w:p>
    <w:p w14:paraId="72191427" w14:textId="77777777" w:rsidR="004139D5" w:rsidRDefault="002735B2">
      <w:pPr>
        <w:keepNext/>
        <w:keepLines/>
        <w:spacing w:before="120" w:line="240" w:lineRule="auto"/>
        <w:ind w:firstLine="0"/>
        <w:jc w:val="center"/>
        <w:rPr>
          <w:rFonts w:hint="eastAsia"/>
        </w:rPr>
      </w:pPr>
      <w:r>
        <w:rPr>
          <w:noProof/>
        </w:rPr>
        <w:lastRenderedPageBreak/>
        <w:drawing>
          <wp:inline distT="0" distB="0" distL="0" distR="0" wp14:anchorId="753A0900" wp14:editId="4E783279">
            <wp:extent cx="5616000" cy="67041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06.png"/>
                    <pic:cNvPicPr/>
                  </pic:nvPicPr>
                  <pic:blipFill>
                    <a:blip r:embed="rId40"/>
                    <a:stretch>
                      <a:fillRect/>
                    </a:stretch>
                  </pic:blipFill>
                  <pic:spPr>
                    <a:xfrm>
                      <a:off x="0" y="0"/>
                      <a:ext cx="5616000" cy="6704100"/>
                    </a:xfrm>
                    <a:prstGeom prst="rect">
                      <a:avLst/>
                    </a:prstGeom>
                  </pic:spPr>
                </pic:pic>
              </a:graphicData>
            </a:graphic>
          </wp:inline>
        </w:drawing>
      </w:r>
    </w:p>
    <w:p w14:paraId="47270631" w14:textId="50FC3A0F" w:rsidR="004139D5" w:rsidRDefault="002735B2">
      <w:pPr>
        <w:pStyle w:val="af7"/>
        <w:spacing w:before="60" w:after="120"/>
        <w:jc w:val="center"/>
        <w:rPr>
          <w:rFonts w:hint="eastAsia"/>
        </w:rPr>
      </w:pPr>
      <w:bookmarkStart w:id="108" w:name="_Toc243288830"/>
      <w:r>
        <w:rPr>
          <w:b/>
          <w:bCs/>
        </w:rPr>
        <w:t>图</w:t>
      </w:r>
      <w:r>
        <w:rPr>
          <w:b/>
          <w:bCs/>
        </w:rPr>
        <w:t xml:space="preserve"> </w:t>
      </w:r>
      <w:bookmarkStart w:id="109" w:name="er06"/>
      <w:r>
        <w:rPr>
          <w:b/>
          <w:bCs/>
        </w:rPr>
        <w:fldChar w:fldCharType="begin"/>
      </w:r>
      <w:r>
        <w:rPr>
          <w:b/>
          <w:bCs/>
        </w:rPr>
        <w:instrText xml:space="preserve"> SEQ Figure \* ARABIC </w:instrText>
      </w:r>
      <w:r>
        <w:rPr>
          <w:b/>
          <w:bCs/>
        </w:rPr>
        <w:fldChar w:fldCharType="separate"/>
      </w:r>
      <w:r w:rsidR="00AE3614">
        <w:rPr>
          <w:rFonts w:hint="eastAsia"/>
          <w:b/>
          <w:bCs/>
          <w:noProof/>
        </w:rPr>
        <w:t>28</w:t>
      </w:r>
      <w:r>
        <w:rPr>
          <w:b/>
          <w:bCs/>
        </w:rPr>
        <w:fldChar w:fldCharType="end"/>
      </w:r>
      <w:bookmarkEnd w:id="109"/>
      <w:r>
        <w:t xml:space="preserve">　账号、安全会话与平台支撑物理关系</w:t>
      </w:r>
      <w:bookmarkEnd w:id="108"/>
    </w:p>
    <w:p w14:paraId="3F25608A" w14:textId="77777777" w:rsidR="004139D5" w:rsidRDefault="002735B2">
      <w:pPr>
        <w:pStyle w:val="21"/>
        <w:numPr>
          <w:ilvl w:val="1"/>
          <w:numId w:val="10"/>
        </w:numPr>
      </w:pPr>
      <w:bookmarkStart w:id="110" w:name="_Toc243288740"/>
      <w:r>
        <w:t>关系模式与规范化</w:t>
      </w:r>
      <w:bookmarkEnd w:id="110"/>
    </w:p>
    <w:p w14:paraId="17F566B3" w14:textId="27A94B4F" w:rsidR="004139D5" w:rsidRDefault="002735B2">
      <w:pPr>
        <w:pStyle w:val="af7"/>
        <w:keepNext/>
        <w:spacing w:before="60" w:after="120"/>
        <w:jc w:val="center"/>
        <w:rPr>
          <w:rFonts w:hint="eastAsia"/>
        </w:rPr>
      </w:pPr>
      <w:r>
        <w:rPr>
          <w:b/>
          <w:bCs/>
        </w:rPr>
        <w:t>表</w:t>
      </w:r>
      <w:r>
        <w:rPr>
          <w:b/>
          <w:bCs/>
        </w:rPr>
        <w:t xml:space="preserve"> </w:t>
      </w:r>
      <w:r>
        <w:rPr>
          <w:b/>
          <w:bCs/>
        </w:rPr>
        <w:fldChar w:fldCharType="begin"/>
      </w:r>
      <w:r>
        <w:rPr>
          <w:b/>
          <w:bCs/>
        </w:rPr>
        <w:instrText xml:space="preserve"> SEQ Table \* ARABIC </w:instrText>
      </w:r>
      <w:r>
        <w:rPr>
          <w:b/>
          <w:bCs/>
        </w:rPr>
        <w:fldChar w:fldCharType="separate"/>
      </w:r>
      <w:r w:rsidR="00AE3614">
        <w:rPr>
          <w:rFonts w:hint="eastAsia"/>
          <w:b/>
          <w:bCs/>
          <w:noProof/>
        </w:rPr>
        <w:t>14</w:t>
      </w:r>
      <w:r>
        <w:rPr>
          <w:b/>
          <w:bCs/>
        </w:rPr>
        <w:fldChar w:fldCharType="end"/>
      </w:r>
      <w:r>
        <w:t xml:space="preserve">　对象到关系的映射取舍</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1702"/>
        <w:gridCol w:w="3515"/>
        <w:gridCol w:w="3628"/>
      </w:tblGrid>
      <w:tr w:rsidR="004139D5" w14:paraId="4F7512C9" w14:textId="77777777">
        <w:trPr>
          <w:cantSplit/>
          <w:tblHeader/>
          <w:jc w:val="center"/>
        </w:trPr>
        <w:tc>
          <w:tcPr>
            <w:tcW w:w="170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C71AF54"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结构</w:t>
            </w:r>
          </w:p>
        </w:tc>
        <w:tc>
          <w:tcPr>
            <w:tcW w:w="3515"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705FFC3C"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规范化处理</w:t>
            </w:r>
          </w:p>
        </w:tc>
        <w:tc>
          <w:tcPr>
            <w:tcW w:w="3628"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2D5C7805"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保留的快照或兼容选择</w:t>
            </w:r>
          </w:p>
        </w:tc>
      </w:tr>
      <w:tr w:rsidR="004139D5" w14:paraId="4421D4D4"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595E80FC" w14:textId="77777777" w:rsidR="004139D5" w:rsidRDefault="002735B2">
            <w:pPr>
              <w:keepLines/>
              <w:spacing w:line="360" w:lineRule="exact"/>
              <w:ind w:firstLine="0"/>
              <w:rPr>
                <w:rFonts w:hint="eastAsia"/>
              </w:rPr>
            </w:pPr>
            <w:r>
              <w:rPr>
                <w:sz w:val="21"/>
                <w:szCs w:val="21"/>
              </w:rPr>
              <w:t>患者过敏</w:t>
            </w:r>
          </w:p>
        </w:tc>
        <w:tc>
          <w:tcPr>
            <w:tcW w:w="3515" w:type="dxa"/>
            <w:tcBorders>
              <w:left w:val="nil"/>
              <w:bottom w:val="nil"/>
              <w:right w:val="nil"/>
            </w:tcBorders>
            <w:tcMar>
              <w:top w:w="45" w:type="dxa"/>
              <w:left w:w="85" w:type="dxa"/>
              <w:bottom w:w="45" w:type="dxa"/>
              <w:right w:w="85" w:type="dxa"/>
            </w:tcMar>
            <w:vAlign w:val="center"/>
          </w:tcPr>
          <w:p w14:paraId="198726D4" w14:textId="77777777" w:rsidR="004139D5" w:rsidRDefault="002735B2">
            <w:pPr>
              <w:keepLines/>
              <w:spacing w:line="360" w:lineRule="exact"/>
              <w:ind w:firstLine="0"/>
              <w:rPr>
                <w:rFonts w:hint="eastAsia"/>
              </w:rPr>
            </w:pPr>
            <w:r>
              <w:rPr>
                <w:sz w:val="21"/>
                <w:szCs w:val="21"/>
              </w:rPr>
              <w:t>patient_allergies</w:t>
            </w:r>
            <w:r>
              <w:rPr>
                <w:sz w:val="21"/>
                <w:szCs w:val="21"/>
              </w:rPr>
              <w:t>逐项存储，以患者编号关联</w:t>
            </w:r>
          </w:p>
        </w:tc>
        <w:tc>
          <w:tcPr>
            <w:tcW w:w="3628" w:type="dxa"/>
            <w:tcBorders>
              <w:left w:val="nil"/>
              <w:bottom w:val="nil"/>
              <w:right w:val="nil"/>
            </w:tcBorders>
            <w:tcMar>
              <w:top w:w="45" w:type="dxa"/>
              <w:left w:w="85" w:type="dxa"/>
              <w:bottom w:w="45" w:type="dxa"/>
              <w:right w:w="85" w:type="dxa"/>
            </w:tcMar>
            <w:vAlign w:val="center"/>
          </w:tcPr>
          <w:p w14:paraId="70E96057" w14:textId="77777777" w:rsidR="004139D5" w:rsidRDefault="002735B2">
            <w:pPr>
              <w:keepLines/>
              <w:spacing w:line="360" w:lineRule="exact"/>
              <w:ind w:firstLine="0"/>
              <w:rPr>
                <w:rFonts w:hint="eastAsia"/>
              </w:rPr>
            </w:pPr>
            <w:r>
              <w:rPr>
                <w:sz w:val="21"/>
                <w:szCs w:val="21"/>
              </w:rPr>
              <w:t>核验时间与来源保留在患者档案</w:t>
            </w:r>
          </w:p>
        </w:tc>
      </w:tr>
      <w:tr w:rsidR="004139D5" w14:paraId="31D73A94"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60EEA028" w14:textId="77777777" w:rsidR="004139D5" w:rsidRDefault="002735B2">
            <w:pPr>
              <w:keepLines/>
              <w:spacing w:line="360" w:lineRule="exact"/>
              <w:ind w:firstLine="0"/>
              <w:rPr>
                <w:rFonts w:hint="eastAsia"/>
              </w:rPr>
            </w:pPr>
            <w:r>
              <w:rPr>
                <w:sz w:val="21"/>
                <w:szCs w:val="21"/>
              </w:rPr>
              <w:lastRenderedPageBreak/>
              <w:t>医生资格</w:t>
            </w:r>
          </w:p>
        </w:tc>
        <w:tc>
          <w:tcPr>
            <w:tcW w:w="3515" w:type="dxa"/>
            <w:tcBorders>
              <w:left w:val="nil"/>
              <w:bottom w:val="nil"/>
              <w:right w:val="nil"/>
            </w:tcBorders>
            <w:tcMar>
              <w:top w:w="45" w:type="dxa"/>
              <w:left w:w="85" w:type="dxa"/>
              <w:bottom w:w="45" w:type="dxa"/>
              <w:right w:w="85" w:type="dxa"/>
            </w:tcMar>
            <w:vAlign w:val="center"/>
          </w:tcPr>
          <w:p w14:paraId="3D8301E3" w14:textId="77777777" w:rsidR="004139D5" w:rsidRDefault="002735B2">
            <w:pPr>
              <w:keepLines/>
              <w:spacing w:line="360" w:lineRule="exact"/>
              <w:ind w:firstLine="0"/>
              <w:rPr>
                <w:rFonts w:hint="eastAsia"/>
              </w:rPr>
            </w:pPr>
            <w:r>
              <w:rPr>
                <w:sz w:val="21"/>
                <w:szCs w:val="21"/>
              </w:rPr>
              <w:t>dentist_qualifications</w:t>
            </w:r>
            <w:r>
              <w:rPr>
                <w:sz w:val="21"/>
                <w:szCs w:val="21"/>
              </w:rPr>
              <w:t>表达多对多，</w:t>
            </w:r>
            <w:r>
              <w:rPr>
                <w:sz w:val="21"/>
                <w:szCs w:val="21"/>
              </w:rPr>
              <w:t>details</w:t>
            </w:r>
            <w:r>
              <w:rPr>
                <w:sz w:val="21"/>
                <w:szCs w:val="21"/>
              </w:rPr>
              <w:t>保存核验证书信息</w:t>
            </w:r>
          </w:p>
        </w:tc>
        <w:tc>
          <w:tcPr>
            <w:tcW w:w="3628" w:type="dxa"/>
            <w:tcBorders>
              <w:left w:val="nil"/>
              <w:bottom w:val="nil"/>
              <w:right w:val="nil"/>
            </w:tcBorders>
            <w:tcMar>
              <w:top w:w="45" w:type="dxa"/>
              <w:left w:w="85" w:type="dxa"/>
              <w:bottom w:w="45" w:type="dxa"/>
              <w:right w:w="85" w:type="dxa"/>
            </w:tcMar>
            <w:vAlign w:val="center"/>
          </w:tcPr>
          <w:p w14:paraId="65EC35C2" w14:textId="77777777" w:rsidR="004139D5" w:rsidRDefault="002735B2">
            <w:pPr>
              <w:keepLines/>
              <w:spacing w:line="360" w:lineRule="exact"/>
              <w:ind w:firstLine="0"/>
              <w:rPr>
                <w:rFonts w:hint="eastAsia"/>
              </w:rPr>
            </w:pPr>
            <w:r>
              <w:rPr>
                <w:sz w:val="21"/>
                <w:szCs w:val="21"/>
              </w:rPr>
              <w:t>兼容双表共同描述资格，不宣称</w:t>
            </w:r>
            <w:r>
              <w:rPr>
                <w:sz w:val="21"/>
                <w:szCs w:val="21"/>
              </w:rPr>
              <w:t>details</w:t>
            </w:r>
            <w:r>
              <w:rPr>
                <w:sz w:val="21"/>
                <w:szCs w:val="21"/>
              </w:rPr>
              <w:t>已完全消除冗余</w:t>
            </w:r>
          </w:p>
        </w:tc>
      </w:tr>
      <w:tr w:rsidR="004139D5" w14:paraId="6410CD36"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28EF1735" w14:textId="77777777" w:rsidR="004139D5" w:rsidRDefault="002735B2">
            <w:pPr>
              <w:keepLines/>
              <w:spacing w:line="360" w:lineRule="exact"/>
              <w:ind w:firstLine="0"/>
              <w:rPr>
                <w:rFonts w:hint="eastAsia"/>
              </w:rPr>
            </w:pPr>
            <w:r>
              <w:rPr>
                <w:sz w:val="21"/>
                <w:szCs w:val="21"/>
              </w:rPr>
              <w:t>就诊与结算行</w:t>
            </w:r>
          </w:p>
        </w:tc>
        <w:tc>
          <w:tcPr>
            <w:tcW w:w="3515" w:type="dxa"/>
            <w:tcBorders>
              <w:left w:val="nil"/>
              <w:bottom w:val="nil"/>
              <w:right w:val="nil"/>
            </w:tcBorders>
            <w:tcMar>
              <w:top w:w="45" w:type="dxa"/>
              <w:left w:w="85" w:type="dxa"/>
              <w:bottom w:w="45" w:type="dxa"/>
              <w:right w:w="85" w:type="dxa"/>
            </w:tcMar>
            <w:vAlign w:val="center"/>
          </w:tcPr>
          <w:p w14:paraId="775A251E" w14:textId="77777777" w:rsidR="004139D5" w:rsidRDefault="002735B2">
            <w:pPr>
              <w:keepLines/>
              <w:spacing w:line="360" w:lineRule="exact"/>
              <w:ind w:firstLine="0"/>
              <w:rPr>
                <w:rFonts w:hint="eastAsia"/>
              </w:rPr>
            </w:pPr>
            <w:r>
              <w:rPr>
                <w:sz w:val="21"/>
                <w:szCs w:val="21"/>
              </w:rPr>
              <w:t>聚合根与明细分表，避免一列混装多项治疗</w:t>
            </w:r>
          </w:p>
        </w:tc>
        <w:tc>
          <w:tcPr>
            <w:tcW w:w="3628" w:type="dxa"/>
            <w:tcBorders>
              <w:left w:val="nil"/>
              <w:bottom w:val="nil"/>
              <w:right w:val="nil"/>
            </w:tcBorders>
            <w:tcMar>
              <w:top w:w="45" w:type="dxa"/>
              <w:left w:w="85" w:type="dxa"/>
              <w:bottom w:w="45" w:type="dxa"/>
              <w:right w:w="85" w:type="dxa"/>
            </w:tcMar>
            <w:vAlign w:val="center"/>
          </w:tcPr>
          <w:p w14:paraId="584EDA12" w14:textId="77777777" w:rsidR="004139D5" w:rsidRDefault="002735B2">
            <w:pPr>
              <w:keepLines/>
              <w:spacing w:line="360" w:lineRule="exact"/>
              <w:ind w:firstLine="0"/>
              <w:rPr>
                <w:rFonts w:hint="eastAsia"/>
              </w:rPr>
            </w:pPr>
            <w:r>
              <w:rPr>
                <w:sz w:val="21"/>
                <w:szCs w:val="21"/>
              </w:rPr>
              <w:t>历史名称及单价是有意保留的交易快照</w:t>
            </w:r>
          </w:p>
        </w:tc>
      </w:tr>
      <w:tr w:rsidR="004139D5" w14:paraId="43A235E5"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739D874D" w14:textId="77777777" w:rsidR="004139D5" w:rsidRDefault="002735B2">
            <w:pPr>
              <w:keepLines/>
              <w:spacing w:line="360" w:lineRule="exact"/>
              <w:ind w:firstLine="0"/>
              <w:rPr>
                <w:rFonts w:hint="eastAsia"/>
              </w:rPr>
            </w:pPr>
            <w:r>
              <w:rPr>
                <w:sz w:val="21"/>
                <w:szCs w:val="21"/>
              </w:rPr>
              <w:t>季度报告</w:t>
            </w:r>
          </w:p>
        </w:tc>
        <w:tc>
          <w:tcPr>
            <w:tcW w:w="3515" w:type="dxa"/>
            <w:tcBorders>
              <w:left w:val="nil"/>
              <w:bottom w:val="nil"/>
              <w:right w:val="nil"/>
            </w:tcBorders>
            <w:tcMar>
              <w:top w:w="45" w:type="dxa"/>
              <w:left w:w="85" w:type="dxa"/>
              <w:bottom w:w="45" w:type="dxa"/>
              <w:right w:w="85" w:type="dxa"/>
            </w:tcMar>
            <w:vAlign w:val="center"/>
          </w:tcPr>
          <w:p w14:paraId="7D5C8A62" w14:textId="77777777" w:rsidR="004139D5" w:rsidRDefault="002735B2">
            <w:pPr>
              <w:keepLines/>
              <w:spacing w:line="360" w:lineRule="exact"/>
              <w:ind w:firstLine="0"/>
              <w:rPr>
                <w:rFonts w:hint="eastAsia"/>
              </w:rPr>
            </w:pPr>
            <w:r>
              <w:rPr>
                <w:sz w:val="21"/>
                <w:szCs w:val="21"/>
              </w:rPr>
              <w:t>报告头、门诊范围、核算行、来源结算与历史分离</w:t>
            </w:r>
          </w:p>
        </w:tc>
        <w:tc>
          <w:tcPr>
            <w:tcW w:w="3628" w:type="dxa"/>
            <w:tcBorders>
              <w:left w:val="nil"/>
              <w:bottom w:val="nil"/>
              <w:right w:val="nil"/>
            </w:tcBorders>
            <w:tcMar>
              <w:top w:w="45" w:type="dxa"/>
              <w:left w:w="85" w:type="dxa"/>
              <w:bottom w:w="45" w:type="dxa"/>
              <w:right w:w="85" w:type="dxa"/>
            </w:tcMar>
            <w:vAlign w:val="center"/>
          </w:tcPr>
          <w:p w14:paraId="6235C3B7" w14:textId="77777777" w:rsidR="004139D5" w:rsidRDefault="002735B2">
            <w:pPr>
              <w:keepLines/>
              <w:spacing w:line="360" w:lineRule="exact"/>
              <w:ind w:firstLine="0"/>
              <w:rPr>
                <w:rFonts w:hint="eastAsia"/>
              </w:rPr>
            </w:pPr>
            <w:r>
              <w:rPr>
                <w:sz w:val="21"/>
                <w:szCs w:val="21"/>
              </w:rPr>
              <w:t>收入及成本合计用于可追溯报告，不随目录变化重写</w:t>
            </w:r>
          </w:p>
        </w:tc>
      </w:tr>
      <w:tr w:rsidR="004139D5" w14:paraId="12CE2DAD"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40FA7A0B" w14:textId="77777777" w:rsidR="004139D5" w:rsidRDefault="002735B2">
            <w:pPr>
              <w:keepLines/>
              <w:spacing w:line="360" w:lineRule="exact"/>
              <w:ind w:firstLine="0"/>
              <w:rPr>
                <w:rFonts w:hint="eastAsia"/>
              </w:rPr>
            </w:pPr>
            <w:r>
              <w:rPr>
                <w:sz w:val="21"/>
                <w:szCs w:val="21"/>
              </w:rPr>
              <w:t>账号身份</w:t>
            </w:r>
          </w:p>
        </w:tc>
        <w:tc>
          <w:tcPr>
            <w:tcW w:w="3515" w:type="dxa"/>
            <w:tcBorders>
              <w:left w:val="nil"/>
              <w:bottom w:val="nil"/>
              <w:right w:val="nil"/>
            </w:tcBorders>
            <w:tcMar>
              <w:top w:w="45" w:type="dxa"/>
              <w:left w:w="85" w:type="dxa"/>
              <w:bottom w:w="45" w:type="dxa"/>
              <w:right w:w="85" w:type="dxa"/>
            </w:tcMar>
            <w:vAlign w:val="center"/>
          </w:tcPr>
          <w:p w14:paraId="6428C864" w14:textId="77777777" w:rsidR="004139D5" w:rsidRDefault="002735B2">
            <w:pPr>
              <w:keepLines/>
              <w:spacing w:line="360" w:lineRule="exact"/>
              <w:ind w:firstLine="0"/>
              <w:rPr>
                <w:rFonts w:hint="eastAsia"/>
              </w:rPr>
            </w:pPr>
            <w:r>
              <w:rPr>
                <w:sz w:val="21"/>
                <w:szCs w:val="21"/>
              </w:rPr>
              <w:t>同步</w:t>
            </w:r>
            <w:r>
              <w:rPr>
                <w:sz w:val="21"/>
                <w:szCs w:val="21"/>
              </w:rPr>
              <w:t>role</w:t>
            </w:r>
            <w:r>
              <w:rPr>
                <w:sz w:val="21"/>
                <w:szCs w:val="21"/>
              </w:rPr>
              <w:t>、</w:t>
            </w:r>
            <w:r>
              <w:rPr>
                <w:sz w:val="21"/>
                <w:szCs w:val="21"/>
              </w:rPr>
              <w:t>name</w:t>
            </w:r>
            <w:r>
              <w:rPr>
                <w:sz w:val="21"/>
                <w:szCs w:val="21"/>
              </w:rPr>
              <w:t>、</w:t>
            </w:r>
            <w:r>
              <w:rPr>
                <w:sz w:val="21"/>
                <w:szCs w:val="21"/>
              </w:rPr>
              <w:t>patient_id</w:t>
            </w:r>
            <w:r>
              <w:rPr>
                <w:sz w:val="21"/>
                <w:szCs w:val="21"/>
              </w:rPr>
              <w:t>等查询列</w:t>
            </w:r>
          </w:p>
        </w:tc>
        <w:tc>
          <w:tcPr>
            <w:tcW w:w="3628" w:type="dxa"/>
            <w:tcBorders>
              <w:left w:val="nil"/>
              <w:bottom w:val="nil"/>
              <w:right w:val="nil"/>
            </w:tcBorders>
            <w:tcMar>
              <w:top w:w="45" w:type="dxa"/>
              <w:left w:w="85" w:type="dxa"/>
              <w:bottom w:w="45" w:type="dxa"/>
              <w:right w:w="85" w:type="dxa"/>
            </w:tcMar>
            <w:vAlign w:val="center"/>
          </w:tcPr>
          <w:p w14:paraId="0B9CA0B6" w14:textId="77777777" w:rsidR="004139D5" w:rsidRDefault="002735B2">
            <w:pPr>
              <w:keepLines/>
              <w:spacing w:line="360" w:lineRule="exact"/>
              <w:ind w:firstLine="0"/>
              <w:rPr>
                <w:rFonts w:hint="eastAsia"/>
              </w:rPr>
            </w:pPr>
            <w:r>
              <w:rPr>
                <w:sz w:val="21"/>
                <w:szCs w:val="21"/>
              </w:rPr>
              <w:t>users.data</w:t>
            </w:r>
            <w:r>
              <w:rPr>
                <w:sz w:val="21"/>
                <w:szCs w:val="21"/>
              </w:rPr>
              <w:t>仍保留兼容身份</w:t>
            </w:r>
            <w:r>
              <w:rPr>
                <w:sz w:val="21"/>
                <w:szCs w:val="21"/>
              </w:rPr>
              <w:t>JSON</w:t>
            </w:r>
          </w:p>
        </w:tc>
      </w:tr>
      <w:tr w:rsidR="004139D5" w14:paraId="1644D2AF" w14:textId="77777777">
        <w:trPr>
          <w:cantSplit/>
          <w:jc w:val="center"/>
        </w:trPr>
        <w:tc>
          <w:tcPr>
            <w:tcW w:w="1701" w:type="dxa"/>
            <w:tcBorders>
              <w:left w:val="nil"/>
              <w:bottom w:val="single" w:sz="7" w:space="0" w:color="000000"/>
              <w:right w:val="nil"/>
            </w:tcBorders>
            <w:tcMar>
              <w:top w:w="45" w:type="dxa"/>
              <w:left w:w="85" w:type="dxa"/>
              <w:bottom w:w="45" w:type="dxa"/>
              <w:right w:w="85" w:type="dxa"/>
            </w:tcMar>
            <w:vAlign w:val="center"/>
          </w:tcPr>
          <w:p w14:paraId="0ABB0B3C" w14:textId="77777777" w:rsidR="004139D5" w:rsidRDefault="002735B2">
            <w:pPr>
              <w:keepLines/>
              <w:spacing w:line="360" w:lineRule="exact"/>
              <w:ind w:firstLine="0"/>
              <w:rPr>
                <w:rFonts w:hint="eastAsia"/>
              </w:rPr>
            </w:pPr>
            <w:r>
              <w:rPr>
                <w:sz w:val="21"/>
                <w:szCs w:val="21"/>
              </w:rPr>
              <w:t>审计与幂等</w:t>
            </w:r>
          </w:p>
        </w:tc>
        <w:tc>
          <w:tcPr>
            <w:tcW w:w="3515" w:type="dxa"/>
            <w:tcBorders>
              <w:left w:val="nil"/>
              <w:bottom w:val="single" w:sz="7" w:space="0" w:color="000000"/>
              <w:right w:val="nil"/>
            </w:tcBorders>
            <w:tcMar>
              <w:top w:w="45" w:type="dxa"/>
              <w:left w:w="85" w:type="dxa"/>
              <w:bottom w:w="45" w:type="dxa"/>
              <w:right w:w="85" w:type="dxa"/>
            </w:tcMar>
            <w:vAlign w:val="center"/>
          </w:tcPr>
          <w:p w14:paraId="44AAB7EA" w14:textId="77777777" w:rsidR="004139D5" w:rsidRDefault="002735B2">
            <w:pPr>
              <w:keepLines/>
              <w:spacing w:line="360" w:lineRule="exact"/>
              <w:ind w:firstLine="0"/>
              <w:rPr>
                <w:rFonts w:hint="eastAsia"/>
              </w:rPr>
            </w:pPr>
            <w:r>
              <w:rPr>
                <w:sz w:val="21"/>
                <w:szCs w:val="21"/>
              </w:rPr>
              <w:t>主记录有明确键与时间</w:t>
            </w:r>
          </w:p>
        </w:tc>
        <w:tc>
          <w:tcPr>
            <w:tcW w:w="3628" w:type="dxa"/>
            <w:tcBorders>
              <w:left w:val="nil"/>
              <w:bottom w:val="single" w:sz="7" w:space="0" w:color="000000"/>
              <w:right w:val="nil"/>
            </w:tcBorders>
            <w:tcMar>
              <w:top w:w="45" w:type="dxa"/>
              <w:left w:w="85" w:type="dxa"/>
              <w:bottom w:w="45" w:type="dxa"/>
              <w:right w:w="85" w:type="dxa"/>
            </w:tcMar>
            <w:vAlign w:val="center"/>
          </w:tcPr>
          <w:p w14:paraId="645E71E9" w14:textId="77777777" w:rsidR="004139D5" w:rsidRDefault="002735B2">
            <w:pPr>
              <w:keepLines/>
              <w:spacing w:line="360" w:lineRule="exact"/>
              <w:ind w:firstLine="0"/>
              <w:rPr>
                <w:rFonts w:hint="eastAsia"/>
              </w:rPr>
            </w:pPr>
            <w:r>
              <w:rPr>
                <w:sz w:val="21"/>
                <w:szCs w:val="21"/>
              </w:rPr>
              <w:t>detail</w:t>
            </w:r>
            <w:r>
              <w:rPr>
                <w:sz w:val="21"/>
                <w:szCs w:val="21"/>
              </w:rPr>
              <w:t>和响应为事件</w:t>
            </w:r>
            <w:r>
              <w:rPr>
                <w:sz w:val="21"/>
                <w:szCs w:val="21"/>
              </w:rPr>
              <w:t>/</w:t>
            </w:r>
            <w:r>
              <w:rPr>
                <w:sz w:val="21"/>
                <w:szCs w:val="21"/>
              </w:rPr>
              <w:t>结果</w:t>
            </w:r>
            <w:r>
              <w:rPr>
                <w:sz w:val="21"/>
                <w:szCs w:val="21"/>
              </w:rPr>
              <w:t>JSON</w:t>
            </w:r>
            <w:r>
              <w:rPr>
                <w:sz w:val="21"/>
                <w:szCs w:val="21"/>
              </w:rPr>
              <w:t>快照，不作核心明细检索列</w:t>
            </w:r>
          </w:p>
        </w:tc>
      </w:tr>
    </w:tbl>
    <w:p w14:paraId="695351A6" w14:textId="77777777" w:rsidR="004139D5" w:rsidRDefault="002735B2">
      <w:pPr>
        <w:rPr>
          <w:rFonts w:hint="eastAsia"/>
        </w:rPr>
      </w:pPr>
      <w:r>
        <w:t>第一范式通过关系子表表达多项过敏、资格和治疗；复合主键的非键属性描述完整关联，不只依赖复合键的一部分。第三范式的主要目标是让治疗目录、门诊和牙医属性各自维护，业务记录以外键关联。历史交易快照和兼容身份</w:t>
      </w:r>
      <w:r>
        <w:t>JSON</w:t>
      </w:r>
      <w:r>
        <w:t>属于明确取舍，因此不声称整个数据库在所有冗余字段上严格满足第三范式。</w:t>
      </w:r>
    </w:p>
    <w:p w14:paraId="3C70317C" w14:textId="77777777" w:rsidR="004139D5" w:rsidRDefault="002735B2">
      <w:pPr>
        <w:pStyle w:val="21"/>
        <w:numPr>
          <w:ilvl w:val="1"/>
          <w:numId w:val="10"/>
        </w:numPr>
      </w:pPr>
      <w:bookmarkStart w:id="111" w:name="_Toc243288741"/>
      <w:r>
        <w:t>主键外键与空值规则</w:t>
      </w:r>
      <w:bookmarkEnd w:id="111"/>
    </w:p>
    <w:p w14:paraId="37273644" w14:textId="77777777" w:rsidR="004139D5" w:rsidRDefault="002735B2">
      <w:pPr>
        <w:rPr>
          <w:rFonts w:hint="eastAsia"/>
        </w:rPr>
      </w:pPr>
      <w:r>
        <w:t>主键以文本业务</w:t>
      </w:r>
      <w:r>
        <w:t>ID</w:t>
      </w:r>
      <w:r>
        <w:t>和复合键为主，</w:t>
      </w:r>
      <w:r>
        <w:t>schema_migrations.version</w:t>
      </w:r>
      <w:r>
        <w:t>为整数主键。</w:t>
      </w:r>
      <w:r>
        <w:t>58</w:t>
      </w:r>
      <w:r>
        <w:t>组物理外键从实际</w:t>
      </w:r>
      <w:r>
        <w:t>DDL</w:t>
      </w:r>
      <w:r>
        <w:t>及内存</w:t>
      </w:r>
      <w:r>
        <w:t>PRAGMA</w:t>
      </w:r>
      <w:r>
        <w:t>提取，复合外键按一组计数。</w:t>
      </w:r>
      <w:r>
        <w:t>users.patient_id</w:t>
      </w:r>
      <w:r>
        <w:t>、</w:t>
      </w:r>
      <w:r>
        <w:t>users.dentist_id</w:t>
      </w:r>
      <w:r>
        <w:t>和部分操作者</w:t>
      </w:r>
      <w:r>
        <w:t>ID</w:t>
      </w:r>
      <w:r>
        <w:t>是逻辑引用，应用服务负责校验，图中不得伪装为数据库外键。</w:t>
      </w:r>
    </w:p>
    <w:p w14:paraId="7659AED5" w14:textId="77777777" w:rsidR="004139D5" w:rsidRDefault="002735B2">
      <w:pPr>
        <w:rPr>
          <w:rFonts w:hint="eastAsia"/>
        </w:rPr>
      </w:pPr>
      <w:r>
        <w:t>SQLite</w:t>
      </w:r>
      <w:r>
        <w:t>普通</w:t>
      </w:r>
      <w:r>
        <w:t>rowid</w:t>
      </w:r>
      <w:r>
        <w:t>表中的</w:t>
      </w:r>
      <w:r>
        <w:t>TEXT PRIMARY KEY</w:t>
      </w:r>
      <w:r>
        <w:t>若没有显式</w:t>
      </w:r>
      <w:r>
        <w:t>NOT NULL</w:t>
      </w:r>
      <w:r>
        <w:t>，存在</w:t>
      </w:r>
      <w:r>
        <w:t>DDL</w:t>
      </w:r>
      <w:r>
        <w:t>可空的历史兼容行为。附录以</w:t>
      </w:r>
      <w:r>
        <w:t>PK*</w:t>
      </w:r>
      <w:r>
        <w:t>标记这种情形：业务模型必填，服务会生成或校验</w:t>
      </w:r>
      <w:r>
        <w:t>ID</w:t>
      </w:r>
      <w:r>
        <w:t>，但当前</w:t>
      </w:r>
      <w:r>
        <w:t>DDL</w:t>
      </w:r>
      <w:r>
        <w:t>未完全物理强制。不能将</w:t>
      </w:r>
      <w:r>
        <w:t>“</w:t>
      </w:r>
      <w:r>
        <w:t>主键设计上必填</w:t>
      </w:r>
      <w:r>
        <w:t>”</w:t>
      </w:r>
      <w:r>
        <w:t>写成</w:t>
      </w:r>
      <w:r>
        <w:t>“</w:t>
      </w:r>
      <w:r>
        <w:t>数据库对每个主键均声明</w:t>
      </w:r>
      <w:r>
        <w:t>NOT NULL”</w:t>
      </w:r>
      <w:r>
        <w:t>。后续可通过新增迁移重建相关表强化约束，不能直接改已发布迁移。</w:t>
      </w:r>
    </w:p>
    <w:p w14:paraId="6995234D" w14:textId="77777777" w:rsidR="004139D5" w:rsidRDefault="002735B2">
      <w:pPr>
        <w:rPr>
          <w:rFonts w:hint="eastAsia"/>
        </w:rPr>
      </w:pPr>
      <w:r>
        <w:t>手机号规范化索引用于检索和去重提醒，不是全局唯一约束；同一联系电话可能对应不同患者。是否可归并要结合出生日期和机构核验证据，并处理双账号冲突。</w:t>
      </w:r>
      <w:r>
        <w:lastRenderedPageBreak/>
        <w:t>ON DELETE CASCADE</w:t>
      </w:r>
      <w:r>
        <w:t>仅适用于声明的明细关系，不能概括为所有关联都级联删除。业务历史主要采取停用、归并别名和追加冲销，避免直接删除。</w:t>
      </w:r>
    </w:p>
    <w:p w14:paraId="19783FFB" w14:textId="77777777" w:rsidR="004139D5" w:rsidRDefault="002735B2">
      <w:pPr>
        <w:pStyle w:val="21"/>
        <w:numPr>
          <w:ilvl w:val="1"/>
          <w:numId w:val="10"/>
        </w:numPr>
      </w:pPr>
      <w:bookmarkStart w:id="112" w:name="_Toc243288742"/>
      <w:r>
        <w:t>索引与查询路径</w:t>
      </w:r>
      <w:bookmarkEnd w:id="112"/>
    </w:p>
    <w:p w14:paraId="353B2F17" w14:textId="2E388D76" w:rsidR="004139D5" w:rsidRDefault="002735B2">
      <w:pPr>
        <w:pStyle w:val="af7"/>
        <w:keepNext/>
        <w:spacing w:before="60" w:after="120"/>
        <w:jc w:val="center"/>
        <w:rPr>
          <w:rFonts w:hint="eastAsia"/>
        </w:rPr>
      </w:pPr>
      <w:r>
        <w:rPr>
          <w:b/>
          <w:bCs/>
        </w:rPr>
        <w:t>表</w:t>
      </w:r>
      <w:r>
        <w:rPr>
          <w:b/>
          <w:bCs/>
        </w:rPr>
        <w:t xml:space="preserve"> </w:t>
      </w:r>
      <w:r>
        <w:rPr>
          <w:b/>
          <w:bCs/>
        </w:rPr>
        <w:fldChar w:fldCharType="begin"/>
      </w:r>
      <w:r>
        <w:rPr>
          <w:b/>
          <w:bCs/>
        </w:rPr>
        <w:instrText xml:space="preserve"> SEQ Table \* ARABIC </w:instrText>
      </w:r>
      <w:r>
        <w:rPr>
          <w:b/>
          <w:bCs/>
        </w:rPr>
        <w:fldChar w:fldCharType="separate"/>
      </w:r>
      <w:r w:rsidR="00AE3614">
        <w:rPr>
          <w:rFonts w:hint="eastAsia"/>
          <w:b/>
          <w:bCs/>
          <w:noProof/>
        </w:rPr>
        <w:t>15</w:t>
      </w:r>
      <w:r>
        <w:rPr>
          <w:b/>
          <w:bCs/>
        </w:rPr>
        <w:fldChar w:fldCharType="end"/>
      </w:r>
      <w:r>
        <w:t xml:space="preserve">　显式查询索引</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1702"/>
        <w:gridCol w:w="2494"/>
        <w:gridCol w:w="3855"/>
        <w:gridCol w:w="794"/>
      </w:tblGrid>
      <w:tr w:rsidR="004139D5" w14:paraId="649AF32B" w14:textId="77777777">
        <w:trPr>
          <w:cantSplit/>
          <w:tblHeader/>
          <w:jc w:val="center"/>
        </w:trPr>
        <w:tc>
          <w:tcPr>
            <w:tcW w:w="170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A8A53F5"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表</w:t>
            </w:r>
          </w:p>
        </w:tc>
        <w:tc>
          <w:tcPr>
            <w:tcW w:w="249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7C3A63C"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索引</w:t>
            </w:r>
          </w:p>
        </w:tc>
        <w:tc>
          <w:tcPr>
            <w:tcW w:w="3855"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57CD2988"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索引列</w:t>
            </w:r>
          </w:p>
        </w:tc>
        <w:tc>
          <w:tcPr>
            <w:tcW w:w="79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74BF2929"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类型</w:t>
            </w:r>
          </w:p>
        </w:tc>
      </w:tr>
      <w:tr w:rsidR="004139D5" w14:paraId="0EB46805"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276F9A68" w14:textId="77777777" w:rsidR="004139D5" w:rsidRDefault="002735B2">
            <w:pPr>
              <w:keepLines/>
              <w:spacing w:line="360" w:lineRule="exact"/>
              <w:ind w:firstLine="0"/>
              <w:rPr>
                <w:rFonts w:hint="eastAsia"/>
              </w:rPr>
            </w:pPr>
            <w:r>
              <w:rPr>
                <w:sz w:val="21"/>
                <w:szCs w:val="21"/>
              </w:rPr>
              <w:t>patients</w:t>
            </w:r>
          </w:p>
        </w:tc>
        <w:tc>
          <w:tcPr>
            <w:tcW w:w="2494" w:type="dxa"/>
            <w:tcBorders>
              <w:left w:val="nil"/>
              <w:bottom w:val="nil"/>
              <w:right w:val="nil"/>
            </w:tcBorders>
            <w:tcMar>
              <w:top w:w="45" w:type="dxa"/>
              <w:left w:w="85" w:type="dxa"/>
              <w:bottom w:w="45" w:type="dxa"/>
              <w:right w:w="85" w:type="dxa"/>
            </w:tcMar>
            <w:vAlign w:val="center"/>
          </w:tcPr>
          <w:p w14:paraId="7F833CD4" w14:textId="77777777" w:rsidR="004139D5" w:rsidRDefault="002735B2">
            <w:pPr>
              <w:keepLines/>
              <w:spacing w:line="360" w:lineRule="exact"/>
              <w:ind w:firstLine="0"/>
              <w:rPr>
                <w:rFonts w:hint="eastAsia"/>
              </w:rPr>
            </w:pPr>
            <w:r>
              <w:rPr>
                <w:sz w:val="21"/>
                <w:szCs w:val="21"/>
              </w:rPr>
              <w:t>patients_clinic</w:t>
            </w:r>
          </w:p>
        </w:tc>
        <w:tc>
          <w:tcPr>
            <w:tcW w:w="3855" w:type="dxa"/>
            <w:tcBorders>
              <w:left w:val="nil"/>
              <w:bottom w:val="nil"/>
              <w:right w:val="nil"/>
            </w:tcBorders>
            <w:tcMar>
              <w:top w:w="45" w:type="dxa"/>
              <w:left w:w="85" w:type="dxa"/>
              <w:bottom w:w="45" w:type="dxa"/>
              <w:right w:w="85" w:type="dxa"/>
            </w:tcMar>
            <w:vAlign w:val="center"/>
          </w:tcPr>
          <w:p w14:paraId="68C181EE" w14:textId="77777777" w:rsidR="004139D5" w:rsidRDefault="002735B2">
            <w:pPr>
              <w:keepLines/>
              <w:spacing w:line="360" w:lineRule="exact"/>
              <w:ind w:firstLine="0"/>
              <w:rPr>
                <w:rFonts w:hint="eastAsia"/>
              </w:rPr>
            </w:pPr>
            <w:r>
              <w:rPr>
                <w:sz w:val="21"/>
                <w:szCs w:val="21"/>
              </w:rPr>
              <w:t>created_clinic_id</w:t>
            </w:r>
          </w:p>
        </w:tc>
        <w:tc>
          <w:tcPr>
            <w:tcW w:w="794" w:type="dxa"/>
            <w:tcBorders>
              <w:left w:val="nil"/>
              <w:bottom w:val="nil"/>
              <w:right w:val="nil"/>
            </w:tcBorders>
            <w:tcMar>
              <w:top w:w="45" w:type="dxa"/>
              <w:left w:w="85" w:type="dxa"/>
              <w:bottom w:w="45" w:type="dxa"/>
              <w:right w:w="85" w:type="dxa"/>
            </w:tcMar>
            <w:vAlign w:val="center"/>
          </w:tcPr>
          <w:p w14:paraId="62A27D79" w14:textId="77777777" w:rsidR="004139D5" w:rsidRDefault="002735B2">
            <w:pPr>
              <w:keepLines/>
              <w:spacing w:line="360" w:lineRule="exact"/>
              <w:ind w:firstLine="0"/>
              <w:rPr>
                <w:rFonts w:hint="eastAsia"/>
              </w:rPr>
            </w:pPr>
            <w:r>
              <w:rPr>
                <w:sz w:val="21"/>
                <w:szCs w:val="21"/>
              </w:rPr>
              <w:t>普通</w:t>
            </w:r>
          </w:p>
        </w:tc>
      </w:tr>
      <w:tr w:rsidR="004139D5" w14:paraId="6C3852D7"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3A075239" w14:textId="77777777" w:rsidR="004139D5" w:rsidRDefault="002735B2">
            <w:pPr>
              <w:keepLines/>
              <w:spacing w:line="360" w:lineRule="exact"/>
              <w:ind w:firstLine="0"/>
              <w:rPr>
                <w:rFonts w:hint="eastAsia"/>
              </w:rPr>
            </w:pPr>
            <w:r>
              <w:rPr>
                <w:sz w:val="21"/>
                <w:szCs w:val="21"/>
              </w:rPr>
              <w:t>patients</w:t>
            </w:r>
          </w:p>
        </w:tc>
        <w:tc>
          <w:tcPr>
            <w:tcW w:w="2494" w:type="dxa"/>
            <w:tcBorders>
              <w:left w:val="nil"/>
              <w:bottom w:val="nil"/>
              <w:right w:val="nil"/>
            </w:tcBorders>
            <w:tcMar>
              <w:top w:w="45" w:type="dxa"/>
              <w:left w:w="85" w:type="dxa"/>
              <w:bottom w:w="45" w:type="dxa"/>
              <w:right w:w="85" w:type="dxa"/>
            </w:tcMar>
            <w:vAlign w:val="center"/>
          </w:tcPr>
          <w:p w14:paraId="45EA1658" w14:textId="77777777" w:rsidR="004139D5" w:rsidRDefault="002735B2">
            <w:pPr>
              <w:keepLines/>
              <w:spacing w:line="360" w:lineRule="exact"/>
              <w:ind w:firstLine="0"/>
              <w:rPr>
                <w:rFonts w:hint="eastAsia"/>
              </w:rPr>
            </w:pPr>
            <w:r>
              <w:rPr>
                <w:sz w:val="21"/>
                <w:szCs w:val="21"/>
              </w:rPr>
              <w:t>patients_identity</w:t>
            </w:r>
          </w:p>
        </w:tc>
        <w:tc>
          <w:tcPr>
            <w:tcW w:w="3855" w:type="dxa"/>
            <w:tcBorders>
              <w:left w:val="nil"/>
              <w:bottom w:val="nil"/>
              <w:right w:val="nil"/>
            </w:tcBorders>
            <w:tcMar>
              <w:top w:w="45" w:type="dxa"/>
              <w:left w:w="85" w:type="dxa"/>
              <w:bottom w:w="45" w:type="dxa"/>
              <w:right w:w="85" w:type="dxa"/>
            </w:tcMar>
            <w:vAlign w:val="center"/>
          </w:tcPr>
          <w:p w14:paraId="40680C4E" w14:textId="77777777" w:rsidR="004139D5" w:rsidRDefault="002735B2">
            <w:pPr>
              <w:keepLines/>
              <w:spacing w:line="360" w:lineRule="exact"/>
              <w:ind w:firstLine="0"/>
              <w:rPr>
                <w:rFonts w:hint="eastAsia"/>
              </w:rPr>
            </w:pPr>
            <w:r>
              <w:rPr>
                <w:sz w:val="21"/>
                <w:szCs w:val="21"/>
              </w:rPr>
              <w:t>phone_normalized, dob</w:t>
            </w:r>
          </w:p>
        </w:tc>
        <w:tc>
          <w:tcPr>
            <w:tcW w:w="794" w:type="dxa"/>
            <w:tcBorders>
              <w:left w:val="nil"/>
              <w:bottom w:val="nil"/>
              <w:right w:val="nil"/>
            </w:tcBorders>
            <w:tcMar>
              <w:top w:w="45" w:type="dxa"/>
              <w:left w:w="85" w:type="dxa"/>
              <w:bottom w:w="45" w:type="dxa"/>
              <w:right w:w="85" w:type="dxa"/>
            </w:tcMar>
            <w:vAlign w:val="center"/>
          </w:tcPr>
          <w:p w14:paraId="72ACDA1C" w14:textId="77777777" w:rsidR="004139D5" w:rsidRDefault="002735B2">
            <w:pPr>
              <w:keepLines/>
              <w:spacing w:line="360" w:lineRule="exact"/>
              <w:ind w:firstLine="0"/>
              <w:rPr>
                <w:rFonts w:hint="eastAsia"/>
              </w:rPr>
            </w:pPr>
            <w:r>
              <w:rPr>
                <w:sz w:val="21"/>
                <w:szCs w:val="21"/>
              </w:rPr>
              <w:t>普通</w:t>
            </w:r>
          </w:p>
        </w:tc>
      </w:tr>
      <w:tr w:rsidR="004139D5" w14:paraId="6CFB6158"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47CEE6E2" w14:textId="77777777" w:rsidR="004139D5" w:rsidRDefault="002735B2">
            <w:pPr>
              <w:keepLines/>
              <w:spacing w:line="360" w:lineRule="exact"/>
              <w:ind w:firstLine="0"/>
              <w:rPr>
                <w:rFonts w:hint="eastAsia"/>
              </w:rPr>
            </w:pPr>
            <w:r>
              <w:rPr>
                <w:sz w:val="21"/>
                <w:szCs w:val="21"/>
              </w:rPr>
              <w:t>schedules</w:t>
            </w:r>
          </w:p>
        </w:tc>
        <w:tc>
          <w:tcPr>
            <w:tcW w:w="2494" w:type="dxa"/>
            <w:tcBorders>
              <w:left w:val="nil"/>
              <w:bottom w:val="nil"/>
              <w:right w:val="nil"/>
            </w:tcBorders>
            <w:tcMar>
              <w:top w:w="45" w:type="dxa"/>
              <w:left w:w="85" w:type="dxa"/>
              <w:bottom w:w="45" w:type="dxa"/>
              <w:right w:w="85" w:type="dxa"/>
            </w:tcMar>
            <w:vAlign w:val="center"/>
          </w:tcPr>
          <w:p w14:paraId="677C51C7" w14:textId="77777777" w:rsidR="004139D5" w:rsidRDefault="002735B2">
            <w:pPr>
              <w:keepLines/>
              <w:spacing w:line="360" w:lineRule="exact"/>
              <w:ind w:firstLine="0"/>
              <w:rPr>
                <w:rFonts w:hint="eastAsia"/>
              </w:rPr>
            </w:pPr>
            <w:r>
              <w:rPr>
                <w:sz w:val="21"/>
                <w:szCs w:val="21"/>
              </w:rPr>
              <w:t>schedules_clinic_time</w:t>
            </w:r>
          </w:p>
        </w:tc>
        <w:tc>
          <w:tcPr>
            <w:tcW w:w="3855" w:type="dxa"/>
            <w:tcBorders>
              <w:left w:val="nil"/>
              <w:bottom w:val="nil"/>
              <w:right w:val="nil"/>
            </w:tcBorders>
            <w:tcMar>
              <w:top w:w="45" w:type="dxa"/>
              <w:left w:w="85" w:type="dxa"/>
              <w:bottom w:w="45" w:type="dxa"/>
              <w:right w:w="85" w:type="dxa"/>
            </w:tcMar>
            <w:vAlign w:val="center"/>
          </w:tcPr>
          <w:p w14:paraId="275A2BCA" w14:textId="77777777" w:rsidR="004139D5" w:rsidRDefault="002735B2">
            <w:pPr>
              <w:keepLines/>
              <w:spacing w:line="360" w:lineRule="exact"/>
              <w:ind w:firstLine="0"/>
              <w:rPr>
                <w:rFonts w:hint="eastAsia"/>
              </w:rPr>
            </w:pPr>
            <w:r>
              <w:rPr>
                <w:sz w:val="21"/>
                <w:szCs w:val="21"/>
              </w:rPr>
              <w:t>clinic_id, start_at, end_at</w:t>
            </w:r>
          </w:p>
        </w:tc>
        <w:tc>
          <w:tcPr>
            <w:tcW w:w="794" w:type="dxa"/>
            <w:tcBorders>
              <w:left w:val="nil"/>
              <w:bottom w:val="nil"/>
              <w:right w:val="nil"/>
            </w:tcBorders>
            <w:tcMar>
              <w:top w:w="45" w:type="dxa"/>
              <w:left w:w="85" w:type="dxa"/>
              <w:bottom w:w="45" w:type="dxa"/>
              <w:right w:w="85" w:type="dxa"/>
            </w:tcMar>
            <w:vAlign w:val="center"/>
          </w:tcPr>
          <w:p w14:paraId="494EBED2" w14:textId="77777777" w:rsidR="004139D5" w:rsidRDefault="002735B2">
            <w:pPr>
              <w:keepLines/>
              <w:spacing w:line="360" w:lineRule="exact"/>
              <w:ind w:firstLine="0"/>
              <w:rPr>
                <w:rFonts w:hint="eastAsia"/>
              </w:rPr>
            </w:pPr>
            <w:r>
              <w:rPr>
                <w:sz w:val="21"/>
                <w:szCs w:val="21"/>
              </w:rPr>
              <w:t>普通</w:t>
            </w:r>
          </w:p>
        </w:tc>
      </w:tr>
      <w:tr w:rsidR="004139D5" w14:paraId="6E13B58B"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02D24BC2" w14:textId="77777777" w:rsidR="004139D5" w:rsidRDefault="002735B2">
            <w:pPr>
              <w:keepLines/>
              <w:spacing w:line="360" w:lineRule="exact"/>
              <w:ind w:firstLine="0"/>
              <w:rPr>
                <w:rFonts w:hint="eastAsia"/>
              </w:rPr>
            </w:pPr>
            <w:r>
              <w:rPr>
                <w:sz w:val="21"/>
                <w:szCs w:val="21"/>
              </w:rPr>
              <w:t>schedules</w:t>
            </w:r>
          </w:p>
        </w:tc>
        <w:tc>
          <w:tcPr>
            <w:tcW w:w="2494" w:type="dxa"/>
            <w:tcBorders>
              <w:left w:val="nil"/>
              <w:bottom w:val="nil"/>
              <w:right w:val="nil"/>
            </w:tcBorders>
            <w:tcMar>
              <w:top w:w="45" w:type="dxa"/>
              <w:left w:w="85" w:type="dxa"/>
              <w:bottom w:w="45" w:type="dxa"/>
              <w:right w:w="85" w:type="dxa"/>
            </w:tcMar>
            <w:vAlign w:val="center"/>
          </w:tcPr>
          <w:p w14:paraId="58B0FC69" w14:textId="77777777" w:rsidR="004139D5" w:rsidRDefault="002735B2">
            <w:pPr>
              <w:keepLines/>
              <w:spacing w:line="360" w:lineRule="exact"/>
              <w:ind w:firstLine="0"/>
              <w:rPr>
                <w:rFonts w:hint="eastAsia"/>
              </w:rPr>
            </w:pPr>
            <w:r>
              <w:rPr>
                <w:sz w:val="21"/>
                <w:szCs w:val="21"/>
              </w:rPr>
              <w:t>schedules_dentist_time</w:t>
            </w:r>
          </w:p>
        </w:tc>
        <w:tc>
          <w:tcPr>
            <w:tcW w:w="3855" w:type="dxa"/>
            <w:tcBorders>
              <w:left w:val="nil"/>
              <w:bottom w:val="nil"/>
              <w:right w:val="nil"/>
            </w:tcBorders>
            <w:tcMar>
              <w:top w:w="45" w:type="dxa"/>
              <w:left w:w="85" w:type="dxa"/>
              <w:bottom w:w="45" w:type="dxa"/>
              <w:right w:w="85" w:type="dxa"/>
            </w:tcMar>
            <w:vAlign w:val="center"/>
          </w:tcPr>
          <w:p w14:paraId="18D02510" w14:textId="77777777" w:rsidR="004139D5" w:rsidRDefault="002735B2">
            <w:pPr>
              <w:keepLines/>
              <w:spacing w:line="360" w:lineRule="exact"/>
              <w:ind w:firstLine="0"/>
              <w:rPr>
                <w:rFonts w:hint="eastAsia"/>
              </w:rPr>
            </w:pPr>
            <w:r>
              <w:rPr>
                <w:sz w:val="21"/>
                <w:szCs w:val="21"/>
              </w:rPr>
              <w:t>dentist_id, start_at, end_at</w:t>
            </w:r>
          </w:p>
        </w:tc>
        <w:tc>
          <w:tcPr>
            <w:tcW w:w="794" w:type="dxa"/>
            <w:tcBorders>
              <w:left w:val="nil"/>
              <w:bottom w:val="nil"/>
              <w:right w:val="nil"/>
            </w:tcBorders>
            <w:tcMar>
              <w:top w:w="45" w:type="dxa"/>
              <w:left w:w="85" w:type="dxa"/>
              <w:bottom w:w="45" w:type="dxa"/>
              <w:right w:w="85" w:type="dxa"/>
            </w:tcMar>
            <w:vAlign w:val="center"/>
          </w:tcPr>
          <w:p w14:paraId="042A83EC" w14:textId="77777777" w:rsidR="004139D5" w:rsidRDefault="002735B2">
            <w:pPr>
              <w:keepLines/>
              <w:spacing w:line="360" w:lineRule="exact"/>
              <w:ind w:firstLine="0"/>
              <w:rPr>
                <w:rFonts w:hint="eastAsia"/>
              </w:rPr>
            </w:pPr>
            <w:r>
              <w:rPr>
                <w:sz w:val="21"/>
                <w:szCs w:val="21"/>
              </w:rPr>
              <w:t>普通</w:t>
            </w:r>
          </w:p>
        </w:tc>
      </w:tr>
      <w:tr w:rsidR="004139D5" w14:paraId="16E4F359"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05289A46" w14:textId="77777777" w:rsidR="004139D5" w:rsidRDefault="002735B2">
            <w:pPr>
              <w:keepLines/>
              <w:spacing w:line="360" w:lineRule="exact"/>
              <w:ind w:firstLine="0"/>
              <w:rPr>
                <w:rFonts w:hint="eastAsia"/>
              </w:rPr>
            </w:pPr>
            <w:r>
              <w:rPr>
                <w:sz w:val="21"/>
                <w:szCs w:val="21"/>
              </w:rPr>
              <w:t>appointments</w:t>
            </w:r>
          </w:p>
        </w:tc>
        <w:tc>
          <w:tcPr>
            <w:tcW w:w="2494" w:type="dxa"/>
            <w:tcBorders>
              <w:left w:val="nil"/>
              <w:bottom w:val="nil"/>
              <w:right w:val="nil"/>
            </w:tcBorders>
            <w:tcMar>
              <w:top w:w="45" w:type="dxa"/>
              <w:left w:w="85" w:type="dxa"/>
              <w:bottom w:w="45" w:type="dxa"/>
              <w:right w:w="85" w:type="dxa"/>
            </w:tcMar>
            <w:vAlign w:val="center"/>
          </w:tcPr>
          <w:p w14:paraId="01B31DD0" w14:textId="77777777" w:rsidR="004139D5" w:rsidRDefault="002735B2">
            <w:pPr>
              <w:keepLines/>
              <w:spacing w:line="360" w:lineRule="exact"/>
              <w:ind w:firstLine="0"/>
              <w:rPr>
                <w:rFonts w:hint="eastAsia"/>
              </w:rPr>
            </w:pPr>
            <w:r>
              <w:rPr>
                <w:sz w:val="21"/>
                <w:szCs w:val="21"/>
              </w:rPr>
              <w:t>appointments_clinic_time</w:t>
            </w:r>
          </w:p>
        </w:tc>
        <w:tc>
          <w:tcPr>
            <w:tcW w:w="3855" w:type="dxa"/>
            <w:tcBorders>
              <w:left w:val="nil"/>
              <w:bottom w:val="nil"/>
              <w:right w:val="nil"/>
            </w:tcBorders>
            <w:tcMar>
              <w:top w:w="45" w:type="dxa"/>
              <w:left w:w="85" w:type="dxa"/>
              <w:bottom w:w="45" w:type="dxa"/>
              <w:right w:w="85" w:type="dxa"/>
            </w:tcMar>
            <w:vAlign w:val="center"/>
          </w:tcPr>
          <w:p w14:paraId="4F8B78BF" w14:textId="77777777" w:rsidR="004139D5" w:rsidRDefault="002735B2">
            <w:pPr>
              <w:keepLines/>
              <w:spacing w:line="360" w:lineRule="exact"/>
              <w:ind w:firstLine="0"/>
              <w:rPr>
                <w:rFonts w:hint="eastAsia"/>
              </w:rPr>
            </w:pPr>
            <w:r>
              <w:rPr>
                <w:sz w:val="21"/>
                <w:szCs w:val="21"/>
              </w:rPr>
              <w:t>clinic_id, start_at, end_at</w:t>
            </w:r>
          </w:p>
        </w:tc>
        <w:tc>
          <w:tcPr>
            <w:tcW w:w="794" w:type="dxa"/>
            <w:tcBorders>
              <w:left w:val="nil"/>
              <w:bottom w:val="nil"/>
              <w:right w:val="nil"/>
            </w:tcBorders>
            <w:tcMar>
              <w:top w:w="45" w:type="dxa"/>
              <w:left w:w="85" w:type="dxa"/>
              <w:bottom w:w="45" w:type="dxa"/>
              <w:right w:w="85" w:type="dxa"/>
            </w:tcMar>
            <w:vAlign w:val="center"/>
          </w:tcPr>
          <w:p w14:paraId="34A41C78" w14:textId="77777777" w:rsidR="004139D5" w:rsidRDefault="002735B2">
            <w:pPr>
              <w:keepLines/>
              <w:spacing w:line="360" w:lineRule="exact"/>
              <w:ind w:firstLine="0"/>
              <w:rPr>
                <w:rFonts w:hint="eastAsia"/>
              </w:rPr>
            </w:pPr>
            <w:r>
              <w:rPr>
                <w:sz w:val="21"/>
                <w:szCs w:val="21"/>
              </w:rPr>
              <w:t>普通</w:t>
            </w:r>
          </w:p>
        </w:tc>
      </w:tr>
      <w:tr w:rsidR="004139D5" w14:paraId="39C4AA5B"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6858694F" w14:textId="77777777" w:rsidR="004139D5" w:rsidRDefault="002735B2">
            <w:pPr>
              <w:keepLines/>
              <w:spacing w:line="360" w:lineRule="exact"/>
              <w:ind w:firstLine="0"/>
              <w:rPr>
                <w:rFonts w:hint="eastAsia"/>
              </w:rPr>
            </w:pPr>
            <w:r>
              <w:rPr>
                <w:sz w:val="21"/>
                <w:szCs w:val="21"/>
              </w:rPr>
              <w:t>appointments</w:t>
            </w:r>
          </w:p>
        </w:tc>
        <w:tc>
          <w:tcPr>
            <w:tcW w:w="2494" w:type="dxa"/>
            <w:tcBorders>
              <w:left w:val="nil"/>
              <w:bottom w:val="nil"/>
              <w:right w:val="nil"/>
            </w:tcBorders>
            <w:tcMar>
              <w:top w:w="45" w:type="dxa"/>
              <w:left w:w="85" w:type="dxa"/>
              <w:bottom w:w="45" w:type="dxa"/>
              <w:right w:w="85" w:type="dxa"/>
            </w:tcMar>
            <w:vAlign w:val="center"/>
          </w:tcPr>
          <w:p w14:paraId="22CCDC95" w14:textId="77777777" w:rsidR="004139D5" w:rsidRDefault="002735B2">
            <w:pPr>
              <w:keepLines/>
              <w:spacing w:line="360" w:lineRule="exact"/>
              <w:ind w:firstLine="0"/>
              <w:rPr>
                <w:rFonts w:hint="eastAsia"/>
              </w:rPr>
            </w:pPr>
            <w:r>
              <w:rPr>
                <w:sz w:val="21"/>
                <w:szCs w:val="21"/>
              </w:rPr>
              <w:t>appointments_dentist_time</w:t>
            </w:r>
          </w:p>
        </w:tc>
        <w:tc>
          <w:tcPr>
            <w:tcW w:w="3855" w:type="dxa"/>
            <w:tcBorders>
              <w:left w:val="nil"/>
              <w:bottom w:val="nil"/>
              <w:right w:val="nil"/>
            </w:tcBorders>
            <w:tcMar>
              <w:top w:w="45" w:type="dxa"/>
              <w:left w:w="85" w:type="dxa"/>
              <w:bottom w:w="45" w:type="dxa"/>
              <w:right w:w="85" w:type="dxa"/>
            </w:tcMar>
            <w:vAlign w:val="center"/>
          </w:tcPr>
          <w:p w14:paraId="283714A6" w14:textId="77777777" w:rsidR="004139D5" w:rsidRDefault="002735B2">
            <w:pPr>
              <w:keepLines/>
              <w:spacing w:line="360" w:lineRule="exact"/>
              <w:ind w:firstLine="0"/>
              <w:rPr>
                <w:rFonts w:hint="eastAsia"/>
              </w:rPr>
            </w:pPr>
            <w:r>
              <w:rPr>
                <w:sz w:val="21"/>
                <w:szCs w:val="21"/>
              </w:rPr>
              <w:t>dentist_id, start_at, end_at, status</w:t>
            </w:r>
          </w:p>
        </w:tc>
        <w:tc>
          <w:tcPr>
            <w:tcW w:w="794" w:type="dxa"/>
            <w:tcBorders>
              <w:left w:val="nil"/>
              <w:bottom w:val="nil"/>
              <w:right w:val="nil"/>
            </w:tcBorders>
            <w:tcMar>
              <w:top w:w="45" w:type="dxa"/>
              <w:left w:w="85" w:type="dxa"/>
              <w:bottom w:w="45" w:type="dxa"/>
              <w:right w:w="85" w:type="dxa"/>
            </w:tcMar>
            <w:vAlign w:val="center"/>
          </w:tcPr>
          <w:p w14:paraId="641FF9F2" w14:textId="77777777" w:rsidR="004139D5" w:rsidRDefault="002735B2">
            <w:pPr>
              <w:keepLines/>
              <w:spacing w:line="360" w:lineRule="exact"/>
              <w:ind w:firstLine="0"/>
              <w:rPr>
                <w:rFonts w:hint="eastAsia"/>
              </w:rPr>
            </w:pPr>
            <w:r>
              <w:rPr>
                <w:sz w:val="21"/>
                <w:szCs w:val="21"/>
              </w:rPr>
              <w:t>普通</w:t>
            </w:r>
          </w:p>
        </w:tc>
      </w:tr>
      <w:tr w:rsidR="004139D5" w14:paraId="0A1FE136"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48C83F0C" w14:textId="77777777" w:rsidR="004139D5" w:rsidRDefault="002735B2">
            <w:pPr>
              <w:keepLines/>
              <w:spacing w:line="360" w:lineRule="exact"/>
              <w:ind w:firstLine="0"/>
              <w:rPr>
                <w:rFonts w:hint="eastAsia"/>
              </w:rPr>
            </w:pPr>
            <w:r>
              <w:rPr>
                <w:sz w:val="21"/>
                <w:szCs w:val="21"/>
              </w:rPr>
              <w:t>appointments</w:t>
            </w:r>
          </w:p>
        </w:tc>
        <w:tc>
          <w:tcPr>
            <w:tcW w:w="2494" w:type="dxa"/>
            <w:tcBorders>
              <w:left w:val="nil"/>
              <w:bottom w:val="nil"/>
              <w:right w:val="nil"/>
            </w:tcBorders>
            <w:tcMar>
              <w:top w:w="45" w:type="dxa"/>
              <w:left w:w="85" w:type="dxa"/>
              <w:bottom w:w="45" w:type="dxa"/>
              <w:right w:w="85" w:type="dxa"/>
            </w:tcMar>
            <w:vAlign w:val="center"/>
          </w:tcPr>
          <w:p w14:paraId="45278EF8" w14:textId="77777777" w:rsidR="004139D5" w:rsidRDefault="002735B2">
            <w:pPr>
              <w:keepLines/>
              <w:spacing w:line="360" w:lineRule="exact"/>
              <w:ind w:firstLine="0"/>
              <w:rPr>
                <w:rFonts w:hint="eastAsia"/>
              </w:rPr>
            </w:pPr>
            <w:r>
              <w:rPr>
                <w:sz w:val="21"/>
                <w:szCs w:val="21"/>
              </w:rPr>
              <w:t>appointments_patient</w:t>
            </w:r>
          </w:p>
        </w:tc>
        <w:tc>
          <w:tcPr>
            <w:tcW w:w="3855" w:type="dxa"/>
            <w:tcBorders>
              <w:left w:val="nil"/>
              <w:bottom w:val="nil"/>
              <w:right w:val="nil"/>
            </w:tcBorders>
            <w:tcMar>
              <w:top w:w="45" w:type="dxa"/>
              <w:left w:w="85" w:type="dxa"/>
              <w:bottom w:w="45" w:type="dxa"/>
              <w:right w:w="85" w:type="dxa"/>
            </w:tcMar>
            <w:vAlign w:val="center"/>
          </w:tcPr>
          <w:p w14:paraId="19A4913E" w14:textId="77777777" w:rsidR="004139D5" w:rsidRDefault="002735B2">
            <w:pPr>
              <w:keepLines/>
              <w:spacing w:line="360" w:lineRule="exact"/>
              <w:ind w:firstLine="0"/>
              <w:rPr>
                <w:rFonts w:hint="eastAsia"/>
              </w:rPr>
            </w:pPr>
            <w:r>
              <w:rPr>
                <w:sz w:val="21"/>
                <w:szCs w:val="21"/>
              </w:rPr>
              <w:t>patient_id, start_at, end_at</w:t>
            </w:r>
          </w:p>
        </w:tc>
        <w:tc>
          <w:tcPr>
            <w:tcW w:w="794" w:type="dxa"/>
            <w:tcBorders>
              <w:left w:val="nil"/>
              <w:bottom w:val="nil"/>
              <w:right w:val="nil"/>
            </w:tcBorders>
            <w:tcMar>
              <w:top w:w="45" w:type="dxa"/>
              <w:left w:w="85" w:type="dxa"/>
              <w:bottom w:w="45" w:type="dxa"/>
              <w:right w:w="85" w:type="dxa"/>
            </w:tcMar>
            <w:vAlign w:val="center"/>
          </w:tcPr>
          <w:p w14:paraId="5964C67F" w14:textId="77777777" w:rsidR="004139D5" w:rsidRDefault="002735B2">
            <w:pPr>
              <w:keepLines/>
              <w:spacing w:line="360" w:lineRule="exact"/>
              <w:ind w:firstLine="0"/>
              <w:rPr>
                <w:rFonts w:hint="eastAsia"/>
              </w:rPr>
            </w:pPr>
            <w:r>
              <w:rPr>
                <w:sz w:val="21"/>
                <w:szCs w:val="21"/>
              </w:rPr>
              <w:t>普通</w:t>
            </w:r>
          </w:p>
        </w:tc>
      </w:tr>
      <w:tr w:rsidR="004139D5" w14:paraId="7B573401"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040F9DC0" w14:textId="77777777" w:rsidR="004139D5" w:rsidRDefault="002735B2">
            <w:pPr>
              <w:keepLines/>
              <w:spacing w:line="360" w:lineRule="exact"/>
              <w:ind w:firstLine="0"/>
              <w:rPr>
                <w:rFonts w:hint="eastAsia"/>
              </w:rPr>
            </w:pPr>
            <w:r>
              <w:rPr>
                <w:sz w:val="21"/>
                <w:szCs w:val="21"/>
              </w:rPr>
              <w:t>appointments</w:t>
            </w:r>
          </w:p>
        </w:tc>
        <w:tc>
          <w:tcPr>
            <w:tcW w:w="2494" w:type="dxa"/>
            <w:tcBorders>
              <w:left w:val="nil"/>
              <w:bottom w:val="nil"/>
              <w:right w:val="nil"/>
            </w:tcBorders>
            <w:tcMar>
              <w:top w:w="45" w:type="dxa"/>
              <w:left w:w="85" w:type="dxa"/>
              <w:bottom w:w="45" w:type="dxa"/>
              <w:right w:w="85" w:type="dxa"/>
            </w:tcMar>
            <w:vAlign w:val="center"/>
          </w:tcPr>
          <w:p w14:paraId="66238D03" w14:textId="77777777" w:rsidR="004139D5" w:rsidRDefault="002735B2">
            <w:pPr>
              <w:keepLines/>
              <w:spacing w:line="360" w:lineRule="exact"/>
              <w:ind w:firstLine="0"/>
              <w:rPr>
                <w:rFonts w:hint="eastAsia"/>
              </w:rPr>
            </w:pPr>
            <w:r>
              <w:rPr>
                <w:sz w:val="21"/>
                <w:szCs w:val="21"/>
              </w:rPr>
              <w:t>appointments_slot_status</w:t>
            </w:r>
          </w:p>
        </w:tc>
        <w:tc>
          <w:tcPr>
            <w:tcW w:w="3855" w:type="dxa"/>
            <w:tcBorders>
              <w:left w:val="nil"/>
              <w:bottom w:val="nil"/>
              <w:right w:val="nil"/>
            </w:tcBorders>
            <w:tcMar>
              <w:top w:w="45" w:type="dxa"/>
              <w:left w:w="85" w:type="dxa"/>
              <w:bottom w:w="45" w:type="dxa"/>
              <w:right w:w="85" w:type="dxa"/>
            </w:tcMar>
            <w:vAlign w:val="center"/>
          </w:tcPr>
          <w:p w14:paraId="7CE5AA1E" w14:textId="77777777" w:rsidR="004139D5" w:rsidRDefault="002735B2">
            <w:pPr>
              <w:keepLines/>
              <w:spacing w:line="360" w:lineRule="exact"/>
              <w:ind w:firstLine="0"/>
              <w:rPr>
                <w:rFonts w:hint="eastAsia"/>
              </w:rPr>
            </w:pPr>
            <w:r>
              <w:rPr>
                <w:sz w:val="21"/>
                <w:szCs w:val="21"/>
              </w:rPr>
              <w:t>schedule_id, status</w:t>
            </w:r>
          </w:p>
        </w:tc>
        <w:tc>
          <w:tcPr>
            <w:tcW w:w="794" w:type="dxa"/>
            <w:tcBorders>
              <w:left w:val="nil"/>
              <w:bottom w:val="nil"/>
              <w:right w:val="nil"/>
            </w:tcBorders>
            <w:tcMar>
              <w:top w:w="45" w:type="dxa"/>
              <w:left w:w="85" w:type="dxa"/>
              <w:bottom w:w="45" w:type="dxa"/>
              <w:right w:w="85" w:type="dxa"/>
            </w:tcMar>
            <w:vAlign w:val="center"/>
          </w:tcPr>
          <w:p w14:paraId="11BC2EAC" w14:textId="77777777" w:rsidR="004139D5" w:rsidRDefault="002735B2">
            <w:pPr>
              <w:keepLines/>
              <w:spacing w:line="360" w:lineRule="exact"/>
              <w:ind w:firstLine="0"/>
              <w:rPr>
                <w:rFonts w:hint="eastAsia"/>
              </w:rPr>
            </w:pPr>
            <w:r>
              <w:rPr>
                <w:sz w:val="21"/>
                <w:szCs w:val="21"/>
              </w:rPr>
              <w:t>普通</w:t>
            </w:r>
          </w:p>
        </w:tc>
      </w:tr>
      <w:tr w:rsidR="004139D5" w14:paraId="691220B1"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5B72FB0E" w14:textId="77777777" w:rsidR="004139D5" w:rsidRDefault="002735B2">
            <w:pPr>
              <w:keepLines/>
              <w:spacing w:line="360" w:lineRule="exact"/>
              <w:ind w:firstLine="0"/>
              <w:rPr>
                <w:rFonts w:hint="eastAsia"/>
              </w:rPr>
            </w:pPr>
            <w:r>
              <w:rPr>
                <w:sz w:val="21"/>
                <w:szCs w:val="21"/>
              </w:rPr>
              <w:t>visits</w:t>
            </w:r>
          </w:p>
        </w:tc>
        <w:tc>
          <w:tcPr>
            <w:tcW w:w="2494" w:type="dxa"/>
            <w:tcBorders>
              <w:left w:val="nil"/>
              <w:bottom w:val="nil"/>
              <w:right w:val="nil"/>
            </w:tcBorders>
            <w:tcMar>
              <w:top w:w="45" w:type="dxa"/>
              <w:left w:w="85" w:type="dxa"/>
              <w:bottom w:w="45" w:type="dxa"/>
              <w:right w:w="85" w:type="dxa"/>
            </w:tcMar>
            <w:vAlign w:val="center"/>
          </w:tcPr>
          <w:p w14:paraId="6516291E" w14:textId="77777777" w:rsidR="004139D5" w:rsidRDefault="002735B2">
            <w:pPr>
              <w:keepLines/>
              <w:spacing w:line="360" w:lineRule="exact"/>
              <w:ind w:firstLine="0"/>
              <w:rPr>
                <w:rFonts w:hint="eastAsia"/>
              </w:rPr>
            </w:pPr>
            <w:r>
              <w:rPr>
                <w:sz w:val="21"/>
                <w:szCs w:val="21"/>
              </w:rPr>
              <w:t>visits_clinic</w:t>
            </w:r>
          </w:p>
        </w:tc>
        <w:tc>
          <w:tcPr>
            <w:tcW w:w="3855" w:type="dxa"/>
            <w:tcBorders>
              <w:left w:val="nil"/>
              <w:bottom w:val="nil"/>
              <w:right w:val="nil"/>
            </w:tcBorders>
            <w:tcMar>
              <w:top w:w="45" w:type="dxa"/>
              <w:left w:w="85" w:type="dxa"/>
              <w:bottom w:w="45" w:type="dxa"/>
              <w:right w:w="85" w:type="dxa"/>
            </w:tcMar>
            <w:vAlign w:val="center"/>
          </w:tcPr>
          <w:p w14:paraId="1E34465B" w14:textId="77777777" w:rsidR="004139D5" w:rsidRDefault="002735B2">
            <w:pPr>
              <w:keepLines/>
              <w:spacing w:line="360" w:lineRule="exact"/>
              <w:ind w:firstLine="0"/>
              <w:rPr>
                <w:rFonts w:hint="eastAsia"/>
              </w:rPr>
            </w:pPr>
            <w:r>
              <w:rPr>
                <w:sz w:val="21"/>
                <w:szCs w:val="21"/>
              </w:rPr>
              <w:t>clinic_id, dentist_id, status</w:t>
            </w:r>
          </w:p>
        </w:tc>
        <w:tc>
          <w:tcPr>
            <w:tcW w:w="794" w:type="dxa"/>
            <w:tcBorders>
              <w:left w:val="nil"/>
              <w:bottom w:val="nil"/>
              <w:right w:val="nil"/>
            </w:tcBorders>
            <w:tcMar>
              <w:top w:w="45" w:type="dxa"/>
              <w:left w:w="85" w:type="dxa"/>
              <w:bottom w:w="45" w:type="dxa"/>
              <w:right w:w="85" w:type="dxa"/>
            </w:tcMar>
            <w:vAlign w:val="center"/>
          </w:tcPr>
          <w:p w14:paraId="567BDE75" w14:textId="77777777" w:rsidR="004139D5" w:rsidRDefault="002735B2">
            <w:pPr>
              <w:keepLines/>
              <w:spacing w:line="360" w:lineRule="exact"/>
              <w:ind w:firstLine="0"/>
              <w:rPr>
                <w:rFonts w:hint="eastAsia"/>
              </w:rPr>
            </w:pPr>
            <w:r>
              <w:rPr>
                <w:sz w:val="21"/>
                <w:szCs w:val="21"/>
              </w:rPr>
              <w:t>普通</w:t>
            </w:r>
          </w:p>
        </w:tc>
      </w:tr>
      <w:tr w:rsidR="004139D5" w14:paraId="2B5E12D9"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777D1F9B" w14:textId="77777777" w:rsidR="004139D5" w:rsidRDefault="002735B2">
            <w:pPr>
              <w:keepLines/>
              <w:spacing w:line="360" w:lineRule="exact"/>
              <w:ind w:firstLine="0"/>
              <w:rPr>
                <w:rFonts w:hint="eastAsia"/>
              </w:rPr>
            </w:pPr>
            <w:r>
              <w:rPr>
                <w:sz w:val="21"/>
                <w:szCs w:val="21"/>
              </w:rPr>
              <w:t>visits</w:t>
            </w:r>
          </w:p>
        </w:tc>
        <w:tc>
          <w:tcPr>
            <w:tcW w:w="2494" w:type="dxa"/>
            <w:tcBorders>
              <w:left w:val="nil"/>
              <w:bottom w:val="nil"/>
              <w:right w:val="nil"/>
            </w:tcBorders>
            <w:tcMar>
              <w:top w:w="45" w:type="dxa"/>
              <w:left w:w="85" w:type="dxa"/>
              <w:bottom w:w="45" w:type="dxa"/>
              <w:right w:w="85" w:type="dxa"/>
            </w:tcMar>
            <w:vAlign w:val="center"/>
          </w:tcPr>
          <w:p w14:paraId="16328070" w14:textId="77777777" w:rsidR="004139D5" w:rsidRDefault="002735B2">
            <w:pPr>
              <w:keepLines/>
              <w:spacing w:line="360" w:lineRule="exact"/>
              <w:ind w:firstLine="0"/>
              <w:rPr>
                <w:rFonts w:hint="eastAsia"/>
              </w:rPr>
            </w:pPr>
            <w:r>
              <w:rPr>
                <w:sz w:val="21"/>
                <w:szCs w:val="21"/>
              </w:rPr>
              <w:t>visits_patient</w:t>
            </w:r>
          </w:p>
        </w:tc>
        <w:tc>
          <w:tcPr>
            <w:tcW w:w="3855" w:type="dxa"/>
            <w:tcBorders>
              <w:left w:val="nil"/>
              <w:bottom w:val="nil"/>
              <w:right w:val="nil"/>
            </w:tcBorders>
            <w:tcMar>
              <w:top w:w="45" w:type="dxa"/>
              <w:left w:w="85" w:type="dxa"/>
              <w:bottom w:w="45" w:type="dxa"/>
              <w:right w:w="85" w:type="dxa"/>
            </w:tcMar>
            <w:vAlign w:val="center"/>
          </w:tcPr>
          <w:p w14:paraId="2A75F75F" w14:textId="77777777" w:rsidR="004139D5" w:rsidRDefault="002735B2">
            <w:pPr>
              <w:keepLines/>
              <w:spacing w:line="360" w:lineRule="exact"/>
              <w:ind w:firstLine="0"/>
              <w:rPr>
                <w:rFonts w:hint="eastAsia"/>
              </w:rPr>
            </w:pPr>
            <w:r>
              <w:rPr>
                <w:sz w:val="21"/>
                <w:szCs w:val="21"/>
              </w:rPr>
              <w:t>patient_id</w:t>
            </w:r>
          </w:p>
        </w:tc>
        <w:tc>
          <w:tcPr>
            <w:tcW w:w="794" w:type="dxa"/>
            <w:tcBorders>
              <w:left w:val="nil"/>
              <w:bottom w:val="nil"/>
              <w:right w:val="nil"/>
            </w:tcBorders>
            <w:tcMar>
              <w:top w:w="45" w:type="dxa"/>
              <w:left w:w="85" w:type="dxa"/>
              <w:bottom w:w="45" w:type="dxa"/>
              <w:right w:w="85" w:type="dxa"/>
            </w:tcMar>
            <w:vAlign w:val="center"/>
          </w:tcPr>
          <w:p w14:paraId="0A9FB136" w14:textId="77777777" w:rsidR="004139D5" w:rsidRDefault="002735B2">
            <w:pPr>
              <w:keepLines/>
              <w:spacing w:line="360" w:lineRule="exact"/>
              <w:ind w:firstLine="0"/>
              <w:rPr>
                <w:rFonts w:hint="eastAsia"/>
              </w:rPr>
            </w:pPr>
            <w:r>
              <w:rPr>
                <w:sz w:val="21"/>
                <w:szCs w:val="21"/>
              </w:rPr>
              <w:t>普通</w:t>
            </w:r>
          </w:p>
        </w:tc>
      </w:tr>
      <w:tr w:rsidR="004139D5" w14:paraId="498397C6"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5305EB71" w14:textId="77777777" w:rsidR="004139D5" w:rsidRDefault="002735B2">
            <w:pPr>
              <w:keepLines/>
              <w:spacing w:line="360" w:lineRule="exact"/>
              <w:ind w:firstLine="0"/>
              <w:rPr>
                <w:rFonts w:hint="eastAsia"/>
              </w:rPr>
            </w:pPr>
            <w:r>
              <w:rPr>
                <w:sz w:val="21"/>
                <w:szCs w:val="21"/>
              </w:rPr>
              <w:t>settlements</w:t>
            </w:r>
          </w:p>
        </w:tc>
        <w:tc>
          <w:tcPr>
            <w:tcW w:w="2494" w:type="dxa"/>
            <w:tcBorders>
              <w:left w:val="nil"/>
              <w:bottom w:val="nil"/>
              <w:right w:val="nil"/>
            </w:tcBorders>
            <w:tcMar>
              <w:top w:w="45" w:type="dxa"/>
              <w:left w:w="85" w:type="dxa"/>
              <w:bottom w:w="45" w:type="dxa"/>
              <w:right w:w="85" w:type="dxa"/>
            </w:tcMar>
            <w:vAlign w:val="center"/>
          </w:tcPr>
          <w:p w14:paraId="25263B60" w14:textId="77777777" w:rsidR="004139D5" w:rsidRDefault="002735B2">
            <w:pPr>
              <w:keepLines/>
              <w:spacing w:line="360" w:lineRule="exact"/>
              <w:ind w:firstLine="0"/>
              <w:rPr>
                <w:rFonts w:hint="eastAsia"/>
              </w:rPr>
            </w:pPr>
            <w:r>
              <w:rPr>
                <w:sz w:val="21"/>
                <w:szCs w:val="21"/>
              </w:rPr>
              <w:t>settlements_clinic_date</w:t>
            </w:r>
          </w:p>
        </w:tc>
        <w:tc>
          <w:tcPr>
            <w:tcW w:w="3855" w:type="dxa"/>
            <w:tcBorders>
              <w:left w:val="nil"/>
              <w:bottom w:val="nil"/>
              <w:right w:val="nil"/>
            </w:tcBorders>
            <w:tcMar>
              <w:top w:w="45" w:type="dxa"/>
              <w:left w:w="85" w:type="dxa"/>
              <w:bottom w:w="45" w:type="dxa"/>
              <w:right w:w="85" w:type="dxa"/>
            </w:tcMar>
            <w:vAlign w:val="center"/>
          </w:tcPr>
          <w:p w14:paraId="46C085E0" w14:textId="77777777" w:rsidR="004139D5" w:rsidRDefault="002735B2">
            <w:pPr>
              <w:keepLines/>
              <w:spacing w:line="360" w:lineRule="exact"/>
              <w:ind w:firstLine="0"/>
              <w:rPr>
                <w:rFonts w:hint="eastAsia"/>
              </w:rPr>
            </w:pPr>
            <w:r>
              <w:rPr>
                <w:sz w:val="21"/>
                <w:szCs w:val="21"/>
              </w:rPr>
              <w:t>clinic_id, date, dentist_id</w:t>
            </w:r>
          </w:p>
        </w:tc>
        <w:tc>
          <w:tcPr>
            <w:tcW w:w="794" w:type="dxa"/>
            <w:tcBorders>
              <w:left w:val="nil"/>
              <w:bottom w:val="nil"/>
              <w:right w:val="nil"/>
            </w:tcBorders>
            <w:tcMar>
              <w:top w:w="45" w:type="dxa"/>
              <w:left w:w="85" w:type="dxa"/>
              <w:bottom w:w="45" w:type="dxa"/>
              <w:right w:w="85" w:type="dxa"/>
            </w:tcMar>
            <w:vAlign w:val="center"/>
          </w:tcPr>
          <w:p w14:paraId="62DCBE76" w14:textId="77777777" w:rsidR="004139D5" w:rsidRDefault="002735B2">
            <w:pPr>
              <w:keepLines/>
              <w:spacing w:line="360" w:lineRule="exact"/>
              <w:ind w:firstLine="0"/>
              <w:rPr>
                <w:rFonts w:hint="eastAsia"/>
              </w:rPr>
            </w:pPr>
            <w:r>
              <w:rPr>
                <w:sz w:val="21"/>
                <w:szCs w:val="21"/>
              </w:rPr>
              <w:t>普通</w:t>
            </w:r>
          </w:p>
        </w:tc>
      </w:tr>
      <w:tr w:rsidR="004139D5" w14:paraId="354F9E40"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586257C7" w14:textId="77777777" w:rsidR="004139D5" w:rsidRDefault="002735B2">
            <w:pPr>
              <w:keepLines/>
              <w:spacing w:line="360" w:lineRule="exact"/>
              <w:ind w:firstLine="0"/>
              <w:rPr>
                <w:rFonts w:hint="eastAsia"/>
              </w:rPr>
            </w:pPr>
            <w:r>
              <w:rPr>
                <w:sz w:val="21"/>
                <w:szCs w:val="21"/>
              </w:rPr>
              <w:t>settlements</w:t>
            </w:r>
          </w:p>
        </w:tc>
        <w:tc>
          <w:tcPr>
            <w:tcW w:w="2494" w:type="dxa"/>
            <w:tcBorders>
              <w:left w:val="nil"/>
              <w:bottom w:val="nil"/>
              <w:right w:val="nil"/>
            </w:tcBorders>
            <w:tcMar>
              <w:top w:w="45" w:type="dxa"/>
              <w:left w:w="85" w:type="dxa"/>
              <w:bottom w:w="45" w:type="dxa"/>
              <w:right w:w="85" w:type="dxa"/>
            </w:tcMar>
            <w:vAlign w:val="center"/>
          </w:tcPr>
          <w:p w14:paraId="4FCE46C2" w14:textId="77777777" w:rsidR="004139D5" w:rsidRDefault="002735B2">
            <w:pPr>
              <w:keepLines/>
              <w:spacing w:line="360" w:lineRule="exact"/>
              <w:ind w:firstLine="0"/>
              <w:rPr>
                <w:rFonts w:hint="eastAsia"/>
              </w:rPr>
            </w:pPr>
            <w:r>
              <w:rPr>
                <w:sz w:val="21"/>
                <w:szCs w:val="21"/>
              </w:rPr>
              <w:t>settlements_patient</w:t>
            </w:r>
          </w:p>
        </w:tc>
        <w:tc>
          <w:tcPr>
            <w:tcW w:w="3855" w:type="dxa"/>
            <w:tcBorders>
              <w:left w:val="nil"/>
              <w:bottom w:val="nil"/>
              <w:right w:val="nil"/>
            </w:tcBorders>
            <w:tcMar>
              <w:top w:w="45" w:type="dxa"/>
              <w:left w:w="85" w:type="dxa"/>
              <w:bottom w:w="45" w:type="dxa"/>
              <w:right w:w="85" w:type="dxa"/>
            </w:tcMar>
            <w:vAlign w:val="center"/>
          </w:tcPr>
          <w:p w14:paraId="377D55AC" w14:textId="77777777" w:rsidR="004139D5" w:rsidRDefault="002735B2">
            <w:pPr>
              <w:keepLines/>
              <w:spacing w:line="360" w:lineRule="exact"/>
              <w:ind w:firstLine="0"/>
              <w:rPr>
                <w:rFonts w:hint="eastAsia"/>
              </w:rPr>
            </w:pPr>
            <w:r>
              <w:rPr>
                <w:sz w:val="21"/>
                <w:szCs w:val="21"/>
              </w:rPr>
              <w:t>patient_id, date</w:t>
            </w:r>
          </w:p>
        </w:tc>
        <w:tc>
          <w:tcPr>
            <w:tcW w:w="794" w:type="dxa"/>
            <w:tcBorders>
              <w:left w:val="nil"/>
              <w:bottom w:val="nil"/>
              <w:right w:val="nil"/>
            </w:tcBorders>
            <w:tcMar>
              <w:top w:w="45" w:type="dxa"/>
              <w:left w:w="85" w:type="dxa"/>
              <w:bottom w:w="45" w:type="dxa"/>
              <w:right w:w="85" w:type="dxa"/>
            </w:tcMar>
            <w:vAlign w:val="center"/>
          </w:tcPr>
          <w:p w14:paraId="5E4C6F1D" w14:textId="77777777" w:rsidR="004139D5" w:rsidRDefault="002735B2">
            <w:pPr>
              <w:keepLines/>
              <w:spacing w:line="360" w:lineRule="exact"/>
              <w:ind w:firstLine="0"/>
              <w:rPr>
                <w:rFonts w:hint="eastAsia"/>
              </w:rPr>
            </w:pPr>
            <w:r>
              <w:rPr>
                <w:sz w:val="21"/>
                <w:szCs w:val="21"/>
              </w:rPr>
              <w:t>普通</w:t>
            </w:r>
          </w:p>
        </w:tc>
      </w:tr>
      <w:tr w:rsidR="004139D5" w14:paraId="09CBB3D2"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4A76DA9C" w14:textId="77777777" w:rsidR="004139D5" w:rsidRDefault="002735B2">
            <w:pPr>
              <w:keepLines/>
              <w:spacing w:line="360" w:lineRule="exact"/>
              <w:ind w:firstLine="0"/>
              <w:rPr>
                <w:rFonts w:hint="eastAsia"/>
              </w:rPr>
            </w:pPr>
            <w:r>
              <w:rPr>
                <w:sz w:val="21"/>
                <w:szCs w:val="21"/>
              </w:rPr>
              <w:t>costs</w:t>
            </w:r>
          </w:p>
        </w:tc>
        <w:tc>
          <w:tcPr>
            <w:tcW w:w="2494" w:type="dxa"/>
            <w:tcBorders>
              <w:left w:val="nil"/>
              <w:bottom w:val="nil"/>
              <w:right w:val="nil"/>
            </w:tcBorders>
            <w:tcMar>
              <w:top w:w="45" w:type="dxa"/>
              <w:left w:w="85" w:type="dxa"/>
              <w:bottom w:w="45" w:type="dxa"/>
              <w:right w:w="85" w:type="dxa"/>
            </w:tcMar>
            <w:vAlign w:val="center"/>
          </w:tcPr>
          <w:p w14:paraId="4CAD78F3" w14:textId="77777777" w:rsidR="004139D5" w:rsidRDefault="002735B2">
            <w:pPr>
              <w:keepLines/>
              <w:spacing w:line="360" w:lineRule="exact"/>
              <w:ind w:firstLine="0"/>
              <w:rPr>
                <w:rFonts w:hint="eastAsia"/>
              </w:rPr>
            </w:pPr>
            <w:r>
              <w:rPr>
                <w:sz w:val="21"/>
                <w:szCs w:val="21"/>
              </w:rPr>
              <w:t>costs_quarter</w:t>
            </w:r>
          </w:p>
        </w:tc>
        <w:tc>
          <w:tcPr>
            <w:tcW w:w="3855" w:type="dxa"/>
            <w:tcBorders>
              <w:left w:val="nil"/>
              <w:bottom w:val="nil"/>
              <w:right w:val="nil"/>
            </w:tcBorders>
            <w:tcMar>
              <w:top w:w="45" w:type="dxa"/>
              <w:left w:w="85" w:type="dxa"/>
              <w:bottom w:w="45" w:type="dxa"/>
              <w:right w:w="85" w:type="dxa"/>
            </w:tcMar>
            <w:vAlign w:val="center"/>
          </w:tcPr>
          <w:p w14:paraId="3605D9CB" w14:textId="77777777" w:rsidR="004139D5" w:rsidRDefault="002735B2">
            <w:pPr>
              <w:keepLines/>
              <w:spacing w:line="360" w:lineRule="exact"/>
              <w:ind w:firstLine="0"/>
              <w:rPr>
                <w:rFonts w:hint="eastAsia"/>
              </w:rPr>
            </w:pPr>
            <w:r>
              <w:rPr>
                <w:sz w:val="21"/>
                <w:szCs w:val="21"/>
              </w:rPr>
              <w:t>quarter, status</w:t>
            </w:r>
          </w:p>
        </w:tc>
        <w:tc>
          <w:tcPr>
            <w:tcW w:w="794" w:type="dxa"/>
            <w:tcBorders>
              <w:left w:val="nil"/>
              <w:bottom w:val="nil"/>
              <w:right w:val="nil"/>
            </w:tcBorders>
            <w:tcMar>
              <w:top w:w="45" w:type="dxa"/>
              <w:left w:w="85" w:type="dxa"/>
              <w:bottom w:w="45" w:type="dxa"/>
              <w:right w:w="85" w:type="dxa"/>
            </w:tcMar>
            <w:vAlign w:val="center"/>
          </w:tcPr>
          <w:p w14:paraId="19812095" w14:textId="77777777" w:rsidR="004139D5" w:rsidRDefault="002735B2">
            <w:pPr>
              <w:keepLines/>
              <w:spacing w:line="360" w:lineRule="exact"/>
              <w:ind w:firstLine="0"/>
              <w:rPr>
                <w:rFonts w:hint="eastAsia"/>
              </w:rPr>
            </w:pPr>
            <w:r>
              <w:rPr>
                <w:sz w:val="21"/>
                <w:szCs w:val="21"/>
              </w:rPr>
              <w:t>普通</w:t>
            </w:r>
          </w:p>
        </w:tc>
      </w:tr>
      <w:tr w:rsidR="004139D5" w14:paraId="5D728D40"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66BE41E6" w14:textId="77777777" w:rsidR="004139D5" w:rsidRDefault="002735B2">
            <w:pPr>
              <w:keepLines/>
              <w:spacing w:line="360" w:lineRule="exact"/>
              <w:ind w:firstLine="0"/>
              <w:rPr>
                <w:rFonts w:hint="eastAsia"/>
              </w:rPr>
            </w:pPr>
            <w:r>
              <w:rPr>
                <w:sz w:val="21"/>
                <w:szCs w:val="21"/>
              </w:rPr>
              <w:t>quarterReports</w:t>
            </w:r>
          </w:p>
        </w:tc>
        <w:tc>
          <w:tcPr>
            <w:tcW w:w="2494" w:type="dxa"/>
            <w:tcBorders>
              <w:left w:val="nil"/>
              <w:bottom w:val="nil"/>
              <w:right w:val="nil"/>
            </w:tcBorders>
            <w:tcMar>
              <w:top w:w="45" w:type="dxa"/>
              <w:left w:w="85" w:type="dxa"/>
              <w:bottom w:w="45" w:type="dxa"/>
              <w:right w:w="85" w:type="dxa"/>
            </w:tcMar>
            <w:vAlign w:val="center"/>
          </w:tcPr>
          <w:p w14:paraId="2BF300C1" w14:textId="77777777" w:rsidR="004139D5" w:rsidRDefault="002735B2">
            <w:pPr>
              <w:keepLines/>
              <w:spacing w:line="360" w:lineRule="exact"/>
              <w:ind w:firstLine="0"/>
              <w:rPr>
                <w:rFonts w:hint="eastAsia"/>
              </w:rPr>
            </w:pPr>
            <w:r>
              <w:rPr>
                <w:sz w:val="21"/>
                <w:szCs w:val="21"/>
              </w:rPr>
              <w:t>quarter_reports_quarter</w:t>
            </w:r>
          </w:p>
        </w:tc>
        <w:tc>
          <w:tcPr>
            <w:tcW w:w="3855" w:type="dxa"/>
            <w:tcBorders>
              <w:left w:val="nil"/>
              <w:bottom w:val="nil"/>
              <w:right w:val="nil"/>
            </w:tcBorders>
            <w:tcMar>
              <w:top w:w="45" w:type="dxa"/>
              <w:left w:w="85" w:type="dxa"/>
              <w:bottom w:w="45" w:type="dxa"/>
              <w:right w:w="85" w:type="dxa"/>
            </w:tcMar>
            <w:vAlign w:val="center"/>
          </w:tcPr>
          <w:p w14:paraId="2470AAAE" w14:textId="77777777" w:rsidR="004139D5" w:rsidRDefault="002735B2">
            <w:pPr>
              <w:keepLines/>
              <w:spacing w:line="360" w:lineRule="exact"/>
              <w:ind w:firstLine="0"/>
              <w:rPr>
                <w:rFonts w:hint="eastAsia"/>
              </w:rPr>
            </w:pPr>
            <w:r>
              <w:rPr>
                <w:sz w:val="21"/>
                <w:szCs w:val="21"/>
              </w:rPr>
              <w:t>quarter, status</w:t>
            </w:r>
          </w:p>
        </w:tc>
        <w:tc>
          <w:tcPr>
            <w:tcW w:w="794" w:type="dxa"/>
            <w:tcBorders>
              <w:left w:val="nil"/>
              <w:bottom w:val="nil"/>
              <w:right w:val="nil"/>
            </w:tcBorders>
            <w:tcMar>
              <w:top w:w="45" w:type="dxa"/>
              <w:left w:w="85" w:type="dxa"/>
              <w:bottom w:w="45" w:type="dxa"/>
              <w:right w:w="85" w:type="dxa"/>
            </w:tcMar>
            <w:vAlign w:val="center"/>
          </w:tcPr>
          <w:p w14:paraId="1150A264" w14:textId="77777777" w:rsidR="004139D5" w:rsidRDefault="002735B2">
            <w:pPr>
              <w:keepLines/>
              <w:spacing w:line="360" w:lineRule="exact"/>
              <w:ind w:firstLine="0"/>
              <w:rPr>
                <w:rFonts w:hint="eastAsia"/>
              </w:rPr>
            </w:pPr>
            <w:r>
              <w:rPr>
                <w:sz w:val="21"/>
                <w:szCs w:val="21"/>
              </w:rPr>
              <w:t>普通</w:t>
            </w:r>
          </w:p>
        </w:tc>
      </w:tr>
      <w:tr w:rsidR="004139D5" w14:paraId="7802963A"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0EA1AF90" w14:textId="77777777" w:rsidR="004139D5" w:rsidRDefault="002735B2">
            <w:pPr>
              <w:keepLines/>
              <w:spacing w:line="360" w:lineRule="exact"/>
              <w:ind w:firstLine="0"/>
              <w:rPr>
                <w:rFonts w:hint="eastAsia"/>
              </w:rPr>
            </w:pPr>
            <w:r>
              <w:rPr>
                <w:sz w:val="21"/>
                <w:szCs w:val="21"/>
              </w:rPr>
              <w:t>users</w:t>
            </w:r>
          </w:p>
        </w:tc>
        <w:tc>
          <w:tcPr>
            <w:tcW w:w="2494" w:type="dxa"/>
            <w:tcBorders>
              <w:left w:val="nil"/>
              <w:bottom w:val="nil"/>
              <w:right w:val="nil"/>
            </w:tcBorders>
            <w:tcMar>
              <w:top w:w="45" w:type="dxa"/>
              <w:left w:w="85" w:type="dxa"/>
              <w:bottom w:w="45" w:type="dxa"/>
              <w:right w:w="85" w:type="dxa"/>
            </w:tcMar>
            <w:vAlign w:val="center"/>
          </w:tcPr>
          <w:p w14:paraId="6BD8DC96" w14:textId="77777777" w:rsidR="004139D5" w:rsidRDefault="002735B2">
            <w:pPr>
              <w:keepLines/>
              <w:spacing w:line="360" w:lineRule="exact"/>
              <w:ind w:firstLine="0"/>
              <w:rPr>
                <w:rFonts w:hint="eastAsia"/>
              </w:rPr>
            </w:pPr>
            <w:r>
              <w:rPr>
                <w:sz w:val="21"/>
                <w:szCs w:val="21"/>
              </w:rPr>
              <w:t>users_role_active</w:t>
            </w:r>
          </w:p>
        </w:tc>
        <w:tc>
          <w:tcPr>
            <w:tcW w:w="3855" w:type="dxa"/>
            <w:tcBorders>
              <w:left w:val="nil"/>
              <w:bottom w:val="nil"/>
              <w:right w:val="nil"/>
            </w:tcBorders>
            <w:tcMar>
              <w:top w:w="45" w:type="dxa"/>
              <w:left w:w="85" w:type="dxa"/>
              <w:bottom w:w="45" w:type="dxa"/>
              <w:right w:w="85" w:type="dxa"/>
            </w:tcMar>
            <w:vAlign w:val="center"/>
          </w:tcPr>
          <w:p w14:paraId="799345F3" w14:textId="77777777" w:rsidR="004139D5" w:rsidRDefault="002735B2">
            <w:pPr>
              <w:keepLines/>
              <w:spacing w:line="360" w:lineRule="exact"/>
              <w:ind w:firstLine="0"/>
              <w:rPr>
                <w:rFonts w:hint="eastAsia"/>
              </w:rPr>
            </w:pPr>
            <w:r>
              <w:rPr>
                <w:sz w:val="21"/>
                <w:szCs w:val="21"/>
              </w:rPr>
              <w:t>role, active</w:t>
            </w:r>
          </w:p>
        </w:tc>
        <w:tc>
          <w:tcPr>
            <w:tcW w:w="794" w:type="dxa"/>
            <w:tcBorders>
              <w:left w:val="nil"/>
              <w:bottom w:val="nil"/>
              <w:right w:val="nil"/>
            </w:tcBorders>
            <w:tcMar>
              <w:top w:w="45" w:type="dxa"/>
              <w:left w:w="85" w:type="dxa"/>
              <w:bottom w:w="45" w:type="dxa"/>
              <w:right w:w="85" w:type="dxa"/>
            </w:tcMar>
            <w:vAlign w:val="center"/>
          </w:tcPr>
          <w:p w14:paraId="21EF6501" w14:textId="77777777" w:rsidR="004139D5" w:rsidRDefault="002735B2">
            <w:pPr>
              <w:keepLines/>
              <w:spacing w:line="360" w:lineRule="exact"/>
              <w:ind w:firstLine="0"/>
              <w:rPr>
                <w:rFonts w:hint="eastAsia"/>
              </w:rPr>
            </w:pPr>
            <w:r>
              <w:rPr>
                <w:sz w:val="21"/>
                <w:szCs w:val="21"/>
              </w:rPr>
              <w:t>普通</w:t>
            </w:r>
          </w:p>
        </w:tc>
      </w:tr>
      <w:tr w:rsidR="004139D5" w14:paraId="4E1EBC3B"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164A181F" w14:textId="77777777" w:rsidR="004139D5" w:rsidRDefault="002735B2">
            <w:pPr>
              <w:keepLines/>
              <w:spacing w:line="360" w:lineRule="exact"/>
              <w:ind w:firstLine="0"/>
              <w:rPr>
                <w:rFonts w:hint="eastAsia"/>
              </w:rPr>
            </w:pPr>
            <w:r>
              <w:rPr>
                <w:sz w:val="21"/>
                <w:szCs w:val="21"/>
              </w:rPr>
              <w:t>users</w:t>
            </w:r>
          </w:p>
        </w:tc>
        <w:tc>
          <w:tcPr>
            <w:tcW w:w="2494" w:type="dxa"/>
            <w:tcBorders>
              <w:left w:val="nil"/>
              <w:bottom w:val="nil"/>
              <w:right w:val="nil"/>
            </w:tcBorders>
            <w:tcMar>
              <w:top w:w="45" w:type="dxa"/>
              <w:left w:w="85" w:type="dxa"/>
              <w:bottom w:w="45" w:type="dxa"/>
              <w:right w:w="85" w:type="dxa"/>
            </w:tcMar>
            <w:vAlign w:val="center"/>
          </w:tcPr>
          <w:p w14:paraId="338C2A37" w14:textId="77777777" w:rsidR="004139D5" w:rsidRDefault="002735B2">
            <w:pPr>
              <w:keepLines/>
              <w:spacing w:line="360" w:lineRule="exact"/>
              <w:ind w:firstLine="0"/>
              <w:rPr>
                <w:rFonts w:hint="eastAsia"/>
              </w:rPr>
            </w:pPr>
            <w:r>
              <w:rPr>
                <w:sz w:val="21"/>
                <w:szCs w:val="21"/>
              </w:rPr>
              <w:t>users_patient</w:t>
            </w:r>
          </w:p>
        </w:tc>
        <w:tc>
          <w:tcPr>
            <w:tcW w:w="3855" w:type="dxa"/>
            <w:tcBorders>
              <w:left w:val="nil"/>
              <w:bottom w:val="nil"/>
              <w:right w:val="nil"/>
            </w:tcBorders>
            <w:tcMar>
              <w:top w:w="45" w:type="dxa"/>
              <w:left w:w="85" w:type="dxa"/>
              <w:bottom w:w="45" w:type="dxa"/>
              <w:right w:w="85" w:type="dxa"/>
            </w:tcMar>
            <w:vAlign w:val="center"/>
          </w:tcPr>
          <w:p w14:paraId="233C485D" w14:textId="77777777" w:rsidR="004139D5" w:rsidRDefault="002735B2">
            <w:pPr>
              <w:keepLines/>
              <w:spacing w:line="360" w:lineRule="exact"/>
              <w:ind w:firstLine="0"/>
              <w:rPr>
                <w:rFonts w:hint="eastAsia"/>
              </w:rPr>
            </w:pPr>
            <w:r>
              <w:rPr>
                <w:sz w:val="21"/>
                <w:szCs w:val="21"/>
              </w:rPr>
              <w:t>patient_id</w:t>
            </w:r>
          </w:p>
        </w:tc>
        <w:tc>
          <w:tcPr>
            <w:tcW w:w="794" w:type="dxa"/>
            <w:tcBorders>
              <w:left w:val="nil"/>
              <w:bottom w:val="nil"/>
              <w:right w:val="nil"/>
            </w:tcBorders>
            <w:tcMar>
              <w:top w:w="45" w:type="dxa"/>
              <w:left w:w="85" w:type="dxa"/>
              <w:bottom w:w="45" w:type="dxa"/>
              <w:right w:w="85" w:type="dxa"/>
            </w:tcMar>
            <w:vAlign w:val="center"/>
          </w:tcPr>
          <w:p w14:paraId="5AB0DD18" w14:textId="77777777" w:rsidR="004139D5" w:rsidRDefault="002735B2">
            <w:pPr>
              <w:keepLines/>
              <w:spacing w:line="360" w:lineRule="exact"/>
              <w:ind w:firstLine="0"/>
              <w:rPr>
                <w:rFonts w:hint="eastAsia"/>
              </w:rPr>
            </w:pPr>
            <w:r>
              <w:rPr>
                <w:sz w:val="21"/>
                <w:szCs w:val="21"/>
              </w:rPr>
              <w:t>普通</w:t>
            </w:r>
          </w:p>
        </w:tc>
      </w:tr>
      <w:tr w:rsidR="004139D5" w14:paraId="1759D66C"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0C280D76" w14:textId="77777777" w:rsidR="004139D5" w:rsidRDefault="002735B2">
            <w:pPr>
              <w:keepLines/>
              <w:spacing w:line="360" w:lineRule="exact"/>
              <w:ind w:firstLine="0"/>
              <w:rPr>
                <w:rFonts w:hint="eastAsia"/>
              </w:rPr>
            </w:pPr>
            <w:r>
              <w:rPr>
                <w:sz w:val="21"/>
                <w:szCs w:val="21"/>
              </w:rPr>
              <w:t>sessions</w:t>
            </w:r>
          </w:p>
        </w:tc>
        <w:tc>
          <w:tcPr>
            <w:tcW w:w="2494" w:type="dxa"/>
            <w:tcBorders>
              <w:left w:val="nil"/>
              <w:bottom w:val="nil"/>
              <w:right w:val="nil"/>
            </w:tcBorders>
            <w:tcMar>
              <w:top w:w="45" w:type="dxa"/>
              <w:left w:w="85" w:type="dxa"/>
              <w:bottom w:w="45" w:type="dxa"/>
              <w:right w:w="85" w:type="dxa"/>
            </w:tcMar>
            <w:vAlign w:val="center"/>
          </w:tcPr>
          <w:p w14:paraId="77991C2A" w14:textId="77777777" w:rsidR="004139D5" w:rsidRDefault="002735B2">
            <w:pPr>
              <w:keepLines/>
              <w:spacing w:line="360" w:lineRule="exact"/>
              <w:ind w:firstLine="0"/>
              <w:rPr>
                <w:rFonts w:hint="eastAsia"/>
              </w:rPr>
            </w:pPr>
            <w:r>
              <w:rPr>
                <w:sz w:val="21"/>
                <w:szCs w:val="21"/>
              </w:rPr>
              <w:t>sessions_expiry</w:t>
            </w:r>
          </w:p>
        </w:tc>
        <w:tc>
          <w:tcPr>
            <w:tcW w:w="3855" w:type="dxa"/>
            <w:tcBorders>
              <w:left w:val="nil"/>
              <w:bottom w:val="nil"/>
              <w:right w:val="nil"/>
            </w:tcBorders>
            <w:tcMar>
              <w:top w:w="45" w:type="dxa"/>
              <w:left w:w="85" w:type="dxa"/>
              <w:bottom w:w="45" w:type="dxa"/>
              <w:right w:w="85" w:type="dxa"/>
            </w:tcMar>
            <w:vAlign w:val="center"/>
          </w:tcPr>
          <w:p w14:paraId="47DA6F38" w14:textId="77777777" w:rsidR="004139D5" w:rsidRDefault="002735B2">
            <w:pPr>
              <w:keepLines/>
              <w:spacing w:line="360" w:lineRule="exact"/>
              <w:ind w:firstLine="0"/>
              <w:rPr>
                <w:rFonts w:hint="eastAsia"/>
              </w:rPr>
            </w:pPr>
            <w:r>
              <w:rPr>
                <w:sz w:val="21"/>
                <w:szCs w:val="21"/>
              </w:rPr>
              <w:t>expires_at</w:t>
            </w:r>
          </w:p>
        </w:tc>
        <w:tc>
          <w:tcPr>
            <w:tcW w:w="794" w:type="dxa"/>
            <w:tcBorders>
              <w:left w:val="nil"/>
              <w:bottom w:val="nil"/>
              <w:right w:val="nil"/>
            </w:tcBorders>
            <w:tcMar>
              <w:top w:w="45" w:type="dxa"/>
              <w:left w:w="85" w:type="dxa"/>
              <w:bottom w:w="45" w:type="dxa"/>
              <w:right w:w="85" w:type="dxa"/>
            </w:tcMar>
            <w:vAlign w:val="center"/>
          </w:tcPr>
          <w:p w14:paraId="21E989D8" w14:textId="77777777" w:rsidR="004139D5" w:rsidRDefault="002735B2">
            <w:pPr>
              <w:keepLines/>
              <w:spacing w:line="360" w:lineRule="exact"/>
              <w:ind w:firstLine="0"/>
              <w:rPr>
                <w:rFonts w:hint="eastAsia"/>
              </w:rPr>
            </w:pPr>
            <w:r>
              <w:rPr>
                <w:sz w:val="21"/>
                <w:szCs w:val="21"/>
              </w:rPr>
              <w:t>普通</w:t>
            </w:r>
          </w:p>
        </w:tc>
      </w:tr>
      <w:tr w:rsidR="004139D5" w14:paraId="619EAA7A"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6C83B47D" w14:textId="77777777" w:rsidR="004139D5" w:rsidRDefault="002735B2">
            <w:pPr>
              <w:keepLines/>
              <w:spacing w:line="360" w:lineRule="exact"/>
              <w:ind w:firstLine="0"/>
              <w:rPr>
                <w:rFonts w:hint="eastAsia"/>
              </w:rPr>
            </w:pPr>
            <w:r>
              <w:rPr>
                <w:sz w:val="21"/>
                <w:szCs w:val="21"/>
              </w:rPr>
              <w:t>audit</w:t>
            </w:r>
          </w:p>
        </w:tc>
        <w:tc>
          <w:tcPr>
            <w:tcW w:w="2494" w:type="dxa"/>
            <w:tcBorders>
              <w:left w:val="nil"/>
              <w:bottom w:val="nil"/>
              <w:right w:val="nil"/>
            </w:tcBorders>
            <w:tcMar>
              <w:top w:w="45" w:type="dxa"/>
              <w:left w:w="85" w:type="dxa"/>
              <w:bottom w:w="45" w:type="dxa"/>
              <w:right w:w="85" w:type="dxa"/>
            </w:tcMar>
            <w:vAlign w:val="center"/>
          </w:tcPr>
          <w:p w14:paraId="13B015A6" w14:textId="77777777" w:rsidR="004139D5" w:rsidRDefault="002735B2">
            <w:pPr>
              <w:keepLines/>
              <w:spacing w:line="360" w:lineRule="exact"/>
              <w:ind w:firstLine="0"/>
              <w:rPr>
                <w:rFonts w:hint="eastAsia"/>
              </w:rPr>
            </w:pPr>
            <w:r>
              <w:rPr>
                <w:sz w:val="21"/>
                <w:szCs w:val="21"/>
              </w:rPr>
              <w:t>audit_time</w:t>
            </w:r>
          </w:p>
        </w:tc>
        <w:tc>
          <w:tcPr>
            <w:tcW w:w="3855" w:type="dxa"/>
            <w:tcBorders>
              <w:left w:val="nil"/>
              <w:bottom w:val="nil"/>
              <w:right w:val="nil"/>
            </w:tcBorders>
            <w:tcMar>
              <w:top w:w="45" w:type="dxa"/>
              <w:left w:w="85" w:type="dxa"/>
              <w:bottom w:w="45" w:type="dxa"/>
              <w:right w:w="85" w:type="dxa"/>
            </w:tcMar>
            <w:vAlign w:val="center"/>
          </w:tcPr>
          <w:p w14:paraId="653B4D0E" w14:textId="77777777" w:rsidR="004139D5" w:rsidRDefault="002735B2">
            <w:pPr>
              <w:keepLines/>
              <w:spacing w:line="360" w:lineRule="exact"/>
              <w:ind w:firstLine="0"/>
              <w:rPr>
                <w:rFonts w:hint="eastAsia"/>
              </w:rPr>
            </w:pPr>
            <w:r>
              <w:rPr>
                <w:sz w:val="21"/>
                <w:szCs w:val="21"/>
              </w:rPr>
              <w:t>at</w:t>
            </w:r>
          </w:p>
        </w:tc>
        <w:tc>
          <w:tcPr>
            <w:tcW w:w="794" w:type="dxa"/>
            <w:tcBorders>
              <w:left w:val="nil"/>
              <w:bottom w:val="nil"/>
              <w:right w:val="nil"/>
            </w:tcBorders>
            <w:tcMar>
              <w:top w:w="45" w:type="dxa"/>
              <w:left w:w="85" w:type="dxa"/>
              <w:bottom w:w="45" w:type="dxa"/>
              <w:right w:w="85" w:type="dxa"/>
            </w:tcMar>
            <w:vAlign w:val="center"/>
          </w:tcPr>
          <w:p w14:paraId="2F08046E" w14:textId="77777777" w:rsidR="004139D5" w:rsidRDefault="002735B2">
            <w:pPr>
              <w:keepLines/>
              <w:spacing w:line="360" w:lineRule="exact"/>
              <w:ind w:firstLine="0"/>
              <w:rPr>
                <w:rFonts w:hint="eastAsia"/>
              </w:rPr>
            </w:pPr>
            <w:r>
              <w:rPr>
                <w:sz w:val="21"/>
                <w:szCs w:val="21"/>
              </w:rPr>
              <w:t>普通</w:t>
            </w:r>
          </w:p>
        </w:tc>
      </w:tr>
      <w:tr w:rsidR="004139D5" w14:paraId="58EC14E5"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1EFF0534" w14:textId="77777777" w:rsidR="004139D5" w:rsidRDefault="002735B2">
            <w:pPr>
              <w:keepLines/>
              <w:spacing w:line="360" w:lineRule="exact"/>
              <w:ind w:firstLine="0"/>
              <w:rPr>
                <w:rFonts w:hint="eastAsia"/>
              </w:rPr>
            </w:pPr>
            <w:r>
              <w:rPr>
                <w:sz w:val="21"/>
                <w:szCs w:val="21"/>
              </w:rPr>
              <w:t>payments</w:t>
            </w:r>
          </w:p>
        </w:tc>
        <w:tc>
          <w:tcPr>
            <w:tcW w:w="2494" w:type="dxa"/>
            <w:tcBorders>
              <w:left w:val="nil"/>
              <w:bottom w:val="nil"/>
              <w:right w:val="nil"/>
            </w:tcBorders>
            <w:tcMar>
              <w:top w:w="45" w:type="dxa"/>
              <w:left w:w="85" w:type="dxa"/>
              <w:bottom w:w="45" w:type="dxa"/>
              <w:right w:w="85" w:type="dxa"/>
            </w:tcMar>
            <w:vAlign w:val="center"/>
          </w:tcPr>
          <w:p w14:paraId="38777189" w14:textId="77777777" w:rsidR="004139D5" w:rsidRDefault="002735B2">
            <w:pPr>
              <w:keepLines/>
              <w:spacing w:line="360" w:lineRule="exact"/>
              <w:ind w:firstLine="0"/>
              <w:rPr>
                <w:rFonts w:hint="eastAsia"/>
              </w:rPr>
            </w:pPr>
            <w:r>
              <w:rPr>
                <w:sz w:val="21"/>
                <w:szCs w:val="21"/>
              </w:rPr>
              <w:t>payments_time</w:t>
            </w:r>
          </w:p>
        </w:tc>
        <w:tc>
          <w:tcPr>
            <w:tcW w:w="3855" w:type="dxa"/>
            <w:tcBorders>
              <w:left w:val="nil"/>
              <w:bottom w:val="nil"/>
              <w:right w:val="nil"/>
            </w:tcBorders>
            <w:tcMar>
              <w:top w:w="45" w:type="dxa"/>
              <w:left w:w="85" w:type="dxa"/>
              <w:bottom w:w="45" w:type="dxa"/>
              <w:right w:w="85" w:type="dxa"/>
            </w:tcMar>
            <w:vAlign w:val="center"/>
          </w:tcPr>
          <w:p w14:paraId="594B5FD9" w14:textId="77777777" w:rsidR="004139D5" w:rsidRDefault="002735B2">
            <w:pPr>
              <w:keepLines/>
              <w:spacing w:line="360" w:lineRule="exact"/>
              <w:ind w:firstLine="0"/>
              <w:rPr>
                <w:rFonts w:hint="eastAsia"/>
              </w:rPr>
            </w:pPr>
            <w:r>
              <w:rPr>
                <w:sz w:val="21"/>
                <w:szCs w:val="21"/>
              </w:rPr>
              <w:t>recorded_at</w:t>
            </w:r>
          </w:p>
        </w:tc>
        <w:tc>
          <w:tcPr>
            <w:tcW w:w="794" w:type="dxa"/>
            <w:tcBorders>
              <w:left w:val="nil"/>
              <w:bottom w:val="nil"/>
              <w:right w:val="nil"/>
            </w:tcBorders>
            <w:tcMar>
              <w:top w:w="45" w:type="dxa"/>
              <w:left w:w="85" w:type="dxa"/>
              <w:bottom w:w="45" w:type="dxa"/>
              <w:right w:w="85" w:type="dxa"/>
            </w:tcMar>
            <w:vAlign w:val="center"/>
          </w:tcPr>
          <w:p w14:paraId="3BA8E1D2" w14:textId="77777777" w:rsidR="004139D5" w:rsidRDefault="002735B2">
            <w:pPr>
              <w:keepLines/>
              <w:spacing w:line="360" w:lineRule="exact"/>
              <w:ind w:firstLine="0"/>
              <w:rPr>
                <w:rFonts w:hint="eastAsia"/>
              </w:rPr>
            </w:pPr>
            <w:r>
              <w:rPr>
                <w:sz w:val="21"/>
                <w:szCs w:val="21"/>
              </w:rPr>
              <w:t>普通</w:t>
            </w:r>
          </w:p>
        </w:tc>
      </w:tr>
      <w:tr w:rsidR="004139D5" w14:paraId="57BF2622"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73EA8CB3" w14:textId="77777777" w:rsidR="004139D5" w:rsidRDefault="002735B2">
            <w:pPr>
              <w:keepLines/>
              <w:spacing w:line="360" w:lineRule="exact"/>
              <w:ind w:firstLine="0"/>
              <w:rPr>
                <w:rFonts w:hint="eastAsia"/>
              </w:rPr>
            </w:pPr>
            <w:r>
              <w:rPr>
                <w:sz w:val="21"/>
                <w:szCs w:val="21"/>
              </w:rPr>
              <w:lastRenderedPageBreak/>
              <w:t>payments</w:t>
            </w:r>
          </w:p>
        </w:tc>
        <w:tc>
          <w:tcPr>
            <w:tcW w:w="2494" w:type="dxa"/>
            <w:tcBorders>
              <w:left w:val="nil"/>
              <w:bottom w:val="nil"/>
              <w:right w:val="nil"/>
            </w:tcBorders>
            <w:tcMar>
              <w:top w:w="45" w:type="dxa"/>
              <w:left w:w="85" w:type="dxa"/>
              <w:bottom w:w="45" w:type="dxa"/>
              <w:right w:w="85" w:type="dxa"/>
            </w:tcMar>
            <w:vAlign w:val="center"/>
          </w:tcPr>
          <w:p w14:paraId="0824A45E" w14:textId="77777777" w:rsidR="004139D5" w:rsidRDefault="002735B2">
            <w:pPr>
              <w:keepLines/>
              <w:spacing w:line="360" w:lineRule="exact"/>
              <w:ind w:firstLine="0"/>
              <w:rPr>
                <w:rFonts w:hint="eastAsia"/>
              </w:rPr>
            </w:pPr>
            <w:r>
              <w:rPr>
                <w:sz w:val="21"/>
                <w:szCs w:val="21"/>
              </w:rPr>
              <w:t>payments_settlement_time</w:t>
            </w:r>
          </w:p>
        </w:tc>
        <w:tc>
          <w:tcPr>
            <w:tcW w:w="3855" w:type="dxa"/>
            <w:tcBorders>
              <w:left w:val="nil"/>
              <w:bottom w:val="nil"/>
              <w:right w:val="nil"/>
            </w:tcBorders>
            <w:tcMar>
              <w:top w:w="45" w:type="dxa"/>
              <w:left w:w="85" w:type="dxa"/>
              <w:bottom w:w="45" w:type="dxa"/>
              <w:right w:w="85" w:type="dxa"/>
            </w:tcMar>
            <w:vAlign w:val="center"/>
          </w:tcPr>
          <w:p w14:paraId="00C26F03" w14:textId="77777777" w:rsidR="004139D5" w:rsidRDefault="002735B2">
            <w:pPr>
              <w:keepLines/>
              <w:spacing w:line="360" w:lineRule="exact"/>
              <w:ind w:firstLine="0"/>
              <w:rPr>
                <w:rFonts w:hint="eastAsia"/>
              </w:rPr>
            </w:pPr>
            <w:r>
              <w:rPr>
                <w:sz w:val="21"/>
                <w:szCs w:val="21"/>
              </w:rPr>
              <w:t>settlement_id, recorded_at</w:t>
            </w:r>
          </w:p>
        </w:tc>
        <w:tc>
          <w:tcPr>
            <w:tcW w:w="794" w:type="dxa"/>
            <w:tcBorders>
              <w:left w:val="nil"/>
              <w:bottom w:val="nil"/>
              <w:right w:val="nil"/>
            </w:tcBorders>
            <w:tcMar>
              <w:top w:w="45" w:type="dxa"/>
              <w:left w:w="85" w:type="dxa"/>
              <w:bottom w:w="45" w:type="dxa"/>
              <w:right w:w="85" w:type="dxa"/>
            </w:tcMar>
            <w:vAlign w:val="center"/>
          </w:tcPr>
          <w:p w14:paraId="3E2976CB" w14:textId="77777777" w:rsidR="004139D5" w:rsidRDefault="002735B2">
            <w:pPr>
              <w:keepLines/>
              <w:spacing w:line="360" w:lineRule="exact"/>
              <w:ind w:firstLine="0"/>
              <w:rPr>
                <w:rFonts w:hint="eastAsia"/>
              </w:rPr>
            </w:pPr>
            <w:r>
              <w:rPr>
                <w:sz w:val="21"/>
                <w:szCs w:val="21"/>
              </w:rPr>
              <w:t>普通</w:t>
            </w:r>
          </w:p>
        </w:tc>
      </w:tr>
      <w:tr w:rsidR="004139D5" w14:paraId="511E8904"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5B26CA3B" w14:textId="77777777" w:rsidR="004139D5" w:rsidRDefault="002735B2">
            <w:pPr>
              <w:keepLines/>
              <w:spacing w:line="360" w:lineRule="exact"/>
              <w:ind w:firstLine="0"/>
              <w:rPr>
                <w:rFonts w:hint="eastAsia"/>
              </w:rPr>
            </w:pPr>
            <w:r>
              <w:rPr>
                <w:sz w:val="21"/>
                <w:szCs w:val="21"/>
              </w:rPr>
              <w:t>refunds</w:t>
            </w:r>
          </w:p>
        </w:tc>
        <w:tc>
          <w:tcPr>
            <w:tcW w:w="2494" w:type="dxa"/>
            <w:tcBorders>
              <w:left w:val="nil"/>
              <w:bottom w:val="nil"/>
              <w:right w:val="nil"/>
            </w:tcBorders>
            <w:tcMar>
              <w:top w:w="45" w:type="dxa"/>
              <w:left w:w="85" w:type="dxa"/>
              <w:bottom w:w="45" w:type="dxa"/>
              <w:right w:w="85" w:type="dxa"/>
            </w:tcMar>
            <w:vAlign w:val="center"/>
          </w:tcPr>
          <w:p w14:paraId="7A291824" w14:textId="77777777" w:rsidR="004139D5" w:rsidRDefault="002735B2">
            <w:pPr>
              <w:keepLines/>
              <w:spacing w:line="360" w:lineRule="exact"/>
              <w:ind w:firstLine="0"/>
              <w:rPr>
                <w:rFonts w:hint="eastAsia"/>
              </w:rPr>
            </w:pPr>
            <w:r>
              <w:rPr>
                <w:sz w:val="21"/>
                <w:szCs w:val="21"/>
              </w:rPr>
              <w:t>refunds_time</w:t>
            </w:r>
          </w:p>
        </w:tc>
        <w:tc>
          <w:tcPr>
            <w:tcW w:w="3855" w:type="dxa"/>
            <w:tcBorders>
              <w:left w:val="nil"/>
              <w:bottom w:val="nil"/>
              <w:right w:val="nil"/>
            </w:tcBorders>
            <w:tcMar>
              <w:top w:w="45" w:type="dxa"/>
              <w:left w:w="85" w:type="dxa"/>
              <w:bottom w:w="45" w:type="dxa"/>
              <w:right w:w="85" w:type="dxa"/>
            </w:tcMar>
            <w:vAlign w:val="center"/>
          </w:tcPr>
          <w:p w14:paraId="15900DB3" w14:textId="77777777" w:rsidR="004139D5" w:rsidRDefault="002735B2">
            <w:pPr>
              <w:keepLines/>
              <w:spacing w:line="360" w:lineRule="exact"/>
              <w:ind w:firstLine="0"/>
              <w:rPr>
                <w:rFonts w:hint="eastAsia"/>
              </w:rPr>
            </w:pPr>
            <w:r>
              <w:rPr>
                <w:sz w:val="21"/>
                <w:szCs w:val="21"/>
              </w:rPr>
              <w:t>recorded_at</w:t>
            </w:r>
          </w:p>
        </w:tc>
        <w:tc>
          <w:tcPr>
            <w:tcW w:w="794" w:type="dxa"/>
            <w:tcBorders>
              <w:left w:val="nil"/>
              <w:bottom w:val="nil"/>
              <w:right w:val="nil"/>
            </w:tcBorders>
            <w:tcMar>
              <w:top w:w="45" w:type="dxa"/>
              <w:left w:w="85" w:type="dxa"/>
              <w:bottom w:w="45" w:type="dxa"/>
              <w:right w:w="85" w:type="dxa"/>
            </w:tcMar>
            <w:vAlign w:val="center"/>
          </w:tcPr>
          <w:p w14:paraId="526A3FCD" w14:textId="77777777" w:rsidR="004139D5" w:rsidRDefault="002735B2">
            <w:pPr>
              <w:keepLines/>
              <w:spacing w:line="360" w:lineRule="exact"/>
              <w:ind w:firstLine="0"/>
              <w:rPr>
                <w:rFonts w:hint="eastAsia"/>
              </w:rPr>
            </w:pPr>
            <w:r>
              <w:rPr>
                <w:sz w:val="21"/>
                <w:szCs w:val="21"/>
              </w:rPr>
              <w:t>普通</w:t>
            </w:r>
          </w:p>
        </w:tc>
      </w:tr>
      <w:tr w:rsidR="004139D5" w14:paraId="42240C76"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1B7B4DB9" w14:textId="77777777" w:rsidR="004139D5" w:rsidRDefault="002735B2">
            <w:pPr>
              <w:keepLines/>
              <w:spacing w:line="360" w:lineRule="exact"/>
              <w:ind w:firstLine="0"/>
              <w:rPr>
                <w:rFonts w:hint="eastAsia"/>
              </w:rPr>
            </w:pPr>
            <w:r>
              <w:rPr>
                <w:sz w:val="21"/>
                <w:szCs w:val="21"/>
              </w:rPr>
              <w:t>refunds</w:t>
            </w:r>
          </w:p>
        </w:tc>
        <w:tc>
          <w:tcPr>
            <w:tcW w:w="2494" w:type="dxa"/>
            <w:tcBorders>
              <w:left w:val="nil"/>
              <w:bottom w:val="nil"/>
              <w:right w:val="nil"/>
            </w:tcBorders>
            <w:tcMar>
              <w:top w:w="45" w:type="dxa"/>
              <w:left w:w="85" w:type="dxa"/>
              <w:bottom w:w="45" w:type="dxa"/>
              <w:right w:w="85" w:type="dxa"/>
            </w:tcMar>
            <w:vAlign w:val="center"/>
          </w:tcPr>
          <w:p w14:paraId="646181EE" w14:textId="77777777" w:rsidR="004139D5" w:rsidRDefault="002735B2">
            <w:pPr>
              <w:keepLines/>
              <w:spacing w:line="360" w:lineRule="exact"/>
              <w:ind w:firstLine="0"/>
              <w:rPr>
                <w:rFonts w:hint="eastAsia"/>
              </w:rPr>
            </w:pPr>
            <w:r>
              <w:rPr>
                <w:sz w:val="21"/>
                <w:szCs w:val="21"/>
              </w:rPr>
              <w:t>refunds_payment_time</w:t>
            </w:r>
          </w:p>
        </w:tc>
        <w:tc>
          <w:tcPr>
            <w:tcW w:w="3855" w:type="dxa"/>
            <w:tcBorders>
              <w:left w:val="nil"/>
              <w:bottom w:val="nil"/>
              <w:right w:val="nil"/>
            </w:tcBorders>
            <w:tcMar>
              <w:top w:w="45" w:type="dxa"/>
              <w:left w:w="85" w:type="dxa"/>
              <w:bottom w:w="45" w:type="dxa"/>
              <w:right w:w="85" w:type="dxa"/>
            </w:tcMar>
            <w:vAlign w:val="center"/>
          </w:tcPr>
          <w:p w14:paraId="0BC26B7E" w14:textId="77777777" w:rsidR="004139D5" w:rsidRDefault="002735B2">
            <w:pPr>
              <w:keepLines/>
              <w:spacing w:line="360" w:lineRule="exact"/>
              <w:ind w:firstLine="0"/>
              <w:rPr>
                <w:rFonts w:hint="eastAsia"/>
              </w:rPr>
            </w:pPr>
            <w:r>
              <w:rPr>
                <w:sz w:val="21"/>
                <w:szCs w:val="21"/>
              </w:rPr>
              <w:t>payment_id, recorded_at</w:t>
            </w:r>
          </w:p>
        </w:tc>
        <w:tc>
          <w:tcPr>
            <w:tcW w:w="794" w:type="dxa"/>
            <w:tcBorders>
              <w:left w:val="nil"/>
              <w:bottom w:val="nil"/>
              <w:right w:val="nil"/>
            </w:tcBorders>
            <w:tcMar>
              <w:top w:w="45" w:type="dxa"/>
              <w:left w:w="85" w:type="dxa"/>
              <w:bottom w:w="45" w:type="dxa"/>
              <w:right w:w="85" w:type="dxa"/>
            </w:tcMar>
            <w:vAlign w:val="center"/>
          </w:tcPr>
          <w:p w14:paraId="3CA2870F" w14:textId="77777777" w:rsidR="004139D5" w:rsidRDefault="002735B2">
            <w:pPr>
              <w:keepLines/>
              <w:spacing w:line="360" w:lineRule="exact"/>
              <w:ind w:firstLine="0"/>
              <w:rPr>
                <w:rFonts w:hint="eastAsia"/>
              </w:rPr>
            </w:pPr>
            <w:r>
              <w:rPr>
                <w:sz w:val="21"/>
                <w:szCs w:val="21"/>
              </w:rPr>
              <w:t>普通</w:t>
            </w:r>
          </w:p>
        </w:tc>
      </w:tr>
      <w:tr w:rsidR="004139D5" w14:paraId="17061307"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7BFEE5AD" w14:textId="77777777" w:rsidR="004139D5" w:rsidRDefault="002735B2">
            <w:pPr>
              <w:keepLines/>
              <w:spacing w:line="360" w:lineRule="exact"/>
              <w:ind w:firstLine="0"/>
              <w:rPr>
                <w:rFonts w:hint="eastAsia"/>
              </w:rPr>
            </w:pPr>
            <w:r>
              <w:rPr>
                <w:sz w:val="21"/>
                <w:szCs w:val="21"/>
              </w:rPr>
              <w:t>invoice_adjustments</w:t>
            </w:r>
          </w:p>
        </w:tc>
        <w:tc>
          <w:tcPr>
            <w:tcW w:w="2494" w:type="dxa"/>
            <w:tcBorders>
              <w:left w:val="nil"/>
              <w:bottom w:val="nil"/>
              <w:right w:val="nil"/>
            </w:tcBorders>
            <w:tcMar>
              <w:top w:w="45" w:type="dxa"/>
              <w:left w:w="85" w:type="dxa"/>
              <w:bottom w:w="45" w:type="dxa"/>
              <w:right w:w="85" w:type="dxa"/>
            </w:tcMar>
            <w:vAlign w:val="center"/>
          </w:tcPr>
          <w:p w14:paraId="7CBE23BE" w14:textId="77777777" w:rsidR="004139D5" w:rsidRDefault="002735B2">
            <w:pPr>
              <w:keepLines/>
              <w:spacing w:line="360" w:lineRule="exact"/>
              <w:ind w:firstLine="0"/>
              <w:rPr>
                <w:rFonts w:hint="eastAsia"/>
              </w:rPr>
            </w:pPr>
            <w:r>
              <w:rPr>
                <w:sz w:val="21"/>
                <w:szCs w:val="21"/>
              </w:rPr>
              <w:t>invoice_single_void</w:t>
            </w:r>
          </w:p>
        </w:tc>
        <w:tc>
          <w:tcPr>
            <w:tcW w:w="3855" w:type="dxa"/>
            <w:tcBorders>
              <w:left w:val="nil"/>
              <w:bottom w:val="nil"/>
              <w:right w:val="nil"/>
            </w:tcBorders>
            <w:tcMar>
              <w:top w:w="45" w:type="dxa"/>
              <w:left w:w="85" w:type="dxa"/>
              <w:bottom w:w="45" w:type="dxa"/>
              <w:right w:w="85" w:type="dxa"/>
            </w:tcMar>
            <w:vAlign w:val="center"/>
          </w:tcPr>
          <w:p w14:paraId="256E20A5" w14:textId="77777777" w:rsidR="004139D5" w:rsidRDefault="002735B2">
            <w:pPr>
              <w:keepLines/>
              <w:spacing w:line="360" w:lineRule="exact"/>
              <w:ind w:firstLine="0"/>
              <w:rPr>
                <w:rFonts w:hint="eastAsia"/>
              </w:rPr>
            </w:pPr>
            <w:r>
              <w:rPr>
                <w:sz w:val="21"/>
                <w:szCs w:val="21"/>
              </w:rPr>
              <w:t>settlement_id</w:t>
            </w:r>
          </w:p>
        </w:tc>
        <w:tc>
          <w:tcPr>
            <w:tcW w:w="794" w:type="dxa"/>
            <w:tcBorders>
              <w:left w:val="nil"/>
              <w:bottom w:val="nil"/>
              <w:right w:val="nil"/>
            </w:tcBorders>
            <w:tcMar>
              <w:top w:w="45" w:type="dxa"/>
              <w:left w:w="85" w:type="dxa"/>
              <w:bottom w:w="45" w:type="dxa"/>
              <w:right w:w="85" w:type="dxa"/>
            </w:tcMar>
            <w:vAlign w:val="center"/>
          </w:tcPr>
          <w:p w14:paraId="0CE70DB8" w14:textId="77777777" w:rsidR="004139D5" w:rsidRDefault="002735B2">
            <w:pPr>
              <w:keepLines/>
              <w:spacing w:line="360" w:lineRule="exact"/>
              <w:ind w:firstLine="0"/>
              <w:rPr>
                <w:rFonts w:hint="eastAsia"/>
              </w:rPr>
            </w:pPr>
            <w:r>
              <w:rPr>
                <w:sz w:val="21"/>
                <w:szCs w:val="21"/>
              </w:rPr>
              <w:t>唯一</w:t>
            </w:r>
          </w:p>
        </w:tc>
      </w:tr>
      <w:tr w:rsidR="004139D5" w14:paraId="52344850"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5F14BC72" w14:textId="77777777" w:rsidR="004139D5" w:rsidRDefault="002735B2">
            <w:pPr>
              <w:keepLines/>
              <w:spacing w:line="360" w:lineRule="exact"/>
              <w:ind w:firstLine="0"/>
              <w:rPr>
                <w:rFonts w:hint="eastAsia"/>
              </w:rPr>
            </w:pPr>
            <w:r>
              <w:rPr>
                <w:sz w:val="21"/>
                <w:szCs w:val="21"/>
              </w:rPr>
              <w:t>reconciliations</w:t>
            </w:r>
          </w:p>
        </w:tc>
        <w:tc>
          <w:tcPr>
            <w:tcW w:w="2494" w:type="dxa"/>
            <w:tcBorders>
              <w:left w:val="nil"/>
              <w:bottom w:val="nil"/>
              <w:right w:val="nil"/>
            </w:tcBorders>
            <w:tcMar>
              <w:top w:w="45" w:type="dxa"/>
              <w:left w:w="85" w:type="dxa"/>
              <w:bottom w:w="45" w:type="dxa"/>
              <w:right w:w="85" w:type="dxa"/>
            </w:tcMar>
            <w:vAlign w:val="center"/>
          </w:tcPr>
          <w:p w14:paraId="398E5780" w14:textId="77777777" w:rsidR="004139D5" w:rsidRDefault="002735B2">
            <w:pPr>
              <w:keepLines/>
              <w:spacing w:line="360" w:lineRule="exact"/>
              <w:ind w:firstLine="0"/>
              <w:rPr>
                <w:rFonts w:hint="eastAsia"/>
              </w:rPr>
            </w:pPr>
            <w:r>
              <w:rPr>
                <w:sz w:val="21"/>
                <w:szCs w:val="21"/>
              </w:rPr>
              <w:t>reconciliations_clinic_day</w:t>
            </w:r>
          </w:p>
        </w:tc>
        <w:tc>
          <w:tcPr>
            <w:tcW w:w="3855" w:type="dxa"/>
            <w:tcBorders>
              <w:left w:val="nil"/>
              <w:bottom w:val="nil"/>
              <w:right w:val="nil"/>
            </w:tcBorders>
            <w:tcMar>
              <w:top w:w="45" w:type="dxa"/>
              <w:left w:w="85" w:type="dxa"/>
              <w:bottom w:w="45" w:type="dxa"/>
              <w:right w:w="85" w:type="dxa"/>
            </w:tcMar>
            <w:vAlign w:val="center"/>
          </w:tcPr>
          <w:p w14:paraId="24BFAD88" w14:textId="77777777" w:rsidR="004139D5" w:rsidRDefault="002735B2">
            <w:pPr>
              <w:keepLines/>
              <w:spacing w:line="360" w:lineRule="exact"/>
              <w:ind w:firstLine="0"/>
              <w:rPr>
                <w:rFonts w:hint="eastAsia"/>
              </w:rPr>
            </w:pPr>
            <w:r>
              <w:rPr>
                <w:sz w:val="21"/>
                <w:szCs w:val="21"/>
              </w:rPr>
              <w:t>clinic_id, business_date, revision</w:t>
            </w:r>
          </w:p>
        </w:tc>
        <w:tc>
          <w:tcPr>
            <w:tcW w:w="794" w:type="dxa"/>
            <w:tcBorders>
              <w:left w:val="nil"/>
              <w:bottom w:val="nil"/>
              <w:right w:val="nil"/>
            </w:tcBorders>
            <w:tcMar>
              <w:top w:w="45" w:type="dxa"/>
              <w:left w:w="85" w:type="dxa"/>
              <w:bottom w:w="45" w:type="dxa"/>
              <w:right w:w="85" w:type="dxa"/>
            </w:tcMar>
            <w:vAlign w:val="center"/>
          </w:tcPr>
          <w:p w14:paraId="687100B0" w14:textId="77777777" w:rsidR="004139D5" w:rsidRDefault="002735B2">
            <w:pPr>
              <w:keepLines/>
              <w:spacing w:line="360" w:lineRule="exact"/>
              <w:ind w:firstLine="0"/>
              <w:rPr>
                <w:rFonts w:hint="eastAsia"/>
              </w:rPr>
            </w:pPr>
            <w:r>
              <w:rPr>
                <w:sz w:val="21"/>
                <w:szCs w:val="21"/>
              </w:rPr>
              <w:t>普通</w:t>
            </w:r>
          </w:p>
        </w:tc>
      </w:tr>
      <w:tr w:rsidR="004139D5" w14:paraId="7BEA09D3"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3AC6FFE0" w14:textId="77777777" w:rsidR="004139D5" w:rsidRDefault="002735B2">
            <w:pPr>
              <w:keepLines/>
              <w:spacing w:line="360" w:lineRule="exact"/>
              <w:ind w:firstLine="0"/>
              <w:rPr>
                <w:rFonts w:hint="eastAsia"/>
              </w:rPr>
            </w:pPr>
            <w:r>
              <w:rPr>
                <w:sz w:val="21"/>
                <w:szCs w:val="21"/>
              </w:rPr>
              <w:t>visit_addenda</w:t>
            </w:r>
          </w:p>
        </w:tc>
        <w:tc>
          <w:tcPr>
            <w:tcW w:w="2494" w:type="dxa"/>
            <w:tcBorders>
              <w:left w:val="nil"/>
              <w:bottom w:val="nil"/>
              <w:right w:val="nil"/>
            </w:tcBorders>
            <w:tcMar>
              <w:top w:w="45" w:type="dxa"/>
              <w:left w:w="85" w:type="dxa"/>
              <w:bottom w:w="45" w:type="dxa"/>
              <w:right w:w="85" w:type="dxa"/>
            </w:tcMar>
            <w:vAlign w:val="center"/>
          </w:tcPr>
          <w:p w14:paraId="7F5313E8" w14:textId="77777777" w:rsidR="004139D5" w:rsidRDefault="002735B2">
            <w:pPr>
              <w:keepLines/>
              <w:spacing w:line="360" w:lineRule="exact"/>
              <w:ind w:firstLine="0"/>
              <w:rPr>
                <w:rFonts w:hint="eastAsia"/>
              </w:rPr>
            </w:pPr>
            <w:r>
              <w:rPr>
                <w:sz w:val="21"/>
                <w:szCs w:val="21"/>
              </w:rPr>
              <w:t>visit_addenda_visit_time</w:t>
            </w:r>
          </w:p>
        </w:tc>
        <w:tc>
          <w:tcPr>
            <w:tcW w:w="3855" w:type="dxa"/>
            <w:tcBorders>
              <w:left w:val="nil"/>
              <w:bottom w:val="nil"/>
              <w:right w:val="nil"/>
            </w:tcBorders>
            <w:tcMar>
              <w:top w:w="45" w:type="dxa"/>
              <w:left w:w="85" w:type="dxa"/>
              <w:bottom w:w="45" w:type="dxa"/>
              <w:right w:w="85" w:type="dxa"/>
            </w:tcMar>
            <w:vAlign w:val="center"/>
          </w:tcPr>
          <w:p w14:paraId="312F9BD3" w14:textId="77777777" w:rsidR="004139D5" w:rsidRDefault="002735B2">
            <w:pPr>
              <w:keepLines/>
              <w:spacing w:line="360" w:lineRule="exact"/>
              <w:ind w:firstLine="0"/>
              <w:rPr>
                <w:rFonts w:hint="eastAsia"/>
              </w:rPr>
            </w:pPr>
            <w:r>
              <w:rPr>
                <w:sz w:val="21"/>
                <w:szCs w:val="21"/>
              </w:rPr>
              <w:t>visit_id, recorded_at</w:t>
            </w:r>
          </w:p>
        </w:tc>
        <w:tc>
          <w:tcPr>
            <w:tcW w:w="794" w:type="dxa"/>
            <w:tcBorders>
              <w:left w:val="nil"/>
              <w:bottom w:val="nil"/>
              <w:right w:val="nil"/>
            </w:tcBorders>
            <w:tcMar>
              <w:top w:w="45" w:type="dxa"/>
              <w:left w:w="85" w:type="dxa"/>
              <w:bottom w:w="45" w:type="dxa"/>
              <w:right w:w="85" w:type="dxa"/>
            </w:tcMar>
            <w:vAlign w:val="center"/>
          </w:tcPr>
          <w:p w14:paraId="0A79C0E7" w14:textId="77777777" w:rsidR="004139D5" w:rsidRDefault="002735B2">
            <w:pPr>
              <w:keepLines/>
              <w:spacing w:line="360" w:lineRule="exact"/>
              <w:ind w:firstLine="0"/>
              <w:rPr>
                <w:rFonts w:hint="eastAsia"/>
              </w:rPr>
            </w:pPr>
            <w:r>
              <w:rPr>
                <w:sz w:val="21"/>
                <w:szCs w:val="21"/>
              </w:rPr>
              <w:t>普通</w:t>
            </w:r>
          </w:p>
        </w:tc>
      </w:tr>
      <w:tr w:rsidR="004139D5" w14:paraId="646E2629"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5C87CE6C" w14:textId="77777777" w:rsidR="004139D5" w:rsidRDefault="002735B2">
            <w:pPr>
              <w:keepLines/>
              <w:spacing w:line="360" w:lineRule="exact"/>
              <w:ind w:firstLine="0"/>
              <w:rPr>
                <w:rFonts w:hint="eastAsia"/>
              </w:rPr>
            </w:pPr>
            <w:r>
              <w:rPr>
                <w:sz w:val="21"/>
                <w:szCs w:val="21"/>
              </w:rPr>
              <w:t>password_reset_tokens</w:t>
            </w:r>
          </w:p>
        </w:tc>
        <w:tc>
          <w:tcPr>
            <w:tcW w:w="2494" w:type="dxa"/>
            <w:tcBorders>
              <w:left w:val="nil"/>
              <w:bottom w:val="nil"/>
              <w:right w:val="nil"/>
            </w:tcBorders>
            <w:tcMar>
              <w:top w:w="45" w:type="dxa"/>
              <w:left w:w="85" w:type="dxa"/>
              <w:bottom w:w="45" w:type="dxa"/>
              <w:right w:w="85" w:type="dxa"/>
            </w:tcMar>
            <w:vAlign w:val="center"/>
          </w:tcPr>
          <w:p w14:paraId="6106FF4A" w14:textId="77777777" w:rsidR="004139D5" w:rsidRDefault="002735B2">
            <w:pPr>
              <w:keepLines/>
              <w:spacing w:line="360" w:lineRule="exact"/>
              <w:ind w:firstLine="0"/>
              <w:rPr>
                <w:rFonts w:hint="eastAsia"/>
              </w:rPr>
            </w:pPr>
            <w:r>
              <w:rPr>
                <w:sz w:val="21"/>
                <w:szCs w:val="21"/>
              </w:rPr>
              <w:t>password_reset_user_expiry</w:t>
            </w:r>
          </w:p>
        </w:tc>
        <w:tc>
          <w:tcPr>
            <w:tcW w:w="3855" w:type="dxa"/>
            <w:tcBorders>
              <w:left w:val="nil"/>
              <w:bottom w:val="nil"/>
              <w:right w:val="nil"/>
            </w:tcBorders>
            <w:tcMar>
              <w:top w:w="45" w:type="dxa"/>
              <w:left w:w="85" w:type="dxa"/>
              <w:bottom w:w="45" w:type="dxa"/>
              <w:right w:w="85" w:type="dxa"/>
            </w:tcMar>
            <w:vAlign w:val="center"/>
          </w:tcPr>
          <w:p w14:paraId="647CB5F6" w14:textId="77777777" w:rsidR="004139D5" w:rsidRDefault="002735B2">
            <w:pPr>
              <w:keepLines/>
              <w:spacing w:line="360" w:lineRule="exact"/>
              <w:ind w:firstLine="0"/>
              <w:rPr>
                <w:rFonts w:hint="eastAsia"/>
              </w:rPr>
            </w:pPr>
            <w:r>
              <w:rPr>
                <w:sz w:val="21"/>
                <w:szCs w:val="21"/>
              </w:rPr>
              <w:t>user_id, expires_at</w:t>
            </w:r>
          </w:p>
        </w:tc>
        <w:tc>
          <w:tcPr>
            <w:tcW w:w="794" w:type="dxa"/>
            <w:tcBorders>
              <w:left w:val="nil"/>
              <w:bottom w:val="nil"/>
              <w:right w:val="nil"/>
            </w:tcBorders>
            <w:tcMar>
              <w:top w:w="45" w:type="dxa"/>
              <w:left w:w="85" w:type="dxa"/>
              <w:bottom w:w="45" w:type="dxa"/>
              <w:right w:w="85" w:type="dxa"/>
            </w:tcMar>
            <w:vAlign w:val="center"/>
          </w:tcPr>
          <w:p w14:paraId="1F5D96C7" w14:textId="77777777" w:rsidR="004139D5" w:rsidRDefault="002735B2">
            <w:pPr>
              <w:keepLines/>
              <w:spacing w:line="360" w:lineRule="exact"/>
              <w:ind w:firstLine="0"/>
              <w:rPr>
                <w:rFonts w:hint="eastAsia"/>
              </w:rPr>
            </w:pPr>
            <w:r>
              <w:rPr>
                <w:sz w:val="21"/>
                <w:szCs w:val="21"/>
              </w:rPr>
              <w:t>普通</w:t>
            </w:r>
          </w:p>
        </w:tc>
      </w:tr>
      <w:tr w:rsidR="004139D5" w14:paraId="063A1472" w14:textId="77777777">
        <w:trPr>
          <w:cantSplit/>
          <w:jc w:val="center"/>
        </w:trPr>
        <w:tc>
          <w:tcPr>
            <w:tcW w:w="1701" w:type="dxa"/>
            <w:tcBorders>
              <w:left w:val="nil"/>
              <w:bottom w:val="single" w:sz="7" w:space="0" w:color="000000"/>
              <w:right w:val="nil"/>
            </w:tcBorders>
            <w:tcMar>
              <w:top w:w="45" w:type="dxa"/>
              <w:left w:w="85" w:type="dxa"/>
              <w:bottom w:w="45" w:type="dxa"/>
              <w:right w:w="85" w:type="dxa"/>
            </w:tcMar>
            <w:vAlign w:val="center"/>
          </w:tcPr>
          <w:p w14:paraId="70BAD2E0" w14:textId="77777777" w:rsidR="004139D5" w:rsidRDefault="002735B2">
            <w:pPr>
              <w:keepLines/>
              <w:spacing w:line="360" w:lineRule="exact"/>
              <w:ind w:firstLine="0"/>
              <w:rPr>
                <w:rFonts w:hint="eastAsia"/>
              </w:rPr>
            </w:pPr>
            <w:r>
              <w:rPr>
                <w:sz w:val="21"/>
                <w:szCs w:val="21"/>
              </w:rPr>
              <w:t>account_recovery_requests</w:t>
            </w:r>
          </w:p>
        </w:tc>
        <w:tc>
          <w:tcPr>
            <w:tcW w:w="2494" w:type="dxa"/>
            <w:tcBorders>
              <w:left w:val="nil"/>
              <w:bottom w:val="single" w:sz="7" w:space="0" w:color="000000"/>
              <w:right w:val="nil"/>
            </w:tcBorders>
            <w:tcMar>
              <w:top w:w="45" w:type="dxa"/>
              <w:left w:w="85" w:type="dxa"/>
              <w:bottom w:w="45" w:type="dxa"/>
              <w:right w:w="85" w:type="dxa"/>
            </w:tcMar>
            <w:vAlign w:val="center"/>
          </w:tcPr>
          <w:p w14:paraId="4A38CF5D" w14:textId="77777777" w:rsidR="004139D5" w:rsidRDefault="002735B2">
            <w:pPr>
              <w:keepLines/>
              <w:spacing w:line="360" w:lineRule="exact"/>
              <w:ind w:firstLine="0"/>
              <w:rPr>
                <w:rFonts w:hint="eastAsia"/>
              </w:rPr>
            </w:pPr>
            <w:r>
              <w:rPr>
                <w:sz w:val="21"/>
                <w:szCs w:val="21"/>
              </w:rPr>
              <w:t>one_pending_recovery</w:t>
            </w:r>
          </w:p>
        </w:tc>
        <w:tc>
          <w:tcPr>
            <w:tcW w:w="3855" w:type="dxa"/>
            <w:tcBorders>
              <w:left w:val="nil"/>
              <w:bottom w:val="single" w:sz="7" w:space="0" w:color="000000"/>
              <w:right w:val="nil"/>
            </w:tcBorders>
            <w:tcMar>
              <w:top w:w="45" w:type="dxa"/>
              <w:left w:w="85" w:type="dxa"/>
              <w:bottom w:w="45" w:type="dxa"/>
              <w:right w:w="85" w:type="dxa"/>
            </w:tcMar>
            <w:vAlign w:val="center"/>
          </w:tcPr>
          <w:p w14:paraId="00780386" w14:textId="77777777" w:rsidR="004139D5" w:rsidRDefault="002735B2">
            <w:pPr>
              <w:keepLines/>
              <w:spacing w:line="360" w:lineRule="exact"/>
              <w:ind w:firstLine="0"/>
              <w:rPr>
                <w:rFonts w:hint="eastAsia"/>
              </w:rPr>
            </w:pPr>
            <w:r>
              <w:rPr>
                <w:sz w:val="21"/>
                <w:szCs w:val="21"/>
              </w:rPr>
              <w:t>user_id</w:t>
            </w:r>
          </w:p>
        </w:tc>
        <w:tc>
          <w:tcPr>
            <w:tcW w:w="794" w:type="dxa"/>
            <w:tcBorders>
              <w:left w:val="nil"/>
              <w:bottom w:val="single" w:sz="7" w:space="0" w:color="000000"/>
              <w:right w:val="nil"/>
            </w:tcBorders>
            <w:tcMar>
              <w:top w:w="45" w:type="dxa"/>
              <w:left w:w="85" w:type="dxa"/>
              <w:bottom w:w="45" w:type="dxa"/>
              <w:right w:w="85" w:type="dxa"/>
            </w:tcMar>
            <w:vAlign w:val="center"/>
          </w:tcPr>
          <w:p w14:paraId="172BCBE7" w14:textId="77777777" w:rsidR="004139D5" w:rsidRDefault="002735B2">
            <w:pPr>
              <w:keepLines/>
              <w:spacing w:line="360" w:lineRule="exact"/>
              <w:ind w:firstLine="0"/>
              <w:rPr>
                <w:rFonts w:hint="eastAsia"/>
              </w:rPr>
            </w:pPr>
            <w:r>
              <w:rPr>
                <w:sz w:val="21"/>
                <w:szCs w:val="21"/>
              </w:rPr>
              <w:t>唯一</w:t>
            </w:r>
          </w:p>
        </w:tc>
      </w:tr>
    </w:tbl>
    <w:p w14:paraId="7D2F08E1" w14:textId="77777777" w:rsidR="004139D5" w:rsidRDefault="002735B2">
      <w:pPr>
        <w:rPr>
          <w:rFonts w:hint="eastAsia"/>
        </w:rPr>
      </w:pPr>
      <w:r>
        <w:t>预约冲突使用医生或患者加时间范围，排班读取使用门诊</w:t>
      </w:r>
      <w:r>
        <w:t>/</w:t>
      </w:r>
      <w:r>
        <w:t>牙医加时段，结算及资金核对使用患者或门诊加时间，季度成本使用季度和审核状态。</w:t>
      </w:r>
      <w:r>
        <w:t>Repository</w:t>
      </w:r>
      <w:r>
        <w:t>将条件绑定为</w:t>
      </w:r>
      <w:r>
        <w:t>SQL</w:t>
      </w:r>
      <w:r>
        <w:t>参数，子表批量水合，避免按每条对象再次查关联。索引存在不等于所有筛选都高效；上线前应以真实查询计划和数据分布检查新增筛选，前缀模糊搜索及多字段排序不能凭索引名称推断优化效果。</w:t>
      </w:r>
    </w:p>
    <w:p w14:paraId="10748F6C" w14:textId="77777777" w:rsidR="004139D5" w:rsidRDefault="002735B2">
      <w:pPr>
        <w:pStyle w:val="21"/>
        <w:numPr>
          <w:ilvl w:val="1"/>
          <w:numId w:val="10"/>
        </w:numPr>
      </w:pPr>
      <w:bookmarkStart w:id="113" w:name="_Toc243288743"/>
      <w:r>
        <w:t>事务并发与数据一致性</w:t>
      </w:r>
      <w:bookmarkEnd w:id="113"/>
    </w:p>
    <w:p w14:paraId="62AEDED9" w14:textId="77777777" w:rsidR="004139D5" w:rsidRDefault="002735B2">
      <w:pPr>
        <w:rPr>
          <w:rFonts w:hint="eastAsia"/>
        </w:rPr>
      </w:pPr>
      <w:r>
        <w:t>业务命令在同步事务内完成，嵌套事务使用</w:t>
      </w:r>
      <w:r>
        <w:t>savepoint</w:t>
      </w:r>
      <w:r>
        <w:t>。</w:t>
      </w:r>
      <w:r>
        <w:t>version</w:t>
      </w:r>
      <w:r>
        <w:t>提供乐观并发检查；单实例同步事务把读状态、校验和写入放在同一原子边界。预约唯一占位并非仅靠某一个索引完成，医生跨店、患者重叠和容量由服务在事务中共同检查。不能从单实例通过推导多主机并行写入保证。</w:t>
      </w:r>
    </w:p>
    <w:p w14:paraId="69A82902" w14:textId="49E368E4" w:rsidR="004139D5" w:rsidRDefault="002735B2">
      <w:pPr>
        <w:pStyle w:val="af7"/>
        <w:keepNext/>
        <w:spacing w:before="60" w:after="120"/>
        <w:jc w:val="center"/>
        <w:rPr>
          <w:rFonts w:hint="eastAsia"/>
        </w:rPr>
      </w:pPr>
      <w:r>
        <w:rPr>
          <w:b/>
          <w:bCs/>
        </w:rPr>
        <w:t>表</w:t>
      </w:r>
      <w:r>
        <w:rPr>
          <w:b/>
          <w:bCs/>
        </w:rPr>
        <w:t xml:space="preserve"> </w:t>
      </w:r>
      <w:r>
        <w:rPr>
          <w:b/>
          <w:bCs/>
        </w:rPr>
        <w:fldChar w:fldCharType="begin"/>
      </w:r>
      <w:r>
        <w:rPr>
          <w:b/>
          <w:bCs/>
        </w:rPr>
        <w:instrText xml:space="preserve"> SEQ Table \* ARABIC </w:instrText>
      </w:r>
      <w:r>
        <w:rPr>
          <w:b/>
          <w:bCs/>
        </w:rPr>
        <w:fldChar w:fldCharType="separate"/>
      </w:r>
      <w:r w:rsidR="00AE3614">
        <w:rPr>
          <w:rFonts w:hint="eastAsia"/>
          <w:b/>
          <w:bCs/>
          <w:noProof/>
        </w:rPr>
        <w:t>16</w:t>
      </w:r>
      <w:r>
        <w:rPr>
          <w:b/>
          <w:bCs/>
        </w:rPr>
        <w:fldChar w:fldCharType="end"/>
      </w:r>
      <w:r>
        <w:t xml:space="preserve">　关键事务设计</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1701"/>
        <w:gridCol w:w="4706"/>
        <w:gridCol w:w="2438"/>
      </w:tblGrid>
      <w:tr w:rsidR="004139D5" w14:paraId="169F18D4" w14:textId="77777777">
        <w:trPr>
          <w:cantSplit/>
          <w:tblHeader/>
          <w:jc w:val="center"/>
        </w:trPr>
        <w:tc>
          <w:tcPr>
            <w:tcW w:w="170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733A2D6E"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业务原子边界</w:t>
            </w:r>
          </w:p>
        </w:tc>
        <w:tc>
          <w:tcPr>
            <w:tcW w:w="4706"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9EDD0E5"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事务内检查和写入</w:t>
            </w:r>
          </w:p>
        </w:tc>
        <w:tc>
          <w:tcPr>
            <w:tcW w:w="2438"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5373A573"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失败保证</w:t>
            </w:r>
          </w:p>
        </w:tc>
      </w:tr>
      <w:tr w:rsidR="004139D5" w14:paraId="513EB65B"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70882DA4" w14:textId="77777777" w:rsidR="004139D5" w:rsidRDefault="002735B2">
            <w:pPr>
              <w:keepLines/>
              <w:spacing w:line="360" w:lineRule="exact"/>
              <w:ind w:firstLine="0"/>
              <w:rPr>
                <w:rFonts w:hint="eastAsia"/>
              </w:rPr>
            </w:pPr>
            <w:r>
              <w:rPr>
                <w:sz w:val="21"/>
                <w:szCs w:val="21"/>
              </w:rPr>
              <w:t>改期</w:t>
            </w:r>
          </w:p>
        </w:tc>
        <w:tc>
          <w:tcPr>
            <w:tcW w:w="4706" w:type="dxa"/>
            <w:tcBorders>
              <w:left w:val="nil"/>
              <w:bottom w:val="nil"/>
              <w:right w:val="nil"/>
            </w:tcBorders>
            <w:tcMar>
              <w:top w:w="45" w:type="dxa"/>
              <w:left w:w="85" w:type="dxa"/>
              <w:bottom w:w="45" w:type="dxa"/>
              <w:right w:w="85" w:type="dxa"/>
            </w:tcMar>
            <w:vAlign w:val="center"/>
          </w:tcPr>
          <w:p w14:paraId="334BE85C" w14:textId="77777777" w:rsidR="004139D5" w:rsidRDefault="002735B2">
            <w:pPr>
              <w:keepLines/>
              <w:spacing w:line="360" w:lineRule="exact"/>
              <w:ind w:firstLine="0"/>
              <w:rPr>
                <w:rFonts w:hint="eastAsia"/>
              </w:rPr>
            </w:pPr>
            <w:r>
              <w:rPr>
                <w:sz w:val="21"/>
                <w:szCs w:val="21"/>
              </w:rPr>
              <w:t>旧预约取消、新号源校验、新预约与</w:t>
            </w:r>
            <w:r>
              <w:rPr>
                <w:sz w:val="21"/>
                <w:szCs w:val="21"/>
              </w:rPr>
              <w:t>previous_id</w:t>
            </w:r>
            <w:r>
              <w:rPr>
                <w:sz w:val="21"/>
                <w:szCs w:val="21"/>
              </w:rPr>
              <w:t>关联、审计</w:t>
            </w:r>
          </w:p>
        </w:tc>
        <w:tc>
          <w:tcPr>
            <w:tcW w:w="2438" w:type="dxa"/>
            <w:tcBorders>
              <w:left w:val="nil"/>
              <w:bottom w:val="nil"/>
              <w:right w:val="nil"/>
            </w:tcBorders>
            <w:tcMar>
              <w:top w:w="45" w:type="dxa"/>
              <w:left w:w="85" w:type="dxa"/>
              <w:bottom w:w="45" w:type="dxa"/>
              <w:right w:w="85" w:type="dxa"/>
            </w:tcMar>
            <w:vAlign w:val="center"/>
          </w:tcPr>
          <w:p w14:paraId="021DEDF6" w14:textId="77777777" w:rsidR="004139D5" w:rsidRDefault="002735B2">
            <w:pPr>
              <w:keepLines/>
              <w:spacing w:line="360" w:lineRule="exact"/>
              <w:ind w:firstLine="0"/>
              <w:rPr>
                <w:rFonts w:hint="eastAsia"/>
              </w:rPr>
            </w:pPr>
            <w:r>
              <w:rPr>
                <w:sz w:val="21"/>
                <w:szCs w:val="21"/>
              </w:rPr>
              <w:t>新号源不可用则旧预约仍有效</w:t>
            </w:r>
          </w:p>
        </w:tc>
      </w:tr>
      <w:tr w:rsidR="004139D5" w14:paraId="23333AF8"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6DE69F8B" w14:textId="77777777" w:rsidR="004139D5" w:rsidRDefault="002735B2">
            <w:pPr>
              <w:keepLines/>
              <w:spacing w:line="360" w:lineRule="exact"/>
              <w:ind w:firstLine="0"/>
              <w:rPr>
                <w:rFonts w:hint="eastAsia"/>
              </w:rPr>
            </w:pPr>
            <w:r>
              <w:rPr>
                <w:sz w:val="21"/>
                <w:szCs w:val="21"/>
              </w:rPr>
              <w:lastRenderedPageBreak/>
              <w:t>创建结算单</w:t>
            </w:r>
          </w:p>
        </w:tc>
        <w:tc>
          <w:tcPr>
            <w:tcW w:w="4706" w:type="dxa"/>
            <w:tcBorders>
              <w:left w:val="nil"/>
              <w:bottom w:val="nil"/>
              <w:right w:val="nil"/>
            </w:tcBorders>
            <w:tcMar>
              <w:top w:w="45" w:type="dxa"/>
              <w:left w:w="85" w:type="dxa"/>
              <w:bottom w:w="45" w:type="dxa"/>
              <w:right w:w="85" w:type="dxa"/>
            </w:tcMar>
            <w:vAlign w:val="center"/>
          </w:tcPr>
          <w:p w14:paraId="43838A36" w14:textId="77777777" w:rsidR="004139D5" w:rsidRDefault="002735B2">
            <w:pPr>
              <w:keepLines/>
              <w:spacing w:line="360" w:lineRule="exact"/>
              <w:ind w:firstLine="0"/>
              <w:rPr>
                <w:rFonts w:hint="eastAsia"/>
              </w:rPr>
            </w:pPr>
            <w:r>
              <w:rPr>
                <w:sz w:val="21"/>
                <w:szCs w:val="21"/>
              </w:rPr>
              <w:t>已完成状态、治疗明细及价格快照、每就诊唯一结算与审计</w:t>
            </w:r>
          </w:p>
        </w:tc>
        <w:tc>
          <w:tcPr>
            <w:tcW w:w="2438" w:type="dxa"/>
            <w:tcBorders>
              <w:left w:val="nil"/>
              <w:bottom w:val="nil"/>
              <w:right w:val="nil"/>
            </w:tcBorders>
            <w:tcMar>
              <w:top w:w="45" w:type="dxa"/>
              <w:left w:w="85" w:type="dxa"/>
              <w:bottom w:w="45" w:type="dxa"/>
              <w:right w:w="85" w:type="dxa"/>
            </w:tcMar>
            <w:vAlign w:val="center"/>
          </w:tcPr>
          <w:p w14:paraId="285A170E" w14:textId="77777777" w:rsidR="004139D5" w:rsidRDefault="002735B2">
            <w:pPr>
              <w:keepLines/>
              <w:spacing w:line="360" w:lineRule="exact"/>
              <w:ind w:firstLine="0"/>
              <w:rPr>
                <w:rFonts w:hint="eastAsia"/>
              </w:rPr>
            </w:pPr>
            <w:r>
              <w:rPr>
                <w:sz w:val="21"/>
                <w:szCs w:val="21"/>
              </w:rPr>
              <w:t>失败不生成重复原单</w:t>
            </w:r>
          </w:p>
        </w:tc>
      </w:tr>
      <w:tr w:rsidR="004139D5" w14:paraId="60BC6FD4"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7F6A0F7C" w14:textId="77777777" w:rsidR="004139D5" w:rsidRDefault="002735B2">
            <w:pPr>
              <w:keepLines/>
              <w:spacing w:line="360" w:lineRule="exact"/>
              <w:ind w:firstLine="0"/>
              <w:rPr>
                <w:rFonts w:hint="eastAsia"/>
              </w:rPr>
            </w:pPr>
            <w:r>
              <w:rPr>
                <w:sz w:val="21"/>
                <w:szCs w:val="21"/>
              </w:rPr>
              <w:t>收款退款</w:t>
            </w:r>
          </w:p>
        </w:tc>
        <w:tc>
          <w:tcPr>
            <w:tcW w:w="4706" w:type="dxa"/>
            <w:tcBorders>
              <w:left w:val="nil"/>
              <w:bottom w:val="nil"/>
              <w:right w:val="nil"/>
            </w:tcBorders>
            <w:tcMar>
              <w:top w:w="45" w:type="dxa"/>
              <w:left w:w="85" w:type="dxa"/>
              <w:bottom w:w="45" w:type="dxa"/>
              <w:right w:w="85" w:type="dxa"/>
            </w:tcMar>
            <w:vAlign w:val="center"/>
          </w:tcPr>
          <w:p w14:paraId="22E10E9F" w14:textId="77777777" w:rsidR="004139D5" w:rsidRDefault="002735B2">
            <w:pPr>
              <w:keepLines/>
              <w:spacing w:line="360" w:lineRule="exact"/>
              <w:ind w:firstLine="0"/>
              <w:rPr>
                <w:rFonts w:hint="eastAsia"/>
              </w:rPr>
            </w:pPr>
            <w:r>
              <w:rPr>
                <w:sz w:val="21"/>
                <w:szCs w:val="21"/>
              </w:rPr>
              <w:t>原单及原款额度、不可变流水、幂等结果、审计</w:t>
            </w:r>
          </w:p>
        </w:tc>
        <w:tc>
          <w:tcPr>
            <w:tcW w:w="2438" w:type="dxa"/>
            <w:tcBorders>
              <w:left w:val="nil"/>
              <w:bottom w:val="nil"/>
              <w:right w:val="nil"/>
            </w:tcBorders>
            <w:tcMar>
              <w:top w:w="45" w:type="dxa"/>
              <w:left w:w="85" w:type="dxa"/>
              <w:bottom w:w="45" w:type="dxa"/>
              <w:right w:w="85" w:type="dxa"/>
            </w:tcMar>
            <w:vAlign w:val="center"/>
          </w:tcPr>
          <w:p w14:paraId="2EFAA5EE" w14:textId="77777777" w:rsidR="004139D5" w:rsidRDefault="002735B2">
            <w:pPr>
              <w:keepLines/>
              <w:spacing w:line="360" w:lineRule="exact"/>
              <w:ind w:firstLine="0"/>
              <w:rPr>
                <w:rFonts w:hint="eastAsia"/>
              </w:rPr>
            </w:pPr>
            <w:r>
              <w:rPr>
                <w:sz w:val="21"/>
                <w:szCs w:val="21"/>
              </w:rPr>
              <w:t>失败不留下半笔记录</w:t>
            </w:r>
          </w:p>
        </w:tc>
      </w:tr>
      <w:tr w:rsidR="004139D5" w14:paraId="11A4A3B4"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381B0616" w14:textId="77777777" w:rsidR="004139D5" w:rsidRDefault="002735B2">
            <w:pPr>
              <w:keepLines/>
              <w:spacing w:line="360" w:lineRule="exact"/>
              <w:ind w:firstLine="0"/>
              <w:rPr>
                <w:rFonts w:hint="eastAsia"/>
              </w:rPr>
            </w:pPr>
            <w:r>
              <w:rPr>
                <w:sz w:val="21"/>
                <w:szCs w:val="21"/>
              </w:rPr>
              <w:t>患者归并</w:t>
            </w:r>
          </w:p>
        </w:tc>
        <w:tc>
          <w:tcPr>
            <w:tcW w:w="4706" w:type="dxa"/>
            <w:tcBorders>
              <w:left w:val="nil"/>
              <w:bottom w:val="nil"/>
              <w:right w:val="nil"/>
            </w:tcBorders>
            <w:tcMar>
              <w:top w:w="45" w:type="dxa"/>
              <w:left w:w="85" w:type="dxa"/>
              <w:bottom w:w="45" w:type="dxa"/>
              <w:right w:w="85" w:type="dxa"/>
            </w:tcMar>
            <w:vAlign w:val="center"/>
          </w:tcPr>
          <w:p w14:paraId="7FC54D4F" w14:textId="77777777" w:rsidR="004139D5" w:rsidRDefault="002735B2">
            <w:pPr>
              <w:keepLines/>
              <w:spacing w:line="360" w:lineRule="exact"/>
              <w:ind w:firstLine="0"/>
              <w:rPr>
                <w:rFonts w:hint="eastAsia"/>
              </w:rPr>
            </w:pPr>
            <w:r>
              <w:rPr>
                <w:sz w:val="21"/>
                <w:szCs w:val="21"/>
              </w:rPr>
              <w:t>双方版本、身份账号冲突、引用迁移、别名和会话撤销</w:t>
            </w:r>
          </w:p>
        </w:tc>
        <w:tc>
          <w:tcPr>
            <w:tcW w:w="2438" w:type="dxa"/>
            <w:tcBorders>
              <w:left w:val="nil"/>
              <w:bottom w:val="nil"/>
              <w:right w:val="nil"/>
            </w:tcBorders>
            <w:tcMar>
              <w:top w:w="45" w:type="dxa"/>
              <w:left w:w="85" w:type="dxa"/>
              <w:bottom w:w="45" w:type="dxa"/>
              <w:right w:w="85" w:type="dxa"/>
            </w:tcMar>
            <w:vAlign w:val="center"/>
          </w:tcPr>
          <w:p w14:paraId="4F33CF4D" w14:textId="77777777" w:rsidR="004139D5" w:rsidRDefault="002735B2">
            <w:pPr>
              <w:keepLines/>
              <w:spacing w:line="360" w:lineRule="exact"/>
              <w:ind w:firstLine="0"/>
              <w:rPr>
                <w:rFonts w:hint="eastAsia"/>
              </w:rPr>
            </w:pPr>
            <w:r>
              <w:rPr>
                <w:sz w:val="21"/>
                <w:szCs w:val="21"/>
              </w:rPr>
              <w:t>冲突时不迁移一半引用</w:t>
            </w:r>
          </w:p>
        </w:tc>
      </w:tr>
      <w:tr w:rsidR="004139D5" w14:paraId="7674B1D8" w14:textId="77777777">
        <w:trPr>
          <w:cantSplit/>
          <w:jc w:val="center"/>
        </w:trPr>
        <w:tc>
          <w:tcPr>
            <w:tcW w:w="1701" w:type="dxa"/>
            <w:tcBorders>
              <w:left w:val="nil"/>
              <w:bottom w:val="single" w:sz="7" w:space="0" w:color="000000"/>
              <w:right w:val="nil"/>
            </w:tcBorders>
            <w:tcMar>
              <w:top w:w="45" w:type="dxa"/>
              <w:left w:w="85" w:type="dxa"/>
              <w:bottom w:w="45" w:type="dxa"/>
              <w:right w:w="85" w:type="dxa"/>
            </w:tcMar>
            <w:vAlign w:val="center"/>
          </w:tcPr>
          <w:p w14:paraId="7428E4FD" w14:textId="77777777" w:rsidR="004139D5" w:rsidRDefault="002735B2">
            <w:pPr>
              <w:keepLines/>
              <w:spacing w:line="360" w:lineRule="exact"/>
              <w:ind w:firstLine="0"/>
              <w:rPr>
                <w:rFonts w:hint="eastAsia"/>
              </w:rPr>
            </w:pPr>
            <w:r>
              <w:rPr>
                <w:sz w:val="21"/>
                <w:szCs w:val="21"/>
              </w:rPr>
              <w:t>密码恢复</w:t>
            </w:r>
          </w:p>
        </w:tc>
        <w:tc>
          <w:tcPr>
            <w:tcW w:w="4706" w:type="dxa"/>
            <w:tcBorders>
              <w:left w:val="nil"/>
              <w:bottom w:val="single" w:sz="7" w:space="0" w:color="000000"/>
              <w:right w:val="nil"/>
            </w:tcBorders>
            <w:tcMar>
              <w:top w:w="45" w:type="dxa"/>
              <w:left w:w="85" w:type="dxa"/>
              <w:bottom w:w="45" w:type="dxa"/>
              <w:right w:w="85" w:type="dxa"/>
            </w:tcMar>
            <w:vAlign w:val="center"/>
          </w:tcPr>
          <w:p w14:paraId="5FE5AB61" w14:textId="77777777" w:rsidR="004139D5" w:rsidRDefault="002735B2">
            <w:pPr>
              <w:keepLines/>
              <w:spacing w:line="360" w:lineRule="exact"/>
              <w:ind w:firstLine="0"/>
              <w:rPr>
                <w:rFonts w:hint="eastAsia"/>
              </w:rPr>
            </w:pPr>
            <w:r>
              <w:rPr>
                <w:sz w:val="21"/>
                <w:szCs w:val="21"/>
              </w:rPr>
              <w:t>凭证哈希、期限、未使用状态、新口令、凭证消费与会话撤销</w:t>
            </w:r>
          </w:p>
        </w:tc>
        <w:tc>
          <w:tcPr>
            <w:tcW w:w="2438" w:type="dxa"/>
            <w:tcBorders>
              <w:left w:val="nil"/>
              <w:bottom w:val="single" w:sz="7" w:space="0" w:color="000000"/>
              <w:right w:val="nil"/>
            </w:tcBorders>
            <w:tcMar>
              <w:top w:w="45" w:type="dxa"/>
              <w:left w:w="85" w:type="dxa"/>
              <w:bottom w:w="45" w:type="dxa"/>
              <w:right w:w="85" w:type="dxa"/>
            </w:tcMar>
            <w:vAlign w:val="center"/>
          </w:tcPr>
          <w:p w14:paraId="08EC909E" w14:textId="77777777" w:rsidR="004139D5" w:rsidRDefault="002735B2">
            <w:pPr>
              <w:keepLines/>
              <w:spacing w:line="360" w:lineRule="exact"/>
              <w:ind w:firstLine="0"/>
              <w:rPr>
                <w:rFonts w:hint="eastAsia"/>
              </w:rPr>
            </w:pPr>
            <w:r>
              <w:rPr>
                <w:sz w:val="21"/>
                <w:szCs w:val="21"/>
              </w:rPr>
              <w:t>同一凭证不产生第二次成功</w:t>
            </w:r>
          </w:p>
        </w:tc>
      </w:tr>
    </w:tbl>
    <w:p w14:paraId="75D7B15D" w14:textId="77777777" w:rsidR="004139D5" w:rsidRDefault="002735B2">
      <w:pPr>
        <w:pStyle w:val="21"/>
        <w:numPr>
          <w:ilvl w:val="1"/>
          <w:numId w:val="10"/>
        </w:numPr>
      </w:pPr>
      <w:bookmarkStart w:id="114" w:name="_Toc243288744"/>
      <w:r>
        <w:t>升级与恢复设计</w:t>
      </w:r>
      <w:bookmarkEnd w:id="114"/>
    </w:p>
    <w:p w14:paraId="6EBC2D66" w14:textId="77777777" w:rsidR="004139D5" w:rsidRDefault="002735B2">
      <w:pPr>
        <w:rPr>
          <w:rFonts w:hint="eastAsia"/>
        </w:rPr>
      </w:pPr>
      <w:r>
        <w:t>迁移器维护版本、名称、</w:t>
      </w:r>
      <w:r>
        <w:t>SHA-256</w:t>
      </w:r>
      <w:r>
        <w:t>校验和及应用时间。版本</w:t>
      </w:r>
      <w:r>
        <w:t>1</w:t>
      </w:r>
      <w:r>
        <w:t>将旧核心业务</w:t>
      </w:r>
      <w:r>
        <w:t>JSON</w:t>
      </w:r>
      <w:r>
        <w:t>转换为类型列和子表，版本</w:t>
      </w:r>
      <w:r>
        <w:t>2</w:t>
      </w:r>
      <w:r>
        <w:t>加入财务账簿、附记、归并及恢复记录，版本</w:t>
      </w:r>
      <w:r>
        <w:t>3</w:t>
      </w:r>
      <w:r>
        <w:t>将旧全门诊店长账号迁移为总部并撤销相关会话，保留账号标识和凭证。新店长必须明确分配有效门诊，不能将空范围解释为全部门诊。角色值和范围仍由现有</w:t>
      </w:r>
      <w:r>
        <w:t>users</w:t>
      </w:r>
      <w:r>
        <w:t>身份结构保存，此次职责拆分不增加业务表；已有版本</w:t>
      </w:r>
      <w:r>
        <w:t>1</w:t>
      </w:r>
      <w:r>
        <w:t>、</w:t>
      </w:r>
      <w:r>
        <w:t>2</w:t>
      </w:r>
      <w:r>
        <w:t>迁移不回写。文件库升级前执行一致快照，在同一事务内转换并检查外键，失败回滚；运行中的旧服务</w:t>
      </w:r>
      <w:r>
        <w:t>PID</w:t>
      </w:r>
      <w:r>
        <w:t>锁阻止直接升级。</w:t>
      </w:r>
    </w:p>
    <w:p w14:paraId="4426A28F" w14:textId="77777777" w:rsidR="004139D5" w:rsidRDefault="002735B2">
      <w:pPr>
        <w:rPr>
          <w:rFonts w:hint="eastAsia"/>
        </w:rPr>
      </w:pPr>
      <w:r>
        <w:t>恢复工具先验证必要结构，在临时副本上完成旧</w:t>
      </w:r>
      <w:r>
        <w:t>16</w:t>
      </w:r>
      <w:r>
        <w:t>表快照到当前</w:t>
      </w:r>
      <w:r>
        <w:t>38</w:t>
      </w:r>
      <w:r>
        <w:t>表的迁移和外键检查，成功后保留原库再替换。恢复后清空会话、恢复凭证、限流与幂等记录，避免旧认证状态被恢复为有效。网页</w:t>
      </w:r>
      <w:r>
        <w:t>JSON</w:t>
      </w:r>
      <w:r>
        <w:t>导出是业务资料导出，不是包含全部结构、口令及迁移状态的灾备文件。</w:t>
      </w:r>
    </w:p>
    <w:p w14:paraId="19370F35" w14:textId="77777777" w:rsidR="004139D5" w:rsidRDefault="002735B2">
      <w:pPr>
        <w:pStyle w:val="1"/>
        <w:numPr>
          <w:ilvl w:val="0"/>
          <w:numId w:val="10"/>
        </w:numPr>
      </w:pPr>
      <w:bookmarkStart w:id="115" w:name="_Toc243288745"/>
      <w:r>
        <w:t>关键业务详细设计</w:t>
      </w:r>
      <w:bookmarkEnd w:id="115"/>
    </w:p>
    <w:p w14:paraId="704F3420" w14:textId="77777777" w:rsidR="004139D5" w:rsidRDefault="002735B2">
      <w:pPr>
        <w:pStyle w:val="21"/>
        <w:numPr>
          <w:ilvl w:val="1"/>
          <w:numId w:val="10"/>
        </w:numPr>
      </w:pPr>
      <w:bookmarkStart w:id="116" w:name="_Toc243288746"/>
      <w:r>
        <w:t>全局业务规则</w:t>
      </w:r>
      <w:bookmarkEnd w:id="116"/>
    </w:p>
    <w:p w14:paraId="298FA198" w14:textId="73AF1D8E" w:rsidR="004139D5" w:rsidRDefault="002735B2">
      <w:pPr>
        <w:pStyle w:val="af7"/>
        <w:keepNext/>
        <w:spacing w:before="60" w:after="120"/>
        <w:jc w:val="center"/>
        <w:rPr>
          <w:rFonts w:hint="eastAsia"/>
        </w:rPr>
      </w:pPr>
      <w:r>
        <w:rPr>
          <w:b/>
          <w:bCs/>
        </w:rPr>
        <w:t>表</w:t>
      </w:r>
      <w:r>
        <w:rPr>
          <w:b/>
          <w:bCs/>
        </w:rPr>
        <w:t xml:space="preserve"> </w:t>
      </w:r>
      <w:r>
        <w:rPr>
          <w:b/>
          <w:bCs/>
        </w:rPr>
        <w:fldChar w:fldCharType="begin"/>
      </w:r>
      <w:r>
        <w:rPr>
          <w:b/>
          <w:bCs/>
        </w:rPr>
        <w:instrText xml:space="preserve"> SEQ Table \* ARABIC </w:instrText>
      </w:r>
      <w:r>
        <w:rPr>
          <w:b/>
          <w:bCs/>
        </w:rPr>
        <w:fldChar w:fldCharType="separate"/>
      </w:r>
      <w:r w:rsidR="00AE3614">
        <w:rPr>
          <w:rFonts w:hint="eastAsia"/>
          <w:b/>
          <w:bCs/>
          <w:noProof/>
        </w:rPr>
        <w:t>17</w:t>
      </w:r>
      <w:r>
        <w:rPr>
          <w:b/>
          <w:bCs/>
        </w:rPr>
        <w:fldChar w:fldCharType="end"/>
      </w:r>
      <w:r>
        <w:t xml:space="preserve">　统一业务规则目录</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907"/>
        <w:gridCol w:w="5330"/>
        <w:gridCol w:w="2608"/>
      </w:tblGrid>
      <w:tr w:rsidR="004139D5" w14:paraId="3ACD9EDF" w14:textId="77777777">
        <w:trPr>
          <w:cantSplit/>
          <w:tblHeader/>
          <w:jc w:val="center"/>
        </w:trPr>
        <w:tc>
          <w:tcPr>
            <w:tcW w:w="907"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06370257"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编号</w:t>
            </w:r>
          </w:p>
        </w:tc>
        <w:tc>
          <w:tcPr>
            <w:tcW w:w="5329"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076166FA"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业务规则</w:t>
            </w:r>
          </w:p>
        </w:tc>
        <w:tc>
          <w:tcPr>
            <w:tcW w:w="2608"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EB82E1B"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来源依据</w:t>
            </w:r>
          </w:p>
        </w:tc>
      </w:tr>
      <w:tr w:rsidR="004139D5" w14:paraId="50945816" w14:textId="77777777">
        <w:trPr>
          <w:cantSplit/>
          <w:jc w:val="center"/>
        </w:trPr>
        <w:tc>
          <w:tcPr>
            <w:tcW w:w="907" w:type="dxa"/>
            <w:tcBorders>
              <w:left w:val="nil"/>
              <w:bottom w:val="nil"/>
              <w:right w:val="nil"/>
            </w:tcBorders>
            <w:noWrap/>
            <w:tcMar>
              <w:top w:w="45" w:type="dxa"/>
              <w:left w:w="85" w:type="dxa"/>
              <w:bottom w:w="45" w:type="dxa"/>
              <w:right w:w="85" w:type="dxa"/>
            </w:tcMar>
            <w:vAlign w:val="center"/>
          </w:tcPr>
          <w:p w14:paraId="7D549B69" w14:textId="77777777" w:rsidR="004139D5" w:rsidRDefault="002735B2">
            <w:pPr>
              <w:keepLines/>
              <w:spacing w:line="360" w:lineRule="exact"/>
              <w:ind w:firstLine="0"/>
              <w:rPr>
                <w:rFonts w:hint="eastAsia"/>
              </w:rPr>
            </w:pPr>
            <w:r>
              <w:rPr>
                <w:sz w:val="21"/>
                <w:szCs w:val="21"/>
              </w:rPr>
              <w:t>BR-01</w:t>
            </w:r>
          </w:p>
        </w:tc>
        <w:tc>
          <w:tcPr>
            <w:tcW w:w="5329" w:type="dxa"/>
            <w:tcBorders>
              <w:left w:val="nil"/>
              <w:bottom w:val="nil"/>
              <w:right w:val="nil"/>
            </w:tcBorders>
            <w:tcMar>
              <w:top w:w="45" w:type="dxa"/>
              <w:left w:w="85" w:type="dxa"/>
              <w:bottom w:w="45" w:type="dxa"/>
              <w:right w:w="85" w:type="dxa"/>
            </w:tcMar>
            <w:vAlign w:val="center"/>
          </w:tcPr>
          <w:p w14:paraId="31DB1982" w14:textId="77777777" w:rsidR="004139D5" w:rsidRDefault="002735B2">
            <w:pPr>
              <w:keepLines/>
              <w:spacing w:line="360" w:lineRule="exact"/>
              <w:ind w:firstLine="0"/>
              <w:rPr>
                <w:rFonts w:hint="eastAsia"/>
              </w:rPr>
            </w:pPr>
            <w:r>
              <w:rPr>
                <w:sz w:val="21"/>
                <w:szCs w:val="21"/>
              </w:rPr>
              <w:t>系统设顾客、前台、医生、店长和总部五角色；总部全连锁，店长限明确分配的门诊。</w:t>
            </w:r>
          </w:p>
        </w:tc>
        <w:tc>
          <w:tcPr>
            <w:tcW w:w="2608" w:type="dxa"/>
            <w:tcBorders>
              <w:left w:val="nil"/>
              <w:bottom w:val="nil"/>
              <w:right w:val="nil"/>
            </w:tcBorders>
            <w:tcMar>
              <w:top w:w="45" w:type="dxa"/>
              <w:left w:w="85" w:type="dxa"/>
              <w:bottom w:w="45" w:type="dxa"/>
              <w:right w:w="85" w:type="dxa"/>
            </w:tcMar>
            <w:vAlign w:val="center"/>
          </w:tcPr>
          <w:p w14:paraId="3D6E6E90" w14:textId="77777777" w:rsidR="004139D5" w:rsidRDefault="002735B2">
            <w:pPr>
              <w:keepLines/>
              <w:spacing w:line="360" w:lineRule="exact"/>
              <w:ind w:firstLine="0"/>
              <w:rPr>
                <w:rFonts w:hint="eastAsia"/>
              </w:rPr>
            </w:pPr>
            <w:r>
              <w:rPr>
                <w:sz w:val="21"/>
                <w:szCs w:val="21"/>
              </w:rPr>
              <w:t>本轮连锁职责调整；</w:t>
            </w:r>
            <w:r>
              <w:rPr>
                <w:sz w:val="21"/>
                <w:szCs w:val="21"/>
              </w:rPr>
              <w:t>server/policies/permissions.js</w:t>
            </w:r>
          </w:p>
        </w:tc>
      </w:tr>
      <w:tr w:rsidR="004139D5" w14:paraId="32FE5121" w14:textId="77777777">
        <w:trPr>
          <w:cantSplit/>
          <w:jc w:val="center"/>
        </w:trPr>
        <w:tc>
          <w:tcPr>
            <w:tcW w:w="907" w:type="dxa"/>
            <w:tcBorders>
              <w:left w:val="nil"/>
              <w:bottom w:val="nil"/>
              <w:right w:val="nil"/>
            </w:tcBorders>
            <w:noWrap/>
            <w:tcMar>
              <w:top w:w="45" w:type="dxa"/>
              <w:left w:w="85" w:type="dxa"/>
              <w:bottom w:w="45" w:type="dxa"/>
              <w:right w:w="85" w:type="dxa"/>
            </w:tcMar>
            <w:vAlign w:val="center"/>
          </w:tcPr>
          <w:p w14:paraId="660432A9" w14:textId="77777777" w:rsidR="004139D5" w:rsidRDefault="002735B2">
            <w:pPr>
              <w:keepLines/>
              <w:spacing w:line="360" w:lineRule="exact"/>
              <w:ind w:firstLine="0"/>
              <w:rPr>
                <w:rFonts w:hint="eastAsia"/>
              </w:rPr>
            </w:pPr>
            <w:r>
              <w:rPr>
                <w:sz w:val="21"/>
                <w:szCs w:val="21"/>
              </w:rPr>
              <w:lastRenderedPageBreak/>
              <w:t>BR-02</w:t>
            </w:r>
          </w:p>
        </w:tc>
        <w:tc>
          <w:tcPr>
            <w:tcW w:w="5329" w:type="dxa"/>
            <w:tcBorders>
              <w:left w:val="nil"/>
              <w:bottom w:val="nil"/>
              <w:right w:val="nil"/>
            </w:tcBorders>
            <w:tcMar>
              <w:top w:w="45" w:type="dxa"/>
              <w:left w:w="85" w:type="dxa"/>
              <w:bottom w:w="45" w:type="dxa"/>
              <w:right w:w="85" w:type="dxa"/>
            </w:tcMar>
            <w:vAlign w:val="center"/>
          </w:tcPr>
          <w:p w14:paraId="4A186219" w14:textId="77777777" w:rsidR="004139D5" w:rsidRDefault="002735B2">
            <w:pPr>
              <w:keepLines/>
              <w:spacing w:line="360" w:lineRule="exact"/>
              <w:ind w:firstLine="0"/>
              <w:rPr>
                <w:rFonts w:hint="eastAsia"/>
              </w:rPr>
            </w:pPr>
            <w:r>
              <w:rPr>
                <w:sz w:val="21"/>
                <w:szCs w:val="21"/>
              </w:rPr>
              <w:t>系统依据会话和对象关系授权；顾客限本人，前台及店长限分配门诊，医生限接诊归属写入。</w:t>
            </w:r>
          </w:p>
        </w:tc>
        <w:tc>
          <w:tcPr>
            <w:tcW w:w="2608" w:type="dxa"/>
            <w:tcBorders>
              <w:left w:val="nil"/>
              <w:bottom w:val="nil"/>
              <w:right w:val="nil"/>
            </w:tcBorders>
            <w:tcMar>
              <w:top w:w="45" w:type="dxa"/>
              <w:left w:w="85" w:type="dxa"/>
              <w:bottom w:w="45" w:type="dxa"/>
              <w:right w:w="85" w:type="dxa"/>
            </w:tcMar>
            <w:vAlign w:val="center"/>
          </w:tcPr>
          <w:p w14:paraId="247837B8" w14:textId="77777777" w:rsidR="004139D5" w:rsidRDefault="002735B2">
            <w:pPr>
              <w:keepLines/>
              <w:spacing w:line="360" w:lineRule="exact"/>
              <w:ind w:firstLine="0"/>
              <w:rPr>
                <w:rFonts w:hint="eastAsia"/>
              </w:rPr>
            </w:pPr>
            <w:r>
              <w:rPr>
                <w:sz w:val="21"/>
                <w:szCs w:val="21"/>
              </w:rPr>
              <w:t>server/services/shared.js</w:t>
            </w:r>
            <w:r>
              <w:rPr>
                <w:sz w:val="21"/>
                <w:szCs w:val="21"/>
              </w:rPr>
              <w:t>；</w:t>
            </w:r>
            <w:r>
              <w:rPr>
                <w:sz w:val="21"/>
                <w:szCs w:val="21"/>
              </w:rPr>
              <w:t>server/services/workspace.js</w:t>
            </w:r>
          </w:p>
        </w:tc>
      </w:tr>
      <w:tr w:rsidR="004139D5" w14:paraId="08012381" w14:textId="77777777">
        <w:trPr>
          <w:cantSplit/>
          <w:jc w:val="center"/>
        </w:trPr>
        <w:tc>
          <w:tcPr>
            <w:tcW w:w="907" w:type="dxa"/>
            <w:tcBorders>
              <w:left w:val="nil"/>
              <w:bottom w:val="nil"/>
              <w:right w:val="nil"/>
            </w:tcBorders>
            <w:noWrap/>
            <w:tcMar>
              <w:top w:w="45" w:type="dxa"/>
              <w:left w:w="85" w:type="dxa"/>
              <w:bottom w:w="45" w:type="dxa"/>
              <w:right w:w="85" w:type="dxa"/>
            </w:tcMar>
            <w:vAlign w:val="center"/>
          </w:tcPr>
          <w:p w14:paraId="617B3D2C" w14:textId="77777777" w:rsidR="004139D5" w:rsidRDefault="002735B2">
            <w:pPr>
              <w:keepLines/>
              <w:spacing w:line="360" w:lineRule="exact"/>
              <w:ind w:firstLine="0"/>
              <w:rPr>
                <w:rFonts w:hint="eastAsia"/>
              </w:rPr>
            </w:pPr>
            <w:r>
              <w:rPr>
                <w:sz w:val="21"/>
                <w:szCs w:val="21"/>
              </w:rPr>
              <w:t>BR-03</w:t>
            </w:r>
          </w:p>
        </w:tc>
        <w:tc>
          <w:tcPr>
            <w:tcW w:w="5329" w:type="dxa"/>
            <w:tcBorders>
              <w:left w:val="nil"/>
              <w:bottom w:val="nil"/>
              <w:right w:val="nil"/>
            </w:tcBorders>
            <w:tcMar>
              <w:top w:w="45" w:type="dxa"/>
              <w:left w:w="85" w:type="dxa"/>
              <w:bottom w:w="45" w:type="dxa"/>
              <w:right w:w="85" w:type="dxa"/>
            </w:tcMar>
            <w:vAlign w:val="center"/>
          </w:tcPr>
          <w:p w14:paraId="4FE6A730" w14:textId="77777777" w:rsidR="004139D5" w:rsidRDefault="002735B2">
            <w:pPr>
              <w:keepLines/>
              <w:spacing w:line="360" w:lineRule="exact"/>
              <w:ind w:firstLine="0"/>
              <w:rPr>
                <w:rFonts w:hint="eastAsia"/>
              </w:rPr>
            </w:pPr>
            <w:r>
              <w:rPr>
                <w:sz w:val="21"/>
                <w:szCs w:val="21"/>
              </w:rPr>
              <w:t>系统更新已有业务对象时验证当前整数版本，拒绝旧版本覆盖。</w:t>
            </w:r>
          </w:p>
        </w:tc>
        <w:tc>
          <w:tcPr>
            <w:tcW w:w="2608" w:type="dxa"/>
            <w:tcBorders>
              <w:left w:val="nil"/>
              <w:bottom w:val="nil"/>
              <w:right w:val="nil"/>
            </w:tcBorders>
            <w:tcMar>
              <w:top w:w="45" w:type="dxa"/>
              <w:left w:w="85" w:type="dxa"/>
              <w:bottom w:w="45" w:type="dxa"/>
              <w:right w:w="85" w:type="dxa"/>
            </w:tcMar>
            <w:vAlign w:val="center"/>
          </w:tcPr>
          <w:p w14:paraId="5EA8ACFC" w14:textId="77777777" w:rsidR="004139D5" w:rsidRDefault="002735B2">
            <w:pPr>
              <w:keepLines/>
              <w:spacing w:line="360" w:lineRule="exact"/>
              <w:ind w:firstLine="0"/>
              <w:rPr>
                <w:rFonts w:hint="eastAsia"/>
              </w:rPr>
            </w:pPr>
            <w:r>
              <w:rPr>
                <w:sz w:val="21"/>
                <w:szCs w:val="21"/>
              </w:rPr>
              <w:t>server/services/shared.js</w:t>
            </w:r>
            <w:r>
              <w:rPr>
                <w:sz w:val="21"/>
                <w:szCs w:val="21"/>
              </w:rPr>
              <w:t>：</w:t>
            </w:r>
            <w:r>
              <w:rPr>
                <w:sz w:val="21"/>
                <w:szCs w:val="21"/>
              </w:rPr>
              <w:t>version</w:t>
            </w:r>
          </w:p>
        </w:tc>
      </w:tr>
      <w:tr w:rsidR="004139D5" w14:paraId="3F227069" w14:textId="77777777">
        <w:trPr>
          <w:cantSplit/>
          <w:jc w:val="center"/>
        </w:trPr>
        <w:tc>
          <w:tcPr>
            <w:tcW w:w="907" w:type="dxa"/>
            <w:tcBorders>
              <w:left w:val="nil"/>
              <w:bottom w:val="nil"/>
              <w:right w:val="nil"/>
            </w:tcBorders>
            <w:noWrap/>
            <w:tcMar>
              <w:top w:w="45" w:type="dxa"/>
              <w:left w:w="85" w:type="dxa"/>
              <w:bottom w:w="45" w:type="dxa"/>
              <w:right w:w="85" w:type="dxa"/>
            </w:tcMar>
            <w:vAlign w:val="center"/>
          </w:tcPr>
          <w:p w14:paraId="2EBBCB2E" w14:textId="77777777" w:rsidR="004139D5" w:rsidRDefault="002735B2">
            <w:pPr>
              <w:keepLines/>
              <w:spacing w:line="360" w:lineRule="exact"/>
              <w:ind w:firstLine="0"/>
              <w:rPr>
                <w:rFonts w:hint="eastAsia"/>
              </w:rPr>
            </w:pPr>
            <w:r>
              <w:rPr>
                <w:sz w:val="21"/>
                <w:szCs w:val="21"/>
              </w:rPr>
              <w:t>BR-04</w:t>
            </w:r>
          </w:p>
        </w:tc>
        <w:tc>
          <w:tcPr>
            <w:tcW w:w="5329" w:type="dxa"/>
            <w:tcBorders>
              <w:left w:val="nil"/>
              <w:bottom w:val="nil"/>
              <w:right w:val="nil"/>
            </w:tcBorders>
            <w:tcMar>
              <w:top w:w="45" w:type="dxa"/>
              <w:left w:w="85" w:type="dxa"/>
              <w:bottom w:w="45" w:type="dxa"/>
              <w:right w:w="85" w:type="dxa"/>
            </w:tcMar>
            <w:vAlign w:val="center"/>
          </w:tcPr>
          <w:p w14:paraId="756E69D7" w14:textId="77777777" w:rsidR="004139D5" w:rsidRDefault="002735B2">
            <w:pPr>
              <w:keepLines/>
              <w:spacing w:line="360" w:lineRule="exact"/>
              <w:ind w:firstLine="0"/>
              <w:rPr>
                <w:rFonts w:hint="eastAsia"/>
              </w:rPr>
            </w:pPr>
            <w:r>
              <w:rPr>
                <w:sz w:val="21"/>
                <w:szCs w:val="21"/>
              </w:rPr>
              <w:t>系统要求过敏状态与明细一致，患者自述不替代工作人员核验。</w:t>
            </w:r>
          </w:p>
        </w:tc>
        <w:tc>
          <w:tcPr>
            <w:tcW w:w="2608" w:type="dxa"/>
            <w:tcBorders>
              <w:left w:val="nil"/>
              <w:bottom w:val="nil"/>
              <w:right w:val="nil"/>
            </w:tcBorders>
            <w:tcMar>
              <w:top w:w="45" w:type="dxa"/>
              <w:left w:w="85" w:type="dxa"/>
              <w:bottom w:w="45" w:type="dxa"/>
              <w:right w:w="85" w:type="dxa"/>
            </w:tcMar>
            <w:vAlign w:val="center"/>
          </w:tcPr>
          <w:p w14:paraId="27DF5DE9" w14:textId="77777777" w:rsidR="004139D5" w:rsidRDefault="002735B2">
            <w:pPr>
              <w:keepLines/>
              <w:spacing w:line="360" w:lineRule="exact"/>
              <w:ind w:firstLine="0"/>
              <w:rPr>
                <w:rFonts w:hint="eastAsia"/>
              </w:rPr>
            </w:pPr>
            <w:r>
              <w:rPr>
                <w:sz w:val="21"/>
                <w:szCs w:val="21"/>
              </w:rPr>
              <w:t>server/services/patients.js</w:t>
            </w:r>
          </w:p>
        </w:tc>
      </w:tr>
      <w:tr w:rsidR="004139D5" w14:paraId="143049C4" w14:textId="77777777">
        <w:trPr>
          <w:cantSplit/>
          <w:jc w:val="center"/>
        </w:trPr>
        <w:tc>
          <w:tcPr>
            <w:tcW w:w="907" w:type="dxa"/>
            <w:tcBorders>
              <w:left w:val="nil"/>
              <w:bottom w:val="nil"/>
              <w:right w:val="nil"/>
            </w:tcBorders>
            <w:noWrap/>
            <w:tcMar>
              <w:top w:w="45" w:type="dxa"/>
              <w:left w:w="85" w:type="dxa"/>
              <w:bottom w:w="45" w:type="dxa"/>
              <w:right w:w="85" w:type="dxa"/>
            </w:tcMar>
            <w:vAlign w:val="center"/>
          </w:tcPr>
          <w:p w14:paraId="273F51E6" w14:textId="77777777" w:rsidR="004139D5" w:rsidRDefault="002735B2">
            <w:pPr>
              <w:keepLines/>
              <w:spacing w:line="360" w:lineRule="exact"/>
              <w:ind w:firstLine="0"/>
              <w:rPr>
                <w:rFonts w:hint="eastAsia"/>
              </w:rPr>
            </w:pPr>
            <w:r>
              <w:rPr>
                <w:sz w:val="21"/>
                <w:szCs w:val="21"/>
              </w:rPr>
              <w:t>BR-05</w:t>
            </w:r>
          </w:p>
        </w:tc>
        <w:tc>
          <w:tcPr>
            <w:tcW w:w="5329" w:type="dxa"/>
            <w:tcBorders>
              <w:left w:val="nil"/>
              <w:bottom w:val="nil"/>
              <w:right w:val="nil"/>
            </w:tcBorders>
            <w:tcMar>
              <w:top w:w="45" w:type="dxa"/>
              <w:left w:w="85" w:type="dxa"/>
              <w:bottom w:w="45" w:type="dxa"/>
              <w:right w:w="85" w:type="dxa"/>
            </w:tcMar>
            <w:vAlign w:val="center"/>
          </w:tcPr>
          <w:p w14:paraId="4335B1A8" w14:textId="77777777" w:rsidR="004139D5" w:rsidRDefault="002735B2">
            <w:pPr>
              <w:keepLines/>
              <w:spacing w:line="360" w:lineRule="exact"/>
              <w:ind w:firstLine="0"/>
              <w:rPr>
                <w:rFonts w:hint="eastAsia"/>
              </w:rPr>
            </w:pPr>
            <w:r>
              <w:rPr>
                <w:sz w:val="21"/>
                <w:szCs w:val="21"/>
              </w:rPr>
              <w:t>系统以标准化电话和出生日期唯一匹配后授予跨门诊档案访问。</w:t>
            </w:r>
          </w:p>
        </w:tc>
        <w:tc>
          <w:tcPr>
            <w:tcW w:w="2608" w:type="dxa"/>
            <w:tcBorders>
              <w:left w:val="nil"/>
              <w:bottom w:val="nil"/>
              <w:right w:val="nil"/>
            </w:tcBorders>
            <w:tcMar>
              <w:top w:w="45" w:type="dxa"/>
              <w:left w:w="85" w:type="dxa"/>
              <w:bottom w:w="45" w:type="dxa"/>
              <w:right w:w="85" w:type="dxa"/>
            </w:tcMar>
            <w:vAlign w:val="center"/>
          </w:tcPr>
          <w:p w14:paraId="7DED5058" w14:textId="77777777" w:rsidR="004139D5" w:rsidRDefault="002735B2">
            <w:pPr>
              <w:keepLines/>
              <w:spacing w:line="360" w:lineRule="exact"/>
              <w:ind w:firstLine="0"/>
              <w:rPr>
                <w:rFonts w:hint="eastAsia"/>
              </w:rPr>
            </w:pPr>
            <w:r>
              <w:rPr>
                <w:sz w:val="21"/>
                <w:szCs w:val="21"/>
              </w:rPr>
              <w:t>server/services/patients.js</w:t>
            </w:r>
            <w:r>
              <w:rPr>
                <w:sz w:val="21"/>
                <w:szCs w:val="21"/>
              </w:rPr>
              <w:t>：</w:t>
            </w:r>
            <w:r>
              <w:rPr>
                <w:sz w:val="21"/>
                <w:szCs w:val="21"/>
              </w:rPr>
              <w:t>patient.lookup</w:t>
            </w:r>
          </w:p>
        </w:tc>
      </w:tr>
      <w:tr w:rsidR="004139D5" w14:paraId="14C2660F" w14:textId="77777777">
        <w:trPr>
          <w:cantSplit/>
          <w:jc w:val="center"/>
        </w:trPr>
        <w:tc>
          <w:tcPr>
            <w:tcW w:w="907" w:type="dxa"/>
            <w:tcBorders>
              <w:left w:val="nil"/>
              <w:bottom w:val="nil"/>
              <w:right w:val="nil"/>
            </w:tcBorders>
            <w:noWrap/>
            <w:tcMar>
              <w:top w:w="45" w:type="dxa"/>
              <w:left w:w="85" w:type="dxa"/>
              <w:bottom w:w="45" w:type="dxa"/>
              <w:right w:w="85" w:type="dxa"/>
            </w:tcMar>
            <w:vAlign w:val="center"/>
          </w:tcPr>
          <w:p w14:paraId="1B8A992E" w14:textId="77777777" w:rsidR="004139D5" w:rsidRDefault="002735B2">
            <w:pPr>
              <w:keepLines/>
              <w:spacing w:line="360" w:lineRule="exact"/>
              <w:ind w:firstLine="0"/>
              <w:rPr>
                <w:rFonts w:hint="eastAsia"/>
              </w:rPr>
            </w:pPr>
            <w:r>
              <w:rPr>
                <w:sz w:val="21"/>
                <w:szCs w:val="21"/>
              </w:rPr>
              <w:t>BR-06</w:t>
            </w:r>
          </w:p>
        </w:tc>
        <w:tc>
          <w:tcPr>
            <w:tcW w:w="5329" w:type="dxa"/>
            <w:tcBorders>
              <w:left w:val="nil"/>
              <w:bottom w:val="nil"/>
              <w:right w:val="nil"/>
            </w:tcBorders>
            <w:tcMar>
              <w:top w:w="45" w:type="dxa"/>
              <w:left w:w="85" w:type="dxa"/>
              <w:bottom w:w="45" w:type="dxa"/>
              <w:right w:w="85" w:type="dxa"/>
            </w:tcMar>
            <w:vAlign w:val="center"/>
          </w:tcPr>
          <w:p w14:paraId="2F233D4C" w14:textId="77777777" w:rsidR="004139D5" w:rsidRDefault="002735B2">
            <w:pPr>
              <w:keepLines/>
              <w:spacing w:line="360" w:lineRule="exact"/>
              <w:ind w:firstLine="0"/>
              <w:rPr>
                <w:rFonts w:hint="eastAsia"/>
              </w:rPr>
            </w:pPr>
            <w:r>
              <w:rPr>
                <w:sz w:val="21"/>
                <w:szCs w:val="21"/>
              </w:rPr>
              <w:t>系统预约前检查有效患者、资料完整和可用未来资源，单牙医时段容量为</w:t>
            </w:r>
            <w:r>
              <w:rPr>
                <w:sz w:val="21"/>
                <w:szCs w:val="21"/>
              </w:rPr>
              <w:t>1</w:t>
            </w:r>
            <w:r>
              <w:rPr>
                <w:sz w:val="21"/>
                <w:szCs w:val="21"/>
              </w:rPr>
              <w:t>。</w:t>
            </w:r>
          </w:p>
        </w:tc>
        <w:tc>
          <w:tcPr>
            <w:tcW w:w="2608" w:type="dxa"/>
            <w:tcBorders>
              <w:left w:val="nil"/>
              <w:bottom w:val="nil"/>
              <w:right w:val="nil"/>
            </w:tcBorders>
            <w:tcMar>
              <w:top w:w="45" w:type="dxa"/>
              <w:left w:w="85" w:type="dxa"/>
              <w:bottom w:w="45" w:type="dxa"/>
              <w:right w:w="85" w:type="dxa"/>
            </w:tcMar>
            <w:vAlign w:val="center"/>
          </w:tcPr>
          <w:p w14:paraId="75F3604D" w14:textId="77777777" w:rsidR="004139D5" w:rsidRDefault="002735B2">
            <w:pPr>
              <w:keepLines/>
              <w:spacing w:line="360" w:lineRule="exact"/>
              <w:ind w:firstLine="0"/>
              <w:rPr>
                <w:rFonts w:hint="eastAsia"/>
              </w:rPr>
            </w:pPr>
            <w:r>
              <w:rPr>
                <w:sz w:val="21"/>
                <w:szCs w:val="21"/>
              </w:rPr>
              <w:t>server/services/appointments.js</w:t>
            </w:r>
            <w:r>
              <w:rPr>
                <w:sz w:val="21"/>
                <w:szCs w:val="21"/>
              </w:rPr>
              <w:t>；</w:t>
            </w:r>
            <w:r>
              <w:rPr>
                <w:sz w:val="21"/>
                <w:szCs w:val="21"/>
              </w:rPr>
              <w:t>server/services/resources.js</w:t>
            </w:r>
          </w:p>
        </w:tc>
      </w:tr>
      <w:tr w:rsidR="004139D5" w14:paraId="7356DEA4" w14:textId="77777777">
        <w:trPr>
          <w:cantSplit/>
          <w:jc w:val="center"/>
        </w:trPr>
        <w:tc>
          <w:tcPr>
            <w:tcW w:w="907" w:type="dxa"/>
            <w:tcBorders>
              <w:left w:val="nil"/>
              <w:bottom w:val="nil"/>
              <w:right w:val="nil"/>
            </w:tcBorders>
            <w:noWrap/>
            <w:tcMar>
              <w:top w:w="45" w:type="dxa"/>
              <w:left w:w="85" w:type="dxa"/>
              <w:bottom w:w="45" w:type="dxa"/>
              <w:right w:w="85" w:type="dxa"/>
            </w:tcMar>
            <w:vAlign w:val="center"/>
          </w:tcPr>
          <w:p w14:paraId="00D1F923" w14:textId="77777777" w:rsidR="004139D5" w:rsidRDefault="002735B2">
            <w:pPr>
              <w:keepLines/>
              <w:spacing w:line="360" w:lineRule="exact"/>
              <w:ind w:firstLine="0"/>
              <w:rPr>
                <w:rFonts w:hint="eastAsia"/>
              </w:rPr>
            </w:pPr>
            <w:r>
              <w:rPr>
                <w:sz w:val="21"/>
                <w:szCs w:val="21"/>
              </w:rPr>
              <w:t>BR-07</w:t>
            </w:r>
          </w:p>
        </w:tc>
        <w:tc>
          <w:tcPr>
            <w:tcW w:w="5329" w:type="dxa"/>
            <w:tcBorders>
              <w:left w:val="nil"/>
              <w:bottom w:val="nil"/>
              <w:right w:val="nil"/>
            </w:tcBorders>
            <w:tcMar>
              <w:top w:w="45" w:type="dxa"/>
              <w:left w:w="85" w:type="dxa"/>
              <w:bottom w:w="45" w:type="dxa"/>
              <w:right w:w="85" w:type="dxa"/>
            </w:tcMar>
            <w:vAlign w:val="center"/>
          </w:tcPr>
          <w:p w14:paraId="124F6339" w14:textId="77777777" w:rsidR="004139D5" w:rsidRDefault="002735B2">
            <w:pPr>
              <w:keepLines/>
              <w:spacing w:line="360" w:lineRule="exact"/>
              <w:ind w:firstLine="0"/>
              <w:rPr>
                <w:rFonts w:hint="eastAsia"/>
              </w:rPr>
            </w:pPr>
            <w:r>
              <w:rPr>
                <w:sz w:val="21"/>
                <w:szCs w:val="21"/>
              </w:rPr>
              <w:t>系统阻止患者、牙医有效预约重叠以及牙医跨门诊排班重叠。</w:t>
            </w:r>
          </w:p>
        </w:tc>
        <w:tc>
          <w:tcPr>
            <w:tcW w:w="2608" w:type="dxa"/>
            <w:tcBorders>
              <w:left w:val="nil"/>
              <w:bottom w:val="nil"/>
              <w:right w:val="nil"/>
            </w:tcBorders>
            <w:tcMar>
              <w:top w:w="45" w:type="dxa"/>
              <w:left w:w="85" w:type="dxa"/>
              <w:bottom w:w="45" w:type="dxa"/>
              <w:right w:w="85" w:type="dxa"/>
            </w:tcMar>
            <w:vAlign w:val="center"/>
          </w:tcPr>
          <w:p w14:paraId="0A9E3B55" w14:textId="77777777" w:rsidR="004139D5" w:rsidRDefault="002735B2">
            <w:pPr>
              <w:keepLines/>
              <w:spacing w:line="360" w:lineRule="exact"/>
              <w:ind w:firstLine="0"/>
              <w:rPr>
                <w:rFonts w:hint="eastAsia"/>
              </w:rPr>
            </w:pPr>
            <w:r>
              <w:rPr>
                <w:sz w:val="21"/>
                <w:szCs w:val="21"/>
              </w:rPr>
              <w:t>server/services/appointments.js</w:t>
            </w:r>
            <w:r>
              <w:rPr>
                <w:sz w:val="21"/>
                <w:szCs w:val="21"/>
              </w:rPr>
              <w:t>；</w:t>
            </w:r>
            <w:r>
              <w:rPr>
                <w:sz w:val="21"/>
                <w:szCs w:val="21"/>
              </w:rPr>
              <w:t>server/services/resources.js</w:t>
            </w:r>
          </w:p>
        </w:tc>
      </w:tr>
      <w:tr w:rsidR="004139D5" w14:paraId="456FE5D2" w14:textId="77777777">
        <w:trPr>
          <w:cantSplit/>
          <w:jc w:val="center"/>
        </w:trPr>
        <w:tc>
          <w:tcPr>
            <w:tcW w:w="907" w:type="dxa"/>
            <w:tcBorders>
              <w:left w:val="nil"/>
              <w:bottom w:val="nil"/>
              <w:right w:val="nil"/>
            </w:tcBorders>
            <w:noWrap/>
            <w:tcMar>
              <w:top w:w="45" w:type="dxa"/>
              <w:left w:w="85" w:type="dxa"/>
              <w:bottom w:w="45" w:type="dxa"/>
              <w:right w:w="85" w:type="dxa"/>
            </w:tcMar>
            <w:vAlign w:val="center"/>
          </w:tcPr>
          <w:p w14:paraId="66A828F5" w14:textId="77777777" w:rsidR="004139D5" w:rsidRDefault="002735B2">
            <w:pPr>
              <w:keepLines/>
              <w:spacing w:line="360" w:lineRule="exact"/>
              <w:ind w:firstLine="0"/>
              <w:rPr>
                <w:rFonts w:hint="eastAsia"/>
              </w:rPr>
            </w:pPr>
            <w:r>
              <w:rPr>
                <w:sz w:val="21"/>
                <w:szCs w:val="21"/>
              </w:rPr>
              <w:t>BR-08</w:t>
            </w:r>
          </w:p>
        </w:tc>
        <w:tc>
          <w:tcPr>
            <w:tcW w:w="5329" w:type="dxa"/>
            <w:tcBorders>
              <w:left w:val="nil"/>
              <w:bottom w:val="nil"/>
              <w:right w:val="nil"/>
            </w:tcBorders>
            <w:tcMar>
              <w:top w:w="45" w:type="dxa"/>
              <w:left w:w="85" w:type="dxa"/>
              <w:bottom w:w="45" w:type="dxa"/>
              <w:right w:w="85" w:type="dxa"/>
            </w:tcMar>
            <w:vAlign w:val="center"/>
          </w:tcPr>
          <w:p w14:paraId="5C382C79" w14:textId="77777777" w:rsidR="004139D5" w:rsidRDefault="002735B2">
            <w:pPr>
              <w:keepLines/>
              <w:spacing w:line="360" w:lineRule="exact"/>
              <w:ind w:firstLine="0"/>
              <w:rPr>
                <w:rFonts w:hint="eastAsia"/>
              </w:rPr>
            </w:pPr>
            <w:r>
              <w:rPr>
                <w:sz w:val="21"/>
                <w:szCs w:val="21"/>
              </w:rPr>
              <w:t>系统按统一截止小时限制顾客自助改约取消，改约失败回滚原取消。</w:t>
            </w:r>
          </w:p>
        </w:tc>
        <w:tc>
          <w:tcPr>
            <w:tcW w:w="2608" w:type="dxa"/>
            <w:tcBorders>
              <w:left w:val="nil"/>
              <w:bottom w:val="nil"/>
              <w:right w:val="nil"/>
            </w:tcBorders>
            <w:tcMar>
              <w:top w:w="45" w:type="dxa"/>
              <w:left w:w="85" w:type="dxa"/>
              <w:bottom w:w="45" w:type="dxa"/>
              <w:right w:w="85" w:type="dxa"/>
            </w:tcMar>
            <w:vAlign w:val="center"/>
          </w:tcPr>
          <w:p w14:paraId="720F0641" w14:textId="77777777" w:rsidR="004139D5" w:rsidRDefault="002735B2">
            <w:pPr>
              <w:keepLines/>
              <w:spacing w:line="360" w:lineRule="exact"/>
              <w:ind w:firstLine="0"/>
              <w:rPr>
                <w:rFonts w:hint="eastAsia"/>
              </w:rPr>
            </w:pPr>
            <w:r>
              <w:rPr>
                <w:sz w:val="21"/>
                <w:szCs w:val="21"/>
              </w:rPr>
              <w:t>server/services/appointments.js</w:t>
            </w:r>
            <w:r>
              <w:rPr>
                <w:sz w:val="21"/>
                <w:szCs w:val="21"/>
              </w:rPr>
              <w:t>；</w:t>
            </w:r>
            <w:r>
              <w:rPr>
                <w:sz w:val="21"/>
                <w:szCs w:val="21"/>
              </w:rPr>
              <w:t>settings</w:t>
            </w:r>
          </w:p>
        </w:tc>
      </w:tr>
      <w:tr w:rsidR="004139D5" w14:paraId="4443ADC0" w14:textId="77777777">
        <w:trPr>
          <w:cantSplit/>
          <w:jc w:val="center"/>
        </w:trPr>
        <w:tc>
          <w:tcPr>
            <w:tcW w:w="907" w:type="dxa"/>
            <w:tcBorders>
              <w:left w:val="nil"/>
              <w:bottom w:val="nil"/>
              <w:right w:val="nil"/>
            </w:tcBorders>
            <w:noWrap/>
            <w:tcMar>
              <w:top w:w="45" w:type="dxa"/>
              <w:left w:w="85" w:type="dxa"/>
              <w:bottom w:w="45" w:type="dxa"/>
              <w:right w:w="85" w:type="dxa"/>
            </w:tcMar>
            <w:vAlign w:val="center"/>
          </w:tcPr>
          <w:p w14:paraId="70D08D04" w14:textId="77777777" w:rsidR="004139D5" w:rsidRDefault="002735B2">
            <w:pPr>
              <w:keepLines/>
              <w:spacing w:line="360" w:lineRule="exact"/>
              <w:ind w:firstLine="0"/>
              <w:rPr>
                <w:rFonts w:hint="eastAsia"/>
              </w:rPr>
            </w:pPr>
            <w:r>
              <w:rPr>
                <w:sz w:val="21"/>
                <w:szCs w:val="21"/>
              </w:rPr>
              <w:t>BR-09</w:t>
            </w:r>
          </w:p>
        </w:tc>
        <w:tc>
          <w:tcPr>
            <w:tcW w:w="5329" w:type="dxa"/>
            <w:tcBorders>
              <w:left w:val="nil"/>
              <w:bottom w:val="nil"/>
              <w:right w:val="nil"/>
            </w:tcBorders>
            <w:tcMar>
              <w:top w:w="45" w:type="dxa"/>
              <w:left w:w="85" w:type="dxa"/>
              <w:bottom w:w="45" w:type="dxa"/>
              <w:right w:w="85" w:type="dxa"/>
            </w:tcMar>
            <w:vAlign w:val="center"/>
          </w:tcPr>
          <w:p w14:paraId="0BBEC998" w14:textId="77777777" w:rsidR="004139D5" w:rsidRDefault="002735B2">
            <w:pPr>
              <w:keepLines/>
              <w:spacing w:line="360" w:lineRule="exact"/>
              <w:ind w:firstLine="0"/>
              <w:rPr>
                <w:rFonts w:hint="eastAsia"/>
              </w:rPr>
            </w:pPr>
            <w:r>
              <w:rPr>
                <w:sz w:val="21"/>
                <w:szCs w:val="21"/>
              </w:rPr>
              <w:t>系统只在预约开始后登记到诊、结束后登记爽约，到诊原子创建唯一就诊。</w:t>
            </w:r>
          </w:p>
        </w:tc>
        <w:tc>
          <w:tcPr>
            <w:tcW w:w="2608" w:type="dxa"/>
            <w:tcBorders>
              <w:left w:val="nil"/>
              <w:bottom w:val="nil"/>
              <w:right w:val="nil"/>
            </w:tcBorders>
            <w:tcMar>
              <w:top w:w="45" w:type="dxa"/>
              <w:left w:w="85" w:type="dxa"/>
              <w:bottom w:w="45" w:type="dxa"/>
              <w:right w:w="85" w:type="dxa"/>
            </w:tcMar>
            <w:vAlign w:val="center"/>
          </w:tcPr>
          <w:p w14:paraId="31487881" w14:textId="77777777" w:rsidR="004139D5" w:rsidRDefault="002735B2">
            <w:pPr>
              <w:keepLines/>
              <w:spacing w:line="360" w:lineRule="exact"/>
              <w:ind w:firstLine="0"/>
              <w:rPr>
                <w:rFonts w:hint="eastAsia"/>
              </w:rPr>
            </w:pPr>
            <w:r>
              <w:rPr>
                <w:sz w:val="21"/>
                <w:szCs w:val="21"/>
              </w:rPr>
              <w:t>server/services/appointments.js</w:t>
            </w:r>
          </w:p>
        </w:tc>
      </w:tr>
      <w:tr w:rsidR="004139D5" w14:paraId="11E3CDC7" w14:textId="77777777">
        <w:trPr>
          <w:cantSplit/>
          <w:jc w:val="center"/>
        </w:trPr>
        <w:tc>
          <w:tcPr>
            <w:tcW w:w="907" w:type="dxa"/>
            <w:tcBorders>
              <w:left w:val="nil"/>
              <w:bottom w:val="nil"/>
              <w:right w:val="nil"/>
            </w:tcBorders>
            <w:noWrap/>
            <w:tcMar>
              <w:top w:w="45" w:type="dxa"/>
              <w:left w:w="85" w:type="dxa"/>
              <w:bottom w:w="45" w:type="dxa"/>
              <w:right w:w="85" w:type="dxa"/>
            </w:tcMar>
            <w:vAlign w:val="center"/>
          </w:tcPr>
          <w:p w14:paraId="736D8420" w14:textId="77777777" w:rsidR="004139D5" w:rsidRDefault="002735B2">
            <w:pPr>
              <w:keepLines/>
              <w:spacing w:line="360" w:lineRule="exact"/>
              <w:ind w:firstLine="0"/>
              <w:rPr>
                <w:rFonts w:hint="eastAsia"/>
              </w:rPr>
            </w:pPr>
            <w:r>
              <w:rPr>
                <w:sz w:val="21"/>
                <w:szCs w:val="21"/>
              </w:rPr>
              <w:t>BR-10</w:t>
            </w:r>
          </w:p>
        </w:tc>
        <w:tc>
          <w:tcPr>
            <w:tcW w:w="5329" w:type="dxa"/>
            <w:tcBorders>
              <w:left w:val="nil"/>
              <w:bottom w:val="nil"/>
              <w:right w:val="nil"/>
            </w:tcBorders>
            <w:tcMar>
              <w:top w:w="45" w:type="dxa"/>
              <w:left w:w="85" w:type="dxa"/>
              <w:bottom w:w="45" w:type="dxa"/>
              <w:right w:w="85" w:type="dxa"/>
            </w:tcMar>
            <w:vAlign w:val="center"/>
          </w:tcPr>
          <w:p w14:paraId="4B72B69C" w14:textId="77777777" w:rsidR="004139D5" w:rsidRDefault="002735B2">
            <w:pPr>
              <w:keepLines/>
              <w:spacing w:line="360" w:lineRule="exact"/>
              <w:ind w:firstLine="0"/>
              <w:rPr>
                <w:rFonts w:hint="eastAsia"/>
              </w:rPr>
            </w:pPr>
            <w:r>
              <w:rPr>
                <w:sz w:val="21"/>
                <w:szCs w:val="21"/>
              </w:rPr>
              <w:t>系统要求在岗牙医至少一项有效资格，停用资源先检查未来预约。</w:t>
            </w:r>
          </w:p>
        </w:tc>
        <w:tc>
          <w:tcPr>
            <w:tcW w:w="2608" w:type="dxa"/>
            <w:tcBorders>
              <w:left w:val="nil"/>
              <w:bottom w:val="nil"/>
              <w:right w:val="nil"/>
            </w:tcBorders>
            <w:tcMar>
              <w:top w:w="45" w:type="dxa"/>
              <w:left w:w="85" w:type="dxa"/>
              <w:bottom w:w="45" w:type="dxa"/>
              <w:right w:w="85" w:type="dxa"/>
            </w:tcMar>
            <w:vAlign w:val="center"/>
          </w:tcPr>
          <w:p w14:paraId="0AD46999" w14:textId="77777777" w:rsidR="004139D5" w:rsidRDefault="002735B2">
            <w:pPr>
              <w:keepLines/>
              <w:spacing w:line="360" w:lineRule="exact"/>
              <w:ind w:firstLine="0"/>
              <w:rPr>
                <w:rFonts w:hint="eastAsia"/>
              </w:rPr>
            </w:pPr>
            <w:r>
              <w:rPr>
                <w:sz w:val="21"/>
                <w:szCs w:val="21"/>
              </w:rPr>
              <w:t>server/services/resources.js</w:t>
            </w:r>
          </w:p>
        </w:tc>
      </w:tr>
      <w:tr w:rsidR="004139D5" w14:paraId="3C0FB107" w14:textId="77777777">
        <w:trPr>
          <w:cantSplit/>
          <w:jc w:val="center"/>
        </w:trPr>
        <w:tc>
          <w:tcPr>
            <w:tcW w:w="907" w:type="dxa"/>
            <w:tcBorders>
              <w:left w:val="nil"/>
              <w:bottom w:val="nil"/>
              <w:right w:val="nil"/>
            </w:tcBorders>
            <w:noWrap/>
            <w:tcMar>
              <w:top w:w="45" w:type="dxa"/>
              <w:left w:w="85" w:type="dxa"/>
              <w:bottom w:w="45" w:type="dxa"/>
              <w:right w:w="85" w:type="dxa"/>
            </w:tcMar>
            <w:vAlign w:val="center"/>
          </w:tcPr>
          <w:p w14:paraId="6B5A11CC" w14:textId="77777777" w:rsidR="004139D5" w:rsidRDefault="002735B2">
            <w:pPr>
              <w:keepLines/>
              <w:spacing w:line="360" w:lineRule="exact"/>
              <w:ind w:firstLine="0"/>
              <w:rPr>
                <w:rFonts w:hint="eastAsia"/>
              </w:rPr>
            </w:pPr>
            <w:r>
              <w:rPr>
                <w:sz w:val="21"/>
                <w:szCs w:val="21"/>
              </w:rPr>
              <w:t>BR-11</w:t>
            </w:r>
          </w:p>
        </w:tc>
        <w:tc>
          <w:tcPr>
            <w:tcW w:w="5329" w:type="dxa"/>
            <w:tcBorders>
              <w:left w:val="nil"/>
              <w:bottom w:val="nil"/>
              <w:right w:val="nil"/>
            </w:tcBorders>
            <w:tcMar>
              <w:top w:w="45" w:type="dxa"/>
              <w:left w:w="85" w:type="dxa"/>
              <w:bottom w:w="45" w:type="dxa"/>
              <w:right w:w="85" w:type="dxa"/>
            </w:tcMar>
            <w:vAlign w:val="center"/>
          </w:tcPr>
          <w:p w14:paraId="7969BC63" w14:textId="77777777" w:rsidR="004139D5" w:rsidRDefault="002735B2">
            <w:pPr>
              <w:keepLines/>
              <w:spacing w:line="360" w:lineRule="exact"/>
              <w:ind w:firstLine="0"/>
              <w:rPr>
                <w:rFonts w:hint="eastAsia"/>
              </w:rPr>
            </w:pPr>
            <w:r>
              <w:rPr>
                <w:sz w:val="21"/>
                <w:szCs w:val="21"/>
              </w:rPr>
              <w:t>系统保留治疗名称和单价快照，完成或开单后的原就诊禁止改写。</w:t>
            </w:r>
          </w:p>
        </w:tc>
        <w:tc>
          <w:tcPr>
            <w:tcW w:w="2608" w:type="dxa"/>
            <w:tcBorders>
              <w:left w:val="nil"/>
              <w:bottom w:val="nil"/>
              <w:right w:val="nil"/>
            </w:tcBorders>
            <w:tcMar>
              <w:top w:w="45" w:type="dxa"/>
              <w:left w:w="85" w:type="dxa"/>
              <w:bottom w:w="45" w:type="dxa"/>
              <w:right w:w="85" w:type="dxa"/>
            </w:tcMar>
            <w:vAlign w:val="center"/>
          </w:tcPr>
          <w:p w14:paraId="686D16C7" w14:textId="77777777" w:rsidR="004139D5" w:rsidRDefault="002735B2">
            <w:pPr>
              <w:keepLines/>
              <w:spacing w:line="360" w:lineRule="exact"/>
              <w:ind w:firstLine="0"/>
              <w:rPr>
                <w:rFonts w:hint="eastAsia"/>
              </w:rPr>
            </w:pPr>
            <w:r>
              <w:rPr>
                <w:sz w:val="21"/>
                <w:szCs w:val="21"/>
              </w:rPr>
              <w:t>server/services/clinical.js</w:t>
            </w:r>
          </w:p>
        </w:tc>
      </w:tr>
      <w:tr w:rsidR="004139D5" w14:paraId="5D9F4867" w14:textId="77777777">
        <w:trPr>
          <w:cantSplit/>
          <w:jc w:val="center"/>
        </w:trPr>
        <w:tc>
          <w:tcPr>
            <w:tcW w:w="907" w:type="dxa"/>
            <w:tcBorders>
              <w:left w:val="nil"/>
              <w:bottom w:val="nil"/>
              <w:right w:val="nil"/>
            </w:tcBorders>
            <w:noWrap/>
            <w:tcMar>
              <w:top w:w="45" w:type="dxa"/>
              <w:left w:w="85" w:type="dxa"/>
              <w:bottom w:w="45" w:type="dxa"/>
              <w:right w:w="85" w:type="dxa"/>
            </w:tcMar>
            <w:vAlign w:val="center"/>
          </w:tcPr>
          <w:p w14:paraId="41072020" w14:textId="77777777" w:rsidR="004139D5" w:rsidRDefault="002735B2">
            <w:pPr>
              <w:keepLines/>
              <w:spacing w:line="360" w:lineRule="exact"/>
              <w:ind w:firstLine="0"/>
              <w:rPr>
                <w:rFonts w:hint="eastAsia"/>
              </w:rPr>
            </w:pPr>
            <w:r>
              <w:rPr>
                <w:sz w:val="21"/>
                <w:szCs w:val="21"/>
              </w:rPr>
              <w:t>BR-12</w:t>
            </w:r>
          </w:p>
        </w:tc>
        <w:tc>
          <w:tcPr>
            <w:tcW w:w="5329" w:type="dxa"/>
            <w:tcBorders>
              <w:left w:val="nil"/>
              <w:bottom w:val="nil"/>
              <w:right w:val="nil"/>
            </w:tcBorders>
            <w:tcMar>
              <w:top w:w="45" w:type="dxa"/>
              <w:left w:w="85" w:type="dxa"/>
              <w:bottom w:w="45" w:type="dxa"/>
              <w:right w:w="85" w:type="dxa"/>
            </w:tcMar>
            <w:vAlign w:val="center"/>
          </w:tcPr>
          <w:p w14:paraId="49684983" w14:textId="77777777" w:rsidR="004139D5" w:rsidRDefault="002735B2">
            <w:pPr>
              <w:keepLines/>
              <w:spacing w:line="360" w:lineRule="exact"/>
              <w:ind w:firstLine="0"/>
              <w:rPr>
                <w:rFonts w:hint="eastAsia"/>
              </w:rPr>
            </w:pPr>
            <w:r>
              <w:rPr>
                <w:sz w:val="21"/>
                <w:szCs w:val="21"/>
              </w:rPr>
              <w:t>系统每次就诊最多生成一张结算单，开单与收款分开。</w:t>
            </w:r>
          </w:p>
        </w:tc>
        <w:tc>
          <w:tcPr>
            <w:tcW w:w="2608" w:type="dxa"/>
            <w:tcBorders>
              <w:left w:val="nil"/>
              <w:bottom w:val="nil"/>
              <w:right w:val="nil"/>
            </w:tcBorders>
            <w:tcMar>
              <w:top w:w="45" w:type="dxa"/>
              <w:left w:w="85" w:type="dxa"/>
              <w:bottom w:w="45" w:type="dxa"/>
              <w:right w:w="85" w:type="dxa"/>
            </w:tcMar>
            <w:vAlign w:val="center"/>
          </w:tcPr>
          <w:p w14:paraId="40D8F0EB" w14:textId="77777777" w:rsidR="004139D5" w:rsidRDefault="002735B2">
            <w:pPr>
              <w:keepLines/>
              <w:spacing w:line="360" w:lineRule="exact"/>
              <w:ind w:firstLine="0"/>
              <w:rPr>
                <w:rFonts w:hint="eastAsia"/>
              </w:rPr>
            </w:pPr>
            <w:r>
              <w:rPr>
                <w:sz w:val="21"/>
                <w:szCs w:val="21"/>
              </w:rPr>
              <w:t>server/services/clinical.js</w:t>
            </w:r>
            <w:r>
              <w:rPr>
                <w:sz w:val="21"/>
                <w:szCs w:val="21"/>
              </w:rPr>
              <w:t>；</w:t>
            </w:r>
            <w:r>
              <w:rPr>
                <w:sz w:val="21"/>
                <w:szCs w:val="21"/>
              </w:rPr>
              <w:t>schema.sql</w:t>
            </w:r>
          </w:p>
        </w:tc>
      </w:tr>
      <w:tr w:rsidR="004139D5" w14:paraId="70A60934" w14:textId="77777777">
        <w:trPr>
          <w:cantSplit/>
          <w:jc w:val="center"/>
        </w:trPr>
        <w:tc>
          <w:tcPr>
            <w:tcW w:w="907" w:type="dxa"/>
            <w:tcBorders>
              <w:left w:val="nil"/>
              <w:bottom w:val="nil"/>
              <w:right w:val="nil"/>
            </w:tcBorders>
            <w:noWrap/>
            <w:tcMar>
              <w:top w:w="45" w:type="dxa"/>
              <w:left w:w="85" w:type="dxa"/>
              <w:bottom w:w="45" w:type="dxa"/>
              <w:right w:w="85" w:type="dxa"/>
            </w:tcMar>
            <w:vAlign w:val="center"/>
          </w:tcPr>
          <w:p w14:paraId="42A979E0" w14:textId="77777777" w:rsidR="004139D5" w:rsidRDefault="002735B2">
            <w:pPr>
              <w:keepLines/>
              <w:spacing w:line="360" w:lineRule="exact"/>
              <w:ind w:firstLine="0"/>
              <w:rPr>
                <w:rFonts w:hint="eastAsia"/>
              </w:rPr>
            </w:pPr>
            <w:r>
              <w:rPr>
                <w:sz w:val="21"/>
                <w:szCs w:val="21"/>
              </w:rPr>
              <w:t>BR-13</w:t>
            </w:r>
          </w:p>
        </w:tc>
        <w:tc>
          <w:tcPr>
            <w:tcW w:w="5329" w:type="dxa"/>
            <w:tcBorders>
              <w:left w:val="nil"/>
              <w:bottom w:val="nil"/>
              <w:right w:val="nil"/>
            </w:tcBorders>
            <w:tcMar>
              <w:top w:w="45" w:type="dxa"/>
              <w:left w:w="85" w:type="dxa"/>
              <w:bottom w:w="45" w:type="dxa"/>
              <w:right w:w="85" w:type="dxa"/>
            </w:tcMar>
            <w:vAlign w:val="center"/>
          </w:tcPr>
          <w:p w14:paraId="7AB553C6" w14:textId="77777777" w:rsidR="004139D5" w:rsidRDefault="002735B2">
            <w:pPr>
              <w:keepLines/>
              <w:spacing w:line="360" w:lineRule="exact"/>
              <w:ind w:firstLine="0"/>
              <w:rPr>
                <w:rFonts w:hint="eastAsia"/>
              </w:rPr>
            </w:pPr>
            <w:r>
              <w:rPr>
                <w:sz w:val="21"/>
                <w:szCs w:val="21"/>
              </w:rPr>
              <w:t>系统以整数分保存金额；收款为正且不超欠款，退款不超原款剩余可退额。</w:t>
            </w:r>
          </w:p>
        </w:tc>
        <w:tc>
          <w:tcPr>
            <w:tcW w:w="2608" w:type="dxa"/>
            <w:tcBorders>
              <w:left w:val="nil"/>
              <w:bottom w:val="nil"/>
              <w:right w:val="nil"/>
            </w:tcBorders>
            <w:tcMar>
              <w:top w:w="45" w:type="dxa"/>
              <w:left w:w="85" w:type="dxa"/>
              <w:bottom w:w="45" w:type="dxa"/>
              <w:right w:w="85" w:type="dxa"/>
            </w:tcMar>
            <w:vAlign w:val="center"/>
          </w:tcPr>
          <w:p w14:paraId="195BC520" w14:textId="77777777" w:rsidR="004139D5" w:rsidRDefault="002735B2">
            <w:pPr>
              <w:keepLines/>
              <w:spacing w:line="360" w:lineRule="exact"/>
              <w:ind w:firstLine="0"/>
              <w:rPr>
                <w:rFonts w:hint="eastAsia"/>
              </w:rPr>
            </w:pPr>
            <w:r>
              <w:rPr>
                <w:sz w:val="21"/>
                <w:szCs w:val="21"/>
              </w:rPr>
              <w:t>server/services/shared.js</w:t>
            </w:r>
            <w:r>
              <w:rPr>
                <w:sz w:val="21"/>
                <w:szCs w:val="21"/>
              </w:rPr>
              <w:t>；</w:t>
            </w:r>
            <w:r>
              <w:rPr>
                <w:sz w:val="21"/>
                <w:szCs w:val="21"/>
              </w:rPr>
              <w:t>server/services/finance.js</w:t>
            </w:r>
          </w:p>
        </w:tc>
      </w:tr>
      <w:tr w:rsidR="004139D5" w14:paraId="636157C2" w14:textId="77777777">
        <w:trPr>
          <w:cantSplit/>
          <w:jc w:val="center"/>
        </w:trPr>
        <w:tc>
          <w:tcPr>
            <w:tcW w:w="907" w:type="dxa"/>
            <w:tcBorders>
              <w:left w:val="nil"/>
              <w:bottom w:val="nil"/>
              <w:right w:val="nil"/>
            </w:tcBorders>
            <w:noWrap/>
            <w:tcMar>
              <w:top w:w="45" w:type="dxa"/>
              <w:left w:w="85" w:type="dxa"/>
              <w:bottom w:w="45" w:type="dxa"/>
              <w:right w:w="85" w:type="dxa"/>
            </w:tcMar>
            <w:vAlign w:val="center"/>
          </w:tcPr>
          <w:p w14:paraId="2CBC1304" w14:textId="77777777" w:rsidR="004139D5" w:rsidRDefault="002735B2">
            <w:pPr>
              <w:keepLines/>
              <w:spacing w:line="360" w:lineRule="exact"/>
              <w:ind w:firstLine="0"/>
              <w:rPr>
                <w:rFonts w:hint="eastAsia"/>
              </w:rPr>
            </w:pPr>
            <w:r>
              <w:rPr>
                <w:sz w:val="21"/>
                <w:szCs w:val="21"/>
              </w:rPr>
              <w:lastRenderedPageBreak/>
              <w:t>BR-14</w:t>
            </w:r>
          </w:p>
        </w:tc>
        <w:tc>
          <w:tcPr>
            <w:tcW w:w="5329" w:type="dxa"/>
            <w:tcBorders>
              <w:left w:val="nil"/>
              <w:bottom w:val="nil"/>
              <w:right w:val="nil"/>
            </w:tcBorders>
            <w:tcMar>
              <w:top w:w="45" w:type="dxa"/>
              <w:left w:w="85" w:type="dxa"/>
              <w:bottom w:w="45" w:type="dxa"/>
              <w:right w:w="85" w:type="dxa"/>
            </w:tcMar>
            <w:vAlign w:val="center"/>
          </w:tcPr>
          <w:p w14:paraId="4632557F" w14:textId="77777777" w:rsidR="004139D5" w:rsidRDefault="002735B2">
            <w:pPr>
              <w:keepLines/>
              <w:spacing w:line="360" w:lineRule="exact"/>
              <w:ind w:firstLine="0"/>
              <w:rPr>
                <w:rFonts w:hint="eastAsia"/>
              </w:rPr>
            </w:pPr>
            <w:r>
              <w:rPr>
                <w:sz w:val="21"/>
                <w:szCs w:val="21"/>
              </w:rPr>
              <w:t>系统仅登记经机构核实的现金、银行和</w:t>
            </w:r>
            <w:r>
              <w:rPr>
                <w:sz w:val="21"/>
                <w:szCs w:val="21"/>
              </w:rPr>
              <w:t>POS</w:t>
            </w:r>
            <w:r>
              <w:rPr>
                <w:sz w:val="21"/>
                <w:szCs w:val="21"/>
              </w:rPr>
              <w:t>款项，不执行线上资金转移。</w:t>
            </w:r>
          </w:p>
        </w:tc>
        <w:tc>
          <w:tcPr>
            <w:tcW w:w="2608" w:type="dxa"/>
            <w:tcBorders>
              <w:left w:val="nil"/>
              <w:bottom w:val="nil"/>
              <w:right w:val="nil"/>
            </w:tcBorders>
            <w:tcMar>
              <w:top w:w="45" w:type="dxa"/>
              <w:left w:w="85" w:type="dxa"/>
              <w:bottom w:w="45" w:type="dxa"/>
              <w:right w:w="85" w:type="dxa"/>
            </w:tcMar>
            <w:vAlign w:val="center"/>
          </w:tcPr>
          <w:p w14:paraId="1406C933" w14:textId="77777777" w:rsidR="004139D5" w:rsidRDefault="002735B2">
            <w:pPr>
              <w:keepLines/>
              <w:spacing w:line="360" w:lineRule="exact"/>
              <w:ind w:firstLine="0"/>
              <w:rPr>
                <w:rFonts w:hint="eastAsia"/>
              </w:rPr>
            </w:pPr>
            <w:r>
              <w:rPr>
                <w:sz w:val="21"/>
                <w:szCs w:val="21"/>
              </w:rPr>
              <w:t>server/services/finance.js</w:t>
            </w:r>
            <w:r>
              <w:rPr>
                <w:sz w:val="21"/>
                <w:szCs w:val="21"/>
              </w:rPr>
              <w:t>；</w:t>
            </w:r>
            <w:r>
              <w:rPr>
                <w:sz w:val="21"/>
                <w:szCs w:val="21"/>
              </w:rPr>
              <w:t>public/js/pages/finance.js</w:t>
            </w:r>
          </w:p>
        </w:tc>
      </w:tr>
      <w:tr w:rsidR="004139D5" w14:paraId="57E1BFAF" w14:textId="77777777">
        <w:trPr>
          <w:cantSplit/>
          <w:jc w:val="center"/>
        </w:trPr>
        <w:tc>
          <w:tcPr>
            <w:tcW w:w="907" w:type="dxa"/>
            <w:tcBorders>
              <w:left w:val="nil"/>
              <w:bottom w:val="nil"/>
              <w:right w:val="nil"/>
            </w:tcBorders>
            <w:noWrap/>
            <w:tcMar>
              <w:top w:w="45" w:type="dxa"/>
              <w:left w:w="85" w:type="dxa"/>
              <w:bottom w:w="45" w:type="dxa"/>
              <w:right w:w="85" w:type="dxa"/>
            </w:tcMar>
            <w:vAlign w:val="center"/>
          </w:tcPr>
          <w:p w14:paraId="28708A17" w14:textId="77777777" w:rsidR="004139D5" w:rsidRDefault="002735B2">
            <w:pPr>
              <w:keepLines/>
              <w:spacing w:line="360" w:lineRule="exact"/>
              <w:ind w:firstLine="0"/>
              <w:rPr>
                <w:rFonts w:hint="eastAsia"/>
              </w:rPr>
            </w:pPr>
            <w:r>
              <w:rPr>
                <w:sz w:val="21"/>
                <w:szCs w:val="21"/>
              </w:rPr>
              <w:t>BR-15</w:t>
            </w:r>
          </w:p>
        </w:tc>
        <w:tc>
          <w:tcPr>
            <w:tcW w:w="5329" w:type="dxa"/>
            <w:tcBorders>
              <w:left w:val="nil"/>
              <w:bottom w:val="nil"/>
              <w:right w:val="nil"/>
            </w:tcBorders>
            <w:tcMar>
              <w:top w:w="45" w:type="dxa"/>
              <w:left w:w="85" w:type="dxa"/>
              <w:bottom w:w="45" w:type="dxa"/>
              <w:right w:w="85" w:type="dxa"/>
            </w:tcMar>
            <w:vAlign w:val="center"/>
          </w:tcPr>
          <w:p w14:paraId="006E5B51" w14:textId="77777777" w:rsidR="004139D5" w:rsidRDefault="002735B2">
            <w:pPr>
              <w:keepLines/>
              <w:spacing w:line="360" w:lineRule="exact"/>
              <w:ind w:firstLine="0"/>
              <w:rPr>
                <w:rFonts w:hint="eastAsia"/>
              </w:rPr>
            </w:pPr>
            <w:r>
              <w:rPr>
                <w:sz w:val="21"/>
                <w:szCs w:val="21"/>
              </w:rPr>
              <w:t>系统只在净实收为零时整单冲销，并保留原单及不可覆盖财务流水。</w:t>
            </w:r>
          </w:p>
        </w:tc>
        <w:tc>
          <w:tcPr>
            <w:tcW w:w="2608" w:type="dxa"/>
            <w:tcBorders>
              <w:left w:val="nil"/>
              <w:bottom w:val="nil"/>
              <w:right w:val="nil"/>
            </w:tcBorders>
            <w:tcMar>
              <w:top w:w="45" w:type="dxa"/>
              <w:left w:w="85" w:type="dxa"/>
              <w:bottom w:w="45" w:type="dxa"/>
              <w:right w:w="85" w:type="dxa"/>
            </w:tcMar>
            <w:vAlign w:val="center"/>
          </w:tcPr>
          <w:p w14:paraId="24B1E66E" w14:textId="77777777" w:rsidR="004139D5" w:rsidRDefault="002735B2">
            <w:pPr>
              <w:keepLines/>
              <w:spacing w:line="360" w:lineRule="exact"/>
              <w:ind w:firstLine="0"/>
              <w:rPr>
                <w:rFonts w:hint="eastAsia"/>
              </w:rPr>
            </w:pPr>
            <w:r>
              <w:rPr>
                <w:sz w:val="21"/>
                <w:szCs w:val="21"/>
              </w:rPr>
              <w:t>server/services/finance.js</w:t>
            </w:r>
            <w:r>
              <w:rPr>
                <w:sz w:val="21"/>
                <w:szCs w:val="21"/>
              </w:rPr>
              <w:t>；</w:t>
            </w:r>
            <w:r>
              <w:rPr>
                <w:sz w:val="21"/>
                <w:szCs w:val="21"/>
              </w:rPr>
              <w:t>migrations/extensions.sql</w:t>
            </w:r>
          </w:p>
        </w:tc>
      </w:tr>
      <w:tr w:rsidR="004139D5" w14:paraId="62D02675" w14:textId="77777777">
        <w:trPr>
          <w:cantSplit/>
          <w:jc w:val="center"/>
        </w:trPr>
        <w:tc>
          <w:tcPr>
            <w:tcW w:w="907" w:type="dxa"/>
            <w:tcBorders>
              <w:left w:val="nil"/>
              <w:bottom w:val="nil"/>
              <w:right w:val="nil"/>
            </w:tcBorders>
            <w:noWrap/>
            <w:tcMar>
              <w:top w:w="45" w:type="dxa"/>
              <w:left w:w="85" w:type="dxa"/>
              <w:bottom w:w="45" w:type="dxa"/>
              <w:right w:w="85" w:type="dxa"/>
            </w:tcMar>
            <w:vAlign w:val="center"/>
          </w:tcPr>
          <w:p w14:paraId="0A838AFC" w14:textId="77777777" w:rsidR="004139D5" w:rsidRDefault="002735B2">
            <w:pPr>
              <w:keepLines/>
              <w:spacing w:line="360" w:lineRule="exact"/>
              <w:ind w:firstLine="0"/>
              <w:rPr>
                <w:rFonts w:hint="eastAsia"/>
              </w:rPr>
            </w:pPr>
            <w:r>
              <w:rPr>
                <w:sz w:val="21"/>
                <w:szCs w:val="21"/>
              </w:rPr>
              <w:t>BR-16</w:t>
            </w:r>
          </w:p>
        </w:tc>
        <w:tc>
          <w:tcPr>
            <w:tcW w:w="5329" w:type="dxa"/>
            <w:tcBorders>
              <w:left w:val="nil"/>
              <w:bottom w:val="nil"/>
              <w:right w:val="nil"/>
            </w:tcBorders>
            <w:tcMar>
              <w:top w:w="45" w:type="dxa"/>
              <w:left w:w="85" w:type="dxa"/>
              <w:bottom w:w="45" w:type="dxa"/>
              <w:right w:w="85" w:type="dxa"/>
            </w:tcMar>
            <w:vAlign w:val="center"/>
          </w:tcPr>
          <w:p w14:paraId="73779EA4" w14:textId="77777777" w:rsidR="004139D5" w:rsidRDefault="002735B2">
            <w:pPr>
              <w:keepLines/>
              <w:spacing w:line="360" w:lineRule="exact"/>
              <w:ind w:firstLine="0"/>
              <w:rPr>
                <w:rFonts w:hint="eastAsia"/>
              </w:rPr>
            </w:pPr>
            <w:r>
              <w:rPr>
                <w:sz w:val="21"/>
                <w:szCs w:val="21"/>
              </w:rPr>
              <w:t>系统按北京时间营业日计算渠道净额，差额或修订须有原因并保留来源签名。</w:t>
            </w:r>
          </w:p>
        </w:tc>
        <w:tc>
          <w:tcPr>
            <w:tcW w:w="2608" w:type="dxa"/>
            <w:tcBorders>
              <w:left w:val="nil"/>
              <w:bottom w:val="nil"/>
              <w:right w:val="nil"/>
            </w:tcBorders>
            <w:tcMar>
              <w:top w:w="45" w:type="dxa"/>
              <w:left w:w="85" w:type="dxa"/>
              <w:bottom w:w="45" w:type="dxa"/>
              <w:right w:w="85" w:type="dxa"/>
            </w:tcMar>
            <w:vAlign w:val="center"/>
          </w:tcPr>
          <w:p w14:paraId="4F0DE327" w14:textId="77777777" w:rsidR="004139D5" w:rsidRDefault="002735B2">
            <w:pPr>
              <w:keepLines/>
              <w:spacing w:line="360" w:lineRule="exact"/>
              <w:ind w:firstLine="0"/>
              <w:rPr>
                <w:rFonts w:hint="eastAsia"/>
              </w:rPr>
            </w:pPr>
            <w:r>
              <w:rPr>
                <w:sz w:val="21"/>
                <w:szCs w:val="21"/>
              </w:rPr>
              <w:t>server/services/finance.js</w:t>
            </w:r>
          </w:p>
        </w:tc>
      </w:tr>
      <w:tr w:rsidR="004139D5" w14:paraId="7CA8FCC8" w14:textId="77777777">
        <w:trPr>
          <w:cantSplit/>
          <w:jc w:val="center"/>
        </w:trPr>
        <w:tc>
          <w:tcPr>
            <w:tcW w:w="907" w:type="dxa"/>
            <w:tcBorders>
              <w:left w:val="nil"/>
              <w:bottom w:val="nil"/>
              <w:right w:val="nil"/>
            </w:tcBorders>
            <w:noWrap/>
            <w:tcMar>
              <w:top w:w="45" w:type="dxa"/>
              <w:left w:w="85" w:type="dxa"/>
              <w:bottom w:w="45" w:type="dxa"/>
              <w:right w:w="85" w:type="dxa"/>
            </w:tcMar>
            <w:vAlign w:val="center"/>
          </w:tcPr>
          <w:p w14:paraId="666047CB" w14:textId="77777777" w:rsidR="004139D5" w:rsidRDefault="002735B2">
            <w:pPr>
              <w:keepLines/>
              <w:spacing w:line="360" w:lineRule="exact"/>
              <w:ind w:firstLine="0"/>
              <w:rPr>
                <w:rFonts w:hint="eastAsia"/>
              </w:rPr>
            </w:pPr>
            <w:r>
              <w:rPr>
                <w:sz w:val="21"/>
                <w:szCs w:val="21"/>
              </w:rPr>
              <w:t>BR-17</w:t>
            </w:r>
          </w:p>
        </w:tc>
        <w:tc>
          <w:tcPr>
            <w:tcW w:w="5329" w:type="dxa"/>
            <w:tcBorders>
              <w:left w:val="nil"/>
              <w:bottom w:val="nil"/>
              <w:right w:val="nil"/>
            </w:tcBorders>
            <w:tcMar>
              <w:top w:w="45" w:type="dxa"/>
              <w:left w:w="85" w:type="dxa"/>
              <w:bottom w:w="45" w:type="dxa"/>
              <w:right w:w="85" w:type="dxa"/>
            </w:tcMar>
            <w:vAlign w:val="center"/>
          </w:tcPr>
          <w:p w14:paraId="16AF292A" w14:textId="77777777" w:rsidR="004139D5" w:rsidRDefault="002735B2">
            <w:pPr>
              <w:keepLines/>
              <w:spacing w:line="360" w:lineRule="exact"/>
              <w:ind w:firstLine="0"/>
              <w:rPr>
                <w:rFonts w:hint="eastAsia"/>
              </w:rPr>
            </w:pPr>
            <w:r>
              <w:rPr>
                <w:sz w:val="21"/>
                <w:szCs w:val="21"/>
              </w:rPr>
              <w:t>系统允许接诊医生、该门诊店长或总部为已完成诊疗追加带实际作者和原版本的附记。</w:t>
            </w:r>
          </w:p>
        </w:tc>
        <w:tc>
          <w:tcPr>
            <w:tcW w:w="2608" w:type="dxa"/>
            <w:tcBorders>
              <w:left w:val="nil"/>
              <w:bottom w:val="nil"/>
              <w:right w:val="nil"/>
            </w:tcBorders>
            <w:tcMar>
              <w:top w:w="45" w:type="dxa"/>
              <w:left w:w="85" w:type="dxa"/>
              <w:bottom w:w="45" w:type="dxa"/>
              <w:right w:w="85" w:type="dxa"/>
            </w:tcMar>
            <w:vAlign w:val="center"/>
          </w:tcPr>
          <w:p w14:paraId="58CAF1BE" w14:textId="77777777" w:rsidR="004139D5" w:rsidRDefault="002735B2">
            <w:pPr>
              <w:keepLines/>
              <w:spacing w:line="360" w:lineRule="exact"/>
              <w:ind w:firstLine="0"/>
              <w:rPr>
                <w:rFonts w:hint="eastAsia"/>
              </w:rPr>
            </w:pPr>
            <w:r>
              <w:rPr>
                <w:sz w:val="21"/>
                <w:szCs w:val="21"/>
              </w:rPr>
              <w:t>server/services/clinical-addenda.js</w:t>
            </w:r>
            <w:r>
              <w:rPr>
                <w:sz w:val="21"/>
                <w:szCs w:val="21"/>
              </w:rPr>
              <w:t>；</w:t>
            </w:r>
            <w:r>
              <w:rPr>
                <w:sz w:val="21"/>
                <w:szCs w:val="21"/>
              </w:rPr>
              <w:t>migrations/extensions.sql</w:t>
            </w:r>
          </w:p>
        </w:tc>
      </w:tr>
      <w:tr w:rsidR="004139D5" w14:paraId="78EC996D" w14:textId="77777777">
        <w:trPr>
          <w:cantSplit/>
          <w:jc w:val="center"/>
        </w:trPr>
        <w:tc>
          <w:tcPr>
            <w:tcW w:w="907" w:type="dxa"/>
            <w:tcBorders>
              <w:left w:val="nil"/>
              <w:bottom w:val="nil"/>
              <w:right w:val="nil"/>
            </w:tcBorders>
            <w:noWrap/>
            <w:tcMar>
              <w:top w:w="45" w:type="dxa"/>
              <w:left w:w="85" w:type="dxa"/>
              <w:bottom w:w="45" w:type="dxa"/>
              <w:right w:w="85" w:type="dxa"/>
            </w:tcMar>
            <w:vAlign w:val="center"/>
          </w:tcPr>
          <w:p w14:paraId="79F68109" w14:textId="77777777" w:rsidR="004139D5" w:rsidRDefault="002735B2">
            <w:pPr>
              <w:keepLines/>
              <w:spacing w:line="360" w:lineRule="exact"/>
              <w:ind w:firstLine="0"/>
              <w:rPr>
                <w:rFonts w:hint="eastAsia"/>
              </w:rPr>
            </w:pPr>
            <w:r>
              <w:rPr>
                <w:sz w:val="21"/>
                <w:szCs w:val="21"/>
              </w:rPr>
              <w:t>BR-18</w:t>
            </w:r>
          </w:p>
        </w:tc>
        <w:tc>
          <w:tcPr>
            <w:tcW w:w="5329" w:type="dxa"/>
            <w:tcBorders>
              <w:left w:val="nil"/>
              <w:bottom w:val="nil"/>
              <w:right w:val="nil"/>
            </w:tcBorders>
            <w:tcMar>
              <w:top w:w="45" w:type="dxa"/>
              <w:left w:w="85" w:type="dxa"/>
              <w:bottom w:w="45" w:type="dxa"/>
              <w:right w:w="85" w:type="dxa"/>
            </w:tcMar>
            <w:vAlign w:val="center"/>
          </w:tcPr>
          <w:p w14:paraId="00C12432" w14:textId="77777777" w:rsidR="004139D5" w:rsidRDefault="002735B2">
            <w:pPr>
              <w:keepLines/>
              <w:spacing w:line="360" w:lineRule="exact"/>
              <w:ind w:firstLine="0"/>
              <w:rPr>
                <w:rFonts w:hint="eastAsia"/>
              </w:rPr>
            </w:pPr>
            <w:r>
              <w:rPr>
                <w:sz w:val="21"/>
                <w:szCs w:val="21"/>
              </w:rPr>
              <w:t>仅总部可归并；须匹配姓名、出生日期和标准化电话，拒绝双有效账号及未来预约冲突。</w:t>
            </w:r>
          </w:p>
        </w:tc>
        <w:tc>
          <w:tcPr>
            <w:tcW w:w="2608" w:type="dxa"/>
            <w:tcBorders>
              <w:left w:val="nil"/>
              <w:bottom w:val="nil"/>
              <w:right w:val="nil"/>
            </w:tcBorders>
            <w:tcMar>
              <w:top w:w="45" w:type="dxa"/>
              <w:left w:w="85" w:type="dxa"/>
              <w:bottom w:w="45" w:type="dxa"/>
              <w:right w:w="85" w:type="dxa"/>
            </w:tcMar>
            <w:vAlign w:val="center"/>
          </w:tcPr>
          <w:p w14:paraId="0C963143" w14:textId="77777777" w:rsidR="004139D5" w:rsidRDefault="002735B2">
            <w:pPr>
              <w:keepLines/>
              <w:spacing w:line="360" w:lineRule="exact"/>
              <w:ind w:firstLine="0"/>
              <w:rPr>
                <w:rFonts w:hint="eastAsia"/>
              </w:rPr>
            </w:pPr>
            <w:r>
              <w:rPr>
                <w:sz w:val="21"/>
                <w:szCs w:val="21"/>
              </w:rPr>
              <w:t>server/services/patient-merge.js</w:t>
            </w:r>
          </w:p>
        </w:tc>
      </w:tr>
      <w:tr w:rsidR="004139D5" w14:paraId="4C1B7D3E" w14:textId="77777777">
        <w:trPr>
          <w:cantSplit/>
          <w:jc w:val="center"/>
        </w:trPr>
        <w:tc>
          <w:tcPr>
            <w:tcW w:w="907" w:type="dxa"/>
            <w:tcBorders>
              <w:left w:val="nil"/>
              <w:bottom w:val="nil"/>
              <w:right w:val="nil"/>
            </w:tcBorders>
            <w:noWrap/>
            <w:tcMar>
              <w:top w:w="45" w:type="dxa"/>
              <w:left w:w="85" w:type="dxa"/>
              <w:bottom w:w="45" w:type="dxa"/>
              <w:right w:w="85" w:type="dxa"/>
            </w:tcMar>
            <w:vAlign w:val="center"/>
          </w:tcPr>
          <w:p w14:paraId="27C6D7E2" w14:textId="77777777" w:rsidR="004139D5" w:rsidRDefault="002735B2">
            <w:pPr>
              <w:keepLines/>
              <w:spacing w:line="360" w:lineRule="exact"/>
              <w:ind w:firstLine="0"/>
              <w:rPr>
                <w:rFonts w:hint="eastAsia"/>
              </w:rPr>
            </w:pPr>
            <w:r>
              <w:rPr>
                <w:sz w:val="21"/>
                <w:szCs w:val="21"/>
              </w:rPr>
              <w:t>BR-19</w:t>
            </w:r>
          </w:p>
        </w:tc>
        <w:tc>
          <w:tcPr>
            <w:tcW w:w="5329" w:type="dxa"/>
            <w:tcBorders>
              <w:left w:val="nil"/>
              <w:bottom w:val="nil"/>
              <w:right w:val="nil"/>
            </w:tcBorders>
            <w:tcMar>
              <w:top w:w="45" w:type="dxa"/>
              <w:left w:w="85" w:type="dxa"/>
              <w:bottom w:w="45" w:type="dxa"/>
              <w:right w:w="85" w:type="dxa"/>
            </w:tcMar>
            <w:vAlign w:val="center"/>
          </w:tcPr>
          <w:p w14:paraId="1254BCEA" w14:textId="77777777" w:rsidR="004139D5" w:rsidRDefault="002735B2">
            <w:pPr>
              <w:keepLines/>
              <w:spacing w:line="360" w:lineRule="exact"/>
              <w:ind w:firstLine="0"/>
              <w:rPr>
                <w:rFonts w:hint="eastAsia"/>
              </w:rPr>
            </w:pPr>
            <w:r>
              <w:rPr>
                <w:sz w:val="21"/>
                <w:szCs w:val="21"/>
              </w:rPr>
              <w:t>系统保留归并源别名，迁移引用并清除过敏核验标记、撤销迁移账号会话。</w:t>
            </w:r>
          </w:p>
        </w:tc>
        <w:tc>
          <w:tcPr>
            <w:tcW w:w="2608" w:type="dxa"/>
            <w:tcBorders>
              <w:left w:val="nil"/>
              <w:bottom w:val="nil"/>
              <w:right w:val="nil"/>
            </w:tcBorders>
            <w:tcMar>
              <w:top w:w="45" w:type="dxa"/>
              <w:left w:w="85" w:type="dxa"/>
              <w:bottom w:w="45" w:type="dxa"/>
              <w:right w:w="85" w:type="dxa"/>
            </w:tcMar>
            <w:vAlign w:val="center"/>
          </w:tcPr>
          <w:p w14:paraId="57E01F3E" w14:textId="77777777" w:rsidR="004139D5" w:rsidRDefault="002735B2">
            <w:pPr>
              <w:keepLines/>
              <w:spacing w:line="360" w:lineRule="exact"/>
              <w:ind w:firstLine="0"/>
              <w:rPr>
                <w:rFonts w:hint="eastAsia"/>
              </w:rPr>
            </w:pPr>
            <w:r>
              <w:rPr>
                <w:sz w:val="21"/>
                <w:szCs w:val="21"/>
              </w:rPr>
              <w:t>server/services/patient-merge.js</w:t>
            </w:r>
          </w:p>
        </w:tc>
      </w:tr>
      <w:tr w:rsidR="004139D5" w14:paraId="2ADFC45F" w14:textId="77777777">
        <w:trPr>
          <w:cantSplit/>
          <w:jc w:val="center"/>
        </w:trPr>
        <w:tc>
          <w:tcPr>
            <w:tcW w:w="907" w:type="dxa"/>
            <w:tcBorders>
              <w:left w:val="nil"/>
              <w:bottom w:val="nil"/>
              <w:right w:val="nil"/>
            </w:tcBorders>
            <w:noWrap/>
            <w:tcMar>
              <w:top w:w="45" w:type="dxa"/>
              <w:left w:w="85" w:type="dxa"/>
              <w:bottom w:w="45" w:type="dxa"/>
              <w:right w:w="85" w:type="dxa"/>
            </w:tcMar>
            <w:vAlign w:val="center"/>
          </w:tcPr>
          <w:p w14:paraId="55A086B1" w14:textId="77777777" w:rsidR="004139D5" w:rsidRDefault="002735B2">
            <w:pPr>
              <w:keepLines/>
              <w:spacing w:line="360" w:lineRule="exact"/>
              <w:ind w:firstLine="0"/>
              <w:rPr>
                <w:rFonts w:hint="eastAsia"/>
              </w:rPr>
            </w:pPr>
            <w:r>
              <w:rPr>
                <w:sz w:val="21"/>
                <w:szCs w:val="21"/>
              </w:rPr>
              <w:t>BR-20</w:t>
            </w:r>
          </w:p>
        </w:tc>
        <w:tc>
          <w:tcPr>
            <w:tcW w:w="5329" w:type="dxa"/>
            <w:tcBorders>
              <w:left w:val="nil"/>
              <w:bottom w:val="nil"/>
              <w:right w:val="nil"/>
            </w:tcBorders>
            <w:tcMar>
              <w:top w:w="45" w:type="dxa"/>
              <w:left w:w="85" w:type="dxa"/>
              <w:bottom w:w="45" w:type="dxa"/>
              <w:right w:w="85" w:type="dxa"/>
            </w:tcMar>
            <w:vAlign w:val="center"/>
          </w:tcPr>
          <w:p w14:paraId="0A5C25F8" w14:textId="77777777" w:rsidR="004139D5" w:rsidRDefault="002735B2">
            <w:pPr>
              <w:keepLines/>
              <w:spacing w:line="360" w:lineRule="exact"/>
              <w:ind w:firstLine="0"/>
              <w:rPr>
                <w:rFonts w:hint="eastAsia"/>
              </w:rPr>
            </w:pPr>
            <w:r>
              <w:rPr>
                <w:sz w:val="21"/>
                <w:szCs w:val="21"/>
              </w:rPr>
              <w:t>仅总部可机构核验绑定已有档案；已有电话自助注册不能重复建档。</w:t>
            </w:r>
          </w:p>
        </w:tc>
        <w:tc>
          <w:tcPr>
            <w:tcW w:w="2608" w:type="dxa"/>
            <w:tcBorders>
              <w:left w:val="nil"/>
              <w:bottom w:val="nil"/>
              <w:right w:val="nil"/>
            </w:tcBorders>
            <w:tcMar>
              <w:top w:w="45" w:type="dxa"/>
              <w:left w:w="85" w:type="dxa"/>
              <w:bottom w:w="45" w:type="dxa"/>
              <w:right w:w="85" w:type="dxa"/>
            </w:tcMar>
            <w:vAlign w:val="center"/>
          </w:tcPr>
          <w:p w14:paraId="0C2963A1" w14:textId="77777777" w:rsidR="004139D5" w:rsidRDefault="002735B2">
            <w:pPr>
              <w:keepLines/>
              <w:spacing w:line="360" w:lineRule="exact"/>
              <w:ind w:firstLine="0"/>
              <w:rPr>
                <w:rFonts w:hint="eastAsia"/>
              </w:rPr>
            </w:pPr>
            <w:r>
              <w:rPr>
                <w:sz w:val="21"/>
                <w:szCs w:val="21"/>
              </w:rPr>
              <w:t>server/services/accounts.js</w:t>
            </w:r>
            <w:r>
              <w:rPr>
                <w:sz w:val="21"/>
                <w:szCs w:val="21"/>
              </w:rPr>
              <w:t>；</w:t>
            </w:r>
            <w:r>
              <w:rPr>
                <w:sz w:val="21"/>
                <w:szCs w:val="21"/>
              </w:rPr>
              <w:t>server/index.js</w:t>
            </w:r>
          </w:p>
        </w:tc>
      </w:tr>
      <w:tr w:rsidR="004139D5" w14:paraId="66C85AE0" w14:textId="77777777">
        <w:trPr>
          <w:cantSplit/>
          <w:jc w:val="center"/>
        </w:trPr>
        <w:tc>
          <w:tcPr>
            <w:tcW w:w="907" w:type="dxa"/>
            <w:tcBorders>
              <w:left w:val="nil"/>
              <w:bottom w:val="nil"/>
              <w:right w:val="nil"/>
            </w:tcBorders>
            <w:noWrap/>
            <w:tcMar>
              <w:top w:w="45" w:type="dxa"/>
              <w:left w:w="85" w:type="dxa"/>
              <w:bottom w:w="45" w:type="dxa"/>
              <w:right w:w="85" w:type="dxa"/>
            </w:tcMar>
            <w:vAlign w:val="center"/>
          </w:tcPr>
          <w:p w14:paraId="657D42C8" w14:textId="77777777" w:rsidR="004139D5" w:rsidRDefault="002735B2">
            <w:pPr>
              <w:keepLines/>
              <w:spacing w:line="360" w:lineRule="exact"/>
              <w:ind w:firstLine="0"/>
              <w:rPr>
                <w:rFonts w:hint="eastAsia"/>
              </w:rPr>
            </w:pPr>
            <w:r>
              <w:rPr>
                <w:sz w:val="21"/>
                <w:szCs w:val="21"/>
              </w:rPr>
              <w:t>BR-21</w:t>
            </w:r>
          </w:p>
        </w:tc>
        <w:tc>
          <w:tcPr>
            <w:tcW w:w="5329" w:type="dxa"/>
            <w:tcBorders>
              <w:left w:val="nil"/>
              <w:bottom w:val="nil"/>
              <w:right w:val="nil"/>
            </w:tcBorders>
            <w:tcMar>
              <w:top w:w="45" w:type="dxa"/>
              <w:left w:w="85" w:type="dxa"/>
              <w:bottom w:w="45" w:type="dxa"/>
              <w:right w:w="85" w:type="dxa"/>
            </w:tcMar>
            <w:vAlign w:val="center"/>
          </w:tcPr>
          <w:p w14:paraId="1177DD6F" w14:textId="77777777" w:rsidR="004139D5" w:rsidRDefault="002735B2">
            <w:pPr>
              <w:keepLines/>
              <w:spacing w:line="360" w:lineRule="exact"/>
              <w:ind w:firstLine="0"/>
              <w:rPr>
                <w:rFonts w:hint="eastAsia"/>
              </w:rPr>
            </w:pPr>
            <w:r>
              <w:rPr>
                <w:sz w:val="21"/>
                <w:szCs w:val="21"/>
              </w:rPr>
              <w:t>总部配发员工账号；前台及店长必须分配门诊；不自停、不移除最后有效总部、不重新启用离职账号。</w:t>
            </w:r>
          </w:p>
        </w:tc>
        <w:tc>
          <w:tcPr>
            <w:tcW w:w="2608" w:type="dxa"/>
            <w:tcBorders>
              <w:left w:val="nil"/>
              <w:bottom w:val="nil"/>
              <w:right w:val="nil"/>
            </w:tcBorders>
            <w:tcMar>
              <w:top w:w="45" w:type="dxa"/>
              <w:left w:w="85" w:type="dxa"/>
              <w:bottom w:w="45" w:type="dxa"/>
              <w:right w:w="85" w:type="dxa"/>
            </w:tcMar>
            <w:vAlign w:val="center"/>
          </w:tcPr>
          <w:p w14:paraId="3E769895" w14:textId="77777777" w:rsidR="004139D5" w:rsidRDefault="002735B2">
            <w:pPr>
              <w:keepLines/>
              <w:spacing w:line="360" w:lineRule="exact"/>
              <w:ind w:firstLine="0"/>
              <w:rPr>
                <w:rFonts w:hint="eastAsia"/>
              </w:rPr>
            </w:pPr>
            <w:r>
              <w:rPr>
                <w:sz w:val="21"/>
                <w:szCs w:val="21"/>
              </w:rPr>
              <w:t>server/services/accounts.js</w:t>
            </w:r>
          </w:p>
        </w:tc>
      </w:tr>
      <w:tr w:rsidR="004139D5" w14:paraId="50F9D38E" w14:textId="77777777">
        <w:trPr>
          <w:cantSplit/>
          <w:jc w:val="center"/>
        </w:trPr>
        <w:tc>
          <w:tcPr>
            <w:tcW w:w="907" w:type="dxa"/>
            <w:tcBorders>
              <w:left w:val="nil"/>
              <w:bottom w:val="nil"/>
              <w:right w:val="nil"/>
            </w:tcBorders>
            <w:noWrap/>
            <w:tcMar>
              <w:top w:w="45" w:type="dxa"/>
              <w:left w:w="85" w:type="dxa"/>
              <w:bottom w:w="45" w:type="dxa"/>
              <w:right w:w="85" w:type="dxa"/>
            </w:tcMar>
            <w:vAlign w:val="center"/>
          </w:tcPr>
          <w:p w14:paraId="2F533FE8" w14:textId="77777777" w:rsidR="004139D5" w:rsidRDefault="002735B2">
            <w:pPr>
              <w:keepLines/>
              <w:spacing w:line="360" w:lineRule="exact"/>
              <w:ind w:firstLine="0"/>
              <w:rPr>
                <w:rFonts w:hint="eastAsia"/>
              </w:rPr>
            </w:pPr>
            <w:r>
              <w:rPr>
                <w:sz w:val="21"/>
                <w:szCs w:val="21"/>
              </w:rPr>
              <w:t>BR-22</w:t>
            </w:r>
          </w:p>
        </w:tc>
        <w:tc>
          <w:tcPr>
            <w:tcW w:w="5329" w:type="dxa"/>
            <w:tcBorders>
              <w:left w:val="nil"/>
              <w:bottom w:val="nil"/>
              <w:right w:val="nil"/>
            </w:tcBorders>
            <w:tcMar>
              <w:top w:w="45" w:type="dxa"/>
              <w:left w:w="85" w:type="dxa"/>
              <w:bottom w:w="45" w:type="dxa"/>
              <w:right w:w="85" w:type="dxa"/>
            </w:tcMar>
            <w:vAlign w:val="center"/>
          </w:tcPr>
          <w:p w14:paraId="27C77CC7" w14:textId="77777777" w:rsidR="004139D5" w:rsidRDefault="002735B2">
            <w:pPr>
              <w:keepLines/>
              <w:spacing w:line="360" w:lineRule="exact"/>
              <w:ind w:firstLine="0"/>
              <w:rPr>
                <w:rFonts w:hint="eastAsia"/>
              </w:rPr>
            </w:pPr>
            <w:r>
              <w:rPr>
                <w:sz w:val="21"/>
                <w:szCs w:val="21"/>
              </w:rPr>
              <w:t>系统密码为</w:t>
            </w:r>
            <w:r>
              <w:rPr>
                <w:sz w:val="21"/>
                <w:szCs w:val="21"/>
              </w:rPr>
              <w:t>10</w:t>
            </w:r>
            <w:r>
              <w:rPr>
                <w:sz w:val="21"/>
                <w:szCs w:val="21"/>
              </w:rPr>
              <w:t>至</w:t>
            </w:r>
            <w:r>
              <w:rPr>
                <w:sz w:val="21"/>
                <w:szCs w:val="21"/>
              </w:rPr>
              <w:t>128</w:t>
            </w:r>
            <w:r>
              <w:rPr>
                <w:sz w:val="21"/>
                <w:szCs w:val="21"/>
              </w:rPr>
              <w:t>位且含字母数字，使用</w:t>
            </w:r>
            <w:r>
              <w:rPr>
                <w:sz w:val="21"/>
                <w:szCs w:val="21"/>
              </w:rPr>
              <w:t>scrypt</w:t>
            </w:r>
            <w:r>
              <w:rPr>
                <w:sz w:val="21"/>
                <w:szCs w:val="21"/>
              </w:rPr>
              <w:t>哈希；改密、停用或调岗撤销相关会话。</w:t>
            </w:r>
          </w:p>
        </w:tc>
        <w:tc>
          <w:tcPr>
            <w:tcW w:w="2608" w:type="dxa"/>
            <w:tcBorders>
              <w:left w:val="nil"/>
              <w:bottom w:val="nil"/>
              <w:right w:val="nil"/>
            </w:tcBorders>
            <w:tcMar>
              <w:top w:w="45" w:type="dxa"/>
              <w:left w:w="85" w:type="dxa"/>
              <w:bottom w:w="45" w:type="dxa"/>
              <w:right w:w="85" w:type="dxa"/>
            </w:tcMar>
            <w:vAlign w:val="center"/>
          </w:tcPr>
          <w:p w14:paraId="2B0A9B70" w14:textId="77777777" w:rsidR="004139D5" w:rsidRDefault="002735B2">
            <w:pPr>
              <w:keepLines/>
              <w:spacing w:line="360" w:lineRule="exact"/>
              <w:ind w:firstLine="0"/>
              <w:rPr>
                <w:rFonts w:hint="eastAsia"/>
              </w:rPr>
            </w:pPr>
            <w:r>
              <w:rPr>
                <w:sz w:val="21"/>
                <w:szCs w:val="21"/>
              </w:rPr>
              <w:t>server/services/accounts.js</w:t>
            </w:r>
            <w:r>
              <w:rPr>
                <w:sz w:val="21"/>
                <w:szCs w:val="21"/>
              </w:rPr>
              <w:t>；</w:t>
            </w:r>
            <w:r>
              <w:rPr>
                <w:sz w:val="21"/>
                <w:szCs w:val="21"/>
              </w:rPr>
              <w:t>server/db.js</w:t>
            </w:r>
          </w:p>
        </w:tc>
      </w:tr>
      <w:tr w:rsidR="004139D5" w14:paraId="0D9F4B51" w14:textId="77777777">
        <w:trPr>
          <w:cantSplit/>
          <w:jc w:val="center"/>
        </w:trPr>
        <w:tc>
          <w:tcPr>
            <w:tcW w:w="907" w:type="dxa"/>
            <w:tcBorders>
              <w:left w:val="nil"/>
              <w:bottom w:val="nil"/>
              <w:right w:val="nil"/>
            </w:tcBorders>
            <w:noWrap/>
            <w:tcMar>
              <w:top w:w="45" w:type="dxa"/>
              <w:left w:w="85" w:type="dxa"/>
              <w:bottom w:w="45" w:type="dxa"/>
              <w:right w:w="85" w:type="dxa"/>
            </w:tcMar>
            <w:vAlign w:val="center"/>
          </w:tcPr>
          <w:p w14:paraId="1B35CD73" w14:textId="77777777" w:rsidR="004139D5" w:rsidRDefault="002735B2">
            <w:pPr>
              <w:keepLines/>
              <w:spacing w:line="360" w:lineRule="exact"/>
              <w:ind w:firstLine="0"/>
              <w:rPr>
                <w:rFonts w:hint="eastAsia"/>
              </w:rPr>
            </w:pPr>
            <w:r>
              <w:rPr>
                <w:sz w:val="21"/>
                <w:szCs w:val="21"/>
              </w:rPr>
              <w:t>BR-23</w:t>
            </w:r>
          </w:p>
        </w:tc>
        <w:tc>
          <w:tcPr>
            <w:tcW w:w="5329" w:type="dxa"/>
            <w:tcBorders>
              <w:left w:val="nil"/>
              <w:bottom w:val="nil"/>
              <w:right w:val="nil"/>
            </w:tcBorders>
            <w:tcMar>
              <w:top w:w="45" w:type="dxa"/>
              <w:left w:w="85" w:type="dxa"/>
              <w:bottom w:w="45" w:type="dxa"/>
              <w:right w:w="85" w:type="dxa"/>
            </w:tcMar>
            <w:vAlign w:val="center"/>
          </w:tcPr>
          <w:p w14:paraId="7A17669A" w14:textId="77777777" w:rsidR="004139D5" w:rsidRDefault="002735B2">
            <w:pPr>
              <w:keepLines/>
              <w:spacing w:line="360" w:lineRule="exact"/>
              <w:ind w:firstLine="0"/>
              <w:rPr>
                <w:rFonts w:hint="eastAsia"/>
              </w:rPr>
            </w:pPr>
            <w:r>
              <w:rPr>
                <w:sz w:val="21"/>
                <w:szCs w:val="21"/>
              </w:rPr>
              <w:t>恢复申请统一响应；仅总部机构核验签发，恢复码十分钟单次使用且仅存哈希。</w:t>
            </w:r>
          </w:p>
        </w:tc>
        <w:tc>
          <w:tcPr>
            <w:tcW w:w="2608" w:type="dxa"/>
            <w:tcBorders>
              <w:left w:val="nil"/>
              <w:bottom w:val="nil"/>
              <w:right w:val="nil"/>
            </w:tcBorders>
            <w:tcMar>
              <w:top w:w="45" w:type="dxa"/>
              <w:left w:w="85" w:type="dxa"/>
              <w:bottom w:w="45" w:type="dxa"/>
              <w:right w:w="85" w:type="dxa"/>
            </w:tcMar>
            <w:vAlign w:val="center"/>
          </w:tcPr>
          <w:p w14:paraId="6EC81A21" w14:textId="77777777" w:rsidR="004139D5" w:rsidRDefault="002735B2">
            <w:pPr>
              <w:keepLines/>
              <w:spacing w:line="360" w:lineRule="exact"/>
              <w:ind w:firstLine="0"/>
              <w:rPr>
                <w:rFonts w:hint="eastAsia"/>
              </w:rPr>
            </w:pPr>
            <w:r>
              <w:rPr>
                <w:sz w:val="21"/>
                <w:szCs w:val="21"/>
              </w:rPr>
              <w:t>server/services/accounts.js</w:t>
            </w:r>
          </w:p>
        </w:tc>
      </w:tr>
      <w:tr w:rsidR="004139D5" w14:paraId="0219D367" w14:textId="77777777">
        <w:trPr>
          <w:cantSplit/>
          <w:jc w:val="center"/>
        </w:trPr>
        <w:tc>
          <w:tcPr>
            <w:tcW w:w="907" w:type="dxa"/>
            <w:tcBorders>
              <w:left w:val="nil"/>
              <w:bottom w:val="nil"/>
              <w:right w:val="nil"/>
            </w:tcBorders>
            <w:noWrap/>
            <w:tcMar>
              <w:top w:w="45" w:type="dxa"/>
              <w:left w:w="85" w:type="dxa"/>
              <w:bottom w:w="45" w:type="dxa"/>
              <w:right w:w="85" w:type="dxa"/>
            </w:tcMar>
            <w:vAlign w:val="center"/>
          </w:tcPr>
          <w:p w14:paraId="3319287C" w14:textId="77777777" w:rsidR="004139D5" w:rsidRDefault="002735B2">
            <w:pPr>
              <w:keepLines/>
              <w:spacing w:line="360" w:lineRule="exact"/>
              <w:ind w:firstLine="0"/>
              <w:rPr>
                <w:rFonts w:hint="eastAsia"/>
              </w:rPr>
            </w:pPr>
            <w:r>
              <w:rPr>
                <w:sz w:val="21"/>
                <w:szCs w:val="21"/>
              </w:rPr>
              <w:t>BR-24</w:t>
            </w:r>
          </w:p>
        </w:tc>
        <w:tc>
          <w:tcPr>
            <w:tcW w:w="5329" w:type="dxa"/>
            <w:tcBorders>
              <w:left w:val="nil"/>
              <w:bottom w:val="nil"/>
              <w:right w:val="nil"/>
            </w:tcBorders>
            <w:tcMar>
              <w:top w:w="45" w:type="dxa"/>
              <w:left w:w="85" w:type="dxa"/>
              <w:bottom w:w="45" w:type="dxa"/>
              <w:right w:w="85" w:type="dxa"/>
            </w:tcMar>
            <w:vAlign w:val="center"/>
          </w:tcPr>
          <w:p w14:paraId="6732F084" w14:textId="77777777" w:rsidR="004139D5" w:rsidRDefault="002735B2">
            <w:pPr>
              <w:keepLines/>
              <w:spacing w:line="360" w:lineRule="exact"/>
              <w:ind w:firstLine="0"/>
              <w:rPr>
                <w:rFonts w:hint="eastAsia"/>
              </w:rPr>
            </w:pPr>
            <w:r>
              <w:rPr>
                <w:sz w:val="21"/>
                <w:szCs w:val="21"/>
              </w:rPr>
              <w:t>系统不向审计或重放缓存泄露密码和明文恢复码。</w:t>
            </w:r>
          </w:p>
        </w:tc>
        <w:tc>
          <w:tcPr>
            <w:tcW w:w="2608" w:type="dxa"/>
            <w:tcBorders>
              <w:left w:val="nil"/>
              <w:bottom w:val="nil"/>
              <w:right w:val="nil"/>
            </w:tcBorders>
            <w:tcMar>
              <w:top w:w="45" w:type="dxa"/>
              <w:left w:w="85" w:type="dxa"/>
              <w:bottom w:w="45" w:type="dxa"/>
              <w:right w:w="85" w:type="dxa"/>
            </w:tcMar>
            <w:vAlign w:val="center"/>
          </w:tcPr>
          <w:p w14:paraId="2841DF22" w14:textId="77777777" w:rsidR="004139D5" w:rsidRDefault="002735B2">
            <w:pPr>
              <w:keepLines/>
              <w:spacing w:line="360" w:lineRule="exact"/>
              <w:ind w:firstLine="0"/>
              <w:rPr>
                <w:rFonts w:hint="eastAsia"/>
              </w:rPr>
            </w:pPr>
            <w:r>
              <w:rPr>
                <w:sz w:val="21"/>
                <w:szCs w:val="21"/>
              </w:rPr>
              <w:t>server/domain.js</w:t>
            </w:r>
            <w:r>
              <w:rPr>
                <w:sz w:val="21"/>
                <w:szCs w:val="21"/>
              </w:rPr>
              <w:t>：</w:t>
            </w:r>
            <w:r>
              <w:rPr>
                <w:sz w:val="21"/>
                <w:szCs w:val="21"/>
              </w:rPr>
              <w:t>redact</w:t>
            </w:r>
            <w:r>
              <w:rPr>
                <w:sz w:val="21"/>
                <w:szCs w:val="21"/>
              </w:rPr>
              <w:t>；</w:t>
            </w:r>
            <w:r>
              <w:rPr>
                <w:sz w:val="21"/>
                <w:szCs w:val="21"/>
              </w:rPr>
              <w:t>server/http/idempotency.js</w:t>
            </w:r>
          </w:p>
        </w:tc>
      </w:tr>
      <w:tr w:rsidR="004139D5" w14:paraId="75E33F94" w14:textId="77777777">
        <w:trPr>
          <w:cantSplit/>
          <w:jc w:val="center"/>
        </w:trPr>
        <w:tc>
          <w:tcPr>
            <w:tcW w:w="907" w:type="dxa"/>
            <w:tcBorders>
              <w:left w:val="nil"/>
              <w:bottom w:val="nil"/>
              <w:right w:val="nil"/>
            </w:tcBorders>
            <w:noWrap/>
            <w:tcMar>
              <w:top w:w="45" w:type="dxa"/>
              <w:left w:w="85" w:type="dxa"/>
              <w:bottom w:w="45" w:type="dxa"/>
              <w:right w:w="85" w:type="dxa"/>
            </w:tcMar>
            <w:vAlign w:val="center"/>
          </w:tcPr>
          <w:p w14:paraId="33CFC4CD" w14:textId="77777777" w:rsidR="004139D5" w:rsidRDefault="002735B2">
            <w:pPr>
              <w:keepLines/>
              <w:spacing w:line="360" w:lineRule="exact"/>
              <w:ind w:firstLine="0"/>
              <w:rPr>
                <w:rFonts w:hint="eastAsia"/>
              </w:rPr>
            </w:pPr>
            <w:r>
              <w:rPr>
                <w:sz w:val="21"/>
                <w:szCs w:val="21"/>
              </w:rPr>
              <w:t>BR-25</w:t>
            </w:r>
          </w:p>
        </w:tc>
        <w:tc>
          <w:tcPr>
            <w:tcW w:w="5329" w:type="dxa"/>
            <w:tcBorders>
              <w:left w:val="nil"/>
              <w:bottom w:val="nil"/>
              <w:right w:val="nil"/>
            </w:tcBorders>
            <w:tcMar>
              <w:top w:w="45" w:type="dxa"/>
              <w:left w:w="85" w:type="dxa"/>
              <w:bottom w:w="45" w:type="dxa"/>
              <w:right w:w="85" w:type="dxa"/>
            </w:tcMar>
            <w:vAlign w:val="center"/>
          </w:tcPr>
          <w:p w14:paraId="44BDB0A9" w14:textId="77777777" w:rsidR="004139D5" w:rsidRDefault="002735B2">
            <w:pPr>
              <w:keepLines/>
              <w:spacing w:line="360" w:lineRule="exact"/>
              <w:ind w:firstLine="0"/>
              <w:rPr>
                <w:rFonts w:hint="eastAsia"/>
              </w:rPr>
            </w:pPr>
            <w:r>
              <w:rPr>
                <w:sz w:val="21"/>
                <w:szCs w:val="21"/>
              </w:rPr>
              <w:t>同季度、门诊、牙医成本唯一，归属不改；授权店长或总部录入审核，修订回草稿。</w:t>
            </w:r>
          </w:p>
        </w:tc>
        <w:tc>
          <w:tcPr>
            <w:tcW w:w="2608" w:type="dxa"/>
            <w:tcBorders>
              <w:left w:val="nil"/>
              <w:bottom w:val="nil"/>
              <w:right w:val="nil"/>
            </w:tcBorders>
            <w:tcMar>
              <w:top w:w="45" w:type="dxa"/>
              <w:left w:w="85" w:type="dxa"/>
              <w:bottom w:w="45" w:type="dxa"/>
              <w:right w:w="85" w:type="dxa"/>
            </w:tcMar>
            <w:vAlign w:val="center"/>
          </w:tcPr>
          <w:p w14:paraId="3C2F191D" w14:textId="77777777" w:rsidR="004139D5" w:rsidRDefault="002735B2">
            <w:pPr>
              <w:keepLines/>
              <w:spacing w:line="360" w:lineRule="exact"/>
              <w:ind w:firstLine="0"/>
              <w:rPr>
                <w:rFonts w:hint="eastAsia"/>
              </w:rPr>
            </w:pPr>
            <w:r>
              <w:rPr>
                <w:sz w:val="21"/>
                <w:szCs w:val="21"/>
              </w:rPr>
              <w:t>server/services/reports.js</w:t>
            </w:r>
          </w:p>
        </w:tc>
      </w:tr>
      <w:tr w:rsidR="004139D5" w14:paraId="17CE897B" w14:textId="77777777">
        <w:trPr>
          <w:cantSplit/>
          <w:jc w:val="center"/>
        </w:trPr>
        <w:tc>
          <w:tcPr>
            <w:tcW w:w="907" w:type="dxa"/>
            <w:tcBorders>
              <w:left w:val="nil"/>
              <w:bottom w:val="nil"/>
              <w:right w:val="nil"/>
            </w:tcBorders>
            <w:noWrap/>
            <w:tcMar>
              <w:top w:w="45" w:type="dxa"/>
              <w:left w:w="85" w:type="dxa"/>
              <w:bottom w:w="45" w:type="dxa"/>
              <w:right w:w="85" w:type="dxa"/>
            </w:tcMar>
            <w:vAlign w:val="center"/>
          </w:tcPr>
          <w:p w14:paraId="2A0B0D00" w14:textId="77777777" w:rsidR="004139D5" w:rsidRDefault="002735B2">
            <w:pPr>
              <w:keepLines/>
              <w:spacing w:line="360" w:lineRule="exact"/>
              <w:ind w:firstLine="0"/>
              <w:rPr>
                <w:rFonts w:hint="eastAsia"/>
              </w:rPr>
            </w:pPr>
            <w:r>
              <w:rPr>
                <w:sz w:val="21"/>
                <w:szCs w:val="21"/>
              </w:rPr>
              <w:t>BR-26</w:t>
            </w:r>
          </w:p>
        </w:tc>
        <w:tc>
          <w:tcPr>
            <w:tcW w:w="5329" w:type="dxa"/>
            <w:tcBorders>
              <w:left w:val="nil"/>
              <w:bottom w:val="nil"/>
              <w:right w:val="nil"/>
            </w:tcBorders>
            <w:tcMar>
              <w:top w:w="45" w:type="dxa"/>
              <w:left w:w="85" w:type="dxa"/>
              <w:bottom w:w="45" w:type="dxa"/>
              <w:right w:w="85" w:type="dxa"/>
            </w:tcMar>
            <w:vAlign w:val="center"/>
          </w:tcPr>
          <w:p w14:paraId="04FE72C6" w14:textId="77777777" w:rsidR="004139D5" w:rsidRDefault="002735B2">
            <w:pPr>
              <w:keepLines/>
              <w:spacing w:line="360" w:lineRule="exact"/>
              <w:ind w:firstLine="0"/>
              <w:rPr>
                <w:rFonts w:hint="eastAsia"/>
              </w:rPr>
            </w:pPr>
            <w:r>
              <w:rPr>
                <w:sz w:val="21"/>
                <w:szCs w:val="21"/>
              </w:rPr>
              <w:t>仅总部以有效开单减冲销统计全连锁收入，完整审核成本后核算净利润</w:t>
            </w:r>
            <w:r>
              <w:rPr>
                <w:sz w:val="21"/>
                <w:szCs w:val="21"/>
              </w:rPr>
              <w:t>10%</w:t>
            </w:r>
            <w:r>
              <w:rPr>
                <w:sz w:val="21"/>
                <w:szCs w:val="21"/>
              </w:rPr>
              <w:t>基金，负值计零。</w:t>
            </w:r>
          </w:p>
        </w:tc>
        <w:tc>
          <w:tcPr>
            <w:tcW w:w="2608" w:type="dxa"/>
            <w:tcBorders>
              <w:left w:val="nil"/>
              <w:bottom w:val="nil"/>
              <w:right w:val="nil"/>
            </w:tcBorders>
            <w:tcMar>
              <w:top w:w="45" w:type="dxa"/>
              <w:left w:w="85" w:type="dxa"/>
              <w:bottom w:w="45" w:type="dxa"/>
              <w:right w:w="85" w:type="dxa"/>
            </w:tcMar>
            <w:vAlign w:val="center"/>
          </w:tcPr>
          <w:p w14:paraId="3085CB21" w14:textId="77777777" w:rsidR="004139D5" w:rsidRDefault="002735B2">
            <w:pPr>
              <w:keepLines/>
              <w:spacing w:line="360" w:lineRule="exact"/>
              <w:ind w:firstLine="0"/>
              <w:rPr>
                <w:rFonts w:hint="eastAsia"/>
              </w:rPr>
            </w:pPr>
            <w:r>
              <w:rPr>
                <w:sz w:val="21"/>
                <w:szCs w:val="21"/>
              </w:rPr>
              <w:t>server/services/reports.js</w:t>
            </w:r>
          </w:p>
        </w:tc>
      </w:tr>
      <w:tr w:rsidR="004139D5" w14:paraId="56FFCD48" w14:textId="77777777">
        <w:trPr>
          <w:cantSplit/>
          <w:jc w:val="center"/>
        </w:trPr>
        <w:tc>
          <w:tcPr>
            <w:tcW w:w="907" w:type="dxa"/>
            <w:tcBorders>
              <w:left w:val="nil"/>
              <w:bottom w:val="nil"/>
              <w:right w:val="nil"/>
            </w:tcBorders>
            <w:noWrap/>
            <w:tcMar>
              <w:top w:w="45" w:type="dxa"/>
              <w:left w:w="85" w:type="dxa"/>
              <w:bottom w:w="45" w:type="dxa"/>
              <w:right w:w="85" w:type="dxa"/>
            </w:tcMar>
            <w:vAlign w:val="center"/>
          </w:tcPr>
          <w:p w14:paraId="697CFB03" w14:textId="77777777" w:rsidR="004139D5" w:rsidRDefault="002735B2">
            <w:pPr>
              <w:keepLines/>
              <w:spacing w:line="360" w:lineRule="exact"/>
              <w:ind w:firstLine="0"/>
              <w:rPr>
                <w:rFonts w:hint="eastAsia"/>
              </w:rPr>
            </w:pPr>
            <w:r>
              <w:rPr>
                <w:sz w:val="21"/>
                <w:szCs w:val="21"/>
              </w:rPr>
              <w:lastRenderedPageBreak/>
              <w:t>BR-27</w:t>
            </w:r>
          </w:p>
        </w:tc>
        <w:tc>
          <w:tcPr>
            <w:tcW w:w="5329" w:type="dxa"/>
            <w:tcBorders>
              <w:left w:val="nil"/>
              <w:bottom w:val="nil"/>
              <w:right w:val="nil"/>
            </w:tcBorders>
            <w:tcMar>
              <w:top w:w="45" w:type="dxa"/>
              <w:left w:w="85" w:type="dxa"/>
              <w:bottom w:w="45" w:type="dxa"/>
              <w:right w:w="85" w:type="dxa"/>
            </w:tcMar>
            <w:vAlign w:val="center"/>
          </w:tcPr>
          <w:p w14:paraId="7AB69F4B" w14:textId="77777777" w:rsidR="004139D5" w:rsidRDefault="002735B2">
            <w:pPr>
              <w:keepLines/>
              <w:spacing w:line="360" w:lineRule="exact"/>
              <w:ind w:firstLine="0"/>
              <w:rPr>
                <w:rFonts w:hint="eastAsia"/>
              </w:rPr>
            </w:pPr>
            <w:r>
              <w:rPr>
                <w:sz w:val="21"/>
                <w:szCs w:val="21"/>
              </w:rPr>
              <w:t>系统以来源签名验证季度报告，结算、冲销、成本和接诊资源变化使旧报告失效。</w:t>
            </w:r>
          </w:p>
        </w:tc>
        <w:tc>
          <w:tcPr>
            <w:tcW w:w="2608" w:type="dxa"/>
            <w:tcBorders>
              <w:left w:val="nil"/>
              <w:bottom w:val="nil"/>
              <w:right w:val="nil"/>
            </w:tcBorders>
            <w:tcMar>
              <w:top w:w="45" w:type="dxa"/>
              <w:left w:w="85" w:type="dxa"/>
              <w:bottom w:w="45" w:type="dxa"/>
              <w:right w:w="85" w:type="dxa"/>
            </w:tcMar>
            <w:vAlign w:val="center"/>
          </w:tcPr>
          <w:p w14:paraId="4B09EE17" w14:textId="77777777" w:rsidR="004139D5" w:rsidRDefault="002735B2">
            <w:pPr>
              <w:keepLines/>
              <w:spacing w:line="360" w:lineRule="exact"/>
              <w:ind w:firstLine="0"/>
              <w:rPr>
                <w:rFonts w:hint="eastAsia"/>
              </w:rPr>
            </w:pPr>
            <w:r>
              <w:rPr>
                <w:sz w:val="21"/>
                <w:szCs w:val="21"/>
              </w:rPr>
              <w:t>server/services/shared.js</w:t>
            </w:r>
            <w:r>
              <w:rPr>
                <w:sz w:val="21"/>
                <w:szCs w:val="21"/>
              </w:rPr>
              <w:t>；</w:t>
            </w:r>
            <w:r>
              <w:rPr>
                <w:sz w:val="21"/>
                <w:szCs w:val="21"/>
              </w:rPr>
              <w:t>server/services/reports.js</w:t>
            </w:r>
          </w:p>
        </w:tc>
      </w:tr>
      <w:tr w:rsidR="004139D5" w14:paraId="72807A20" w14:textId="77777777">
        <w:trPr>
          <w:cantSplit/>
          <w:jc w:val="center"/>
        </w:trPr>
        <w:tc>
          <w:tcPr>
            <w:tcW w:w="907" w:type="dxa"/>
            <w:tcBorders>
              <w:left w:val="nil"/>
              <w:bottom w:val="nil"/>
              <w:right w:val="nil"/>
            </w:tcBorders>
            <w:noWrap/>
            <w:tcMar>
              <w:top w:w="45" w:type="dxa"/>
              <w:left w:w="85" w:type="dxa"/>
              <w:bottom w:w="45" w:type="dxa"/>
              <w:right w:w="85" w:type="dxa"/>
            </w:tcMar>
            <w:vAlign w:val="center"/>
          </w:tcPr>
          <w:p w14:paraId="2E7336B2" w14:textId="77777777" w:rsidR="004139D5" w:rsidRDefault="002735B2">
            <w:pPr>
              <w:keepLines/>
              <w:spacing w:line="360" w:lineRule="exact"/>
              <w:ind w:firstLine="0"/>
              <w:rPr>
                <w:rFonts w:hint="eastAsia"/>
              </w:rPr>
            </w:pPr>
            <w:r>
              <w:rPr>
                <w:sz w:val="21"/>
                <w:szCs w:val="21"/>
              </w:rPr>
              <w:t>BR-28</w:t>
            </w:r>
          </w:p>
        </w:tc>
        <w:tc>
          <w:tcPr>
            <w:tcW w:w="5329" w:type="dxa"/>
            <w:tcBorders>
              <w:left w:val="nil"/>
              <w:bottom w:val="nil"/>
              <w:right w:val="nil"/>
            </w:tcBorders>
            <w:tcMar>
              <w:top w:w="45" w:type="dxa"/>
              <w:left w:w="85" w:type="dxa"/>
              <w:bottom w:w="45" w:type="dxa"/>
              <w:right w:w="85" w:type="dxa"/>
            </w:tcMar>
            <w:vAlign w:val="center"/>
          </w:tcPr>
          <w:p w14:paraId="150627F4" w14:textId="77777777" w:rsidR="004139D5" w:rsidRDefault="002735B2">
            <w:pPr>
              <w:keepLines/>
              <w:spacing w:line="360" w:lineRule="exact"/>
              <w:ind w:firstLine="0"/>
              <w:rPr>
                <w:rFonts w:hint="eastAsia"/>
              </w:rPr>
            </w:pPr>
            <w:r>
              <w:rPr>
                <w:sz w:val="21"/>
                <w:szCs w:val="21"/>
              </w:rPr>
              <w:t>系统履约指标按所选季度已到期预约次数聚合，含取消改约旧记录，不含未来预约。</w:t>
            </w:r>
          </w:p>
        </w:tc>
        <w:tc>
          <w:tcPr>
            <w:tcW w:w="2608" w:type="dxa"/>
            <w:tcBorders>
              <w:left w:val="nil"/>
              <w:bottom w:val="nil"/>
              <w:right w:val="nil"/>
            </w:tcBorders>
            <w:tcMar>
              <w:top w:w="45" w:type="dxa"/>
              <w:left w:w="85" w:type="dxa"/>
              <w:bottom w:w="45" w:type="dxa"/>
              <w:right w:w="85" w:type="dxa"/>
            </w:tcMar>
            <w:vAlign w:val="center"/>
          </w:tcPr>
          <w:p w14:paraId="28377497" w14:textId="77777777" w:rsidR="004139D5" w:rsidRDefault="002735B2">
            <w:pPr>
              <w:keepLines/>
              <w:spacing w:line="360" w:lineRule="exact"/>
              <w:ind w:firstLine="0"/>
              <w:rPr>
                <w:rFonts w:hint="eastAsia"/>
              </w:rPr>
            </w:pPr>
            <w:r>
              <w:rPr>
                <w:sz w:val="21"/>
                <w:szCs w:val="21"/>
              </w:rPr>
              <w:t>server/services/workspace.js</w:t>
            </w:r>
            <w:r>
              <w:rPr>
                <w:sz w:val="21"/>
                <w:szCs w:val="21"/>
              </w:rPr>
              <w:t>：</w:t>
            </w:r>
            <w:r>
              <w:rPr>
                <w:sz w:val="21"/>
                <w:szCs w:val="21"/>
              </w:rPr>
              <w:t>metrics</w:t>
            </w:r>
          </w:p>
        </w:tc>
      </w:tr>
      <w:tr w:rsidR="004139D5" w14:paraId="7461C3BA" w14:textId="77777777">
        <w:trPr>
          <w:cantSplit/>
          <w:jc w:val="center"/>
        </w:trPr>
        <w:tc>
          <w:tcPr>
            <w:tcW w:w="907" w:type="dxa"/>
            <w:tcBorders>
              <w:left w:val="nil"/>
              <w:bottom w:val="nil"/>
              <w:right w:val="nil"/>
            </w:tcBorders>
            <w:noWrap/>
            <w:tcMar>
              <w:top w:w="45" w:type="dxa"/>
              <w:left w:w="85" w:type="dxa"/>
              <w:bottom w:w="45" w:type="dxa"/>
              <w:right w:w="85" w:type="dxa"/>
            </w:tcMar>
            <w:vAlign w:val="center"/>
          </w:tcPr>
          <w:p w14:paraId="45DA2372" w14:textId="77777777" w:rsidR="004139D5" w:rsidRDefault="002735B2">
            <w:pPr>
              <w:keepLines/>
              <w:spacing w:line="360" w:lineRule="exact"/>
              <w:ind w:firstLine="0"/>
              <w:rPr>
                <w:rFonts w:hint="eastAsia"/>
              </w:rPr>
            </w:pPr>
            <w:r>
              <w:rPr>
                <w:sz w:val="21"/>
                <w:szCs w:val="21"/>
              </w:rPr>
              <w:t>BR-29</w:t>
            </w:r>
          </w:p>
        </w:tc>
        <w:tc>
          <w:tcPr>
            <w:tcW w:w="5329" w:type="dxa"/>
            <w:tcBorders>
              <w:left w:val="nil"/>
              <w:bottom w:val="nil"/>
              <w:right w:val="nil"/>
            </w:tcBorders>
            <w:tcMar>
              <w:top w:w="45" w:type="dxa"/>
              <w:left w:w="85" w:type="dxa"/>
              <w:bottom w:w="45" w:type="dxa"/>
              <w:right w:w="85" w:type="dxa"/>
            </w:tcMar>
            <w:vAlign w:val="center"/>
          </w:tcPr>
          <w:p w14:paraId="5C8EB623" w14:textId="77777777" w:rsidR="004139D5" w:rsidRDefault="002735B2">
            <w:pPr>
              <w:keepLines/>
              <w:spacing w:line="360" w:lineRule="exact"/>
              <w:ind w:firstLine="0"/>
              <w:rPr>
                <w:rFonts w:hint="eastAsia"/>
              </w:rPr>
            </w:pPr>
            <w:r>
              <w:rPr>
                <w:sz w:val="21"/>
                <w:szCs w:val="21"/>
              </w:rPr>
              <w:t>系统按页查询并单独返回总数；一般分页上限</w:t>
            </w:r>
            <w:r>
              <w:rPr>
                <w:sz w:val="21"/>
                <w:szCs w:val="21"/>
              </w:rPr>
              <w:t>100</w:t>
            </w:r>
            <w:r>
              <w:rPr>
                <w:sz w:val="21"/>
                <w:szCs w:val="21"/>
              </w:rPr>
              <w:t>，不放宽对象授权。</w:t>
            </w:r>
          </w:p>
        </w:tc>
        <w:tc>
          <w:tcPr>
            <w:tcW w:w="2608" w:type="dxa"/>
            <w:tcBorders>
              <w:left w:val="nil"/>
              <w:bottom w:val="nil"/>
              <w:right w:val="nil"/>
            </w:tcBorders>
            <w:tcMar>
              <w:top w:w="45" w:type="dxa"/>
              <w:left w:w="85" w:type="dxa"/>
              <w:bottom w:w="45" w:type="dxa"/>
              <w:right w:w="85" w:type="dxa"/>
            </w:tcMar>
            <w:vAlign w:val="center"/>
          </w:tcPr>
          <w:p w14:paraId="69EE41DE" w14:textId="77777777" w:rsidR="004139D5" w:rsidRDefault="002735B2">
            <w:pPr>
              <w:keepLines/>
              <w:spacing w:line="360" w:lineRule="exact"/>
              <w:ind w:firstLine="0"/>
              <w:rPr>
                <w:rFonts w:hint="eastAsia"/>
              </w:rPr>
            </w:pPr>
            <w:r>
              <w:rPr>
                <w:sz w:val="21"/>
                <w:szCs w:val="21"/>
              </w:rPr>
              <w:t>server/services/workspace.js</w:t>
            </w:r>
          </w:p>
        </w:tc>
      </w:tr>
      <w:tr w:rsidR="004139D5" w14:paraId="35CA3557" w14:textId="77777777">
        <w:trPr>
          <w:cantSplit/>
          <w:jc w:val="center"/>
        </w:trPr>
        <w:tc>
          <w:tcPr>
            <w:tcW w:w="907" w:type="dxa"/>
            <w:tcBorders>
              <w:left w:val="nil"/>
              <w:bottom w:val="nil"/>
              <w:right w:val="nil"/>
            </w:tcBorders>
            <w:noWrap/>
            <w:tcMar>
              <w:top w:w="45" w:type="dxa"/>
              <w:left w:w="85" w:type="dxa"/>
              <w:bottom w:w="45" w:type="dxa"/>
              <w:right w:w="85" w:type="dxa"/>
            </w:tcMar>
            <w:vAlign w:val="center"/>
          </w:tcPr>
          <w:p w14:paraId="659EADDB" w14:textId="77777777" w:rsidR="004139D5" w:rsidRDefault="002735B2">
            <w:pPr>
              <w:keepLines/>
              <w:spacing w:line="360" w:lineRule="exact"/>
              <w:ind w:firstLine="0"/>
              <w:rPr>
                <w:rFonts w:hint="eastAsia"/>
              </w:rPr>
            </w:pPr>
            <w:r>
              <w:rPr>
                <w:sz w:val="21"/>
                <w:szCs w:val="21"/>
              </w:rPr>
              <w:t>BR-30</w:t>
            </w:r>
          </w:p>
        </w:tc>
        <w:tc>
          <w:tcPr>
            <w:tcW w:w="5329" w:type="dxa"/>
            <w:tcBorders>
              <w:left w:val="nil"/>
              <w:bottom w:val="nil"/>
              <w:right w:val="nil"/>
            </w:tcBorders>
            <w:tcMar>
              <w:top w:w="45" w:type="dxa"/>
              <w:left w:w="85" w:type="dxa"/>
              <w:bottom w:w="45" w:type="dxa"/>
              <w:right w:w="85" w:type="dxa"/>
            </w:tcMar>
            <w:vAlign w:val="center"/>
          </w:tcPr>
          <w:p w14:paraId="13808AFF" w14:textId="77777777" w:rsidR="004139D5" w:rsidRDefault="002735B2">
            <w:pPr>
              <w:keepLines/>
              <w:spacing w:line="360" w:lineRule="exact"/>
              <w:ind w:firstLine="0"/>
              <w:rPr>
                <w:rFonts w:hint="eastAsia"/>
              </w:rPr>
            </w:pPr>
            <w:r>
              <w:rPr>
                <w:sz w:val="21"/>
                <w:szCs w:val="21"/>
              </w:rPr>
              <w:t>系统同用户同唯一标识和同内容重放原结果，变更内容则冲突；财务另有命名空间。</w:t>
            </w:r>
          </w:p>
        </w:tc>
        <w:tc>
          <w:tcPr>
            <w:tcW w:w="2608" w:type="dxa"/>
            <w:tcBorders>
              <w:left w:val="nil"/>
              <w:bottom w:val="nil"/>
              <w:right w:val="nil"/>
            </w:tcBorders>
            <w:tcMar>
              <w:top w:w="45" w:type="dxa"/>
              <w:left w:w="85" w:type="dxa"/>
              <w:bottom w:w="45" w:type="dxa"/>
              <w:right w:w="85" w:type="dxa"/>
            </w:tcMar>
            <w:vAlign w:val="center"/>
          </w:tcPr>
          <w:p w14:paraId="45610359" w14:textId="77777777" w:rsidR="004139D5" w:rsidRDefault="002735B2">
            <w:pPr>
              <w:keepLines/>
              <w:spacing w:line="360" w:lineRule="exact"/>
              <w:ind w:firstLine="0"/>
              <w:rPr>
                <w:rFonts w:hint="eastAsia"/>
              </w:rPr>
            </w:pPr>
            <w:r>
              <w:rPr>
                <w:sz w:val="21"/>
                <w:szCs w:val="21"/>
              </w:rPr>
              <w:t>server/http/idempotency.js</w:t>
            </w:r>
            <w:r>
              <w:rPr>
                <w:sz w:val="21"/>
                <w:szCs w:val="21"/>
              </w:rPr>
              <w:t>；</w:t>
            </w:r>
            <w:r>
              <w:rPr>
                <w:sz w:val="21"/>
                <w:szCs w:val="21"/>
              </w:rPr>
              <w:t>server/services/finance.js</w:t>
            </w:r>
          </w:p>
        </w:tc>
      </w:tr>
      <w:tr w:rsidR="004139D5" w14:paraId="5F12E3CC" w14:textId="77777777">
        <w:trPr>
          <w:cantSplit/>
          <w:jc w:val="center"/>
        </w:trPr>
        <w:tc>
          <w:tcPr>
            <w:tcW w:w="907" w:type="dxa"/>
            <w:tcBorders>
              <w:left w:val="nil"/>
              <w:bottom w:val="single" w:sz="7" w:space="0" w:color="000000"/>
              <w:right w:val="nil"/>
            </w:tcBorders>
            <w:noWrap/>
            <w:tcMar>
              <w:top w:w="45" w:type="dxa"/>
              <w:left w:w="85" w:type="dxa"/>
              <w:bottom w:w="45" w:type="dxa"/>
              <w:right w:w="85" w:type="dxa"/>
            </w:tcMar>
            <w:vAlign w:val="center"/>
          </w:tcPr>
          <w:p w14:paraId="296D1370" w14:textId="77777777" w:rsidR="004139D5" w:rsidRDefault="002735B2">
            <w:pPr>
              <w:keepLines/>
              <w:spacing w:line="360" w:lineRule="exact"/>
              <w:ind w:firstLine="0"/>
              <w:rPr>
                <w:rFonts w:hint="eastAsia"/>
              </w:rPr>
            </w:pPr>
            <w:r>
              <w:rPr>
                <w:sz w:val="21"/>
                <w:szCs w:val="21"/>
              </w:rPr>
              <w:t>BR-31</w:t>
            </w:r>
          </w:p>
        </w:tc>
        <w:tc>
          <w:tcPr>
            <w:tcW w:w="5329" w:type="dxa"/>
            <w:tcBorders>
              <w:left w:val="nil"/>
              <w:bottom w:val="single" w:sz="7" w:space="0" w:color="000000"/>
              <w:right w:val="nil"/>
            </w:tcBorders>
            <w:tcMar>
              <w:top w:w="45" w:type="dxa"/>
              <w:left w:w="85" w:type="dxa"/>
              <w:bottom w:w="45" w:type="dxa"/>
              <w:right w:w="85" w:type="dxa"/>
            </w:tcMar>
            <w:vAlign w:val="center"/>
          </w:tcPr>
          <w:p w14:paraId="588F7871" w14:textId="77777777" w:rsidR="004139D5" w:rsidRDefault="002735B2">
            <w:pPr>
              <w:keepLines/>
              <w:spacing w:line="360" w:lineRule="exact"/>
              <w:ind w:firstLine="0"/>
              <w:rPr>
                <w:rFonts w:hint="eastAsia"/>
              </w:rPr>
            </w:pPr>
            <w:r>
              <w:rPr>
                <w:sz w:val="21"/>
                <w:szCs w:val="21"/>
              </w:rPr>
              <w:t>仅总部可导出全门诊业务</w:t>
            </w:r>
            <w:r>
              <w:rPr>
                <w:sz w:val="21"/>
                <w:szCs w:val="21"/>
              </w:rPr>
              <w:t>JSON</w:t>
            </w:r>
            <w:r>
              <w:rPr>
                <w:sz w:val="21"/>
                <w:szCs w:val="21"/>
              </w:rPr>
              <w:t>，排除凭证且不能替代完整</w:t>
            </w:r>
            <w:r>
              <w:rPr>
                <w:sz w:val="21"/>
                <w:szCs w:val="21"/>
              </w:rPr>
              <w:t>SQLite</w:t>
            </w:r>
            <w:r>
              <w:rPr>
                <w:sz w:val="21"/>
                <w:szCs w:val="21"/>
              </w:rPr>
              <w:t>快照。</w:t>
            </w:r>
          </w:p>
        </w:tc>
        <w:tc>
          <w:tcPr>
            <w:tcW w:w="2608" w:type="dxa"/>
            <w:tcBorders>
              <w:left w:val="nil"/>
              <w:bottom w:val="single" w:sz="7" w:space="0" w:color="000000"/>
              <w:right w:val="nil"/>
            </w:tcBorders>
            <w:tcMar>
              <w:top w:w="45" w:type="dxa"/>
              <w:left w:w="85" w:type="dxa"/>
              <w:bottom w:w="45" w:type="dxa"/>
              <w:right w:w="85" w:type="dxa"/>
            </w:tcMar>
            <w:vAlign w:val="center"/>
          </w:tcPr>
          <w:p w14:paraId="130C6F34" w14:textId="77777777" w:rsidR="004139D5" w:rsidRDefault="002735B2">
            <w:pPr>
              <w:keepLines/>
              <w:spacing w:line="360" w:lineRule="exact"/>
              <w:ind w:firstLine="0"/>
              <w:rPr>
                <w:rFonts w:hint="eastAsia"/>
              </w:rPr>
            </w:pPr>
            <w:r>
              <w:rPr>
                <w:sz w:val="21"/>
                <w:szCs w:val="21"/>
              </w:rPr>
              <w:t>server/index.js</w:t>
            </w:r>
            <w:r>
              <w:rPr>
                <w:sz w:val="21"/>
                <w:szCs w:val="21"/>
              </w:rPr>
              <w:t>：</w:t>
            </w:r>
            <w:r>
              <w:rPr>
                <w:sz w:val="21"/>
                <w:szCs w:val="21"/>
              </w:rPr>
              <w:t>GET /api/backup</w:t>
            </w:r>
            <w:r>
              <w:rPr>
                <w:sz w:val="21"/>
                <w:szCs w:val="21"/>
              </w:rPr>
              <w:t>；</w:t>
            </w:r>
            <w:r>
              <w:rPr>
                <w:sz w:val="21"/>
                <w:szCs w:val="21"/>
              </w:rPr>
              <w:t>tools/database.mjs</w:t>
            </w:r>
          </w:p>
        </w:tc>
      </w:tr>
    </w:tbl>
    <w:p w14:paraId="72B9F501" w14:textId="77777777" w:rsidR="004139D5" w:rsidRDefault="002735B2">
      <w:pPr>
        <w:pStyle w:val="21"/>
        <w:numPr>
          <w:ilvl w:val="1"/>
          <w:numId w:val="10"/>
        </w:numPr>
      </w:pPr>
      <w:bookmarkStart w:id="117" w:name="_Toc243288747"/>
      <w:r>
        <w:t>预约冲突与到诊算法</w:t>
      </w:r>
      <w:bookmarkEnd w:id="117"/>
    </w:p>
    <w:p w14:paraId="62F916C8" w14:textId="77777777" w:rsidR="004139D5" w:rsidRDefault="002735B2">
      <w:pPr>
        <w:rPr>
          <w:rFonts w:hint="eastAsia"/>
        </w:rPr>
      </w:pPr>
      <w:r>
        <w:t>把时间段视为左闭右开区间</w:t>
      </w:r>
      <w:r>
        <w:t>[start,end)</w:t>
      </w:r>
      <w:r>
        <w:t>。两个区间重叠当且仅当已有</w:t>
      </w:r>
      <w:r>
        <w:t>start</w:t>
      </w:r>
      <w:r>
        <w:t>小于新</w:t>
      </w:r>
      <w:r>
        <w:t>end</w:t>
      </w:r>
      <w:r>
        <w:t>且已有</w:t>
      </w:r>
      <w:r>
        <w:t>end</w:t>
      </w:r>
      <w:r>
        <w:t>大于新</w:t>
      </w:r>
      <w:r>
        <w:t>start</w:t>
      </w:r>
      <w:r>
        <w:t>，因此相邻时段可以衔接。只把</w:t>
      </w:r>
      <w:r>
        <w:t>booked</w:t>
      </w:r>
      <w:r>
        <w:t>和</w:t>
      </w:r>
      <w:r>
        <w:t>attended</w:t>
      </w:r>
      <w:r>
        <w:t>作为有效占用状态；医生跨门诊重叠、患者重叠和所选号源容量都必须检查。牙医、门诊、排班均需有效，牙医至少有一项有效资格，患者档案有效且资料声明满足要求。</w:t>
      </w:r>
    </w:p>
    <w:p w14:paraId="08EBD465" w14:textId="77777777" w:rsidR="004139D5" w:rsidRDefault="002735B2">
      <w:pPr>
        <w:rPr>
          <w:rFonts w:hint="eastAsia"/>
        </w:rPr>
      </w:pPr>
      <w:r>
        <w:t>顾客取消与改期还检查距离开始时间的小时阈值，过期转机构处理；员工权限不代表能改写已到诊或已取消预约。到诊不能早于开始时间，爽约不能早于结束时间；爽约更正须提供原因并验证号源未被其他有效预约占满。恢复为</w:t>
      </w:r>
      <w:r>
        <w:t>booked</w:t>
      </w:r>
      <w:r>
        <w:t>后，才按正常路径登记到诊。</w:t>
      </w:r>
    </w:p>
    <w:p w14:paraId="5A3FE315" w14:textId="77777777" w:rsidR="004139D5" w:rsidRDefault="002735B2">
      <w:pPr>
        <w:pStyle w:val="21"/>
        <w:numPr>
          <w:ilvl w:val="1"/>
          <w:numId w:val="10"/>
        </w:numPr>
      </w:pPr>
      <w:bookmarkStart w:id="118" w:name="_Toc243288748"/>
      <w:r>
        <w:t>诊疗冻结与附记</w:t>
      </w:r>
      <w:bookmarkEnd w:id="118"/>
    </w:p>
    <w:p w14:paraId="5FF785E7" w14:textId="77777777" w:rsidR="004139D5" w:rsidRDefault="002735B2">
      <w:pPr>
        <w:rPr>
          <w:rFonts w:hint="eastAsia"/>
        </w:rPr>
      </w:pPr>
      <w:r>
        <w:t>医生仅修改本人接诊且尚未完成的记录；每条治疗引用当前有效项目，并保存名称、整数数量及当次单价。完成时至少有有效明细，原记录转</w:t>
      </w:r>
      <w:r>
        <w:t>completed</w:t>
      </w:r>
      <w:r>
        <w:t>并保存</w:t>
      </w:r>
      <w:r>
        <w:lastRenderedPageBreak/>
        <w:t>完成时间，后续不能直接覆盖。附记另存作者、时间、原版本、内容和原因，患者详情合并展示原文及附记，而不重新开放原病历。</w:t>
      </w:r>
    </w:p>
    <w:p w14:paraId="35D8D0A0" w14:textId="77777777" w:rsidR="004139D5" w:rsidRDefault="002735B2">
      <w:pPr>
        <w:pStyle w:val="21"/>
        <w:numPr>
          <w:ilvl w:val="1"/>
          <w:numId w:val="10"/>
        </w:numPr>
      </w:pPr>
      <w:bookmarkStart w:id="119" w:name="_Toc243288749"/>
      <w:r>
        <w:t>应收收退款与冲销</w:t>
      </w:r>
      <w:bookmarkEnd w:id="119"/>
    </w:p>
    <w:p w14:paraId="59C85E91" w14:textId="77777777" w:rsidR="004139D5" w:rsidRDefault="002735B2">
      <w:pPr>
        <w:rPr>
          <w:rFonts w:hint="eastAsia"/>
        </w:rPr>
      </w:pPr>
      <w:r>
        <w:t>有效应收＝原结算总额－冲销金额；净收款＝累计收款－累计退款；欠款余额＝有效应收－净收款。每笔收款必须为正整数分且不超过欠款；退款必须指向原收款且不超过该原款尚可退款额。冲销要求净收款为零并记录原因，追加金额调整而不删除原单。</w:t>
      </w:r>
    </w:p>
    <w:p w14:paraId="76E0D5B6" w14:textId="77777777" w:rsidR="004139D5" w:rsidRDefault="002735B2">
      <w:pPr>
        <w:rPr>
          <w:rFonts w:hint="eastAsia"/>
        </w:rPr>
      </w:pPr>
      <w:r>
        <w:t>例如原单</w:t>
      </w:r>
      <w:r>
        <w:t>10000</w:t>
      </w:r>
      <w:r>
        <w:t>分，登记</w:t>
      </w:r>
      <w:r>
        <w:t>6000</w:t>
      </w:r>
      <w:r>
        <w:t>分后余额</w:t>
      </w:r>
      <w:r>
        <w:t>4000</w:t>
      </w:r>
      <w:r>
        <w:t>分；退款</w:t>
      </w:r>
      <w:r>
        <w:t>2000</w:t>
      </w:r>
      <w:r>
        <w:t>分后净收款</w:t>
      </w:r>
      <w:r>
        <w:t>4000</w:t>
      </w:r>
      <w:r>
        <w:t>分、余额</w:t>
      </w:r>
      <w:r>
        <w:t>6000</w:t>
      </w:r>
      <w:r>
        <w:t>分。要全单冲销，先退还剩余净收款，再追加</w:t>
      </w:r>
      <w:r>
        <w:t>10000</w:t>
      </w:r>
      <w:r>
        <w:t>分冲销，最终应收和净收款均为零。此例是算法说明，不是对日常数据库执行的业务。现金、银行和</w:t>
      </w:r>
      <w:r>
        <w:t>POS</w:t>
      </w:r>
      <w:r>
        <w:t>均为机构核验凭据后的人工记账，不发起外部资金转移。</w:t>
      </w:r>
    </w:p>
    <w:p w14:paraId="2A739CAE" w14:textId="77777777" w:rsidR="004139D5" w:rsidRDefault="002735B2">
      <w:pPr>
        <w:pStyle w:val="21"/>
        <w:numPr>
          <w:ilvl w:val="1"/>
          <w:numId w:val="10"/>
        </w:numPr>
      </w:pPr>
      <w:bookmarkStart w:id="120" w:name="_Toc243288750"/>
      <w:r>
        <w:t>营业日核对与季度基金口径</w:t>
      </w:r>
      <w:bookmarkEnd w:id="120"/>
    </w:p>
    <w:p w14:paraId="304E98E7" w14:textId="77777777" w:rsidR="004139D5" w:rsidRDefault="002735B2">
      <w:pPr>
        <w:rPr>
          <w:rFonts w:hint="eastAsia"/>
        </w:rPr>
      </w:pPr>
      <w:r>
        <w:t>营业日按</w:t>
      </w:r>
      <w:r>
        <w:t>Asia/Shanghai</w:t>
      </w:r>
      <w:r>
        <w:t>自然日取</w:t>
      </w:r>
      <w:r>
        <w:t>UTC</w:t>
      </w:r>
      <w:r>
        <w:t>时间边界，按</w:t>
      </w:r>
      <w:r>
        <w:t>cash</w:t>
      </w:r>
      <w:r>
        <w:t>、</w:t>
      </w:r>
      <w:r>
        <w:t>bank</w:t>
      </w:r>
      <w:r>
        <w:t>、</w:t>
      </w:r>
      <w:r>
        <w:t>pos</w:t>
      </w:r>
      <w:r>
        <w:t>汇总当日收款减退款。观察金额与系统期望金额存在差额时，必须填写原因；修订追加新版本，来源签名变化使旧核对显示失效。跨日退款归于退款实际记录日，不反写原收款日。</w:t>
      </w:r>
    </w:p>
    <w:p w14:paraId="524C99A7" w14:textId="77777777" w:rsidR="004139D5" w:rsidRDefault="002735B2">
      <w:pPr>
        <w:rPr>
          <w:rFonts w:hint="eastAsia"/>
        </w:rPr>
      </w:pPr>
      <w:r>
        <w:t>季度经营收入采用有效开单金额，而不是实际收款额。某门诊与牙医组合的净利润＝有效开单收入－用品成本－运营费用；任何应计组合缺失成本或未审核，不能默认按零确认。全连锁基金＝四舍五入后的</w:t>
      </w:r>
      <w:r>
        <w:t>max(0,</w:t>
      </w:r>
      <w:r>
        <w:t>净利润</w:t>
      </w:r>
      <w:r>
        <w:t>)×10%</w:t>
      </w:r>
      <w:r>
        <w:t>，负利润时为零。系统只测算并确认基金总额，没有实现个人分配或实际奖金发放。</w:t>
      </w:r>
    </w:p>
    <w:p w14:paraId="5FAF7D4C" w14:textId="77777777" w:rsidR="004139D5" w:rsidRDefault="002735B2">
      <w:pPr>
        <w:rPr>
          <w:rFonts w:hint="eastAsia"/>
        </w:rPr>
      </w:pPr>
      <w:r>
        <w:t>季度履约指标以选定季度、已到期的预约次数为分母，取消和改约原记录仍在口径内，未来预约不计入。指标不是独立患者人数，也不从列表当前页样本计算。成本修订、审核版本或有效开单来源发生变化会使旧季度来源签名失效，确认前必须重算。</w:t>
      </w:r>
    </w:p>
    <w:p w14:paraId="6A66C072" w14:textId="77777777" w:rsidR="004139D5" w:rsidRDefault="002735B2">
      <w:pPr>
        <w:pStyle w:val="21"/>
        <w:numPr>
          <w:ilvl w:val="1"/>
          <w:numId w:val="10"/>
        </w:numPr>
      </w:pPr>
      <w:bookmarkStart w:id="121" w:name="_Toc243288751"/>
      <w:r>
        <w:lastRenderedPageBreak/>
        <w:t>患者归并与身份核验</w:t>
      </w:r>
      <w:bookmarkEnd w:id="121"/>
    </w:p>
    <w:p w14:paraId="02F1CE94" w14:textId="77777777" w:rsidR="004139D5" w:rsidRDefault="002735B2">
      <w:pPr>
        <w:rPr>
          <w:rFonts w:hint="eastAsia"/>
        </w:rPr>
      </w:pPr>
      <w:r>
        <w:t>患者主档案不与账号混为一体。自助注册遇到规范化电话已有档案时转机构核验，避免仅凭知道电话公开认领。总部办理核验绑定须提供证据和原因。跨店档案归并只由总部执行，店长不能通过本店患者访问权获得全局归并权限。归并检查来源和目标版本、身份一致性及活跃顾客账号冲突，成功后迁移预约、诊疗、结算和账号关联，保留来源档案停用状态与历史别名，并撤销相关会话。</w:t>
      </w:r>
    </w:p>
    <w:p w14:paraId="118EAC3B" w14:textId="77777777" w:rsidR="004139D5" w:rsidRDefault="002735B2">
      <w:pPr>
        <w:rPr>
          <w:rFonts w:hint="eastAsia"/>
        </w:rPr>
      </w:pPr>
      <w:r>
        <w:t>机构核验是有责任人员的业务行为，系统保存其证据描述、操作者和时间，不能由字符串存在推断真实证件核验已完成。没有引入身份证平台或人脸核验接口，文档不将其写成已实现自动实名认证。</w:t>
      </w:r>
    </w:p>
    <w:p w14:paraId="29720A36" w14:textId="77777777" w:rsidR="004139D5" w:rsidRDefault="002735B2">
      <w:pPr>
        <w:pStyle w:val="21"/>
        <w:numPr>
          <w:ilvl w:val="1"/>
          <w:numId w:val="10"/>
        </w:numPr>
      </w:pPr>
      <w:bookmarkStart w:id="122" w:name="_Toc243288752"/>
      <w:r>
        <w:t>账号生命周期与恢复</w:t>
      </w:r>
      <w:bookmarkEnd w:id="122"/>
    </w:p>
    <w:p w14:paraId="16FE7BA2" w14:textId="77777777" w:rsidR="004139D5" w:rsidRDefault="002735B2">
      <w:pPr>
        <w:rPr>
          <w:rFonts w:hint="eastAsia"/>
        </w:rPr>
      </w:pPr>
      <w:r>
        <w:t>员工由总部建立，前台和店长至少分配一家有效门诊，医生关联明确的牙医资源，总部账号具有全连锁范围。店长无账号创建、归属调整、状态管理和恢复码签发权限。停用、离职及归属调整撤销旧会话；离职账号不重新启用，自停及最后有效总部账号操作受保护。本人改密检查当前口令并撤销全部旧会话。口令使用</w:t>
      </w:r>
      <w:r>
        <w:t>scrypt</w:t>
      </w:r>
      <w:r>
        <w:t>哈希，服务不保存可还原口令。</w:t>
      </w:r>
    </w:p>
    <w:p w14:paraId="3BD9AA4D" w14:textId="77777777" w:rsidR="004139D5" w:rsidRDefault="002735B2">
      <w:pPr>
        <w:rPr>
          <w:rFonts w:hint="eastAsia"/>
        </w:rPr>
      </w:pPr>
      <w:r>
        <w:t>五种角色的恢复申请对已存在和不存在账号给统一回应。总部机构核验后签发</w:t>
      </w:r>
      <w:r>
        <w:t>10</w:t>
      </w:r>
      <w:r>
        <w:t>分钟有效、仅展示一次的随机凭证，库内保存哈希；成功消费后凭证不可重用，并撤销旧会话。重放同一签发幂等键返回</w:t>
      </w:r>
      <w:r>
        <w:t>409</w:t>
      </w:r>
      <w:r>
        <w:t>且不提供原始码；该</w:t>
      </w:r>
      <w:r>
        <w:t>409</w:t>
      </w:r>
      <w:r>
        <w:t>本身不撤销原码，重新签发成功才撤销旧凭证。恢复交付没有接入短信。</w:t>
      </w:r>
    </w:p>
    <w:p w14:paraId="28672B82" w14:textId="77777777" w:rsidR="004139D5" w:rsidRDefault="002735B2">
      <w:pPr>
        <w:pStyle w:val="1"/>
        <w:numPr>
          <w:ilvl w:val="0"/>
          <w:numId w:val="10"/>
        </w:numPr>
      </w:pPr>
      <w:bookmarkStart w:id="123" w:name="_Toc243288753"/>
      <w:r>
        <w:t>安全运维与部署设计</w:t>
      </w:r>
      <w:bookmarkEnd w:id="123"/>
    </w:p>
    <w:p w14:paraId="18FCE469" w14:textId="77777777" w:rsidR="004139D5" w:rsidRDefault="002735B2">
      <w:pPr>
        <w:pStyle w:val="21"/>
        <w:numPr>
          <w:ilvl w:val="1"/>
          <w:numId w:val="10"/>
        </w:numPr>
      </w:pPr>
      <w:bookmarkStart w:id="124" w:name="_Toc243288754"/>
      <w:r>
        <w:t>认证授权与输入保护</w:t>
      </w:r>
      <w:bookmarkEnd w:id="124"/>
    </w:p>
    <w:p w14:paraId="38D33CE1" w14:textId="77777777" w:rsidR="004139D5" w:rsidRDefault="002735B2">
      <w:pPr>
        <w:rPr>
          <w:rFonts w:hint="eastAsia"/>
        </w:rPr>
      </w:pPr>
      <w:r>
        <w:t>会话采用</w:t>
      </w:r>
      <w:r>
        <w:t>HttpOnly Cookie</w:t>
      </w:r>
      <w:r>
        <w:t>，生产配置要求</w:t>
      </w:r>
      <w:r>
        <w:t>Secure</w:t>
      </w:r>
      <w:r>
        <w:t>；</w:t>
      </w:r>
      <w:r>
        <w:t>CSRF</w:t>
      </w:r>
      <w:r>
        <w:t>令牌保护已登录修改，</w:t>
      </w:r>
      <w:r>
        <w:t>Origin</w:t>
      </w:r>
      <w:r>
        <w:t>和</w:t>
      </w:r>
      <w:r>
        <w:t>Host</w:t>
      </w:r>
      <w:r>
        <w:t>限制来源。登录、注册和恢复使用</w:t>
      </w:r>
      <w:r>
        <w:t>SQLite</w:t>
      </w:r>
      <w:r>
        <w:t>持久限流，代理转发</w:t>
      </w:r>
      <w:r>
        <w:t>IP</w:t>
      </w:r>
      <w:r>
        <w:t>只</w:t>
      </w:r>
      <w:r>
        <w:lastRenderedPageBreak/>
        <w:t>有在确切可信代理列表内才被采用。客户端输入采用字段白名单、类型与长度校验；</w:t>
      </w:r>
      <w:r>
        <w:t>SQL</w:t>
      </w:r>
      <w:r>
        <w:t>参数绑定避免将用户值拼接为</w:t>
      </w:r>
      <w:r>
        <w:t>SQL</w:t>
      </w:r>
      <w:r>
        <w:t>。</w:t>
      </w:r>
    </w:p>
    <w:p w14:paraId="1AD34813" w14:textId="77777777" w:rsidR="004139D5" w:rsidRDefault="002735B2">
      <w:pPr>
        <w:rPr>
          <w:rFonts w:hint="eastAsia"/>
        </w:rPr>
      </w:pPr>
      <w:r>
        <w:t>业务审计记录事件类型、目标、操作者和时间，并递归脱敏</w:t>
      </w:r>
      <w:r>
        <w:t>password</w:t>
      </w:r>
      <w:r>
        <w:t>、</w:t>
      </w:r>
      <w:r>
        <w:t>token</w:t>
      </w:r>
      <w:r>
        <w:t>、</w:t>
      </w:r>
      <w:r>
        <w:t>csrf</w:t>
      </w:r>
      <w:r>
        <w:t>及</w:t>
      </w:r>
      <w:r>
        <w:t>secret</w:t>
      </w:r>
      <w:r>
        <w:t>等字段；审计、账簿及附记用追加保护限制覆盖和删除。日志使用请求标识定位错误，不把临床详情或凭证作为调试输出。数据库与备份文件必须由部署机构限制访问，应用层脱敏不能替代操作系统和存储访问控制。</w:t>
      </w:r>
    </w:p>
    <w:p w14:paraId="3680CD8E" w14:textId="77777777" w:rsidR="004139D5" w:rsidRDefault="002735B2">
      <w:pPr>
        <w:pStyle w:val="21"/>
        <w:numPr>
          <w:ilvl w:val="1"/>
          <w:numId w:val="10"/>
        </w:numPr>
      </w:pPr>
      <w:bookmarkStart w:id="125" w:name="_Toc243288755"/>
      <w:r>
        <w:lastRenderedPageBreak/>
        <w:t>单实例部署与配置</w:t>
      </w:r>
      <w:bookmarkEnd w:id="125"/>
    </w:p>
    <w:p w14:paraId="065A9376" w14:textId="77777777" w:rsidR="004139D5" w:rsidRDefault="002735B2">
      <w:pPr>
        <w:keepNext/>
        <w:keepLines/>
        <w:spacing w:before="120" w:line="240" w:lineRule="auto"/>
        <w:ind w:firstLine="0"/>
        <w:jc w:val="center"/>
        <w:rPr>
          <w:rFonts w:hint="eastAsia"/>
        </w:rPr>
      </w:pPr>
      <w:r>
        <w:rPr>
          <w:noProof/>
        </w:rPr>
        <w:drawing>
          <wp:inline distT="0" distB="0" distL="0" distR="0" wp14:anchorId="743524E5" wp14:editId="35D55656">
            <wp:extent cx="5616000" cy="6084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png"/>
                    <pic:cNvPicPr/>
                  </pic:nvPicPr>
                  <pic:blipFill>
                    <a:blip r:embed="rId41"/>
                    <a:stretch>
                      <a:fillRect/>
                    </a:stretch>
                  </pic:blipFill>
                  <pic:spPr>
                    <a:xfrm>
                      <a:off x="0" y="0"/>
                      <a:ext cx="5616000" cy="6084000"/>
                    </a:xfrm>
                    <a:prstGeom prst="rect">
                      <a:avLst/>
                    </a:prstGeom>
                  </pic:spPr>
                </pic:pic>
              </a:graphicData>
            </a:graphic>
          </wp:inline>
        </w:drawing>
      </w:r>
    </w:p>
    <w:p w14:paraId="5BD7C54C" w14:textId="06E36DE7" w:rsidR="004139D5" w:rsidRDefault="002735B2">
      <w:pPr>
        <w:pStyle w:val="af7"/>
        <w:spacing w:before="60" w:after="120"/>
        <w:jc w:val="center"/>
        <w:rPr>
          <w:rFonts w:hint="eastAsia"/>
        </w:rPr>
      </w:pPr>
      <w:bookmarkStart w:id="126" w:name="_Toc243288831"/>
      <w:r>
        <w:rPr>
          <w:b/>
          <w:bCs/>
        </w:rPr>
        <w:t>图</w:t>
      </w:r>
      <w:r>
        <w:rPr>
          <w:b/>
          <w:bCs/>
        </w:rPr>
        <w:t xml:space="preserve"> </w:t>
      </w:r>
      <w:bookmarkStart w:id="127" w:name="deployment"/>
      <w:r>
        <w:rPr>
          <w:b/>
          <w:bCs/>
        </w:rPr>
        <w:fldChar w:fldCharType="begin"/>
      </w:r>
      <w:r>
        <w:rPr>
          <w:b/>
          <w:bCs/>
        </w:rPr>
        <w:instrText xml:space="preserve"> SEQ Figure \* ARABIC </w:instrText>
      </w:r>
      <w:r>
        <w:rPr>
          <w:b/>
          <w:bCs/>
        </w:rPr>
        <w:fldChar w:fldCharType="separate"/>
      </w:r>
      <w:r w:rsidR="00AE3614">
        <w:rPr>
          <w:rFonts w:hint="eastAsia"/>
          <w:b/>
          <w:bCs/>
          <w:noProof/>
        </w:rPr>
        <w:t>29</w:t>
      </w:r>
      <w:r>
        <w:rPr>
          <w:b/>
          <w:bCs/>
        </w:rPr>
        <w:fldChar w:fldCharType="end"/>
      </w:r>
      <w:bookmarkEnd w:id="127"/>
      <w:r>
        <w:t xml:space="preserve">　单实例部署与备份拓扑</w:t>
      </w:r>
      <w:bookmarkEnd w:id="126"/>
    </w:p>
    <w:p w14:paraId="7FB8CD9F" w14:textId="77777777" w:rsidR="004139D5" w:rsidRDefault="002735B2">
      <w:pPr>
        <w:rPr>
          <w:rFonts w:hint="eastAsia"/>
        </w:rPr>
      </w:pPr>
      <w:r>
        <w:t>独立应用根目录为</w:t>
      </w:r>
      <w:r>
        <w:t>andrew-system</w:t>
      </w:r>
      <w:r>
        <w:t>，不依赖课程目录中的旧</w:t>
      </w:r>
      <w:r>
        <w:t>Clearbrook</w:t>
      </w:r>
      <w:r>
        <w:t>项目。</w:t>
      </w:r>
      <w:r>
        <w:t>Dockerfile</w:t>
      </w:r>
      <w:r>
        <w:t>固定</w:t>
      </w:r>
      <w:r>
        <w:t>Node.js 24.15.0</w:t>
      </w:r>
      <w:r>
        <w:t>并以非</w:t>
      </w:r>
      <w:r>
        <w:t>root</w:t>
      </w:r>
      <w:r>
        <w:t>用户运行；</w:t>
      </w:r>
      <w:r>
        <w:t>Compose</w:t>
      </w:r>
      <w:r>
        <w:t>提供应用与备份服务、持久卷、健康检查、日志轮转及优雅停止。宿主反向代理终止</w:t>
      </w:r>
      <w:r>
        <w:t>HTTPS</w:t>
      </w:r>
      <w:r>
        <w:t>，容器应用端口仅绑定宿主回环地址。</w:t>
      </w:r>
    </w:p>
    <w:p w14:paraId="6FB544DF" w14:textId="755947C3" w:rsidR="004139D5" w:rsidRDefault="002735B2">
      <w:pPr>
        <w:pStyle w:val="af7"/>
        <w:keepNext/>
        <w:spacing w:before="60" w:after="120"/>
        <w:jc w:val="center"/>
        <w:rPr>
          <w:rFonts w:hint="eastAsia"/>
        </w:rPr>
      </w:pPr>
      <w:r>
        <w:rPr>
          <w:b/>
          <w:bCs/>
        </w:rPr>
        <w:lastRenderedPageBreak/>
        <w:t>表</w:t>
      </w:r>
      <w:r>
        <w:rPr>
          <w:b/>
          <w:bCs/>
        </w:rPr>
        <w:t xml:space="preserve"> </w:t>
      </w:r>
      <w:r>
        <w:rPr>
          <w:b/>
          <w:bCs/>
        </w:rPr>
        <w:fldChar w:fldCharType="begin"/>
      </w:r>
      <w:r>
        <w:rPr>
          <w:b/>
          <w:bCs/>
        </w:rPr>
        <w:instrText xml:space="preserve"> SEQ Table \* ARABIC </w:instrText>
      </w:r>
      <w:r>
        <w:rPr>
          <w:b/>
          <w:bCs/>
        </w:rPr>
        <w:fldChar w:fldCharType="separate"/>
      </w:r>
      <w:r w:rsidR="00AE3614">
        <w:rPr>
          <w:rFonts w:hint="eastAsia"/>
          <w:b/>
          <w:bCs/>
          <w:noProof/>
        </w:rPr>
        <w:t>18</w:t>
      </w:r>
      <w:r>
        <w:rPr>
          <w:b/>
          <w:bCs/>
        </w:rPr>
        <w:fldChar w:fldCharType="end"/>
      </w:r>
      <w:r>
        <w:t xml:space="preserve">　部署配置要点</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2948"/>
        <w:gridCol w:w="5897"/>
      </w:tblGrid>
      <w:tr w:rsidR="004139D5" w14:paraId="3685284A" w14:textId="77777777">
        <w:trPr>
          <w:cantSplit/>
          <w:tblHeader/>
          <w:jc w:val="center"/>
        </w:trPr>
        <w:tc>
          <w:tcPr>
            <w:tcW w:w="2948"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81FFF72"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配置</w:t>
            </w:r>
          </w:p>
        </w:tc>
        <w:tc>
          <w:tcPr>
            <w:tcW w:w="5896"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E978990"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正式环境要求</w:t>
            </w:r>
          </w:p>
        </w:tc>
      </w:tr>
      <w:tr w:rsidR="004139D5" w14:paraId="15A945F7" w14:textId="77777777">
        <w:trPr>
          <w:cantSplit/>
          <w:jc w:val="center"/>
        </w:trPr>
        <w:tc>
          <w:tcPr>
            <w:tcW w:w="2948" w:type="dxa"/>
            <w:tcBorders>
              <w:left w:val="nil"/>
              <w:bottom w:val="nil"/>
              <w:right w:val="nil"/>
            </w:tcBorders>
            <w:tcMar>
              <w:top w:w="45" w:type="dxa"/>
              <w:left w:w="85" w:type="dxa"/>
              <w:bottom w:w="45" w:type="dxa"/>
              <w:right w:w="85" w:type="dxa"/>
            </w:tcMar>
            <w:vAlign w:val="center"/>
          </w:tcPr>
          <w:p w14:paraId="2D676398" w14:textId="77777777" w:rsidR="004139D5" w:rsidRDefault="002735B2">
            <w:pPr>
              <w:keepLines/>
              <w:spacing w:line="360" w:lineRule="exact"/>
              <w:ind w:firstLine="0"/>
              <w:rPr>
                <w:rFonts w:hint="eastAsia"/>
              </w:rPr>
            </w:pPr>
            <w:r>
              <w:rPr>
                <w:sz w:val="21"/>
                <w:szCs w:val="21"/>
              </w:rPr>
              <w:t>NODE_ENV</w:t>
            </w:r>
          </w:p>
        </w:tc>
        <w:tc>
          <w:tcPr>
            <w:tcW w:w="5896" w:type="dxa"/>
            <w:tcBorders>
              <w:left w:val="nil"/>
              <w:bottom w:val="nil"/>
              <w:right w:val="nil"/>
            </w:tcBorders>
            <w:tcMar>
              <w:top w:w="45" w:type="dxa"/>
              <w:left w:w="85" w:type="dxa"/>
              <w:bottom w:w="45" w:type="dxa"/>
              <w:right w:w="85" w:type="dxa"/>
            </w:tcMar>
            <w:vAlign w:val="center"/>
          </w:tcPr>
          <w:p w14:paraId="72648759" w14:textId="77777777" w:rsidR="004139D5" w:rsidRDefault="002735B2">
            <w:pPr>
              <w:keepLines/>
              <w:spacing w:line="360" w:lineRule="exact"/>
              <w:ind w:firstLine="0"/>
              <w:rPr>
                <w:rFonts w:hint="eastAsia"/>
              </w:rPr>
            </w:pPr>
            <w:r>
              <w:rPr>
                <w:sz w:val="21"/>
                <w:szCs w:val="21"/>
              </w:rPr>
              <w:t>production</w:t>
            </w:r>
            <w:r>
              <w:rPr>
                <w:sz w:val="21"/>
                <w:szCs w:val="21"/>
              </w:rPr>
              <w:t>；启动前检查来源、</w:t>
            </w:r>
            <w:r>
              <w:rPr>
                <w:sz w:val="21"/>
                <w:szCs w:val="21"/>
              </w:rPr>
              <w:t>Cookie</w:t>
            </w:r>
            <w:r>
              <w:rPr>
                <w:sz w:val="21"/>
                <w:szCs w:val="21"/>
              </w:rPr>
              <w:t>及演示设置</w:t>
            </w:r>
          </w:p>
        </w:tc>
      </w:tr>
      <w:tr w:rsidR="004139D5" w14:paraId="172D4A8D" w14:textId="77777777">
        <w:trPr>
          <w:cantSplit/>
          <w:jc w:val="center"/>
        </w:trPr>
        <w:tc>
          <w:tcPr>
            <w:tcW w:w="2948" w:type="dxa"/>
            <w:tcBorders>
              <w:left w:val="nil"/>
              <w:bottom w:val="nil"/>
              <w:right w:val="nil"/>
            </w:tcBorders>
            <w:tcMar>
              <w:top w:w="45" w:type="dxa"/>
              <w:left w:w="85" w:type="dxa"/>
              <w:bottom w:w="45" w:type="dxa"/>
              <w:right w:w="85" w:type="dxa"/>
            </w:tcMar>
            <w:vAlign w:val="center"/>
          </w:tcPr>
          <w:p w14:paraId="19EDC61C" w14:textId="77777777" w:rsidR="004139D5" w:rsidRDefault="002735B2">
            <w:pPr>
              <w:keepLines/>
              <w:spacing w:line="360" w:lineRule="exact"/>
              <w:ind w:firstLine="0"/>
              <w:rPr>
                <w:rFonts w:hint="eastAsia"/>
              </w:rPr>
            </w:pPr>
            <w:r>
              <w:rPr>
                <w:sz w:val="21"/>
                <w:szCs w:val="21"/>
              </w:rPr>
              <w:t>PUBLIC_ORIGIN</w:t>
            </w:r>
          </w:p>
        </w:tc>
        <w:tc>
          <w:tcPr>
            <w:tcW w:w="5896" w:type="dxa"/>
            <w:tcBorders>
              <w:left w:val="nil"/>
              <w:bottom w:val="nil"/>
              <w:right w:val="nil"/>
            </w:tcBorders>
            <w:tcMar>
              <w:top w:w="45" w:type="dxa"/>
              <w:left w:w="85" w:type="dxa"/>
              <w:bottom w:w="45" w:type="dxa"/>
              <w:right w:w="85" w:type="dxa"/>
            </w:tcMar>
            <w:vAlign w:val="center"/>
          </w:tcPr>
          <w:p w14:paraId="51D5EE8C" w14:textId="77777777" w:rsidR="004139D5" w:rsidRDefault="002735B2">
            <w:pPr>
              <w:keepLines/>
              <w:spacing w:line="360" w:lineRule="exact"/>
              <w:ind w:firstLine="0"/>
              <w:rPr>
                <w:rFonts w:hint="eastAsia"/>
              </w:rPr>
            </w:pPr>
            <w:r>
              <w:rPr>
                <w:sz w:val="21"/>
                <w:szCs w:val="21"/>
              </w:rPr>
              <w:t>准确</w:t>
            </w:r>
            <w:r>
              <w:rPr>
                <w:sz w:val="21"/>
                <w:szCs w:val="21"/>
              </w:rPr>
              <w:t>HTTPS origin</w:t>
            </w:r>
            <w:r>
              <w:rPr>
                <w:sz w:val="21"/>
                <w:szCs w:val="21"/>
              </w:rPr>
              <w:t>，不带路径；多值用逗号分隔</w:t>
            </w:r>
          </w:p>
        </w:tc>
      </w:tr>
      <w:tr w:rsidR="004139D5" w14:paraId="1B5BE8B1" w14:textId="77777777">
        <w:trPr>
          <w:cantSplit/>
          <w:jc w:val="center"/>
        </w:trPr>
        <w:tc>
          <w:tcPr>
            <w:tcW w:w="2948" w:type="dxa"/>
            <w:tcBorders>
              <w:left w:val="nil"/>
              <w:bottom w:val="nil"/>
              <w:right w:val="nil"/>
            </w:tcBorders>
            <w:tcMar>
              <w:top w:w="45" w:type="dxa"/>
              <w:left w:w="85" w:type="dxa"/>
              <w:bottom w:w="45" w:type="dxa"/>
              <w:right w:w="85" w:type="dxa"/>
            </w:tcMar>
            <w:vAlign w:val="center"/>
          </w:tcPr>
          <w:p w14:paraId="3F91C6F5" w14:textId="77777777" w:rsidR="004139D5" w:rsidRDefault="002735B2">
            <w:pPr>
              <w:keepLines/>
              <w:spacing w:line="360" w:lineRule="exact"/>
              <w:ind w:firstLine="0"/>
              <w:rPr>
                <w:rFonts w:hint="eastAsia"/>
              </w:rPr>
            </w:pPr>
            <w:r>
              <w:rPr>
                <w:sz w:val="21"/>
                <w:szCs w:val="21"/>
              </w:rPr>
              <w:t>DENTAL_DB_PATH</w:t>
            </w:r>
          </w:p>
        </w:tc>
        <w:tc>
          <w:tcPr>
            <w:tcW w:w="5896" w:type="dxa"/>
            <w:tcBorders>
              <w:left w:val="nil"/>
              <w:bottom w:val="nil"/>
              <w:right w:val="nil"/>
            </w:tcBorders>
            <w:tcMar>
              <w:top w:w="45" w:type="dxa"/>
              <w:left w:w="85" w:type="dxa"/>
              <w:bottom w:w="45" w:type="dxa"/>
              <w:right w:w="85" w:type="dxa"/>
            </w:tcMar>
            <w:vAlign w:val="center"/>
          </w:tcPr>
          <w:p w14:paraId="568A86A2" w14:textId="77777777" w:rsidR="004139D5" w:rsidRDefault="002735B2">
            <w:pPr>
              <w:keepLines/>
              <w:spacing w:line="360" w:lineRule="exact"/>
              <w:ind w:firstLine="0"/>
              <w:rPr>
                <w:rFonts w:hint="eastAsia"/>
              </w:rPr>
            </w:pPr>
            <w:r>
              <w:rPr>
                <w:sz w:val="21"/>
                <w:szCs w:val="21"/>
              </w:rPr>
              <w:t>持久、可写的</w:t>
            </w:r>
            <w:r>
              <w:rPr>
                <w:sz w:val="21"/>
                <w:szCs w:val="21"/>
              </w:rPr>
              <w:t>SQLite</w:t>
            </w:r>
            <w:r>
              <w:rPr>
                <w:sz w:val="21"/>
                <w:szCs w:val="21"/>
              </w:rPr>
              <w:t>文件位置</w:t>
            </w:r>
          </w:p>
        </w:tc>
      </w:tr>
      <w:tr w:rsidR="004139D5" w14:paraId="38C6436B" w14:textId="77777777">
        <w:trPr>
          <w:cantSplit/>
          <w:jc w:val="center"/>
        </w:trPr>
        <w:tc>
          <w:tcPr>
            <w:tcW w:w="2948" w:type="dxa"/>
            <w:tcBorders>
              <w:left w:val="nil"/>
              <w:bottom w:val="nil"/>
              <w:right w:val="nil"/>
            </w:tcBorders>
            <w:tcMar>
              <w:top w:w="45" w:type="dxa"/>
              <w:left w:w="85" w:type="dxa"/>
              <w:bottom w:w="45" w:type="dxa"/>
              <w:right w:w="85" w:type="dxa"/>
            </w:tcMar>
            <w:vAlign w:val="center"/>
          </w:tcPr>
          <w:p w14:paraId="2FFAA119" w14:textId="77777777" w:rsidR="004139D5" w:rsidRDefault="002735B2">
            <w:pPr>
              <w:keepLines/>
              <w:spacing w:line="360" w:lineRule="exact"/>
              <w:ind w:firstLine="0"/>
              <w:rPr>
                <w:rFonts w:hint="eastAsia"/>
              </w:rPr>
            </w:pPr>
            <w:r>
              <w:rPr>
                <w:sz w:val="21"/>
                <w:szCs w:val="21"/>
              </w:rPr>
              <w:t>COOKIE_SECURE</w:t>
            </w:r>
          </w:p>
        </w:tc>
        <w:tc>
          <w:tcPr>
            <w:tcW w:w="5896" w:type="dxa"/>
            <w:tcBorders>
              <w:left w:val="nil"/>
              <w:bottom w:val="nil"/>
              <w:right w:val="nil"/>
            </w:tcBorders>
            <w:tcMar>
              <w:top w:w="45" w:type="dxa"/>
              <w:left w:w="85" w:type="dxa"/>
              <w:bottom w:w="45" w:type="dxa"/>
              <w:right w:w="85" w:type="dxa"/>
            </w:tcMar>
            <w:vAlign w:val="center"/>
          </w:tcPr>
          <w:p w14:paraId="3D030AE8" w14:textId="77777777" w:rsidR="004139D5" w:rsidRDefault="002735B2">
            <w:pPr>
              <w:keepLines/>
              <w:spacing w:line="360" w:lineRule="exact"/>
              <w:ind w:firstLine="0"/>
              <w:rPr>
                <w:rFonts w:hint="eastAsia"/>
              </w:rPr>
            </w:pPr>
            <w:r>
              <w:rPr>
                <w:sz w:val="21"/>
                <w:szCs w:val="21"/>
              </w:rPr>
              <w:t>1</w:t>
            </w:r>
          </w:p>
        </w:tc>
      </w:tr>
      <w:tr w:rsidR="004139D5" w14:paraId="32CF7D21" w14:textId="77777777">
        <w:trPr>
          <w:cantSplit/>
          <w:jc w:val="center"/>
        </w:trPr>
        <w:tc>
          <w:tcPr>
            <w:tcW w:w="2948" w:type="dxa"/>
            <w:tcBorders>
              <w:left w:val="nil"/>
              <w:bottom w:val="nil"/>
              <w:right w:val="nil"/>
            </w:tcBorders>
            <w:tcMar>
              <w:top w:w="45" w:type="dxa"/>
              <w:left w:w="85" w:type="dxa"/>
              <w:bottom w:w="45" w:type="dxa"/>
              <w:right w:w="85" w:type="dxa"/>
            </w:tcMar>
            <w:vAlign w:val="center"/>
          </w:tcPr>
          <w:p w14:paraId="2915313F" w14:textId="77777777" w:rsidR="004139D5" w:rsidRDefault="002735B2">
            <w:pPr>
              <w:keepLines/>
              <w:spacing w:line="360" w:lineRule="exact"/>
              <w:ind w:firstLine="0"/>
              <w:rPr>
                <w:rFonts w:hint="eastAsia"/>
              </w:rPr>
            </w:pPr>
            <w:r>
              <w:rPr>
                <w:sz w:val="21"/>
                <w:szCs w:val="21"/>
              </w:rPr>
              <w:t>DENTAL_SEED_DEMO</w:t>
            </w:r>
          </w:p>
        </w:tc>
        <w:tc>
          <w:tcPr>
            <w:tcW w:w="5896" w:type="dxa"/>
            <w:tcBorders>
              <w:left w:val="nil"/>
              <w:bottom w:val="nil"/>
              <w:right w:val="nil"/>
            </w:tcBorders>
            <w:tcMar>
              <w:top w:w="45" w:type="dxa"/>
              <w:left w:w="85" w:type="dxa"/>
              <w:bottom w:w="45" w:type="dxa"/>
              <w:right w:w="85" w:type="dxa"/>
            </w:tcMar>
            <w:vAlign w:val="center"/>
          </w:tcPr>
          <w:p w14:paraId="2D0EFB68" w14:textId="77777777" w:rsidR="004139D5" w:rsidRDefault="002735B2">
            <w:pPr>
              <w:keepLines/>
              <w:spacing w:line="360" w:lineRule="exact"/>
              <w:ind w:firstLine="0"/>
              <w:rPr>
                <w:rFonts w:hint="eastAsia"/>
              </w:rPr>
            </w:pPr>
            <w:r>
              <w:rPr>
                <w:sz w:val="21"/>
                <w:szCs w:val="21"/>
              </w:rPr>
              <w:t>0</w:t>
            </w:r>
            <w:r>
              <w:rPr>
                <w:sz w:val="21"/>
                <w:szCs w:val="21"/>
              </w:rPr>
              <w:t>；关闭首次示例填充，不会删除旧演示资料</w:t>
            </w:r>
          </w:p>
        </w:tc>
      </w:tr>
      <w:tr w:rsidR="004139D5" w14:paraId="76F48211" w14:textId="77777777">
        <w:trPr>
          <w:cantSplit/>
          <w:jc w:val="center"/>
        </w:trPr>
        <w:tc>
          <w:tcPr>
            <w:tcW w:w="2948" w:type="dxa"/>
            <w:tcBorders>
              <w:left w:val="nil"/>
              <w:bottom w:val="nil"/>
              <w:right w:val="nil"/>
            </w:tcBorders>
            <w:tcMar>
              <w:top w:w="45" w:type="dxa"/>
              <w:left w:w="85" w:type="dxa"/>
              <w:bottom w:w="45" w:type="dxa"/>
              <w:right w:w="85" w:type="dxa"/>
            </w:tcMar>
            <w:vAlign w:val="center"/>
          </w:tcPr>
          <w:p w14:paraId="5D00253E" w14:textId="77777777" w:rsidR="004139D5" w:rsidRDefault="002735B2">
            <w:pPr>
              <w:keepLines/>
              <w:spacing w:line="360" w:lineRule="exact"/>
              <w:ind w:firstLine="0"/>
              <w:rPr>
                <w:rFonts w:hint="eastAsia"/>
              </w:rPr>
            </w:pPr>
            <w:r>
              <w:rPr>
                <w:sz w:val="21"/>
                <w:szCs w:val="21"/>
              </w:rPr>
              <w:t>DENTAL_PUBLIC_DEMO</w:t>
            </w:r>
          </w:p>
        </w:tc>
        <w:tc>
          <w:tcPr>
            <w:tcW w:w="5896" w:type="dxa"/>
            <w:tcBorders>
              <w:left w:val="nil"/>
              <w:bottom w:val="nil"/>
              <w:right w:val="nil"/>
            </w:tcBorders>
            <w:tcMar>
              <w:top w:w="45" w:type="dxa"/>
              <w:left w:w="85" w:type="dxa"/>
              <w:bottom w:w="45" w:type="dxa"/>
              <w:right w:w="85" w:type="dxa"/>
            </w:tcMar>
            <w:vAlign w:val="center"/>
          </w:tcPr>
          <w:p w14:paraId="69A19596" w14:textId="77777777" w:rsidR="004139D5" w:rsidRDefault="002735B2">
            <w:pPr>
              <w:keepLines/>
              <w:spacing w:line="360" w:lineRule="exact"/>
              <w:ind w:firstLine="0"/>
              <w:rPr>
                <w:rFonts w:hint="eastAsia"/>
              </w:rPr>
            </w:pPr>
            <w:r>
              <w:rPr>
                <w:sz w:val="21"/>
                <w:szCs w:val="21"/>
              </w:rPr>
              <w:t>仅合成公开演示时显式设置；真实实例不得混入示例账号</w:t>
            </w:r>
          </w:p>
        </w:tc>
      </w:tr>
      <w:tr w:rsidR="004139D5" w14:paraId="065A30BC" w14:textId="77777777">
        <w:trPr>
          <w:cantSplit/>
          <w:jc w:val="center"/>
        </w:trPr>
        <w:tc>
          <w:tcPr>
            <w:tcW w:w="2948" w:type="dxa"/>
            <w:tcBorders>
              <w:left w:val="nil"/>
              <w:bottom w:val="single" w:sz="7" w:space="0" w:color="000000"/>
              <w:right w:val="nil"/>
            </w:tcBorders>
            <w:tcMar>
              <w:top w:w="45" w:type="dxa"/>
              <w:left w:w="85" w:type="dxa"/>
              <w:bottom w:w="45" w:type="dxa"/>
              <w:right w:w="85" w:type="dxa"/>
            </w:tcMar>
            <w:vAlign w:val="center"/>
          </w:tcPr>
          <w:p w14:paraId="1D2EB991" w14:textId="77777777" w:rsidR="004139D5" w:rsidRDefault="002735B2">
            <w:pPr>
              <w:keepLines/>
              <w:spacing w:line="360" w:lineRule="exact"/>
              <w:ind w:firstLine="0"/>
              <w:rPr>
                <w:rFonts w:hint="eastAsia"/>
              </w:rPr>
            </w:pPr>
            <w:r>
              <w:rPr>
                <w:sz w:val="21"/>
                <w:szCs w:val="21"/>
              </w:rPr>
              <w:t>DENTAL_TRUSTED_PROXIES</w:t>
            </w:r>
          </w:p>
        </w:tc>
        <w:tc>
          <w:tcPr>
            <w:tcW w:w="5896" w:type="dxa"/>
            <w:tcBorders>
              <w:left w:val="nil"/>
              <w:bottom w:val="single" w:sz="7" w:space="0" w:color="000000"/>
              <w:right w:val="nil"/>
            </w:tcBorders>
            <w:tcMar>
              <w:top w:w="45" w:type="dxa"/>
              <w:left w:w="85" w:type="dxa"/>
              <w:bottom w:w="45" w:type="dxa"/>
              <w:right w:w="85" w:type="dxa"/>
            </w:tcMar>
            <w:vAlign w:val="center"/>
          </w:tcPr>
          <w:p w14:paraId="2491BF07" w14:textId="77777777" w:rsidR="004139D5" w:rsidRDefault="002735B2">
            <w:pPr>
              <w:keepLines/>
              <w:spacing w:line="360" w:lineRule="exact"/>
              <w:ind w:firstLine="0"/>
              <w:rPr>
                <w:rFonts w:hint="eastAsia"/>
              </w:rPr>
            </w:pPr>
            <w:r>
              <w:rPr>
                <w:sz w:val="21"/>
                <w:szCs w:val="21"/>
              </w:rPr>
              <w:t>仅列实际可信代理地址；默认不信任任意转发头</w:t>
            </w:r>
          </w:p>
        </w:tc>
      </w:tr>
    </w:tbl>
    <w:p w14:paraId="4D0C50D2" w14:textId="77777777" w:rsidR="004139D5" w:rsidRDefault="002735B2">
      <w:pPr>
        <w:rPr>
          <w:rFonts w:hint="eastAsia"/>
        </w:rPr>
      </w:pPr>
      <w:r>
        <w:t>首次正式实例使用独立空库并关闭示例填充，通过</w:t>
      </w:r>
      <w:r>
        <w:t>accounts.mjs</w:t>
      </w:r>
      <w:r>
        <w:t>初始化总部后录入门诊、医生、治疗与排班，再分配店长及其他员工。</w:t>
      </w:r>
      <w:r>
        <w:t>CLI</w:t>
      </w:r>
      <w:r>
        <w:t>密码通过临时环境变量传入，完成后移除，不进入命令行历史、源码或报告示例。环境文件不由源码自动加载，需进程管理器或显式</w:t>
      </w:r>
      <w:r>
        <w:t>env-file</w:t>
      </w:r>
      <w:r>
        <w:t>参数注入。</w:t>
      </w:r>
    </w:p>
    <w:p w14:paraId="6C856ECA" w14:textId="77777777" w:rsidR="004139D5" w:rsidRDefault="002735B2">
      <w:pPr>
        <w:pStyle w:val="21"/>
        <w:numPr>
          <w:ilvl w:val="1"/>
          <w:numId w:val="10"/>
        </w:numPr>
      </w:pPr>
      <w:bookmarkStart w:id="128" w:name="_Toc243288756"/>
      <w:r>
        <w:t>备份发布与运行维护</w:t>
      </w:r>
      <w:bookmarkEnd w:id="128"/>
    </w:p>
    <w:p w14:paraId="55F827CE" w14:textId="77777777" w:rsidR="004139D5" w:rsidRDefault="002735B2">
      <w:pPr>
        <w:rPr>
          <w:rFonts w:hint="eastAsia"/>
        </w:rPr>
      </w:pPr>
      <w:r>
        <w:t>备份服务默认每</w:t>
      </w:r>
      <w:r>
        <w:t>6</w:t>
      </w:r>
      <w:r>
        <w:t>小时使用</w:t>
      </w:r>
      <w:r>
        <w:t>VACUUM INTO</w:t>
      </w:r>
      <w:r>
        <w:t>生成一致快照，仅在成功后按规则保留最新</w:t>
      </w:r>
      <w:r>
        <w:t>28</w:t>
      </w:r>
      <w:r>
        <w:t>份匹配快照，不删除手工命名备份。数据卷与备份卷分开，但同机卷仍不是异地灾备，需机构另配异地存储和定期恢复演练。升级前另存代码版本和完整快照，停旧服务后迁移，失败回滚并保留证据。</w:t>
      </w:r>
    </w:p>
    <w:p w14:paraId="2C1BDD62" w14:textId="77777777" w:rsidR="004139D5" w:rsidRDefault="002735B2">
      <w:pPr>
        <w:rPr>
          <w:rFonts w:hint="eastAsia"/>
        </w:rPr>
      </w:pPr>
      <w:r>
        <w:t>GitHub Actions</w:t>
      </w:r>
      <w:r>
        <w:t>配置包含依赖安装、构建、语法导入检查、自动测试、维护回归、</w:t>
      </w:r>
      <w:r>
        <w:t>Chromium</w:t>
      </w:r>
      <w:r>
        <w:t>浏览器回归、合成只读负载和发布清单。发布只包含独立应用源码、构建资源及文档，不上传数据库、快照、环境秘密、依赖目录或测试产物。项目已进入私人</w:t>
      </w:r>
      <w:r>
        <w:t>GitHub</w:t>
      </w:r>
      <w:r>
        <w:t>仓库，已有远端</w:t>
      </w:r>
      <w:r>
        <w:t>Actions</w:t>
      </w:r>
      <w:r>
        <w:t>记录；本轮提交及流水线结果以交付校验记录为准。本机没有</w:t>
      </w:r>
      <w:r>
        <w:t>Docker</w:t>
      </w:r>
      <w:r>
        <w:t>引擎，不能把配置文件存在写成容器和公网已验收。</w:t>
      </w:r>
    </w:p>
    <w:p w14:paraId="4408C062" w14:textId="77777777" w:rsidR="004139D5" w:rsidRDefault="002735B2">
      <w:pPr>
        <w:pStyle w:val="1"/>
        <w:numPr>
          <w:ilvl w:val="0"/>
          <w:numId w:val="10"/>
        </w:numPr>
      </w:pPr>
      <w:bookmarkStart w:id="129" w:name="_Toc243288757"/>
      <w:r>
        <w:lastRenderedPageBreak/>
        <w:t>测试验证与需求追溯</w:t>
      </w:r>
      <w:bookmarkEnd w:id="129"/>
    </w:p>
    <w:p w14:paraId="1EC949E4" w14:textId="77777777" w:rsidR="004139D5" w:rsidRDefault="002735B2">
      <w:pPr>
        <w:pStyle w:val="21"/>
        <w:numPr>
          <w:ilvl w:val="1"/>
          <w:numId w:val="10"/>
        </w:numPr>
      </w:pPr>
      <w:bookmarkStart w:id="130" w:name="_Toc243288758"/>
      <w:r>
        <w:t>已有本地验证记录</w:t>
      </w:r>
      <w:bookmarkEnd w:id="130"/>
    </w:p>
    <w:p w14:paraId="2B2484F3" w14:textId="36DA9E26" w:rsidR="004139D5" w:rsidRDefault="002735B2">
      <w:pPr>
        <w:pStyle w:val="af7"/>
        <w:keepNext/>
        <w:spacing w:before="60" w:after="120"/>
        <w:jc w:val="center"/>
        <w:rPr>
          <w:rFonts w:hint="eastAsia"/>
        </w:rPr>
      </w:pPr>
      <w:r>
        <w:rPr>
          <w:b/>
          <w:bCs/>
        </w:rPr>
        <w:t>表</w:t>
      </w:r>
      <w:r>
        <w:rPr>
          <w:b/>
          <w:bCs/>
        </w:rPr>
        <w:t xml:space="preserve"> </w:t>
      </w:r>
      <w:r>
        <w:rPr>
          <w:b/>
          <w:bCs/>
        </w:rPr>
        <w:fldChar w:fldCharType="begin"/>
      </w:r>
      <w:r>
        <w:rPr>
          <w:b/>
          <w:bCs/>
        </w:rPr>
        <w:instrText xml:space="preserve"> SEQ Table \* ARABIC </w:instrText>
      </w:r>
      <w:r>
        <w:rPr>
          <w:b/>
          <w:bCs/>
        </w:rPr>
        <w:fldChar w:fldCharType="separate"/>
      </w:r>
      <w:r w:rsidR="00AE3614">
        <w:rPr>
          <w:rFonts w:hint="eastAsia"/>
          <w:b/>
          <w:bCs/>
          <w:noProof/>
        </w:rPr>
        <w:t>19</w:t>
      </w:r>
      <w:r>
        <w:rPr>
          <w:b/>
          <w:bCs/>
        </w:rPr>
        <w:fldChar w:fldCharType="end"/>
      </w:r>
      <w:r>
        <w:t xml:space="preserve">　已记录测试结果及边界</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1702"/>
        <w:gridCol w:w="3685"/>
        <w:gridCol w:w="3458"/>
      </w:tblGrid>
      <w:tr w:rsidR="004139D5" w14:paraId="7DD7800E" w14:textId="77777777">
        <w:trPr>
          <w:cantSplit/>
          <w:tblHeader/>
          <w:jc w:val="center"/>
        </w:trPr>
        <w:tc>
          <w:tcPr>
            <w:tcW w:w="170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30D1EF1"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检查</w:t>
            </w:r>
          </w:p>
        </w:tc>
        <w:tc>
          <w:tcPr>
            <w:tcW w:w="3685"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968D407"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2026</w:t>
            </w:r>
            <w:r>
              <w:rPr>
                <w:rFonts w:ascii="Noto Sans SC" w:eastAsia="Noto Sans SC" w:hAnsi="Noto Sans SC" w:cs="Noto Sans SC"/>
                <w:b/>
                <w:bCs/>
                <w:sz w:val="21"/>
                <w:szCs w:val="21"/>
              </w:rPr>
              <w:t>年</w:t>
            </w:r>
            <w:r>
              <w:rPr>
                <w:rFonts w:ascii="Noto Sans SC" w:eastAsia="Noto Sans SC" w:hAnsi="Noto Sans SC" w:cs="Noto Sans SC"/>
                <w:b/>
                <w:bCs/>
                <w:sz w:val="21"/>
                <w:szCs w:val="21"/>
              </w:rPr>
              <w:t>10</w:t>
            </w:r>
            <w:r>
              <w:rPr>
                <w:rFonts w:ascii="Noto Sans SC" w:eastAsia="Noto Sans SC" w:hAnsi="Noto Sans SC" w:cs="Noto Sans SC"/>
                <w:b/>
                <w:bCs/>
                <w:sz w:val="21"/>
                <w:szCs w:val="21"/>
              </w:rPr>
              <w:t>月</w:t>
            </w:r>
            <w:r>
              <w:rPr>
                <w:rFonts w:ascii="Noto Sans SC" w:eastAsia="Noto Sans SC" w:hAnsi="Noto Sans SC" w:cs="Noto Sans SC"/>
                <w:b/>
                <w:bCs/>
                <w:sz w:val="21"/>
                <w:szCs w:val="21"/>
              </w:rPr>
              <w:t>15</w:t>
            </w:r>
            <w:r>
              <w:rPr>
                <w:rFonts w:ascii="Noto Sans SC" w:eastAsia="Noto Sans SC" w:hAnsi="Noto Sans SC" w:cs="Noto Sans SC"/>
                <w:b/>
                <w:bCs/>
                <w:sz w:val="21"/>
                <w:szCs w:val="21"/>
              </w:rPr>
              <w:t>日记录</w:t>
            </w:r>
          </w:p>
        </w:tc>
        <w:tc>
          <w:tcPr>
            <w:tcW w:w="3458"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59AC72A"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能证明与不能证明</w:t>
            </w:r>
          </w:p>
        </w:tc>
      </w:tr>
      <w:tr w:rsidR="004139D5" w14:paraId="650A7D98"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4F588535" w14:textId="77777777" w:rsidR="004139D5" w:rsidRDefault="002735B2">
            <w:pPr>
              <w:keepLines/>
              <w:spacing w:line="360" w:lineRule="exact"/>
              <w:ind w:firstLine="0"/>
              <w:rPr>
                <w:rFonts w:hint="eastAsia"/>
              </w:rPr>
            </w:pPr>
            <w:r>
              <w:rPr>
                <w:sz w:val="21"/>
                <w:szCs w:val="21"/>
              </w:rPr>
              <w:t>自动测试</w:t>
            </w:r>
          </w:p>
        </w:tc>
        <w:tc>
          <w:tcPr>
            <w:tcW w:w="3685" w:type="dxa"/>
            <w:tcBorders>
              <w:left w:val="nil"/>
              <w:bottom w:val="nil"/>
              <w:right w:val="nil"/>
            </w:tcBorders>
            <w:tcMar>
              <w:top w:w="45" w:type="dxa"/>
              <w:left w:w="85" w:type="dxa"/>
              <w:bottom w:w="45" w:type="dxa"/>
              <w:right w:w="85" w:type="dxa"/>
            </w:tcMar>
            <w:vAlign w:val="center"/>
          </w:tcPr>
          <w:p w14:paraId="11FB204B" w14:textId="77777777" w:rsidR="004139D5" w:rsidRDefault="002735B2">
            <w:pPr>
              <w:keepLines/>
              <w:spacing w:line="360" w:lineRule="exact"/>
              <w:ind w:firstLine="0"/>
              <w:rPr>
                <w:rFonts w:hint="eastAsia"/>
              </w:rPr>
            </w:pPr>
            <w:r>
              <w:rPr>
                <w:sz w:val="21"/>
                <w:szCs w:val="21"/>
              </w:rPr>
              <w:t>npm test</w:t>
            </w:r>
            <w:r>
              <w:rPr>
                <w:sz w:val="21"/>
                <w:szCs w:val="21"/>
              </w:rPr>
              <w:t>，</w:t>
            </w:r>
            <w:r>
              <w:rPr>
                <w:sz w:val="21"/>
                <w:szCs w:val="21"/>
              </w:rPr>
              <w:t>48</w:t>
            </w:r>
            <w:r>
              <w:rPr>
                <w:sz w:val="21"/>
                <w:szCs w:val="21"/>
              </w:rPr>
              <w:t>项计数通过、</w:t>
            </w:r>
            <w:r>
              <w:rPr>
                <w:sz w:val="21"/>
                <w:szCs w:val="21"/>
              </w:rPr>
              <w:t>0</w:t>
            </w:r>
            <w:r>
              <w:rPr>
                <w:sz w:val="21"/>
                <w:szCs w:val="21"/>
              </w:rPr>
              <w:t>失败（含父测试计数）</w:t>
            </w:r>
          </w:p>
        </w:tc>
        <w:tc>
          <w:tcPr>
            <w:tcW w:w="3458" w:type="dxa"/>
            <w:tcBorders>
              <w:left w:val="nil"/>
              <w:bottom w:val="nil"/>
              <w:right w:val="nil"/>
            </w:tcBorders>
            <w:tcMar>
              <w:top w:w="45" w:type="dxa"/>
              <w:left w:w="85" w:type="dxa"/>
              <w:bottom w:w="45" w:type="dxa"/>
              <w:right w:w="85" w:type="dxa"/>
            </w:tcMar>
            <w:vAlign w:val="center"/>
          </w:tcPr>
          <w:p w14:paraId="6A128F25" w14:textId="77777777" w:rsidR="004139D5" w:rsidRDefault="002735B2">
            <w:pPr>
              <w:keepLines/>
              <w:spacing w:line="360" w:lineRule="exact"/>
              <w:ind w:firstLine="0"/>
              <w:rPr>
                <w:rFonts w:hint="eastAsia"/>
              </w:rPr>
            </w:pPr>
            <w:r>
              <w:rPr>
                <w:sz w:val="21"/>
                <w:szCs w:val="21"/>
              </w:rPr>
              <w:t>覆盖业务、</w:t>
            </w:r>
            <w:r>
              <w:rPr>
                <w:sz w:val="21"/>
                <w:szCs w:val="21"/>
              </w:rPr>
              <w:t>HTTP</w:t>
            </w:r>
            <w:r>
              <w:rPr>
                <w:sz w:val="21"/>
                <w:szCs w:val="21"/>
              </w:rPr>
              <w:t>、迁移和运维；不穷举临床场景</w:t>
            </w:r>
          </w:p>
        </w:tc>
      </w:tr>
      <w:tr w:rsidR="004139D5" w14:paraId="192E4F3E"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5E81136C" w14:textId="77777777" w:rsidR="004139D5" w:rsidRDefault="002735B2">
            <w:pPr>
              <w:keepLines/>
              <w:spacing w:line="360" w:lineRule="exact"/>
              <w:ind w:firstLine="0"/>
              <w:rPr>
                <w:rFonts w:hint="eastAsia"/>
              </w:rPr>
            </w:pPr>
            <w:r>
              <w:rPr>
                <w:sz w:val="21"/>
                <w:szCs w:val="21"/>
              </w:rPr>
              <w:t>浏览器回归</w:t>
            </w:r>
          </w:p>
        </w:tc>
        <w:tc>
          <w:tcPr>
            <w:tcW w:w="3685" w:type="dxa"/>
            <w:tcBorders>
              <w:left w:val="nil"/>
              <w:bottom w:val="nil"/>
              <w:right w:val="nil"/>
            </w:tcBorders>
            <w:tcMar>
              <w:top w:w="45" w:type="dxa"/>
              <w:left w:w="85" w:type="dxa"/>
              <w:bottom w:w="45" w:type="dxa"/>
              <w:right w:w="85" w:type="dxa"/>
            </w:tcMar>
            <w:vAlign w:val="center"/>
          </w:tcPr>
          <w:p w14:paraId="18D302F5" w14:textId="77777777" w:rsidR="004139D5" w:rsidRDefault="002735B2">
            <w:pPr>
              <w:keepLines/>
              <w:spacing w:line="360" w:lineRule="exact"/>
              <w:ind w:firstLine="0"/>
              <w:rPr>
                <w:rFonts w:hint="eastAsia"/>
              </w:rPr>
            </w:pPr>
            <w:r>
              <w:rPr>
                <w:sz w:val="21"/>
                <w:szCs w:val="21"/>
              </w:rPr>
              <w:t>Edge 9</w:t>
            </w:r>
            <w:r>
              <w:rPr>
                <w:sz w:val="21"/>
                <w:szCs w:val="21"/>
              </w:rPr>
              <w:t>项通过</w:t>
            </w:r>
          </w:p>
        </w:tc>
        <w:tc>
          <w:tcPr>
            <w:tcW w:w="3458" w:type="dxa"/>
            <w:tcBorders>
              <w:left w:val="nil"/>
              <w:bottom w:val="nil"/>
              <w:right w:val="nil"/>
            </w:tcBorders>
            <w:tcMar>
              <w:top w:w="45" w:type="dxa"/>
              <w:left w:w="85" w:type="dxa"/>
              <w:bottom w:w="45" w:type="dxa"/>
              <w:right w:w="85" w:type="dxa"/>
            </w:tcMar>
            <w:vAlign w:val="center"/>
          </w:tcPr>
          <w:p w14:paraId="722539FB" w14:textId="77777777" w:rsidR="004139D5" w:rsidRDefault="002735B2">
            <w:pPr>
              <w:keepLines/>
              <w:spacing w:line="360" w:lineRule="exact"/>
              <w:ind w:firstLine="0"/>
              <w:rPr>
                <w:rFonts w:hint="eastAsia"/>
              </w:rPr>
            </w:pPr>
            <w:r>
              <w:rPr>
                <w:sz w:val="21"/>
                <w:szCs w:val="21"/>
              </w:rPr>
              <w:t>四门户、错身份、局部更新、移动宽度、收款退款冲销和附记；不代表全站可用性试点</w:t>
            </w:r>
          </w:p>
        </w:tc>
      </w:tr>
      <w:tr w:rsidR="004139D5" w14:paraId="0514613B"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20A2B725" w14:textId="77777777" w:rsidR="004139D5" w:rsidRDefault="002735B2">
            <w:pPr>
              <w:keepLines/>
              <w:spacing w:line="360" w:lineRule="exact"/>
              <w:ind w:firstLine="0"/>
              <w:rPr>
                <w:rFonts w:hint="eastAsia"/>
              </w:rPr>
            </w:pPr>
            <w:r>
              <w:rPr>
                <w:sz w:val="21"/>
                <w:szCs w:val="21"/>
              </w:rPr>
              <w:t>维护检查</w:t>
            </w:r>
          </w:p>
        </w:tc>
        <w:tc>
          <w:tcPr>
            <w:tcW w:w="3685" w:type="dxa"/>
            <w:tcBorders>
              <w:left w:val="nil"/>
              <w:bottom w:val="nil"/>
              <w:right w:val="nil"/>
            </w:tcBorders>
            <w:tcMar>
              <w:top w:w="45" w:type="dxa"/>
              <w:left w:w="85" w:type="dxa"/>
              <w:bottom w:w="45" w:type="dxa"/>
              <w:right w:w="85" w:type="dxa"/>
            </w:tcMar>
            <w:vAlign w:val="center"/>
          </w:tcPr>
          <w:p w14:paraId="1D58D412" w14:textId="77777777" w:rsidR="004139D5" w:rsidRDefault="002735B2">
            <w:pPr>
              <w:keepLines/>
              <w:spacing w:line="360" w:lineRule="exact"/>
              <w:ind w:firstLine="0"/>
              <w:rPr>
                <w:rFonts w:hint="eastAsia"/>
              </w:rPr>
            </w:pPr>
            <w:r>
              <w:rPr>
                <w:sz w:val="21"/>
                <w:szCs w:val="21"/>
              </w:rPr>
              <w:t>16</w:t>
            </w:r>
            <w:r>
              <w:rPr>
                <w:sz w:val="21"/>
                <w:szCs w:val="21"/>
              </w:rPr>
              <w:t>组通过，</w:t>
            </w:r>
            <w:r>
              <w:rPr>
                <w:sz w:val="21"/>
                <w:szCs w:val="21"/>
              </w:rPr>
              <w:t>38</w:t>
            </w:r>
            <w:r>
              <w:rPr>
                <w:sz w:val="21"/>
                <w:szCs w:val="21"/>
              </w:rPr>
              <w:t>表检查</w:t>
            </w:r>
          </w:p>
        </w:tc>
        <w:tc>
          <w:tcPr>
            <w:tcW w:w="3458" w:type="dxa"/>
            <w:tcBorders>
              <w:left w:val="nil"/>
              <w:bottom w:val="nil"/>
              <w:right w:val="nil"/>
            </w:tcBorders>
            <w:tcMar>
              <w:top w:w="45" w:type="dxa"/>
              <w:left w:w="85" w:type="dxa"/>
              <w:bottom w:w="45" w:type="dxa"/>
              <w:right w:w="85" w:type="dxa"/>
            </w:tcMar>
            <w:vAlign w:val="center"/>
          </w:tcPr>
          <w:p w14:paraId="73CC70E8" w14:textId="77777777" w:rsidR="004139D5" w:rsidRDefault="002735B2">
            <w:pPr>
              <w:keepLines/>
              <w:spacing w:line="360" w:lineRule="exact"/>
              <w:ind w:firstLine="0"/>
              <w:rPr>
                <w:rFonts w:hint="eastAsia"/>
              </w:rPr>
            </w:pPr>
            <w:r>
              <w:rPr>
                <w:sz w:val="21"/>
                <w:szCs w:val="21"/>
              </w:rPr>
              <w:t>备份、恢复、旧库升级等本地路径；不代表异地灾难恢复</w:t>
            </w:r>
          </w:p>
        </w:tc>
      </w:tr>
      <w:tr w:rsidR="004139D5" w14:paraId="4D8B763F"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79E2CC1A" w14:textId="77777777" w:rsidR="004139D5" w:rsidRDefault="002735B2">
            <w:pPr>
              <w:keepLines/>
              <w:spacing w:line="360" w:lineRule="exact"/>
              <w:ind w:firstLine="0"/>
              <w:rPr>
                <w:rFonts w:hint="eastAsia"/>
              </w:rPr>
            </w:pPr>
            <w:r>
              <w:rPr>
                <w:sz w:val="21"/>
                <w:szCs w:val="21"/>
              </w:rPr>
              <w:t>合成只读负载</w:t>
            </w:r>
          </w:p>
        </w:tc>
        <w:tc>
          <w:tcPr>
            <w:tcW w:w="3685" w:type="dxa"/>
            <w:tcBorders>
              <w:left w:val="nil"/>
              <w:bottom w:val="nil"/>
              <w:right w:val="nil"/>
            </w:tcBorders>
            <w:tcMar>
              <w:top w:w="45" w:type="dxa"/>
              <w:left w:w="85" w:type="dxa"/>
              <w:bottom w:w="45" w:type="dxa"/>
              <w:right w:w="85" w:type="dxa"/>
            </w:tcMar>
            <w:vAlign w:val="center"/>
          </w:tcPr>
          <w:p w14:paraId="0CBD0014" w14:textId="77777777" w:rsidR="004139D5" w:rsidRDefault="002735B2">
            <w:pPr>
              <w:keepLines/>
              <w:spacing w:line="360" w:lineRule="exact"/>
              <w:ind w:firstLine="0"/>
              <w:rPr>
                <w:rFonts w:hint="eastAsia"/>
              </w:rPr>
            </w:pPr>
            <w:r>
              <w:rPr>
                <w:sz w:val="21"/>
                <w:szCs w:val="21"/>
              </w:rPr>
              <w:t>1000</w:t>
            </w:r>
            <w:r>
              <w:rPr>
                <w:sz w:val="21"/>
                <w:szCs w:val="21"/>
              </w:rPr>
              <w:t>患者、</w:t>
            </w:r>
            <w:r>
              <w:rPr>
                <w:sz w:val="21"/>
                <w:szCs w:val="21"/>
              </w:rPr>
              <w:t>1000</w:t>
            </w:r>
            <w:r>
              <w:rPr>
                <w:sz w:val="21"/>
                <w:szCs w:val="21"/>
              </w:rPr>
              <w:t>预约，</w:t>
            </w:r>
            <w:r>
              <w:rPr>
                <w:sz w:val="21"/>
                <w:szCs w:val="21"/>
              </w:rPr>
              <w:t>100</w:t>
            </w:r>
            <w:r>
              <w:rPr>
                <w:sz w:val="21"/>
                <w:szCs w:val="21"/>
              </w:rPr>
              <w:t>请求，并发</w:t>
            </w:r>
            <w:r>
              <w:rPr>
                <w:sz w:val="21"/>
                <w:szCs w:val="21"/>
              </w:rPr>
              <w:t>10</w:t>
            </w:r>
            <w:r>
              <w:rPr>
                <w:sz w:val="21"/>
                <w:szCs w:val="21"/>
              </w:rPr>
              <w:t>；总</w:t>
            </w:r>
            <w:r>
              <w:rPr>
                <w:sz w:val="21"/>
                <w:szCs w:val="21"/>
              </w:rPr>
              <w:t>188ms</w:t>
            </w:r>
            <w:r>
              <w:rPr>
                <w:sz w:val="21"/>
                <w:szCs w:val="21"/>
              </w:rPr>
              <w:t>，</w:t>
            </w:r>
            <w:r>
              <w:rPr>
                <w:sz w:val="21"/>
                <w:szCs w:val="21"/>
              </w:rPr>
              <w:t>p50 17ms</w:t>
            </w:r>
            <w:r>
              <w:rPr>
                <w:sz w:val="21"/>
                <w:szCs w:val="21"/>
              </w:rPr>
              <w:t>，</w:t>
            </w:r>
            <w:r>
              <w:rPr>
                <w:sz w:val="21"/>
                <w:szCs w:val="21"/>
              </w:rPr>
              <w:t>p95 29ms</w:t>
            </w:r>
          </w:p>
        </w:tc>
        <w:tc>
          <w:tcPr>
            <w:tcW w:w="3458" w:type="dxa"/>
            <w:tcBorders>
              <w:left w:val="nil"/>
              <w:bottom w:val="nil"/>
              <w:right w:val="nil"/>
            </w:tcBorders>
            <w:tcMar>
              <w:top w:w="45" w:type="dxa"/>
              <w:left w:w="85" w:type="dxa"/>
              <w:bottom w:w="45" w:type="dxa"/>
              <w:right w:w="85" w:type="dxa"/>
            </w:tcMar>
            <w:vAlign w:val="center"/>
          </w:tcPr>
          <w:p w14:paraId="49B8B1D8" w14:textId="77777777" w:rsidR="004139D5" w:rsidRDefault="002735B2">
            <w:pPr>
              <w:keepLines/>
              <w:spacing w:line="360" w:lineRule="exact"/>
              <w:ind w:firstLine="0"/>
              <w:rPr>
                <w:rFonts w:hint="eastAsia"/>
              </w:rPr>
            </w:pPr>
            <w:r>
              <w:rPr>
                <w:sz w:val="21"/>
                <w:szCs w:val="21"/>
              </w:rPr>
              <w:t>仅该机器和合成读取；不是生产并发承诺</w:t>
            </w:r>
          </w:p>
        </w:tc>
      </w:tr>
      <w:tr w:rsidR="004139D5" w14:paraId="16F5D407" w14:textId="77777777">
        <w:trPr>
          <w:cantSplit/>
          <w:jc w:val="center"/>
        </w:trPr>
        <w:tc>
          <w:tcPr>
            <w:tcW w:w="1701" w:type="dxa"/>
            <w:tcBorders>
              <w:left w:val="nil"/>
              <w:bottom w:val="single" w:sz="7" w:space="0" w:color="000000"/>
              <w:right w:val="nil"/>
            </w:tcBorders>
            <w:tcMar>
              <w:top w:w="45" w:type="dxa"/>
              <w:left w:w="85" w:type="dxa"/>
              <w:bottom w:w="45" w:type="dxa"/>
              <w:right w:w="85" w:type="dxa"/>
            </w:tcMar>
            <w:vAlign w:val="center"/>
          </w:tcPr>
          <w:p w14:paraId="7A44335D" w14:textId="77777777" w:rsidR="004139D5" w:rsidRDefault="002735B2">
            <w:pPr>
              <w:keepLines/>
              <w:spacing w:line="360" w:lineRule="exact"/>
              <w:ind w:firstLine="0"/>
              <w:rPr>
                <w:rFonts w:hint="eastAsia"/>
              </w:rPr>
            </w:pPr>
            <w:r>
              <w:rPr>
                <w:sz w:val="21"/>
                <w:szCs w:val="21"/>
              </w:rPr>
              <w:t>默认实例升级</w:t>
            </w:r>
          </w:p>
        </w:tc>
        <w:tc>
          <w:tcPr>
            <w:tcW w:w="3685" w:type="dxa"/>
            <w:tcBorders>
              <w:left w:val="nil"/>
              <w:bottom w:val="single" w:sz="7" w:space="0" w:color="000000"/>
              <w:right w:val="nil"/>
            </w:tcBorders>
            <w:tcMar>
              <w:top w:w="45" w:type="dxa"/>
              <w:left w:w="85" w:type="dxa"/>
              <w:bottom w:w="45" w:type="dxa"/>
              <w:right w:w="85" w:type="dxa"/>
            </w:tcMar>
            <w:vAlign w:val="center"/>
          </w:tcPr>
          <w:p w14:paraId="257366E1" w14:textId="77777777" w:rsidR="004139D5" w:rsidRDefault="002735B2">
            <w:pPr>
              <w:keepLines/>
              <w:spacing w:line="360" w:lineRule="exact"/>
              <w:ind w:firstLine="0"/>
              <w:rPr>
                <w:rFonts w:hint="eastAsia"/>
              </w:rPr>
            </w:pPr>
            <w:r>
              <w:rPr>
                <w:sz w:val="21"/>
                <w:szCs w:val="21"/>
              </w:rPr>
              <w:t>完整备份后升级；主要业务数量一致；</w:t>
            </w:r>
            <w:r>
              <w:rPr>
                <w:sz w:val="21"/>
                <w:szCs w:val="21"/>
              </w:rPr>
              <w:t>quick_check=ok</w:t>
            </w:r>
            <w:r>
              <w:rPr>
                <w:sz w:val="21"/>
                <w:szCs w:val="21"/>
              </w:rPr>
              <w:t>，外键错误</w:t>
            </w:r>
            <w:r>
              <w:rPr>
                <w:sz w:val="21"/>
                <w:szCs w:val="21"/>
              </w:rPr>
              <w:t>0</w:t>
            </w:r>
          </w:p>
        </w:tc>
        <w:tc>
          <w:tcPr>
            <w:tcW w:w="3458" w:type="dxa"/>
            <w:tcBorders>
              <w:left w:val="nil"/>
              <w:bottom w:val="single" w:sz="7" w:space="0" w:color="000000"/>
              <w:right w:val="nil"/>
            </w:tcBorders>
            <w:tcMar>
              <w:top w:w="45" w:type="dxa"/>
              <w:left w:w="85" w:type="dxa"/>
              <w:bottom w:w="45" w:type="dxa"/>
              <w:right w:w="85" w:type="dxa"/>
            </w:tcMar>
            <w:vAlign w:val="center"/>
          </w:tcPr>
          <w:p w14:paraId="573E9563" w14:textId="77777777" w:rsidR="004139D5" w:rsidRDefault="002735B2">
            <w:pPr>
              <w:keepLines/>
              <w:spacing w:line="360" w:lineRule="exact"/>
              <w:ind w:firstLine="0"/>
              <w:rPr>
                <w:rFonts w:hint="eastAsia"/>
              </w:rPr>
            </w:pPr>
            <w:r>
              <w:rPr>
                <w:sz w:val="21"/>
                <w:szCs w:val="21"/>
              </w:rPr>
              <w:t>证明该快照升级路径；不代表任意旧库都无需数据清理</w:t>
            </w:r>
          </w:p>
        </w:tc>
      </w:tr>
    </w:tbl>
    <w:p w14:paraId="6FD3DAF2" w14:textId="77777777" w:rsidR="004139D5" w:rsidRDefault="002735B2">
      <w:pPr>
        <w:rPr>
          <w:rFonts w:hint="eastAsia"/>
        </w:rPr>
      </w:pPr>
      <w:r>
        <w:t>2026</w:t>
      </w:r>
      <w:r>
        <w:t>年</w:t>
      </w:r>
      <w:r>
        <w:t>10</w:t>
      </w:r>
      <w:r>
        <w:t>月</w:t>
      </w:r>
      <w:r>
        <w:t>18</w:t>
      </w:r>
      <w:r>
        <w:t>日文档编制核对源码、</w:t>
      </w:r>
      <w:r>
        <w:t>DDL</w:t>
      </w:r>
      <w:r>
        <w:t>及内存</w:t>
      </w:r>
      <w:r>
        <w:t>PRAGMA</w:t>
      </w:r>
      <w:r>
        <w:t>，确认</w:t>
      </w:r>
      <w:r>
        <w:t>38</w:t>
      </w:r>
      <w:r>
        <w:t>张表、</w:t>
      </w:r>
      <w:r>
        <w:t>296</w:t>
      </w:r>
      <w:r>
        <w:t>个字段和</w:t>
      </w:r>
      <w:r>
        <w:t>58</w:t>
      </w:r>
      <w:r>
        <w:t>组物理外键。</w:t>
      </w:r>
      <w:r>
        <w:t>2026</w:t>
      </w:r>
      <w:r>
        <w:t>年</w:t>
      </w:r>
      <w:r>
        <w:t>10</w:t>
      </w:r>
      <w:r>
        <w:t>月</w:t>
      </w:r>
      <w:r>
        <w:t>19</w:t>
      </w:r>
      <w:r>
        <w:t>日因连锁职责拆分补充总部、收紧店长范围，并追加版本</w:t>
      </w:r>
      <w:r>
        <w:t>3</w:t>
      </w:r>
      <w:r>
        <w:t>角色迁移；上表保留</w:t>
      </w:r>
      <w:r>
        <w:t>10</w:t>
      </w:r>
      <w:r>
        <w:t>月</w:t>
      </w:r>
      <w:r>
        <w:t>15</w:t>
      </w:r>
      <w:r>
        <w:t>日旧四角色版本的验收记录，不将旧结果作为本轮五角色权限的通过证明。本轮验证结果另随交付校验记录保存。设计文档和</w:t>
      </w:r>
      <w:r>
        <w:t>ER</w:t>
      </w:r>
      <w:r>
        <w:t>图不接触真实患者数据。</w:t>
      </w:r>
    </w:p>
    <w:p w14:paraId="2D835DEA" w14:textId="25DB8B58" w:rsidR="004139D5" w:rsidRDefault="002735B2">
      <w:pPr>
        <w:pStyle w:val="af7"/>
        <w:keepNext/>
        <w:spacing w:before="60" w:after="120"/>
        <w:jc w:val="center"/>
        <w:rPr>
          <w:rFonts w:hint="eastAsia"/>
        </w:rPr>
      </w:pPr>
      <w:r>
        <w:rPr>
          <w:b/>
          <w:bCs/>
        </w:rPr>
        <w:t>表</w:t>
      </w:r>
      <w:r>
        <w:rPr>
          <w:b/>
          <w:bCs/>
        </w:rPr>
        <w:t xml:space="preserve"> </w:t>
      </w:r>
      <w:r>
        <w:rPr>
          <w:b/>
          <w:bCs/>
        </w:rPr>
        <w:fldChar w:fldCharType="begin"/>
      </w:r>
      <w:r>
        <w:rPr>
          <w:b/>
          <w:bCs/>
        </w:rPr>
        <w:instrText xml:space="preserve"> SEQ Table \* ARABIC </w:instrText>
      </w:r>
      <w:r>
        <w:rPr>
          <w:b/>
          <w:bCs/>
        </w:rPr>
        <w:fldChar w:fldCharType="separate"/>
      </w:r>
      <w:r w:rsidR="00AE3614">
        <w:rPr>
          <w:rFonts w:hint="eastAsia"/>
          <w:b/>
          <w:bCs/>
          <w:noProof/>
        </w:rPr>
        <w:t>20</w:t>
      </w:r>
      <w:r>
        <w:rPr>
          <w:b/>
          <w:bCs/>
        </w:rPr>
        <w:fldChar w:fldCharType="end"/>
      </w:r>
      <w:r>
        <w:t xml:space="preserve">　五角色修订的本地回归</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1928"/>
        <w:gridCol w:w="6917"/>
      </w:tblGrid>
      <w:tr w:rsidR="004139D5" w14:paraId="0776C8B2" w14:textId="77777777">
        <w:trPr>
          <w:cantSplit/>
          <w:tblHeader/>
          <w:jc w:val="center"/>
        </w:trPr>
        <w:tc>
          <w:tcPr>
            <w:tcW w:w="1928"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23B6B858"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本轮检查</w:t>
            </w:r>
          </w:p>
        </w:tc>
        <w:tc>
          <w:tcPr>
            <w:tcW w:w="6917"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3CAD5BF"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2026</w:t>
            </w:r>
            <w:r>
              <w:rPr>
                <w:rFonts w:ascii="Noto Sans SC" w:eastAsia="Noto Sans SC" w:hAnsi="Noto Sans SC" w:cs="Noto Sans SC"/>
                <w:b/>
                <w:bCs/>
                <w:sz w:val="21"/>
                <w:szCs w:val="21"/>
              </w:rPr>
              <w:t>年</w:t>
            </w:r>
            <w:r>
              <w:rPr>
                <w:rFonts w:ascii="Noto Sans SC" w:eastAsia="Noto Sans SC" w:hAnsi="Noto Sans SC" w:cs="Noto Sans SC"/>
                <w:b/>
                <w:bCs/>
                <w:sz w:val="21"/>
                <w:szCs w:val="21"/>
              </w:rPr>
              <w:t>10</w:t>
            </w:r>
            <w:r>
              <w:rPr>
                <w:rFonts w:ascii="Noto Sans SC" w:eastAsia="Noto Sans SC" w:hAnsi="Noto Sans SC" w:cs="Noto Sans SC"/>
                <w:b/>
                <w:bCs/>
                <w:sz w:val="21"/>
                <w:szCs w:val="21"/>
              </w:rPr>
              <w:t>月</w:t>
            </w:r>
            <w:r>
              <w:rPr>
                <w:rFonts w:ascii="Noto Sans SC" w:eastAsia="Noto Sans SC" w:hAnsi="Noto Sans SC" w:cs="Noto Sans SC"/>
                <w:b/>
                <w:bCs/>
                <w:sz w:val="21"/>
                <w:szCs w:val="21"/>
              </w:rPr>
              <w:t>19</w:t>
            </w:r>
            <w:r>
              <w:rPr>
                <w:rFonts w:ascii="Noto Sans SC" w:eastAsia="Noto Sans SC" w:hAnsi="Noto Sans SC" w:cs="Noto Sans SC"/>
                <w:b/>
                <w:bCs/>
                <w:sz w:val="21"/>
                <w:szCs w:val="21"/>
              </w:rPr>
              <w:t>日五角色修订结果</w:t>
            </w:r>
          </w:p>
        </w:tc>
      </w:tr>
      <w:tr w:rsidR="004139D5" w14:paraId="68097F5C" w14:textId="77777777">
        <w:trPr>
          <w:cantSplit/>
          <w:jc w:val="center"/>
        </w:trPr>
        <w:tc>
          <w:tcPr>
            <w:tcW w:w="1928" w:type="dxa"/>
            <w:tcBorders>
              <w:left w:val="nil"/>
              <w:bottom w:val="nil"/>
              <w:right w:val="nil"/>
            </w:tcBorders>
            <w:tcMar>
              <w:top w:w="45" w:type="dxa"/>
              <w:left w:w="85" w:type="dxa"/>
              <w:bottom w:w="45" w:type="dxa"/>
              <w:right w:w="85" w:type="dxa"/>
            </w:tcMar>
            <w:vAlign w:val="center"/>
          </w:tcPr>
          <w:p w14:paraId="72FE1300" w14:textId="77777777" w:rsidR="004139D5" w:rsidRDefault="002735B2">
            <w:pPr>
              <w:keepLines/>
              <w:spacing w:line="360" w:lineRule="exact"/>
              <w:ind w:firstLine="0"/>
              <w:rPr>
                <w:rFonts w:hint="eastAsia"/>
              </w:rPr>
            </w:pPr>
            <w:r>
              <w:rPr>
                <w:sz w:val="21"/>
                <w:szCs w:val="21"/>
              </w:rPr>
              <w:t>业务与</w:t>
            </w:r>
            <w:r>
              <w:rPr>
                <w:sz w:val="21"/>
                <w:szCs w:val="21"/>
              </w:rPr>
              <w:t>HTTP</w:t>
            </w:r>
            <w:r>
              <w:rPr>
                <w:sz w:val="21"/>
                <w:szCs w:val="21"/>
              </w:rPr>
              <w:t>回归</w:t>
            </w:r>
          </w:p>
        </w:tc>
        <w:tc>
          <w:tcPr>
            <w:tcW w:w="6917" w:type="dxa"/>
            <w:tcBorders>
              <w:left w:val="nil"/>
              <w:bottom w:val="nil"/>
              <w:right w:val="nil"/>
            </w:tcBorders>
            <w:tcMar>
              <w:top w:w="45" w:type="dxa"/>
              <w:left w:w="85" w:type="dxa"/>
              <w:bottom w:w="45" w:type="dxa"/>
              <w:right w:w="85" w:type="dxa"/>
            </w:tcMar>
            <w:vAlign w:val="center"/>
          </w:tcPr>
          <w:p w14:paraId="182BEC00" w14:textId="77777777" w:rsidR="004139D5" w:rsidRDefault="002735B2">
            <w:pPr>
              <w:keepLines/>
              <w:spacing w:line="360" w:lineRule="exact"/>
              <w:ind w:firstLine="0"/>
              <w:rPr>
                <w:rFonts w:hint="eastAsia"/>
              </w:rPr>
            </w:pPr>
            <w:r>
              <w:rPr>
                <w:sz w:val="21"/>
                <w:szCs w:val="21"/>
              </w:rPr>
              <w:t>54</w:t>
            </w:r>
            <w:r>
              <w:rPr>
                <w:sz w:val="21"/>
                <w:szCs w:val="21"/>
              </w:rPr>
              <w:t>项计数通过、</w:t>
            </w:r>
            <w:r>
              <w:rPr>
                <w:sz w:val="21"/>
                <w:szCs w:val="21"/>
              </w:rPr>
              <w:t>0</w:t>
            </w:r>
            <w:r>
              <w:rPr>
                <w:sz w:val="21"/>
                <w:szCs w:val="21"/>
              </w:rPr>
              <w:t>失败，含总部与店长范围、越权阻止、角色迁移、会话失效及幂等作用域检查</w:t>
            </w:r>
          </w:p>
        </w:tc>
      </w:tr>
      <w:tr w:rsidR="004139D5" w14:paraId="123423F9" w14:textId="77777777">
        <w:trPr>
          <w:cantSplit/>
          <w:jc w:val="center"/>
        </w:trPr>
        <w:tc>
          <w:tcPr>
            <w:tcW w:w="1928" w:type="dxa"/>
            <w:tcBorders>
              <w:left w:val="nil"/>
              <w:bottom w:val="nil"/>
              <w:right w:val="nil"/>
            </w:tcBorders>
            <w:tcMar>
              <w:top w:w="45" w:type="dxa"/>
              <w:left w:w="85" w:type="dxa"/>
              <w:bottom w:w="45" w:type="dxa"/>
              <w:right w:w="85" w:type="dxa"/>
            </w:tcMar>
            <w:vAlign w:val="center"/>
          </w:tcPr>
          <w:p w14:paraId="4F67D193" w14:textId="77777777" w:rsidR="004139D5" w:rsidRDefault="002735B2">
            <w:pPr>
              <w:keepLines/>
              <w:spacing w:line="360" w:lineRule="exact"/>
              <w:ind w:firstLine="0"/>
              <w:rPr>
                <w:rFonts w:hint="eastAsia"/>
              </w:rPr>
            </w:pPr>
            <w:r>
              <w:rPr>
                <w:sz w:val="21"/>
                <w:szCs w:val="21"/>
              </w:rPr>
              <w:t>浏览器回归</w:t>
            </w:r>
          </w:p>
        </w:tc>
        <w:tc>
          <w:tcPr>
            <w:tcW w:w="6917" w:type="dxa"/>
            <w:tcBorders>
              <w:left w:val="nil"/>
              <w:bottom w:val="nil"/>
              <w:right w:val="nil"/>
            </w:tcBorders>
            <w:tcMar>
              <w:top w:w="45" w:type="dxa"/>
              <w:left w:w="85" w:type="dxa"/>
              <w:bottom w:w="45" w:type="dxa"/>
              <w:right w:w="85" w:type="dxa"/>
            </w:tcMar>
            <w:vAlign w:val="center"/>
          </w:tcPr>
          <w:p w14:paraId="5CDFD67B" w14:textId="77777777" w:rsidR="004139D5" w:rsidRDefault="002735B2">
            <w:pPr>
              <w:keepLines/>
              <w:spacing w:line="360" w:lineRule="exact"/>
              <w:ind w:firstLine="0"/>
              <w:rPr>
                <w:rFonts w:hint="eastAsia"/>
              </w:rPr>
            </w:pPr>
            <w:r>
              <w:rPr>
                <w:sz w:val="21"/>
                <w:szCs w:val="21"/>
              </w:rPr>
              <w:t>Edge 13</w:t>
            </w:r>
            <w:r>
              <w:rPr>
                <w:sz w:val="21"/>
                <w:szCs w:val="21"/>
              </w:rPr>
              <w:t>项通过，覆盖五入口、总部与店长错入口互拒、店长门诊隔离、总部授权及同账单收退款冲销</w:t>
            </w:r>
          </w:p>
        </w:tc>
      </w:tr>
      <w:tr w:rsidR="004139D5" w14:paraId="0EE32C0F" w14:textId="77777777">
        <w:trPr>
          <w:cantSplit/>
          <w:jc w:val="center"/>
        </w:trPr>
        <w:tc>
          <w:tcPr>
            <w:tcW w:w="1928" w:type="dxa"/>
            <w:tcBorders>
              <w:left w:val="nil"/>
              <w:bottom w:val="nil"/>
              <w:right w:val="nil"/>
            </w:tcBorders>
            <w:tcMar>
              <w:top w:w="45" w:type="dxa"/>
              <w:left w:w="85" w:type="dxa"/>
              <w:bottom w:w="45" w:type="dxa"/>
              <w:right w:w="85" w:type="dxa"/>
            </w:tcMar>
            <w:vAlign w:val="center"/>
          </w:tcPr>
          <w:p w14:paraId="7554C186" w14:textId="77777777" w:rsidR="004139D5" w:rsidRDefault="002735B2">
            <w:pPr>
              <w:keepLines/>
              <w:spacing w:line="360" w:lineRule="exact"/>
              <w:ind w:firstLine="0"/>
              <w:rPr>
                <w:rFonts w:hint="eastAsia"/>
              </w:rPr>
            </w:pPr>
            <w:r>
              <w:rPr>
                <w:sz w:val="21"/>
                <w:szCs w:val="21"/>
              </w:rPr>
              <w:t>维护检查</w:t>
            </w:r>
          </w:p>
        </w:tc>
        <w:tc>
          <w:tcPr>
            <w:tcW w:w="6917" w:type="dxa"/>
            <w:tcBorders>
              <w:left w:val="nil"/>
              <w:bottom w:val="nil"/>
              <w:right w:val="nil"/>
            </w:tcBorders>
            <w:tcMar>
              <w:top w:w="45" w:type="dxa"/>
              <w:left w:w="85" w:type="dxa"/>
              <w:bottom w:w="45" w:type="dxa"/>
              <w:right w:w="85" w:type="dxa"/>
            </w:tcMar>
            <w:vAlign w:val="center"/>
          </w:tcPr>
          <w:p w14:paraId="4F91291D" w14:textId="77777777" w:rsidR="004139D5" w:rsidRDefault="002735B2">
            <w:pPr>
              <w:keepLines/>
              <w:spacing w:line="360" w:lineRule="exact"/>
              <w:ind w:firstLine="0"/>
              <w:rPr>
                <w:rFonts w:hint="eastAsia"/>
              </w:rPr>
            </w:pPr>
            <w:r>
              <w:rPr>
                <w:sz w:val="21"/>
                <w:szCs w:val="21"/>
              </w:rPr>
              <w:t>17</w:t>
            </w:r>
            <w:r>
              <w:rPr>
                <w:sz w:val="21"/>
                <w:szCs w:val="21"/>
              </w:rPr>
              <w:t>项通过，覆盖快照与离线恢复、必要表校验、有效总部创建及店长范围必填</w:t>
            </w:r>
          </w:p>
        </w:tc>
      </w:tr>
      <w:tr w:rsidR="004139D5" w14:paraId="5D462870" w14:textId="77777777">
        <w:trPr>
          <w:cantSplit/>
          <w:jc w:val="center"/>
        </w:trPr>
        <w:tc>
          <w:tcPr>
            <w:tcW w:w="1928" w:type="dxa"/>
            <w:tcBorders>
              <w:left w:val="nil"/>
              <w:bottom w:val="single" w:sz="7" w:space="0" w:color="000000"/>
              <w:right w:val="nil"/>
            </w:tcBorders>
            <w:tcMar>
              <w:top w:w="45" w:type="dxa"/>
              <w:left w:w="85" w:type="dxa"/>
              <w:bottom w:w="45" w:type="dxa"/>
              <w:right w:w="85" w:type="dxa"/>
            </w:tcMar>
            <w:vAlign w:val="center"/>
          </w:tcPr>
          <w:p w14:paraId="3C1DEBDA" w14:textId="77777777" w:rsidR="004139D5" w:rsidRDefault="002735B2">
            <w:pPr>
              <w:keepLines/>
              <w:spacing w:line="360" w:lineRule="exact"/>
              <w:ind w:firstLine="0"/>
              <w:rPr>
                <w:rFonts w:hint="eastAsia"/>
              </w:rPr>
            </w:pPr>
            <w:r>
              <w:rPr>
                <w:sz w:val="21"/>
                <w:szCs w:val="21"/>
              </w:rPr>
              <w:lastRenderedPageBreak/>
              <w:t>迁移与数据结构</w:t>
            </w:r>
          </w:p>
        </w:tc>
        <w:tc>
          <w:tcPr>
            <w:tcW w:w="6917" w:type="dxa"/>
            <w:tcBorders>
              <w:left w:val="nil"/>
              <w:bottom w:val="single" w:sz="7" w:space="0" w:color="000000"/>
              <w:right w:val="nil"/>
            </w:tcBorders>
            <w:tcMar>
              <w:top w:w="45" w:type="dxa"/>
              <w:left w:w="85" w:type="dxa"/>
              <w:bottom w:w="45" w:type="dxa"/>
              <w:right w:w="85" w:type="dxa"/>
            </w:tcMar>
            <w:vAlign w:val="center"/>
          </w:tcPr>
          <w:p w14:paraId="62EDF112" w14:textId="77777777" w:rsidR="004139D5" w:rsidRDefault="002735B2">
            <w:pPr>
              <w:keepLines/>
              <w:spacing w:line="360" w:lineRule="exact"/>
              <w:ind w:firstLine="0"/>
              <w:rPr>
                <w:rFonts w:hint="eastAsia"/>
              </w:rPr>
            </w:pPr>
            <w:r>
              <w:rPr>
                <w:sz w:val="21"/>
                <w:szCs w:val="21"/>
              </w:rPr>
              <w:t>版本</w:t>
            </w:r>
            <w:r>
              <w:rPr>
                <w:sz w:val="21"/>
                <w:szCs w:val="21"/>
              </w:rPr>
              <w:t>3</w:t>
            </w:r>
            <w:r>
              <w:rPr>
                <w:sz w:val="21"/>
                <w:szCs w:val="21"/>
              </w:rPr>
              <w:t>只变更角色数据，不修改已发布版本</w:t>
            </w:r>
            <w:r>
              <w:rPr>
                <w:sz w:val="21"/>
                <w:szCs w:val="21"/>
              </w:rPr>
              <w:t>1</w:t>
            </w:r>
            <w:r>
              <w:rPr>
                <w:sz w:val="21"/>
                <w:szCs w:val="21"/>
              </w:rPr>
              <w:t>和</w:t>
            </w:r>
            <w:r>
              <w:rPr>
                <w:sz w:val="21"/>
                <w:szCs w:val="21"/>
              </w:rPr>
              <w:t>2</w:t>
            </w:r>
            <w:r>
              <w:rPr>
                <w:sz w:val="21"/>
                <w:szCs w:val="21"/>
              </w:rPr>
              <w:t>；</w:t>
            </w:r>
            <w:r>
              <w:rPr>
                <w:sz w:val="21"/>
                <w:szCs w:val="21"/>
              </w:rPr>
              <w:t>38</w:t>
            </w:r>
            <w:r>
              <w:rPr>
                <w:sz w:val="21"/>
                <w:szCs w:val="21"/>
              </w:rPr>
              <w:t>表、</w:t>
            </w:r>
            <w:r>
              <w:rPr>
                <w:sz w:val="21"/>
                <w:szCs w:val="21"/>
              </w:rPr>
              <w:t>296</w:t>
            </w:r>
            <w:r>
              <w:rPr>
                <w:sz w:val="21"/>
                <w:szCs w:val="21"/>
              </w:rPr>
              <w:t>字段及</w:t>
            </w:r>
            <w:r>
              <w:rPr>
                <w:sz w:val="21"/>
                <w:szCs w:val="21"/>
              </w:rPr>
              <w:t>58</w:t>
            </w:r>
            <w:r>
              <w:rPr>
                <w:sz w:val="21"/>
                <w:szCs w:val="21"/>
              </w:rPr>
              <w:t>组外键保持一致。旧全局店长权限迁移为总部，新店长重启后仍保持授权门诊范围</w:t>
            </w:r>
          </w:p>
        </w:tc>
      </w:tr>
    </w:tbl>
    <w:p w14:paraId="678A35EA" w14:textId="77777777" w:rsidR="004139D5" w:rsidRDefault="002735B2">
      <w:pPr>
        <w:pStyle w:val="21"/>
        <w:numPr>
          <w:ilvl w:val="1"/>
          <w:numId w:val="10"/>
        </w:numPr>
      </w:pPr>
      <w:bookmarkStart w:id="131" w:name="_Toc243288759"/>
      <w:r>
        <w:t>需求到实现及测试追溯</w:t>
      </w:r>
      <w:bookmarkEnd w:id="131"/>
    </w:p>
    <w:p w14:paraId="3C433B0F" w14:textId="77777777" w:rsidR="004139D5" w:rsidRDefault="002735B2">
      <w:pPr>
        <w:rPr>
          <w:rFonts w:hint="eastAsia"/>
        </w:rPr>
      </w:pPr>
      <w:r>
        <w:t>追溯从愿景中的跨店核对开始，经业务责任连接到用例，再落实规则、实体、命令和测试。查询用例对应工作区接口，写入用例对应命令。现有测试未单独覆盖的真实岗位或外部接口场景保留为缺口，避免用一个总通过数替代逐项判断。</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1474"/>
        <w:gridCol w:w="7371"/>
      </w:tblGrid>
      <w:tr w:rsidR="004139D5" w14:paraId="6B1D37FF" w14:textId="77777777">
        <w:trPr>
          <w:cantSplit/>
          <w:tblHeader/>
          <w:jc w:val="center"/>
        </w:trPr>
        <w:tc>
          <w:tcPr>
            <w:tcW w:w="147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7A3D7B3F"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追溯项</w:t>
            </w:r>
          </w:p>
        </w:tc>
        <w:tc>
          <w:tcPr>
            <w:tcW w:w="7370"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23AE270F"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内容</w:t>
            </w:r>
          </w:p>
        </w:tc>
      </w:tr>
      <w:tr w:rsidR="004139D5" w14:paraId="6F39BF88"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5AFA31C3" w14:textId="77777777" w:rsidR="004139D5" w:rsidRDefault="002735B2">
            <w:pPr>
              <w:keepLines/>
              <w:spacing w:line="360" w:lineRule="exact"/>
              <w:ind w:firstLine="0"/>
              <w:rPr>
                <w:rFonts w:hint="eastAsia"/>
              </w:rPr>
            </w:pPr>
            <w:r>
              <w:rPr>
                <w:sz w:val="21"/>
                <w:szCs w:val="21"/>
              </w:rPr>
              <w:t>用例</w:t>
            </w:r>
          </w:p>
        </w:tc>
        <w:tc>
          <w:tcPr>
            <w:tcW w:w="7370" w:type="dxa"/>
            <w:tcBorders>
              <w:left w:val="nil"/>
              <w:bottom w:val="nil"/>
              <w:right w:val="nil"/>
            </w:tcBorders>
            <w:tcMar>
              <w:top w:w="45" w:type="dxa"/>
              <w:left w:w="85" w:type="dxa"/>
              <w:bottom w:w="45" w:type="dxa"/>
              <w:right w:w="85" w:type="dxa"/>
            </w:tcMar>
            <w:vAlign w:val="center"/>
          </w:tcPr>
          <w:p w14:paraId="4B53F70E" w14:textId="77777777" w:rsidR="004139D5" w:rsidRDefault="002735B2">
            <w:pPr>
              <w:keepLines/>
              <w:spacing w:line="360" w:lineRule="exact"/>
              <w:ind w:firstLine="0"/>
              <w:rPr>
                <w:rFonts w:hint="eastAsia"/>
              </w:rPr>
            </w:pPr>
            <w:r>
              <w:rPr>
                <w:sz w:val="21"/>
                <w:szCs w:val="21"/>
              </w:rPr>
              <w:t xml:space="preserve">UC-01 </w:t>
            </w:r>
            <w:r>
              <w:rPr>
                <w:sz w:val="21"/>
                <w:szCs w:val="21"/>
              </w:rPr>
              <w:t>顾客在预约前补全本人身份、联系及过敏声明，使接诊人员获得可核对的资料。</w:t>
            </w:r>
          </w:p>
        </w:tc>
      </w:tr>
      <w:tr w:rsidR="004139D5" w14:paraId="0F9648C1"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1575B061" w14:textId="77777777" w:rsidR="004139D5" w:rsidRDefault="002735B2">
            <w:pPr>
              <w:keepLines/>
              <w:spacing w:line="360" w:lineRule="exact"/>
              <w:ind w:firstLine="0"/>
              <w:rPr>
                <w:rFonts w:hint="eastAsia"/>
              </w:rPr>
            </w:pPr>
            <w:r>
              <w:rPr>
                <w:sz w:val="21"/>
                <w:szCs w:val="21"/>
              </w:rPr>
              <w:t>命令或查询</w:t>
            </w:r>
          </w:p>
        </w:tc>
        <w:tc>
          <w:tcPr>
            <w:tcW w:w="7370" w:type="dxa"/>
            <w:tcBorders>
              <w:left w:val="nil"/>
              <w:bottom w:val="nil"/>
              <w:right w:val="nil"/>
            </w:tcBorders>
            <w:tcMar>
              <w:top w:w="45" w:type="dxa"/>
              <w:left w:w="85" w:type="dxa"/>
              <w:bottom w:w="45" w:type="dxa"/>
              <w:right w:w="85" w:type="dxa"/>
            </w:tcMar>
            <w:vAlign w:val="center"/>
          </w:tcPr>
          <w:p w14:paraId="5EFC4956" w14:textId="77777777" w:rsidR="004139D5" w:rsidRDefault="002735B2">
            <w:pPr>
              <w:keepLines/>
              <w:spacing w:line="360" w:lineRule="exact"/>
              <w:ind w:firstLine="0"/>
              <w:rPr>
                <w:rFonts w:hint="eastAsia"/>
              </w:rPr>
            </w:pPr>
            <w:r>
              <w:rPr>
                <w:sz w:val="21"/>
                <w:szCs w:val="21"/>
              </w:rPr>
              <w:t>patient.save</w:t>
            </w:r>
          </w:p>
        </w:tc>
      </w:tr>
      <w:tr w:rsidR="004139D5" w14:paraId="2093D00F"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1371C5CB" w14:textId="77777777" w:rsidR="004139D5" w:rsidRDefault="002735B2">
            <w:pPr>
              <w:keepLines/>
              <w:spacing w:line="360" w:lineRule="exact"/>
              <w:ind w:firstLine="0"/>
              <w:rPr>
                <w:rFonts w:hint="eastAsia"/>
              </w:rPr>
            </w:pPr>
            <w:r>
              <w:rPr>
                <w:sz w:val="21"/>
                <w:szCs w:val="21"/>
              </w:rPr>
              <w:t>实体与规则</w:t>
            </w:r>
          </w:p>
        </w:tc>
        <w:tc>
          <w:tcPr>
            <w:tcW w:w="7370" w:type="dxa"/>
            <w:tcBorders>
              <w:left w:val="nil"/>
              <w:bottom w:val="nil"/>
              <w:right w:val="nil"/>
            </w:tcBorders>
            <w:tcMar>
              <w:top w:w="45" w:type="dxa"/>
              <w:left w:w="85" w:type="dxa"/>
              <w:bottom w:w="45" w:type="dxa"/>
              <w:right w:w="85" w:type="dxa"/>
            </w:tcMar>
            <w:vAlign w:val="center"/>
          </w:tcPr>
          <w:p w14:paraId="0EBDC0A2" w14:textId="77777777" w:rsidR="004139D5" w:rsidRDefault="002735B2">
            <w:pPr>
              <w:keepLines/>
              <w:spacing w:line="360" w:lineRule="exact"/>
              <w:ind w:firstLine="0"/>
              <w:rPr>
                <w:rFonts w:hint="eastAsia"/>
              </w:rPr>
            </w:pPr>
            <w:r>
              <w:rPr>
                <w:sz w:val="21"/>
                <w:szCs w:val="21"/>
              </w:rPr>
              <w:t>patients</w:t>
            </w:r>
            <w:r>
              <w:rPr>
                <w:sz w:val="21"/>
                <w:szCs w:val="21"/>
              </w:rPr>
              <w:t>；</w:t>
            </w:r>
            <w:r>
              <w:rPr>
                <w:sz w:val="21"/>
                <w:szCs w:val="21"/>
              </w:rPr>
              <w:t>patient_allergies</w:t>
            </w:r>
            <w:r>
              <w:rPr>
                <w:sz w:val="21"/>
                <w:szCs w:val="21"/>
              </w:rPr>
              <w:t>；</w:t>
            </w:r>
            <w:r>
              <w:rPr>
                <w:sz w:val="21"/>
                <w:szCs w:val="21"/>
              </w:rPr>
              <w:t>BR-01</w:t>
            </w:r>
            <w:r>
              <w:rPr>
                <w:sz w:val="21"/>
                <w:szCs w:val="21"/>
              </w:rPr>
              <w:t>；</w:t>
            </w:r>
            <w:r>
              <w:rPr>
                <w:sz w:val="21"/>
                <w:szCs w:val="21"/>
              </w:rPr>
              <w:t>BR-02</w:t>
            </w:r>
            <w:r>
              <w:rPr>
                <w:sz w:val="21"/>
                <w:szCs w:val="21"/>
              </w:rPr>
              <w:t>；</w:t>
            </w:r>
            <w:r>
              <w:rPr>
                <w:sz w:val="21"/>
                <w:szCs w:val="21"/>
              </w:rPr>
              <w:t>BR-03</w:t>
            </w:r>
            <w:r>
              <w:rPr>
                <w:sz w:val="21"/>
                <w:szCs w:val="21"/>
              </w:rPr>
              <w:t>；</w:t>
            </w:r>
            <w:r>
              <w:rPr>
                <w:sz w:val="21"/>
                <w:szCs w:val="21"/>
              </w:rPr>
              <w:t>BR-04</w:t>
            </w:r>
          </w:p>
        </w:tc>
      </w:tr>
      <w:tr w:rsidR="004139D5" w14:paraId="22505A0C"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61A194AE" w14:textId="77777777" w:rsidR="004139D5" w:rsidRDefault="002735B2">
            <w:pPr>
              <w:keepLines/>
              <w:spacing w:line="360" w:lineRule="exact"/>
              <w:ind w:firstLine="0"/>
              <w:rPr>
                <w:rFonts w:hint="eastAsia"/>
              </w:rPr>
            </w:pPr>
            <w:r>
              <w:rPr>
                <w:sz w:val="21"/>
                <w:szCs w:val="21"/>
              </w:rPr>
              <w:t>已有覆盖</w:t>
            </w:r>
          </w:p>
        </w:tc>
        <w:tc>
          <w:tcPr>
            <w:tcW w:w="7370" w:type="dxa"/>
            <w:tcBorders>
              <w:left w:val="nil"/>
              <w:bottom w:val="nil"/>
              <w:right w:val="nil"/>
            </w:tcBorders>
            <w:tcMar>
              <w:top w:w="45" w:type="dxa"/>
              <w:left w:w="85" w:type="dxa"/>
              <w:bottom w:w="45" w:type="dxa"/>
              <w:right w:w="85" w:type="dxa"/>
            </w:tcMar>
            <w:vAlign w:val="center"/>
          </w:tcPr>
          <w:p w14:paraId="0ED1D11F" w14:textId="77777777" w:rsidR="004139D5" w:rsidRDefault="002735B2">
            <w:pPr>
              <w:keepLines/>
              <w:spacing w:line="360" w:lineRule="exact"/>
              <w:ind w:firstLine="0"/>
              <w:rPr>
                <w:rFonts w:hint="eastAsia"/>
              </w:rPr>
            </w:pPr>
            <w:r>
              <w:rPr>
                <w:sz w:val="21"/>
                <w:szCs w:val="21"/>
              </w:rPr>
              <w:t>test/system.test.js</w:t>
            </w:r>
            <w:r>
              <w:rPr>
                <w:sz w:val="21"/>
                <w:szCs w:val="21"/>
              </w:rPr>
              <w:t>：注册、多项过敏与旧版本保护</w:t>
            </w:r>
          </w:p>
        </w:tc>
      </w:tr>
      <w:tr w:rsidR="004139D5" w14:paraId="0CCA273F" w14:textId="77777777">
        <w:trPr>
          <w:cantSplit/>
          <w:jc w:val="center"/>
        </w:trPr>
        <w:tc>
          <w:tcPr>
            <w:tcW w:w="1474" w:type="dxa"/>
            <w:tcBorders>
              <w:left w:val="nil"/>
              <w:bottom w:val="single" w:sz="7" w:space="0" w:color="000000"/>
              <w:right w:val="nil"/>
            </w:tcBorders>
            <w:tcMar>
              <w:top w:w="45" w:type="dxa"/>
              <w:left w:w="85" w:type="dxa"/>
              <w:bottom w:w="45" w:type="dxa"/>
              <w:right w:w="85" w:type="dxa"/>
            </w:tcMar>
            <w:vAlign w:val="center"/>
          </w:tcPr>
          <w:p w14:paraId="7F9B3248" w14:textId="77777777" w:rsidR="004139D5" w:rsidRDefault="002735B2">
            <w:pPr>
              <w:keepLines/>
              <w:spacing w:line="360" w:lineRule="exact"/>
              <w:ind w:firstLine="0"/>
              <w:rPr>
                <w:rFonts w:hint="eastAsia"/>
              </w:rPr>
            </w:pPr>
            <w:r>
              <w:rPr>
                <w:sz w:val="21"/>
                <w:szCs w:val="21"/>
              </w:rPr>
              <w:t>剩余缺口</w:t>
            </w:r>
          </w:p>
        </w:tc>
        <w:tc>
          <w:tcPr>
            <w:tcW w:w="7370" w:type="dxa"/>
            <w:tcBorders>
              <w:left w:val="nil"/>
              <w:bottom w:val="single" w:sz="7" w:space="0" w:color="000000"/>
              <w:right w:val="nil"/>
            </w:tcBorders>
            <w:tcMar>
              <w:top w:w="45" w:type="dxa"/>
              <w:left w:w="85" w:type="dxa"/>
              <w:bottom w:w="45" w:type="dxa"/>
              <w:right w:w="85" w:type="dxa"/>
            </w:tcMar>
            <w:vAlign w:val="center"/>
          </w:tcPr>
          <w:p w14:paraId="7FE4EFA2" w14:textId="77777777" w:rsidR="004139D5" w:rsidRDefault="002735B2">
            <w:pPr>
              <w:keepLines/>
              <w:spacing w:line="360" w:lineRule="exact"/>
              <w:ind w:firstLine="0"/>
              <w:rPr>
                <w:rFonts w:hint="eastAsia"/>
              </w:rPr>
            </w:pPr>
            <w:r>
              <w:rPr>
                <w:sz w:val="21"/>
                <w:szCs w:val="21"/>
              </w:rPr>
              <w:t>本人资料完整浏览器编辑未单独覆盖</w:t>
            </w:r>
          </w:p>
        </w:tc>
      </w:tr>
      <w:tr w:rsidR="004139D5" w14:paraId="4EC23B73" w14:textId="77777777">
        <w:trPr>
          <w:cantSplit/>
          <w:tblHeader/>
          <w:jc w:val="center"/>
        </w:trPr>
        <w:tc>
          <w:tcPr>
            <w:tcW w:w="147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42504612"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追溯项</w:t>
            </w:r>
          </w:p>
        </w:tc>
        <w:tc>
          <w:tcPr>
            <w:tcW w:w="7370"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C9D047F"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内容</w:t>
            </w:r>
          </w:p>
        </w:tc>
      </w:tr>
      <w:tr w:rsidR="004139D5" w14:paraId="38AB51B4"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0C6F9747" w14:textId="77777777" w:rsidR="004139D5" w:rsidRDefault="002735B2">
            <w:pPr>
              <w:keepLines/>
              <w:spacing w:line="360" w:lineRule="exact"/>
              <w:ind w:firstLine="0"/>
              <w:rPr>
                <w:rFonts w:hint="eastAsia"/>
              </w:rPr>
            </w:pPr>
            <w:r>
              <w:rPr>
                <w:sz w:val="21"/>
                <w:szCs w:val="21"/>
              </w:rPr>
              <w:t>用例</w:t>
            </w:r>
          </w:p>
        </w:tc>
        <w:tc>
          <w:tcPr>
            <w:tcW w:w="7370" w:type="dxa"/>
            <w:tcBorders>
              <w:left w:val="nil"/>
              <w:bottom w:val="nil"/>
              <w:right w:val="nil"/>
            </w:tcBorders>
            <w:tcMar>
              <w:top w:w="45" w:type="dxa"/>
              <w:left w:w="85" w:type="dxa"/>
              <w:bottom w:w="45" w:type="dxa"/>
              <w:right w:w="85" w:type="dxa"/>
            </w:tcMar>
            <w:vAlign w:val="center"/>
          </w:tcPr>
          <w:p w14:paraId="300B32DF" w14:textId="77777777" w:rsidR="004139D5" w:rsidRDefault="002735B2">
            <w:pPr>
              <w:keepLines/>
              <w:spacing w:line="360" w:lineRule="exact"/>
              <w:ind w:firstLine="0"/>
              <w:rPr>
                <w:rFonts w:hint="eastAsia"/>
              </w:rPr>
            </w:pPr>
            <w:r>
              <w:rPr>
                <w:sz w:val="21"/>
                <w:szCs w:val="21"/>
              </w:rPr>
              <w:t xml:space="preserve">UC-02 </w:t>
            </w:r>
            <w:r>
              <w:rPr>
                <w:sz w:val="21"/>
                <w:szCs w:val="21"/>
              </w:rPr>
              <w:t>为本人或已授权患者选择可用牙医时段，形成可追踪且无时间冲突的有效预约。</w:t>
            </w:r>
          </w:p>
        </w:tc>
      </w:tr>
      <w:tr w:rsidR="004139D5" w14:paraId="72D8D6FB"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1F6A452D" w14:textId="77777777" w:rsidR="004139D5" w:rsidRDefault="002735B2">
            <w:pPr>
              <w:keepLines/>
              <w:spacing w:line="360" w:lineRule="exact"/>
              <w:ind w:firstLine="0"/>
              <w:rPr>
                <w:rFonts w:hint="eastAsia"/>
              </w:rPr>
            </w:pPr>
            <w:r>
              <w:rPr>
                <w:sz w:val="21"/>
                <w:szCs w:val="21"/>
              </w:rPr>
              <w:t>命令或查询</w:t>
            </w:r>
          </w:p>
        </w:tc>
        <w:tc>
          <w:tcPr>
            <w:tcW w:w="7370" w:type="dxa"/>
            <w:tcBorders>
              <w:left w:val="nil"/>
              <w:bottom w:val="nil"/>
              <w:right w:val="nil"/>
            </w:tcBorders>
            <w:tcMar>
              <w:top w:w="45" w:type="dxa"/>
              <w:left w:w="85" w:type="dxa"/>
              <w:bottom w:w="45" w:type="dxa"/>
              <w:right w:w="85" w:type="dxa"/>
            </w:tcMar>
            <w:vAlign w:val="center"/>
          </w:tcPr>
          <w:p w14:paraId="4AECA092" w14:textId="77777777" w:rsidR="004139D5" w:rsidRDefault="002735B2">
            <w:pPr>
              <w:keepLines/>
              <w:spacing w:line="360" w:lineRule="exact"/>
              <w:ind w:firstLine="0"/>
              <w:rPr>
                <w:rFonts w:hint="eastAsia"/>
              </w:rPr>
            </w:pPr>
            <w:r>
              <w:rPr>
                <w:sz w:val="21"/>
                <w:szCs w:val="21"/>
              </w:rPr>
              <w:t>appointment.book</w:t>
            </w:r>
          </w:p>
        </w:tc>
      </w:tr>
      <w:tr w:rsidR="004139D5" w14:paraId="4761BF31"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03BC4224" w14:textId="77777777" w:rsidR="004139D5" w:rsidRDefault="002735B2">
            <w:pPr>
              <w:keepLines/>
              <w:spacing w:line="360" w:lineRule="exact"/>
              <w:ind w:firstLine="0"/>
              <w:rPr>
                <w:rFonts w:hint="eastAsia"/>
              </w:rPr>
            </w:pPr>
            <w:r>
              <w:rPr>
                <w:sz w:val="21"/>
                <w:szCs w:val="21"/>
              </w:rPr>
              <w:t>实体与规则</w:t>
            </w:r>
          </w:p>
        </w:tc>
        <w:tc>
          <w:tcPr>
            <w:tcW w:w="7370" w:type="dxa"/>
            <w:tcBorders>
              <w:left w:val="nil"/>
              <w:bottom w:val="nil"/>
              <w:right w:val="nil"/>
            </w:tcBorders>
            <w:tcMar>
              <w:top w:w="45" w:type="dxa"/>
              <w:left w:w="85" w:type="dxa"/>
              <w:bottom w:w="45" w:type="dxa"/>
              <w:right w:w="85" w:type="dxa"/>
            </w:tcMar>
            <w:vAlign w:val="center"/>
          </w:tcPr>
          <w:p w14:paraId="6842025E" w14:textId="77777777" w:rsidR="004139D5" w:rsidRDefault="002735B2">
            <w:pPr>
              <w:keepLines/>
              <w:spacing w:line="360" w:lineRule="exact"/>
              <w:ind w:firstLine="0"/>
              <w:rPr>
                <w:rFonts w:hint="eastAsia"/>
              </w:rPr>
            </w:pPr>
            <w:r>
              <w:rPr>
                <w:sz w:val="21"/>
                <w:szCs w:val="21"/>
              </w:rPr>
              <w:t>patients</w:t>
            </w:r>
            <w:r>
              <w:rPr>
                <w:sz w:val="21"/>
                <w:szCs w:val="21"/>
              </w:rPr>
              <w:t>；</w:t>
            </w:r>
            <w:r>
              <w:rPr>
                <w:sz w:val="21"/>
                <w:szCs w:val="21"/>
              </w:rPr>
              <w:t>schedules</w:t>
            </w:r>
            <w:r>
              <w:rPr>
                <w:sz w:val="21"/>
                <w:szCs w:val="21"/>
              </w:rPr>
              <w:t>；</w:t>
            </w:r>
            <w:r>
              <w:rPr>
                <w:sz w:val="21"/>
                <w:szCs w:val="21"/>
              </w:rPr>
              <w:t>appointments</w:t>
            </w:r>
            <w:r>
              <w:rPr>
                <w:sz w:val="21"/>
                <w:szCs w:val="21"/>
              </w:rPr>
              <w:t>；</w:t>
            </w:r>
            <w:r>
              <w:rPr>
                <w:sz w:val="21"/>
                <w:szCs w:val="21"/>
              </w:rPr>
              <w:t>dentist_qualifications</w:t>
            </w:r>
            <w:r>
              <w:rPr>
                <w:sz w:val="21"/>
                <w:szCs w:val="21"/>
              </w:rPr>
              <w:t>；</w:t>
            </w:r>
            <w:r>
              <w:rPr>
                <w:sz w:val="21"/>
                <w:szCs w:val="21"/>
              </w:rPr>
              <w:t>qualifications</w:t>
            </w:r>
            <w:r>
              <w:rPr>
                <w:sz w:val="21"/>
                <w:szCs w:val="21"/>
              </w:rPr>
              <w:t>；</w:t>
            </w:r>
            <w:r>
              <w:rPr>
                <w:sz w:val="21"/>
                <w:szCs w:val="21"/>
              </w:rPr>
              <w:t>BR-01</w:t>
            </w:r>
            <w:r>
              <w:rPr>
                <w:sz w:val="21"/>
                <w:szCs w:val="21"/>
              </w:rPr>
              <w:t>；</w:t>
            </w:r>
            <w:r>
              <w:rPr>
                <w:sz w:val="21"/>
                <w:szCs w:val="21"/>
              </w:rPr>
              <w:t>BR-02</w:t>
            </w:r>
            <w:r>
              <w:rPr>
                <w:sz w:val="21"/>
                <w:szCs w:val="21"/>
              </w:rPr>
              <w:t>；</w:t>
            </w:r>
            <w:r>
              <w:rPr>
                <w:sz w:val="21"/>
                <w:szCs w:val="21"/>
              </w:rPr>
              <w:t>BR-04</w:t>
            </w:r>
            <w:r>
              <w:rPr>
                <w:sz w:val="21"/>
                <w:szCs w:val="21"/>
              </w:rPr>
              <w:t>；</w:t>
            </w:r>
            <w:r>
              <w:rPr>
                <w:sz w:val="21"/>
                <w:szCs w:val="21"/>
              </w:rPr>
              <w:t>BR-06</w:t>
            </w:r>
            <w:r>
              <w:rPr>
                <w:sz w:val="21"/>
                <w:szCs w:val="21"/>
              </w:rPr>
              <w:t>；</w:t>
            </w:r>
            <w:r>
              <w:rPr>
                <w:sz w:val="21"/>
                <w:szCs w:val="21"/>
              </w:rPr>
              <w:t>BR-07</w:t>
            </w:r>
            <w:r>
              <w:rPr>
                <w:sz w:val="21"/>
                <w:szCs w:val="21"/>
              </w:rPr>
              <w:t>；</w:t>
            </w:r>
            <w:r>
              <w:rPr>
                <w:sz w:val="21"/>
                <w:szCs w:val="21"/>
              </w:rPr>
              <w:t>BR-30</w:t>
            </w:r>
          </w:p>
        </w:tc>
      </w:tr>
      <w:tr w:rsidR="004139D5" w14:paraId="24C6DEED"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0BF09BFC" w14:textId="77777777" w:rsidR="004139D5" w:rsidRDefault="002735B2">
            <w:pPr>
              <w:keepLines/>
              <w:spacing w:line="360" w:lineRule="exact"/>
              <w:ind w:firstLine="0"/>
              <w:rPr>
                <w:rFonts w:hint="eastAsia"/>
              </w:rPr>
            </w:pPr>
            <w:r>
              <w:rPr>
                <w:sz w:val="21"/>
                <w:szCs w:val="21"/>
              </w:rPr>
              <w:t>已有覆盖</w:t>
            </w:r>
          </w:p>
        </w:tc>
        <w:tc>
          <w:tcPr>
            <w:tcW w:w="7370" w:type="dxa"/>
            <w:tcBorders>
              <w:left w:val="nil"/>
              <w:bottom w:val="nil"/>
              <w:right w:val="nil"/>
            </w:tcBorders>
            <w:tcMar>
              <w:top w:w="45" w:type="dxa"/>
              <w:left w:w="85" w:type="dxa"/>
              <w:bottom w:w="45" w:type="dxa"/>
              <w:right w:w="85" w:type="dxa"/>
            </w:tcMar>
            <w:vAlign w:val="center"/>
          </w:tcPr>
          <w:p w14:paraId="289CDC94" w14:textId="77777777" w:rsidR="004139D5" w:rsidRDefault="002735B2">
            <w:pPr>
              <w:keepLines/>
              <w:spacing w:line="360" w:lineRule="exact"/>
              <w:ind w:firstLine="0"/>
              <w:rPr>
                <w:rFonts w:hint="eastAsia"/>
              </w:rPr>
            </w:pPr>
            <w:r>
              <w:rPr>
                <w:sz w:val="21"/>
                <w:szCs w:val="21"/>
              </w:rPr>
              <w:t>test/system.test.js</w:t>
            </w:r>
            <w:r>
              <w:rPr>
                <w:sz w:val="21"/>
                <w:szCs w:val="21"/>
              </w:rPr>
              <w:t>：竞争预约原子性、未知过敏声明及跨门诊档案检索</w:t>
            </w:r>
          </w:p>
        </w:tc>
      </w:tr>
      <w:tr w:rsidR="004139D5" w14:paraId="7ADB9DBC" w14:textId="77777777">
        <w:trPr>
          <w:cantSplit/>
          <w:jc w:val="center"/>
        </w:trPr>
        <w:tc>
          <w:tcPr>
            <w:tcW w:w="1474" w:type="dxa"/>
            <w:tcBorders>
              <w:left w:val="nil"/>
              <w:bottom w:val="single" w:sz="7" w:space="0" w:color="000000"/>
              <w:right w:val="nil"/>
            </w:tcBorders>
            <w:tcMar>
              <w:top w:w="45" w:type="dxa"/>
              <w:left w:w="85" w:type="dxa"/>
              <w:bottom w:w="45" w:type="dxa"/>
              <w:right w:w="85" w:type="dxa"/>
            </w:tcMar>
            <w:vAlign w:val="center"/>
          </w:tcPr>
          <w:p w14:paraId="7C62F6AC" w14:textId="77777777" w:rsidR="004139D5" w:rsidRDefault="002735B2">
            <w:pPr>
              <w:keepLines/>
              <w:spacing w:line="360" w:lineRule="exact"/>
              <w:ind w:firstLine="0"/>
              <w:rPr>
                <w:rFonts w:hint="eastAsia"/>
              </w:rPr>
            </w:pPr>
            <w:r>
              <w:rPr>
                <w:sz w:val="21"/>
                <w:szCs w:val="21"/>
              </w:rPr>
              <w:t>剩余缺口</w:t>
            </w:r>
          </w:p>
        </w:tc>
        <w:tc>
          <w:tcPr>
            <w:tcW w:w="7370" w:type="dxa"/>
            <w:tcBorders>
              <w:left w:val="nil"/>
              <w:bottom w:val="single" w:sz="7" w:space="0" w:color="000000"/>
              <w:right w:val="nil"/>
            </w:tcBorders>
            <w:tcMar>
              <w:top w:w="45" w:type="dxa"/>
              <w:left w:w="85" w:type="dxa"/>
              <w:bottom w:w="45" w:type="dxa"/>
              <w:right w:w="85" w:type="dxa"/>
            </w:tcMar>
            <w:vAlign w:val="center"/>
          </w:tcPr>
          <w:p w14:paraId="7B9E16BF" w14:textId="77777777" w:rsidR="004139D5" w:rsidRDefault="002735B2">
            <w:pPr>
              <w:keepLines/>
              <w:spacing w:line="360" w:lineRule="exact"/>
              <w:ind w:firstLine="0"/>
              <w:rPr>
                <w:rFonts w:hint="eastAsia"/>
              </w:rPr>
            </w:pPr>
            <w:r>
              <w:rPr>
                <w:sz w:val="21"/>
                <w:szCs w:val="21"/>
              </w:rPr>
              <w:t>所有筛选组合和并发压力下预约未单独覆盖</w:t>
            </w:r>
          </w:p>
        </w:tc>
      </w:tr>
      <w:tr w:rsidR="004139D5" w14:paraId="3BEC31B8" w14:textId="77777777">
        <w:trPr>
          <w:cantSplit/>
          <w:tblHeader/>
          <w:jc w:val="center"/>
        </w:trPr>
        <w:tc>
          <w:tcPr>
            <w:tcW w:w="147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563F3B58"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追溯项</w:t>
            </w:r>
          </w:p>
        </w:tc>
        <w:tc>
          <w:tcPr>
            <w:tcW w:w="7370"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52D47729"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内容</w:t>
            </w:r>
          </w:p>
        </w:tc>
      </w:tr>
      <w:tr w:rsidR="004139D5" w14:paraId="13F3B6BB"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6F3C20CE" w14:textId="77777777" w:rsidR="004139D5" w:rsidRDefault="002735B2">
            <w:pPr>
              <w:keepLines/>
              <w:spacing w:line="360" w:lineRule="exact"/>
              <w:ind w:firstLine="0"/>
              <w:rPr>
                <w:rFonts w:hint="eastAsia"/>
              </w:rPr>
            </w:pPr>
            <w:r>
              <w:rPr>
                <w:sz w:val="21"/>
                <w:szCs w:val="21"/>
              </w:rPr>
              <w:t>用例</w:t>
            </w:r>
          </w:p>
        </w:tc>
        <w:tc>
          <w:tcPr>
            <w:tcW w:w="7370" w:type="dxa"/>
            <w:tcBorders>
              <w:left w:val="nil"/>
              <w:bottom w:val="nil"/>
              <w:right w:val="nil"/>
            </w:tcBorders>
            <w:tcMar>
              <w:top w:w="45" w:type="dxa"/>
              <w:left w:w="85" w:type="dxa"/>
              <w:bottom w:w="45" w:type="dxa"/>
              <w:right w:w="85" w:type="dxa"/>
            </w:tcMar>
            <w:vAlign w:val="center"/>
          </w:tcPr>
          <w:p w14:paraId="70C36B2E" w14:textId="77777777" w:rsidR="004139D5" w:rsidRDefault="002735B2">
            <w:pPr>
              <w:keepLines/>
              <w:spacing w:line="360" w:lineRule="exact"/>
              <w:ind w:firstLine="0"/>
              <w:rPr>
                <w:rFonts w:hint="eastAsia"/>
              </w:rPr>
            </w:pPr>
            <w:r>
              <w:rPr>
                <w:sz w:val="21"/>
                <w:szCs w:val="21"/>
              </w:rPr>
              <w:t xml:space="preserve">UC-03 </w:t>
            </w:r>
            <w:r>
              <w:rPr>
                <w:sz w:val="21"/>
                <w:szCs w:val="21"/>
              </w:rPr>
              <w:t>按业务规则取消有效预约，或将同一就诊需求改到其他可用时段。</w:t>
            </w:r>
          </w:p>
        </w:tc>
      </w:tr>
      <w:tr w:rsidR="004139D5" w14:paraId="46AC2560"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07B5D085" w14:textId="77777777" w:rsidR="004139D5" w:rsidRDefault="002735B2">
            <w:pPr>
              <w:keepLines/>
              <w:spacing w:line="360" w:lineRule="exact"/>
              <w:ind w:firstLine="0"/>
              <w:rPr>
                <w:rFonts w:hint="eastAsia"/>
              </w:rPr>
            </w:pPr>
            <w:r>
              <w:rPr>
                <w:sz w:val="21"/>
                <w:szCs w:val="21"/>
              </w:rPr>
              <w:t>命令或查询</w:t>
            </w:r>
          </w:p>
        </w:tc>
        <w:tc>
          <w:tcPr>
            <w:tcW w:w="7370" w:type="dxa"/>
            <w:tcBorders>
              <w:left w:val="nil"/>
              <w:bottom w:val="nil"/>
              <w:right w:val="nil"/>
            </w:tcBorders>
            <w:tcMar>
              <w:top w:w="45" w:type="dxa"/>
              <w:left w:w="85" w:type="dxa"/>
              <w:bottom w:w="45" w:type="dxa"/>
              <w:right w:w="85" w:type="dxa"/>
            </w:tcMar>
            <w:vAlign w:val="center"/>
          </w:tcPr>
          <w:p w14:paraId="650D34B6" w14:textId="77777777" w:rsidR="004139D5" w:rsidRDefault="002735B2">
            <w:pPr>
              <w:keepLines/>
              <w:spacing w:line="360" w:lineRule="exact"/>
              <w:ind w:firstLine="0"/>
              <w:rPr>
                <w:rFonts w:hint="eastAsia"/>
              </w:rPr>
            </w:pPr>
            <w:r>
              <w:rPr>
                <w:sz w:val="21"/>
                <w:szCs w:val="21"/>
              </w:rPr>
              <w:t>appointment.cancel</w:t>
            </w:r>
            <w:r>
              <w:rPr>
                <w:sz w:val="21"/>
                <w:szCs w:val="21"/>
              </w:rPr>
              <w:t>；</w:t>
            </w:r>
            <w:r>
              <w:rPr>
                <w:sz w:val="21"/>
                <w:szCs w:val="21"/>
              </w:rPr>
              <w:t>appointment.reschedule</w:t>
            </w:r>
          </w:p>
        </w:tc>
      </w:tr>
      <w:tr w:rsidR="004139D5" w14:paraId="188371D2"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5522A5FF" w14:textId="77777777" w:rsidR="004139D5" w:rsidRDefault="002735B2">
            <w:pPr>
              <w:keepLines/>
              <w:spacing w:line="360" w:lineRule="exact"/>
              <w:ind w:firstLine="0"/>
              <w:rPr>
                <w:rFonts w:hint="eastAsia"/>
              </w:rPr>
            </w:pPr>
            <w:r>
              <w:rPr>
                <w:sz w:val="21"/>
                <w:szCs w:val="21"/>
              </w:rPr>
              <w:t>实体与规则</w:t>
            </w:r>
          </w:p>
        </w:tc>
        <w:tc>
          <w:tcPr>
            <w:tcW w:w="7370" w:type="dxa"/>
            <w:tcBorders>
              <w:left w:val="nil"/>
              <w:bottom w:val="nil"/>
              <w:right w:val="nil"/>
            </w:tcBorders>
            <w:tcMar>
              <w:top w:w="45" w:type="dxa"/>
              <w:left w:w="85" w:type="dxa"/>
              <w:bottom w:w="45" w:type="dxa"/>
              <w:right w:w="85" w:type="dxa"/>
            </w:tcMar>
            <w:vAlign w:val="center"/>
          </w:tcPr>
          <w:p w14:paraId="2D470479" w14:textId="77777777" w:rsidR="004139D5" w:rsidRDefault="002735B2">
            <w:pPr>
              <w:keepLines/>
              <w:spacing w:line="360" w:lineRule="exact"/>
              <w:ind w:firstLine="0"/>
              <w:rPr>
                <w:rFonts w:hint="eastAsia"/>
              </w:rPr>
            </w:pPr>
            <w:r>
              <w:rPr>
                <w:sz w:val="21"/>
                <w:szCs w:val="21"/>
              </w:rPr>
              <w:t>appointments</w:t>
            </w:r>
            <w:r>
              <w:rPr>
                <w:sz w:val="21"/>
                <w:szCs w:val="21"/>
              </w:rPr>
              <w:t>；</w:t>
            </w:r>
            <w:r>
              <w:rPr>
                <w:sz w:val="21"/>
                <w:szCs w:val="21"/>
              </w:rPr>
              <w:t>schedules</w:t>
            </w:r>
            <w:r>
              <w:rPr>
                <w:sz w:val="21"/>
                <w:szCs w:val="21"/>
              </w:rPr>
              <w:t>；</w:t>
            </w:r>
            <w:r>
              <w:rPr>
                <w:sz w:val="21"/>
                <w:szCs w:val="21"/>
              </w:rPr>
              <w:t>settings</w:t>
            </w:r>
            <w:r>
              <w:rPr>
                <w:sz w:val="21"/>
                <w:szCs w:val="21"/>
              </w:rPr>
              <w:t>；</w:t>
            </w:r>
            <w:r>
              <w:rPr>
                <w:sz w:val="21"/>
                <w:szCs w:val="21"/>
              </w:rPr>
              <w:t>audit</w:t>
            </w:r>
            <w:r>
              <w:rPr>
                <w:sz w:val="21"/>
                <w:szCs w:val="21"/>
              </w:rPr>
              <w:t>；</w:t>
            </w:r>
            <w:r>
              <w:rPr>
                <w:sz w:val="21"/>
                <w:szCs w:val="21"/>
              </w:rPr>
              <w:t>BR-01</w:t>
            </w:r>
            <w:r>
              <w:rPr>
                <w:sz w:val="21"/>
                <w:szCs w:val="21"/>
              </w:rPr>
              <w:t>；</w:t>
            </w:r>
            <w:r>
              <w:rPr>
                <w:sz w:val="21"/>
                <w:szCs w:val="21"/>
              </w:rPr>
              <w:t>BR-02</w:t>
            </w:r>
            <w:r>
              <w:rPr>
                <w:sz w:val="21"/>
                <w:szCs w:val="21"/>
              </w:rPr>
              <w:t>；</w:t>
            </w:r>
            <w:r>
              <w:rPr>
                <w:sz w:val="21"/>
                <w:szCs w:val="21"/>
              </w:rPr>
              <w:t>BR-03</w:t>
            </w:r>
            <w:r>
              <w:rPr>
                <w:sz w:val="21"/>
                <w:szCs w:val="21"/>
              </w:rPr>
              <w:t>；</w:t>
            </w:r>
            <w:r>
              <w:rPr>
                <w:sz w:val="21"/>
                <w:szCs w:val="21"/>
              </w:rPr>
              <w:t>BR-06</w:t>
            </w:r>
            <w:r>
              <w:rPr>
                <w:sz w:val="21"/>
                <w:szCs w:val="21"/>
              </w:rPr>
              <w:t>；</w:t>
            </w:r>
            <w:r>
              <w:rPr>
                <w:sz w:val="21"/>
                <w:szCs w:val="21"/>
              </w:rPr>
              <w:t>BR-07</w:t>
            </w:r>
            <w:r>
              <w:rPr>
                <w:sz w:val="21"/>
                <w:szCs w:val="21"/>
              </w:rPr>
              <w:t>；</w:t>
            </w:r>
            <w:r>
              <w:rPr>
                <w:sz w:val="21"/>
                <w:szCs w:val="21"/>
              </w:rPr>
              <w:t>BR-08</w:t>
            </w:r>
            <w:r>
              <w:rPr>
                <w:sz w:val="21"/>
                <w:szCs w:val="21"/>
              </w:rPr>
              <w:t>；</w:t>
            </w:r>
            <w:r>
              <w:rPr>
                <w:sz w:val="21"/>
                <w:szCs w:val="21"/>
              </w:rPr>
              <w:t>BR-30</w:t>
            </w:r>
          </w:p>
        </w:tc>
      </w:tr>
      <w:tr w:rsidR="004139D5" w14:paraId="0E464010"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05B2534B" w14:textId="77777777" w:rsidR="004139D5" w:rsidRDefault="002735B2">
            <w:pPr>
              <w:keepLines/>
              <w:spacing w:line="360" w:lineRule="exact"/>
              <w:ind w:firstLine="0"/>
              <w:rPr>
                <w:rFonts w:hint="eastAsia"/>
              </w:rPr>
            </w:pPr>
            <w:r>
              <w:rPr>
                <w:sz w:val="21"/>
                <w:szCs w:val="21"/>
              </w:rPr>
              <w:t>已有覆盖</w:t>
            </w:r>
          </w:p>
        </w:tc>
        <w:tc>
          <w:tcPr>
            <w:tcW w:w="7370" w:type="dxa"/>
            <w:tcBorders>
              <w:left w:val="nil"/>
              <w:bottom w:val="nil"/>
              <w:right w:val="nil"/>
            </w:tcBorders>
            <w:tcMar>
              <w:top w:w="45" w:type="dxa"/>
              <w:left w:w="85" w:type="dxa"/>
              <w:bottom w:w="45" w:type="dxa"/>
              <w:right w:w="85" w:type="dxa"/>
            </w:tcMar>
            <w:vAlign w:val="center"/>
          </w:tcPr>
          <w:p w14:paraId="25321B18" w14:textId="77777777" w:rsidR="004139D5" w:rsidRDefault="002735B2">
            <w:pPr>
              <w:keepLines/>
              <w:spacing w:line="360" w:lineRule="exact"/>
              <w:ind w:firstLine="0"/>
              <w:rPr>
                <w:rFonts w:hint="eastAsia"/>
              </w:rPr>
            </w:pPr>
            <w:r>
              <w:rPr>
                <w:sz w:val="21"/>
                <w:szCs w:val="21"/>
              </w:rPr>
              <w:t>test/system.test.js</w:t>
            </w:r>
            <w:r>
              <w:rPr>
                <w:sz w:val="21"/>
                <w:szCs w:val="21"/>
              </w:rPr>
              <w:t>：竞争预约及失败改期恢复原预约；</w:t>
            </w:r>
            <w:r>
              <w:rPr>
                <w:sz w:val="21"/>
                <w:szCs w:val="21"/>
              </w:rPr>
              <w:t>test/calendar.test.js</w:t>
            </w:r>
            <w:r>
              <w:rPr>
                <w:sz w:val="21"/>
                <w:szCs w:val="21"/>
              </w:rPr>
              <w:t>：取消记录不占位</w:t>
            </w:r>
          </w:p>
        </w:tc>
      </w:tr>
      <w:tr w:rsidR="004139D5" w14:paraId="7BAAF756" w14:textId="77777777">
        <w:trPr>
          <w:cantSplit/>
          <w:jc w:val="center"/>
        </w:trPr>
        <w:tc>
          <w:tcPr>
            <w:tcW w:w="1474" w:type="dxa"/>
            <w:tcBorders>
              <w:left w:val="nil"/>
              <w:bottom w:val="single" w:sz="7" w:space="0" w:color="000000"/>
              <w:right w:val="nil"/>
            </w:tcBorders>
            <w:tcMar>
              <w:top w:w="45" w:type="dxa"/>
              <w:left w:w="85" w:type="dxa"/>
              <w:bottom w:w="45" w:type="dxa"/>
              <w:right w:w="85" w:type="dxa"/>
            </w:tcMar>
            <w:vAlign w:val="center"/>
          </w:tcPr>
          <w:p w14:paraId="38145F35" w14:textId="77777777" w:rsidR="004139D5" w:rsidRDefault="002735B2">
            <w:pPr>
              <w:keepLines/>
              <w:spacing w:line="360" w:lineRule="exact"/>
              <w:ind w:firstLine="0"/>
              <w:rPr>
                <w:rFonts w:hint="eastAsia"/>
              </w:rPr>
            </w:pPr>
            <w:r>
              <w:rPr>
                <w:sz w:val="21"/>
                <w:szCs w:val="21"/>
              </w:rPr>
              <w:lastRenderedPageBreak/>
              <w:t>剩余缺口</w:t>
            </w:r>
          </w:p>
        </w:tc>
        <w:tc>
          <w:tcPr>
            <w:tcW w:w="7370" w:type="dxa"/>
            <w:tcBorders>
              <w:left w:val="nil"/>
              <w:bottom w:val="single" w:sz="7" w:space="0" w:color="000000"/>
              <w:right w:val="nil"/>
            </w:tcBorders>
            <w:tcMar>
              <w:top w:w="45" w:type="dxa"/>
              <w:left w:w="85" w:type="dxa"/>
              <w:bottom w:w="45" w:type="dxa"/>
              <w:right w:w="85" w:type="dxa"/>
            </w:tcMar>
            <w:vAlign w:val="center"/>
          </w:tcPr>
          <w:p w14:paraId="00955358" w14:textId="77777777" w:rsidR="004139D5" w:rsidRDefault="002735B2">
            <w:pPr>
              <w:keepLines/>
              <w:spacing w:line="360" w:lineRule="exact"/>
              <w:ind w:firstLine="0"/>
              <w:rPr>
                <w:rFonts w:hint="eastAsia"/>
              </w:rPr>
            </w:pPr>
            <w:r>
              <w:rPr>
                <w:sz w:val="21"/>
                <w:szCs w:val="21"/>
              </w:rPr>
              <w:t>自助截止小时数各边界的浏览器流程未单独覆盖</w:t>
            </w:r>
          </w:p>
        </w:tc>
      </w:tr>
      <w:tr w:rsidR="004139D5" w14:paraId="0D5D2814" w14:textId="77777777">
        <w:trPr>
          <w:cantSplit/>
          <w:tblHeader/>
          <w:jc w:val="center"/>
        </w:trPr>
        <w:tc>
          <w:tcPr>
            <w:tcW w:w="147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8DF8A10"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追溯项</w:t>
            </w:r>
          </w:p>
        </w:tc>
        <w:tc>
          <w:tcPr>
            <w:tcW w:w="7370"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2C07BE0"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内容</w:t>
            </w:r>
          </w:p>
        </w:tc>
      </w:tr>
      <w:tr w:rsidR="004139D5" w14:paraId="66F4AC2F"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49D749BA" w14:textId="77777777" w:rsidR="004139D5" w:rsidRDefault="002735B2">
            <w:pPr>
              <w:keepLines/>
              <w:spacing w:line="360" w:lineRule="exact"/>
              <w:ind w:firstLine="0"/>
              <w:rPr>
                <w:rFonts w:hint="eastAsia"/>
              </w:rPr>
            </w:pPr>
            <w:r>
              <w:rPr>
                <w:sz w:val="21"/>
                <w:szCs w:val="21"/>
              </w:rPr>
              <w:t>用例</w:t>
            </w:r>
          </w:p>
        </w:tc>
        <w:tc>
          <w:tcPr>
            <w:tcW w:w="7370" w:type="dxa"/>
            <w:tcBorders>
              <w:left w:val="nil"/>
              <w:bottom w:val="nil"/>
              <w:right w:val="nil"/>
            </w:tcBorders>
            <w:tcMar>
              <w:top w:w="45" w:type="dxa"/>
              <w:left w:w="85" w:type="dxa"/>
              <w:bottom w:w="45" w:type="dxa"/>
              <w:right w:w="85" w:type="dxa"/>
            </w:tcMar>
            <w:vAlign w:val="center"/>
          </w:tcPr>
          <w:p w14:paraId="633442D4" w14:textId="77777777" w:rsidR="004139D5" w:rsidRDefault="002735B2">
            <w:pPr>
              <w:keepLines/>
              <w:spacing w:line="360" w:lineRule="exact"/>
              <w:ind w:firstLine="0"/>
              <w:rPr>
                <w:rFonts w:hint="eastAsia"/>
              </w:rPr>
            </w:pPr>
            <w:r>
              <w:rPr>
                <w:sz w:val="21"/>
                <w:szCs w:val="21"/>
              </w:rPr>
              <w:t xml:space="preserve">UC-04 </w:t>
            </w:r>
            <w:r>
              <w:rPr>
                <w:sz w:val="21"/>
                <w:szCs w:val="21"/>
              </w:rPr>
              <w:t>顾客查询本人历史就诊、治疗明细、结算及收退款状态，核对费用并按需打印结算单。</w:t>
            </w:r>
          </w:p>
        </w:tc>
      </w:tr>
      <w:tr w:rsidR="004139D5" w14:paraId="03C92432"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537E79DD" w14:textId="77777777" w:rsidR="004139D5" w:rsidRDefault="002735B2">
            <w:pPr>
              <w:keepLines/>
              <w:spacing w:line="360" w:lineRule="exact"/>
              <w:ind w:firstLine="0"/>
              <w:rPr>
                <w:rFonts w:hint="eastAsia"/>
              </w:rPr>
            </w:pPr>
            <w:r>
              <w:rPr>
                <w:sz w:val="21"/>
                <w:szCs w:val="21"/>
              </w:rPr>
              <w:t>命令或查询</w:t>
            </w:r>
          </w:p>
        </w:tc>
        <w:tc>
          <w:tcPr>
            <w:tcW w:w="7370" w:type="dxa"/>
            <w:tcBorders>
              <w:left w:val="nil"/>
              <w:bottom w:val="nil"/>
              <w:right w:val="nil"/>
            </w:tcBorders>
            <w:tcMar>
              <w:top w:w="45" w:type="dxa"/>
              <w:left w:w="85" w:type="dxa"/>
              <w:bottom w:w="45" w:type="dxa"/>
              <w:right w:w="85" w:type="dxa"/>
            </w:tcMar>
            <w:vAlign w:val="center"/>
          </w:tcPr>
          <w:p w14:paraId="3615F79D" w14:textId="77777777" w:rsidR="004139D5" w:rsidRDefault="002735B2">
            <w:pPr>
              <w:keepLines/>
              <w:spacing w:line="360" w:lineRule="exact"/>
              <w:ind w:firstLine="0"/>
              <w:rPr>
                <w:rFonts w:hint="eastAsia"/>
              </w:rPr>
            </w:pPr>
            <w:r>
              <w:rPr>
                <w:sz w:val="21"/>
                <w:szCs w:val="21"/>
              </w:rPr>
              <w:t>GET /api/workspace?page=history</w:t>
            </w:r>
            <w:r>
              <w:rPr>
                <w:sz w:val="21"/>
                <w:szCs w:val="21"/>
              </w:rPr>
              <w:t>；</w:t>
            </w:r>
            <w:r>
              <w:rPr>
                <w:sz w:val="21"/>
                <w:szCs w:val="21"/>
              </w:rPr>
              <w:t>GET /api/workspace?page=settlements</w:t>
            </w:r>
          </w:p>
        </w:tc>
      </w:tr>
      <w:tr w:rsidR="004139D5" w14:paraId="6E988D7B"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567E43B1" w14:textId="77777777" w:rsidR="004139D5" w:rsidRDefault="002735B2">
            <w:pPr>
              <w:keepLines/>
              <w:spacing w:line="360" w:lineRule="exact"/>
              <w:ind w:firstLine="0"/>
              <w:rPr>
                <w:rFonts w:hint="eastAsia"/>
              </w:rPr>
            </w:pPr>
            <w:r>
              <w:rPr>
                <w:sz w:val="21"/>
                <w:szCs w:val="21"/>
              </w:rPr>
              <w:t>实体与规则</w:t>
            </w:r>
          </w:p>
        </w:tc>
        <w:tc>
          <w:tcPr>
            <w:tcW w:w="7370" w:type="dxa"/>
            <w:tcBorders>
              <w:left w:val="nil"/>
              <w:bottom w:val="nil"/>
              <w:right w:val="nil"/>
            </w:tcBorders>
            <w:tcMar>
              <w:top w:w="45" w:type="dxa"/>
              <w:left w:w="85" w:type="dxa"/>
              <w:bottom w:w="45" w:type="dxa"/>
              <w:right w:w="85" w:type="dxa"/>
            </w:tcMar>
            <w:vAlign w:val="center"/>
          </w:tcPr>
          <w:p w14:paraId="44F7B99D" w14:textId="77777777" w:rsidR="004139D5" w:rsidRDefault="002735B2">
            <w:pPr>
              <w:keepLines/>
              <w:spacing w:line="360" w:lineRule="exact"/>
              <w:ind w:firstLine="0"/>
              <w:rPr>
                <w:rFonts w:hint="eastAsia"/>
              </w:rPr>
            </w:pPr>
            <w:r>
              <w:rPr>
                <w:sz w:val="21"/>
                <w:szCs w:val="21"/>
              </w:rPr>
              <w:t>visits</w:t>
            </w:r>
            <w:r>
              <w:rPr>
                <w:sz w:val="21"/>
                <w:szCs w:val="21"/>
              </w:rPr>
              <w:t>；</w:t>
            </w:r>
            <w:r>
              <w:rPr>
                <w:sz w:val="21"/>
                <w:szCs w:val="21"/>
              </w:rPr>
              <w:t>visit_lines</w:t>
            </w:r>
            <w:r>
              <w:rPr>
                <w:sz w:val="21"/>
                <w:szCs w:val="21"/>
              </w:rPr>
              <w:t>；</w:t>
            </w:r>
            <w:r>
              <w:rPr>
                <w:sz w:val="21"/>
                <w:szCs w:val="21"/>
              </w:rPr>
              <w:t>visit_addenda</w:t>
            </w:r>
            <w:r>
              <w:rPr>
                <w:sz w:val="21"/>
                <w:szCs w:val="21"/>
              </w:rPr>
              <w:t>；</w:t>
            </w:r>
            <w:r>
              <w:rPr>
                <w:sz w:val="21"/>
                <w:szCs w:val="21"/>
              </w:rPr>
              <w:t>settlements</w:t>
            </w:r>
            <w:r>
              <w:rPr>
                <w:sz w:val="21"/>
                <w:szCs w:val="21"/>
              </w:rPr>
              <w:t>；</w:t>
            </w:r>
            <w:r>
              <w:rPr>
                <w:sz w:val="21"/>
                <w:szCs w:val="21"/>
              </w:rPr>
              <w:t>settlement_lines</w:t>
            </w:r>
            <w:r>
              <w:rPr>
                <w:sz w:val="21"/>
                <w:szCs w:val="21"/>
              </w:rPr>
              <w:t>；</w:t>
            </w:r>
            <w:r>
              <w:rPr>
                <w:sz w:val="21"/>
                <w:szCs w:val="21"/>
              </w:rPr>
              <w:t>payments</w:t>
            </w:r>
            <w:r>
              <w:rPr>
                <w:sz w:val="21"/>
                <w:szCs w:val="21"/>
              </w:rPr>
              <w:t>；</w:t>
            </w:r>
            <w:r>
              <w:rPr>
                <w:sz w:val="21"/>
                <w:szCs w:val="21"/>
              </w:rPr>
              <w:t>refunds</w:t>
            </w:r>
            <w:r>
              <w:rPr>
                <w:sz w:val="21"/>
                <w:szCs w:val="21"/>
              </w:rPr>
              <w:t>；</w:t>
            </w:r>
            <w:r>
              <w:rPr>
                <w:sz w:val="21"/>
                <w:szCs w:val="21"/>
              </w:rPr>
              <w:t>invoice_adjustments</w:t>
            </w:r>
            <w:r>
              <w:rPr>
                <w:sz w:val="21"/>
                <w:szCs w:val="21"/>
              </w:rPr>
              <w:t>；</w:t>
            </w:r>
            <w:r>
              <w:rPr>
                <w:sz w:val="21"/>
                <w:szCs w:val="21"/>
              </w:rPr>
              <w:t>BR-01</w:t>
            </w:r>
            <w:r>
              <w:rPr>
                <w:sz w:val="21"/>
                <w:szCs w:val="21"/>
              </w:rPr>
              <w:t>；</w:t>
            </w:r>
            <w:r>
              <w:rPr>
                <w:sz w:val="21"/>
                <w:szCs w:val="21"/>
              </w:rPr>
              <w:t>BR-02</w:t>
            </w:r>
            <w:r>
              <w:rPr>
                <w:sz w:val="21"/>
                <w:szCs w:val="21"/>
              </w:rPr>
              <w:t>；</w:t>
            </w:r>
            <w:r>
              <w:rPr>
                <w:sz w:val="21"/>
                <w:szCs w:val="21"/>
              </w:rPr>
              <w:t>BR-11</w:t>
            </w:r>
            <w:r>
              <w:rPr>
                <w:sz w:val="21"/>
                <w:szCs w:val="21"/>
              </w:rPr>
              <w:t>；</w:t>
            </w:r>
            <w:r>
              <w:rPr>
                <w:sz w:val="21"/>
                <w:szCs w:val="21"/>
              </w:rPr>
              <w:t>BR-12</w:t>
            </w:r>
            <w:r>
              <w:rPr>
                <w:sz w:val="21"/>
                <w:szCs w:val="21"/>
              </w:rPr>
              <w:t>；</w:t>
            </w:r>
            <w:r>
              <w:rPr>
                <w:sz w:val="21"/>
                <w:szCs w:val="21"/>
              </w:rPr>
              <w:t>BR-13</w:t>
            </w:r>
            <w:r>
              <w:rPr>
                <w:sz w:val="21"/>
                <w:szCs w:val="21"/>
              </w:rPr>
              <w:t>；</w:t>
            </w:r>
            <w:r>
              <w:rPr>
                <w:sz w:val="21"/>
                <w:szCs w:val="21"/>
              </w:rPr>
              <w:t>BR-29</w:t>
            </w:r>
          </w:p>
        </w:tc>
      </w:tr>
      <w:tr w:rsidR="004139D5" w14:paraId="4A81D215"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6D789287" w14:textId="77777777" w:rsidR="004139D5" w:rsidRDefault="002735B2">
            <w:pPr>
              <w:keepLines/>
              <w:spacing w:line="360" w:lineRule="exact"/>
              <w:ind w:firstLine="0"/>
              <w:rPr>
                <w:rFonts w:hint="eastAsia"/>
              </w:rPr>
            </w:pPr>
            <w:r>
              <w:rPr>
                <w:sz w:val="21"/>
                <w:szCs w:val="21"/>
              </w:rPr>
              <w:t>已有覆盖</w:t>
            </w:r>
          </w:p>
        </w:tc>
        <w:tc>
          <w:tcPr>
            <w:tcW w:w="7370" w:type="dxa"/>
            <w:tcBorders>
              <w:left w:val="nil"/>
              <w:bottom w:val="nil"/>
              <w:right w:val="nil"/>
            </w:tcBorders>
            <w:tcMar>
              <w:top w:w="45" w:type="dxa"/>
              <w:left w:w="85" w:type="dxa"/>
              <w:bottom w:w="45" w:type="dxa"/>
              <w:right w:w="85" w:type="dxa"/>
            </w:tcMar>
            <w:vAlign w:val="center"/>
          </w:tcPr>
          <w:p w14:paraId="459A4625" w14:textId="77777777" w:rsidR="004139D5" w:rsidRDefault="002735B2">
            <w:pPr>
              <w:keepLines/>
              <w:spacing w:line="360" w:lineRule="exact"/>
              <w:ind w:firstLine="0"/>
              <w:rPr>
                <w:rFonts w:hint="eastAsia"/>
              </w:rPr>
            </w:pPr>
            <w:r>
              <w:rPr>
                <w:sz w:val="21"/>
                <w:szCs w:val="21"/>
              </w:rPr>
              <w:t>test/system.test.js</w:t>
            </w:r>
            <w:r>
              <w:rPr>
                <w:sz w:val="21"/>
                <w:szCs w:val="21"/>
              </w:rPr>
              <w:t>：本人范围保护、完整诊疗结算链及重启持久化</w:t>
            </w:r>
          </w:p>
        </w:tc>
      </w:tr>
      <w:tr w:rsidR="004139D5" w14:paraId="075998D7" w14:textId="77777777">
        <w:trPr>
          <w:cantSplit/>
          <w:jc w:val="center"/>
        </w:trPr>
        <w:tc>
          <w:tcPr>
            <w:tcW w:w="1474" w:type="dxa"/>
            <w:tcBorders>
              <w:left w:val="nil"/>
              <w:bottom w:val="single" w:sz="7" w:space="0" w:color="000000"/>
              <w:right w:val="nil"/>
            </w:tcBorders>
            <w:tcMar>
              <w:top w:w="45" w:type="dxa"/>
              <w:left w:w="85" w:type="dxa"/>
              <w:bottom w:w="45" w:type="dxa"/>
              <w:right w:w="85" w:type="dxa"/>
            </w:tcMar>
            <w:vAlign w:val="center"/>
          </w:tcPr>
          <w:p w14:paraId="716544E5" w14:textId="77777777" w:rsidR="004139D5" w:rsidRDefault="002735B2">
            <w:pPr>
              <w:keepLines/>
              <w:spacing w:line="360" w:lineRule="exact"/>
              <w:ind w:firstLine="0"/>
              <w:rPr>
                <w:rFonts w:hint="eastAsia"/>
              </w:rPr>
            </w:pPr>
            <w:r>
              <w:rPr>
                <w:sz w:val="21"/>
                <w:szCs w:val="21"/>
              </w:rPr>
              <w:t>剩余缺口</w:t>
            </w:r>
          </w:p>
        </w:tc>
        <w:tc>
          <w:tcPr>
            <w:tcW w:w="7370" w:type="dxa"/>
            <w:tcBorders>
              <w:left w:val="nil"/>
              <w:bottom w:val="single" w:sz="7" w:space="0" w:color="000000"/>
              <w:right w:val="nil"/>
            </w:tcBorders>
            <w:tcMar>
              <w:top w:w="45" w:type="dxa"/>
              <w:left w:w="85" w:type="dxa"/>
              <w:bottom w:w="45" w:type="dxa"/>
              <w:right w:w="85" w:type="dxa"/>
            </w:tcMar>
            <w:vAlign w:val="center"/>
          </w:tcPr>
          <w:p w14:paraId="5510FA27" w14:textId="77777777" w:rsidR="004139D5" w:rsidRDefault="002735B2">
            <w:pPr>
              <w:keepLines/>
              <w:spacing w:line="360" w:lineRule="exact"/>
              <w:ind w:firstLine="0"/>
              <w:rPr>
                <w:rFonts w:hint="eastAsia"/>
              </w:rPr>
            </w:pPr>
            <w:r>
              <w:rPr>
                <w:sz w:val="21"/>
                <w:szCs w:val="21"/>
              </w:rPr>
              <w:t>结算单浏览器打印及多页历史完整交互未单独覆盖</w:t>
            </w:r>
          </w:p>
        </w:tc>
      </w:tr>
      <w:tr w:rsidR="004139D5" w14:paraId="64937802" w14:textId="77777777">
        <w:trPr>
          <w:cantSplit/>
          <w:tblHeader/>
          <w:jc w:val="center"/>
        </w:trPr>
        <w:tc>
          <w:tcPr>
            <w:tcW w:w="147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3492E73"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追溯项</w:t>
            </w:r>
          </w:p>
        </w:tc>
        <w:tc>
          <w:tcPr>
            <w:tcW w:w="7370"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7987AA0C"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内容</w:t>
            </w:r>
          </w:p>
        </w:tc>
      </w:tr>
      <w:tr w:rsidR="004139D5" w14:paraId="50F20B29"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086FC311" w14:textId="77777777" w:rsidR="004139D5" w:rsidRDefault="002735B2">
            <w:pPr>
              <w:keepLines/>
              <w:spacing w:line="360" w:lineRule="exact"/>
              <w:ind w:firstLine="0"/>
              <w:rPr>
                <w:rFonts w:hint="eastAsia"/>
              </w:rPr>
            </w:pPr>
            <w:r>
              <w:rPr>
                <w:sz w:val="21"/>
                <w:szCs w:val="21"/>
              </w:rPr>
              <w:t>用例</w:t>
            </w:r>
          </w:p>
        </w:tc>
        <w:tc>
          <w:tcPr>
            <w:tcW w:w="7370" w:type="dxa"/>
            <w:tcBorders>
              <w:left w:val="nil"/>
              <w:bottom w:val="nil"/>
              <w:right w:val="nil"/>
            </w:tcBorders>
            <w:tcMar>
              <w:top w:w="45" w:type="dxa"/>
              <w:left w:w="85" w:type="dxa"/>
              <w:bottom w:w="45" w:type="dxa"/>
              <w:right w:w="85" w:type="dxa"/>
            </w:tcMar>
            <w:vAlign w:val="center"/>
          </w:tcPr>
          <w:p w14:paraId="429B0A97" w14:textId="77777777" w:rsidR="004139D5" w:rsidRDefault="002735B2">
            <w:pPr>
              <w:keepLines/>
              <w:spacing w:line="360" w:lineRule="exact"/>
              <w:ind w:firstLine="0"/>
              <w:rPr>
                <w:rFonts w:hint="eastAsia"/>
              </w:rPr>
            </w:pPr>
            <w:r>
              <w:rPr>
                <w:sz w:val="21"/>
                <w:szCs w:val="21"/>
              </w:rPr>
              <w:t xml:space="preserve">UC-05 </w:t>
            </w:r>
            <w:r>
              <w:rPr>
                <w:sz w:val="21"/>
                <w:szCs w:val="21"/>
              </w:rPr>
              <w:t>工作人员检索、核对和维护授权患者资料，跨门诊就诊优先复用既有档案。</w:t>
            </w:r>
          </w:p>
        </w:tc>
      </w:tr>
      <w:tr w:rsidR="004139D5" w14:paraId="0C478BB5"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70A30898" w14:textId="77777777" w:rsidR="004139D5" w:rsidRDefault="002735B2">
            <w:pPr>
              <w:keepLines/>
              <w:spacing w:line="360" w:lineRule="exact"/>
              <w:ind w:firstLine="0"/>
              <w:rPr>
                <w:rFonts w:hint="eastAsia"/>
              </w:rPr>
            </w:pPr>
            <w:r>
              <w:rPr>
                <w:sz w:val="21"/>
                <w:szCs w:val="21"/>
              </w:rPr>
              <w:t>命令或查询</w:t>
            </w:r>
          </w:p>
        </w:tc>
        <w:tc>
          <w:tcPr>
            <w:tcW w:w="7370" w:type="dxa"/>
            <w:tcBorders>
              <w:left w:val="nil"/>
              <w:bottom w:val="nil"/>
              <w:right w:val="nil"/>
            </w:tcBorders>
            <w:tcMar>
              <w:top w:w="45" w:type="dxa"/>
              <w:left w:w="85" w:type="dxa"/>
              <w:bottom w:w="45" w:type="dxa"/>
              <w:right w:w="85" w:type="dxa"/>
            </w:tcMar>
            <w:vAlign w:val="center"/>
          </w:tcPr>
          <w:p w14:paraId="398DB438" w14:textId="77777777" w:rsidR="004139D5" w:rsidRDefault="002735B2">
            <w:pPr>
              <w:keepLines/>
              <w:spacing w:line="360" w:lineRule="exact"/>
              <w:ind w:firstLine="0"/>
              <w:rPr>
                <w:rFonts w:hint="eastAsia"/>
              </w:rPr>
            </w:pPr>
            <w:r>
              <w:rPr>
                <w:sz w:val="21"/>
                <w:szCs w:val="21"/>
              </w:rPr>
              <w:t>patient.lookup</w:t>
            </w:r>
            <w:r>
              <w:rPr>
                <w:sz w:val="21"/>
                <w:szCs w:val="21"/>
              </w:rPr>
              <w:t>；</w:t>
            </w:r>
            <w:r>
              <w:rPr>
                <w:sz w:val="21"/>
                <w:szCs w:val="21"/>
              </w:rPr>
              <w:t>patient.save</w:t>
            </w:r>
          </w:p>
        </w:tc>
      </w:tr>
      <w:tr w:rsidR="004139D5" w14:paraId="0D9721B1"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2FC75D8C" w14:textId="77777777" w:rsidR="004139D5" w:rsidRDefault="002735B2">
            <w:pPr>
              <w:keepLines/>
              <w:spacing w:line="360" w:lineRule="exact"/>
              <w:ind w:firstLine="0"/>
              <w:rPr>
                <w:rFonts w:hint="eastAsia"/>
              </w:rPr>
            </w:pPr>
            <w:r>
              <w:rPr>
                <w:sz w:val="21"/>
                <w:szCs w:val="21"/>
              </w:rPr>
              <w:t>实体与规则</w:t>
            </w:r>
          </w:p>
        </w:tc>
        <w:tc>
          <w:tcPr>
            <w:tcW w:w="7370" w:type="dxa"/>
            <w:tcBorders>
              <w:left w:val="nil"/>
              <w:bottom w:val="nil"/>
              <w:right w:val="nil"/>
            </w:tcBorders>
            <w:tcMar>
              <w:top w:w="45" w:type="dxa"/>
              <w:left w:w="85" w:type="dxa"/>
              <w:bottom w:w="45" w:type="dxa"/>
              <w:right w:w="85" w:type="dxa"/>
            </w:tcMar>
            <w:vAlign w:val="center"/>
          </w:tcPr>
          <w:p w14:paraId="0E5C7F95" w14:textId="77777777" w:rsidR="004139D5" w:rsidRDefault="002735B2">
            <w:pPr>
              <w:keepLines/>
              <w:spacing w:line="360" w:lineRule="exact"/>
              <w:ind w:firstLine="0"/>
              <w:rPr>
                <w:rFonts w:hint="eastAsia"/>
              </w:rPr>
            </w:pPr>
            <w:r>
              <w:rPr>
                <w:sz w:val="21"/>
                <w:szCs w:val="21"/>
              </w:rPr>
              <w:t>patients</w:t>
            </w:r>
            <w:r>
              <w:rPr>
                <w:sz w:val="21"/>
                <w:szCs w:val="21"/>
              </w:rPr>
              <w:t>；</w:t>
            </w:r>
            <w:r>
              <w:rPr>
                <w:sz w:val="21"/>
                <w:szCs w:val="21"/>
              </w:rPr>
              <w:t>patient_allergies</w:t>
            </w:r>
            <w:r>
              <w:rPr>
                <w:sz w:val="21"/>
                <w:szCs w:val="21"/>
              </w:rPr>
              <w:t>；</w:t>
            </w:r>
            <w:r>
              <w:rPr>
                <w:sz w:val="21"/>
                <w:szCs w:val="21"/>
              </w:rPr>
              <w:t>patient_clinic_access</w:t>
            </w:r>
            <w:r>
              <w:rPr>
                <w:sz w:val="21"/>
                <w:szCs w:val="21"/>
              </w:rPr>
              <w:t>；</w:t>
            </w:r>
            <w:r>
              <w:rPr>
                <w:sz w:val="21"/>
                <w:szCs w:val="21"/>
              </w:rPr>
              <w:t>appointments</w:t>
            </w:r>
            <w:r>
              <w:rPr>
                <w:sz w:val="21"/>
                <w:szCs w:val="21"/>
              </w:rPr>
              <w:t>；</w:t>
            </w:r>
            <w:r>
              <w:rPr>
                <w:sz w:val="21"/>
                <w:szCs w:val="21"/>
              </w:rPr>
              <w:t>BR-01</w:t>
            </w:r>
            <w:r>
              <w:rPr>
                <w:sz w:val="21"/>
                <w:szCs w:val="21"/>
              </w:rPr>
              <w:t>；</w:t>
            </w:r>
            <w:r>
              <w:rPr>
                <w:sz w:val="21"/>
                <w:szCs w:val="21"/>
              </w:rPr>
              <w:t>BR-02</w:t>
            </w:r>
            <w:r>
              <w:rPr>
                <w:sz w:val="21"/>
                <w:szCs w:val="21"/>
              </w:rPr>
              <w:t>；</w:t>
            </w:r>
            <w:r>
              <w:rPr>
                <w:sz w:val="21"/>
                <w:szCs w:val="21"/>
              </w:rPr>
              <w:t>BR-03</w:t>
            </w:r>
            <w:r>
              <w:rPr>
                <w:sz w:val="21"/>
                <w:szCs w:val="21"/>
              </w:rPr>
              <w:t>；</w:t>
            </w:r>
            <w:r>
              <w:rPr>
                <w:sz w:val="21"/>
                <w:szCs w:val="21"/>
              </w:rPr>
              <w:t>BR-04</w:t>
            </w:r>
            <w:r>
              <w:rPr>
                <w:sz w:val="21"/>
                <w:szCs w:val="21"/>
              </w:rPr>
              <w:t>；</w:t>
            </w:r>
            <w:r>
              <w:rPr>
                <w:sz w:val="21"/>
                <w:szCs w:val="21"/>
              </w:rPr>
              <w:t>BR-05</w:t>
            </w:r>
          </w:p>
        </w:tc>
      </w:tr>
      <w:tr w:rsidR="004139D5" w14:paraId="0CB1E0A7"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79F43D5E" w14:textId="77777777" w:rsidR="004139D5" w:rsidRDefault="002735B2">
            <w:pPr>
              <w:keepLines/>
              <w:spacing w:line="360" w:lineRule="exact"/>
              <w:ind w:firstLine="0"/>
              <w:rPr>
                <w:rFonts w:hint="eastAsia"/>
              </w:rPr>
            </w:pPr>
            <w:r>
              <w:rPr>
                <w:sz w:val="21"/>
                <w:szCs w:val="21"/>
              </w:rPr>
              <w:t>已有覆盖</w:t>
            </w:r>
          </w:p>
        </w:tc>
        <w:tc>
          <w:tcPr>
            <w:tcW w:w="7370" w:type="dxa"/>
            <w:tcBorders>
              <w:left w:val="nil"/>
              <w:bottom w:val="nil"/>
              <w:right w:val="nil"/>
            </w:tcBorders>
            <w:tcMar>
              <w:top w:w="45" w:type="dxa"/>
              <w:left w:w="85" w:type="dxa"/>
              <w:bottom w:w="45" w:type="dxa"/>
              <w:right w:w="85" w:type="dxa"/>
            </w:tcMar>
            <w:vAlign w:val="center"/>
          </w:tcPr>
          <w:p w14:paraId="29E33696" w14:textId="77777777" w:rsidR="004139D5" w:rsidRDefault="002735B2">
            <w:pPr>
              <w:keepLines/>
              <w:spacing w:line="360" w:lineRule="exact"/>
              <w:ind w:firstLine="0"/>
              <w:rPr>
                <w:rFonts w:hint="eastAsia"/>
              </w:rPr>
            </w:pPr>
            <w:r>
              <w:rPr>
                <w:sz w:val="21"/>
                <w:szCs w:val="21"/>
              </w:rPr>
              <w:t>test/system.test.js</w:t>
            </w:r>
            <w:r>
              <w:rPr>
                <w:sz w:val="21"/>
                <w:szCs w:val="21"/>
              </w:rPr>
              <w:t>：核验跨门诊检索、范围保护和旧版本保护</w:t>
            </w:r>
          </w:p>
        </w:tc>
      </w:tr>
      <w:tr w:rsidR="004139D5" w14:paraId="48AE6F68" w14:textId="77777777">
        <w:trPr>
          <w:cantSplit/>
          <w:jc w:val="center"/>
        </w:trPr>
        <w:tc>
          <w:tcPr>
            <w:tcW w:w="1474" w:type="dxa"/>
            <w:tcBorders>
              <w:left w:val="nil"/>
              <w:bottom w:val="single" w:sz="7" w:space="0" w:color="000000"/>
              <w:right w:val="nil"/>
            </w:tcBorders>
            <w:tcMar>
              <w:top w:w="45" w:type="dxa"/>
              <w:left w:w="85" w:type="dxa"/>
              <w:bottom w:w="45" w:type="dxa"/>
              <w:right w:w="85" w:type="dxa"/>
            </w:tcMar>
            <w:vAlign w:val="center"/>
          </w:tcPr>
          <w:p w14:paraId="1F041713" w14:textId="77777777" w:rsidR="004139D5" w:rsidRDefault="002735B2">
            <w:pPr>
              <w:keepLines/>
              <w:spacing w:line="360" w:lineRule="exact"/>
              <w:ind w:firstLine="0"/>
              <w:rPr>
                <w:rFonts w:hint="eastAsia"/>
              </w:rPr>
            </w:pPr>
            <w:r>
              <w:rPr>
                <w:sz w:val="21"/>
                <w:szCs w:val="21"/>
              </w:rPr>
              <w:t>剩余缺口</w:t>
            </w:r>
          </w:p>
        </w:tc>
        <w:tc>
          <w:tcPr>
            <w:tcW w:w="7370" w:type="dxa"/>
            <w:tcBorders>
              <w:left w:val="nil"/>
              <w:bottom w:val="single" w:sz="7" w:space="0" w:color="000000"/>
              <w:right w:val="nil"/>
            </w:tcBorders>
            <w:tcMar>
              <w:top w:w="45" w:type="dxa"/>
              <w:left w:w="85" w:type="dxa"/>
              <w:bottom w:w="45" w:type="dxa"/>
              <w:right w:w="85" w:type="dxa"/>
            </w:tcMar>
            <w:vAlign w:val="center"/>
          </w:tcPr>
          <w:p w14:paraId="7AF5F46A" w14:textId="77777777" w:rsidR="004139D5" w:rsidRDefault="002735B2">
            <w:pPr>
              <w:keepLines/>
              <w:spacing w:line="360" w:lineRule="exact"/>
              <w:ind w:firstLine="0"/>
              <w:rPr>
                <w:rFonts w:hint="eastAsia"/>
              </w:rPr>
            </w:pPr>
            <w:r>
              <w:rPr>
                <w:sz w:val="21"/>
                <w:szCs w:val="21"/>
              </w:rPr>
              <w:t>新增患者完整浏览器编辑未单独覆盖；真实门诊岗位试用与跨店数据可见性抽查仍待机构验收</w:t>
            </w:r>
          </w:p>
        </w:tc>
      </w:tr>
      <w:tr w:rsidR="004139D5" w14:paraId="29209E19" w14:textId="77777777">
        <w:trPr>
          <w:cantSplit/>
          <w:tblHeader/>
          <w:jc w:val="center"/>
        </w:trPr>
        <w:tc>
          <w:tcPr>
            <w:tcW w:w="147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6F4CE02"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追溯项</w:t>
            </w:r>
          </w:p>
        </w:tc>
        <w:tc>
          <w:tcPr>
            <w:tcW w:w="7370"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58900BC6"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内容</w:t>
            </w:r>
          </w:p>
        </w:tc>
      </w:tr>
      <w:tr w:rsidR="004139D5" w14:paraId="10AA9FFC"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635DDF86" w14:textId="77777777" w:rsidR="004139D5" w:rsidRDefault="002735B2">
            <w:pPr>
              <w:keepLines/>
              <w:spacing w:line="360" w:lineRule="exact"/>
              <w:ind w:firstLine="0"/>
              <w:rPr>
                <w:rFonts w:hint="eastAsia"/>
              </w:rPr>
            </w:pPr>
            <w:r>
              <w:rPr>
                <w:sz w:val="21"/>
                <w:szCs w:val="21"/>
              </w:rPr>
              <w:t>用例</w:t>
            </w:r>
          </w:p>
        </w:tc>
        <w:tc>
          <w:tcPr>
            <w:tcW w:w="7370" w:type="dxa"/>
            <w:tcBorders>
              <w:left w:val="nil"/>
              <w:bottom w:val="nil"/>
              <w:right w:val="nil"/>
            </w:tcBorders>
            <w:tcMar>
              <w:top w:w="45" w:type="dxa"/>
              <w:left w:w="85" w:type="dxa"/>
              <w:bottom w:w="45" w:type="dxa"/>
              <w:right w:w="85" w:type="dxa"/>
            </w:tcMar>
            <w:vAlign w:val="center"/>
          </w:tcPr>
          <w:p w14:paraId="23550B99" w14:textId="77777777" w:rsidR="004139D5" w:rsidRDefault="002735B2">
            <w:pPr>
              <w:keepLines/>
              <w:spacing w:line="360" w:lineRule="exact"/>
              <w:ind w:firstLine="0"/>
              <w:rPr>
                <w:rFonts w:hint="eastAsia"/>
              </w:rPr>
            </w:pPr>
            <w:r>
              <w:rPr>
                <w:sz w:val="21"/>
                <w:szCs w:val="21"/>
              </w:rPr>
              <w:t xml:space="preserve">UC-06 </w:t>
            </w:r>
            <w:r>
              <w:rPr>
                <w:sz w:val="21"/>
                <w:szCs w:val="21"/>
              </w:rPr>
              <w:t>维护门诊基本资料和牙医未来接诊时段，使预约资源与实际接诊安排保持一致。</w:t>
            </w:r>
          </w:p>
        </w:tc>
      </w:tr>
      <w:tr w:rsidR="004139D5" w14:paraId="139EC3B2"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7CC8513F" w14:textId="77777777" w:rsidR="004139D5" w:rsidRDefault="002735B2">
            <w:pPr>
              <w:keepLines/>
              <w:spacing w:line="360" w:lineRule="exact"/>
              <w:ind w:firstLine="0"/>
              <w:rPr>
                <w:rFonts w:hint="eastAsia"/>
              </w:rPr>
            </w:pPr>
            <w:r>
              <w:rPr>
                <w:sz w:val="21"/>
                <w:szCs w:val="21"/>
              </w:rPr>
              <w:t>命令或查询</w:t>
            </w:r>
          </w:p>
        </w:tc>
        <w:tc>
          <w:tcPr>
            <w:tcW w:w="7370" w:type="dxa"/>
            <w:tcBorders>
              <w:left w:val="nil"/>
              <w:bottom w:val="nil"/>
              <w:right w:val="nil"/>
            </w:tcBorders>
            <w:tcMar>
              <w:top w:w="45" w:type="dxa"/>
              <w:left w:w="85" w:type="dxa"/>
              <w:bottom w:w="45" w:type="dxa"/>
              <w:right w:w="85" w:type="dxa"/>
            </w:tcMar>
            <w:vAlign w:val="center"/>
          </w:tcPr>
          <w:p w14:paraId="2BE1E1C3" w14:textId="77777777" w:rsidR="004139D5" w:rsidRDefault="002735B2">
            <w:pPr>
              <w:keepLines/>
              <w:spacing w:line="360" w:lineRule="exact"/>
              <w:ind w:firstLine="0"/>
              <w:rPr>
                <w:rFonts w:hint="eastAsia"/>
              </w:rPr>
            </w:pPr>
            <w:r>
              <w:rPr>
                <w:sz w:val="21"/>
                <w:szCs w:val="21"/>
              </w:rPr>
              <w:t>clinic.save</w:t>
            </w:r>
            <w:r>
              <w:rPr>
                <w:sz w:val="21"/>
                <w:szCs w:val="21"/>
              </w:rPr>
              <w:t>；</w:t>
            </w:r>
            <w:r>
              <w:rPr>
                <w:sz w:val="21"/>
                <w:szCs w:val="21"/>
              </w:rPr>
              <w:t>schedule.save</w:t>
            </w:r>
          </w:p>
        </w:tc>
      </w:tr>
      <w:tr w:rsidR="004139D5" w14:paraId="0F3F198F"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4CC62C93" w14:textId="77777777" w:rsidR="004139D5" w:rsidRDefault="002735B2">
            <w:pPr>
              <w:keepLines/>
              <w:spacing w:line="360" w:lineRule="exact"/>
              <w:ind w:firstLine="0"/>
              <w:rPr>
                <w:rFonts w:hint="eastAsia"/>
              </w:rPr>
            </w:pPr>
            <w:r>
              <w:rPr>
                <w:sz w:val="21"/>
                <w:szCs w:val="21"/>
              </w:rPr>
              <w:t>实体与规则</w:t>
            </w:r>
          </w:p>
        </w:tc>
        <w:tc>
          <w:tcPr>
            <w:tcW w:w="7370" w:type="dxa"/>
            <w:tcBorders>
              <w:left w:val="nil"/>
              <w:bottom w:val="nil"/>
              <w:right w:val="nil"/>
            </w:tcBorders>
            <w:tcMar>
              <w:top w:w="45" w:type="dxa"/>
              <w:left w:w="85" w:type="dxa"/>
              <w:bottom w:w="45" w:type="dxa"/>
              <w:right w:w="85" w:type="dxa"/>
            </w:tcMar>
            <w:vAlign w:val="center"/>
          </w:tcPr>
          <w:p w14:paraId="69A8E3FC" w14:textId="77777777" w:rsidR="004139D5" w:rsidRDefault="002735B2">
            <w:pPr>
              <w:keepLines/>
              <w:spacing w:line="360" w:lineRule="exact"/>
              <w:ind w:firstLine="0"/>
              <w:rPr>
                <w:rFonts w:hint="eastAsia"/>
              </w:rPr>
            </w:pPr>
            <w:r>
              <w:rPr>
                <w:sz w:val="21"/>
                <w:szCs w:val="21"/>
              </w:rPr>
              <w:t>clinics</w:t>
            </w:r>
            <w:r>
              <w:rPr>
                <w:sz w:val="21"/>
                <w:szCs w:val="21"/>
              </w:rPr>
              <w:t>；</w:t>
            </w:r>
            <w:r>
              <w:rPr>
                <w:sz w:val="21"/>
                <w:szCs w:val="21"/>
              </w:rPr>
              <w:t>schedules</w:t>
            </w:r>
            <w:r>
              <w:rPr>
                <w:sz w:val="21"/>
                <w:szCs w:val="21"/>
              </w:rPr>
              <w:t>；</w:t>
            </w:r>
            <w:r>
              <w:rPr>
                <w:sz w:val="21"/>
                <w:szCs w:val="21"/>
              </w:rPr>
              <w:t>dentists</w:t>
            </w:r>
            <w:r>
              <w:rPr>
                <w:sz w:val="21"/>
                <w:szCs w:val="21"/>
              </w:rPr>
              <w:t>；</w:t>
            </w:r>
            <w:r>
              <w:rPr>
                <w:sz w:val="21"/>
                <w:szCs w:val="21"/>
              </w:rPr>
              <w:t>qualifications</w:t>
            </w:r>
            <w:r>
              <w:rPr>
                <w:sz w:val="21"/>
                <w:szCs w:val="21"/>
              </w:rPr>
              <w:t>；</w:t>
            </w:r>
            <w:r>
              <w:rPr>
                <w:sz w:val="21"/>
                <w:szCs w:val="21"/>
              </w:rPr>
              <w:t>appointments</w:t>
            </w:r>
            <w:r>
              <w:rPr>
                <w:sz w:val="21"/>
                <w:szCs w:val="21"/>
              </w:rPr>
              <w:t>；</w:t>
            </w:r>
            <w:r>
              <w:rPr>
                <w:sz w:val="21"/>
                <w:szCs w:val="21"/>
              </w:rPr>
              <w:t>quarterReports</w:t>
            </w:r>
            <w:r>
              <w:rPr>
                <w:sz w:val="21"/>
                <w:szCs w:val="21"/>
              </w:rPr>
              <w:t>；</w:t>
            </w:r>
            <w:r>
              <w:rPr>
                <w:sz w:val="21"/>
                <w:szCs w:val="21"/>
              </w:rPr>
              <w:t>BR-01</w:t>
            </w:r>
            <w:r>
              <w:rPr>
                <w:sz w:val="21"/>
                <w:szCs w:val="21"/>
              </w:rPr>
              <w:t>；</w:t>
            </w:r>
            <w:r>
              <w:rPr>
                <w:sz w:val="21"/>
                <w:szCs w:val="21"/>
              </w:rPr>
              <w:t>BR-02</w:t>
            </w:r>
            <w:r>
              <w:rPr>
                <w:sz w:val="21"/>
                <w:szCs w:val="21"/>
              </w:rPr>
              <w:t>；</w:t>
            </w:r>
            <w:r>
              <w:rPr>
                <w:sz w:val="21"/>
                <w:szCs w:val="21"/>
              </w:rPr>
              <w:t>BR-03</w:t>
            </w:r>
            <w:r>
              <w:rPr>
                <w:sz w:val="21"/>
                <w:szCs w:val="21"/>
              </w:rPr>
              <w:t>；</w:t>
            </w:r>
            <w:r>
              <w:rPr>
                <w:sz w:val="21"/>
                <w:szCs w:val="21"/>
              </w:rPr>
              <w:t>BR-06</w:t>
            </w:r>
            <w:r>
              <w:rPr>
                <w:sz w:val="21"/>
                <w:szCs w:val="21"/>
              </w:rPr>
              <w:t>；</w:t>
            </w:r>
            <w:r>
              <w:rPr>
                <w:sz w:val="21"/>
                <w:szCs w:val="21"/>
              </w:rPr>
              <w:t>BR-07</w:t>
            </w:r>
            <w:r>
              <w:rPr>
                <w:sz w:val="21"/>
                <w:szCs w:val="21"/>
              </w:rPr>
              <w:t>；</w:t>
            </w:r>
            <w:r>
              <w:rPr>
                <w:sz w:val="21"/>
                <w:szCs w:val="21"/>
              </w:rPr>
              <w:t>BR-10</w:t>
            </w:r>
            <w:r>
              <w:rPr>
                <w:sz w:val="21"/>
                <w:szCs w:val="21"/>
              </w:rPr>
              <w:t>；</w:t>
            </w:r>
            <w:r>
              <w:rPr>
                <w:sz w:val="21"/>
                <w:szCs w:val="21"/>
              </w:rPr>
              <w:t>BR-27</w:t>
            </w:r>
          </w:p>
        </w:tc>
      </w:tr>
      <w:tr w:rsidR="004139D5" w14:paraId="3F809787"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02C442B8" w14:textId="77777777" w:rsidR="004139D5" w:rsidRDefault="002735B2">
            <w:pPr>
              <w:keepLines/>
              <w:spacing w:line="360" w:lineRule="exact"/>
              <w:ind w:firstLine="0"/>
              <w:rPr>
                <w:rFonts w:hint="eastAsia"/>
              </w:rPr>
            </w:pPr>
            <w:r>
              <w:rPr>
                <w:sz w:val="21"/>
                <w:szCs w:val="21"/>
              </w:rPr>
              <w:t>已有覆盖</w:t>
            </w:r>
          </w:p>
        </w:tc>
        <w:tc>
          <w:tcPr>
            <w:tcW w:w="7370" w:type="dxa"/>
            <w:tcBorders>
              <w:left w:val="nil"/>
              <w:bottom w:val="nil"/>
              <w:right w:val="nil"/>
            </w:tcBorders>
            <w:tcMar>
              <w:top w:w="45" w:type="dxa"/>
              <w:left w:w="85" w:type="dxa"/>
              <w:bottom w:w="45" w:type="dxa"/>
              <w:right w:w="85" w:type="dxa"/>
            </w:tcMar>
            <w:vAlign w:val="center"/>
          </w:tcPr>
          <w:p w14:paraId="3E40300F" w14:textId="77777777" w:rsidR="004139D5" w:rsidRDefault="002735B2">
            <w:pPr>
              <w:keepLines/>
              <w:spacing w:line="360" w:lineRule="exact"/>
              <w:ind w:firstLine="0"/>
              <w:rPr>
                <w:rFonts w:hint="eastAsia"/>
              </w:rPr>
            </w:pPr>
            <w:r>
              <w:rPr>
                <w:sz w:val="21"/>
                <w:szCs w:val="21"/>
              </w:rPr>
              <w:t>test/system.test.js</w:t>
            </w:r>
            <w:r>
              <w:rPr>
                <w:sz w:val="21"/>
                <w:szCs w:val="21"/>
              </w:rPr>
              <w:t>：跨门诊排班冲突、资格守卫与输入校验</w:t>
            </w:r>
          </w:p>
        </w:tc>
      </w:tr>
      <w:tr w:rsidR="004139D5" w14:paraId="50043D01" w14:textId="77777777">
        <w:trPr>
          <w:cantSplit/>
          <w:jc w:val="center"/>
        </w:trPr>
        <w:tc>
          <w:tcPr>
            <w:tcW w:w="1474" w:type="dxa"/>
            <w:tcBorders>
              <w:left w:val="nil"/>
              <w:bottom w:val="single" w:sz="7" w:space="0" w:color="000000"/>
              <w:right w:val="nil"/>
            </w:tcBorders>
            <w:tcMar>
              <w:top w:w="45" w:type="dxa"/>
              <w:left w:w="85" w:type="dxa"/>
              <w:bottom w:w="45" w:type="dxa"/>
              <w:right w:w="85" w:type="dxa"/>
            </w:tcMar>
            <w:vAlign w:val="center"/>
          </w:tcPr>
          <w:p w14:paraId="4341EBFC" w14:textId="77777777" w:rsidR="004139D5" w:rsidRDefault="002735B2">
            <w:pPr>
              <w:keepLines/>
              <w:spacing w:line="360" w:lineRule="exact"/>
              <w:ind w:firstLine="0"/>
              <w:rPr>
                <w:rFonts w:hint="eastAsia"/>
              </w:rPr>
            </w:pPr>
            <w:r>
              <w:rPr>
                <w:sz w:val="21"/>
                <w:szCs w:val="21"/>
              </w:rPr>
              <w:t>剩余缺口</w:t>
            </w:r>
          </w:p>
        </w:tc>
        <w:tc>
          <w:tcPr>
            <w:tcW w:w="7370" w:type="dxa"/>
            <w:tcBorders>
              <w:left w:val="nil"/>
              <w:bottom w:val="single" w:sz="7" w:space="0" w:color="000000"/>
              <w:right w:val="nil"/>
            </w:tcBorders>
            <w:tcMar>
              <w:top w:w="45" w:type="dxa"/>
              <w:left w:w="85" w:type="dxa"/>
              <w:bottom w:w="45" w:type="dxa"/>
              <w:right w:w="85" w:type="dxa"/>
            </w:tcMar>
            <w:vAlign w:val="center"/>
          </w:tcPr>
          <w:p w14:paraId="5307097F" w14:textId="77777777" w:rsidR="004139D5" w:rsidRDefault="002735B2">
            <w:pPr>
              <w:keepLines/>
              <w:spacing w:line="360" w:lineRule="exact"/>
              <w:ind w:firstLine="0"/>
              <w:rPr>
                <w:rFonts w:hint="eastAsia"/>
              </w:rPr>
            </w:pPr>
            <w:r>
              <w:rPr>
                <w:sz w:val="21"/>
                <w:szCs w:val="21"/>
              </w:rPr>
              <w:t>诊所完整编辑和停用界面未单独覆盖；真实门诊岗位试用与跨店数据可见性抽查仍待机构验收</w:t>
            </w:r>
          </w:p>
        </w:tc>
      </w:tr>
      <w:tr w:rsidR="004139D5" w14:paraId="46676A19" w14:textId="77777777">
        <w:trPr>
          <w:cantSplit/>
          <w:tblHeader/>
          <w:jc w:val="center"/>
        </w:trPr>
        <w:tc>
          <w:tcPr>
            <w:tcW w:w="147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4DA53078"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追溯项</w:t>
            </w:r>
          </w:p>
        </w:tc>
        <w:tc>
          <w:tcPr>
            <w:tcW w:w="7370"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55415504"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内容</w:t>
            </w:r>
          </w:p>
        </w:tc>
      </w:tr>
      <w:tr w:rsidR="004139D5" w14:paraId="2D9CA412"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085E0D4A" w14:textId="77777777" w:rsidR="004139D5" w:rsidRDefault="002735B2">
            <w:pPr>
              <w:keepLines/>
              <w:spacing w:line="360" w:lineRule="exact"/>
              <w:ind w:firstLine="0"/>
              <w:rPr>
                <w:rFonts w:hint="eastAsia"/>
              </w:rPr>
            </w:pPr>
            <w:r>
              <w:rPr>
                <w:sz w:val="21"/>
                <w:szCs w:val="21"/>
              </w:rPr>
              <w:t>用例</w:t>
            </w:r>
          </w:p>
        </w:tc>
        <w:tc>
          <w:tcPr>
            <w:tcW w:w="7370" w:type="dxa"/>
            <w:tcBorders>
              <w:left w:val="nil"/>
              <w:bottom w:val="nil"/>
              <w:right w:val="nil"/>
            </w:tcBorders>
            <w:tcMar>
              <w:top w:w="45" w:type="dxa"/>
              <w:left w:w="85" w:type="dxa"/>
              <w:bottom w:w="45" w:type="dxa"/>
              <w:right w:w="85" w:type="dxa"/>
            </w:tcMar>
            <w:vAlign w:val="center"/>
          </w:tcPr>
          <w:p w14:paraId="1B3078F2" w14:textId="77777777" w:rsidR="004139D5" w:rsidRDefault="002735B2">
            <w:pPr>
              <w:keepLines/>
              <w:spacing w:line="360" w:lineRule="exact"/>
              <w:ind w:firstLine="0"/>
              <w:rPr>
                <w:rFonts w:hint="eastAsia"/>
              </w:rPr>
            </w:pPr>
            <w:r>
              <w:rPr>
                <w:sz w:val="21"/>
                <w:szCs w:val="21"/>
              </w:rPr>
              <w:t xml:space="preserve">UC-07 </w:t>
            </w:r>
            <w:r>
              <w:rPr>
                <w:sz w:val="21"/>
                <w:szCs w:val="21"/>
              </w:rPr>
              <w:t>由总部建立牙医档案、维护有效资格及核验资料，形成可参与排班的人员基础。</w:t>
            </w:r>
          </w:p>
        </w:tc>
      </w:tr>
      <w:tr w:rsidR="004139D5" w14:paraId="77F4A097"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6D4F1D4E" w14:textId="77777777" w:rsidR="004139D5" w:rsidRDefault="002735B2">
            <w:pPr>
              <w:keepLines/>
              <w:spacing w:line="360" w:lineRule="exact"/>
              <w:ind w:firstLine="0"/>
              <w:rPr>
                <w:rFonts w:hint="eastAsia"/>
              </w:rPr>
            </w:pPr>
            <w:r>
              <w:rPr>
                <w:sz w:val="21"/>
                <w:szCs w:val="21"/>
              </w:rPr>
              <w:lastRenderedPageBreak/>
              <w:t>命令或查询</w:t>
            </w:r>
          </w:p>
        </w:tc>
        <w:tc>
          <w:tcPr>
            <w:tcW w:w="7370" w:type="dxa"/>
            <w:tcBorders>
              <w:left w:val="nil"/>
              <w:bottom w:val="nil"/>
              <w:right w:val="nil"/>
            </w:tcBorders>
            <w:tcMar>
              <w:top w:w="45" w:type="dxa"/>
              <w:left w:w="85" w:type="dxa"/>
              <w:bottom w:w="45" w:type="dxa"/>
              <w:right w:w="85" w:type="dxa"/>
            </w:tcMar>
            <w:vAlign w:val="center"/>
          </w:tcPr>
          <w:p w14:paraId="0F242037" w14:textId="77777777" w:rsidR="004139D5" w:rsidRDefault="002735B2">
            <w:pPr>
              <w:keepLines/>
              <w:spacing w:line="360" w:lineRule="exact"/>
              <w:ind w:firstLine="0"/>
              <w:rPr>
                <w:rFonts w:hint="eastAsia"/>
              </w:rPr>
            </w:pPr>
            <w:r>
              <w:rPr>
                <w:sz w:val="21"/>
                <w:szCs w:val="21"/>
              </w:rPr>
              <w:t>dentist.save</w:t>
            </w:r>
            <w:r>
              <w:rPr>
                <w:sz w:val="21"/>
                <w:szCs w:val="21"/>
              </w:rPr>
              <w:t>；</w:t>
            </w:r>
            <w:r>
              <w:rPr>
                <w:sz w:val="21"/>
                <w:szCs w:val="21"/>
              </w:rPr>
              <w:t>qualification.save</w:t>
            </w:r>
          </w:p>
        </w:tc>
      </w:tr>
      <w:tr w:rsidR="004139D5" w14:paraId="393DC3EB"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7EC1AD0C" w14:textId="77777777" w:rsidR="004139D5" w:rsidRDefault="002735B2">
            <w:pPr>
              <w:keepLines/>
              <w:spacing w:line="360" w:lineRule="exact"/>
              <w:ind w:firstLine="0"/>
              <w:rPr>
                <w:rFonts w:hint="eastAsia"/>
              </w:rPr>
            </w:pPr>
            <w:r>
              <w:rPr>
                <w:sz w:val="21"/>
                <w:szCs w:val="21"/>
              </w:rPr>
              <w:t>实体与规则</w:t>
            </w:r>
          </w:p>
        </w:tc>
        <w:tc>
          <w:tcPr>
            <w:tcW w:w="7370" w:type="dxa"/>
            <w:tcBorders>
              <w:left w:val="nil"/>
              <w:bottom w:val="nil"/>
              <w:right w:val="nil"/>
            </w:tcBorders>
            <w:tcMar>
              <w:top w:w="45" w:type="dxa"/>
              <w:left w:w="85" w:type="dxa"/>
              <w:bottom w:w="45" w:type="dxa"/>
              <w:right w:w="85" w:type="dxa"/>
            </w:tcMar>
            <w:vAlign w:val="center"/>
          </w:tcPr>
          <w:p w14:paraId="6718B0A6" w14:textId="77777777" w:rsidR="004139D5" w:rsidRDefault="002735B2">
            <w:pPr>
              <w:keepLines/>
              <w:spacing w:line="360" w:lineRule="exact"/>
              <w:ind w:firstLine="0"/>
              <w:rPr>
                <w:rFonts w:hint="eastAsia"/>
              </w:rPr>
            </w:pPr>
            <w:r>
              <w:rPr>
                <w:sz w:val="21"/>
                <w:szCs w:val="21"/>
              </w:rPr>
              <w:t>dentists</w:t>
            </w:r>
            <w:r>
              <w:rPr>
                <w:sz w:val="21"/>
                <w:szCs w:val="21"/>
              </w:rPr>
              <w:t>；</w:t>
            </w:r>
            <w:r>
              <w:rPr>
                <w:sz w:val="21"/>
                <w:szCs w:val="21"/>
              </w:rPr>
              <w:t>qualifications</w:t>
            </w:r>
            <w:r>
              <w:rPr>
                <w:sz w:val="21"/>
                <w:szCs w:val="21"/>
              </w:rPr>
              <w:t>；</w:t>
            </w:r>
            <w:r>
              <w:rPr>
                <w:sz w:val="21"/>
                <w:szCs w:val="21"/>
              </w:rPr>
              <w:t>dentist_qualifications</w:t>
            </w:r>
            <w:r>
              <w:rPr>
                <w:sz w:val="21"/>
                <w:szCs w:val="21"/>
              </w:rPr>
              <w:t>；</w:t>
            </w:r>
            <w:r>
              <w:rPr>
                <w:sz w:val="21"/>
                <w:szCs w:val="21"/>
              </w:rPr>
              <w:t>dentist_qualification_details</w:t>
            </w:r>
            <w:r>
              <w:rPr>
                <w:sz w:val="21"/>
                <w:szCs w:val="21"/>
              </w:rPr>
              <w:t>；</w:t>
            </w:r>
            <w:r>
              <w:rPr>
                <w:sz w:val="21"/>
                <w:szCs w:val="21"/>
              </w:rPr>
              <w:t>BR-01</w:t>
            </w:r>
            <w:r>
              <w:rPr>
                <w:sz w:val="21"/>
                <w:szCs w:val="21"/>
              </w:rPr>
              <w:t>；</w:t>
            </w:r>
            <w:r>
              <w:rPr>
                <w:sz w:val="21"/>
                <w:szCs w:val="21"/>
              </w:rPr>
              <w:t>BR-03</w:t>
            </w:r>
            <w:r>
              <w:rPr>
                <w:sz w:val="21"/>
                <w:szCs w:val="21"/>
              </w:rPr>
              <w:t>；</w:t>
            </w:r>
            <w:r>
              <w:rPr>
                <w:sz w:val="21"/>
                <w:szCs w:val="21"/>
              </w:rPr>
              <w:t>BR-10</w:t>
            </w:r>
          </w:p>
        </w:tc>
      </w:tr>
      <w:tr w:rsidR="004139D5" w14:paraId="08593C14"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1191F2A1" w14:textId="77777777" w:rsidR="004139D5" w:rsidRDefault="002735B2">
            <w:pPr>
              <w:keepLines/>
              <w:spacing w:line="360" w:lineRule="exact"/>
              <w:ind w:firstLine="0"/>
              <w:rPr>
                <w:rFonts w:hint="eastAsia"/>
              </w:rPr>
            </w:pPr>
            <w:r>
              <w:rPr>
                <w:sz w:val="21"/>
                <w:szCs w:val="21"/>
              </w:rPr>
              <w:t>已有覆盖</w:t>
            </w:r>
          </w:p>
        </w:tc>
        <w:tc>
          <w:tcPr>
            <w:tcW w:w="7370" w:type="dxa"/>
            <w:tcBorders>
              <w:left w:val="nil"/>
              <w:bottom w:val="nil"/>
              <w:right w:val="nil"/>
            </w:tcBorders>
            <w:tcMar>
              <w:top w:w="45" w:type="dxa"/>
              <w:left w:w="85" w:type="dxa"/>
              <w:bottom w:w="45" w:type="dxa"/>
              <w:right w:w="85" w:type="dxa"/>
            </w:tcMar>
            <w:vAlign w:val="center"/>
          </w:tcPr>
          <w:p w14:paraId="2715BF51" w14:textId="77777777" w:rsidR="004139D5" w:rsidRDefault="002735B2">
            <w:pPr>
              <w:keepLines/>
              <w:spacing w:line="360" w:lineRule="exact"/>
              <w:ind w:firstLine="0"/>
              <w:rPr>
                <w:rFonts w:hint="eastAsia"/>
              </w:rPr>
            </w:pPr>
            <w:r>
              <w:rPr>
                <w:sz w:val="21"/>
                <w:szCs w:val="21"/>
              </w:rPr>
              <w:t>test/system.test.js</w:t>
            </w:r>
            <w:r>
              <w:rPr>
                <w:sz w:val="21"/>
                <w:szCs w:val="21"/>
              </w:rPr>
              <w:t>：资格守卫及不合法明细检查</w:t>
            </w:r>
          </w:p>
        </w:tc>
      </w:tr>
      <w:tr w:rsidR="004139D5" w14:paraId="2231EAFF" w14:textId="77777777">
        <w:trPr>
          <w:cantSplit/>
          <w:jc w:val="center"/>
        </w:trPr>
        <w:tc>
          <w:tcPr>
            <w:tcW w:w="1474" w:type="dxa"/>
            <w:tcBorders>
              <w:left w:val="nil"/>
              <w:bottom w:val="single" w:sz="7" w:space="0" w:color="000000"/>
              <w:right w:val="nil"/>
            </w:tcBorders>
            <w:tcMar>
              <w:top w:w="45" w:type="dxa"/>
              <w:left w:w="85" w:type="dxa"/>
              <w:bottom w:w="45" w:type="dxa"/>
              <w:right w:w="85" w:type="dxa"/>
            </w:tcMar>
            <w:vAlign w:val="center"/>
          </w:tcPr>
          <w:p w14:paraId="626280D6" w14:textId="77777777" w:rsidR="004139D5" w:rsidRDefault="002735B2">
            <w:pPr>
              <w:keepLines/>
              <w:spacing w:line="360" w:lineRule="exact"/>
              <w:ind w:firstLine="0"/>
              <w:rPr>
                <w:rFonts w:hint="eastAsia"/>
              </w:rPr>
            </w:pPr>
            <w:r>
              <w:rPr>
                <w:sz w:val="21"/>
                <w:szCs w:val="21"/>
              </w:rPr>
              <w:t>剩余缺口</w:t>
            </w:r>
          </w:p>
        </w:tc>
        <w:tc>
          <w:tcPr>
            <w:tcW w:w="7370" w:type="dxa"/>
            <w:tcBorders>
              <w:left w:val="nil"/>
              <w:bottom w:val="single" w:sz="7" w:space="0" w:color="000000"/>
              <w:right w:val="nil"/>
            </w:tcBorders>
            <w:tcMar>
              <w:top w:w="45" w:type="dxa"/>
              <w:left w:w="85" w:type="dxa"/>
              <w:bottom w:w="45" w:type="dxa"/>
              <w:right w:w="85" w:type="dxa"/>
            </w:tcMar>
            <w:vAlign w:val="center"/>
          </w:tcPr>
          <w:p w14:paraId="77F58D12" w14:textId="77777777" w:rsidR="004139D5" w:rsidRDefault="002735B2">
            <w:pPr>
              <w:keepLines/>
              <w:spacing w:line="360" w:lineRule="exact"/>
              <w:ind w:firstLine="0"/>
              <w:rPr>
                <w:rFonts w:hint="eastAsia"/>
              </w:rPr>
            </w:pPr>
            <w:r>
              <w:rPr>
                <w:sz w:val="21"/>
                <w:szCs w:val="21"/>
              </w:rPr>
              <w:t>资格证书核验字段未逐项测试，完整资源维护界面未单独覆盖</w:t>
            </w:r>
          </w:p>
        </w:tc>
      </w:tr>
      <w:tr w:rsidR="004139D5" w14:paraId="04388E2E" w14:textId="77777777">
        <w:trPr>
          <w:cantSplit/>
          <w:tblHeader/>
          <w:jc w:val="center"/>
        </w:trPr>
        <w:tc>
          <w:tcPr>
            <w:tcW w:w="147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7010EB10"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追溯项</w:t>
            </w:r>
          </w:p>
        </w:tc>
        <w:tc>
          <w:tcPr>
            <w:tcW w:w="7370"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5416A804"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内容</w:t>
            </w:r>
          </w:p>
        </w:tc>
      </w:tr>
      <w:tr w:rsidR="004139D5" w14:paraId="6D8A2F29"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08B31D55" w14:textId="77777777" w:rsidR="004139D5" w:rsidRDefault="002735B2">
            <w:pPr>
              <w:keepLines/>
              <w:spacing w:line="360" w:lineRule="exact"/>
              <w:ind w:firstLine="0"/>
              <w:rPr>
                <w:rFonts w:hint="eastAsia"/>
              </w:rPr>
            </w:pPr>
            <w:r>
              <w:rPr>
                <w:sz w:val="21"/>
                <w:szCs w:val="21"/>
              </w:rPr>
              <w:t>用例</w:t>
            </w:r>
          </w:p>
        </w:tc>
        <w:tc>
          <w:tcPr>
            <w:tcW w:w="7370" w:type="dxa"/>
            <w:tcBorders>
              <w:left w:val="nil"/>
              <w:bottom w:val="nil"/>
              <w:right w:val="nil"/>
            </w:tcBorders>
            <w:tcMar>
              <w:top w:w="45" w:type="dxa"/>
              <w:left w:w="85" w:type="dxa"/>
              <w:bottom w:w="45" w:type="dxa"/>
              <w:right w:w="85" w:type="dxa"/>
            </w:tcMar>
            <w:vAlign w:val="center"/>
          </w:tcPr>
          <w:p w14:paraId="5A78F635" w14:textId="77777777" w:rsidR="004139D5" w:rsidRDefault="002735B2">
            <w:pPr>
              <w:keepLines/>
              <w:spacing w:line="360" w:lineRule="exact"/>
              <w:ind w:firstLine="0"/>
              <w:rPr>
                <w:rFonts w:hint="eastAsia"/>
              </w:rPr>
            </w:pPr>
            <w:r>
              <w:rPr>
                <w:sz w:val="21"/>
                <w:szCs w:val="21"/>
              </w:rPr>
              <w:t xml:space="preserve">UC-08 </w:t>
            </w:r>
            <w:r>
              <w:rPr>
                <w:sz w:val="21"/>
                <w:szCs w:val="21"/>
              </w:rPr>
              <w:t>前台在授权门诊确认到诊或爽约，并在误记时按规则更正出席状态。</w:t>
            </w:r>
          </w:p>
        </w:tc>
      </w:tr>
      <w:tr w:rsidR="004139D5" w14:paraId="73EB095C"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694024EA" w14:textId="77777777" w:rsidR="004139D5" w:rsidRDefault="002735B2">
            <w:pPr>
              <w:keepLines/>
              <w:spacing w:line="360" w:lineRule="exact"/>
              <w:ind w:firstLine="0"/>
              <w:rPr>
                <w:rFonts w:hint="eastAsia"/>
              </w:rPr>
            </w:pPr>
            <w:r>
              <w:rPr>
                <w:sz w:val="21"/>
                <w:szCs w:val="21"/>
              </w:rPr>
              <w:t>命令或查询</w:t>
            </w:r>
          </w:p>
        </w:tc>
        <w:tc>
          <w:tcPr>
            <w:tcW w:w="7370" w:type="dxa"/>
            <w:tcBorders>
              <w:left w:val="nil"/>
              <w:bottom w:val="nil"/>
              <w:right w:val="nil"/>
            </w:tcBorders>
            <w:tcMar>
              <w:top w:w="45" w:type="dxa"/>
              <w:left w:w="85" w:type="dxa"/>
              <w:bottom w:w="45" w:type="dxa"/>
              <w:right w:w="85" w:type="dxa"/>
            </w:tcMar>
            <w:vAlign w:val="center"/>
          </w:tcPr>
          <w:p w14:paraId="5CD509EF" w14:textId="77777777" w:rsidR="004139D5" w:rsidRDefault="002735B2">
            <w:pPr>
              <w:keepLines/>
              <w:spacing w:line="360" w:lineRule="exact"/>
              <w:ind w:firstLine="0"/>
              <w:rPr>
                <w:rFonts w:hint="eastAsia"/>
              </w:rPr>
            </w:pPr>
            <w:r>
              <w:rPr>
                <w:sz w:val="21"/>
                <w:szCs w:val="21"/>
              </w:rPr>
              <w:t>appointment.status</w:t>
            </w:r>
          </w:p>
        </w:tc>
      </w:tr>
      <w:tr w:rsidR="004139D5" w14:paraId="11610F58"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1AD31213" w14:textId="77777777" w:rsidR="004139D5" w:rsidRDefault="002735B2">
            <w:pPr>
              <w:keepLines/>
              <w:spacing w:line="360" w:lineRule="exact"/>
              <w:ind w:firstLine="0"/>
              <w:rPr>
                <w:rFonts w:hint="eastAsia"/>
              </w:rPr>
            </w:pPr>
            <w:r>
              <w:rPr>
                <w:sz w:val="21"/>
                <w:szCs w:val="21"/>
              </w:rPr>
              <w:t>实体与规则</w:t>
            </w:r>
          </w:p>
        </w:tc>
        <w:tc>
          <w:tcPr>
            <w:tcW w:w="7370" w:type="dxa"/>
            <w:tcBorders>
              <w:left w:val="nil"/>
              <w:bottom w:val="nil"/>
              <w:right w:val="nil"/>
            </w:tcBorders>
            <w:tcMar>
              <w:top w:w="45" w:type="dxa"/>
              <w:left w:w="85" w:type="dxa"/>
              <w:bottom w:w="45" w:type="dxa"/>
              <w:right w:w="85" w:type="dxa"/>
            </w:tcMar>
            <w:vAlign w:val="center"/>
          </w:tcPr>
          <w:p w14:paraId="2E691BED" w14:textId="77777777" w:rsidR="004139D5" w:rsidRDefault="002735B2">
            <w:pPr>
              <w:keepLines/>
              <w:spacing w:line="360" w:lineRule="exact"/>
              <w:ind w:firstLine="0"/>
              <w:rPr>
                <w:rFonts w:hint="eastAsia"/>
              </w:rPr>
            </w:pPr>
            <w:r>
              <w:rPr>
                <w:sz w:val="21"/>
                <w:szCs w:val="21"/>
              </w:rPr>
              <w:t>appointments</w:t>
            </w:r>
            <w:r>
              <w:rPr>
                <w:sz w:val="21"/>
                <w:szCs w:val="21"/>
              </w:rPr>
              <w:t>；</w:t>
            </w:r>
            <w:r>
              <w:rPr>
                <w:sz w:val="21"/>
                <w:szCs w:val="21"/>
              </w:rPr>
              <w:t>visits</w:t>
            </w:r>
            <w:r>
              <w:rPr>
                <w:sz w:val="21"/>
                <w:szCs w:val="21"/>
              </w:rPr>
              <w:t>；</w:t>
            </w:r>
            <w:r>
              <w:rPr>
                <w:sz w:val="21"/>
                <w:szCs w:val="21"/>
              </w:rPr>
              <w:t>schedules</w:t>
            </w:r>
            <w:r>
              <w:rPr>
                <w:sz w:val="21"/>
                <w:szCs w:val="21"/>
              </w:rPr>
              <w:t>；</w:t>
            </w:r>
            <w:r>
              <w:rPr>
                <w:sz w:val="21"/>
                <w:szCs w:val="21"/>
              </w:rPr>
              <w:t>BR-01</w:t>
            </w:r>
            <w:r>
              <w:rPr>
                <w:sz w:val="21"/>
                <w:szCs w:val="21"/>
              </w:rPr>
              <w:t>；</w:t>
            </w:r>
            <w:r>
              <w:rPr>
                <w:sz w:val="21"/>
                <w:szCs w:val="21"/>
              </w:rPr>
              <w:t>BR-02</w:t>
            </w:r>
            <w:r>
              <w:rPr>
                <w:sz w:val="21"/>
                <w:szCs w:val="21"/>
              </w:rPr>
              <w:t>；</w:t>
            </w:r>
            <w:r>
              <w:rPr>
                <w:sz w:val="21"/>
                <w:szCs w:val="21"/>
              </w:rPr>
              <w:t>BR-03</w:t>
            </w:r>
            <w:r>
              <w:rPr>
                <w:sz w:val="21"/>
                <w:szCs w:val="21"/>
              </w:rPr>
              <w:t>；</w:t>
            </w:r>
            <w:r>
              <w:rPr>
                <w:sz w:val="21"/>
                <w:szCs w:val="21"/>
              </w:rPr>
              <w:t>BR-09</w:t>
            </w:r>
          </w:p>
        </w:tc>
      </w:tr>
      <w:tr w:rsidR="004139D5" w14:paraId="4B3EDC32"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539657F1" w14:textId="77777777" w:rsidR="004139D5" w:rsidRDefault="002735B2">
            <w:pPr>
              <w:keepLines/>
              <w:spacing w:line="360" w:lineRule="exact"/>
              <w:ind w:firstLine="0"/>
              <w:rPr>
                <w:rFonts w:hint="eastAsia"/>
              </w:rPr>
            </w:pPr>
            <w:r>
              <w:rPr>
                <w:sz w:val="21"/>
                <w:szCs w:val="21"/>
              </w:rPr>
              <w:t>已有覆盖</w:t>
            </w:r>
          </w:p>
        </w:tc>
        <w:tc>
          <w:tcPr>
            <w:tcW w:w="7370" w:type="dxa"/>
            <w:tcBorders>
              <w:left w:val="nil"/>
              <w:bottom w:val="nil"/>
              <w:right w:val="nil"/>
            </w:tcBorders>
            <w:tcMar>
              <w:top w:w="45" w:type="dxa"/>
              <w:left w:w="85" w:type="dxa"/>
              <w:bottom w:w="45" w:type="dxa"/>
              <w:right w:w="85" w:type="dxa"/>
            </w:tcMar>
            <w:vAlign w:val="center"/>
          </w:tcPr>
          <w:p w14:paraId="49B8A280" w14:textId="77777777" w:rsidR="004139D5" w:rsidRDefault="002735B2">
            <w:pPr>
              <w:keepLines/>
              <w:spacing w:line="360" w:lineRule="exact"/>
              <w:ind w:firstLine="0"/>
              <w:rPr>
                <w:rFonts w:hint="eastAsia"/>
              </w:rPr>
            </w:pPr>
            <w:r>
              <w:rPr>
                <w:sz w:val="21"/>
                <w:szCs w:val="21"/>
              </w:rPr>
              <w:t>test/system.test.js</w:t>
            </w:r>
            <w:r>
              <w:rPr>
                <w:sz w:val="21"/>
                <w:szCs w:val="21"/>
              </w:rPr>
              <w:t>：出席时间守卫及前台到诊</w:t>
            </w:r>
            <w:r>
              <w:rPr>
                <w:sz w:val="21"/>
                <w:szCs w:val="21"/>
              </w:rPr>
              <w:t>—</w:t>
            </w:r>
            <w:r>
              <w:rPr>
                <w:sz w:val="21"/>
                <w:szCs w:val="21"/>
              </w:rPr>
              <w:t>医生诊疗</w:t>
            </w:r>
            <w:r>
              <w:rPr>
                <w:sz w:val="21"/>
                <w:szCs w:val="21"/>
              </w:rPr>
              <w:t>—</w:t>
            </w:r>
            <w:r>
              <w:rPr>
                <w:sz w:val="21"/>
                <w:szCs w:val="21"/>
              </w:rPr>
              <w:t>开单完整链</w:t>
            </w:r>
          </w:p>
        </w:tc>
      </w:tr>
      <w:tr w:rsidR="004139D5" w14:paraId="027EEEAD" w14:textId="77777777">
        <w:trPr>
          <w:cantSplit/>
          <w:jc w:val="center"/>
        </w:trPr>
        <w:tc>
          <w:tcPr>
            <w:tcW w:w="1474" w:type="dxa"/>
            <w:tcBorders>
              <w:left w:val="nil"/>
              <w:bottom w:val="single" w:sz="7" w:space="0" w:color="000000"/>
              <w:right w:val="nil"/>
            </w:tcBorders>
            <w:tcMar>
              <w:top w:w="45" w:type="dxa"/>
              <w:left w:w="85" w:type="dxa"/>
              <w:bottom w:w="45" w:type="dxa"/>
              <w:right w:w="85" w:type="dxa"/>
            </w:tcMar>
            <w:vAlign w:val="center"/>
          </w:tcPr>
          <w:p w14:paraId="45923FE2" w14:textId="77777777" w:rsidR="004139D5" w:rsidRDefault="002735B2">
            <w:pPr>
              <w:keepLines/>
              <w:spacing w:line="360" w:lineRule="exact"/>
              <w:ind w:firstLine="0"/>
              <w:rPr>
                <w:rFonts w:hint="eastAsia"/>
              </w:rPr>
            </w:pPr>
            <w:r>
              <w:rPr>
                <w:sz w:val="21"/>
                <w:szCs w:val="21"/>
              </w:rPr>
              <w:t>剩余缺口</w:t>
            </w:r>
          </w:p>
        </w:tc>
        <w:tc>
          <w:tcPr>
            <w:tcW w:w="7370" w:type="dxa"/>
            <w:tcBorders>
              <w:left w:val="nil"/>
              <w:bottom w:val="single" w:sz="7" w:space="0" w:color="000000"/>
              <w:right w:val="nil"/>
            </w:tcBorders>
            <w:tcMar>
              <w:top w:w="45" w:type="dxa"/>
              <w:left w:w="85" w:type="dxa"/>
              <w:bottom w:w="45" w:type="dxa"/>
              <w:right w:w="85" w:type="dxa"/>
            </w:tcMar>
            <w:vAlign w:val="center"/>
          </w:tcPr>
          <w:p w14:paraId="16A99327" w14:textId="77777777" w:rsidR="004139D5" w:rsidRDefault="002735B2">
            <w:pPr>
              <w:keepLines/>
              <w:spacing w:line="360" w:lineRule="exact"/>
              <w:ind w:firstLine="0"/>
              <w:rPr>
                <w:rFonts w:hint="eastAsia"/>
              </w:rPr>
            </w:pPr>
            <w:r>
              <w:rPr>
                <w:sz w:val="21"/>
                <w:szCs w:val="21"/>
              </w:rPr>
              <w:t>爽约恢复及重复到诊完整交互未单独覆盖</w:t>
            </w:r>
          </w:p>
        </w:tc>
      </w:tr>
      <w:tr w:rsidR="004139D5" w14:paraId="1B6B5D15" w14:textId="77777777">
        <w:trPr>
          <w:cantSplit/>
          <w:tblHeader/>
          <w:jc w:val="center"/>
        </w:trPr>
        <w:tc>
          <w:tcPr>
            <w:tcW w:w="147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5A971C77"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追溯项</w:t>
            </w:r>
          </w:p>
        </w:tc>
        <w:tc>
          <w:tcPr>
            <w:tcW w:w="7370"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722BF538"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内容</w:t>
            </w:r>
          </w:p>
        </w:tc>
      </w:tr>
      <w:tr w:rsidR="004139D5" w14:paraId="70DD0434"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00DEAC4D" w14:textId="77777777" w:rsidR="004139D5" w:rsidRDefault="002735B2">
            <w:pPr>
              <w:keepLines/>
              <w:spacing w:line="360" w:lineRule="exact"/>
              <w:ind w:firstLine="0"/>
              <w:rPr>
                <w:rFonts w:hint="eastAsia"/>
              </w:rPr>
            </w:pPr>
            <w:r>
              <w:rPr>
                <w:sz w:val="21"/>
                <w:szCs w:val="21"/>
              </w:rPr>
              <w:t>用例</w:t>
            </w:r>
          </w:p>
        </w:tc>
        <w:tc>
          <w:tcPr>
            <w:tcW w:w="7370" w:type="dxa"/>
            <w:tcBorders>
              <w:left w:val="nil"/>
              <w:bottom w:val="nil"/>
              <w:right w:val="nil"/>
            </w:tcBorders>
            <w:tcMar>
              <w:top w:w="45" w:type="dxa"/>
              <w:left w:w="85" w:type="dxa"/>
              <w:bottom w:w="45" w:type="dxa"/>
              <w:right w:w="85" w:type="dxa"/>
            </w:tcMar>
            <w:vAlign w:val="center"/>
          </w:tcPr>
          <w:p w14:paraId="7984A5E4" w14:textId="77777777" w:rsidR="004139D5" w:rsidRDefault="002735B2">
            <w:pPr>
              <w:keepLines/>
              <w:spacing w:line="360" w:lineRule="exact"/>
              <w:ind w:firstLine="0"/>
              <w:rPr>
                <w:rFonts w:hint="eastAsia"/>
              </w:rPr>
            </w:pPr>
            <w:r>
              <w:rPr>
                <w:sz w:val="21"/>
                <w:szCs w:val="21"/>
              </w:rPr>
              <w:t xml:space="preserve">UC-09 </w:t>
            </w:r>
            <w:r>
              <w:rPr>
                <w:sz w:val="21"/>
                <w:szCs w:val="21"/>
              </w:rPr>
              <w:t>接诊医生记录治疗项目和备注，核对后完成就诊，使后续开单具有稳定依据。</w:t>
            </w:r>
          </w:p>
        </w:tc>
      </w:tr>
      <w:tr w:rsidR="004139D5" w14:paraId="6ED66433"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69F72551" w14:textId="77777777" w:rsidR="004139D5" w:rsidRDefault="002735B2">
            <w:pPr>
              <w:keepLines/>
              <w:spacing w:line="360" w:lineRule="exact"/>
              <w:ind w:firstLine="0"/>
              <w:rPr>
                <w:rFonts w:hint="eastAsia"/>
              </w:rPr>
            </w:pPr>
            <w:r>
              <w:rPr>
                <w:sz w:val="21"/>
                <w:szCs w:val="21"/>
              </w:rPr>
              <w:t>命令或查询</w:t>
            </w:r>
          </w:p>
        </w:tc>
        <w:tc>
          <w:tcPr>
            <w:tcW w:w="7370" w:type="dxa"/>
            <w:tcBorders>
              <w:left w:val="nil"/>
              <w:bottom w:val="nil"/>
              <w:right w:val="nil"/>
            </w:tcBorders>
            <w:tcMar>
              <w:top w:w="45" w:type="dxa"/>
              <w:left w:w="85" w:type="dxa"/>
              <w:bottom w:w="45" w:type="dxa"/>
              <w:right w:w="85" w:type="dxa"/>
            </w:tcMar>
            <w:vAlign w:val="center"/>
          </w:tcPr>
          <w:p w14:paraId="495F79F4" w14:textId="77777777" w:rsidR="004139D5" w:rsidRDefault="002735B2">
            <w:pPr>
              <w:keepLines/>
              <w:spacing w:line="360" w:lineRule="exact"/>
              <w:ind w:firstLine="0"/>
              <w:rPr>
                <w:rFonts w:hint="eastAsia"/>
              </w:rPr>
            </w:pPr>
            <w:r>
              <w:rPr>
                <w:sz w:val="21"/>
                <w:szCs w:val="21"/>
              </w:rPr>
              <w:t>visit.save</w:t>
            </w:r>
            <w:r>
              <w:rPr>
                <w:sz w:val="21"/>
                <w:szCs w:val="21"/>
              </w:rPr>
              <w:t>；</w:t>
            </w:r>
            <w:r>
              <w:rPr>
                <w:sz w:val="21"/>
                <w:szCs w:val="21"/>
              </w:rPr>
              <w:t>visit.complete</w:t>
            </w:r>
          </w:p>
        </w:tc>
      </w:tr>
      <w:tr w:rsidR="004139D5" w14:paraId="4120CDA6"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31CEDB36" w14:textId="77777777" w:rsidR="004139D5" w:rsidRDefault="002735B2">
            <w:pPr>
              <w:keepLines/>
              <w:spacing w:line="360" w:lineRule="exact"/>
              <w:ind w:firstLine="0"/>
              <w:rPr>
                <w:rFonts w:hint="eastAsia"/>
              </w:rPr>
            </w:pPr>
            <w:r>
              <w:rPr>
                <w:sz w:val="21"/>
                <w:szCs w:val="21"/>
              </w:rPr>
              <w:t>实体与规则</w:t>
            </w:r>
          </w:p>
        </w:tc>
        <w:tc>
          <w:tcPr>
            <w:tcW w:w="7370" w:type="dxa"/>
            <w:tcBorders>
              <w:left w:val="nil"/>
              <w:bottom w:val="nil"/>
              <w:right w:val="nil"/>
            </w:tcBorders>
            <w:tcMar>
              <w:top w:w="45" w:type="dxa"/>
              <w:left w:w="85" w:type="dxa"/>
              <w:bottom w:w="45" w:type="dxa"/>
              <w:right w:w="85" w:type="dxa"/>
            </w:tcMar>
            <w:vAlign w:val="center"/>
          </w:tcPr>
          <w:p w14:paraId="67BC62A2" w14:textId="77777777" w:rsidR="004139D5" w:rsidRDefault="002735B2">
            <w:pPr>
              <w:keepLines/>
              <w:spacing w:line="360" w:lineRule="exact"/>
              <w:ind w:firstLine="0"/>
              <w:rPr>
                <w:rFonts w:hint="eastAsia"/>
              </w:rPr>
            </w:pPr>
            <w:r>
              <w:rPr>
                <w:sz w:val="21"/>
                <w:szCs w:val="21"/>
              </w:rPr>
              <w:t>visits</w:t>
            </w:r>
            <w:r>
              <w:rPr>
                <w:sz w:val="21"/>
                <w:szCs w:val="21"/>
              </w:rPr>
              <w:t>；</w:t>
            </w:r>
            <w:r>
              <w:rPr>
                <w:sz w:val="21"/>
                <w:szCs w:val="21"/>
              </w:rPr>
              <w:t>visit_lines</w:t>
            </w:r>
            <w:r>
              <w:rPr>
                <w:sz w:val="21"/>
                <w:szCs w:val="21"/>
              </w:rPr>
              <w:t>；</w:t>
            </w:r>
            <w:r>
              <w:rPr>
                <w:sz w:val="21"/>
                <w:szCs w:val="21"/>
              </w:rPr>
              <w:t>treatments</w:t>
            </w:r>
            <w:r>
              <w:rPr>
                <w:sz w:val="21"/>
                <w:szCs w:val="21"/>
              </w:rPr>
              <w:t>；</w:t>
            </w:r>
            <w:r>
              <w:rPr>
                <w:sz w:val="21"/>
                <w:szCs w:val="21"/>
              </w:rPr>
              <w:t>patients</w:t>
            </w:r>
            <w:r>
              <w:rPr>
                <w:sz w:val="21"/>
                <w:szCs w:val="21"/>
              </w:rPr>
              <w:t>；</w:t>
            </w:r>
            <w:r>
              <w:rPr>
                <w:sz w:val="21"/>
                <w:szCs w:val="21"/>
              </w:rPr>
              <w:t>patient_allergies</w:t>
            </w:r>
            <w:r>
              <w:rPr>
                <w:sz w:val="21"/>
                <w:szCs w:val="21"/>
              </w:rPr>
              <w:t>；</w:t>
            </w:r>
            <w:r>
              <w:rPr>
                <w:sz w:val="21"/>
                <w:szCs w:val="21"/>
              </w:rPr>
              <w:t>BR-01</w:t>
            </w:r>
            <w:r>
              <w:rPr>
                <w:sz w:val="21"/>
                <w:szCs w:val="21"/>
              </w:rPr>
              <w:t>；</w:t>
            </w:r>
            <w:r>
              <w:rPr>
                <w:sz w:val="21"/>
                <w:szCs w:val="21"/>
              </w:rPr>
              <w:t>BR-02</w:t>
            </w:r>
            <w:r>
              <w:rPr>
                <w:sz w:val="21"/>
                <w:szCs w:val="21"/>
              </w:rPr>
              <w:t>；</w:t>
            </w:r>
            <w:r>
              <w:rPr>
                <w:sz w:val="21"/>
                <w:szCs w:val="21"/>
              </w:rPr>
              <w:t>BR-03</w:t>
            </w:r>
            <w:r>
              <w:rPr>
                <w:sz w:val="21"/>
                <w:szCs w:val="21"/>
              </w:rPr>
              <w:t>；</w:t>
            </w:r>
            <w:r>
              <w:rPr>
                <w:sz w:val="21"/>
                <w:szCs w:val="21"/>
              </w:rPr>
              <w:t>BR-11</w:t>
            </w:r>
          </w:p>
        </w:tc>
      </w:tr>
      <w:tr w:rsidR="004139D5" w14:paraId="1BF96C5C"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227E2941" w14:textId="77777777" w:rsidR="004139D5" w:rsidRDefault="002735B2">
            <w:pPr>
              <w:keepLines/>
              <w:spacing w:line="360" w:lineRule="exact"/>
              <w:ind w:firstLine="0"/>
              <w:rPr>
                <w:rFonts w:hint="eastAsia"/>
              </w:rPr>
            </w:pPr>
            <w:r>
              <w:rPr>
                <w:sz w:val="21"/>
                <w:szCs w:val="21"/>
              </w:rPr>
              <w:t>已有覆盖</w:t>
            </w:r>
          </w:p>
        </w:tc>
        <w:tc>
          <w:tcPr>
            <w:tcW w:w="7370" w:type="dxa"/>
            <w:tcBorders>
              <w:left w:val="nil"/>
              <w:bottom w:val="nil"/>
              <w:right w:val="nil"/>
            </w:tcBorders>
            <w:tcMar>
              <w:top w:w="45" w:type="dxa"/>
              <w:left w:w="85" w:type="dxa"/>
              <w:bottom w:w="45" w:type="dxa"/>
              <w:right w:w="85" w:type="dxa"/>
            </w:tcMar>
            <w:vAlign w:val="center"/>
          </w:tcPr>
          <w:p w14:paraId="5D01752F" w14:textId="77777777" w:rsidR="004139D5" w:rsidRDefault="002735B2">
            <w:pPr>
              <w:keepLines/>
              <w:spacing w:line="360" w:lineRule="exact"/>
              <w:ind w:firstLine="0"/>
              <w:rPr>
                <w:rFonts w:hint="eastAsia"/>
              </w:rPr>
            </w:pPr>
            <w:r>
              <w:rPr>
                <w:sz w:val="21"/>
                <w:szCs w:val="21"/>
              </w:rPr>
              <w:t>test/system.test.js</w:t>
            </w:r>
            <w:r>
              <w:rPr>
                <w:sz w:val="21"/>
                <w:szCs w:val="21"/>
              </w:rPr>
              <w:t>：完整接诊链、目录调价不改历史、完成后锁定；</w:t>
            </w:r>
            <w:r>
              <w:rPr>
                <w:sz w:val="21"/>
                <w:szCs w:val="21"/>
              </w:rPr>
              <w:t>test/business.test.js</w:t>
            </w:r>
            <w:r>
              <w:rPr>
                <w:sz w:val="21"/>
                <w:szCs w:val="21"/>
              </w:rPr>
              <w:t>：附记边界</w:t>
            </w:r>
          </w:p>
        </w:tc>
      </w:tr>
      <w:tr w:rsidR="004139D5" w14:paraId="4D2BFA9C" w14:textId="77777777">
        <w:trPr>
          <w:cantSplit/>
          <w:jc w:val="center"/>
        </w:trPr>
        <w:tc>
          <w:tcPr>
            <w:tcW w:w="1474" w:type="dxa"/>
            <w:tcBorders>
              <w:left w:val="nil"/>
              <w:bottom w:val="single" w:sz="7" w:space="0" w:color="000000"/>
              <w:right w:val="nil"/>
            </w:tcBorders>
            <w:tcMar>
              <w:top w:w="45" w:type="dxa"/>
              <w:left w:w="85" w:type="dxa"/>
              <w:bottom w:w="45" w:type="dxa"/>
              <w:right w:w="85" w:type="dxa"/>
            </w:tcMar>
            <w:vAlign w:val="center"/>
          </w:tcPr>
          <w:p w14:paraId="4ABEC88F" w14:textId="77777777" w:rsidR="004139D5" w:rsidRDefault="002735B2">
            <w:pPr>
              <w:keepLines/>
              <w:spacing w:line="360" w:lineRule="exact"/>
              <w:ind w:firstLine="0"/>
              <w:rPr>
                <w:rFonts w:hint="eastAsia"/>
              </w:rPr>
            </w:pPr>
            <w:r>
              <w:rPr>
                <w:sz w:val="21"/>
                <w:szCs w:val="21"/>
              </w:rPr>
              <w:t>剩余缺口</w:t>
            </w:r>
          </w:p>
        </w:tc>
        <w:tc>
          <w:tcPr>
            <w:tcW w:w="7370" w:type="dxa"/>
            <w:tcBorders>
              <w:left w:val="nil"/>
              <w:bottom w:val="single" w:sz="7" w:space="0" w:color="000000"/>
              <w:right w:val="nil"/>
            </w:tcBorders>
            <w:tcMar>
              <w:top w:w="45" w:type="dxa"/>
              <w:left w:w="85" w:type="dxa"/>
              <w:bottom w:w="45" w:type="dxa"/>
              <w:right w:w="85" w:type="dxa"/>
            </w:tcMar>
            <w:vAlign w:val="center"/>
          </w:tcPr>
          <w:p w14:paraId="1420E633" w14:textId="77777777" w:rsidR="004139D5" w:rsidRDefault="002735B2">
            <w:pPr>
              <w:keepLines/>
              <w:spacing w:line="360" w:lineRule="exact"/>
              <w:ind w:firstLine="0"/>
              <w:rPr>
                <w:rFonts w:hint="eastAsia"/>
              </w:rPr>
            </w:pPr>
            <w:r>
              <w:rPr>
                <w:sz w:val="21"/>
                <w:szCs w:val="21"/>
              </w:rPr>
              <w:t>治疗表单各数量边界的浏览器流程未单独覆盖；真实门诊岗位试用与跨店数据可见性抽查仍待机构验收</w:t>
            </w:r>
          </w:p>
        </w:tc>
      </w:tr>
      <w:tr w:rsidR="004139D5" w14:paraId="4D86A961" w14:textId="77777777">
        <w:trPr>
          <w:cantSplit/>
          <w:tblHeader/>
          <w:jc w:val="center"/>
        </w:trPr>
        <w:tc>
          <w:tcPr>
            <w:tcW w:w="147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2B3A0279"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追溯项</w:t>
            </w:r>
          </w:p>
        </w:tc>
        <w:tc>
          <w:tcPr>
            <w:tcW w:w="7370"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B7DA097"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内容</w:t>
            </w:r>
          </w:p>
        </w:tc>
      </w:tr>
      <w:tr w:rsidR="004139D5" w14:paraId="501322B5"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421CD710" w14:textId="77777777" w:rsidR="004139D5" w:rsidRDefault="002735B2">
            <w:pPr>
              <w:keepLines/>
              <w:spacing w:line="360" w:lineRule="exact"/>
              <w:ind w:firstLine="0"/>
              <w:rPr>
                <w:rFonts w:hint="eastAsia"/>
              </w:rPr>
            </w:pPr>
            <w:r>
              <w:rPr>
                <w:sz w:val="21"/>
                <w:szCs w:val="21"/>
              </w:rPr>
              <w:t>用例</w:t>
            </w:r>
          </w:p>
        </w:tc>
        <w:tc>
          <w:tcPr>
            <w:tcW w:w="7370" w:type="dxa"/>
            <w:tcBorders>
              <w:left w:val="nil"/>
              <w:bottom w:val="nil"/>
              <w:right w:val="nil"/>
            </w:tcBorders>
            <w:tcMar>
              <w:top w:w="45" w:type="dxa"/>
              <w:left w:w="85" w:type="dxa"/>
              <w:bottom w:w="45" w:type="dxa"/>
              <w:right w:w="85" w:type="dxa"/>
            </w:tcMar>
            <w:vAlign w:val="center"/>
          </w:tcPr>
          <w:p w14:paraId="67735F12" w14:textId="77777777" w:rsidR="004139D5" w:rsidRDefault="002735B2">
            <w:pPr>
              <w:keepLines/>
              <w:spacing w:line="360" w:lineRule="exact"/>
              <w:ind w:firstLine="0"/>
              <w:rPr>
                <w:rFonts w:hint="eastAsia"/>
              </w:rPr>
            </w:pPr>
            <w:r>
              <w:rPr>
                <w:sz w:val="21"/>
                <w:szCs w:val="21"/>
              </w:rPr>
              <w:t xml:space="preserve">UC-10 </w:t>
            </w:r>
            <w:r>
              <w:rPr>
                <w:sz w:val="21"/>
                <w:szCs w:val="21"/>
              </w:rPr>
              <w:t>前台将已完成就诊的治疗快照生成唯一结算单，向患者提供可核对的费用明细。</w:t>
            </w:r>
          </w:p>
        </w:tc>
      </w:tr>
      <w:tr w:rsidR="004139D5" w14:paraId="566C24CF"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09276C8C" w14:textId="77777777" w:rsidR="004139D5" w:rsidRDefault="002735B2">
            <w:pPr>
              <w:keepLines/>
              <w:spacing w:line="360" w:lineRule="exact"/>
              <w:ind w:firstLine="0"/>
              <w:rPr>
                <w:rFonts w:hint="eastAsia"/>
              </w:rPr>
            </w:pPr>
            <w:r>
              <w:rPr>
                <w:sz w:val="21"/>
                <w:szCs w:val="21"/>
              </w:rPr>
              <w:t>命令或查询</w:t>
            </w:r>
          </w:p>
        </w:tc>
        <w:tc>
          <w:tcPr>
            <w:tcW w:w="7370" w:type="dxa"/>
            <w:tcBorders>
              <w:left w:val="nil"/>
              <w:bottom w:val="nil"/>
              <w:right w:val="nil"/>
            </w:tcBorders>
            <w:tcMar>
              <w:top w:w="45" w:type="dxa"/>
              <w:left w:w="85" w:type="dxa"/>
              <w:bottom w:w="45" w:type="dxa"/>
              <w:right w:w="85" w:type="dxa"/>
            </w:tcMar>
            <w:vAlign w:val="center"/>
          </w:tcPr>
          <w:p w14:paraId="487BF4D3" w14:textId="77777777" w:rsidR="004139D5" w:rsidRDefault="002735B2">
            <w:pPr>
              <w:keepLines/>
              <w:spacing w:line="360" w:lineRule="exact"/>
              <w:ind w:firstLine="0"/>
              <w:rPr>
                <w:rFonts w:hint="eastAsia"/>
              </w:rPr>
            </w:pPr>
            <w:r>
              <w:rPr>
                <w:sz w:val="21"/>
                <w:szCs w:val="21"/>
              </w:rPr>
              <w:t>settlement.create</w:t>
            </w:r>
          </w:p>
        </w:tc>
      </w:tr>
      <w:tr w:rsidR="004139D5" w14:paraId="4E7D0091"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0DCCF118" w14:textId="77777777" w:rsidR="004139D5" w:rsidRDefault="002735B2">
            <w:pPr>
              <w:keepLines/>
              <w:spacing w:line="360" w:lineRule="exact"/>
              <w:ind w:firstLine="0"/>
              <w:rPr>
                <w:rFonts w:hint="eastAsia"/>
              </w:rPr>
            </w:pPr>
            <w:r>
              <w:rPr>
                <w:sz w:val="21"/>
                <w:szCs w:val="21"/>
              </w:rPr>
              <w:t>实体与规则</w:t>
            </w:r>
          </w:p>
        </w:tc>
        <w:tc>
          <w:tcPr>
            <w:tcW w:w="7370" w:type="dxa"/>
            <w:tcBorders>
              <w:left w:val="nil"/>
              <w:bottom w:val="nil"/>
              <w:right w:val="nil"/>
            </w:tcBorders>
            <w:tcMar>
              <w:top w:w="45" w:type="dxa"/>
              <w:left w:w="85" w:type="dxa"/>
              <w:bottom w:w="45" w:type="dxa"/>
              <w:right w:w="85" w:type="dxa"/>
            </w:tcMar>
            <w:vAlign w:val="center"/>
          </w:tcPr>
          <w:p w14:paraId="0A49DBAC" w14:textId="77777777" w:rsidR="004139D5" w:rsidRDefault="002735B2">
            <w:pPr>
              <w:keepLines/>
              <w:spacing w:line="360" w:lineRule="exact"/>
              <w:ind w:firstLine="0"/>
              <w:rPr>
                <w:rFonts w:hint="eastAsia"/>
              </w:rPr>
            </w:pPr>
            <w:r>
              <w:rPr>
                <w:sz w:val="21"/>
                <w:szCs w:val="21"/>
              </w:rPr>
              <w:t>settlements</w:t>
            </w:r>
            <w:r>
              <w:rPr>
                <w:sz w:val="21"/>
                <w:szCs w:val="21"/>
              </w:rPr>
              <w:t>；</w:t>
            </w:r>
            <w:r>
              <w:rPr>
                <w:sz w:val="21"/>
                <w:szCs w:val="21"/>
              </w:rPr>
              <w:t>settlement_lines</w:t>
            </w:r>
            <w:r>
              <w:rPr>
                <w:sz w:val="21"/>
                <w:szCs w:val="21"/>
              </w:rPr>
              <w:t>；</w:t>
            </w:r>
            <w:r>
              <w:rPr>
                <w:sz w:val="21"/>
                <w:szCs w:val="21"/>
              </w:rPr>
              <w:t>visits</w:t>
            </w:r>
            <w:r>
              <w:rPr>
                <w:sz w:val="21"/>
                <w:szCs w:val="21"/>
              </w:rPr>
              <w:t>；</w:t>
            </w:r>
            <w:r>
              <w:rPr>
                <w:sz w:val="21"/>
                <w:szCs w:val="21"/>
              </w:rPr>
              <w:t>visit_lines</w:t>
            </w:r>
            <w:r>
              <w:rPr>
                <w:sz w:val="21"/>
                <w:szCs w:val="21"/>
              </w:rPr>
              <w:t>；</w:t>
            </w:r>
            <w:r>
              <w:rPr>
                <w:sz w:val="21"/>
                <w:szCs w:val="21"/>
              </w:rPr>
              <w:t>quarterReports</w:t>
            </w:r>
            <w:r>
              <w:rPr>
                <w:sz w:val="21"/>
                <w:szCs w:val="21"/>
              </w:rPr>
              <w:t>；</w:t>
            </w:r>
            <w:r>
              <w:rPr>
                <w:sz w:val="21"/>
                <w:szCs w:val="21"/>
              </w:rPr>
              <w:t>BR-01</w:t>
            </w:r>
            <w:r>
              <w:rPr>
                <w:sz w:val="21"/>
                <w:szCs w:val="21"/>
              </w:rPr>
              <w:t>；</w:t>
            </w:r>
            <w:r>
              <w:rPr>
                <w:sz w:val="21"/>
                <w:szCs w:val="21"/>
              </w:rPr>
              <w:t>BR-02</w:t>
            </w:r>
            <w:r>
              <w:rPr>
                <w:sz w:val="21"/>
                <w:szCs w:val="21"/>
              </w:rPr>
              <w:t>；</w:t>
            </w:r>
            <w:r>
              <w:rPr>
                <w:sz w:val="21"/>
                <w:szCs w:val="21"/>
              </w:rPr>
              <w:t>BR-11</w:t>
            </w:r>
            <w:r>
              <w:rPr>
                <w:sz w:val="21"/>
                <w:szCs w:val="21"/>
              </w:rPr>
              <w:t>；</w:t>
            </w:r>
            <w:r>
              <w:rPr>
                <w:sz w:val="21"/>
                <w:szCs w:val="21"/>
              </w:rPr>
              <w:t>BR-12</w:t>
            </w:r>
            <w:r>
              <w:rPr>
                <w:sz w:val="21"/>
                <w:szCs w:val="21"/>
              </w:rPr>
              <w:t>；</w:t>
            </w:r>
            <w:r>
              <w:rPr>
                <w:sz w:val="21"/>
                <w:szCs w:val="21"/>
              </w:rPr>
              <w:t>BR-27</w:t>
            </w:r>
          </w:p>
        </w:tc>
      </w:tr>
      <w:tr w:rsidR="004139D5" w14:paraId="06FD81B3"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2C8BA586" w14:textId="77777777" w:rsidR="004139D5" w:rsidRDefault="002735B2">
            <w:pPr>
              <w:keepLines/>
              <w:spacing w:line="360" w:lineRule="exact"/>
              <w:ind w:firstLine="0"/>
              <w:rPr>
                <w:rFonts w:hint="eastAsia"/>
              </w:rPr>
            </w:pPr>
            <w:r>
              <w:rPr>
                <w:sz w:val="21"/>
                <w:szCs w:val="21"/>
              </w:rPr>
              <w:t>已有覆盖</w:t>
            </w:r>
          </w:p>
        </w:tc>
        <w:tc>
          <w:tcPr>
            <w:tcW w:w="7370" w:type="dxa"/>
            <w:tcBorders>
              <w:left w:val="nil"/>
              <w:bottom w:val="nil"/>
              <w:right w:val="nil"/>
            </w:tcBorders>
            <w:tcMar>
              <w:top w:w="45" w:type="dxa"/>
              <w:left w:w="85" w:type="dxa"/>
              <w:bottom w:w="45" w:type="dxa"/>
              <w:right w:w="85" w:type="dxa"/>
            </w:tcMar>
            <w:vAlign w:val="center"/>
          </w:tcPr>
          <w:p w14:paraId="0459E046" w14:textId="77777777" w:rsidR="004139D5" w:rsidRDefault="002735B2">
            <w:pPr>
              <w:keepLines/>
              <w:spacing w:line="360" w:lineRule="exact"/>
              <w:ind w:firstLine="0"/>
              <w:rPr>
                <w:rFonts w:hint="eastAsia"/>
              </w:rPr>
            </w:pPr>
            <w:r>
              <w:rPr>
                <w:sz w:val="21"/>
                <w:szCs w:val="21"/>
              </w:rPr>
              <w:t>test/system.test.js</w:t>
            </w:r>
            <w:r>
              <w:rPr>
                <w:sz w:val="21"/>
                <w:szCs w:val="21"/>
              </w:rPr>
              <w:t>：完成诊疗后开单、重复返回原单、价格快照及顾客详情一致</w:t>
            </w:r>
          </w:p>
        </w:tc>
      </w:tr>
      <w:tr w:rsidR="004139D5" w14:paraId="440AB6F8" w14:textId="77777777">
        <w:trPr>
          <w:cantSplit/>
          <w:jc w:val="center"/>
        </w:trPr>
        <w:tc>
          <w:tcPr>
            <w:tcW w:w="1474" w:type="dxa"/>
            <w:tcBorders>
              <w:left w:val="nil"/>
              <w:bottom w:val="single" w:sz="7" w:space="0" w:color="000000"/>
              <w:right w:val="nil"/>
            </w:tcBorders>
            <w:tcMar>
              <w:top w:w="45" w:type="dxa"/>
              <w:left w:w="85" w:type="dxa"/>
              <w:bottom w:w="45" w:type="dxa"/>
              <w:right w:w="85" w:type="dxa"/>
            </w:tcMar>
            <w:vAlign w:val="center"/>
          </w:tcPr>
          <w:p w14:paraId="46656035" w14:textId="77777777" w:rsidR="004139D5" w:rsidRDefault="002735B2">
            <w:pPr>
              <w:keepLines/>
              <w:spacing w:line="360" w:lineRule="exact"/>
              <w:ind w:firstLine="0"/>
              <w:rPr>
                <w:rFonts w:hint="eastAsia"/>
              </w:rPr>
            </w:pPr>
            <w:r>
              <w:rPr>
                <w:sz w:val="21"/>
                <w:szCs w:val="21"/>
              </w:rPr>
              <w:t>剩余缺口</w:t>
            </w:r>
          </w:p>
        </w:tc>
        <w:tc>
          <w:tcPr>
            <w:tcW w:w="7370" w:type="dxa"/>
            <w:tcBorders>
              <w:left w:val="nil"/>
              <w:bottom w:val="single" w:sz="7" w:space="0" w:color="000000"/>
              <w:right w:val="nil"/>
            </w:tcBorders>
            <w:tcMar>
              <w:top w:w="45" w:type="dxa"/>
              <w:left w:w="85" w:type="dxa"/>
              <w:bottom w:w="45" w:type="dxa"/>
              <w:right w:w="85" w:type="dxa"/>
            </w:tcMar>
            <w:vAlign w:val="center"/>
          </w:tcPr>
          <w:p w14:paraId="3A28A33A" w14:textId="77777777" w:rsidR="004139D5" w:rsidRDefault="002735B2">
            <w:pPr>
              <w:keepLines/>
              <w:spacing w:line="360" w:lineRule="exact"/>
              <w:ind w:firstLine="0"/>
              <w:rPr>
                <w:rFonts w:hint="eastAsia"/>
              </w:rPr>
            </w:pPr>
            <w:r>
              <w:rPr>
                <w:sz w:val="21"/>
                <w:szCs w:val="21"/>
              </w:rPr>
              <w:t>浏览器打印及异常单据金额边界未逐项单独覆盖</w:t>
            </w:r>
          </w:p>
        </w:tc>
      </w:tr>
      <w:tr w:rsidR="004139D5" w14:paraId="6F664F8B" w14:textId="77777777">
        <w:trPr>
          <w:cantSplit/>
          <w:tblHeader/>
          <w:jc w:val="center"/>
        </w:trPr>
        <w:tc>
          <w:tcPr>
            <w:tcW w:w="147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A1A2C32"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lastRenderedPageBreak/>
              <w:t>追溯项</w:t>
            </w:r>
          </w:p>
        </w:tc>
        <w:tc>
          <w:tcPr>
            <w:tcW w:w="7370"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091E6DC8"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内容</w:t>
            </w:r>
          </w:p>
        </w:tc>
      </w:tr>
      <w:tr w:rsidR="004139D5" w14:paraId="46A79152"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4306890C" w14:textId="77777777" w:rsidR="004139D5" w:rsidRDefault="002735B2">
            <w:pPr>
              <w:keepLines/>
              <w:spacing w:line="360" w:lineRule="exact"/>
              <w:ind w:firstLine="0"/>
              <w:rPr>
                <w:rFonts w:hint="eastAsia"/>
              </w:rPr>
            </w:pPr>
            <w:r>
              <w:rPr>
                <w:sz w:val="21"/>
                <w:szCs w:val="21"/>
              </w:rPr>
              <w:t>用例</w:t>
            </w:r>
          </w:p>
        </w:tc>
        <w:tc>
          <w:tcPr>
            <w:tcW w:w="7370" w:type="dxa"/>
            <w:tcBorders>
              <w:left w:val="nil"/>
              <w:bottom w:val="nil"/>
              <w:right w:val="nil"/>
            </w:tcBorders>
            <w:tcMar>
              <w:top w:w="45" w:type="dxa"/>
              <w:left w:w="85" w:type="dxa"/>
              <w:bottom w:w="45" w:type="dxa"/>
              <w:right w:w="85" w:type="dxa"/>
            </w:tcMar>
            <w:vAlign w:val="center"/>
          </w:tcPr>
          <w:p w14:paraId="6CC46D72" w14:textId="77777777" w:rsidR="004139D5" w:rsidRDefault="002735B2">
            <w:pPr>
              <w:keepLines/>
              <w:spacing w:line="360" w:lineRule="exact"/>
              <w:ind w:firstLine="0"/>
              <w:rPr>
                <w:rFonts w:hint="eastAsia"/>
              </w:rPr>
            </w:pPr>
            <w:r>
              <w:rPr>
                <w:sz w:val="21"/>
                <w:szCs w:val="21"/>
              </w:rPr>
              <w:t xml:space="preserve">UC-11 </w:t>
            </w:r>
            <w:r>
              <w:rPr>
                <w:sz w:val="21"/>
                <w:szCs w:val="21"/>
              </w:rPr>
              <w:t>总部按指定季度核对全连锁履约、成本与季度报告；店长仅核对授权门诊的指标和成本。</w:t>
            </w:r>
          </w:p>
        </w:tc>
      </w:tr>
      <w:tr w:rsidR="004139D5" w14:paraId="028A9569"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257EC7A3" w14:textId="77777777" w:rsidR="004139D5" w:rsidRDefault="002735B2">
            <w:pPr>
              <w:keepLines/>
              <w:spacing w:line="360" w:lineRule="exact"/>
              <w:ind w:firstLine="0"/>
              <w:rPr>
                <w:rFonts w:hint="eastAsia"/>
              </w:rPr>
            </w:pPr>
            <w:r>
              <w:rPr>
                <w:sz w:val="21"/>
                <w:szCs w:val="21"/>
              </w:rPr>
              <w:t>命令或查询</w:t>
            </w:r>
          </w:p>
        </w:tc>
        <w:tc>
          <w:tcPr>
            <w:tcW w:w="7370" w:type="dxa"/>
            <w:tcBorders>
              <w:left w:val="nil"/>
              <w:bottom w:val="nil"/>
              <w:right w:val="nil"/>
            </w:tcBorders>
            <w:tcMar>
              <w:top w:w="45" w:type="dxa"/>
              <w:left w:w="85" w:type="dxa"/>
              <w:bottom w:w="45" w:type="dxa"/>
              <w:right w:w="85" w:type="dxa"/>
            </w:tcMar>
            <w:vAlign w:val="center"/>
          </w:tcPr>
          <w:p w14:paraId="0BBD91AF" w14:textId="77777777" w:rsidR="004139D5" w:rsidRDefault="002735B2">
            <w:pPr>
              <w:keepLines/>
              <w:spacing w:line="360" w:lineRule="exact"/>
              <w:ind w:firstLine="0"/>
              <w:rPr>
                <w:rFonts w:hint="eastAsia"/>
              </w:rPr>
            </w:pPr>
            <w:r>
              <w:rPr>
                <w:sz w:val="21"/>
                <w:szCs w:val="21"/>
              </w:rPr>
              <w:t>GET /api/workspace?page=performance&amp;quarter=YYYY-Qn</w:t>
            </w:r>
          </w:p>
        </w:tc>
      </w:tr>
      <w:tr w:rsidR="004139D5" w14:paraId="73781048"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19927E6A" w14:textId="77777777" w:rsidR="004139D5" w:rsidRDefault="002735B2">
            <w:pPr>
              <w:keepLines/>
              <w:spacing w:line="360" w:lineRule="exact"/>
              <w:ind w:firstLine="0"/>
              <w:rPr>
                <w:rFonts w:hint="eastAsia"/>
              </w:rPr>
            </w:pPr>
            <w:r>
              <w:rPr>
                <w:sz w:val="21"/>
                <w:szCs w:val="21"/>
              </w:rPr>
              <w:t>实体与规则</w:t>
            </w:r>
          </w:p>
        </w:tc>
        <w:tc>
          <w:tcPr>
            <w:tcW w:w="7370" w:type="dxa"/>
            <w:tcBorders>
              <w:left w:val="nil"/>
              <w:bottom w:val="nil"/>
              <w:right w:val="nil"/>
            </w:tcBorders>
            <w:tcMar>
              <w:top w:w="45" w:type="dxa"/>
              <w:left w:w="85" w:type="dxa"/>
              <w:bottom w:w="45" w:type="dxa"/>
              <w:right w:w="85" w:type="dxa"/>
            </w:tcMar>
            <w:vAlign w:val="center"/>
          </w:tcPr>
          <w:p w14:paraId="240874DD" w14:textId="77777777" w:rsidR="004139D5" w:rsidRDefault="002735B2">
            <w:pPr>
              <w:keepLines/>
              <w:spacing w:line="360" w:lineRule="exact"/>
              <w:ind w:firstLine="0"/>
              <w:rPr>
                <w:rFonts w:hint="eastAsia"/>
              </w:rPr>
            </w:pPr>
            <w:r>
              <w:rPr>
                <w:sz w:val="21"/>
                <w:szCs w:val="21"/>
              </w:rPr>
              <w:t>appointments</w:t>
            </w:r>
            <w:r>
              <w:rPr>
                <w:sz w:val="21"/>
                <w:szCs w:val="21"/>
              </w:rPr>
              <w:t>；</w:t>
            </w:r>
            <w:r>
              <w:rPr>
                <w:sz w:val="21"/>
                <w:szCs w:val="21"/>
              </w:rPr>
              <w:t>costs</w:t>
            </w:r>
            <w:r>
              <w:rPr>
                <w:sz w:val="21"/>
                <w:szCs w:val="21"/>
              </w:rPr>
              <w:t>；</w:t>
            </w:r>
            <w:r>
              <w:rPr>
                <w:sz w:val="21"/>
                <w:szCs w:val="21"/>
              </w:rPr>
              <w:t>quarterReports</w:t>
            </w:r>
            <w:r>
              <w:rPr>
                <w:sz w:val="21"/>
                <w:szCs w:val="21"/>
              </w:rPr>
              <w:t>；</w:t>
            </w:r>
            <w:r>
              <w:rPr>
                <w:sz w:val="21"/>
                <w:szCs w:val="21"/>
              </w:rPr>
              <w:t>quarter_report_rows</w:t>
            </w:r>
            <w:r>
              <w:rPr>
                <w:sz w:val="21"/>
                <w:szCs w:val="21"/>
              </w:rPr>
              <w:t>；</w:t>
            </w:r>
            <w:r>
              <w:rPr>
                <w:sz w:val="21"/>
                <w:szCs w:val="21"/>
              </w:rPr>
              <w:t>BR-01</w:t>
            </w:r>
            <w:r>
              <w:rPr>
                <w:sz w:val="21"/>
                <w:szCs w:val="21"/>
              </w:rPr>
              <w:t>；</w:t>
            </w:r>
            <w:r>
              <w:rPr>
                <w:sz w:val="21"/>
                <w:szCs w:val="21"/>
              </w:rPr>
              <w:t>BR-25</w:t>
            </w:r>
            <w:r>
              <w:rPr>
                <w:sz w:val="21"/>
                <w:szCs w:val="21"/>
              </w:rPr>
              <w:t>；</w:t>
            </w:r>
            <w:r>
              <w:rPr>
                <w:sz w:val="21"/>
                <w:szCs w:val="21"/>
              </w:rPr>
              <w:t>BR-28</w:t>
            </w:r>
            <w:r>
              <w:rPr>
                <w:sz w:val="21"/>
                <w:szCs w:val="21"/>
              </w:rPr>
              <w:t>；</w:t>
            </w:r>
            <w:r>
              <w:rPr>
                <w:sz w:val="21"/>
                <w:szCs w:val="21"/>
              </w:rPr>
              <w:t>BR-29</w:t>
            </w:r>
          </w:p>
        </w:tc>
      </w:tr>
      <w:tr w:rsidR="004139D5" w14:paraId="12C54831"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60159DBB" w14:textId="77777777" w:rsidR="004139D5" w:rsidRDefault="002735B2">
            <w:pPr>
              <w:keepLines/>
              <w:spacing w:line="360" w:lineRule="exact"/>
              <w:ind w:firstLine="0"/>
              <w:rPr>
                <w:rFonts w:hint="eastAsia"/>
              </w:rPr>
            </w:pPr>
            <w:r>
              <w:rPr>
                <w:sz w:val="21"/>
                <w:szCs w:val="21"/>
              </w:rPr>
              <w:t>已有覆盖</w:t>
            </w:r>
          </w:p>
        </w:tc>
        <w:tc>
          <w:tcPr>
            <w:tcW w:w="7370" w:type="dxa"/>
            <w:tcBorders>
              <w:left w:val="nil"/>
              <w:bottom w:val="nil"/>
              <w:right w:val="nil"/>
            </w:tcBorders>
            <w:tcMar>
              <w:top w:w="45" w:type="dxa"/>
              <w:left w:w="85" w:type="dxa"/>
              <w:bottom w:w="45" w:type="dxa"/>
              <w:right w:w="85" w:type="dxa"/>
            </w:tcMar>
            <w:vAlign w:val="center"/>
          </w:tcPr>
          <w:p w14:paraId="3850E746" w14:textId="77777777" w:rsidR="004139D5" w:rsidRDefault="002735B2">
            <w:pPr>
              <w:keepLines/>
              <w:spacing w:line="360" w:lineRule="exact"/>
              <w:ind w:firstLine="0"/>
              <w:rPr>
                <w:rFonts w:hint="eastAsia"/>
              </w:rPr>
            </w:pPr>
            <w:r>
              <w:rPr>
                <w:sz w:val="21"/>
                <w:szCs w:val="21"/>
              </w:rPr>
              <w:t>test/operations.test.js</w:t>
            </w:r>
            <w:r>
              <w:rPr>
                <w:sz w:val="21"/>
                <w:szCs w:val="21"/>
              </w:rPr>
              <w:t>：季度指标窗口与分页；</w:t>
            </w:r>
            <w:r>
              <w:rPr>
                <w:sz w:val="21"/>
                <w:szCs w:val="21"/>
              </w:rPr>
              <w:t>test/system.test.js</w:t>
            </w:r>
            <w:r>
              <w:rPr>
                <w:sz w:val="21"/>
                <w:szCs w:val="21"/>
              </w:rPr>
              <w:t>：成本和报告一致性</w:t>
            </w:r>
          </w:p>
        </w:tc>
      </w:tr>
      <w:tr w:rsidR="004139D5" w14:paraId="2F392EF8" w14:textId="77777777">
        <w:trPr>
          <w:cantSplit/>
          <w:jc w:val="center"/>
        </w:trPr>
        <w:tc>
          <w:tcPr>
            <w:tcW w:w="1474" w:type="dxa"/>
            <w:tcBorders>
              <w:left w:val="nil"/>
              <w:bottom w:val="single" w:sz="7" w:space="0" w:color="000000"/>
              <w:right w:val="nil"/>
            </w:tcBorders>
            <w:tcMar>
              <w:top w:w="45" w:type="dxa"/>
              <w:left w:w="85" w:type="dxa"/>
              <w:bottom w:w="45" w:type="dxa"/>
              <w:right w:w="85" w:type="dxa"/>
            </w:tcMar>
            <w:vAlign w:val="center"/>
          </w:tcPr>
          <w:p w14:paraId="356F3886" w14:textId="77777777" w:rsidR="004139D5" w:rsidRDefault="002735B2">
            <w:pPr>
              <w:keepLines/>
              <w:spacing w:line="360" w:lineRule="exact"/>
              <w:ind w:firstLine="0"/>
              <w:rPr>
                <w:rFonts w:hint="eastAsia"/>
              </w:rPr>
            </w:pPr>
            <w:r>
              <w:rPr>
                <w:sz w:val="21"/>
                <w:szCs w:val="21"/>
              </w:rPr>
              <w:t>剩余缺口</w:t>
            </w:r>
          </w:p>
        </w:tc>
        <w:tc>
          <w:tcPr>
            <w:tcW w:w="7370" w:type="dxa"/>
            <w:tcBorders>
              <w:left w:val="nil"/>
              <w:bottom w:val="single" w:sz="7" w:space="0" w:color="000000"/>
              <w:right w:val="nil"/>
            </w:tcBorders>
            <w:tcMar>
              <w:top w:w="45" w:type="dxa"/>
              <w:left w:w="85" w:type="dxa"/>
              <w:bottom w:w="45" w:type="dxa"/>
              <w:right w:w="85" w:type="dxa"/>
            </w:tcMar>
            <w:vAlign w:val="center"/>
          </w:tcPr>
          <w:p w14:paraId="06D8336A" w14:textId="77777777" w:rsidR="004139D5" w:rsidRDefault="002735B2">
            <w:pPr>
              <w:keepLines/>
              <w:spacing w:line="360" w:lineRule="exact"/>
              <w:ind w:firstLine="0"/>
              <w:rPr>
                <w:rFonts w:hint="eastAsia"/>
              </w:rPr>
            </w:pPr>
            <w:r>
              <w:rPr>
                <w:sz w:val="21"/>
                <w:szCs w:val="21"/>
              </w:rPr>
              <w:t>季度业绩完整浏览器核对未单独覆盖；真实门诊岗位试用与跨店数据可见性抽查仍待机构验收</w:t>
            </w:r>
          </w:p>
        </w:tc>
      </w:tr>
      <w:tr w:rsidR="004139D5" w14:paraId="2C2EDD30" w14:textId="77777777">
        <w:trPr>
          <w:cantSplit/>
          <w:tblHeader/>
          <w:jc w:val="center"/>
        </w:trPr>
        <w:tc>
          <w:tcPr>
            <w:tcW w:w="147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FCBA22E"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追溯项</w:t>
            </w:r>
          </w:p>
        </w:tc>
        <w:tc>
          <w:tcPr>
            <w:tcW w:w="7370"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0219A07F"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内容</w:t>
            </w:r>
          </w:p>
        </w:tc>
      </w:tr>
      <w:tr w:rsidR="004139D5" w14:paraId="75C63A38"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1CE844FF" w14:textId="77777777" w:rsidR="004139D5" w:rsidRDefault="002735B2">
            <w:pPr>
              <w:keepLines/>
              <w:spacing w:line="360" w:lineRule="exact"/>
              <w:ind w:firstLine="0"/>
              <w:rPr>
                <w:rFonts w:hint="eastAsia"/>
              </w:rPr>
            </w:pPr>
            <w:r>
              <w:rPr>
                <w:sz w:val="21"/>
                <w:szCs w:val="21"/>
              </w:rPr>
              <w:t>用例</w:t>
            </w:r>
          </w:p>
        </w:tc>
        <w:tc>
          <w:tcPr>
            <w:tcW w:w="7370" w:type="dxa"/>
            <w:tcBorders>
              <w:left w:val="nil"/>
              <w:bottom w:val="nil"/>
              <w:right w:val="nil"/>
            </w:tcBorders>
            <w:tcMar>
              <w:top w:w="45" w:type="dxa"/>
              <w:left w:w="85" w:type="dxa"/>
              <w:bottom w:w="45" w:type="dxa"/>
              <w:right w:w="85" w:type="dxa"/>
            </w:tcMar>
            <w:vAlign w:val="center"/>
          </w:tcPr>
          <w:p w14:paraId="15ABAADA" w14:textId="77777777" w:rsidR="004139D5" w:rsidRDefault="002735B2">
            <w:pPr>
              <w:keepLines/>
              <w:spacing w:line="360" w:lineRule="exact"/>
              <w:ind w:firstLine="0"/>
              <w:rPr>
                <w:rFonts w:hint="eastAsia"/>
              </w:rPr>
            </w:pPr>
            <w:r>
              <w:rPr>
                <w:sz w:val="21"/>
                <w:szCs w:val="21"/>
              </w:rPr>
              <w:t xml:space="preserve">UC-12 </w:t>
            </w:r>
            <w:r>
              <w:rPr>
                <w:sz w:val="21"/>
                <w:szCs w:val="21"/>
              </w:rPr>
              <w:t>总部在成本完整且已审核的基础上生成全连锁季度报告，并确认净利润与激励基金。</w:t>
            </w:r>
          </w:p>
        </w:tc>
      </w:tr>
      <w:tr w:rsidR="004139D5" w14:paraId="4EFFF3F9"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50B46C0E" w14:textId="77777777" w:rsidR="004139D5" w:rsidRDefault="002735B2">
            <w:pPr>
              <w:keepLines/>
              <w:spacing w:line="360" w:lineRule="exact"/>
              <w:ind w:firstLine="0"/>
              <w:rPr>
                <w:rFonts w:hint="eastAsia"/>
              </w:rPr>
            </w:pPr>
            <w:r>
              <w:rPr>
                <w:sz w:val="21"/>
                <w:szCs w:val="21"/>
              </w:rPr>
              <w:t>命令或查询</w:t>
            </w:r>
          </w:p>
        </w:tc>
        <w:tc>
          <w:tcPr>
            <w:tcW w:w="7370" w:type="dxa"/>
            <w:tcBorders>
              <w:left w:val="nil"/>
              <w:bottom w:val="nil"/>
              <w:right w:val="nil"/>
            </w:tcBorders>
            <w:tcMar>
              <w:top w:w="45" w:type="dxa"/>
              <w:left w:w="85" w:type="dxa"/>
              <w:bottom w:w="45" w:type="dxa"/>
              <w:right w:w="85" w:type="dxa"/>
            </w:tcMar>
            <w:vAlign w:val="center"/>
          </w:tcPr>
          <w:p w14:paraId="34A23CB6" w14:textId="77777777" w:rsidR="004139D5" w:rsidRDefault="002735B2">
            <w:pPr>
              <w:keepLines/>
              <w:spacing w:line="360" w:lineRule="exact"/>
              <w:ind w:firstLine="0"/>
              <w:rPr>
                <w:rFonts w:hint="eastAsia"/>
              </w:rPr>
            </w:pPr>
            <w:r>
              <w:rPr>
                <w:sz w:val="21"/>
                <w:szCs w:val="21"/>
              </w:rPr>
              <w:t>quarter.compute</w:t>
            </w:r>
            <w:r>
              <w:rPr>
                <w:sz w:val="21"/>
                <w:szCs w:val="21"/>
              </w:rPr>
              <w:t>；</w:t>
            </w:r>
            <w:r>
              <w:rPr>
                <w:sz w:val="21"/>
                <w:szCs w:val="21"/>
              </w:rPr>
              <w:t>quarter.approve</w:t>
            </w:r>
          </w:p>
        </w:tc>
      </w:tr>
      <w:tr w:rsidR="004139D5" w14:paraId="2958C515"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4C3F79D6" w14:textId="77777777" w:rsidR="004139D5" w:rsidRDefault="002735B2">
            <w:pPr>
              <w:keepLines/>
              <w:spacing w:line="360" w:lineRule="exact"/>
              <w:ind w:firstLine="0"/>
              <w:rPr>
                <w:rFonts w:hint="eastAsia"/>
              </w:rPr>
            </w:pPr>
            <w:r>
              <w:rPr>
                <w:sz w:val="21"/>
                <w:szCs w:val="21"/>
              </w:rPr>
              <w:t>实体与规则</w:t>
            </w:r>
          </w:p>
        </w:tc>
        <w:tc>
          <w:tcPr>
            <w:tcW w:w="7370" w:type="dxa"/>
            <w:tcBorders>
              <w:left w:val="nil"/>
              <w:bottom w:val="nil"/>
              <w:right w:val="nil"/>
            </w:tcBorders>
            <w:tcMar>
              <w:top w:w="45" w:type="dxa"/>
              <w:left w:w="85" w:type="dxa"/>
              <w:bottom w:w="45" w:type="dxa"/>
              <w:right w:w="85" w:type="dxa"/>
            </w:tcMar>
            <w:vAlign w:val="center"/>
          </w:tcPr>
          <w:p w14:paraId="3A31F38A" w14:textId="77777777" w:rsidR="004139D5" w:rsidRDefault="002735B2">
            <w:pPr>
              <w:keepLines/>
              <w:spacing w:line="360" w:lineRule="exact"/>
              <w:ind w:firstLine="0"/>
              <w:rPr>
                <w:rFonts w:hint="eastAsia"/>
              </w:rPr>
            </w:pPr>
            <w:r>
              <w:rPr>
                <w:sz w:val="21"/>
                <w:szCs w:val="21"/>
              </w:rPr>
              <w:t>costs</w:t>
            </w:r>
            <w:r>
              <w:rPr>
                <w:sz w:val="21"/>
                <w:szCs w:val="21"/>
              </w:rPr>
              <w:t>；</w:t>
            </w:r>
            <w:r>
              <w:rPr>
                <w:sz w:val="21"/>
                <w:szCs w:val="21"/>
              </w:rPr>
              <w:t>settlements</w:t>
            </w:r>
            <w:r>
              <w:rPr>
                <w:sz w:val="21"/>
                <w:szCs w:val="21"/>
              </w:rPr>
              <w:t>；</w:t>
            </w:r>
            <w:r>
              <w:rPr>
                <w:sz w:val="21"/>
                <w:szCs w:val="21"/>
              </w:rPr>
              <w:t>invoice_adjustments</w:t>
            </w:r>
            <w:r>
              <w:rPr>
                <w:sz w:val="21"/>
                <w:szCs w:val="21"/>
              </w:rPr>
              <w:t>；</w:t>
            </w:r>
            <w:r>
              <w:rPr>
                <w:sz w:val="21"/>
                <w:szCs w:val="21"/>
              </w:rPr>
              <w:t>schedules</w:t>
            </w:r>
            <w:r>
              <w:rPr>
                <w:sz w:val="21"/>
                <w:szCs w:val="21"/>
              </w:rPr>
              <w:t>；</w:t>
            </w:r>
            <w:r>
              <w:rPr>
                <w:sz w:val="21"/>
                <w:szCs w:val="21"/>
              </w:rPr>
              <w:t>quarterReports</w:t>
            </w:r>
            <w:r>
              <w:rPr>
                <w:sz w:val="21"/>
                <w:szCs w:val="21"/>
              </w:rPr>
              <w:t>；</w:t>
            </w:r>
            <w:r>
              <w:rPr>
                <w:sz w:val="21"/>
                <w:szCs w:val="21"/>
              </w:rPr>
              <w:t>quarter_report_rows</w:t>
            </w:r>
            <w:r>
              <w:rPr>
                <w:sz w:val="21"/>
                <w:szCs w:val="21"/>
              </w:rPr>
              <w:t>；</w:t>
            </w:r>
            <w:r>
              <w:rPr>
                <w:sz w:val="21"/>
                <w:szCs w:val="21"/>
              </w:rPr>
              <w:t>quarter_report_settlements</w:t>
            </w:r>
            <w:r>
              <w:rPr>
                <w:sz w:val="21"/>
                <w:szCs w:val="21"/>
              </w:rPr>
              <w:t>；</w:t>
            </w:r>
            <w:r>
              <w:rPr>
                <w:sz w:val="21"/>
                <w:szCs w:val="21"/>
              </w:rPr>
              <w:t>quarter_report_history</w:t>
            </w:r>
            <w:r>
              <w:rPr>
                <w:sz w:val="21"/>
                <w:szCs w:val="21"/>
              </w:rPr>
              <w:t>；</w:t>
            </w:r>
            <w:r>
              <w:rPr>
                <w:sz w:val="21"/>
                <w:szCs w:val="21"/>
              </w:rPr>
              <w:t>BR-01</w:t>
            </w:r>
            <w:r>
              <w:rPr>
                <w:sz w:val="21"/>
                <w:szCs w:val="21"/>
              </w:rPr>
              <w:t>；</w:t>
            </w:r>
            <w:r>
              <w:rPr>
                <w:sz w:val="21"/>
                <w:szCs w:val="21"/>
              </w:rPr>
              <w:t>BR-03</w:t>
            </w:r>
            <w:r>
              <w:rPr>
                <w:sz w:val="21"/>
                <w:szCs w:val="21"/>
              </w:rPr>
              <w:t>；</w:t>
            </w:r>
            <w:r>
              <w:rPr>
                <w:sz w:val="21"/>
                <w:szCs w:val="21"/>
              </w:rPr>
              <w:t>BR-25</w:t>
            </w:r>
            <w:r>
              <w:rPr>
                <w:sz w:val="21"/>
                <w:szCs w:val="21"/>
              </w:rPr>
              <w:t>；</w:t>
            </w:r>
            <w:r>
              <w:rPr>
                <w:sz w:val="21"/>
                <w:szCs w:val="21"/>
              </w:rPr>
              <w:t>BR-26</w:t>
            </w:r>
            <w:r>
              <w:rPr>
                <w:sz w:val="21"/>
                <w:szCs w:val="21"/>
              </w:rPr>
              <w:t>；</w:t>
            </w:r>
            <w:r>
              <w:rPr>
                <w:sz w:val="21"/>
                <w:szCs w:val="21"/>
              </w:rPr>
              <w:t>BR-27</w:t>
            </w:r>
          </w:p>
        </w:tc>
      </w:tr>
      <w:tr w:rsidR="004139D5" w14:paraId="167D73B3"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4D8D8933" w14:textId="77777777" w:rsidR="004139D5" w:rsidRDefault="002735B2">
            <w:pPr>
              <w:keepLines/>
              <w:spacing w:line="360" w:lineRule="exact"/>
              <w:ind w:firstLine="0"/>
              <w:rPr>
                <w:rFonts w:hint="eastAsia"/>
              </w:rPr>
            </w:pPr>
            <w:r>
              <w:rPr>
                <w:sz w:val="21"/>
                <w:szCs w:val="21"/>
              </w:rPr>
              <w:t>已有覆盖</w:t>
            </w:r>
          </w:p>
        </w:tc>
        <w:tc>
          <w:tcPr>
            <w:tcW w:w="7370" w:type="dxa"/>
            <w:tcBorders>
              <w:left w:val="nil"/>
              <w:bottom w:val="nil"/>
              <w:right w:val="nil"/>
            </w:tcBorders>
            <w:tcMar>
              <w:top w:w="45" w:type="dxa"/>
              <w:left w:w="85" w:type="dxa"/>
              <w:bottom w:w="45" w:type="dxa"/>
              <w:right w:w="85" w:type="dxa"/>
            </w:tcMar>
            <w:vAlign w:val="center"/>
          </w:tcPr>
          <w:p w14:paraId="49D549CF" w14:textId="77777777" w:rsidR="004139D5" w:rsidRDefault="002735B2">
            <w:pPr>
              <w:keepLines/>
              <w:spacing w:line="360" w:lineRule="exact"/>
              <w:ind w:firstLine="0"/>
              <w:rPr>
                <w:rFonts w:hint="eastAsia"/>
              </w:rPr>
            </w:pPr>
            <w:r>
              <w:rPr>
                <w:sz w:val="21"/>
                <w:szCs w:val="21"/>
              </w:rPr>
              <w:t>test/system.test.js</w:t>
            </w:r>
            <w:r>
              <w:rPr>
                <w:sz w:val="21"/>
                <w:szCs w:val="21"/>
              </w:rPr>
              <w:t>：成本完整、基金批准、修订使来源失效；</w:t>
            </w:r>
            <w:r>
              <w:rPr>
                <w:sz w:val="21"/>
                <w:szCs w:val="21"/>
              </w:rPr>
              <w:t>test/business.test.js</w:t>
            </w:r>
            <w:r>
              <w:rPr>
                <w:sz w:val="21"/>
                <w:szCs w:val="21"/>
              </w:rPr>
              <w:t>：冲销影响季度收入</w:t>
            </w:r>
          </w:p>
        </w:tc>
      </w:tr>
      <w:tr w:rsidR="004139D5" w14:paraId="5A537A2C" w14:textId="77777777">
        <w:trPr>
          <w:cantSplit/>
          <w:jc w:val="center"/>
        </w:trPr>
        <w:tc>
          <w:tcPr>
            <w:tcW w:w="1474" w:type="dxa"/>
            <w:tcBorders>
              <w:left w:val="nil"/>
              <w:bottom w:val="single" w:sz="7" w:space="0" w:color="000000"/>
              <w:right w:val="nil"/>
            </w:tcBorders>
            <w:tcMar>
              <w:top w:w="45" w:type="dxa"/>
              <w:left w:w="85" w:type="dxa"/>
              <w:bottom w:w="45" w:type="dxa"/>
              <w:right w:w="85" w:type="dxa"/>
            </w:tcMar>
            <w:vAlign w:val="center"/>
          </w:tcPr>
          <w:p w14:paraId="65CC6A46" w14:textId="77777777" w:rsidR="004139D5" w:rsidRDefault="002735B2">
            <w:pPr>
              <w:keepLines/>
              <w:spacing w:line="360" w:lineRule="exact"/>
              <w:ind w:firstLine="0"/>
              <w:rPr>
                <w:rFonts w:hint="eastAsia"/>
              </w:rPr>
            </w:pPr>
            <w:r>
              <w:rPr>
                <w:sz w:val="21"/>
                <w:szCs w:val="21"/>
              </w:rPr>
              <w:t>剩余缺口</w:t>
            </w:r>
          </w:p>
        </w:tc>
        <w:tc>
          <w:tcPr>
            <w:tcW w:w="7370" w:type="dxa"/>
            <w:tcBorders>
              <w:left w:val="nil"/>
              <w:bottom w:val="single" w:sz="7" w:space="0" w:color="000000"/>
              <w:right w:val="nil"/>
            </w:tcBorders>
            <w:tcMar>
              <w:top w:w="45" w:type="dxa"/>
              <w:left w:w="85" w:type="dxa"/>
              <w:bottom w:w="45" w:type="dxa"/>
              <w:right w:w="85" w:type="dxa"/>
            </w:tcMar>
            <w:vAlign w:val="center"/>
          </w:tcPr>
          <w:p w14:paraId="6E15EDDF" w14:textId="77777777" w:rsidR="004139D5" w:rsidRDefault="002735B2">
            <w:pPr>
              <w:keepLines/>
              <w:spacing w:line="360" w:lineRule="exact"/>
              <w:ind w:firstLine="0"/>
              <w:rPr>
                <w:rFonts w:hint="eastAsia"/>
              </w:rPr>
            </w:pPr>
            <w:r>
              <w:rPr>
                <w:sz w:val="21"/>
                <w:szCs w:val="21"/>
              </w:rPr>
              <w:t>负利润等所有边界组合及完整报告批准界面未逐项覆盖</w:t>
            </w:r>
          </w:p>
        </w:tc>
      </w:tr>
      <w:tr w:rsidR="004139D5" w14:paraId="1AC33766" w14:textId="77777777">
        <w:trPr>
          <w:cantSplit/>
          <w:tblHeader/>
          <w:jc w:val="center"/>
        </w:trPr>
        <w:tc>
          <w:tcPr>
            <w:tcW w:w="147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4F82D50E"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追溯项</w:t>
            </w:r>
          </w:p>
        </w:tc>
        <w:tc>
          <w:tcPr>
            <w:tcW w:w="7370"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9346994"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内容</w:t>
            </w:r>
          </w:p>
        </w:tc>
      </w:tr>
      <w:tr w:rsidR="004139D5" w14:paraId="39844FD4"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4E30F55B" w14:textId="77777777" w:rsidR="004139D5" w:rsidRDefault="002735B2">
            <w:pPr>
              <w:keepLines/>
              <w:spacing w:line="360" w:lineRule="exact"/>
              <w:ind w:firstLine="0"/>
              <w:rPr>
                <w:rFonts w:hint="eastAsia"/>
              </w:rPr>
            </w:pPr>
            <w:r>
              <w:rPr>
                <w:sz w:val="21"/>
                <w:szCs w:val="21"/>
              </w:rPr>
              <w:t>用例</w:t>
            </w:r>
          </w:p>
        </w:tc>
        <w:tc>
          <w:tcPr>
            <w:tcW w:w="7370" w:type="dxa"/>
            <w:tcBorders>
              <w:left w:val="nil"/>
              <w:bottom w:val="nil"/>
              <w:right w:val="nil"/>
            </w:tcBorders>
            <w:tcMar>
              <w:top w:w="45" w:type="dxa"/>
              <w:left w:w="85" w:type="dxa"/>
              <w:bottom w:w="45" w:type="dxa"/>
              <w:right w:w="85" w:type="dxa"/>
            </w:tcMar>
            <w:vAlign w:val="center"/>
          </w:tcPr>
          <w:p w14:paraId="474191D4" w14:textId="77777777" w:rsidR="004139D5" w:rsidRDefault="002735B2">
            <w:pPr>
              <w:keepLines/>
              <w:spacing w:line="360" w:lineRule="exact"/>
              <w:ind w:firstLine="0"/>
              <w:rPr>
                <w:rFonts w:hint="eastAsia"/>
              </w:rPr>
            </w:pPr>
            <w:r>
              <w:rPr>
                <w:sz w:val="21"/>
                <w:szCs w:val="21"/>
              </w:rPr>
              <w:t xml:space="preserve">UC-13 </w:t>
            </w:r>
            <w:r>
              <w:rPr>
                <w:sz w:val="21"/>
                <w:szCs w:val="21"/>
              </w:rPr>
              <w:t>前台在人工确认资金到账后登记结算单收款，更新净实收与欠款。</w:t>
            </w:r>
          </w:p>
        </w:tc>
      </w:tr>
      <w:tr w:rsidR="004139D5" w14:paraId="495369A0"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23F73B61" w14:textId="77777777" w:rsidR="004139D5" w:rsidRDefault="002735B2">
            <w:pPr>
              <w:keepLines/>
              <w:spacing w:line="360" w:lineRule="exact"/>
              <w:ind w:firstLine="0"/>
              <w:rPr>
                <w:rFonts w:hint="eastAsia"/>
              </w:rPr>
            </w:pPr>
            <w:r>
              <w:rPr>
                <w:sz w:val="21"/>
                <w:szCs w:val="21"/>
              </w:rPr>
              <w:t>命令或查询</w:t>
            </w:r>
          </w:p>
        </w:tc>
        <w:tc>
          <w:tcPr>
            <w:tcW w:w="7370" w:type="dxa"/>
            <w:tcBorders>
              <w:left w:val="nil"/>
              <w:bottom w:val="nil"/>
              <w:right w:val="nil"/>
            </w:tcBorders>
            <w:tcMar>
              <w:top w:w="45" w:type="dxa"/>
              <w:left w:w="85" w:type="dxa"/>
              <w:bottom w:w="45" w:type="dxa"/>
              <w:right w:w="85" w:type="dxa"/>
            </w:tcMar>
            <w:vAlign w:val="center"/>
          </w:tcPr>
          <w:p w14:paraId="5EADB707" w14:textId="77777777" w:rsidR="004139D5" w:rsidRDefault="002735B2">
            <w:pPr>
              <w:keepLines/>
              <w:spacing w:line="360" w:lineRule="exact"/>
              <w:ind w:firstLine="0"/>
              <w:rPr>
                <w:rFonts w:hint="eastAsia"/>
              </w:rPr>
            </w:pPr>
            <w:r>
              <w:rPr>
                <w:sz w:val="21"/>
                <w:szCs w:val="21"/>
              </w:rPr>
              <w:t>payment.record</w:t>
            </w:r>
          </w:p>
        </w:tc>
      </w:tr>
      <w:tr w:rsidR="004139D5" w14:paraId="2F7328D2"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2007F00D" w14:textId="77777777" w:rsidR="004139D5" w:rsidRDefault="002735B2">
            <w:pPr>
              <w:keepLines/>
              <w:spacing w:line="360" w:lineRule="exact"/>
              <w:ind w:firstLine="0"/>
              <w:rPr>
                <w:rFonts w:hint="eastAsia"/>
              </w:rPr>
            </w:pPr>
            <w:r>
              <w:rPr>
                <w:sz w:val="21"/>
                <w:szCs w:val="21"/>
              </w:rPr>
              <w:t>实体与规则</w:t>
            </w:r>
          </w:p>
        </w:tc>
        <w:tc>
          <w:tcPr>
            <w:tcW w:w="7370" w:type="dxa"/>
            <w:tcBorders>
              <w:left w:val="nil"/>
              <w:bottom w:val="nil"/>
              <w:right w:val="nil"/>
            </w:tcBorders>
            <w:tcMar>
              <w:top w:w="45" w:type="dxa"/>
              <w:left w:w="85" w:type="dxa"/>
              <w:bottom w:w="45" w:type="dxa"/>
              <w:right w:w="85" w:type="dxa"/>
            </w:tcMar>
            <w:vAlign w:val="center"/>
          </w:tcPr>
          <w:p w14:paraId="6B90DCCA" w14:textId="77777777" w:rsidR="004139D5" w:rsidRDefault="002735B2">
            <w:pPr>
              <w:keepLines/>
              <w:spacing w:line="360" w:lineRule="exact"/>
              <w:ind w:firstLine="0"/>
              <w:rPr>
                <w:rFonts w:hint="eastAsia"/>
              </w:rPr>
            </w:pPr>
            <w:r>
              <w:rPr>
                <w:sz w:val="21"/>
                <w:szCs w:val="21"/>
              </w:rPr>
              <w:t>settlements</w:t>
            </w:r>
            <w:r>
              <w:rPr>
                <w:sz w:val="21"/>
                <w:szCs w:val="21"/>
              </w:rPr>
              <w:t>；</w:t>
            </w:r>
            <w:r>
              <w:rPr>
                <w:sz w:val="21"/>
                <w:szCs w:val="21"/>
              </w:rPr>
              <w:t>payments</w:t>
            </w:r>
            <w:r>
              <w:rPr>
                <w:sz w:val="21"/>
                <w:szCs w:val="21"/>
              </w:rPr>
              <w:t>；</w:t>
            </w:r>
            <w:r>
              <w:rPr>
                <w:sz w:val="21"/>
                <w:szCs w:val="21"/>
              </w:rPr>
              <w:t>refunds</w:t>
            </w:r>
            <w:r>
              <w:rPr>
                <w:sz w:val="21"/>
                <w:szCs w:val="21"/>
              </w:rPr>
              <w:t>；</w:t>
            </w:r>
            <w:r>
              <w:rPr>
                <w:sz w:val="21"/>
                <w:szCs w:val="21"/>
              </w:rPr>
              <w:t>invoice_adjustments</w:t>
            </w:r>
            <w:r>
              <w:rPr>
                <w:sz w:val="21"/>
                <w:szCs w:val="21"/>
              </w:rPr>
              <w:t>；</w:t>
            </w:r>
            <w:r>
              <w:rPr>
                <w:sz w:val="21"/>
                <w:szCs w:val="21"/>
              </w:rPr>
              <w:t>idempotency_requests</w:t>
            </w:r>
            <w:r>
              <w:rPr>
                <w:sz w:val="21"/>
                <w:szCs w:val="21"/>
              </w:rPr>
              <w:t>；</w:t>
            </w:r>
            <w:r>
              <w:rPr>
                <w:sz w:val="21"/>
                <w:szCs w:val="21"/>
              </w:rPr>
              <w:t>BR-01</w:t>
            </w:r>
            <w:r>
              <w:rPr>
                <w:sz w:val="21"/>
                <w:szCs w:val="21"/>
              </w:rPr>
              <w:t>；</w:t>
            </w:r>
            <w:r>
              <w:rPr>
                <w:sz w:val="21"/>
                <w:szCs w:val="21"/>
              </w:rPr>
              <w:t>BR-02</w:t>
            </w:r>
            <w:r>
              <w:rPr>
                <w:sz w:val="21"/>
                <w:szCs w:val="21"/>
              </w:rPr>
              <w:t>；</w:t>
            </w:r>
            <w:r>
              <w:rPr>
                <w:sz w:val="21"/>
                <w:szCs w:val="21"/>
              </w:rPr>
              <w:t>BR-13</w:t>
            </w:r>
            <w:r>
              <w:rPr>
                <w:sz w:val="21"/>
                <w:szCs w:val="21"/>
              </w:rPr>
              <w:t>；</w:t>
            </w:r>
            <w:r>
              <w:rPr>
                <w:sz w:val="21"/>
                <w:szCs w:val="21"/>
              </w:rPr>
              <w:t>BR-14</w:t>
            </w:r>
            <w:r>
              <w:rPr>
                <w:sz w:val="21"/>
                <w:szCs w:val="21"/>
              </w:rPr>
              <w:t>；</w:t>
            </w:r>
            <w:r>
              <w:rPr>
                <w:sz w:val="21"/>
                <w:szCs w:val="21"/>
              </w:rPr>
              <w:t>BR-30</w:t>
            </w:r>
          </w:p>
        </w:tc>
      </w:tr>
      <w:tr w:rsidR="004139D5" w14:paraId="03788FBE"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6FF1C871" w14:textId="77777777" w:rsidR="004139D5" w:rsidRDefault="002735B2">
            <w:pPr>
              <w:keepLines/>
              <w:spacing w:line="360" w:lineRule="exact"/>
              <w:ind w:firstLine="0"/>
              <w:rPr>
                <w:rFonts w:hint="eastAsia"/>
              </w:rPr>
            </w:pPr>
            <w:r>
              <w:rPr>
                <w:sz w:val="21"/>
                <w:szCs w:val="21"/>
              </w:rPr>
              <w:t>已有覆盖</w:t>
            </w:r>
          </w:p>
        </w:tc>
        <w:tc>
          <w:tcPr>
            <w:tcW w:w="7370" w:type="dxa"/>
            <w:tcBorders>
              <w:left w:val="nil"/>
              <w:bottom w:val="nil"/>
              <w:right w:val="nil"/>
            </w:tcBorders>
            <w:tcMar>
              <w:top w:w="45" w:type="dxa"/>
              <w:left w:w="85" w:type="dxa"/>
              <w:bottom w:w="45" w:type="dxa"/>
              <w:right w:w="85" w:type="dxa"/>
            </w:tcMar>
            <w:vAlign w:val="center"/>
          </w:tcPr>
          <w:p w14:paraId="29A3942F" w14:textId="77777777" w:rsidR="004139D5" w:rsidRDefault="002735B2">
            <w:pPr>
              <w:keepLines/>
              <w:spacing w:line="360" w:lineRule="exact"/>
              <w:ind w:firstLine="0"/>
              <w:rPr>
                <w:rFonts w:hint="eastAsia"/>
              </w:rPr>
            </w:pPr>
            <w:r>
              <w:rPr>
                <w:sz w:val="21"/>
                <w:szCs w:val="21"/>
              </w:rPr>
              <w:t>test/business.test.js</w:t>
            </w:r>
            <w:r>
              <w:rPr>
                <w:sz w:val="21"/>
                <w:szCs w:val="21"/>
              </w:rPr>
              <w:t>：金额、授权、幂等和余额；</w:t>
            </w:r>
            <w:r>
              <w:rPr>
                <w:sz w:val="21"/>
                <w:szCs w:val="21"/>
              </w:rPr>
              <w:t>test/http-engineering.test.js</w:t>
            </w:r>
            <w:r>
              <w:rPr>
                <w:sz w:val="21"/>
                <w:szCs w:val="21"/>
              </w:rPr>
              <w:t>：</w:t>
            </w:r>
            <w:r>
              <w:rPr>
                <w:sz w:val="21"/>
                <w:szCs w:val="21"/>
              </w:rPr>
              <w:t>HTTP</w:t>
            </w:r>
            <w:r>
              <w:rPr>
                <w:sz w:val="21"/>
                <w:szCs w:val="21"/>
              </w:rPr>
              <w:t>重放；</w:t>
            </w:r>
            <w:r>
              <w:rPr>
                <w:sz w:val="21"/>
                <w:szCs w:val="21"/>
              </w:rPr>
              <w:t>test/browser/workspaces.spec.js</w:t>
            </w:r>
            <w:r>
              <w:rPr>
                <w:sz w:val="21"/>
                <w:szCs w:val="21"/>
              </w:rPr>
              <w:t>：账务链</w:t>
            </w:r>
          </w:p>
        </w:tc>
      </w:tr>
      <w:tr w:rsidR="004139D5" w14:paraId="0834140B" w14:textId="77777777">
        <w:trPr>
          <w:cantSplit/>
          <w:jc w:val="center"/>
        </w:trPr>
        <w:tc>
          <w:tcPr>
            <w:tcW w:w="1474" w:type="dxa"/>
            <w:tcBorders>
              <w:left w:val="nil"/>
              <w:bottom w:val="single" w:sz="7" w:space="0" w:color="000000"/>
              <w:right w:val="nil"/>
            </w:tcBorders>
            <w:tcMar>
              <w:top w:w="45" w:type="dxa"/>
              <w:left w:w="85" w:type="dxa"/>
              <w:bottom w:w="45" w:type="dxa"/>
              <w:right w:w="85" w:type="dxa"/>
            </w:tcMar>
            <w:vAlign w:val="center"/>
          </w:tcPr>
          <w:p w14:paraId="432F1622" w14:textId="77777777" w:rsidR="004139D5" w:rsidRDefault="002735B2">
            <w:pPr>
              <w:keepLines/>
              <w:spacing w:line="360" w:lineRule="exact"/>
              <w:ind w:firstLine="0"/>
              <w:rPr>
                <w:rFonts w:hint="eastAsia"/>
              </w:rPr>
            </w:pPr>
            <w:r>
              <w:rPr>
                <w:sz w:val="21"/>
                <w:szCs w:val="21"/>
              </w:rPr>
              <w:t>剩余缺口</w:t>
            </w:r>
          </w:p>
        </w:tc>
        <w:tc>
          <w:tcPr>
            <w:tcW w:w="7370" w:type="dxa"/>
            <w:tcBorders>
              <w:left w:val="nil"/>
              <w:bottom w:val="single" w:sz="7" w:space="0" w:color="000000"/>
              <w:right w:val="nil"/>
            </w:tcBorders>
            <w:tcMar>
              <w:top w:w="45" w:type="dxa"/>
              <w:left w:w="85" w:type="dxa"/>
              <w:bottom w:w="45" w:type="dxa"/>
              <w:right w:w="85" w:type="dxa"/>
            </w:tcMar>
            <w:vAlign w:val="center"/>
          </w:tcPr>
          <w:p w14:paraId="0070F357" w14:textId="77777777" w:rsidR="004139D5" w:rsidRDefault="002735B2">
            <w:pPr>
              <w:keepLines/>
              <w:spacing w:line="360" w:lineRule="exact"/>
              <w:ind w:firstLine="0"/>
              <w:rPr>
                <w:rFonts w:hint="eastAsia"/>
              </w:rPr>
            </w:pPr>
            <w:r>
              <w:rPr>
                <w:sz w:val="21"/>
                <w:szCs w:val="21"/>
              </w:rPr>
              <w:t>真实收款渠道到账未接入，测试不证明实际资金到账</w:t>
            </w:r>
          </w:p>
        </w:tc>
      </w:tr>
      <w:tr w:rsidR="004139D5" w14:paraId="3BE8AF50" w14:textId="77777777">
        <w:trPr>
          <w:cantSplit/>
          <w:tblHeader/>
          <w:jc w:val="center"/>
        </w:trPr>
        <w:tc>
          <w:tcPr>
            <w:tcW w:w="147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50F1AFC1"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追溯项</w:t>
            </w:r>
          </w:p>
        </w:tc>
        <w:tc>
          <w:tcPr>
            <w:tcW w:w="7370"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2F06893"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内容</w:t>
            </w:r>
          </w:p>
        </w:tc>
      </w:tr>
      <w:tr w:rsidR="004139D5" w14:paraId="37305A3C"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689A56B8" w14:textId="77777777" w:rsidR="004139D5" w:rsidRDefault="002735B2">
            <w:pPr>
              <w:keepLines/>
              <w:spacing w:line="360" w:lineRule="exact"/>
              <w:ind w:firstLine="0"/>
              <w:rPr>
                <w:rFonts w:hint="eastAsia"/>
              </w:rPr>
            </w:pPr>
            <w:r>
              <w:rPr>
                <w:sz w:val="21"/>
                <w:szCs w:val="21"/>
              </w:rPr>
              <w:t>用例</w:t>
            </w:r>
          </w:p>
        </w:tc>
        <w:tc>
          <w:tcPr>
            <w:tcW w:w="7370" w:type="dxa"/>
            <w:tcBorders>
              <w:left w:val="nil"/>
              <w:bottom w:val="nil"/>
              <w:right w:val="nil"/>
            </w:tcBorders>
            <w:tcMar>
              <w:top w:w="45" w:type="dxa"/>
              <w:left w:w="85" w:type="dxa"/>
              <w:bottom w:w="45" w:type="dxa"/>
              <w:right w:w="85" w:type="dxa"/>
            </w:tcMar>
            <w:vAlign w:val="center"/>
          </w:tcPr>
          <w:p w14:paraId="03FDB5B4" w14:textId="77777777" w:rsidR="004139D5" w:rsidRDefault="002735B2">
            <w:pPr>
              <w:keepLines/>
              <w:spacing w:line="360" w:lineRule="exact"/>
              <w:ind w:firstLine="0"/>
              <w:rPr>
                <w:rFonts w:hint="eastAsia"/>
              </w:rPr>
            </w:pPr>
            <w:r>
              <w:rPr>
                <w:sz w:val="21"/>
                <w:szCs w:val="21"/>
              </w:rPr>
              <w:t xml:space="preserve">UC-14 </w:t>
            </w:r>
            <w:r>
              <w:rPr>
                <w:sz w:val="21"/>
                <w:szCs w:val="21"/>
              </w:rPr>
              <w:t>授权门诊店长或总部在线下执行并核对实际退款后，针对原收款追加退款流水。</w:t>
            </w:r>
          </w:p>
        </w:tc>
      </w:tr>
      <w:tr w:rsidR="004139D5" w14:paraId="55D4BBCF"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55029134" w14:textId="77777777" w:rsidR="004139D5" w:rsidRDefault="002735B2">
            <w:pPr>
              <w:keepLines/>
              <w:spacing w:line="360" w:lineRule="exact"/>
              <w:ind w:firstLine="0"/>
              <w:rPr>
                <w:rFonts w:hint="eastAsia"/>
              </w:rPr>
            </w:pPr>
            <w:r>
              <w:rPr>
                <w:sz w:val="21"/>
                <w:szCs w:val="21"/>
              </w:rPr>
              <w:t>命令或查询</w:t>
            </w:r>
          </w:p>
        </w:tc>
        <w:tc>
          <w:tcPr>
            <w:tcW w:w="7370" w:type="dxa"/>
            <w:tcBorders>
              <w:left w:val="nil"/>
              <w:bottom w:val="nil"/>
              <w:right w:val="nil"/>
            </w:tcBorders>
            <w:tcMar>
              <w:top w:w="45" w:type="dxa"/>
              <w:left w:w="85" w:type="dxa"/>
              <w:bottom w:w="45" w:type="dxa"/>
              <w:right w:w="85" w:type="dxa"/>
            </w:tcMar>
            <w:vAlign w:val="center"/>
          </w:tcPr>
          <w:p w14:paraId="5E8956D3" w14:textId="77777777" w:rsidR="004139D5" w:rsidRDefault="002735B2">
            <w:pPr>
              <w:keepLines/>
              <w:spacing w:line="360" w:lineRule="exact"/>
              <w:ind w:firstLine="0"/>
              <w:rPr>
                <w:rFonts w:hint="eastAsia"/>
              </w:rPr>
            </w:pPr>
            <w:r>
              <w:rPr>
                <w:sz w:val="21"/>
                <w:szCs w:val="21"/>
              </w:rPr>
              <w:t>payment.refund</w:t>
            </w:r>
          </w:p>
        </w:tc>
      </w:tr>
      <w:tr w:rsidR="004139D5" w14:paraId="6DEB7A74"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5D35E843" w14:textId="77777777" w:rsidR="004139D5" w:rsidRDefault="002735B2">
            <w:pPr>
              <w:keepLines/>
              <w:spacing w:line="360" w:lineRule="exact"/>
              <w:ind w:firstLine="0"/>
              <w:rPr>
                <w:rFonts w:hint="eastAsia"/>
              </w:rPr>
            </w:pPr>
            <w:r>
              <w:rPr>
                <w:sz w:val="21"/>
                <w:szCs w:val="21"/>
              </w:rPr>
              <w:lastRenderedPageBreak/>
              <w:t>实体与规则</w:t>
            </w:r>
          </w:p>
        </w:tc>
        <w:tc>
          <w:tcPr>
            <w:tcW w:w="7370" w:type="dxa"/>
            <w:tcBorders>
              <w:left w:val="nil"/>
              <w:bottom w:val="nil"/>
              <w:right w:val="nil"/>
            </w:tcBorders>
            <w:tcMar>
              <w:top w:w="45" w:type="dxa"/>
              <w:left w:w="85" w:type="dxa"/>
              <w:bottom w:w="45" w:type="dxa"/>
              <w:right w:w="85" w:type="dxa"/>
            </w:tcMar>
            <w:vAlign w:val="center"/>
          </w:tcPr>
          <w:p w14:paraId="781C3A0A" w14:textId="77777777" w:rsidR="004139D5" w:rsidRDefault="002735B2">
            <w:pPr>
              <w:keepLines/>
              <w:spacing w:line="360" w:lineRule="exact"/>
              <w:ind w:firstLine="0"/>
              <w:rPr>
                <w:rFonts w:hint="eastAsia"/>
              </w:rPr>
            </w:pPr>
            <w:r>
              <w:rPr>
                <w:sz w:val="21"/>
                <w:szCs w:val="21"/>
              </w:rPr>
              <w:t>payments</w:t>
            </w:r>
            <w:r>
              <w:rPr>
                <w:sz w:val="21"/>
                <w:szCs w:val="21"/>
              </w:rPr>
              <w:t>；</w:t>
            </w:r>
            <w:r>
              <w:rPr>
                <w:sz w:val="21"/>
                <w:szCs w:val="21"/>
              </w:rPr>
              <w:t>refunds</w:t>
            </w:r>
            <w:r>
              <w:rPr>
                <w:sz w:val="21"/>
                <w:szCs w:val="21"/>
              </w:rPr>
              <w:t>；</w:t>
            </w:r>
            <w:r>
              <w:rPr>
                <w:sz w:val="21"/>
                <w:szCs w:val="21"/>
              </w:rPr>
              <w:t>settlements</w:t>
            </w:r>
            <w:r>
              <w:rPr>
                <w:sz w:val="21"/>
                <w:szCs w:val="21"/>
              </w:rPr>
              <w:t>；</w:t>
            </w:r>
            <w:r>
              <w:rPr>
                <w:sz w:val="21"/>
                <w:szCs w:val="21"/>
              </w:rPr>
              <w:t>idempotency_requests</w:t>
            </w:r>
            <w:r>
              <w:rPr>
                <w:sz w:val="21"/>
                <w:szCs w:val="21"/>
              </w:rPr>
              <w:t>；</w:t>
            </w:r>
            <w:r>
              <w:rPr>
                <w:sz w:val="21"/>
                <w:szCs w:val="21"/>
              </w:rPr>
              <w:t>BR-01</w:t>
            </w:r>
            <w:r>
              <w:rPr>
                <w:sz w:val="21"/>
                <w:szCs w:val="21"/>
              </w:rPr>
              <w:t>；</w:t>
            </w:r>
            <w:r>
              <w:rPr>
                <w:sz w:val="21"/>
                <w:szCs w:val="21"/>
              </w:rPr>
              <w:t>BR-13</w:t>
            </w:r>
            <w:r>
              <w:rPr>
                <w:sz w:val="21"/>
                <w:szCs w:val="21"/>
              </w:rPr>
              <w:t>；</w:t>
            </w:r>
            <w:r>
              <w:rPr>
                <w:sz w:val="21"/>
                <w:szCs w:val="21"/>
              </w:rPr>
              <w:t>BR-14</w:t>
            </w:r>
            <w:r>
              <w:rPr>
                <w:sz w:val="21"/>
                <w:szCs w:val="21"/>
              </w:rPr>
              <w:t>；</w:t>
            </w:r>
            <w:r>
              <w:rPr>
                <w:sz w:val="21"/>
                <w:szCs w:val="21"/>
              </w:rPr>
              <w:t>BR-30</w:t>
            </w:r>
          </w:p>
        </w:tc>
      </w:tr>
      <w:tr w:rsidR="004139D5" w14:paraId="2A5FCF5B"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7DC5B8D6" w14:textId="77777777" w:rsidR="004139D5" w:rsidRDefault="002735B2">
            <w:pPr>
              <w:keepLines/>
              <w:spacing w:line="360" w:lineRule="exact"/>
              <w:ind w:firstLine="0"/>
              <w:rPr>
                <w:rFonts w:hint="eastAsia"/>
              </w:rPr>
            </w:pPr>
            <w:r>
              <w:rPr>
                <w:sz w:val="21"/>
                <w:szCs w:val="21"/>
              </w:rPr>
              <w:t>已有覆盖</w:t>
            </w:r>
          </w:p>
        </w:tc>
        <w:tc>
          <w:tcPr>
            <w:tcW w:w="7370" w:type="dxa"/>
            <w:tcBorders>
              <w:left w:val="nil"/>
              <w:bottom w:val="nil"/>
              <w:right w:val="nil"/>
            </w:tcBorders>
            <w:tcMar>
              <w:top w:w="45" w:type="dxa"/>
              <w:left w:w="85" w:type="dxa"/>
              <w:bottom w:w="45" w:type="dxa"/>
              <w:right w:w="85" w:type="dxa"/>
            </w:tcMar>
            <w:vAlign w:val="center"/>
          </w:tcPr>
          <w:p w14:paraId="2550DDF5" w14:textId="77777777" w:rsidR="004139D5" w:rsidRDefault="002735B2">
            <w:pPr>
              <w:keepLines/>
              <w:spacing w:line="360" w:lineRule="exact"/>
              <w:ind w:firstLine="0"/>
              <w:rPr>
                <w:rFonts w:hint="eastAsia"/>
              </w:rPr>
            </w:pPr>
            <w:r>
              <w:rPr>
                <w:sz w:val="21"/>
                <w:szCs w:val="21"/>
              </w:rPr>
              <w:t>test/business.test.js</w:t>
            </w:r>
            <w:r>
              <w:rPr>
                <w:sz w:val="21"/>
                <w:szCs w:val="21"/>
              </w:rPr>
              <w:t>：退款上限与退款后冲销；</w:t>
            </w:r>
            <w:r>
              <w:rPr>
                <w:sz w:val="21"/>
                <w:szCs w:val="21"/>
              </w:rPr>
              <w:t>test/browser/workspaces.spec.js</w:t>
            </w:r>
            <w:r>
              <w:rPr>
                <w:sz w:val="21"/>
                <w:szCs w:val="21"/>
              </w:rPr>
              <w:t>：原款退款界面</w:t>
            </w:r>
          </w:p>
        </w:tc>
      </w:tr>
      <w:tr w:rsidR="004139D5" w14:paraId="6B89606E" w14:textId="77777777">
        <w:trPr>
          <w:cantSplit/>
          <w:jc w:val="center"/>
        </w:trPr>
        <w:tc>
          <w:tcPr>
            <w:tcW w:w="1474" w:type="dxa"/>
            <w:tcBorders>
              <w:left w:val="nil"/>
              <w:bottom w:val="single" w:sz="7" w:space="0" w:color="000000"/>
              <w:right w:val="nil"/>
            </w:tcBorders>
            <w:tcMar>
              <w:top w:w="45" w:type="dxa"/>
              <w:left w:w="85" w:type="dxa"/>
              <w:bottom w:w="45" w:type="dxa"/>
              <w:right w:w="85" w:type="dxa"/>
            </w:tcMar>
            <w:vAlign w:val="center"/>
          </w:tcPr>
          <w:p w14:paraId="38A2973F" w14:textId="77777777" w:rsidR="004139D5" w:rsidRDefault="002735B2">
            <w:pPr>
              <w:keepLines/>
              <w:spacing w:line="360" w:lineRule="exact"/>
              <w:ind w:firstLine="0"/>
              <w:rPr>
                <w:rFonts w:hint="eastAsia"/>
              </w:rPr>
            </w:pPr>
            <w:r>
              <w:rPr>
                <w:sz w:val="21"/>
                <w:szCs w:val="21"/>
              </w:rPr>
              <w:t>剩余缺口</w:t>
            </w:r>
          </w:p>
        </w:tc>
        <w:tc>
          <w:tcPr>
            <w:tcW w:w="7370" w:type="dxa"/>
            <w:tcBorders>
              <w:left w:val="nil"/>
              <w:bottom w:val="single" w:sz="7" w:space="0" w:color="000000"/>
              <w:right w:val="nil"/>
            </w:tcBorders>
            <w:tcMar>
              <w:top w:w="45" w:type="dxa"/>
              <w:left w:w="85" w:type="dxa"/>
              <w:bottom w:w="45" w:type="dxa"/>
              <w:right w:w="85" w:type="dxa"/>
            </w:tcMar>
            <w:vAlign w:val="center"/>
          </w:tcPr>
          <w:p w14:paraId="509126C6" w14:textId="77777777" w:rsidR="004139D5" w:rsidRDefault="002735B2">
            <w:pPr>
              <w:keepLines/>
              <w:spacing w:line="360" w:lineRule="exact"/>
              <w:ind w:firstLine="0"/>
              <w:rPr>
                <w:rFonts w:hint="eastAsia"/>
              </w:rPr>
            </w:pPr>
            <w:r>
              <w:rPr>
                <w:sz w:val="21"/>
                <w:szCs w:val="21"/>
              </w:rPr>
              <w:t>真实退款渠道未接入，测试不证明实际资金退回；真实门诊岗位试用与跨店数据可见性抽查仍待机构验收</w:t>
            </w:r>
          </w:p>
        </w:tc>
      </w:tr>
      <w:tr w:rsidR="004139D5" w14:paraId="2E109896" w14:textId="77777777">
        <w:trPr>
          <w:cantSplit/>
          <w:tblHeader/>
          <w:jc w:val="center"/>
        </w:trPr>
        <w:tc>
          <w:tcPr>
            <w:tcW w:w="147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0454863"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追溯项</w:t>
            </w:r>
          </w:p>
        </w:tc>
        <w:tc>
          <w:tcPr>
            <w:tcW w:w="7370"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4CF6AB25"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内容</w:t>
            </w:r>
          </w:p>
        </w:tc>
      </w:tr>
      <w:tr w:rsidR="004139D5" w14:paraId="08F8F7F6"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4DBA8CC8" w14:textId="77777777" w:rsidR="004139D5" w:rsidRDefault="002735B2">
            <w:pPr>
              <w:keepLines/>
              <w:spacing w:line="360" w:lineRule="exact"/>
              <w:ind w:firstLine="0"/>
              <w:rPr>
                <w:rFonts w:hint="eastAsia"/>
              </w:rPr>
            </w:pPr>
            <w:r>
              <w:rPr>
                <w:sz w:val="21"/>
                <w:szCs w:val="21"/>
              </w:rPr>
              <w:t>用例</w:t>
            </w:r>
          </w:p>
        </w:tc>
        <w:tc>
          <w:tcPr>
            <w:tcW w:w="7370" w:type="dxa"/>
            <w:tcBorders>
              <w:left w:val="nil"/>
              <w:bottom w:val="nil"/>
              <w:right w:val="nil"/>
            </w:tcBorders>
            <w:tcMar>
              <w:top w:w="45" w:type="dxa"/>
              <w:left w:w="85" w:type="dxa"/>
              <w:bottom w:w="45" w:type="dxa"/>
              <w:right w:w="85" w:type="dxa"/>
            </w:tcMar>
            <w:vAlign w:val="center"/>
          </w:tcPr>
          <w:p w14:paraId="08B7A9C7" w14:textId="77777777" w:rsidR="004139D5" w:rsidRDefault="002735B2">
            <w:pPr>
              <w:keepLines/>
              <w:spacing w:line="360" w:lineRule="exact"/>
              <w:ind w:firstLine="0"/>
              <w:rPr>
                <w:rFonts w:hint="eastAsia"/>
              </w:rPr>
            </w:pPr>
            <w:r>
              <w:rPr>
                <w:sz w:val="21"/>
                <w:szCs w:val="21"/>
              </w:rPr>
              <w:t xml:space="preserve">UC-15 </w:t>
            </w:r>
            <w:r>
              <w:rPr>
                <w:sz w:val="21"/>
                <w:szCs w:val="21"/>
              </w:rPr>
              <w:t>授权门诊店长或总部在款项已完整退回后，通过独立调整记录冲销错误结算单并保留原单。</w:t>
            </w:r>
          </w:p>
        </w:tc>
      </w:tr>
      <w:tr w:rsidR="004139D5" w14:paraId="7B49DD22"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524D427A" w14:textId="77777777" w:rsidR="004139D5" w:rsidRDefault="002735B2">
            <w:pPr>
              <w:keepLines/>
              <w:spacing w:line="360" w:lineRule="exact"/>
              <w:ind w:firstLine="0"/>
              <w:rPr>
                <w:rFonts w:hint="eastAsia"/>
              </w:rPr>
            </w:pPr>
            <w:r>
              <w:rPr>
                <w:sz w:val="21"/>
                <w:szCs w:val="21"/>
              </w:rPr>
              <w:t>命令或查询</w:t>
            </w:r>
          </w:p>
        </w:tc>
        <w:tc>
          <w:tcPr>
            <w:tcW w:w="7370" w:type="dxa"/>
            <w:tcBorders>
              <w:left w:val="nil"/>
              <w:bottom w:val="nil"/>
              <w:right w:val="nil"/>
            </w:tcBorders>
            <w:tcMar>
              <w:top w:w="45" w:type="dxa"/>
              <w:left w:w="85" w:type="dxa"/>
              <w:bottom w:w="45" w:type="dxa"/>
              <w:right w:w="85" w:type="dxa"/>
            </w:tcMar>
            <w:vAlign w:val="center"/>
          </w:tcPr>
          <w:p w14:paraId="78FC1F4E" w14:textId="77777777" w:rsidR="004139D5" w:rsidRDefault="002735B2">
            <w:pPr>
              <w:keepLines/>
              <w:spacing w:line="360" w:lineRule="exact"/>
              <w:ind w:firstLine="0"/>
              <w:rPr>
                <w:rFonts w:hint="eastAsia"/>
              </w:rPr>
            </w:pPr>
            <w:r>
              <w:rPr>
                <w:sz w:val="21"/>
                <w:szCs w:val="21"/>
              </w:rPr>
              <w:t>settlement.void</w:t>
            </w:r>
          </w:p>
        </w:tc>
      </w:tr>
      <w:tr w:rsidR="004139D5" w14:paraId="5D82008A"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5BB54D79" w14:textId="77777777" w:rsidR="004139D5" w:rsidRDefault="002735B2">
            <w:pPr>
              <w:keepLines/>
              <w:spacing w:line="360" w:lineRule="exact"/>
              <w:ind w:firstLine="0"/>
              <w:rPr>
                <w:rFonts w:hint="eastAsia"/>
              </w:rPr>
            </w:pPr>
            <w:r>
              <w:rPr>
                <w:sz w:val="21"/>
                <w:szCs w:val="21"/>
              </w:rPr>
              <w:t>实体与规则</w:t>
            </w:r>
          </w:p>
        </w:tc>
        <w:tc>
          <w:tcPr>
            <w:tcW w:w="7370" w:type="dxa"/>
            <w:tcBorders>
              <w:left w:val="nil"/>
              <w:bottom w:val="nil"/>
              <w:right w:val="nil"/>
            </w:tcBorders>
            <w:tcMar>
              <w:top w:w="45" w:type="dxa"/>
              <w:left w:w="85" w:type="dxa"/>
              <w:bottom w:w="45" w:type="dxa"/>
              <w:right w:w="85" w:type="dxa"/>
            </w:tcMar>
            <w:vAlign w:val="center"/>
          </w:tcPr>
          <w:p w14:paraId="5569F8FE" w14:textId="77777777" w:rsidR="004139D5" w:rsidRDefault="002735B2">
            <w:pPr>
              <w:keepLines/>
              <w:spacing w:line="360" w:lineRule="exact"/>
              <w:ind w:firstLine="0"/>
              <w:rPr>
                <w:rFonts w:hint="eastAsia"/>
              </w:rPr>
            </w:pPr>
            <w:r>
              <w:rPr>
                <w:sz w:val="21"/>
                <w:szCs w:val="21"/>
              </w:rPr>
              <w:t>settlements</w:t>
            </w:r>
            <w:r>
              <w:rPr>
                <w:sz w:val="21"/>
                <w:szCs w:val="21"/>
              </w:rPr>
              <w:t>；</w:t>
            </w:r>
            <w:r>
              <w:rPr>
                <w:sz w:val="21"/>
                <w:szCs w:val="21"/>
              </w:rPr>
              <w:t>invoice_adjustments</w:t>
            </w:r>
            <w:r>
              <w:rPr>
                <w:sz w:val="21"/>
                <w:szCs w:val="21"/>
              </w:rPr>
              <w:t>；</w:t>
            </w:r>
            <w:r>
              <w:rPr>
                <w:sz w:val="21"/>
                <w:szCs w:val="21"/>
              </w:rPr>
              <w:t>payments</w:t>
            </w:r>
            <w:r>
              <w:rPr>
                <w:sz w:val="21"/>
                <w:szCs w:val="21"/>
              </w:rPr>
              <w:t>；</w:t>
            </w:r>
            <w:r>
              <w:rPr>
                <w:sz w:val="21"/>
                <w:szCs w:val="21"/>
              </w:rPr>
              <w:t>refunds</w:t>
            </w:r>
            <w:r>
              <w:rPr>
                <w:sz w:val="21"/>
                <w:szCs w:val="21"/>
              </w:rPr>
              <w:t>；</w:t>
            </w:r>
            <w:r>
              <w:rPr>
                <w:sz w:val="21"/>
                <w:szCs w:val="21"/>
              </w:rPr>
              <w:t>quarterReports</w:t>
            </w:r>
            <w:r>
              <w:rPr>
                <w:sz w:val="21"/>
                <w:szCs w:val="21"/>
              </w:rPr>
              <w:t>；</w:t>
            </w:r>
            <w:r>
              <w:rPr>
                <w:sz w:val="21"/>
                <w:szCs w:val="21"/>
              </w:rPr>
              <w:t>BR-01</w:t>
            </w:r>
            <w:r>
              <w:rPr>
                <w:sz w:val="21"/>
                <w:szCs w:val="21"/>
              </w:rPr>
              <w:t>；</w:t>
            </w:r>
            <w:r>
              <w:rPr>
                <w:sz w:val="21"/>
                <w:szCs w:val="21"/>
              </w:rPr>
              <w:t>BR-03</w:t>
            </w:r>
            <w:r>
              <w:rPr>
                <w:sz w:val="21"/>
                <w:szCs w:val="21"/>
              </w:rPr>
              <w:t>；</w:t>
            </w:r>
            <w:r>
              <w:rPr>
                <w:sz w:val="21"/>
                <w:szCs w:val="21"/>
              </w:rPr>
              <w:t>BR-15</w:t>
            </w:r>
            <w:r>
              <w:rPr>
                <w:sz w:val="21"/>
                <w:szCs w:val="21"/>
              </w:rPr>
              <w:t>；</w:t>
            </w:r>
            <w:r>
              <w:rPr>
                <w:sz w:val="21"/>
                <w:szCs w:val="21"/>
              </w:rPr>
              <w:t>BR-27</w:t>
            </w:r>
          </w:p>
        </w:tc>
      </w:tr>
      <w:tr w:rsidR="004139D5" w14:paraId="100259E9"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5F5B86EC" w14:textId="77777777" w:rsidR="004139D5" w:rsidRDefault="002735B2">
            <w:pPr>
              <w:keepLines/>
              <w:spacing w:line="360" w:lineRule="exact"/>
              <w:ind w:firstLine="0"/>
              <w:rPr>
                <w:rFonts w:hint="eastAsia"/>
              </w:rPr>
            </w:pPr>
            <w:r>
              <w:rPr>
                <w:sz w:val="21"/>
                <w:szCs w:val="21"/>
              </w:rPr>
              <w:t>已有覆盖</w:t>
            </w:r>
          </w:p>
        </w:tc>
        <w:tc>
          <w:tcPr>
            <w:tcW w:w="7370" w:type="dxa"/>
            <w:tcBorders>
              <w:left w:val="nil"/>
              <w:bottom w:val="nil"/>
              <w:right w:val="nil"/>
            </w:tcBorders>
            <w:tcMar>
              <w:top w:w="45" w:type="dxa"/>
              <w:left w:w="85" w:type="dxa"/>
              <w:bottom w:w="45" w:type="dxa"/>
              <w:right w:w="85" w:type="dxa"/>
            </w:tcMar>
            <w:vAlign w:val="center"/>
          </w:tcPr>
          <w:p w14:paraId="5553EEF0" w14:textId="77777777" w:rsidR="004139D5" w:rsidRDefault="002735B2">
            <w:pPr>
              <w:keepLines/>
              <w:spacing w:line="360" w:lineRule="exact"/>
              <w:ind w:firstLine="0"/>
              <w:rPr>
                <w:rFonts w:hint="eastAsia"/>
              </w:rPr>
            </w:pPr>
            <w:r>
              <w:rPr>
                <w:sz w:val="21"/>
                <w:szCs w:val="21"/>
              </w:rPr>
              <w:t>test/business.test.js</w:t>
            </w:r>
            <w:r>
              <w:rPr>
                <w:sz w:val="21"/>
                <w:szCs w:val="21"/>
              </w:rPr>
              <w:t>：先完整退款再冲销、原单不变及季度调整；</w:t>
            </w:r>
            <w:r>
              <w:rPr>
                <w:sz w:val="21"/>
                <w:szCs w:val="21"/>
              </w:rPr>
              <w:t>test/browser/workspaces.spec.js</w:t>
            </w:r>
            <w:r>
              <w:rPr>
                <w:sz w:val="21"/>
                <w:szCs w:val="21"/>
              </w:rPr>
              <w:t>：账务链</w:t>
            </w:r>
          </w:p>
        </w:tc>
      </w:tr>
      <w:tr w:rsidR="004139D5" w14:paraId="0B9A09D6" w14:textId="77777777">
        <w:trPr>
          <w:cantSplit/>
          <w:jc w:val="center"/>
        </w:trPr>
        <w:tc>
          <w:tcPr>
            <w:tcW w:w="1474" w:type="dxa"/>
            <w:tcBorders>
              <w:left w:val="nil"/>
              <w:bottom w:val="single" w:sz="7" w:space="0" w:color="000000"/>
              <w:right w:val="nil"/>
            </w:tcBorders>
            <w:tcMar>
              <w:top w:w="45" w:type="dxa"/>
              <w:left w:w="85" w:type="dxa"/>
              <w:bottom w:w="45" w:type="dxa"/>
              <w:right w:w="85" w:type="dxa"/>
            </w:tcMar>
            <w:vAlign w:val="center"/>
          </w:tcPr>
          <w:p w14:paraId="454008A0" w14:textId="77777777" w:rsidR="004139D5" w:rsidRDefault="002735B2">
            <w:pPr>
              <w:keepLines/>
              <w:spacing w:line="360" w:lineRule="exact"/>
              <w:ind w:firstLine="0"/>
              <w:rPr>
                <w:rFonts w:hint="eastAsia"/>
              </w:rPr>
            </w:pPr>
            <w:r>
              <w:rPr>
                <w:sz w:val="21"/>
                <w:szCs w:val="21"/>
              </w:rPr>
              <w:t>剩余缺口</w:t>
            </w:r>
          </w:p>
        </w:tc>
        <w:tc>
          <w:tcPr>
            <w:tcW w:w="7370" w:type="dxa"/>
            <w:tcBorders>
              <w:left w:val="nil"/>
              <w:bottom w:val="single" w:sz="7" w:space="0" w:color="000000"/>
              <w:right w:val="nil"/>
            </w:tcBorders>
            <w:tcMar>
              <w:top w:w="45" w:type="dxa"/>
              <w:left w:w="85" w:type="dxa"/>
              <w:bottom w:w="45" w:type="dxa"/>
              <w:right w:w="85" w:type="dxa"/>
            </w:tcMar>
            <w:vAlign w:val="center"/>
          </w:tcPr>
          <w:p w14:paraId="4497B8D1" w14:textId="77777777" w:rsidR="004139D5" w:rsidRDefault="002735B2">
            <w:pPr>
              <w:keepLines/>
              <w:spacing w:line="360" w:lineRule="exact"/>
              <w:ind w:firstLine="0"/>
              <w:rPr>
                <w:rFonts w:hint="eastAsia"/>
              </w:rPr>
            </w:pPr>
            <w:r>
              <w:rPr>
                <w:sz w:val="21"/>
                <w:szCs w:val="21"/>
              </w:rPr>
              <w:t>零金额冲销和重复冲销的独立界面流程未单独覆盖；真实门诊岗位试用与跨店数据可见性抽查仍待机构验收</w:t>
            </w:r>
          </w:p>
        </w:tc>
      </w:tr>
      <w:tr w:rsidR="004139D5" w14:paraId="38D1CEDA" w14:textId="77777777">
        <w:trPr>
          <w:cantSplit/>
          <w:tblHeader/>
          <w:jc w:val="center"/>
        </w:trPr>
        <w:tc>
          <w:tcPr>
            <w:tcW w:w="147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2F781D67"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追溯项</w:t>
            </w:r>
          </w:p>
        </w:tc>
        <w:tc>
          <w:tcPr>
            <w:tcW w:w="7370"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2E0CB6E9"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内容</w:t>
            </w:r>
          </w:p>
        </w:tc>
      </w:tr>
      <w:tr w:rsidR="004139D5" w14:paraId="075172E7"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63F9629A" w14:textId="77777777" w:rsidR="004139D5" w:rsidRDefault="002735B2">
            <w:pPr>
              <w:keepLines/>
              <w:spacing w:line="360" w:lineRule="exact"/>
              <w:ind w:firstLine="0"/>
              <w:rPr>
                <w:rFonts w:hint="eastAsia"/>
              </w:rPr>
            </w:pPr>
            <w:r>
              <w:rPr>
                <w:sz w:val="21"/>
                <w:szCs w:val="21"/>
              </w:rPr>
              <w:t>用例</w:t>
            </w:r>
          </w:p>
        </w:tc>
        <w:tc>
          <w:tcPr>
            <w:tcW w:w="7370" w:type="dxa"/>
            <w:tcBorders>
              <w:left w:val="nil"/>
              <w:bottom w:val="nil"/>
              <w:right w:val="nil"/>
            </w:tcBorders>
            <w:tcMar>
              <w:top w:w="45" w:type="dxa"/>
              <w:left w:w="85" w:type="dxa"/>
              <w:bottom w:w="45" w:type="dxa"/>
              <w:right w:w="85" w:type="dxa"/>
            </w:tcMar>
            <w:vAlign w:val="center"/>
          </w:tcPr>
          <w:p w14:paraId="71488CE0" w14:textId="77777777" w:rsidR="004139D5" w:rsidRDefault="002735B2">
            <w:pPr>
              <w:keepLines/>
              <w:spacing w:line="360" w:lineRule="exact"/>
              <w:ind w:firstLine="0"/>
              <w:rPr>
                <w:rFonts w:hint="eastAsia"/>
              </w:rPr>
            </w:pPr>
            <w:r>
              <w:rPr>
                <w:sz w:val="21"/>
                <w:szCs w:val="21"/>
              </w:rPr>
              <w:t xml:space="preserve">UC-16 </w:t>
            </w:r>
            <w:r>
              <w:rPr>
                <w:sz w:val="21"/>
                <w:szCs w:val="21"/>
              </w:rPr>
              <w:t>前台或店长在授权门诊、总部在全门诊范围按北京时间营业日核对渠道净额，并保留差额和修订原因。</w:t>
            </w:r>
          </w:p>
        </w:tc>
      </w:tr>
      <w:tr w:rsidR="004139D5" w14:paraId="201311AC"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5AB1AF67" w14:textId="77777777" w:rsidR="004139D5" w:rsidRDefault="002735B2">
            <w:pPr>
              <w:keepLines/>
              <w:spacing w:line="360" w:lineRule="exact"/>
              <w:ind w:firstLine="0"/>
              <w:rPr>
                <w:rFonts w:hint="eastAsia"/>
              </w:rPr>
            </w:pPr>
            <w:r>
              <w:rPr>
                <w:sz w:val="21"/>
                <w:szCs w:val="21"/>
              </w:rPr>
              <w:t>命令或查询</w:t>
            </w:r>
          </w:p>
        </w:tc>
        <w:tc>
          <w:tcPr>
            <w:tcW w:w="7370" w:type="dxa"/>
            <w:tcBorders>
              <w:left w:val="nil"/>
              <w:bottom w:val="nil"/>
              <w:right w:val="nil"/>
            </w:tcBorders>
            <w:tcMar>
              <w:top w:w="45" w:type="dxa"/>
              <w:left w:w="85" w:type="dxa"/>
              <w:bottom w:w="45" w:type="dxa"/>
              <w:right w:w="85" w:type="dxa"/>
            </w:tcMar>
            <w:vAlign w:val="center"/>
          </w:tcPr>
          <w:p w14:paraId="6DA2F80E" w14:textId="77777777" w:rsidR="004139D5" w:rsidRDefault="002735B2">
            <w:pPr>
              <w:keepLines/>
              <w:spacing w:line="360" w:lineRule="exact"/>
              <w:ind w:firstLine="0"/>
              <w:rPr>
                <w:rFonts w:hint="eastAsia"/>
              </w:rPr>
            </w:pPr>
            <w:r>
              <w:rPr>
                <w:sz w:val="21"/>
                <w:szCs w:val="21"/>
              </w:rPr>
              <w:t>reconciliation.preview</w:t>
            </w:r>
            <w:r>
              <w:rPr>
                <w:sz w:val="21"/>
                <w:szCs w:val="21"/>
              </w:rPr>
              <w:t>；</w:t>
            </w:r>
            <w:r>
              <w:rPr>
                <w:sz w:val="21"/>
                <w:szCs w:val="21"/>
              </w:rPr>
              <w:t>reconciliation.record</w:t>
            </w:r>
          </w:p>
        </w:tc>
      </w:tr>
      <w:tr w:rsidR="004139D5" w14:paraId="0B87365F"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1699AC35" w14:textId="77777777" w:rsidR="004139D5" w:rsidRDefault="002735B2">
            <w:pPr>
              <w:keepLines/>
              <w:spacing w:line="360" w:lineRule="exact"/>
              <w:ind w:firstLine="0"/>
              <w:rPr>
                <w:rFonts w:hint="eastAsia"/>
              </w:rPr>
            </w:pPr>
            <w:r>
              <w:rPr>
                <w:sz w:val="21"/>
                <w:szCs w:val="21"/>
              </w:rPr>
              <w:t>实体与规则</w:t>
            </w:r>
          </w:p>
        </w:tc>
        <w:tc>
          <w:tcPr>
            <w:tcW w:w="7370" w:type="dxa"/>
            <w:tcBorders>
              <w:left w:val="nil"/>
              <w:bottom w:val="nil"/>
              <w:right w:val="nil"/>
            </w:tcBorders>
            <w:tcMar>
              <w:top w:w="45" w:type="dxa"/>
              <w:left w:w="85" w:type="dxa"/>
              <w:bottom w:w="45" w:type="dxa"/>
              <w:right w:w="85" w:type="dxa"/>
            </w:tcMar>
            <w:vAlign w:val="center"/>
          </w:tcPr>
          <w:p w14:paraId="207033FD" w14:textId="77777777" w:rsidR="004139D5" w:rsidRDefault="002735B2">
            <w:pPr>
              <w:keepLines/>
              <w:spacing w:line="360" w:lineRule="exact"/>
              <w:ind w:firstLine="0"/>
              <w:rPr>
                <w:rFonts w:hint="eastAsia"/>
              </w:rPr>
            </w:pPr>
            <w:r>
              <w:rPr>
                <w:sz w:val="21"/>
                <w:szCs w:val="21"/>
              </w:rPr>
              <w:t>reconciliations</w:t>
            </w:r>
            <w:r>
              <w:rPr>
                <w:sz w:val="21"/>
                <w:szCs w:val="21"/>
              </w:rPr>
              <w:t>；</w:t>
            </w:r>
            <w:r>
              <w:rPr>
                <w:sz w:val="21"/>
                <w:szCs w:val="21"/>
              </w:rPr>
              <w:t>payments</w:t>
            </w:r>
            <w:r>
              <w:rPr>
                <w:sz w:val="21"/>
                <w:szCs w:val="21"/>
              </w:rPr>
              <w:t>；</w:t>
            </w:r>
            <w:r>
              <w:rPr>
                <w:sz w:val="21"/>
                <w:szCs w:val="21"/>
              </w:rPr>
              <w:t>refunds</w:t>
            </w:r>
            <w:r>
              <w:rPr>
                <w:sz w:val="21"/>
                <w:szCs w:val="21"/>
              </w:rPr>
              <w:t>；</w:t>
            </w:r>
            <w:r>
              <w:rPr>
                <w:sz w:val="21"/>
                <w:szCs w:val="21"/>
              </w:rPr>
              <w:t>settlements</w:t>
            </w:r>
            <w:r>
              <w:rPr>
                <w:sz w:val="21"/>
                <w:szCs w:val="21"/>
              </w:rPr>
              <w:t>；</w:t>
            </w:r>
            <w:r>
              <w:rPr>
                <w:sz w:val="21"/>
                <w:szCs w:val="21"/>
              </w:rPr>
              <w:t>BR-01</w:t>
            </w:r>
            <w:r>
              <w:rPr>
                <w:sz w:val="21"/>
                <w:szCs w:val="21"/>
              </w:rPr>
              <w:t>；</w:t>
            </w:r>
            <w:r>
              <w:rPr>
                <w:sz w:val="21"/>
                <w:szCs w:val="21"/>
              </w:rPr>
              <w:t>BR-02</w:t>
            </w:r>
            <w:r>
              <w:rPr>
                <w:sz w:val="21"/>
                <w:szCs w:val="21"/>
              </w:rPr>
              <w:t>；</w:t>
            </w:r>
            <w:r>
              <w:rPr>
                <w:sz w:val="21"/>
                <w:szCs w:val="21"/>
              </w:rPr>
              <w:t>BR-13</w:t>
            </w:r>
            <w:r>
              <w:rPr>
                <w:sz w:val="21"/>
                <w:szCs w:val="21"/>
              </w:rPr>
              <w:t>；</w:t>
            </w:r>
            <w:r>
              <w:rPr>
                <w:sz w:val="21"/>
                <w:szCs w:val="21"/>
              </w:rPr>
              <w:t>BR-14</w:t>
            </w:r>
            <w:r>
              <w:rPr>
                <w:sz w:val="21"/>
                <w:szCs w:val="21"/>
              </w:rPr>
              <w:t>；</w:t>
            </w:r>
            <w:r>
              <w:rPr>
                <w:sz w:val="21"/>
                <w:szCs w:val="21"/>
              </w:rPr>
              <w:t>BR-16</w:t>
            </w:r>
          </w:p>
        </w:tc>
      </w:tr>
      <w:tr w:rsidR="004139D5" w14:paraId="5D627A32"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5D3D9C99" w14:textId="77777777" w:rsidR="004139D5" w:rsidRDefault="002735B2">
            <w:pPr>
              <w:keepLines/>
              <w:spacing w:line="360" w:lineRule="exact"/>
              <w:ind w:firstLine="0"/>
              <w:rPr>
                <w:rFonts w:hint="eastAsia"/>
              </w:rPr>
            </w:pPr>
            <w:r>
              <w:rPr>
                <w:sz w:val="21"/>
                <w:szCs w:val="21"/>
              </w:rPr>
              <w:t>已有覆盖</w:t>
            </w:r>
          </w:p>
        </w:tc>
        <w:tc>
          <w:tcPr>
            <w:tcW w:w="7370" w:type="dxa"/>
            <w:tcBorders>
              <w:left w:val="nil"/>
              <w:bottom w:val="nil"/>
              <w:right w:val="nil"/>
            </w:tcBorders>
            <w:tcMar>
              <w:top w:w="45" w:type="dxa"/>
              <w:left w:w="85" w:type="dxa"/>
              <w:bottom w:w="45" w:type="dxa"/>
              <w:right w:w="85" w:type="dxa"/>
            </w:tcMar>
            <w:vAlign w:val="center"/>
          </w:tcPr>
          <w:p w14:paraId="1FAD7B5E" w14:textId="77777777" w:rsidR="004139D5" w:rsidRDefault="002735B2">
            <w:pPr>
              <w:keepLines/>
              <w:spacing w:line="360" w:lineRule="exact"/>
              <w:ind w:firstLine="0"/>
              <w:rPr>
                <w:rFonts w:hint="eastAsia"/>
              </w:rPr>
            </w:pPr>
            <w:r>
              <w:rPr>
                <w:sz w:val="21"/>
                <w:szCs w:val="21"/>
              </w:rPr>
              <w:t>test/business.test.js</w:t>
            </w:r>
            <w:r>
              <w:rPr>
                <w:sz w:val="21"/>
                <w:szCs w:val="21"/>
              </w:rPr>
              <w:t>：北京时间日结、差额、不可覆盖修订和来源失效</w:t>
            </w:r>
          </w:p>
        </w:tc>
      </w:tr>
      <w:tr w:rsidR="004139D5" w14:paraId="48792AFC" w14:textId="77777777">
        <w:trPr>
          <w:cantSplit/>
          <w:jc w:val="center"/>
        </w:trPr>
        <w:tc>
          <w:tcPr>
            <w:tcW w:w="1474" w:type="dxa"/>
            <w:tcBorders>
              <w:left w:val="nil"/>
              <w:bottom w:val="single" w:sz="7" w:space="0" w:color="000000"/>
              <w:right w:val="nil"/>
            </w:tcBorders>
            <w:tcMar>
              <w:top w:w="45" w:type="dxa"/>
              <w:left w:w="85" w:type="dxa"/>
              <w:bottom w:w="45" w:type="dxa"/>
              <w:right w:w="85" w:type="dxa"/>
            </w:tcMar>
            <w:vAlign w:val="center"/>
          </w:tcPr>
          <w:p w14:paraId="25F6C115" w14:textId="77777777" w:rsidR="004139D5" w:rsidRDefault="002735B2">
            <w:pPr>
              <w:keepLines/>
              <w:spacing w:line="360" w:lineRule="exact"/>
              <w:ind w:firstLine="0"/>
              <w:rPr>
                <w:rFonts w:hint="eastAsia"/>
              </w:rPr>
            </w:pPr>
            <w:r>
              <w:rPr>
                <w:sz w:val="21"/>
                <w:szCs w:val="21"/>
              </w:rPr>
              <w:t>剩余缺口</w:t>
            </w:r>
          </w:p>
        </w:tc>
        <w:tc>
          <w:tcPr>
            <w:tcW w:w="7370" w:type="dxa"/>
            <w:tcBorders>
              <w:left w:val="nil"/>
              <w:bottom w:val="single" w:sz="7" w:space="0" w:color="000000"/>
              <w:right w:val="nil"/>
            </w:tcBorders>
            <w:tcMar>
              <w:top w:w="45" w:type="dxa"/>
              <w:left w:w="85" w:type="dxa"/>
              <w:bottom w:w="45" w:type="dxa"/>
              <w:right w:w="85" w:type="dxa"/>
            </w:tcMar>
            <w:vAlign w:val="center"/>
          </w:tcPr>
          <w:p w14:paraId="065A1235" w14:textId="77777777" w:rsidR="004139D5" w:rsidRDefault="002735B2">
            <w:pPr>
              <w:keepLines/>
              <w:spacing w:line="360" w:lineRule="exact"/>
              <w:ind w:firstLine="0"/>
              <w:rPr>
                <w:rFonts w:hint="eastAsia"/>
              </w:rPr>
            </w:pPr>
            <w:r>
              <w:rPr>
                <w:sz w:val="21"/>
                <w:szCs w:val="21"/>
              </w:rPr>
              <w:t>完整日结界面流程及所有渠道差额组合未单独覆盖；真实门诊岗位试用与跨店数据可见性抽查仍待机构验收</w:t>
            </w:r>
          </w:p>
        </w:tc>
      </w:tr>
      <w:tr w:rsidR="004139D5" w14:paraId="10469331" w14:textId="77777777">
        <w:trPr>
          <w:cantSplit/>
          <w:tblHeader/>
          <w:jc w:val="center"/>
        </w:trPr>
        <w:tc>
          <w:tcPr>
            <w:tcW w:w="147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B72D412"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追溯项</w:t>
            </w:r>
          </w:p>
        </w:tc>
        <w:tc>
          <w:tcPr>
            <w:tcW w:w="7370"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2F3E9E2B"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内容</w:t>
            </w:r>
          </w:p>
        </w:tc>
      </w:tr>
      <w:tr w:rsidR="004139D5" w14:paraId="7A06510F"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7E8981C8" w14:textId="77777777" w:rsidR="004139D5" w:rsidRDefault="002735B2">
            <w:pPr>
              <w:keepLines/>
              <w:spacing w:line="360" w:lineRule="exact"/>
              <w:ind w:firstLine="0"/>
              <w:rPr>
                <w:rFonts w:hint="eastAsia"/>
              </w:rPr>
            </w:pPr>
            <w:r>
              <w:rPr>
                <w:sz w:val="21"/>
                <w:szCs w:val="21"/>
              </w:rPr>
              <w:t>用例</w:t>
            </w:r>
          </w:p>
        </w:tc>
        <w:tc>
          <w:tcPr>
            <w:tcW w:w="7370" w:type="dxa"/>
            <w:tcBorders>
              <w:left w:val="nil"/>
              <w:bottom w:val="nil"/>
              <w:right w:val="nil"/>
            </w:tcBorders>
            <w:tcMar>
              <w:top w:w="45" w:type="dxa"/>
              <w:left w:w="85" w:type="dxa"/>
              <w:bottom w:w="45" w:type="dxa"/>
              <w:right w:w="85" w:type="dxa"/>
            </w:tcMar>
            <w:vAlign w:val="center"/>
          </w:tcPr>
          <w:p w14:paraId="7C44E4B1" w14:textId="77777777" w:rsidR="004139D5" w:rsidRDefault="002735B2">
            <w:pPr>
              <w:keepLines/>
              <w:spacing w:line="360" w:lineRule="exact"/>
              <w:ind w:firstLine="0"/>
              <w:rPr>
                <w:rFonts w:hint="eastAsia"/>
              </w:rPr>
            </w:pPr>
            <w:r>
              <w:rPr>
                <w:sz w:val="21"/>
                <w:szCs w:val="21"/>
              </w:rPr>
              <w:t xml:space="preserve">UC-17 </w:t>
            </w:r>
            <w:r>
              <w:rPr>
                <w:sz w:val="21"/>
                <w:szCs w:val="21"/>
              </w:rPr>
              <w:t>接诊医生对已完成记录补充更正说明，保留原文、作者、时间和所依据版本。</w:t>
            </w:r>
          </w:p>
        </w:tc>
      </w:tr>
      <w:tr w:rsidR="004139D5" w14:paraId="220E9856"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5F60A8E7" w14:textId="77777777" w:rsidR="004139D5" w:rsidRDefault="002735B2">
            <w:pPr>
              <w:keepLines/>
              <w:spacing w:line="360" w:lineRule="exact"/>
              <w:ind w:firstLine="0"/>
              <w:rPr>
                <w:rFonts w:hint="eastAsia"/>
              </w:rPr>
            </w:pPr>
            <w:r>
              <w:rPr>
                <w:sz w:val="21"/>
                <w:szCs w:val="21"/>
              </w:rPr>
              <w:t>命令或查询</w:t>
            </w:r>
          </w:p>
        </w:tc>
        <w:tc>
          <w:tcPr>
            <w:tcW w:w="7370" w:type="dxa"/>
            <w:tcBorders>
              <w:left w:val="nil"/>
              <w:bottom w:val="nil"/>
              <w:right w:val="nil"/>
            </w:tcBorders>
            <w:tcMar>
              <w:top w:w="45" w:type="dxa"/>
              <w:left w:w="85" w:type="dxa"/>
              <w:bottom w:w="45" w:type="dxa"/>
              <w:right w:w="85" w:type="dxa"/>
            </w:tcMar>
            <w:vAlign w:val="center"/>
          </w:tcPr>
          <w:p w14:paraId="1A3C9AE2" w14:textId="77777777" w:rsidR="004139D5" w:rsidRDefault="002735B2">
            <w:pPr>
              <w:keepLines/>
              <w:spacing w:line="360" w:lineRule="exact"/>
              <w:ind w:firstLine="0"/>
              <w:rPr>
                <w:rFonts w:hint="eastAsia"/>
              </w:rPr>
            </w:pPr>
            <w:r>
              <w:rPr>
                <w:sz w:val="21"/>
                <w:szCs w:val="21"/>
              </w:rPr>
              <w:t>visit.addendum</w:t>
            </w:r>
          </w:p>
        </w:tc>
      </w:tr>
      <w:tr w:rsidR="004139D5" w14:paraId="4BD035A8"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24F6D29E" w14:textId="77777777" w:rsidR="004139D5" w:rsidRDefault="002735B2">
            <w:pPr>
              <w:keepLines/>
              <w:spacing w:line="360" w:lineRule="exact"/>
              <w:ind w:firstLine="0"/>
              <w:rPr>
                <w:rFonts w:hint="eastAsia"/>
              </w:rPr>
            </w:pPr>
            <w:r>
              <w:rPr>
                <w:sz w:val="21"/>
                <w:szCs w:val="21"/>
              </w:rPr>
              <w:t>实体与规则</w:t>
            </w:r>
          </w:p>
        </w:tc>
        <w:tc>
          <w:tcPr>
            <w:tcW w:w="7370" w:type="dxa"/>
            <w:tcBorders>
              <w:left w:val="nil"/>
              <w:bottom w:val="nil"/>
              <w:right w:val="nil"/>
            </w:tcBorders>
            <w:tcMar>
              <w:top w:w="45" w:type="dxa"/>
              <w:left w:w="85" w:type="dxa"/>
              <w:bottom w:w="45" w:type="dxa"/>
              <w:right w:w="85" w:type="dxa"/>
            </w:tcMar>
            <w:vAlign w:val="center"/>
          </w:tcPr>
          <w:p w14:paraId="2BFAB3CB" w14:textId="77777777" w:rsidR="004139D5" w:rsidRDefault="002735B2">
            <w:pPr>
              <w:keepLines/>
              <w:spacing w:line="360" w:lineRule="exact"/>
              <w:ind w:firstLine="0"/>
              <w:rPr>
                <w:rFonts w:hint="eastAsia"/>
              </w:rPr>
            </w:pPr>
            <w:r>
              <w:rPr>
                <w:sz w:val="21"/>
                <w:szCs w:val="21"/>
              </w:rPr>
              <w:t>visits</w:t>
            </w:r>
            <w:r>
              <w:rPr>
                <w:sz w:val="21"/>
                <w:szCs w:val="21"/>
              </w:rPr>
              <w:t>；</w:t>
            </w:r>
            <w:r>
              <w:rPr>
                <w:sz w:val="21"/>
                <w:szCs w:val="21"/>
              </w:rPr>
              <w:t>visit_addenda</w:t>
            </w:r>
            <w:r>
              <w:rPr>
                <w:sz w:val="21"/>
                <w:szCs w:val="21"/>
              </w:rPr>
              <w:t>；</w:t>
            </w:r>
            <w:r>
              <w:rPr>
                <w:sz w:val="21"/>
                <w:szCs w:val="21"/>
              </w:rPr>
              <w:t>users</w:t>
            </w:r>
            <w:r>
              <w:rPr>
                <w:sz w:val="21"/>
                <w:szCs w:val="21"/>
              </w:rPr>
              <w:t>；</w:t>
            </w:r>
            <w:r>
              <w:rPr>
                <w:sz w:val="21"/>
                <w:szCs w:val="21"/>
              </w:rPr>
              <w:t>BR-01</w:t>
            </w:r>
            <w:r>
              <w:rPr>
                <w:sz w:val="21"/>
                <w:szCs w:val="21"/>
              </w:rPr>
              <w:t>；</w:t>
            </w:r>
            <w:r>
              <w:rPr>
                <w:sz w:val="21"/>
                <w:szCs w:val="21"/>
              </w:rPr>
              <w:t>BR-02</w:t>
            </w:r>
            <w:r>
              <w:rPr>
                <w:sz w:val="21"/>
                <w:szCs w:val="21"/>
              </w:rPr>
              <w:t>；</w:t>
            </w:r>
            <w:r>
              <w:rPr>
                <w:sz w:val="21"/>
                <w:szCs w:val="21"/>
              </w:rPr>
              <w:t>BR-03</w:t>
            </w:r>
            <w:r>
              <w:rPr>
                <w:sz w:val="21"/>
                <w:szCs w:val="21"/>
              </w:rPr>
              <w:t>；</w:t>
            </w:r>
            <w:r>
              <w:rPr>
                <w:sz w:val="21"/>
                <w:szCs w:val="21"/>
              </w:rPr>
              <w:t>BR-17</w:t>
            </w:r>
          </w:p>
        </w:tc>
      </w:tr>
      <w:tr w:rsidR="004139D5" w14:paraId="437E0C7C"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0DA74FBE" w14:textId="77777777" w:rsidR="004139D5" w:rsidRDefault="002735B2">
            <w:pPr>
              <w:keepLines/>
              <w:spacing w:line="360" w:lineRule="exact"/>
              <w:ind w:firstLine="0"/>
              <w:rPr>
                <w:rFonts w:hint="eastAsia"/>
              </w:rPr>
            </w:pPr>
            <w:r>
              <w:rPr>
                <w:sz w:val="21"/>
                <w:szCs w:val="21"/>
              </w:rPr>
              <w:t>已有覆盖</w:t>
            </w:r>
          </w:p>
        </w:tc>
        <w:tc>
          <w:tcPr>
            <w:tcW w:w="7370" w:type="dxa"/>
            <w:tcBorders>
              <w:left w:val="nil"/>
              <w:bottom w:val="nil"/>
              <w:right w:val="nil"/>
            </w:tcBorders>
            <w:tcMar>
              <w:top w:w="45" w:type="dxa"/>
              <w:left w:w="85" w:type="dxa"/>
              <w:bottom w:w="45" w:type="dxa"/>
              <w:right w:w="85" w:type="dxa"/>
            </w:tcMar>
            <w:vAlign w:val="center"/>
          </w:tcPr>
          <w:p w14:paraId="66AADA1A" w14:textId="77777777" w:rsidR="004139D5" w:rsidRDefault="002735B2">
            <w:pPr>
              <w:keepLines/>
              <w:spacing w:line="360" w:lineRule="exact"/>
              <w:ind w:firstLine="0"/>
              <w:rPr>
                <w:rFonts w:hint="eastAsia"/>
              </w:rPr>
            </w:pPr>
            <w:r>
              <w:rPr>
                <w:sz w:val="21"/>
                <w:szCs w:val="21"/>
              </w:rPr>
              <w:t>test/business.test.js</w:t>
            </w:r>
            <w:r>
              <w:rPr>
                <w:sz w:val="21"/>
                <w:szCs w:val="21"/>
              </w:rPr>
              <w:t>：接诊医生及店长权限、不可覆盖附记；</w:t>
            </w:r>
            <w:r>
              <w:rPr>
                <w:sz w:val="21"/>
                <w:szCs w:val="21"/>
              </w:rPr>
              <w:t>test/browser/workspaces.spec.js</w:t>
            </w:r>
            <w:r>
              <w:rPr>
                <w:sz w:val="21"/>
                <w:szCs w:val="21"/>
              </w:rPr>
              <w:t>：追加并读取附记</w:t>
            </w:r>
          </w:p>
        </w:tc>
      </w:tr>
      <w:tr w:rsidR="004139D5" w14:paraId="0484B3A2" w14:textId="77777777">
        <w:trPr>
          <w:cantSplit/>
          <w:jc w:val="center"/>
        </w:trPr>
        <w:tc>
          <w:tcPr>
            <w:tcW w:w="1474" w:type="dxa"/>
            <w:tcBorders>
              <w:left w:val="nil"/>
              <w:bottom w:val="single" w:sz="7" w:space="0" w:color="000000"/>
              <w:right w:val="nil"/>
            </w:tcBorders>
            <w:tcMar>
              <w:top w:w="45" w:type="dxa"/>
              <w:left w:w="85" w:type="dxa"/>
              <w:bottom w:w="45" w:type="dxa"/>
              <w:right w:w="85" w:type="dxa"/>
            </w:tcMar>
            <w:vAlign w:val="center"/>
          </w:tcPr>
          <w:p w14:paraId="55B1C03F" w14:textId="77777777" w:rsidR="004139D5" w:rsidRDefault="002735B2">
            <w:pPr>
              <w:keepLines/>
              <w:spacing w:line="360" w:lineRule="exact"/>
              <w:ind w:firstLine="0"/>
              <w:rPr>
                <w:rFonts w:hint="eastAsia"/>
              </w:rPr>
            </w:pPr>
            <w:r>
              <w:rPr>
                <w:sz w:val="21"/>
                <w:szCs w:val="21"/>
              </w:rPr>
              <w:lastRenderedPageBreak/>
              <w:t>剩余缺口</w:t>
            </w:r>
          </w:p>
        </w:tc>
        <w:tc>
          <w:tcPr>
            <w:tcW w:w="7370" w:type="dxa"/>
            <w:tcBorders>
              <w:left w:val="nil"/>
              <w:bottom w:val="single" w:sz="7" w:space="0" w:color="000000"/>
              <w:right w:val="nil"/>
            </w:tcBorders>
            <w:tcMar>
              <w:top w:w="45" w:type="dxa"/>
              <w:left w:w="85" w:type="dxa"/>
              <w:bottom w:w="45" w:type="dxa"/>
              <w:right w:w="85" w:type="dxa"/>
            </w:tcMar>
            <w:vAlign w:val="center"/>
          </w:tcPr>
          <w:p w14:paraId="1F290A81" w14:textId="77777777" w:rsidR="004139D5" w:rsidRDefault="002735B2">
            <w:pPr>
              <w:keepLines/>
              <w:spacing w:line="360" w:lineRule="exact"/>
              <w:ind w:firstLine="0"/>
              <w:rPr>
                <w:rFonts w:hint="eastAsia"/>
              </w:rPr>
            </w:pPr>
            <w:r>
              <w:rPr>
                <w:sz w:val="21"/>
                <w:szCs w:val="21"/>
              </w:rPr>
              <w:t>附记最大长度等全部边界未逐项单独覆盖；真实门诊岗位试用与跨店数据可见性抽查仍待机构验收</w:t>
            </w:r>
          </w:p>
        </w:tc>
      </w:tr>
      <w:tr w:rsidR="004139D5" w14:paraId="24846085" w14:textId="77777777">
        <w:trPr>
          <w:cantSplit/>
          <w:tblHeader/>
          <w:jc w:val="center"/>
        </w:trPr>
        <w:tc>
          <w:tcPr>
            <w:tcW w:w="147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71EC0D3D"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追溯项</w:t>
            </w:r>
          </w:p>
        </w:tc>
        <w:tc>
          <w:tcPr>
            <w:tcW w:w="7370"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07C4D0A1"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内容</w:t>
            </w:r>
          </w:p>
        </w:tc>
      </w:tr>
      <w:tr w:rsidR="004139D5" w14:paraId="5BBABE19"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0577925B" w14:textId="77777777" w:rsidR="004139D5" w:rsidRDefault="002735B2">
            <w:pPr>
              <w:keepLines/>
              <w:spacing w:line="360" w:lineRule="exact"/>
              <w:ind w:firstLine="0"/>
              <w:rPr>
                <w:rFonts w:hint="eastAsia"/>
              </w:rPr>
            </w:pPr>
            <w:r>
              <w:rPr>
                <w:sz w:val="21"/>
                <w:szCs w:val="21"/>
              </w:rPr>
              <w:t>用例</w:t>
            </w:r>
          </w:p>
        </w:tc>
        <w:tc>
          <w:tcPr>
            <w:tcW w:w="7370" w:type="dxa"/>
            <w:tcBorders>
              <w:left w:val="nil"/>
              <w:bottom w:val="nil"/>
              <w:right w:val="nil"/>
            </w:tcBorders>
            <w:tcMar>
              <w:top w:w="45" w:type="dxa"/>
              <w:left w:w="85" w:type="dxa"/>
              <w:bottom w:w="45" w:type="dxa"/>
              <w:right w:w="85" w:type="dxa"/>
            </w:tcMar>
            <w:vAlign w:val="center"/>
          </w:tcPr>
          <w:p w14:paraId="57365DD6" w14:textId="77777777" w:rsidR="004139D5" w:rsidRDefault="002735B2">
            <w:pPr>
              <w:keepLines/>
              <w:spacing w:line="360" w:lineRule="exact"/>
              <w:ind w:firstLine="0"/>
              <w:rPr>
                <w:rFonts w:hint="eastAsia"/>
              </w:rPr>
            </w:pPr>
            <w:r>
              <w:rPr>
                <w:sz w:val="21"/>
                <w:szCs w:val="21"/>
              </w:rPr>
              <w:t xml:space="preserve">UC-18 </w:t>
            </w:r>
            <w:r>
              <w:rPr>
                <w:sz w:val="21"/>
                <w:szCs w:val="21"/>
              </w:rPr>
              <w:t>总部完成身份核验后归并两份同一患者档案，保留来源别名并迁移业务关联。</w:t>
            </w:r>
          </w:p>
        </w:tc>
      </w:tr>
      <w:tr w:rsidR="004139D5" w14:paraId="7391F442"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261B9961" w14:textId="77777777" w:rsidR="004139D5" w:rsidRDefault="002735B2">
            <w:pPr>
              <w:keepLines/>
              <w:spacing w:line="360" w:lineRule="exact"/>
              <w:ind w:firstLine="0"/>
              <w:rPr>
                <w:rFonts w:hint="eastAsia"/>
              </w:rPr>
            </w:pPr>
            <w:r>
              <w:rPr>
                <w:sz w:val="21"/>
                <w:szCs w:val="21"/>
              </w:rPr>
              <w:t>命令或查询</w:t>
            </w:r>
          </w:p>
        </w:tc>
        <w:tc>
          <w:tcPr>
            <w:tcW w:w="7370" w:type="dxa"/>
            <w:tcBorders>
              <w:left w:val="nil"/>
              <w:bottom w:val="nil"/>
              <w:right w:val="nil"/>
            </w:tcBorders>
            <w:tcMar>
              <w:top w:w="45" w:type="dxa"/>
              <w:left w:w="85" w:type="dxa"/>
              <w:bottom w:w="45" w:type="dxa"/>
              <w:right w:w="85" w:type="dxa"/>
            </w:tcMar>
            <w:vAlign w:val="center"/>
          </w:tcPr>
          <w:p w14:paraId="0BD7DEFB" w14:textId="77777777" w:rsidR="004139D5" w:rsidRDefault="002735B2">
            <w:pPr>
              <w:keepLines/>
              <w:spacing w:line="360" w:lineRule="exact"/>
              <w:ind w:firstLine="0"/>
              <w:rPr>
                <w:rFonts w:hint="eastAsia"/>
              </w:rPr>
            </w:pPr>
            <w:r>
              <w:rPr>
                <w:sz w:val="21"/>
                <w:szCs w:val="21"/>
              </w:rPr>
              <w:t>patient.merge</w:t>
            </w:r>
          </w:p>
        </w:tc>
      </w:tr>
      <w:tr w:rsidR="004139D5" w14:paraId="7081CE27"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41548734" w14:textId="77777777" w:rsidR="004139D5" w:rsidRDefault="002735B2">
            <w:pPr>
              <w:keepLines/>
              <w:spacing w:line="360" w:lineRule="exact"/>
              <w:ind w:firstLine="0"/>
              <w:rPr>
                <w:rFonts w:hint="eastAsia"/>
              </w:rPr>
            </w:pPr>
            <w:r>
              <w:rPr>
                <w:sz w:val="21"/>
                <w:szCs w:val="21"/>
              </w:rPr>
              <w:t>实体与规则</w:t>
            </w:r>
          </w:p>
        </w:tc>
        <w:tc>
          <w:tcPr>
            <w:tcW w:w="7370" w:type="dxa"/>
            <w:tcBorders>
              <w:left w:val="nil"/>
              <w:bottom w:val="nil"/>
              <w:right w:val="nil"/>
            </w:tcBorders>
            <w:tcMar>
              <w:top w:w="45" w:type="dxa"/>
              <w:left w:w="85" w:type="dxa"/>
              <w:bottom w:w="45" w:type="dxa"/>
              <w:right w:w="85" w:type="dxa"/>
            </w:tcMar>
            <w:vAlign w:val="center"/>
          </w:tcPr>
          <w:p w14:paraId="62D3C036" w14:textId="77777777" w:rsidR="004139D5" w:rsidRDefault="002735B2">
            <w:pPr>
              <w:keepLines/>
              <w:spacing w:line="360" w:lineRule="exact"/>
              <w:ind w:firstLine="0"/>
              <w:rPr>
                <w:rFonts w:hint="eastAsia"/>
              </w:rPr>
            </w:pPr>
            <w:r>
              <w:rPr>
                <w:sz w:val="21"/>
                <w:szCs w:val="21"/>
              </w:rPr>
              <w:t>patients</w:t>
            </w:r>
            <w:r>
              <w:rPr>
                <w:sz w:val="21"/>
                <w:szCs w:val="21"/>
              </w:rPr>
              <w:t>；</w:t>
            </w:r>
            <w:r>
              <w:rPr>
                <w:sz w:val="21"/>
                <w:szCs w:val="21"/>
              </w:rPr>
              <w:t>patient_allergies</w:t>
            </w:r>
            <w:r>
              <w:rPr>
                <w:sz w:val="21"/>
                <w:szCs w:val="21"/>
              </w:rPr>
              <w:t>；</w:t>
            </w:r>
            <w:r>
              <w:rPr>
                <w:sz w:val="21"/>
                <w:szCs w:val="21"/>
              </w:rPr>
              <w:t>patient_clinic_access</w:t>
            </w:r>
            <w:r>
              <w:rPr>
                <w:sz w:val="21"/>
                <w:szCs w:val="21"/>
              </w:rPr>
              <w:t>；</w:t>
            </w:r>
            <w:r>
              <w:rPr>
                <w:sz w:val="21"/>
                <w:szCs w:val="21"/>
              </w:rPr>
              <w:t>appointments</w:t>
            </w:r>
            <w:r>
              <w:rPr>
                <w:sz w:val="21"/>
                <w:szCs w:val="21"/>
              </w:rPr>
              <w:t>；</w:t>
            </w:r>
            <w:r>
              <w:rPr>
                <w:sz w:val="21"/>
                <w:szCs w:val="21"/>
              </w:rPr>
              <w:t>visits</w:t>
            </w:r>
            <w:r>
              <w:rPr>
                <w:sz w:val="21"/>
                <w:szCs w:val="21"/>
              </w:rPr>
              <w:t>；</w:t>
            </w:r>
            <w:r>
              <w:rPr>
                <w:sz w:val="21"/>
                <w:szCs w:val="21"/>
              </w:rPr>
              <w:t>settlements</w:t>
            </w:r>
            <w:r>
              <w:rPr>
                <w:sz w:val="21"/>
                <w:szCs w:val="21"/>
              </w:rPr>
              <w:t>；</w:t>
            </w:r>
            <w:r>
              <w:rPr>
                <w:sz w:val="21"/>
                <w:szCs w:val="21"/>
              </w:rPr>
              <w:t>patient_aliases</w:t>
            </w:r>
            <w:r>
              <w:rPr>
                <w:sz w:val="21"/>
                <w:szCs w:val="21"/>
              </w:rPr>
              <w:t>；</w:t>
            </w:r>
            <w:r>
              <w:rPr>
                <w:sz w:val="21"/>
                <w:szCs w:val="21"/>
              </w:rPr>
              <w:t>users</w:t>
            </w:r>
            <w:r>
              <w:rPr>
                <w:sz w:val="21"/>
                <w:szCs w:val="21"/>
              </w:rPr>
              <w:t>；</w:t>
            </w:r>
            <w:r>
              <w:rPr>
                <w:sz w:val="21"/>
                <w:szCs w:val="21"/>
              </w:rPr>
              <w:t>sessions</w:t>
            </w:r>
            <w:r>
              <w:rPr>
                <w:sz w:val="21"/>
                <w:szCs w:val="21"/>
              </w:rPr>
              <w:t>；</w:t>
            </w:r>
            <w:r>
              <w:rPr>
                <w:sz w:val="21"/>
                <w:szCs w:val="21"/>
              </w:rPr>
              <w:t>BR-01</w:t>
            </w:r>
            <w:r>
              <w:rPr>
                <w:sz w:val="21"/>
                <w:szCs w:val="21"/>
              </w:rPr>
              <w:t>；</w:t>
            </w:r>
            <w:r>
              <w:rPr>
                <w:sz w:val="21"/>
                <w:szCs w:val="21"/>
              </w:rPr>
              <w:t>BR-03</w:t>
            </w:r>
            <w:r>
              <w:rPr>
                <w:sz w:val="21"/>
                <w:szCs w:val="21"/>
              </w:rPr>
              <w:t>；</w:t>
            </w:r>
            <w:r>
              <w:rPr>
                <w:sz w:val="21"/>
                <w:szCs w:val="21"/>
              </w:rPr>
              <w:t>BR-18</w:t>
            </w:r>
            <w:r>
              <w:rPr>
                <w:sz w:val="21"/>
                <w:szCs w:val="21"/>
              </w:rPr>
              <w:t>；</w:t>
            </w:r>
            <w:r>
              <w:rPr>
                <w:sz w:val="21"/>
                <w:szCs w:val="21"/>
              </w:rPr>
              <w:t>BR-19</w:t>
            </w:r>
          </w:p>
        </w:tc>
      </w:tr>
      <w:tr w:rsidR="004139D5" w14:paraId="09F6F86B"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3ECE95A5" w14:textId="77777777" w:rsidR="004139D5" w:rsidRDefault="002735B2">
            <w:pPr>
              <w:keepLines/>
              <w:spacing w:line="360" w:lineRule="exact"/>
              <w:ind w:firstLine="0"/>
              <w:rPr>
                <w:rFonts w:hint="eastAsia"/>
              </w:rPr>
            </w:pPr>
            <w:r>
              <w:rPr>
                <w:sz w:val="21"/>
                <w:szCs w:val="21"/>
              </w:rPr>
              <w:t>已有覆盖</w:t>
            </w:r>
          </w:p>
        </w:tc>
        <w:tc>
          <w:tcPr>
            <w:tcW w:w="7370" w:type="dxa"/>
            <w:tcBorders>
              <w:left w:val="nil"/>
              <w:bottom w:val="nil"/>
              <w:right w:val="nil"/>
            </w:tcBorders>
            <w:tcMar>
              <w:top w:w="45" w:type="dxa"/>
              <w:left w:w="85" w:type="dxa"/>
              <w:bottom w:w="45" w:type="dxa"/>
              <w:right w:w="85" w:type="dxa"/>
            </w:tcMar>
            <w:vAlign w:val="center"/>
          </w:tcPr>
          <w:p w14:paraId="164FAEF0" w14:textId="77777777" w:rsidR="004139D5" w:rsidRDefault="002735B2">
            <w:pPr>
              <w:keepLines/>
              <w:spacing w:line="360" w:lineRule="exact"/>
              <w:ind w:firstLine="0"/>
              <w:rPr>
                <w:rFonts w:hint="eastAsia"/>
              </w:rPr>
            </w:pPr>
            <w:r>
              <w:rPr>
                <w:sz w:val="21"/>
                <w:szCs w:val="21"/>
              </w:rPr>
              <w:t>test/business.test.js</w:t>
            </w:r>
            <w:r>
              <w:rPr>
                <w:sz w:val="21"/>
                <w:szCs w:val="21"/>
              </w:rPr>
              <w:t>：迁移引用、保留别名、撤销会话、身份冲突及双有效账号拒绝</w:t>
            </w:r>
          </w:p>
        </w:tc>
      </w:tr>
      <w:tr w:rsidR="004139D5" w14:paraId="2121BF33" w14:textId="77777777">
        <w:trPr>
          <w:cantSplit/>
          <w:jc w:val="center"/>
        </w:trPr>
        <w:tc>
          <w:tcPr>
            <w:tcW w:w="1474" w:type="dxa"/>
            <w:tcBorders>
              <w:left w:val="nil"/>
              <w:bottom w:val="single" w:sz="7" w:space="0" w:color="000000"/>
              <w:right w:val="nil"/>
            </w:tcBorders>
            <w:tcMar>
              <w:top w:w="45" w:type="dxa"/>
              <w:left w:w="85" w:type="dxa"/>
              <w:bottom w:w="45" w:type="dxa"/>
              <w:right w:w="85" w:type="dxa"/>
            </w:tcMar>
            <w:vAlign w:val="center"/>
          </w:tcPr>
          <w:p w14:paraId="62A4E26E" w14:textId="77777777" w:rsidR="004139D5" w:rsidRDefault="002735B2">
            <w:pPr>
              <w:keepLines/>
              <w:spacing w:line="360" w:lineRule="exact"/>
              <w:ind w:firstLine="0"/>
              <w:rPr>
                <w:rFonts w:hint="eastAsia"/>
              </w:rPr>
            </w:pPr>
            <w:r>
              <w:rPr>
                <w:sz w:val="21"/>
                <w:szCs w:val="21"/>
              </w:rPr>
              <w:t>剩余缺口</w:t>
            </w:r>
          </w:p>
        </w:tc>
        <w:tc>
          <w:tcPr>
            <w:tcW w:w="7370" w:type="dxa"/>
            <w:tcBorders>
              <w:left w:val="nil"/>
              <w:bottom w:val="single" w:sz="7" w:space="0" w:color="000000"/>
              <w:right w:val="nil"/>
            </w:tcBorders>
            <w:tcMar>
              <w:top w:w="45" w:type="dxa"/>
              <w:left w:w="85" w:type="dxa"/>
              <w:bottom w:w="45" w:type="dxa"/>
              <w:right w:w="85" w:type="dxa"/>
            </w:tcMar>
            <w:vAlign w:val="center"/>
          </w:tcPr>
          <w:p w14:paraId="6A8F93B0" w14:textId="77777777" w:rsidR="004139D5" w:rsidRDefault="002735B2">
            <w:pPr>
              <w:keepLines/>
              <w:spacing w:line="360" w:lineRule="exact"/>
              <w:ind w:firstLine="0"/>
              <w:rPr>
                <w:rFonts w:hint="eastAsia"/>
              </w:rPr>
            </w:pPr>
            <w:r>
              <w:rPr>
                <w:sz w:val="21"/>
                <w:szCs w:val="21"/>
              </w:rPr>
              <w:t>多来源连续归并及完整归并界面未单独覆盖</w:t>
            </w:r>
          </w:p>
        </w:tc>
      </w:tr>
      <w:tr w:rsidR="004139D5" w14:paraId="547D09CF" w14:textId="77777777">
        <w:trPr>
          <w:cantSplit/>
          <w:tblHeader/>
          <w:jc w:val="center"/>
        </w:trPr>
        <w:tc>
          <w:tcPr>
            <w:tcW w:w="147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26B0CF76"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追溯项</w:t>
            </w:r>
          </w:p>
        </w:tc>
        <w:tc>
          <w:tcPr>
            <w:tcW w:w="7370"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813A3BA"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内容</w:t>
            </w:r>
          </w:p>
        </w:tc>
      </w:tr>
      <w:tr w:rsidR="004139D5" w14:paraId="09092A64"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5BEE31F9" w14:textId="77777777" w:rsidR="004139D5" w:rsidRDefault="002735B2">
            <w:pPr>
              <w:keepLines/>
              <w:spacing w:line="360" w:lineRule="exact"/>
              <w:ind w:firstLine="0"/>
              <w:rPr>
                <w:rFonts w:hint="eastAsia"/>
              </w:rPr>
            </w:pPr>
            <w:r>
              <w:rPr>
                <w:sz w:val="21"/>
                <w:szCs w:val="21"/>
              </w:rPr>
              <w:t>用例</w:t>
            </w:r>
          </w:p>
        </w:tc>
        <w:tc>
          <w:tcPr>
            <w:tcW w:w="7370" w:type="dxa"/>
            <w:tcBorders>
              <w:left w:val="nil"/>
              <w:bottom w:val="nil"/>
              <w:right w:val="nil"/>
            </w:tcBorders>
            <w:tcMar>
              <w:top w:w="45" w:type="dxa"/>
              <w:left w:w="85" w:type="dxa"/>
              <w:bottom w:w="45" w:type="dxa"/>
              <w:right w:w="85" w:type="dxa"/>
            </w:tcMar>
            <w:vAlign w:val="center"/>
          </w:tcPr>
          <w:p w14:paraId="5C000D40" w14:textId="77777777" w:rsidR="004139D5" w:rsidRDefault="002735B2">
            <w:pPr>
              <w:keepLines/>
              <w:spacing w:line="360" w:lineRule="exact"/>
              <w:ind w:firstLine="0"/>
              <w:rPr>
                <w:rFonts w:hint="eastAsia"/>
              </w:rPr>
            </w:pPr>
            <w:r>
              <w:rPr>
                <w:sz w:val="21"/>
                <w:szCs w:val="21"/>
              </w:rPr>
              <w:t xml:space="preserve">UC-19 </w:t>
            </w:r>
            <w:r>
              <w:rPr>
                <w:sz w:val="21"/>
                <w:szCs w:val="21"/>
              </w:rPr>
              <w:t>总部为已有患者档案建立顾客登录账号，避免自助注册重复建档或公开认领。</w:t>
            </w:r>
          </w:p>
        </w:tc>
      </w:tr>
      <w:tr w:rsidR="004139D5" w14:paraId="7E6346DB"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3FAC0583" w14:textId="77777777" w:rsidR="004139D5" w:rsidRDefault="002735B2">
            <w:pPr>
              <w:keepLines/>
              <w:spacing w:line="360" w:lineRule="exact"/>
              <w:ind w:firstLine="0"/>
              <w:rPr>
                <w:rFonts w:hint="eastAsia"/>
              </w:rPr>
            </w:pPr>
            <w:r>
              <w:rPr>
                <w:sz w:val="21"/>
                <w:szCs w:val="21"/>
              </w:rPr>
              <w:t>命令或查询</w:t>
            </w:r>
          </w:p>
        </w:tc>
        <w:tc>
          <w:tcPr>
            <w:tcW w:w="7370" w:type="dxa"/>
            <w:tcBorders>
              <w:left w:val="nil"/>
              <w:bottom w:val="nil"/>
              <w:right w:val="nil"/>
            </w:tcBorders>
            <w:tcMar>
              <w:top w:w="45" w:type="dxa"/>
              <w:left w:w="85" w:type="dxa"/>
              <w:bottom w:w="45" w:type="dxa"/>
              <w:right w:w="85" w:type="dxa"/>
            </w:tcMar>
            <w:vAlign w:val="center"/>
          </w:tcPr>
          <w:p w14:paraId="455C3B7F" w14:textId="77777777" w:rsidR="004139D5" w:rsidRDefault="002735B2">
            <w:pPr>
              <w:keepLines/>
              <w:spacing w:line="360" w:lineRule="exact"/>
              <w:ind w:firstLine="0"/>
              <w:rPr>
                <w:rFonts w:hint="eastAsia"/>
              </w:rPr>
            </w:pPr>
            <w:r>
              <w:rPr>
                <w:sz w:val="21"/>
                <w:szCs w:val="21"/>
              </w:rPr>
              <w:t>account.bindCustomer</w:t>
            </w:r>
          </w:p>
        </w:tc>
      </w:tr>
      <w:tr w:rsidR="004139D5" w14:paraId="1E33B4FC"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41A249F4" w14:textId="77777777" w:rsidR="004139D5" w:rsidRDefault="002735B2">
            <w:pPr>
              <w:keepLines/>
              <w:spacing w:line="360" w:lineRule="exact"/>
              <w:ind w:firstLine="0"/>
              <w:rPr>
                <w:rFonts w:hint="eastAsia"/>
              </w:rPr>
            </w:pPr>
            <w:r>
              <w:rPr>
                <w:sz w:val="21"/>
                <w:szCs w:val="21"/>
              </w:rPr>
              <w:t>实体与规则</w:t>
            </w:r>
          </w:p>
        </w:tc>
        <w:tc>
          <w:tcPr>
            <w:tcW w:w="7370" w:type="dxa"/>
            <w:tcBorders>
              <w:left w:val="nil"/>
              <w:bottom w:val="nil"/>
              <w:right w:val="nil"/>
            </w:tcBorders>
            <w:tcMar>
              <w:top w:w="45" w:type="dxa"/>
              <w:left w:w="85" w:type="dxa"/>
              <w:bottom w:w="45" w:type="dxa"/>
              <w:right w:w="85" w:type="dxa"/>
            </w:tcMar>
            <w:vAlign w:val="center"/>
          </w:tcPr>
          <w:p w14:paraId="09FBDC00" w14:textId="77777777" w:rsidR="004139D5" w:rsidRDefault="002735B2">
            <w:pPr>
              <w:keepLines/>
              <w:spacing w:line="360" w:lineRule="exact"/>
              <w:ind w:firstLine="0"/>
              <w:rPr>
                <w:rFonts w:hint="eastAsia"/>
              </w:rPr>
            </w:pPr>
            <w:r>
              <w:rPr>
                <w:sz w:val="21"/>
                <w:szCs w:val="21"/>
              </w:rPr>
              <w:t>patients</w:t>
            </w:r>
            <w:r>
              <w:rPr>
                <w:sz w:val="21"/>
                <w:szCs w:val="21"/>
              </w:rPr>
              <w:t>；</w:t>
            </w:r>
            <w:r>
              <w:rPr>
                <w:sz w:val="21"/>
                <w:szCs w:val="21"/>
              </w:rPr>
              <w:t>users</w:t>
            </w:r>
            <w:r>
              <w:rPr>
                <w:sz w:val="21"/>
                <w:szCs w:val="21"/>
              </w:rPr>
              <w:t>；</w:t>
            </w:r>
            <w:r>
              <w:rPr>
                <w:sz w:val="21"/>
                <w:szCs w:val="21"/>
              </w:rPr>
              <w:t>audit</w:t>
            </w:r>
            <w:r>
              <w:rPr>
                <w:sz w:val="21"/>
                <w:szCs w:val="21"/>
              </w:rPr>
              <w:t>；</w:t>
            </w:r>
            <w:r>
              <w:rPr>
                <w:sz w:val="21"/>
                <w:szCs w:val="21"/>
              </w:rPr>
              <w:t>BR-01</w:t>
            </w:r>
            <w:r>
              <w:rPr>
                <w:sz w:val="21"/>
                <w:szCs w:val="21"/>
              </w:rPr>
              <w:t>；</w:t>
            </w:r>
            <w:r>
              <w:rPr>
                <w:sz w:val="21"/>
                <w:szCs w:val="21"/>
              </w:rPr>
              <w:t>BR-03</w:t>
            </w:r>
            <w:r>
              <w:rPr>
                <w:sz w:val="21"/>
                <w:szCs w:val="21"/>
              </w:rPr>
              <w:t>；</w:t>
            </w:r>
            <w:r>
              <w:rPr>
                <w:sz w:val="21"/>
                <w:szCs w:val="21"/>
              </w:rPr>
              <w:t>BR-20</w:t>
            </w:r>
            <w:r>
              <w:rPr>
                <w:sz w:val="21"/>
                <w:szCs w:val="21"/>
              </w:rPr>
              <w:t>；</w:t>
            </w:r>
            <w:r>
              <w:rPr>
                <w:sz w:val="21"/>
                <w:szCs w:val="21"/>
              </w:rPr>
              <w:t>BR-22</w:t>
            </w:r>
            <w:r>
              <w:rPr>
                <w:sz w:val="21"/>
                <w:szCs w:val="21"/>
              </w:rPr>
              <w:t>；</w:t>
            </w:r>
            <w:r>
              <w:rPr>
                <w:sz w:val="21"/>
                <w:szCs w:val="21"/>
              </w:rPr>
              <w:t>BR-24</w:t>
            </w:r>
          </w:p>
        </w:tc>
      </w:tr>
      <w:tr w:rsidR="004139D5" w14:paraId="1DE2932E"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40B2D7E0" w14:textId="77777777" w:rsidR="004139D5" w:rsidRDefault="002735B2">
            <w:pPr>
              <w:keepLines/>
              <w:spacing w:line="360" w:lineRule="exact"/>
              <w:ind w:firstLine="0"/>
              <w:rPr>
                <w:rFonts w:hint="eastAsia"/>
              </w:rPr>
            </w:pPr>
            <w:r>
              <w:rPr>
                <w:sz w:val="21"/>
                <w:szCs w:val="21"/>
              </w:rPr>
              <w:t>已有覆盖</w:t>
            </w:r>
          </w:p>
        </w:tc>
        <w:tc>
          <w:tcPr>
            <w:tcW w:w="7370" w:type="dxa"/>
            <w:tcBorders>
              <w:left w:val="nil"/>
              <w:bottom w:val="nil"/>
              <w:right w:val="nil"/>
            </w:tcBorders>
            <w:tcMar>
              <w:top w:w="45" w:type="dxa"/>
              <w:left w:w="85" w:type="dxa"/>
              <w:bottom w:w="45" w:type="dxa"/>
              <w:right w:w="85" w:type="dxa"/>
            </w:tcMar>
            <w:vAlign w:val="center"/>
          </w:tcPr>
          <w:p w14:paraId="28108C49" w14:textId="77777777" w:rsidR="004139D5" w:rsidRDefault="002735B2">
            <w:pPr>
              <w:keepLines/>
              <w:spacing w:line="360" w:lineRule="exact"/>
              <w:ind w:firstLine="0"/>
              <w:rPr>
                <w:rFonts w:hint="eastAsia"/>
              </w:rPr>
            </w:pPr>
            <w:r>
              <w:rPr>
                <w:sz w:val="21"/>
                <w:szCs w:val="21"/>
              </w:rPr>
              <w:t>test/business.test.js</w:t>
            </w:r>
            <w:r>
              <w:rPr>
                <w:sz w:val="21"/>
                <w:szCs w:val="21"/>
              </w:rPr>
              <w:t>：机构核验绑定与防重复认领；</w:t>
            </w:r>
            <w:r>
              <w:rPr>
                <w:sz w:val="21"/>
                <w:szCs w:val="21"/>
              </w:rPr>
              <w:t>test/http-engineering.test.js</w:t>
            </w:r>
            <w:r>
              <w:rPr>
                <w:sz w:val="21"/>
                <w:szCs w:val="21"/>
              </w:rPr>
              <w:t>：已有电话注册不重复建档</w:t>
            </w:r>
          </w:p>
        </w:tc>
      </w:tr>
      <w:tr w:rsidR="004139D5" w14:paraId="1F16277E" w14:textId="77777777">
        <w:trPr>
          <w:cantSplit/>
          <w:jc w:val="center"/>
        </w:trPr>
        <w:tc>
          <w:tcPr>
            <w:tcW w:w="1474" w:type="dxa"/>
            <w:tcBorders>
              <w:left w:val="nil"/>
              <w:bottom w:val="single" w:sz="7" w:space="0" w:color="000000"/>
              <w:right w:val="nil"/>
            </w:tcBorders>
            <w:tcMar>
              <w:top w:w="45" w:type="dxa"/>
              <w:left w:w="85" w:type="dxa"/>
              <w:bottom w:w="45" w:type="dxa"/>
              <w:right w:w="85" w:type="dxa"/>
            </w:tcMar>
            <w:vAlign w:val="center"/>
          </w:tcPr>
          <w:p w14:paraId="18350A34" w14:textId="77777777" w:rsidR="004139D5" w:rsidRDefault="002735B2">
            <w:pPr>
              <w:keepLines/>
              <w:spacing w:line="360" w:lineRule="exact"/>
              <w:ind w:firstLine="0"/>
              <w:rPr>
                <w:rFonts w:hint="eastAsia"/>
              </w:rPr>
            </w:pPr>
            <w:r>
              <w:rPr>
                <w:sz w:val="21"/>
                <w:szCs w:val="21"/>
              </w:rPr>
              <w:t>剩余缺口</w:t>
            </w:r>
          </w:p>
        </w:tc>
        <w:tc>
          <w:tcPr>
            <w:tcW w:w="7370" w:type="dxa"/>
            <w:tcBorders>
              <w:left w:val="nil"/>
              <w:bottom w:val="single" w:sz="7" w:space="0" w:color="000000"/>
              <w:right w:val="nil"/>
            </w:tcBorders>
            <w:tcMar>
              <w:top w:w="45" w:type="dxa"/>
              <w:left w:w="85" w:type="dxa"/>
              <w:bottom w:w="45" w:type="dxa"/>
              <w:right w:w="85" w:type="dxa"/>
            </w:tcMar>
            <w:vAlign w:val="center"/>
          </w:tcPr>
          <w:p w14:paraId="45D53319" w14:textId="77777777" w:rsidR="004139D5" w:rsidRDefault="002735B2">
            <w:pPr>
              <w:keepLines/>
              <w:spacing w:line="360" w:lineRule="exact"/>
              <w:ind w:firstLine="0"/>
              <w:rPr>
                <w:rFonts w:hint="eastAsia"/>
              </w:rPr>
            </w:pPr>
            <w:r>
              <w:rPr>
                <w:sz w:val="21"/>
                <w:szCs w:val="21"/>
              </w:rPr>
              <w:t>机构线下身份核验不属于自动测试覆盖；完整绑定界面未单独覆盖</w:t>
            </w:r>
          </w:p>
        </w:tc>
      </w:tr>
      <w:tr w:rsidR="004139D5" w14:paraId="672BDFB0" w14:textId="77777777">
        <w:trPr>
          <w:cantSplit/>
          <w:tblHeader/>
          <w:jc w:val="center"/>
        </w:trPr>
        <w:tc>
          <w:tcPr>
            <w:tcW w:w="147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2FF5C558"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追溯项</w:t>
            </w:r>
          </w:p>
        </w:tc>
        <w:tc>
          <w:tcPr>
            <w:tcW w:w="7370"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02A0A022"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内容</w:t>
            </w:r>
          </w:p>
        </w:tc>
      </w:tr>
      <w:tr w:rsidR="004139D5" w14:paraId="672A2E30"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19314AA5" w14:textId="77777777" w:rsidR="004139D5" w:rsidRDefault="002735B2">
            <w:pPr>
              <w:keepLines/>
              <w:spacing w:line="360" w:lineRule="exact"/>
              <w:ind w:firstLine="0"/>
              <w:rPr>
                <w:rFonts w:hint="eastAsia"/>
              </w:rPr>
            </w:pPr>
            <w:r>
              <w:rPr>
                <w:sz w:val="21"/>
                <w:szCs w:val="21"/>
              </w:rPr>
              <w:t>用例</w:t>
            </w:r>
          </w:p>
        </w:tc>
        <w:tc>
          <w:tcPr>
            <w:tcW w:w="7370" w:type="dxa"/>
            <w:tcBorders>
              <w:left w:val="nil"/>
              <w:bottom w:val="nil"/>
              <w:right w:val="nil"/>
            </w:tcBorders>
            <w:tcMar>
              <w:top w:w="45" w:type="dxa"/>
              <w:left w:w="85" w:type="dxa"/>
              <w:bottom w:w="45" w:type="dxa"/>
              <w:right w:w="85" w:type="dxa"/>
            </w:tcMar>
            <w:vAlign w:val="center"/>
          </w:tcPr>
          <w:p w14:paraId="13094F0C" w14:textId="77777777" w:rsidR="004139D5" w:rsidRDefault="002735B2">
            <w:pPr>
              <w:keepLines/>
              <w:spacing w:line="360" w:lineRule="exact"/>
              <w:ind w:firstLine="0"/>
              <w:rPr>
                <w:rFonts w:hint="eastAsia"/>
              </w:rPr>
            </w:pPr>
            <w:r>
              <w:rPr>
                <w:sz w:val="21"/>
                <w:szCs w:val="21"/>
              </w:rPr>
              <w:t xml:space="preserve">UC-20 </w:t>
            </w:r>
            <w:r>
              <w:rPr>
                <w:sz w:val="21"/>
                <w:szCs w:val="21"/>
              </w:rPr>
              <w:t>总部创建员工账号、调整岗位归属并办理停用或离职，使访问范围随人员状态变化。</w:t>
            </w:r>
          </w:p>
        </w:tc>
      </w:tr>
      <w:tr w:rsidR="004139D5" w14:paraId="739DFD35"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583AD56E" w14:textId="77777777" w:rsidR="004139D5" w:rsidRDefault="002735B2">
            <w:pPr>
              <w:keepLines/>
              <w:spacing w:line="360" w:lineRule="exact"/>
              <w:ind w:firstLine="0"/>
              <w:rPr>
                <w:rFonts w:hint="eastAsia"/>
              </w:rPr>
            </w:pPr>
            <w:r>
              <w:rPr>
                <w:sz w:val="21"/>
                <w:szCs w:val="21"/>
              </w:rPr>
              <w:t>命令或查询</w:t>
            </w:r>
          </w:p>
        </w:tc>
        <w:tc>
          <w:tcPr>
            <w:tcW w:w="7370" w:type="dxa"/>
            <w:tcBorders>
              <w:left w:val="nil"/>
              <w:bottom w:val="nil"/>
              <w:right w:val="nil"/>
            </w:tcBorders>
            <w:tcMar>
              <w:top w:w="45" w:type="dxa"/>
              <w:left w:w="85" w:type="dxa"/>
              <w:bottom w:w="45" w:type="dxa"/>
              <w:right w:w="85" w:type="dxa"/>
            </w:tcMar>
            <w:vAlign w:val="center"/>
          </w:tcPr>
          <w:p w14:paraId="641ACFAD" w14:textId="77777777" w:rsidR="004139D5" w:rsidRDefault="002735B2">
            <w:pPr>
              <w:keepLines/>
              <w:spacing w:line="360" w:lineRule="exact"/>
              <w:ind w:firstLine="0"/>
              <w:rPr>
                <w:rFonts w:hint="eastAsia"/>
              </w:rPr>
            </w:pPr>
            <w:r>
              <w:rPr>
                <w:sz w:val="21"/>
                <w:szCs w:val="21"/>
              </w:rPr>
              <w:t>account.create</w:t>
            </w:r>
            <w:r>
              <w:rPr>
                <w:sz w:val="21"/>
                <w:szCs w:val="21"/>
              </w:rPr>
              <w:t>；</w:t>
            </w:r>
            <w:r>
              <w:rPr>
                <w:sz w:val="21"/>
                <w:szCs w:val="21"/>
              </w:rPr>
              <w:t>account.assign</w:t>
            </w:r>
            <w:r>
              <w:rPr>
                <w:sz w:val="21"/>
                <w:szCs w:val="21"/>
              </w:rPr>
              <w:t>；</w:t>
            </w:r>
            <w:r>
              <w:rPr>
                <w:sz w:val="21"/>
                <w:szCs w:val="21"/>
              </w:rPr>
              <w:t>account.status</w:t>
            </w:r>
          </w:p>
        </w:tc>
      </w:tr>
      <w:tr w:rsidR="004139D5" w14:paraId="2A6A3571"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0F07C089" w14:textId="77777777" w:rsidR="004139D5" w:rsidRDefault="002735B2">
            <w:pPr>
              <w:keepLines/>
              <w:spacing w:line="360" w:lineRule="exact"/>
              <w:ind w:firstLine="0"/>
              <w:rPr>
                <w:rFonts w:hint="eastAsia"/>
              </w:rPr>
            </w:pPr>
            <w:r>
              <w:rPr>
                <w:sz w:val="21"/>
                <w:szCs w:val="21"/>
              </w:rPr>
              <w:t>实体与规则</w:t>
            </w:r>
          </w:p>
        </w:tc>
        <w:tc>
          <w:tcPr>
            <w:tcW w:w="7370" w:type="dxa"/>
            <w:tcBorders>
              <w:left w:val="nil"/>
              <w:bottom w:val="nil"/>
              <w:right w:val="nil"/>
            </w:tcBorders>
            <w:tcMar>
              <w:top w:w="45" w:type="dxa"/>
              <w:left w:w="85" w:type="dxa"/>
              <w:bottom w:w="45" w:type="dxa"/>
              <w:right w:w="85" w:type="dxa"/>
            </w:tcMar>
            <w:vAlign w:val="center"/>
          </w:tcPr>
          <w:p w14:paraId="3771F900" w14:textId="77777777" w:rsidR="004139D5" w:rsidRDefault="002735B2">
            <w:pPr>
              <w:keepLines/>
              <w:spacing w:line="360" w:lineRule="exact"/>
              <w:ind w:firstLine="0"/>
              <w:rPr>
                <w:rFonts w:hint="eastAsia"/>
              </w:rPr>
            </w:pPr>
            <w:r>
              <w:rPr>
                <w:sz w:val="21"/>
                <w:szCs w:val="21"/>
              </w:rPr>
              <w:t>users</w:t>
            </w:r>
            <w:r>
              <w:rPr>
                <w:sz w:val="21"/>
                <w:szCs w:val="21"/>
              </w:rPr>
              <w:t>；</w:t>
            </w:r>
            <w:r>
              <w:rPr>
                <w:sz w:val="21"/>
                <w:szCs w:val="21"/>
              </w:rPr>
              <w:t>clinics</w:t>
            </w:r>
            <w:r>
              <w:rPr>
                <w:sz w:val="21"/>
                <w:szCs w:val="21"/>
              </w:rPr>
              <w:t>；</w:t>
            </w:r>
            <w:r>
              <w:rPr>
                <w:sz w:val="21"/>
                <w:szCs w:val="21"/>
              </w:rPr>
              <w:t>dentists</w:t>
            </w:r>
            <w:r>
              <w:rPr>
                <w:sz w:val="21"/>
                <w:szCs w:val="21"/>
              </w:rPr>
              <w:t>；</w:t>
            </w:r>
            <w:r>
              <w:rPr>
                <w:sz w:val="21"/>
                <w:szCs w:val="21"/>
              </w:rPr>
              <w:t>sessions</w:t>
            </w:r>
            <w:r>
              <w:rPr>
                <w:sz w:val="21"/>
                <w:szCs w:val="21"/>
              </w:rPr>
              <w:t>；</w:t>
            </w:r>
            <w:r>
              <w:rPr>
                <w:sz w:val="21"/>
                <w:szCs w:val="21"/>
              </w:rPr>
              <w:t>password_reset_tokens</w:t>
            </w:r>
            <w:r>
              <w:rPr>
                <w:sz w:val="21"/>
                <w:szCs w:val="21"/>
              </w:rPr>
              <w:t>；</w:t>
            </w:r>
            <w:r>
              <w:rPr>
                <w:sz w:val="21"/>
                <w:szCs w:val="21"/>
              </w:rPr>
              <w:t>BR-01</w:t>
            </w:r>
            <w:r>
              <w:rPr>
                <w:sz w:val="21"/>
                <w:szCs w:val="21"/>
              </w:rPr>
              <w:t>；</w:t>
            </w:r>
            <w:r>
              <w:rPr>
                <w:sz w:val="21"/>
                <w:szCs w:val="21"/>
              </w:rPr>
              <w:t>BR-03</w:t>
            </w:r>
            <w:r>
              <w:rPr>
                <w:sz w:val="21"/>
                <w:szCs w:val="21"/>
              </w:rPr>
              <w:t>；</w:t>
            </w:r>
            <w:r>
              <w:rPr>
                <w:sz w:val="21"/>
                <w:szCs w:val="21"/>
              </w:rPr>
              <w:t>BR-21</w:t>
            </w:r>
            <w:r>
              <w:rPr>
                <w:sz w:val="21"/>
                <w:szCs w:val="21"/>
              </w:rPr>
              <w:t>；</w:t>
            </w:r>
            <w:r>
              <w:rPr>
                <w:sz w:val="21"/>
                <w:szCs w:val="21"/>
              </w:rPr>
              <w:t>BR-22</w:t>
            </w:r>
            <w:r>
              <w:rPr>
                <w:sz w:val="21"/>
                <w:szCs w:val="21"/>
              </w:rPr>
              <w:t>；</w:t>
            </w:r>
            <w:r>
              <w:rPr>
                <w:sz w:val="21"/>
                <w:szCs w:val="21"/>
              </w:rPr>
              <w:t>BR-24</w:t>
            </w:r>
          </w:p>
        </w:tc>
      </w:tr>
      <w:tr w:rsidR="004139D5" w14:paraId="68FF890F"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4790EB9E" w14:textId="77777777" w:rsidR="004139D5" w:rsidRDefault="002735B2">
            <w:pPr>
              <w:keepLines/>
              <w:spacing w:line="360" w:lineRule="exact"/>
              <w:ind w:firstLine="0"/>
              <w:rPr>
                <w:rFonts w:hint="eastAsia"/>
              </w:rPr>
            </w:pPr>
            <w:r>
              <w:rPr>
                <w:sz w:val="21"/>
                <w:szCs w:val="21"/>
              </w:rPr>
              <w:t>已有覆盖</w:t>
            </w:r>
          </w:p>
        </w:tc>
        <w:tc>
          <w:tcPr>
            <w:tcW w:w="7370" w:type="dxa"/>
            <w:tcBorders>
              <w:left w:val="nil"/>
              <w:bottom w:val="nil"/>
              <w:right w:val="nil"/>
            </w:tcBorders>
            <w:tcMar>
              <w:top w:w="45" w:type="dxa"/>
              <w:left w:w="85" w:type="dxa"/>
              <w:bottom w:w="45" w:type="dxa"/>
              <w:right w:w="85" w:type="dxa"/>
            </w:tcMar>
            <w:vAlign w:val="center"/>
          </w:tcPr>
          <w:p w14:paraId="1DABF5C0" w14:textId="77777777" w:rsidR="004139D5" w:rsidRDefault="002735B2">
            <w:pPr>
              <w:keepLines/>
              <w:spacing w:line="360" w:lineRule="exact"/>
              <w:ind w:firstLine="0"/>
              <w:rPr>
                <w:rFonts w:hint="eastAsia"/>
              </w:rPr>
            </w:pPr>
            <w:r>
              <w:rPr>
                <w:sz w:val="21"/>
                <w:szCs w:val="21"/>
              </w:rPr>
              <w:t>test/business.test.js</w:t>
            </w:r>
            <w:r>
              <w:rPr>
                <w:sz w:val="21"/>
                <w:szCs w:val="21"/>
              </w:rPr>
              <w:t>：范围、版本、撤销及自停保护；</w:t>
            </w:r>
            <w:r>
              <w:rPr>
                <w:sz w:val="21"/>
                <w:szCs w:val="21"/>
              </w:rPr>
              <w:t>test/http-engineering.test.js</w:t>
            </w:r>
            <w:r>
              <w:rPr>
                <w:sz w:val="21"/>
                <w:szCs w:val="21"/>
              </w:rPr>
              <w:t>：停用后</w:t>
            </w:r>
            <w:r>
              <w:rPr>
                <w:sz w:val="21"/>
                <w:szCs w:val="21"/>
              </w:rPr>
              <w:t>Cookie</w:t>
            </w:r>
            <w:r>
              <w:rPr>
                <w:sz w:val="21"/>
                <w:szCs w:val="21"/>
              </w:rPr>
              <w:t>和登录立即失效</w:t>
            </w:r>
          </w:p>
        </w:tc>
      </w:tr>
      <w:tr w:rsidR="004139D5" w14:paraId="7D7BF6E1" w14:textId="77777777">
        <w:trPr>
          <w:cantSplit/>
          <w:jc w:val="center"/>
        </w:trPr>
        <w:tc>
          <w:tcPr>
            <w:tcW w:w="1474" w:type="dxa"/>
            <w:tcBorders>
              <w:left w:val="nil"/>
              <w:bottom w:val="single" w:sz="7" w:space="0" w:color="000000"/>
              <w:right w:val="nil"/>
            </w:tcBorders>
            <w:tcMar>
              <w:top w:w="45" w:type="dxa"/>
              <w:left w:w="85" w:type="dxa"/>
              <w:bottom w:w="45" w:type="dxa"/>
              <w:right w:w="85" w:type="dxa"/>
            </w:tcMar>
            <w:vAlign w:val="center"/>
          </w:tcPr>
          <w:p w14:paraId="2E39FB23" w14:textId="77777777" w:rsidR="004139D5" w:rsidRDefault="002735B2">
            <w:pPr>
              <w:keepLines/>
              <w:spacing w:line="360" w:lineRule="exact"/>
              <w:ind w:firstLine="0"/>
              <w:rPr>
                <w:rFonts w:hint="eastAsia"/>
              </w:rPr>
            </w:pPr>
            <w:r>
              <w:rPr>
                <w:sz w:val="21"/>
                <w:szCs w:val="21"/>
              </w:rPr>
              <w:t>剩余缺口</w:t>
            </w:r>
          </w:p>
        </w:tc>
        <w:tc>
          <w:tcPr>
            <w:tcW w:w="7370" w:type="dxa"/>
            <w:tcBorders>
              <w:left w:val="nil"/>
              <w:bottom w:val="single" w:sz="7" w:space="0" w:color="000000"/>
              <w:right w:val="nil"/>
            </w:tcBorders>
            <w:tcMar>
              <w:top w:w="45" w:type="dxa"/>
              <w:left w:w="85" w:type="dxa"/>
              <w:bottom w:w="45" w:type="dxa"/>
              <w:right w:w="85" w:type="dxa"/>
            </w:tcMar>
            <w:vAlign w:val="center"/>
          </w:tcPr>
          <w:p w14:paraId="01643CC5" w14:textId="77777777" w:rsidR="004139D5" w:rsidRDefault="002735B2">
            <w:pPr>
              <w:keepLines/>
              <w:spacing w:line="360" w:lineRule="exact"/>
              <w:ind w:firstLine="0"/>
              <w:rPr>
                <w:rFonts w:hint="eastAsia"/>
              </w:rPr>
            </w:pPr>
            <w:r>
              <w:rPr>
                <w:sz w:val="21"/>
                <w:szCs w:val="21"/>
              </w:rPr>
              <w:t>离职后的全部状态转换和完整人员管理界面未逐项覆盖</w:t>
            </w:r>
          </w:p>
        </w:tc>
      </w:tr>
      <w:tr w:rsidR="004139D5" w14:paraId="6C014272" w14:textId="77777777">
        <w:trPr>
          <w:cantSplit/>
          <w:tblHeader/>
          <w:jc w:val="center"/>
        </w:trPr>
        <w:tc>
          <w:tcPr>
            <w:tcW w:w="147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7BB011D"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追溯项</w:t>
            </w:r>
          </w:p>
        </w:tc>
        <w:tc>
          <w:tcPr>
            <w:tcW w:w="7370"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7C267FC9"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内容</w:t>
            </w:r>
          </w:p>
        </w:tc>
      </w:tr>
      <w:tr w:rsidR="004139D5" w14:paraId="155FB2FA"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075EF625" w14:textId="77777777" w:rsidR="004139D5" w:rsidRDefault="002735B2">
            <w:pPr>
              <w:keepLines/>
              <w:spacing w:line="360" w:lineRule="exact"/>
              <w:ind w:firstLine="0"/>
              <w:rPr>
                <w:rFonts w:hint="eastAsia"/>
              </w:rPr>
            </w:pPr>
            <w:r>
              <w:rPr>
                <w:sz w:val="21"/>
                <w:szCs w:val="21"/>
              </w:rPr>
              <w:t>用例</w:t>
            </w:r>
          </w:p>
        </w:tc>
        <w:tc>
          <w:tcPr>
            <w:tcW w:w="7370" w:type="dxa"/>
            <w:tcBorders>
              <w:left w:val="nil"/>
              <w:bottom w:val="nil"/>
              <w:right w:val="nil"/>
            </w:tcBorders>
            <w:tcMar>
              <w:top w:w="45" w:type="dxa"/>
              <w:left w:w="85" w:type="dxa"/>
              <w:bottom w:w="45" w:type="dxa"/>
              <w:right w:w="85" w:type="dxa"/>
            </w:tcMar>
            <w:vAlign w:val="center"/>
          </w:tcPr>
          <w:p w14:paraId="61159E1D" w14:textId="77777777" w:rsidR="004139D5" w:rsidRDefault="002735B2">
            <w:pPr>
              <w:keepLines/>
              <w:spacing w:line="360" w:lineRule="exact"/>
              <w:ind w:firstLine="0"/>
              <w:rPr>
                <w:rFonts w:hint="eastAsia"/>
              </w:rPr>
            </w:pPr>
            <w:r>
              <w:rPr>
                <w:sz w:val="21"/>
                <w:szCs w:val="21"/>
              </w:rPr>
              <w:t xml:space="preserve">UC-21 </w:t>
            </w:r>
            <w:r>
              <w:rPr>
                <w:sz w:val="21"/>
                <w:szCs w:val="21"/>
              </w:rPr>
              <w:t>已登录用户验证原密码后更换本人密码，并强制以新密码重新登录。</w:t>
            </w:r>
          </w:p>
        </w:tc>
      </w:tr>
      <w:tr w:rsidR="004139D5" w14:paraId="1A096D76"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1361DEA4" w14:textId="77777777" w:rsidR="004139D5" w:rsidRDefault="002735B2">
            <w:pPr>
              <w:keepLines/>
              <w:spacing w:line="360" w:lineRule="exact"/>
              <w:ind w:firstLine="0"/>
              <w:rPr>
                <w:rFonts w:hint="eastAsia"/>
              </w:rPr>
            </w:pPr>
            <w:r>
              <w:rPr>
                <w:sz w:val="21"/>
                <w:szCs w:val="21"/>
              </w:rPr>
              <w:lastRenderedPageBreak/>
              <w:t>命令或查询</w:t>
            </w:r>
          </w:p>
        </w:tc>
        <w:tc>
          <w:tcPr>
            <w:tcW w:w="7370" w:type="dxa"/>
            <w:tcBorders>
              <w:left w:val="nil"/>
              <w:bottom w:val="nil"/>
              <w:right w:val="nil"/>
            </w:tcBorders>
            <w:tcMar>
              <w:top w:w="45" w:type="dxa"/>
              <w:left w:w="85" w:type="dxa"/>
              <w:bottom w:w="45" w:type="dxa"/>
              <w:right w:w="85" w:type="dxa"/>
            </w:tcMar>
            <w:vAlign w:val="center"/>
          </w:tcPr>
          <w:p w14:paraId="2CA6E770" w14:textId="77777777" w:rsidR="004139D5" w:rsidRDefault="002735B2">
            <w:pPr>
              <w:keepLines/>
              <w:spacing w:line="360" w:lineRule="exact"/>
              <w:ind w:firstLine="0"/>
              <w:rPr>
                <w:rFonts w:hint="eastAsia"/>
              </w:rPr>
            </w:pPr>
            <w:r>
              <w:rPr>
                <w:sz w:val="21"/>
                <w:szCs w:val="21"/>
              </w:rPr>
              <w:t>password.change</w:t>
            </w:r>
          </w:p>
        </w:tc>
      </w:tr>
      <w:tr w:rsidR="004139D5" w14:paraId="459D6087"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76B8FD10" w14:textId="77777777" w:rsidR="004139D5" w:rsidRDefault="002735B2">
            <w:pPr>
              <w:keepLines/>
              <w:spacing w:line="360" w:lineRule="exact"/>
              <w:ind w:firstLine="0"/>
              <w:rPr>
                <w:rFonts w:hint="eastAsia"/>
              </w:rPr>
            </w:pPr>
            <w:r>
              <w:rPr>
                <w:sz w:val="21"/>
                <w:szCs w:val="21"/>
              </w:rPr>
              <w:t>实体与规则</w:t>
            </w:r>
          </w:p>
        </w:tc>
        <w:tc>
          <w:tcPr>
            <w:tcW w:w="7370" w:type="dxa"/>
            <w:tcBorders>
              <w:left w:val="nil"/>
              <w:bottom w:val="nil"/>
              <w:right w:val="nil"/>
            </w:tcBorders>
            <w:tcMar>
              <w:top w:w="45" w:type="dxa"/>
              <w:left w:w="85" w:type="dxa"/>
              <w:bottom w:w="45" w:type="dxa"/>
              <w:right w:w="85" w:type="dxa"/>
            </w:tcMar>
            <w:vAlign w:val="center"/>
          </w:tcPr>
          <w:p w14:paraId="31D14DAB" w14:textId="77777777" w:rsidR="004139D5" w:rsidRDefault="002735B2">
            <w:pPr>
              <w:keepLines/>
              <w:spacing w:line="360" w:lineRule="exact"/>
              <w:ind w:firstLine="0"/>
              <w:rPr>
                <w:rFonts w:hint="eastAsia"/>
              </w:rPr>
            </w:pPr>
            <w:r>
              <w:rPr>
                <w:sz w:val="21"/>
                <w:szCs w:val="21"/>
              </w:rPr>
              <w:t>users</w:t>
            </w:r>
            <w:r>
              <w:rPr>
                <w:sz w:val="21"/>
                <w:szCs w:val="21"/>
              </w:rPr>
              <w:t>；</w:t>
            </w:r>
            <w:r>
              <w:rPr>
                <w:sz w:val="21"/>
                <w:szCs w:val="21"/>
              </w:rPr>
              <w:t>sessions</w:t>
            </w:r>
            <w:r>
              <w:rPr>
                <w:sz w:val="21"/>
                <w:szCs w:val="21"/>
              </w:rPr>
              <w:t>；</w:t>
            </w:r>
            <w:r>
              <w:rPr>
                <w:sz w:val="21"/>
                <w:szCs w:val="21"/>
              </w:rPr>
              <w:t>password_reset_tokens</w:t>
            </w:r>
            <w:r>
              <w:rPr>
                <w:sz w:val="21"/>
                <w:szCs w:val="21"/>
              </w:rPr>
              <w:t>；</w:t>
            </w:r>
            <w:r>
              <w:rPr>
                <w:sz w:val="21"/>
                <w:szCs w:val="21"/>
              </w:rPr>
              <w:t>BR-01</w:t>
            </w:r>
            <w:r>
              <w:rPr>
                <w:sz w:val="21"/>
                <w:szCs w:val="21"/>
              </w:rPr>
              <w:t>；</w:t>
            </w:r>
            <w:r>
              <w:rPr>
                <w:sz w:val="21"/>
                <w:szCs w:val="21"/>
              </w:rPr>
              <w:t>BR-22</w:t>
            </w:r>
            <w:r>
              <w:rPr>
                <w:sz w:val="21"/>
                <w:szCs w:val="21"/>
              </w:rPr>
              <w:t>；</w:t>
            </w:r>
            <w:r>
              <w:rPr>
                <w:sz w:val="21"/>
                <w:szCs w:val="21"/>
              </w:rPr>
              <w:t>BR-24</w:t>
            </w:r>
          </w:p>
        </w:tc>
      </w:tr>
      <w:tr w:rsidR="004139D5" w14:paraId="517D9886"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418CF8DA" w14:textId="77777777" w:rsidR="004139D5" w:rsidRDefault="002735B2">
            <w:pPr>
              <w:keepLines/>
              <w:spacing w:line="360" w:lineRule="exact"/>
              <w:ind w:firstLine="0"/>
              <w:rPr>
                <w:rFonts w:hint="eastAsia"/>
              </w:rPr>
            </w:pPr>
            <w:r>
              <w:rPr>
                <w:sz w:val="21"/>
                <w:szCs w:val="21"/>
              </w:rPr>
              <w:t>已有覆盖</w:t>
            </w:r>
          </w:p>
        </w:tc>
        <w:tc>
          <w:tcPr>
            <w:tcW w:w="7370" w:type="dxa"/>
            <w:tcBorders>
              <w:left w:val="nil"/>
              <w:bottom w:val="nil"/>
              <w:right w:val="nil"/>
            </w:tcBorders>
            <w:tcMar>
              <w:top w:w="45" w:type="dxa"/>
              <w:left w:w="85" w:type="dxa"/>
              <w:bottom w:w="45" w:type="dxa"/>
              <w:right w:w="85" w:type="dxa"/>
            </w:tcMar>
            <w:vAlign w:val="center"/>
          </w:tcPr>
          <w:p w14:paraId="5833ACEB" w14:textId="77777777" w:rsidR="004139D5" w:rsidRDefault="002735B2">
            <w:pPr>
              <w:keepLines/>
              <w:spacing w:line="360" w:lineRule="exact"/>
              <w:ind w:firstLine="0"/>
              <w:rPr>
                <w:rFonts w:hint="eastAsia"/>
              </w:rPr>
            </w:pPr>
            <w:r>
              <w:rPr>
                <w:sz w:val="21"/>
                <w:szCs w:val="21"/>
              </w:rPr>
              <w:t>test/business.test.js</w:t>
            </w:r>
            <w:r>
              <w:rPr>
                <w:sz w:val="21"/>
                <w:szCs w:val="21"/>
              </w:rPr>
              <w:t>：原密码验证、改密撤销和审计脱敏</w:t>
            </w:r>
          </w:p>
        </w:tc>
      </w:tr>
      <w:tr w:rsidR="004139D5" w14:paraId="61787C45" w14:textId="77777777">
        <w:trPr>
          <w:cantSplit/>
          <w:jc w:val="center"/>
        </w:trPr>
        <w:tc>
          <w:tcPr>
            <w:tcW w:w="1474" w:type="dxa"/>
            <w:tcBorders>
              <w:left w:val="nil"/>
              <w:bottom w:val="single" w:sz="7" w:space="0" w:color="000000"/>
              <w:right w:val="nil"/>
            </w:tcBorders>
            <w:tcMar>
              <w:top w:w="45" w:type="dxa"/>
              <w:left w:w="85" w:type="dxa"/>
              <w:bottom w:w="45" w:type="dxa"/>
              <w:right w:w="85" w:type="dxa"/>
            </w:tcMar>
            <w:vAlign w:val="center"/>
          </w:tcPr>
          <w:p w14:paraId="5A512EC2" w14:textId="77777777" w:rsidR="004139D5" w:rsidRDefault="002735B2">
            <w:pPr>
              <w:keepLines/>
              <w:spacing w:line="360" w:lineRule="exact"/>
              <w:ind w:firstLine="0"/>
              <w:rPr>
                <w:rFonts w:hint="eastAsia"/>
              </w:rPr>
            </w:pPr>
            <w:r>
              <w:rPr>
                <w:sz w:val="21"/>
                <w:szCs w:val="21"/>
              </w:rPr>
              <w:t>剩余缺口</w:t>
            </w:r>
          </w:p>
        </w:tc>
        <w:tc>
          <w:tcPr>
            <w:tcW w:w="7370" w:type="dxa"/>
            <w:tcBorders>
              <w:left w:val="nil"/>
              <w:bottom w:val="single" w:sz="7" w:space="0" w:color="000000"/>
              <w:right w:val="nil"/>
            </w:tcBorders>
            <w:tcMar>
              <w:top w:w="45" w:type="dxa"/>
              <w:left w:w="85" w:type="dxa"/>
              <w:bottom w:w="45" w:type="dxa"/>
              <w:right w:w="85" w:type="dxa"/>
            </w:tcMar>
            <w:vAlign w:val="center"/>
          </w:tcPr>
          <w:p w14:paraId="777BBFC2" w14:textId="77777777" w:rsidR="004139D5" w:rsidRDefault="002735B2">
            <w:pPr>
              <w:keepLines/>
              <w:spacing w:line="360" w:lineRule="exact"/>
              <w:ind w:firstLine="0"/>
              <w:rPr>
                <w:rFonts w:hint="eastAsia"/>
              </w:rPr>
            </w:pPr>
            <w:r>
              <w:rPr>
                <w:sz w:val="21"/>
                <w:szCs w:val="21"/>
              </w:rPr>
              <w:t>改密完整浏览器流程未单独覆盖</w:t>
            </w:r>
          </w:p>
        </w:tc>
      </w:tr>
      <w:tr w:rsidR="004139D5" w14:paraId="106373BC" w14:textId="77777777">
        <w:trPr>
          <w:cantSplit/>
          <w:tblHeader/>
          <w:jc w:val="center"/>
        </w:trPr>
        <w:tc>
          <w:tcPr>
            <w:tcW w:w="147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6445A93"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追溯项</w:t>
            </w:r>
          </w:p>
        </w:tc>
        <w:tc>
          <w:tcPr>
            <w:tcW w:w="7370"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753AEBD"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内容</w:t>
            </w:r>
          </w:p>
        </w:tc>
      </w:tr>
      <w:tr w:rsidR="004139D5" w14:paraId="732236BC"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525BBC6D" w14:textId="77777777" w:rsidR="004139D5" w:rsidRDefault="002735B2">
            <w:pPr>
              <w:keepLines/>
              <w:spacing w:line="360" w:lineRule="exact"/>
              <w:ind w:firstLine="0"/>
              <w:rPr>
                <w:rFonts w:hint="eastAsia"/>
              </w:rPr>
            </w:pPr>
            <w:r>
              <w:rPr>
                <w:sz w:val="21"/>
                <w:szCs w:val="21"/>
              </w:rPr>
              <w:t>用例</w:t>
            </w:r>
          </w:p>
        </w:tc>
        <w:tc>
          <w:tcPr>
            <w:tcW w:w="7370" w:type="dxa"/>
            <w:tcBorders>
              <w:left w:val="nil"/>
              <w:bottom w:val="nil"/>
              <w:right w:val="nil"/>
            </w:tcBorders>
            <w:tcMar>
              <w:top w:w="45" w:type="dxa"/>
              <w:left w:w="85" w:type="dxa"/>
              <w:bottom w:w="45" w:type="dxa"/>
              <w:right w:w="85" w:type="dxa"/>
            </w:tcMar>
            <w:vAlign w:val="center"/>
          </w:tcPr>
          <w:p w14:paraId="2458863A" w14:textId="77777777" w:rsidR="004139D5" w:rsidRDefault="002735B2">
            <w:pPr>
              <w:keepLines/>
              <w:spacing w:line="360" w:lineRule="exact"/>
              <w:ind w:firstLine="0"/>
              <w:rPr>
                <w:rFonts w:hint="eastAsia"/>
              </w:rPr>
            </w:pPr>
            <w:r>
              <w:rPr>
                <w:sz w:val="21"/>
                <w:szCs w:val="21"/>
              </w:rPr>
              <w:t xml:space="preserve">UC-22 </w:t>
            </w:r>
            <w:r>
              <w:rPr>
                <w:sz w:val="21"/>
                <w:szCs w:val="21"/>
              </w:rPr>
              <w:t>忘记密码的用户经机构核验获得一次性恢复码，设置新密码后重新登录。</w:t>
            </w:r>
          </w:p>
        </w:tc>
      </w:tr>
      <w:tr w:rsidR="004139D5" w14:paraId="46B72A25"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029AB812" w14:textId="77777777" w:rsidR="004139D5" w:rsidRDefault="002735B2">
            <w:pPr>
              <w:keepLines/>
              <w:spacing w:line="360" w:lineRule="exact"/>
              <w:ind w:firstLine="0"/>
              <w:rPr>
                <w:rFonts w:hint="eastAsia"/>
              </w:rPr>
            </w:pPr>
            <w:r>
              <w:rPr>
                <w:sz w:val="21"/>
                <w:szCs w:val="21"/>
              </w:rPr>
              <w:t>命令或查询</w:t>
            </w:r>
          </w:p>
        </w:tc>
        <w:tc>
          <w:tcPr>
            <w:tcW w:w="7370" w:type="dxa"/>
            <w:tcBorders>
              <w:left w:val="nil"/>
              <w:bottom w:val="nil"/>
              <w:right w:val="nil"/>
            </w:tcBorders>
            <w:tcMar>
              <w:top w:w="45" w:type="dxa"/>
              <w:left w:w="85" w:type="dxa"/>
              <w:bottom w:w="45" w:type="dxa"/>
              <w:right w:w="85" w:type="dxa"/>
            </w:tcMar>
            <w:vAlign w:val="center"/>
          </w:tcPr>
          <w:p w14:paraId="04944211" w14:textId="77777777" w:rsidR="004139D5" w:rsidRDefault="002735B2">
            <w:pPr>
              <w:keepLines/>
              <w:spacing w:line="360" w:lineRule="exact"/>
              <w:ind w:firstLine="0"/>
              <w:rPr>
                <w:rFonts w:hint="eastAsia"/>
              </w:rPr>
            </w:pPr>
            <w:r>
              <w:rPr>
                <w:sz w:val="21"/>
                <w:szCs w:val="21"/>
              </w:rPr>
              <w:t>POST /api/password-recovery/request</w:t>
            </w:r>
            <w:r>
              <w:rPr>
                <w:sz w:val="21"/>
                <w:szCs w:val="21"/>
              </w:rPr>
              <w:t>；</w:t>
            </w:r>
            <w:r>
              <w:rPr>
                <w:sz w:val="21"/>
                <w:szCs w:val="21"/>
              </w:rPr>
              <w:t>account.issueRecovery</w:t>
            </w:r>
            <w:r>
              <w:rPr>
                <w:sz w:val="21"/>
                <w:szCs w:val="21"/>
              </w:rPr>
              <w:t>；</w:t>
            </w:r>
            <w:r>
              <w:rPr>
                <w:sz w:val="21"/>
                <w:szCs w:val="21"/>
              </w:rPr>
              <w:t>POST /api/password-recovery/consume</w:t>
            </w:r>
          </w:p>
        </w:tc>
      </w:tr>
      <w:tr w:rsidR="004139D5" w14:paraId="3B631536"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7BD89F1A" w14:textId="77777777" w:rsidR="004139D5" w:rsidRDefault="002735B2">
            <w:pPr>
              <w:keepLines/>
              <w:spacing w:line="360" w:lineRule="exact"/>
              <w:ind w:firstLine="0"/>
              <w:rPr>
                <w:rFonts w:hint="eastAsia"/>
              </w:rPr>
            </w:pPr>
            <w:r>
              <w:rPr>
                <w:sz w:val="21"/>
                <w:szCs w:val="21"/>
              </w:rPr>
              <w:t>实体与规则</w:t>
            </w:r>
          </w:p>
        </w:tc>
        <w:tc>
          <w:tcPr>
            <w:tcW w:w="7370" w:type="dxa"/>
            <w:tcBorders>
              <w:left w:val="nil"/>
              <w:bottom w:val="nil"/>
              <w:right w:val="nil"/>
            </w:tcBorders>
            <w:tcMar>
              <w:top w:w="45" w:type="dxa"/>
              <w:left w:w="85" w:type="dxa"/>
              <w:bottom w:w="45" w:type="dxa"/>
              <w:right w:w="85" w:type="dxa"/>
            </w:tcMar>
            <w:vAlign w:val="center"/>
          </w:tcPr>
          <w:p w14:paraId="405C98EA" w14:textId="77777777" w:rsidR="004139D5" w:rsidRDefault="002735B2">
            <w:pPr>
              <w:keepLines/>
              <w:spacing w:line="360" w:lineRule="exact"/>
              <w:ind w:firstLine="0"/>
              <w:rPr>
                <w:rFonts w:hint="eastAsia"/>
              </w:rPr>
            </w:pPr>
            <w:r>
              <w:rPr>
                <w:sz w:val="21"/>
                <w:szCs w:val="21"/>
              </w:rPr>
              <w:t>account_recovery_requests</w:t>
            </w:r>
            <w:r>
              <w:rPr>
                <w:sz w:val="21"/>
                <w:szCs w:val="21"/>
              </w:rPr>
              <w:t>；</w:t>
            </w:r>
            <w:r>
              <w:rPr>
                <w:sz w:val="21"/>
                <w:szCs w:val="21"/>
              </w:rPr>
              <w:t>password_reset_tokens</w:t>
            </w:r>
            <w:r>
              <w:rPr>
                <w:sz w:val="21"/>
                <w:szCs w:val="21"/>
              </w:rPr>
              <w:t>；</w:t>
            </w:r>
            <w:r>
              <w:rPr>
                <w:sz w:val="21"/>
                <w:szCs w:val="21"/>
              </w:rPr>
              <w:t>users</w:t>
            </w:r>
            <w:r>
              <w:rPr>
                <w:sz w:val="21"/>
                <w:szCs w:val="21"/>
              </w:rPr>
              <w:t>；</w:t>
            </w:r>
            <w:r>
              <w:rPr>
                <w:sz w:val="21"/>
                <w:szCs w:val="21"/>
              </w:rPr>
              <w:t>sessions</w:t>
            </w:r>
            <w:r>
              <w:rPr>
                <w:sz w:val="21"/>
                <w:szCs w:val="21"/>
              </w:rPr>
              <w:t>；</w:t>
            </w:r>
            <w:r>
              <w:rPr>
                <w:sz w:val="21"/>
                <w:szCs w:val="21"/>
              </w:rPr>
              <w:t>audit</w:t>
            </w:r>
            <w:r>
              <w:rPr>
                <w:sz w:val="21"/>
                <w:szCs w:val="21"/>
              </w:rPr>
              <w:t>；</w:t>
            </w:r>
            <w:r>
              <w:rPr>
                <w:sz w:val="21"/>
                <w:szCs w:val="21"/>
              </w:rPr>
              <w:t>BR-01</w:t>
            </w:r>
            <w:r>
              <w:rPr>
                <w:sz w:val="21"/>
                <w:szCs w:val="21"/>
              </w:rPr>
              <w:t>；</w:t>
            </w:r>
            <w:r>
              <w:rPr>
                <w:sz w:val="21"/>
                <w:szCs w:val="21"/>
              </w:rPr>
              <w:t>BR-22</w:t>
            </w:r>
            <w:r>
              <w:rPr>
                <w:sz w:val="21"/>
                <w:szCs w:val="21"/>
              </w:rPr>
              <w:t>；</w:t>
            </w:r>
            <w:r>
              <w:rPr>
                <w:sz w:val="21"/>
                <w:szCs w:val="21"/>
              </w:rPr>
              <w:t>BR-23</w:t>
            </w:r>
            <w:r>
              <w:rPr>
                <w:sz w:val="21"/>
                <w:szCs w:val="21"/>
              </w:rPr>
              <w:t>；</w:t>
            </w:r>
            <w:r>
              <w:rPr>
                <w:sz w:val="21"/>
                <w:szCs w:val="21"/>
              </w:rPr>
              <w:t>BR-24</w:t>
            </w:r>
          </w:p>
        </w:tc>
      </w:tr>
      <w:tr w:rsidR="004139D5" w14:paraId="7EF06CEE"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6331880A" w14:textId="77777777" w:rsidR="004139D5" w:rsidRDefault="002735B2">
            <w:pPr>
              <w:keepLines/>
              <w:spacing w:line="360" w:lineRule="exact"/>
              <w:ind w:firstLine="0"/>
              <w:rPr>
                <w:rFonts w:hint="eastAsia"/>
              </w:rPr>
            </w:pPr>
            <w:r>
              <w:rPr>
                <w:sz w:val="21"/>
                <w:szCs w:val="21"/>
              </w:rPr>
              <w:t>已有覆盖</w:t>
            </w:r>
          </w:p>
        </w:tc>
        <w:tc>
          <w:tcPr>
            <w:tcW w:w="7370" w:type="dxa"/>
            <w:tcBorders>
              <w:left w:val="nil"/>
              <w:bottom w:val="nil"/>
              <w:right w:val="nil"/>
            </w:tcBorders>
            <w:tcMar>
              <w:top w:w="45" w:type="dxa"/>
              <w:left w:w="85" w:type="dxa"/>
              <w:bottom w:w="45" w:type="dxa"/>
              <w:right w:w="85" w:type="dxa"/>
            </w:tcMar>
            <w:vAlign w:val="center"/>
          </w:tcPr>
          <w:p w14:paraId="7E3CD626" w14:textId="77777777" w:rsidR="004139D5" w:rsidRDefault="002735B2">
            <w:pPr>
              <w:keepLines/>
              <w:spacing w:line="360" w:lineRule="exact"/>
              <w:ind w:firstLine="0"/>
              <w:rPr>
                <w:rFonts w:hint="eastAsia"/>
              </w:rPr>
            </w:pPr>
            <w:r>
              <w:rPr>
                <w:sz w:val="21"/>
                <w:szCs w:val="21"/>
              </w:rPr>
              <w:t>test/business.test.js</w:t>
            </w:r>
            <w:r>
              <w:rPr>
                <w:sz w:val="21"/>
                <w:szCs w:val="21"/>
              </w:rPr>
              <w:t>：单次恢复和会话撤销；</w:t>
            </w:r>
            <w:r>
              <w:rPr>
                <w:sz w:val="21"/>
                <w:szCs w:val="21"/>
              </w:rPr>
              <w:t>test/http-engineering.test.js</w:t>
            </w:r>
            <w:r>
              <w:rPr>
                <w:sz w:val="21"/>
                <w:szCs w:val="21"/>
              </w:rPr>
              <w:t>：统一响应、秘密不缓存及不可重复消费</w:t>
            </w:r>
          </w:p>
        </w:tc>
      </w:tr>
      <w:tr w:rsidR="004139D5" w14:paraId="675DD6FA" w14:textId="77777777">
        <w:trPr>
          <w:cantSplit/>
          <w:jc w:val="center"/>
        </w:trPr>
        <w:tc>
          <w:tcPr>
            <w:tcW w:w="1474" w:type="dxa"/>
            <w:tcBorders>
              <w:left w:val="nil"/>
              <w:bottom w:val="single" w:sz="7" w:space="0" w:color="000000"/>
              <w:right w:val="nil"/>
            </w:tcBorders>
            <w:tcMar>
              <w:top w:w="45" w:type="dxa"/>
              <w:left w:w="85" w:type="dxa"/>
              <w:bottom w:w="45" w:type="dxa"/>
              <w:right w:w="85" w:type="dxa"/>
            </w:tcMar>
            <w:vAlign w:val="center"/>
          </w:tcPr>
          <w:p w14:paraId="688FF3D9" w14:textId="77777777" w:rsidR="004139D5" w:rsidRDefault="002735B2">
            <w:pPr>
              <w:keepLines/>
              <w:spacing w:line="360" w:lineRule="exact"/>
              <w:ind w:firstLine="0"/>
              <w:rPr>
                <w:rFonts w:hint="eastAsia"/>
              </w:rPr>
            </w:pPr>
            <w:r>
              <w:rPr>
                <w:sz w:val="21"/>
                <w:szCs w:val="21"/>
              </w:rPr>
              <w:t>剩余缺口</w:t>
            </w:r>
          </w:p>
        </w:tc>
        <w:tc>
          <w:tcPr>
            <w:tcW w:w="7370" w:type="dxa"/>
            <w:tcBorders>
              <w:left w:val="nil"/>
              <w:bottom w:val="single" w:sz="7" w:space="0" w:color="000000"/>
              <w:right w:val="nil"/>
            </w:tcBorders>
            <w:tcMar>
              <w:top w:w="45" w:type="dxa"/>
              <w:left w:w="85" w:type="dxa"/>
              <w:bottom w:w="45" w:type="dxa"/>
              <w:right w:w="85" w:type="dxa"/>
            </w:tcMar>
            <w:vAlign w:val="center"/>
          </w:tcPr>
          <w:p w14:paraId="758AC2BE" w14:textId="77777777" w:rsidR="004139D5" w:rsidRDefault="002735B2">
            <w:pPr>
              <w:keepLines/>
              <w:spacing w:line="360" w:lineRule="exact"/>
              <w:ind w:firstLine="0"/>
              <w:rPr>
                <w:rFonts w:hint="eastAsia"/>
              </w:rPr>
            </w:pPr>
            <w:r>
              <w:rPr>
                <w:sz w:val="21"/>
                <w:szCs w:val="21"/>
              </w:rPr>
              <w:t>机构当面交付与线下身份核验不属于自动测试覆盖</w:t>
            </w:r>
          </w:p>
        </w:tc>
      </w:tr>
      <w:tr w:rsidR="004139D5" w14:paraId="73010312" w14:textId="77777777">
        <w:trPr>
          <w:cantSplit/>
          <w:tblHeader/>
          <w:jc w:val="center"/>
        </w:trPr>
        <w:tc>
          <w:tcPr>
            <w:tcW w:w="147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60D1AA7"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追溯项</w:t>
            </w:r>
          </w:p>
        </w:tc>
        <w:tc>
          <w:tcPr>
            <w:tcW w:w="7370"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0FC42661"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内容</w:t>
            </w:r>
          </w:p>
        </w:tc>
      </w:tr>
      <w:tr w:rsidR="004139D5" w14:paraId="7DFE747D"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08DFAD59" w14:textId="77777777" w:rsidR="004139D5" w:rsidRDefault="002735B2">
            <w:pPr>
              <w:keepLines/>
              <w:spacing w:line="360" w:lineRule="exact"/>
              <w:ind w:firstLine="0"/>
              <w:rPr>
                <w:rFonts w:hint="eastAsia"/>
              </w:rPr>
            </w:pPr>
            <w:r>
              <w:rPr>
                <w:sz w:val="21"/>
                <w:szCs w:val="21"/>
              </w:rPr>
              <w:t>用例</w:t>
            </w:r>
          </w:p>
        </w:tc>
        <w:tc>
          <w:tcPr>
            <w:tcW w:w="7370" w:type="dxa"/>
            <w:tcBorders>
              <w:left w:val="nil"/>
              <w:bottom w:val="nil"/>
              <w:right w:val="nil"/>
            </w:tcBorders>
            <w:tcMar>
              <w:top w:w="45" w:type="dxa"/>
              <w:left w:w="85" w:type="dxa"/>
              <w:bottom w:w="45" w:type="dxa"/>
              <w:right w:w="85" w:type="dxa"/>
            </w:tcMar>
            <w:vAlign w:val="center"/>
          </w:tcPr>
          <w:p w14:paraId="0809E0B7" w14:textId="77777777" w:rsidR="004139D5" w:rsidRDefault="002735B2">
            <w:pPr>
              <w:keepLines/>
              <w:spacing w:line="360" w:lineRule="exact"/>
              <w:ind w:firstLine="0"/>
              <w:rPr>
                <w:rFonts w:hint="eastAsia"/>
              </w:rPr>
            </w:pPr>
            <w:r>
              <w:rPr>
                <w:sz w:val="21"/>
                <w:szCs w:val="21"/>
              </w:rPr>
              <w:t xml:space="preserve">UC-23 </w:t>
            </w:r>
            <w:r>
              <w:rPr>
                <w:sz w:val="21"/>
                <w:szCs w:val="21"/>
              </w:rPr>
              <w:t>店长在授权门诊、总部在全门诊范围，按季度和牙医记录有凭据的用品及运营成本，审核后供基金核算引用。</w:t>
            </w:r>
          </w:p>
        </w:tc>
      </w:tr>
      <w:tr w:rsidR="004139D5" w14:paraId="1A73143C"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25C7DF77" w14:textId="77777777" w:rsidR="004139D5" w:rsidRDefault="002735B2">
            <w:pPr>
              <w:keepLines/>
              <w:spacing w:line="360" w:lineRule="exact"/>
              <w:ind w:firstLine="0"/>
              <w:rPr>
                <w:rFonts w:hint="eastAsia"/>
              </w:rPr>
            </w:pPr>
            <w:r>
              <w:rPr>
                <w:sz w:val="21"/>
                <w:szCs w:val="21"/>
              </w:rPr>
              <w:t>命令或查询</w:t>
            </w:r>
          </w:p>
        </w:tc>
        <w:tc>
          <w:tcPr>
            <w:tcW w:w="7370" w:type="dxa"/>
            <w:tcBorders>
              <w:left w:val="nil"/>
              <w:bottom w:val="nil"/>
              <w:right w:val="nil"/>
            </w:tcBorders>
            <w:tcMar>
              <w:top w:w="45" w:type="dxa"/>
              <w:left w:w="85" w:type="dxa"/>
              <w:bottom w:w="45" w:type="dxa"/>
              <w:right w:w="85" w:type="dxa"/>
            </w:tcMar>
            <w:vAlign w:val="center"/>
          </w:tcPr>
          <w:p w14:paraId="7FD49C09" w14:textId="77777777" w:rsidR="004139D5" w:rsidRDefault="002735B2">
            <w:pPr>
              <w:keepLines/>
              <w:spacing w:line="360" w:lineRule="exact"/>
              <w:ind w:firstLine="0"/>
              <w:rPr>
                <w:rFonts w:hint="eastAsia"/>
              </w:rPr>
            </w:pPr>
            <w:r>
              <w:rPr>
                <w:sz w:val="21"/>
                <w:szCs w:val="21"/>
              </w:rPr>
              <w:t>cost.save</w:t>
            </w:r>
            <w:r>
              <w:rPr>
                <w:sz w:val="21"/>
                <w:szCs w:val="21"/>
              </w:rPr>
              <w:t>；</w:t>
            </w:r>
            <w:r>
              <w:rPr>
                <w:sz w:val="21"/>
                <w:szCs w:val="21"/>
              </w:rPr>
              <w:t>cost.review</w:t>
            </w:r>
          </w:p>
        </w:tc>
      </w:tr>
      <w:tr w:rsidR="004139D5" w14:paraId="6F2796E8"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4BDC0B27" w14:textId="77777777" w:rsidR="004139D5" w:rsidRDefault="002735B2">
            <w:pPr>
              <w:keepLines/>
              <w:spacing w:line="360" w:lineRule="exact"/>
              <w:ind w:firstLine="0"/>
              <w:rPr>
                <w:rFonts w:hint="eastAsia"/>
              </w:rPr>
            </w:pPr>
            <w:r>
              <w:rPr>
                <w:sz w:val="21"/>
                <w:szCs w:val="21"/>
              </w:rPr>
              <w:t>实体与规则</w:t>
            </w:r>
          </w:p>
        </w:tc>
        <w:tc>
          <w:tcPr>
            <w:tcW w:w="7370" w:type="dxa"/>
            <w:tcBorders>
              <w:left w:val="nil"/>
              <w:bottom w:val="nil"/>
              <w:right w:val="nil"/>
            </w:tcBorders>
            <w:tcMar>
              <w:top w:w="45" w:type="dxa"/>
              <w:left w:w="85" w:type="dxa"/>
              <w:bottom w:w="45" w:type="dxa"/>
              <w:right w:w="85" w:type="dxa"/>
            </w:tcMar>
            <w:vAlign w:val="center"/>
          </w:tcPr>
          <w:p w14:paraId="53A4AA56" w14:textId="77777777" w:rsidR="004139D5" w:rsidRDefault="002735B2">
            <w:pPr>
              <w:keepLines/>
              <w:spacing w:line="360" w:lineRule="exact"/>
              <w:ind w:firstLine="0"/>
              <w:rPr>
                <w:rFonts w:hint="eastAsia"/>
              </w:rPr>
            </w:pPr>
            <w:r>
              <w:rPr>
                <w:sz w:val="21"/>
                <w:szCs w:val="21"/>
              </w:rPr>
              <w:t>costs</w:t>
            </w:r>
            <w:r>
              <w:rPr>
                <w:sz w:val="21"/>
                <w:szCs w:val="21"/>
              </w:rPr>
              <w:t>；</w:t>
            </w:r>
            <w:r>
              <w:rPr>
                <w:sz w:val="21"/>
                <w:szCs w:val="21"/>
              </w:rPr>
              <w:t>cost_review_history</w:t>
            </w:r>
            <w:r>
              <w:rPr>
                <w:sz w:val="21"/>
                <w:szCs w:val="21"/>
              </w:rPr>
              <w:t>；</w:t>
            </w:r>
            <w:r>
              <w:rPr>
                <w:sz w:val="21"/>
                <w:szCs w:val="21"/>
              </w:rPr>
              <w:t>quarterReports</w:t>
            </w:r>
            <w:r>
              <w:rPr>
                <w:sz w:val="21"/>
                <w:szCs w:val="21"/>
              </w:rPr>
              <w:t>；</w:t>
            </w:r>
            <w:r>
              <w:rPr>
                <w:sz w:val="21"/>
                <w:szCs w:val="21"/>
              </w:rPr>
              <w:t>quarter_report_history</w:t>
            </w:r>
            <w:r>
              <w:rPr>
                <w:sz w:val="21"/>
                <w:szCs w:val="21"/>
              </w:rPr>
              <w:t>；</w:t>
            </w:r>
            <w:r>
              <w:rPr>
                <w:sz w:val="21"/>
                <w:szCs w:val="21"/>
              </w:rPr>
              <w:t>BR-01</w:t>
            </w:r>
            <w:r>
              <w:rPr>
                <w:sz w:val="21"/>
                <w:szCs w:val="21"/>
              </w:rPr>
              <w:t>；</w:t>
            </w:r>
            <w:r>
              <w:rPr>
                <w:sz w:val="21"/>
                <w:szCs w:val="21"/>
              </w:rPr>
              <w:t>BR-03</w:t>
            </w:r>
            <w:r>
              <w:rPr>
                <w:sz w:val="21"/>
                <w:szCs w:val="21"/>
              </w:rPr>
              <w:t>；</w:t>
            </w:r>
            <w:r>
              <w:rPr>
                <w:sz w:val="21"/>
                <w:szCs w:val="21"/>
              </w:rPr>
              <w:t>BR-25</w:t>
            </w:r>
            <w:r>
              <w:rPr>
                <w:sz w:val="21"/>
                <w:szCs w:val="21"/>
              </w:rPr>
              <w:t>；</w:t>
            </w:r>
            <w:r>
              <w:rPr>
                <w:sz w:val="21"/>
                <w:szCs w:val="21"/>
              </w:rPr>
              <w:t>BR-27</w:t>
            </w:r>
          </w:p>
        </w:tc>
      </w:tr>
      <w:tr w:rsidR="004139D5" w14:paraId="3055BF7E"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5CD5312C" w14:textId="77777777" w:rsidR="004139D5" w:rsidRDefault="002735B2">
            <w:pPr>
              <w:keepLines/>
              <w:spacing w:line="360" w:lineRule="exact"/>
              <w:ind w:firstLine="0"/>
              <w:rPr>
                <w:rFonts w:hint="eastAsia"/>
              </w:rPr>
            </w:pPr>
            <w:r>
              <w:rPr>
                <w:sz w:val="21"/>
                <w:szCs w:val="21"/>
              </w:rPr>
              <w:t>已有覆盖</w:t>
            </w:r>
          </w:p>
        </w:tc>
        <w:tc>
          <w:tcPr>
            <w:tcW w:w="7370" w:type="dxa"/>
            <w:tcBorders>
              <w:left w:val="nil"/>
              <w:bottom w:val="nil"/>
              <w:right w:val="nil"/>
            </w:tcBorders>
            <w:tcMar>
              <w:top w:w="45" w:type="dxa"/>
              <w:left w:w="85" w:type="dxa"/>
              <w:bottom w:w="45" w:type="dxa"/>
              <w:right w:w="85" w:type="dxa"/>
            </w:tcMar>
            <w:vAlign w:val="center"/>
          </w:tcPr>
          <w:p w14:paraId="79CC5E97" w14:textId="77777777" w:rsidR="004139D5" w:rsidRDefault="002735B2">
            <w:pPr>
              <w:keepLines/>
              <w:spacing w:line="360" w:lineRule="exact"/>
              <w:ind w:firstLine="0"/>
              <w:rPr>
                <w:rFonts w:hint="eastAsia"/>
              </w:rPr>
            </w:pPr>
            <w:r>
              <w:rPr>
                <w:sz w:val="21"/>
                <w:szCs w:val="21"/>
              </w:rPr>
              <w:t>test/system.test.js</w:t>
            </w:r>
            <w:r>
              <w:rPr>
                <w:sz w:val="21"/>
                <w:szCs w:val="21"/>
              </w:rPr>
              <w:t>：成本修订重置审核并使旧报告失效、缺成本拒绝核算</w:t>
            </w:r>
          </w:p>
        </w:tc>
      </w:tr>
      <w:tr w:rsidR="004139D5" w14:paraId="202C0633" w14:textId="77777777">
        <w:trPr>
          <w:cantSplit/>
          <w:jc w:val="center"/>
        </w:trPr>
        <w:tc>
          <w:tcPr>
            <w:tcW w:w="1474" w:type="dxa"/>
            <w:tcBorders>
              <w:left w:val="nil"/>
              <w:bottom w:val="single" w:sz="7" w:space="0" w:color="000000"/>
              <w:right w:val="nil"/>
            </w:tcBorders>
            <w:tcMar>
              <w:top w:w="45" w:type="dxa"/>
              <w:left w:w="85" w:type="dxa"/>
              <w:bottom w:w="45" w:type="dxa"/>
              <w:right w:w="85" w:type="dxa"/>
            </w:tcMar>
            <w:vAlign w:val="center"/>
          </w:tcPr>
          <w:p w14:paraId="64A00955" w14:textId="77777777" w:rsidR="004139D5" w:rsidRDefault="002735B2">
            <w:pPr>
              <w:keepLines/>
              <w:spacing w:line="360" w:lineRule="exact"/>
              <w:ind w:firstLine="0"/>
              <w:rPr>
                <w:rFonts w:hint="eastAsia"/>
              </w:rPr>
            </w:pPr>
            <w:r>
              <w:rPr>
                <w:sz w:val="21"/>
                <w:szCs w:val="21"/>
              </w:rPr>
              <w:t>剩余缺口</w:t>
            </w:r>
          </w:p>
        </w:tc>
        <w:tc>
          <w:tcPr>
            <w:tcW w:w="7370" w:type="dxa"/>
            <w:tcBorders>
              <w:left w:val="nil"/>
              <w:bottom w:val="single" w:sz="7" w:space="0" w:color="000000"/>
              <w:right w:val="nil"/>
            </w:tcBorders>
            <w:tcMar>
              <w:top w:w="45" w:type="dxa"/>
              <w:left w:w="85" w:type="dxa"/>
              <w:bottom w:w="45" w:type="dxa"/>
              <w:right w:w="85" w:type="dxa"/>
            </w:tcMar>
            <w:vAlign w:val="center"/>
          </w:tcPr>
          <w:p w14:paraId="6A92E36F" w14:textId="77777777" w:rsidR="004139D5" w:rsidRDefault="002735B2">
            <w:pPr>
              <w:keepLines/>
              <w:spacing w:line="360" w:lineRule="exact"/>
              <w:ind w:firstLine="0"/>
              <w:rPr>
                <w:rFonts w:hint="eastAsia"/>
              </w:rPr>
            </w:pPr>
            <w:r>
              <w:rPr>
                <w:sz w:val="21"/>
                <w:szCs w:val="21"/>
              </w:rPr>
              <w:t>成本独立浏览器操作和双人复核未覆盖；当前未实现双人复核；真实门诊岗位试用与跨店数据可见性抽查仍待机构验收</w:t>
            </w:r>
          </w:p>
        </w:tc>
      </w:tr>
      <w:tr w:rsidR="004139D5" w14:paraId="76575EEC" w14:textId="77777777">
        <w:trPr>
          <w:cantSplit/>
          <w:tblHeader/>
          <w:jc w:val="center"/>
        </w:trPr>
        <w:tc>
          <w:tcPr>
            <w:tcW w:w="147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53F68314"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追溯项</w:t>
            </w:r>
          </w:p>
        </w:tc>
        <w:tc>
          <w:tcPr>
            <w:tcW w:w="7370"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30F8B14"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内容</w:t>
            </w:r>
          </w:p>
        </w:tc>
      </w:tr>
      <w:tr w:rsidR="004139D5" w14:paraId="711B6E72"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10E169B7" w14:textId="77777777" w:rsidR="004139D5" w:rsidRDefault="002735B2">
            <w:pPr>
              <w:keepLines/>
              <w:spacing w:line="360" w:lineRule="exact"/>
              <w:ind w:firstLine="0"/>
              <w:rPr>
                <w:rFonts w:hint="eastAsia"/>
              </w:rPr>
            </w:pPr>
            <w:r>
              <w:rPr>
                <w:sz w:val="21"/>
                <w:szCs w:val="21"/>
              </w:rPr>
              <w:t>用例</w:t>
            </w:r>
          </w:p>
        </w:tc>
        <w:tc>
          <w:tcPr>
            <w:tcW w:w="7370" w:type="dxa"/>
            <w:tcBorders>
              <w:left w:val="nil"/>
              <w:bottom w:val="nil"/>
              <w:right w:val="nil"/>
            </w:tcBorders>
            <w:tcMar>
              <w:top w:w="45" w:type="dxa"/>
              <w:left w:w="85" w:type="dxa"/>
              <w:bottom w:w="45" w:type="dxa"/>
              <w:right w:w="85" w:type="dxa"/>
            </w:tcMar>
            <w:vAlign w:val="center"/>
          </w:tcPr>
          <w:p w14:paraId="32A14D33" w14:textId="77777777" w:rsidR="004139D5" w:rsidRDefault="002735B2">
            <w:pPr>
              <w:keepLines/>
              <w:spacing w:line="360" w:lineRule="exact"/>
              <w:ind w:firstLine="0"/>
              <w:rPr>
                <w:rFonts w:hint="eastAsia"/>
              </w:rPr>
            </w:pPr>
            <w:r>
              <w:rPr>
                <w:sz w:val="21"/>
                <w:szCs w:val="21"/>
              </w:rPr>
              <w:t xml:space="preserve">UC-24 </w:t>
            </w:r>
            <w:r>
              <w:rPr>
                <w:sz w:val="21"/>
                <w:szCs w:val="21"/>
              </w:rPr>
              <w:t>总部导出全门诊业务</w:t>
            </w:r>
            <w:r>
              <w:rPr>
                <w:sz w:val="21"/>
                <w:szCs w:val="21"/>
              </w:rPr>
              <w:t xml:space="preserve"> JSON </w:t>
            </w:r>
            <w:r>
              <w:rPr>
                <w:sz w:val="21"/>
                <w:szCs w:val="21"/>
              </w:rPr>
              <w:t>留存，用于人工检查和数据交接。</w:t>
            </w:r>
          </w:p>
        </w:tc>
      </w:tr>
      <w:tr w:rsidR="004139D5" w14:paraId="42FB982D"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44691236" w14:textId="77777777" w:rsidR="004139D5" w:rsidRDefault="002735B2">
            <w:pPr>
              <w:keepLines/>
              <w:spacing w:line="360" w:lineRule="exact"/>
              <w:ind w:firstLine="0"/>
              <w:rPr>
                <w:rFonts w:hint="eastAsia"/>
              </w:rPr>
            </w:pPr>
            <w:r>
              <w:rPr>
                <w:sz w:val="21"/>
                <w:szCs w:val="21"/>
              </w:rPr>
              <w:t>命令或查询</w:t>
            </w:r>
          </w:p>
        </w:tc>
        <w:tc>
          <w:tcPr>
            <w:tcW w:w="7370" w:type="dxa"/>
            <w:tcBorders>
              <w:left w:val="nil"/>
              <w:bottom w:val="nil"/>
              <w:right w:val="nil"/>
            </w:tcBorders>
            <w:tcMar>
              <w:top w:w="45" w:type="dxa"/>
              <w:left w:w="85" w:type="dxa"/>
              <w:bottom w:w="45" w:type="dxa"/>
              <w:right w:w="85" w:type="dxa"/>
            </w:tcMar>
            <w:vAlign w:val="center"/>
          </w:tcPr>
          <w:p w14:paraId="0DEC72C5" w14:textId="77777777" w:rsidR="004139D5" w:rsidRDefault="002735B2">
            <w:pPr>
              <w:keepLines/>
              <w:spacing w:line="360" w:lineRule="exact"/>
              <w:ind w:firstLine="0"/>
              <w:rPr>
                <w:rFonts w:hint="eastAsia"/>
              </w:rPr>
            </w:pPr>
            <w:r>
              <w:rPr>
                <w:sz w:val="21"/>
                <w:szCs w:val="21"/>
              </w:rPr>
              <w:t>GET /api/backup</w:t>
            </w:r>
          </w:p>
        </w:tc>
      </w:tr>
      <w:tr w:rsidR="004139D5" w14:paraId="444F956A"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4909E16C" w14:textId="77777777" w:rsidR="004139D5" w:rsidRDefault="002735B2">
            <w:pPr>
              <w:keepLines/>
              <w:spacing w:line="360" w:lineRule="exact"/>
              <w:ind w:firstLine="0"/>
              <w:rPr>
                <w:rFonts w:hint="eastAsia"/>
              </w:rPr>
            </w:pPr>
            <w:r>
              <w:rPr>
                <w:sz w:val="21"/>
                <w:szCs w:val="21"/>
              </w:rPr>
              <w:lastRenderedPageBreak/>
              <w:t>实体与规则</w:t>
            </w:r>
          </w:p>
        </w:tc>
        <w:tc>
          <w:tcPr>
            <w:tcW w:w="7370" w:type="dxa"/>
            <w:tcBorders>
              <w:left w:val="nil"/>
              <w:bottom w:val="nil"/>
              <w:right w:val="nil"/>
            </w:tcBorders>
            <w:tcMar>
              <w:top w:w="45" w:type="dxa"/>
              <w:left w:w="85" w:type="dxa"/>
              <w:bottom w:w="45" w:type="dxa"/>
              <w:right w:w="85" w:type="dxa"/>
            </w:tcMar>
            <w:vAlign w:val="center"/>
          </w:tcPr>
          <w:p w14:paraId="1B19B55E" w14:textId="77777777" w:rsidR="004139D5" w:rsidRDefault="002735B2">
            <w:pPr>
              <w:keepLines/>
              <w:spacing w:line="360" w:lineRule="exact"/>
              <w:ind w:firstLine="0"/>
              <w:rPr>
                <w:rFonts w:hint="eastAsia"/>
              </w:rPr>
            </w:pPr>
            <w:r>
              <w:rPr>
                <w:sz w:val="21"/>
                <w:szCs w:val="21"/>
              </w:rPr>
              <w:t>clinics</w:t>
            </w:r>
            <w:r>
              <w:rPr>
                <w:sz w:val="21"/>
                <w:szCs w:val="21"/>
              </w:rPr>
              <w:t>；</w:t>
            </w:r>
            <w:r>
              <w:rPr>
                <w:sz w:val="21"/>
                <w:szCs w:val="21"/>
              </w:rPr>
              <w:t>dentists</w:t>
            </w:r>
            <w:r>
              <w:rPr>
                <w:sz w:val="21"/>
                <w:szCs w:val="21"/>
              </w:rPr>
              <w:t>；</w:t>
            </w:r>
            <w:r>
              <w:rPr>
                <w:sz w:val="21"/>
                <w:szCs w:val="21"/>
              </w:rPr>
              <w:t>qualifications</w:t>
            </w:r>
            <w:r>
              <w:rPr>
                <w:sz w:val="21"/>
                <w:szCs w:val="21"/>
              </w:rPr>
              <w:t>；</w:t>
            </w:r>
            <w:r>
              <w:rPr>
                <w:sz w:val="21"/>
                <w:szCs w:val="21"/>
              </w:rPr>
              <w:t>dentist_qualifications</w:t>
            </w:r>
            <w:r>
              <w:rPr>
                <w:sz w:val="21"/>
                <w:szCs w:val="21"/>
              </w:rPr>
              <w:t>；</w:t>
            </w:r>
            <w:r>
              <w:rPr>
                <w:sz w:val="21"/>
                <w:szCs w:val="21"/>
              </w:rPr>
              <w:t>dentist_qualification_details</w:t>
            </w:r>
            <w:r>
              <w:rPr>
                <w:sz w:val="21"/>
                <w:szCs w:val="21"/>
              </w:rPr>
              <w:t>；</w:t>
            </w:r>
            <w:r>
              <w:rPr>
                <w:sz w:val="21"/>
                <w:szCs w:val="21"/>
              </w:rPr>
              <w:t>treatments</w:t>
            </w:r>
            <w:r>
              <w:rPr>
                <w:sz w:val="21"/>
                <w:szCs w:val="21"/>
              </w:rPr>
              <w:t>；</w:t>
            </w:r>
            <w:r>
              <w:rPr>
                <w:sz w:val="21"/>
                <w:szCs w:val="21"/>
              </w:rPr>
              <w:t>patients</w:t>
            </w:r>
            <w:r>
              <w:rPr>
                <w:sz w:val="21"/>
                <w:szCs w:val="21"/>
              </w:rPr>
              <w:t>；</w:t>
            </w:r>
            <w:r>
              <w:rPr>
                <w:sz w:val="21"/>
                <w:szCs w:val="21"/>
              </w:rPr>
              <w:t>patient_allergies</w:t>
            </w:r>
            <w:r>
              <w:rPr>
                <w:sz w:val="21"/>
                <w:szCs w:val="21"/>
              </w:rPr>
              <w:t>；</w:t>
            </w:r>
            <w:r>
              <w:rPr>
                <w:sz w:val="21"/>
                <w:szCs w:val="21"/>
              </w:rPr>
              <w:t>patient_clinic_access</w:t>
            </w:r>
            <w:r>
              <w:rPr>
                <w:sz w:val="21"/>
                <w:szCs w:val="21"/>
              </w:rPr>
              <w:t>；</w:t>
            </w:r>
            <w:r>
              <w:rPr>
                <w:sz w:val="21"/>
                <w:szCs w:val="21"/>
              </w:rPr>
              <w:t>schedules</w:t>
            </w:r>
            <w:r>
              <w:rPr>
                <w:sz w:val="21"/>
                <w:szCs w:val="21"/>
              </w:rPr>
              <w:t>；</w:t>
            </w:r>
            <w:r>
              <w:rPr>
                <w:sz w:val="21"/>
                <w:szCs w:val="21"/>
              </w:rPr>
              <w:t>appointments</w:t>
            </w:r>
            <w:r>
              <w:rPr>
                <w:sz w:val="21"/>
                <w:szCs w:val="21"/>
              </w:rPr>
              <w:t>；</w:t>
            </w:r>
            <w:r>
              <w:rPr>
                <w:sz w:val="21"/>
                <w:szCs w:val="21"/>
              </w:rPr>
              <w:t>visits</w:t>
            </w:r>
            <w:r>
              <w:rPr>
                <w:sz w:val="21"/>
                <w:szCs w:val="21"/>
              </w:rPr>
              <w:t>；</w:t>
            </w:r>
            <w:r>
              <w:rPr>
                <w:sz w:val="21"/>
                <w:szCs w:val="21"/>
              </w:rPr>
              <w:t>visit_lines</w:t>
            </w:r>
            <w:r>
              <w:rPr>
                <w:sz w:val="21"/>
                <w:szCs w:val="21"/>
              </w:rPr>
              <w:t>；</w:t>
            </w:r>
            <w:r>
              <w:rPr>
                <w:sz w:val="21"/>
                <w:szCs w:val="21"/>
              </w:rPr>
              <w:t>settlements</w:t>
            </w:r>
            <w:r>
              <w:rPr>
                <w:sz w:val="21"/>
                <w:szCs w:val="21"/>
              </w:rPr>
              <w:t>；</w:t>
            </w:r>
            <w:r>
              <w:rPr>
                <w:sz w:val="21"/>
                <w:szCs w:val="21"/>
              </w:rPr>
              <w:t>settlement_lines</w:t>
            </w:r>
            <w:r>
              <w:rPr>
                <w:sz w:val="21"/>
                <w:szCs w:val="21"/>
              </w:rPr>
              <w:t>；</w:t>
            </w:r>
            <w:r>
              <w:rPr>
                <w:sz w:val="21"/>
                <w:szCs w:val="21"/>
              </w:rPr>
              <w:t>costs</w:t>
            </w:r>
            <w:r>
              <w:rPr>
                <w:sz w:val="21"/>
                <w:szCs w:val="21"/>
              </w:rPr>
              <w:t>；</w:t>
            </w:r>
            <w:r>
              <w:rPr>
                <w:sz w:val="21"/>
                <w:szCs w:val="21"/>
              </w:rPr>
              <w:t>cost_review_history</w:t>
            </w:r>
            <w:r>
              <w:rPr>
                <w:sz w:val="21"/>
                <w:szCs w:val="21"/>
              </w:rPr>
              <w:t>；</w:t>
            </w:r>
            <w:r>
              <w:rPr>
                <w:sz w:val="21"/>
                <w:szCs w:val="21"/>
              </w:rPr>
              <w:t>quarterReports</w:t>
            </w:r>
            <w:r>
              <w:rPr>
                <w:sz w:val="21"/>
                <w:szCs w:val="21"/>
              </w:rPr>
              <w:t>；</w:t>
            </w:r>
            <w:r>
              <w:rPr>
                <w:sz w:val="21"/>
                <w:szCs w:val="21"/>
              </w:rPr>
              <w:t>quarter_report_clinics</w:t>
            </w:r>
            <w:r>
              <w:rPr>
                <w:sz w:val="21"/>
                <w:szCs w:val="21"/>
              </w:rPr>
              <w:t>；</w:t>
            </w:r>
            <w:r>
              <w:rPr>
                <w:sz w:val="21"/>
                <w:szCs w:val="21"/>
              </w:rPr>
              <w:t>quarter_report_rows</w:t>
            </w:r>
            <w:r>
              <w:rPr>
                <w:sz w:val="21"/>
                <w:szCs w:val="21"/>
              </w:rPr>
              <w:t>；</w:t>
            </w:r>
            <w:r>
              <w:rPr>
                <w:sz w:val="21"/>
                <w:szCs w:val="21"/>
              </w:rPr>
              <w:t>quarter_report_settlements</w:t>
            </w:r>
            <w:r>
              <w:rPr>
                <w:sz w:val="21"/>
                <w:szCs w:val="21"/>
              </w:rPr>
              <w:t>；</w:t>
            </w:r>
            <w:r>
              <w:rPr>
                <w:sz w:val="21"/>
                <w:szCs w:val="21"/>
              </w:rPr>
              <w:t>quarter_report_history</w:t>
            </w:r>
            <w:r>
              <w:rPr>
                <w:sz w:val="21"/>
                <w:szCs w:val="21"/>
              </w:rPr>
              <w:t>；</w:t>
            </w:r>
            <w:r>
              <w:rPr>
                <w:sz w:val="21"/>
                <w:szCs w:val="21"/>
              </w:rPr>
              <w:t>settings</w:t>
            </w:r>
            <w:r>
              <w:rPr>
                <w:sz w:val="21"/>
                <w:szCs w:val="21"/>
              </w:rPr>
              <w:t>；</w:t>
            </w:r>
            <w:r>
              <w:rPr>
                <w:sz w:val="21"/>
                <w:szCs w:val="21"/>
              </w:rPr>
              <w:t>payments</w:t>
            </w:r>
            <w:r>
              <w:rPr>
                <w:sz w:val="21"/>
                <w:szCs w:val="21"/>
              </w:rPr>
              <w:t>；</w:t>
            </w:r>
            <w:r>
              <w:rPr>
                <w:sz w:val="21"/>
                <w:szCs w:val="21"/>
              </w:rPr>
              <w:t>refunds</w:t>
            </w:r>
            <w:r>
              <w:rPr>
                <w:sz w:val="21"/>
                <w:szCs w:val="21"/>
              </w:rPr>
              <w:t>；</w:t>
            </w:r>
            <w:r>
              <w:rPr>
                <w:sz w:val="21"/>
                <w:szCs w:val="21"/>
              </w:rPr>
              <w:t>invoice_adjustments</w:t>
            </w:r>
            <w:r>
              <w:rPr>
                <w:sz w:val="21"/>
                <w:szCs w:val="21"/>
              </w:rPr>
              <w:t>；</w:t>
            </w:r>
            <w:r>
              <w:rPr>
                <w:sz w:val="21"/>
                <w:szCs w:val="21"/>
              </w:rPr>
              <w:t>reconciliations</w:t>
            </w:r>
            <w:r>
              <w:rPr>
                <w:sz w:val="21"/>
                <w:szCs w:val="21"/>
              </w:rPr>
              <w:t>；</w:t>
            </w:r>
            <w:r>
              <w:rPr>
                <w:sz w:val="21"/>
                <w:szCs w:val="21"/>
              </w:rPr>
              <w:t>visit_addenda</w:t>
            </w:r>
            <w:r>
              <w:rPr>
                <w:sz w:val="21"/>
                <w:szCs w:val="21"/>
              </w:rPr>
              <w:t>；</w:t>
            </w:r>
            <w:r>
              <w:rPr>
                <w:sz w:val="21"/>
                <w:szCs w:val="21"/>
              </w:rPr>
              <w:t>patient_aliases</w:t>
            </w:r>
            <w:r>
              <w:rPr>
                <w:sz w:val="21"/>
                <w:szCs w:val="21"/>
              </w:rPr>
              <w:t>；</w:t>
            </w:r>
            <w:r>
              <w:rPr>
                <w:sz w:val="21"/>
                <w:szCs w:val="21"/>
              </w:rPr>
              <w:t>audit</w:t>
            </w:r>
            <w:r>
              <w:rPr>
                <w:sz w:val="21"/>
                <w:szCs w:val="21"/>
              </w:rPr>
              <w:t>；</w:t>
            </w:r>
            <w:r>
              <w:rPr>
                <w:sz w:val="21"/>
                <w:szCs w:val="21"/>
              </w:rPr>
              <w:t>BR-01</w:t>
            </w:r>
            <w:r>
              <w:rPr>
                <w:sz w:val="21"/>
                <w:szCs w:val="21"/>
              </w:rPr>
              <w:t>；</w:t>
            </w:r>
            <w:r>
              <w:rPr>
                <w:sz w:val="21"/>
                <w:szCs w:val="21"/>
              </w:rPr>
              <w:t>BR-31</w:t>
            </w:r>
          </w:p>
        </w:tc>
      </w:tr>
      <w:tr w:rsidR="004139D5" w14:paraId="6CD50DEC"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3C23DB2D" w14:textId="77777777" w:rsidR="004139D5" w:rsidRDefault="002735B2">
            <w:pPr>
              <w:keepLines/>
              <w:spacing w:line="360" w:lineRule="exact"/>
              <w:ind w:firstLine="0"/>
              <w:rPr>
                <w:rFonts w:hint="eastAsia"/>
              </w:rPr>
            </w:pPr>
            <w:r>
              <w:rPr>
                <w:sz w:val="21"/>
                <w:szCs w:val="21"/>
              </w:rPr>
              <w:t>已有覆盖</w:t>
            </w:r>
          </w:p>
        </w:tc>
        <w:tc>
          <w:tcPr>
            <w:tcW w:w="7370" w:type="dxa"/>
            <w:tcBorders>
              <w:left w:val="nil"/>
              <w:bottom w:val="nil"/>
              <w:right w:val="nil"/>
            </w:tcBorders>
            <w:tcMar>
              <w:top w:w="45" w:type="dxa"/>
              <w:left w:w="85" w:type="dxa"/>
              <w:bottom w:w="45" w:type="dxa"/>
              <w:right w:w="85" w:type="dxa"/>
            </w:tcMar>
            <w:vAlign w:val="center"/>
          </w:tcPr>
          <w:p w14:paraId="469C14C1" w14:textId="77777777" w:rsidR="004139D5" w:rsidRDefault="002735B2">
            <w:pPr>
              <w:keepLines/>
              <w:spacing w:line="360" w:lineRule="exact"/>
              <w:ind w:firstLine="0"/>
              <w:rPr>
                <w:rFonts w:hint="eastAsia"/>
              </w:rPr>
            </w:pPr>
            <w:r>
              <w:rPr>
                <w:sz w:val="21"/>
                <w:szCs w:val="21"/>
              </w:rPr>
              <w:t>test/system.test.js</w:t>
            </w:r>
            <w:r>
              <w:rPr>
                <w:sz w:val="21"/>
                <w:szCs w:val="21"/>
              </w:rPr>
              <w:t>：前台导出被拒、总部导出成功及凭证排除</w:t>
            </w:r>
          </w:p>
        </w:tc>
      </w:tr>
      <w:tr w:rsidR="004139D5" w14:paraId="390887FC" w14:textId="77777777">
        <w:trPr>
          <w:cantSplit/>
          <w:jc w:val="center"/>
        </w:trPr>
        <w:tc>
          <w:tcPr>
            <w:tcW w:w="1474" w:type="dxa"/>
            <w:tcBorders>
              <w:left w:val="nil"/>
              <w:bottom w:val="single" w:sz="7" w:space="0" w:color="000000"/>
              <w:right w:val="nil"/>
            </w:tcBorders>
            <w:tcMar>
              <w:top w:w="45" w:type="dxa"/>
              <w:left w:w="85" w:type="dxa"/>
              <w:bottom w:w="45" w:type="dxa"/>
              <w:right w:w="85" w:type="dxa"/>
            </w:tcMar>
            <w:vAlign w:val="center"/>
          </w:tcPr>
          <w:p w14:paraId="44840075" w14:textId="77777777" w:rsidR="004139D5" w:rsidRDefault="002735B2">
            <w:pPr>
              <w:keepLines/>
              <w:spacing w:line="360" w:lineRule="exact"/>
              <w:ind w:firstLine="0"/>
              <w:rPr>
                <w:rFonts w:hint="eastAsia"/>
              </w:rPr>
            </w:pPr>
            <w:r>
              <w:rPr>
                <w:sz w:val="21"/>
                <w:szCs w:val="21"/>
              </w:rPr>
              <w:t>剩余缺口</w:t>
            </w:r>
          </w:p>
        </w:tc>
        <w:tc>
          <w:tcPr>
            <w:tcW w:w="7370" w:type="dxa"/>
            <w:tcBorders>
              <w:left w:val="nil"/>
              <w:bottom w:val="single" w:sz="7" w:space="0" w:color="000000"/>
              <w:right w:val="nil"/>
            </w:tcBorders>
            <w:tcMar>
              <w:top w:w="45" w:type="dxa"/>
              <w:left w:w="85" w:type="dxa"/>
              <w:bottom w:w="45" w:type="dxa"/>
              <w:right w:w="85" w:type="dxa"/>
            </w:tcMar>
            <w:vAlign w:val="center"/>
          </w:tcPr>
          <w:p w14:paraId="17126DBC" w14:textId="77777777" w:rsidR="004139D5" w:rsidRDefault="002735B2">
            <w:pPr>
              <w:keepLines/>
              <w:spacing w:line="360" w:lineRule="exact"/>
              <w:ind w:firstLine="0"/>
              <w:rPr>
                <w:rFonts w:hint="eastAsia"/>
              </w:rPr>
            </w:pPr>
            <w:r>
              <w:rPr>
                <w:sz w:val="21"/>
                <w:szCs w:val="21"/>
              </w:rPr>
              <w:t>浏览器附件保存与导出后下游交接未单独覆盖</w:t>
            </w:r>
          </w:p>
        </w:tc>
      </w:tr>
    </w:tbl>
    <w:p w14:paraId="17559B5A" w14:textId="77777777" w:rsidR="004139D5" w:rsidRDefault="002735B2">
      <w:pPr>
        <w:pStyle w:val="21"/>
        <w:numPr>
          <w:ilvl w:val="1"/>
          <w:numId w:val="10"/>
        </w:numPr>
      </w:pPr>
      <w:bookmarkStart w:id="132" w:name="_Toc243288760"/>
      <w:r>
        <w:t>课程工件覆盖与待验收事项</w:t>
      </w:r>
      <w:bookmarkEnd w:id="132"/>
    </w:p>
    <w:p w14:paraId="4A358624" w14:textId="09C166E9" w:rsidR="004139D5" w:rsidRDefault="002735B2">
      <w:pPr>
        <w:pStyle w:val="af7"/>
        <w:keepNext/>
        <w:spacing w:before="60" w:after="120"/>
        <w:jc w:val="center"/>
        <w:rPr>
          <w:rFonts w:hint="eastAsia"/>
        </w:rPr>
      </w:pPr>
      <w:r>
        <w:rPr>
          <w:b/>
          <w:bCs/>
        </w:rPr>
        <w:t>表</w:t>
      </w:r>
      <w:r>
        <w:rPr>
          <w:b/>
          <w:bCs/>
        </w:rPr>
        <w:t xml:space="preserve"> </w:t>
      </w:r>
      <w:r>
        <w:rPr>
          <w:b/>
          <w:bCs/>
        </w:rPr>
        <w:fldChar w:fldCharType="begin"/>
      </w:r>
      <w:r>
        <w:rPr>
          <w:b/>
          <w:bCs/>
        </w:rPr>
        <w:instrText xml:space="preserve"> SEQ Table \* ARABIC </w:instrText>
      </w:r>
      <w:r>
        <w:rPr>
          <w:b/>
          <w:bCs/>
        </w:rPr>
        <w:fldChar w:fldCharType="separate"/>
      </w:r>
      <w:r w:rsidR="00AE3614">
        <w:rPr>
          <w:rFonts w:hint="eastAsia"/>
          <w:b/>
          <w:bCs/>
          <w:noProof/>
        </w:rPr>
        <w:t>21</w:t>
      </w:r>
      <w:r>
        <w:rPr>
          <w:b/>
          <w:bCs/>
        </w:rPr>
        <w:fldChar w:fldCharType="end"/>
      </w:r>
      <w:r>
        <w:t xml:space="preserve">　课程工件对应表</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1928"/>
        <w:gridCol w:w="1928"/>
        <w:gridCol w:w="4989"/>
      </w:tblGrid>
      <w:tr w:rsidR="004139D5" w14:paraId="401A29F1" w14:textId="77777777">
        <w:trPr>
          <w:cantSplit/>
          <w:tblHeader/>
          <w:jc w:val="center"/>
        </w:trPr>
        <w:tc>
          <w:tcPr>
            <w:tcW w:w="1928"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0267E0A2"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课程工件</w:t>
            </w:r>
          </w:p>
        </w:tc>
        <w:tc>
          <w:tcPr>
            <w:tcW w:w="1928"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6215A40"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课件物理页</w:t>
            </w:r>
          </w:p>
        </w:tc>
        <w:tc>
          <w:tcPr>
            <w:tcW w:w="4989"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28903A52"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本报告对应内容</w:t>
            </w:r>
          </w:p>
        </w:tc>
      </w:tr>
      <w:tr w:rsidR="004139D5" w14:paraId="13EAA094" w14:textId="77777777">
        <w:trPr>
          <w:cantSplit/>
          <w:jc w:val="center"/>
        </w:trPr>
        <w:tc>
          <w:tcPr>
            <w:tcW w:w="1928" w:type="dxa"/>
            <w:tcBorders>
              <w:left w:val="nil"/>
              <w:bottom w:val="nil"/>
              <w:right w:val="nil"/>
            </w:tcBorders>
            <w:tcMar>
              <w:top w:w="45" w:type="dxa"/>
              <w:left w:w="85" w:type="dxa"/>
              <w:bottom w:w="45" w:type="dxa"/>
              <w:right w:w="85" w:type="dxa"/>
            </w:tcMar>
            <w:vAlign w:val="center"/>
          </w:tcPr>
          <w:p w14:paraId="46C7C756" w14:textId="77777777" w:rsidR="004139D5" w:rsidRDefault="002735B2">
            <w:pPr>
              <w:keepLines/>
              <w:spacing w:line="360" w:lineRule="exact"/>
              <w:ind w:firstLine="0"/>
              <w:rPr>
                <w:rFonts w:hint="eastAsia"/>
              </w:rPr>
            </w:pPr>
            <w:r>
              <w:rPr>
                <w:sz w:val="21"/>
                <w:szCs w:val="21"/>
              </w:rPr>
              <w:t>愿景</w:t>
            </w:r>
          </w:p>
        </w:tc>
        <w:tc>
          <w:tcPr>
            <w:tcW w:w="1928" w:type="dxa"/>
            <w:tcBorders>
              <w:left w:val="nil"/>
              <w:bottom w:val="nil"/>
              <w:right w:val="nil"/>
            </w:tcBorders>
            <w:tcMar>
              <w:top w:w="45" w:type="dxa"/>
              <w:left w:w="85" w:type="dxa"/>
              <w:bottom w:w="45" w:type="dxa"/>
              <w:right w:w="85" w:type="dxa"/>
            </w:tcMar>
            <w:vAlign w:val="center"/>
          </w:tcPr>
          <w:p w14:paraId="7936FE56" w14:textId="77777777" w:rsidR="004139D5" w:rsidRDefault="002735B2">
            <w:pPr>
              <w:keepLines/>
              <w:spacing w:line="360" w:lineRule="exact"/>
              <w:ind w:firstLine="0"/>
              <w:rPr>
                <w:rFonts w:hint="eastAsia"/>
              </w:rPr>
            </w:pPr>
            <w:r>
              <w:rPr>
                <w:sz w:val="21"/>
                <w:szCs w:val="21"/>
              </w:rPr>
              <w:t>32</w:t>
            </w:r>
            <w:r>
              <w:rPr>
                <w:sz w:val="21"/>
                <w:szCs w:val="21"/>
              </w:rPr>
              <w:t>、</w:t>
            </w:r>
            <w:r>
              <w:rPr>
                <w:sz w:val="21"/>
                <w:szCs w:val="21"/>
              </w:rPr>
              <w:t>59—81</w:t>
            </w:r>
          </w:p>
        </w:tc>
        <w:tc>
          <w:tcPr>
            <w:tcW w:w="4989" w:type="dxa"/>
            <w:tcBorders>
              <w:left w:val="nil"/>
              <w:bottom w:val="nil"/>
              <w:right w:val="nil"/>
            </w:tcBorders>
            <w:tcMar>
              <w:top w:w="45" w:type="dxa"/>
              <w:left w:w="85" w:type="dxa"/>
              <w:bottom w:w="45" w:type="dxa"/>
              <w:right w:w="85" w:type="dxa"/>
            </w:tcMar>
            <w:vAlign w:val="center"/>
          </w:tcPr>
          <w:p w14:paraId="4DC8301D" w14:textId="77777777" w:rsidR="004139D5" w:rsidRDefault="002735B2">
            <w:pPr>
              <w:keepLines/>
              <w:spacing w:line="360" w:lineRule="exact"/>
              <w:ind w:firstLine="0"/>
              <w:rPr>
                <w:rFonts w:hint="eastAsia"/>
              </w:rPr>
            </w:pPr>
            <w:r>
              <w:rPr>
                <w:sz w:val="21"/>
                <w:szCs w:val="21"/>
              </w:rPr>
              <w:t>愿景指标、度量办法及未采集的基线</w:t>
            </w:r>
          </w:p>
        </w:tc>
      </w:tr>
      <w:tr w:rsidR="004139D5" w14:paraId="27234E38" w14:textId="77777777">
        <w:trPr>
          <w:cantSplit/>
          <w:jc w:val="center"/>
        </w:trPr>
        <w:tc>
          <w:tcPr>
            <w:tcW w:w="1928" w:type="dxa"/>
            <w:tcBorders>
              <w:left w:val="nil"/>
              <w:bottom w:val="nil"/>
              <w:right w:val="nil"/>
            </w:tcBorders>
            <w:tcMar>
              <w:top w:w="45" w:type="dxa"/>
              <w:left w:w="85" w:type="dxa"/>
              <w:bottom w:w="45" w:type="dxa"/>
              <w:right w:w="85" w:type="dxa"/>
            </w:tcMar>
            <w:vAlign w:val="center"/>
          </w:tcPr>
          <w:p w14:paraId="2B1F11A7" w14:textId="77777777" w:rsidR="004139D5" w:rsidRDefault="002735B2">
            <w:pPr>
              <w:keepLines/>
              <w:spacing w:line="360" w:lineRule="exact"/>
              <w:ind w:firstLine="0"/>
              <w:rPr>
                <w:rFonts w:hint="eastAsia"/>
              </w:rPr>
            </w:pPr>
            <w:r>
              <w:rPr>
                <w:sz w:val="21"/>
                <w:szCs w:val="21"/>
              </w:rPr>
              <w:t>业务模型</w:t>
            </w:r>
          </w:p>
        </w:tc>
        <w:tc>
          <w:tcPr>
            <w:tcW w:w="1928" w:type="dxa"/>
            <w:tcBorders>
              <w:left w:val="nil"/>
              <w:bottom w:val="nil"/>
              <w:right w:val="nil"/>
            </w:tcBorders>
            <w:tcMar>
              <w:top w:w="45" w:type="dxa"/>
              <w:left w:w="85" w:type="dxa"/>
              <w:bottom w:w="45" w:type="dxa"/>
              <w:right w:w="85" w:type="dxa"/>
            </w:tcMar>
            <w:vAlign w:val="center"/>
          </w:tcPr>
          <w:p w14:paraId="61F4FCDF" w14:textId="77777777" w:rsidR="004139D5" w:rsidRDefault="002735B2">
            <w:pPr>
              <w:keepLines/>
              <w:spacing w:line="360" w:lineRule="exact"/>
              <w:ind w:firstLine="0"/>
              <w:rPr>
                <w:rFonts w:hint="eastAsia"/>
              </w:rPr>
            </w:pPr>
            <w:r>
              <w:rPr>
                <w:sz w:val="21"/>
                <w:szCs w:val="21"/>
              </w:rPr>
              <w:t>85—127</w:t>
            </w:r>
          </w:p>
        </w:tc>
        <w:tc>
          <w:tcPr>
            <w:tcW w:w="4989" w:type="dxa"/>
            <w:tcBorders>
              <w:left w:val="nil"/>
              <w:bottom w:val="nil"/>
              <w:right w:val="nil"/>
            </w:tcBorders>
            <w:tcMar>
              <w:top w:w="45" w:type="dxa"/>
              <w:left w:w="85" w:type="dxa"/>
              <w:bottom w:w="45" w:type="dxa"/>
              <w:right w:w="85" w:type="dxa"/>
            </w:tcMar>
            <w:vAlign w:val="center"/>
          </w:tcPr>
          <w:p w14:paraId="0E95E29D" w14:textId="77777777" w:rsidR="004139D5" w:rsidRDefault="002735B2">
            <w:pPr>
              <w:keepLines/>
              <w:spacing w:line="360" w:lineRule="exact"/>
              <w:ind w:firstLine="0"/>
              <w:rPr>
                <w:rFonts w:hint="eastAsia"/>
              </w:rPr>
            </w:pPr>
            <w:r>
              <w:rPr>
                <w:sz w:val="21"/>
                <w:szCs w:val="21"/>
              </w:rPr>
              <w:t>业务用例、三类现状及三类改进业务序列</w:t>
            </w:r>
          </w:p>
        </w:tc>
      </w:tr>
      <w:tr w:rsidR="004139D5" w14:paraId="384657A7" w14:textId="77777777">
        <w:trPr>
          <w:cantSplit/>
          <w:jc w:val="center"/>
        </w:trPr>
        <w:tc>
          <w:tcPr>
            <w:tcW w:w="1928" w:type="dxa"/>
            <w:tcBorders>
              <w:left w:val="nil"/>
              <w:bottom w:val="nil"/>
              <w:right w:val="nil"/>
            </w:tcBorders>
            <w:tcMar>
              <w:top w:w="45" w:type="dxa"/>
              <w:left w:w="85" w:type="dxa"/>
              <w:bottom w:w="45" w:type="dxa"/>
              <w:right w:w="85" w:type="dxa"/>
            </w:tcMar>
            <w:vAlign w:val="center"/>
          </w:tcPr>
          <w:p w14:paraId="107C8221" w14:textId="77777777" w:rsidR="004139D5" w:rsidRDefault="002735B2">
            <w:pPr>
              <w:keepLines/>
              <w:spacing w:line="360" w:lineRule="exact"/>
              <w:ind w:firstLine="0"/>
              <w:rPr>
                <w:rFonts w:hint="eastAsia"/>
              </w:rPr>
            </w:pPr>
            <w:r>
              <w:rPr>
                <w:sz w:val="21"/>
                <w:szCs w:val="21"/>
              </w:rPr>
              <w:t>系统需求</w:t>
            </w:r>
          </w:p>
        </w:tc>
        <w:tc>
          <w:tcPr>
            <w:tcW w:w="1928" w:type="dxa"/>
            <w:tcBorders>
              <w:left w:val="nil"/>
              <w:bottom w:val="nil"/>
              <w:right w:val="nil"/>
            </w:tcBorders>
            <w:tcMar>
              <w:top w:w="45" w:type="dxa"/>
              <w:left w:w="85" w:type="dxa"/>
              <w:bottom w:w="45" w:type="dxa"/>
              <w:right w:w="85" w:type="dxa"/>
            </w:tcMar>
            <w:vAlign w:val="center"/>
          </w:tcPr>
          <w:p w14:paraId="1398DFEB" w14:textId="77777777" w:rsidR="004139D5" w:rsidRDefault="002735B2">
            <w:pPr>
              <w:keepLines/>
              <w:spacing w:line="360" w:lineRule="exact"/>
              <w:ind w:firstLine="0"/>
              <w:rPr>
                <w:rFonts w:hint="eastAsia"/>
              </w:rPr>
            </w:pPr>
            <w:r>
              <w:rPr>
                <w:sz w:val="21"/>
                <w:szCs w:val="21"/>
              </w:rPr>
              <w:t>138—205</w:t>
            </w:r>
          </w:p>
        </w:tc>
        <w:tc>
          <w:tcPr>
            <w:tcW w:w="4989" w:type="dxa"/>
            <w:tcBorders>
              <w:left w:val="nil"/>
              <w:bottom w:val="nil"/>
              <w:right w:val="nil"/>
            </w:tcBorders>
            <w:tcMar>
              <w:top w:w="45" w:type="dxa"/>
              <w:left w:w="85" w:type="dxa"/>
              <w:bottom w:w="45" w:type="dxa"/>
              <w:right w:w="85" w:type="dxa"/>
            </w:tcMar>
            <w:vAlign w:val="center"/>
          </w:tcPr>
          <w:p w14:paraId="6AD2E920" w14:textId="77777777" w:rsidR="004139D5" w:rsidRDefault="002735B2">
            <w:pPr>
              <w:keepLines/>
              <w:spacing w:line="360" w:lineRule="exact"/>
              <w:ind w:firstLine="0"/>
              <w:rPr>
                <w:rFonts w:hint="eastAsia"/>
              </w:rPr>
            </w:pPr>
            <w:r>
              <w:rPr>
                <w:sz w:val="21"/>
                <w:szCs w:val="21"/>
              </w:rPr>
              <w:t>五角色系统用例、</w:t>
            </w:r>
            <w:r>
              <w:rPr>
                <w:sz w:val="21"/>
                <w:szCs w:val="21"/>
              </w:rPr>
              <w:t>24</w:t>
            </w:r>
            <w:r>
              <w:rPr>
                <w:sz w:val="21"/>
                <w:szCs w:val="21"/>
              </w:rPr>
              <w:t>份完整规约、质量与规则</w:t>
            </w:r>
          </w:p>
        </w:tc>
      </w:tr>
      <w:tr w:rsidR="004139D5" w14:paraId="1DF31BBD" w14:textId="77777777">
        <w:trPr>
          <w:cantSplit/>
          <w:jc w:val="center"/>
        </w:trPr>
        <w:tc>
          <w:tcPr>
            <w:tcW w:w="1928" w:type="dxa"/>
            <w:tcBorders>
              <w:left w:val="nil"/>
              <w:bottom w:val="nil"/>
              <w:right w:val="nil"/>
            </w:tcBorders>
            <w:tcMar>
              <w:top w:w="45" w:type="dxa"/>
              <w:left w:w="85" w:type="dxa"/>
              <w:bottom w:w="45" w:type="dxa"/>
              <w:right w:w="85" w:type="dxa"/>
            </w:tcMar>
            <w:vAlign w:val="center"/>
          </w:tcPr>
          <w:p w14:paraId="7D9D7236" w14:textId="77777777" w:rsidR="004139D5" w:rsidRDefault="002735B2">
            <w:pPr>
              <w:keepLines/>
              <w:spacing w:line="360" w:lineRule="exact"/>
              <w:ind w:firstLine="0"/>
              <w:rPr>
                <w:rFonts w:hint="eastAsia"/>
              </w:rPr>
            </w:pPr>
            <w:r>
              <w:rPr>
                <w:sz w:val="21"/>
                <w:szCs w:val="21"/>
              </w:rPr>
              <w:t>面向对象分析</w:t>
            </w:r>
          </w:p>
        </w:tc>
        <w:tc>
          <w:tcPr>
            <w:tcW w:w="1928" w:type="dxa"/>
            <w:tcBorders>
              <w:left w:val="nil"/>
              <w:bottom w:val="nil"/>
              <w:right w:val="nil"/>
            </w:tcBorders>
            <w:tcMar>
              <w:top w:w="45" w:type="dxa"/>
              <w:left w:w="85" w:type="dxa"/>
              <w:bottom w:w="45" w:type="dxa"/>
              <w:right w:w="85" w:type="dxa"/>
            </w:tcMar>
            <w:vAlign w:val="center"/>
          </w:tcPr>
          <w:p w14:paraId="1C338BF0" w14:textId="77777777" w:rsidR="004139D5" w:rsidRDefault="002735B2">
            <w:pPr>
              <w:keepLines/>
              <w:spacing w:line="360" w:lineRule="exact"/>
              <w:ind w:firstLine="0"/>
              <w:rPr>
                <w:rFonts w:hint="eastAsia"/>
              </w:rPr>
            </w:pPr>
            <w:r>
              <w:rPr>
                <w:sz w:val="21"/>
                <w:szCs w:val="21"/>
              </w:rPr>
              <w:t>285—357</w:t>
            </w:r>
          </w:p>
        </w:tc>
        <w:tc>
          <w:tcPr>
            <w:tcW w:w="4989" w:type="dxa"/>
            <w:tcBorders>
              <w:left w:val="nil"/>
              <w:bottom w:val="nil"/>
              <w:right w:val="nil"/>
            </w:tcBorders>
            <w:tcMar>
              <w:top w:w="45" w:type="dxa"/>
              <w:left w:w="85" w:type="dxa"/>
              <w:bottom w:w="45" w:type="dxa"/>
              <w:right w:w="85" w:type="dxa"/>
            </w:tcMar>
            <w:vAlign w:val="center"/>
          </w:tcPr>
          <w:p w14:paraId="008C35A8" w14:textId="77777777" w:rsidR="004139D5" w:rsidRDefault="002735B2">
            <w:pPr>
              <w:keepLines/>
              <w:spacing w:line="360" w:lineRule="exact"/>
              <w:ind w:firstLine="0"/>
              <w:rPr>
                <w:rFonts w:hint="eastAsia"/>
              </w:rPr>
            </w:pPr>
            <w:r>
              <w:rPr>
                <w:sz w:val="21"/>
                <w:szCs w:val="21"/>
              </w:rPr>
              <w:t>分析类图、预约分析序列、对象状态与不变式</w:t>
            </w:r>
          </w:p>
        </w:tc>
      </w:tr>
      <w:tr w:rsidR="004139D5" w14:paraId="2865AEAD" w14:textId="77777777">
        <w:trPr>
          <w:cantSplit/>
          <w:jc w:val="center"/>
        </w:trPr>
        <w:tc>
          <w:tcPr>
            <w:tcW w:w="1928" w:type="dxa"/>
            <w:tcBorders>
              <w:left w:val="nil"/>
              <w:bottom w:val="nil"/>
              <w:right w:val="nil"/>
            </w:tcBorders>
            <w:tcMar>
              <w:top w:w="45" w:type="dxa"/>
              <w:left w:w="85" w:type="dxa"/>
              <w:bottom w:w="45" w:type="dxa"/>
              <w:right w:w="85" w:type="dxa"/>
            </w:tcMar>
            <w:vAlign w:val="center"/>
          </w:tcPr>
          <w:p w14:paraId="127BF3DC" w14:textId="77777777" w:rsidR="004139D5" w:rsidRDefault="002735B2">
            <w:pPr>
              <w:keepLines/>
              <w:spacing w:line="360" w:lineRule="exact"/>
              <w:ind w:firstLine="0"/>
              <w:rPr>
                <w:rFonts w:hint="eastAsia"/>
              </w:rPr>
            </w:pPr>
            <w:r>
              <w:rPr>
                <w:sz w:val="21"/>
                <w:szCs w:val="21"/>
              </w:rPr>
              <w:t>四架构型练习</w:t>
            </w:r>
          </w:p>
        </w:tc>
        <w:tc>
          <w:tcPr>
            <w:tcW w:w="1928" w:type="dxa"/>
            <w:tcBorders>
              <w:left w:val="nil"/>
              <w:bottom w:val="nil"/>
              <w:right w:val="nil"/>
            </w:tcBorders>
            <w:tcMar>
              <w:top w:w="45" w:type="dxa"/>
              <w:left w:w="85" w:type="dxa"/>
              <w:bottom w:w="45" w:type="dxa"/>
              <w:right w:w="85" w:type="dxa"/>
            </w:tcMar>
            <w:vAlign w:val="center"/>
          </w:tcPr>
          <w:p w14:paraId="384707DE" w14:textId="77777777" w:rsidR="004139D5" w:rsidRDefault="002735B2">
            <w:pPr>
              <w:keepLines/>
              <w:spacing w:line="360" w:lineRule="exact"/>
              <w:ind w:firstLine="0"/>
              <w:rPr>
                <w:rFonts w:hint="eastAsia"/>
              </w:rPr>
            </w:pPr>
            <w:r>
              <w:rPr>
                <w:sz w:val="21"/>
                <w:szCs w:val="21"/>
              </w:rPr>
              <w:t>385—387</w:t>
            </w:r>
          </w:p>
        </w:tc>
        <w:tc>
          <w:tcPr>
            <w:tcW w:w="4989" w:type="dxa"/>
            <w:tcBorders>
              <w:left w:val="nil"/>
              <w:bottom w:val="nil"/>
              <w:right w:val="nil"/>
            </w:tcBorders>
            <w:tcMar>
              <w:top w:w="45" w:type="dxa"/>
              <w:left w:w="85" w:type="dxa"/>
              <w:bottom w:w="45" w:type="dxa"/>
              <w:right w:w="85" w:type="dxa"/>
            </w:tcMar>
            <w:vAlign w:val="center"/>
          </w:tcPr>
          <w:p w14:paraId="18058FAD" w14:textId="77777777" w:rsidR="004139D5" w:rsidRDefault="002735B2">
            <w:pPr>
              <w:keepLines/>
              <w:spacing w:line="360" w:lineRule="exact"/>
              <w:ind w:firstLine="0"/>
              <w:rPr>
                <w:rFonts w:hint="eastAsia"/>
              </w:rPr>
            </w:pPr>
            <w:r>
              <w:rPr>
                <w:sz w:val="21"/>
                <w:szCs w:val="21"/>
              </w:rPr>
              <w:t>架构型映射、牙医资源状态机及创建时段交互示例</w:t>
            </w:r>
          </w:p>
        </w:tc>
      </w:tr>
      <w:tr w:rsidR="004139D5" w14:paraId="48BB0C25" w14:textId="77777777">
        <w:trPr>
          <w:cantSplit/>
          <w:jc w:val="center"/>
        </w:trPr>
        <w:tc>
          <w:tcPr>
            <w:tcW w:w="1928" w:type="dxa"/>
            <w:tcBorders>
              <w:left w:val="nil"/>
              <w:bottom w:val="nil"/>
              <w:right w:val="nil"/>
            </w:tcBorders>
            <w:tcMar>
              <w:top w:w="45" w:type="dxa"/>
              <w:left w:w="85" w:type="dxa"/>
              <w:bottom w:w="45" w:type="dxa"/>
              <w:right w:w="85" w:type="dxa"/>
            </w:tcMar>
            <w:vAlign w:val="center"/>
          </w:tcPr>
          <w:p w14:paraId="5FEAD99E" w14:textId="77777777" w:rsidR="004139D5" w:rsidRDefault="002735B2">
            <w:pPr>
              <w:keepLines/>
              <w:spacing w:line="360" w:lineRule="exact"/>
              <w:ind w:firstLine="0"/>
              <w:rPr>
                <w:rFonts w:hint="eastAsia"/>
              </w:rPr>
            </w:pPr>
            <w:r>
              <w:rPr>
                <w:sz w:val="21"/>
                <w:szCs w:val="21"/>
              </w:rPr>
              <w:t>数据库映射</w:t>
            </w:r>
          </w:p>
        </w:tc>
        <w:tc>
          <w:tcPr>
            <w:tcW w:w="1928" w:type="dxa"/>
            <w:tcBorders>
              <w:left w:val="nil"/>
              <w:bottom w:val="nil"/>
              <w:right w:val="nil"/>
            </w:tcBorders>
            <w:tcMar>
              <w:top w:w="45" w:type="dxa"/>
              <w:left w:w="85" w:type="dxa"/>
              <w:bottom w:w="45" w:type="dxa"/>
              <w:right w:w="85" w:type="dxa"/>
            </w:tcMar>
            <w:vAlign w:val="center"/>
          </w:tcPr>
          <w:p w14:paraId="4FAB7A22" w14:textId="77777777" w:rsidR="004139D5" w:rsidRDefault="002735B2">
            <w:pPr>
              <w:keepLines/>
              <w:spacing w:line="360" w:lineRule="exact"/>
              <w:ind w:firstLine="0"/>
              <w:rPr>
                <w:rFonts w:hint="eastAsia"/>
              </w:rPr>
            </w:pPr>
            <w:r>
              <w:rPr>
                <w:sz w:val="21"/>
                <w:szCs w:val="21"/>
              </w:rPr>
              <w:t>397—403</w:t>
            </w:r>
          </w:p>
        </w:tc>
        <w:tc>
          <w:tcPr>
            <w:tcW w:w="4989" w:type="dxa"/>
            <w:tcBorders>
              <w:left w:val="nil"/>
              <w:bottom w:val="nil"/>
              <w:right w:val="nil"/>
            </w:tcBorders>
            <w:tcMar>
              <w:top w:w="45" w:type="dxa"/>
              <w:left w:w="85" w:type="dxa"/>
              <w:bottom w:w="45" w:type="dxa"/>
              <w:right w:w="85" w:type="dxa"/>
            </w:tcMar>
            <w:vAlign w:val="center"/>
          </w:tcPr>
          <w:p w14:paraId="00794E3C" w14:textId="77777777" w:rsidR="004139D5" w:rsidRDefault="002735B2">
            <w:pPr>
              <w:keepLines/>
              <w:spacing w:line="360" w:lineRule="exact"/>
              <w:ind w:firstLine="0"/>
              <w:rPr>
                <w:rFonts w:hint="eastAsia"/>
              </w:rPr>
            </w:pPr>
            <w:r>
              <w:rPr>
                <w:sz w:val="21"/>
                <w:szCs w:val="21"/>
              </w:rPr>
              <w:t>概念及物理</w:t>
            </w:r>
            <w:r>
              <w:rPr>
                <w:sz w:val="21"/>
                <w:szCs w:val="21"/>
              </w:rPr>
              <w:t>ER</w:t>
            </w:r>
            <w:r>
              <w:rPr>
                <w:sz w:val="21"/>
                <w:szCs w:val="21"/>
              </w:rPr>
              <w:t>、范式、</w:t>
            </w:r>
            <w:r>
              <w:rPr>
                <w:sz w:val="21"/>
                <w:szCs w:val="21"/>
              </w:rPr>
              <w:t>38</w:t>
            </w:r>
            <w:r>
              <w:rPr>
                <w:sz w:val="21"/>
                <w:szCs w:val="21"/>
              </w:rPr>
              <w:t>表字典、键和索引</w:t>
            </w:r>
          </w:p>
        </w:tc>
      </w:tr>
      <w:tr w:rsidR="004139D5" w14:paraId="739E611A" w14:textId="77777777">
        <w:trPr>
          <w:cantSplit/>
          <w:jc w:val="center"/>
        </w:trPr>
        <w:tc>
          <w:tcPr>
            <w:tcW w:w="1928" w:type="dxa"/>
            <w:tcBorders>
              <w:left w:val="nil"/>
              <w:bottom w:val="single" w:sz="7" w:space="0" w:color="000000"/>
              <w:right w:val="nil"/>
            </w:tcBorders>
            <w:tcMar>
              <w:top w:w="45" w:type="dxa"/>
              <w:left w:w="85" w:type="dxa"/>
              <w:bottom w:w="45" w:type="dxa"/>
              <w:right w:w="85" w:type="dxa"/>
            </w:tcMar>
            <w:vAlign w:val="center"/>
          </w:tcPr>
          <w:p w14:paraId="4ACDB1B2" w14:textId="77777777" w:rsidR="004139D5" w:rsidRDefault="002735B2">
            <w:pPr>
              <w:keepLines/>
              <w:spacing w:line="360" w:lineRule="exact"/>
              <w:ind w:firstLine="0"/>
              <w:rPr>
                <w:rFonts w:hint="eastAsia"/>
              </w:rPr>
            </w:pPr>
            <w:r>
              <w:rPr>
                <w:sz w:val="21"/>
                <w:szCs w:val="21"/>
              </w:rPr>
              <w:t>设计实现</w:t>
            </w:r>
          </w:p>
        </w:tc>
        <w:tc>
          <w:tcPr>
            <w:tcW w:w="1928" w:type="dxa"/>
            <w:tcBorders>
              <w:left w:val="nil"/>
              <w:bottom w:val="single" w:sz="7" w:space="0" w:color="000000"/>
              <w:right w:val="nil"/>
            </w:tcBorders>
            <w:tcMar>
              <w:top w:w="45" w:type="dxa"/>
              <w:left w:w="85" w:type="dxa"/>
              <w:bottom w:w="45" w:type="dxa"/>
              <w:right w:w="85" w:type="dxa"/>
            </w:tcMar>
            <w:vAlign w:val="center"/>
          </w:tcPr>
          <w:p w14:paraId="5026DF31" w14:textId="77777777" w:rsidR="004139D5" w:rsidRDefault="002735B2">
            <w:pPr>
              <w:keepLines/>
              <w:spacing w:line="360" w:lineRule="exact"/>
              <w:ind w:firstLine="0"/>
              <w:rPr>
                <w:rFonts w:hint="eastAsia"/>
              </w:rPr>
            </w:pPr>
            <w:r>
              <w:rPr>
                <w:sz w:val="21"/>
                <w:szCs w:val="21"/>
              </w:rPr>
              <w:t>388—441</w:t>
            </w:r>
          </w:p>
        </w:tc>
        <w:tc>
          <w:tcPr>
            <w:tcW w:w="4989" w:type="dxa"/>
            <w:tcBorders>
              <w:left w:val="nil"/>
              <w:bottom w:val="single" w:sz="7" w:space="0" w:color="000000"/>
              <w:right w:val="nil"/>
            </w:tcBorders>
            <w:tcMar>
              <w:top w:w="45" w:type="dxa"/>
              <w:left w:w="85" w:type="dxa"/>
              <w:bottom w:w="45" w:type="dxa"/>
              <w:right w:w="85" w:type="dxa"/>
            </w:tcMar>
            <w:vAlign w:val="center"/>
          </w:tcPr>
          <w:p w14:paraId="7E4D395B" w14:textId="77777777" w:rsidR="004139D5" w:rsidRDefault="002735B2">
            <w:pPr>
              <w:keepLines/>
              <w:spacing w:line="360" w:lineRule="exact"/>
              <w:ind w:firstLine="0"/>
              <w:rPr>
                <w:rFonts w:hint="eastAsia"/>
              </w:rPr>
            </w:pPr>
            <w:r>
              <w:rPr>
                <w:sz w:val="21"/>
                <w:szCs w:val="21"/>
              </w:rPr>
              <w:t>分层、服务职责、表示层、事务与部署</w:t>
            </w:r>
          </w:p>
        </w:tc>
      </w:tr>
    </w:tbl>
    <w:p w14:paraId="1E0004D4" w14:textId="77777777" w:rsidR="004139D5" w:rsidRDefault="002735B2">
      <w:pPr>
        <w:rPr>
          <w:rFonts w:hint="eastAsia"/>
        </w:rPr>
      </w:pPr>
      <w:r>
        <w:t>正式试点前还需完成：真实门诊身份和健康核验制度、岗位任务可用性测试、真实数据清理与迁移抽查、目标主机容量、容器及</w:t>
      </w:r>
      <w:r>
        <w:t>HTTPS</w:t>
      </w:r>
      <w:r>
        <w:t>联调、异地备份恢复演练，以及完整临床记录和外部支付</w:t>
      </w:r>
      <w:r>
        <w:t>/</w:t>
      </w:r>
      <w:r>
        <w:t>票据接口的范围确认。没有实际上线记录时，不承诺可用率、临床安全性或资金实时结算能力。</w:t>
      </w:r>
    </w:p>
    <w:p w14:paraId="01C5FF87" w14:textId="77777777" w:rsidR="004139D5" w:rsidRDefault="002735B2">
      <w:pPr>
        <w:pStyle w:val="1"/>
        <w:numPr>
          <w:ilvl w:val="0"/>
          <w:numId w:val="10"/>
        </w:numPr>
      </w:pPr>
      <w:bookmarkStart w:id="133" w:name="_Toc243288761"/>
      <w:r>
        <w:t>结论</w:t>
      </w:r>
      <w:bookmarkEnd w:id="133"/>
    </w:p>
    <w:p w14:paraId="23E88E99" w14:textId="77777777" w:rsidR="004139D5" w:rsidRDefault="002735B2">
      <w:pPr>
        <w:rPr>
          <w:rFonts w:hint="eastAsia"/>
        </w:rPr>
      </w:pPr>
      <w:r>
        <w:t>本设计将跨门诊统一患者档案作为协作主线，以总部统一治理和店长门诊运营划分五角色边界，使用独立预约、就诊、结算和资金记录保持业务语义。课程所要</w:t>
      </w:r>
      <w:r>
        <w:lastRenderedPageBreak/>
        <w:t>求的业务、需求、分析与设计工件可以通过编号、关系和责任映射相互核对，数据库</w:t>
      </w:r>
      <w:r>
        <w:t>ER</w:t>
      </w:r>
      <w:r>
        <w:t>和字段字典也与当前实现保持一致。</w:t>
      </w:r>
    </w:p>
    <w:p w14:paraId="2BB35209" w14:textId="77777777" w:rsidR="004139D5" w:rsidRDefault="002735B2">
      <w:pPr>
        <w:rPr>
          <w:rFonts w:hint="eastAsia"/>
        </w:rPr>
      </w:pPr>
      <w:r>
        <w:t>当前系统完成了本地可运行的就诊与运营协作，实现了关键一致性和维护机制。后续工作的重点是机构试点、完整临床范围及目标环境验收，再依据真实负载演进基础设施，而不是将课程原型直接描述为成熟医院生产系统。</w:t>
      </w:r>
    </w:p>
    <w:p w14:paraId="195EF492" w14:textId="77777777" w:rsidR="004139D5" w:rsidRDefault="002735B2">
      <w:pPr>
        <w:pStyle w:val="1"/>
      </w:pPr>
      <w:bookmarkStart w:id="134" w:name="_Toc243288762"/>
      <w:r>
        <w:t>参考文献</w:t>
      </w:r>
      <w:bookmarkEnd w:id="134"/>
    </w:p>
    <w:p w14:paraId="6AD93B96" w14:textId="77777777" w:rsidR="004139D5" w:rsidRDefault="002735B2">
      <w:pPr>
        <w:pStyle w:val="ReportReference"/>
        <w:rPr>
          <w:rFonts w:hint="eastAsia"/>
        </w:rPr>
      </w:pPr>
      <w:r>
        <w:t xml:space="preserve">[1] </w:t>
      </w:r>
      <w:r>
        <w:t>系统分析与设计</w:t>
      </w:r>
      <w:r>
        <w:t xml:space="preserve"> </w:t>
      </w:r>
      <w:r>
        <w:t>精简</w:t>
      </w:r>
      <w:r>
        <w:t xml:space="preserve">2026-9[Z]. </w:t>
      </w:r>
      <w:r>
        <w:t>用户提供课程课件，</w:t>
      </w:r>
      <w:r>
        <w:t>2026.9</w:t>
      </w:r>
      <w:r>
        <w:t>更新，共</w:t>
      </w:r>
      <w:r>
        <w:t>441</w:t>
      </w:r>
      <w:r>
        <w:t>页；方法引用物理页</w:t>
      </w:r>
      <w:r>
        <w:t>19—23</w:t>
      </w:r>
      <w:r>
        <w:t>、</w:t>
      </w:r>
      <w:r>
        <w:t>85—127</w:t>
      </w:r>
      <w:r>
        <w:t>、</w:t>
      </w:r>
      <w:r>
        <w:t>154</w:t>
      </w:r>
      <w:r>
        <w:t>、</w:t>
      </w:r>
      <w:r>
        <w:t>285—357</w:t>
      </w:r>
      <w:r>
        <w:t>、</w:t>
      </w:r>
      <w:r>
        <w:t>385—403</w:t>
      </w:r>
      <w:r>
        <w:t>、</w:t>
      </w:r>
      <w:r>
        <w:t>408—441</w:t>
      </w:r>
      <w:r>
        <w:t>。</w:t>
      </w:r>
    </w:p>
    <w:p w14:paraId="2ACFCC53" w14:textId="77777777" w:rsidR="004139D5" w:rsidRDefault="002735B2">
      <w:pPr>
        <w:pStyle w:val="ReportReference"/>
        <w:rPr>
          <w:rFonts w:hint="eastAsia"/>
        </w:rPr>
      </w:pPr>
      <w:r>
        <w:t xml:space="preserve">[2] </w:t>
      </w:r>
      <w:r>
        <w:t>安德鲁牙科连锁店</w:t>
      </w:r>
      <w:r>
        <w:t xml:space="preserve"> </w:t>
      </w:r>
      <w:r>
        <w:t>数据建模</w:t>
      </w:r>
      <w:r>
        <w:t xml:space="preserve"> Andrew’s Dental Chain[Z]. </w:t>
      </w:r>
      <w:r>
        <w:t>课程案例，</w:t>
      </w:r>
      <w:r>
        <w:t>3</w:t>
      </w:r>
      <w:r>
        <w:t>页；沿用既有案例提取及业务建模资料。</w:t>
      </w:r>
    </w:p>
    <w:p w14:paraId="00DE561C" w14:textId="77777777" w:rsidR="004139D5" w:rsidRDefault="002735B2">
      <w:pPr>
        <w:pStyle w:val="ReportReference"/>
        <w:rPr>
          <w:rFonts w:hint="eastAsia"/>
        </w:rPr>
      </w:pPr>
      <w:r>
        <w:t xml:space="preserve">[3] </w:t>
      </w:r>
      <w:r>
        <w:t>中南大学湘雅口腔医院</w:t>
      </w:r>
      <w:r>
        <w:t xml:space="preserve">. </w:t>
      </w:r>
      <w:r>
        <w:t>就诊须知</w:t>
      </w:r>
      <w:r>
        <w:t>[EB/OL]. https://xykqyy.csu.edu.cn/ylfw/jzxz.htm</w:t>
      </w:r>
      <w:r>
        <w:t>，访问</w:t>
      </w:r>
      <w:r>
        <w:t>2026-10-18</w:t>
      </w:r>
      <w:r>
        <w:t>。</w:t>
      </w:r>
    </w:p>
    <w:p w14:paraId="6C9A2E5C" w14:textId="77777777" w:rsidR="004139D5" w:rsidRDefault="002735B2">
      <w:pPr>
        <w:pStyle w:val="ReportReference"/>
        <w:rPr>
          <w:rFonts w:hint="eastAsia"/>
        </w:rPr>
      </w:pPr>
      <w:r>
        <w:t xml:space="preserve">[4] </w:t>
      </w:r>
      <w:r>
        <w:t>中南大学湘雅口腔医院</w:t>
      </w:r>
      <w:r>
        <w:t xml:space="preserve">. </w:t>
      </w:r>
      <w:r>
        <w:t>就诊流程</w:t>
      </w:r>
      <w:r>
        <w:t>[EB/OL]. https://xykqyy.csu.edu.cn/ylfw/jzlc.htm</w:t>
      </w:r>
      <w:r>
        <w:t>，海报整理</w:t>
      </w:r>
      <w:r>
        <w:t>2026-10-08</w:t>
      </w:r>
      <w:r>
        <w:t>，页面复核</w:t>
      </w:r>
      <w:r>
        <w:t>2026-10-18</w:t>
      </w:r>
      <w:r>
        <w:t>。</w:t>
      </w:r>
    </w:p>
    <w:p w14:paraId="71F1767B" w14:textId="77777777" w:rsidR="004139D5" w:rsidRDefault="002735B2">
      <w:pPr>
        <w:pStyle w:val="ReportReference"/>
        <w:rPr>
          <w:rFonts w:hint="eastAsia"/>
        </w:rPr>
      </w:pPr>
      <w:r>
        <w:t xml:space="preserve">[5] </w:t>
      </w:r>
      <w:r>
        <w:t>中南大学湘雅口腔医院</w:t>
      </w:r>
      <w:r>
        <w:t>. 2026</w:t>
      </w:r>
      <w:r>
        <w:t>年</w:t>
      </w:r>
      <w:r>
        <w:t>10</w:t>
      </w:r>
      <w:r>
        <w:t>月门诊排班公示</w:t>
      </w:r>
      <w:r>
        <w:t>[EB/OL]. 2026-09-30. https://xykqyy.csu.edu.cn/info/1153/12089.htm</w:t>
      </w:r>
      <w:r>
        <w:t>，访问</w:t>
      </w:r>
      <w:r>
        <w:t>2026-10-18</w:t>
      </w:r>
      <w:r>
        <w:t>。</w:t>
      </w:r>
    </w:p>
    <w:p w14:paraId="575B4A30" w14:textId="77777777" w:rsidR="004139D5" w:rsidRDefault="002735B2">
      <w:pPr>
        <w:pStyle w:val="ReportReference"/>
        <w:rPr>
          <w:rFonts w:hint="eastAsia"/>
        </w:rPr>
      </w:pPr>
      <w:r>
        <w:t xml:space="preserve">[6] </w:t>
      </w:r>
      <w:r>
        <w:t>中南大学湘雅口腔医院</w:t>
      </w:r>
      <w:r>
        <w:t xml:space="preserve">. </w:t>
      </w:r>
      <w:r>
        <w:t>牙周科卓越护理报道</w:t>
      </w:r>
      <w:r>
        <w:t>[EB/OL]. 2024-08-23. https://xykqyy.csu.edu.cn/info/1105/10351.htm</w:t>
      </w:r>
      <w:r>
        <w:t>，访问</w:t>
      </w:r>
      <w:r>
        <w:t>2026-10-18</w:t>
      </w:r>
      <w:r>
        <w:t>；口腔修复科、种植中心报道，</w:t>
      </w:r>
      <w:r>
        <w:t>2024-08-27</w:t>
      </w:r>
      <w:r>
        <w:t>，</w:t>
      </w:r>
      <w:r>
        <w:t>https://xykqyy.csu.edu.cn/info/1105/10355.htm</w:t>
      </w:r>
      <w:r>
        <w:t>，历史整理</w:t>
      </w:r>
      <w:r>
        <w:t>2026-10-08</w:t>
      </w:r>
      <w:r>
        <w:t>。</w:t>
      </w:r>
    </w:p>
    <w:p w14:paraId="6439F6DE" w14:textId="77777777" w:rsidR="004139D5" w:rsidRDefault="002735B2">
      <w:pPr>
        <w:pStyle w:val="ReportReference"/>
        <w:rPr>
          <w:rFonts w:hint="eastAsia"/>
        </w:rPr>
      </w:pPr>
      <w:r>
        <w:t xml:space="preserve">[7] </w:t>
      </w:r>
      <w:r>
        <w:t>中南大学湘雅口腔医院</w:t>
      </w:r>
      <w:r>
        <w:t xml:space="preserve">. </w:t>
      </w:r>
      <w:r>
        <w:t>关于执行湖南省医疗服务价格项目目录</w:t>
      </w:r>
      <w:r>
        <w:t>2024</w:t>
      </w:r>
      <w:r>
        <w:t>年版的公告</w:t>
      </w:r>
      <w:r>
        <w:t>[EB/OL]. 2024-04-30. https://xykqyy.csu.edu.cn/info/1153/10104.htm</w:t>
      </w:r>
      <w:r>
        <w:t>，访问</w:t>
      </w:r>
      <w:r>
        <w:t>2026-10-18</w:t>
      </w:r>
      <w:r>
        <w:t>。</w:t>
      </w:r>
    </w:p>
    <w:p w14:paraId="1EC07DEA" w14:textId="77777777" w:rsidR="004139D5" w:rsidRDefault="002735B2">
      <w:pPr>
        <w:pStyle w:val="ReportReference"/>
        <w:rPr>
          <w:rFonts w:hint="eastAsia"/>
        </w:rPr>
      </w:pPr>
      <w:r>
        <w:lastRenderedPageBreak/>
        <w:t xml:space="preserve">[8] </w:t>
      </w:r>
      <w:r>
        <w:t>中南大学湘雅口腔医院</w:t>
      </w:r>
      <w:r>
        <w:t xml:space="preserve">. </w:t>
      </w:r>
      <w:r>
        <w:t>信息化建设项目采购意向公告</w:t>
      </w:r>
      <w:r>
        <w:t>[EB/OL]. 2021-06-11. https://xykqyy.csu.edu.cn/info/1259/11431.htm</w:t>
      </w:r>
      <w:r>
        <w:t>，访问</w:t>
      </w:r>
      <w:r>
        <w:t>2026-10-18</w:t>
      </w:r>
      <w:r>
        <w:t>。</w:t>
      </w:r>
    </w:p>
    <w:p w14:paraId="59AB36A0" w14:textId="77777777" w:rsidR="004139D5" w:rsidRDefault="002735B2">
      <w:pPr>
        <w:pStyle w:val="ReportReference"/>
        <w:rPr>
          <w:rFonts w:hint="eastAsia"/>
        </w:rPr>
      </w:pPr>
      <w:r>
        <w:t xml:space="preserve">[9] </w:t>
      </w:r>
      <w:r>
        <w:t>中南大学湘雅口腔医院</w:t>
      </w:r>
      <w:r>
        <w:t xml:space="preserve">. </w:t>
      </w:r>
      <w:r>
        <w:t>医疗收费电子票据管理系统项目中标公示</w:t>
      </w:r>
      <w:r>
        <w:t>[EB/OL]. 2024-04-30. https://xykqyy.csu.edu.cn/info/1259/11321.htm</w:t>
      </w:r>
      <w:r>
        <w:t>，访问</w:t>
      </w:r>
      <w:r>
        <w:t>2026-10-18</w:t>
      </w:r>
      <w:r>
        <w:t>。</w:t>
      </w:r>
    </w:p>
    <w:p w14:paraId="185B6FF2" w14:textId="77777777" w:rsidR="004139D5" w:rsidRDefault="002735B2">
      <w:pPr>
        <w:pStyle w:val="ReportReference"/>
        <w:rPr>
          <w:rFonts w:hint="eastAsia"/>
        </w:rPr>
      </w:pPr>
      <w:r>
        <w:t>[10] Node.js. SQLite API[EB/OL]. https://nodejs.org/api/sqlite.html</w:t>
      </w:r>
      <w:r>
        <w:t>；</w:t>
      </w:r>
      <w:r>
        <w:t>SQLite. Foreign Key Support[EB/OL]. https://www.sqlite.org/foreignkeys.html</w:t>
      </w:r>
      <w:r>
        <w:t>，访问</w:t>
      </w:r>
      <w:r>
        <w:t>2026-10-18</w:t>
      </w:r>
      <w:r>
        <w:t>。</w:t>
      </w:r>
    </w:p>
    <w:p w14:paraId="06E245E6" w14:textId="77777777" w:rsidR="004139D5" w:rsidRDefault="002735B2">
      <w:pPr>
        <w:pStyle w:val="ReportReference"/>
        <w:rPr>
          <w:rFonts w:hint="eastAsia"/>
        </w:rPr>
      </w:pPr>
      <w:r>
        <w:t xml:space="preserve">[11] </w:t>
      </w:r>
      <w:r>
        <w:t>安德鲁牙科就诊与运营系统源码及验收记录</w:t>
      </w:r>
      <w:r>
        <w:t>[CP/OL]. andrew-system/server/schema.sql</w:t>
      </w:r>
      <w:r>
        <w:t>、</w:t>
      </w:r>
      <w:r>
        <w:t>server/migrations</w:t>
      </w:r>
      <w:r>
        <w:t>、</w:t>
      </w:r>
      <w:r>
        <w:t>server/services</w:t>
      </w:r>
      <w:r>
        <w:t>、</w:t>
      </w:r>
      <w:r>
        <w:t>API-CONTRACT.md</w:t>
      </w:r>
      <w:r>
        <w:t>、</w:t>
      </w:r>
      <w:r>
        <w:t>REFACTOR-ACCEPTANCE.md</w:t>
      </w:r>
      <w:r>
        <w:t>及</w:t>
      </w:r>
      <w:r>
        <w:t>docs/design/VERIFICATION.md</w:t>
      </w:r>
      <w:r>
        <w:t>；源码核对</w:t>
      </w:r>
      <w:r>
        <w:t>2026-10-19</w:t>
      </w:r>
      <w:r>
        <w:t>，历史测试记录</w:t>
      </w:r>
      <w:r>
        <w:t>2026-10-15</w:t>
      </w:r>
      <w:r>
        <w:t>，本轮结果见交付校验。</w:t>
      </w:r>
    </w:p>
    <w:p w14:paraId="31A037C3" w14:textId="77777777" w:rsidR="004139D5" w:rsidRDefault="002735B2">
      <w:pPr>
        <w:pStyle w:val="1"/>
        <w:numPr>
          <w:ilvl w:val="0"/>
          <w:numId w:val="11"/>
        </w:numPr>
      </w:pPr>
      <w:bookmarkStart w:id="135" w:name="_Toc243288763"/>
      <w:r>
        <w:t>完整数据库字段字典</w:t>
      </w:r>
      <w:bookmarkEnd w:id="135"/>
    </w:p>
    <w:p w14:paraId="6A87F7F3" w14:textId="77777777" w:rsidR="004139D5" w:rsidRDefault="002735B2">
      <w:pPr>
        <w:rPr>
          <w:rFonts w:hint="eastAsia"/>
        </w:rPr>
      </w:pPr>
      <w:r>
        <w:t>本附录由当前两份</w:t>
      </w:r>
      <w:r>
        <w:t>DDL</w:t>
      </w:r>
      <w:r>
        <w:t>在临时内存</w:t>
      </w:r>
      <w:r>
        <w:t>SQLite</w:t>
      </w:r>
      <w:r>
        <w:t>中执行后提取，覆盖</w:t>
      </w:r>
      <w:r>
        <w:t>38</w:t>
      </w:r>
      <w:r>
        <w:t>表和</w:t>
      </w:r>
      <w:r>
        <w:t>296</w:t>
      </w:r>
      <w:r>
        <w:t>字段。</w:t>
      </w:r>
      <w:r>
        <w:t>N</w:t>
      </w:r>
      <w:r>
        <w:t>表示显式或整数主键隐含不可空，</w:t>
      </w:r>
      <w:r>
        <w:t>Y</w:t>
      </w:r>
      <w:r>
        <w:t>表示当前</w:t>
      </w:r>
      <w:r>
        <w:t>DDL</w:t>
      </w:r>
      <w:r>
        <w:t>允许空；</w:t>
      </w:r>
      <w:r>
        <w:t>PK*</w:t>
      </w:r>
      <w:r>
        <w:t>表示业务主键必填但普通</w:t>
      </w:r>
      <w:r>
        <w:t>TEXT</w:t>
      </w:r>
      <w:r>
        <w:t>主键未显式</w:t>
      </w:r>
      <w:r>
        <w:t>NOT NULL</w:t>
      </w:r>
      <w:r>
        <w:t>。联合主键及外键顺序按</w:t>
      </w:r>
      <w:r>
        <w:t>DDL</w:t>
      </w:r>
      <w:r>
        <w:t>保留。默认</w:t>
      </w:r>
      <w:r>
        <w:t>“—”</w:t>
      </w:r>
      <w:r>
        <w:t>表示没有声明默认值，不等于默认空字符串。</w:t>
      </w:r>
    </w:p>
    <w:p w14:paraId="7D400362" w14:textId="77777777" w:rsidR="004139D5" w:rsidRDefault="002735B2">
      <w:pPr>
        <w:pStyle w:val="21"/>
        <w:numPr>
          <w:ilvl w:val="1"/>
          <w:numId w:val="11"/>
        </w:numPr>
      </w:pPr>
      <w:bookmarkStart w:id="136" w:name="_Toc243288764"/>
      <w:r>
        <w:t xml:space="preserve">metadata </w:t>
      </w:r>
      <w:r>
        <w:t>系统元数据</w:t>
      </w:r>
      <w:bookmarkEnd w:id="136"/>
    </w:p>
    <w:p w14:paraId="1BCECC34" w14:textId="77777777" w:rsidR="004139D5" w:rsidRDefault="002735B2">
      <w:pPr>
        <w:rPr>
          <w:rFonts w:hint="eastAsia"/>
        </w:rPr>
      </w:pPr>
      <w:r>
        <w:t>记录初始化版本等键值元数据。</w:t>
      </w:r>
      <w:r>
        <w:t xml:space="preserve"> </w:t>
      </w:r>
      <w:r>
        <w:t>来源：</w:t>
      </w:r>
      <w:r>
        <w:t>server/schema.sql</w:t>
      </w:r>
      <w:r>
        <w:t>。</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2382"/>
        <w:gridCol w:w="907"/>
        <w:gridCol w:w="1191"/>
        <w:gridCol w:w="1304"/>
        <w:gridCol w:w="3061"/>
      </w:tblGrid>
      <w:tr w:rsidR="004139D5" w14:paraId="3BCE2077" w14:textId="77777777">
        <w:trPr>
          <w:cantSplit/>
          <w:tblHeader/>
          <w:jc w:val="center"/>
        </w:trPr>
        <w:tc>
          <w:tcPr>
            <w:tcW w:w="238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77C9545"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字段</w:t>
            </w:r>
          </w:p>
        </w:tc>
        <w:tc>
          <w:tcPr>
            <w:tcW w:w="907"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177629E"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类型</w:t>
            </w:r>
          </w:p>
        </w:tc>
        <w:tc>
          <w:tcPr>
            <w:tcW w:w="119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4C0F061D"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键</w:t>
            </w:r>
            <w:r>
              <w:rPr>
                <w:rFonts w:ascii="Noto Sans SC" w:eastAsia="Noto Sans SC" w:hAnsi="Noto Sans SC" w:cs="Noto Sans SC"/>
                <w:b/>
                <w:bCs/>
                <w:sz w:val="21"/>
                <w:szCs w:val="21"/>
              </w:rPr>
              <w:t>/</w:t>
            </w:r>
            <w:r>
              <w:rPr>
                <w:rFonts w:ascii="Noto Sans SC" w:eastAsia="Noto Sans SC" w:hAnsi="Noto Sans SC" w:cs="Noto Sans SC"/>
                <w:b/>
                <w:bCs/>
                <w:sz w:val="21"/>
                <w:szCs w:val="21"/>
              </w:rPr>
              <w:t>可空</w:t>
            </w:r>
          </w:p>
        </w:tc>
        <w:tc>
          <w:tcPr>
            <w:tcW w:w="130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776A61A5"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默认</w:t>
            </w:r>
          </w:p>
        </w:tc>
        <w:tc>
          <w:tcPr>
            <w:tcW w:w="306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4730F259"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含义</w:t>
            </w:r>
          </w:p>
        </w:tc>
      </w:tr>
      <w:tr w:rsidR="004139D5" w14:paraId="072EB3B9"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6DC050CA" w14:textId="77777777" w:rsidR="004139D5" w:rsidRDefault="002735B2">
            <w:pPr>
              <w:keepLines/>
              <w:spacing w:line="360" w:lineRule="exact"/>
              <w:ind w:firstLine="0"/>
              <w:rPr>
                <w:rFonts w:hint="eastAsia"/>
              </w:rPr>
            </w:pPr>
            <w:r>
              <w:rPr>
                <w:sz w:val="21"/>
                <w:szCs w:val="21"/>
              </w:rPr>
              <w:t>key</w:t>
            </w:r>
          </w:p>
        </w:tc>
        <w:tc>
          <w:tcPr>
            <w:tcW w:w="907" w:type="dxa"/>
            <w:tcBorders>
              <w:left w:val="nil"/>
              <w:bottom w:val="nil"/>
              <w:right w:val="nil"/>
            </w:tcBorders>
            <w:tcMar>
              <w:top w:w="45" w:type="dxa"/>
              <w:left w:w="85" w:type="dxa"/>
              <w:bottom w:w="45" w:type="dxa"/>
              <w:right w:w="85" w:type="dxa"/>
            </w:tcMar>
            <w:vAlign w:val="center"/>
          </w:tcPr>
          <w:p w14:paraId="05E8543E"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3CF46F91" w14:textId="77777777" w:rsidR="004139D5" w:rsidRDefault="002735B2">
            <w:pPr>
              <w:keepLines/>
              <w:spacing w:line="360" w:lineRule="exact"/>
              <w:ind w:firstLine="0"/>
              <w:rPr>
                <w:rFonts w:hint="eastAsia"/>
              </w:rPr>
            </w:pPr>
            <w:r>
              <w:rPr>
                <w:sz w:val="21"/>
                <w:szCs w:val="21"/>
              </w:rPr>
              <w:t>PK*/Y</w:t>
            </w:r>
          </w:p>
        </w:tc>
        <w:tc>
          <w:tcPr>
            <w:tcW w:w="1304" w:type="dxa"/>
            <w:tcBorders>
              <w:left w:val="nil"/>
              <w:bottom w:val="nil"/>
              <w:right w:val="nil"/>
            </w:tcBorders>
            <w:tcMar>
              <w:top w:w="45" w:type="dxa"/>
              <w:left w:w="85" w:type="dxa"/>
              <w:bottom w:w="45" w:type="dxa"/>
              <w:right w:w="85" w:type="dxa"/>
            </w:tcMar>
            <w:vAlign w:val="center"/>
          </w:tcPr>
          <w:p w14:paraId="0868EB7D"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3C1EDDC5" w14:textId="77777777" w:rsidR="004139D5" w:rsidRDefault="002735B2">
            <w:pPr>
              <w:keepLines/>
              <w:spacing w:line="360" w:lineRule="exact"/>
              <w:ind w:firstLine="0"/>
              <w:rPr>
                <w:rFonts w:hint="eastAsia"/>
              </w:rPr>
            </w:pPr>
            <w:r>
              <w:rPr>
                <w:sz w:val="21"/>
                <w:szCs w:val="21"/>
              </w:rPr>
              <w:t>元数据键</w:t>
            </w:r>
          </w:p>
        </w:tc>
      </w:tr>
      <w:tr w:rsidR="004139D5" w14:paraId="3F7B51BA" w14:textId="77777777">
        <w:trPr>
          <w:cantSplit/>
          <w:jc w:val="center"/>
        </w:trPr>
        <w:tc>
          <w:tcPr>
            <w:tcW w:w="2381" w:type="dxa"/>
            <w:tcBorders>
              <w:left w:val="nil"/>
              <w:bottom w:val="single" w:sz="7" w:space="0" w:color="000000"/>
              <w:right w:val="nil"/>
            </w:tcBorders>
            <w:tcMar>
              <w:top w:w="45" w:type="dxa"/>
              <w:left w:w="85" w:type="dxa"/>
              <w:bottom w:w="45" w:type="dxa"/>
              <w:right w:w="85" w:type="dxa"/>
            </w:tcMar>
            <w:vAlign w:val="center"/>
          </w:tcPr>
          <w:p w14:paraId="25B17BED" w14:textId="77777777" w:rsidR="004139D5" w:rsidRDefault="002735B2">
            <w:pPr>
              <w:keepLines/>
              <w:spacing w:line="360" w:lineRule="exact"/>
              <w:ind w:firstLine="0"/>
              <w:rPr>
                <w:rFonts w:hint="eastAsia"/>
              </w:rPr>
            </w:pPr>
            <w:r>
              <w:rPr>
                <w:sz w:val="21"/>
                <w:szCs w:val="21"/>
              </w:rPr>
              <w:t>value</w:t>
            </w:r>
          </w:p>
        </w:tc>
        <w:tc>
          <w:tcPr>
            <w:tcW w:w="907" w:type="dxa"/>
            <w:tcBorders>
              <w:left w:val="nil"/>
              <w:bottom w:val="single" w:sz="7" w:space="0" w:color="000000"/>
              <w:right w:val="nil"/>
            </w:tcBorders>
            <w:tcMar>
              <w:top w:w="45" w:type="dxa"/>
              <w:left w:w="85" w:type="dxa"/>
              <w:bottom w:w="45" w:type="dxa"/>
              <w:right w:w="85" w:type="dxa"/>
            </w:tcMar>
            <w:vAlign w:val="center"/>
          </w:tcPr>
          <w:p w14:paraId="24EC0406"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single" w:sz="7" w:space="0" w:color="000000"/>
              <w:right w:val="nil"/>
            </w:tcBorders>
            <w:tcMar>
              <w:top w:w="45" w:type="dxa"/>
              <w:left w:w="85" w:type="dxa"/>
              <w:bottom w:w="45" w:type="dxa"/>
              <w:right w:w="85" w:type="dxa"/>
            </w:tcMar>
            <w:vAlign w:val="center"/>
          </w:tcPr>
          <w:p w14:paraId="0D631441"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single" w:sz="7" w:space="0" w:color="000000"/>
              <w:right w:val="nil"/>
            </w:tcBorders>
            <w:tcMar>
              <w:top w:w="45" w:type="dxa"/>
              <w:left w:w="85" w:type="dxa"/>
              <w:bottom w:w="45" w:type="dxa"/>
              <w:right w:w="85" w:type="dxa"/>
            </w:tcMar>
            <w:vAlign w:val="center"/>
          </w:tcPr>
          <w:p w14:paraId="2D0CAC53" w14:textId="77777777" w:rsidR="004139D5" w:rsidRDefault="002735B2">
            <w:pPr>
              <w:keepLines/>
              <w:spacing w:line="360" w:lineRule="exact"/>
              <w:ind w:firstLine="0"/>
              <w:rPr>
                <w:rFonts w:hint="eastAsia"/>
              </w:rPr>
            </w:pPr>
            <w:r>
              <w:rPr>
                <w:sz w:val="21"/>
                <w:szCs w:val="21"/>
              </w:rPr>
              <w:t>—</w:t>
            </w:r>
          </w:p>
        </w:tc>
        <w:tc>
          <w:tcPr>
            <w:tcW w:w="3061" w:type="dxa"/>
            <w:tcBorders>
              <w:left w:val="nil"/>
              <w:bottom w:val="single" w:sz="7" w:space="0" w:color="000000"/>
              <w:right w:val="nil"/>
            </w:tcBorders>
            <w:tcMar>
              <w:top w:w="45" w:type="dxa"/>
              <w:left w:w="85" w:type="dxa"/>
              <w:bottom w:w="45" w:type="dxa"/>
              <w:right w:w="85" w:type="dxa"/>
            </w:tcMar>
            <w:vAlign w:val="center"/>
          </w:tcPr>
          <w:p w14:paraId="5A3BB428" w14:textId="77777777" w:rsidR="004139D5" w:rsidRDefault="002735B2">
            <w:pPr>
              <w:keepLines/>
              <w:spacing w:line="360" w:lineRule="exact"/>
              <w:ind w:firstLine="0"/>
              <w:rPr>
                <w:rFonts w:hint="eastAsia"/>
              </w:rPr>
            </w:pPr>
            <w:r>
              <w:rPr>
                <w:sz w:val="21"/>
                <w:szCs w:val="21"/>
              </w:rPr>
              <w:t>元数据值</w:t>
            </w:r>
          </w:p>
        </w:tc>
      </w:tr>
    </w:tbl>
    <w:p w14:paraId="78FB1553" w14:textId="77777777" w:rsidR="004139D5" w:rsidRDefault="002735B2">
      <w:pPr>
        <w:rPr>
          <w:rFonts w:hint="eastAsia"/>
        </w:rPr>
      </w:pPr>
      <w:r>
        <w:t>主键：</w:t>
      </w:r>
      <w:r>
        <w:t>key</w:t>
      </w:r>
      <w:r>
        <w:t>。</w:t>
      </w:r>
    </w:p>
    <w:p w14:paraId="536DF94D" w14:textId="77777777" w:rsidR="004139D5" w:rsidRDefault="002735B2">
      <w:pPr>
        <w:pStyle w:val="21"/>
        <w:numPr>
          <w:ilvl w:val="1"/>
          <w:numId w:val="11"/>
        </w:numPr>
      </w:pPr>
      <w:bookmarkStart w:id="137" w:name="_Toc243288765"/>
      <w:r>
        <w:t xml:space="preserve">schema_migrations </w:t>
      </w:r>
      <w:r>
        <w:t>数据库迁移记录</w:t>
      </w:r>
      <w:bookmarkEnd w:id="137"/>
    </w:p>
    <w:p w14:paraId="3D01EB65" w14:textId="77777777" w:rsidR="004139D5" w:rsidRDefault="002735B2">
      <w:pPr>
        <w:rPr>
          <w:rFonts w:hint="eastAsia"/>
        </w:rPr>
      </w:pPr>
      <w:r>
        <w:t>保存迁移版本、名称、校验和与执行时间。</w:t>
      </w:r>
      <w:r>
        <w:t xml:space="preserve"> </w:t>
      </w:r>
      <w:r>
        <w:t>来源：</w:t>
      </w:r>
      <w:r>
        <w:t>server/schema.sql</w:t>
      </w:r>
      <w:r>
        <w:t>。</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2382"/>
        <w:gridCol w:w="907"/>
        <w:gridCol w:w="1191"/>
        <w:gridCol w:w="1304"/>
        <w:gridCol w:w="3061"/>
      </w:tblGrid>
      <w:tr w:rsidR="004139D5" w14:paraId="41545ADD" w14:textId="77777777">
        <w:trPr>
          <w:cantSplit/>
          <w:tblHeader/>
          <w:jc w:val="center"/>
        </w:trPr>
        <w:tc>
          <w:tcPr>
            <w:tcW w:w="238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0DB0552A"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lastRenderedPageBreak/>
              <w:t>字段</w:t>
            </w:r>
          </w:p>
        </w:tc>
        <w:tc>
          <w:tcPr>
            <w:tcW w:w="907"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40BFED12"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类型</w:t>
            </w:r>
          </w:p>
        </w:tc>
        <w:tc>
          <w:tcPr>
            <w:tcW w:w="119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DF6A9F3"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键</w:t>
            </w:r>
            <w:r>
              <w:rPr>
                <w:rFonts w:ascii="Noto Sans SC" w:eastAsia="Noto Sans SC" w:hAnsi="Noto Sans SC" w:cs="Noto Sans SC"/>
                <w:b/>
                <w:bCs/>
                <w:sz w:val="21"/>
                <w:szCs w:val="21"/>
              </w:rPr>
              <w:t>/</w:t>
            </w:r>
            <w:r>
              <w:rPr>
                <w:rFonts w:ascii="Noto Sans SC" w:eastAsia="Noto Sans SC" w:hAnsi="Noto Sans SC" w:cs="Noto Sans SC"/>
                <w:b/>
                <w:bCs/>
                <w:sz w:val="21"/>
                <w:szCs w:val="21"/>
              </w:rPr>
              <w:t>可空</w:t>
            </w:r>
          </w:p>
        </w:tc>
        <w:tc>
          <w:tcPr>
            <w:tcW w:w="130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AE2A406"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默认</w:t>
            </w:r>
          </w:p>
        </w:tc>
        <w:tc>
          <w:tcPr>
            <w:tcW w:w="306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03BB3E5E"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含义</w:t>
            </w:r>
          </w:p>
        </w:tc>
      </w:tr>
      <w:tr w:rsidR="004139D5" w14:paraId="0A09660B"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5C2EAB66" w14:textId="77777777" w:rsidR="004139D5" w:rsidRDefault="002735B2">
            <w:pPr>
              <w:keepLines/>
              <w:spacing w:line="360" w:lineRule="exact"/>
              <w:ind w:firstLine="0"/>
              <w:rPr>
                <w:rFonts w:hint="eastAsia"/>
              </w:rPr>
            </w:pPr>
            <w:r>
              <w:rPr>
                <w:sz w:val="21"/>
                <w:szCs w:val="21"/>
              </w:rPr>
              <w:t>version</w:t>
            </w:r>
          </w:p>
        </w:tc>
        <w:tc>
          <w:tcPr>
            <w:tcW w:w="907" w:type="dxa"/>
            <w:tcBorders>
              <w:left w:val="nil"/>
              <w:bottom w:val="nil"/>
              <w:right w:val="nil"/>
            </w:tcBorders>
            <w:tcMar>
              <w:top w:w="45" w:type="dxa"/>
              <w:left w:w="85" w:type="dxa"/>
              <w:bottom w:w="45" w:type="dxa"/>
              <w:right w:w="85" w:type="dxa"/>
            </w:tcMar>
            <w:vAlign w:val="center"/>
          </w:tcPr>
          <w:p w14:paraId="05723D1A" w14:textId="77777777" w:rsidR="004139D5" w:rsidRDefault="002735B2">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0A9EC825" w14:textId="77777777" w:rsidR="004139D5" w:rsidRDefault="002735B2">
            <w:pPr>
              <w:keepLines/>
              <w:spacing w:line="360" w:lineRule="exact"/>
              <w:ind w:firstLine="0"/>
              <w:rPr>
                <w:rFonts w:hint="eastAsia"/>
              </w:rPr>
            </w:pPr>
            <w:r>
              <w:rPr>
                <w:sz w:val="21"/>
                <w:szCs w:val="21"/>
              </w:rPr>
              <w:t>PK/N</w:t>
            </w:r>
          </w:p>
        </w:tc>
        <w:tc>
          <w:tcPr>
            <w:tcW w:w="1304" w:type="dxa"/>
            <w:tcBorders>
              <w:left w:val="nil"/>
              <w:bottom w:val="nil"/>
              <w:right w:val="nil"/>
            </w:tcBorders>
            <w:tcMar>
              <w:top w:w="45" w:type="dxa"/>
              <w:left w:w="85" w:type="dxa"/>
              <w:bottom w:w="45" w:type="dxa"/>
              <w:right w:w="85" w:type="dxa"/>
            </w:tcMar>
            <w:vAlign w:val="center"/>
          </w:tcPr>
          <w:p w14:paraId="0870E1AD"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6D8E6018" w14:textId="77777777" w:rsidR="004139D5" w:rsidRDefault="002735B2">
            <w:pPr>
              <w:keepLines/>
              <w:spacing w:line="360" w:lineRule="exact"/>
              <w:ind w:firstLine="0"/>
              <w:rPr>
                <w:rFonts w:hint="eastAsia"/>
              </w:rPr>
            </w:pPr>
            <w:r>
              <w:rPr>
                <w:sz w:val="21"/>
                <w:szCs w:val="21"/>
              </w:rPr>
              <w:t>迁移版本号</w:t>
            </w:r>
          </w:p>
        </w:tc>
      </w:tr>
      <w:tr w:rsidR="004139D5" w14:paraId="49DB1D2B"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259C6813" w14:textId="77777777" w:rsidR="004139D5" w:rsidRDefault="002735B2">
            <w:pPr>
              <w:keepLines/>
              <w:spacing w:line="360" w:lineRule="exact"/>
              <w:ind w:firstLine="0"/>
              <w:rPr>
                <w:rFonts w:hint="eastAsia"/>
              </w:rPr>
            </w:pPr>
            <w:r>
              <w:rPr>
                <w:sz w:val="21"/>
                <w:szCs w:val="21"/>
              </w:rPr>
              <w:t>name</w:t>
            </w:r>
          </w:p>
        </w:tc>
        <w:tc>
          <w:tcPr>
            <w:tcW w:w="907" w:type="dxa"/>
            <w:tcBorders>
              <w:left w:val="nil"/>
              <w:bottom w:val="nil"/>
              <w:right w:val="nil"/>
            </w:tcBorders>
            <w:tcMar>
              <w:top w:w="45" w:type="dxa"/>
              <w:left w:w="85" w:type="dxa"/>
              <w:bottom w:w="45" w:type="dxa"/>
              <w:right w:w="85" w:type="dxa"/>
            </w:tcMar>
            <w:vAlign w:val="center"/>
          </w:tcPr>
          <w:p w14:paraId="7C515D97"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58806F00"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522F4AA9"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7B50124D" w14:textId="77777777" w:rsidR="004139D5" w:rsidRDefault="002735B2">
            <w:pPr>
              <w:keepLines/>
              <w:spacing w:line="360" w:lineRule="exact"/>
              <w:ind w:firstLine="0"/>
              <w:rPr>
                <w:rFonts w:hint="eastAsia"/>
              </w:rPr>
            </w:pPr>
            <w:r>
              <w:rPr>
                <w:sz w:val="21"/>
                <w:szCs w:val="21"/>
              </w:rPr>
              <w:t>迁移名称</w:t>
            </w:r>
          </w:p>
        </w:tc>
      </w:tr>
      <w:tr w:rsidR="004139D5" w14:paraId="3AB6867D"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75FAC493" w14:textId="77777777" w:rsidR="004139D5" w:rsidRDefault="002735B2">
            <w:pPr>
              <w:keepLines/>
              <w:spacing w:line="360" w:lineRule="exact"/>
              <w:ind w:firstLine="0"/>
              <w:rPr>
                <w:rFonts w:hint="eastAsia"/>
              </w:rPr>
            </w:pPr>
            <w:r>
              <w:rPr>
                <w:sz w:val="21"/>
                <w:szCs w:val="21"/>
              </w:rPr>
              <w:t>checksum</w:t>
            </w:r>
          </w:p>
        </w:tc>
        <w:tc>
          <w:tcPr>
            <w:tcW w:w="907" w:type="dxa"/>
            <w:tcBorders>
              <w:left w:val="nil"/>
              <w:bottom w:val="nil"/>
              <w:right w:val="nil"/>
            </w:tcBorders>
            <w:tcMar>
              <w:top w:w="45" w:type="dxa"/>
              <w:left w:w="85" w:type="dxa"/>
              <w:bottom w:w="45" w:type="dxa"/>
              <w:right w:w="85" w:type="dxa"/>
            </w:tcMar>
            <w:vAlign w:val="center"/>
          </w:tcPr>
          <w:p w14:paraId="30541FF5"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265ACADA"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0424E6AA"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16B1B697" w14:textId="77777777" w:rsidR="004139D5" w:rsidRDefault="002735B2">
            <w:pPr>
              <w:keepLines/>
              <w:spacing w:line="360" w:lineRule="exact"/>
              <w:ind w:firstLine="0"/>
              <w:rPr>
                <w:rFonts w:hint="eastAsia"/>
              </w:rPr>
            </w:pPr>
            <w:r>
              <w:rPr>
                <w:sz w:val="21"/>
                <w:szCs w:val="21"/>
              </w:rPr>
              <w:t>迁移源码</w:t>
            </w:r>
            <w:r>
              <w:rPr>
                <w:sz w:val="21"/>
                <w:szCs w:val="21"/>
              </w:rPr>
              <w:t>SHA-256</w:t>
            </w:r>
            <w:r>
              <w:rPr>
                <w:sz w:val="21"/>
                <w:szCs w:val="21"/>
              </w:rPr>
              <w:t>校验和</w:t>
            </w:r>
          </w:p>
        </w:tc>
      </w:tr>
      <w:tr w:rsidR="004139D5" w14:paraId="09C695FD" w14:textId="77777777">
        <w:trPr>
          <w:cantSplit/>
          <w:jc w:val="center"/>
        </w:trPr>
        <w:tc>
          <w:tcPr>
            <w:tcW w:w="2381" w:type="dxa"/>
            <w:tcBorders>
              <w:left w:val="nil"/>
              <w:bottom w:val="single" w:sz="7" w:space="0" w:color="000000"/>
              <w:right w:val="nil"/>
            </w:tcBorders>
            <w:tcMar>
              <w:top w:w="45" w:type="dxa"/>
              <w:left w:w="85" w:type="dxa"/>
              <w:bottom w:w="45" w:type="dxa"/>
              <w:right w:w="85" w:type="dxa"/>
            </w:tcMar>
            <w:vAlign w:val="center"/>
          </w:tcPr>
          <w:p w14:paraId="075235C4" w14:textId="77777777" w:rsidR="004139D5" w:rsidRDefault="002735B2">
            <w:pPr>
              <w:keepLines/>
              <w:spacing w:line="360" w:lineRule="exact"/>
              <w:ind w:firstLine="0"/>
              <w:rPr>
                <w:rFonts w:hint="eastAsia"/>
              </w:rPr>
            </w:pPr>
            <w:r>
              <w:rPr>
                <w:sz w:val="21"/>
                <w:szCs w:val="21"/>
              </w:rPr>
              <w:t>applied_at</w:t>
            </w:r>
          </w:p>
        </w:tc>
        <w:tc>
          <w:tcPr>
            <w:tcW w:w="907" w:type="dxa"/>
            <w:tcBorders>
              <w:left w:val="nil"/>
              <w:bottom w:val="single" w:sz="7" w:space="0" w:color="000000"/>
              <w:right w:val="nil"/>
            </w:tcBorders>
            <w:tcMar>
              <w:top w:w="45" w:type="dxa"/>
              <w:left w:w="85" w:type="dxa"/>
              <w:bottom w:w="45" w:type="dxa"/>
              <w:right w:w="85" w:type="dxa"/>
            </w:tcMar>
            <w:vAlign w:val="center"/>
          </w:tcPr>
          <w:p w14:paraId="77E55733"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single" w:sz="7" w:space="0" w:color="000000"/>
              <w:right w:val="nil"/>
            </w:tcBorders>
            <w:tcMar>
              <w:top w:w="45" w:type="dxa"/>
              <w:left w:w="85" w:type="dxa"/>
              <w:bottom w:w="45" w:type="dxa"/>
              <w:right w:w="85" w:type="dxa"/>
            </w:tcMar>
            <w:vAlign w:val="center"/>
          </w:tcPr>
          <w:p w14:paraId="344F25CE"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single" w:sz="7" w:space="0" w:color="000000"/>
              <w:right w:val="nil"/>
            </w:tcBorders>
            <w:tcMar>
              <w:top w:w="45" w:type="dxa"/>
              <w:left w:w="85" w:type="dxa"/>
              <w:bottom w:w="45" w:type="dxa"/>
              <w:right w:w="85" w:type="dxa"/>
            </w:tcMar>
            <w:vAlign w:val="center"/>
          </w:tcPr>
          <w:p w14:paraId="5B6A276D" w14:textId="77777777" w:rsidR="004139D5" w:rsidRDefault="002735B2">
            <w:pPr>
              <w:keepLines/>
              <w:spacing w:line="360" w:lineRule="exact"/>
              <w:ind w:firstLine="0"/>
              <w:rPr>
                <w:rFonts w:hint="eastAsia"/>
              </w:rPr>
            </w:pPr>
            <w:r>
              <w:rPr>
                <w:sz w:val="21"/>
                <w:szCs w:val="21"/>
              </w:rPr>
              <w:t>—</w:t>
            </w:r>
          </w:p>
        </w:tc>
        <w:tc>
          <w:tcPr>
            <w:tcW w:w="3061" w:type="dxa"/>
            <w:tcBorders>
              <w:left w:val="nil"/>
              <w:bottom w:val="single" w:sz="7" w:space="0" w:color="000000"/>
              <w:right w:val="nil"/>
            </w:tcBorders>
            <w:tcMar>
              <w:top w:w="45" w:type="dxa"/>
              <w:left w:w="85" w:type="dxa"/>
              <w:bottom w:w="45" w:type="dxa"/>
              <w:right w:w="85" w:type="dxa"/>
            </w:tcMar>
            <w:vAlign w:val="center"/>
          </w:tcPr>
          <w:p w14:paraId="12776767" w14:textId="77777777" w:rsidR="004139D5" w:rsidRDefault="002735B2">
            <w:pPr>
              <w:keepLines/>
              <w:spacing w:line="360" w:lineRule="exact"/>
              <w:ind w:firstLine="0"/>
              <w:rPr>
                <w:rFonts w:hint="eastAsia"/>
              </w:rPr>
            </w:pPr>
            <w:r>
              <w:rPr>
                <w:sz w:val="21"/>
                <w:szCs w:val="21"/>
              </w:rPr>
              <w:t>迁移执行时间</w:t>
            </w:r>
          </w:p>
        </w:tc>
      </w:tr>
    </w:tbl>
    <w:p w14:paraId="2274CDE6" w14:textId="77777777" w:rsidR="004139D5" w:rsidRDefault="002735B2">
      <w:pPr>
        <w:rPr>
          <w:rFonts w:hint="eastAsia"/>
        </w:rPr>
      </w:pPr>
      <w:r>
        <w:t>主键：</w:t>
      </w:r>
      <w:r>
        <w:t>version</w:t>
      </w:r>
      <w:r>
        <w:t>。</w:t>
      </w:r>
    </w:p>
    <w:p w14:paraId="760BB2DD" w14:textId="77777777" w:rsidR="004139D5" w:rsidRDefault="002735B2">
      <w:pPr>
        <w:pStyle w:val="21"/>
        <w:numPr>
          <w:ilvl w:val="1"/>
          <w:numId w:val="11"/>
        </w:numPr>
      </w:pPr>
      <w:bookmarkStart w:id="138" w:name="_Toc243288766"/>
      <w:r>
        <w:t xml:space="preserve">clinics </w:t>
      </w:r>
      <w:r>
        <w:t>门诊</w:t>
      </w:r>
      <w:bookmarkEnd w:id="138"/>
    </w:p>
    <w:p w14:paraId="39D9BEF9" w14:textId="77777777" w:rsidR="004139D5" w:rsidRDefault="002735B2">
      <w:pPr>
        <w:rPr>
          <w:rFonts w:hint="eastAsia"/>
        </w:rPr>
      </w:pPr>
      <w:r>
        <w:t>保存门诊名称、地址、主管、联系方式、面积及启用状态。</w:t>
      </w:r>
      <w:r>
        <w:t xml:space="preserve"> </w:t>
      </w:r>
      <w:r>
        <w:t>来源：</w:t>
      </w:r>
      <w:r>
        <w:t>server/schema.sql</w:t>
      </w:r>
      <w:r>
        <w:t>。</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2382"/>
        <w:gridCol w:w="907"/>
        <w:gridCol w:w="1191"/>
        <w:gridCol w:w="1304"/>
        <w:gridCol w:w="3061"/>
      </w:tblGrid>
      <w:tr w:rsidR="004139D5" w14:paraId="013B793F" w14:textId="77777777">
        <w:trPr>
          <w:cantSplit/>
          <w:tblHeader/>
          <w:jc w:val="center"/>
        </w:trPr>
        <w:tc>
          <w:tcPr>
            <w:tcW w:w="238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71802581"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字段</w:t>
            </w:r>
          </w:p>
        </w:tc>
        <w:tc>
          <w:tcPr>
            <w:tcW w:w="907"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5C2BB7E7"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类型</w:t>
            </w:r>
          </w:p>
        </w:tc>
        <w:tc>
          <w:tcPr>
            <w:tcW w:w="119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43B0471"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键</w:t>
            </w:r>
            <w:r>
              <w:rPr>
                <w:rFonts w:ascii="Noto Sans SC" w:eastAsia="Noto Sans SC" w:hAnsi="Noto Sans SC" w:cs="Noto Sans SC"/>
                <w:b/>
                <w:bCs/>
                <w:sz w:val="21"/>
                <w:szCs w:val="21"/>
              </w:rPr>
              <w:t>/</w:t>
            </w:r>
            <w:r>
              <w:rPr>
                <w:rFonts w:ascii="Noto Sans SC" w:eastAsia="Noto Sans SC" w:hAnsi="Noto Sans SC" w:cs="Noto Sans SC"/>
                <w:b/>
                <w:bCs/>
                <w:sz w:val="21"/>
                <w:szCs w:val="21"/>
              </w:rPr>
              <w:t>可空</w:t>
            </w:r>
          </w:p>
        </w:tc>
        <w:tc>
          <w:tcPr>
            <w:tcW w:w="130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7262FA1"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默认</w:t>
            </w:r>
          </w:p>
        </w:tc>
        <w:tc>
          <w:tcPr>
            <w:tcW w:w="306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4EFDFF64"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含义</w:t>
            </w:r>
          </w:p>
        </w:tc>
      </w:tr>
      <w:tr w:rsidR="004139D5" w14:paraId="481C7C9F"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61A71829" w14:textId="77777777" w:rsidR="004139D5" w:rsidRDefault="002735B2">
            <w:pPr>
              <w:keepLines/>
              <w:spacing w:line="360" w:lineRule="exact"/>
              <w:ind w:firstLine="0"/>
              <w:rPr>
                <w:rFonts w:hint="eastAsia"/>
              </w:rPr>
            </w:pPr>
            <w:r>
              <w:rPr>
                <w:sz w:val="21"/>
                <w:szCs w:val="21"/>
              </w:rPr>
              <w:t>id</w:t>
            </w:r>
          </w:p>
        </w:tc>
        <w:tc>
          <w:tcPr>
            <w:tcW w:w="907" w:type="dxa"/>
            <w:tcBorders>
              <w:left w:val="nil"/>
              <w:bottom w:val="nil"/>
              <w:right w:val="nil"/>
            </w:tcBorders>
            <w:tcMar>
              <w:top w:w="45" w:type="dxa"/>
              <w:left w:w="85" w:type="dxa"/>
              <w:bottom w:w="45" w:type="dxa"/>
              <w:right w:w="85" w:type="dxa"/>
            </w:tcMar>
            <w:vAlign w:val="center"/>
          </w:tcPr>
          <w:p w14:paraId="6256D887"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38BD8D1C" w14:textId="77777777" w:rsidR="004139D5" w:rsidRDefault="002735B2">
            <w:pPr>
              <w:keepLines/>
              <w:spacing w:line="360" w:lineRule="exact"/>
              <w:ind w:firstLine="0"/>
              <w:rPr>
                <w:rFonts w:hint="eastAsia"/>
              </w:rPr>
            </w:pPr>
            <w:r>
              <w:rPr>
                <w:sz w:val="21"/>
                <w:szCs w:val="21"/>
              </w:rPr>
              <w:t>PK*/Y</w:t>
            </w:r>
          </w:p>
        </w:tc>
        <w:tc>
          <w:tcPr>
            <w:tcW w:w="1304" w:type="dxa"/>
            <w:tcBorders>
              <w:left w:val="nil"/>
              <w:bottom w:val="nil"/>
              <w:right w:val="nil"/>
            </w:tcBorders>
            <w:tcMar>
              <w:top w:w="45" w:type="dxa"/>
              <w:left w:w="85" w:type="dxa"/>
              <w:bottom w:w="45" w:type="dxa"/>
              <w:right w:w="85" w:type="dxa"/>
            </w:tcMar>
            <w:vAlign w:val="center"/>
          </w:tcPr>
          <w:p w14:paraId="5ADB2B62"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251C41FE" w14:textId="77777777" w:rsidR="004139D5" w:rsidRDefault="002735B2">
            <w:pPr>
              <w:keepLines/>
              <w:spacing w:line="360" w:lineRule="exact"/>
              <w:ind w:firstLine="0"/>
              <w:rPr>
                <w:rFonts w:hint="eastAsia"/>
              </w:rPr>
            </w:pPr>
            <w:r>
              <w:rPr>
                <w:sz w:val="21"/>
                <w:szCs w:val="21"/>
              </w:rPr>
              <w:t>记录编号</w:t>
            </w:r>
          </w:p>
        </w:tc>
      </w:tr>
      <w:tr w:rsidR="004139D5" w14:paraId="631E9453"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07E5C751" w14:textId="77777777" w:rsidR="004139D5" w:rsidRDefault="002735B2">
            <w:pPr>
              <w:keepLines/>
              <w:spacing w:line="360" w:lineRule="exact"/>
              <w:ind w:firstLine="0"/>
              <w:rPr>
                <w:rFonts w:hint="eastAsia"/>
              </w:rPr>
            </w:pPr>
            <w:r>
              <w:rPr>
                <w:sz w:val="21"/>
                <w:szCs w:val="21"/>
              </w:rPr>
              <w:t>name</w:t>
            </w:r>
          </w:p>
        </w:tc>
        <w:tc>
          <w:tcPr>
            <w:tcW w:w="907" w:type="dxa"/>
            <w:tcBorders>
              <w:left w:val="nil"/>
              <w:bottom w:val="nil"/>
              <w:right w:val="nil"/>
            </w:tcBorders>
            <w:tcMar>
              <w:top w:w="45" w:type="dxa"/>
              <w:left w:w="85" w:type="dxa"/>
              <w:bottom w:w="45" w:type="dxa"/>
              <w:right w:w="85" w:type="dxa"/>
            </w:tcMar>
            <w:vAlign w:val="center"/>
          </w:tcPr>
          <w:p w14:paraId="151C22F4"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7375AAC7"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042580B8"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2DC7C007" w14:textId="77777777" w:rsidR="004139D5" w:rsidRDefault="002735B2">
            <w:pPr>
              <w:keepLines/>
              <w:spacing w:line="360" w:lineRule="exact"/>
              <w:ind w:firstLine="0"/>
              <w:rPr>
                <w:rFonts w:hint="eastAsia"/>
              </w:rPr>
            </w:pPr>
            <w:r>
              <w:rPr>
                <w:sz w:val="21"/>
                <w:szCs w:val="21"/>
              </w:rPr>
              <w:t>名称</w:t>
            </w:r>
          </w:p>
        </w:tc>
      </w:tr>
      <w:tr w:rsidR="004139D5" w14:paraId="6B620297"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272D0E71" w14:textId="77777777" w:rsidR="004139D5" w:rsidRDefault="002735B2">
            <w:pPr>
              <w:keepLines/>
              <w:spacing w:line="360" w:lineRule="exact"/>
              <w:ind w:firstLine="0"/>
              <w:rPr>
                <w:rFonts w:hint="eastAsia"/>
              </w:rPr>
            </w:pPr>
            <w:r>
              <w:rPr>
                <w:sz w:val="21"/>
                <w:szCs w:val="21"/>
              </w:rPr>
              <w:t>address</w:t>
            </w:r>
          </w:p>
        </w:tc>
        <w:tc>
          <w:tcPr>
            <w:tcW w:w="907" w:type="dxa"/>
            <w:tcBorders>
              <w:left w:val="nil"/>
              <w:bottom w:val="nil"/>
              <w:right w:val="nil"/>
            </w:tcBorders>
            <w:tcMar>
              <w:top w:w="45" w:type="dxa"/>
              <w:left w:w="85" w:type="dxa"/>
              <w:bottom w:w="45" w:type="dxa"/>
              <w:right w:w="85" w:type="dxa"/>
            </w:tcMar>
            <w:vAlign w:val="center"/>
          </w:tcPr>
          <w:p w14:paraId="068FDA2C"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57B18AA5"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5120D2C7"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7342F947" w14:textId="77777777" w:rsidR="004139D5" w:rsidRDefault="002735B2">
            <w:pPr>
              <w:keepLines/>
              <w:spacing w:line="360" w:lineRule="exact"/>
              <w:ind w:firstLine="0"/>
              <w:rPr>
                <w:rFonts w:hint="eastAsia"/>
              </w:rPr>
            </w:pPr>
            <w:r>
              <w:rPr>
                <w:sz w:val="21"/>
                <w:szCs w:val="21"/>
              </w:rPr>
              <w:t>地址</w:t>
            </w:r>
          </w:p>
        </w:tc>
      </w:tr>
      <w:tr w:rsidR="004139D5" w14:paraId="52961255"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2A0A46FB" w14:textId="77777777" w:rsidR="004139D5" w:rsidRDefault="002735B2">
            <w:pPr>
              <w:keepLines/>
              <w:spacing w:line="360" w:lineRule="exact"/>
              <w:ind w:firstLine="0"/>
              <w:rPr>
                <w:rFonts w:hint="eastAsia"/>
              </w:rPr>
            </w:pPr>
            <w:r>
              <w:rPr>
                <w:sz w:val="21"/>
                <w:szCs w:val="21"/>
              </w:rPr>
              <w:t>supervisor</w:t>
            </w:r>
          </w:p>
        </w:tc>
        <w:tc>
          <w:tcPr>
            <w:tcW w:w="907" w:type="dxa"/>
            <w:tcBorders>
              <w:left w:val="nil"/>
              <w:bottom w:val="nil"/>
              <w:right w:val="nil"/>
            </w:tcBorders>
            <w:tcMar>
              <w:top w:w="45" w:type="dxa"/>
              <w:left w:w="85" w:type="dxa"/>
              <w:bottom w:w="45" w:type="dxa"/>
              <w:right w:w="85" w:type="dxa"/>
            </w:tcMar>
            <w:vAlign w:val="center"/>
          </w:tcPr>
          <w:p w14:paraId="6751C2DA"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46AD23D3"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7B442E70"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01B68843" w14:textId="77777777" w:rsidR="004139D5" w:rsidRDefault="002735B2">
            <w:pPr>
              <w:keepLines/>
              <w:spacing w:line="360" w:lineRule="exact"/>
              <w:ind w:firstLine="0"/>
              <w:rPr>
                <w:rFonts w:hint="eastAsia"/>
              </w:rPr>
            </w:pPr>
            <w:r>
              <w:rPr>
                <w:sz w:val="21"/>
                <w:szCs w:val="21"/>
              </w:rPr>
              <w:t>门诊主管</w:t>
            </w:r>
          </w:p>
        </w:tc>
      </w:tr>
      <w:tr w:rsidR="004139D5" w14:paraId="5E9AA7C7"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624A3639" w14:textId="77777777" w:rsidR="004139D5" w:rsidRDefault="002735B2">
            <w:pPr>
              <w:keepLines/>
              <w:spacing w:line="360" w:lineRule="exact"/>
              <w:ind w:firstLine="0"/>
              <w:rPr>
                <w:rFonts w:hint="eastAsia"/>
              </w:rPr>
            </w:pPr>
            <w:r>
              <w:rPr>
                <w:sz w:val="21"/>
                <w:szCs w:val="21"/>
              </w:rPr>
              <w:t>phone</w:t>
            </w:r>
          </w:p>
        </w:tc>
        <w:tc>
          <w:tcPr>
            <w:tcW w:w="907" w:type="dxa"/>
            <w:tcBorders>
              <w:left w:val="nil"/>
              <w:bottom w:val="nil"/>
              <w:right w:val="nil"/>
            </w:tcBorders>
            <w:tcMar>
              <w:top w:w="45" w:type="dxa"/>
              <w:left w:w="85" w:type="dxa"/>
              <w:bottom w:w="45" w:type="dxa"/>
              <w:right w:w="85" w:type="dxa"/>
            </w:tcMar>
            <w:vAlign w:val="center"/>
          </w:tcPr>
          <w:p w14:paraId="540F1667"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61DB4442"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33D685D3"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47D8AE11" w14:textId="77777777" w:rsidR="004139D5" w:rsidRDefault="002735B2">
            <w:pPr>
              <w:keepLines/>
              <w:spacing w:line="360" w:lineRule="exact"/>
              <w:ind w:firstLine="0"/>
              <w:rPr>
                <w:rFonts w:hint="eastAsia"/>
              </w:rPr>
            </w:pPr>
            <w:r>
              <w:rPr>
                <w:sz w:val="21"/>
                <w:szCs w:val="21"/>
              </w:rPr>
              <w:t>联系电话</w:t>
            </w:r>
          </w:p>
        </w:tc>
      </w:tr>
      <w:tr w:rsidR="004139D5" w14:paraId="4815FD4B"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6E2362D1" w14:textId="77777777" w:rsidR="004139D5" w:rsidRDefault="002735B2">
            <w:pPr>
              <w:keepLines/>
              <w:spacing w:line="360" w:lineRule="exact"/>
              <w:ind w:firstLine="0"/>
              <w:rPr>
                <w:rFonts w:hint="eastAsia"/>
              </w:rPr>
            </w:pPr>
            <w:r>
              <w:rPr>
                <w:sz w:val="21"/>
                <w:szCs w:val="21"/>
              </w:rPr>
              <w:t>email</w:t>
            </w:r>
          </w:p>
        </w:tc>
        <w:tc>
          <w:tcPr>
            <w:tcW w:w="907" w:type="dxa"/>
            <w:tcBorders>
              <w:left w:val="nil"/>
              <w:bottom w:val="nil"/>
              <w:right w:val="nil"/>
            </w:tcBorders>
            <w:tcMar>
              <w:top w:w="45" w:type="dxa"/>
              <w:left w:w="85" w:type="dxa"/>
              <w:bottom w:w="45" w:type="dxa"/>
              <w:right w:w="85" w:type="dxa"/>
            </w:tcMar>
            <w:vAlign w:val="center"/>
          </w:tcPr>
          <w:p w14:paraId="5E92F0D9"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462E97AA" w14:textId="77777777" w:rsidR="004139D5" w:rsidRDefault="002735B2">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047D1EA4"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4F0D30CD" w14:textId="77777777" w:rsidR="004139D5" w:rsidRDefault="002735B2">
            <w:pPr>
              <w:keepLines/>
              <w:spacing w:line="360" w:lineRule="exact"/>
              <w:ind w:firstLine="0"/>
              <w:rPr>
                <w:rFonts w:hint="eastAsia"/>
              </w:rPr>
            </w:pPr>
            <w:r>
              <w:rPr>
                <w:sz w:val="21"/>
                <w:szCs w:val="21"/>
              </w:rPr>
              <w:t>电子邮箱</w:t>
            </w:r>
          </w:p>
        </w:tc>
      </w:tr>
      <w:tr w:rsidR="004139D5" w14:paraId="54FBF7B5"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0EA2F167" w14:textId="77777777" w:rsidR="004139D5" w:rsidRDefault="002735B2">
            <w:pPr>
              <w:keepLines/>
              <w:spacing w:line="360" w:lineRule="exact"/>
              <w:ind w:firstLine="0"/>
              <w:rPr>
                <w:rFonts w:hint="eastAsia"/>
              </w:rPr>
            </w:pPr>
            <w:r>
              <w:rPr>
                <w:sz w:val="21"/>
                <w:szCs w:val="21"/>
              </w:rPr>
              <w:t>area</w:t>
            </w:r>
          </w:p>
        </w:tc>
        <w:tc>
          <w:tcPr>
            <w:tcW w:w="907" w:type="dxa"/>
            <w:tcBorders>
              <w:left w:val="nil"/>
              <w:bottom w:val="nil"/>
              <w:right w:val="nil"/>
            </w:tcBorders>
            <w:tcMar>
              <w:top w:w="45" w:type="dxa"/>
              <w:left w:w="85" w:type="dxa"/>
              <w:bottom w:w="45" w:type="dxa"/>
              <w:right w:w="85" w:type="dxa"/>
            </w:tcMar>
            <w:vAlign w:val="center"/>
          </w:tcPr>
          <w:p w14:paraId="1C13B704" w14:textId="77777777" w:rsidR="004139D5" w:rsidRDefault="002735B2">
            <w:pPr>
              <w:keepLines/>
              <w:spacing w:line="360" w:lineRule="exact"/>
              <w:ind w:firstLine="0"/>
              <w:rPr>
                <w:rFonts w:hint="eastAsia"/>
              </w:rPr>
            </w:pPr>
            <w:r>
              <w:rPr>
                <w:sz w:val="21"/>
                <w:szCs w:val="21"/>
              </w:rPr>
              <w:t>REAL</w:t>
            </w:r>
          </w:p>
        </w:tc>
        <w:tc>
          <w:tcPr>
            <w:tcW w:w="1191" w:type="dxa"/>
            <w:tcBorders>
              <w:left w:val="nil"/>
              <w:bottom w:val="nil"/>
              <w:right w:val="nil"/>
            </w:tcBorders>
            <w:tcMar>
              <w:top w:w="45" w:type="dxa"/>
              <w:left w:w="85" w:type="dxa"/>
              <w:bottom w:w="45" w:type="dxa"/>
              <w:right w:w="85" w:type="dxa"/>
            </w:tcMar>
            <w:vAlign w:val="center"/>
          </w:tcPr>
          <w:p w14:paraId="3B60C994"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0B22044B"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330B5656" w14:textId="77777777" w:rsidR="004139D5" w:rsidRDefault="002735B2">
            <w:pPr>
              <w:keepLines/>
              <w:spacing w:line="360" w:lineRule="exact"/>
              <w:ind w:firstLine="0"/>
              <w:rPr>
                <w:rFonts w:hint="eastAsia"/>
              </w:rPr>
            </w:pPr>
            <w:r>
              <w:rPr>
                <w:sz w:val="21"/>
                <w:szCs w:val="21"/>
              </w:rPr>
              <w:t>门诊面积（平方米）</w:t>
            </w:r>
          </w:p>
        </w:tc>
      </w:tr>
      <w:tr w:rsidR="004139D5" w14:paraId="2DF9403D"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615ACC1E" w14:textId="77777777" w:rsidR="004139D5" w:rsidRDefault="002735B2">
            <w:pPr>
              <w:keepLines/>
              <w:spacing w:line="360" w:lineRule="exact"/>
              <w:ind w:firstLine="0"/>
              <w:rPr>
                <w:rFonts w:hint="eastAsia"/>
              </w:rPr>
            </w:pPr>
            <w:r>
              <w:rPr>
                <w:sz w:val="21"/>
                <w:szCs w:val="21"/>
              </w:rPr>
              <w:t>active</w:t>
            </w:r>
          </w:p>
        </w:tc>
        <w:tc>
          <w:tcPr>
            <w:tcW w:w="907" w:type="dxa"/>
            <w:tcBorders>
              <w:left w:val="nil"/>
              <w:bottom w:val="nil"/>
              <w:right w:val="nil"/>
            </w:tcBorders>
            <w:tcMar>
              <w:top w:w="45" w:type="dxa"/>
              <w:left w:w="85" w:type="dxa"/>
              <w:bottom w:w="45" w:type="dxa"/>
              <w:right w:w="85" w:type="dxa"/>
            </w:tcMar>
            <w:vAlign w:val="center"/>
          </w:tcPr>
          <w:p w14:paraId="73559448" w14:textId="77777777" w:rsidR="004139D5" w:rsidRDefault="002735B2">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352671E3"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1EEBE251"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5A55F087" w14:textId="77777777" w:rsidR="004139D5" w:rsidRDefault="002735B2">
            <w:pPr>
              <w:keepLines/>
              <w:spacing w:line="360" w:lineRule="exact"/>
              <w:ind w:firstLine="0"/>
              <w:rPr>
                <w:rFonts w:hint="eastAsia"/>
              </w:rPr>
            </w:pPr>
            <w:r>
              <w:rPr>
                <w:sz w:val="21"/>
                <w:szCs w:val="21"/>
              </w:rPr>
              <w:t>是否启用（</w:t>
            </w:r>
            <w:r>
              <w:rPr>
                <w:sz w:val="21"/>
                <w:szCs w:val="21"/>
              </w:rPr>
              <w:t>0</w:t>
            </w:r>
            <w:r>
              <w:rPr>
                <w:sz w:val="21"/>
                <w:szCs w:val="21"/>
              </w:rPr>
              <w:t>或</w:t>
            </w:r>
            <w:r>
              <w:rPr>
                <w:sz w:val="21"/>
                <w:szCs w:val="21"/>
              </w:rPr>
              <w:t>1</w:t>
            </w:r>
            <w:r>
              <w:rPr>
                <w:sz w:val="21"/>
                <w:szCs w:val="21"/>
              </w:rPr>
              <w:t>）</w:t>
            </w:r>
          </w:p>
        </w:tc>
      </w:tr>
      <w:tr w:rsidR="004139D5" w14:paraId="4385D8BD" w14:textId="77777777">
        <w:trPr>
          <w:cantSplit/>
          <w:jc w:val="center"/>
        </w:trPr>
        <w:tc>
          <w:tcPr>
            <w:tcW w:w="2381" w:type="dxa"/>
            <w:tcBorders>
              <w:left w:val="nil"/>
              <w:bottom w:val="single" w:sz="7" w:space="0" w:color="000000"/>
              <w:right w:val="nil"/>
            </w:tcBorders>
            <w:tcMar>
              <w:top w:w="45" w:type="dxa"/>
              <w:left w:w="85" w:type="dxa"/>
              <w:bottom w:w="45" w:type="dxa"/>
              <w:right w:w="85" w:type="dxa"/>
            </w:tcMar>
            <w:vAlign w:val="center"/>
          </w:tcPr>
          <w:p w14:paraId="4E222BCB" w14:textId="77777777" w:rsidR="004139D5" w:rsidRDefault="002735B2">
            <w:pPr>
              <w:keepLines/>
              <w:spacing w:line="360" w:lineRule="exact"/>
              <w:ind w:firstLine="0"/>
              <w:rPr>
                <w:rFonts w:hint="eastAsia"/>
              </w:rPr>
            </w:pPr>
            <w:r>
              <w:rPr>
                <w:sz w:val="21"/>
                <w:szCs w:val="21"/>
              </w:rPr>
              <w:t>version</w:t>
            </w:r>
          </w:p>
        </w:tc>
        <w:tc>
          <w:tcPr>
            <w:tcW w:w="907" w:type="dxa"/>
            <w:tcBorders>
              <w:left w:val="nil"/>
              <w:bottom w:val="single" w:sz="7" w:space="0" w:color="000000"/>
              <w:right w:val="nil"/>
            </w:tcBorders>
            <w:tcMar>
              <w:top w:w="45" w:type="dxa"/>
              <w:left w:w="85" w:type="dxa"/>
              <w:bottom w:w="45" w:type="dxa"/>
              <w:right w:w="85" w:type="dxa"/>
            </w:tcMar>
            <w:vAlign w:val="center"/>
          </w:tcPr>
          <w:p w14:paraId="0FF6D71A" w14:textId="77777777" w:rsidR="004139D5" w:rsidRDefault="002735B2">
            <w:pPr>
              <w:keepLines/>
              <w:spacing w:line="360" w:lineRule="exact"/>
              <w:ind w:firstLine="0"/>
              <w:rPr>
                <w:rFonts w:hint="eastAsia"/>
              </w:rPr>
            </w:pPr>
            <w:r>
              <w:rPr>
                <w:sz w:val="21"/>
                <w:szCs w:val="21"/>
              </w:rPr>
              <w:t>INTEGER</w:t>
            </w:r>
          </w:p>
        </w:tc>
        <w:tc>
          <w:tcPr>
            <w:tcW w:w="1191" w:type="dxa"/>
            <w:tcBorders>
              <w:left w:val="nil"/>
              <w:bottom w:val="single" w:sz="7" w:space="0" w:color="000000"/>
              <w:right w:val="nil"/>
            </w:tcBorders>
            <w:tcMar>
              <w:top w:w="45" w:type="dxa"/>
              <w:left w:w="85" w:type="dxa"/>
              <w:bottom w:w="45" w:type="dxa"/>
              <w:right w:w="85" w:type="dxa"/>
            </w:tcMar>
            <w:vAlign w:val="center"/>
          </w:tcPr>
          <w:p w14:paraId="0BA6B772"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single" w:sz="7" w:space="0" w:color="000000"/>
              <w:right w:val="nil"/>
            </w:tcBorders>
            <w:tcMar>
              <w:top w:w="45" w:type="dxa"/>
              <w:left w:w="85" w:type="dxa"/>
              <w:bottom w:w="45" w:type="dxa"/>
              <w:right w:w="85" w:type="dxa"/>
            </w:tcMar>
            <w:vAlign w:val="center"/>
          </w:tcPr>
          <w:p w14:paraId="15D85055" w14:textId="77777777" w:rsidR="004139D5" w:rsidRDefault="002735B2">
            <w:pPr>
              <w:keepLines/>
              <w:spacing w:line="360" w:lineRule="exact"/>
              <w:ind w:firstLine="0"/>
              <w:rPr>
                <w:rFonts w:hint="eastAsia"/>
              </w:rPr>
            </w:pPr>
            <w:r>
              <w:rPr>
                <w:sz w:val="21"/>
                <w:szCs w:val="21"/>
              </w:rPr>
              <w:t>—</w:t>
            </w:r>
          </w:p>
        </w:tc>
        <w:tc>
          <w:tcPr>
            <w:tcW w:w="3061" w:type="dxa"/>
            <w:tcBorders>
              <w:left w:val="nil"/>
              <w:bottom w:val="single" w:sz="7" w:space="0" w:color="000000"/>
              <w:right w:val="nil"/>
            </w:tcBorders>
            <w:tcMar>
              <w:top w:w="45" w:type="dxa"/>
              <w:left w:w="85" w:type="dxa"/>
              <w:bottom w:w="45" w:type="dxa"/>
              <w:right w:w="85" w:type="dxa"/>
            </w:tcMar>
            <w:vAlign w:val="center"/>
          </w:tcPr>
          <w:p w14:paraId="268E7E09" w14:textId="77777777" w:rsidR="004139D5" w:rsidRDefault="002735B2">
            <w:pPr>
              <w:keepLines/>
              <w:spacing w:line="360" w:lineRule="exact"/>
              <w:ind w:firstLine="0"/>
              <w:rPr>
                <w:rFonts w:hint="eastAsia"/>
              </w:rPr>
            </w:pPr>
            <w:r>
              <w:rPr>
                <w:sz w:val="21"/>
                <w:szCs w:val="21"/>
              </w:rPr>
              <w:t>乐观并发版本号</w:t>
            </w:r>
          </w:p>
        </w:tc>
      </w:tr>
    </w:tbl>
    <w:p w14:paraId="00D8B0B7" w14:textId="77777777" w:rsidR="004139D5" w:rsidRDefault="002735B2">
      <w:pPr>
        <w:rPr>
          <w:rFonts w:hint="eastAsia"/>
        </w:rPr>
      </w:pPr>
      <w:r>
        <w:t>主键：</w:t>
      </w:r>
      <w:r>
        <w:t>id</w:t>
      </w:r>
      <w:r>
        <w:t>。</w:t>
      </w:r>
      <w:r>
        <w:t xml:space="preserve"> </w:t>
      </w:r>
      <w:r>
        <w:t>检查约束：</w:t>
      </w:r>
      <w:r>
        <w:t>area&gt;0</w:t>
      </w:r>
      <w:r>
        <w:t>；</w:t>
      </w:r>
      <w:r>
        <w:t>active IN(0,1)</w:t>
      </w:r>
      <w:r>
        <w:t>；</w:t>
      </w:r>
      <w:r>
        <w:t>version&gt;0</w:t>
      </w:r>
      <w:r>
        <w:t>。</w:t>
      </w:r>
    </w:p>
    <w:p w14:paraId="14001F18" w14:textId="77777777" w:rsidR="004139D5" w:rsidRDefault="002735B2">
      <w:pPr>
        <w:pStyle w:val="21"/>
        <w:numPr>
          <w:ilvl w:val="1"/>
          <w:numId w:val="11"/>
        </w:numPr>
      </w:pPr>
      <w:bookmarkStart w:id="139" w:name="_Toc243288767"/>
      <w:r>
        <w:t xml:space="preserve">dentists </w:t>
      </w:r>
      <w:r>
        <w:t>医生</w:t>
      </w:r>
      <w:bookmarkEnd w:id="139"/>
    </w:p>
    <w:p w14:paraId="63B5A18D" w14:textId="77777777" w:rsidR="004139D5" w:rsidRDefault="002735B2">
      <w:pPr>
        <w:rPr>
          <w:rFonts w:hint="eastAsia"/>
        </w:rPr>
      </w:pPr>
      <w:r>
        <w:t>保存医生工号、身份资料和联系方式；医生可跨门诊排班。</w:t>
      </w:r>
      <w:r>
        <w:t xml:space="preserve"> </w:t>
      </w:r>
      <w:r>
        <w:t>来源：</w:t>
      </w:r>
      <w:r>
        <w:t>server/schema.sql</w:t>
      </w:r>
      <w:r>
        <w:t>。</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2382"/>
        <w:gridCol w:w="907"/>
        <w:gridCol w:w="1191"/>
        <w:gridCol w:w="1304"/>
        <w:gridCol w:w="3061"/>
      </w:tblGrid>
      <w:tr w:rsidR="004139D5" w14:paraId="615E13CB" w14:textId="77777777">
        <w:trPr>
          <w:cantSplit/>
          <w:tblHeader/>
          <w:jc w:val="center"/>
        </w:trPr>
        <w:tc>
          <w:tcPr>
            <w:tcW w:w="238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4A038EA7"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字段</w:t>
            </w:r>
          </w:p>
        </w:tc>
        <w:tc>
          <w:tcPr>
            <w:tcW w:w="907"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05847889"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类型</w:t>
            </w:r>
          </w:p>
        </w:tc>
        <w:tc>
          <w:tcPr>
            <w:tcW w:w="119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4610C768"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键</w:t>
            </w:r>
            <w:r>
              <w:rPr>
                <w:rFonts w:ascii="Noto Sans SC" w:eastAsia="Noto Sans SC" w:hAnsi="Noto Sans SC" w:cs="Noto Sans SC"/>
                <w:b/>
                <w:bCs/>
                <w:sz w:val="21"/>
                <w:szCs w:val="21"/>
              </w:rPr>
              <w:t>/</w:t>
            </w:r>
            <w:r>
              <w:rPr>
                <w:rFonts w:ascii="Noto Sans SC" w:eastAsia="Noto Sans SC" w:hAnsi="Noto Sans SC" w:cs="Noto Sans SC"/>
                <w:b/>
                <w:bCs/>
                <w:sz w:val="21"/>
                <w:szCs w:val="21"/>
              </w:rPr>
              <w:t>可空</w:t>
            </w:r>
          </w:p>
        </w:tc>
        <w:tc>
          <w:tcPr>
            <w:tcW w:w="130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0CBEBDFF"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默认</w:t>
            </w:r>
          </w:p>
        </w:tc>
        <w:tc>
          <w:tcPr>
            <w:tcW w:w="306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0C8B919E"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含义</w:t>
            </w:r>
          </w:p>
        </w:tc>
      </w:tr>
      <w:tr w:rsidR="004139D5" w14:paraId="38561937"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712A31D4" w14:textId="77777777" w:rsidR="004139D5" w:rsidRDefault="002735B2">
            <w:pPr>
              <w:keepLines/>
              <w:spacing w:line="360" w:lineRule="exact"/>
              <w:ind w:firstLine="0"/>
              <w:rPr>
                <w:rFonts w:hint="eastAsia"/>
              </w:rPr>
            </w:pPr>
            <w:r>
              <w:rPr>
                <w:sz w:val="21"/>
                <w:szCs w:val="21"/>
              </w:rPr>
              <w:t>id</w:t>
            </w:r>
          </w:p>
        </w:tc>
        <w:tc>
          <w:tcPr>
            <w:tcW w:w="907" w:type="dxa"/>
            <w:tcBorders>
              <w:left w:val="nil"/>
              <w:bottom w:val="nil"/>
              <w:right w:val="nil"/>
            </w:tcBorders>
            <w:tcMar>
              <w:top w:w="45" w:type="dxa"/>
              <w:left w:w="85" w:type="dxa"/>
              <w:bottom w:w="45" w:type="dxa"/>
              <w:right w:w="85" w:type="dxa"/>
            </w:tcMar>
            <w:vAlign w:val="center"/>
          </w:tcPr>
          <w:p w14:paraId="7AC67F1C"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2C0740FF" w14:textId="77777777" w:rsidR="004139D5" w:rsidRDefault="002735B2">
            <w:pPr>
              <w:keepLines/>
              <w:spacing w:line="360" w:lineRule="exact"/>
              <w:ind w:firstLine="0"/>
              <w:rPr>
                <w:rFonts w:hint="eastAsia"/>
              </w:rPr>
            </w:pPr>
            <w:r>
              <w:rPr>
                <w:sz w:val="21"/>
                <w:szCs w:val="21"/>
              </w:rPr>
              <w:t>PK*/Y</w:t>
            </w:r>
          </w:p>
        </w:tc>
        <w:tc>
          <w:tcPr>
            <w:tcW w:w="1304" w:type="dxa"/>
            <w:tcBorders>
              <w:left w:val="nil"/>
              <w:bottom w:val="nil"/>
              <w:right w:val="nil"/>
            </w:tcBorders>
            <w:tcMar>
              <w:top w:w="45" w:type="dxa"/>
              <w:left w:w="85" w:type="dxa"/>
              <w:bottom w:w="45" w:type="dxa"/>
              <w:right w:w="85" w:type="dxa"/>
            </w:tcMar>
            <w:vAlign w:val="center"/>
          </w:tcPr>
          <w:p w14:paraId="2D5538CD"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3970D2DC" w14:textId="77777777" w:rsidR="004139D5" w:rsidRDefault="002735B2">
            <w:pPr>
              <w:keepLines/>
              <w:spacing w:line="360" w:lineRule="exact"/>
              <w:ind w:firstLine="0"/>
              <w:rPr>
                <w:rFonts w:hint="eastAsia"/>
              </w:rPr>
            </w:pPr>
            <w:r>
              <w:rPr>
                <w:sz w:val="21"/>
                <w:szCs w:val="21"/>
              </w:rPr>
              <w:t>记录编号</w:t>
            </w:r>
          </w:p>
        </w:tc>
      </w:tr>
      <w:tr w:rsidR="004139D5" w14:paraId="1A57A90A"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5A121DE8" w14:textId="77777777" w:rsidR="004139D5" w:rsidRDefault="002735B2">
            <w:pPr>
              <w:keepLines/>
              <w:spacing w:line="360" w:lineRule="exact"/>
              <w:ind w:firstLine="0"/>
              <w:rPr>
                <w:rFonts w:hint="eastAsia"/>
              </w:rPr>
            </w:pPr>
            <w:r>
              <w:rPr>
                <w:sz w:val="21"/>
                <w:szCs w:val="21"/>
              </w:rPr>
              <w:t>employee_no</w:t>
            </w:r>
          </w:p>
        </w:tc>
        <w:tc>
          <w:tcPr>
            <w:tcW w:w="907" w:type="dxa"/>
            <w:tcBorders>
              <w:left w:val="nil"/>
              <w:bottom w:val="nil"/>
              <w:right w:val="nil"/>
            </w:tcBorders>
            <w:tcMar>
              <w:top w:w="45" w:type="dxa"/>
              <w:left w:w="85" w:type="dxa"/>
              <w:bottom w:w="45" w:type="dxa"/>
              <w:right w:w="85" w:type="dxa"/>
            </w:tcMar>
            <w:vAlign w:val="center"/>
          </w:tcPr>
          <w:p w14:paraId="04123FB3"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4B227784"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044FD35B"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056BF9B8" w14:textId="77777777" w:rsidR="004139D5" w:rsidRDefault="002735B2">
            <w:pPr>
              <w:keepLines/>
              <w:spacing w:line="360" w:lineRule="exact"/>
              <w:ind w:firstLine="0"/>
              <w:rPr>
                <w:rFonts w:hint="eastAsia"/>
              </w:rPr>
            </w:pPr>
            <w:r>
              <w:rPr>
                <w:sz w:val="21"/>
                <w:szCs w:val="21"/>
              </w:rPr>
              <w:t>医生工号（不区分大小写唯一）</w:t>
            </w:r>
          </w:p>
        </w:tc>
      </w:tr>
      <w:tr w:rsidR="004139D5" w14:paraId="606CAD6F"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2FFCAA05" w14:textId="77777777" w:rsidR="004139D5" w:rsidRDefault="002735B2">
            <w:pPr>
              <w:keepLines/>
              <w:spacing w:line="360" w:lineRule="exact"/>
              <w:ind w:firstLine="0"/>
              <w:rPr>
                <w:rFonts w:hint="eastAsia"/>
              </w:rPr>
            </w:pPr>
            <w:r>
              <w:rPr>
                <w:sz w:val="21"/>
                <w:szCs w:val="21"/>
              </w:rPr>
              <w:t>name</w:t>
            </w:r>
          </w:p>
        </w:tc>
        <w:tc>
          <w:tcPr>
            <w:tcW w:w="907" w:type="dxa"/>
            <w:tcBorders>
              <w:left w:val="nil"/>
              <w:bottom w:val="nil"/>
              <w:right w:val="nil"/>
            </w:tcBorders>
            <w:tcMar>
              <w:top w:w="45" w:type="dxa"/>
              <w:left w:w="85" w:type="dxa"/>
              <w:bottom w:w="45" w:type="dxa"/>
              <w:right w:w="85" w:type="dxa"/>
            </w:tcMar>
            <w:vAlign w:val="center"/>
          </w:tcPr>
          <w:p w14:paraId="0B133CF0"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7C1582B9"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6044F49B"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5068D2D2" w14:textId="77777777" w:rsidR="004139D5" w:rsidRDefault="002735B2">
            <w:pPr>
              <w:keepLines/>
              <w:spacing w:line="360" w:lineRule="exact"/>
              <w:ind w:firstLine="0"/>
              <w:rPr>
                <w:rFonts w:hint="eastAsia"/>
              </w:rPr>
            </w:pPr>
            <w:r>
              <w:rPr>
                <w:sz w:val="21"/>
                <w:szCs w:val="21"/>
              </w:rPr>
              <w:t>名称</w:t>
            </w:r>
          </w:p>
        </w:tc>
      </w:tr>
      <w:tr w:rsidR="004139D5" w14:paraId="4E277B26"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444671C9" w14:textId="77777777" w:rsidR="004139D5" w:rsidRDefault="002735B2">
            <w:pPr>
              <w:keepLines/>
              <w:spacing w:line="360" w:lineRule="exact"/>
              <w:ind w:firstLine="0"/>
              <w:rPr>
                <w:rFonts w:hint="eastAsia"/>
              </w:rPr>
            </w:pPr>
            <w:r>
              <w:rPr>
                <w:sz w:val="21"/>
                <w:szCs w:val="21"/>
              </w:rPr>
              <w:lastRenderedPageBreak/>
              <w:t>dob</w:t>
            </w:r>
          </w:p>
        </w:tc>
        <w:tc>
          <w:tcPr>
            <w:tcW w:w="907" w:type="dxa"/>
            <w:tcBorders>
              <w:left w:val="nil"/>
              <w:bottom w:val="nil"/>
              <w:right w:val="nil"/>
            </w:tcBorders>
            <w:tcMar>
              <w:top w:w="45" w:type="dxa"/>
              <w:left w:w="85" w:type="dxa"/>
              <w:bottom w:w="45" w:type="dxa"/>
              <w:right w:w="85" w:type="dxa"/>
            </w:tcMar>
            <w:vAlign w:val="center"/>
          </w:tcPr>
          <w:p w14:paraId="5D880C87"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47556F15" w14:textId="77777777" w:rsidR="004139D5" w:rsidRDefault="002735B2">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339362E1"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38451AF2" w14:textId="77777777" w:rsidR="004139D5" w:rsidRDefault="002735B2">
            <w:pPr>
              <w:keepLines/>
              <w:spacing w:line="360" w:lineRule="exact"/>
              <w:ind w:firstLine="0"/>
              <w:rPr>
                <w:rFonts w:hint="eastAsia"/>
              </w:rPr>
            </w:pPr>
            <w:r>
              <w:rPr>
                <w:sz w:val="21"/>
                <w:szCs w:val="21"/>
              </w:rPr>
              <w:t>出生日期（</w:t>
            </w:r>
            <w:r>
              <w:rPr>
                <w:sz w:val="21"/>
                <w:szCs w:val="21"/>
              </w:rPr>
              <w:t>YYYY-MM-DD</w:t>
            </w:r>
            <w:r>
              <w:rPr>
                <w:sz w:val="21"/>
                <w:szCs w:val="21"/>
              </w:rPr>
              <w:t>）</w:t>
            </w:r>
          </w:p>
        </w:tc>
      </w:tr>
      <w:tr w:rsidR="004139D5" w14:paraId="24BDE183"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5BAC3459" w14:textId="77777777" w:rsidR="004139D5" w:rsidRDefault="002735B2">
            <w:pPr>
              <w:keepLines/>
              <w:spacing w:line="360" w:lineRule="exact"/>
              <w:ind w:firstLine="0"/>
              <w:rPr>
                <w:rFonts w:hint="eastAsia"/>
              </w:rPr>
            </w:pPr>
            <w:r>
              <w:rPr>
                <w:sz w:val="21"/>
                <w:szCs w:val="21"/>
              </w:rPr>
              <w:t>phone</w:t>
            </w:r>
          </w:p>
        </w:tc>
        <w:tc>
          <w:tcPr>
            <w:tcW w:w="907" w:type="dxa"/>
            <w:tcBorders>
              <w:left w:val="nil"/>
              <w:bottom w:val="nil"/>
              <w:right w:val="nil"/>
            </w:tcBorders>
            <w:tcMar>
              <w:top w:w="45" w:type="dxa"/>
              <w:left w:w="85" w:type="dxa"/>
              <w:bottom w:w="45" w:type="dxa"/>
              <w:right w:w="85" w:type="dxa"/>
            </w:tcMar>
            <w:vAlign w:val="center"/>
          </w:tcPr>
          <w:p w14:paraId="78612879"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425AAA9C"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2B4FF7DE"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35E4C748" w14:textId="77777777" w:rsidR="004139D5" w:rsidRDefault="002735B2">
            <w:pPr>
              <w:keepLines/>
              <w:spacing w:line="360" w:lineRule="exact"/>
              <w:ind w:firstLine="0"/>
              <w:rPr>
                <w:rFonts w:hint="eastAsia"/>
              </w:rPr>
            </w:pPr>
            <w:r>
              <w:rPr>
                <w:sz w:val="21"/>
                <w:szCs w:val="21"/>
              </w:rPr>
              <w:t>联系电话</w:t>
            </w:r>
          </w:p>
        </w:tc>
      </w:tr>
      <w:tr w:rsidR="004139D5" w14:paraId="68727358"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23811597" w14:textId="77777777" w:rsidR="004139D5" w:rsidRDefault="002735B2">
            <w:pPr>
              <w:keepLines/>
              <w:spacing w:line="360" w:lineRule="exact"/>
              <w:ind w:firstLine="0"/>
              <w:rPr>
                <w:rFonts w:hint="eastAsia"/>
              </w:rPr>
            </w:pPr>
            <w:r>
              <w:rPr>
                <w:sz w:val="21"/>
                <w:szCs w:val="21"/>
              </w:rPr>
              <w:t>email</w:t>
            </w:r>
          </w:p>
        </w:tc>
        <w:tc>
          <w:tcPr>
            <w:tcW w:w="907" w:type="dxa"/>
            <w:tcBorders>
              <w:left w:val="nil"/>
              <w:bottom w:val="nil"/>
              <w:right w:val="nil"/>
            </w:tcBorders>
            <w:tcMar>
              <w:top w:w="45" w:type="dxa"/>
              <w:left w:w="85" w:type="dxa"/>
              <w:bottom w:w="45" w:type="dxa"/>
              <w:right w:w="85" w:type="dxa"/>
            </w:tcMar>
            <w:vAlign w:val="center"/>
          </w:tcPr>
          <w:p w14:paraId="2A2601C5"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0F1EBA16" w14:textId="77777777" w:rsidR="004139D5" w:rsidRDefault="002735B2">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28D59777"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25206FEC" w14:textId="77777777" w:rsidR="004139D5" w:rsidRDefault="002735B2">
            <w:pPr>
              <w:keepLines/>
              <w:spacing w:line="360" w:lineRule="exact"/>
              <w:ind w:firstLine="0"/>
              <w:rPr>
                <w:rFonts w:hint="eastAsia"/>
              </w:rPr>
            </w:pPr>
            <w:r>
              <w:rPr>
                <w:sz w:val="21"/>
                <w:szCs w:val="21"/>
              </w:rPr>
              <w:t>电子邮箱</w:t>
            </w:r>
          </w:p>
        </w:tc>
      </w:tr>
      <w:tr w:rsidR="004139D5" w14:paraId="06DB3098"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09BFE32B" w14:textId="77777777" w:rsidR="004139D5" w:rsidRDefault="002735B2">
            <w:pPr>
              <w:keepLines/>
              <w:spacing w:line="360" w:lineRule="exact"/>
              <w:ind w:firstLine="0"/>
              <w:rPr>
                <w:rFonts w:hint="eastAsia"/>
              </w:rPr>
            </w:pPr>
            <w:r>
              <w:rPr>
                <w:sz w:val="21"/>
                <w:szCs w:val="21"/>
              </w:rPr>
              <w:t>address</w:t>
            </w:r>
          </w:p>
        </w:tc>
        <w:tc>
          <w:tcPr>
            <w:tcW w:w="907" w:type="dxa"/>
            <w:tcBorders>
              <w:left w:val="nil"/>
              <w:bottom w:val="nil"/>
              <w:right w:val="nil"/>
            </w:tcBorders>
            <w:tcMar>
              <w:top w:w="45" w:type="dxa"/>
              <w:left w:w="85" w:type="dxa"/>
              <w:bottom w:w="45" w:type="dxa"/>
              <w:right w:w="85" w:type="dxa"/>
            </w:tcMar>
            <w:vAlign w:val="center"/>
          </w:tcPr>
          <w:p w14:paraId="217AA730"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796CA99C"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58B3C952"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043F2E2D" w14:textId="77777777" w:rsidR="004139D5" w:rsidRDefault="002735B2">
            <w:pPr>
              <w:keepLines/>
              <w:spacing w:line="360" w:lineRule="exact"/>
              <w:ind w:firstLine="0"/>
              <w:rPr>
                <w:rFonts w:hint="eastAsia"/>
              </w:rPr>
            </w:pPr>
            <w:r>
              <w:rPr>
                <w:sz w:val="21"/>
                <w:szCs w:val="21"/>
              </w:rPr>
              <w:t>地址</w:t>
            </w:r>
          </w:p>
        </w:tc>
      </w:tr>
      <w:tr w:rsidR="004139D5" w14:paraId="7CB02DEB"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21E3EC32" w14:textId="77777777" w:rsidR="004139D5" w:rsidRDefault="002735B2">
            <w:pPr>
              <w:keepLines/>
              <w:spacing w:line="360" w:lineRule="exact"/>
              <w:ind w:firstLine="0"/>
              <w:rPr>
                <w:rFonts w:hint="eastAsia"/>
              </w:rPr>
            </w:pPr>
            <w:r>
              <w:rPr>
                <w:sz w:val="21"/>
                <w:szCs w:val="21"/>
              </w:rPr>
              <w:t>active</w:t>
            </w:r>
          </w:p>
        </w:tc>
        <w:tc>
          <w:tcPr>
            <w:tcW w:w="907" w:type="dxa"/>
            <w:tcBorders>
              <w:left w:val="nil"/>
              <w:bottom w:val="nil"/>
              <w:right w:val="nil"/>
            </w:tcBorders>
            <w:tcMar>
              <w:top w:w="45" w:type="dxa"/>
              <w:left w:w="85" w:type="dxa"/>
              <w:bottom w:w="45" w:type="dxa"/>
              <w:right w:w="85" w:type="dxa"/>
            </w:tcMar>
            <w:vAlign w:val="center"/>
          </w:tcPr>
          <w:p w14:paraId="3FE8FDC0" w14:textId="77777777" w:rsidR="004139D5" w:rsidRDefault="002735B2">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685B8271"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19A82522"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62A55B65" w14:textId="77777777" w:rsidR="004139D5" w:rsidRDefault="002735B2">
            <w:pPr>
              <w:keepLines/>
              <w:spacing w:line="360" w:lineRule="exact"/>
              <w:ind w:firstLine="0"/>
              <w:rPr>
                <w:rFonts w:hint="eastAsia"/>
              </w:rPr>
            </w:pPr>
            <w:r>
              <w:rPr>
                <w:sz w:val="21"/>
                <w:szCs w:val="21"/>
              </w:rPr>
              <w:t>是否启用（</w:t>
            </w:r>
            <w:r>
              <w:rPr>
                <w:sz w:val="21"/>
                <w:szCs w:val="21"/>
              </w:rPr>
              <w:t>0</w:t>
            </w:r>
            <w:r>
              <w:rPr>
                <w:sz w:val="21"/>
                <w:szCs w:val="21"/>
              </w:rPr>
              <w:t>或</w:t>
            </w:r>
            <w:r>
              <w:rPr>
                <w:sz w:val="21"/>
                <w:szCs w:val="21"/>
              </w:rPr>
              <w:t>1</w:t>
            </w:r>
            <w:r>
              <w:rPr>
                <w:sz w:val="21"/>
                <w:szCs w:val="21"/>
              </w:rPr>
              <w:t>）</w:t>
            </w:r>
          </w:p>
        </w:tc>
      </w:tr>
      <w:tr w:rsidR="004139D5" w14:paraId="74E006CA" w14:textId="77777777">
        <w:trPr>
          <w:cantSplit/>
          <w:jc w:val="center"/>
        </w:trPr>
        <w:tc>
          <w:tcPr>
            <w:tcW w:w="2381" w:type="dxa"/>
            <w:tcBorders>
              <w:left w:val="nil"/>
              <w:bottom w:val="single" w:sz="7" w:space="0" w:color="000000"/>
              <w:right w:val="nil"/>
            </w:tcBorders>
            <w:tcMar>
              <w:top w:w="45" w:type="dxa"/>
              <w:left w:w="85" w:type="dxa"/>
              <w:bottom w:w="45" w:type="dxa"/>
              <w:right w:w="85" w:type="dxa"/>
            </w:tcMar>
            <w:vAlign w:val="center"/>
          </w:tcPr>
          <w:p w14:paraId="0DDE96B9" w14:textId="77777777" w:rsidR="004139D5" w:rsidRDefault="002735B2">
            <w:pPr>
              <w:keepLines/>
              <w:spacing w:line="360" w:lineRule="exact"/>
              <w:ind w:firstLine="0"/>
              <w:rPr>
                <w:rFonts w:hint="eastAsia"/>
              </w:rPr>
            </w:pPr>
            <w:r>
              <w:rPr>
                <w:sz w:val="21"/>
                <w:szCs w:val="21"/>
              </w:rPr>
              <w:t>version</w:t>
            </w:r>
          </w:p>
        </w:tc>
        <w:tc>
          <w:tcPr>
            <w:tcW w:w="907" w:type="dxa"/>
            <w:tcBorders>
              <w:left w:val="nil"/>
              <w:bottom w:val="single" w:sz="7" w:space="0" w:color="000000"/>
              <w:right w:val="nil"/>
            </w:tcBorders>
            <w:tcMar>
              <w:top w:w="45" w:type="dxa"/>
              <w:left w:w="85" w:type="dxa"/>
              <w:bottom w:w="45" w:type="dxa"/>
              <w:right w:w="85" w:type="dxa"/>
            </w:tcMar>
            <w:vAlign w:val="center"/>
          </w:tcPr>
          <w:p w14:paraId="2F48DE8C" w14:textId="77777777" w:rsidR="004139D5" w:rsidRDefault="002735B2">
            <w:pPr>
              <w:keepLines/>
              <w:spacing w:line="360" w:lineRule="exact"/>
              <w:ind w:firstLine="0"/>
              <w:rPr>
                <w:rFonts w:hint="eastAsia"/>
              </w:rPr>
            </w:pPr>
            <w:r>
              <w:rPr>
                <w:sz w:val="21"/>
                <w:szCs w:val="21"/>
              </w:rPr>
              <w:t>INTEGER</w:t>
            </w:r>
          </w:p>
        </w:tc>
        <w:tc>
          <w:tcPr>
            <w:tcW w:w="1191" w:type="dxa"/>
            <w:tcBorders>
              <w:left w:val="nil"/>
              <w:bottom w:val="single" w:sz="7" w:space="0" w:color="000000"/>
              <w:right w:val="nil"/>
            </w:tcBorders>
            <w:tcMar>
              <w:top w:w="45" w:type="dxa"/>
              <w:left w:w="85" w:type="dxa"/>
              <w:bottom w:w="45" w:type="dxa"/>
              <w:right w:w="85" w:type="dxa"/>
            </w:tcMar>
            <w:vAlign w:val="center"/>
          </w:tcPr>
          <w:p w14:paraId="198E6233"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single" w:sz="7" w:space="0" w:color="000000"/>
              <w:right w:val="nil"/>
            </w:tcBorders>
            <w:tcMar>
              <w:top w:w="45" w:type="dxa"/>
              <w:left w:w="85" w:type="dxa"/>
              <w:bottom w:w="45" w:type="dxa"/>
              <w:right w:w="85" w:type="dxa"/>
            </w:tcMar>
            <w:vAlign w:val="center"/>
          </w:tcPr>
          <w:p w14:paraId="065A00FE" w14:textId="77777777" w:rsidR="004139D5" w:rsidRDefault="002735B2">
            <w:pPr>
              <w:keepLines/>
              <w:spacing w:line="360" w:lineRule="exact"/>
              <w:ind w:firstLine="0"/>
              <w:rPr>
                <w:rFonts w:hint="eastAsia"/>
              </w:rPr>
            </w:pPr>
            <w:r>
              <w:rPr>
                <w:sz w:val="21"/>
                <w:szCs w:val="21"/>
              </w:rPr>
              <w:t>—</w:t>
            </w:r>
          </w:p>
        </w:tc>
        <w:tc>
          <w:tcPr>
            <w:tcW w:w="3061" w:type="dxa"/>
            <w:tcBorders>
              <w:left w:val="nil"/>
              <w:bottom w:val="single" w:sz="7" w:space="0" w:color="000000"/>
              <w:right w:val="nil"/>
            </w:tcBorders>
            <w:tcMar>
              <w:top w:w="45" w:type="dxa"/>
              <w:left w:w="85" w:type="dxa"/>
              <w:bottom w:w="45" w:type="dxa"/>
              <w:right w:w="85" w:type="dxa"/>
            </w:tcMar>
            <w:vAlign w:val="center"/>
          </w:tcPr>
          <w:p w14:paraId="45E4C82B" w14:textId="77777777" w:rsidR="004139D5" w:rsidRDefault="002735B2">
            <w:pPr>
              <w:keepLines/>
              <w:spacing w:line="360" w:lineRule="exact"/>
              <w:ind w:firstLine="0"/>
              <w:rPr>
                <w:rFonts w:hint="eastAsia"/>
              </w:rPr>
            </w:pPr>
            <w:r>
              <w:rPr>
                <w:sz w:val="21"/>
                <w:szCs w:val="21"/>
              </w:rPr>
              <w:t>乐观并发版本号</w:t>
            </w:r>
          </w:p>
        </w:tc>
      </w:tr>
    </w:tbl>
    <w:p w14:paraId="5171662C" w14:textId="77777777" w:rsidR="004139D5" w:rsidRDefault="002735B2">
      <w:pPr>
        <w:rPr>
          <w:rFonts w:hint="eastAsia"/>
        </w:rPr>
      </w:pPr>
      <w:r>
        <w:t>主键：</w:t>
      </w:r>
      <w:r>
        <w:t>id</w:t>
      </w:r>
      <w:r>
        <w:t>。</w:t>
      </w:r>
      <w:r>
        <w:t xml:space="preserve"> </w:t>
      </w:r>
      <w:r>
        <w:t>检查约束：</w:t>
      </w:r>
      <w:r>
        <w:t>active IN(0,1)</w:t>
      </w:r>
      <w:r>
        <w:t>；</w:t>
      </w:r>
      <w:r>
        <w:t>version&gt;0</w:t>
      </w:r>
      <w:r>
        <w:t>。</w:t>
      </w:r>
    </w:p>
    <w:p w14:paraId="06698A51" w14:textId="77777777" w:rsidR="004139D5" w:rsidRDefault="002735B2">
      <w:pPr>
        <w:pStyle w:val="21"/>
        <w:numPr>
          <w:ilvl w:val="1"/>
          <w:numId w:val="11"/>
        </w:numPr>
      </w:pPr>
      <w:bookmarkStart w:id="140" w:name="_Toc243288768"/>
      <w:r>
        <w:t xml:space="preserve">qualifications </w:t>
      </w:r>
      <w:r>
        <w:t>资格</w:t>
      </w:r>
      <w:bookmarkEnd w:id="140"/>
    </w:p>
    <w:p w14:paraId="19EC0139" w14:textId="77777777" w:rsidR="004139D5" w:rsidRDefault="002735B2">
      <w:pPr>
        <w:rPr>
          <w:rFonts w:hint="eastAsia"/>
        </w:rPr>
      </w:pPr>
      <w:r>
        <w:t>定义牙科执业及专业资格目录。</w:t>
      </w:r>
      <w:r>
        <w:t xml:space="preserve"> </w:t>
      </w:r>
      <w:r>
        <w:t>来源：</w:t>
      </w:r>
      <w:r>
        <w:t>server/schema.sql</w:t>
      </w:r>
      <w:r>
        <w:t>。</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2382"/>
        <w:gridCol w:w="907"/>
        <w:gridCol w:w="1191"/>
        <w:gridCol w:w="1304"/>
        <w:gridCol w:w="3061"/>
      </w:tblGrid>
      <w:tr w:rsidR="004139D5" w14:paraId="1E62C1D8" w14:textId="77777777">
        <w:trPr>
          <w:cantSplit/>
          <w:tblHeader/>
          <w:jc w:val="center"/>
        </w:trPr>
        <w:tc>
          <w:tcPr>
            <w:tcW w:w="238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0DF7993D"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字段</w:t>
            </w:r>
          </w:p>
        </w:tc>
        <w:tc>
          <w:tcPr>
            <w:tcW w:w="907"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EBE6F1B"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类型</w:t>
            </w:r>
          </w:p>
        </w:tc>
        <w:tc>
          <w:tcPr>
            <w:tcW w:w="119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AB9569F"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键</w:t>
            </w:r>
            <w:r>
              <w:rPr>
                <w:rFonts w:ascii="Noto Sans SC" w:eastAsia="Noto Sans SC" w:hAnsi="Noto Sans SC" w:cs="Noto Sans SC"/>
                <w:b/>
                <w:bCs/>
                <w:sz w:val="21"/>
                <w:szCs w:val="21"/>
              </w:rPr>
              <w:t>/</w:t>
            </w:r>
            <w:r>
              <w:rPr>
                <w:rFonts w:ascii="Noto Sans SC" w:eastAsia="Noto Sans SC" w:hAnsi="Noto Sans SC" w:cs="Noto Sans SC"/>
                <w:b/>
                <w:bCs/>
                <w:sz w:val="21"/>
                <w:szCs w:val="21"/>
              </w:rPr>
              <w:t>可空</w:t>
            </w:r>
          </w:p>
        </w:tc>
        <w:tc>
          <w:tcPr>
            <w:tcW w:w="130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533CD652"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默认</w:t>
            </w:r>
          </w:p>
        </w:tc>
        <w:tc>
          <w:tcPr>
            <w:tcW w:w="306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5FF6E958"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含义</w:t>
            </w:r>
          </w:p>
        </w:tc>
      </w:tr>
      <w:tr w:rsidR="004139D5" w14:paraId="122CC57A"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4DB32C06" w14:textId="77777777" w:rsidR="004139D5" w:rsidRDefault="002735B2">
            <w:pPr>
              <w:keepLines/>
              <w:spacing w:line="360" w:lineRule="exact"/>
              <w:ind w:firstLine="0"/>
              <w:rPr>
                <w:rFonts w:hint="eastAsia"/>
              </w:rPr>
            </w:pPr>
            <w:r>
              <w:rPr>
                <w:sz w:val="21"/>
                <w:szCs w:val="21"/>
              </w:rPr>
              <w:t>id</w:t>
            </w:r>
          </w:p>
        </w:tc>
        <w:tc>
          <w:tcPr>
            <w:tcW w:w="907" w:type="dxa"/>
            <w:tcBorders>
              <w:left w:val="nil"/>
              <w:bottom w:val="nil"/>
              <w:right w:val="nil"/>
            </w:tcBorders>
            <w:tcMar>
              <w:top w:w="45" w:type="dxa"/>
              <w:left w:w="85" w:type="dxa"/>
              <w:bottom w:w="45" w:type="dxa"/>
              <w:right w:w="85" w:type="dxa"/>
            </w:tcMar>
            <w:vAlign w:val="center"/>
          </w:tcPr>
          <w:p w14:paraId="6DACB0A1"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1500F126" w14:textId="77777777" w:rsidR="004139D5" w:rsidRDefault="002735B2">
            <w:pPr>
              <w:keepLines/>
              <w:spacing w:line="360" w:lineRule="exact"/>
              <w:ind w:firstLine="0"/>
              <w:rPr>
                <w:rFonts w:hint="eastAsia"/>
              </w:rPr>
            </w:pPr>
            <w:r>
              <w:rPr>
                <w:sz w:val="21"/>
                <w:szCs w:val="21"/>
              </w:rPr>
              <w:t>PK*/Y</w:t>
            </w:r>
          </w:p>
        </w:tc>
        <w:tc>
          <w:tcPr>
            <w:tcW w:w="1304" w:type="dxa"/>
            <w:tcBorders>
              <w:left w:val="nil"/>
              <w:bottom w:val="nil"/>
              <w:right w:val="nil"/>
            </w:tcBorders>
            <w:tcMar>
              <w:top w:w="45" w:type="dxa"/>
              <w:left w:w="85" w:type="dxa"/>
              <w:bottom w:w="45" w:type="dxa"/>
              <w:right w:w="85" w:type="dxa"/>
            </w:tcMar>
            <w:vAlign w:val="center"/>
          </w:tcPr>
          <w:p w14:paraId="602FFE91"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2C45F09F" w14:textId="77777777" w:rsidR="004139D5" w:rsidRDefault="002735B2">
            <w:pPr>
              <w:keepLines/>
              <w:spacing w:line="360" w:lineRule="exact"/>
              <w:ind w:firstLine="0"/>
              <w:rPr>
                <w:rFonts w:hint="eastAsia"/>
              </w:rPr>
            </w:pPr>
            <w:r>
              <w:rPr>
                <w:sz w:val="21"/>
                <w:szCs w:val="21"/>
              </w:rPr>
              <w:t>记录编号</w:t>
            </w:r>
          </w:p>
        </w:tc>
      </w:tr>
      <w:tr w:rsidR="004139D5" w14:paraId="6F2CFA6B"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5AA09842" w14:textId="77777777" w:rsidR="004139D5" w:rsidRDefault="002735B2">
            <w:pPr>
              <w:keepLines/>
              <w:spacing w:line="360" w:lineRule="exact"/>
              <w:ind w:firstLine="0"/>
              <w:rPr>
                <w:rFonts w:hint="eastAsia"/>
              </w:rPr>
            </w:pPr>
            <w:r>
              <w:rPr>
                <w:sz w:val="21"/>
                <w:szCs w:val="21"/>
              </w:rPr>
              <w:t>name</w:t>
            </w:r>
          </w:p>
        </w:tc>
        <w:tc>
          <w:tcPr>
            <w:tcW w:w="907" w:type="dxa"/>
            <w:tcBorders>
              <w:left w:val="nil"/>
              <w:bottom w:val="nil"/>
              <w:right w:val="nil"/>
            </w:tcBorders>
            <w:tcMar>
              <w:top w:w="45" w:type="dxa"/>
              <w:left w:w="85" w:type="dxa"/>
              <w:bottom w:w="45" w:type="dxa"/>
              <w:right w:w="85" w:type="dxa"/>
            </w:tcMar>
            <w:vAlign w:val="center"/>
          </w:tcPr>
          <w:p w14:paraId="5DFE0BFE"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761EFE50"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1E0F4A9C"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4BAE0CC7" w14:textId="77777777" w:rsidR="004139D5" w:rsidRDefault="002735B2">
            <w:pPr>
              <w:keepLines/>
              <w:spacing w:line="360" w:lineRule="exact"/>
              <w:ind w:firstLine="0"/>
              <w:rPr>
                <w:rFonts w:hint="eastAsia"/>
              </w:rPr>
            </w:pPr>
            <w:r>
              <w:rPr>
                <w:sz w:val="21"/>
                <w:szCs w:val="21"/>
              </w:rPr>
              <w:t>名称</w:t>
            </w:r>
          </w:p>
        </w:tc>
      </w:tr>
      <w:tr w:rsidR="004139D5" w14:paraId="7A49EEAA"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2B8FC9B1" w14:textId="77777777" w:rsidR="004139D5" w:rsidRDefault="002735B2">
            <w:pPr>
              <w:keepLines/>
              <w:spacing w:line="360" w:lineRule="exact"/>
              <w:ind w:firstLine="0"/>
              <w:rPr>
                <w:rFonts w:hint="eastAsia"/>
              </w:rPr>
            </w:pPr>
            <w:r>
              <w:rPr>
                <w:sz w:val="21"/>
                <w:szCs w:val="21"/>
              </w:rPr>
              <w:t>issuer</w:t>
            </w:r>
          </w:p>
        </w:tc>
        <w:tc>
          <w:tcPr>
            <w:tcW w:w="907" w:type="dxa"/>
            <w:tcBorders>
              <w:left w:val="nil"/>
              <w:bottom w:val="nil"/>
              <w:right w:val="nil"/>
            </w:tcBorders>
            <w:tcMar>
              <w:top w:w="45" w:type="dxa"/>
              <w:left w:w="85" w:type="dxa"/>
              <w:bottom w:w="45" w:type="dxa"/>
              <w:right w:w="85" w:type="dxa"/>
            </w:tcMar>
            <w:vAlign w:val="center"/>
          </w:tcPr>
          <w:p w14:paraId="463957A7"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20E47F08"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78EA15D1"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4753F0CE" w14:textId="77777777" w:rsidR="004139D5" w:rsidRDefault="002735B2">
            <w:pPr>
              <w:keepLines/>
              <w:spacing w:line="360" w:lineRule="exact"/>
              <w:ind w:firstLine="0"/>
              <w:rPr>
                <w:rFonts w:hint="eastAsia"/>
              </w:rPr>
            </w:pPr>
            <w:r>
              <w:rPr>
                <w:sz w:val="21"/>
                <w:szCs w:val="21"/>
              </w:rPr>
              <w:t>资格颁发机构</w:t>
            </w:r>
          </w:p>
        </w:tc>
      </w:tr>
      <w:tr w:rsidR="004139D5" w14:paraId="53CB5581"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0155FC2D" w14:textId="77777777" w:rsidR="004139D5" w:rsidRDefault="002735B2">
            <w:pPr>
              <w:keepLines/>
              <w:spacing w:line="360" w:lineRule="exact"/>
              <w:ind w:firstLine="0"/>
              <w:rPr>
                <w:rFonts w:hint="eastAsia"/>
              </w:rPr>
            </w:pPr>
            <w:r>
              <w:rPr>
                <w:sz w:val="21"/>
                <w:szCs w:val="21"/>
              </w:rPr>
              <w:t>description</w:t>
            </w:r>
          </w:p>
        </w:tc>
        <w:tc>
          <w:tcPr>
            <w:tcW w:w="907" w:type="dxa"/>
            <w:tcBorders>
              <w:left w:val="nil"/>
              <w:bottom w:val="nil"/>
              <w:right w:val="nil"/>
            </w:tcBorders>
            <w:tcMar>
              <w:top w:w="45" w:type="dxa"/>
              <w:left w:w="85" w:type="dxa"/>
              <w:bottom w:w="45" w:type="dxa"/>
              <w:right w:w="85" w:type="dxa"/>
            </w:tcMar>
            <w:vAlign w:val="center"/>
          </w:tcPr>
          <w:p w14:paraId="5AB80D1C"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61DBBEF1" w14:textId="77777777" w:rsidR="004139D5" w:rsidRDefault="002735B2">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46390BB3"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1582BE4D" w14:textId="77777777" w:rsidR="004139D5" w:rsidRDefault="002735B2">
            <w:pPr>
              <w:keepLines/>
              <w:spacing w:line="360" w:lineRule="exact"/>
              <w:ind w:firstLine="0"/>
              <w:rPr>
                <w:rFonts w:hint="eastAsia"/>
              </w:rPr>
            </w:pPr>
            <w:r>
              <w:rPr>
                <w:sz w:val="21"/>
                <w:szCs w:val="21"/>
              </w:rPr>
              <w:t>说明</w:t>
            </w:r>
          </w:p>
        </w:tc>
      </w:tr>
      <w:tr w:rsidR="004139D5" w14:paraId="0EC1F3C7"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3A9C2548" w14:textId="77777777" w:rsidR="004139D5" w:rsidRDefault="002735B2">
            <w:pPr>
              <w:keepLines/>
              <w:spacing w:line="360" w:lineRule="exact"/>
              <w:ind w:firstLine="0"/>
              <w:rPr>
                <w:rFonts w:hint="eastAsia"/>
              </w:rPr>
            </w:pPr>
            <w:r>
              <w:rPr>
                <w:sz w:val="21"/>
                <w:szCs w:val="21"/>
              </w:rPr>
              <w:t>active</w:t>
            </w:r>
          </w:p>
        </w:tc>
        <w:tc>
          <w:tcPr>
            <w:tcW w:w="907" w:type="dxa"/>
            <w:tcBorders>
              <w:left w:val="nil"/>
              <w:bottom w:val="nil"/>
              <w:right w:val="nil"/>
            </w:tcBorders>
            <w:tcMar>
              <w:top w:w="45" w:type="dxa"/>
              <w:left w:w="85" w:type="dxa"/>
              <w:bottom w:w="45" w:type="dxa"/>
              <w:right w:w="85" w:type="dxa"/>
            </w:tcMar>
            <w:vAlign w:val="center"/>
          </w:tcPr>
          <w:p w14:paraId="134F18D2" w14:textId="77777777" w:rsidR="004139D5" w:rsidRDefault="002735B2">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5C77E5B6"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7EB46482"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6980D6EB" w14:textId="77777777" w:rsidR="004139D5" w:rsidRDefault="002735B2">
            <w:pPr>
              <w:keepLines/>
              <w:spacing w:line="360" w:lineRule="exact"/>
              <w:ind w:firstLine="0"/>
              <w:rPr>
                <w:rFonts w:hint="eastAsia"/>
              </w:rPr>
            </w:pPr>
            <w:r>
              <w:rPr>
                <w:sz w:val="21"/>
                <w:szCs w:val="21"/>
              </w:rPr>
              <w:t>是否启用（</w:t>
            </w:r>
            <w:r>
              <w:rPr>
                <w:sz w:val="21"/>
                <w:szCs w:val="21"/>
              </w:rPr>
              <w:t>0</w:t>
            </w:r>
            <w:r>
              <w:rPr>
                <w:sz w:val="21"/>
                <w:szCs w:val="21"/>
              </w:rPr>
              <w:t>或</w:t>
            </w:r>
            <w:r>
              <w:rPr>
                <w:sz w:val="21"/>
                <w:szCs w:val="21"/>
              </w:rPr>
              <w:t>1</w:t>
            </w:r>
            <w:r>
              <w:rPr>
                <w:sz w:val="21"/>
                <w:szCs w:val="21"/>
              </w:rPr>
              <w:t>）</w:t>
            </w:r>
          </w:p>
        </w:tc>
      </w:tr>
      <w:tr w:rsidR="004139D5" w14:paraId="63B86FE4" w14:textId="77777777">
        <w:trPr>
          <w:cantSplit/>
          <w:jc w:val="center"/>
        </w:trPr>
        <w:tc>
          <w:tcPr>
            <w:tcW w:w="2381" w:type="dxa"/>
            <w:tcBorders>
              <w:left w:val="nil"/>
              <w:bottom w:val="single" w:sz="7" w:space="0" w:color="000000"/>
              <w:right w:val="nil"/>
            </w:tcBorders>
            <w:tcMar>
              <w:top w:w="45" w:type="dxa"/>
              <w:left w:w="85" w:type="dxa"/>
              <w:bottom w:w="45" w:type="dxa"/>
              <w:right w:w="85" w:type="dxa"/>
            </w:tcMar>
            <w:vAlign w:val="center"/>
          </w:tcPr>
          <w:p w14:paraId="41B1DD2E" w14:textId="77777777" w:rsidR="004139D5" w:rsidRDefault="002735B2">
            <w:pPr>
              <w:keepLines/>
              <w:spacing w:line="360" w:lineRule="exact"/>
              <w:ind w:firstLine="0"/>
              <w:rPr>
                <w:rFonts w:hint="eastAsia"/>
              </w:rPr>
            </w:pPr>
            <w:r>
              <w:rPr>
                <w:sz w:val="21"/>
                <w:szCs w:val="21"/>
              </w:rPr>
              <w:t>version</w:t>
            </w:r>
          </w:p>
        </w:tc>
        <w:tc>
          <w:tcPr>
            <w:tcW w:w="907" w:type="dxa"/>
            <w:tcBorders>
              <w:left w:val="nil"/>
              <w:bottom w:val="single" w:sz="7" w:space="0" w:color="000000"/>
              <w:right w:val="nil"/>
            </w:tcBorders>
            <w:tcMar>
              <w:top w:w="45" w:type="dxa"/>
              <w:left w:w="85" w:type="dxa"/>
              <w:bottom w:w="45" w:type="dxa"/>
              <w:right w:w="85" w:type="dxa"/>
            </w:tcMar>
            <w:vAlign w:val="center"/>
          </w:tcPr>
          <w:p w14:paraId="5F7EF6EA" w14:textId="77777777" w:rsidR="004139D5" w:rsidRDefault="002735B2">
            <w:pPr>
              <w:keepLines/>
              <w:spacing w:line="360" w:lineRule="exact"/>
              <w:ind w:firstLine="0"/>
              <w:rPr>
                <w:rFonts w:hint="eastAsia"/>
              </w:rPr>
            </w:pPr>
            <w:r>
              <w:rPr>
                <w:sz w:val="21"/>
                <w:szCs w:val="21"/>
              </w:rPr>
              <w:t>INTEGER</w:t>
            </w:r>
          </w:p>
        </w:tc>
        <w:tc>
          <w:tcPr>
            <w:tcW w:w="1191" w:type="dxa"/>
            <w:tcBorders>
              <w:left w:val="nil"/>
              <w:bottom w:val="single" w:sz="7" w:space="0" w:color="000000"/>
              <w:right w:val="nil"/>
            </w:tcBorders>
            <w:tcMar>
              <w:top w:w="45" w:type="dxa"/>
              <w:left w:w="85" w:type="dxa"/>
              <w:bottom w:w="45" w:type="dxa"/>
              <w:right w:w="85" w:type="dxa"/>
            </w:tcMar>
            <w:vAlign w:val="center"/>
          </w:tcPr>
          <w:p w14:paraId="24D35A9B"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single" w:sz="7" w:space="0" w:color="000000"/>
              <w:right w:val="nil"/>
            </w:tcBorders>
            <w:tcMar>
              <w:top w:w="45" w:type="dxa"/>
              <w:left w:w="85" w:type="dxa"/>
              <w:bottom w:w="45" w:type="dxa"/>
              <w:right w:w="85" w:type="dxa"/>
            </w:tcMar>
            <w:vAlign w:val="center"/>
          </w:tcPr>
          <w:p w14:paraId="5B47BFDA" w14:textId="77777777" w:rsidR="004139D5" w:rsidRDefault="002735B2">
            <w:pPr>
              <w:keepLines/>
              <w:spacing w:line="360" w:lineRule="exact"/>
              <w:ind w:firstLine="0"/>
              <w:rPr>
                <w:rFonts w:hint="eastAsia"/>
              </w:rPr>
            </w:pPr>
            <w:r>
              <w:rPr>
                <w:sz w:val="21"/>
                <w:szCs w:val="21"/>
              </w:rPr>
              <w:t>—</w:t>
            </w:r>
          </w:p>
        </w:tc>
        <w:tc>
          <w:tcPr>
            <w:tcW w:w="3061" w:type="dxa"/>
            <w:tcBorders>
              <w:left w:val="nil"/>
              <w:bottom w:val="single" w:sz="7" w:space="0" w:color="000000"/>
              <w:right w:val="nil"/>
            </w:tcBorders>
            <w:tcMar>
              <w:top w:w="45" w:type="dxa"/>
              <w:left w:w="85" w:type="dxa"/>
              <w:bottom w:w="45" w:type="dxa"/>
              <w:right w:w="85" w:type="dxa"/>
            </w:tcMar>
            <w:vAlign w:val="center"/>
          </w:tcPr>
          <w:p w14:paraId="6A97FC56" w14:textId="77777777" w:rsidR="004139D5" w:rsidRDefault="002735B2">
            <w:pPr>
              <w:keepLines/>
              <w:spacing w:line="360" w:lineRule="exact"/>
              <w:ind w:firstLine="0"/>
              <w:rPr>
                <w:rFonts w:hint="eastAsia"/>
              </w:rPr>
            </w:pPr>
            <w:r>
              <w:rPr>
                <w:sz w:val="21"/>
                <w:szCs w:val="21"/>
              </w:rPr>
              <w:t>乐观并发版本号</w:t>
            </w:r>
          </w:p>
        </w:tc>
      </w:tr>
    </w:tbl>
    <w:p w14:paraId="35A97950" w14:textId="77777777" w:rsidR="004139D5" w:rsidRDefault="002735B2">
      <w:pPr>
        <w:rPr>
          <w:rFonts w:hint="eastAsia"/>
        </w:rPr>
      </w:pPr>
      <w:r>
        <w:t>主键：</w:t>
      </w:r>
      <w:r>
        <w:t>id</w:t>
      </w:r>
      <w:r>
        <w:t>。</w:t>
      </w:r>
      <w:r>
        <w:t xml:space="preserve"> </w:t>
      </w:r>
      <w:r>
        <w:t>检查约束：</w:t>
      </w:r>
      <w:r>
        <w:t>active IN(0,1)</w:t>
      </w:r>
      <w:r>
        <w:t>；</w:t>
      </w:r>
      <w:r>
        <w:t>version&gt;0</w:t>
      </w:r>
      <w:r>
        <w:t>。</w:t>
      </w:r>
    </w:p>
    <w:p w14:paraId="419FB2BA" w14:textId="77777777" w:rsidR="004139D5" w:rsidRDefault="002735B2">
      <w:pPr>
        <w:pStyle w:val="21"/>
        <w:numPr>
          <w:ilvl w:val="1"/>
          <w:numId w:val="11"/>
        </w:numPr>
      </w:pPr>
      <w:bookmarkStart w:id="141" w:name="_Toc243288769"/>
      <w:r>
        <w:t xml:space="preserve">dentist_qualifications </w:t>
      </w:r>
      <w:r>
        <w:t>医生资格关联</w:t>
      </w:r>
      <w:bookmarkEnd w:id="141"/>
    </w:p>
    <w:p w14:paraId="26985A0C" w14:textId="77777777" w:rsidR="004139D5" w:rsidRDefault="002735B2">
      <w:pPr>
        <w:rPr>
          <w:rFonts w:hint="eastAsia"/>
        </w:rPr>
      </w:pPr>
      <w:r>
        <w:t>将医生与资格组成多对多关联。</w:t>
      </w:r>
      <w:r>
        <w:t xml:space="preserve"> </w:t>
      </w:r>
      <w:r>
        <w:t>来源：</w:t>
      </w:r>
      <w:r>
        <w:t>server/schema.sql</w:t>
      </w:r>
      <w:r>
        <w:t>。</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2382"/>
        <w:gridCol w:w="907"/>
        <w:gridCol w:w="1191"/>
        <w:gridCol w:w="1304"/>
        <w:gridCol w:w="3061"/>
      </w:tblGrid>
      <w:tr w:rsidR="004139D5" w14:paraId="79E53A30" w14:textId="77777777">
        <w:trPr>
          <w:cantSplit/>
          <w:tblHeader/>
          <w:jc w:val="center"/>
        </w:trPr>
        <w:tc>
          <w:tcPr>
            <w:tcW w:w="238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DC334FC"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字段</w:t>
            </w:r>
          </w:p>
        </w:tc>
        <w:tc>
          <w:tcPr>
            <w:tcW w:w="907"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04D46AFC"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类型</w:t>
            </w:r>
          </w:p>
        </w:tc>
        <w:tc>
          <w:tcPr>
            <w:tcW w:w="119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4190B4E"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键</w:t>
            </w:r>
            <w:r>
              <w:rPr>
                <w:rFonts w:ascii="Noto Sans SC" w:eastAsia="Noto Sans SC" w:hAnsi="Noto Sans SC" w:cs="Noto Sans SC"/>
                <w:b/>
                <w:bCs/>
                <w:sz w:val="21"/>
                <w:szCs w:val="21"/>
              </w:rPr>
              <w:t>/</w:t>
            </w:r>
            <w:r>
              <w:rPr>
                <w:rFonts w:ascii="Noto Sans SC" w:eastAsia="Noto Sans SC" w:hAnsi="Noto Sans SC" w:cs="Noto Sans SC"/>
                <w:b/>
                <w:bCs/>
                <w:sz w:val="21"/>
                <w:szCs w:val="21"/>
              </w:rPr>
              <w:t>可空</w:t>
            </w:r>
          </w:p>
        </w:tc>
        <w:tc>
          <w:tcPr>
            <w:tcW w:w="130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2FD38D4C"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默认</w:t>
            </w:r>
          </w:p>
        </w:tc>
        <w:tc>
          <w:tcPr>
            <w:tcW w:w="306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1E06DE8"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含义</w:t>
            </w:r>
          </w:p>
        </w:tc>
      </w:tr>
      <w:tr w:rsidR="004139D5" w14:paraId="640D37F9"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69F64CA1" w14:textId="77777777" w:rsidR="004139D5" w:rsidRDefault="002735B2">
            <w:pPr>
              <w:keepLines/>
              <w:spacing w:line="360" w:lineRule="exact"/>
              <w:ind w:firstLine="0"/>
              <w:rPr>
                <w:rFonts w:hint="eastAsia"/>
              </w:rPr>
            </w:pPr>
            <w:r>
              <w:rPr>
                <w:sz w:val="21"/>
                <w:szCs w:val="21"/>
              </w:rPr>
              <w:t>dentist_id</w:t>
            </w:r>
          </w:p>
        </w:tc>
        <w:tc>
          <w:tcPr>
            <w:tcW w:w="907" w:type="dxa"/>
            <w:tcBorders>
              <w:left w:val="nil"/>
              <w:bottom w:val="nil"/>
              <w:right w:val="nil"/>
            </w:tcBorders>
            <w:tcMar>
              <w:top w:w="45" w:type="dxa"/>
              <w:left w:w="85" w:type="dxa"/>
              <w:bottom w:w="45" w:type="dxa"/>
              <w:right w:w="85" w:type="dxa"/>
            </w:tcMar>
            <w:vAlign w:val="center"/>
          </w:tcPr>
          <w:p w14:paraId="28E6ACCF"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34803F64" w14:textId="77777777" w:rsidR="004139D5" w:rsidRDefault="002735B2">
            <w:pPr>
              <w:keepLines/>
              <w:spacing w:line="360" w:lineRule="exact"/>
              <w:ind w:firstLine="0"/>
              <w:rPr>
                <w:rFonts w:hint="eastAsia"/>
              </w:rPr>
            </w:pPr>
            <w:r>
              <w:rPr>
                <w:sz w:val="21"/>
                <w:szCs w:val="21"/>
              </w:rPr>
              <w:t>PK/FK/N</w:t>
            </w:r>
          </w:p>
        </w:tc>
        <w:tc>
          <w:tcPr>
            <w:tcW w:w="1304" w:type="dxa"/>
            <w:tcBorders>
              <w:left w:val="nil"/>
              <w:bottom w:val="nil"/>
              <w:right w:val="nil"/>
            </w:tcBorders>
            <w:tcMar>
              <w:top w:w="45" w:type="dxa"/>
              <w:left w:w="85" w:type="dxa"/>
              <w:bottom w:w="45" w:type="dxa"/>
              <w:right w:w="85" w:type="dxa"/>
            </w:tcMar>
            <w:vAlign w:val="center"/>
          </w:tcPr>
          <w:p w14:paraId="370CB007"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7CC9C811" w14:textId="77777777" w:rsidR="004139D5" w:rsidRDefault="002735B2">
            <w:pPr>
              <w:keepLines/>
              <w:spacing w:line="360" w:lineRule="exact"/>
              <w:ind w:firstLine="0"/>
              <w:rPr>
                <w:rFonts w:hint="eastAsia"/>
              </w:rPr>
            </w:pPr>
            <w:r>
              <w:rPr>
                <w:sz w:val="21"/>
                <w:szCs w:val="21"/>
              </w:rPr>
              <w:t>医生编号</w:t>
            </w:r>
          </w:p>
        </w:tc>
      </w:tr>
      <w:tr w:rsidR="004139D5" w14:paraId="0A5B400B"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6A2938C6" w14:textId="77777777" w:rsidR="004139D5" w:rsidRDefault="002735B2">
            <w:pPr>
              <w:keepLines/>
              <w:spacing w:line="360" w:lineRule="exact"/>
              <w:ind w:firstLine="0"/>
              <w:rPr>
                <w:rFonts w:hint="eastAsia"/>
              </w:rPr>
            </w:pPr>
            <w:r>
              <w:rPr>
                <w:sz w:val="21"/>
                <w:szCs w:val="21"/>
              </w:rPr>
              <w:t>qualification_id</w:t>
            </w:r>
          </w:p>
        </w:tc>
        <w:tc>
          <w:tcPr>
            <w:tcW w:w="907" w:type="dxa"/>
            <w:tcBorders>
              <w:left w:val="nil"/>
              <w:bottom w:val="nil"/>
              <w:right w:val="nil"/>
            </w:tcBorders>
            <w:tcMar>
              <w:top w:w="45" w:type="dxa"/>
              <w:left w:w="85" w:type="dxa"/>
              <w:bottom w:w="45" w:type="dxa"/>
              <w:right w:w="85" w:type="dxa"/>
            </w:tcMar>
            <w:vAlign w:val="center"/>
          </w:tcPr>
          <w:p w14:paraId="4A7404A8"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5FE37D1E" w14:textId="77777777" w:rsidR="004139D5" w:rsidRDefault="002735B2">
            <w:pPr>
              <w:keepLines/>
              <w:spacing w:line="360" w:lineRule="exact"/>
              <w:ind w:firstLine="0"/>
              <w:rPr>
                <w:rFonts w:hint="eastAsia"/>
              </w:rPr>
            </w:pPr>
            <w:r>
              <w:rPr>
                <w:sz w:val="21"/>
                <w:szCs w:val="21"/>
              </w:rPr>
              <w:t>PK/FK/N</w:t>
            </w:r>
          </w:p>
        </w:tc>
        <w:tc>
          <w:tcPr>
            <w:tcW w:w="1304" w:type="dxa"/>
            <w:tcBorders>
              <w:left w:val="nil"/>
              <w:bottom w:val="nil"/>
              <w:right w:val="nil"/>
            </w:tcBorders>
            <w:tcMar>
              <w:top w:w="45" w:type="dxa"/>
              <w:left w:w="85" w:type="dxa"/>
              <w:bottom w:w="45" w:type="dxa"/>
              <w:right w:w="85" w:type="dxa"/>
            </w:tcMar>
            <w:vAlign w:val="center"/>
          </w:tcPr>
          <w:p w14:paraId="3543CACE"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04C811B0" w14:textId="77777777" w:rsidR="004139D5" w:rsidRDefault="002735B2">
            <w:pPr>
              <w:keepLines/>
              <w:spacing w:line="360" w:lineRule="exact"/>
              <w:ind w:firstLine="0"/>
              <w:rPr>
                <w:rFonts w:hint="eastAsia"/>
              </w:rPr>
            </w:pPr>
            <w:r>
              <w:rPr>
                <w:sz w:val="21"/>
                <w:szCs w:val="21"/>
              </w:rPr>
              <w:t>资格编号</w:t>
            </w:r>
          </w:p>
        </w:tc>
      </w:tr>
      <w:tr w:rsidR="004139D5" w14:paraId="5ABCB1D3" w14:textId="77777777">
        <w:trPr>
          <w:cantSplit/>
          <w:jc w:val="center"/>
        </w:trPr>
        <w:tc>
          <w:tcPr>
            <w:tcW w:w="2381" w:type="dxa"/>
            <w:tcBorders>
              <w:left w:val="nil"/>
              <w:bottom w:val="single" w:sz="7" w:space="0" w:color="000000"/>
              <w:right w:val="nil"/>
            </w:tcBorders>
            <w:tcMar>
              <w:top w:w="45" w:type="dxa"/>
              <w:left w:w="85" w:type="dxa"/>
              <w:bottom w:w="45" w:type="dxa"/>
              <w:right w:w="85" w:type="dxa"/>
            </w:tcMar>
            <w:vAlign w:val="center"/>
          </w:tcPr>
          <w:p w14:paraId="69B494D3" w14:textId="77777777" w:rsidR="004139D5" w:rsidRDefault="002735B2">
            <w:pPr>
              <w:keepLines/>
              <w:spacing w:line="360" w:lineRule="exact"/>
              <w:ind w:firstLine="0"/>
              <w:rPr>
                <w:rFonts w:hint="eastAsia"/>
              </w:rPr>
            </w:pPr>
            <w:r>
              <w:rPr>
                <w:sz w:val="21"/>
                <w:szCs w:val="21"/>
              </w:rPr>
              <w:t>position</w:t>
            </w:r>
          </w:p>
        </w:tc>
        <w:tc>
          <w:tcPr>
            <w:tcW w:w="907" w:type="dxa"/>
            <w:tcBorders>
              <w:left w:val="nil"/>
              <w:bottom w:val="single" w:sz="7" w:space="0" w:color="000000"/>
              <w:right w:val="nil"/>
            </w:tcBorders>
            <w:tcMar>
              <w:top w:w="45" w:type="dxa"/>
              <w:left w:w="85" w:type="dxa"/>
              <w:bottom w:w="45" w:type="dxa"/>
              <w:right w:w="85" w:type="dxa"/>
            </w:tcMar>
            <w:vAlign w:val="center"/>
          </w:tcPr>
          <w:p w14:paraId="4FBE50A5" w14:textId="77777777" w:rsidR="004139D5" w:rsidRDefault="002735B2">
            <w:pPr>
              <w:keepLines/>
              <w:spacing w:line="360" w:lineRule="exact"/>
              <w:ind w:firstLine="0"/>
              <w:rPr>
                <w:rFonts w:hint="eastAsia"/>
              </w:rPr>
            </w:pPr>
            <w:r>
              <w:rPr>
                <w:sz w:val="21"/>
                <w:szCs w:val="21"/>
              </w:rPr>
              <w:t>INTEGER</w:t>
            </w:r>
          </w:p>
        </w:tc>
        <w:tc>
          <w:tcPr>
            <w:tcW w:w="1191" w:type="dxa"/>
            <w:tcBorders>
              <w:left w:val="nil"/>
              <w:bottom w:val="single" w:sz="7" w:space="0" w:color="000000"/>
              <w:right w:val="nil"/>
            </w:tcBorders>
            <w:tcMar>
              <w:top w:w="45" w:type="dxa"/>
              <w:left w:w="85" w:type="dxa"/>
              <w:bottom w:w="45" w:type="dxa"/>
              <w:right w:w="85" w:type="dxa"/>
            </w:tcMar>
            <w:vAlign w:val="center"/>
          </w:tcPr>
          <w:p w14:paraId="5328BCA8"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single" w:sz="7" w:space="0" w:color="000000"/>
              <w:right w:val="nil"/>
            </w:tcBorders>
            <w:tcMar>
              <w:top w:w="45" w:type="dxa"/>
              <w:left w:w="85" w:type="dxa"/>
              <w:bottom w:w="45" w:type="dxa"/>
              <w:right w:w="85" w:type="dxa"/>
            </w:tcMar>
            <w:vAlign w:val="center"/>
          </w:tcPr>
          <w:p w14:paraId="5CDA5664" w14:textId="77777777" w:rsidR="004139D5" w:rsidRDefault="002735B2">
            <w:pPr>
              <w:keepLines/>
              <w:spacing w:line="360" w:lineRule="exact"/>
              <w:ind w:firstLine="0"/>
              <w:rPr>
                <w:rFonts w:hint="eastAsia"/>
              </w:rPr>
            </w:pPr>
            <w:r>
              <w:rPr>
                <w:sz w:val="21"/>
                <w:szCs w:val="21"/>
              </w:rPr>
              <w:t>—</w:t>
            </w:r>
          </w:p>
        </w:tc>
        <w:tc>
          <w:tcPr>
            <w:tcW w:w="3061" w:type="dxa"/>
            <w:tcBorders>
              <w:left w:val="nil"/>
              <w:bottom w:val="single" w:sz="7" w:space="0" w:color="000000"/>
              <w:right w:val="nil"/>
            </w:tcBorders>
            <w:tcMar>
              <w:top w:w="45" w:type="dxa"/>
              <w:left w:w="85" w:type="dxa"/>
              <w:bottom w:w="45" w:type="dxa"/>
              <w:right w:w="85" w:type="dxa"/>
            </w:tcMar>
            <w:vAlign w:val="center"/>
          </w:tcPr>
          <w:p w14:paraId="3F31209B" w14:textId="77777777" w:rsidR="004139D5" w:rsidRDefault="002735B2">
            <w:pPr>
              <w:keepLines/>
              <w:spacing w:line="360" w:lineRule="exact"/>
              <w:ind w:firstLine="0"/>
              <w:rPr>
                <w:rFonts w:hint="eastAsia"/>
              </w:rPr>
            </w:pPr>
            <w:r>
              <w:rPr>
                <w:sz w:val="21"/>
                <w:szCs w:val="21"/>
              </w:rPr>
              <w:t>明细排列序号（从</w:t>
            </w:r>
            <w:r>
              <w:rPr>
                <w:sz w:val="21"/>
                <w:szCs w:val="21"/>
              </w:rPr>
              <w:t>0</w:t>
            </w:r>
            <w:r>
              <w:rPr>
                <w:sz w:val="21"/>
                <w:szCs w:val="21"/>
              </w:rPr>
              <w:t>起）</w:t>
            </w:r>
          </w:p>
        </w:tc>
      </w:tr>
    </w:tbl>
    <w:p w14:paraId="13FECB7D" w14:textId="77777777" w:rsidR="004139D5" w:rsidRDefault="002735B2">
      <w:pPr>
        <w:rPr>
          <w:rFonts w:hint="eastAsia"/>
        </w:rPr>
      </w:pPr>
      <w:r>
        <w:t>主键：</w:t>
      </w:r>
      <w:r>
        <w:t>dentist_id, qualification_id</w:t>
      </w:r>
      <w:r>
        <w:t>。</w:t>
      </w:r>
    </w:p>
    <w:p w14:paraId="30D13A1A" w14:textId="77777777" w:rsidR="004139D5" w:rsidRDefault="002735B2">
      <w:pPr>
        <w:rPr>
          <w:rFonts w:hint="eastAsia"/>
        </w:rPr>
      </w:pPr>
      <w:r>
        <w:t>物理外键：</w:t>
      </w:r>
      <w:r>
        <w:t>qualification_id → qualifications (id)</w:t>
      </w:r>
      <w:r>
        <w:t>；</w:t>
      </w:r>
      <w:r>
        <w:t>ON DELETE NO ACTION</w:t>
      </w:r>
      <w:r>
        <w:t>；</w:t>
      </w:r>
      <w:r>
        <w:t>dentist_id → dentists (id)</w:t>
      </w:r>
      <w:r>
        <w:t>；</w:t>
      </w:r>
      <w:r>
        <w:t>ON DELETE CASCADE</w:t>
      </w:r>
      <w:r>
        <w:t>。</w:t>
      </w:r>
    </w:p>
    <w:p w14:paraId="65AEBA0E" w14:textId="77777777" w:rsidR="004139D5" w:rsidRDefault="002735B2">
      <w:pPr>
        <w:pStyle w:val="21"/>
        <w:numPr>
          <w:ilvl w:val="1"/>
          <w:numId w:val="11"/>
        </w:numPr>
      </w:pPr>
      <w:bookmarkStart w:id="142" w:name="_Toc243288770"/>
      <w:r>
        <w:lastRenderedPageBreak/>
        <w:t xml:space="preserve">dentist_qualification_details </w:t>
      </w:r>
      <w:r>
        <w:t>医生资格核验明细</w:t>
      </w:r>
      <w:bookmarkEnd w:id="142"/>
    </w:p>
    <w:p w14:paraId="7B249747" w14:textId="77777777" w:rsidR="004139D5" w:rsidRDefault="002735B2">
      <w:pPr>
        <w:rPr>
          <w:rFonts w:hint="eastAsia"/>
        </w:rPr>
      </w:pPr>
      <w:r>
        <w:t>按医生和资格保存证书编号、核验资料及展示顺序。</w:t>
      </w:r>
      <w:r>
        <w:t xml:space="preserve"> </w:t>
      </w:r>
      <w:r>
        <w:t>来源：</w:t>
      </w:r>
      <w:r>
        <w:t>server/schema.sql</w:t>
      </w:r>
      <w:r>
        <w:t>。</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2382"/>
        <w:gridCol w:w="907"/>
        <w:gridCol w:w="1191"/>
        <w:gridCol w:w="1304"/>
        <w:gridCol w:w="3061"/>
      </w:tblGrid>
      <w:tr w:rsidR="004139D5" w14:paraId="1B02509B" w14:textId="77777777">
        <w:trPr>
          <w:cantSplit/>
          <w:tblHeader/>
          <w:jc w:val="center"/>
        </w:trPr>
        <w:tc>
          <w:tcPr>
            <w:tcW w:w="238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45CC8A16"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字段</w:t>
            </w:r>
          </w:p>
        </w:tc>
        <w:tc>
          <w:tcPr>
            <w:tcW w:w="907"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52DA3B3E"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类型</w:t>
            </w:r>
          </w:p>
        </w:tc>
        <w:tc>
          <w:tcPr>
            <w:tcW w:w="119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91F9DC8"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键</w:t>
            </w:r>
            <w:r>
              <w:rPr>
                <w:rFonts w:ascii="Noto Sans SC" w:eastAsia="Noto Sans SC" w:hAnsi="Noto Sans SC" w:cs="Noto Sans SC"/>
                <w:b/>
                <w:bCs/>
                <w:sz w:val="21"/>
                <w:szCs w:val="21"/>
              </w:rPr>
              <w:t>/</w:t>
            </w:r>
            <w:r>
              <w:rPr>
                <w:rFonts w:ascii="Noto Sans SC" w:eastAsia="Noto Sans SC" w:hAnsi="Noto Sans SC" w:cs="Noto Sans SC"/>
                <w:b/>
                <w:bCs/>
                <w:sz w:val="21"/>
                <w:szCs w:val="21"/>
              </w:rPr>
              <w:t>可空</w:t>
            </w:r>
          </w:p>
        </w:tc>
        <w:tc>
          <w:tcPr>
            <w:tcW w:w="130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CF4B67A"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默认</w:t>
            </w:r>
          </w:p>
        </w:tc>
        <w:tc>
          <w:tcPr>
            <w:tcW w:w="306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030968B3"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含义</w:t>
            </w:r>
          </w:p>
        </w:tc>
      </w:tr>
      <w:tr w:rsidR="004139D5" w14:paraId="2D01CD73"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42DAF8EB" w14:textId="77777777" w:rsidR="004139D5" w:rsidRDefault="002735B2">
            <w:pPr>
              <w:keepLines/>
              <w:spacing w:line="360" w:lineRule="exact"/>
              <w:ind w:firstLine="0"/>
              <w:rPr>
                <w:rFonts w:hint="eastAsia"/>
              </w:rPr>
            </w:pPr>
            <w:r>
              <w:rPr>
                <w:sz w:val="21"/>
                <w:szCs w:val="21"/>
              </w:rPr>
              <w:t>dentist_id</w:t>
            </w:r>
          </w:p>
        </w:tc>
        <w:tc>
          <w:tcPr>
            <w:tcW w:w="907" w:type="dxa"/>
            <w:tcBorders>
              <w:left w:val="nil"/>
              <w:bottom w:val="nil"/>
              <w:right w:val="nil"/>
            </w:tcBorders>
            <w:tcMar>
              <w:top w:w="45" w:type="dxa"/>
              <w:left w:w="85" w:type="dxa"/>
              <w:bottom w:w="45" w:type="dxa"/>
              <w:right w:w="85" w:type="dxa"/>
            </w:tcMar>
            <w:vAlign w:val="center"/>
          </w:tcPr>
          <w:p w14:paraId="658C1919"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4AABCA18" w14:textId="77777777" w:rsidR="004139D5" w:rsidRDefault="002735B2">
            <w:pPr>
              <w:keepLines/>
              <w:spacing w:line="360" w:lineRule="exact"/>
              <w:ind w:firstLine="0"/>
              <w:rPr>
                <w:rFonts w:hint="eastAsia"/>
              </w:rPr>
            </w:pPr>
            <w:r>
              <w:rPr>
                <w:sz w:val="21"/>
                <w:szCs w:val="21"/>
              </w:rPr>
              <w:t>PK/FK/N</w:t>
            </w:r>
          </w:p>
        </w:tc>
        <w:tc>
          <w:tcPr>
            <w:tcW w:w="1304" w:type="dxa"/>
            <w:tcBorders>
              <w:left w:val="nil"/>
              <w:bottom w:val="nil"/>
              <w:right w:val="nil"/>
            </w:tcBorders>
            <w:tcMar>
              <w:top w:w="45" w:type="dxa"/>
              <w:left w:w="85" w:type="dxa"/>
              <w:bottom w:w="45" w:type="dxa"/>
              <w:right w:w="85" w:type="dxa"/>
            </w:tcMar>
            <w:vAlign w:val="center"/>
          </w:tcPr>
          <w:p w14:paraId="3B74D7C8"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0C86DE10" w14:textId="77777777" w:rsidR="004139D5" w:rsidRDefault="002735B2">
            <w:pPr>
              <w:keepLines/>
              <w:spacing w:line="360" w:lineRule="exact"/>
              <w:ind w:firstLine="0"/>
              <w:rPr>
                <w:rFonts w:hint="eastAsia"/>
              </w:rPr>
            </w:pPr>
            <w:r>
              <w:rPr>
                <w:sz w:val="21"/>
                <w:szCs w:val="21"/>
              </w:rPr>
              <w:t>医生编号</w:t>
            </w:r>
          </w:p>
        </w:tc>
      </w:tr>
      <w:tr w:rsidR="004139D5" w14:paraId="342EB3BE"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3933931D" w14:textId="77777777" w:rsidR="004139D5" w:rsidRDefault="002735B2">
            <w:pPr>
              <w:keepLines/>
              <w:spacing w:line="360" w:lineRule="exact"/>
              <w:ind w:firstLine="0"/>
              <w:rPr>
                <w:rFonts w:hint="eastAsia"/>
              </w:rPr>
            </w:pPr>
            <w:r>
              <w:rPr>
                <w:sz w:val="21"/>
                <w:szCs w:val="21"/>
              </w:rPr>
              <w:t>qualification_id</w:t>
            </w:r>
          </w:p>
        </w:tc>
        <w:tc>
          <w:tcPr>
            <w:tcW w:w="907" w:type="dxa"/>
            <w:tcBorders>
              <w:left w:val="nil"/>
              <w:bottom w:val="nil"/>
              <w:right w:val="nil"/>
            </w:tcBorders>
            <w:tcMar>
              <w:top w:w="45" w:type="dxa"/>
              <w:left w:w="85" w:type="dxa"/>
              <w:bottom w:w="45" w:type="dxa"/>
              <w:right w:w="85" w:type="dxa"/>
            </w:tcMar>
            <w:vAlign w:val="center"/>
          </w:tcPr>
          <w:p w14:paraId="0A9F8D50"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25FCFE5F" w14:textId="77777777" w:rsidR="004139D5" w:rsidRDefault="002735B2">
            <w:pPr>
              <w:keepLines/>
              <w:spacing w:line="360" w:lineRule="exact"/>
              <w:ind w:firstLine="0"/>
              <w:rPr>
                <w:rFonts w:hint="eastAsia"/>
              </w:rPr>
            </w:pPr>
            <w:r>
              <w:rPr>
                <w:sz w:val="21"/>
                <w:szCs w:val="21"/>
              </w:rPr>
              <w:t>PK/FK/N</w:t>
            </w:r>
          </w:p>
        </w:tc>
        <w:tc>
          <w:tcPr>
            <w:tcW w:w="1304" w:type="dxa"/>
            <w:tcBorders>
              <w:left w:val="nil"/>
              <w:bottom w:val="nil"/>
              <w:right w:val="nil"/>
            </w:tcBorders>
            <w:tcMar>
              <w:top w:w="45" w:type="dxa"/>
              <w:left w:w="85" w:type="dxa"/>
              <w:bottom w:w="45" w:type="dxa"/>
              <w:right w:w="85" w:type="dxa"/>
            </w:tcMar>
            <w:vAlign w:val="center"/>
          </w:tcPr>
          <w:p w14:paraId="75B740D9"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123FC9D5" w14:textId="77777777" w:rsidR="004139D5" w:rsidRDefault="002735B2">
            <w:pPr>
              <w:keepLines/>
              <w:spacing w:line="360" w:lineRule="exact"/>
              <w:ind w:firstLine="0"/>
              <w:rPr>
                <w:rFonts w:hint="eastAsia"/>
              </w:rPr>
            </w:pPr>
            <w:r>
              <w:rPr>
                <w:sz w:val="21"/>
                <w:szCs w:val="21"/>
              </w:rPr>
              <w:t>资格编号</w:t>
            </w:r>
          </w:p>
        </w:tc>
      </w:tr>
      <w:tr w:rsidR="004139D5" w14:paraId="3EC569A8"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7EB23ECF" w14:textId="77777777" w:rsidR="004139D5" w:rsidRDefault="002735B2">
            <w:pPr>
              <w:keepLines/>
              <w:spacing w:line="360" w:lineRule="exact"/>
              <w:ind w:firstLine="0"/>
              <w:rPr>
                <w:rFonts w:hint="eastAsia"/>
              </w:rPr>
            </w:pPr>
            <w:r>
              <w:rPr>
                <w:sz w:val="21"/>
                <w:szCs w:val="21"/>
              </w:rPr>
              <w:t>certificate_no</w:t>
            </w:r>
          </w:p>
        </w:tc>
        <w:tc>
          <w:tcPr>
            <w:tcW w:w="907" w:type="dxa"/>
            <w:tcBorders>
              <w:left w:val="nil"/>
              <w:bottom w:val="nil"/>
              <w:right w:val="nil"/>
            </w:tcBorders>
            <w:tcMar>
              <w:top w:w="45" w:type="dxa"/>
              <w:left w:w="85" w:type="dxa"/>
              <w:bottom w:w="45" w:type="dxa"/>
              <w:right w:w="85" w:type="dxa"/>
            </w:tcMar>
            <w:vAlign w:val="center"/>
          </w:tcPr>
          <w:p w14:paraId="172093A5"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57CCF1F0" w14:textId="77777777" w:rsidR="004139D5" w:rsidRDefault="002735B2">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6C6A6B96"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49AE4CCE" w14:textId="77777777" w:rsidR="004139D5" w:rsidRDefault="002735B2">
            <w:pPr>
              <w:keepLines/>
              <w:spacing w:line="360" w:lineRule="exact"/>
              <w:ind w:firstLine="0"/>
              <w:rPr>
                <w:rFonts w:hint="eastAsia"/>
              </w:rPr>
            </w:pPr>
            <w:r>
              <w:rPr>
                <w:sz w:val="21"/>
                <w:szCs w:val="21"/>
              </w:rPr>
              <w:t>资格证书编号</w:t>
            </w:r>
          </w:p>
        </w:tc>
      </w:tr>
      <w:tr w:rsidR="004139D5" w14:paraId="1A780864"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36731E4F" w14:textId="77777777" w:rsidR="004139D5" w:rsidRDefault="002735B2">
            <w:pPr>
              <w:keepLines/>
              <w:spacing w:line="360" w:lineRule="exact"/>
              <w:ind w:firstLine="0"/>
              <w:rPr>
                <w:rFonts w:hint="eastAsia"/>
              </w:rPr>
            </w:pPr>
            <w:r>
              <w:rPr>
                <w:sz w:val="21"/>
                <w:szCs w:val="21"/>
              </w:rPr>
              <w:t>verified_at</w:t>
            </w:r>
          </w:p>
        </w:tc>
        <w:tc>
          <w:tcPr>
            <w:tcW w:w="907" w:type="dxa"/>
            <w:tcBorders>
              <w:left w:val="nil"/>
              <w:bottom w:val="nil"/>
              <w:right w:val="nil"/>
            </w:tcBorders>
            <w:tcMar>
              <w:top w:w="45" w:type="dxa"/>
              <w:left w:w="85" w:type="dxa"/>
              <w:bottom w:w="45" w:type="dxa"/>
              <w:right w:w="85" w:type="dxa"/>
            </w:tcMar>
            <w:vAlign w:val="center"/>
          </w:tcPr>
          <w:p w14:paraId="795E9317"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3C3DC3C1" w14:textId="77777777" w:rsidR="004139D5" w:rsidRDefault="002735B2">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288B9A42"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0EA992F9" w14:textId="77777777" w:rsidR="004139D5" w:rsidRDefault="002735B2">
            <w:pPr>
              <w:keepLines/>
              <w:spacing w:line="360" w:lineRule="exact"/>
              <w:ind w:firstLine="0"/>
              <w:rPr>
                <w:rFonts w:hint="eastAsia"/>
              </w:rPr>
            </w:pPr>
            <w:r>
              <w:rPr>
                <w:sz w:val="21"/>
                <w:szCs w:val="21"/>
              </w:rPr>
              <w:t>核验时间（</w:t>
            </w:r>
            <w:r>
              <w:rPr>
                <w:sz w:val="21"/>
                <w:szCs w:val="21"/>
              </w:rPr>
              <w:t>ISO</w:t>
            </w:r>
            <w:r>
              <w:rPr>
                <w:sz w:val="21"/>
                <w:szCs w:val="21"/>
              </w:rPr>
              <w:t>时间文本）</w:t>
            </w:r>
          </w:p>
        </w:tc>
      </w:tr>
      <w:tr w:rsidR="004139D5" w14:paraId="4696DCF0"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09E6A512" w14:textId="77777777" w:rsidR="004139D5" w:rsidRDefault="002735B2">
            <w:pPr>
              <w:keepLines/>
              <w:spacing w:line="360" w:lineRule="exact"/>
              <w:ind w:firstLine="0"/>
              <w:rPr>
                <w:rFonts w:hint="eastAsia"/>
              </w:rPr>
            </w:pPr>
            <w:r>
              <w:rPr>
                <w:sz w:val="21"/>
                <w:szCs w:val="21"/>
              </w:rPr>
              <w:t>verified_by</w:t>
            </w:r>
          </w:p>
        </w:tc>
        <w:tc>
          <w:tcPr>
            <w:tcW w:w="907" w:type="dxa"/>
            <w:tcBorders>
              <w:left w:val="nil"/>
              <w:bottom w:val="nil"/>
              <w:right w:val="nil"/>
            </w:tcBorders>
            <w:tcMar>
              <w:top w:w="45" w:type="dxa"/>
              <w:left w:w="85" w:type="dxa"/>
              <w:bottom w:w="45" w:type="dxa"/>
              <w:right w:w="85" w:type="dxa"/>
            </w:tcMar>
            <w:vAlign w:val="center"/>
          </w:tcPr>
          <w:p w14:paraId="7057549D"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61560A43" w14:textId="77777777" w:rsidR="004139D5" w:rsidRDefault="002735B2">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3CD496AA"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42A4C7EE" w14:textId="77777777" w:rsidR="004139D5" w:rsidRDefault="002735B2">
            <w:pPr>
              <w:keepLines/>
              <w:spacing w:line="360" w:lineRule="exact"/>
              <w:ind w:firstLine="0"/>
              <w:rPr>
                <w:rFonts w:hint="eastAsia"/>
              </w:rPr>
            </w:pPr>
            <w:r>
              <w:rPr>
                <w:sz w:val="21"/>
                <w:szCs w:val="21"/>
              </w:rPr>
              <w:t>核验账号编号（逻辑引用）</w:t>
            </w:r>
          </w:p>
        </w:tc>
      </w:tr>
      <w:tr w:rsidR="004139D5" w14:paraId="28BD72E1"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24A6B71C" w14:textId="77777777" w:rsidR="004139D5" w:rsidRDefault="002735B2">
            <w:pPr>
              <w:keepLines/>
              <w:spacing w:line="360" w:lineRule="exact"/>
              <w:ind w:firstLine="0"/>
              <w:rPr>
                <w:rFonts w:hint="eastAsia"/>
              </w:rPr>
            </w:pPr>
            <w:r>
              <w:rPr>
                <w:sz w:val="21"/>
                <w:szCs w:val="21"/>
              </w:rPr>
              <w:t>note</w:t>
            </w:r>
          </w:p>
        </w:tc>
        <w:tc>
          <w:tcPr>
            <w:tcW w:w="907" w:type="dxa"/>
            <w:tcBorders>
              <w:left w:val="nil"/>
              <w:bottom w:val="nil"/>
              <w:right w:val="nil"/>
            </w:tcBorders>
            <w:tcMar>
              <w:top w:w="45" w:type="dxa"/>
              <w:left w:w="85" w:type="dxa"/>
              <w:bottom w:w="45" w:type="dxa"/>
              <w:right w:w="85" w:type="dxa"/>
            </w:tcMar>
            <w:vAlign w:val="center"/>
          </w:tcPr>
          <w:p w14:paraId="2ACB716F"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59CB7502" w14:textId="77777777" w:rsidR="004139D5" w:rsidRDefault="002735B2">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6D54A4B7"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633FFC43" w14:textId="77777777" w:rsidR="004139D5" w:rsidRDefault="002735B2">
            <w:pPr>
              <w:keepLines/>
              <w:spacing w:line="360" w:lineRule="exact"/>
              <w:ind w:firstLine="0"/>
              <w:rPr>
                <w:rFonts w:hint="eastAsia"/>
              </w:rPr>
            </w:pPr>
            <w:r>
              <w:rPr>
                <w:sz w:val="21"/>
                <w:szCs w:val="21"/>
              </w:rPr>
              <w:t>补充说明</w:t>
            </w:r>
          </w:p>
        </w:tc>
      </w:tr>
      <w:tr w:rsidR="004139D5" w14:paraId="50496273" w14:textId="77777777">
        <w:trPr>
          <w:cantSplit/>
          <w:jc w:val="center"/>
        </w:trPr>
        <w:tc>
          <w:tcPr>
            <w:tcW w:w="2381" w:type="dxa"/>
            <w:tcBorders>
              <w:left w:val="nil"/>
              <w:bottom w:val="single" w:sz="7" w:space="0" w:color="000000"/>
              <w:right w:val="nil"/>
            </w:tcBorders>
            <w:tcMar>
              <w:top w:w="45" w:type="dxa"/>
              <w:left w:w="85" w:type="dxa"/>
              <w:bottom w:w="45" w:type="dxa"/>
              <w:right w:w="85" w:type="dxa"/>
            </w:tcMar>
            <w:vAlign w:val="center"/>
          </w:tcPr>
          <w:p w14:paraId="06ECE1BB" w14:textId="77777777" w:rsidR="004139D5" w:rsidRDefault="002735B2">
            <w:pPr>
              <w:keepLines/>
              <w:spacing w:line="360" w:lineRule="exact"/>
              <w:ind w:firstLine="0"/>
              <w:rPr>
                <w:rFonts w:hint="eastAsia"/>
              </w:rPr>
            </w:pPr>
            <w:r>
              <w:rPr>
                <w:sz w:val="21"/>
                <w:szCs w:val="21"/>
              </w:rPr>
              <w:t>position</w:t>
            </w:r>
          </w:p>
        </w:tc>
        <w:tc>
          <w:tcPr>
            <w:tcW w:w="907" w:type="dxa"/>
            <w:tcBorders>
              <w:left w:val="nil"/>
              <w:bottom w:val="single" w:sz="7" w:space="0" w:color="000000"/>
              <w:right w:val="nil"/>
            </w:tcBorders>
            <w:tcMar>
              <w:top w:w="45" w:type="dxa"/>
              <w:left w:w="85" w:type="dxa"/>
              <w:bottom w:w="45" w:type="dxa"/>
              <w:right w:w="85" w:type="dxa"/>
            </w:tcMar>
            <w:vAlign w:val="center"/>
          </w:tcPr>
          <w:p w14:paraId="489C7B0E" w14:textId="77777777" w:rsidR="004139D5" w:rsidRDefault="002735B2">
            <w:pPr>
              <w:keepLines/>
              <w:spacing w:line="360" w:lineRule="exact"/>
              <w:ind w:firstLine="0"/>
              <w:rPr>
                <w:rFonts w:hint="eastAsia"/>
              </w:rPr>
            </w:pPr>
            <w:r>
              <w:rPr>
                <w:sz w:val="21"/>
                <w:szCs w:val="21"/>
              </w:rPr>
              <w:t>INTEGER</w:t>
            </w:r>
          </w:p>
        </w:tc>
        <w:tc>
          <w:tcPr>
            <w:tcW w:w="1191" w:type="dxa"/>
            <w:tcBorders>
              <w:left w:val="nil"/>
              <w:bottom w:val="single" w:sz="7" w:space="0" w:color="000000"/>
              <w:right w:val="nil"/>
            </w:tcBorders>
            <w:tcMar>
              <w:top w:w="45" w:type="dxa"/>
              <w:left w:w="85" w:type="dxa"/>
              <w:bottom w:w="45" w:type="dxa"/>
              <w:right w:w="85" w:type="dxa"/>
            </w:tcMar>
            <w:vAlign w:val="center"/>
          </w:tcPr>
          <w:p w14:paraId="3629A3CD"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single" w:sz="7" w:space="0" w:color="000000"/>
              <w:right w:val="nil"/>
            </w:tcBorders>
            <w:tcMar>
              <w:top w:w="45" w:type="dxa"/>
              <w:left w:w="85" w:type="dxa"/>
              <w:bottom w:w="45" w:type="dxa"/>
              <w:right w:w="85" w:type="dxa"/>
            </w:tcMar>
            <w:vAlign w:val="center"/>
          </w:tcPr>
          <w:p w14:paraId="767DAF89" w14:textId="77777777" w:rsidR="004139D5" w:rsidRDefault="002735B2">
            <w:pPr>
              <w:keepLines/>
              <w:spacing w:line="360" w:lineRule="exact"/>
              <w:ind w:firstLine="0"/>
              <w:rPr>
                <w:rFonts w:hint="eastAsia"/>
              </w:rPr>
            </w:pPr>
            <w:r>
              <w:rPr>
                <w:sz w:val="21"/>
                <w:szCs w:val="21"/>
              </w:rPr>
              <w:t>—</w:t>
            </w:r>
          </w:p>
        </w:tc>
        <w:tc>
          <w:tcPr>
            <w:tcW w:w="3061" w:type="dxa"/>
            <w:tcBorders>
              <w:left w:val="nil"/>
              <w:bottom w:val="single" w:sz="7" w:space="0" w:color="000000"/>
              <w:right w:val="nil"/>
            </w:tcBorders>
            <w:tcMar>
              <w:top w:w="45" w:type="dxa"/>
              <w:left w:w="85" w:type="dxa"/>
              <w:bottom w:w="45" w:type="dxa"/>
              <w:right w:w="85" w:type="dxa"/>
            </w:tcMar>
            <w:vAlign w:val="center"/>
          </w:tcPr>
          <w:p w14:paraId="4EC40039" w14:textId="77777777" w:rsidR="004139D5" w:rsidRDefault="002735B2">
            <w:pPr>
              <w:keepLines/>
              <w:spacing w:line="360" w:lineRule="exact"/>
              <w:ind w:firstLine="0"/>
              <w:rPr>
                <w:rFonts w:hint="eastAsia"/>
              </w:rPr>
            </w:pPr>
            <w:r>
              <w:rPr>
                <w:sz w:val="21"/>
                <w:szCs w:val="21"/>
              </w:rPr>
              <w:t>明细排列序号（从</w:t>
            </w:r>
            <w:r>
              <w:rPr>
                <w:sz w:val="21"/>
                <w:szCs w:val="21"/>
              </w:rPr>
              <w:t>0</w:t>
            </w:r>
            <w:r>
              <w:rPr>
                <w:sz w:val="21"/>
                <w:szCs w:val="21"/>
              </w:rPr>
              <w:t>起）</w:t>
            </w:r>
          </w:p>
        </w:tc>
      </w:tr>
    </w:tbl>
    <w:p w14:paraId="2A52A427" w14:textId="77777777" w:rsidR="004139D5" w:rsidRDefault="002735B2">
      <w:pPr>
        <w:rPr>
          <w:rFonts w:hint="eastAsia"/>
        </w:rPr>
      </w:pPr>
      <w:r>
        <w:t>主键：</w:t>
      </w:r>
      <w:r>
        <w:t>dentist_id, qualification_id</w:t>
      </w:r>
      <w:r>
        <w:t>。</w:t>
      </w:r>
    </w:p>
    <w:p w14:paraId="3F7045DC" w14:textId="77777777" w:rsidR="004139D5" w:rsidRDefault="002735B2">
      <w:pPr>
        <w:rPr>
          <w:rFonts w:hint="eastAsia"/>
        </w:rPr>
      </w:pPr>
      <w:r>
        <w:t>物理外键：</w:t>
      </w:r>
      <w:r>
        <w:t>qualification_id → qualifications (id)</w:t>
      </w:r>
      <w:r>
        <w:t>；</w:t>
      </w:r>
      <w:r>
        <w:t>ON DELETE NO ACTION</w:t>
      </w:r>
      <w:r>
        <w:t>；</w:t>
      </w:r>
      <w:r>
        <w:t>dentist_id → dentists (id)</w:t>
      </w:r>
      <w:r>
        <w:t>；</w:t>
      </w:r>
      <w:r>
        <w:t>ON DELETE CASCADE</w:t>
      </w:r>
      <w:r>
        <w:t>。</w:t>
      </w:r>
    </w:p>
    <w:p w14:paraId="5134CCA8" w14:textId="77777777" w:rsidR="004139D5" w:rsidRDefault="002735B2">
      <w:pPr>
        <w:rPr>
          <w:rFonts w:hint="eastAsia"/>
        </w:rPr>
      </w:pPr>
      <w:r>
        <w:t>逻辑引用：</w:t>
      </w:r>
      <w:r>
        <w:t>verified_by → users (id)</w:t>
      </w:r>
      <w:r>
        <w:t>；业务记录操作者逻辑引用，</w:t>
      </w:r>
      <w:r>
        <w:t>DDL</w:t>
      </w:r>
      <w:r>
        <w:t>未声明外键；</w:t>
      </w:r>
      <w:r>
        <w:t>dentist_id, qualification_id → dentist_qualifications (dentist_id, qualification_id)</w:t>
      </w:r>
      <w:r>
        <w:t>；当前</w:t>
      </w:r>
      <w:r>
        <w:t>DDL</w:t>
      </w:r>
      <w:r>
        <w:t>只分别引用医生与资格，未建立到关联表的复合</w:t>
      </w:r>
      <w:r>
        <w:t>FK</w:t>
      </w:r>
      <w:r>
        <w:t>；服务写入保持集合一致。</w:t>
      </w:r>
    </w:p>
    <w:p w14:paraId="719C2AA9" w14:textId="77777777" w:rsidR="004139D5" w:rsidRDefault="002735B2">
      <w:pPr>
        <w:pStyle w:val="21"/>
        <w:numPr>
          <w:ilvl w:val="1"/>
          <w:numId w:val="11"/>
        </w:numPr>
      </w:pPr>
      <w:bookmarkStart w:id="143" w:name="_Toc243288771"/>
      <w:r>
        <w:t xml:space="preserve">treatments </w:t>
      </w:r>
      <w:r>
        <w:t>治疗项目</w:t>
      </w:r>
      <w:bookmarkEnd w:id="143"/>
    </w:p>
    <w:p w14:paraId="0F1D893D" w14:textId="77777777" w:rsidR="004139D5" w:rsidRDefault="002735B2">
      <w:pPr>
        <w:rPr>
          <w:rFonts w:hint="eastAsia"/>
        </w:rPr>
      </w:pPr>
      <w:r>
        <w:t>定义治疗项目、计量单位、参考单价及启用状态。</w:t>
      </w:r>
      <w:r>
        <w:t xml:space="preserve"> </w:t>
      </w:r>
      <w:r>
        <w:t>来源：</w:t>
      </w:r>
      <w:r>
        <w:t>server/schema.sql</w:t>
      </w:r>
      <w:r>
        <w:t>。</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2382"/>
        <w:gridCol w:w="907"/>
        <w:gridCol w:w="1191"/>
        <w:gridCol w:w="1304"/>
        <w:gridCol w:w="3061"/>
      </w:tblGrid>
      <w:tr w:rsidR="004139D5" w14:paraId="16CB00BD" w14:textId="77777777">
        <w:trPr>
          <w:cantSplit/>
          <w:tblHeader/>
          <w:jc w:val="center"/>
        </w:trPr>
        <w:tc>
          <w:tcPr>
            <w:tcW w:w="238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7B2695BD"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字段</w:t>
            </w:r>
          </w:p>
        </w:tc>
        <w:tc>
          <w:tcPr>
            <w:tcW w:w="907"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24B76CA"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类型</w:t>
            </w:r>
          </w:p>
        </w:tc>
        <w:tc>
          <w:tcPr>
            <w:tcW w:w="119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7418D20F"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键</w:t>
            </w:r>
            <w:r>
              <w:rPr>
                <w:rFonts w:ascii="Noto Sans SC" w:eastAsia="Noto Sans SC" w:hAnsi="Noto Sans SC" w:cs="Noto Sans SC"/>
                <w:b/>
                <w:bCs/>
                <w:sz w:val="21"/>
                <w:szCs w:val="21"/>
              </w:rPr>
              <w:t>/</w:t>
            </w:r>
            <w:r>
              <w:rPr>
                <w:rFonts w:ascii="Noto Sans SC" w:eastAsia="Noto Sans SC" w:hAnsi="Noto Sans SC" w:cs="Noto Sans SC"/>
                <w:b/>
                <w:bCs/>
                <w:sz w:val="21"/>
                <w:szCs w:val="21"/>
              </w:rPr>
              <w:t>可空</w:t>
            </w:r>
          </w:p>
        </w:tc>
        <w:tc>
          <w:tcPr>
            <w:tcW w:w="130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773F8FDE"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默认</w:t>
            </w:r>
          </w:p>
        </w:tc>
        <w:tc>
          <w:tcPr>
            <w:tcW w:w="306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5C7F32C1"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含义</w:t>
            </w:r>
          </w:p>
        </w:tc>
      </w:tr>
      <w:tr w:rsidR="004139D5" w14:paraId="1489B98C"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04E81859" w14:textId="77777777" w:rsidR="004139D5" w:rsidRDefault="002735B2">
            <w:pPr>
              <w:keepLines/>
              <w:spacing w:line="360" w:lineRule="exact"/>
              <w:ind w:firstLine="0"/>
              <w:rPr>
                <w:rFonts w:hint="eastAsia"/>
              </w:rPr>
            </w:pPr>
            <w:r>
              <w:rPr>
                <w:sz w:val="21"/>
                <w:szCs w:val="21"/>
              </w:rPr>
              <w:t>id</w:t>
            </w:r>
          </w:p>
        </w:tc>
        <w:tc>
          <w:tcPr>
            <w:tcW w:w="907" w:type="dxa"/>
            <w:tcBorders>
              <w:left w:val="nil"/>
              <w:bottom w:val="nil"/>
              <w:right w:val="nil"/>
            </w:tcBorders>
            <w:tcMar>
              <w:top w:w="45" w:type="dxa"/>
              <w:left w:w="85" w:type="dxa"/>
              <w:bottom w:w="45" w:type="dxa"/>
              <w:right w:w="85" w:type="dxa"/>
            </w:tcMar>
            <w:vAlign w:val="center"/>
          </w:tcPr>
          <w:p w14:paraId="56FABEF6"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6C7CB8C8" w14:textId="77777777" w:rsidR="004139D5" w:rsidRDefault="002735B2">
            <w:pPr>
              <w:keepLines/>
              <w:spacing w:line="360" w:lineRule="exact"/>
              <w:ind w:firstLine="0"/>
              <w:rPr>
                <w:rFonts w:hint="eastAsia"/>
              </w:rPr>
            </w:pPr>
            <w:r>
              <w:rPr>
                <w:sz w:val="21"/>
                <w:szCs w:val="21"/>
              </w:rPr>
              <w:t>PK*/Y</w:t>
            </w:r>
          </w:p>
        </w:tc>
        <w:tc>
          <w:tcPr>
            <w:tcW w:w="1304" w:type="dxa"/>
            <w:tcBorders>
              <w:left w:val="nil"/>
              <w:bottom w:val="nil"/>
              <w:right w:val="nil"/>
            </w:tcBorders>
            <w:tcMar>
              <w:top w:w="45" w:type="dxa"/>
              <w:left w:w="85" w:type="dxa"/>
              <w:bottom w:w="45" w:type="dxa"/>
              <w:right w:w="85" w:type="dxa"/>
            </w:tcMar>
            <w:vAlign w:val="center"/>
          </w:tcPr>
          <w:p w14:paraId="07C9D38F"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64C5D503" w14:textId="77777777" w:rsidR="004139D5" w:rsidRDefault="002735B2">
            <w:pPr>
              <w:keepLines/>
              <w:spacing w:line="360" w:lineRule="exact"/>
              <w:ind w:firstLine="0"/>
              <w:rPr>
                <w:rFonts w:hint="eastAsia"/>
              </w:rPr>
            </w:pPr>
            <w:r>
              <w:rPr>
                <w:sz w:val="21"/>
                <w:szCs w:val="21"/>
              </w:rPr>
              <w:t>记录编号</w:t>
            </w:r>
          </w:p>
        </w:tc>
      </w:tr>
      <w:tr w:rsidR="004139D5" w14:paraId="533DB8DD"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029FE117" w14:textId="77777777" w:rsidR="004139D5" w:rsidRDefault="002735B2">
            <w:pPr>
              <w:keepLines/>
              <w:spacing w:line="360" w:lineRule="exact"/>
              <w:ind w:firstLine="0"/>
              <w:rPr>
                <w:rFonts w:hint="eastAsia"/>
              </w:rPr>
            </w:pPr>
            <w:r>
              <w:rPr>
                <w:sz w:val="21"/>
                <w:szCs w:val="21"/>
              </w:rPr>
              <w:t>name</w:t>
            </w:r>
          </w:p>
        </w:tc>
        <w:tc>
          <w:tcPr>
            <w:tcW w:w="907" w:type="dxa"/>
            <w:tcBorders>
              <w:left w:val="nil"/>
              <w:bottom w:val="nil"/>
              <w:right w:val="nil"/>
            </w:tcBorders>
            <w:tcMar>
              <w:top w:w="45" w:type="dxa"/>
              <w:left w:w="85" w:type="dxa"/>
              <w:bottom w:w="45" w:type="dxa"/>
              <w:right w:w="85" w:type="dxa"/>
            </w:tcMar>
            <w:vAlign w:val="center"/>
          </w:tcPr>
          <w:p w14:paraId="4A8AEFCB"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4F1E20AE"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51D88D33"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7BADBD22" w14:textId="77777777" w:rsidR="004139D5" w:rsidRDefault="002735B2">
            <w:pPr>
              <w:keepLines/>
              <w:spacing w:line="360" w:lineRule="exact"/>
              <w:ind w:firstLine="0"/>
              <w:rPr>
                <w:rFonts w:hint="eastAsia"/>
              </w:rPr>
            </w:pPr>
            <w:r>
              <w:rPr>
                <w:sz w:val="21"/>
                <w:szCs w:val="21"/>
              </w:rPr>
              <w:t>名称</w:t>
            </w:r>
          </w:p>
        </w:tc>
      </w:tr>
      <w:tr w:rsidR="004139D5" w14:paraId="6A24FAD0"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01E9C557" w14:textId="77777777" w:rsidR="004139D5" w:rsidRDefault="002735B2">
            <w:pPr>
              <w:keepLines/>
              <w:spacing w:line="360" w:lineRule="exact"/>
              <w:ind w:firstLine="0"/>
              <w:rPr>
                <w:rFonts w:hint="eastAsia"/>
              </w:rPr>
            </w:pPr>
            <w:r>
              <w:rPr>
                <w:sz w:val="21"/>
                <w:szCs w:val="21"/>
              </w:rPr>
              <w:t>unit</w:t>
            </w:r>
          </w:p>
        </w:tc>
        <w:tc>
          <w:tcPr>
            <w:tcW w:w="907" w:type="dxa"/>
            <w:tcBorders>
              <w:left w:val="nil"/>
              <w:bottom w:val="nil"/>
              <w:right w:val="nil"/>
            </w:tcBorders>
            <w:tcMar>
              <w:top w:w="45" w:type="dxa"/>
              <w:left w:w="85" w:type="dxa"/>
              <w:bottom w:w="45" w:type="dxa"/>
              <w:right w:w="85" w:type="dxa"/>
            </w:tcMar>
            <w:vAlign w:val="center"/>
          </w:tcPr>
          <w:p w14:paraId="00443FED"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555505BF"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39CA4606"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1FED355D" w14:textId="77777777" w:rsidR="004139D5" w:rsidRDefault="002735B2">
            <w:pPr>
              <w:keepLines/>
              <w:spacing w:line="360" w:lineRule="exact"/>
              <w:ind w:firstLine="0"/>
              <w:rPr>
                <w:rFonts w:hint="eastAsia"/>
              </w:rPr>
            </w:pPr>
            <w:r>
              <w:rPr>
                <w:sz w:val="21"/>
                <w:szCs w:val="21"/>
              </w:rPr>
              <w:t>计量单位</w:t>
            </w:r>
          </w:p>
        </w:tc>
      </w:tr>
      <w:tr w:rsidR="004139D5" w14:paraId="3518B148"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27B6E916" w14:textId="77777777" w:rsidR="004139D5" w:rsidRDefault="002735B2">
            <w:pPr>
              <w:keepLines/>
              <w:spacing w:line="360" w:lineRule="exact"/>
              <w:ind w:firstLine="0"/>
              <w:rPr>
                <w:rFonts w:hint="eastAsia"/>
              </w:rPr>
            </w:pPr>
            <w:r>
              <w:rPr>
                <w:sz w:val="21"/>
                <w:szCs w:val="21"/>
              </w:rPr>
              <w:t>unit_price</w:t>
            </w:r>
          </w:p>
        </w:tc>
        <w:tc>
          <w:tcPr>
            <w:tcW w:w="907" w:type="dxa"/>
            <w:tcBorders>
              <w:left w:val="nil"/>
              <w:bottom w:val="nil"/>
              <w:right w:val="nil"/>
            </w:tcBorders>
            <w:tcMar>
              <w:top w:w="45" w:type="dxa"/>
              <w:left w:w="85" w:type="dxa"/>
              <w:bottom w:w="45" w:type="dxa"/>
              <w:right w:w="85" w:type="dxa"/>
            </w:tcMar>
            <w:vAlign w:val="center"/>
          </w:tcPr>
          <w:p w14:paraId="2F18BD92" w14:textId="77777777" w:rsidR="004139D5" w:rsidRDefault="002735B2">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632D55F1"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5D46D877"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01EB25E0" w14:textId="77777777" w:rsidR="004139D5" w:rsidRDefault="002735B2">
            <w:pPr>
              <w:keepLines/>
              <w:spacing w:line="360" w:lineRule="exact"/>
              <w:ind w:firstLine="0"/>
              <w:rPr>
                <w:rFonts w:hint="eastAsia"/>
              </w:rPr>
            </w:pPr>
            <w:r>
              <w:rPr>
                <w:sz w:val="21"/>
                <w:szCs w:val="21"/>
              </w:rPr>
              <w:t>单价（整数分）</w:t>
            </w:r>
          </w:p>
        </w:tc>
      </w:tr>
      <w:tr w:rsidR="004139D5" w14:paraId="1CBD522E"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0F55E5C3" w14:textId="77777777" w:rsidR="004139D5" w:rsidRDefault="002735B2">
            <w:pPr>
              <w:keepLines/>
              <w:spacing w:line="360" w:lineRule="exact"/>
              <w:ind w:firstLine="0"/>
              <w:rPr>
                <w:rFonts w:hint="eastAsia"/>
              </w:rPr>
            </w:pPr>
            <w:r>
              <w:rPr>
                <w:sz w:val="21"/>
                <w:szCs w:val="21"/>
              </w:rPr>
              <w:t>active</w:t>
            </w:r>
          </w:p>
        </w:tc>
        <w:tc>
          <w:tcPr>
            <w:tcW w:w="907" w:type="dxa"/>
            <w:tcBorders>
              <w:left w:val="nil"/>
              <w:bottom w:val="nil"/>
              <w:right w:val="nil"/>
            </w:tcBorders>
            <w:tcMar>
              <w:top w:w="45" w:type="dxa"/>
              <w:left w:w="85" w:type="dxa"/>
              <w:bottom w:w="45" w:type="dxa"/>
              <w:right w:w="85" w:type="dxa"/>
            </w:tcMar>
            <w:vAlign w:val="center"/>
          </w:tcPr>
          <w:p w14:paraId="6D5C22B5" w14:textId="77777777" w:rsidR="004139D5" w:rsidRDefault="002735B2">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02AC74CA"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2D0926C0"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53206486" w14:textId="77777777" w:rsidR="004139D5" w:rsidRDefault="002735B2">
            <w:pPr>
              <w:keepLines/>
              <w:spacing w:line="360" w:lineRule="exact"/>
              <w:ind w:firstLine="0"/>
              <w:rPr>
                <w:rFonts w:hint="eastAsia"/>
              </w:rPr>
            </w:pPr>
            <w:r>
              <w:rPr>
                <w:sz w:val="21"/>
                <w:szCs w:val="21"/>
              </w:rPr>
              <w:t>是否启用（</w:t>
            </w:r>
            <w:r>
              <w:rPr>
                <w:sz w:val="21"/>
                <w:szCs w:val="21"/>
              </w:rPr>
              <w:t>0</w:t>
            </w:r>
            <w:r>
              <w:rPr>
                <w:sz w:val="21"/>
                <w:szCs w:val="21"/>
              </w:rPr>
              <w:t>或</w:t>
            </w:r>
            <w:r>
              <w:rPr>
                <w:sz w:val="21"/>
                <w:szCs w:val="21"/>
              </w:rPr>
              <w:t>1</w:t>
            </w:r>
            <w:r>
              <w:rPr>
                <w:sz w:val="21"/>
                <w:szCs w:val="21"/>
              </w:rPr>
              <w:t>）</w:t>
            </w:r>
          </w:p>
        </w:tc>
      </w:tr>
      <w:tr w:rsidR="004139D5" w14:paraId="47648E85" w14:textId="77777777">
        <w:trPr>
          <w:cantSplit/>
          <w:jc w:val="center"/>
        </w:trPr>
        <w:tc>
          <w:tcPr>
            <w:tcW w:w="2381" w:type="dxa"/>
            <w:tcBorders>
              <w:left w:val="nil"/>
              <w:bottom w:val="single" w:sz="7" w:space="0" w:color="000000"/>
              <w:right w:val="nil"/>
            </w:tcBorders>
            <w:tcMar>
              <w:top w:w="45" w:type="dxa"/>
              <w:left w:w="85" w:type="dxa"/>
              <w:bottom w:w="45" w:type="dxa"/>
              <w:right w:w="85" w:type="dxa"/>
            </w:tcMar>
            <w:vAlign w:val="center"/>
          </w:tcPr>
          <w:p w14:paraId="26067EF6" w14:textId="77777777" w:rsidR="004139D5" w:rsidRDefault="002735B2">
            <w:pPr>
              <w:keepLines/>
              <w:spacing w:line="360" w:lineRule="exact"/>
              <w:ind w:firstLine="0"/>
              <w:rPr>
                <w:rFonts w:hint="eastAsia"/>
              </w:rPr>
            </w:pPr>
            <w:r>
              <w:rPr>
                <w:sz w:val="21"/>
                <w:szCs w:val="21"/>
              </w:rPr>
              <w:t>version</w:t>
            </w:r>
          </w:p>
        </w:tc>
        <w:tc>
          <w:tcPr>
            <w:tcW w:w="907" w:type="dxa"/>
            <w:tcBorders>
              <w:left w:val="nil"/>
              <w:bottom w:val="single" w:sz="7" w:space="0" w:color="000000"/>
              <w:right w:val="nil"/>
            </w:tcBorders>
            <w:tcMar>
              <w:top w:w="45" w:type="dxa"/>
              <w:left w:w="85" w:type="dxa"/>
              <w:bottom w:w="45" w:type="dxa"/>
              <w:right w:w="85" w:type="dxa"/>
            </w:tcMar>
            <w:vAlign w:val="center"/>
          </w:tcPr>
          <w:p w14:paraId="62416B72" w14:textId="77777777" w:rsidR="004139D5" w:rsidRDefault="002735B2">
            <w:pPr>
              <w:keepLines/>
              <w:spacing w:line="360" w:lineRule="exact"/>
              <w:ind w:firstLine="0"/>
              <w:rPr>
                <w:rFonts w:hint="eastAsia"/>
              </w:rPr>
            </w:pPr>
            <w:r>
              <w:rPr>
                <w:sz w:val="21"/>
                <w:szCs w:val="21"/>
              </w:rPr>
              <w:t>INTEGER</w:t>
            </w:r>
          </w:p>
        </w:tc>
        <w:tc>
          <w:tcPr>
            <w:tcW w:w="1191" w:type="dxa"/>
            <w:tcBorders>
              <w:left w:val="nil"/>
              <w:bottom w:val="single" w:sz="7" w:space="0" w:color="000000"/>
              <w:right w:val="nil"/>
            </w:tcBorders>
            <w:tcMar>
              <w:top w:w="45" w:type="dxa"/>
              <w:left w:w="85" w:type="dxa"/>
              <w:bottom w:w="45" w:type="dxa"/>
              <w:right w:w="85" w:type="dxa"/>
            </w:tcMar>
            <w:vAlign w:val="center"/>
          </w:tcPr>
          <w:p w14:paraId="02C3EA94"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single" w:sz="7" w:space="0" w:color="000000"/>
              <w:right w:val="nil"/>
            </w:tcBorders>
            <w:tcMar>
              <w:top w:w="45" w:type="dxa"/>
              <w:left w:w="85" w:type="dxa"/>
              <w:bottom w:w="45" w:type="dxa"/>
              <w:right w:w="85" w:type="dxa"/>
            </w:tcMar>
            <w:vAlign w:val="center"/>
          </w:tcPr>
          <w:p w14:paraId="310AF467" w14:textId="77777777" w:rsidR="004139D5" w:rsidRDefault="002735B2">
            <w:pPr>
              <w:keepLines/>
              <w:spacing w:line="360" w:lineRule="exact"/>
              <w:ind w:firstLine="0"/>
              <w:rPr>
                <w:rFonts w:hint="eastAsia"/>
              </w:rPr>
            </w:pPr>
            <w:r>
              <w:rPr>
                <w:sz w:val="21"/>
                <w:szCs w:val="21"/>
              </w:rPr>
              <w:t>—</w:t>
            </w:r>
          </w:p>
        </w:tc>
        <w:tc>
          <w:tcPr>
            <w:tcW w:w="3061" w:type="dxa"/>
            <w:tcBorders>
              <w:left w:val="nil"/>
              <w:bottom w:val="single" w:sz="7" w:space="0" w:color="000000"/>
              <w:right w:val="nil"/>
            </w:tcBorders>
            <w:tcMar>
              <w:top w:w="45" w:type="dxa"/>
              <w:left w:w="85" w:type="dxa"/>
              <w:bottom w:w="45" w:type="dxa"/>
              <w:right w:w="85" w:type="dxa"/>
            </w:tcMar>
            <w:vAlign w:val="center"/>
          </w:tcPr>
          <w:p w14:paraId="0C4ED596" w14:textId="77777777" w:rsidR="004139D5" w:rsidRDefault="002735B2">
            <w:pPr>
              <w:keepLines/>
              <w:spacing w:line="360" w:lineRule="exact"/>
              <w:ind w:firstLine="0"/>
              <w:rPr>
                <w:rFonts w:hint="eastAsia"/>
              </w:rPr>
            </w:pPr>
            <w:r>
              <w:rPr>
                <w:sz w:val="21"/>
                <w:szCs w:val="21"/>
              </w:rPr>
              <w:t>乐观并发版本号</w:t>
            </w:r>
          </w:p>
        </w:tc>
      </w:tr>
    </w:tbl>
    <w:p w14:paraId="77BC528A" w14:textId="77777777" w:rsidR="004139D5" w:rsidRDefault="002735B2">
      <w:pPr>
        <w:rPr>
          <w:rFonts w:hint="eastAsia"/>
        </w:rPr>
      </w:pPr>
      <w:r>
        <w:lastRenderedPageBreak/>
        <w:t>主键：</w:t>
      </w:r>
      <w:r>
        <w:t>id</w:t>
      </w:r>
      <w:r>
        <w:t>。</w:t>
      </w:r>
      <w:r>
        <w:t xml:space="preserve"> </w:t>
      </w:r>
      <w:r>
        <w:t>检查约束：</w:t>
      </w:r>
      <w:r>
        <w:t>unit_price&gt;=0</w:t>
      </w:r>
      <w:r>
        <w:t>；</w:t>
      </w:r>
      <w:r>
        <w:t>active IN(0,1)</w:t>
      </w:r>
      <w:r>
        <w:t>；</w:t>
      </w:r>
      <w:r>
        <w:t>version&gt;0</w:t>
      </w:r>
      <w:r>
        <w:t>。</w:t>
      </w:r>
    </w:p>
    <w:p w14:paraId="0EB76A40" w14:textId="77777777" w:rsidR="004139D5" w:rsidRDefault="002735B2">
      <w:pPr>
        <w:pStyle w:val="21"/>
        <w:numPr>
          <w:ilvl w:val="1"/>
          <w:numId w:val="11"/>
        </w:numPr>
      </w:pPr>
      <w:bookmarkStart w:id="144" w:name="_Toc243288772"/>
      <w:r>
        <w:t xml:space="preserve">patients </w:t>
      </w:r>
      <w:r>
        <w:t>患者档案</w:t>
      </w:r>
      <w:bookmarkEnd w:id="144"/>
    </w:p>
    <w:p w14:paraId="2D73E54E" w14:textId="77777777" w:rsidR="004139D5" w:rsidRDefault="002735B2">
      <w:pPr>
        <w:rPr>
          <w:rFonts w:hint="eastAsia"/>
        </w:rPr>
      </w:pPr>
      <w:r>
        <w:t>保存身份、联系方式、紧急联系人、过敏声明及归并指向。</w:t>
      </w:r>
      <w:r>
        <w:t xml:space="preserve"> </w:t>
      </w:r>
      <w:r>
        <w:t>来源：</w:t>
      </w:r>
      <w:r>
        <w:t>server/schema.sql</w:t>
      </w:r>
      <w:r>
        <w:t>。</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2382"/>
        <w:gridCol w:w="907"/>
        <w:gridCol w:w="1191"/>
        <w:gridCol w:w="1304"/>
        <w:gridCol w:w="3061"/>
      </w:tblGrid>
      <w:tr w:rsidR="004139D5" w14:paraId="79B15911" w14:textId="77777777">
        <w:trPr>
          <w:cantSplit/>
          <w:tblHeader/>
          <w:jc w:val="center"/>
        </w:trPr>
        <w:tc>
          <w:tcPr>
            <w:tcW w:w="238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5230A2D3"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字段</w:t>
            </w:r>
          </w:p>
        </w:tc>
        <w:tc>
          <w:tcPr>
            <w:tcW w:w="907"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2EE3490D"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类型</w:t>
            </w:r>
          </w:p>
        </w:tc>
        <w:tc>
          <w:tcPr>
            <w:tcW w:w="119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0764DBD"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键</w:t>
            </w:r>
            <w:r>
              <w:rPr>
                <w:rFonts w:ascii="Noto Sans SC" w:eastAsia="Noto Sans SC" w:hAnsi="Noto Sans SC" w:cs="Noto Sans SC"/>
                <w:b/>
                <w:bCs/>
                <w:sz w:val="21"/>
                <w:szCs w:val="21"/>
              </w:rPr>
              <w:t>/</w:t>
            </w:r>
            <w:r>
              <w:rPr>
                <w:rFonts w:ascii="Noto Sans SC" w:eastAsia="Noto Sans SC" w:hAnsi="Noto Sans SC" w:cs="Noto Sans SC"/>
                <w:b/>
                <w:bCs/>
                <w:sz w:val="21"/>
                <w:szCs w:val="21"/>
              </w:rPr>
              <w:t>可空</w:t>
            </w:r>
          </w:p>
        </w:tc>
        <w:tc>
          <w:tcPr>
            <w:tcW w:w="130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5913995"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默认</w:t>
            </w:r>
          </w:p>
        </w:tc>
        <w:tc>
          <w:tcPr>
            <w:tcW w:w="306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F5ACE84"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含义</w:t>
            </w:r>
          </w:p>
        </w:tc>
      </w:tr>
      <w:tr w:rsidR="004139D5" w14:paraId="20B7EBBF"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23B2ED72" w14:textId="77777777" w:rsidR="004139D5" w:rsidRDefault="002735B2">
            <w:pPr>
              <w:keepLines/>
              <w:spacing w:line="360" w:lineRule="exact"/>
              <w:ind w:firstLine="0"/>
              <w:rPr>
                <w:rFonts w:hint="eastAsia"/>
              </w:rPr>
            </w:pPr>
            <w:r>
              <w:rPr>
                <w:sz w:val="21"/>
                <w:szCs w:val="21"/>
              </w:rPr>
              <w:t>id</w:t>
            </w:r>
          </w:p>
        </w:tc>
        <w:tc>
          <w:tcPr>
            <w:tcW w:w="907" w:type="dxa"/>
            <w:tcBorders>
              <w:left w:val="nil"/>
              <w:bottom w:val="nil"/>
              <w:right w:val="nil"/>
            </w:tcBorders>
            <w:tcMar>
              <w:top w:w="45" w:type="dxa"/>
              <w:left w:w="85" w:type="dxa"/>
              <w:bottom w:w="45" w:type="dxa"/>
              <w:right w:w="85" w:type="dxa"/>
            </w:tcMar>
            <w:vAlign w:val="center"/>
          </w:tcPr>
          <w:p w14:paraId="224BE317"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5453B76E" w14:textId="77777777" w:rsidR="004139D5" w:rsidRDefault="002735B2">
            <w:pPr>
              <w:keepLines/>
              <w:spacing w:line="360" w:lineRule="exact"/>
              <w:ind w:firstLine="0"/>
              <w:rPr>
                <w:rFonts w:hint="eastAsia"/>
              </w:rPr>
            </w:pPr>
            <w:r>
              <w:rPr>
                <w:sz w:val="21"/>
                <w:szCs w:val="21"/>
              </w:rPr>
              <w:t>PK*/Y</w:t>
            </w:r>
          </w:p>
        </w:tc>
        <w:tc>
          <w:tcPr>
            <w:tcW w:w="1304" w:type="dxa"/>
            <w:tcBorders>
              <w:left w:val="nil"/>
              <w:bottom w:val="nil"/>
              <w:right w:val="nil"/>
            </w:tcBorders>
            <w:tcMar>
              <w:top w:w="45" w:type="dxa"/>
              <w:left w:w="85" w:type="dxa"/>
              <w:bottom w:w="45" w:type="dxa"/>
              <w:right w:w="85" w:type="dxa"/>
            </w:tcMar>
            <w:vAlign w:val="center"/>
          </w:tcPr>
          <w:p w14:paraId="2AB0DB24"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5DD3C84C" w14:textId="77777777" w:rsidR="004139D5" w:rsidRDefault="002735B2">
            <w:pPr>
              <w:keepLines/>
              <w:spacing w:line="360" w:lineRule="exact"/>
              <w:ind w:firstLine="0"/>
              <w:rPr>
                <w:rFonts w:hint="eastAsia"/>
              </w:rPr>
            </w:pPr>
            <w:r>
              <w:rPr>
                <w:sz w:val="21"/>
                <w:szCs w:val="21"/>
              </w:rPr>
              <w:t>记录编号</w:t>
            </w:r>
          </w:p>
        </w:tc>
      </w:tr>
      <w:tr w:rsidR="004139D5" w14:paraId="03C3ED74"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4ADBB396" w14:textId="77777777" w:rsidR="004139D5" w:rsidRDefault="002735B2">
            <w:pPr>
              <w:keepLines/>
              <w:spacing w:line="360" w:lineRule="exact"/>
              <w:ind w:firstLine="0"/>
              <w:rPr>
                <w:rFonts w:hint="eastAsia"/>
              </w:rPr>
            </w:pPr>
            <w:r>
              <w:rPr>
                <w:sz w:val="21"/>
                <w:szCs w:val="21"/>
              </w:rPr>
              <w:t>name</w:t>
            </w:r>
          </w:p>
        </w:tc>
        <w:tc>
          <w:tcPr>
            <w:tcW w:w="907" w:type="dxa"/>
            <w:tcBorders>
              <w:left w:val="nil"/>
              <w:bottom w:val="nil"/>
              <w:right w:val="nil"/>
            </w:tcBorders>
            <w:tcMar>
              <w:top w:w="45" w:type="dxa"/>
              <w:left w:w="85" w:type="dxa"/>
              <w:bottom w:w="45" w:type="dxa"/>
              <w:right w:w="85" w:type="dxa"/>
            </w:tcMar>
            <w:vAlign w:val="center"/>
          </w:tcPr>
          <w:p w14:paraId="698559FB"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3BD9DFE1"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306E9195"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1CD3C89D" w14:textId="77777777" w:rsidR="004139D5" w:rsidRDefault="002735B2">
            <w:pPr>
              <w:keepLines/>
              <w:spacing w:line="360" w:lineRule="exact"/>
              <w:ind w:firstLine="0"/>
              <w:rPr>
                <w:rFonts w:hint="eastAsia"/>
              </w:rPr>
            </w:pPr>
            <w:r>
              <w:rPr>
                <w:sz w:val="21"/>
                <w:szCs w:val="21"/>
              </w:rPr>
              <w:t>名称</w:t>
            </w:r>
          </w:p>
        </w:tc>
      </w:tr>
      <w:tr w:rsidR="004139D5" w14:paraId="75E32D96"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0E793A62" w14:textId="77777777" w:rsidR="004139D5" w:rsidRDefault="002735B2">
            <w:pPr>
              <w:keepLines/>
              <w:spacing w:line="360" w:lineRule="exact"/>
              <w:ind w:firstLine="0"/>
              <w:rPr>
                <w:rFonts w:hint="eastAsia"/>
              </w:rPr>
            </w:pPr>
            <w:r>
              <w:rPr>
                <w:sz w:val="21"/>
                <w:szCs w:val="21"/>
              </w:rPr>
              <w:t>dob</w:t>
            </w:r>
          </w:p>
        </w:tc>
        <w:tc>
          <w:tcPr>
            <w:tcW w:w="907" w:type="dxa"/>
            <w:tcBorders>
              <w:left w:val="nil"/>
              <w:bottom w:val="nil"/>
              <w:right w:val="nil"/>
            </w:tcBorders>
            <w:tcMar>
              <w:top w:w="45" w:type="dxa"/>
              <w:left w:w="85" w:type="dxa"/>
              <w:bottom w:w="45" w:type="dxa"/>
              <w:right w:w="85" w:type="dxa"/>
            </w:tcMar>
            <w:vAlign w:val="center"/>
          </w:tcPr>
          <w:p w14:paraId="5BC180C4"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2975BDC4" w14:textId="77777777" w:rsidR="004139D5" w:rsidRDefault="002735B2">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24FDC486"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366904A0" w14:textId="77777777" w:rsidR="004139D5" w:rsidRDefault="002735B2">
            <w:pPr>
              <w:keepLines/>
              <w:spacing w:line="360" w:lineRule="exact"/>
              <w:ind w:firstLine="0"/>
              <w:rPr>
                <w:rFonts w:hint="eastAsia"/>
              </w:rPr>
            </w:pPr>
            <w:r>
              <w:rPr>
                <w:sz w:val="21"/>
                <w:szCs w:val="21"/>
              </w:rPr>
              <w:t>出生日期（</w:t>
            </w:r>
            <w:r>
              <w:rPr>
                <w:sz w:val="21"/>
                <w:szCs w:val="21"/>
              </w:rPr>
              <w:t>YYYY-MM-DD</w:t>
            </w:r>
            <w:r>
              <w:rPr>
                <w:sz w:val="21"/>
                <w:szCs w:val="21"/>
              </w:rPr>
              <w:t>）</w:t>
            </w:r>
          </w:p>
        </w:tc>
      </w:tr>
      <w:tr w:rsidR="004139D5" w14:paraId="618A37BC"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2758CDED" w14:textId="77777777" w:rsidR="004139D5" w:rsidRDefault="002735B2">
            <w:pPr>
              <w:keepLines/>
              <w:spacing w:line="360" w:lineRule="exact"/>
              <w:ind w:firstLine="0"/>
              <w:rPr>
                <w:rFonts w:hint="eastAsia"/>
              </w:rPr>
            </w:pPr>
            <w:r>
              <w:rPr>
                <w:sz w:val="21"/>
                <w:szCs w:val="21"/>
              </w:rPr>
              <w:t>phone</w:t>
            </w:r>
          </w:p>
        </w:tc>
        <w:tc>
          <w:tcPr>
            <w:tcW w:w="907" w:type="dxa"/>
            <w:tcBorders>
              <w:left w:val="nil"/>
              <w:bottom w:val="nil"/>
              <w:right w:val="nil"/>
            </w:tcBorders>
            <w:tcMar>
              <w:top w:w="45" w:type="dxa"/>
              <w:left w:w="85" w:type="dxa"/>
              <w:bottom w:w="45" w:type="dxa"/>
              <w:right w:w="85" w:type="dxa"/>
            </w:tcMar>
            <w:vAlign w:val="center"/>
          </w:tcPr>
          <w:p w14:paraId="14E0CF72"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0F8313CC"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329B223F"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047D9A04" w14:textId="77777777" w:rsidR="004139D5" w:rsidRDefault="002735B2">
            <w:pPr>
              <w:keepLines/>
              <w:spacing w:line="360" w:lineRule="exact"/>
              <w:ind w:firstLine="0"/>
              <w:rPr>
                <w:rFonts w:hint="eastAsia"/>
              </w:rPr>
            </w:pPr>
            <w:r>
              <w:rPr>
                <w:sz w:val="21"/>
                <w:szCs w:val="21"/>
              </w:rPr>
              <w:t>联系电话</w:t>
            </w:r>
          </w:p>
        </w:tc>
      </w:tr>
      <w:tr w:rsidR="004139D5" w14:paraId="37527EA9"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0E890E8D" w14:textId="77777777" w:rsidR="004139D5" w:rsidRDefault="002735B2">
            <w:pPr>
              <w:keepLines/>
              <w:spacing w:line="360" w:lineRule="exact"/>
              <w:ind w:firstLine="0"/>
              <w:rPr>
                <w:rFonts w:hint="eastAsia"/>
              </w:rPr>
            </w:pPr>
            <w:r>
              <w:rPr>
                <w:sz w:val="21"/>
                <w:szCs w:val="21"/>
              </w:rPr>
              <w:t>phone_normalized</w:t>
            </w:r>
          </w:p>
        </w:tc>
        <w:tc>
          <w:tcPr>
            <w:tcW w:w="907" w:type="dxa"/>
            <w:tcBorders>
              <w:left w:val="nil"/>
              <w:bottom w:val="nil"/>
              <w:right w:val="nil"/>
            </w:tcBorders>
            <w:tcMar>
              <w:top w:w="45" w:type="dxa"/>
              <w:left w:w="85" w:type="dxa"/>
              <w:bottom w:w="45" w:type="dxa"/>
              <w:right w:w="85" w:type="dxa"/>
            </w:tcMar>
            <w:vAlign w:val="center"/>
          </w:tcPr>
          <w:p w14:paraId="3AFFF63D"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089652C9" w14:textId="77777777" w:rsidR="004139D5" w:rsidRDefault="002735B2">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09F2AD95"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3DF9E853" w14:textId="77777777" w:rsidR="004139D5" w:rsidRDefault="002735B2">
            <w:pPr>
              <w:keepLines/>
              <w:spacing w:line="360" w:lineRule="exact"/>
              <w:ind w:firstLine="0"/>
              <w:rPr>
                <w:rFonts w:hint="eastAsia"/>
              </w:rPr>
            </w:pPr>
            <w:r>
              <w:rPr>
                <w:sz w:val="21"/>
                <w:szCs w:val="21"/>
              </w:rPr>
              <w:t>去空格与连字符的电话生成列；生成列</w:t>
            </w:r>
          </w:p>
        </w:tc>
      </w:tr>
      <w:tr w:rsidR="004139D5" w14:paraId="5120BC4B"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72D1F04F" w14:textId="77777777" w:rsidR="004139D5" w:rsidRDefault="002735B2">
            <w:pPr>
              <w:keepLines/>
              <w:spacing w:line="360" w:lineRule="exact"/>
              <w:ind w:firstLine="0"/>
              <w:rPr>
                <w:rFonts w:hint="eastAsia"/>
              </w:rPr>
            </w:pPr>
            <w:r>
              <w:rPr>
                <w:sz w:val="21"/>
                <w:szCs w:val="21"/>
              </w:rPr>
              <w:t>email</w:t>
            </w:r>
          </w:p>
        </w:tc>
        <w:tc>
          <w:tcPr>
            <w:tcW w:w="907" w:type="dxa"/>
            <w:tcBorders>
              <w:left w:val="nil"/>
              <w:bottom w:val="nil"/>
              <w:right w:val="nil"/>
            </w:tcBorders>
            <w:tcMar>
              <w:top w:w="45" w:type="dxa"/>
              <w:left w:w="85" w:type="dxa"/>
              <w:bottom w:w="45" w:type="dxa"/>
              <w:right w:w="85" w:type="dxa"/>
            </w:tcMar>
            <w:vAlign w:val="center"/>
          </w:tcPr>
          <w:p w14:paraId="7AFCFB82"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5649B152" w14:textId="77777777" w:rsidR="004139D5" w:rsidRDefault="002735B2">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642483CF"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67E1810D" w14:textId="77777777" w:rsidR="004139D5" w:rsidRDefault="002735B2">
            <w:pPr>
              <w:keepLines/>
              <w:spacing w:line="360" w:lineRule="exact"/>
              <w:ind w:firstLine="0"/>
              <w:rPr>
                <w:rFonts w:hint="eastAsia"/>
              </w:rPr>
            </w:pPr>
            <w:r>
              <w:rPr>
                <w:sz w:val="21"/>
                <w:szCs w:val="21"/>
              </w:rPr>
              <w:t>电子邮箱</w:t>
            </w:r>
          </w:p>
        </w:tc>
      </w:tr>
      <w:tr w:rsidR="004139D5" w14:paraId="2F288E34"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6FE46AA6" w14:textId="77777777" w:rsidR="004139D5" w:rsidRDefault="002735B2">
            <w:pPr>
              <w:keepLines/>
              <w:spacing w:line="360" w:lineRule="exact"/>
              <w:ind w:firstLine="0"/>
              <w:rPr>
                <w:rFonts w:hint="eastAsia"/>
              </w:rPr>
            </w:pPr>
            <w:r>
              <w:rPr>
                <w:sz w:val="21"/>
                <w:szCs w:val="21"/>
              </w:rPr>
              <w:t>address</w:t>
            </w:r>
          </w:p>
        </w:tc>
        <w:tc>
          <w:tcPr>
            <w:tcW w:w="907" w:type="dxa"/>
            <w:tcBorders>
              <w:left w:val="nil"/>
              <w:bottom w:val="nil"/>
              <w:right w:val="nil"/>
            </w:tcBorders>
            <w:tcMar>
              <w:top w:w="45" w:type="dxa"/>
              <w:left w:w="85" w:type="dxa"/>
              <w:bottom w:w="45" w:type="dxa"/>
              <w:right w:w="85" w:type="dxa"/>
            </w:tcMar>
            <w:vAlign w:val="center"/>
          </w:tcPr>
          <w:p w14:paraId="28DC679B"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2A7F5E2E" w14:textId="77777777" w:rsidR="004139D5" w:rsidRDefault="002735B2">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734CDF61"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67226FD1" w14:textId="77777777" w:rsidR="004139D5" w:rsidRDefault="002735B2">
            <w:pPr>
              <w:keepLines/>
              <w:spacing w:line="360" w:lineRule="exact"/>
              <w:ind w:firstLine="0"/>
              <w:rPr>
                <w:rFonts w:hint="eastAsia"/>
              </w:rPr>
            </w:pPr>
            <w:r>
              <w:rPr>
                <w:sz w:val="21"/>
                <w:szCs w:val="21"/>
              </w:rPr>
              <w:t>地址</w:t>
            </w:r>
          </w:p>
        </w:tc>
      </w:tr>
      <w:tr w:rsidR="004139D5" w14:paraId="444D4934"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41E41C3C" w14:textId="77777777" w:rsidR="004139D5" w:rsidRDefault="002735B2">
            <w:pPr>
              <w:keepLines/>
              <w:spacing w:line="360" w:lineRule="exact"/>
              <w:ind w:firstLine="0"/>
              <w:rPr>
                <w:rFonts w:hint="eastAsia"/>
              </w:rPr>
            </w:pPr>
            <w:r>
              <w:rPr>
                <w:sz w:val="21"/>
                <w:szCs w:val="21"/>
              </w:rPr>
              <w:t>emergency_name</w:t>
            </w:r>
          </w:p>
        </w:tc>
        <w:tc>
          <w:tcPr>
            <w:tcW w:w="907" w:type="dxa"/>
            <w:tcBorders>
              <w:left w:val="nil"/>
              <w:bottom w:val="nil"/>
              <w:right w:val="nil"/>
            </w:tcBorders>
            <w:tcMar>
              <w:top w:w="45" w:type="dxa"/>
              <w:left w:w="85" w:type="dxa"/>
              <w:bottom w:w="45" w:type="dxa"/>
              <w:right w:w="85" w:type="dxa"/>
            </w:tcMar>
            <w:vAlign w:val="center"/>
          </w:tcPr>
          <w:p w14:paraId="671BFE3D"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37F55F33" w14:textId="77777777" w:rsidR="004139D5" w:rsidRDefault="002735B2">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5B51F6BA"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7273172F" w14:textId="77777777" w:rsidR="004139D5" w:rsidRDefault="002735B2">
            <w:pPr>
              <w:keepLines/>
              <w:spacing w:line="360" w:lineRule="exact"/>
              <w:ind w:firstLine="0"/>
              <w:rPr>
                <w:rFonts w:hint="eastAsia"/>
              </w:rPr>
            </w:pPr>
            <w:r>
              <w:rPr>
                <w:sz w:val="21"/>
                <w:szCs w:val="21"/>
              </w:rPr>
              <w:t>紧急联系人姓名</w:t>
            </w:r>
          </w:p>
        </w:tc>
      </w:tr>
      <w:tr w:rsidR="004139D5" w14:paraId="2E51BC28"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63FE35B7" w14:textId="77777777" w:rsidR="004139D5" w:rsidRDefault="002735B2">
            <w:pPr>
              <w:keepLines/>
              <w:spacing w:line="360" w:lineRule="exact"/>
              <w:ind w:firstLine="0"/>
              <w:rPr>
                <w:rFonts w:hint="eastAsia"/>
              </w:rPr>
            </w:pPr>
            <w:r>
              <w:rPr>
                <w:sz w:val="21"/>
                <w:szCs w:val="21"/>
              </w:rPr>
              <w:t>emergency_phone</w:t>
            </w:r>
          </w:p>
        </w:tc>
        <w:tc>
          <w:tcPr>
            <w:tcW w:w="907" w:type="dxa"/>
            <w:tcBorders>
              <w:left w:val="nil"/>
              <w:bottom w:val="nil"/>
              <w:right w:val="nil"/>
            </w:tcBorders>
            <w:tcMar>
              <w:top w:w="45" w:type="dxa"/>
              <w:left w:w="85" w:type="dxa"/>
              <w:bottom w:w="45" w:type="dxa"/>
              <w:right w:w="85" w:type="dxa"/>
            </w:tcMar>
            <w:vAlign w:val="center"/>
          </w:tcPr>
          <w:p w14:paraId="2A5FA7EA"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32B98E35" w14:textId="77777777" w:rsidR="004139D5" w:rsidRDefault="002735B2">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139144B3"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47053868" w14:textId="77777777" w:rsidR="004139D5" w:rsidRDefault="002735B2">
            <w:pPr>
              <w:keepLines/>
              <w:spacing w:line="360" w:lineRule="exact"/>
              <w:ind w:firstLine="0"/>
              <w:rPr>
                <w:rFonts w:hint="eastAsia"/>
              </w:rPr>
            </w:pPr>
            <w:r>
              <w:rPr>
                <w:sz w:val="21"/>
                <w:szCs w:val="21"/>
              </w:rPr>
              <w:t>紧急联系人电话</w:t>
            </w:r>
          </w:p>
        </w:tc>
      </w:tr>
      <w:tr w:rsidR="004139D5" w14:paraId="7E34DF23"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10AC2439" w14:textId="77777777" w:rsidR="004139D5" w:rsidRDefault="002735B2">
            <w:pPr>
              <w:keepLines/>
              <w:spacing w:line="360" w:lineRule="exact"/>
              <w:ind w:firstLine="0"/>
              <w:rPr>
                <w:rFonts w:hint="eastAsia"/>
              </w:rPr>
            </w:pPr>
            <w:r>
              <w:rPr>
                <w:sz w:val="21"/>
                <w:szCs w:val="21"/>
              </w:rPr>
              <w:t>allergy_status</w:t>
            </w:r>
          </w:p>
        </w:tc>
        <w:tc>
          <w:tcPr>
            <w:tcW w:w="907" w:type="dxa"/>
            <w:tcBorders>
              <w:left w:val="nil"/>
              <w:bottom w:val="nil"/>
              <w:right w:val="nil"/>
            </w:tcBorders>
            <w:tcMar>
              <w:top w:w="45" w:type="dxa"/>
              <w:left w:w="85" w:type="dxa"/>
              <w:bottom w:w="45" w:type="dxa"/>
              <w:right w:w="85" w:type="dxa"/>
            </w:tcMar>
            <w:vAlign w:val="center"/>
          </w:tcPr>
          <w:p w14:paraId="36F66271"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252B6AAF"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0DA8890E"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159E8A85" w14:textId="77777777" w:rsidR="004139D5" w:rsidRDefault="002735B2">
            <w:pPr>
              <w:keepLines/>
              <w:spacing w:line="360" w:lineRule="exact"/>
              <w:ind w:firstLine="0"/>
              <w:rPr>
                <w:rFonts w:hint="eastAsia"/>
              </w:rPr>
            </w:pPr>
            <w:r>
              <w:rPr>
                <w:sz w:val="21"/>
                <w:szCs w:val="21"/>
              </w:rPr>
              <w:t>过敏声明状态（</w:t>
            </w:r>
            <w:r>
              <w:rPr>
                <w:sz w:val="21"/>
                <w:szCs w:val="21"/>
              </w:rPr>
              <w:t>unknown/none/known</w:t>
            </w:r>
            <w:r>
              <w:rPr>
                <w:sz w:val="21"/>
                <w:szCs w:val="21"/>
              </w:rPr>
              <w:t>）</w:t>
            </w:r>
          </w:p>
        </w:tc>
      </w:tr>
      <w:tr w:rsidR="004139D5" w14:paraId="5DBCE6D0"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4D614537" w14:textId="77777777" w:rsidR="004139D5" w:rsidRDefault="002735B2">
            <w:pPr>
              <w:keepLines/>
              <w:spacing w:line="360" w:lineRule="exact"/>
              <w:ind w:firstLine="0"/>
              <w:rPr>
                <w:rFonts w:hint="eastAsia"/>
              </w:rPr>
            </w:pPr>
            <w:r>
              <w:rPr>
                <w:sz w:val="21"/>
                <w:szCs w:val="21"/>
              </w:rPr>
              <w:t>allergy_declared_at</w:t>
            </w:r>
          </w:p>
        </w:tc>
        <w:tc>
          <w:tcPr>
            <w:tcW w:w="907" w:type="dxa"/>
            <w:tcBorders>
              <w:left w:val="nil"/>
              <w:bottom w:val="nil"/>
              <w:right w:val="nil"/>
            </w:tcBorders>
            <w:tcMar>
              <w:top w:w="45" w:type="dxa"/>
              <w:left w:w="85" w:type="dxa"/>
              <w:bottom w:w="45" w:type="dxa"/>
              <w:right w:w="85" w:type="dxa"/>
            </w:tcMar>
            <w:vAlign w:val="center"/>
          </w:tcPr>
          <w:p w14:paraId="27A9206E"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1E4DE073" w14:textId="77777777" w:rsidR="004139D5" w:rsidRDefault="002735B2">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2CA85001"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501200FE" w14:textId="77777777" w:rsidR="004139D5" w:rsidRDefault="002735B2">
            <w:pPr>
              <w:keepLines/>
              <w:spacing w:line="360" w:lineRule="exact"/>
              <w:ind w:firstLine="0"/>
              <w:rPr>
                <w:rFonts w:hint="eastAsia"/>
              </w:rPr>
            </w:pPr>
            <w:r>
              <w:rPr>
                <w:sz w:val="21"/>
                <w:szCs w:val="21"/>
              </w:rPr>
              <w:t>患者过敏声明时间</w:t>
            </w:r>
          </w:p>
        </w:tc>
      </w:tr>
      <w:tr w:rsidR="004139D5" w14:paraId="66FD8548"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32EFB1E6" w14:textId="77777777" w:rsidR="004139D5" w:rsidRDefault="002735B2">
            <w:pPr>
              <w:keepLines/>
              <w:spacing w:line="360" w:lineRule="exact"/>
              <w:ind w:firstLine="0"/>
              <w:rPr>
                <w:rFonts w:hint="eastAsia"/>
              </w:rPr>
            </w:pPr>
            <w:r>
              <w:rPr>
                <w:sz w:val="21"/>
                <w:szCs w:val="21"/>
              </w:rPr>
              <w:t>allergy_verified_by</w:t>
            </w:r>
          </w:p>
        </w:tc>
        <w:tc>
          <w:tcPr>
            <w:tcW w:w="907" w:type="dxa"/>
            <w:tcBorders>
              <w:left w:val="nil"/>
              <w:bottom w:val="nil"/>
              <w:right w:val="nil"/>
            </w:tcBorders>
            <w:tcMar>
              <w:top w:w="45" w:type="dxa"/>
              <w:left w:w="85" w:type="dxa"/>
              <w:bottom w:w="45" w:type="dxa"/>
              <w:right w:w="85" w:type="dxa"/>
            </w:tcMar>
            <w:vAlign w:val="center"/>
          </w:tcPr>
          <w:p w14:paraId="30889375"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028DAD40" w14:textId="77777777" w:rsidR="004139D5" w:rsidRDefault="002735B2">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103C1724"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6C507DF8" w14:textId="77777777" w:rsidR="004139D5" w:rsidRDefault="002735B2">
            <w:pPr>
              <w:keepLines/>
              <w:spacing w:line="360" w:lineRule="exact"/>
              <w:ind w:firstLine="0"/>
              <w:rPr>
                <w:rFonts w:hint="eastAsia"/>
              </w:rPr>
            </w:pPr>
            <w:r>
              <w:rPr>
                <w:sz w:val="21"/>
                <w:szCs w:val="21"/>
              </w:rPr>
              <w:t>临床核验账号编号（逻辑引用）</w:t>
            </w:r>
          </w:p>
        </w:tc>
      </w:tr>
      <w:tr w:rsidR="004139D5" w14:paraId="7097E4C9"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26EF1478" w14:textId="77777777" w:rsidR="004139D5" w:rsidRDefault="002735B2">
            <w:pPr>
              <w:keepLines/>
              <w:spacing w:line="360" w:lineRule="exact"/>
              <w:ind w:firstLine="0"/>
              <w:rPr>
                <w:rFonts w:hint="eastAsia"/>
              </w:rPr>
            </w:pPr>
            <w:r>
              <w:rPr>
                <w:sz w:val="21"/>
                <w:szCs w:val="21"/>
              </w:rPr>
              <w:t>allergy_verified_at</w:t>
            </w:r>
          </w:p>
        </w:tc>
        <w:tc>
          <w:tcPr>
            <w:tcW w:w="907" w:type="dxa"/>
            <w:tcBorders>
              <w:left w:val="nil"/>
              <w:bottom w:val="nil"/>
              <w:right w:val="nil"/>
            </w:tcBorders>
            <w:tcMar>
              <w:top w:w="45" w:type="dxa"/>
              <w:left w:w="85" w:type="dxa"/>
              <w:bottom w:w="45" w:type="dxa"/>
              <w:right w:w="85" w:type="dxa"/>
            </w:tcMar>
            <w:vAlign w:val="center"/>
          </w:tcPr>
          <w:p w14:paraId="3CF0F5FE"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0319E62C" w14:textId="77777777" w:rsidR="004139D5" w:rsidRDefault="002735B2">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139FD1BF"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753E42DC" w14:textId="77777777" w:rsidR="004139D5" w:rsidRDefault="002735B2">
            <w:pPr>
              <w:keepLines/>
              <w:spacing w:line="360" w:lineRule="exact"/>
              <w:ind w:firstLine="0"/>
              <w:rPr>
                <w:rFonts w:hint="eastAsia"/>
              </w:rPr>
            </w:pPr>
            <w:r>
              <w:rPr>
                <w:sz w:val="21"/>
                <w:szCs w:val="21"/>
              </w:rPr>
              <w:t>临床核验时间</w:t>
            </w:r>
          </w:p>
        </w:tc>
      </w:tr>
      <w:tr w:rsidR="004139D5" w14:paraId="24A00C06"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0E30DE65" w14:textId="77777777" w:rsidR="004139D5" w:rsidRDefault="002735B2">
            <w:pPr>
              <w:keepLines/>
              <w:spacing w:line="360" w:lineRule="exact"/>
              <w:ind w:firstLine="0"/>
              <w:rPr>
                <w:rFonts w:hint="eastAsia"/>
              </w:rPr>
            </w:pPr>
            <w:r>
              <w:rPr>
                <w:sz w:val="21"/>
                <w:szCs w:val="21"/>
              </w:rPr>
              <w:t>allergy_source</w:t>
            </w:r>
          </w:p>
        </w:tc>
        <w:tc>
          <w:tcPr>
            <w:tcW w:w="907" w:type="dxa"/>
            <w:tcBorders>
              <w:left w:val="nil"/>
              <w:bottom w:val="nil"/>
              <w:right w:val="nil"/>
            </w:tcBorders>
            <w:tcMar>
              <w:top w:w="45" w:type="dxa"/>
              <w:left w:w="85" w:type="dxa"/>
              <w:bottom w:w="45" w:type="dxa"/>
              <w:right w:w="85" w:type="dxa"/>
            </w:tcMar>
            <w:vAlign w:val="center"/>
          </w:tcPr>
          <w:p w14:paraId="03D08769"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71E77BE4" w14:textId="77777777" w:rsidR="004139D5" w:rsidRDefault="002735B2">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5888D53C"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14693EEF" w14:textId="77777777" w:rsidR="004139D5" w:rsidRDefault="002735B2">
            <w:pPr>
              <w:keepLines/>
              <w:spacing w:line="360" w:lineRule="exact"/>
              <w:ind w:firstLine="0"/>
              <w:rPr>
                <w:rFonts w:hint="eastAsia"/>
              </w:rPr>
            </w:pPr>
            <w:r>
              <w:rPr>
                <w:sz w:val="21"/>
                <w:szCs w:val="21"/>
              </w:rPr>
              <w:t>过敏声明来源说明</w:t>
            </w:r>
          </w:p>
        </w:tc>
      </w:tr>
      <w:tr w:rsidR="004139D5" w14:paraId="0CB69D10"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2AFA1AAC" w14:textId="77777777" w:rsidR="004139D5" w:rsidRDefault="002735B2">
            <w:pPr>
              <w:keepLines/>
              <w:spacing w:line="360" w:lineRule="exact"/>
              <w:ind w:firstLine="0"/>
              <w:rPr>
                <w:rFonts w:hint="eastAsia"/>
              </w:rPr>
            </w:pPr>
            <w:r>
              <w:rPr>
                <w:sz w:val="21"/>
                <w:szCs w:val="21"/>
              </w:rPr>
              <w:t>created_clinic_id</w:t>
            </w:r>
          </w:p>
        </w:tc>
        <w:tc>
          <w:tcPr>
            <w:tcW w:w="907" w:type="dxa"/>
            <w:tcBorders>
              <w:left w:val="nil"/>
              <w:bottom w:val="nil"/>
              <w:right w:val="nil"/>
            </w:tcBorders>
            <w:tcMar>
              <w:top w:w="45" w:type="dxa"/>
              <w:left w:w="85" w:type="dxa"/>
              <w:bottom w:w="45" w:type="dxa"/>
              <w:right w:w="85" w:type="dxa"/>
            </w:tcMar>
            <w:vAlign w:val="center"/>
          </w:tcPr>
          <w:p w14:paraId="57DDFFD1"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7AABCBC4" w14:textId="77777777" w:rsidR="004139D5" w:rsidRDefault="002735B2">
            <w:pPr>
              <w:keepLines/>
              <w:spacing w:line="360" w:lineRule="exact"/>
              <w:ind w:firstLine="0"/>
              <w:rPr>
                <w:rFonts w:hint="eastAsia"/>
              </w:rPr>
            </w:pPr>
            <w:r>
              <w:rPr>
                <w:sz w:val="21"/>
                <w:szCs w:val="21"/>
              </w:rPr>
              <w:t>FK/Y</w:t>
            </w:r>
          </w:p>
        </w:tc>
        <w:tc>
          <w:tcPr>
            <w:tcW w:w="1304" w:type="dxa"/>
            <w:tcBorders>
              <w:left w:val="nil"/>
              <w:bottom w:val="nil"/>
              <w:right w:val="nil"/>
            </w:tcBorders>
            <w:tcMar>
              <w:top w:w="45" w:type="dxa"/>
              <w:left w:w="85" w:type="dxa"/>
              <w:bottom w:w="45" w:type="dxa"/>
              <w:right w:w="85" w:type="dxa"/>
            </w:tcMar>
            <w:vAlign w:val="center"/>
          </w:tcPr>
          <w:p w14:paraId="2BB50C0D"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5B9C0D49" w14:textId="77777777" w:rsidR="004139D5" w:rsidRDefault="002735B2">
            <w:pPr>
              <w:keepLines/>
              <w:spacing w:line="360" w:lineRule="exact"/>
              <w:ind w:firstLine="0"/>
              <w:rPr>
                <w:rFonts w:hint="eastAsia"/>
              </w:rPr>
            </w:pPr>
            <w:r>
              <w:rPr>
                <w:sz w:val="21"/>
                <w:szCs w:val="21"/>
              </w:rPr>
              <w:t>首次建档门诊编号</w:t>
            </w:r>
          </w:p>
        </w:tc>
      </w:tr>
      <w:tr w:rsidR="004139D5" w14:paraId="2BFA1136"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54B425BC" w14:textId="77777777" w:rsidR="004139D5" w:rsidRDefault="002735B2">
            <w:pPr>
              <w:keepLines/>
              <w:spacing w:line="360" w:lineRule="exact"/>
              <w:ind w:firstLine="0"/>
              <w:rPr>
                <w:rFonts w:hint="eastAsia"/>
              </w:rPr>
            </w:pPr>
            <w:r>
              <w:rPr>
                <w:sz w:val="21"/>
                <w:szCs w:val="21"/>
              </w:rPr>
              <w:t>created_at</w:t>
            </w:r>
          </w:p>
        </w:tc>
        <w:tc>
          <w:tcPr>
            <w:tcW w:w="907" w:type="dxa"/>
            <w:tcBorders>
              <w:left w:val="nil"/>
              <w:bottom w:val="nil"/>
              <w:right w:val="nil"/>
            </w:tcBorders>
            <w:tcMar>
              <w:top w:w="45" w:type="dxa"/>
              <w:left w:w="85" w:type="dxa"/>
              <w:bottom w:w="45" w:type="dxa"/>
              <w:right w:w="85" w:type="dxa"/>
            </w:tcMar>
            <w:vAlign w:val="center"/>
          </w:tcPr>
          <w:p w14:paraId="1E187C9C"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2C7121F3" w14:textId="77777777" w:rsidR="004139D5" w:rsidRDefault="002735B2">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0B302060"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5056C616" w14:textId="77777777" w:rsidR="004139D5" w:rsidRDefault="002735B2">
            <w:pPr>
              <w:keepLines/>
              <w:spacing w:line="360" w:lineRule="exact"/>
              <w:ind w:firstLine="0"/>
              <w:rPr>
                <w:rFonts w:hint="eastAsia"/>
              </w:rPr>
            </w:pPr>
            <w:r>
              <w:rPr>
                <w:sz w:val="21"/>
                <w:szCs w:val="21"/>
              </w:rPr>
              <w:t>创建时间</w:t>
            </w:r>
          </w:p>
        </w:tc>
      </w:tr>
      <w:tr w:rsidR="004139D5" w14:paraId="5D2EC2A4"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33730894" w14:textId="77777777" w:rsidR="004139D5" w:rsidRDefault="002735B2">
            <w:pPr>
              <w:keepLines/>
              <w:spacing w:line="360" w:lineRule="exact"/>
              <w:ind w:firstLine="0"/>
              <w:rPr>
                <w:rFonts w:hint="eastAsia"/>
              </w:rPr>
            </w:pPr>
            <w:r>
              <w:rPr>
                <w:sz w:val="21"/>
                <w:szCs w:val="21"/>
              </w:rPr>
              <w:t>active</w:t>
            </w:r>
          </w:p>
        </w:tc>
        <w:tc>
          <w:tcPr>
            <w:tcW w:w="907" w:type="dxa"/>
            <w:tcBorders>
              <w:left w:val="nil"/>
              <w:bottom w:val="nil"/>
              <w:right w:val="nil"/>
            </w:tcBorders>
            <w:tcMar>
              <w:top w:w="45" w:type="dxa"/>
              <w:left w:w="85" w:type="dxa"/>
              <w:bottom w:w="45" w:type="dxa"/>
              <w:right w:w="85" w:type="dxa"/>
            </w:tcMar>
            <w:vAlign w:val="center"/>
          </w:tcPr>
          <w:p w14:paraId="5F1CE5F0" w14:textId="77777777" w:rsidR="004139D5" w:rsidRDefault="002735B2">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72AE0FA9" w14:textId="77777777" w:rsidR="004139D5" w:rsidRDefault="002735B2">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1A9BC0AE"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643B9778" w14:textId="77777777" w:rsidR="004139D5" w:rsidRDefault="002735B2">
            <w:pPr>
              <w:keepLines/>
              <w:spacing w:line="360" w:lineRule="exact"/>
              <w:ind w:firstLine="0"/>
              <w:rPr>
                <w:rFonts w:hint="eastAsia"/>
              </w:rPr>
            </w:pPr>
            <w:r>
              <w:rPr>
                <w:sz w:val="21"/>
                <w:szCs w:val="21"/>
              </w:rPr>
              <w:t>是否有效；历史空值按有效处理</w:t>
            </w:r>
          </w:p>
        </w:tc>
      </w:tr>
      <w:tr w:rsidR="004139D5" w14:paraId="156042A9"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65EDE491" w14:textId="77777777" w:rsidR="004139D5" w:rsidRDefault="002735B2">
            <w:pPr>
              <w:keepLines/>
              <w:spacing w:line="360" w:lineRule="exact"/>
              <w:ind w:firstLine="0"/>
              <w:rPr>
                <w:rFonts w:hint="eastAsia"/>
              </w:rPr>
            </w:pPr>
            <w:r>
              <w:rPr>
                <w:sz w:val="21"/>
                <w:szCs w:val="21"/>
              </w:rPr>
              <w:t>merged_into_id</w:t>
            </w:r>
          </w:p>
        </w:tc>
        <w:tc>
          <w:tcPr>
            <w:tcW w:w="907" w:type="dxa"/>
            <w:tcBorders>
              <w:left w:val="nil"/>
              <w:bottom w:val="nil"/>
              <w:right w:val="nil"/>
            </w:tcBorders>
            <w:tcMar>
              <w:top w:w="45" w:type="dxa"/>
              <w:left w:w="85" w:type="dxa"/>
              <w:bottom w:w="45" w:type="dxa"/>
              <w:right w:w="85" w:type="dxa"/>
            </w:tcMar>
            <w:vAlign w:val="center"/>
          </w:tcPr>
          <w:p w14:paraId="72668A74"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62DA870A" w14:textId="77777777" w:rsidR="004139D5" w:rsidRDefault="002735B2">
            <w:pPr>
              <w:keepLines/>
              <w:spacing w:line="360" w:lineRule="exact"/>
              <w:ind w:firstLine="0"/>
              <w:rPr>
                <w:rFonts w:hint="eastAsia"/>
              </w:rPr>
            </w:pPr>
            <w:r>
              <w:rPr>
                <w:sz w:val="21"/>
                <w:szCs w:val="21"/>
              </w:rPr>
              <w:t>FK/Y</w:t>
            </w:r>
          </w:p>
        </w:tc>
        <w:tc>
          <w:tcPr>
            <w:tcW w:w="1304" w:type="dxa"/>
            <w:tcBorders>
              <w:left w:val="nil"/>
              <w:bottom w:val="nil"/>
              <w:right w:val="nil"/>
            </w:tcBorders>
            <w:tcMar>
              <w:top w:w="45" w:type="dxa"/>
              <w:left w:w="85" w:type="dxa"/>
              <w:bottom w:w="45" w:type="dxa"/>
              <w:right w:w="85" w:type="dxa"/>
            </w:tcMar>
            <w:vAlign w:val="center"/>
          </w:tcPr>
          <w:p w14:paraId="747B710F"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3EAD31E7" w14:textId="77777777" w:rsidR="004139D5" w:rsidRDefault="002735B2">
            <w:pPr>
              <w:keepLines/>
              <w:spacing w:line="360" w:lineRule="exact"/>
              <w:ind w:firstLine="0"/>
              <w:rPr>
                <w:rFonts w:hint="eastAsia"/>
              </w:rPr>
            </w:pPr>
            <w:r>
              <w:rPr>
                <w:sz w:val="21"/>
                <w:szCs w:val="21"/>
              </w:rPr>
              <w:t>归并后主档案编号</w:t>
            </w:r>
          </w:p>
        </w:tc>
      </w:tr>
      <w:tr w:rsidR="004139D5" w14:paraId="549C5ADD" w14:textId="77777777">
        <w:trPr>
          <w:cantSplit/>
          <w:jc w:val="center"/>
        </w:trPr>
        <w:tc>
          <w:tcPr>
            <w:tcW w:w="2381" w:type="dxa"/>
            <w:tcBorders>
              <w:left w:val="nil"/>
              <w:bottom w:val="single" w:sz="7" w:space="0" w:color="000000"/>
              <w:right w:val="nil"/>
            </w:tcBorders>
            <w:tcMar>
              <w:top w:w="45" w:type="dxa"/>
              <w:left w:w="85" w:type="dxa"/>
              <w:bottom w:w="45" w:type="dxa"/>
              <w:right w:w="85" w:type="dxa"/>
            </w:tcMar>
            <w:vAlign w:val="center"/>
          </w:tcPr>
          <w:p w14:paraId="28EA1BC5" w14:textId="77777777" w:rsidR="004139D5" w:rsidRDefault="002735B2">
            <w:pPr>
              <w:keepLines/>
              <w:spacing w:line="360" w:lineRule="exact"/>
              <w:ind w:firstLine="0"/>
              <w:rPr>
                <w:rFonts w:hint="eastAsia"/>
              </w:rPr>
            </w:pPr>
            <w:r>
              <w:rPr>
                <w:sz w:val="21"/>
                <w:szCs w:val="21"/>
              </w:rPr>
              <w:t>version</w:t>
            </w:r>
          </w:p>
        </w:tc>
        <w:tc>
          <w:tcPr>
            <w:tcW w:w="907" w:type="dxa"/>
            <w:tcBorders>
              <w:left w:val="nil"/>
              <w:bottom w:val="single" w:sz="7" w:space="0" w:color="000000"/>
              <w:right w:val="nil"/>
            </w:tcBorders>
            <w:tcMar>
              <w:top w:w="45" w:type="dxa"/>
              <w:left w:w="85" w:type="dxa"/>
              <w:bottom w:w="45" w:type="dxa"/>
              <w:right w:w="85" w:type="dxa"/>
            </w:tcMar>
            <w:vAlign w:val="center"/>
          </w:tcPr>
          <w:p w14:paraId="38382E42" w14:textId="77777777" w:rsidR="004139D5" w:rsidRDefault="002735B2">
            <w:pPr>
              <w:keepLines/>
              <w:spacing w:line="360" w:lineRule="exact"/>
              <w:ind w:firstLine="0"/>
              <w:rPr>
                <w:rFonts w:hint="eastAsia"/>
              </w:rPr>
            </w:pPr>
            <w:r>
              <w:rPr>
                <w:sz w:val="21"/>
                <w:szCs w:val="21"/>
              </w:rPr>
              <w:t>INTEGER</w:t>
            </w:r>
          </w:p>
        </w:tc>
        <w:tc>
          <w:tcPr>
            <w:tcW w:w="1191" w:type="dxa"/>
            <w:tcBorders>
              <w:left w:val="nil"/>
              <w:bottom w:val="single" w:sz="7" w:space="0" w:color="000000"/>
              <w:right w:val="nil"/>
            </w:tcBorders>
            <w:tcMar>
              <w:top w:w="45" w:type="dxa"/>
              <w:left w:w="85" w:type="dxa"/>
              <w:bottom w:w="45" w:type="dxa"/>
              <w:right w:w="85" w:type="dxa"/>
            </w:tcMar>
            <w:vAlign w:val="center"/>
          </w:tcPr>
          <w:p w14:paraId="5E535DB6"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single" w:sz="7" w:space="0" w:color="000000"/>
              <w:right w:val="nil"/>
            </w:tcBorders>
            <w:tcMar>
              <w:top w:w="45" w:type="dxa"/>
              <w:left w:w="85" w:type="dxa"/>
              <w:bottom w:w="45" w:type="dxa"/>
              <w:right w:w="85" w:type="dxa"/>
            </w:tcMar>
            <w:vAlign w:val="center"/>
          </w:tcPr>
          <w:p w14:paraId="3F3EF0C0" w14:textId="77777777" w:rsidR="004139D5" w:rsidRDefault="002735B2">
            <w:pPr>
              <w:keepLines/>
              <w:spacing w:line="360" w:lineRule="exact"/>
              <w:ind w:firstLine="0"/>
              <w:rPr>
                <w:rFonts w:hint="eastAsia"/>
              </w:rPr>
            </w:pPr>
            <w:r>
              <w:rPr>
                <w:sz w:val="21"/>
                <w:szCs w:val="21"/>
              </w:rPr>
              <w:t>—</w:t>
            </w:r>
          </w:p>
        </w:tc>
        <w:tc>
          <w:tcPr>
            <w:tcW w:w="3061" w:type="dxa"/>
            <w:tcBorders>
              <w:left w:val="nil"/>
              <w:bottom w:val="single" w:sz="7" w:space="0" w:color="000000"/>
              <w:right w:val="nil"/>
            </w:tcBorders>
            <w:tcMar>
              <w:top w:w="45" w:type="dxa"/>
              <w:left w:w="85" w:type="dxa"/>
              <w:bottom w:w="45" w:type="dxa"/>
              <w:right w:w="85" w:type="dxa"/>
            </w:tcMar>
            <w:vAlign w:val="center"/>
          </w:tcPr>
          <w:p w14:paraId="6CA6C339" w14:textId="77777777" w:rsidR="004139D5" w:rsidRDefault="002735B2">
            <w:pPr>
              <w:keepLines/>
              <w:spacing w:line="360" w:lineRule="exact"/>
              <w:ind w:firstLine="0"/>
              <w:rPr>
                <w:rFonts w:hint="eastAsia"/>
              </w:rPr>
            </w:pPr>
            <w:r>
              <w:rPr>
                <w:sz w:val="21"/>
                <w:szCs w:val="21"/>
              </w:rPr>
              <w:t>乐观并发版本号</w:t>
            </w:r>
          </w:p>
        </w:tc>
      </w:tr>
    </w:tbl>
    <w:p w14:paraId="0D56C58D" w14:textId="77777777" w:rsidR="004139D5" w:rsidRDefault="002735B2">
      <w:pPr>
        <w:rPr>
          <w:rFonts w:hint="eastAsia"/>
        </w:rPr>
      </w:pPr>
      <w:r>
        <w:t>主键：</w:t>
      </w:r>
      <w:r>
        <w:t>id</w:t>
      </w:r>
      <w:r>
        <w:t>。</w:t>
      </w:r>
      <w:r>
        <w:t xml:space="preserve"> </w:t>
      </w:r>
      <w:r>
        <w:t>检查约束：</w:t>
      </w:r>
      <w:r>
        <w:t>allergy_status IN('unknown','none','known')</w:t>
      </w:r>
      <w:r>
        <w:t>；</w:t>
      </w:r>
      <w:r>
        <w:t>active IN(0,1)</w:t>
      </w:r>
      <w:r>
        <w:t>；</w:t>
      </w:r>
      <w:r>
        <w:t>version&gt;0</w:t>
      </w:r>
      <w:r>
        <w:t>。</w:t>
      </w:r>
    </w:p>
    <w:p w14:paraId="54E56FF6" w14:textId="77777777" w:rsidR="004139D5" w:rsidRDefault="002735B2">
      <w:pPr>
        <w:rPr>
          <w:rFonts w:hint="eastAsia"/>
        </w:rPr>
      </w:pPr>
      <w:r>
        <w:lastRenderedPageBreak/>
        <w:t>物理外键：</w:t>
      </w:r>
      <w:r>
        <w:t>merged_into_id → patients (id)</w:t>
      </w:r>
      <w:r>
        <w:t>；</w:t>
      </w:r>
      <w:r>
        <w:t>ON DELETE NO ACTION</w:t>
      </w:r>
      <w:r>
        <w:t>；</w:t>
      </w:r>
      <w:r>
        <w:t>created_clinic_id → clinics (id)</w:t>
      </w:r>
      <w:r>
        <w:t>；</w:t>
      </w:r>
      <w:r>
        <w:t>ON DELETE NO ACTION</w:t>
      </w:r>
      <w:r>
        <w:t>。</w:t>
      </w:r>
    </w:p>
    <w:p w14:paraId="010523FC" w14:textId="77777777" w:rsidR="004139D5" w:rsidRDefault="002735B2">
      <w:pPr>
        <w:rPr>
          <w:rFonts w:hint="eastAsia"/>
        </w:rPr>
      </w:pPr>
      <w:r>
        <w:t>逻辑引用：</w:t>
      </w:r>
      <w:r>
        <w:t>allergy_verified_by → users (id)</w:t>
      </w:r>
      <w:r>
        <w:t>；业务记录操作者逻辑引用，</w:t>
      </w:r>
      <w:r>
        <w:t>DDL</w:t>
      </w:r>
      <w:r>
        <w:t>未声明外键。</w:t>
      </w:r>
    </w:p>
    <w:p w14:paraId="3D423870" w14:textId="77777777" w:rsidR="004139D5" w:rsidRDefault="002735B2">
      <w:pPr>
        <w:pStyle w:val="21"/>
        <w:numPr>
          <w:ilvl w:val="1"/>
          <w:numId w:val="11"/>
        </w:numPr>
      </w:pPr>
      <w:bookmarkStart w:id="145" w:name="_Toc243288773"/>
      <w:r>
        <w:t xml:space="preserve">patient_allergies </w:t>
      </w:r>
      <w:r>
        <w:t>患者过敏明细</w:t>
      </w:r>
      <w:bookmarkEnd w:id="145"/>
    </w:p>
    <w:p w14:paraId="307BFBE1" w14:textId="77777777" w:rsidR="004139D5" w:rsidRDefault="002735B2">
      <w:pPr>
        <w:rPr>
          <w:rFonts w:hint="eastAsia"/>
        </w:rPr>
      </w:pPr>
      <w:r>
        <w:t>保存每项过敏物、反应及补充说明。</w:t>
      </w:r>
      <w:r>
        <w:t xml:space="preserve"> </w:t>
      </w:r>
      <w:r>
        <w:t>来源：</w:t>
      </w:r>
      <w:r>
        <w:t>server/schema.sql</w:t>
      </w:r>
      <w:r>
        <w:t>。</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2382"/>
        <w:gridCol w:w="907"/>
        <w:gridCol w:w="1191"/>
        <w:gridCol w:w="1304"/>
        <w:gridCol w:w="3061"/>
      </w:tblGrid>
      <w:tr w:rsidR="004139D5" w14:paraId="4C32AEE5" w14:textId="77777777">
        <w:trPr>
          <w:cantSplit/>
          <w:tblHeader/>
          <w:jc w:val="center"/>
        </w:trPr>
        <w:tc>
          <w:tcPr>
            <w:tcW w:w="238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F7AA7DA"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字段</w:t>
            </w:r>
          </w:p>
        </w:tc>
        <w:tc>
          <w:tcPr>
            <w:tcW w:w="907"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F862A1E"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类型</w:t>
            </w:r>
          </w:p>
        </w:tc>
        <w:tc>
          <w:tcPr>
            <w:tcW w:w="119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90A8529"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键</w:t>
            </w:r>
            <w:r>
              <w:rPr>
                <w:rFonts w:ascii="Noto Sans SC" w:eastAsia="Noto Sans SC" w:hAnsi="Noto Sans SC" w:cs="Noto Sans SC"/>
                <w:b/>
                <w:bCs/>
                <w:sz w:val="21"/>
                <w:szCs w:val="21"/>
              </w:rPr>
              <w:t>/</w:t>
            </w:r>
            <w:r>
              <w:rPr>
                <w:rFonts w:ascii="Noto Sans SC" w:eastAsia="Noto Sans SC" w:hAnsi="Noto Sans SC" w:cs="Noto Sans SC"/>
                <w:b/>
                <w:bCs/>
                <w:sz w:val="21"/>
                <w:szCs w:val="21"/>
              </w:rPr>
              <w:t>可空</w:t>
            </w:r>
          </w:p>
        </w:tc>
        <w:tc>
          <w:tcPr>
            <w:tcW w:w="130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43A33B94"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默认</w:t>
            </w:r>
          </w:p>
        </w:tc>
        <w:tc>
          <w:tcPr>
            <w:tcW w:w="306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83173C1"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含义</w:t>
            </w:r>
          </w:p>
        </w:tc>
      </w:tr>
      <w:tr w:rsidR="004139D5" w14:paraId="25C5120B"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4F6C63BA" w14:textId="77777777" w:rsidR="004139D5" w:rsidRDefault="002735B2">
            <w:pPr>
              <w:keepLines/>
              <w:spacing w:line="360" w:lineRule="exact"/>
              <w:ind w:firstLine="0"/>
              <w:rPr>
                <w:rFonts w:hint="eastAsia"/>
              </w:rPr>
            </w:pPr>
            <w:r>
              <w:rPr>
                <w:sz w:val="21"/>
                <w:szCs w:val="21"/>
              </w:rPr>
              <w:t>patient_id</w:t>
            </w:r>
          </w:p>
        </w:tc>
        <w:tc>
          <w:tcPr>
            <w:tcW w:w="907" w:type="dxa"/>
            <w:tcBorders>
              <w:left w:val="nil"/>
              <w:bottom w:val="nil"/>
              <w:right w:val="nil"/>
            </w:tcBorders>
            <w:tcMar>
              <w:top w:w="45" w:type="dxa"/>
              <w:left w:w="85" w:type="dxa"/>
              <w:bottom w:w="45" w:type="dxa"/>
              <w:right w:w="85" w:type="dxa"/>
            </w:tcMar>
            <w:vAlign w:val="center"/>
          </w:tcPr>
          <w:p w14:paraId="0C3ABCED"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446E8838" w14:textId="77777777" w:rsidR="004139D5" w:rsidRDefault="002735B2">
            <w:pPr>
              <w:keepLines/>
              <w:spacing w:line="360" w:lineRule="exact"/>
              <w:ind w:firstLine="0"/>
              <w:rPr>
                <w:rFonts w:hint="eastAsia"/>
              </w:rPr>
            </w:pPr>
            <w:r>
              <w:rPr>
                <w:sz w:val="21"/>
                <w:szCs w:val="21"/>
              </w:rPr>
              <w:t>PK/FK/N</w:t>
            </w:r>
          </w:p>
        </w:tc>
        <w:tc>
          <w:tcPr>
            <w:tcW w:w="1304" w:type="dxa"/>
            <w:tcBorders>
              <w:left w:val="nil"/>
              <w:bottom w:val="nil"/>
              <w:right w:val="nil"/>
            </w:tcBorders>
            <w:tcMar>
              <w:top w:w="45" w:type="dxa"/>
              <w:left w:w="85" w:type="dxa"/>
              <w:bottom w:w="45" w:type="dxa"/>
              <w:right w:w="85" w:type="dxa"/>
            </w:tcMar>
            <w:vAlign w:val="center"/>
          </w:tcPr>
          <w:p w14:paraId="5F6CA80E"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66780783" w14:textId="77777777" w:rsidR="004139D5" w:rsidRDefault="002735B2">
            <w:pPr>
              <w:keepLines/>
              <w:spacing w:line="360" w:lineRule="exact"/>
              <w:ind w:firstLine="0"/>
              <w:rPr>
                <w:rFonts w:hint="eastAsia"/>
              </w:rPr>
            </w:pPr>
            <w:r>
              <w:rPr>
                <w:sz w:val="21"/>
                <w:szCs w:val="21"/>
              </w:rPr>
              <w:t>患者编号</w:t>
            </w:r>
          </w:p>
        </w:tc>
      </w:tr>
      <w:tr w:rsidR="004139D5" w14:paraId="760620AB"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14520797" w14:textId="77777777" w:rsidR="004139D5" w:rsidRDefault="002735B2">
            <w:pPr>
              <w:keepLines/>
              <w:spacing w:line="360" w:lineRule="exact"/>
              <w:ind w:firstLine="0"/>
              <w:rPr>
                <w:rFonts w:hint="eastAsia"/>
              </w:rPr>
            </w:pPr>
            <w:r>
              <w:rPr>
                <w:sz w:val="21"/>
                <w:szCs w:val="21"/>
              </w:rPr>
              <w:t>id</w:t>
            </w:r>
          </w:p>
        </w:tc>
        <w:tc>
          <w:tcPr>
            <w:tcW w:w="907" w:type="dxa"/>
            <w:tcBorders>
              <w:left w:val="nil"/>
              <w:bottom w:val="nil"/>
              <w:right w:val="nil"/>
            </w:tcBorders>
            <w:tcMar>
              <w:top w:w="45" w:type="dxa"/>
              <w:left w:w="85" w:type="dxa"/>
              <w:bottom w:w="45" w:type="dxa"/>
              <w:right w:w="85" w:type="dxa"/>
            </w:tcMar>
            <w:vAlign w:val="center"/>
          </w:tcPr>
          <w:p w14:paraId="29F9EC4C"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73EADB2D" w14:textId="77777777" w:rsidR="004139D5" w:rsidRDefault="002735B2">
            <w:pPr>
              <w:keepLines/>
              <w:spacing w:line="360" w:lineRule="exact"/>
              <w:ind w:firstLine="0"/>
              <w:rPr>
                <w:rFonts w:hint="eastAsia"/>
              </w:rPr>
            </w:pPr>
            <w:r>
              <w:rPr>
                <w:sz w:val="21"/>
                <w:szCs w:val="21"/>
              </w:rPr>
              <w:t>PK/N</w:t>
            </w:r>
          </w:p>
        </w:tc>
        <w:tc>
          <w:tcPr>
            <w:tcW w:w="1304" w:type="dxa"/>
            <w:tcBorders>
              <w:left w:val="nil"/>
              <w:bottom w:val="nil"/>
              <w:right w:val="nil"/>
            </w:tcBorders>
            <w:tcMar>
              <w:top w:w="45" w:type="dxa"/>
              <w:left w:w="85" w:type="dxa"/>
              <w:bottom w:w="45" w:type="dxa"/>
              <w:right w:w="85" w:type="dxa"/>
            </w:tcMar>
            <w:vAlign w:val="center"/>
          </w:tcPr>
          <w:p w14:paraId="13E736B3"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282A337E" w14:textId="77777777" w:rsidR="004139D5" w:rsidRDefault="002735B2">
            <w:pPr>
              <w:keepLines/>
              <w:spacing w:line="360" w:lineRule="exact"/>
              <w:ind w:firstLine="0"/>
              <w:rPr>
                <w:rFonts w:hint="eastAsia"/>
              </w:rPr>
            </w:pPr>
            <w:r>
              <w:rPr>
                <w:sz w:val="21"/>
                <w:szCs w:val="21"/>
              </w:rPr>
              <w:t>记录编号</w:t>
            </w:r>
          </w:p>
        </w:tc>
      </w:tr>
      <w:tr w:rsidR="004139D5" w14:paraId="3B0BCAD9"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64202D4A" w14:textId="77777777" w:rsidR="004139D5" w:rsidRDefault="002735B2">
            <w:pPr>
              <w:keepLines/>
              <w:spacing w:line="360" w:lineRule="exact"/>
              <w:ind w:firstLine="0"/>
              <w:rPr>
                <w:rFonts w:hint="eastAsia"/>
              </w:rPr>
            </w:pPr>
            <w:r>
              <w:rPr>
                <w:sz w:val="21"/>
                <w:szCs w:val="21"/>
              </w:rPr>
              <w:t>name</w:t>
            </w:r>
          </w:p>
        </w:tc>
        <w:tc>
          <w:tcPr>
            <w:tcW w:w="907" w:type="dxa"/>
            <w:tcBorders>
              <w:left w:val="nil"/>
              <w:bottom w:val="nil"/>
              <w:right w:val="nil"/>
            </w:tcBorders>
            <w:tcMar>
              <w:top w:w="45" w:type="dxa"/>
              <w:left w:w="85" w:type="dxa"/>
              <w:bottom w:w="45" w:type="dxa"/>
              <w:right w:w="85" w:type="dxa"/>
            </w:tcMar>
            <w:vAlign w:val="center"/>
          </w:tcPr>
          <w:p w14:paraId="417662C0"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75B724AE"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0E072B9D"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4420D803" w14:textId="77777777" w:rsidR="004139D5" w:rsidRDefault="002735B2">
            <w:pPr>
              <w:keepLines/>
              <w:spacing w:line="360" w:lineRule="exact"/>
              <w:ind w:firstLine="0"/>
              <w:rPr>
                <w:rFonts w:hint="eastAsia"/>
              </w:rPr>
            </w:pPr>
            <w:r>
              <w:rPr>
                <w:sz w:val="21"/>
                <w:szCs w:val="21"/>
              </w:rPr>
              <w:t>名称</w:t>
            </w:r>
          </w:p>
        </w:tc>
      </w:tr>
      <w:tr w:rsidR="004139D5" w14:paraId="614E5994"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4E71C5EA" w14:textId="77777777" w:rsidR="004139D5" w:rsidRDefault="002735B2">
            <w:pPr>
              <w:keepLines/>
              <w:spacing w:line="360" w:lineRule="exact"/>
              <w:ind w:firstLine="0"/>
              <w:rPr>
                <w:rFonts w:hint="eastAsia"/>
              </w:rPr>
            </w:pPr>
            <w:r>
              <w:rPr>
                <w:sz w:val="21"/>
                <w:szCs w:val="21"/>
              </w:rPr>
              <w:t>reaction</w:t>
            </w:r>
          </w:p>
        </w:tc>
        <w:tc>
          <w:tcPr>
            <w:tcW w:w="907" w:type="dxa"/>
            <w:tcBorders>
              <w:left w:val="nil"/>
              <w:bottom w:val="nil"/>
              <w:right w:val="nil"/>
            </w:tcBorders>
            <w:tcMar>
              <w:top w:w="45" w:type="dxa"/>
              <w:left w:w="85" w:type="dxa"/>
              <w:bottom w:w="45" w:type="dxa"/>
              <w:right w:w="85" w:type="dxa"/>
            </w:tcMar>
            <w:vAlign w:val="center"/>
          </w:tcPr>
          <w:p w14:paraId="7DC28F1A"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2BF8C445" w14:textId="77777777" w:rsidR="004139D5" w:rsidRDefault="002735B2">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018E4D3B"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4B3592D2" w14:textId="77777777" w:rsidR="004139D5" w:rsidRDefault="002735B2">
            <w:pPr>
              <w:keepLines/>
              <w:spacing w:line="360" w:lineRule="exact"/>
              <w:ind w:firstLine="0"/>
              <w:rPr>
                <w:rFonts w:hint="eastAsia"/>
              </w:rPr>
            </w:pPr>
            <w:r>
              <w:rPr>
                <w:sz w:val="21"/>
                <w:szCs w:val="21"/>
              </w:rPr>
              <w:t>过敏反应</w:t>
            </w:r>
          </w:p>
        </w:tc>
      </w:tr>
      <w:tr w:rsidR="004139D5" w14:paraId="6CD64EE6"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15CF7F86" w14:textId="77777777" w:rsidR="004139D5" w:rsidRDefault="002735B2">
            <w:pPr>
              <w:keepLines/>
              <w:spacing w:line="360" w:lineRule="exact"/>
              <w:ind w:firstLine="0"/>
              <w:rPr>
                <w:rFonts w:hint="eastAsia"/>
              </w:rPr>
            </w:pPr>
            <w:r>
              <w:rPr>
                <w:sz w:val="21"/>
                <w:szCs w:val="21"/>
              </w:rPr>
              <w:t>note</w:t>
            </w:r>
          </w:p>
        </w:tc>
        <w:tc>
          <w:tcPr>
            <w:tcW w:w="907" w:type="dxa"/>
            <w:tcBorders>
              <w:left w:val="nil"/>
              <w:bottom w:val="nil"/>
              <w:right w:val="nil"/>
            </w:tcBorders>
            <w:tcMar>
              <w:top w:w="45" w:type="dxa"/>
              <w:left w:w="85" w:type="dxa"/>
              <w:bottom w:w="45" w:type="dxa"/>
              <w:right w:w="85" w:type="dxa"/>
            </w:tcMar>
            <w:vAlign w:val="center"/>
          </w:tcPr>
          <w:p w14:paraId="545BFBB7"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67D4729F" w14:textId="77777777" w:rsidR="004139D5" w:rsidRDefault="002735B2">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5C3E211E"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56895031" w14:textId="77777777" w:rsidR="004139D5" w:rsidRDefault="002735B2">
            <w:pPr>
              <w:keepLines/>
              <w:spacing w:line="360" w:lineRule="exact"/>
              <w:ind w:firstLine="0"/>
              <w:rPr>
                <w:rFonts w:hint="eastAsia"/>
              </w:rPr>
            </w:pPr>
            <w:r>
              <w:rPr>
                <w:sz w:val="21"/>
                <w:szCs w:val="21"/>
              </w:rPr>
              <w:t>补充说明</w:t>
            </w:r>
          </w:p>
        </w:tc>
      </w:tr>
      <w:tr w:rsidR="004139D5" w14:paraId="4F9473EA" w14:textId="77777777">
        <w:trPr>
          <w:cantSplit/>
          <w:jc w:val="center"/>
        </w:trPr>
        <w:tc>
          <w:tcPr>
            <w:tcW w:w="2381" w:type="dxa"/>
            <w:tcBorders>
              <w:left w:val="nil"/>
              <w:bottom w:val="single" w:sz="7" w:space="0" w:color="000000"/>
              <w:right w:val="nil"/>
            </w:tcBorders>
            <w:tcMar>
              <w:top w:w="45" w:type="dxa"/>
              <w:left w:w="85" w:type="dxa"/>
              <w:bottom w:w="45" w:type="dxa"/>
              <w:right w:w="85" w:type="dxa"/>
            </w:tcMar>
            <w:vAlign w:val="center"/>
          </w:tcPr>
          <w:p w14:paraId="749DCB5B" w14:textId="77777777" w:rsidR="004139D5" w:rsidRDefault="002735B2">
            <w:pPr>
              <w:keepLines/>
              <w:spacing w:line="360" w:lineRule="exact"/>
              <w:ind w:firstLine="0"/>
              <w:rPr>
                <w:rFonts w:hint="eastAsia"/>
              </w:rPr>
            </w:pPr>
            <w:r>
              <w:rPr>
                <w:sz w:val="21"/>
                <w:szCs w:val="21"/>
              </w:rPr>
              <w:t>position</w:t>
            </w:r>
          </w:p>
        </w:tc>
        <w:tc>
          <w:tcPr>
            <w:tcW w:w="907" w:type="dxa"/>
            <w:tcBorders>
              <w:left w:val="nil"/>
              <w:bottom w:val="single" w:sz="7" w:space="0" w:color="000000"/>
              <w:right w:val="nil"/>
            </w:tcBorders>
            <w:tcMar>
              <w:top w:w="45" w:type="dxa"/>
              <w:left w:w="85" w:type="dxa"/>
              <w:bottom w:w="45" w:type="dxa"/>
              <w:right w:w="85" w:type="dxa"/>
            </w:tcMar>
            <w:vAlign w:val="center"/>
          </w:tcPr>
          <w:p w14:paraId="648F615C" w14:textId="77777777" w:rsidR="004139D5" w:rsidRDefault="002735B2">
            <w:pPr>
              <w:keepLines/>
              <w:spacing w:line="360" w:lineRule="exact"/>
              <w:ind w:firstLine="0"/>
              <w:rPr>
                <w:rFonts w:hint="eastAsia"/>
              </w:rPr>
            </w:pPr>
            <w:r>
              <w:rPr>
                <w:sz w:val="21"/>
                <w:szCs w:val="21"/>
              </w:rPr>
              <w:t>INTEGER</w:t>
            </w:r>
          </w:p>
        </w:tc>
        <w:tc>
          <w:tcPr>
            <w:tcW w:w="1191" w:type="dxa"/>
            <w:tcBorders>
              <w:left w:val="nil"/>
              <w:bottom w:val="single" w:sz="7" w:space="0" w:color="000000"/>
              <w:right w:val="nil"/>
            </w:tcBorders>
            <w:tcMar>
              <w:top w:w="45" w:type="dxa"/>
              <w:left w:w="85" w:type="dxa"/>
              <w:bottom w:w="45" w:type="dxa"/>
              <w:right w:w="85" w:type="dxa"/>
            </w:tcMar>
            <w:vAlign w:val="center"/>
          </w:tcPr>
          <w:p w14:paraId="6B96F7A3"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single" w:sz="7" w:space="0" w:color="000000"/>
              <w:right w:val="nil"/>
            </w:tcBorders>
            <w:tcMar>
              <w:top w:w="45" w:type="dxa"/>
              <w:left w:w="85" w:type="dxa"/>
              <w:bottom w:w="45" w:type="dxa"/>
              <w:right w:w="85" w:type="dxa"/>
            </w:tcMar>
            <w:vAlign w:val="center"/>
          </w:tcPr>
          <w:p w14:paraId="19A713AA" w14:textId="77777777" w:rsidR="004139D5" w:rsidRDefault="002735B2">
            <w:pPr>
              <w:keepLines/>
              <w:spacing w:line="360" w:lineRule="exact"/>
              <w:ind w:firstLine="0"/>
              <w:rPr>
                <w:rFonts w:hint="eastAsia"/>
              </w:rPr>
            </w:pPr>
            <w:r>
              <w:rPr>
                <w:sz w:val="21"/>
                <w:szCs w:val="21"/>
              </w:rPr>
              <w:t>—</w:t>
            </w:r>
          </w:p>
        </w:tc>
        <w:tc>
          <w:tcPr>
            <w:tcW w:w="3061" w:type="dxa"/>
            <w:tcBorders>
              <w:left w:val="nil"/>
              <w:bottom w:val="single" w:sz="7" w:space="0" w:color="000000"/>
              <w:right w:val="nil"/>
            </w:tcBorders>
            <w:tcMar>
              <w:top w:w="45" w:type="dxa"/>
              <w:left w:w="85" w:type="dxa"/>
              <w:bottom w:w="45" w:type="dxa"/>
              <w:right w:w="85" w:type="dxa"/>
            </w:tcMar>
            <w:vAlign w:val="center"/>
          </w:tcPr>
          <w:p w14:paraId="39AA2684" w14:textId="77777777" w:rsidR="004139D5" w:rsidRDefault="002735B2">
            <w:pPr>
              <w:keepLines/>
              <w:spacing w:line="360" w:lineRule="exact"/>
              <w:ind w:firstLine="0"/>
              <w:rPr>
                <w:rFonts w:hint="eastAsia"/>
              </w:rPr>
            </w:pPr>
            <w:r>
              <w:rPr>
                <w:sz w:val="21"/>
                <w:szCs w:val="21"/>
              </w:rPr>
              <w:t>明细排列序号（从</w:t>
            </w:r>
            <w:r>
              <w:rPr>
                <w:sz w:val="21"/>
                <w:szCs w:val="21"/>
              </w:rPr>
              <w:t>0</w:t>
            </w:r>
            <w:r>
              <w:rPr>
                <w:sz w:val="21"/>
                <w:szCs w:val="21"/>
              </w:rPr>
              <w:t>起）</w:t>
            </w:r>
          </w:p>
        </w:tc>
      </w:tr>
    </w:tbl>
    <w:p w14:paraId="0D2FA94F" w14:textId="77777777" w:rsidR="004139D5" w:rsidRDefault="002735B2">
      <w:pPr>
        <w:rPr>
          <w:rFonts w:hint="eastAsia"/>
        </w:rPr>
      </w:pPr>
      <w:r>
        <w:t>主键：</w:t>
      </w:r>
      <w:r>
        <w:t>patient_id, id</w:t>
      </w:r>
      <w:r>
        <w:t>。</w:t>
      </w:r>
    </w:p>
    <w:p w14:paraId="787EF23E" w14:textId="77777777" w:rsidR="004139D5" w:rsidRDefault="002735B2">
      <w:pPr>
        <w:rPr>
          <w:rFonts w:hint="eastAsia"/>
        </w:rPr>
      </w:pPr>
      <w:r>
        <w:t>物理外键：</w:t>
      </w:r>
      <w:r>
        <w:t>patient_id → patients (id)</w:t>
      </w:r>
      <w:r>
        <w:t>；</w:t>
      </w:r>
      <w:r>
        <w:t>ON DELETE CASCADE</w:t>
      </w:r>
      <w:r>
        <w:t>。</w:t>
      </w:r>
    </w:p>
    <w:p w14:paraId="39203DB8" w14:textId="77777777" w:rsidR="004139D5" w:rsidRDefault="002735B2">
      <w:pPr>
        <w:pStyle w:val="21"/>
        <w:numPr>
          <w:ilvl w:val="1"/>
          <w:numId w:val="11"/>
        </w:numPr>
      </w:pPr>
      <w:bookmarkStart w:id="146" w:name="_Toc243288774"/>
      <w:r>
        <w:t xml:space="preserve">patient_clinic_access </w:t>
      </w:r>
      <w:r>
        <w:t>患者门诊访问关联</w:t>
      </w:r>
      <w:bookmarkEnd w:id="146"/>
    </w:p>
    <w:p w14:paraId="24EC85CD" w14:textId="77777777" w:rsidR="004139D5" w:rsidRDefault="002735B2">
      <w:pPr>
        <w:rPr>
          <w:rFonts w:hint="eastAsia"/>
        </w:rPr>
      </w:pPr>
      <w:r>
        <w:t>保存机构核验后允许接触患者档案的门诊。</w:t>
      </w:r>
      <w:r>
        <w:t xml:space="preserve"> </w:t>
      </w:r>
      <w:r>
        <w:t>来源：</w:t>
      </w:r>
      <w:r>
        <w:t>server/schema.sql</w:t>
      </w:r>
      <w:r>
        <w:t>。</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2382"/>
        <w:gridCol w:w="907"/>
        <w:gridCol w:w="1191"/>
        <w:gridCol w:w="1304"/>
        <w:gridCol w:w="3061"/>
      </w:tblGrid>
      <w:tr w:rsidR="004139D5" w14:paraId="4B47B5BD" w14:textId="77777777">
        <w:trPr>
          <w:cantSplit/>
          <w:tblHeader/>
          <w:jc w:val="center"/>
        </w:trPr>
        <w:tc>
          <w:tcPr>
            <w:tcW w:w="238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20D5C7AA"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字段</w:t>
            </w:r>
          </w:p>
        </w:tc>
        <w:tc>
          <w:tcPr>
            <w:tcW w:w="907"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44599575"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类型</w:t>
            </w:r>
          </w:p>
        </w:tc>
        <w:tc>
          <w:tcPr>
            <w:tcW w:w="119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BC77508"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键</w:t>
            </w:r>
            <w:r>
              <w:rPr>
                <w:rFonts w:ascii="Noto Sans SC" w:eastAsia="Noto Sans SC" w:hAnsi="Noto Sans SC" w:cs="Noto Sans SC"/>
                <w:b/>
                <w:bCs/>
                <w:sz w:val="21"/>
                <w:szCs w:val="21"/>
              </w:rPr>
              <w:t>/</w:t>
            </w:r>
            <w:r>
              <w:rPr>
                <w:rFonts w:ascii="Noto Sans SC" w:eastAsia="Noto Sans SC" w:hAnsi="Noto Sans SC" w:cs="Noto Sans SC"/>
                <w:b/>
                <w:bCs/>
                <w:sz w:val="21"/>
                <w:szCs w:val="21"/>
              </w:rPr>
              <w:t>可空</w:t>
            </w:r>
          </w:p>
        </w:tc>
        <w:tc>
          <w:tcPr>
            <w:tcW w:w="130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DE19157"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默认</w:t>
            </w:r>
          </w:p>
        </w:tc>
        <w:tc>
          <w:tcPr>
            <w:tcW w:w="306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0191A3DB"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含义</w:t>
            </w:r>
          </w:p>
        </w:tc>
      </w:tr>
      <w:tr w:rsidR="004139D5" w14:paraId="3E9A5F9B"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191401CF" w14:textId="77777777" w:rsidR="004139D5" w:rsidRDefault="002735B2">
            <w:pPr>
              <w:keepLines/>
              <w:spacing w:line="360" w:lineRule="exact"/>
              <w:ind w:firstLine="0"/>
              <w:rPr>
                <w:rFonts w:hint="eastAsia"/>
              </w:rPr>
            </w:pPr>
            <w:r>
              <w:rPr>
                <w:sz w:val="21"/>
                <w:szCs w:val="21"/>
              </w:rPr>
              <w:t>patient_id</w:t>
            </w:r>
          </w:p>
        </w:tc>
        <w:tc>
          <w:tcPr>
            <w:tcW w:w="907" w:type="dxa"/>
            <w:tcBorders>
              <w:left w:val="nil"/>
              <w:bottom w:val="nil"/>
              <w:right w:val="nil"/>
            </w:tcBorders>
            <w:tcMar>
              <w:top w:w="45" w:type="dxa"/>
              <w:left w:w="85" w:type="dxa"/>
              <w:bottom w:w="45" w:type="dxa"/>
              <w:right w:w="85" w:type="dxa"/>
            </w:tcMar>
            <w:vAlign w:val="center"/>
          </w:tcPr>
          <w:p w14:paraId="2F962197"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2D936AF5" w14:textId="77777777" w:rsidR="004139D5" w:rsidRDefault="002735B2">
            <w:pPr>
              <w:keepLines/>
              <w:spacing w:line="360" w:lineRule="exact"/>
              <w:ind w:firstLine="0"/>
              <w:rPr>
                <w:rFonts w:hint="eastAsia"/>
              </w:rPr>
            </w:pPr>
            <w:r>
              <w:rPr>
                <w:sz w:val="21"/>
                <w:szCs w:val="21"/>
              </w:rPr>
              <w:t>PK/FK/N</w:t>
            </w:r>
          </w:p>
        </w:tc>
        <w:tc>
          <w:tcPr>
            <w:tcW w:w="1304" w:type="dxa"/>
            <w:tcBorders>
              <w:left w:val="nil"/>
              <w:bottom w:val="nil"/>
              <w:right w:val="nil"/>
            </w:tcBorders>
            <w:tcMar>
              <w:top w:w="45" w:type="dxa"/>
              <w:left w:w="85" w:type="dxa"/>
              <w:bottom w:w="45" w:type="dxa"/>
              <w:right w:w="85" w:type="dxa"/>
            </w:tcMar>
            <w:vAlign w:val="center"/>
          </w:tcPr>
          <w:p w14:paraId="0B7B0F53"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0B07A039" w14:textId="77777777" w:rsidR="004139D5" w:rsidRDefault="002735B2">
            <w:pPr>
              <w:keepLines/>
              <w:spacing w:line="360" w:lineRule="exact"/>
              <w:ind w:firstLine="0"/>
              <w:rPr>
                <w:rFonts w:hint="eastAsia"/>
              </w:rPr>
            </w:pPr>
            <w:r>
              <w:rPr>
                <w:sz w:val="21"/>
                <w:szCs w:val="21"/>
              </w:rPr>
              <w:t>患者编号</w:t>
            </w:r>
          </w:p>
        </w:tc>
      </w:tr>
      <w:tr w:rsidR="004139D5" w14:paraId="3A61ADC5"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4352A04A" w14:textId="77777777" w:rsidR="004139D5" w:rsidRDefault="002735B2">
            <w:pPr>
              <w:keepLines/>
              <w:spacing w:line="360" w:lineRule="exact"/>
              <w:ind w:firstLine="0"/>
              <w:rPr>
                <w:rFonts w:hint="eastAsia"/>
              </w:rPr>
            </w:pPr>
            <w:r>
              <w:rPr>
                <w:sz w:val="21"/>
                <w:szCs w:val="21"/>
              </w:rPr>
              <w:t>clinic_id</w:t>
            </w:r>
          </w:p>
        </w:tc>
        <w:tc>
          <w:tcPr>
            <w:tcW w:w="907" w:type="dxa"/>
            <w:tcBorders>
              <w:left w:val="nil"/>
              <w:bottom w:val="nil"/>
              <w:right w:val="nil"/>
            </w:tcBorders>
            <w:tcMar>
              <w:top w:w="45" w:type="dxa"/>
              <w:left w:w="85" w:type="dxa"/>
              <w:bottom w:w="45" w:type="dxa"/>
              <w:right w:w="85" w:type="dxa"/>
            </w:tcMar>
            <w:vAlign w:val="center"/>
          </w:tcPr>
          <w:p w14:paraId="53DC0EB3"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3C2CBE5F" w14:textId="77777777" w:rsidR="004139D5" w:rsidRDefault="002735B2">
            <w:pPr>
              <w:keepLines/>
              <w:spacing w:line="360" w:lineRule="exact"/>
              <w:ind w:firstLine="0"/>
              <w:rPr>
                <w:rFonts w:hint="eastAsia"/>
              </w:rPr>
            </w:pPr>
            <w:r>
              <w:rPr>
                <w:sz w:val="21"/>
                <w:szCs w:val="21"/>
              </w:rPr>
              <w:t>PK/FK/N</w:t>
            </w:r>
          </w:p>
        </w:tc>
        <w:tc>
          <w:tcPr>
            <w:tcW w:w="1304" w:type="dxa"/>
            <w:tcBorders>
              <w:left w:val="nil"/>
              <w:bottom w:val="nil"/>
              <w:right w:val="nil"/>
            </w:tcBorders>
            <w:tcMar>
              <w:top w:w="45" w:type="dxa"/>
              <w:left w:w="85" w:type="dxa"/>
              <w:bottom w:w="45" w:type="dxa"/>
              <w:right w:w="85" w:type="dxa"/>
            </w:tcMar>
            <w:vAlign w:val="center"/>
          </w:tcPr>
          <w:p w14:paraId="1B901815"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01F8A1BE" w14:textId="77777777" w:rsidR="004139D5" w:rsidRDefault="002735B2">
            <w:pPr>
              <w:keepLines/>
              <w:spacing w:line="360" w:lineRule="exact"/>
              <w:ind w:firstLine="0"/>
              <w:rPr>
                <w:rFonts w:hint="eastAsia"/>
              </w:rPr>
            </w:pPr>
            <w:r>
              <w:rPr>
                <w:sz w:val="21"/>
                <w:szCs w:val="21"/>
              </w:rPr>
              <w:t>门诊编号</w:t>
            </w:r>
          </w:p>
        </w:tc>
      </w:tr>
      <w:tr w:rsidR="004139D5" w14:paraId="2315A4D5" w14:textId="77777777">
        <w:trPr>
          <w:cantSplit/>
          <w:jc w:val="center"/>
        </w:trPr>
        <w:tc>
          <w:tcPr>
            <w:tcW w:w="2381" w:type="dxa"/>
            <w:tcBorders>
              <w:left w:val="nil"/>
              <w:bottom w:val="single" w:sz="7" w:space="0" w:color="000000"/>
              <w:right w:val="nil"/>
            </w:tcBorders>
            <w:tcMar>
              <w:top w:w="45" w:type="dxa"/>
              <w:left w:w="85" w:type="dxa"/>
              <w:bottom w:w="45" w:type="dxa"/>
              <w:right w:w="85" w:type="dxa"/>
            </w:tcMar>
            <w:vAlign w:val="center"/>
          </w:tcPr>
          <w:p w14:paraId="50543DCD" w14:textId="77777777" w:rsidR="004139D5" w:rsidRDefault="002735B2">
            <w:pPr>
              <w:keepLines/>
              <w:spacing w:line="360" w:lineRule="exact"/>
              <w:ind w:firstLine="0"/>
              <w:rPr>
                <w:rFonts w:hint="eastAsia"/>
              </w:rPr>
            </w:pPr>
            <w:r>
              <w:rPr>
                <w:sz w:val="21"/>
                <w:szCs w:val="21"/>
              </w:rPr>
              <w:t>position</w:t>
            </w:r>
          </w:p>
        </w:tc>
        <w:tc>
          <w:tcPr>
            <w:tcW w:w="907" w:type="dxa"/>
            <w:tcBorders>
              <w:left w:val="nil"/>
              <w:bottom w:val="single" w:sz="7" w:space="0" w:color="000000"/>
              <w:right w:val="nil"/>
            </w:tcBorders>
            <w:tcMar>
              <w:top w:w="45" w:type="dxa"/>
              <w:left w:w="85" w:type="dxa"/>
              <w:bottom w:w="45" w:type="dxa"/>
              <w:right w:w="85" w:type="dxa"/>
            </w:tcMar>
            <w:vAlign w:val="center"/>
          </w:tcPr>
          <w:p w14:paraId="4AD3CD25" w14:textId="77777777" w:rsidR="004139D5" w:rsidRDefault="002735B2">
            <w:pPr>
              <w:keepLines/>
              <w:spacing w:line="360" w:lineRule="exact"/>
              <w:ind w:firstLine="0"/>
              <w:rPr>
                <w:rFonts w:hint="eastAsia"/>
              </w:rPr>
            </w:pPr>
            <w:r>
              <w:rPr>
                <w:sz w:val="21"/>
                <w:szCs w:val="21"/>
              </w:rPr>
              <w:t>INTEGER</w:t>
            </w:r>
          </w:p>
        </w:tc>
        <w:tc>
          <w:tcPr>
            <w:tcW w:w="1191" w:type="dxa"/>
            <w:tcBorders>
              <w:left w:val="nil"/>
              <w:bottom w:val="single" w:sz="7" w:space="0" w:color="000000"/>
              <w:right w:val="nil"/>
            </w:tcBorders>
            <w:tcMar>
              <w:top w:w="45" w:type="dxa"/>
              <w:left w:w="85" w:type="dxa"/>
              <w:bottom w:w="45" w:type="dxa"/>
              <w:right w:w="85" w:type="dxa"/>
            </w:tcMar>
            <w:vAlign w:val="center"/>
          </w:tcPr>
          <w:p w14:paraId="3A71DEF5"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single" w:sz="7" w:space="0" w:color="000000"/>
              <w:right w:val="nil"/>
            </w:tcBorders>
            <w:tcMar>
              <w:top w:w="45" w:type="dxa"/>
              <w:left w:w="85" w:type="dxa"/>
              <w:bottom w:w="45" w:type="dxa"/>
              <w:right w:w="85" w:type="dxa"/>
            </w:tcMar>
            <w:vAlign w:val="center"/>
          </w:tcPr>
          <w:p w14:paraId="3D8320AA" w14:textId="77777777" w:rsidR="004139D5" w:rsidRDefault="002735B2">
            <w:pPr>
              <w:keepLines/>
              <w:spacing w:line="360" w:lineRule="exact"/>
              <w:ind w:firstLine="0"/>
              <w:rPr>
                <w:rFonts w:hint="eastAsia"/>
              </w:rPr>
            </w:pPr>
            <w:r>
              <w:rPr>
                <w:sz w:val="21"/>
                <w:szCs w:val="21"/>
              </w:rPr>
              <w:t>—</w:t>
            </w:r>
          </w:p>
        </w:tc>
        <w:tc>
          <w:tcPr>
            <w:tcW w:w="3061" w:type="dxa"/>
            <w:tcBorders>
              <w:left w:val="nil"/>
              <w:bottom w:val="single" w:sz="7" w:space="0" w:color="000000"/>
              <w:right w:val="nil"/>
            </w:tcBorders>
            <w:tcMar>
              <w:top w:w="45" w:type="dxa"/>
              <w:left w:w="85" w:type="dxa"/>
              <w:bottom w:w="45" w:type="dxa"/>
              <w:right w:w="85" w:type="dxa"/>
            </w:tcMar>
            <w:vAlign w:val="center"/>
          </w:tcPr>
          <w:p w14:paraId="6A88F46B" w14:textId="77777777" w:rsidR="004139D5" w:rsidRDefault="002735B2">
            <w:pPr>
              <w:keepLines/>
              <w:spacing w:line="360" w:lineRule="exact"/>
              <w:ind w:firstLine="0"/>
              <w:rPr>
                <w:rFonts w:hint="eastAsia"/>
              </w:rPr>
            </w:pPr>
            <w:r>
              <w:rPr>
                <w:sz w:val="21"/>
                <w:szCs w:val="21"/>
              </w:rPr>
              <w:t>明细排列序号（从</w:t>
            </w:r>
            <w:r>
              <w:rPr>
                <w:sz w:val="21"/>
                <w:szCs w:val="21"/>
              </w:rPr>
              <w:t>0</w:t>
            </w:r>
            <w:r>
              <w:rPr>
                <w:sz w:val="21"/>
                <w:szCs w:val="21"/>
              </w:rPr>
              <w:t>起）</w:t>
            </w:r>
          </w:p>
        </w:tc>
      </w:tr>
    </w:tbl>
    <w:p w14:paraId="106151CE" w14:textId="77777777" w:rsidR="004139D5" w:rsidRDefault="002735B2">
      <w:pPr>
        <w:rPr>
          <w:rFonts w:hint="eastAsia"/>
        </w:rPr>
      </w:pPr>
      <w:r>
        <w:t>主键：</w:t>
      </w:r>
      <w:r>
        <w:t>patient_id, clinic_id</w:t>
      </w:r>
      <w:r>
        <w:t>。</w:t>
      </w:r>
    </w:p>
    <w:p w14:paraId="008BF7D3" w14:textId="77777777" w:rsidR="004139D5" w:rsidRDefault="002735B2">
      <w:pPr>
        <w:rPr>
          <w:rFonts w:hint="eastAsia"/>
        </w:rPr>
      </w:pPr>
      <w:r>
        <w:t>物理外键：</w:t>
      </w:r>
      <w:r>
        <w:t>clinic_id → clinics (id)</w:t>
      </w:r>
      <w:r>
        <w:t>；</w:t>
      </w:r>
      <w:r>
        <w:t>ON DELETE NO ACTION</w:t>
      </w:r>
      <w:r>
        <w:t>；</w:t>
      </w:r>
      <w:r>
        <w:t>patient_id → patients (id)</w:t>
      </w:r>
      <w:r>
        <w:t>；</w:t>
      </w:r>
      <w:r>
        <w:t>ON DELETE CASCADE</w:t>
      </w:r>
      <w:r>
        <w:t>。</w:t>
      </w:r>
    </w:p>
    <w:p w14:paraId="14AEFEAB" w14:textId="77777777" w:rsidR="004139D5" w:rsidRDefault="002735B2">
      <w:pPr>
        <w:pStyle w:val="21"/>
        <w:numPr>
          <w:ilvl w:val="1"/>
          <w:numId w:val="11"/>
        </w:numPr>
      </w:pPr>
      <w:bookmarkStart w:id="147" w:name="_Toc243288775"/>
      <w:r>
        <w:lastRenderedPageBreak/>
        <w:t xml:space="preserve">schedules </w:t>
      </w:r>
      <w:r>
        <w:t>可预约时段</w:t>
      </w:r>
      <w:bookmarkEnd w:id="147"/>
    </w:p>
    <w:p w14:paraId="186CB5A0" w14:textId="77777777" w:rsidR="004139D5" w:rsidRDefault="002735B2">
      <w:pPr>
        <w:rPr>
          <w:rFonts w:hint="eastAsia"/>
        </w:rPr>
      </w:pPr>
      <w:r>
        <w:t>把医生、门诊和起止时间组成容量为</w:t>
      </w:r>
      <w:r>
        <w:t>1</w:t>
      </w:r>
      <w:r>
        <w:t>的排班时段。</w:t>
      </w:r>
      <w:r>
        <w:t xml:space="preserve"> </w:t>
      </w:r>
      <w:r>
        <w:t>来源：</w:t>
      </w:r>
      <w:r>
        <w:t>server/schema.sql</w:t>
      </w:r>
      <w:r>
        <w:t>。</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2382"/>
        <w:gridCol w:w="907"/>
        <w:gridCol w:w="1191"/>
        <w:gridCol w:w="1304"/>
        <w:gridCol w:w="3061"/>
      </w:tblGrid>
      <w:tr w:rsidR="004139D5" w14:paraId="0635FB27" w14:textId="77777777">
        <w:trPr>
          <w:cantSplit/>
          <w:tblHeader/>
          <w:jc w:val="center"/>
        </w:trPr>
        <w:tc>
          <w:tcPr>
            <w:tcW w:w="238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D806F64"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字段</w:t>
            </w:r>
          </w:p>
        </w:tc>
        <w:tc>
          <w:tcPr>
            <w:tcW w:w="907"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33E0A42"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类型</w:t>
            </w:r>
          </w:p>
        </w:tc>
        <w:tc>
          <w:tcPr>
            <w:tcW w:w="119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5E1C6DA3"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键</w:t>
            </w:r>
            <w:r>
              <w:rPr>
                <w:rFonts w:ascii="Noto Sans SC" w:eastAsia="Noto Sans SC" w:hAnsi="Noto Sans SC" w:cs="Noto Sans SC"/>
                <w:b/>
                <w:bCs/>
                <w:sz w:val="21"/>
                <w:szCs w:val="21"/>
              </w:rPr>
              <w:t>/</w:t>
            </w:r>
            <w:r>
              <w:rPr>
                <w:rFonts w:ascii="Noto Sans SC" w:eastAsia="Noto Sans SC" w:hAnsi="Noto Sans SC" w:cs="Noto Sans SC"/>
                <w:b/>
                <w:bCs/>
                <w:sz w:val="21"/>
                <w:szCs w:val="21"/>
              </w:rPr>
              <w:t>可空</w:t>
            </w:r>
          </w:p>
        </w:tc>
        <w:tc>
          <w:tcPr>
            <w:tcW w:w="130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03A6FEB4"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默认</w:t>
            </w:r>
          </w:p>
        </w:tc>
        <w:tc>
          <w:tcPr>
            <w:tcW w:w="306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885F5DD"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含义</w:t>
            </w:r>
          </w:p>
        </w:tc>
      </w:tr>
      <w:tr w:rsidR="004139D5" w14:paraId="0A52A08B"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5FF0AECE" w14:textId="77777777" w:rsidR="004139D5" w:rsidRDefault="002735B2">
            <w:pPr>
              <w:keepLines/>
              <w:spacing w:line="360" w:lineRule="exact"/>
              <w:ind w:firstLine="0"/>
              <w:rPr>
                <w:rFonts w:hint="eastAsia"/>
              </w:rPr>
            </w:pPr>
            <w:r>
              <w:rPr>
                <w:sz w:val="21"/>
                <w:szCs w:val="21"/>
              </w:rPr>
              <w:t>id</w:t>
            </w:r>
          </w:p>
        </w:tc>
        <w:tc>
          <w:tcPr>
            <w:tcW w:w="907" w:type="dxa"/>
            <w:tcBorders>
              <w:left w:val="nil"/>
              <w:bottom w:val="nil"/>
              <w:right w:val="nil"/>
            </w:tcBorders>
            <w:tcMar>
              <w:top w:w="45" w:type="dxa"/>
              <w:left w:w="85" w:type="dxa"/>
              <w:bottom w:w="45" w:type="dxa"/>
              <w:right w:w="85" w:type="dxa"/>
            </w:tcMar>
            <w:vAlign w:val="center"/>
          </w:tcPr>
          <w:p w14:paraId="2F6EF20C"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4E488EB3" w14:textId="77777777" w:rsidR="004139D5" w:rsidRDefault="002735B2">
            <w:pPr>
              <w:keepLines/>
              <w:spacing w:line="360" w:lineRule="exact"/>
              <w:ind w:firstLine="0"/>
              <w:rPr>
                <w:rFonts w:hint="eastAsia"/>
              </w:rPr>
            </w:pPr>
            <w:r>
              <w:rPr>
                <w:sz w:val="21"/>
                <w:szCs w:val="21"/>
              </w:rPr>
              <w:t>PK*/Y</w:t>
            </w:r>
          </w:p>
        </w:tc>
        <w:tc>
          <w:tcPr>
            <w:tcW w:w="1304" w:type="dxa"/>
            <w:tcBorders>
              <w:left w:val="nil"/>
              <w:bottom w:val="nil"/>
              <w:right w:val="nil"/>
            </w:tcBorders>
            <w:tcMar>
              <w:top w:w="45" w:type="dxa"/>
              <w:left w:w="85" w:type="dxa"/>
              <w:bottom w:w="45" w:type="dxa"/>
              <w:right w:w="85" w:type="dxa"/>
            </w:tcMar>
            <w:vAlign w:val="center"/>
          </w:tcPr>
          <w:p w14:paraId="509748C9"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56D0261A" w14:textId="77777777" w:rsidR="004139D5" w:rsidRDefault="002735B2">
            <w:pPr>
              <w:keepLines/>
              <w:spacing w:line="360" w:lineRule="exact"/>
              <w:ind w:firstLine="0"/>
              <w:rPr>
                <w:rFonts w:hint="eastAsia"/>
              </w:rPr>
            </w:pPr>
            <w:r>
              <w:rPr>
                <w:sz w:val="21"/>
                <w:szCs w:val="21"/>
              </w:rPr>
              <w:t>记录编号</w:t>
            </w:r>
          </w:p>
        </w:tc>
      </w:tr>
      <w:tr w:rsidR="004139D5" w14:paraId="51B675F6"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1EE5B9F5" w14:textId="77777777" w:rsidR="004139D5" w:rsidRDefault="002735B2">
            <w:pPr>
              <w:keepLines/>
              <w:spacing w:line="360" w:lineRule="exact"/>
              <w:ind w:firstLine="0"/>
              <w:rPr>
                <w:rFonts w:hint="eastAsia"/>
              </w:rPr>
            </w:pPr>
            <w:r>
              <w:rPr>
                <w:sz w:val="21"/>
                <w:szCs w:val="21"/>
              </w:rPr>
              <w:t>clinic_id</w:t>
            </w:r>
          </w:p>
        </w:tc>
        <w:tc>
          <w:tcPr>
            <w:tcW w:w="907" w:type="dxa"/>
            <w:tcBorders>
              <w:left w:val="nil"/>
              <w:bottom w:val="nil"/>
              <w:right w:val="nil"/>
            </w:tcBorders>
            <w:tcMar>
              <w:top w:w="45" w:type="dxa"/>
              <w:left w:w="85" w:type="dxa"/>
              <w:bottom w:w="45" w:type="dxa"/>
              <w:right w:w="85" w:type="dxa"/>
            </w:tcMar>
            <w:vAlign w:val="center"/>
          </w:tcPr>
          <w:p w14:paraId="6E1BAE17"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36F28A23" w14:textId="77777777" w:rsidR="004139D5" w:rsidRDefault="002735B2">
            <w:pPr>
              <w:keepLines/>
              <w:spacing w:line="360" w:lineRule="exact"/>
              <w:ind w:firstLine="0"/>
              <w:rPr>
                <w:rFonts w:hint="eastAsia"/>
              </w:rPr>
            </w:pPr>
            <w:r>
              <w:rPr>
                <w:sz w:val="21"/>
                <w:szCs w:val="21"/>
              </w:rPr>
              <w:t>FK/N</w:t>
            </w:r>
          </w:p>
        </w:tc>
        <w:tc>
          <w:tcPr>
            <w:tcW w:w="1304" w:type="dxa"/>
            <w:tcBorders>
              <w:left w:val="nil"/>
              <w:bottom w:val="nil"/>
              <w:right w:val="nil"/>
            </w:tcBorders>
            <w:tcMar>
              <w:top w:w="45" w:type="dxa"/>
              <w:left w:w="85" w:type="dxa"/>
              <w:bottom w:w="45" w:type="dxa"/>
              <w:right w:w="85" w:type="dxa"/>
            </w:tcMar>
            <w:vAlign w:val="center"/>
          </w:tcPr>
          <w:p w14:paraId="11AA3C35"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4AD4686A" w14:textId="77777777" w:rsidR="004139D5" w:rsidRDefault="002735B2">
            <w:pPr>
              <w:keepLines/>
              <w:spacing w:line="360" w:lineRule="exact"/>
              <w:ind w:firstLine="0"/>
              <w:rPr>
                <w:rFonts w:hint="eastAsia"/>
              </w:rPr>
            </w:pPr>
            <w:r>
              <w:rPr>
                <w:sz w:val="21"/>
                <w:szCs w:val="21"/>
              </w:rPr>
              <w:t>门诊编号</w:t>
            </w:r>
          </w:p>
        </w:tc>
      </w:tr>
      <w:tr w:rsidR="004139D5" w14:paraId="50DB2748"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5FD834D5" w14:textId="77777777" w:rsidR="004139D5" w:rsidRDefault="002735B2">
            <w:pPr>
              <w:keepLines/>
              <w:spacing w:line="360" w:lineRule="exact"/>
              <w:ind w:firstLine="0"/>
              <w:rPr>
                <w:rFonts w:hint="eastAsia"/>
              </w:rPr>
            </w:pPr>
            <w:r>
              <w:rPr>
                <w:sz w:val="21"/>
                <w:szCs w:val="21"/>
              </w:rPr>
              <w:t>dentist_id</w:t>
            </w:r>
          </w:p>
        </w:tc>
        <w:tc>
          <w:tcPr>
            <w:tcW w:w="907" w:type="dxa"/>
            <w:tcBorders>
              <w:left w:val="nil"/>
              <w:bottom w:val="nil"/>
              <w:right w:val="nil"/>
            </w:tcBorders>
            <w:tcMar>
              <w:top w:w="45" w:type="dxa"/>
              <w:left w:w="85" w:type="dxa"/>
              <w:bottom w:w="45" w:type="dxa"/>
              <w:right w:w="85" w:type="dxa"/>
            </w:tcMar>
            <w:vAlign w:val="center"/>
          </w:tcPr>
          <w:p w14:paraId="046FC0C0"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4E423268" w14:textId="77777777" w:rsidR="004139D5" w:rsidRDefault="002735B2">
            <w:pPr>
              <w:keepLines/>
              <w:spacing w:line="360" w:lineRule="exact"/>
              <w:ind w:firstLine="0"/>
              <w:rPr>
                <w:rFonts w:hint="eastAsia"/>
              </w:rPr>
            </w:pPr>
            <w:r>
              <w:rPr>
                <w:sz w:val="21"/>
                <w:szCs w:val="21"/>
              </w:rPr>
              <w:t>FK/N</w:t>
            </w:r>
          </w:p>
        </w:tc>
        <w:tc>
          <w:tcPr>
            <w:tcW w:w="1304" w:type="dxa"/>
            <w:tcBorders>
              <w:left w:val="nil"/>
              <w:bottom w:val="nil"/>
              <w:right w:val="nil"/>
            </w:tcBorders>
            <w:tcMar>
              <w:top w:w="45" w:type="dxa"/>
              <w:left w:w="85" w:type="dxa"/>
              <w:bottom w:w="45" w:type="dxa"/>
              <w:right w:w="85" w:type="dxa"/>
            </w:tcMar>
            <w:vAlign w:val="center"/>
          </w:tcPr>
          <w:p w14:paraId="5C94A382"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4D51A95D" w14:textId="77777777" w:rsidR="004139D5" w:rsidRDefault="002735B2">
            <w:pPr>
              <w:keepLines/>
              <w:spacing w:line="360" w:lineRule="exact"/>
              <w:ind w:firstLine="0"/>
              <w:rPr>
                <w:rFonts w:hint="eastAsia"/>
              </w:rPr>
            </w:pPr>
            <w:r>
              <w:rPr>
                <w:sz w:val="21"/>
                <w:szCs w:val="21"/>
              </w:rPr>
              <w:t>医生编号</w:t>
            </w:r>
          </w:p>
        </w:tc>
      </w:tr>
      <w:tr w:rsidR="004139D5" w14:paraId="00BC033F"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027ECE7A" w14:textId="77777777" w:rsidR="004139D5" w:rsidRDefault="002735B2">
            <w:pPr>
              <w:keepLines/>
              <w:spacing w:line="360" w:lineRule="exact"/>
              <w:ind w:firstLine="0"/>
              <w:rPr>
                <w:rFonts w:hint="eastAsia"/>
              </w:rPr>
            </w:pPr>
            <w:r>
              <w:rPr>
                <w:sz w:val="21"/>
                <w:szCs w:val="21"/>
              </w:rPr>
              <w:t>start_at</w:t>
            </w:r>
          </w:p>
        </w:tc>
        <w:tc>
          <w:tcPr>
            <w:tcW w:w="907" w:type="dxa"/>
            <w:tcBorders>
              <w:left w:val="nil"/>
              <w:bottom w:val="nil"/>
              <w:right w:val="nil"/>
            </w:tcBorders>
            <w:tcMar>
              <w:top w:w="45" w:type="dxa"/>
              <w:left w:w="85" w:type="dxa"/>
              <w:bottom w:w="45" w:type="dxa"/>
              <w:right w:w="85" w:type="dxa"/>
            </w:tcMar>
            <w:vAlign w:val="center"/>
          </w:tcPr>
          <w:p w14:paraId="55C3BF36"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518B70DB"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6D756429"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4B907A98" w14:textId="77777777" w:rsidR="004139D5" w:rsidRDefault="002735B2">
            <w:pPr>
              <w:keepLines/>
              <w:spacing w:line="360" w:lineRule="exact"/>
              <w:ind w:firstLine="0"/>
              <w:rPr>
                <w:rFonts w:hint="eastAsia"/>
              </w:rPr>
            </w:pPr>
            <w:r>
              <w:rPr>
                <w:sz w:val="21"/>
                <w:szCs w:val="21"/>
              </w:rPr>
              <w:t>开始时间（</w:t>
            </w:r>
            <w:r>
              <w:rPr>
                <w:sz w:val="21"/>
                <w:szCs w:val="21"/>
              </w:rPr>
              <w:t>UTC ISO</w:t>
            </w:r>
            <w:r>
              <w:rPr>
                <w:sz w:val="21"/>
                <w:szCs w:val="21"/>
              </w:rPr>
              <w:t>）</w:t>
            </w:r>
          </w:p>
        </w:tc>
      </w:tr>
      <w:tr w:rsidR="004139D5" w14:paraId="00931091"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47D53C30" w14:textId="77777777" w:rsidR="004139D5" w:rsidRDefault="002735B2">
            <w:pPr>
              <w:keepLines/>
              <w:spacing w:line="360" w:lineRule="exact"/>
              <w:ind w:firstLine="0"/>
              <w:rPr>
                <w:rFonts w:hint="eastAsia"/>
              </w:rPr>
            </w:pPr>
            <w:r>
              <w:rPr>
                <w:sz w:val="21"/>
                <w:szCs w:val="21"/>
              </w:rPr>
              <w:t>end_at</w:t>
            </w:r>
          </w:p>
        </w:tc>
        <w:tc>
          <w:tcPr>
            <w:tcW w:w="907" w:type="dxa"/>
            <w:tcBorders>
              <w:left w:val="nil"/>
              <w:bottom w:val="nil"/>
              <w:right w:val="nil"/>
            </w:tcBorders>
            <w:tcMar>
              <w:top w:w="45" w:type="dxa"/>
              <w:left w:w="85" w:type="dxa"/>
              <w:bottom w:w="45" w:type="dxa"/>
              <w:right w:w="85" w:type="dxa"/>
            </w:tcMar>
            <w:vAlign w:val="center"/>
          </w:tcPr>
          <w:p w14:paraId="5A72CF09"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017D6A29"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435E4ADC"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136ABAF5" w14:textId="77777777" w:rsidR="004139D5" w:rsidRDefault="002735B2">
            <w:pPr>
              <w:keepLines/>
              <w:spacing w:line="360" w:lineRule="exact"/>
              <w:ind w:firstLine="0"/>
              <w:rPr>
                <w:rFonts w:hint="eastAsia"/>
              </w:rPr>
            </w:pPr>
            <w:r>
              <w:rPr>
                <w:sz w:val="21"/>
                <w:szCs w:val="21"/>
              </w:rPr>
              <w:t>结束时间（</w:t>
            </w:r>
            <w:r>
              <w:rPr>
                <w:sz w:val="21"/>
                <w:szCs w:val="21"/>
              </w:rPr>
              <w:t>UTC ISO</w:t>
            </w:r>
            <w:r>
              <w:rPr>
                <w:sz w:val="21"/>
                <w:szCs w:val="21"/>
              </w:rPr>
              <w:t>）</w:t>
            </w:r>
          </w:p>
        </w:tc>
      </w:tr>
      <w:tr w:rsidR="004139D5" w14:paraId="6B383095"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24EF29B3" w14:textId="77777777" w:rsidR="004139D5" w:rsidRDefault="002735B2">
            <w:pPr>
              <w:keepLines/>
              <w:spacing w:line="360" w:lineRule="exact"/>
              <w:ind w:firstLine="0"/>
              <w:rPr>
                <w:rFonts w:hint="eastAsia"/>
              </w:rPr>
            </w:pPr>
            <w:r>
              <w:rPr>
                <w:sz w:val="21"/>
                <w:szCs w:val="21"/>
              </w:rPr>
              <w:t>capacity</w:t>
            </w:r>
          </w:p>
        </w:tc>
        <w:tc>
          <w:tcPr>
            <w:tcW w:w="907" w:type="dxa"/>
            <w:tcBorders>
              <w:left w:val="nil"/>
              <w:bottom w:val="nil"/>
              <w:right w:val="nil"/>
            </w:tcBorders>
            <w:tcMar>
              <w:top w:w="45" w:type="dxa"/>
              <w:left w:w="85" w:type="dxa"/>
              <w:bottom w:w="45" w:type="dxa"/>
              <w:right w:w="85" w:type="dxa"/>
            </w:tcMar>
            <w:vAlign w:val="center"/>
          </w:tcPr>
          <w:p w14:paraId="061F7327" w14:textId="77777777" w:rsidR="004139D5" w:rsidRDefault="002735B2">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7F9143D8"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02E49F29"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17BA9022" w14:textId="77777777" w:rsidR="004139D5" w:rsidRDefault="002735B2">
            <w:pPr>
              <w:keepLines/>
              <w:spacing w:line="360" w:lineRule="exact"/>
              <w:ind w:firstLine="0"/>
              <w:rPr>
                <w:rFonts w:hint="eastAsia"/>
              </w:rPr>
            </w:pPr>
            <w:r>
              <w:rPr>
                <w:sz w:val="21"/>
                <w:szCs w:val="21"/>
              </w:rPr>
              <w:t>时段容量（当前固定为</w:t>
            </w:r>
            <w:r>
              <w:rPr>
                <w:sz w:val="21"/>
                <w:szCs w:val="21"/>
              </w:rPr>
              <w:t>1</w:t>
            </w:r>
            <w:r>
              <w:rPr>
                <w:sz w:val="21"/>
                <w:szCs w:val="21"/>
              </w:rPr>
              <w:t>）</w:t>
            </w:r>
          </w:p>
        </w:tc>
      </w:tr>
      <w:tr w:rsidR="004139D5" w14:paraId="2D68B5B2"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65ACB8DD" w14:textId="77777777" w:rsidR="004139D5" w:rsidRDefault="002735B2">
            <w:pPr>
              <w:keepLines/>
              <w:spacing w:line="360" w:lineRule="exact"/>
              <w:ind w:firstLine="0"/>
              <w:rPr>
                <w:rFonts w:hint="eastAsia"/>
              </w:rPr>
            </w:pPr>
            <w:r>
              <w:rPr>
                <w:sz w:val="21"/>
                <w:szCs w:val="21"/>
              </w:rPr>
              <w:t>active</w:t>
            </w:r>
          </w:p>
        </w:tc>
        <w:tc>
          <w:tcPr>
            <w:tcW w:w="907" w:type="dxa"/>
            <w:tcBorders>
              <w:left w:val="nil"/>
              <w:bottom w:val="nil"/>
              <w:right w:val="nil"/>
            </w:tcBorders>
            <w:tcMar>
              <w:top w:w="45" w:type="dxa"/>
              <w:left w:w="85" w:type="dxa"/>
              <w:bottom w:w="45" w:type="dxa"/>
              <w:right w:w="85" w:type="dxa"/>
            </w:tcMar>
            <w:vAlign w:val="center"/>
          </w:tcPr>
          <w:p w14:paraId="2E3CF67D" w14:textId="77777777" w:rsidR="004139D5" w:rsidRDefault="002735B2">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73C8EB14"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7DEF5E04"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62F6B41D" w14:textId="77777777" w:rsidR="004139D5" w:rsidRDefault="002735B2">
            <w:pPr>
              <w:keepLines/>
              <w:spacing w:line="360" w:lineRule="exact"/>
              <w:ind w:firstLine="0"/>
              <w:rPr>
                <w:rFonts w:hint="eastAsia"/>
              </w:rPr>
            </w:pPr>
            <w:r>
              <w:rPr>
                <w:sz w:val="21"/>
                <w:szCs w:val="21"/>
              </w:rPr>
              <w:t>是否启用（</w:t>
            </w:r>
            <w:r>
              <w:rPr>
                <w:sz w:val="21"/>
                <w:szCs w:val="21"/>
              </w:rPr>
              <w:t>0</w:t>
            </w:r>
            <w:r>
              <w:rPr>
                <w:sz w:val="21"/>
                <w:szCs w:val="21"/>
              </w:rPr>
              <w:t>或</w:t>
            </w:r>
            <w:r>
              <w:rPr>
                <w:sz w:val="21"/>
                <w:szCs w:val="21"/>
              </w:rPr>
              <w:t>1</w:t>
            </w:r>
            <w:r>
              <w:rPr>
                <w:sz w:val="21"/>
                <w:szCs w:val="21"/>
              </w:rPr>
              <w:t>）</w:t>
            </w:r>
          </w:p>
        </w:tc>
      </w:tr>
      <w:tr w:rsidR="004139D5" w14:paraId="2CF9782F" w14:textId="77777777">
        <w:trPr>
          <w:cantSplit/>
          <w:jc w:val="center"/>
        </w:trPr>
        <w:tc>
          <w:tcPr>
            <w:tcW w:w="2381" w:type="dxa"/>
            <w:tcBorders>
              <w:left w:val="nil"/>
              <w:bottom w:val="single" w:sz="7" w:space="0" w:color="000000"/>
              <w:right w:val="nil"/>
            </w:tcBorders>
            <w:tcMar>
              <w:top w:w="45" w:type="dxa"/>
              <w:left w:w="85" w:type="dxa"/>
              <w:bottom w:w="45" w:type="dxa"/>
              <w:right w:w="85" w:type="dxa"/>
            </w:tcMar>
            <w:vAlign w:val="center"/>
          </w:tcPr>
          <w:p w14:paraId="250F3C7E" w14:textId="77777777" w:rsidR="004139D5" w:rsidRDefault="002735B2">
            <w:pPr>
              <w:keepLines/>
              <w:spacing w:line="360" w:lineRule="exact"/>
              <w:ind w:firstLine="0"/>
              <w:rPr>
                <w:rFonts w:hint="eastAsia"/>
              </w:rPr>
            </w:pPr>
            <w:r>
              <w:rPr>
                <w:sz w:val="21"/>
                <w:szCs w:val="21"/>
              </w:rPr>
              <w:t>version</w:t>
            </w:r>
          </w:p>
        </w:tc>
        <w:tc>
          <w:tcPr>
            <w:tcW w:w="907" w:type="dxa"/>
            <w:tcBorders>
              <w:left w:val="nil"/>
              <w:bottom w:val="single" w:sz="7" w:space="0" w:color="000000"/>
              <w:right w:val="nil"/>
            </w:tcBorders>
            <w:tcMar>
              <w:top w:w="45" w:type="dxa"/>
              <w:left w:w="85" w:type="dxa"/>
              <w:bottom w:w="45" w:type="dxa"/>
              <w:right w:w="85" w:type="dxa"/>
            </w:tcMar>
            <w:vAlign w:val="center"/>
          </w:tcPr>
          <w:p w14:paraId="5490648C" w14:textId="77777777" w:rsidR="004139D5" w:rsidRDefault="002735B2">
            <w:pPr>
              <w:keepLines/>
              <w:spacing w:line="360" w:lineRule="exact"/>
              <w:ind w:firstLine="0"/>
              <w:rPr>
                <w:rFonts w:hint="eastAsia"/>
              </w:rPr>
            </w:pPr>
            <w:r>
              <w:rPr>
                <w:sz w:val="21"/>
                <w:szCs w:val="21"/>
              </w:rPr>
              <w:t>INTEGER</w:t>
            </w:r>
          </w:p>
        </w:tc>
        <w:tc>
          <w:tcPr>
            <w:tcW w:w="1191" w:type="dxa"/>
            <w:tcBorders>
              <w:left w:val="nil"/>
              <w:bottom w:val="single" w:sz="7" w:space="0" w:color="000000"/>
              <w:right w:val="nil"/>
            </w:tcBorders>
            <w:tcMar>
              <w:top w:w="45" w:type="dxa"/>
              <w:left w:w="85" w:type="dxa"/>
              <w:bottom w:w="45" w:type="dxa"/>
              <w:right w:w="85" w:type="dxa"/>
            </w:tcMar>
            <w:vAlign w:val="center"/>
          </w:tcPr>
          <w:p w14:paraId="426E203B"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single" w:sz="7" w:space="0" w:color="000000"/>
              <w:right w:val="nil"/>
            </w:tcBorders>
            <w:tcMar>
              <w:top w:w="45" w:type="dxa"/>
              <w:left w:w="85" w:type="dxa"/>
              <w:bottom w:w="45" w:type="dxa"/>
              <w:right w:w="85" w:type="dxa"/>
            </w:tcMar>
            <w:vAlign w:val="center"/>
          </w:tcPr>
          <w:p w14:paraId="15D75B51" w14:textId="77777777" w:rsidR="004139D5" w:rsidRDefault="002735B2">
            <w:pPr>
              <w:keepLines/>
              <w:spacing w:line="360" w:lineRule="exact"/>
              <w:ind w:firstLine="0"/>
              <w:rPr>
                <w:rFonts w:hint="eastAsia"/>
              </w:rPr>
            </w:pPr>
            <w:r>
              <w:rPr>
                <w:sz w:val="21"/>
                <w:szCs w:val="21"/>
              </w:rPr>
              <w:t>—</w:t>
            </w:r>
          </w:p>
        </w:tc>
        <w:tc>
          <w:tcPr>
            <w:tcW w:w="3061" w:type="dxa"/>
            <w:tcBorders>
              <w:left w:val="nil"/>
              <w:bottom w:val="single" w:sz="7" w:space="0" w:color="000000"/>
              <w:right w:val="nil"/>
            </w:tcBorders>
            <w:tcMar>
              <w:top w:w="45" w:type="dxa"/>
              <w:left w:w="85" w:type="dxa"/>
              <w:bottom w:w="45" w:type="dxa"/>
              <w:right w:w="85" w:type="dxa"/>
            </w:tcMar>
            <w:vAlign w:val="center"/>
          </w:tcPr>
          <w:p w14:paraId="01D6EAC7" w14:textId="77777777" w:rsidR="004139D5" w:rsidRDefault="002735B2">
            <w:pPr>
              <w:keepLines/>
              <w:spacing w:line="360" w:lineRule="exact"/>
              <w:ind w:firstLine="0"/>
              <w:rPr>
                <w:rFonts w:hint="eastAsia"/>
              </w:rPr>
            </w:pPr>
            <w:r>
              <w:rPr>
                <w:sz w:val="21"/>
                <w:szCs w:val="21"/>
              </w:rPr>
              <w:t>乐观并发版本号</w:t>
            </w:r>
          </w:p>
        </w:tc>
      </w:tr>
    </w:tbl>
    <w:p w14:paraId="79847D23" w14:textId="77777777" w:rsidR="004139D5" w:rsidRDefault="002735B2">
      <w:pPr>
        <w:rPr>
          <w:rFonts w:hint="eastAsia"/>
        </w:rPr>
      </w:pPr>
      <w:r>
        <w:t>主键：</w:t>
      </w:r>
      <w:r>
        <w:t>id</w:t>
      </w:r>
      <w:r>
        <w:t>。</w:t>
      </w:r>
      <w:r>
        <w:t xml:space="preserve"> </w:t>
      </w:r>
      <w:r>
        <w:t>检查约束：</w:t>
      </w:r>
      <w:r>
        <w:t>end_at&gt;start_at</w:t>
      </w:r>
      <w:r>
        <w:t>；</w:t>
      </w:r>
      <w:r>
        <w:t>capacity=1</w:t>
      </w:r>
      <w:r>
        <w:t>；</w:t>
      </w:r>
      <w:r>
        <w:t>active IN(0,1)</w:t>
      </w:r>
      <w:r>
        <w:t>；</w:t>
      </w:r>
      <w:r>
        <w:t>version&gt;0</w:t>
      </w:r>
      <w:r>
        <w:t>。</w:t>
      </w:r>
    </w:p>
    <w:p w14:paraId="6AC1A54B" w14:textId="77777777" w:rsidR="004139D5" w:rsidRDefault="002735B2">
      <w:pPr>
        <w:rPr>
          <w:rFonts w:hint="eastAsia"/>
        </w:rPr>
      </w:pPr>
      <w:r>
        <w:t>物理外键：</w:t>
      </w:r>
      <w:r>
        <w:t>dentist_id → dentists (id)</w:t>
      </w:r>
      <w:r>
        <w:t>；</w:t>
      </w:r>
      <w:r>
        <w:t>ON DELETE NO ACTION</w:t>
      </w:r>
      <w:r>
        <w:t>；</w:t>
      </w:r>
      <w:r>
        <w:t>clinic_id → clinics (id)</w:t>
      </w:r>
      <w:r>
        <w:t>；</w:t>
      </w:r>
      <w:r>
        <w:t>ON DELETE NO ACTION</w:t>
      </w:r>
      <w:r>
        <w:t>。</w:t>
      </w:r>
    </w:p>
    <w:p w14:paraId="21EF1892" w14:textId="77777777" w:rsidR="004139D5" w:rsidRDefault="002735B2">
      <w:pPr>
        <w:pStyle w:val="21"/>
        <w:numPr>
          <w:ilvl w:val="1"/>
          <w:numId w:val="11"/>
        </w:numPr>
      </w:pPr>
      <w:bookmarkStart w:id="148" w:name="_Toc243288776"/>
      <w:r>
        <w:t xml:space="preserve">appointments </w:t>
      </w:r>
      <w:r>
        <w:t>预约</w:t>
      </w:r>
      <w:bookmarkEnd w:id="148"/>
    </w:p>
    <w:p w14:paraId="6C8E6936" w14:textId="77777777" w:rsidR="004139D5" w:rsidRDefault="002735B2">
      <w:pPr>
        <w:rPr>
          <w:rFonts w:hint="eastAsia"/>
        </w:rPr>
      </w:pPr>
      <w:r>
        <w:t>记录患者预约、到诊、爽约、取消及改约链。</w:t>
      </w:r>
      <w:r>
        <w:t xml:space="preserve"> </w:t>
      </w:r>
      <w:r>
        <w:t>来源：</w:t>
      </w:r>
      <w:r>
        <w:t>server/schema.sql</w:t>
      </w:r>
      <w:r>
        <w:t>。</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2382"/>
        <w:gridCol w:w="907"/>
        <w:gridCol w:w="1191"/>
        <w:gridCol w:w="1304"/>
        <w:gridCol w:w="3061"/>
      </w:tblGrid>
      <w:tr w:rsidR="004139D5" w14:paraId="7F2413A9" w14:textId="77777777">
        <w:trPr>
          <w:cantSplit/>
          <w:tblHeader/>
          <w:jc w:val="center"/>
        </w:trPr>
        <w:tc>
          <w:tcPr>
            <w:tcW w:w="238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2E672418"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字段</w:t>
            </w:r>
          </w:p>
        </w:tc>
        <w:tc>
          <w:tcPr>
            <w:tcW w:w="907"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45E080B7"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类型</w:t>
            </w:r>
          </w:p>
        </w:tc>
        <w:tc>
          <w:tcPr>
            <w:tcW w:w="119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50B6B7B5"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键</w:t>
            </w:r>
            <w:r>
              <w:rPr>
                <w:rFonts w:ascii="Noto Sans SC" w:eastAsia="Noto Sans SC" w:hAnsi="Noto Sans SC" w:cs="Noto Sans SC"/>
                <w:b/>
                <w:bCs/>
                <w:sz w:val="21"/>
                <w:szCs w:val="21"/>
              </w:rPr>
              <w:t>/</w:t>
            </w:r>
            <w:r>
              <w:rPr>
                <w:rFonts w:ascii="Noto Sans SC" w:eastAsia="Noto Sans SC" w:hAnsi="Noto Sans SC" w:cs="Noto Sans SC"/>
                <w:b/>
                <w:bCs/>
                <w:sz w:val="21"/>
                <w:szCs w:val="21"/>
              </w:rPr>
              <w:t>可空</w:t>
            </w:r>
          </w:p>
        </w:tc>
        <w:tc>
          <w:tcPr>
            <w:tcW w:w="130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0CB282AF"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默认</w:t>
            </w:r>
          </w:p>
        </w:tc>
        <w:tc>
          <w:tcPr>
            <w:tcW w:w="306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74C2494"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含义</w:t>
            </w:r>
          </w:p>
        </w:tc>
      </w:tr>
      <w:tr w:rsidR="004139D5" w14:paraId="51B71A02"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261328B1" w14:textId="77777777" w:rsidR="004139D5" w:rsidRDefault="002735B2">
            <w:pPr>
              <w:keepLines/>
              <w:spacing w:line="360" w:lineRule="exact"/>
              <w:ind w:firstLine="0"/>
              <w:rPr>
                <w:rFonts w:hint="eastAsia"/>
              </w:rPr>
            </w:pPr>
            <w:r>
              <w:rPr>
                <w:sz w:val="21"/>
                <w:szCs w:val="21"/>
              </w:rPr>
              <w:t>id</w:t>
            </w:r>
          </w:p>
        </w:tc>
        <w:tc>
          <w:tcPr>
            <w:tcW w:w="907" w:type="dxa"/>
            <w:tcBorders>
              <w:left w:val="nil"/>
              <w:bottom w:val="nil"/>
              <w:right w:val="nil"/>
            </w:tcBorders>
            <w:tcMar>
              <w:top w:w="45" w:type="dxa"/>
              <w:left w:w="85" w:type="dxa"/>
              <w:bottom w:w="45" w:type="dxa"/>
              <w:right w:w="85" w:type="dxa"/>
            </w:tcMar>
            <w:vAlign w:val="center"/>
          </w:tcPr>
          <w:p w14:paraId="480CD02A"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2E9AA823" w14:textId="77777777" w:rsidR="004139D5" w:rsidRDefault="002735B2">
            <w:pPr>
              <w:keepLines/>
              <w:spacing w:line="360" w:lineRule="exact"/>
              <w:ind w:firstLine="0"/>
              <w:rPr>
                <w:rFonts w:hint="eastAsia"/>
              </w:rPr>
            </w:pPr>
            <w:r>
              <w:rPr>
                <w:sz w:val="21"/>
                <w:szCs w:val="21"/>
              </w:rPr>
              <w:t>PK*/Y</w:t>
            </w:r>
          </w:p>
        </w:tc>
        <w:tc>
          <w:tcPr>
            <w:tcW w:w="1304" w:type="dxa"/>
            <w:tcBorders>
              <w:left w:val="nil"/>
              <w:bottom w:val="nil"/>
              <w:right w:val="nil"/>
            </w:tcBorders>
            <w:tcMar>
              <w:top w:w="45" w:type="dxa"/>
              <w:left w:w="85" w:type="dxa"/>
              <w:bottom w:w="45" w:type="dxa"/>
              <w:right w:w="85" w:type="dxa"/>
            </w:tcMar>
            <w:vAlign w:val="center"/>
          </w:tcPr>
          <w:p w14:paraId="7E310820"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3A11A36B" w14:textId="77777777" w:rsidR="004139D5" w:rsidRDefault="002735B2">
            <w:pPr>
              <w:keepLines/>
              <w:spacing w:line="360" w:lineRule="exact"/>
              <w:ind w:firstLine="0"/>
              <w:rPr>
                <w:rFonts w:hint="eastAsia"/>
              </w:rPr>
            </w:pPr>
            <w:r>
              <w:rPr>
                <w:sz w:val="21"/>
                <w:szCs w:val="21"/>
              </w:rPr>
              <w:t>记录编号</w:t>
            </w:r>
          </w:p>
        </w:tc>
      </w:tr>
      <w:tr w:rsidR="004139D5" w14:paraId="3EC5BBD7"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786DAC45" w14:textId="77777777" w:rsidR="004139D5" w:rsidRDefault="002735B2">
            <w:pPr>
              <w:keepLines/>
              <w:spacing w:line="360" w:lineRule="exact"/>
              <w:ind w:firstLine="0"/>
              <w:rPr>
                <w:rFonts w:hint="eastAsia"/>
              </w:rPr>
            </w:pPr>
            <w:r>
              <w:rPr>
                <w:sz w:val="21"/>
                <w:szCs w:val="21"/>
              </w:rPr>
              <w:t>patient_id</w:t>
            </w:r>
          </w:p>
        </w:tc>
        <w:tc>
          <w:tcPr>
            <w:tcW w:w="907" w:type="dxa"/>
            <w:tcBorders>
              <w:left w:val="nil"/>
              <w:bottom w:val="nil"/>
              <w:right w:val="nil"/>
            </w:tcBorders>
            <w:tcMar>
              <w:top w:w="45" w:type="dxa"/>
              <w:left w:w="85" w:type="dxa"/>
              <w:bottom w:w="45" w:type="dxa"/>
              <w:right w:w="85" w:type="dxa"/>
            </w:tcMar>
            <w:vAlign w:val="center"/>
          </w:tcPr>
          <w:p w14:paraId="2276C256"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410A2D0B" w14:textId="77777777" w:rsidR="004139D5" w:rsidRDefault="002735B2">
            <w:pPr>
              <w:keepLines/>
              <w:spacing w:line="360" w:lineRule="exact"/>
              <w:ind w:firstLine="0"/>
              <w:rPr>
                <w:rFonts w:hint="eastAsia"/>
              </w:rPr>
            </w:pPr>
            <w:r>
              <w:rPr>
                <w:sz w:val="21"/>
                <w:szCs w:val="21"/>
              </w:rPr>
              <w:t>FK/N</w:t>
            </w:r>
          </w:p>
        </w:tc>
        <w:tc>
          <w:tcPr>
            <w:tcW w:w="1304" w:type="dxa"/>
            <w:tcBorders>
              <w:left w:val="nil"/>
              <w:bottom w:val="nil"/>
              <w:right w:val="nil"/>
            </w:tcBorders>
            <w:tcMar>
              <w:top w:w="45" w:type="dxa"/>
              <w:left w:w="85" w:type="dxa"/>
              <w:bottom w:w="45" w:type="dxa"/>
              <w:right w:w="85" w:type="dxa"/>
            </w:tcMar>
            <w:vAlign w:val="center"/>
          </w:tcPr>
          <w:p w14:paraId="3E6EC3A1"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3A53E004" w14:textId="77777777" w:rsidR="004139D5" w:rsidRDefault="002735B2">
            <w:pPr>
              <w:keepLines/>
              <w:spacing w:line="360" w:lineRule="exact"/>
              <w:ind w:firstLine="0"/>
              <w:rPr>
                <w:rFonts w:hint="eastAsia"/>
              </w:rPr>
            </w:pPr>
            <w:r>
              <w:rPr>
                <w:sz w:val="21"/>
                <w:szCs w:val="21"/>
              </w:rPr>
              <w:t>患者编号</w:t>
            </w:r>
          </w:p>
        </w:tc>
      </w:tr>
      <w:tr w:rsidR="004139D5" w14:paraId="04B01445"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42C3FE66" w14:textId="77777777" w:rsidR="004139D5" w:rsidRDefault="002735B2">
            <w:pPr>
              <w:keepLines/>
              <w:spacing w:line="360" w:lineRule="exact"/>
              <w:ind w:firstLine="0"/>
              <w:rPr>
                <w:rFonts w:hint="eastAsia"/>
              </w:rPr>
            </w:pPr>
            <w:r>
              <w:rPr>
                <w:sz w:val="21"/>
                <w:szCs w:val="21"/>
              </w:rPr>
              <w:t>clinic_id</w:t>
            </w:r>
          </w:p>
        </w:tc>
        <w:tc>
          <w:tcPr>
            <w:tcW w:w="907" w:type="dxa"/>
            <w:tcBorders>
              <w:left w:val="nil"/>
              <w:bottom w:val="nil"/>
              <w:right w:val="nil"/>
            </w:tcBorders>
            <w:tcMar>
              <w:top w:w="45" w:type="dxa"/>
              <w:left w:w="85" w:type="dxa"/>
              <w:bottom w:w="45" w:type="dxa"/>
              <w:right w:w="85" w:type="dxa"/>
            </w:tcMar>
            <w:vAlign w:val="center"/>
          </w:tcPr>
          <w:p w14:paraId="740359FB"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3F9FE499" w14:textId="77777777" w:rsidR="004139D5" w:rsidRDefault="002735B2">
            <w:pPr>
              <w:keepLines/>
              <w:spacing w:line="360" w:lineRule="exact"/>
              <w:ind w:firstLine="0"/>
              <w:rPr>
                <w:rFonts w:hint="eastAsia"/>
              </w:rPr>
            </w:pPr>
            <w:r>
              <w:rPr>
                <w:sz w:val="21"/>
                <w:szCs w:val="21"/>
              </w:rPr>
              <w:t>FK/N</w:t>
            </w:r>
          </w:p>
        </w:tc>
        <w:tc>
          <w:tcPr>
            <w:tcW w:w="1304" w:type="dxa"/>
            <w:tcBorders>
              <w:left w:val="nil"/>
              <w:bottom w:val="nil"/>
              <w:right w:val="nil"/>
            </w:tcBorders>
            <w:tcMar>
              <w:top w:w="45" w:type="dxa"/>
              <w:left w:w="85" w:type="dxa"/>
              <w:bottom w:w="45" w:type="dxa"/>
              <w:right w:w="85" w:type="dxa"/>
            </w:tcMar>
            <w:vAlign w:val="center"/>
          </w:tcPr>
          <w:p w14:paraId="7411A981"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64A0B797" w14:textId="77777777" w:rsidR="004139D5" w:rsidRDefault="002735B2">
            <w:pPr>
              <w:keepLines/>
              <w:spacing w:line="360" w:lineRule="exact"/>
              <w:ind w:firstLine="0"/>
              <w:rPr>
                <w:rFonts w:hint="eastAsia"/>
              </w:rPr>
            </w:pPr>
            <w:r>
              <w:rPr>
                <w:sz w:val="21"/>
                <w:szCs w:val="21"/>
              </w:rPr>
              <w:t>门诊编号</w:t>
            </w:r>
          </w:p>
        </w:tc>
      </w:tr>
      <w:tr w:rsidR="004139D5" w14:paraId="30C1AB3E"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72064A91" w14:textId="77777777" w:rsidR="004139D5" w:rsidRDefault="002735B2">
            <w:pPr>
              <w:keepLines/>
              <w:spacing w:line="360" w:lineRule="exact"/>
              <w:ind w:firstLine="0"/>
              <w:rPr>
                <w:rFonts w:hint="eastAsia"/>
              </w:rPr>
            </w:pPr>
            <w:r>
              <w:rPr>
                <w:sz w:val="21"/>
                <w:szCs w:val="21"/>
              </w:rPr>
              <w:t>dentist_id</w:t>
            </w:r>
          </w:p>
        </w:tc>
        <w:tc>
          <w:tcPr>
            <w:tcW w:w="907" w:type="dxa"/>
            <w:tcBorders>
              <w:left w:val="nil"/>
              <w:bottom w:val="nil"/>
              <w:right w:val="nil"/>
            </w:tcBorders>
            <w:tcMar>
              <w:top w:w="45" w:type="dxa"/>
              <w:left w:w="85" w:type="dxa"/>
              <w:bottom w:w="45" w:type="dxa"/>
              <w:right w:w="85" w:type="dxa"/>
            </w:tcMar>
            <w:vAlign w:val="center"/>
          </w:tcPr>
          <w:p w14:paraId="7667A305"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00E5EAE2" w14:textId="77777777" w:rsidR="004139D5" w:rsidRDefault="002735B2">
            <w:pPr>
              <w:keepLines/>
              <w:spacing w:line="360" w:lineRule="exact"/>
              <w:ind w:firstLine="0"/>
              <w:rPr>
                <w:rFonts w:hint="eastAsia"/>
              </w:rPr>
            </w:pPr>
            <w:r>
              <w:rPr>
                <w:sz w:val="21"/>
                <w:szCs w:val="21"/>
              </w:rPr>
              <w:t>FK/N</w:t>
            </w:r>
          </w:p>
        </w:tc>
        <w:tc>
          <w:tcPr>
            <w:tcW w:w="1304" w:type="dxa"/>
            <w:tcBorders>
              <w:left w:val="nil"/>
              <w:bottom w:val="nil"/>
              <w:right w:val="nil"/>
            </w:tcBorders>
            <w:tcMar>
              <w:top w:w="45" w:type="dxa"/>
              <w:left w:w="85" w:type="dxa"/>
              <w:bottom w:w="45" w:type="dxa"/>
              <w:right w:w="85" w:type="dxa"/>
            </w:tcMar>
            <w:vAlign w:val="center"/>
          </w:tcPr>
          <w:p w14:paraId="0F70A184"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6EF10E62" w14:textId="77777777" w:rsidR="004139D5" w:rsidRDefault="002735B2">
            <w:pPr>
              <w:keepLines/>
              <w:spacing w:line="360" w:lineRule="exact"/>
              <w:ind w:firstLine="0"/>
              <w:rPr>
                <w:rFonts w:hint="eastAsia"/>
              </w:rPr>
            </w:pPr>
            <w:r>
              <w:rPr>
                <w:sz w:val="21"/>
                <w:szCs w:val="21"/>
              </w:rPr>
              <w:t>医生编号</w:t>
            </w:r>
          </w:p>
        </w:tc>
      </w:tr>
      <w:tr w:rsidR="004139D5" w14:paraId="47DA070B"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10D33F78" w14:textId="77777777" w:rsidR="004139D5" w:rsidRDefault="002735B2">
            <w:pPr>
              <w:keepLines/>
              <w:spacing w:line="360" w:lineRule="exact"/>
              <w:ind w:firstLine="0"/>
              <w:rPr>
                <w:rFonts w:hint="eastAsia"/>
              </w:rPr>
            </w:pPr>
            <w:r>
              <w:rPr>
                <w:sz w:val="21"/>
                <w:szCs w:val="21"/>
              </w:rPr>
              <w:t>schedule_id</w:t>
            </w:r>
          </w:p>
        </w:tc>
        <w:tc>
          <w:tcPr>
            <w:tcW w:w="907" w:type="dxa"/>
            <w:tcBorders>
              <w:left w:val="nil"/>
              <w:bottom w:val="nil"/>
              <w:right w:val="nil"/>
            </w:tcBorders>
            <w:tcMar>
              <w:top w:w="45" w:type="dxa"/>
              <w:left w:w="85" w:type="dxa"/>
              <w:bottom w:w="45" w:type="dxa"/>
              <w:right w:w="85" w:type="dxa"/>
            </w:tcMar>
            <w:vAlign w:val="center"/>
          </w:tcPr>
          <w:p w14:paraId="13369F2F"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31859795" w14:textId="77777777" w:rsidR="004139D5" w:rsidRDefault="002735B2">
            <w:pPr>
              <w:keepLines/>
              <w:spacing w:line="360" w:lineRule="exact"/>
              <w:ind w:firstLine="0"/>
              <w:rPr>
                <w:rFonts w:hint="eastAsia"/>
              </w:rPr>
            </w:pPr>
            <w:r>
              <w:rPr>
                <w:sz w:val="21"/>
                <w:szCs w:val="21"/>
              </w:rPr>
              <w:t>FK/N</w:t>
            </w:r>
          </w:p>
        </w:tc>
        <w:tc>
          <w:tcPr>
            <w:tcW w:w="1304" w:type="dxa"/>
            <w:tcBorders>
              <w:left w:val="nil"/>
              <w:bottom w:val="nil"/>
              <w:right w:val="nil"/>
            </w:tcBorders>
            <w:tcMar>
              <w:top w:w="45" w:type="dxa"/>
              <w:left w:w="85" w:type="dxa"/>
              <w:bottom w:w="45" w:type="dxa"/>
              <w:right w:w="85" w:type="dxa"/>
            </w:tcMar>
            <w:vAlign w:val="center"/>
          </w:tcPr>
          <w:p w14:paraId="6D14E9DF"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565CF96F" w14:textId="77777777" w:rsidR="004139D5" w:rsidRDefault="002735B2">
            <w:pPr>
              <w:keepLines/>
              <w:spacing w:line="360" w:lineRule="exact"/>
              <w:ind w:firstLine="0"/>
              <w:rPr>
                <w:rFonts w:hint="eastAsia"/>
              </w:rPr>
            </w:pPr>
            <w:r>
              <w:rPr>
                <w:sz w:val="21"/>
                <w:szCs w:val="21"/>
              </w:rPr>
              <w:t>排班时段编号</w:t>
            </w:r>
          </w:p>
        </w:tc>
      </w:tr>
      <w:tr w:rsidR="004139D5" w14:paraId="6A8AF973"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124D042B" w14:textId="77777777" w:rsidR="004139D5" w:rsidRDefault="002735B2">
            <w:pPr>
              <w:keepLines/>
              <w:spacing w:line="360" w:lineRule="exact"/>
              <w:ind w:firstLine="0"/>
              <w:rPr>
                <w:rFonts w:hint="eastAsia"/>
              </w:rPr>
            </w:pPr>
            <w:r>
              <w:rPr>
                <w:sz w:val="21"/>
                <w:szCs w:val="21"/>
              </w:rPr>
              <w:t>start_at</w:t>
            </w:r>
          </w:p>
        </w:tc>
        <w:tc>
          <w:tcPr>
            <w:tcW w:w="907" w:type="dxa"/>
            <w:tcBorders>
              <w:left w:val="nil"/>
              <w:bottom w:val="nil"/>
              <w:right w:val="nil"/>
            </w:tcBorders>
            <w:tcMar>
              <w:top w:w="45" w:type="dxa"/>
              <w:left w:w="85" w:type="dxa"/>
              <w:bottom w:w="45" w:type="dxa"/>
              <w:right w:w="85" w:type="dxa"/>
            </w:tcMar>
            <w:vAlign w:val="center"/>
          </w:tcPr>
          <w:p w14:paraId="2FA5B0ED"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02813CA2"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32FFBFBC"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186B6193" w14:textId="77777777" w:rsidR="004139D5" w:rsidRDefault="002735B2">
            <w:pPr>
              <w:keepLines/>
              <w:spacing w:line="360" w:lineRule="exact"/>
              <w:ind w:firstLine="0"/>
              <w:rPr>
                <w:rFonts w:hint="eastAsia"/>
              </w:rPr>
            </w:pPr>
            <w:r>
              <w:rPr>
                <w:sz w:val="21"/>
                <w:szCs w:val="21"/>
              </w:rPr>
              <w:t>开始时间（</w:t>
            </w:r>
            <w:r>
              <w:rPr>
                <w:sz w:val="21"/>
                <w:szCs w:val="21"/>
              </w:rPr>
              <w:t>UTC ISO</w:t>
            </w:r>
            <w:r>
              <w:rPr>
                <w:sz w:val="21"/>
                <w:szCs w:val="21"/>
              </w:rPr>
              <w:t>）</w:t>
            </w:r>
          </w:p>
        </w:tc>
      </w:tr>
      <w:tr w:rsidR="004139D5" w14:paraId="1E43DAC3"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7090A1B1" w14:textId="77777777" w:rsidR="004139D5" w:rsidRDefault="002735B2">
            <w:pPr>
              <w:keepLines/>
              <w:spacing w:line="360" w:lineRule="exact"/>
              <w:ind w:firstLine="0"/>
              <w:rPr>
                <w:rFonts w:hint="eastAsia"/>
              </w:rPr>
            </w:pPr>
            <w:r>
              <w:rPr>
                <w:sz w:val="21"/>
                <w:szCs w:val="21"/>
              </w:rPr>
              <w:t>end_at</w:t>
            </w:r>
          </w:p>
        </w:tc>
        <w:tc>
          <w:tcPr>
            <w:tcW w:w="907" w:type="dxa"/>
            <w:tcBorders>
              <w:left w:val="nil"/>
              <w:bottom w:val="nil"/>
              <w:right w:val="nil"/>
            </w:tcBorders>
            <w:tcMar>
              <w:top w:w="45" w:type="dxa"/>
              <w:left w:w="85" w:type="dxa"/>
              <w:bottom w:w="45" w:type="dxa"/>
              <w:right w:w="85" w:type="dxa"/>
            </w:tcMar>
            <w:vAlign w:val="center"/>
          </w:tcPr>
          <w:p w14:paraId="7797F93C"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1C416F68"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155B9EF5"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76EDDCFD" w14:textId="77777777" w:rsidR="004139D5" w:rsidRDefault="002735B2">
            <w:pPr>
              <w:keepLines/>
              <w:spacing w:line="360" w:lineRule="exact"/>
              <w:ind w:firstLine="0"/>
              <w:rPr>
                <w:rFonts w:hint="eastAsia"/>
              </w:rPr>
            </w:pPr>
            <w:r>
              <w:rPr>
                <w:sz w:val="21"/>
                <w:szCs w:val="21"/>
              </w:rPr>
              <w:t>结束时间（</w:t>
            </w:r>
            <w:r>
              <w:rPr>
                <w:sz w:val="21"/>
                <w:szCs w:val="21"/>
              </w:rPr>
              <w:t>UTC ISO</w:t>
            </w:r>
            <w:r>
              <w:rPr>
                <w:sz w:val="21"/>
                <w:szCs w:val="21"/>
              </w:rPr>
              <w:t>）</w:t>
            </w:r>
          </w:p>
        </w:tc>
      </w:tr>
      <w:tr w:rsidR="004139D5" w14:paraId="2EEE0D4E"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2C2C2044" w14:textId="77777777" w:rsidR="004139D5" w:rsidRDefault="002735B2">
            <w:pPr>
              <w:keepLines/>
              <w:spacing w:line="360" w:lineRule="exact"/>
              <w:ind w:firstLine="0"/>
              <w:rPr>
                <w:rFonts w:hint="eastAsia"/>
              </w:rPr>
            </w:pPr>
            <w:r>
              <w:rPr>
                <w:sz w:val="21"/>
                <w:szCs w:val="21"/>
              </w:rPr>
              <w:t>problem</w:t>
            </w:r>
          </w:p>
        </w:tc>
        <w:tc>
          <w:tcPr>
            <w:tcW w:w="907" w:type="dxa"/>
            <w:tcBorders>
              <w:left w:val="nil"/>
              <w:bottom w:val="nil"/>
              <w:right w:val="nil"/>
            </w:tcBorders>
            <w:tcMar>
              <w:top w:w="45" w:type="dxa"/>
              <w:left w:w="85" w:type="dxa"/>
              <w:bottom w:w="45" w:type="dxa"/>
              <w:right w:w="85" w:type="dxa"/>
            </w:tcMar>
            <w:vAlign w:val="center"/>
          </w:tcPr>
          <w:p w14:paraId="33DE97BC"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7D6FE8A0"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493C4074"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27818593" w14:textId="77777777" w:rsidR="004139D5" w:rsidRDefault="002735B2">
            <w:pPr>
              <w:keepLines/>
              <w:spacing w:line="360" w:lineRule="exact"/>
              <w:ind w:firstLine="0"/>
              <w:rPr>
                <w:rFonts w:hint="eastAsia"/>
              </w:rPr>
            </w:pPr>
            <w:r>
              <w:rPr>
                <w:sz w:val="21"/>
                <w:szCs w:val="21"/>
              </w:rPr>
              <w:t>主诉</w:t>
            </w:r>
            <w:r>
              <w:rPr>
                <w:sz w:val="21"/>
                <w:szCs w:val="21"/>
              </w:rPr>
              <w:t>/</w:t>
            </w:r>
            <w:r>
              <w:rPr>
                <w:sz w:val="21"/>
                <w:szCs w:val="21"/>
              </w:rPr>
              <w:t>预约问题</w:t>
            </w:r>
          </w:p>
        </w:tc>
      </w:tr>
      <w:tr w:rsidR="004139D5" w14:paraId="45284427"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7D8125F3" w14:textId="77777777" w:rsidR="004139D5" w:rsidRDefault="002735B2">
            <w:pPr>
              <w:keepLines/>
              <w:spacing w:line="360" w:lineRule="exact"/>
              <w:ind w:firstLine="0"/>
              <w:rPr>
                <w:rFonts w:hint="eastAsia"/>
              </w:rPr>
            </w:pPr>
            <w:r>
              <w:rPr>
                <w:sz w:val="21"/>
                <w:szCs w:val="21"/>
              </w:rPr>
              <w:t>special_needs</w:t>
            </w:r>
          </w:p>
        </w:tc>
        <w:tc>
          <w:tcPr>
            <w:tcW w:w="907" w:type="dxa"/>
            <w:tcBorders>
              <w:left w:val="nil"/>
              <w:bottom w:val="nil"/>
              <w:right w:val="nil"/>
            </w:tcBorders>
            <w:tcMar>
              <w:top w:w="45" w:type="dxa"/>
              <w:left w:w="85" w:type="dxa"/>
              <w:bottom w:w="45" w:type="dxa"/>
              <w:right w:w="85" w:type="dxa"/>
            </w:tcMar>
            <w:vAlign w:val="center"/>
          </w:tcPr>
          <w:p w14:paraId="5E99D974"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4F3832D9" w14:textId="77777777" w:rsidR="004139D5" w:rsidRDefault="002735B2">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3A038467"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33FB2787" w14:textId="77777777" w:rsidR="004139D5" w:rsidRDefault="002735B2">
            <w:pPr>
              <w:keepLines/>
              <w:spacing w:line="360" w:lineRule="exact"/>
              <w:ind w:firstLine="0"/>
              <w:rPr>
                <w:rFonts w:hint="eastAsia"/>
              </w:rPr>
            </w:pPr>
            <w:r>
              <w:rPr>
                <w:sz w:val="21"/>
                <w:szCs w:val="21"/>
              </w:rPr>
              <w:t>特殊需求</w:t>
            </w:r>
          </w:p>
        </w:tc>
      </w:tr>
      <w:tr w:rsidR="004139D5" w14:paraId="3EF81803"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34CB6B67" w14:textId="77777777" w:rsidR="004139D5" w:rsidRDefault="002735B2">
            <w:pPr>
              <w:keepLines/>
              <w:spacing w:line="360" w:lineRule="exact"/>
              <w:ind w:firstLine="0"/>
              <w:rPr>
                <w:rFonts w:hint="eastAsia"/>
              </w:rPr>
            </w:pPr>
            <w:r>
              <w:rPr>
                <w:sz w:val="21"/>
                <w:szCs w:val="21"/>
              </w:rPr>
              <w:lastRenderedPageBreak/>
              <w:t>status</w:t>
            </w:r>
          </w:p>
        </w:tc>
        <w:tc>
          <w:tcPr>
            <w:tcW w:w="907" w:type="dxa"/>
            <w:tcBorders>
              <w:left w:val="nil"/>
              <w:bottom w:val="nil"/>
              <w:right w:val="nil"/>
            </w:tcBorders>
            <w:tcMar>
              <w:top w:w="45" w:type="dxa"/>
              <w:left w:w="85" w:type="dxa"/>
              <w:bottom w:w="45" w:type="dxa"/>
              <w:right w:w="85" w:type="dxa"/>
            </w:tcMar>
            <w:vAlign w:val="center"/>
          </w:tcPr>
          <w:p w14:paraId="7AE42315"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1D22E693"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5EF45850"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5EECD6C4" w14:textId="77777777" w:rsidR="004139D5" w:rsidRDefault="002735B2">
            <w:pPr>
              <w:keepLines/>
              <w:spacing w:line="360" w:lineRule="exact"/>
              <w:ind w:firstLine="0"/>
              <w:rPr>
                <w:rFonts w:hint="eastAsia"/>
              </w:rPr>
            </w:pPr>
            <w:r>
              <w:rPr>
                <w:sz w:val="21"/>
                <w:szCs w:val="21"/>
              </w:rPr>
              <w:t>预约状态（</w:t>
            </w:r>
            <w:r>
              <w:rPr>
                <w:sz w:val="21"/>
                <w:szCs w:val="21"/>
              </w:rPr>
              <w:t>booked/attended/no_show/cancelled</w:t>
            </w:r>
            <w:r>
              <w:rPr>
                <w:sz w:val="21"/>
                <w:szCs w:val="21"/>
              </w:rPr>
              <w:t>）</w:t>
            </w:r>
          </w:p>
        </w:tc>
      </w:tr>
      <w:tr w:rsidR="004139D5" w14:paraId="73245C47"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4EBDF9C4" w14:textId="77777777" w:rsidR="004139D5" w:rsidRDefault="002735B2">
            <w:pPr>
              <w:keepLines/>
              <w:spacing w:line="360" w:lineRule="exact"/>
              <w:ind w:firstLine="0"/>
              <w:rPr>
                <w:rFonts w:hint="eastAsia"/>
              </w:rPr>
            </w:pPr>
            <w:r>
              <w:rPr>
                <w:sz w:val="21"/>
                <w:szCs w:val="21"/>
              </w:rPr>
              <w:t>attended</w:t>
            </w:r>
          </w:p>
        </w:tc>
        <w:tc>
          <w:tcPr>
            <w:tcW w:w="907" w:type="dxa"/>
            <w:tcBorders>
              <w:left w:val="nil"/>
              <w:bottom w:val="nil"/>
              <w:right w:val="nil"/>
            </w:tcBorders>
            <w:tcMar>
              <w:top w:w="45" w:type="dxa"/>
              <w:left w:w="85" w:type="dxa"/>
              <w:bottom w:w="45" w:type="dxa"/>
              <w:right w:w="85" w:type="dxa"/>
            </w:tcMar>
            <w:vAlign w:val="center"/>
          </w:tcPr>
          <w:p w14:paraId="6923A366" w14:textId="77777777" w:rsidR="004139D5" w:rsidRDefault="002735B2">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17408009"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207C960A"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6694BD05" w14:textId="77777777" w:rsidR="004139D5" w:rsidRDefault="002735B2">
            <w:pPr>
              <w:keepLines/>
              <w:spacing w:line="360" w:lineRule="exact"/>
              <w:ind w:firstLine="0"/>
              <w:rPr>
                <w:rFonts w:hint="eastAsia"/>
              </w:rPr>
            </w:pPr>
            <w:r>
              <w:rPr>
                <w:sz w:val="21"/>
                <w:szCs w:val="21"/>
              </w:rPr>
              <w:t>是否到诊（</w:t>
            </w:r>
            <w:r>
              <w:rPr>
                <w:sz w:val="21"/>
                <w:szCs w:val="21"/>
              </w:rPr>
              <w:t>0</w:t>
            </w:r>
            <w:r>
              <w:rPr>
                <w:sz w:val="21"/>
                <w:szCs w:val="21"/>
              </w:rPr>
              <w:t>或</w:t>
            </w:r>
            <w:r>
              <w:rPr>
                <w:sz w:val="21"/>
                <w:szCs w:val="21"/>
              </w:rPr>
              <w:t>1</w:t>
            </w:r>
            <w:r>
              <w:rPr>
                <w:sz w:val="21"/>
                <w:szCs w:val="21"/>
              </w:rPr>
              <w:t>）</w:t>
            </w:r>
          </w:p>
        </w:tc>
      </w:tr>
      <w:tr w:rsidR="004139D5" w14:paraId="4F86BF7A"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54F50C79" w14:textId="77777777" w:rsidR="004139D5" w:rsidRDefault="002735B2">
            <w:pPr>
              <w:keepLines/>
              <w:spacing w:line="360" w:lineRule="exact"/>
              <w:ind w:firstLine="0"/>
              <w:rPr>
                <w:rFonts w:hint="eastAsia"/>
              </w:rPr>
            </w:pPr>
            <w:r>
              <w:rPr>
                <w:sz w:val="21"/>
                <w:szCs w:val="21"/>
              </w:rPr>
              <w:t>previous_id</w:t>
            </w:r>
          </w:p>
        </w:tc>
        <w:tc>
          <w:tcPr>
            <w:tcW w:w="907" w:type="dxa"/>
            <w:tcBorders>
              <w:left w:val="nil"/>
              <w:bottom w:val="nil"/>
              <w:right w:val="nil"/>
            </w:tcBorders>
            <w:tcMar>
              <w:top w:w="45" w:type="dxa"/>
              <w:left w:w="85" w:type="dxa"/>
              <w:bottom w:w="45" w:type="dxa"/>
              <w:right w:w="85" w:type="dxa"/>
            </w:tcMar>
            <w:vAlign w:val="center"/>
          </w:tcPr>
          <w:p w14:paraId="57EC6163"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2260EE3B" w14:textId="77777777" w:rsidR="004139D5" w:rsidRDefault="002735B2">
            <w:pPr>
              <w:keepLines/>
              <w:spacing w:line="360" w:lineRule="exact"/>
              <w:ind w:firstLine="0"/>
              <w:rPr>
                <w:rFonts w:hint="eastAsia"/>
              </w:rPr>
            </w:pPr>
            <w:r>
              <w:rPr>
                <w:sz w:val="21"/>
                <w:szCs w:val="21"/>
              </w:rPr>
              <w:t>FK/Y</w:t>
            </w:r>
          </w:p>
        </w:tc>
        <w:tc>
          <w:tcPr>
            <w:tcW w:w="1304" w:type="dxa"/>
            <w:tcBorders>
              <w:left w:val="nil"/>
              <w:bottom w:val="nil"/>
              <w:right w:val="nil"/>
            </w:tcBorders>
            <w:tcMar>
              <w:top w:w="45" w:type="dxa"/>
              <w:left w:w="85" w:type="dxa"/>
              <w:bottom w:w="45" w:type="dxa"/>
              <w:right w:w="85" w:type="dxa"/>
            </w:tcMar>
            <w:vAlign w:val="center"/>
          </w:tcPr>
          <w:p w14:paraId="7BA00A0C"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45AE6C8A" w14:textId="77777777" w:rsidR="004139D5" w:rsidRDefault="002735B2">
            <w:pPr>
              <w:keepLines/>
              <w:spacing w:line="360" w:lineRule="exact"/>
              <w:ind w:firstLine="0"/>
              <w:rPr>
                <w:rFonts w:hint="eastAsia"/>
              </w:rPr>
            </w:pPr>
            <w:r>
              <w:rPr>
                <w:sz w:val="21"/>
                <w:szCs w:val="21"/>
              </w:rPr>
              <w:t>改约前原预约编号</w:t>
            </w:r>
          </w:p>
        </w:tc>
      </w:tr>
      <w:tr w:rsidR="004139D5" w14:paraId="57BBFEA5"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7F6C80E3" w14:textId="77777777" w:rsidR="004139D5" w:rsidRDefault="002735B2">
            <w:pPr>
              <w:keepLines/>
              <w:spacing w:line="360" w:lineRule="exact"/>
              <w:ind w:firstLine="0"/>
              <w:rPr>
                <w:rFonts w:hint="eastAsia"/>
              </w:rPr>
            </w:pPr>
            <w:r>
              <w:rPr>
                <w:sz w:val="21"/>
                <w:szCs w:val="21"/>
              </w:rPr>
              <w:t>created_at</w:t>
            </w:r>
          </w:p>
        </w:tc>
        <w:tc>
          <w:tcPr>
            <w:tcW w:w="907" w:type="dxa"/>
            <w:tcBorders>
              <w:left w:val="nil"/>
              <w:bottom w:val="nil"/>
              <w:right w:val="nil"/>
            </w:tcBorders>
            <w:tcMar>
              <w:top w:w="45" w:type="dxa"/>
              <w:left w:w="85" w:type="dxa"/>
              <w:bottom w:w="45" w:type="dxa"/>
              <w:right w:w="85" w:type="dxa"/>
            </w:tcMar>
            <w:vAlign w:val="center"/>
          </w:tcPr>
          <w:p w14:paraId="00996EF1"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1941CB60" w14:textId="77777777" w:rsidR="004139D5" w:rsidRDefault="002735B2">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0C23E1B8"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57970587" w14:textId="77777777" w:rsidR="004139D5" w:rsidRDefault="002735B2">
            <w:pPr>
              <w:keepLines/>
              <w:spacing w:line="360" w:lineRule="exact"/>
              <w:ind w:firstLine="0"/>
              <w:rPr>
                <w:rFonts w:hint="eastAsia"/>
              </w:rPr>
            </w:pPr>
            <w:r>
              <w:rPr>
                <w:sz w:val="21"/>
                <w:szCs w:val="21"/>
              </w:rPr>
              <w:t>创建时间</w:t>
            </w:r>
          </w:p>
        </w:tc>
      </w:tr>
      <w:tr w:rsidR="004139D5" w14:paraId="30750CE9"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6224E5FE" w14:textId="77777777" w:rsidR="004139D5" w:rsidRDefault="002735B2">
            <w:pPr>
              <w:keepLines/>
              <w:spacing w:line="360" w:lineRule="exact"/>
              <w:ind w:firstLine="0"/>
              <w:rPr>
                <w:rFonts w:hint="eastAsia"/>
              </w:rPr>
            </w:pPr>
            <w:r>
              <w:rPr>
                <w:sz w:val="21"/>
                <w:szCs w:val="21"/>
              </w:rPr>
              <w:t>cancel_reason</w:t>
            </w:r>
          </w:p>
        </w:tc>
        <w:tc>
          <w:tcPr>
            <w:tcW w:w="907" w:type="dxa"/>
            <w:tcBorders>
              <w:left w:val="nil"/>
              <w:bottom w:val="nil"/>
              <w:right w:val="nil"/>
            </w:tcBorders>
            <w:tcMar>
              <w:top w:w="45" w:type="dxa"/>
              <w:left w:w="85" w:type="dxa"/>
              <w:bottom w:w="45" w:type="dxa"/>
              <w:right w:w="85" w:type="dxa"/>
            </w:tcMar>
            <w:vAlign w:val="center"/>
          </w:tcPr>
          <w:p w14:paraId="3C982A40"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34999F16" w14:textId="77777777" w:rsidR="004139D5" w:rsidRDefault="002735B2">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0478CD90"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2972B421" w14:textId="77777777" w:rsidR="004139D5" w:rsidRDefault="002735B2">
            <w:pPr>
              <w:keepLines/>
              <w:spacing w:line="360" w:lineRule="exact"/>
              <w:ind w:firstLine="0"/>
              <w:rPr>
                <w:rFonts w:hint="eastAsia"/>
              </w:rPr>
            </w:pPr>
            <w:r>
              <w:rPr>
                <w:sz w:val="21"/>
                <w:szCs w:val="21"/>
              </w:rPr>
              <w:t>取消原因</w:t>
            </w:r>
          </w:p>
        </w:tc>
      </w:tr>
      <w:tr w:rsidR="004139D5" w14:paraId="380BFFC1"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157D25F5" w14:textId="77777777" w:rsidR="004139D5" w:rsidRDefault="002735B2">
            <w:pPr>
              <w:keepLines/>
              <w:spacing w:line="360" w:lineRule="exact"/>
              <w:ind w:firstLine="0"/>
              <w:rPr>
                <w:rFonts w:hint="eastAsia"/>
              </w:rPr>
            </w:pPr>
            <w:r>
              <w:rPr>
                <w:sz w:val="21"/>
                <w:szCs w:val="21"/>
              </w:rPr>
              <w:t>cancelled_at</w:t>
            </w:r>
          </w:p>
        </w:tc>
        <w:tc>
          <w:tcPr>
            <w:tcW w:w="907" w:type="dxa"/>
            <w:tcBorders>
              <w:left w:val="nil"/>
              <w:bottom w:val="nil"/>
              <w:right w:val="nil"/>
            </w:tcBorders>
            <w:tcMar>
              <w:top w:w="45" w:type="dxa"/>
              <w:left w:w="85" w:type="dxa"/>
              <w:bottom w:w="45" w:type="dxa"/>
              <w:right w:w="85" w:type="dxa"/>
            </w:tcMar>
            <w:vAlign w:val="center"/>
          </w:tcPr>
          <w:p w14:paraId="7D25DD46"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30A6CC41" w14:textId="77777777" w:rsidR="004139D5" w:rsidRDefault="002735B2">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09F69CFA"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54F0E19C" w14:textId="77777777" w:rsidR="004139D5" w:rsidRDefault="002735B2">
            <w:pPr>
              <w:keepLines/>
              <w:spacing w:line="360" w:lineRule="exact"/>
              <w:ind w:firstLine="0"/>
              <w:rPr>
                <w:rFonts w:hint="eastAsia"/>
              </w:rPr>
            </w:pPr>
            <w:r>
              <w:rPr>
                <w:sz w:val="21"/>
                <w:szCs w:val="21"/>
              </w:rPr>
              <w:t>取消时间</w:t>
            </w:r>
          </w:p>
        </w:tc>
      </w:tr>
      <w:tr w:rsidR="004139D5" w14:paraId="3C123508"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3F5F6009" w14:textId="77777777" w:rsidR="004139D5" w:rsidRDefault="002735B2">
            <w:pPr>
              <w:keepLines/>
              <w:spacing w:line="360" w:lineRule="exact"/>
              <w:ind w:firstLine="0"/>
              <w:rPr>
                <w:rFonts w:hint="eastAsia"/>
              </w:rPr>
            </w:pPr>
            <w:r>
              <w:rPr>
                <w:sz w:val="21"/>
                <w:szCs w:val="21"/>
              </w:rPr>
              <w:t>status_reason</w:t>
            </w:r>
          </w:p>
        </w:tc>
        <w:tc>
          <w:tcPr>
            <w:tcW w:w="907" w:type="dxa"/>
            <w:tcBorders>
              <w:left w:val="nil"/>
              <w:bottom w:val="nil"/>
              <w:right w:val="nil"/>
            </w:tcBorders>
            <w:tcMar>
              <w:top w:w="45" w:type="dxa"/>
              <w:left w:w="85" w:type="dxa"/>
              <w:bottom w:w="45" w:type="dxa"/>
              <w:right w:w="85" w:type="dxa"/>
            </w:tcMar>
            <w:vAlign w:val="center"/>
          </w:tcPr>
          <w:p w14:paraId="48F419B4"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578ADF76" w14:textId="77777777" w:rsidR="004139D5" w:rsidRDefault="002735B2">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05ABA03E"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242F0CFE" w14:textId="77777777" w:rsidR="004139D5" w:rsidRDefault="002735B2">
            <w:pPr>
              <w:keepLines/>
              <w:spacing w:line="360" w:lineRule="exact"/>
              <w:ind w:firstLine="0"/>
              <w:rPr>
                <w:rFonts w:hint="eastAsia"/>
              </w:rPr>
            </w:pPr>
            <w:r>
              <w:rPr>
                <w:sz w:val="21"/>
                <w:szCs w:val="21"/>
              </w:rPr>
              <w:t>状态变更或更正原因</w:t>
            </w:r>
          </w:p>
        </w:tc>
      </w:tr>
      <w:tr w:rsidR="004139D5" w14:paraId="4D2C2DBB"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218935B2" w14:textId="77777777" w:rsidR="004139D5" w:rsidRDefault="002735B2">
            <w:pPr>
              <w:keepLines/>
              <w:spacing w:line="360" w:lineRule="exact"/>
              <w:ind w:firstLine="0"/>
              <w:rPr>
                <w:rFonts w:hint="eastAsia"/>
              </w:rPr>
            </w:pPr>
            <w:r>
              <w:rPr>
                <w:sz w:val="21"/>
                <w:szCs w:val="21"/>
              </w:rPr>
              <w:t>status_changed_at</w:t>
            </w:r>
          </w:p>
        </w:tc>
        <w:tc>
          <w:tcPr>
            <w:tcW w:w="907" w:type="dxa"/>
            <w:tcBorders>
              <w:left w:val="nil"/>
              <w:bottom w:val="nil"/>
              <w:right w:val="nil"/>
            </w:tcBorders>
            <w:tcMar>
              <w:top w:w="45" w:type="dxa"/>
              <w:left w:w="85" w:type="dxa"/>
              <w:bottom w:w="45" w:type="dxa"/>
              <w:right w:w="85" w:type="dxa"/>
            </w:tcMar>
            <w:vAlign w:val="center"/>
          </w:tcPr>
          <w:p w14:paraId="27DDB393"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7F3ED3EF" w14:textId="77777777" w:rsidR="004139D5" w:rsidRDefault="002735B2">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2855673F"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6F669342" w14:textId="77777777" w:rsidR="004139D5" w:rsidRDefault="002735B2">
            <w:pPr>
              <w:keepLines/>
              <w:spacing w:line="360" w:lineRule="exact"/>
              <w:ind w:firstLine="0"/>
              <w:rPr>
                <w:rFonts w:hint="eastAsia"/>
              </w:rPr>
            </w:pPr>
            <w:r>
              <w:rPr>
                <w:sz w:val="21"/>
                <w:szCs w:val="21"/>
              </w:rPr>
              <w:t>状态变更时间</w:t>
            </w:r>
          </w:p>
        </w:tc>
      </w:tr>
      <w:tr w:rsidR="004139D5" w14:paraId="071348DA" w14:textId="77777777">
        <w:trPr>
          <w:cantSplit/>
          <w:jc w:val="center"/>
        </w:trPr>
        <w:tc>
          <w:tcPr>
            <w:tcW w:w="2381" w:type="dxa"/>
            <w:tcBorders>
              <w:left w:val="nil"/>
              <w:bottom w:val="single" w:sz="7" w:space="0" w:color="000000"/>
              <w:right w:val="nil"/>
            </w:tcBorders>
            <w:tcMar>
              <w:top w:w="45" w:type="dxa"/>
              <w:left w:w="85" w:type="dxa"/>
              <w:bottom w:w="45" w:type="dxa"/>
              <w:right w:w="85" w:type="dxa"/>
            </w:tcMar>
            <w:vAlign w:val="center"/>
          </w:tcPr>
          <w:p w14:paraId="32E3485C" w14:textId="77777777" w:rsidR="004139D5" w:rsidRDefault="002735B2">
            <w:pPr>
              <w:keepLines/>
              <w:spacing w:line="360" w:lineRule="exact"/>
              <w:ind w:firstLine="0"/>
              <w:rPr>
                <w:rFonts w:hint="eastAsia"/>
              </w:rPr>
            </w:pPr>
            <w:r>
              <w:rPr>
                <w:sz w:val="21"/>
                <w:szCs w:val="21"/>
              </w:rPr>
              <w:t>version</w:t>
            </w:r>
          </w:p>
        </w:tc>
        <w:tc>
          <w:tcPr>
            <w:tcW w:w="907" w:type="dxa"/>
            <w:tcBorders>
              <w:left w:val="nil"/>
              <w:bottom w:val="single" w:sz="7" w:space="0" w:color="000000"/>
              <w:right w:val="nil"/>
            </w:tcBorders>
            <w:tcMar>
              <w:top w:w="45" w:type="dxa"/>
              <w:left w:w="85" w:type="dxa"/>
              <w:bottom w:w="45" w:type="dxa"/>
              <w:right w:w="85" w:type="dxa"/>
            </w:tcMar>
            <w:vAlign w:val="center"/>
          </w:tcPr>
          <w:p w14:paraId="545BBAB3" w14:textId="77777777" w:rsidR="004139D5" w:rsidRDefault="002735B2">
            <w:pPr>
              <w:keepLines/>
              <w:spacing w:line="360" w:lineRule="exact"/>
              <w:ind w:firstLine="0"/>
              <w:rPr>
                <w:rFonts w:hint="eastAsia"/>
              </w:rPr>
            </w:pPr>
            <w:r>
              <w:rPr>
                <w:sz w:val="21"/>
                <w:szCs w:val="21"/>
              </w:rPr>
              <w:t>INTEGER</w:t>
            </w:r>
          </w:p>
        </w:tc>
        <w:tc>
          <w:tcPr>
            <w:tcW w:w="1191" w:type="dxa"/>
            <w:tcBorders>
              <w:left w:val="nil"/>
              <w:bottom w:val="single" w:sz="7" w:space="0" w:color="000000"/>
              <w:right w:val="nil"/>
            </w:tcBorders>
            <w:tcMar>
              <w:top w:w="45" w:type="dxa"/>
              <w:left w:w="85" w:type="dxa"/>
              <w:bottom w:w="45" w:type="dxa"/>
              <w:right w:w="85" w:type="dxa"/>
            </w:tcMar>
            <w:vAlign w:val="center"/>
          </w:tcPr>
          <w:p w14:paraId="5E165797"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single" w:sz="7" w:space="0" w:color="000000"/>
              <w:right w:val="nil"/>
            </w:tcBorders>
            <w:tcMar>
              <w:top w:w="45" w:type="dxa"/>
              <w:left w:w="85" w:type="dxa"/>
              <w:bottom w:w="45" w:type="dxa"/>
              <w:right w:w="85" w:type="dxa"/>
            </w:tcMar>
            <w:vAlign w:val="center"/>
          </w:tcPr>
          <w:p w14:paraId="1A2B31A5" w14:textId="77777777" w:rsidR="004139D5" w:rsidRDefault="002735B2">
            <w:pPr>
              <w:keepLines/>
              <w:spacing w:line="360" w:lineRule="exact"/>
              <w:ind w:firstLine="0"/>
              <w:rPr>
                <w:rFonts w:hint="eastAsia"/>
              </w:rPr>
            </w:pPr>
            <w:r>
              <w:rPr>
                <w:sz w:val="21"/>
                <w:szCs w:val="21"/>
              </w:rPr>
              <w:t>—</w:t>
            </w:r>
          </w:p>
        </w:tc>
        <w:tc>
          <w:tcPr>
            <w:tcW w:w="3061" w:type="dxa"/>
            <w:tcBorders>
              <w:left w:val="nil"/>
              <w:bottom w:val="single" w:sz="7" w:space="0" w:color="000000"/>
              <w:right w:val="nil"/>
            </w:tcBorders>
            <w:tcMar>
              <w:top w:w="45" w:type="dxa"/>
              <w:left w:w="85" w:type="dxa"/>
              <w:bottom w:w="45" w:type="dxa"/>
              <w:right w:w="85" w:type="dxa"/>
            </w:tcMar>
            <w:vAlign w:val="center"/>
          </w:tcPr>
          <w:p w14:paraId="061C4F1A" w14:textId="77777777" w:rsidR="004139D5" w:rsidRDefault="002735B2">
            <w:pPr>
              <w:keepLines/>
              <w:spacing w:line="360" w:lineRule="exact"/>
              <w:ind w:firstLine="0"/>
              <w:rPr>
                <w:rFonts w:hint="eastAsia"/>
              </w:rPr>
            </w:pPr>
            <w:r>
              <w:rPr>
                <w:sz w:val="21"/>
                <w:szCs w:val="21"/>
              </w:rPr>
              <w:t>乐观并发版本号</w:t>
            </w:r>
          </w:p>
        </w:tc>
      </w:tr>
    </w:tbl>
    <w:p w14:paraId="09DE93B6" w14:textId="77777777" w:rsidR="004139D5" w:rsidRDefault="002735B2">
      <w:pPr>
        <w:rPr>
          <w:rFonts w:hint="eastAsia"/>
        </w:rPr>
      </w:pPr>
      <w:r>
        <w:t>主键：</w:t>
      </w:r>
      <w:r>
        <w:t>id</w:t>
      </w:r>
      <w:r>
        <w:t>。</w:t>
      </w:r>
      <w:r>
        <w:t xml:space="preserve"> </w:t>
      </w:r>
      <w:r>
        <w:t>检查约束：</w:t>
      </w:r>
      <w:r>
        <w:t>end_at&gt;start_at</w:t>
      </w:r>
      <w:r>
        <w:t>；</w:t>
      </w:r>
      <w:r>
        <w:t>status IN('booked','attended','no_show','cancelled')</w:t>
      </w:r>
      <w:r>
        <w:t>；</w:t>
      </w:r>
      <w:r>
        <w:t>attended IN(0,1)</w:t>
      </w:r>
      <w:r>
        <w:t>；</w:t>
      </w:r>
      <w:r>
        <w:t>version&gt;0</w:t>
      </w:r>
      <w:r>
        <w:t>。</w:t>
      </w:r>
    </w:p>
    <w:p w14:paraId="3AD56FA7" w14:textId="77777777" w:rsidR="004139D5" w:rsidRDefault="002735B2">
      <w:pPr>
        <w:rPr>
          <w:rFonts w:hint="eastAsia"/>
        </w:rPr>
      </w:pPr>
      <w:r>
        <w:t>物理外键：</w:t>
      </w:r>
      <w:r>
        <w:t>previous_id → appointments (id)</w:t>
      </w:r>
      <w:r>
        <w:t>；</w:t>
      </w:r>
      <w:r>
        <w:t>ON DELETE NO ACTION</w:t>
      </w:r>
      <w:r>
        <w:t>；</w:t>
      </w:r>
      <w:r>
        <w:t>schedule_id → schedules (id)</w:t>
      </w:r>
      <w:r>
        <w:t>；</w:t>
      </w:r>
      <w:r>
        <w:t>ON DELETE NO ACTION</w:t>
      </w:r>
      <w:r>
        <w:t>；</w:t>
      </w:r>
      <w:r>
        <w:t>dentist_id → dentists (id)</w:t>
      </w:r>
      <w:r>
        <w:t>；</w:t>
      </w:r>
      <w:r>
        <w:t>ON DELETE NO ACTION</w:t>
      </w:r>
      <w:r>
        <w:t>；</w:t>
      </w:r>
      <w:r>
        <w:t>clinic_id → clinics (id)</w:t>
      </w:r>
      <w:r>
        <w:t>；</w:t>
      </w:r>
      <w:r>
        <w:t>ON DELETE NO ACTION</w:t>
      </w:r>
      <w:r>
        <w:t>；</w:t>
      </w:r>
      <w:r>
        <w:t>patient_id → patients (id)</w:t>
      </w:r>
      <w:r>
        <w:t>；</w:t>
      </w:r>
      <w:r>
        <w:t>ON DELETE NO ACTION</w:t>
      </w:r>
      <w:r>
        <w:t>。</w:t>
      </w:r>
    </w:p>
    <w:p w14:paraId="29293EE6" w14:textId="77777777" w:rsidR="004139D5" w:rsidRDefault="002735B2">
      <w:pPr>
        <w:pStyle w:val="21"/>
        <w:numPr>
          <w:ilvl w:val="1"/>
          <w:numId w:val="11"/>
        </w:numPr>
      </w:pPr>
      <w:bookmarkStart w:id="149" w:name="_Toc243288777"/>
      <w:r>
        <w:t xml:space="preserve">visits </w:t>
      </w:r>
      <w:r>
        <w:t>就诊记录</w:t>
      </w:r>
      <w:bookmarkEnd w:id="149"/>
    </w:p>
    <w:p w14:paraId="2E5EC03E" w14:textId="77777777" w:rsidR="004139D5" w:rsidRDefault="002735B2">
      <w:pPr>
        <w:rPr>
          <w:rFonts w:hint="eastAsia"/>
        </w:rPr>
      </w:pPr>
      <w:r>
        <w:t>到诊后形成就诊记录；完成后冻结正文并允许附记。</w:t>
      </w:r>
      <w:r>
        <w:t xml:space="preserve"> </w:t>
      </w:r>
      <w:r>
        <w:t>来源：</w:t>
      </w:r>
      <w:r>
        <w:t>server/schema.sql</w:t>
      </w:r>
      <w:r>
        <w:t>。</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2382"/>
        <w:gridCol w:w="907"/>
        <w:gridCol w:w="1191"/>
        <w:gridCol w:w="1304"/>
        <w:gridCol w:w="3061"/>
      </w:tblGrid>
      <w:tr w:rsidR="004139D5" w14:paraId="15853162" w14:textId="77777777">
        <w:trPr>
          <w:cantSplit/>
          <w:tblHeader/>
          <w:jc w:val="center"/>
        </w:trPr>
        <w:tc>
          <w:tcPr>
            <w:tcW w:w="238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0401D754"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字段</w:t>
            </w:r>
          </w:p>
        </w:tc>
        <w:tc>
          <w:tcPr>
            <w:tcW w:w="907"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55AE6BF5"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类型</w:t>
            </w:r>
          </w:p>
        </w:tc>
        <w:tc>
          <w:tcPr>
            <w:tcW w:w="119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F7089EC"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键</w:t>
            </w:r>
            <w:r>
              <w:rPr>
                <w:rFonts w:ascii="Noto Sans SC" w:eastAsia="Noto Sans SC" w:hAnsi="Noto Sans SC" w:cs="Noto Sans SC"/>
                <w:b/>
                <w:bCs/>
                <w:sz w:val="21"/>
                <w:szCs w:val="21"/>
              </w:rPr>
              <w:t>/</w:t>
            </w:r>
            <w:r>
              <w:rPr>
                <w:rFonts w:ascii="Noto Sans SC" w:eastAsia="Noto Sans SC" w:hAnsi="Noto Sans SC" w:cs="Noto Sans SC"/>
                <w:b/>
                <w:bCs/>
                <w:sz w:val="21"/>
                <w:szCs w:val="21"/>
              </w:rPr>
              <w:t>可空</w:t>
            </w:r>
          </w:p>
        </w:tc>
        <w:tc>
          <w:tcPr>
            <w:tcW w:w="130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B67D623"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默认</w:t>
            </w:r>
          </w:p>
        </w:tc>
        <w:tc>
          <w:tcPr>
            <w:tcW w:w="306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98EC76C"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含义</w:t>
            </w:r>
          </w:p>
        </w:tc>
      </w:tr>
      <w:tr w:rsidR="004139D5" w14:paraId="517F2696"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31C44A74" w14:textId="77777777" w:rsidR="004139D5" w:rsidRDefault="002735B2">
            <w:pPr>
              <w:keepLines/>
              <w:spacing w:line="360" w:lineRule="exact"/>
              <w:ind w:firstLine="0"/>
              <w:rPr>
                <w:rFonts w:hint="eastAsia"/>
              </w:rPr>
            </w:pPr>
            <w:r>
              <w:rPr>
                <w:sz w:val="21"/>
                <w:szCs w:val="21"/>
              </w:rPr>
              <w:t>id</w:t>
            </w:r>
          </w:p>
        </w:tc>
        <w:tc>
          <w:tcPr>
            <w:tcW w:w="907" w:type="dxa"/>
            <w:tcBorders>
              <w:left w:val="nil"/>
              <w:bottom w:val="nil"/>
              <w:right w:val="nil"/>
            </w:tcBorders>
            <w:tcMar>
              <w:top w:w="45" w:type="dxa"/>
              <w:left w:w="85" w:type="dxa"/>
              <w:bottom w:w="45" w:type="dxa"/>
              <w:right w:w="85" w:type="dxa"/>
            </w:tcMar>
            <w:vAlign w:val="center"/>
          </w:tcPr>
          <w:p w14:paraId="5269136A"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241AAA18" w14:textId="77777777" w:rsidR="004139D5" w:rsidRDefault="002735B2">
            <w:pPr>
              <w:keepLines/>
              <w:spacing w:line="360" w:lineRule="exact"/>
              <w:ind w:firstLine="0"/>
              <w:rPr>
                <w:rFonts w:hint="eastAsia"/>
              </w:rPr>
            </w:pPr>
            <w:r>
              <w:rPr>
                <w:sz w:val="21"/>
                <w:szCs w:val="21"/>
              </w:rPr>
              <w:t>PK*/Y</w:t>
            </w:r>
          </w:p>
        </w:tc>
        <w:tc>
          <w:tcPr>
            <w:tcW w:w="1304" w:type="dxa"/>
            <w:tcBorders>
              <w:left w:val="nil"/>
              <w:bottom w:val="nil"/>
              <w:right w:val="nil"/>
            </w:tcBorders>
            <w:tcMar>
              <w:top w:w="45" w:type="dxa"/>
              <w:left w:w="85" w:type="dxa"/>
              <w:bottom w:w="45" w:type="dxa"/>
              <w:right w:w="85" w:type="dxa"/>
            </w:tcMar>
            <w:vAlign w:val="center"/>
          </w:tcPr>
          <w:p w14:paraId="2DFC135E"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3A7FBCEA" w14:textId="77777777" w:rsidR="004139D5" w:rsidRDefault="002735B2">
            <w:pPr>
              <w:keepLines/>
              <w:spacing w:line="360" w:lineRule="exact"/>
              <w:ind w:firstLine="0"/>
              <w:rPr>
                <w:rFonts w:hint="eastAsia"/>
              </w:rPr>
            </w:pPr>
            <w:r>
              <w:rPr>
                <w:sz w:val="21"/>
                <w:szCs w:val="21"/>
              </w:rPr>
              <w:t>记录编号</w:t>
            </w:r>
          </w:p>
        </w:tc>
      </w:tr>
      <w:tr w:rsidR="004139D5" w14:paraId="023C3BD1"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15F83092" w14:textId="77777777" w:rsidR="004139D5" w:rsidRDefault="002735B2">
            <w:pPr>
              <w:keepLines/>
              <w:spacing w:line="360" w:lineRule="exact"/>
              <w:ind w:firstLine="0"/>
              <w:rPr>
                <w:rFonts w:hint="eastAsia"/>
              </w:rPr>
            </w:pPr>
            <w:r>
              <w:rPr>
                <w:sz w:val="21"/>
                <w:szCs w:val="21"/>
              </w:rPr>
              <w:t>appointment_id</w:t>
            </w:r>
          </w:p>
        </w:tc>
        <w:tc>
          <w:tcPr>
            <w:tcW w:w="907" w:type="dxa"/>
            <w:tcBorders>
              <w:left w:val="nil"/>
              <w:bottom w:val="nil"/>
              <w:right w:val="nil"/>
            </w:tcBorders>
            <w:tcMar>
              <w:top w:w="45" w:type="dxa"/>
              <w:left w:w="85" w:type="dxa"/>
              <w:bottom w:w="45" w:type="dxa"/>
              <w:right w:w="85" w:type="dxa"/>
            </w:tcMar>
            <w:vAlign w:val="center"/>
          </w:tcPr>
          <w:p w14:paraId="6D6C0FFA"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65ADD9D6" w14:textId="77777777" w:rsidR="004139D5" w:rsidRDefault="002735B2">
            <w:pPr>
              <w:keepLines/>
              <w:spacing w:line="360" w:lineRule="exact"/>
              <w:ind w:firstLine="0"/>
              <w:rPr>
                <w:rFonts w:hint="eastAsia"/>
              </w:rPr>
            </w:pPr>
            <w:r>
              <w:rPr>
                <w:sz w:val="21"/>
                <w:szCs w:val="21"/>
              </w:rPr>
              <w:t>FK/N</w:t>
            </w:r>
          </w:p>
        </w:tc>
        <w:tc>
          <w:tcPr>
            <w:tcW w:w="1304" w:type="dxa"/>
            <w:tcBorders>
              <w:left w:val="nil"/>
              <w:bottom w:val="nil"/>
              <w:right w:val="nil"/>
            </w:tcBorders>
            <w:tcMar>
              <w:top w:w="45" w:type="dxa"/>
              <w:left w:w="85" w:type="dxa"/>
              <w:bottom w:w="45" w:type="dxa"/>
              <w:right w:w="85" w:type="dxa"/>
            </w:tcMar>
            <w:vAlign w:val="center"/>
          </w:tcPr>
          <w:p w14:paraId="598AD5DC"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3E3B4113" w14:textId="77777777" w:rsidR="004139D5" w:rsidRDefault="002735B2">
            <w:pPr>
              <w:keepLines/>
              <w:spacing w:line="360" w:lineRule="exact"/>
              <w:ind w:firstLine="0"/>
              <w:rPr>
                <w:rFonts w:hint="eastAsia"/>
              </w:rPr>
            </w:pPr>
            <w:r>
              <w:rPr>
                <w:sz w:val="21"/>
                <w:szCs w:val="21"/>
              </w:rPr>
              <w:t>预约编号</w:t>
            </w:r>
          </w:p>
        </w:tc>
      </w:tr>
      <w:tr w:rsidR="004139D5" w14:paraId="4B2BB70A"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5BCF6018" w14:textId="77777777" w:rsidR="004139D5" w:rsidRDefault="002735B2">
            <w:pPr>
              <w:keepLines/>
              <w:spacing w:line="360" w:lineRule="exact"/>
              <w:ind w:firstLine="0"/>
              <w:rPr>
                <w:rFonts w:hint="eastAsia"/>
              </w:rPr>
            </w:pPr>
            <w:r>
              <w:rPr>
                <w:sz w:val="21"/>
                <w:szCs w:val="21"/>
              </w:rPr>
              <w:t>patient_id</w:t>
            </w:r>
          </w:p>
        </w:tc>
        <w:tc>
          <w:tcPr>
            <w:tcW w:w="907" w:type="dxa"/>
            <w:tcBorders>
              <w:left w:val="nil"/>
              <w:bottom w:val="nil"/>
              <w:right w:val="nil"/>
            </w:tcBorders>
            <w:tcMar>
              <w:top w:w="45" w:type="dxa"/>
              <w:left w:w="85" w:type="dxa"/>
              <w:bottom w:w="45" w:type="dxa"/>
              <w:right w:w="85" w:type="dxa"/>
            </w:tcMar>
            <w:vAlign w:val="center"/>
          </w:tcPr>
          <w:p w14:paraId="3DA66824"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33F5FB61" w14:textId="77777777" w:rsidR="004139D5" w:rsidRDefault="002735B2">
            <w:pPr>
              <w:keepLines/>
              <w:spacing w:line="360" w:lineRule="exact"/>
              <w:ind w:firstLine="0"/>
              <w:rPr>
                <w:rFonts w:hint="eastAsia"/>
              </w:rPr>
            </w:pPr>
            <w:r>
              <w:rPr>
                <w:sz w:val="21"/>
                <w:szCs w:val="21"/>
              </w:rPr>
              <w:t>FK/N</w:t>
            </w:r>
          </w:p>
        </w:tc>
        <w:tc>
          <w:tcPr>
            <w:tcW w:w="1304" w:type="dxa"/>
            <w:tcBorders>
              <w:left w:val="nil"/>
              <w:bottom w:val="nil"/>
              <w:right w:val="nil"/>
            </w:tcBorders>
            <w:tcMar>
              <w:top w:w="45" w:type="dxa"/>
              <w:left w:w="85" w:type="dxa"/>
              <w:bottom w:w="45" w:type="dxa"/>
              <w:right w:w="85" w:type="dxa"/>
            </w:tcMar>
            <w:vAlign w:val="center"/>
          </w:tcPr>
          <w:p w14:paraId="7EB98AF5"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2F14C73A" w14:textId="77777777" w:rsidR="004139D5" w:rsidRDefault="002735B2">
            <w:pPr>
              <w:keepLines/>
              <w:spacing w:line="360" w:lineRule="exact"/>
              <w:ind w:firstLine="0"/>
              <w:rPr>
                <w:rFonts w:hint="eastAsia"/>
              </w:rPr>
            </w:pPr>
            <w:r>
              <w:rPr>
                <w:sz w:val="21"/>
                <w:szCs w:val="21"/>
              </w:rPr>
              <w:t>患者编号</w:t>
            </w:r>
          </w:p>
        </w:tc>
      </w:tr>
      <w:tr w:rsidR="004139D5" w14:paraId="5992DC3C"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6719D299" w14:textId="77777777" w:rsidR="004139D5" w:rsidRDefault="002735B2">
            <w:pPr>
              <w:keepLines/>
              <w:spacing w:line="360" w:lineRule="exact"/>
              <w:ind w:firstLine="0"/>
              <w:rPr>
                <w:rFonts w:hint="eastAsia"/>
              </w:rPr>
            </w:pPr>
            <w:r>
              <w:rPr>
                <w:sz w:val="21"/>
                <w:szCs w:val="21"/>
              </w:rPr>
              <w:t>clinic_id</w:t>
            </w:r>
          </w:p>
        </w:tc>
        <w:tc>
          <w:tcPr>
            <w:tcW w:w="907" w:type="dxa"/>
            <w:tcBorders>
              <w:left w:val="nil"/>
              <w:bottom w:val="nil"/>
              <w:right w:val="nil"/>
            </w:tcBorders>
            <w:tcMar>
              <w:top w:w="45" w:type="dxa"/>
              <w:left w:w="85" w:type="dxa"/>
              <w:bottom w:w="45" w:type="dxa"/>
              <w:right w:w="85" w:type="dxa"/>
            </w:tcMar>
            <w:vAlign w:val="center"/>
          </w:tcPr>
          <w:p w14:paraId="64B11ADC"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79605D9C" w14:textId="77777777" w:rsidR="004139D5" w:rsidRDefault="002735B2">
            <w:pPr>
              <w:keepLines/>
              <w:spacing w:line="360" w:lineRule="exact"/>
              <w:ind w:firstLine="0"/>
              <w:rPr>
                <w:rFonts w:hint="eastAsia"/>
              </w:rPr>
            </w:pPr>
            <w:r>
              <w:rPr>
                <w:sz w:val="21"/>
                <w:szCs w:val="21"/>
              </w:rPr>
              <w:t>FK/N</w:t>
            </w:r>
          </w:p>
        </w:tc>
        <w:tc>
          <w:tcPr>
            <w:tcW w:w="1304" w:type="dxa"/>
            <w:tcBorders>
              <w:left w:val="nil"/>
              <w:bottom w:val="nil"/>
              <w:right w:val="nil"/>
            </w:tcBorders>
            <w:tcMar>
              <w:top w:w="45" w:type="dxa"/>
              <w:left w:w="85" w:type="dxa"/>
              <w:bottom w:w="45" w:type="dxa"/>
              <w:right w:w="85" w:type="dxa"/>
            </w:tcMar>
            <w:vAlign w:val="center"/>
          </w:tcPr>
          <w:p w14:paraId="00F414E6"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2ED26C56" w14:textId="77777777" w:rsidR="004139D5" w:rsidRDefault="002735B2">
            <w:pPr>
              <w:keepLines/>
              <w:spacing w:line="360" w:lineRule="exact"/>
              <w:ind w:firstLine="0"/>
              <w:rPr>
                <w:rFonts w:hint="eastAsia"/>
              </w:rPr>
            </w:pPr>
            <w:r>
              <w:rPr>
                <w:sz w:val="21"/>
                <w:szCs w:val="21"/>
              </w:rPr>
              <w:t>门诊编号</w:t>
            </w:r>
          </w:p>
        </w:tc>
      </w:tr>
      <w:tr w:rsidR="004139D5" w14:paraId="4BE3F9A8"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7217C997" w14:textId="77777777" w:rsidR="004139D5" w:rsidRDefault="002735B2">
            <w:pPr>
              <w:keepLines/>
              <w:spacing w:line="360" w:lineRule="exact"/>
              <w:ind w:firstLine="0"/>
              <w:rPr>
                <w:rFonts w:hint="eastAsia"/>
              </w:rPr>
            </w:pPr>
            <w:r>
              <w:rPr>
                <w:sz w:val="21"/>
                <w:szCs w:val="21"/>
              </w:rPr>
              <w:t>dentist_id</w:t>
            </w:r>
          </w:p>
        </w:tc>
        <w:tc>
          <w:tcPr>
            <w:tcW w:w="907" w:type="dxa"/>
            <w:tcBorders>
              <w:left w:val="nil"/>
              <w:bottom w:val="nil"/>
              <w:right w:val="nil"/>
            </w:tcBorders>
            <w:tcMar>
              <w:top w:w="45" w:type="dxa"/>
              <w:left w:w="85" w:type="dxa"/>
              <w:bottom w:w="45" w:type="dxa"/>
              <w:right w:w="85" w:type="dxa"/>
            </w:tcMar>
            <w:vAlign w:val="center"/>
          </w:tcPr>
          <w:p w14:paraId="159D9BA5"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5A68D119" w14:textId="77777777" w:rsidR="004139D5" w:rsidRDefault="002735B2">
            <w:pPr>
              <w:keepLines/>
              <w:spacing w:line="360" w:lineRule="exact"/>
              <w:ind w:firstLine="0"/>
              <w:rPr>
                <w:rFonts w:hint="eastAsia"/>
              </w:rPr>
            </w:pPr>
            <w:r>
              <w:rPr>
                <w:sz w:val="21"/>
                <w:szCs w:val="21"/>
              </w:rPr>
              <w:t>FK/N</w:t>
            </w:r>
          </w:p>
        </w:tc>
        <w:tc>
          <w:tcPr>
            <w:tcW w:w="1304" w:type="dxa"/>
            <w:tcBorders>
              <w:left w:val="nil"/>
              <w:bottom w:val="nil"/>
              <w:right w:val="nil"/>
            </w:tcBorders>
            <w:tcMar>
              <w:top w:w="45" w:type="dxa"/>
              <w:left w:w="85" w:type="dxa"/>
              <w:bottom w:w="45" w:type="dxa"/>
              <w:right w:w="85" w:type="dxa"/>
            </w:tcMar>
            <w:vAlign w:val="center"/>
          </w:tcPr>
          <w:p w14:paraId="022A82DA"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33EAA5B6" w14:textId="77777777" w:rsidR="004139D5" w:rsidRDefault="002735B2">
            <w:pPr>
              <w:keepLines/>
              <w:spacing w:line="360" w:lineRule="exact"/>
              <w:ind w:firstLine="0"/>
              <w:rPr>
                <w:rFonts w:hint="eastAsia"/>
              </w:rPr>
            </w:pPr>
            <w:r>
              <w:rPr>
                <w:sz w:val="21"/>
                <w:szCs w:val="21"/>
              </w:rPr>
              <w:t>医生编号</w:t>
            </w:r>
          </w:p>
        </w:tc>
      </w:tr>
      <w:tr w:rsidR="004139D5" w14:paraId="3A958C6A"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03ED77E7" w14:textId="77777777" w:rsidR="004139D5" w:rsidRDefault="002735B2">
            <w:pPr>
              <w:keepLines/>
              <w:spacing w:line="360" w:lineRule="exact"/>
              <w:ind w:firstLine="0"/>
              <w:rPr>
                <w:rFonts w:hint="eastAsia"/>
              </w:rPr>
            </w:pPr>
            <w:r>
              <w:rPr>
                <w:sz w:val="21"/>
                <w:szCs w:val="21"/>
              </w:rPr>
              <w:lastRenderedPageBreak/>
              <w:t>problem</w:t>
            </w:r>
          </w:p>
        </w:tc>
        <w:tc>
          <w:tcPr>
            <w:tcW w:w="907" w:type="dxa"/>
            <w:tcBorders>
              <w:left w:val="nil"/>
              <w:bottom w:val="nil"/>
              <w:right w:val="nil"/>
            </w:tcBorders>
            <w:tcMar>
              <w:top w:w="45" w:type="dxa"/>
              <w:left w:w="85" w:type="dxa"/>
              <w:bottom w:w="45" w:type="dxa"/>
              <w:right w:w="85" w:type="dxa"/>
            </w:tcMar>
            <w:vAlign w:val="center"/>
          </w:tcPr>
          <w:p w14:paraId="481D928A"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318B85C2" w14:textId="77777777" w:rsidR="004139D5" w:rsidRDefault="002735B2">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50974435"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56209233" w14:textId="77777777" w:rsidR="004139D5" w:rsidRDefault="002735B2">
            <w:pPr>
              <w:keepLines/>
              <w:spacing w:line="360" w:lineRule="exact"/>
              <w:ind w:firstLine="0"/>
              <w:rPr>
                <w:rFonts w:hint="eastAsia"/>
              </w:rPr>
            </w:pPr>
            <w:r>
              <w:rPr>
                <w:sz w:val="21"/>
                <w:szCs w:val="21"/>
              </w:rPr>
              <w:t>主诉</w:t>
            </w:r>
            <w:r>
              <w:rPr>
                <w:sz w:val="21"/>
                <w:szCs w:val="21"/>
              </w:rPr>
              <w:t>/</w:t>
            </w:r>
            <w:r>
              <w:rPr>
                <w:sz w:val="21"/>
                <w:szCs w:val="21"/>
              </w:rPr>
              <w:t>预约问题</w:t>
            </w:r>
          </w:p>
        </w:tc>
      </w:tr>
      <w:tr w:rsidR="004139D5" w14:paraId="1A7041C5"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163888D7" w14:textId="77777777" w:rsidR="004139D5" w:rsidRDefault="002735B2">
            <w:pPr>
              <w:keepLines/>
              <w:spacing w:line="360" w:lineRule="exact"/>
              <w:ind w:firstLine="0"/>
              <w:rPr>
                <w:rFonts w:hint="eastAsia"/>
              </w:rPr>
            </w:pPr>
            <w:r>
              <w:rPr>
                <w:sz w:val="21"/>
                <w:szCs w:val="21"/>
              </w:rPr>
              <w:t>special_needs</w:t>
            </w:r>
          </w:p>
        </w:tc>
        <w:tc>
          <w:tcPr>
            <w:tcW w:w="907" w:type="dxa"/>
            <w:tcBorders>
              <w:left w:val="nil"/>
              <w:bottom w:val="nil"/>
              <w:right w:val="nil"/>
            </w:tcBorders>
            <w:tcMar>
              <w:top w:w="45" w:type="dxa"/>
              <w:left w:w="85" w:type="dxa"/>
              <w:bottom w:w="45" w:type="dxa"/>
              <w:right w:w="85" w:type="dxa"/>
            </w:tcMar>
            <w:vAlign w:val="center"/>
          </w:tcPr>
          <w:p w14:paraId="11E65AC7"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4D354063" w14:textId="77777777" w:rsidR="004139D5" w:rsidRDefault="002735B2">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0EF3E35E"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3D6658FA" w14:textId="77777777" w:rsidR="004139D5" w:rsidRDefault="002735B2">
            <w:pPr>
              <w:keepLines/>
              <w:spacing w:line="360" w:lineRule="exact"/>
              <w:ind w:firstLine="0"/>
              <w:rPr>
                <w:rFonts w:hint="eastAsia"/>
              </w:rPr>
            </w:pPr>
            <w:r>
              <w:rPr>
                <w:sz w:val="21"/>
                <w:szCs w:val="21"/>
              </w:rPr>
              <w:t>特殊需求</w:t>
            </w:r>
          </w:p>
        </w:tc>
      </w:tr>
      <w:tr w:rsidR="004139D5" w14:paraId="2C2B628A"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5F97D8F6" w14:textId="77777777" w:rsidR="004139D5" w:rsidRDefault="002735B2">
            <w:pPr>
              <w:keepLines/>
              <w:spacing w:line="360" w:lineRule="exact"/>
              <w:ind w:firstLine="0"/>
              <w:rPr>
                <w:rFonts w:hint="eastAsia"/>
              </w:rPr>
            </w:pPr>
            <w:r>
              <w:rPr>
                <w:sz w:val="21"/>
                <w:szCs w:val="21"/>
              </w:rPr>
              <w:t>notes</w:t>
            </w:r>
          </w:p>
        </w:tc>
        <w:tc>
          <w:tcPr>
            <w:tcW w:w="907" w:type="dxa"/>
            <w:tcBorders>
              <w:left w:val="nil"/>
              <w:bottom w:val="nil"/>
              <w:right w:val="nil"/>
            </w:tcBorders>
            <w:tcMar>
              <w:top w:w="45" w:type="dxa"/>
              <w:left w:w="85" w:type="dxa"/>
              <w:bottom w:w="45" w:type="dxa"/>
              <w:right w:w="85" w:type="dxa"/>
            </w:tcMar>
            <w:vAlign w:val="center"/>
          </w:tcPr>
          <w:p w14:paraId="5F6B509F"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3300DC3F" w14:textId="77777777" w:rsidR="004139D5" w:rsidRDefault="002735B2">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430E39B9"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13C94A12" w14:textId="77777777" w:rsidR="004139D5" w:rsidRDefault="002735B2">
            <w:pPr>
              <w:keepLines/>
              <w:spacing w:line="360" w:lineRule="exact"/>
              <w:ind w:firstLine="0"/>
              <w:rPr>
                <w:rFonts w:hint="eastAsia"/>
              </w:rPr>
            </w:pPr>
            <w:r>
              <w:rPr>
                <w:sz w:val="21"/>
                <w:szCs w:val="21"/>
              </w:rPr>
              <w:t>就诊正文</w:t>
            </w:r>
          </w:p>
        </w:tc>
      </w:tr>
      <w:tr w:rsidR="004139D5" w14:paraId="73560750"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17702559" w14:textId="77777777" w:rsidR="004139D5" w:rsidRDefault="002735B2">
            <w:pPr>
              <w:keepLines/>
              <w:spacing w:line="360" w:lineRule="exact"/>
              <w:ind w:firstLine="0"/>
              <w:rPr>
                <w:rFonts w:hint="eastAsia"/>
              </w:rPr>
            </w:pPr>
            <w:r>
              <w:rPr>
                <w:sz w:val="21"/>
                <w:szCs w:val="21"/>
              </w:rPr>
              <w:t>status</w:t>
            </w:r>
          </w:p>
        </w:tc>
        <w:tc>
          <w:tcPr>
            <w:tcW w:w="907" w:type="dxa"/>
            <w:tcBorders>
              <w:left w:val="nil"/>
              <w:bottom w:val="nil"/>
              <w:right w:val="nil"/>
            </w:tcBorders>
            <w:tcMar>
              <w:top w:w="45" w:type="dxa"/>
              <w:left w:w="85" w:type="dxa"/>
              <w:bottom w:w="45" w:type="dxa"/>
              <w:right w:w="85" w:type="dxa"/>
            </w:tcMar>
            <w:vAlign w:val="center"/>
          </w:tcPr>
          <w:p w14:paraId="4455794F"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1E1BAB76"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268D8697"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1E711597" w14:textId="77777777" w:rsidR="004139D5" w:rsidRDefault="002735B2">
            <w:pPr>
              <w:keepLines/>
              <w:spacing w:line="360" w:lineRule="exact"/>
              <w:ind w:firstLine="0"/>
              <w:rPr>
                <w:rFonts w:hint="eastAsia"/>
              </w:rPr>
            </w:pPr>
            <w:r>
              <w:rPr>
                <w:sz w:val="21"/>
                <w:szCs w:val="21"/>
              </w:rPr>
              <w:t>就诊状态（</w:t>
            </w:r>
            <w:r>
              <w:rPr>
                <w:sz w:val="21"/>
                <w:szCs w:val="21"/>
              </w:rPr>
              <w:t>open/completed</w:t>
            </w:r>
            <w:r>
              <w:rPr>
                <w:sz w:val="21"/>
                <w:szCs w:val="21"/>
              </w:rPr>
              <w:t>）</w:t>
            </w:r>
          </w:p>
        </w:tc>
      </w:tr>
      <w:tr w:rsidR="004139D5" w14:paraId="44F8B523"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46637083" w14:textId="77777777" w:rsidR="004139D5" w:rsidRDefault="002735B2">
            <w:pPr>
              <w:keepLines/>
              <w:spacing w:line="360" w:lineRule="exact"/>
              <w:ind w:firstLine="0"/>
              <w:rPr>
                <w:rFonts w:hint="eastAsia"/>
              </w:rPr>
            </w:pPr>
            <w:r>
              <w:rPr>
                <w:sz w:val="21"/>
                <w:szCs w:val="21"/>
              </w:rPr>
              <w:t>completed_at</w:t>
            </w:r>
          </w:p>
        </w:tc>
        <w:tc>
          <w:tcPr>
            <w:tcW w:w="907" w:type="dxa"/>
            <w:tcBorders>
              <w:left w:val="nil"/>
              <w:bottom w:val="nil"/>
              <w:right w:val="nil"/>
            </w:tcBorders>
            <w:tcMar>
              <w:top w:w="45" w:type="dxa"/>
              <w:left w:w="85" w:type="dxa"/>
              <w:bottom w:w="45" w:type="dxa"/>
              <w:right w:w="85" w:type="dxa"/>
            </w:tcMar>
            <w:vAlign w:val="center"/>
          </w:tcPr>
          <w:p w14:paraId="6FE03385"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07255EAB" w14:textId="77777777" w:rsidR="004139D5" w:rsidRDefault="002735B2">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3FAD8895"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7F5D9A63" w14:textId="77777777" w:rsidR="004139D5" w:rsidRDefault="002735B2">
            <w:pPr>
              <w:keepLines/>
              <w:spacing w:line="360" w:lineRule="exact"/>
              <w:ind w:firstLine="0"/>
              <w:rPr>
                <w:rFonts w:hint="eastAsia"/>
              </w:rPr>
            </w:pPr>
            <w:r>
              <w:rPr>
                <w:sz w:val="21"/>
                <w:szCs w:val="21"/>
              </w:rPr>
              <w:t>完成时间</w:t>
            </w:r>
          </w:p>
        </w:tc>
      </w:tr>
      <w:tr w:rsidR="004139D5" w14:paraId="652E8A02" w14:textId="77777777">
        <w:trPr>
          <w:cantSplit/>
          <w:jc w:val="center"/>
        </w:trPr>
        <w:tc>
          <w:tcPr>
            <w:tcW w:w="2381" w:type="dxa"/>
            <w:tcBorders>
              <w:left w:val="nil"/>
              <w:bottom w:val="single" w:sz="7" w:space="0" w:color="000000"/>
              <w:right w:val="nil"/>
            </w:tcBorders>
            <w:tcMar>
              <w:top w:w="45" w:type="dxa"/>
              <w:left w:w="85" w:type="dxa"/>
              <w:bottom w:w="45" w:type="dxa"/>
              <w:right w:w="85" w:type="dxa"/>
            </w:tcMar>
            <w:vAlign w:val="center"/>
          </w:tcPr>
          <w:p w14:paraId="1449CC38" w14:textId="77777777" w:rsidR="004139D5" w:rsidRDefault="002735B2">
            <w:pPr>
              <w:keepLines/>
              <w:spacing w:line="360" w:lineRule="exact"/>
              <w:ind w:firstLine="0"/>
              <w:rPr>
                <w:rFonts w:hint="eastAsia"/>
              </w:rPr>
            </w:pPr>
            <w:r>
              <w:rPr>
                <w:sz w:val="21"/>
                <w:szCs w:val="21"/>
              </w:rPr>
              <w:t>version</w:t>
            </w:r>
          </w:p>
        </w:tc>
        <w:tc>
          <w:tcPr>
            <w:tcW w:w="907" w:type="dxa"/>
            <w:tcBorders>
              <w:left w:val="nil"/>
              <w:bottom w:val="single" w:sz="7" w:space="0" w:color="000000"/>
              <w:right w:val="nil"/>
            </w:tcBorders>
            <w:tcMar>
              <w:top w:w="45" w:type="dxa"/>
              <w:left w:w="85" w:type="dxa"/>
              <w:bottom w:w="45" w:type="dxa"/>
              <w:right w:w="85" w:type="dxa"/>
            </w:tcMar>
            <w:vAlign w:val="center"/>
          </w:tcPr>
          <w:p w14:paraId="6E2C4546" w14:textId="77777777" w:rsidR="004139D5" w:rsidRDefault="002735B2">
            <w:pPr>
              <w:keepLines/>
              <w:spacing w:line="360" w:lineRule="exact"/>
              <w:ind w:firstLine="0"/>
              <w:rPr>
                <w:rFonts w:hint="eastAsia"/>
              </w:rPr>
            </w:pPr>
            <w:r>
              <w:rPr>
                <w:sz w:val="21"/>
                <w:szCs w:val="21"/>
              </w:rPr>
              <w:t>INTEGER</w:t>
            </w:r>
          </w:p>
        </w:tc>
        <w:tc>
          <w:tcPr>
            <w:tcW w:w="1191" w:type="dxa"/>
            <w:tcBorders>
              <w:left w:val="nil"/>
              <w:bottom w:val="single" w:sz="7" w:space="0" w:color="000000"/>
              <w:right w:val="nil"/>
            </w:tcBorders>
            <w:tcMar>
              <w:top w:w="45" w:type="dxa"/>
              <w:left w:w="85" w:type="dxa"/>
              <w:bottom w:w="45" w:type="dxa"/>
              <w:right w:w="85" w:type="dxa"/>
            </w:tcMar>
            <w:vAlign w:val="center"/>
          </w:tcPr>
          <w:p w14:paraId="336A92D4"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single" w:sz="7" w:space="0" w:color="000000"/>
              <w:right w:val="nil"/>
            </w:tcBorders>
            <w:tcMar>
              <w:top w:w="45" w:type="dxa"/>
              <w:left w:w="85" w:type="dxa"/>
              <w:bottom w:w="45" w:type="dxa"/>
              <w:right w:w="85" w:type="dxa"/>
            </w:tcMar>
            <w:vAlign w:val="center"/>
          </w:tcPr>
          <w:p w14:paraId="1A8FA75C" w14:textId="77777777" w:rsidR="004139D5" w:rsidRDefault="002735B2">
            <w:pPr>
              <w:keepLines/>
              <w:spacing w:line="360" w:lineRule="exact"/>
              <w:ind w:firstLine="0"/>
              <w:rPr>
                <w:rFonts w:hint="eastAsia"/>
              </w:rPr>
            </w:pPr>
            <w:r>
              <w:rPr>
                <w:sz w:val="21"/>
                <w:szCs w:val="21"/>
              </w:rPr>
              <w:t>—</w:t>
            </w:r>
          </w:p>
        </w:tc>
        <w:tc>
          <w:tcPr>
            <w:tcW w:w="3061" w:type="dxa"/>
            <w:tcBorders>
              <w:left w:val="nil"/>
              <w:bottom w:val="single" w:sz="7" w:space="0" w:color="000000"/>
              <w:right w:val="nil"/>
            </w:tcBorders>
            <w:tcMar>
              <w:top w:w="45" w:type="dxa"/>
              <w:left w:w="85" w:type="dxa"/>
              <w:bottom w:w="45" w:type="dxa"/>
              <w:right w:w="85" w:type="dxa"/>
            </w:tcMar>
            <w:vAlign w:val="center"/>
          </w:tcPr>
          <w:p w14:paraId="14142DD2" w14:textId="77777777" w:rsidR="004139D5" w:rsidRDefault="002735B2">
            <w:pPr>
              <w:keepLines/>
              <w:spacing w:line="360" w:lineRule="exact"/>
              <w:ind w:firstLine="0"/>
              <w:rPr>
                <w:rFonts w:hint="eastAsia"/>
              </w:rPr>
            </w:pPr>
            <w:r>
              <w:rPr>
                <w:sz w:val="21"/>
                <w:szCs w:val="21"/>
              </w:rPr>
              <w:t>乐观并发版本号</w:t>
            </w:r>
          </w:p>
        </w:tc>
      </w:tr>
    </w:tbl>
    <w:p w14:paraId="45715BD2" w14:textId="77777777" w:rsidR="004139D5" w:rsidRDefault="002735B2">
      <w:pPr>
        <w:rPr>
          <w:rFonts w:hint="eastAsia"/>
        </w:rPr>
      </w:pPr>
      <w:r>
        <w:t>主键：</w:t>
      </w:r>
      <w:r>
        <w:t>id</w:t>
      </w:r>
      <w:r>
        <w:t>。</w:t>
      </w:r>
      <w:r>
        <w:t xml:space="preserve"> </w:t>
      </w:r>
      <w:r>
        <w:t>检查约束：</w:t>
      </w:r>
      <w:r>
        <w:t>status IN('open','completed')</w:t>
      </w:r>
      <w:r>
        <w:t>；</w:t>
      </w:r>
      <w:r>
        <w:t>version&gt;0</w:t>
      </w:r>
      <w:r>
        <w:t>。</w:t>
      </w:r>
    </w:p>
    <w:p w14:paraId="28DC731D" w14:textId="77777777" w:rsidR="004139D5" w:rsidRDefault="002735B2">
      <w:pPr>
        <w:rPr>
          <w:rFonts w:hint="eastAsia"/>
        </w:rPr>
      </w:pPr>
      <w:r>
        <w:t>物理外键：</w:t>
      </w:r>
      <w:r>
        <w:t>dentist_id → dentists (id)</w:t>
      </w:r>
      <w:r>
        <w:t>；</w:t>
      </w:r>
      <w:r>
        <w:t>ON DELETE NO ACTION</w:t>
      </w:r>
      <w:r>
        <w:t>；</w:t>
      </w:r>
      <w:r>
        <w:t>clinic_id → clinics (id)</w:t>
      </w:r>
      <w:r>
        <w:t>；</w:t>
      </w:r>
      <w:r>
        <w:t>ON DELETE NO ACTION</w:t>
      </w:r>
      <w:r>
        <w:t>；</w:t>
      </w:r>
      <w:r>
        <w:t>patient_id → patients (id)</w:t>
      </w:r>
      <w:r>
        <w:t>；</w:t>
      </w:r>
      <w:r>
        <w:t>ON DELETE NO ACTION</w:t>
      </w:r>
      <w:r>
        <w:t>；</w:t>
      </w:r>
      <w:r>
        <w:t>appointment_id → appointments (id)</w:t>
      </w:r>
      <w:r>
        <w:t>；</w:t>
      </w:r>
      <w:r>
        <w:t>ON DELETE NO ACTION</w:t>
      </w:r>
      <w:r>
        <w:t>。</w:t>
      </w:r>
    </w:p>
    <w:p w14:paraId="2C38E1A0" w14:textId="77777777" w:rsidR="004139D5" w:rsidRDefault="002735B2">
      <w:pPr>
        <w:pStyle w:val="21"/>
        <w:numPr>
          <w:ilvl w:val="1"/>
          <w:numId w:val="11"/>
        </w:numPr>
      </w:pPr>
      <w:bookmarkStart w:id="150" w:name="_Toc243288778"/>
      <w:r>
        <w:t xml:space="preserve">visit_lines </w:t>
      </w:r>
      <w:r>
        <w:t>就诊治疗明细</w:t>
      </w:r>
      <w:bookmarkEnd w:id="150"/>
    </w:p>
    <w:p w14:paraId="1D34728C" w14:textId="77777777" w:rsidR="004139D5" w:rsidRDefault="002735B2">
      <w:pPr>
        <w:rPr>
          <w:rFonts w:hint="eastAsia"/>
        </w:rPr>
      </w:pPr>
      <w:r>
        <w:t>保存一次就诊的多个治疗项目、数量及价格快照。</w:t>
      </w:r>
      <w:r>
        <w:t xml:space="preserve"> </w:t>
      </w:r>
      <w:r>
        <w:t>来源：</w:t>
      </w:r>
      <w:r>
        <w:t>server/schema.sql</w:t>
      </w:r>
      <w:r>
        <w:t>。</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2382"/>
        <w:gridCol w:w="907"/>
        <w:gridCol w:w="1191"/>
        <w:gridCol w:w="1304"/>
        <w:gridCol w:w="3061"/>
      </w:tblGrid>
      <w:tr w:rsidR="004139D5" w14:paraId="61F78CAA" w14:textId="77777777">
        <w:trPr>
          <w:cantSplit/>
          <w:tblHeader/>
          <w:jc w:val="center"/>
        </w:trPr>
        <w:tc>
          <w:tcPr>
            <w:tcW w:w="238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001B19EA"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字段</w:t>
            </w:r>
          </w:p>
        </w:tc>
        <w:tc>
          <w:tcPr>
            <w:tcW w:w="907"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2ABDCA33"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类型</w:t>
            </w:r>
          </w:p>
        </w:tc>
        <w:tc>
          <w:tcPr>
            <w:tcW w:w="119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4E02D61A"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键</w:t>
            </w:r>
            <w:r>
              <w:rPr>
                <w:rFonts w:ascii="Noto Sans SC" w:eastAsia="Noto Sans SC" w:hAnsi="Noto Sans SC" w:cs="Noto Sans SC"/>
                <w:b/>
                <w:bCs/>
                <w:sz w:val="21"/>
                <w:szCs w:val="21"/>
              </w:rPr>
              <w:t>/</w:t>
            </w:r>
            <w:r>
              <w:rPr>
                <w:rFonts w:ascii="Noto Sans SC" w:eastAsia="Noto Sans SC" w:hAnsi="Noto Sans SC" w:cs="Noto Sans SC"/>
                <w:b/>
                <w:bCs/>
                <w:sz w:val="21"/>
                <w:szCs w:val="21"/>
              </w:rPr>
              <w:t>可空</w:t>
            </w:r>
          </w:p>
        </w:tc>
        <w:tc>
          <w:tcPr>
            <w:tcW w:w="130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5DDC87EC"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默认</w:t>
            </w:r>
          </w:p>
        </w:tc>
        <w:tc>
          <w:tcPr>
            <w:tcW w:w="306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705758D3"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含义</w:t>
            </w:r>
          </w:p>
        </w:tc>
      </w:tr>
      <w:tr w:rsidR="004139D5" w14:paraId="375841AE"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70DC32E4" w14:textId="77777777" w:rsidR="004139D5" w:rsidRDefault="002735B2">
            <w:pPr>
              <w:keepLines/>
              <w:spacing w:line="360" w:lineRule="exact"/>
              <w:ind w:firstLine="0"/>
              <w:rPr>
                <w:rFonts w:hint="eastAsia"/>
              </w:rPr>
            </w:pPr>
            <w:r>
              <w:rPr>
                <w:sz w:val="21"/>
                <w:szCs w:val="21"/>
              </w:rPr>
              <w:t>visit_id</w:t>
            </w:r>
          </w:p>
        </w:tc>
        <w:tc>
          <w:tcPr>
            <w:tcW w:w="907" w:type="dxa"/>
            <w:tcBorders>
              <w:left w:val="nil"/>
              <w:bottom w:val="nil"/>
              <w:right w:val="nil"/>
            </w:tcBorders>
            <w:tcMar>
              <w:top w:w="45" w:type="dxa"/>
              <w:left w:w="85" w:type="dxa"/>
              <w:bottom w:w="45" w:type="dxa"/>
              <w:right w:w="85" w:type="dxa"/>
            </w:tcMar>
            <w:vAlign w:val="center"/>
          </w:tcPr>
          <w:p w14:paraId="4A994C90"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761B1457" w14:textId="77777777" w:rsidR="004139D5" w:rsidRDefault="002735B2">
            <w:pPr>
              <w:keepLines/>
              <w:spacing w:line="360" w:lineRule="exact"/>
              <w:ind w:firstLine="0"/>
              <w:rPr>
                <w:rFonts w:hint="eastAsia"/>
              </w:rPr>
            </w:pPr>
            <w:r>
              <w:rPr>
                <w:sz w:val="21"/>
                <w:szCs w:val="21"/>
              </w:rPr>
              <w:t>PK/FK/N</w:t>
            </w:r>
          </w:p>
        </w:tc>
        <w:tc>
          <w:tcPr>
            <w:tcW w:w="1304" w:type="dxa"/>
            <w:tcBorders>
              <w:left w:val="nil"/>
              <w:bottom w:val="nil"/>
              <w:right w:val="nil"/>
            </w:tcBorders>
            <w:tcMar>
              <w:top w:w="45" w:type="dxa"/>
              <w:left w:w="85" w:type="dxa"/>
              <w:bottom w:w="45" w:type="dxa"/>
              <w:right w:w="85" w:type="dxa"/>
            </w:tcMar>
            <w:vAlign w:val="center"/>
          </w:tcPr>
          <w:p w14:paraId="07E83A41"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730F91C6" w14:textId="77777777" w:rsidR="004139D5" w:rsidRDefault="002735B2">
            <w:pPr>
              <w:keepLines/>
              <w:spacing w:line="360" w:lineRule="exact"/>
              <w:ind w:firstLine="0"/>
              <w:rPr>
                <w:rFonts w:hint="eastAsia"/>
              </w:rPr>
            </w:pPr>
            <w:r>
              <w:rPr>
                <w:sz w:val="21"/>
                <w:szCs w:val="21"/>
              </w:rPr>
              <w:t>就诊编号</w:t>
            </w:r>
          </w:p>
        </w:tc>
      </w:tr>
      <w:tr w:rsidR="004139D5" w14:paraId="56F6F208"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4FDC87A7" w14:textId="77777777" w:rsidR="004139D5" w:rsidRDefault="002735B2">
            <w:pPr>
              <w:keepLines/>
              <w:spacing w:line="360" w:lineRule="exact"/>
              <w:ind w:firstLine="0"/>
              <w:rPr>
                <w:rFonts w:hint="eastAsia"/>
              </w:rPr>
            </w:pPr>
            <w:r>
              <w:rPr>
                <w:sz w:val="21"/>
                <w:szCs w:val="21"/>
              </w:rPr>
              <w:t>id</w:t>
            </w:r>
          </w:p>
        </w:tc>
        <w:tc>
          <w:tcPr>
            <w:tcW w:w="907" w:type="dxa"/>
            <w:tcBorders>
              <w:left w:val="nil"/>
              <w:bottom w:val="nil"/>
              <w:right w:val="nil"/>
            </w:tcBorders>
            <w:tcMar>
              <w:top w:w="45" w:type="dxa"/>
              <w:left w:w="85" w:type="dxa"/>
              <w:bottom w:w="45" w:type="dxa"/>
              <w:right w:w="85" w:type="dxa"/>
            </w:tcMar>
            <w:vAlign w:val="center"/>
          </w:tcPr>
          <w:p w14:paraId="5A4CEA88"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53CE4D94" w14:textId="77777777" w:rsidR="004139D5" w:rsidRDefault="002735B2">
            <w:pPr>
              <w:keepLines/>
              <w:spacing w:line="360" w:lineRule="exact"/>
              <w:ind w:firstLine="0"/>
              <w:rPr>
                <w:rFonts w:hint="eastAsia"/>
              </w:rPr>
            </w:pPr>
            <w:r>
              <w:rPr>
                <w:sz w:val="21"/>
                <w:szCs w:val="21"/>
              </w:rPr>
              <w:t>PK/N</w:t>
            </w:r>
          </w:p>
        </w:tc>
        <w:tc>
          <w:tcPr>
            <w:tcW w:w="1304" w:type="dxa"/>
            <w:tcBorders>
              <w:left w:val="nil"/>
              <w:bottom w:val="nil"/>
              <w:right w:val="nil"/>
            </w:tcBorders>
            <w:tcMar>
              <w:top w:w="45" w:type="dxa"/>
              <w:left w:w="85" w:type="dxa"/>
              <w:bottom w:w="45" w:type="dxa"/>
              <w:right w:w="85" w:type="dxa"/>
            </w:tcMar>
            <w:vAlign w:val="center"/>
          </w:tcPr>
          <w:p w14:paraId="2C830F5E"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3AF15281" w14:textId="77777777" w:rsidR="004139D5" w:rsidRDefault="002735B2">
            <w:pPr>
              <w:keepLines/>
              <w:spacing w:line="360" w:lineRule="exact"/>
              <w:ind w:firstLine="0"/>
              <w:rPr>
                <w:rFonts w:hint="eastAsia"/>
              </w:rPr>
            </w:pPr>
            <w:r>
              <w:rPr>
                <w:sz w:val="21"/>
                <w:szCs w:val="21"/>
              </w:rPr>
              <w:t>记录编号</w:t>
            </w:r>
          </w:p>
        </w:tc>
      </w:tr>
      <w:tr w:rsidR="004139D5" w14:paraId="2F50C414"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5AB00E92" w14:textId="77777777" w:rsidR="004139D5" w:rsidRDefault="002735B2">
            <w:pPr>
              <w:keepLines/>
              <w:spacing w:line="360" w:lineRule="exact"/>
              <w:ind w:firstLine="0"/>
              <w:rPr>
                <w:rFonts w:hint="eastAsia"/>
              </w:rPr>
            </w:pPr>
            <w:r>
              <w:rPr>
                <w:sz w:val="21"/>
                <w:szCs w:val="21"/>
              </w:rPr>
              <w:t>treatment_id</w:t>
            </w:r>
          </w:p>
        </w:tc>
        <w:tc>
          <w:tcPr>
            <w:tcW w:w="907" w:type="dxa"/>
            <w:tcBorders>
              <w:left w:val="nil"/>
              <w:bottom w:val="nil"/>
              <w:right w:val="nil"/>
            </w:tcBorders>
            <w:tcMar>
              <w:top w:w="45" w:type="dxa"/>
              <w:left w:w="85" w:type="dxa"/>
              <w:bottom w:w="45" w:type="dxa"/>
              <w:right w:w="85" w:type="dxa"/>
            </w:tcMar>
            <w:vAlign w:val="center"/>
          </w:tcPr>
          <w:p w14:paraId="2F2BE5EF"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4220D512" w14:textId="77777777" w:rsidR="004139D5" w:rsidRDefault="002735B2">
            <w:pPr>
              <w:keepLines/>
              <w:spacing w:line="360" w:lineRule="exact"/>
              <w:ind w:firstLine="0"/>
              <w:rPr>
                <w:rFonts w:hint="eastAsia"/>
              </w:rPr>
            </w:pPr>
            <w:r>
              <w:rPr>
                <w:sz w:val="21"/>
                <w:szCs w:val="21"/>
              </w:rPr>
              <w:t>FK/N</w:t>
            </w:r>
          </w:p>
        </w:tc>
        <w:tc>
          <w:tcPr>
            <w:tcW w:w="1304" w:type="dxa"/>
            <w:tcBorders>
              <w:left w:val="nil"/>
              <w:bottom w:val="nil"/>
              <w:right w:val="nil"/>
            </w:tcBorders>
            <w:tcMar>
              <w:top w:w="45" w:type="dxa"/>
              <w:left w:w="85" w:type="dxa"/>
              <w:bottom w:w="45" w:type="dxa"/>
              <w:right w:w="85" w:type="dxa"/>
            </w:tcMar>
            <w:vAlign w:val="center"/>
          </w:tcPr>
          <w:p w14:paraId="009AE5D1"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516F20F9" w14:textId="77777777" w:rsidR="004139D5" w:rsidRDefault="002735B2">
            <w:pPr>
              <w:keepLines/>
              <w:spacing w:line="360" w:lineRule="exact"/>
              <w:ind w:firstLine="0"/>
              <w:rPr>
                <w:rFonts w:hint="eastAsia"/>
              </w:rPr>
            </w:pPr>
            <w:r>
              <w:rPr>
                <w:sz w:val="21"/>
                <w:szCs w:val="21"/>
              </w:rPr>
              <w:t>治疗项目编号</w:t>
            </w:r>
          </w:p>
        </w:tc>
      </w:tr>
      <w:tr w:rsidR="004139D5" w14:paraId="75F43988"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487F0D7B" w14:textId="77777777" w:rsidR="004139D5" w:rsidRDefault="002735B2">
            <w:pPr>
              <w:keepLines/>
              <w:spacing w:line="360" w:lineRule="exact"/>
              <w:ind w:firstLine="0"/>
              <w:rPr>
                <w:rFonts w:hint="eastAsia"/>
              </w:rPr>
            </w:pPr>
            <w:r>
              <w:rPr>
                <w:sz w:val="21"/>
                <w:szCs w:val="21"/>
              </w:rPr>
              <w:t>name</w:t>
            </w:r>
          </w:p>
        </w:tc>
        <w:tc>
          <w:tcPr>
            <w:tcW w:w="907" w:type="dxa"/>
            <w:tcBorders>
              <w:left w:val="nil"/>
              <w:bottom w:val="nil"/>
              <w:right w:val="nil"/>
            </w:tcBorders>
            <w:tcMar>
              <w:top w:w="45" w:type="dxa"/>
              <w:left w:w="85" w:type="dxa"/>
              <w:bottom w:w="45" w:type="dxa"/>
              <w:right w:w="85" w:type="dxa"/>
            </w:tcMar>
            <w:vAlign w:val="center"/>
          </w:tcPr>
          <w:p w14:paraId="4D34F5D5"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03C7D788"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24A42625"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48581396" w14:textId="77777777" w:rsidR="004139D5" w:rsidRDefault="002735B2">
            <w:pPr>
              <w:keepLines/>
              <w:spacing w:line="360" w:lineRule="exact"/>
              <w:ind w:firstLine="0"/>
              <w:rPr>
                <w:rFonts w:hint="eastAsia"/>
              </w:rPr>
            </w:pPr>
            <w:r>
              <w:rPr>
                <w:sz w:val="21"/>
                <w:szCs w:val="21"/>
              </w:rPr>
              <w:t>名称</w:t>
            </w:r>
          </w:p>
        </w:tc>
      </w:tr>
      <w:tr w:rsidR="004139D5" w14:paraId="335A8E94"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355000A8" w14:textId="77777777" w:rsidR="004139D5" w:rsidRDefault="002735B2">
            <w:pPr>
              <w:keepLines/>
              <w:spacing w:line="360" w:lineRule="exact"/>
              <w:ind w:firstLine="0"/>
              <w:rPr>
                <w:rFonts w:hint="eastAsia"/>
              </w:rPr>
            </w:pPr>
            <w:r>
              <w:rPr>
                <w:sz w:val="21"/>
                <w:szCs w:val="21"/>
              </w:rPr>
              <w:t>quantity</w:t>
            </w:r>
          </w:p>
        </w:tc>
        <w:tc>
          <w:tcPr>
            <w:tcW w:w="907" w:type="dxa"/>
            <w:tcBorders>
              <w:left w:val="nil"/>
              <w:bottom w:val="nil"/>
              <w:right w:val="nil"/>
            </w:tcBorders>
            <w:tcMar>
              <w:top w:w="45" w:type="dxa"/>
              <w:left w:w="85" w:type="dxa"/>
              <w:bottom w:w="45" w:type="dxa"/>
              <w:right w:w="85" w:type="dxa"/>
            </w:tcMar>
            <w:vAlign w:val="center"/>
          </w:tcPr>
          <w:p w14:paraId="5935F663" w14:textId="77777777" w:rsidR="004139D5" w:rsidRDefault="002735B2">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063A0724"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7B309504"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11D1A95A" w14:textId="77777777" w:rsidR="004139D5" w:rsidRDefault="002735B2">
            <w:pPr>
              <w:keepLines/>
              <w:spacing w:line="360" w:lineRule="exact"/>
              <w:ind w:firstLine="0"/>
              <w:rPr>
                <w:rFonts w:hint="eastAsia"/>
              </w:rPr>
            </w:pPr>
            <w:r>
              <w:rPr>
                <w:sz w:val="21"/>
                <w:szCs w:val="21"/>
              </w:rPr>
              <w:t>项目数量</w:t>
            </w:r>
          </w:p>
        </w:tc>
      </w:tr>
      <w:tr w:rsidR="004139D5" w14:paraId="099C2BD3"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341C960A" w14:textId="77777777" w:rsidR="004139D5" w:rsidRDefault="002735B2">
            <w:pPr>
              <w:keepLines/>
              <w:spacing w:line="360" w:lineRule="exact"/>
              <w:ind w:firstLine="0"/>
              <w:rPr>
                <w:rFonts w:hint="eastAsia"/>
              </w:rPr>
            </w:pPr>
            <w:r>
              <w:rPr>
                <w:sz w:val="21"/>
                <w:szCs w:val="21"/>
              </w:rPr>
              <w:t>unit_price</w:t>
            </w:r>
          </w:p>
        </w:tc>
        <w:tc>
          <w:tcPr>
            <w:tcW w:w="907" w:type="dxa"/>
            <w:tcBorders>
              <w:left w:val="nil"/>
              <w:bottom w:val="nil"/>
              <w:right w:val="nil"/>
            </w:tcBorders>
            <w:tcMar>
              <w:top w:w="45" w:type="dxa"/>
              <w:left w:w="85" w:type="dxa"/>
              <w:bottom w:w="45" w:type="dxa"/>
              <w:right w:w="85" w:type="dxa"/>
            </w:tcMar>
            <w:vAlign w:val="center"/>
          </w:tcPr>
          <w:p w14:paraId="47B4C20B" w14:textId="77777777" w:rsidR="004139D5" w:rsidRDefault="002735B2">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7C84F39D"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1382C327"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1A855F0D" w14:textId="77777777" w:rsidR="004139D5" w:rsidRDefault="002735B2">
            <w:pPr>
              <w:keepLines/>
              <w:spacing w:line="360" w:lineRule="exact"/>
              <w:ind w:firstLine="0"/>
              <w:rPr>
                <w:rFonts w:hint="eastAsia"/>
              </w:rPr>
            </w:pPr>
            <w:r>
              <w:rPr>
                <w:sz w:val="21"/>
                <w:szCs w:val="21"/>
              </w:rPr>
              <w:t>单价（整数分）</w:t>
            </w:r>
          </w:p>
        </w:tc>
      </w:tr>
      <w:tr w:rsidR="004139D5" w14:paraId="4B282D86" w14:textId="77777777">
        <w:trPr>
          <w:cantSplit/>
          <w:jc w:val="center"/>
        </w:trPr>
        <w:tc>
          <w:tcPr>
            <w:tcW w:w="2381" w:type="dxa"/>
            <w:tcBorders>
              <w:left w:val="nil"/>
              <w:bottom w:val="single" w:sz="7" w:space="0" w:color="000000"/>
              <w:right w:val="nil"/>
            </w:tcBorders>
            <w:tcMar>
              <w:top w:w="45" w:type="dxa"/>
              <w:left w:w="85" w:type="dxa"/>
              <w:bottom w:w="45" w:type="dxa"/>
              <w:right w:w="85" w:type="dxa"/>
            </w:tcMar>
            <w:vAlign w:val="center"/>
          </w:tcPr>
          <w:p w14:paraId="4749F6AC" w14:textId="77777777" w:rsidR="004139D5" w:rsidRDefault="002735B2">
            <w:pPr>
              <w:keepLines/>
              <w:spacing w:line="360" w:lineRule="exact"/>
              <w:ind w:firstLine="0"/>
              <w:rPr>
                <w:rFonts w:hint="eastAsia"/>
              </w:rPr>
            </w:pPr>
            <w:r>
              <w:rPr>
                <w:sz w:val="21"/>
                <w:szCs w:val="21"/>
              </w:rPr>
              <w:t>position</w:t>
            </w:r>
          </w:p>
        </w:tc>
        <w:tc>
          <w:tcPr>
            <w:tcW w:w="907" w:type="dxa"/>
            <w:tcBorders>
              <w:left w:val="nil"/>
              <w:bottom w:val="single" w:sz="7" w:space="0" w:color="000000"/>
              <w:right w:val="nil"/>
            </w:tcBorders>
            <w:tcMar>
              <w:top w:w="45" w:type="dxa"/>
              <w:left w:w="85" w:type="dxa"/>
              <w:bottom w:w="45" w:type="dxa"/>
              <w:right w:w="85" w:type="dxa"/>
            </w:tcMar>
            <w:vAlign w:val="center"/>
          </w:tcPr>
          <w:p w14:paraId="7B890716" w14:textId="77777777" w:rsidR="004139D5" w:rsidRDefault="002735B2">
            <w:pPr>
              <w:keepLines/>
              <w:spacing w:line="360" w:lineRule="exact"/>
              <w:ind w:firstLine="0"/>
              <w:rPr>
                <w:rFonts w:hint="eastAsia"/>
              </w:rPr>
            </w:pPr>
            <w:r>
              <w:rPr>
                <w:sz w:val="21"/>
                <w:szCs w:val="21"/>
              </w:rPr>
              <w:t>INTEGER</w:t>
            </w:r>
          </w:p>
        </w:tc>
        <w:tc>
          <w:tcPr>
            <w:tcW w:w="1191" w:type="dxa"/>
            <w:tcBorders>
              <w:left w:val="nil"/>
              <w:bottom w:val="single" w:sz="7" w:space="0" w:color="000000"/>
              <w:right w:val="nil"/>
            </w:tcBorders>
            <w:tcMar>
              <w:top w:w="45" w:type="dxa"/>
              <w:left w:w="85" w:type="dxa"/>
              <w:bottom w:w="45" w:type="dxa"/>
              <w:right w:w="85" w:type="dxa"/>
            </w:tcMar>
            <w:vAlign w:val="center"/>
          </w:tcPr>
          <w:p w14:paraId="52E1D8B1"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single" w:sz="7" w:space="0" w:color="000000"/>
              <w:right w:val="nil"/>
            </w:tcBorders>
            <w:tcMar>
              <w:top w:w="45" w:type="dxa"/>
              <w:left w:w="85" w:type="dxa"/>
              <w:bottom w:w="45" w:type="dxa"/>
              <w:right w:w="85" w:type="dxa"/>
            </w:tcMar>
            <w:vAlign w:val="center"/>
          </w:tcPr>
          <w:p w14:paraId="3D42E853" w14:textId="77777777" w:rsidR="004139D5" w:rsidRDefault="002735B2">
            <w:pPr>
              <w:keepLines/>
              <w:spacing w:line="360" w:lineRule="exact"/>
              <w:ind w:firstLine="0"/>
              <w:rPr>
                <w:rFonts w:hint="eastAsia"/>
              </w:rPr>
            </w:pPr>
            <w:r>
              <w:rPr>
                <w:sz w:val="21"/>
                <w:szCs w:val="21"/>
              </w:rPr>
              <w:t>—</w:t>
            </w:r>
          </w:p>
        </w:tc>
        <w:tc>
          <w:tcPr>
            <w:tcW w:w="3061" w:type="dxa"/>
            <w:tcBorders>
              <w:left w:val="nil"/>
              <w:bottom w:val="single" w:sz="7" w:space="0" w:color="000000"/>
              <w:right w:val="nil"/>
            </w:tcBorders>
            <w:tcMar>
              <w:top w:w="45" w:type="dxa"/>
              <w:left w:w="85" w:type="dxa"/>
              <w:bottom w:w="45" w:type="dxa"/>
              <w:right w:w="85" w:type="dxa"/>
            </w:tcMar>
            <w:vAlign w:val="center"/>
          </w:tcPr>
          <w:p w14:paraId="4AD792D1" w14:textId="77777777" w:rsidR="004139D5" w:rsidRDefault="002735B2">
            <w:pPr>
              <w:keepLines/>
              <w:spacing w:line="360" w:lineRule="exact"/>
              <w:ind w:firstLine="0"/>
              <w:rPr>
                <w:rFonts w:hint="eastAsia"/>
              </w:rPr>
            </w:pPr>
            <w:r>
              <w:rPr>
                <w:sz w:val="21"/>
                <w:szCs w:val="21"/>
              </w:rPr>
              <w:t>明细排列序号（从</w:t>
            </w:r>
            <w:r>
              <w:rPr>
                <w:sz w:val="21"/>
                <w:szCs w:val="21"/>
              </w:rPr>
              <w:t>0</w:t>
            </w:r>
            <w:r>
              <w:rPr>
                <w:sz w:val="21"/>
                <w:szCs w:val="21"/>
              </w:rPr>
              <w:t>起）</w:t>
            </w:r>
          </w:p>
        </w:tc>
      </w:tr>
    </w:tbl>
    <w:p w14:paraId="5F674019" w14:textId="77777777" w:rsidR="004139D5" w:rsidRDefault="002735B2">
      <w:pPr>
        <w:rPr>
          <w:rFonts w:hint="eastAsia"/>
        </w:rPr>
      </w:pPr>
      <w:r>
        <w:t>主键：</w:t>
      </w:r>
      <w:r>
        <w:t>visit_id, id</w:t>
      </w:r>
      <w:r>
        <w:t>。</w:t>
      </w:r>
      <w:r>
        <w:t xml:space="preserve"> </w:t>
      </w:r>
      <w:r>
        <w:t>检查约束：</w:t>
      </w:r>
      <w:r>
        <w:t>quantity BETWEEN 1 AND 1000</w:t>
      </w:r>
      <w:r>
        <w:t>；</w:t>
      </w:r>
      <w:r>
        <w:t>unit_price&gt;=0</w:t>
      </w:r>
      <w:r>
        <w:t>。</w:t>
      </w:r>
    </w:p>
    <w:p w14:paraId="1712F7CB" w14:textId="77777777" w:rsidR="004139D5" w:rsidRDefault="002735B2">
      <w:pPr>
        <w:rPr>
          <w:rFonts w:hint="eastAsia"/>
        </w:rPr>
      </w:pPr>
      <w:r>
        <w:t>物理外键：</w:t>
      </w:r>
      <w:r>
        <w:t>treatment_id → treatments (id)</w:t>
      </w:r>
      <w:r>
        <w:t>；</w:t>
      </w:r>
      <w:r>
        <w:t>ON DELETE NO ACTION</w:t>
      </w:r>
      <w:r>
        <w:t>；</w:t>
      </w:r>
      <w:r>
        <w:t>visit_id → visits (id)</w:t>
      </w:r>
      <w:r>
        <w:t>；</w:t>
      </w:r>
      <w:r>
        <w:t>ON DELETE CASCADE</w:t>
      </w:r>
      <w:r>
        <w:t>。</w:t>
      </w:r>
    </w:p>
    <w:p w14:paraId="4DB8F220" w14:textId="77777777" w:rsidR="004139D5" w:rsidRDefault="002735B2">
      <w:pPr>
        <w:pStyle w:val="21"/>
        <w:numPr>
          <w:ilvl w:val="1"/>
          <w:numId w:val="11"/>
        </w:numPr>
      </w:pPr>
      <w:bookmarkStart w:id="151" w:name="_Toc243288779"/>
      <w:r>
        <w:lastRenderedPageBreak/>
        <w:t xml:space="preserve">settlements </w:t>
      </w:r>
      <w:r>
        <w:t>结算单</w:t>
      </w:r>
      <w:bookmarkEnd w:id="151"/>
    </w:p>
    <w:p w14:paraId="4B2D8520" w14:textId="77777777" w:rsidR="004139D5" w:rsidRDefault="002735B2">
      <w:pPr>
        <w:rPr>
          <w:rFonts w:hint="eastAsia"/>
        </w:rPr>
      </w:pPr>
      <w:r>
        <w:t>依据完成就诊生成唯一结算单及开单时金额。</w:t>
      </w:r>
      <w:r>
        <w:t xml:space="preserve"> </w:t>
      </w:r>
      <w:r>
        <w:t>来源：</w:t>
      </w:r>
      <w:r>
        <w:t>server/schema.sql</w:t>
      </w:r>
      <w:r>
        <w:t>。</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2382"/>
        <w:gridCol w:w="907"/>
        <w:gridCol w:w="1191"/>
        <w:gridCol w:w="1304"/>
        <w:gridCol w:w="3061"/>
      </w:tblGrid>
      <w:tr w:rsidR="004139D5" w14:paraId="0B7D056D" w14:textId="77777777">
        <w:trPr>
          <w:cantSplit/>
          <w:tblHeader/>
          <w:jc w:val="center"/>
        </w:trPr>
        <w:tc>
          <w:tcPr>
            <w:tcW w:w="238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2C58EBC0"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字段</w:t>
            </w:r>
          </w:p>
        </w:tc>
        <w:tc>
          <w:tcPr>
            <w:tcW w:w="907"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A58F765"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类型</w:t>
            </w:r>
          </w:p>
        </w:tc>
        <w:tc>
          <w:tcPr>
            <w:tcW w:w="119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7217C4F1"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键</w:t>
            </w:r>
            <w:r>
              <w:rPr>
                <w:rFonts w:ascii="Noto Sans SC" w:eastAsia="Noto Sans SC" w:hAnsi="Noto Sans SC" w:cs="Noto Sans SC"/>
                <w:b/>
                <w:bCs/>
                <w:sz w:val="21"/>
                <w:szCs w:val="21"/>
              </w:rPr>
              <w:t>/</w:t>
            </w:r>
            <w:r>
              <w:rPr>
                <w:rFonts w:ascii="Noto Sans SC" w:eastAsia="Noto Sans SC" w:hAnsi="Noto Sans SC" w:cs="Noto Sans SC"/>
                <w:b/>
                <w:bCs/>
                <w:sz w:val="21"/>
                <w:szCs w:val="21"/>
              </w:rPr>
              <w:t>可空</w:t>
            </w:r>
          </w:p>
        </w:tc>
        <w:tc>
          <w:tcPr>
            <w:tcW w:w="130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4EB36EF"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默认</w:t>
            </w:r>
          </w:p>
        </w:tc>
        <w:tc>
          <w:tcPr>
            <w:tcW w:w="306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EA71929"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含义</w:t>
            </w:r>
          </w:p>
        </w:tc>
      </w:tr>
      <w:tr w:rsidR="004139D5" w14:paraId="2743581B"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5645DDAB" w14:textId="77777777" w:rsidR="004139D5" w:rsidRDefault="002735B2">
            <w:pPr>
              <w:keepLines/>
              <w:spacing w:line="360" w:lineRule="exact"/>
              <w:ind w:firstLine="0"/>
              <w:rPr>
                <w:rFonts w:hint="eastAsia"/>
              </w:rPr>
            </w:pPr>
            <w:r>
              <w:rPr>
                <w:sz w:val="21"/>
                <w:szCs w:val="21"/>
              </w:rPr>
              <w:t>id</w:t>
            </w:r>
          </w:p>
        </w:tc>
        <w:tc>
          <w:tcPr>
            <w:tcW w:w="907" w:type="dxa"/>
            <w:tcBorders>
              <w:left w:val="nil"/>
              <w:bottom w:val="nil"/>
              <w:right w:val="nil"/>
            </w:tcBorders>
            <w:tcMar>
              <w:top w:w="45" w:type="dxa"/>
              <w:left w:w="85" w:type="dxa"/>
              <w:bottom w:w="45" w:type="dxa"/>
              <w:right w:w="85" w:type="dxa"/>
            </w:tcMar>
            <w:vAlign w:val="center"/>
          </w:tcPr>
          <w:p w14:paraId="5155D65E"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650DA78B" w14:textId="77777777" w:rsidR="004139D5" w:rsidRDefault="002735B2">
            <w:pPr>
              <w:keepLines/>
              <w:spacing w:line="360" w:lineRule="exact"/>
              <w:ind w:firstLine="0"/>
              <w:rPr>
                <w:rFonts w:hint="eastAsia"/>
              </w:rPr>
            </w:pPr>
            <w:r>
              <w:rPr>
                <w:sz w:val="21"/>
                <w:szCs w:val="21"/>
              </w:rPr>
              <w:t>PK*/Y</w:t>
            </w:r>
          </w:p>
        </w:tc>
        <w:tc>
          <w:tcPr>
            <w:tcW w:w="1304" w:type="dxa"/>
            <w:tcBorders>
              <w:left w:val="nil"/>
              <w:bottom w:val="nil"/>
              <w:right w:val="nil"/>
            </w:tcBorders>
            <w:tcMar>
              <w:top w:w="45" w:type="dxa"/>
              <w:left w:w="85" w:type="dxa"/>
              <w:bottom w:w="45" w:type="dxa"/>
              <w:right w:w="85" w:type="dxa"/>
            </w:tcMar>
            <w:vAlign w:val="center"/>
          </w:tcPr>
          <w:p w14:paraId="57E15FB4"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7C215EEB" w14:textId="77777777" w:rsidR="004139D5" w:rsidRDefault="002735B2">
            <w:pPr>
              <w:keepLines/>
              <w:spacing w:line="360" w:lineRule="exact"/>
              <w:ind w:firstLine="0"/>
              <w:rPr>
                <w:rFonts w:hint="eastAsia"/>
              </w:rPr>
            </w:pPr>
            <w:r>
              <w:rPr>
                <w:sz w:val="21"/>
                <w:szCs w:val="21"/>
              </w:rPr>
              <w:t>记录编号</w:t>
            </w:r>
          </w:p>
        </w:tc>
      </w:tr>
      <w:tr w:rsidR="004139D5" w14:paraId="76AF5623"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5D97CBAA" w14:textId="77777777" w:rsidR="004139D5" w:rsidRDefault="002735B2">
            <w:pPr>
              <w:keepLines/>
              <w:spacing w:line="360" w:lineRule="exact"/>
              <w:ind w:firstLine="0"/>
              <w:rPr>
                <w:rFonts w:hint="eastAsia"/>
              </w:rPr>
            </w:pPr>
            <w:r>
              <w:rPr>
                <w:sz w:val="21"/>
                <w:szCs w:val="21"/>
              </w:rPr>
              <w:t>number</w:t>
            </w:r>
          </w:p>
        </w:tc>
        <w:tc>
          <w:tcPr>
            <w:tcW w:w="907" w:type="dxa"/>
            <w:tcBorders>
              <w:left w:val="nil"/>
              <w:bottom w:val="nil"/>
              <w:right w:val="nil"/>
            </w:tcBorders>
            <w:tcMar>
              <w:top w:w="45" w:type="dxa"/>
              <w:left w:w="85" w:type="dxa"/>
              <w:bottom w:w="45" w:type="dxa"/>
              <w:right w:w="85" w:type="dxa"/>
            </w:tcMar>
            <w:vAlign w:val="center"/>
          </w:tcPr>
          <w:p w14:paraId="236D1A04"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2B8BDC74"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2F950F2E"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047424AB" w14:textId="77777777" w:rsidR="004139D5" w:rsidRDefault="002735B2">
            <w:pPr>
              <w:keepLines/>
              <w:spacing w:line="360" w:lineRule="exact"/>
              <w:ind w:firstLine="0"/>
              <w:rPr>
                <w:rFonts w:hint="eastAsia"/>
              </w:rPr>
            </w:pPr>
            <w:r>
              <w:rPr>
                <w:sz w:val="21"/>
                <w:szCs w:val="21"/>
              </w:rPr>
              <w:t>结算单号</w:t>
            </w:r>
          </w:p>
        </w:tc>
      </w:tr>
      <w:tr w:rsidR="004139D5" w14:paraId="065B6992"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3F886863" w14:textId="77777777" w:rsidR="004139D5" w:rsidRDefault="002735B2">
            <w:pPr>
              <w:keepLines/>
              <w:spacing w:line="360" w:lineRule="exact"/>
              <w:ind w:firstLine="0"/>
              <w:rPr>
                <w:rFonts w:hint="eastAsia"/>
              </w:rPr>
            </w:pPr>
            <w:r>
              <w:rPr>
                <w:sz w:val="21"/>
                <w:szCs w:val="21"/>
              </w:rPr>
              <w:t>visit_id</w:t>
            </w:r>
          </w:p>
        </w:tc>
        <w:tc>
          <w:tcPr>
            <w:tcW w:w="907" w:type="dxa"/>
            <w:tcBorders>
              <w:left w:val="nil"/>
              <w:bottom w:val="nil"/>
              <w:right w:val="nil"/>
            </w:tcBorders>
            <w:tcMar>
              <w:top w:w="45" w:type="dxa"/>
              <w:left w:w="85" w:type="dxa"/>
              <w:bottom w:w="45" w:type="dxa"/>
              <w:right w:w="85" w:type="dxa"/>
            </w:tcMar>
            <w:vAlign w:val="center"/>
          </w:tcPr>
          <w:p w14:paraId="6F19788D"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3F32AA37" w14:textId="77777777" w:rsidR="004139D5" w:rsidRDefault="002735B2">
            <w:pPr>
              <w:keepLines/>
              <w:spacing w:line="360" w:lineRule="exact"/>
              <w:ind w:firstLine="0"/>
              <w:rPr>
                <w:rFonts w:hint="eastAsia"/>
              </w:rPr>
            </w:pPr>
            <w:r>
              <w:rPr>
                <w:sz w:val="21"/>
                <w:szCs w:val="21"/>
              </w:rPr>
              <w:t>FK/N</w:t>
            </w:r>
          </w:p>
        </w:tc>
        <w:tc>
          <w:tcPr>
            <w:tcW w:w="1304" w:type="dxa"/>
            <w:tcBorders>
              <w:left w:val="nil"/>
              <w:bottom w:val="nil"/>
              <w:right w:val="nil"/>
            </w:tcBorders>
            <w:tcMar>
              <w:top w:w="45" w:type="dxa"/>
              <w:left w:w="85" w:type="dxa"/>
              <w:bottom w:w="45" w:type="dxa"/>
              <w:right w:w="85" w:type="dxa"/>
            </w:tcMar>
            <w:vAlign w:val="center"/>
          </w:tcPr>
          <w:p w14:paraId="15B8D687"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6F0AA4A6" w14:textId="77777777" w:rsidR="004139D5" w:rsidRDefault="002735B2">
            <w:pPr>
              <w:keepLines/>
              <w:spacing w:line="360" w:lineRule="exact"/>
              <w:ind w:firstLine="0"/>
              <w:rPr>
                <w:rFonts w:hint="eastAsia"/>
              </w:rPr>
            </w:pPr>
            <w:r>
              <w:rPr>
                <w:sz w:val="21"/>
                <w:szCs w:val="21"/>
              </w:rPr>
              <w:t>就诊编号</w:t>
            </w:r>
          </w:p>
        </w:tc>
      </w:tr>
      <w:tr w:rsidR="004139D5" w14:paraId="3DCC1F30"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7BEDC3DA" w14:textId="77777777" w:rsidR="004139D5" w:rsidRDefault="002735B2">
            <w:pPr>
              <w:keepLines/>
              <w:spacing w:line="360" w:lineRule="exact"/>
              <w:ind w:firstLine="0"/>
              <w:rPr>
                <w:rFonts w:hint="eastAsia"/>
              </w:rPr>
            </w:pPr>
            <w:r>
              <w:rPr>
                <w:sz w:val="21"/>
                <w:szCs w:val="21"/>
              </w:rPr>
              <w:t>patient_id</w:t>
            </w:r>
          </w:p>
        </w:tc>
        <w:tc>
          <w:tcPr>
            <w:tcW w:w="907" w:type="dxa"/>
            <w:tcBorders>
              <w:left w:val="nil"/>
              <w:bottom w:val="nil"/>
              <w:right w:val="nil"/>
            </w:tcBorders>
            <w:tcMar>
              <w:top w:w="45" w:type="dxa"/>
              <w:left w:w="85" w:type="dxa"/>
              <w:bottom w:w="45" w:type="dxa"/>
              <w:right w:w="85" w:type="dxa"/>
            </w:tcMar>
            <w:vAlign w:val="center"/>
          </w:tcPr>
          <w:p w14:paraId="6B7F7CC7"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14E2BE6E" w14:textId="77777777" w:rsidR="004139D5" w:rsidRDefault="002735B2">
            <w:pPr>
              <w:keepLines/>
              <w:spacing w:line="360" w:lineRule="exact"/>
              <w:ind w:firstLine="0"/>
              <w:rPr>
                <w:rFonts w:hint="eastAsia"/>
              </w:rPr>
            </w:pPr>
            <w:r>
              <w:rPr>
                <w:sz w:val="21"/>
                <w:szCs w:val="21"/>
              </w:rPr>
              <w:t>FK/N</w:t>
            </w:r>
          </w:p>
        </w:tc>
        <w:tc>
          <w:tcPr>
            <w:tcW w:w="1304" w:type="dxa"/>
            <w:tcBorders>
              <w:left w:val="nil"/>
              <w:bottom w:val="nil"/>
              <w:right w:val="nil"/>
            </w:tcBorders>
            <w:tcMar>
              <w:top w:w="45" w:type="dxa"/>
              <w:left w:w="85" w:type="dxa"/>
              <w:bottom w:w="45" w:type="dxa"/>
              <w:right w:w="85" w:type="dxa"/>
            </w:tcMar>
            <w:vAlign w:val="center"/>
          </w:tcPr>
          <w:p w14:paraId="59B0373C"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5843D841" w14:textId="77777777" w:rsidR="004139D5" w:rsidRDefault="002735B2">
            <w:pPr>
              <w:keepLines/>
              <w:spacing w:line="360" w:lineRule="exact"/>
              <w:ind w:firstLine="0"/>
              <w:rPr>
                <w:rFonts w:hint="eastAsia"/>
              </w:rPr>
            </w:pPr>
            <w:r>
              <w:rPr>
                <w:sz w:val="21"/>
                <w:szCs w:val="21"/>
              </w:rPr>
              <w:t>患者编号</w:t>
            </w:r>
          </w:p>
        </w:tc>
      </w:tr>
      <w:tr w:rsidR="004139D5" w14:paraId="6F986B02"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5AD54BA7" w14:textId="77777777" w:rsidR="004139D5" w:rsidRDefault="002735B2">
            <w:pPr>
              <w:keepLines/>
              <w:spacing w:line="360" w:lineRule="exact"/>
              <w:ind w:firstLine="0"/>
              <w:rPr>
                <w:rFonts w:hint="eastAsia"/>
              </w:rPr>
            </w:pPr>
            <w:r>
              <w:rPr>
                <w:sz w:val="21"/>
                <w:szCs w:val="21"/>
              </w:rPr>
              <w:t>clinic_id</w:t>
            </w:r>
          </w:p>
        </w:tc>
        <w:tc>
          <w:tcPr>
            <w:tcW w:w="907" w:type="dxa"/>
            <w:tcBorders>
              <w:left w:val="nil"/>
              <w:bottom w:val="nil"/>
              <w:right w:val="nil"/>
            </w:tcBorders>
            <w:tcMar>
              <w:top w:w="45" w:type="dxa"/>
              <w:left w:w="85" w:type="dxa"/>
              <w:bottom w:w="45" w:type="dxa"/>
              <w:right w:w="85" w:type="dxa"/>
            </w:tcMar>
            <w:vAlign w:val="center"/>
          </w:tcPr>
          <w:p w14:paraId="43C42FFE"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5871F372" w14:textId="77777777" w:rsidR="004139D5" w:rsidRDefault="002735B2">
            <w:pPr>
              <w:keepLines/>
              <w:spacing w:line="360" w:lineRule="exact"/>
              <w:ind w:firstLine="0"/>
              <w:rPr>
                <w:rFonts w:hint="eastAsia"/>
              </w:rPr>
            </w:pPr>
            <w:r>
              <w:rPr>
                <w:sz w:val="21"/>
                <w:szCs w:val="21"/>
              </w:rPr>
              <w:t>FK/N</w:t>
            </w:r>
          </w:p>
        </w:tc>
        <w:tc>
          <w:tcPr>
            <w:tcW w:w="1304" w:type="dxa"/>
            <w:tcBorders>
              <w:left w:val="nil"/>
              <w:bottom w:val="nil"/>
              <w:right w:val="nil"/>
            </w:tcBorders>
            <w:tcMar>
              <w:top w:w="45" w:type="dxa"/>
              <w:left w:w="85" w:type="dxa"/>
              <w:bottom w:w="45" w:type="dxa"/>
              <w:right w:w="85" w:type="dxa"/>
            </w:tcMar>
            <w:vAlign w:val="center"/>
          </w:tcPr>
          <w:p w14:paraId="269543E4"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475A55BF" w14:textId="77777777" w:rsidR="004139D5" w:rsidRDefault="002735B2">
            <w:pPr>
              <w:keepLines/>
              <w:spacing w:line="360" w:lineRule="exact"/>
              <w:ind w:firstLine="0"/>
              <w:rPr>
                <w:rFonts w:hint="eastAsia"/>
              </w:rPr>
            </w:pPr>
            <w:r>
              <w:rPr>
                <w:sz w:val="21"/>
                <w:szCs w:val="21"/>
              </w:rPr>
              <w:t>门诊编号</w:t>
            </w:r>
          </w:p>
        </w:tc>
      </w:tr>
      <w:tr w:rsidR="004139D5" w14:paraId="328EE03E"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454E17C6" w14:textId="77777777" w:rsidR="004139D5" w:rsidRDefault="002735B2">
            <w:pPr>
              <w:keepLines/>
              <w:spacing w:line="360" w:lineRule="exact"/>
              <w:ind w:firstLine="0"/>
              <w:rPr>
                <w:rFonts w:hint="eastAsia"/>
              </w:rPr>
            </w:pPr>
            <w:r>
              <w:rPr>
                <w:sz w:val="21"/>
                <w:szCs w:val="21"/>
              </w:rPr>
              <w:t>dentist_id</w:t>
            </w:r>
          </w:p>
        </w:tc>
        <w:tc>
          <w:tcPr>
            <w:tcW w:w="907" w:type="dxa"/>
            <w:tcBorders>
              <w:left w:val="nil"/>
              <w:bottom w:val="nil"/>
              <w:right w:val="nil"/>
            </w:tcBorders>
            <w:tcMar>
              <w:top w:w="45" w:type="dxa"/>
              <w:left w:w="85" w:type="dxa"/>
              <w:bottom w:w="45" w:type="dxa"/>
              <w:right w:w="85" w:type="dxa"/>
            </w:tcMar>
            <w:vAlign w:val="center"/>
          </w:tcPr>
          <w:p w14:paraId="5FF2DE12"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033E3BE6" w14:textId="77777777" w:rsidR="004139D5" w:rsidRDefault="002735B2">
            <w:pPr>
              <w:keepLines/>
              <w:spacing w:line="360" w:lineRule="exact"/>
              <w:ind w:firstLine="0"/>
              <w:rPr>
                <w:rFonts w:hint="eastAsia"/>
              </w:rPr>
            </w:pPr>
            <w:r>
              <w:rPr>
                <w:sz w:val="21"/>
                <w:szCs w:val="21"/>
              </w:rPr>
              <w:t>FK/N</w:t>
            </w:r>
          </w:p>
        </w:tc>
        <w:tc>
          <w:tcPr>
            <w:tcW w:w="1304" w:type="dxa"/>
            <w:tcBorders>
              <w:left w:val="nil"/>
              <w:bottom w:val="nil"/>
              <w:right w:val="nil"/>
            </w:tcBorders>
            <w:tcMar>
              <w:top w:w="45" w:type="dxa"/>
              <w:left w:w="85" w:type="dxa"/>
              <w:bottom w:w="45" w:type="dxa"/>
              <w:right w:w="85" w:type="dxa"/>
            </w:tcMar>
            <w:vAlign w:val="center"/>
          </w:tcPr>
          <w:p w14:paraId="058C947D"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7D294026" w14:textId="77777777" w:rsidR="004139D5" w:rsidRDefault="002735B2">
            <w:pPr>
              <w:keepLines/>
              <w:spacing w:line="360" w:lineRule="exact"/>
              <w:ind w:firstLine="0"/>
              <w:rPr>
                <w:rFonts w:hint="eastAsia"/>
              </w:rPr>
            </w:pPr>
            <w:r>
              <w:rPr>
                <w:sz w:val="21"/>
                <w:szCs w:val="21"/>
              </w:rPr>
              <w:t>医生编号</w:t>
            </w:r>
          </w:p>
        </w:tc>
      </w:tr>
      <w:tr w:rsidR="004139D5" w14:paraId="6781FA9C"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2E3D6B30" w14:textId="77777777" w:rsidR="004139D5" w:rsidRDefault="002735B2">
            <w:pPr>
              <w:keepLines/>
              <w:spacing w:line="360" w:lineRule="exact"/>
              <w:ind w:firstLine="0"/>
              <w:rPr>
                <w:rFonts w:hint="eastAsia"/>
              </w:rPr>
            </w:pPr>
            <w:r>
              <w:rPr>
                <w:sz w:val="21"/>
                <w:szCs w:val="21"/>
              </w:rPr>
              <w:t>date</w:t>
            </w:r>
          </w:p>
        </w:tc>
        <w:tc>
          <w:tcPr>
            <w:tcW w:w="907" w:type="dxa"/>
            <w:tcBorders>
              <w:left w:val="nil"/>
              <w:bottom w:val="nil"/>
              <w:right w:val="nil"/>
            </w:tcBorders>
            <w:tcMar>
              <w:top w:w="45" w:type="dxa"/>
              <w:left w:w="85" w:type="dxa"/>
              <w:bottom w:w="45" w:type="dxa"/>
              <w:right w:w="85" w:type="dxa"/>
            </w:tcMar>
            <w:vAlign w:val="center"/>
          </w:tcPr>
          <w:p w14:paraId="0545E0EA"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64D227A1"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6D473549"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5FD41DA4" w14:textId="77777777" w:rsidR="004139D5" w:rsidRDefault="002735B2">
            <w:pPr>
              <w:keepLines/>
              <w:spacing w:line="360" w:lineRule="exact"/>
              <w:ind w:firstLine="0"/>
              <w:rPr>
                <w:rFonts w:hint="eastAsia"/>
              </w:rPr>
            </w:pPr>
            <w:r>
              <w:rPr>
                <w:sz w:val="21"/>
                <w:szCs w:val="21"/>
              </w:rPr>
              <w:t>开单时间（</w:t>
            </w:r>
            <w:r>
              <w:rPr>
                <w:sz w:val="21"/>
                <w:szCs w:val="21"/>
              </w:rPr>
              <w:t>UTC ISO</w:t>
            </w:r>
            <w:r>
              <w:rPr>
                <w:sz w:val="21"/>
                <w:szCs w:val="21"/>
              </w:rPr>
              <w:t>）</w:t>
            </w:r>
          </w:p>
        </w:tc>
      </w:tr>
      <w:tr w:rsidR="004139D5" w14:paraId="3515FF7F"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0078314E" w14:textId="77777777" w:rsidR="004139D5" w:rsidRDefault="002735B2">
            <w:pPr>
              <w:keepLines/>
              <w:spacing w:line="360" w:lineRule="exact"/>
              <w:ind w:firstLine="0"/>
              <w:rPr>
                <w:rFonts w:hint="eastAsia"/>
              </w:rPr>
            </w:pPr>
            <w:r>
              <w:rPr>
                <w:sz w:val="21"/>
                <w:szCs w:val="21"/>
              </w:rPr>
              <w:t>total</w:t>
            </w:r>
          </w:p>
        </w:tc>
        <w:tc>
          <w:tcPr>
            <w:tcW w:w="907" w:type="dxa"/>
            <w:tcBorders>
              <w:left w:val="nil"/>
              <w:bottom w:val="nil"/>
              <w:right w:val="nil"/>
            </w:tcBorders>
            <w:tcMar>
              <w:top w:w="45" w:type="dxa"/>
              <w:left w:w="85" w:type="dxa"/>
              <w:bottom w:w="45" w:type="dxa"/>
              <w:right w:w="85" w:type="dxa"/>
            </w:tcMar>
            <w:vAlign w:val="center"/>
          </w:tcPr>
          <w:p w14:paraId="1E082FC4" w14:textId="77777777" w:rsidR="004139D5" w:rsidRDefault="002735B2">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3B1D2F0C"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69A2B137"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21758903" w14:textId="77777777" w:rsidR="004139D5" w:rsidRDefault="002735B2">
            <w:pPr>
              <w:keepLines/>
              <w:spacing w:line="360" w:lineRule="exact"/>
              <w:ind w:firstLine="0"/>
              <w:rPr>
                <w:rFonts w:hint="eastAsia"/>
              </w:rPr>
            </w:pPr>
            <w:r>
              <w:rPr>
                <w:sz w:val="21"/>
                <w:szCs w:val="21"/>
              </w:rPr>
              <w:t>原结算总额（整数分）</w:t>
            </w:r>
          </w:p>
        </w:tc>
      </w:tr>
      <w:tr w:rsidR="004139D5" w14:paraId="7C41827D" w14:textId="77777777">
        <w:trPr>
          <w:cantSplit/>
          <w:jc w:val="center"/>
        </w:trPr>
        <w:tc>
          <w:tcPr>
            <w:tcW w:w="2381" w:type="dxa"/>
            <w:tcBorders>
              <w:left w:val="nil"/>
              <w:bottom w:val="single" w:sz="7" w:space="0" w:color="000000"/>
              <w:right w:val="nil"/>
            </w:tcBorders>
            <w:tcMar>
              <w:top w:w="45" w:type="dxa"/>
              <w:left w:w="85" w:type="dxa"/>
              <w:bottom w:w="45" w:type="dxa"/>
              <w:right w:w="85" w:type="dxa"/>
            </w:tcMar>
            <w:vAlign w:val="center"/>
          </w:tcPr>
          <w:p w14:paraId="27F788F3" w14:textId="77777777" w:rsidR="004139D5" w:rsidRDefault="002735B2">
            <w:pPr>
              <w:keepLines/>
              <w:spacing w:line="360" w:lineRule="exact"/>
              <w:ind w:firstLine="0"/>
              <w:rPr>
                <w:rFonts w:hint="eastAsia"/>
              </w:rPr>
            </w:pPr>
            <w:r>
              <w:rPr>
                <w:sz w:val="21"/>
                <w:szCs w:val="21"/>
              </w:rPr>
              <w:t>version</w:t>
            </w:r>
          </w:p>
        </w:tc>
        <w:tc>
          <w:tcPr>
            <w:tcW w:w="907" w:type="dxa"/>
            <w:tcBorders>
              <w:left w:val="nil"/>
              <w:bottom w:val="single" w:sz="7" w:space="0" w:color="000000"/>
              <w:right w:val="nil"/>
            </w:tcBorders>
            <w:tcMar>
              <w:top w:w="45" w:type="dxa"/>
              <w:left w:w="85" w:type="dxa"/>
              <w:bottom w:w="45" w:type="dxa"/>
              <w:right w:w="85" w:type="dxa"/>
            </w:tcMar>
            <w:vAlign w:val="center"/>
          </w:tcPr>
          <w:p w14:paraId="5E4D95A3" w14:textId="77777777" w:rsidR="004139D5" w:rsidRDefault="002735B2">
            <w:pPr>
              <w:keepLines/>
              <w:spacing w:line="360" w:lineRule="exact"/>
              <w:ind w:firstLine="0"/>
              <w:rPr>
                <w:rFonts w:hint="eastAsia"/>
              </w:rPr>
            </w:pPr>
            <w:r>
              <w:rPr>
                <w:sz w:val="21"/>
                <w:szCs w:val="21"/>
              </w:rPr>
              <w:t>INTEGER</w:t>
            </w:r>
          </w:p>
        </w:tc>
        <w:tc>
          <w:tcPr>
            <w:tcW w:w="1191" w:type="dxa"/>
            <w:tcBorders>
              <w:left w:val="nil"/>
              <w:bottom w:val="single" w:sz="7" w:space="0" w:color="000000"/>
              <w:right w:val="nil"/>
            </w:tcBorders>
            <w:tcMar>
              <w:top w:w="45" w:type="dxa"/>
              <w:left w:w="85" w:type="dxa"/>
              <w:bottom w:w="45" w:type="dxa"/>
              <w:right w:w="85" w:type="dxa"/>
            </w:tcMar>
            <w:vAlign w:val="center"/>
          </w:tcPr>
          <w:p w14:paraId="6172735E"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single" w:sz="7" w:space="0" w:color="000000"/>
              <w:right w:val="nil"/>
            </w:tcBorders>
            <w:tcMar>
              <w:top w:w="45" w:type="dxa"/>
              <w:left w:w="85" w:type="dxa"/>
              <w:bottom w:w="45" w:type="dxa"/>
              <w:right w:w="85" w:type="dxa"/>
            </w:tcMar>
            <w:vAlign w:val="center"/>
          </w:tcPr>
          <w:p w14:paraId="7EC0BF3A" w14:textId="77777777" w:rsidR="004139D5" w:rsidRDefault="002735B2">
            <w:pPr>
              <w:keepLines/>
              <w:spacing w:line="360" w:lineRule="exact"/>
              <w:ind w:firstLine="0"/>
              <w:rPr>
                <w:rFonts w:hint="eastAsia"/>
              </w:rPr>
            </w:pPr>
            <w:r>
              <w:rPr>
                <w:sz w:val="21"/>
                <w:szCs w:val="21"/>
              </w:rPr>
              <w:t>—</w:t>
            </w:r>
          </w:p>
        </w:tc>
        <w:tc>
          <w:tcPr>
            <w:tcW w:w="3061" w:type="dxa"/>
            <w:tcBorders>
              <w:left w:val="nil"/>
              <w:bottom w:val="single" w:sz="7" w:space="0" w:color="000000"/>
              <w:right w:val="nil"/>
            </w:tcBorders>
            <w:tcMar>
              <w:top w:w="45" w:type="dxa"/>
              <w:left w:w="85" w:type="dxa"/>
              <w:bottom w:w="45" w:type="dxa"/>
              <w:right w:w="85" w:type="dxa"/>
            </w:tcMar>
            <w:vAlign w:val="center"/>
          </w:tcPr>
          <w:p w14:paraId="43750B5B" w14:textId="77777777" w:rsidR="004139D5" w:rsidRDefault="002735B2">
            <w:pPr>
              <w:keepLines/>
              <w:spacing w:line="360" w:lineRule="exact"/>
              <w:ind w:firstLine="0"/>
              <w:rPr>
                <w:rFonts w:hint="eastAsia"/>
              </w:rPr>
            </w:pPr>
            <w:r>
              <w:rPr>
                <w:sz w:val="21"/>
                <w:szCs w:val="21"/>
              </w:rPr>
              <w:t>乐观并发版本号</w:t>
            </w:r>
          </w:p>
        </w:tc>
      </w:tr>
    </w:tbl>
    <w:p w14:paraId="7837ECD8" w14:textId="77777777" w:rsidR="004139D5" w:rsidRDefault="002735B2">
      <w:pPr>
        <w:rPr>
          <w:rFonts w:hint="eastAsia"/>
        </w:rPr>
      </w:pPr>
      <w:r>
        <w:t>主键：</w:t>
      </w:r>
      <w:r>
        <w:t>id</w:t>
      </w:r>
      <w:r>
        <w:t>。</w:t>
      </w:r>
      <w:r>
        <w:t xml:space="preserve"> </w:t>
      </w:r>
      <w:r>
        <w:t>检查约束：</w:t>
      </w:r>
      <w:r>
        <w:t>total&gt;=0</w:t>
      </w:r>
      <w:r>
        <w:t>；</w:t>
      </w:r>
      <w:r>
        <w:t>version&gt;0</w:t>
      </w:r>
      <w:r>
        <w:t>。</w:t>
      </w:r>
    </w:p>
    <w:p w14:paraId="148608FE" w14:textId="77777777" w:rsidR="004139D5" w:rsidRDefault="002735B2">
      <w:pPr>
        <w:rPr>
          <w:rFonts w:hint="eastAsia"/>
        </w:rPr>
      </w:pPr>
      <w:r>
        <w:t>物理外键：</w:t>
      </w:r>
      <w:r>
        <w:t>dentist_id → dentists (id)</w:t>
      </w:r>
      <w:r>
        <w:t>；</w:t>
      </w:r>
      <w:r>
        <w:t>ON DELETE NO ACTION</w:t>
      </w:r>
      <w:r>
        <w:t>；</w:t>
      </w:r>
      <w:r>
        <w:t>clinic_id → clinics (id)</w:t>
      </w:r>
      <w:r>
        <w:t>；</w:t>
      </w:r>
      <w:r>
        <w:t>ON DELETE NO ACTION</w:t>
      </w:r>
      <w:r>
        <w:t>；</w:t>
      </w:r>
      <w:r>
        <w:t>patient_id → patients (id)</w:t>
      </w:r>
      <w:r>
        <w:t>；</w:t>
      </w:r>
      <w:r>
        <w:t>ON DELETE NO ACTION</w:t>
      </w:r>
      <w:r>
        <w:t>；</w:t>
      </w:r>
      <w:r>
        <w:t>visit_id → visits (id)</w:t>
      </w:r>
      <w:r>
        <w:t>；</w:t>
      </w:r>
      <w:r>
        <w:t>ON DELETE NO ACTION</w:t>
      </w:r>
      <w:r>
        <w:t>。</w:t>
      </w:r>
    </w:p>
    <w:p w14:paraId="7513A8C0" w14:textId="77777777" w:rsidR="004139D5" w:rsidRDefault="002735B2">
      <w:pPr>
        <w:pStyle w:val="21"/>
        <w:numPr>
          <w:ilvl w:val="1"/>
          <w:numId w:val="11"/>
        </w:numPr>
      </w:pPr>
      <w:bookmarkStart w:id="152" w:name="_Toc243288780"/>
      <w:r>
        <w:t xml:space="preserve">settlement_lines </w:t>
      </w:r>
      <w:r>
        <w:t>结算单明细</w:t>
      </w:r>
      <w:bookmarkEnd w:id="152"/>
    </w:p>
    <w:p w14:paraId="0E3DBB99" w14:textId="77777777" w:rsidR="004139D5" w:rsidRDefault="002735B2">
      <w:pPr>
        <w:rPr>
          <w:rFonts w:hint="eastAsia"/>
        </w:rPr>
      </w:pPr>
      <w:r>
        <w:t>保存治疗项目名称、单价、数量及小计的开单快照。</w:t>
      </w:r>
      <w:r>
        <w:t xml:space="preserve"> </w:t>
      </w:r>
      <w:r>
        <w:t>来源：</w:t>
      </w:r>
      <w:r>
        <w:t>server/schema.sql</w:t>
      </w:r>
      <w:r>
        <w:t>。</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2382"/>
        <w:gridCol w:w="907"/>
        <w:gridCol w:w="1191"/>
        <w:gridCol w:w="1304"/>
        <w:gridCol w:w="3061"/>
      </w:tblGrid>
      <w:tr w:rsidR="004139D5" w14:paraId="037FA574" w14:textId="77777777">
        <w:trPr>
          <w:cantSplit/>
          <w:tblHeader/>
          <w:jc w:val="center"/>
        </w:trPr>
        <w:tc>
          <w:tcPr>
            <w:tcW w:w="238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71529B25"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字段</w:t>
            </w:r>
          </w:p>
        </w:tc>
        <w:tc>
          <w:tcPr>
            <w:tcW w:w="907"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0916CDFC"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类型</w:t>
            </w:r>
          </w:p>
        </w:tc>
        <w:tc>
          <w:tcPr>
            <w:tcW w:w="119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4AE8F39E"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键</w:t>
            </w:r>
            <w:r>
              <w:rPr>
                <w:rFonts w:ascii="Noto Sans SC" w:eastAsia="Noto Sans SC" w:hAnsi="Noto Sans SC" w:cs="Noto Sans SC"/>
                <w:b/>
                <w:bCs/>
                <w:sz w:val="21"/>
                <w:szCs w:val="21"/>
              </w:rPr>
              <w:t>/</w:t>
            </w:r>
            <w:r>
              <w:rPr>
                <w:rFonts w:ascii="Noto Sans SC" w:eastAsia="Noto Sans SC" w:hAnsi="Noto Sans SC" w:cs="Noto Sans SC"/>
                <w:b/>
                <w:bCs/>
                <w:sz w:val="21"/>
                <w:szCs w:val="21"/>
              </w:rPr>
              <w:t>可空</w:t>
            </w:r>
          </w:p>
        </w:tc>
        <w:tc>
          <w:tcPr>
            <w:tcW w:w="130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5D6E1A4"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默认</w:t>
            </w:r>
          </w:p>
        </w:tc>
        <w:tc>
          <w:tcPr>
            <w:tcW w:w="306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7F9B4A55"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含义</w:t>
            </w:r>
          </w:p>
        </w:tc>
      </w:tr>
      <w:tr w:rsidR="004139D5" w14:paraId="74576E7F"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52FB0F4F" w14:textId="77777777" w:rsidR="004139D5" w:rsidRDefault="002735B2">
            <w:pPr>
              <w:keepLines/>
              <w:spacing w:line="360" w:lineRule="exact"/>
              <w:ind w:firstLine="0"/>
              <w:rPr>
                <w:rFonts w:hint="eastAsia"/>
              </w:rPr>
            </w:pPr>
            <w:r>
              <w:rPr>
                <w:sz w:val="21"/>
                <w:szCs w:val="21"/>
              </w:rPr>
              <w:t>settlement_id</w:t>
            </w:r>
          </w:p>
        </w:tc>
        <w:tc>
          <w:tcPr>
            <w:tcW w:w="907" w:type="dxa"/>
            <w:tcBorders>
              <w:left w:val="nil"/>
              <w:bottom w:val="nil"/>
              <w:right w:val="nil"/>
            </w:tcBorders>
            <w:tcMar>
              <w:top w:w="45" w:type="dxa"/>
              <w:left w:w="85" w:type="dxa"/>
              <w:bottom w:w="45" w:type="dxa"/>
              <w:right w:w="85" w:type="dxa"/>
            </w:tcMar>
            <w:vAlign w:val="center"/>
          </w:tcPr>
          <w:p w14:paraId="04871E13"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4E99603F" w14:textId="77777777" w:rsidR="004139D5" w:rsidRDefault="002735B2">
            <w:pPr>
              <w:keepLines/>
              <w:spacing w:line="360" w:lineRule="exact"/>
              <w:ind w:firstLine="0"/>
              <w:rPr>
                <w:rFonts w:hint="eastAsia"/>
              </w:rPr>
            </w:pPr>
            <w:r>
              <w:rPr>
                <w:sz w:val="21"/>
                <w:szCs w:val="21"/>
              </w:rPr>
              <w:t>PK/FK/N</w:t>
            </w:r>
          </w:p>
        </w:tc>
        <w:tc>
          <w:tcPr>
            <w:tcW w:w="1304" w:type="dxa"/>
            <w:tcBorders>
              <w:left w:val="nil"/>
              <w:bottom w:val="nil"/>
              <w:right w:val="nil"/>
            </w:tcBorders>
            <w:tcMar>
              <w:top w:w="45" w:type="dxa"/>
              <w:left w:w="85" w:type="dxa"/>
              <w:bottom w:w="45" w:type="dxa"/>
              <w:right w:w="85" w:type="dxa"/>
            </w:tcMar>
            <w:vAlign w:val="center"/>
          </w:tcPr>
          <w:p w14:paraId="6D0E2434"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528FDE7E" w14:textId="77777777" w:rsidR="004139D5" w:rsidRDefault="002735B2">
            <w:pPr>
              <w:keepLines/>
              <w:spacing w:line="360" w:lineRule="exact"/>
              <w:ind w:firstLine="0"/>
              <w:rPr>
                <w:rFonts w:hint="eastAsia"/>
              </w:rPr>
            </w:pPr>
            <w:r>
              <w:rPr>
                <w:sz w:val="21"/>
                <w:szCs w:val="21"/>
              </w:rPr>
              <w:t>结算单编号</w:t>
            </w:r>
          </w:p>
        </w:tc>
      </w:tr>
      <w:tr w:rsidR="004139D5" w14:paraId="196EE9E3"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5936FF76" w14:textId="77777777" w:rsidR="004139D5" w:rsidRDefault="002735B2">
            <w:pPr>
              <w:keepLines/>
              <w:spacing w:line="360" w:lineRule="exact"/>
              <w:ind w:firstLine="0"/>
              <w:rPr>
                <w:rFonts w:hint="eastAsia"/>
              </w:rPr>
            </w:pPr>
            <w:r>
              <w:rPr>
                <w:sz w:val="21"/>
                <w:szCs w:val="21"/>
              </w:rPr>
              <w:t>position</w:t>
            </w:r>
          </w:p>
        </w:tc>
        <w:tc>
          <w:tcPr>
            <w:tcW w:w="907" w:type="dxa"/>
            <w:tcBorders>
              <w:left w:val="nil"/>
              <w:bottom w:val="nil"/>
              <w:right w:val="nil"/>
            </w:tcBorders>
            <w:tcMar>
              <w:top w:w="45" w:type="dxa"/>
              <w:left w:w="85" w:type="dxa"/>
              <w:bottom w:w="45" w:type="dxa"/>
              <w:right w:w="85" w:type="dxa"/>
            </w:tcMar>
            <w:vAlign w:val="center"/>
          </w:tcPr>
          <w:p w14:paraId="2DF33F7D" w14:textId="77777777" w:rsidR="004139D5" w:rsidRDefault="002735B2">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67D76E48" w14:textId="77777777" w:rsidR="004139D5" w:rsidRDefault="002735B2">
            <w:pPr>
              <w:keepLines/>
              <w:spacing w:line="360" w:lineRule="exact"/>
              <w:ind w:firstLine="0"/>
              <w:rPr>
                <w:rFonts w:hint="eastAsia"/>
              </w:rPr>
            </w:pPr>
            <w:r>
              <w:rPr>
                <w:sz w:val="21"/>
                <w:szCs w:val="21"/>
              </w:rPr>
              <w:t>PK/N</w:t>
            </w:r>
          </w:p>
        </w:tc>
        <w:tc>
          <w:tcPr>
            <w:tcW w:w="1304" w:type="dxa"/>
            <w:tcBorders>
              <w:left w:val="nil"/>
              <w:bottom w:val="nil"/>
              <w:right w:val="nil"/>
            </w:tcBorders>
            <w:tcMar>
              <w:top w:w="45" w:type="dxa"/>
              <w:left w:w="85" w:type="dxa"/>
              <w:bottom w:w="45" w:type="dxa"/>
              <w:right w:w="85" w:type="dxa"/>
            </w:tcMar>
            <w:vAlign w:val="center"/>
          </w:tcPr>
          <w:p w14:paraId="4EAEB21F"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1EF433AB" w14:textId="77777777" w:rsidR="004139D5" w:rsidRDefault="002735B2">
            <w:pPr>
              <w:keepLines/>
              <w:spacing w:line="360" w:lineRule="exact"/>
              <w:ind w:firstLine="0"/>
              <w:rPr>
                <w:rFonts w:hint="eastAsia"/>
              </w:rPr>
            </w:pPr>
            <w:r>
              <w:rPr>
                <w:sz w:val="21"/>
                <w:szCs w:val="21"/>
              </w:rPr>
              <w:t>明细排列序号（从</w:t>
            </w:r>
            <w:r>
              <w:rPr>
                <w:sz w:val="21"/>
                <w:szCs w:val="21"/>
              </w:rPr>
              <w:t>0</w:t>
            </w:r>
            <w:r>
              <w:rPr>
                <w:sz w:val="21"/>
                <w:szCs w:val="21"/>
              </w:rPr>
              <w:t>起）</w:t>
            </w:r>
          </w:p>
        </w:tc>
      </w:tr>
      <w:tr w:rsidR="004139D5" w14:paraId="4B48D0B2"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4F0F56DF" w14:textId="77777777" w:rsidR="004139D5" w:rsidRDefault="002735B2">
            <w:pPr>
              <w:keepLines/>
              <w:spacing w:line="360" w:lineRule="exact"/>
              <w:ind w:firstLine="0"/>
              <w:rPr>
                <w:rFonts w:hint="eastAsia"/>
              </w:rPr>
            </w:pPr>
            <w:r>
              <w:rPr>
                <w:sz w:val="21"/>
                <w:szCs w:val="21"/>
              </w:rPr>
              <w:t>id</w:t>
            </w:r>
          </w:p>
        </w:tc>
        <w:tc>
          <w:tcPr>
            <w:tcW w:w="907" w:type="dxa"/>
            <w:tcBorders>
              <w:left w:val="nil"/>
              <w:bottom w:val="nil"/>
              <w:right w:val="nil"/>
            </w:tcBorders>
            <w:tcMar>
              <w:top w:w="45" w:type="dxa"/>
              <w:left w:w="85" w:type="dxa"/>
              <w:bottom w:w="45" w:type="dxa"/>
              <w:right w:w="85" w:type="dxa"/>
            </w:tcMar>
            <w:vAlign w:val="center"/>
          </w:tcPr>
          <w:p w14:paraId="1A8485B3"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6909F1F3" w14:textId="77777777" w:rsidR="004139D5" w:rsidRDefault="002735B2">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3D93F3E2"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7000018F" w14:textId="77777777" w:rsidR="004139D5" w:rsidRDefault="002735B2">
            <w:pPr>
              <w:keepLines/>
              <w:spacing w:line="360" w:lineRule="exact"/>
              <w:ind w:firstLine="0"/>
              <w:rPr>
                <w:rFonts w:hint="eastAsia"/>
              </w:rPr>
            </w:pPr>
            <w:r>
              <w:rPr>
                <w:sz w:val="21"/>
                <w:szCs w:val="21"/>
              </w:rPr>
              <w:t>记录编号</w:t>
            </w:r>
          </w:p>
        </w:tc>
      </w:tr>
      <w:tr w:rsidR="004139D5" w14:paraId="26A75D78"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437B1F58" w14:textId="77777777" w:rsidR="004139D5" w:rsidRDefault="002735B2">
            <w:pPr>
              <w:keepLines/>
              <w:spacing w:line="360" w:lineRule="exact"/>
              <w:ind w:firstLine="0"/>
              <w:rPr>
                <w:rFonts w:hint="eastAsia"/>
              </w:rPr>
            </w:pPr>
            <w:r>
              <w:rPr>
                <w:sz w:val="21"/>
                <w:szCs w:val="21"/>
              </w:rPr>
              <w:t>treatment_id</w:t>
            </w:r>
          </w:p>
        </w:tc>
        <w:tc>
          <w:tcPr>
            <w:tcW w:w="907" w:type="dxa"/>
            <w:tcBorders>
              <w:left w:val="nil"/>
              <w:bottom w:val="nil"/>
              <w:right w:val="nil"/>
            </w:tcBorders>
            <w:tcMar>
              <w:top w:w="45" w:type="dxa"/>
              <w:left w:w="85" w:type="dxa"/>
              <w:bottom w:w="45" w:type="dxa"/>
              <w:right w:w="85" w:type="dxa"/>
            </w:tcMar>
            <w:vAlign w:val="center"/>
          </w:tcPr>
          <w:p w14:paraId="656E5546"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54CA4442" w14:textId="77777777" w:rsidR="004139D5" w:rsidRDefault="002735B2">
            <w:pPr>
              <w:keepLines/>
              <w:spacing w:line="360" w:lineRule="exact"/>
              <w:ind w:firstLine="0"/>
              <w:rPr>
                <w:rFonts w:hint="eastAsia"/>
              </w:rPr>
            </w:pPr>
            <w:r>
              <w:rPr>
                <w:sz w:val="21"/>
                <w:szCs w:val="21"/>
              </w:rPr>
              <w:t>FK/Y</w:t>
            </w:r>
          </w:p>
        </w:tc>
        <w:tc>
          <w:tcPr>
            <w:tcW w:w="1304" w:type="dxa"/>
            <w:tcBorders>
              <w:left w:val="nil"/>
              <w:bottom w:val="nil"/>
              <w:right w:val="nil"/>
            </w:tcBorders>
            <w:tcMar>
              <w:top w:w="45" w:type="dxa"/>
              <w:left w:w="85" w:type="dxa"/>
              <w:bottom w:w="45" w:type="dxa"/>
              <w:right w:w="85" w:type="dxa"/>
            </w:tcMar>
            <w:vAlign w:val="center"/>
          </w:tcPr>
          <w:p w14:paraId="6EA96C0B"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74A2DA8E" w14:textId="77777777" w:rsidR="004139D5" w:rsidRDefault="002735B2">
            <w:pPr>
              <w:keepLines/>
              <w:spacing w:line="360" w:lineRule="exact"/>
              <w:ind w:firstLine="0"/>
              <w:rPr>
                <w:rFonts w:hint="eastAsia"/>
              </w:rPr>
            </w:pPr>
            <w:r>
              <w:rPr>
                <w:sz w:val="21"/>
                <w:szCs w:val="21"/>
              </w:rPr>
              <w:t>治疗项目编号</w:t>
            </w:r>
          </w:p>
        </w:tc>
      </w:tr>
      <w:tr w:rsidR="004139D5" w14:paraId="4ED6957E"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7DB97D03" w14:textId="77777777" w:rsidR="004139D5" w:rsidRDefault="002735B2">
            <w:pPr>
              <w:keepLines/>
              <w:spacing w:line="360" w:lineRule="exact"/>
              <w:ind w:firstLine="0"/>
              <w:rPr>
                <w:rFonts w:hint="eastAsia"/>
              </w:rPr>
            </w:pPr>
            <w:r>
              <w:rPr>
                <w:sz w:val="21"/>
                <w:szCs w:val="21"/>
              </w:rPr>
              <w:t>name</w:t>
            </w:r>
          </w:p>
        </w:tc>
        <w:tc>
          <w:tcPr>
            <w:tcW w:w="907" w:type="dxa"/>
            <w:tcBorders>
              <w:left w:val="nil"/>
              <w:bottom w:val="nil"/>
              <w:right w:val="nil"/>
            </w:tcBorders>
            <w:tcMar>
              <w:top w:w="45" w:type="dxa"/>
              <w:left w:w="85" w:type="dxa"/>
              <w:bottom w:w="45" w:type="dxa"/>
              <w:right w:w="85" w:type="dxa"/>
            </w:tcMar>
            <w:vAlign w:val="center"/>
          </w:tcPr>
          <w:p w14:paraId="4FFDD3AD"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57AE69CA"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591D5155"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54C619BF" w14:textId="77777777" w:rsidR="004139D5" w:rsidRDefault="002735B2">
            <w:pPr>
              <w:keepLines/>
              <w:spacing w:line="360" w:lineRule="exact"/>
              <w:ind w:firstLine="0"/>
              <w:rPr>
                <w:rFonts w:hint="eastAsia"/>
              </w:rPr>
            </w:pPr>
            <w:r>
              <w:rPr>
                <w:sz w:val="21"/>
                <w:szCs w:val="21"/>
              </w:rPr>
              <w:t>名称</w:t>
            </w:r>
          </w:p>
        </w:tc>
      </w:tr>
      <w:tr w:rsidR="004139D5" w14:paraId="7154DAE4"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1931EC33" w14:textId="77777777" w:rsidR="004139D5" w:rsidRDefault="002735B2">
            <w:pPr>
              <w:keepLines/>
              <w:spacing w:line="360" w:lineRule="exact"/>
              <w:ind w:firstLine="0"/>
              <w:rPr>
                <w:rFonts w:hint="eastAsia"/>
              </w:rPr>
            </w:pPr>
            <w:r>
              <w:rPr>
                <w:sz w:val="21"/>
                <w:szCs w:val="21"/>
              </w:rPr>
              <w:t>quantity</w:t>
            </w:r>
          </w:p>
        </w:tc>
        <w:tc>
          <w:tcPr>
            <w:tcW w:w="907" w:type="dxa"/>
            <w:tcBorders>
              <w:left w:val="nil"/>
              <w:bottom w:val="nil"/>
              <w:right w:val="nil"/>
            </w:tcBorders>
            <w:tcMar>
              <w:top w:w="45" w:type="dxa"/>
              <w:left w:w="85" w:type="dxa"/>
              <w:bottom w:w="45" w:type="dxa"/>
              <w:right w:w="85" w:type="dxa"/>
            </w:tcMar>
            <w:vAlign w:val="center"/>
          </w:tcPr>
          <w:p w14:paraId="2B3F29CF" w14:textId="77777777" w:rsidR="004139D5" w:rsidRDefault="002735B2">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3133B667"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27E95CD8"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3E9B92A0" w14:textId="77777777" w:rsidR="004139D5" w:rsidRDefault="002735B2">
            <w:pPr>
              <w:keepLines/>
              <w:spacing w:line="360" w:lineRule="exact"/>
              <w:ind w:firstLine="0"/>
              <w:rPr>
                <w:rFonts w:hint="eastAsia"/>
              </w:rPr>
            </w:pPr>
            <w:r>
              <w:rPr>
                <w:sz w:val="21"/>
                <w:szCs w:val="21"/>
              </w:rPr>
              <w:t>项目数量</w:t>
            </w:r>
          </w:p>
        </w:tc>
      </w:tr>
      <w:tr w:rsidR="004139D5" w14:paraId="27167668"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5F5E43B4" w14:textId="77777777" w:rsidR="004139D5" w:rsidRDefault="002735B2">
            <w:pPr>
              <w:keepLines/>
              <w:spacing w:line="360" w:lineRule="exact"/>
              <w:ind w:firstLine="0"/>
              <w:rPr>
                <w:rFonts w:hint="eastAsia"/>
              </w:rPr>
            </w:pPr>
            <w:r>
              <w:rPr>
                <w:sz w:val="21"/>
                <w:szCs w:val="21"/>
              </w:rPr>
              <w:t>unit_price</w:t>
            </w:r>
          </w:p>
        </w:tc>
        <w:tc>
          <w:tcPr>
            <w:tcW w:w="907" w:type="dxa"/>
            <w:tcBorders>
              <w:left w:val="nil"/>
              <w:bottom w:val="nil"/>
              <w:right w:val="nil"/>
            </w:tcBorders>
            <w:tcMar>
              <w:top w:w="45" w:type="dxa"/>
              <w:left w:w="85" w:type="dxa"/>
              <w:bottom w:w="45" w:type="dxa"/>
              <w:right w:w="85" w:type="dxa"/>
            </w:tcMar>
            <w:vAlign w:val="center"/>
          </w:tcPr>
          <w:p w14:paraId="3E58395E" w14:textId="77777777" w:rsidR="004139D5" w:rsidRDefault="002735B2">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599D90FB"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0CCFD21E"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1BBC6FB7" w14:textId="77777777" w:rsidR="004139D5" w:rsidRDefault="002735B2">
            <w:pPr>
              <w:keepLines/>
              <w:spacing w:line="360" w:lineRule="exact"/>
              <w:ind w:firstLine="0"/>
              <w:rPr>
                <w:rFonts w:hint="eastAsia"/>
              </w:rPr>
            </w:pPr>
            <w:r>
              <w:rPr>
                <w:sz w:val="21"/>
                <w:szCs w:val="21"/>
              </w:rPr>
              <w:t>单价（整数分）</w:t>
            </w:r>
          </w:p>
        </w:tc>
      </w:tr>
      <w:tr w:rsidR="004139D5" w14:paraId="29FE8CEE" w14:textId="77777777">
        <w:trPr>
          <w:cantSplit/>
          <w:jc w:val="center"/>
        </w:trPr>
        <w:tc>
          <w:tcPr>
            <w:tcW w:w="2381" w:type="dxa"/>
            <w:tcBorders>
              <w:left w:val="nil"/>
              <w:bottom w:val="single" w:sz="7" w:space="0" w:color="000000"/>
              <w:right w:val="nil"/>
            </w:tcBorders>
            <w:tcMar>
              <w:top w:w="45" w:type="dxa"/>
              <w:left w:w="85" w:type="dxa"/>
              <w:bottom w:w="45" w:type="dxa"/>
              <w:right w:w="85" w:type="dxa"/>
            </w:tcMar>
            <w:vAlign w:val="center"/>
          </w:tcPr>
          <w:p w14:paraId="23C92CBB" w14:textId="77777777" w:rsidR="004139D5" w:rsidRDefault="002735B2">
            <w:pPr>
              <w:keepLines/>
              <w:spacing w:line="360" w:lineRule="exact"/>
              <w:ind w:firstLine="0"/>
              <w:rPr>
                <w:rFonts w:hint="eastAsia"/>
              </w:rPr>
            </w:pPr>
            <w:r>
              <w:rPr>
                <w:sz w:val="21"/>
                <w:szCs w:val="21"/>
              </w:rPr>
              <w:lastRenderedPageBreak/>
              <w:t>subtotal</w:t>
            </w:r>
          </w:p>
        </w:tc>
        <w:tc>
          <w:tcPr>
            <w:tcW w:w="907" w:type="dxa"/>
            <w:tcBorders>
              <w:left w:val="nil"/>
              <w:bottom w:val="single" w:sz="7" w:space="0" w:color="000000"/>
              <w:right w:val="nil"/>
            </w:tcBorders>
            <w:tcMar>
              <w:top w:w="45" w:type="dxa"/>
              <w:left w:w="85" w:type="dxa"/>
              <w:bottom w:w="45" w:type="dxa"/>
              <w:right w:w="85" w:type="dxa"/>
            </w:tcMar>
            <w:vAlign w:val="center"/>
          </w:tcPr>
          <w:p w14:paraId="77C5B734" w14:textId="77777777" w:rsidR="004139D5" w:rsidRDefault="002735B2">
            <w:pPr>
              <w:keepLines/>
              <w:spacing w:line="360" w:lineRule="exact"/>
              <w:ind w:firstLine="0"/>
              <w:rPr>
                <w:rFonts w:hint="eastAsia"/>
              </w:rPr>
            </w:pPr>
            <w:r>
              <w:rPr>
                <w:sz w:val="21"/>
                <w:szCs w:val="21"/>
              </w:rPr>
              <w:t>INTEGER</w:t>
            </w:r>
          </w:p>
        </w:tc>
        <w:tc>
          <w:tcPr>
            <w:tcW w:w="1191" w:type="dxa"/>
            <w:tcBorders>
              <w:left w:val="nil"/>
              <w:bottom w:val="single" w:sz="7" w:space="0" w:color="000000"/>
              <w:right w:val="nil"/>
            </w:tcBorders>
            <w:tcMar>
              <w:top w:w="45" w:type="dxa"/>
              <w:left w:w="85" w:type="dxa"/>
              <w:bottom w:w="45" w:type="dxa"/>
              <w:right w:w="85" w:type="dxa"/>
            </w:tcMar>
            <w:vAlign w:val="center"/>
          </w:tcPr>
          <w:p w14:paraId="77124BB6"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single" w:sz="7" w:space="0" w:color="000000"/>
              <w:right w:val="nil"/>
            </w:tcBorders>
            <w:tcMar>
              <w:top w:w="45" w:type="dxa"/>
              <w:left w:w="85" w:type="dxa"/>
              <w:bottom w:w="45" w:type="dxa"/>
              <w:right w:w="85" w:type="dxa"/>
            </w:tcMar>
            <w:vAlign w:val="center"/>
          </w:tcPr>
          <w:p w14:paraId="13EF6ED8" w14:textId="77777777" w:rsidR="004139D5" w:rsidRDefault="002735B2">
            <w:pPr>
              <w:keepLines/>
              <w:spacing w:line="360" w:lineRule="exact"/>
              <w:ind w:firstLine="0"/>
              <w:rPr>
                <w:rFonts w:hint="eastAsia"/>
              </w:rPr>
            </w:pPr>
            <w:r>
              <w:rPr>
                <w:sz w:val="21"/>
                <w:szCs w:val="21"/>
              </w:rPr>
              <w:t>—</w:t>
            </w:r>
          </w:p>
        </w:tc>
        <w:tc>
          <w:tcPr>
            <w:tcW w:w="3061" w:type="dxa"/>
            <w:tcBorders>
              <w:left w:val="nil"/>
              <w:bottom w:val="single" w:sz="7" w:space="0" w:color="000000"/>
              <w:right w:val="nil"/>
            </w:tcBorders>
            <w:tcMar>
              <w:top w:w="45" w:type="dxa"/>
              <w:left w:w="85" w:type="dxa"/>
              <w:bottom w:w="45" w:type="dxa"/>
              <w:right w:w="85" w:type="dxa"/>
            </w:tcMar>
            <w:vAlign w:val="center"/>
          </w:tcPr>
          <w:p w14:paraId="637C1355" w14:textId="77777777" w:rsidR="004139D5" w:rsidRDefault="002735B2">
            <w:pPr>
              <w:keepLines/>
              <w:spacing w:line="360" w:lineRule="exact"/>
              <w:ind w:firstLine="0"/>
              <w:rPr>
                <w:rFonts w:hint="eastAsia"/>
              </w:rPr>
            </w:pPr>
            <w:r>
              <w:rPr>
                <w:sz w:val="21"/>
                <w:szCs w:val="21"/>
              </w:rPr>
              <w:t>行小计（数量</w:t>
            </w:r>
            <w:r>
              <w:rPr>
                <w:sz w:val="21"/>
                <w:szCs w:val="21"/>
              </w:rPr>
              <w:t>×</w:t>
            </w:r>
            <w:r>
              <w:rPr>
                <w:sz w:val="21"/>
                <w:szCs w:val="21"/>
              </w:rPr>
              <w:t>单价，整数分）</w:t>
            </w:r>
          </w:p>
        </w:tc>
      </w:tr>
    </w:tbl>
    <w:p w14:paraId="25715344" w14:textId="77777777" w:rsidR="004139D5" w:rsidRDefault="002735B2">
      <w:pPr>
        <w:rPr>
          <w:rFonts w:hint="eastAsia"/>
        </w:rPr>
      </w:pPr>
      <w:r>
        <w:t>主键：</w:t>
      </w:r>
      <w:r>
        <w:t>settlement_id, position</w:t>
      </w:r>
      <w:r>
        <w:t>。</w:t>
      </w:r>
      <w:r>
        <w:t xml:space="preserve"> </w:t>
      </w:r>
      <w:r>
        <w:t>检查约束：</w:t>
      </w:r>
      <w:r>
        <w:t>quantity&gt;0</w:t>
      </w:r>
      <w:r>
        <w:t>；</w:t>
      </w:r>
      <w:r>
        <w:t>unit_price&gt;=0</w:t>
      </w:r>
      <w:r>
        <w:t>；</w:t>
      </w:r>
      <w:r>
        <w:t>subtotal=quantity*unit_price</w:t>
      </w:r>
      <w:r>
        <w:t>。</w:t>
      </w:r>
    </w:p>
    <w:p w14:paraId="07941227" w14:textId="77777777" w:rsidR="004139D5" w:rsidRDefault="002735B2">
      <w:pPr>
        <w:rPr>
          <w:rFonts w:hint="eastAsia"/>
        </w:rPr>
      </w:pPr>
      <w:r>
        <w:t>物理外键：</w:t>
      </w:r>
      <w:r>
        <w:t>treatment_id → treatments (id)</w:t>
      </w:r>
      <w:r>
        <w:t>；</w:t>
      </w:r>
      <w:r>
        <w:t>ON DELETE NO ACTION</w:t>
      </w:r>
      <w:r>
        <w:t>；</w:t>
      </w:r>
      <w:r>
        <w:t>settlement_id → settlements (id)</w:t>
      </w:r>
      <w:r>
        <w:t>；</w:t>
      </w:r>
      <w:r>
        <w:t>ON DELETE CASCADE</w:t>
      </w:r>
      <w:r>
        <w:t>。</w:t>
      </w:r>
    </w:p>
    <w:p w14:paraId="5689095B" w14:textId="77777777" w:rsidR="004139D5" w:rsidRDefault="002735B2">
      <w:pPr>
        <w:pStyle w:val="21"/>
        <w:numPr>
          <w:ilvl w:val="1"/>
          <w:numId w:val="11"/>
        </w:numPr>
      </w:pPr>
      <w:bookmarkStart w:id="153" w:name="_Toc243288781"/>
      <w:r>
        <w:t xml:space="preserve">costs </w:t>
      </w:r>
      <w:r>
        <w:t>季度成本</w:t>
      </w:r>
      <w:bookmarkEnd w:id="153"/>
    </w:p>
    <w:p w14:paraId="6238C1D2" w14:textId="77777777" w:rsidR="004139D5" w:rsidRDefault="002735B2">
      <w:pPr>
        <w:rPr>
          <w:rFonts w:hint="eastAsia"/>
        </w:rPr>
      </w:pPr>
      <w:r>
        <w:t>按季度、门诊、医生记录耗材与运营成本及复核状态。</w:t>
      </w:r>
      <w:r>
        <w:t xml:space="preserve"> </w:t>
      </w:r>
      <w:r>
        <w:t>来源：</w:t>
      </w:r>
      <w:r>
        <w:t>server/schema.sql</w:t>
      </w:r>
      <w:r>
        <w:t>。</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2382"/>
        <w:gridCol w:w="907"/>
        <w:gridCol w:w="1191"/>
        <w:gridCol w:w="1304"/>
        <w:gridCol w:w="3061"/>
      </w:tblGrid>
      <w:tr w:rsidR="004139D5" w14:paraId="6A52178D" w14:textId="77777777">
        <w:trPr>
          <w:cantSplit/>
          <w:tblHeader/>
          <w:jc w:val="center"/>
        </w:trPr>
        <w:tc>
          <w:tcPr>
            <w:tcW w:w="238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670865B"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字段</w:t>
            </w:r>
          </w:p>
        </w:tc>
        <w:tc>
          <w:tcPr>
            <w:tcW w:w="907"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5DF2E92"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类型</w:t>
            </w:r>
          </w:p>
        </w:tc>
        <w:tc>
          <w:tcPr>
            <w:tcW w:w="119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2E0A64E4"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键</w:t>
            </w:r>
            <w:r>
              <w:rPr>
                <w:rFonts w:ascii="Noto Sans SC" w:eastAsia="Noto Sans SC" w:hAnsi="Noto Sans SC" w:cs="Noto Sans SC"/>
                <w:b/>
                <w:bCs/>
                <w:sz w:val="21"/>
                <w:szCs w:val="21"/>
              </w:rPr>
              <w:t>/</w:t>
            </w:r>
            <w:r>
              <w:rPr>
                <w:rFonts w:ascii="Noto Sans SC" w:eastAsia="Noto Sans SC" w:hAnsi="Noto Sans SC" w:cs="Noto Sans SC"/>
                <w:b/>
                <w:bCs/>
                <w:sz w:val="21"/>
                <w:szCs w:val="21"/>
              </w:rPr>
              <w:t>可空</w:t>
            </w:r>
          </w:p>
        </w:tc>
        <w:tc>
          <w:tcPr>
            <w:tcW w:w="130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5FCD4E1A"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默认</w:t>
            </w:r>
          </w:p>
        </w:tc>
        <w:tc>
          <w:tcPr>
            <w:tcW w:w="306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23A1C07"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含义</w:t>
            </w:r>
          </w:p>
        </w:tc>
      </w:tr>
      <w:tr w:rsidR="004139D5" w14:paraId="0E483E7A"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6A5E6259" w14:textId="77777777" w:rsidR="004139D5" w:rsidRDefault="002735B2">
            <w:pPr>
              <w:keepLines/>
              <w:spacing w:line="360" w:lineRule="exact"/>
              <w:ind w:firstLine="0"/>
              <w:rPr>
                <w:rFonts w:hint="eastAsia"/>
              </w:rPr>
            </w:pPr>
            <w:r>
              <w:rPr>
                <w:sz w:val="21"/>
                <w:szCs w:val="21"/>
              </w:rPr>
              <w:t>id</w:t>
            </w:r>
          </w:p>
        </w:tc>
        <w:tc>
          <w:tcPr>
            <w:tcW w:w="907" w:type="dxa"/>
            <w:tcBorders>
              <w:left w:val="nil"/>
              <w:bottom w:val="nil"/>
              <w:right w:val="nil"/>
            </w:tcBorders>
            <w:tcMar>
              <w:top w:w="45" w:type="dxa"/>
              <w:left w:w="85" w:type="dxa"/>
              <w:bottom w:w="45" w:type="dxa"/>
              <w:right w:w="85" w:type="dxa"/>
            </w:tcMar>
            <w:vAlign w:val="center"/>
          </w:tcPr>
          <w:p w14:paraId="41EFE046"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2A7BC582" w14:textId="77777777" w:rsidR="004139D5" w:rsidRDefault="002735B2">
            <w:pPr>
              <w:keepLines/>
              <w:spacing w:line="360" w:lineRule="exact"/>
              <w:ind w:firstLine="0"/>
              <w:rPr>
                <w:rFonts w:hint="eastAsia"/>
              </w:rPr>
            </w:pPr>
            <w:r>
              <w:rPr>
                <w:sz w:val="21"/>
                <w:szCs w:val="21"/>
              </w:rPr>
              <w:t>PK*/Y</w:t>
            </w:r>
          </w:p>
        </w:tc>
        <w:tc>
          <w:tcPr>
            <w:tcW w:w="1304" w:type="dxa"/>
            <w:tcBorders>
              <w:left w:val="nil"/>
              <w:bottom w:val="nil"/>
              <w:right w:val="nil"/>
            </w:tcBorders>
            <w:tcMar>
              <w:top w:w="45" w:type="dxa"/>
              <w:left w:w="85" w:type="dxa"/>
              <w:bottom w:w="45" w:type="dxa"/>
              <w:right w:w="85" w:type="dxa"/>
            </w:tcMar>
            <w:vAlign w:val="center"/>
          </w:tcPr>
          <w:p w14:paraId="6954CB2A"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7502FA46" w14:textId="77777777" w:rsidR="004139D5" w:rsidRDefault="002735B2">
            <w:pPr>
              <w:keepLines/>
              <w:spacing w:line="360" w:lineRule="exact"/>
              <w:ind w:firstLine="0"/>
              <w:rPr>
                <w:rFonts w:hint="eastAsia"/>
              </w:rPr>
            </w:pPr>
            <w:r>
              <w:rPr>
                <w:sz w:val="21"/>
                <w:szCs w:val="21"/>
              </w:rPr>
              <w:t>记录编号</w:t>
            </w:r>
          </w:p>
        </w:tc>
      </w:tr>
      <w:tr w:rsidR="004139D5" w14:paraId="3FFD1195"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0491894B" w14:textId="77777777" w:rsidR="004139D5" w:rsidRDefault="002735B2">
            <w:pPr>
              <w:keepLines/>
              <w:spacing w:line="360" w:lineRule="exact"/>
              <w:ind w:firstLine="0"/>
              <w:rPr>
                <w:rFonts w:hint="eastAsia"/>
              </w:rPr>
            </w:pPr>
            <w:r>
              <w:rPr>
                <w:sz w:val="21"/>
                <w:szCs w:val="21"/>
              </w:rPr>
              <w:t>quarter</w:t>
            </w:r>
          </w:p>
        </w:tc>
        <w:tc>
          <w:tcPr>
            <w:tcW w:w="907" w:type="dxa"/>
            <w:tcBorders>
              <w:left w:val="nil"/>
              <w:bottom w:val="nil"/>
              <w:right w:val="nil"/>
            </w:tcBorders>
            <w:tcMar>
              <w:top w:w="45" w:type="dxa"/>
              <w:left w:w="85" w:type="dxa"/>
              <w:bottom w:w="45" w:type="dxa"/>
              <w:right w:w="85" w:type="dxa"/>
            </w:tcMar>
            <w:vAlign w:val="center"/>
          </w:tcPr>
          <w:p w14:paraId="5E4CB3D9"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3F9C6F1D"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6F5F78DC"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3CAC7B25" w14:textId="77777777" w:rsidR="004139D5" w:rsidRDefault="002735B2">
            <w:pPr>
              <w:keepLines/>
              <w:spacing w:line="360" w:lineRule="exact"/>
              <w:ind w:firstLine="0"/>
              <w:rPr>
                <w:rFonts w:hint="eastAsia"/>
              </w:rPr>
            </w:pPr>
            <w:r>
              <w:rPr>
                <w:sz w:val="21"/>
                <w:szCs w:val="21"/>
              </w:rPr>
              <w:t>核算季度（</w:t>
            </w:r>
            <w:r>
              <w:rPr>
                <w:sz w:val="21"/>
                <w:szCs w:val="21"/>
              </w:rPr>
              <w:t>YYYY-Qn</w:t>
            </w:r>
            <w:r>
              <w:rPr>
                <w:sz w:val="21"/>
                <w:szCs w:val="21"/>
              </w:rPr>
              <w:t>）</w:t>
            </w:r>
          </w:p>
        </w:tc>
      </w:tr>
      <w:tr w:rsidR="004139D5" w14:paraId="26845D97"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6A98647B" w14:textId="77777777" w:rsidR="004139D5" w:rsidRDefault="002735B2">
            <w:pPr>
              <w:keepLines/>
              <w:spacing w:line="360" w:lineRule="exact"/>
              <w:ind w:firstLine="0"/>
              <w:rPr>
                <w:rFonts w:hint="eastAsia"/>
              </w:rPr>
            </w:pPr>
            <w:r>
              <w:rPr>
                <w:sz w:val="21"/>
                <w:szCs w:val="21"/>
              </w:rPr>
              <w:t>clinic_id</w:t>
            </w:r>
          </w:p>
        </w:tc>
        <w:tc>
          <w:tcPr>
            <w:tcW w:w="907" w:type="dxa"/>
            <w:tcBorders>
              <w:left w:val="nil"/>
              <w:bottom w:val="nil"/>
              <w:right w:val="nil"/>
            </w:tcBorders>
            <w:tcMar>
              <w:top w:w="45" w:type="dxa"/>
              <w:left w:w="85" w:type="dxa"/>
              <w:bottom w:w="45" w:type="dxa"/>
              <w:right w:w="85" w:type="dxa"/>
            </w:tcMar>
            <w:vAlign w:val="center"/>
          </w:tcPr>
          <w:p w14:paraId="7353BD57"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6E9399B4" w14:textId="77777777" w:rsidR="004139D5" w:rsidRDefault="002735B2">
            <w:pPr>
              <w:keepLines/>
              <w:spacing w:line="360" w:lineRule="exact"/>
              <w:ind w:firstLine="0"/>
              <w:rPr>
                <w:rFonts w:hint="eastAsia"/>
              </w:rPr>
            </w:pPr>
            <w:r>
              <w:rPr>
                <w:sz w:val="21"/>
                <w:szCs w:val="21"/>
              </w:rPr>
              <w:t>FK/N</w:t>
            </w:r>
          </w:p>
        </w:tc>
        <w:tc>
          <w:tcPr>
            <w:tcW w:w="1304" w:type="dxa"/>
            <w:tcBorders>
              <w:left w:val="nil"/>
              <w:bottom w:val="nil"/>
              <w:right w:val="nil"/>
            </w:tcBorders>
            <w:tcMar>
              <w:top w:w="45" w:type="dxa"/>
              <w:left w:w="85" w:type="dxa"/>
              <w:bottom w:w="45" w:type="dxa"/>
              <w:right w:w="85" w:type="dxa"/>
            </w:tcMar>
            <w:vAlign w:val="center"/>
          </w:tcPr>
          <w:p w14:paraId="2F7C8C32"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581B331A" w14:textId="77777777" w:rsidR="004139D5" w:rsidRDefault="002735B2">
            <w:pPr>
              <w:keepLines/>
              <w:spacing w:line="360" w:lineRule="exact"/>
              <w:ind w:firstLine="0"/>
              <w:rPr>
                <w:rFonts w:hint="eastAsia"/>
              </w:rPr>
            </w:pPr>
            <w:r>
              <w:rPr>
                <w:sz w:val="21"/>
                <w:szCs w:val="21"/>
              </w:rPr>
              <w:t>门诊编号</w:t>
            </w:r>
          </w:p>
        </w:tc>
      </w:tr>
      <w:tr w:rsidR="004139D5" w14:paraId="1DFBA56A"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3F0727F9" w14:textId="77777777" w:rsidR="004139D5" w:rsidRDefault="002735B2">
            <w:pPr>
              <w:keepLines/>
              <w:spacing w:line="360" w:lineRule="exact"/>
              <w:ind w:firstLine="0"/>
              <w:rPr>
                <w:rFonts w:hint="eastAsia"/>
              </w:rPr>
            </w:pPr>
            <w:r>
              <w:rPr>
                <w:sz w:val="21"/>
                <w:szCs w:val="21"/>
              </w:rPr>
              <w:t>dentist_id</w:t>
            </w:r>
          </w:p>
        </w:tc>
        <w:tc>
          <w:tcPr>
            <w:tcW w:w="907" w:type="dxa"/>
            <w:tcBorders>
              <w:left w:val="nil"/>
              <w:bottom w:val="nil"/>
              <w:right w:val="nil"/>
            </w:tcBorders>
            <w:tcMar>
              <w:top w:w="45" w:type="dxa"/>
              <w:left w:w="85" w:type="dxa"/>
              <w:bottom w:w="45" w:type="dxa"/>
              <w:right w:w="85" w:type="dxa"/>
            </w:tcMar>
            <w:vAlign w:val="center"/>
          </w:tcPr>
          <w:p w14:paraId="10954531"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498C1216" w14:textId="77777777" w:rsidR="004139D5" w:rsidRDefault="002735B2">
            <w:pPr>
              <w:keepLines/>
              <w:spacing w:line="360" w:lineRule="exact"/>
              <w:ind w:firstLine="0"/>
              <w:rPr>
                <w:rFonts w:hint="eastAsia"/>
              </w:rPr>
            </w:pPr>
            <w:r>
              <w:rPr>
                <w:sz w:val="21"/>
                <w:szCs w:val="21"/>
              </w:rPr>
              <w:t>FK/N</w:t>
            </w:r>
          </w:p>
        </w:tc>
        <w:tc>
          <w:tcPr>
            <w:tcW w:w="1304" w:type="dxa"/>
            <w:tcBorders>
              <w:left w:val="nil"/>
              <w:bottom w:val="nil"/>
              <w:right w:val="nil"/>
            </w:tcBorders>
            <w:tcMar>
              <w:top w:w="45" w:type="dxa"/>
              <w:left w:w="85" w:type="dxa"/>
              <w:bottom w:w="45" w:type="dxa"/>
              <w:right w:w="85" w:type="dxa"/>
            </w:tcMar>
            <w:vAlign w:val="center"/>
          </w:tcPr>
          <w:p w14:paraId="1D9EB30E"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6C47EA7D" w14:textId="77777777" w:rsidR="004139D5" w:rsidRDefault="002735B2">
            <w:pPr>
              <w:keepLines/>
              <w:spacing w:line="360" w:lineRule="exact"/>
              <w:ind w:firstLine="0"/>
              <w:rPr>
                <w:rFonts w:hint="eastAsia"/>
              </w:rPr>
            </w:pPr>
            <w:r>
              <w:rPr>
                <w:sz w:val="21"/>
                <w:szCs w:val="21"/>
              </w:rPr>
              <w:t>医生编号</w:t>
            </w:r>
          </w:p>
        </w:tc>
      </w:tr>
      <w:tr w:rsidR="004139D5" w14:paraId="76DAAAAF"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5A058B7A" w14:textId="77777777" w:rsidR="004139D5" w:rsidRDefault="002735B2">
            <w:pPr>
              <w:keepLines/>
              <w:spacing w:line="360" w:lineRule="exact"/>
              <w:ind w:firstLine="0"/>
              <w:rPr>
                <w:rFonts w:hint="eastAsia"/>
              </w:rPr>
            </w:pPr>
            <w:r>
              <w:rPr>
                <w:sz w:val="21"/>
                <w:szCs w:val="21"/>
              </w:rPr>
              <w:t>supplies</w:t>
            </w:r>
          </w:p>
        </w:tc>
        <w:tc>
          <w:tcPr>
            <w:tcW w:w="907" w:type="dxa"/>
            <w:tcBorders>
              <w:left w:val="nil"/>
              <w:bottom w:val="nil"/>
              <w:right w:val="nil"/>
            </w:tcBorders>
            <w:tcMar>
              <w:top w:w="45" w:type="dxa"/>
              <w:left w:w="85" w:type="dxa"/>
              <w:bottom w:w="45" w:type="dxa"/>
              <w:right w:w="85" w:type="dxa"/>
            </w:tcMar>
            <w:vAlign w:val="center"/>
          </w:tcPr>
          <w:p w14:paraId="21C4BB76" w14:textId="77777777" w:rsidR="004139D5" w:rsidRDefault="002735B2">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1358662D"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41548AB0"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63596092" w14:textId="77777777" w:rsidR="004139D5" w:rsidRDefault="002735B2">
            <w:pPr>
              <w:keepLines/>
              <w:spacing w:line="360" w:lineRule="exact"/>
              <w:ind w:firstLine="0"/>
              <w:rPr>
                <w:rFonts w:hint="eastAsia"/>
              </w:rPr>
            </w:pPr>
            <w:r>
              <w:rPr>
                <w:sz w:val="21"/>
                <w:szCs w:val="21"/>
              </w:rPr>
              <w:t>耗材成本（整数分）</w:t>
            </w:r>
          </w:p>
        </w:tc>
      </w:tr>
      <w:tr w:rsidR="004139D5" w14:paraId="20A3302E"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3DD3001F" w14:textId="77777777" w:rsidR="004139D5" w:rsidRDefault="002735B2">
            <w:pPr>
              <w:keepLines/>
              <w:spacing w:line="360" w:lineRule="exact"/>
              <w:ind w:firstLine="0"/>
              <w:rPr>
                <w:rFonts w:hint="eastAsia"/>
              </w:rPr>
            </w:pPr>
            <w:r>
              <w:rPr>
                <w:sz w:val="21"/>
                <w:szCs w:val="21"/>
              </w:rPr>
              <w:t>operations</w:t>
            </w:r>
          </w:p>
        </w:tc>
        <w:tc>
          <w:tcPr>
            <w:tcW w:w="907" w:type="dxa"/>
            <w:tcBorders>
              <w:left w:val="nil"/>
              <w:bottom w:val="nil"/>
              <w:right w:val="nil"/>
            </w:tcBorders>
            <w:tcMar>
              <w:top w:w="45" w:type="dxa"/>
              <w:left w:w="85" w:type="dxa"/>
              <w:bottom w:w="45" w:type="dxa"/>
              <w:right w:w="85" w:type="dxa"/>
            </w:tcMar>
            <w:vAlign w:val="center"/>
          </w:tcPr>
          <w:p w14:paraId="62B88B89" w14:textId="77777777" w:rsidR="004139D5" w:rsidRDefault="002735B2">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5CCE04A6"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66953423"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04FE08C5" w14:textId="77777777" w:rsidR="004139D5" w:rsidRDefault="002735B2">
            <w:pPr>
              <w:keepLines/>
              <w:spacing w:line="360" w:lineRule="exact"/>
              <w:ind w:firstLine="0"/>
              <w:rPr>
                <w:rFonts w:hint="eastAsia"/>
              </w:rPr>
            </w:pPr>
            <w:r>
              <w:rPr>
                <w:sz w:val="21"/>
                <w:szCs w:val="21"/>
              </w:rPr>
              <w:t>运营成本（整数分）</w:t>
            </w:r>
          </w:p>
        </w:tc>
      </w:tr>
      <w:tr w:rsidR="004139D5" w14:paraId="73B0D184"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2F7C1A8C" w14:textId="77777777" w:rsidR="004139D5" w:rsidRDefault="002735B2">
            <w:pPr>
              <w:keepLines/>
              <w:spacing w:line="360" w:lineRule="exact"/>
              <w:ind w:firstLine="0"/>
              <w:rPr>
                <w:rFonts w:hint="eastAsia"/>
              </w:rPr>
            </w:pPr>
            <w:r>
              <w:rPr>
                <w:sz w:val="21"/>
                <w:szCs w:val="21"/>
              </w:rPr>
              <w:t>evidence</w:t>
            </w:r>
          </w:p>
        </w:tc>
        <w:tc>
          <w:tcPr>
            <w:tcW w:w="907" w:type="dxa"/>
            <w:tcBorders>
              <w:left w:val="nil"/>
              <w:bottom w:val="nil"/>
              <w:right w:val="nil"/>
            </w:tcBorders>
            <w:tcMar>
              <w:top w:w="45" w:type="dxa"/>
              <w:left w:w="85" w:type="dxa"/>
              <w:bottom w:w="45" w:type="dxa"/>
              <w:right w:w="85" w:type="dxa"/>
            </w:tcMar>
            <w:vAlign w:val="center"/>
          </w:tcPr>
          <w:p w14:paraId="47132B6D"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4575C1C6" w14:textId="77777777" w:rsidR="004139D5" w:rsidRDefault="002735B2">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5197A637"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41D06B4A" w14:textId="77777777" w:rsidR="004139D5" w:rsidRDefault="002735B2">
            <w:pPr>
              <w:keepLines/>
              <w:spacing w:line="360" w:lineRule="exact"/>
              <w:ind w:firstLine="0"/>
              <w:rPr>
                <w:rFonts w:hint="eastAsia"/>
              </w:rPr>
            </w:pPr>
            <w:r>
              <w:rPr>
                <w:sz w:val="21"/>
                <w:szCs w:val="21"/>
              </w:rPr>
              <w:t>成本依据</w:t>
            </w:r>
          </w:p>
        </w:tc>
      </w:tr>
      <w:tr w:rsidR="004139D5" w14:paraId="0F3133A2"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6162BAC6" w14:textId="77777777" w:rsidR="004139D5" w:rsidRDefault="002735B2">
            <w:pPr>
              <w:keepLines/>
              <w:spacing w:line="360" w:lineRule="exact"/>
              <w:ind w:firstLine="0"/>
              <w:rPr>
                <w:rFonts w:hint="eastAsia"/>
              </w:rPr>
            </w:pPr>
            <w:r>
              <w:rPr>
                <w:sz w:val="21"/>
                <w:szCs w:val="21"/>
              </w:rPr>
              <w:t>note</w:t>
            </w:r>
          </w:p>
        </w:tc>
        <w:tc>
          <w:tcPr>
            <w:tcW w:w="907" w:type="dxa"/>
            <w:tcBorders>
              <w:left w:val="nil"/>
              <w:bottom w:val="nil"/>
              <w:right w:val="nil"/>
            </w:tcBorders>
            <w:tcMar>
              <w:top w:w="45" w:type="dxa"/>
              <w:left w:w="85" w:type="dxa"/>
              <w:bottom w:w="45" w:type="dxa"/>
              <w:right w:w="85" w:type="dxa"/>
            </w:tcMar>
            <w:vAlign w:val="center"/>
          </w:tcPr>
          <w:p w14:paraId="23A427A8"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6B9216D2" w14:textId="77777777" w:rsidR="004139D5" w:rsidRDefault="002735B2">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5E82585E"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49850582" w14:textId="77777777" w:rsidR="004139D5" w:rsidRDefault="002735B2">
            <w:pPr>
              <w:keepLines/>
              <w:spacing w:line="360" w:lineRule="exact"/>
              <w:ind w:firstLine="0"/>
              <w:rPr>
                <w:rFonts w:hint="eastAsia"/>
              </w:rPr>
            </w:pPr>
            <w:r>
              <w:rPr>
                <w:sz w:val="21"/>
                <w:szCs w:val="21"/>
              </w:rPr>
              <w:t>补充说明</w:t>
            </w:r>
          </w:p>
        </w:tc>
      </w:tr>
      <w:tr w:rsidR="004139D5" w14:paraId="75A70C44"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6D967470" w14:textId="77777777" w:rsidR="004139D5" w:rsidRDefault="002735B2">
            <w:pPr>
              <w:keepLines/>
              <w:spacing w:line="360" w:lineRule="exact"/>
              <w:ind w:firstLine="0"/>
              <w:rPr>
                <w:rFonts w:hint="eastAsia"/>
              </w:rPr>
            </w:pPr>
            <w:r>
              <w:rPr>
                <w:sz w:val="21"/>
                <w:szCs w:val="21"/>
              </w:rPr>
              <w:t>status</w:t>
            </w:r>
          </w:p>
        </w:tc>
        <w:tc>
          <w:tcPr>
            <w:tcW w:w="907" w:type="dxa"/>
            <w:tcBorders>
              <w:left w:val="nil"/>
              <w:bottom w:val="nil"/>
              <w:right w:val="nil"/>
            </w:tcBorders>
            <w:tcMar>
              <w:top w:w="45" w:type="dxa"/>
              <w:left w:w="85" w:type="dxa"/>
              <w:bottom w:w="45" w:type="dxa"/>
              <w:right w:w="85" w:type="dxa"/>
            </w:tcMar>
            <w:vAlign w:val="center"/>
          </w:tcPr>
          <w:p w14:paraId="3FFDDB6F"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08D7F6C9"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60233F1B"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4338D097" w14:textId="77777777" w:rsidR="004139D5" w:rsidRDefault="002735B2">
            <w:pPr>
              <w:keepLines/>
              <w:spacing w:line="360" w:lineRule="exact"/>
              <w:ind w:firstLine="0"/>
              <w:rPr>
                <w:rFonts w:hint="eastAsia"/>
              </w:rPr>
            </w:pPr>
            <w:r>
              <w:rPr>
                <w:sz w:val="21"/>
                <w:szCs w:val="21"/>
              </w:rPr>
              <w:t>成本状态（</w:t>
            </w:r>
            <w:r>
              <w:rPr>
                <w:sz w:val="21"/>
                <w:szCs w:val="21"/>
              </w:rPr>
              <w:t>draft/reviewed</w:t>
            </w:r>
            <w:r>
              <w:rPr>
                <w:sz w:val="21"/>
                <w:szCs w:val="21"/>
              </w:rPr>
              <w:t>）</w:t>
            </w:r>
          </w:p>
        </w:tc>
      </w:tr>
      <w:tr w:rsidR="004139D5" w14:paraId="67A24E3D"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248E7D9F" w14:textId="77777777" w:rsidR="004139D5" w:rsidRDefault="002735B2">
            <w:pPr>
              <w:keepLines/>
              <w:spacing w:line="360" w:lineRule="exact"/>
              <w:ind w:firstLine="0"/>
              <w:rPr>
                <w:rFonts w:hint="eastAsia"/>
              </w:rPr>
            </w:pPr>
            <w:r>
              <w:rPr>
                <w:sz w:val="21"/>
                <w:szCs w:val="21"/>
              </w:rPr>
              <w:t>reviewed_by</w:t>
            </w:r>
          </w:p>
        </w:tc>
        <w:tc>
          <w:tcPr>
            <w:tcW w:w="907" w:type="dxa"/>
            <w:tcBorders>
              <w:left w:val="nil"/>
              <w:bottom w:val="nil"/>
              <w:right w:val="nil"/>
            </w:tcBorders>
            <w:tcMar>
              <w:top w:w="45" w:type="dxa"/>
              <w:left w:w="85" w:type="dxa"/>
              <w:bottom w:w="45" w:type="dxa"/>
              <w:right w:w="85" w:type="dxa"/>
            </w:tcMar>
            <w:vAlign w:val="center"/>
          </w:tcPr>
          <w:p w14:paraId="09760C6A"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10C6F535" w14:textId="77777777" w:rsidR="004139D5" w:rsidRDefault="002735B2">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3BB9BCA9"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5F876108" w14:textId="77777777" w:rsidR="004139D5" w:rsidRDefault="002735B2">
            <w:pPr>
              <w:keepLines/>
              <w:spacing w:line="360" w:lineRule="exact"/>
              <w:ind w:firstLine="0"/>
              <w:rPr>
                <w:rFonts w:hint="eastAsia"/>
              </w:rPr>
            </w:pPr>
            <w:r>
              <w:rPr>
                <w:sz w:val="21"/>
                <w:szCs w:val="21"/>
              </w:rPr>
              <w:t>复核账号编号（逻辑引用）</w:t>
            </w:r>
          </w:p>
        </w:tc>
      </w:tr>
      <w:tr w:rsidR="004139D5" w14:paraId="03AF752B"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58A06E4C" w14:textId="77777777" w:rsidR="004139D5" w:rsidRDefault="002735B2">
            <w:pPr>
              <w:keepLines/>
              <w:spacing w:line="360" w:lineRule="exact"/>
              <w:ind w:firstLine="0"/>
              <w:rPr>
                <w:rFonts w:hint="eastAsia"/>
              </w:rPr>
            </w:pPr>
            <w:r>
              <w:rPr>
                <w:sz w:val="21"/>
                <w:szCs w:val="21"/>
              </w:rPr>
              <w:t>reviewed_at</w:t>
            </w:r>
          </w:p>
        </w:tc>
        <w:tc>
          <w:tcPr>
            <w:tcW w:w="907" w:type="dxa"/>
            <w:tcBorders>
              <w:left w:val="nil"/>
              <w:bottom w:val="nil"/>
              <w:right w:val="nil"/>
            </w:tcBorders>
            <w:tcMar>
              <w:top w:w="45" w:type="dxa"/>
              <w:left w:w="85" w:type="dxa"/>
              <w:bottom w:w="45" w:type="dxa"/>
              <w:right w:w="85" w:type="dxa"/>
            </w:tcMar>
            <w:vAlign w:val="center"/>
          </w:tcPr>
          <w:p w14:paraId="1DB44848"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2845B080" w14:textId="77777777" w:rsidR="004139D5" w:rsidRDefault="002735B2">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1490D6C6"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138C2D38" w14:textId="77777777" w:rsidR="004139D5" w:rsidRDefault="002735B2">
            <w:pPr>
              <w:keepLines/>
              <w:spacing w:line="360" w:lineRule="exact"/>
              <w:ind w:firstLine="0"/>
              <w:rPr>
                <w:rFonts w:hint="eastAsia"/>
              </w:rPr>
            </w:pPr>
            <w:r>
              <w:rPr>
                <w:sz w:val="21"/>
                <w:szCs w:val="21"/>
              </w:rPr>
              <w:t>复核时间</w:t>
            </w:r>
          </w:p>
        </w:tc>
      </w:tr>
      <w:tr w:rsidR="004139D5" w14:paraId="6EB985FD" w14:textId="77777777">
        <w:trPr>
          <w:cantSplit/>
          <w:jc w:val="center"/>
        </w:trPr>
        <w:tc>
          <w:tcPr>
            <w:tcW w:w="2381" w:type="dxa"/>
            <w:tcBorders>
              <w:left w:val="nil"/>
              <w:bottom w:val="single" w:sz="7" w:space="0" w:color="000000"/>
              <w:right w:val="nil"/>
            </w:tcBorders>
            <w:tcMar>
              <w:top w:w="45" w:type="dxa"/>
              <w:left w:w="85" w:type="dxa"/>
              <w:bottom w:w="45" w:type="dxa"/>
              <w:right w:w="85" w:type="dxa"/>
            </w:tcMar>
            <w:vAlign w:val="center"/>
          </w:tcPr>
          <w:p w14:paraId="7D2EB275" w14:textId="77777777" w:rsidR="004139D5" w:rsidRDefault="002735B2">
            <w:pPr>
              <w:keepLines/>
              <w:spacing w:line="360" w:lineRule="exact"/>
              <w:ind w:firstLine="0"/>
              <w:rPr>
                <w:rFonts w:hint="eastAsia"/>
              </w:rPr>
            </w:pPr>
            <w:r>
              <w:rPr>
                <w:sz w:val="21"/>
                <w:szCs w:val="21"/>
              </w:rPr>
              <w:t>version</w:t>
            </w:r>
          </w:p>
        </w:tc>
        <w:tc>
          <w:tcPr>
            <w:tcW w:w="907" w:type="dxa"/>
            <w:tcBorders>
              <w:left w:val="nil"/>
              <w:bottom w:val="single" w:sz="7" w:space="0" w:color="000000"/>
              <w:right w:val="nil"/>
            </w:tcBorders>
            <w:tcMar>
              <w:top w:w="45" w:type="dxa"/>
              <w:left w:w="85" w:type="dxa"/>
              <w:bottom w:w="45" w:type="dxa"/>
              <w:right w:w="85" w:type="dxa"/>
            </w:tcMar>
            <w:vAlign w:val="center"/>
          </w:tcPr>
          <w:p w14:paraId="0381296B" w14:textId="77777777" w:rsidR="004139D5" w:rsidRDefault="002735B2">
            <w:pPr>
              <w:keepLines/>
              <w:spacing w:line="360" w:lineRule="exact"/>
              <w:ind w:firstLine="0"/>
              <w:rPr>
                <w:rFonts w:hint="eastAsia"/>
              </w:rPr>
            </w:pPr>
            <w:r>
              <w:rPr>
                <w:sz w:val="21"/>
                <w:szCs w:val="21"/>
              </w:rPr>
              <w:t>INTEGER</w:t>
            </w:r>
          </w:p>
        </w:tc>
        <w:tc>
          <w:tcPr>
            <w:tcW w:w="1191" w:type="dxa"/>
            <w:tcBorders>
              <w:left w:val="nil"/>
              <w:bottom w:val="single" w:sz="7" w:space="0" w:color="000000"/>
              <w:right w:val="nil"/>
            </w:tcBorders>
            <w:tcMar>
              <w:top w:w="45" w:type="dxa"/>
              <w:left w:w="85" w:type="dxa"/>
              <w:bottom w:w="45" w:type="dxa"/>
              <w:right w:w="85" w:type="dxa"/>
            </w:tcMar>
            <w:vAlign w:val="center"/>
          </w:tcPr>
          <w:p w14:paraId="0D1EAB8A"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single" w:sz="7" w:space="0" w:color="000000"/>
              <w:right w:val="nil"/>
            </w:tcBorders>
            <w:tcMar>
              <w:top w:w="45" w:type="dxa"/>
              <w:left w:w="85" w:type="dxa"/>
              <w:bottom w:w="45" w:type="dxa"/>
              <w:right w:w="85" w:type="dxa"/>
            </w:tcMar>
            <w:vAlign w:val="center"/>
          </w:tcPr>
          <w:p w14:paraId="6CA7936A" w14:textId="77777777" w:rsidR="004139D5" w:rsidRDefault="002735B2">
            <w:pPr>
              <w:keepLines/>
              <w:spacing w:line="360" w:lineRule="exact"/>
              <w:ind w:firstLine="0"/>
              <w:rPr>
                <w:rFonts w:hint="eastAsia"/>
              </w:rPr>
            </w:pPr>
            <w:r>
              <w:rPr>
                <w:sz w:val="21"/>
                <w:szCs w:val="21"/>
              </w:rPr>
              <w:t>—</w:t>
            </w:r>
          </w:p>
        </w:tc>
        <w:tc>
          <w:tcPr>
            <w:tcW w:w="3061" w:type="dxa"/>
            <w:tcBorders>
              <w:left w:val="nil"/>
              <w:bottom w:val="single" w:sz="7" w:space="0" w:color="000000"/>
              <w:right w:val="nil"/>
            </w:tcBorders>
            <w:tcMar>
              <w:top w:w="45" w:type="dxa"/>
              <w:left w:w="85" w:type="dxa"/>
              <w:bottom w:w="45" w:type="dxa"/>
              <w:right w:w="85" w:type="dxa"/>
            </w:tcMar>
            <w:vAlign w:val="center"/>
          </w:tcPr>
          <w:p w14:paraId="73CF31E1" w14:textId="77777777" w:rsidR="004139D5" w:rsidRDefault="002735B2">
            <w:pPr>
              <w:keepLines/>
              <w:spacing w:line="360" w:lineRule="exact"/>
              <w:ind w:firstLine="0"/>
              <w:rPr>
                <w:rFonts w:hint="eastAsia"/>
              </w:rPr>
            </w:pPr>
            <w:r>
              <w:rPr>
                <w:sz w:val="21"/>
                <w:szCs w:val="21"/>
              </w:rPr>
              <w:t>乐观并发版本号</w:t>
            </w:r>
          </w:p>
        </w:tc>
      </w:tr>
    </w:tbl>
    <w:p w14:paraId="5E56217C" w14:textId="77777777" w:rsidR="004139D5" w:rsidRDefault="002735B2">
      <w:pPr>
        <w:rPr>
          <w:rFonts w:hint="eastAsia"/>
        </w:rPr>
      </w:pPr>
      <w:r>
        <w:t>主键：</w:t>
      </w:r>
      <w:r>
        <w:t>id</w:t>
      </w:r>
      <w:r>
        <w:t>。</w:t>
      </w:r>
      <w:r>
        <w:t xml:space="preserve"> </w:t>
      </w:r>
      <w:r>
        <w:t>检查约束：</w:t>
      </w:r>
      <w:r>
        <w:t>supplies&gt;=0</w:t>
      </w:r>
      <w:r>
        <w:t>；</w:t>
      </w:r>
      <w:r>
        <w:t>operations&gt;=0</w:t>
      </w:r>
      <w:r>
        <w:t>；</w:t>
      </w:r>
      <w:r>
        <w:t>status IN('draft','reviewed')</w:t>
      </w:r>
      <w:r>
        <w:t>；</w:t>
      </w:r>
      <w:r>
        <w:t>version&gt;0</w:t>
      </w:r>
      <w:r>
        <w:t>。</w:t>
      </w:r>
    </w:p>
    <w:p w14:paraId="294F8583" w14:textId="77777777" w:rsidR="004139D5" w:rsidRDefault="002735B2">
      <w:pPr>
        <w:rPr>
          <w:rFonts w:hint="eastAsia"/>
        </w:rPr>
      </w:pPr>
      <w:r>
        <w:t>物理外键：</w:t>
      </w:r>
      <w:r>
        <w:t>dentist_id → dentists (id)</w:t>
      </w:r>
      <w:r>
        <w:t>；</w:t>
      </w:r>
      <w:r>
        <w:t>ON DELETE NO ACTION</w:t>
      </w:r>
      <w:r>
        <w:t>；</w:t>
      </w:r>
      <w:r>
        <w:t>clinic_id → clinics (id)</w:t>
      </w:r>
      <w:r>
        <w:t>；</w:t>
      </w:r>
      <w:r>
        <w:t>ON DELETE NO ACTION</w:t>
      </w:r>
      <w:r>
        <w:t>。</w:t>
      </w:r>
    </w:p>
    <w:p w14:paraId="6AC1C8E8" w14:textId="77777777" w:rsidR="004139D5" w:rsidRDefault="002735B2">
      <w:pPr>
        <w:rPr>
          <w:rFonts w:hint="eastAsia"/>
        </w:rPr>
      </w:pPr>
      <w:r>
        <w:lastRenderedPageBreak/>
        <w:t>逻辑引用：</w:t>
      </w:r>
      <w:r>
        <w:t>reviewed_by → users (id)</w:t>
      </w:r>
      <w:r>
        <w:t>；业务记录操作者逻辑引用，</w:t>
      </w:r>
      <w:r>
        <w:t>DDL</w:t>
      </w:r>
      <w:r>
        <w:t>未声明外键。</w:t>
      </w:r>
    </w:p>
    <w:p w14:paraId="27454FB7" w14:textId="77777777" w:rsidR="004139D5" w:rsidRDefault="002735B2">
      <w:pPr>
        <w:pStyle w:val="21"/>
        <w:numPr>
          <w:ilvl w:val="1"/>
          <w:numId w:val="11"/>
        </w:numPr>
      </w:pPr>
      <w:bookmarkStart w:id="154" w:name="_Toc243288782"/>
      <w:r>
        <w:t xml:space="preserve">cost_review_history </w:t>
      </w:r>
      <w:r>
        <w:t>成本复核历史</w:t>
      </w:r>
      <w:bookmarkEnd w:id="154"/>
    </w:p>
    <w:p w14:paraId="290FD462" w14:textId="77777777" w:rsidR="004139D5" w:rsidRDefault="002735B2">
      <w:pPr>
        <w:rPr>
          <w:rFonts w:hint="eastAsia"/>
        </w:rPr>
      </w:pPr>
      <w:r>
        <w:t>按顺序保存成本复核或撤回复核的历史。</w:t>
      </w:r>
      <w:r>
        <w:t xml:space="preserve"> </w:t>
      </w:r>
      <w:r>
        <w:t>来源：</w:t>
      </w:r>
      <w:r>
        <w:t>server/schema.sql</w:t>
      </w:r>
      <w:r>
        <w:t>。</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2382"/>
        <w:gridCol w:w="907"/>
        <w:gridCol w:w="1191"/>
        <w:gridCol w:w="1304"/>
        <w:gridCol w:w="3061"/>
      </w:tblGrid>
      <w:tr w:rsidR="004139D5" w14:paraId="0198F51C" w14:textId="77777777">
        <w:trPr>
          <w:cantSplit/>
          <w:tblHeader/>
          <w:jc w:val="center"/>
        </w:trPr>
        <w:tc>
          <w:tcPr>
            <w:tcW w:w="238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5F537038"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字段</w:t>
            </w:r>
          </w:p>
        </w:tc>
        <w:tc>
          <w:tcPr>
            <w:tcW w:w="907"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F04EC29"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类型</w:t>
            </w:r>
          </w:p>
        </w:tc>
        <w:tc>
          <w:tcPr>
            <w:tcW w:w="119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AE4B63E"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键</w:t>
            </w:r>
            <w:r>
              <w:rPr>
                <w:rFonts w:ascii="Noto Sans SC" w:eastAsia="Noto Sans SC" w:hAnsi="Noto Sans SC" w:cs="Noto Sans SC"/>
                <w:b/>
                <w:bCs/>
                <w:sz w:val="21"/>
                <w:szCs w:val="21"/>
              </w:rPr>
              <w:t>/</w:t>
            </w:r>
            <w:r>
              <w:rPr>
                <w:rFonts w:ascii="Noto Sans SC" w:eastAsia="Noto Sans SC" w:hAnsi="Noto Sans SC" w:cs="Noto Sans SC"/>
                <w:b/>
                <w:bCs/>
                <w:sz w:val="21"/>
                <w:szCs w:val="21"/>
              </w:rPr>
              <w:t>可空</w:t>
            </w:r>
          </w:p>
        </w:tc>
        <w:tc>
          <w:tcPr>
            <w:tcW w:w="130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533017BA"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默认</w:t>
            </w:r>
          </w:p>
        </w:tc>
        <w:tc>
          <w:tcPr>
            <w:tcW w:w="306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770B250A"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含义</w:t>
            </w:r>
          </w:p>
        </w:tc>
      </w:tr>
      <w:tr w:rsidR="004139D5" w14:paraId="7B65F8C0"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63FFEC0A" w14:textId="77777777" w:rsidR="004139D5" w:rsidRDefault="002735B2">
            <w:pPr>
              <w:keepLines/>
              <w:spacing w:line="360" w:lineRule="exact"/>
              <w:ind w:firstLine="0"/>
              <w:rPr>
                <w:rFonts w:hint="eastAsia"/>
              </w:rPr>
            </w:pPr>
            <w:r>
              <w:rPr>
                <w:sz w:val="21"/>
                <w:szCs w:val="21"/>
              </w:rPr>
              <w:t>cost_id</w:t>
            </w:r>
          </w:p>
        </w:tc>
        <w:tc>
          <w:tcPr>
            <w:tcW w:w="907" w:type="dxa"/>
            <w:tcBorders>
              <w:left w:val="nil"/>
              <w:bottom w:val="nil"/>
              <w:right w:val="nil"/>
            </w:tcBorders>
            <w:tcMar>
              <w:top w:w="45" w:type="dxa"/>
              <w:left w:w="85" w:type="dxa"/>
              <w:bottom w:w="45" w:type="dxa"/>
              <w:right w:w="85" w:type="dxa"/>
            </w:tcMar>
            <w:vAlign w:val="center"/>
          </w:tcPr>
          <w:p w14:paraId="6C0F36AA"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1EB106CE" w14:textId="77777777" w:rsidR="004139D5" w:rsidRDefault="002735B2">
            <w:pPr>
              <w:keepLines/>
              <w:spacing w:line="360" w:lineRule="exact"/>
              <w:ind w:firstLine="0"/>
              <w:rPr>
                <w:rFonts w:hint="eastAsia"/>
              </w:rPr>
            </w:pPr>
            <w:r>
              <w:rPr>
                <w:sz w:val="21"/>
                <w:szCs w:val="21"/>
              </w:rPr>
              <w:t>PK/FK/N</w:t>
            </w:r>
          </w:p>
        </w:tc>
        <w:tc>
          <w:tcPr>
            <w:tcW w:w="1304" w:type="dxa"/>
            <w:tcBorders>
              <w:left w:val="nil"/>
              <w:bottom w:val="nil"/>
              <w:right w:val="nil"/>
            </w:tcBorders>
            <w:tcMar>
              <w:top w:w="45" w:type="dxa"/>
              <w:left w:w="85" w:type="dxa"/>
              <w:bottom w:w="45" w:type="dxa"/>
              <w:right w:w="85" w:type="dxa"/>
            </w:tcMar>
            <w:vAlign w:val="center"/>
          </w:tcPr>
          <w:p w14:paraId="085EC7CF"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372401CD" w14:textId="77777777" w:rsidR="004139D5" w:rsidRDefault="002735B2">
            <w:pPr>
              <w:keepLines/>
              <w:spacing w:line="360" w:lineRule="exact"/>
              <w:ind w:firstLine="0"/>
              <w:rPr>
                <w:rFonts w:hint="eastAsia"/>
              </w:rPr>
            </w:pPr>
            <w:r>
              <w:rPr>
                <w:sz w:val="21"/>
                <w:szCs w:val="21"/>
              </w:rPr>
              <w:t>成本记录编号</w:t>
            </w:r>
          </w:p>
        </w:tc>
      </w:tr>
      <w:tr w:rsidR="004139D5" w14:paraId="33FF05FC"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1204D171" w14:textId="77777777" w:rsidR="004139D5" w:rsidRDefault="002735B2">
            <w:pPr>
              <w:keepLines/>
              <w:spacing w:line="360" w:lineRule="exact"/>
              <w:ind w:firstLine="0"/>
              <w:rPr>
                <w:rFonts w:hint="eastAsia"/>
              </w:rPr>
            </w:pPr>
            <w:r>
              <w:rPr>
                <w:sz w:val="21"/>
                <w:szCs w:val="21"/>
              </w:rPr>
              <w:t>position</w:t>
            </w:r>
          </w:p>
        </w:tc>
        <w:tc>
          <w:tcPr>
            <w:tcW w:w="907" w:type="dxa"/>
            <w:tcBorders>
              <w:left w:val="nil"/>
              <w:bottom w:val="nil"/>
              <w:right w:val="nil"/>
            </w:tcBorders>
            <w:tcMar>
              <w:top w:w="45" w:type="dxa"/>
              <w:left w:w="85" w:type="dxa"/>
              <w:bottom w:w="45" w:type="dxa"/>
              <w:right w:w="85" w:type="dxa"/>
            </w:tcMar>
            <w:vAlign w:val="center"/>
          </w:tcPr>
          <w:p w14:paraId="5DE3A0E9" w14:textId="77777777" w:rsidR="004139D5" w:rsidRDefault="002735B2">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00A0E1B7" w14:textId="77777777" w:rsidR="004139D5" w:rsidRDefault="002735B2">
            <w:pPr>
              <w:keepLines/>
              <w:spacing w:line="360" w:lineRule="exact"/>
              <w:ind w:firstLine="0"/>
              <w:rPr>
                <w:rFonts w:hint="eastAsia"/>
              </w:rPr>
            </w:pPr>
            <w:r>
              <w:rPr>
                <w:sz w:val="21"/>
                <w:szCs w:val="21"/>
              </w:rPr>
              <w:t>PK/N</w:t>
            </w:r>
          </w:p>
        </w:tc>
        <w:tc>
          <w:tcPr>
            <w:tcW w:w="1304" w:type="dxa"/>
            <w:tcBorders>
              <w:left w:val="nil"/>
              <w:bottom w:val="nil"/>
              <w:right w:val="nil"/>
            </w:tcBorders>
            <w:tcMar>
              <w:top w:w="45" w:type="dxa"/>
              <w:left w:w="85" w:type="dxa"/>
              <w:bottom w:w="45" w:type="dxa"/>
              <w:right w:w="85" w:type="dxa"/>
            </w:tcMar>
            <w:vAlign w:val="center"/>
          </w:tcPr>
          <w:p w14:paraId="36FFDF81"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112E3048" w14:textId="77777777" w:rsidR="004139D5" w:rsidRDefault="002735B2">
            <w:pPr>
              <w:keepLines/>
              <w:spacing w:line="360" w:lineRule="exact"/>
              <w:ind w:firstLine="0"/>
              <w:rPr>
                <w:rFonts w:hint="eastAsia"/>
              </w:rPr>
            </w:pPr>
            <w:r>
              <w:rPr>
                <w:sz w:val="21"/>
                <w:szCs w:val="21"/>
              </w:rPr>
              <w:t>明细排列序号（从</w:t>
            </w:r>
            <w:r>
              <w:rPr>
                <w:sz w:val="21"/>
                <w:szCs w:val="21"/>
              </w:rPr>
              <w:t>0</w:t>
            </w:r>
            <w:r>
              <w:rPr>
                <w:sz w:val="21"/>
                <w:szCs w:val="21"/>
              </w:rPr>
              <w:t>起）</w:t>
            </w:r>
          </w:p>
        </w:tc>
      </w:tr>
      <w:tr w:rsidR="004139D5" w14:paraId="2F4DCF44"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5995677E" w14:textId="77777777" w:rsidR="004139D5" w:rsidRDefault="002735B2">
            <w:pPr>
              <w:keepLines/>
              <w:spacing w:line="360" w:lineRule="exact"/>
              <w:ind w:firstLine="0"/>
              <w:rPr>
                <w:rFonts w:hint="eastAsia"/>
              </w:rPr>
            </w:pPr>
            <w:r>
              <w:rPr>
                <w:sz w:val="21"/>
                <w:szCs w:val="21"/>
              </w:rPr>
              <w:t>at</w:t>
            </w:r>
          </w:p>
        </w:tc>
        <w:tc>
          <w:tcPr>
            <w:tcW w:w="907" w:type="dxa"/>
            <w:tcBorders>
              <w:left w:val="nil"/>
              <w:bottom w:val="nil"/>
              <w:right w:val="nil"/>
            </w:tcBorders>
            <w:tcMar>
              <w:top w:w="45" w:type="dxa"/>
              <w:left w:w="85" w:type="dxa"/>
              <w:bottom w:w="45" w:type="dxa"/>
              <w:right w:w="85" w:type="dxa"/>
            </w:tcMar>
            <w:vAlign w:val="center"/>
          </w:tcPr>
          <w:p w14:paraId="53B02989"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283641AA" w14:textId="77777777" w:rsidR="004139D5" w:rsidRDefault="002735B2">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4481E8E1"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46CFDC93" w14:textId="77777777" w:rsidR="004139D5" w:rsidRDefault="002735B2">
            <w:pPr>
              <w:keepLines/>
              <w:spacing w:line="360" w:lineRule="exact"/>
              <w:ind w:firstLine="0"/>
              <w:rPr>
                <w:rFonts w:hint="eastAsia"/>
              </w:rPr>
            </w:pPr>
            <w:r>
              <w:rPr>
                <w:sz w:val="21"/>
                <w:szCs w:val="21"/>
              </w:rPr>
              <w:t>发生时间</w:t>
            </w:r>
          </w:p>
        </w:tc>
      </w:tr>
      <w:tr w:rsidR="004139D5" w14:paraId="059A7737"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571531B4" w14:textId="77777777" w:rsidR="004139D5" w:rsidRDefault="002735B2">
            <w:pPr>
              <w:keepLines/>
              <w:spacing w:line="360" w:lineRule="exact"/>
              <w:ind w:firstLine="0"/>
              <w:rPr>
                <w:rFonts w:hint="eastAsia"/>
              </w:rPr>
            </w:pPr>
            <w:r>
              <w:rPr>
                <w:sz w:val="21"/>
                <w:szCs w:val="21"/>
              </w:rPr>
              <w:t>user_id</w:t>
            </w:r>
          </w:p>
        </w:tc>
        <w:tc>
          <w:tcPr>
            <w:tcW w:w="907" w:type="dxa"/>
            <w:tcBorders>
              <w:left w:val="nil"/>
              <w:bottom w:val="nil"/>
              <w:right w:val="nil"/>
            </w:tcBorders>
            <w:tcMar>
              <w:top w:w="45" w:type="dxa"/>
              <w:left w:w="85" w:type="dxa"/>
              <w:bottom w:w="45" w:type="dxa"/>
              <w:right w:w="85" w:type="dxa"/>
            </w:tcMar>
            <w:vAlign w:val="center"/>
          </w:tcPr>
          <w:p w14:paraId="6320A399"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76312348" w14:textId="77777777" w:rsidR="004139D5" w:rsidRDefault="002735B2">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56238747"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2C098E07" w14:textId="77777777" w:rsidR="004139D5" w:rsidRDefault="002735B2">
            <w:pPr>
              <w:keepLines/>
              <w:spacing w:line="360" w:lineRule="exact"/>
              <w:ind w:firstLine="0"/>
              <w:rPr>
                <w:rFonts w:hint="eastAsia"/>
              </w:rPr>
            </w:pPr>
            <w:r>
              <w:rPr>
                <w:sz w:val="21"/>
                <w:szCs w:val="21"/>
              </w:rPr>
              <w:t>操作者</w:t>
            </w:r>
            <w:r>
              <w:rPr>
                <w:sz w:val="21"/>
                <w:szCs w:val="21"/>
              </w:rPr>
              <w:t>/</w:t>
            </w:r>
            <w:r>
              <w:rPr>
                <w:sz w:val="21"/>
                <w:szCs w:val="21"/>
              </w:rPr>
              <w:t>所属账号编号</w:t>
            </w:r>
          </w:p>
        </w:tc>
      </w:tr>
      <w:tr w:rsidR="004139D5" w14:paraId="474B033C"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11DC3633" w14:textId="77777777" w:rsidR="004139D5" w:rsidRDefault="002735B2">
            <w:pPr>
              <w:keepLines/>
              <w:spacing w:line="360" w:lineRule="exact"/>
              <w:ind w:firstLine="0"/>
              <w:rPr>
                <w:rFonts w:hint="eastAsia"/>
              </w:rPr>
            </w:pPr>
            <w:r>
              <w:rPr>
                <w:sz w:val="21"/>
                <w:szCs w:val="21"/>
              </w:rPr>
              <w:t>action</w:t>
            </w:r>
          </w:p>
        </w:tc>
        <w:tc>
          <w:tcPr>
            <w:tcW w:w="907" w:type="dxa"/>
            <w:tcBorders>
              <w:left w:val="nil"/>
              <w:bottom w:val="nil"/>
              <w:right w:val="nil"/>
            </w:tcBorders>
            <w:tcMar>
              <w:top w:w="45" w:type="dxa"/>
              <w:left w:w="85" w:type="dxa"/>
              <w:bottom w:w="45" w:type="dxa"/>
              <w:right w:w="85" w:type="dxa"/>
            </w:tcMar>
            <w:vAlign w:val="center"/>
          </w:tcPr>
          <w:p w14:paraId="4818055D"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5C929B86" w14:textId="77777777" w:rsidR="004139D5" w:rsidRDefault="002735B2">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7F653C3E"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69C50B2F" w14:textId="77777777" w:rsidR="004139D5" w:rsidRDefault="002735B2">
            <w:pPr>
              <w:keepLines/>
              <w:spacing w:line="360" w:lineRule="exact"/>
              <w:ind w:firstLine="0"/>
              <w:rPr>
                <w:rFonts w:hint="eastAsia"/>
              </w:rPr>
            </w:pPr>
            <w:r>
              <w:rPr>
                <w:sz w:val="21"/>
                <w:szCs w:val="21"/>
              </w:rPr>
              <w:t>操作名称</w:t>
            </w:r>
          </w:p>
        </w:tc>
      </w:tr>
      <w:tr w:rsidR="004139D5" w14:paraId="53C80A88" w14:textId="77777777">
        <w:trPr>
          <w:cantSplit/>
          <w:jc w:val="center"/>
        </w:trPr>
        <w:tc>
          <w:tcPr>
            <w:tcW w:w="2381" w:type="dxa"/>
            <w:tcBorders>
              <w:left w:val="nil"/>
              <w:bottom w:val="single" w:sz="7" w:space="0" w:color="000000"/>
              <w:right w:val="nil"/>
            </w:tcBorders>
            <w:tcMar>
              <w:top w:w="45" w:type="dxa"/>
              <w:left w:w="85" w:type="dxa"/>
              <w:bottom w:w="45" w:type="dxa"/>
              <w:right w:w="85" w:type="dxa"/>
            </w:tcMar>
            <w:vAlign w:val="center"/>
          </w:tcPr>
          <w:p w14:paraId="23C7E3A0" w14:textId="77777777" w:rsidR="004139D5" w:rsidRDefault="002735B2">
            <w:pPr>
              <w:keepLines/>
              <w:spacing w:line="360" w:lineRule="exact"/>
              <w:ind w:firstLine="0"/>
              <w:rPr>
                <w:rFonts w:hint="eastAsia"/>
              </w:rPr>
            </w:pPr>
            <w:r>
              <w:rPr>
                <w:sz w:val="21"/>
                <w:szCs w:val="21"/>
              </w:rPr>
              <w:t>version</w:t>
            </w:r>
          </w:p>
        </w:tc>
        <w:tc>
          <w:tcPr>
            <w:tcW w:w="907" w:type="dxa"/>
            <w:tcBorders>
              <w:left w:val="nil"/>
              <w:bottom w:val="single" w:sz="7" w:space="0" w:color="000000"/>
              <w:right w:val="nil"/>
            </w:tcBorders>
            <w:tcMar>
              <w:top w:w="45" w:type="dxa"/>
              <w:left w:w="85" w:type="dxa"/>
              <w:bottom w:w="45" w:type="dxa"/>
              <w:right w:w="85" w:type="dxa"/>
            </w:tcMar>
            <w:vAlign w:val="center"/>
          </w:tcPr>
          <w:p w14:paraId="467427E6" w14:textId="77777777" w:rsidR="004139D5" w:rsidRDefault="002735B2">
            <w:pPr>
              <w:keepLines/>
              <w:spacing w:line="360" w:lineRule="exact"/>
              <w:ind w:firstLine="0"/>
              <w:rPr>
                <w:rFonts w:hint="eastAsia"/>
              </w:rPr>
            </w:pPr>
            <w:r>
              <w:rPr>
                <w:sz w:val="21"/>
                <w:szCs w:val="21"/>
              </w:rPr>
              <w:t>INTEGER</w:t>
            </w:r>
          </w:p>
        </w:tc>
        <w:tc>
          <w:tcPr>
            <w:tcW w:w="1191" w:type="dxa"/>
            <w:tcBorders>
              <w:left w:val="nil"/>
              <w:bottom w:val="single" w:sz="7" w:space="0" w:color="000000"/>
              <w:right w:val="nil"/>
            </w:tcBorders>
            <w:tcMar>
              <w:top w:w="45" w:type="dxa"/>
              <w:left w:w="85" w:type="dxa"/>
              <w:bottom w:w="45" w:type="dxa"/>
              <w:right w:w="85" w:type="dxa"/>
            </w:tcMar>
            <w:vAlign w:val="center"/>
          </w:tcPr>
          <w:p w14:paraId="712B73ED" w14:textId="77777777" w:rsidR="004139D5" w:rsidRDefault="002735B2">
            <w:pPr>
              <w:keepLines/>
              <w:spacing w:line="360" w:lineRule="exact"/>
              <w:ind w:firstLine="0"/>
              <w:rPr>
                <w:rFonts w:hint="eastAsia"/>
              </w:rPr>
            </w:pPr>
            <w:r>
              <w:rPr>
                <w:sz w:val="21"/>
                <w:szCs w:val="21"/>
              </w:rPr>
              <w:t>—/Y</w:t>
            </w:r>
          </w:p>
        </w:tc>
        <w:tc>
          <w:tcPr>
            <w:tcW w:w="1304" w:type="dxa"/>
            <w:tcBorders>
              <w:left w:val="nil"/>
              <w:bottom w:val="single" w:sz="7" w:space="0" w:color="000000"/>
              <w:right w:val="nil"/>
            </w:tcBorders>
            <w:tcMar>
              <w:top w:w="45" w:type="dxa"/>
              <w:left w:w="85" w:type="dxa"/>
              <w:bottom w:w="45" w:type="dxa"/>
              <w:right w:w="85" w:type="dxa"/>
            </w:tcMar>
            <w:vAlign w:val="center"/>
          </w:tcPr>
          <w:p w14:paraId="2B0B2EFB" w14:textId="77777777" w:rsidR="004139D5" w:rsidRDefault="002735B2">
            <w:pPr>
              <w:keepLines/>
              <w:spacing w:line="360" w:lineRule="exact"/>
              <w:ind w:firstLine="0"/>
              <w:rPr>
                <w:rFonts w:hint="eastAsia"/>
              </w:rPr>
            </w:pPr>
            <w:r>
              <w:rPr>
                <w:sz w:val="21"/>
                <w:szCs w:val="21"/>
              </w:rPr>
              <w:t>—</w:t>
            </w:r>
          </w:p>
        </w:tc>
        <w:tc>
          <w:tcPr>
            <w:tcW w:w="3061" w:type="dxa"/>
            <w:tcBorders>
              <w:left w:val="nil"/>
              <w:bottom w:val="single" w:sz="7" w:space="0" w:color="000000"/>
              <w:right w:val="nil"/>
            </w:tcBorders>
            <w:tcMar>
              <w:top w:w="45" w:type="dxa"/>
              <w:left w:w="85" w:type="dxa"/>
              <w:bottom w:w="45" w:type="dxa"/>
              <w:right w:w="85" w:type="dxa"/>
            </w:tcMar>
            <w:vAlign w:val="center"/>
          </w:tcPr>
          <w:p w14:paraId="67160B9A" w14:textId="77777777" w:rsidR="004139D5" w:rsidRDefault="002735B2">
            <w:pPr>
              <w:keepLines/>
              <w:spacing w:line="360" w:lineRule="exact"/>
              <w:ind w:firstLine="0"/>
              <w:rPr>
                <w:rFonts w:hint="eastAsia"/>
              </w:rPr>
            </w:pPr>
            <w:r>
              <w:rPr>
                <w:sz w:val="21"/>
                <w:szCs w:val="21"/>
              </w:rPr>
              <w:t>乐观并发版本号</w:t>
            </w:r>
          </w:p>
        </w:tc>
      </w:tr>
    </w:tbl>
    <w:p w14:paraId="3C48D959" w14:textId="77777777" w:rsidR="004139D5" w:rsidRDefault="002735B2">
      <w:pPr>
        <w:rPr>
          <w:rFonts w:hint="eastAsia"/>
        </w:rPr>
      </w:pPr>
      <w:r>
        <w:t>主键：</w:t>
      </w:r>
      <w:r>
        <w:t>cost_id, position</w:t>
      </w:r>
      <w:r>
        <w:t>。</w:t>
      </w:r>
    </w:p>
    <w:p w14:paraId="51C71248" w14:textId="77777777" w:rsidR="004139D5" w:rsidRDefault="002735B2">
      <w:pPr>
        <w:rPr>
          <w:rFonts w:hint="eastAsia"/>
        </w:rPr>
      </w:pPr>
      <w:r>
        <w:t>物理外键：</w:t>
      </w:r>
      <w:r>
        <w:t>cost_id → costs (id)</w:t>
      </w:r>
      <w:r>
        <w:t>；</w:t>
      </w:r>
      <w:r>
        <w:t>ON DELETE CASCADE</w:t>
      </w:r>
      <w:r>
        <w:t>。</w:t>
      </w:r>
    </w:p>
    <w:p w14:paraId="5D154406" w14:textId="77777777" w:rsidR="004139D5" w:rsidRDefault="002735B2">
      <w:pPr>
        <w:rPr>
          <w:rFonts w:hint="eastAsia"/>
        </w:rPr>
      </w:pPr>
      <w:r>
        <w:t>逻辑引用：</w:t>
      </w:r>
      <w:r>
        <w:t>user_id → users (id)</w:t>
      </w:r>
      <w:r>
        <w:t>；业务记录操作者逻辑引用，</w:t>
      </w:r>
      <w:r>
        <w:t>DDL</w:t>
      </w:r>
      <w:r>
        <w:t>未声明外键。</w:t>
      </w:r>
    </w:p>
    <w:p w14:paraId="13DF7B4A" w14:textId="77777777" w:rsidR="004139D5" w:rsidRDefault="002735B2">
      <w:pPr>
        <w:pStyle w:val="21"/>
        <w:numPr>
          <w:ilvl w:val="1"/>
          <w:numId w:val="11"/>
        </w:numPr>
      </w:pPr>
      <w:bookmarkStart w:id="155" w:name="_Toc243288783"/>
      <w:r>
        <w:t xml:space="preserve">quarterReports </w:t>
      </w:r>
      <w:r>
        <w:t>季度报告</w:t>
      </w:r>
      <w:bookmarkEnd w:id="155"/>
    </w:p>
    <w:p w14:paraId="7F8988F1" w14:textId="77777777" w:rsidR="004139D5" w:rsidRDefault="002735B2">
      <w:pPr>
        <w:rPr>
          <w:rFonts w:hint="eastAsia"/>
        </w:rPr>
      </w:pPr>
      <w:r>
        <w:t>保存季度收入、成本、净利润、基金及来源签名。</w:t>
      </w:r>
      <w:r>
        <w:t xml:space="preserve"> </w:t>
      </w:r>
      <w:r>
        <w:t>来源：</w:t>
      </w:r>
      <w:r>
        <w:t>server/schema.sql</w:t>
      </w:r>
      <w:r>
        <w:t>。</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2382"/>
        <w:gridCol w:w="907"/>
        <w:gridCol w:w="1191"/>
        <w:gridCol w:w="1304"/>
        <w:gridCol w:w="3061"/>
      </w:tblGrid>
      <w:tr w:rsidR="004139D5" w14:paraId="3DC47118" w14:textId="77777777">
        <w:trPr>
          <w:cantSplit/>
          <w:tblHeader/>
          <w:jc w:val="center"/>
        </w:trPr>
        <w:tc>
          <w:tcPr>
            <w:tcW w:w="238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5A577531"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字段</w:t>
            </w:r>
          </w:p>
        </w:tc>
        <w:tc>
          <w:tcPr>
            <w:tcW w:w="907"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837CB84"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类型</w:t>
            </w:r>
          </w:p>
        </w:tc>
        <w:tc>
          <w:tcPr>
            <w:tcW w:w="119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F876450"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键</w:t>
            </w:r>
            <w:r>
              <w:rPr>
                <w:rFonts w:ascii="Noto Sans SC" w:eastAsia="Noto Sans SC" w:hAnsi="Noto Sans SC" w:cs="Noto Sans SC"/>
                <w:b/>
                <w:bCs/>
                <w:sz w:val="21"/>
                <w:szCs w:val="21"/>
              </w:rPr>
              <w:t>/</w:t>
            </w:r>
            <w:r>
              <w:rPr>
                <w:rFonts w:ascii="Noto Sans SC" w:eastAsia="Noto Sans SC" w:hAnsi="Noto Sans SC" w:cs="Noto Sans SC"/>
                <w:b/>
                <w:bCs/>
                <w:sz w:val="21"/>
                <w:szCs w:val="21"/>
              </w:rPr>
              <w:t>可空</w:t>
            </w:r>
          </w:p>
        </w:tc>
        <w:tc>
          <w:tcPr>
            <w:tcW w:w="130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48203757"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默认</w:t>
            </w:r>
          </w:p>
        </w:tc>
        <w:tc>
          <w:tcPr>
            <w:tcW w:w="306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6F7DC20"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含义</w:t>
            </w:r>
          </w:p>
        </w:tc>
      </w:tr>
      <w:tr w:rsidR="004139D5" w14:paraId="1E04AA25"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34338BC6" w14:textId="77777777" w:rsidR="004139D5" w:rsidRDefault="002735B2">
            <w:pPr>
              <w:keepLines/>
              <w:spacing w:line="360" w:lineRule="exact"/>
              <w:ind w:firstLine="0"/>
              <w:rPr>
                <w:rFonts w:hint="eastAsia"/>
              </w:rPr>
            </w:pPr>
            <w:r>
              <w:rPr>
                <w:sz w:val="21"/>
                <w:szCs w:val="21"/>
              </w:rPr>
              <w:t>id</w:t>
            </w:r>
          </w:p>
        </w:tc>
        <w:tc>
          <w:tcPr>
            <w:tcW w:w="907" w:type="dxa"/>
            <w:tcBorders>
              <w:left w:val="nil"/>
              <w:bottom w:val="nil"/>
              <w:right w:val="nil"/>
            </w:tcBorders>
            <w:tcMar>
              <w:top w:w="45" w:type="dxa"/>
              <w:left w:w="85" w:type="dxa"/>
              <w:bottom w:w="45" w:type="dxa"/>
              <w:right w:w="85" w:type="dxa"/>
            </w:tcMar>
            <w:vAlign w:val="center"/>
          </w:tcPr>
          <w:p w14:paraId="3885ED8B"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04F6B355" w14:textId="77777777" w:rsidR="004139D5" w:rsidRDefault="002735B2">
            <w:pPr>
              <w:keepLines/>
              <w:spacing w:line="360" w:lineRule="exact"/>
              <w:ind w:firstLine="0"/>
              <w:rPr>
                <w:rFonts w:hint="eastAsia"/>
              </w:rPr>
            </w:pPr>
            <w:r>
              <w:rPr>
                <w:sz w:val="21"/>
                <w:szCs w:val="21"/>
              </w:rPr>
              <w:t>PK*/Y</w:t>
            </w:r>
          </w:p>
        </w:tc>
        <w:tc>
          <w:tcPr>
            <w:tcW w:w="1304" w:type="dxa"/>
            <w:tcBorders>
              <w:left w:val="nil"/>
              <w:bottom w:val="nil"/>
              <w:right w:val="nil"/>
            </w:tcBorders>
            <w:tcMar>
              <w:top w:w="45" w:type="dxa"/>
              <w:left w:w="85" w:type="dxa"/>
              <w:bottom w:w="45" w:type="dxa"/>
              <w:right w:w="85" w:type="dxa"/>
            </w:tcMar>
            <w:vAlign w:val="center"/>
          </w:tcPr>
          <w:p w14:paraId="074A8273"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507B1C97" w14:textId="77777777" w:rsidR="004139D5" w:rsidRDefault="002735B2">
            <w:pPr>
              <w:keepLines/>
              <w:spacing w:line="360" w:lineRule="exact"/>
              <w:ind w:firstLine="0"/>
              <w:rPr>
                <w:rFonts w:hint="eastAsia"/>
              </w:rPr>
            </w:pPr>
            <w:r>
              <w:rPr>
                <w:sz w:val="21"/>
                <w:szCs w:val="21"/>
              </w:rPr>
              <w:t>记录编号</w:t>
            </w:r>
          </w:p>
        </w:tc>
      </w:tr>
      <w:tr w:rsidR="004139D5" w14:paraId="74003ECE"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34000663" w14:textId="77777777" w:rsidR="004139D5" w:rsidRDefault="002735B2">
            <w:pPr>
              <w:keepLines/>
              <w:spacing w:line="360" w:lineRule="exact"/>
              <w:ind w:firstLine="0"/>
              <w:rPr>
                <w:rFonts w:hint="eastAsia"/>
              </w:rPr>
            </w:pPr>
            <w:r>
              <w:rPr>
                <w:sz w:val="21"/>
                <w:szCs w:val="21"/>
              </w:rPr>
              <w:t>quarter</w:t>
            </w:r>
          </w:p>
        </w:tc>
        <w:tc>
          <w:tcPr>
            <w:tcW w:w="907" w:type="dxa"/>
            <w:tcBorders>
              <w:left w:val="nil"/>
              <w:bottom w:val="nil"/>
              <w:right w:val="nil"/>
            </w:tcBorders>
            <w:tcMar>
              <w:top w:w="45" w:type="dxa"/>
              <w:left w:w="85" w:type="dxa"/>
              <w:bottom w:w="45" w:type="dxa"/>
              <w:right w:w="85" w:type="dxa"/>
            </w:tcMar>
            <w:vAlign w:val="center"/>
          </w:tcPr>
          <w:p w14:paraId="0001DF9B"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62EBF667"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1158B6FF"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1371135B" w14:textId="77777777" w:rsidR="004139D5" w:rsidRDefault="002735B2">
            <w:pPr>
              <w:keepLines/>
              <w:spacing w:line="360" w:lineRule="exact"/>
              <w:ind w:firstLine="0"/>
              <w:rPr>
                <w:rFonts w:hint="eastAsia"/>
              </w:rPr>
            </w:pPr>
            <w:r>
              <w:rPr>
                <w:sz w:val="21"/>
                <w:szCs w:val="21"/>
              </w:rPr>
              <w:t>核算季度（</w:t>
            </w:r>
            <w:r>
              <w:rPr>
                <w:sz w:val="21"/>
                <w:szCs w:val="21"/>
              </w:rPr>
              <w:t>YYYY-Qn</w:t>
            </w:r>
            <w:r>
              <w:rPr>
                <w:sz w:val="21"/>
                <w:szCs w:val="21"/>
              </w:rPr>
              <w:t>）</w:t>
            </w:r>
          </w:p>
        </w:tc>
      </w:tr>
      <w:tr w:rsidR="004139D5" w14:paraId="0B2EDBCB"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4876603E" w14:textId="77777777" w:rsidR="004139D5" w:rsidRDefault="002735B2">
            <w:pPr>
              <w:keepLines/>
              <w:spacing w:line="360" w:lineRule="exact"/>
              <w:ind w:firstLine="0"/>
              <w:rPr>
                <w:rFonts w:hint="eastAsia"/>
              </w:rPr>
            </w:pPr>
            <w:r>
              <w:rPr>
                <w:sz w:val="21"/>
                <w:szCs w:val="21"/>
              </w:rPr>
              <w:t>revenue</w:t>
            </w:r>
          </w:p>
        </w:tc>
        <w:tc>
          <w:tcPr>
            <w:tcW w:w="907" w:type="dxa"/>
            <w:tcBorders>
              <w:left w:val="nil"/>
              <w:bottom w:val="nil"/>
              <w:right w:val="nil"/>
            </w:tcBorders>
            <w:tcMar>
              <w:top w:w="45" w:type="dxa"/>
              <w:left w:w="85" w:type="dxa"/>
              <w:bottom w:w="45" w:type="dxa"/>
              <w:right w:w="85" w:type="dxa"/>
            </w:tcMar>
            <w:vAlign w:val="center"/>
          </w:tcPr>
          <w:p w14:paraId="00570AA9" w14:textId="77777777" w:rsidR="004139D5" w:rsidRDefault="002735B2">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2640AA98"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19DD61B7"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5CFA58D5" w14:textId="77777777" w:rsidR="004139D5" w:rsidRDefault="002735B2">
            <w:pPr>
              <w:keepLines/>
              <w:spacing w:line="360" w:lineRule="exact"/>
              <w:ind w:firstLine="0"/>
              <w:rPr>
                <w:rFonts w:hint="eastAsia"/>
              </w:rPr>
            </w:pPr>
            <w:r>
              <w:rPr>
                <w:sz w:val="21"/>
                <w:szCs w:val="21"/>
              </w:rPr>
              <w:t>开单收入减冲销（整数分）</w:t>
            </w:r>
          </w:p>
        </w:tc>
      </w:tr>
      <w:tr w:rsidR="004139D5" w14:paraId="544B41BB"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1FB2AA41" w14:textId="77777777" w:rsidR="004139D5" w:rsidRDefault="002735B2">
            <w:pPr>
              <w:keepLines/>
              <w:spacing w:line="360" w:lineRule="exact"/>
              <w:ind w:firstLine="0"/>
              <w:rPr>
                <w:rFonts w:hint="eastAsia"/>
              </w:rPr>
            </w:pPr>
            <w:r>
              <w:rPr>
                <w:sz w:val="21"/>
                <w:szCs w:val="21"/>
              </w:rPr>
              <w:t>supplies</w:t>
            </w:r>
          </w:p>
        </w:tc>
        <w:tc>
          <w:tcPr>
            <w:tcW w:w="907" w:type="dxa"/>
            <w:tcBorders>
              <w:left w:val="nil"/>
              <w:bottom w:val="nil"/>
              <w:right w:val="nil"/>
            </w:tcBorders>
            <w:tcMar>
              <w:top w:w="45" w:type="dxa"/>
              <w:left w:w="85" w:type="dxa"/>
              <w:bottom w:w="45" w:type="dxa"/>
              <w:right w:w="85" w:type="dxa"/>
            </w:tcMar>
            <w:vAlign w:val="center"/>
          </w:tcPr>
          <w:p w14:paraId="243A393C" w14:textId="77777777" w:rsidR="004139D5" w:rsidRDefault="002735B2">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68B2806C"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22F58FF8"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41A0E3AD" w14:textId="77777777" w:rsidR="004139D5" w:rsidRDefault="002735B2">
            <w:pPr>
              <w:keepLines/>
              <w:spacing w:line="360" w:lineRule="exact"/>
              <w:ind w:firstLine="0"/>
              <w:rPr>
                <w:rFonts w:hint="eastAsia"/>
              </w:rPr>
            </w:pPr>
            <w:r>
              <w:rPr>
                <w:sz w:val="21"/>
                <w:szCs w:val="21"/>
              </w:rPr>
              <w:t>耗材成本（整数分）</w:t>
            </w:r>
          </w:p>
        </w:tc>
      </w:tr>
      <w:tr w:rsidR="004139D5" w14:paraId="4C1B96C6"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662593A0" w14:textId="77777777" w:rsidR="004139D5" w:rsidRDefault="002735B2">
            <w:pPr>
              <w:keepLines/>
              <w:spacing w:line="360" w:lineRule="exact"/>
              <w:ind w:firstLine="0"/>
              <w:rPr>
                <w:rFonts w:hint="eastAsia"/>
              </w:rPr>
            </w:pPr>
            <w:r>
              <w:rPr>
                <w:sz w:val="21"/>
                <w:szCs w:val="21"/>
              </w:rPr>
              <w:t>operations</w:t>
            </w:r>
          </w:p>
        </w:tc>
        <w:tc>
          <w:tcPr>
            <w:tcW w:w="907" w:type="dxa"/>
            <w:tcBorders>
              <w:left w:val="nil"/>
              <w:bottom w:val="nil"/>
              <w:right w:val="nil"/>
            </w:tcBorders>
            <w:tcMar>
              <w:top w:w="45" w:type="dxa"/>
              <w:left w:w="85" w:type="dxa"/>
              <w:bottom w:w="45" w:type="dxa"/>
              <w:right w:w="85" w:type="dxa"/>
            </w:tcMar>
            <w:vAlign w:val="center"/>
          </w:tcPr>
          <w:p w14:paraId="4A9D4228" w14:textId="77777777" w:rsidR="004139D5" w:rsidRDefault="002735B2">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0DFFDAFE"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2B80E950"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0B836DE5" w14:textId="77777777" w:rsidR="004139D5" w:rsidRDefault="002735B2">
            <w:pPr>
              <w:keepLines/>
              <w:spacing w:line="360" w:lineRule="exact"/>
              <w:ind w:firstLine="0"/>
              <w:rPr>
                <w:rFonts w:hint="eastAsia"/>
              </w:rPr>
            </w:pPr>
            <w:r>
              <w:rPr>
                <w:sz w:val="21"/>
                <w:szCs w:val="21"/>
              </w:rPr>
              <w:t>运营成本（整数分）</w:t>
            </w:r>
          </w:p>
        </w:tc>
      </w:tr>
      <w:tr w:rsidR="004139D5" w14:paraId="7D024FBB"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597406B1" w14:textId="77777777" w:rsidR="004139D5" w:rsidRDefault="002735B2">
            <w:pPr>
              <w:keepLines/>
              <w:spacing w:line="360" w:lineRule="exact"/>
              <w:ind w:firstLine="0"/>
              <w:rPr>
                <w:rFonts w:hint="eastAsia"/>
              </w:rPr>
            </w:pPr>
            <w:r>
              <w:rPr>
                <w:sz w:val="21"/>
                <w:szCs w:val="21"/>
              </w:rPr>
              <w:t>net_profit</w:t>
            </w:r>
          </w:p>
        </w:tc>
        <w:tc>
          <w:tcPr>
            <w:tcW w:w="907" w:type="dxa"/>
            <w:tcBorders>
              <w:left w:val="nil"/>
              <w:bottom w:val="nil"/>
              <w:right w:val="nil"/>
            </w:tcBorders>
            <w:tcMar>
              <w:top w:w="45" w:type="dxa"/>
              <w:left w:w="85" w:type="dxa"/>
              <w:bottom w:w="45" w:type="dxa"/>
              <w:right w:w="85" w:type="dxa"/>
            </w:tcMar>
            <w:vAlign w:val="center"/>
          </w:tcPr>
          <w:p w14:paraId="53318932" w14:textId="77777777" w:rsidR="004139D5" w:rsidRDefault="002735B2">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2E691549"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10626E5C"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2B3074EC" w14:textId="77777777" w:rsidR="004139D5" w:rsidRDefault="002735B2">
            <w:pPr>
              <w:keepLines/>
              <w:spacing w:line="360" w:lineRule="exact"/>
              <w:ind w:firstLine="0"/>
              <w:rPr>
                <w:rFonts w:hint="eastAsia"/>
              </w:rPr>
            </w:pPr>
            <w:r>
              <w:rPr>
                <w:sz w:val="21"/>
                <w:szCs w:val="21"/>
              </w:rPr>
              <w:t>收入减两类成本（整数分）</w:t>
            </w:r>
          </w:p>
        </w:tc>
      </w:tr>
      <w:tr w:rsidR="004139D5" w14:paraId="0C08B112"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5CB9BC82" w14:textId="77777777" w:rsidR="004139D5" w:rsidRDefault="002735B2">
            <w:pPr>
              <w:keepLines/>
              <w:spacing w:line="360" w:lineRule="exact"/>
              <w:ind w:firstLine="0"/>
              <w:rPr>
                <w:rFonts w:hint="eastAsia"/>
              </w:rPr>
            </w:pPr>
            <w:r>
              <w:rPr>
                <w:sz w:val="21"/>
                <w:szCs w:val="21"/>
              </w:rPr>
              <w:t>fund</w:t>
            </w:r>
          </w:p>
        </w:tc>
        <w:tc>
          <w:tcPr>
            <w:tcW w:w="907" w:type="dxa"/>
            <w:tcBorders>
              <w:left w:val="nil"/>
              <w:bottom w:val="nil"/>
              <w:right w:val="nil"/>
            </w:tcBorders>
            <w:tcMar>
              <w:top w:w="45" w:type="dxa"/>
              <w:left w:w="85" w:type="dxa"/>
              <w:bottom w:w="45" w:type="dxa"/>
              <w:right w:w="85" w:type="dxa"/>
            </w:tcMar>
            <w:vAlign w:val="center"/>
          </w:tcPr>
          <w:p w14:paraId="5C819F91" w14:textId="77777777" w:rsidR="004139D5" w:rsidRDefault="002735B2">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73D35D6E"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0EB44A69"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359764F4" w14:textId="77777777" w:rsidR="004139D5" w:rsidRDefault="002735B2">
            <w:pPr>
              <w:keepLines/>
              <w:spacing w:line="360" w:lineRule="exact"/>
              <w:ind w:firstLine="0"/>
              <w:rPr>
                <w:rFonts w:hint="eastAsia"/>
              </w:rPr>
            </w:pPr>
            <w:r>
              <w:rPr>
                <w:sz w:val="21"/>
                <w:szCs w:val="21"/>
              </w:rPr>
              <w:t>按规则计提基金（整数分）</w:t>
            </w:r>
          </w:p>
        </w:tc>
      </w:tr>
      <w:tr w:rsidR="004139D5" w14:paraId="5DD6369C"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447DBD81" w14:textId="77777777" w:rsidR="004139D5" w:rsidRDefault="002735B2">
            <w:pPr>
              <w:keepLines/>
              <w:spacing w:line="360" w:lineRule="exact"/>
              <w:ind w:firstLine="0"/>
              <w:rPr>
                <w:rFonts w:hint="eastAsia"/>
              </w:rPr>
            </w:pPr>
            <w:r>
              <w:rPr>
                <w:sz w:val="21"/>
                <w:szCs w:val="21"/>
              </w:rPr>
              <w:t>fund_rate</w:t>
            </w:r>
          </w:p>
        </w:tc>
        <w:tc>
          <w:tcPr>
            <w:tcW w:w="907" w:type="dxa"/>
            <w:tcBorders>
              <w:left w:val="nil"/>
              <w:bottom w:val="nil"/>
              <w:right w:val="nil"/>
            </w:tcBorders>
            <w:tcMar>
              <w:top w:w="45" w:type="dxa"/>
              <w:left w:w="85" w:type="dxa"/>
              <w:bottom w:w="45" w:type="dxa"/>
              <w:right w:w="85" w:type="dxa"/>
            </w:tcMar>
            <w:vAlign w:val="center"/>
          </w:tcPr>
          <w:p w14:paraId="26DBE005" w14:textId="77777777" w:rsidR="004139D5" w:rsidRDefault="002735B2">
            <w:pPr>
              <w:keepLines/>
              <w:spacing w:line="360" w:lineRule="exact"/>
              <w:ind w:firstLine="0"/>
              <w:rPr>
                <w:rFonts w:hint="eastAsia"/>
              </w:rPr>
            </w:pPr>
            <w:r>
              <w:rPr>
                <w:sz w:val="21"/>
                <w:szCs w:val="21"/>
              </w:rPr>
              <w:t>REAL</w:t>
            </w:r>
          </w:p>
        </w:tc>
        <w:tc>
          <w:tcPr>
            <w:tcW w:w="1191" w:type="dxa"/>
            <w:tcBorders>
              <w:left w:val="nil"/>
              <w:bottom w:val="nil"/>
              <w:right w:val="nil"/>
            </w:tcBorders>
            <w:tcMar>
              <w:top w:w="45" w:type="dxa"/>
              <w:left w:w="85" w:type="dxa"/>
              <w:bottom w:w="45" w:type="dxa"/>
              <w:right w:w="85" w:type="dxa"/>
            </w:tcMar>
            <w:vAlign w:val="center"/>
          </w:tcPr>
          <w:p w14:paraId="5C2DF7B5"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6A84B710"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006FD8A1" w14:textId="77777777" w:rsidR="004139D5" w:rsidRDefault="002735B2">
            <w:pPr>
              <w:keepLines/>
              <w:spacing w:line="360" w:lineRule="exact"/>
              <w:ind w:firstLine="0"/>
              <w:rPr>
                <w:rFonts w:hint="eastAsia"/>
              </w:rPr>
            </w:pPr>
            <w:r>
              <w:rPr>
                <w:sz w:val="21"/>
                <w:szCs w:val="21"/>
              </w:rPr>
              <w:t>基金比例（</w:t>
            </w:r>
            <w:r>
              <w:rPr>
                <w:sz w:val="21"/>
                <w:szCs w:val="21"/>
              </w:rPr>
              <w:t>0</w:t>
            </w:r>
            <w:r>
              <w:rPr>
                <w:sz w:val="21"/>
                <w:szCs w:val="21"/>
              </w:rPr>
              <w:t>至</w:t>
            </w:r>
            <w:r>
              <w:rPr>
                <w:sz w:val="21"/>
                <w:szCs w:val="21"/>
              </w:rPr>
              <w:t>1</w:t>
            </w:r>
            <w:r>
              <w:rPr>
                <w:sz w:val="21"/>
                <w:szCs w:val="21"/>
              </w:rPr>
              <w:t>）</w:t>
            </w:r>
          </w:p>
        </w:tc>
      </w:tr>
      <w:tr w:rsidR="004139D5" w14:paraId="2065A8E6"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7DF9D942" w14:textId="77777777" w:rsidR="004139D5" w:rsidRDefault="002735B2">
            <w:pPr>
              <w:keepLines/>
              <w:spacing w:line="360" w:lineRule="exact"/>
              <w:ind w:firstLine="0"/>
              <w:rPr>
                <w:rFonts w:hint="eastAsia"/>
              </w:rPr>
            </w:pPr>
            <w:r>
              <w:rPr>
                <w:sz w:val="21"/>
                <w:szCs w:val="21"/>
              </w:rPr>
              <w:lastRenderedPageBreak/>
              <w:t>negative_profit_</w:t>
            </w:r>
            <w:r>
              <w:rPr>
                <w:sz w:val="21"/>
                <w:szCs w:val="21"/>
              </w:rPr>
              <w:br/>
              <w:t>policy</w:t>
            </w:r>
          </w:p>
        </w:tc>
        <w:tc>
          <w:tcPr>
            <w:tcW w:w="907" w:type="dxa"/>
            <w:tcBorders>
              <w:left w:val="nil"/>
              <w:bottom w:val="nil"/>
              <w:right w:val="nil"/>
            </w:tcBorders>
            <w:tcMar>
              <w:top w:w="45" w:type="dxa"/>
              <w:left w:w="85" w:type="dxa"/>
              <w:bottom w:w="45" w:type="dxa"/>
              <w:right w:w="85" w:type="dxa"/>
            </w:tcMar>
            <w:vAlign w:val="center"/>
          </w:tcPr>
          <w:p w14:paraId="7510B56E"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1D0D31ED" w14:textId="77777777" w:rsidR="004139D5" w:rsidRDefault="002735B2">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1E411968"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4278691F" w14:textId="77777777" w:rsidR="004139D5" w:rsidRDefault="002735B2">
            <w:pPr>
              <w:keepLines/>
              <w:spacing w:line="360" w:lineRule="exact"/>
              <w:ind w:firstLine="0"/>
              <w:rPr>
                <w:rFonts w:hint="eastAsia"/>
              </w:rPr>
            </w:pPr>
            <w:r>
              <w:rPr>
                <w:sz w:val="21"/>
                <w:szCs w:val="21"/>
              </w:rPr>
              <w:t>亏损时的基金处理规则</w:t>
            </w:r>
          </w:p>
        </w:tc>
      </w:tr>
      <w:tr w:rsidR="004139D5" w14:paraId="2D1388E0"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770D42D6" w14:textId="77777777" w:rsidR="004139D5" w:rsidRDefault="002735B2">
            <w:pPr>
              <w:keepLines/>
              <w:spacing w:line="360" w:lineRule="exact"/>
              <w:ind w:firstLine="0"/>
              <w:rPr>
                <w:rFonts w:hint="eastAsia"/>
              </w:rPr>
            </w:pPr>
            <w:r>
              <w:rPr>
                <w:sz w:val="21"/>
                <w:szCs w:val="21"/>
              </w:rPr>
              <w:t>revenue_basis</w:t>
            </w:r>
          </w:p>
        </w:tc>
        <w:tc>
          <w:tcPr>
            <w:tcW w:w="907" w:type="dxa"/>
            <w:tcBorders>
              <w:left w:val="nil"/>
              <w:bottom w:val="nil"/>
              <w:right w:val="nil"/>
            </w:tcBorders>
            <w:tcMar>
              <w:top w:w="45" w:type="dxa"/>
              <w:left w:w="85" w:type="dxa"/>
              <w:bottom w:w="45" w:type="dxa"/>
              <w:right w:w="85" w:type="dxa"/>
            </w:tcMar>
            <w:vAlign w:val="center"/>
          </w:tcPr>
          <w:p w14:paraId="52CA104A"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2CDFCD29" w14:textId="77777777" w:rsidR="004139D5" w:rsidRDefault="002735B2">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20CE756A"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2B7B1CFB" w14:textId="77777777" w:rsidR="004139D5" w:rsidRDefault="002735B2">
            <w:pPr>
              <w:keepLines/>
              <w:spacing w:line="360" w:lineRule="exact"/>
              <w:ind w:firstLine="0"/>
              <w:rPr>
                <w:rFonts w:hint="eastAsia"/>
              </w:rPr>
            </w:pPr>
            <w:r>
              <w:rPr>
                <w:sz w:val="21"/>
                <w:szCs w:val="21"/>
              </w:rPr>
              <w:t>收入确认口径</w:t>
            </w:r>
          </w:p>
        </w:tc>
      </w:tr>
      <w:tr w:rsidR="004139D5" w14:paraId="3606DDED"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6176BBFC" w14:textId="77777777" w:rsidR="004139D5" w:rsidRDefault="002735B2">
            <w:pPr>
              <w:keepLines/>
              <w:spacing w:line="360" w:lineRule="exact"/>
              <w:ind w:firstLine="0"/>
              <w:rPr>
                <w:rFonts w:hint="eastAsia"/>
              </w:rPr>
            </w:pPr>
            <w:r>
              <w:rPr>
                <w:sz w:val="21"/>
                <w:szCs w:val="21"/>
              </w:rPr>
              <w:t>status</w:t>
            </w:r>
          </w:p>
        </w:tc>
        <w:tc>
          <w:tcPr>
            <w:tcW w:w="907" w:type="dxa"/>
            <w:tcBorders>
              <w:left w:val="nil"/>
              <w:bottom w:val="nil"/>
              <w:right w:val="nil"/>
            </w:tcBorders>
            <w:tcMar>
              <w:top w:w="45" w:type="dxa"/>
              <w:left w:w="85" w:type="dxa"/>
              <w:bottom w:w="45" w:type="dxa"/>
              <w:right w:w="85" w:type="dxa"/>
            </w:tcMar>
            <w:vAlign w:val="center"/>
          </w:tcPr>
          <w:p w14:paraId="23169EBF"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35D4C3F4"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3E6E34D1"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24ED1337" w14:textId="77777777" w:rsidR="004139D5" w:rsidRDefault="002735B2">
            <w:pPr>
              <w:keepLines/>
              <w:spacing w:line="360" w:lineRule="exact"/>
              <w:ind w:firstLine="0"/>
              <w:rPr>
                <w:rFonts w:hint="eastAsia"/>
              </w:rPr>
            </w:pPr>
            <w:r>
              <w:rPr>
                <w:sz w:val="21"/>
                <w:szCs w:val="21"/>
              </w:rPr>
              <w:t>报告状态（</w:t>
            </w:r>
            <w:r>
              <w:rPr>
                <w:sz w:val="21"/>
                <w:szCs w:val="21"/>
              </w:rPr>
              <w:t>draft/approved</w:t>
            </w:r>
            <w:r>
              <w:rPr>
                <w:sz w:val="21"/>
                <w:szCs w:val="21"/>
              </w:rPr>
              <w:t>）</w:t>
            </w:r>
          </w:p>
        </w:tc>
      </w:tr>
      <w:tr w:rsidR="004139D5" w14:paraId="4C1106F2"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407CA8BC" w14:textId="77777777" w:rsidR="004139D5" w:rsidRDefault="002735B2">
            <w:pPr>
              <w:keepLines/>
              <w:spacing w:line="360" w:lineRule="exact"/>
              <w:ind w:firstLine="0"/>
              <w:rPr>
                <w:rFonts w:hint="eastAsia"/>
              </w:rPr>
            </w:pPr>
            <w:r>
              <w:rPr>
                <w:sz w:val="21"/>
                <w:szCs w:val="21"/>
              </w:rPr>
              <w:t>created_at</w:t>
            </w:r>
          </w:p>
        </w:tc>
        <w:tc>
          <w:tcPr>
            <w:tcW w:w="907" w:type="dxa"/>
            <w:tcBorders>
              <w:left w:val="nil"/>
              <w:bottom w:val="nil"/>
              <w:right w:val="nil"/>
            </w:tcBorders>
            <w:tcMar>
              <w:top w:w="45" w:type="dxa"/>
              <w:left w:w="85" w:type="dxa"/>
              <w:bottom w:w="45" w:type="dxa"/>
              <w:right w:w="85" w:type="dxa"/>
            </w:tcMar>
            <w:vAlign w:val="center"/>
          </w:tcPr>
          <w:p w14:paraId="096213C2"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129CBCB1" w14:textId="77777777" w:rsidR="004139D5" w:rsidRDefault="002735B2">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21FF8328"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6257597D" w14:textId="77777777" w:rsidR="004139D5" w:rsidRDefault="002735B2">
            <w:pPr>
              <w:keepLines/>
              <w:spacing w:line="360" w:lineRule="exact"/>
              <w:ind w:firstLine="0"/>
              <w:rPr>
                <w:rFonts w:hint="eastAsia"/>
              </w:rPr>
            </w:pPr>
            <w:r>
              <w:rPr>
                <w:sz w:val="21"/>
                <w:szCs w:val="21"/>
              </w:rPr>
              <w:t>创建时间</w:t>
            </w:r>
          </w:p>
        </w:tc>
      </w:tr>
      <w:tr w:rsidR="004139D5" w14:paraId="2F1963A7"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44445964" w14:textId="77777777" w:rsidR="004139D5" w:rsidRDefault="002735B2">
            <w:pPr>
              <w:keepLines/>
              <w:spacing w:line="360" w:lineRule="exact"/>
              <w:ind w:firstLine="0"/>
              <w:rPr>
                <w:rFonts w:hint="eastAsia"/>
              </w:rPr>
            </w:pPr>
            <w:r>
              <w:rPr>
                <w:sz w:val="21"/>
                <w:szCs w:val="21"/>
              </w:rPr>
              <w:t>scope</w:t>
            </w:r>
          </w:p>
        </w:tc>
        <w:tc>
          <w:tcPr>
            <w:tcW w:w="907" w:type="dxa"/>
            <w:tcBorders>
              <w:left w:val="nil"/>
              <w:bottom w:val="nil"/>
              <w:right w:val="nil"/>
            </w:tcBorders>
            <w:tcMar>
              <w:top w:w="45" w:type="dxa"/>
              <w:left w:w="85" w:type="dxa"/>
              <w:bottom w:w="45" w:type="dxa"/>
              <w:right w:w="85" w:type="dxa"/>
            </w:tcMar>
            <w:vAlign w:val="center"/>
          </w:tcPr>
          <w:p w14:paraId="0D262540"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0B6FCC83" w14:textId="77777777" w:rsidR="004139D5" w:rsidRDefault="002735B2">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5B058346"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7D89EB6B" w14:textId="77777777" w:rsidR="004139D5" w:rsidRDefault="002735B2">
            <w:pPr>
              <w:keepLines/>
              <w:spacing w:line="360" w:lineRule="exact"/>
              <w:ind w:firstLine="0"/>
              <w:rPr>
                <w:rFonts w:hint="eastAsia"/>
              </w:rPr>
            </w:pPr>
            <w:r>
              <w:rPr>
                <w:sz w:val="21"/>
                <w:szCs w:val="21"/>
              </w:rPr>
              <w:t>报告范围说明</w:t>
            </w:r>
          </w:p>
        </w:tc>
      </w:tr>
      <w:tr w:rsidR="004139D5" w14:paraId="488CF965"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7C10DA33" w14:textId="77777777" w:rsidR="004139D5" w:rsidRDefault="002735B2">
            <w:pPr>
              <w:keepLines/>
              <w:spacing w:line="360" w:lineRule="exact"/>
              <w:ind w:firstLine="0"/>
              <w:rPr>
                <w:rFonts w:hint="eastAsia"/>
              </w:rPr>
            </w:pPr>
            <w:r>
              <w:rPr>
                <w:sz w:val="21"/>
                <w:szCs w:val="21"/>
              </w:rPr>
              <w:t>source_signature</w:t>
            </w:r>
          </w:p>
        </w:tc>
        <w:tc>
          <w:tcPr>
            <w:tcW w:w="907" w:type="dxa"/>
            <w:tcBorders>
              <w:left w:val="nil"/>
              <w:bottom w:val="nil"/>
              <w:right w:val="nil"/>
            </w:tcBorders>
            <w:tcMar>
              <w:top w:w="45" w:type="dxa"/>
              <w:left w:w="85" w:type="dxa"/>
              <w:bottom w:w="45" w:type="dxa"/>
              <w:right w:w="85" w:type="dxa"/>
            </w:tcMar>
            <w:vAlign w:val="center"/>
          </w:tcPr>
          <w:p w14:paraId="2D8FE33E"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040DA029" w14:textId="77777777" w:rsidR="004139D5" w:rsidRDefault="002735B2">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19C6082F"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5D34AAE5" w14:textId="77777777" w:rsidR="004139D5" w:rsidRDefault="002735B2">
            <w:pPr>
              <w:keepLines/>
              <w:spacing w:line="360" w:lineRule="exact"/>
              <w:ind w:firstLine="0"/>
              <w:rPr>
                <w:rFonts w:hint="eastAsia"/>
              </w:rPr>
            </w:pPr>
            <w:r>
              <w:rPr>
                <w:sz w:val="21"/>
                <w:szCs w:val="21"/>
              </w:rPr>
              <w:t>来源数据</w:t>
            </w:r>
            <w:r>
              <w:rPr>
                <w:sz w:val="21"/>
                <w:szCs w:val="21"/>
              </w:rPr>
              <w:t>SHA-256</w:t>
            </w:r>
            <w:r>
              <w:rPr>
                <w:sz w:val="21"/>
                <w:szCs w:val="21"/>
              </w:rPr>
              <w:t>签名</w:t>
            </w:r>
          </w:p>
        </w:tc>
      </w:tr>
      <w:tr w:rsidR="004139D5" w14:paraId="09FAF168"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6348683D" w14:textId="77777777" w:rsidR="004139D5" w:rsidRDefault="002735B2">
            <w:pPr>
              <w:keepLines/>
              <w:spacing w:line="360" w:lineRule="exact"/>
              <w:ind w:firstLine="0"/>
              <w:rPr>
                <w:rFonts w:hint="eastAsia"/>
              </w:rPr>
            </w:pPr>
            <w:r>
              <w:rPr>
                <w:sz w:val="21"/>
                <w:szCs w:val="21"/>
              </w:rPr>
              <w:t>approved_by</w:t>
            </w:r>
          </w:p>
        </w:tc>
        <w:tc>
          <w:tcPr>
            <w:tcW w:w="907" w:type="dxa"/>
            <w:tcBorders>
              <w:left w:val="nil"/>
              <w:bottom w:val="nil"/>
              <w:right w:val="nil"/>
            </w:tcBorders>
            <w:tcMar>
              <w:top w:w="45" w:type="dxa"/>
              <w:left w:w="85" w:type="dxa"/>
              <w:bottom w:w="45" w:type="dxa"/>
              <w:right w:w="85" w:type="dxa"/>
            </w:tcMar>
            <w:vAlign w:val="center"/>
          </w:tcPr>
          <w:p w14:paraId="6BD3D01D"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37E3CE37" w14:textId="77777777" w:rsidR="004139D5" w:rsidRDefault="002735B2">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396ADA30"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534144D8" w14:textId="77777777" w:rsidR="004139D5" w:rsidRDefault="002735B2">
            <w:pPr>
              <w:keepLines/>
              <w:spacing w:line="360" w:lineRule="exact"/>
              <w:ind w:firstLine="0"/>
              <w:rPr>
                <w:rFonts w:hint="eastAsia"/>
              </w:rPr>
            </w:pPr>
            <w:r>
              <w:rPr>
                <w:sz w:val="21"/>
                <w:szCs w:val="21"/>
              </w:rPr>
              <w:t>批准账号编号（逻辑引用）</w:t>
            </w:r>
          </w:p>
        </w:tc>
      </w:tr>
      <w:tr w:rsidR="004139D5" w14:paraId="732EA6AA"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7B0BDB93" w14:textId="77777777" w:rsidR="004139D5" w:rsidRDefault="002735B2">
            <w:pPr>
              <w:keepLines/>
              <w:spacing w:line="360" w:lineRule="exact"/>
              <w:ind w:firstLine="0"/>
              <w:rPr>
                <w:rFonts w:hint="eastAsia"/>
              </w:rPr>
            </w:pPr>
            <w:r>
              <w:rPr>
                <w:sz w:val="21"/>
                <w:szCs w:val="21"/>
              </w:rPr>
              <w:t>approved_at</w:t>
            </w:r>
          </w:p>
        </w:tc>
        <w:tc>
          <w:tcPr>
            <w:tcW w:w="907" w:type="dxa"/>
            <w:tcBorders>
              <w:left w:val="nil"/>
              <w:bottom w:val="nil"/>
              <w:right w:val="nil"/>
            </w:tcBorders>
            <w:tcMar>
              <w:top w:w="45" w:type="dxa"/>
              <w:left w:w="85" w:type="dxa"/>
              <w:bottom w:w="45" w:type="dxa"/>
              <w:right w:w="85" w:type="dxa"/>
            </w:tcMar>
            <w:vAlign w:val="center"/>
          </w:tcPr>
          <w:p w14:paraId="10F38A78"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6A13DF01" w14:textId="77777777" w:rsidR="004139D5" w:rsidRDefault="002735B2">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175F1929"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3654EDAC" w14:textId="77777777" w:rsidR="004139D5" w:rsidRDefault="002735B2">
            <w:pPr>
              <w:keepLines/>
              <w:spacing w:line="360" w:lineRule="exact"/>
              <w:ind w:firstLine="0"/>
              <w:rPr>
                <w:rFonts w:hint="eastAsia"/>
              </w:rPr>
            </w:pPr>
            <w:r>
              <w:rPr>
                <w:sz w:val="21"/>
                <w:szCs w:val="21"/>
              </w:rPr>
              <w:t>批准时间</w:t>
            </w:r>
          </w:p>
        </w:tc>
      </w:tr>
      <w:tr w:rsidR="004139D5" w14:paraId="1D878243"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5FBCB706" w14:textId="77777777" w:rsidR="004139D5" w:rsidRDefault="002735B2">
            <w:pPr>
              <w:keepLines/>
              <w:spacing w:line="360" w:lineRule="exact"/>
              <w:ind w:firstLine="0"/>
              <w:rPr>
                <w:rFonts w:hint="eastAsia"/>
              </w:rPr>
            </w:pPr>
            <w:r>
              <w:rPr>
                <w:sz w:val="21"/>
                <w:szCs w:val="21"/>
              </w:rPr>
              <w:t>invalidated_at</w:t>
            </w:r>
          </w:p>
        </w:tc>
        <w:tc>
          <w:tcPr>
            <w:tcW w:w="907" w:type="dxa"/>
            <w:tcBorders>
              <w:left w:val="nil"/>
              <w:bottom w:val="nil"/>
              <w:right w:val="nil"/>
            </w:tcBorders>
            <w:tcMar>
              <w:top w:w="45" w:type="dxa"/>
              <w:left w:w="85" w:type="dxa"/>
              <w:bottom w:w="45" w:type="dxa"/>
              <w:right w:w="85" w:type="dxa"/>
            </w:tcMar>
            <w:vAlign w:val="center"/>
          </w:tcPr>
          <w:p w14:paraId="65C65757"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05118F9B" w14:textId="77777777" w:rsidR="004139D5" w:rsidRDefault="002735B2">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0DBEEF79"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70F5B757" w14:textId="77777777" w:rsidR="004139D5" w:rsidRDefault="002735B2">
            <w:pPr>
              <w:keepLines/>
              <w:spacing w:line="360" w:lineRule="exact"/>
              <w:ind w:firstLine="0"/>
              <w:rPr>
                <w:rFonts w:hint="eastAsia"/>
              </w:rPr>
            </w:pPr>
            <w:r>
              <w:rPr>
                <w:sz w:val="21"/>
                <w:szCs w:val="21"/>
              </w:rPr>
              <w:t>失效时间</w:t>
            </w:r>
          </w:p>
        </w:tc>
      </w:tr>
      <w:tr w:rsidR="004139D5" w14:paraId="0D2CADDC"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729D0F57" w14:textId="77777777" w:rsidR="004139D5" w:rsidRDefault="002735B2">
            <w:pPr>
              <w:keepLines/>
              <w:spacing w:line="360" w:lineRule="exact"/>
              <w:ind w:firstLine="0"/>
              <w:rPr>
                <w:rFonts w:hint="eastAsia"/>
              </w:rPr>
            </w:pPr>
            <w:r>
              <w:rPr>
                <w:sz w:val="21"/>
                <w:szCs w:val="21"/>
              </w:rPr>
              <w:t>invalidated_reason</w:t>
            </w:r>
          </w:p>
        </w:tc>
        <w:tc>
          <w:tcPr>
            <w:tcW w:w="907" w:type="dxa"/>
            <w:tcBorders>
              <w:left w:val="nil"/>
              <w:bottom w:val="nil"/>
              <w:right w:val="nil"/>
            </w:tcBorders>
            <w:tcMar>
              <w:top w:w="45" w:type="dxa"/>
              <w:left w:w="85" w:type="dxa"/>
              <w:bottom w:w="45" w:type="dxa"/>
              <w:right w:w="85" w:type="dxa"/>
            </w:tcMar>
            <w:vAlign w:val="center"/>
          </w:tcPr>
          <w:p w14:paraId="0E6275FE"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72554EA3" w14:textId="77777777" w:rsidR="004139D5" w:rsidRDefault="002735B2">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4DB6BA5A"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7617E157" w14:textId="77777777" w:rsidR="004139D5" w:rsidRDefault="002735B2">
            <w:pPr>
              <w:keepLines/>
              <w:spacing w:line="360" w:lineRule="exact"/>
              <w:ind w:firstLine="0"/>
              <w:rPr>
                <w:rFonts w:hint="eastAsia"/>
              </w:rPr>
            </w:pPr>
            <w:r>
              <w:rPr>
                <w:sz w:val="21"/>
                <w:szCs w:val="21"/>
              </w:rPr>
              <w:t>来源变化失效原因</w:t>
            </w:r>
          </w:p>
        </w:tc>
      </w:tr>
      <w:tr w:rsidR="004139D5" w14:paraId="0B1434EB" w14:textId="77777777">
        <w:trPr>
          <w:cantSplit/>
          <w:jc w:val="center"/>
        </w:trPr>
        <w:tc>
          <w:tcPr>
            <w:tcW w:w="2381" w:type="dxa"/>
            <w:tcBorders>
              <w:left w:val="nil"/>
              <w:bottom w:val="single" w:sz="7" w:space="0" w:color="000000"/>
              <w:right w:val="nil"/>
            </w:tcBorders>
            <w:tcMar>
              <w:top w:w="45" w:type="dxa"/>
              <w:left w:w="85" w:type="dxa"/>
              <w:bottom w:w="45" w:type="dxa"/>
              <w:right w:w="85" w:type="dxa"/>
            </w:tcMar>
            <w:vAlign w:val="center"/>
          </w:tcPr>
          <w:p w14:paraId="06169017" w14:textId="77777777" w:rsidR="004139D5" w:rsidRDefault="002735B2">
            <w:pPr>
              <w:keepLines/>
              <w:spacing w:line="360" w:lineRule="exact"/>
              <w:ind w:firstLine="0"/>
              <w:rPr>
                <w:rFonts w:hint="eastAsia"/>
              </w:rPr>
            </w:pPr>
            <w:r>
              <w:rPr>
                <w:sz w:val="21"/>
                <w:szCs w:val="21"/>
              </w:rPr>
              <w:t>version</w:t>
            </w:r>
          </w:p>
        </w:tc>
        <w:tc>
          <w:tcPr>
            <w:tcW w:w="907" w:type="dxa"/>
            <w:tcBorders>
              <w:left w:val="nil"/>
              <w:bottom w:val="single" w:sz="7" w:space="0" w:color="000000"/>
              <w:right w:val="nil"/>
            </w:tcBorders>
            <w:tcMar>
              <w:top w:w="45" w:type="dxa"/>
              <w:left w:w="85" w:type="dxa"/>
              <w:bottom w:w="45" w:type="dxa"/>
              <w:right w:w="85" w:type="dxa"/>
            </w:tcMar>
            <w:vAlign w:val="center"/>
          </w:tcPr>
          <w:p w14:paraId="2AA27A8E" w14:textId="77777777" w:rsidR="004139D5" w:rsidRDefault="002735B2">
            <w:pPr>
              <w:keepLines/>
              <w:spacing w:line="360" w:lineRule="exact"/>
              <w:ind w:firstLine="0"/>
              <w:rPr>
                <w:rFonts w:hint="eastAsia"/>
              </w:rPr>
            </w:pPr>
            <w:r>
              <w:rPr>
                <w:sz w:val="21"/>
                <w:szCs w:val="21"/>
              </w:rPr>
              <w:t>INTEGER</w:t>
            </w:r>
          </w:p>
        </w:tc>
        <w:tc>
          <w:tcPr>
            <w:tcW w:w="1191" w:type="dxa"/>
            <w:tcBorders>
              <w:left w:val="nil"/>
              <w:bottom w:val="single" w:sz="7" w:space="0" w:color="000000"/>
              <w:right w:val="nil"/>
            </w:tcBorders>
            <w:tcMar>
              <w:top w:w="45" w:type="dxa"/>
              <w:left w:w="85" w:type="dxa"/>
              <w:bottom w:w="45" w:type="dxa"/>
              <w:right w:w="85" w:type="dxa"/>
            </w:tcMar>
            <w:vAlign w:val="center"/>
          </w:tcPr>
          <w:p w14:paraId="364455E7"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single" w:sz="7" w:space="0" w:color="000000"/>
              <w:right w:val="nil"/>
            </w:tcBorders>
            <w:tcMar>
              <w:top w:w="45" w:type="dxa"/>
              <w:left w:w="85" w:type="dxa"/>
              <w:bottom w:w="45" w:type="dxa"/>
              <w:right w:w="85" w:type="dxa"/>
            </w:tcMar>
            <w:vAlign w:val="center"/>
          </w:tcPr>
          <w:p w14:paraId="76A06139" w14:textId="77777777" w:rsidR="004139D5" w:rsidRDefault="002735B2">
            <w:pPr>
              <w:keepLines/>
              <w:spacing w:line="360" w:lineRule="exact"/>
              <w:ind w:firstLine="0"/>
              <w:rPr>
                <w:rFonts w:hint="eastAsia"/>
              </w:rPr>
            </w:pPr>
            <w:r>
              <w:rPr>
                <w:sz w:val="21"/>
                <w:szCs w:val="21"/>
              </w:rPr>
              <w:t>—</w:t>
            </w:r>
          </w:p>
        </w:tc>
        <w:tc>
          <w:tcPr>
            <w:tcW w:w="3061" w:type="dxa"/>
            <w:tcBorders>
              <w:left w:val="nil"/>
              <w:bottom w:val="single" w:sz="7" w:space="0" w:color="000000"/>
              <w:right w:val="nil"/>
            </w:tcBorders>
            <w:tcMar>
              <w:top w:w="45" w:type="dxa"/>
              <w:left w:w="85" w:type="dxa"/>
              <w:bottom w:w="45" w:type="dxa"/>
              <w:right w:w="85" w:type="dxa"/>
            </w:tcMar>
            <w:vAlign w:val="center"/>
          </w:tcPr>
          <w:p w14:paraId="01BEAD8A" w14:textId="77777777" w:rsidR="004139D5" w:rsidRDefault="002735B2">
            <w:pPr>
              <w:keepLines/>
              <w:spacing w:line="360" w:lineRule="exact"/>
              <w:ind w:firstLine="0"/>
              <w:rPr>
                <w:rFonts w:hint="eastAsia"/>
              </w:rPr>
            </w:pPr>
            <w:r>
              <w:rPr>
                <w:sz w:val="21"/>
                <w:szCs w:val="21"/>
              </w:rPr>
              <w:t>乐观并发版本号</w:t>
            </w:r>
          </w:p>
        </w:tc>
      </w:tr>
    </w:tbl>
    <w:p w14:paraId="213ECE2D" w14:textId="77777777" w:rsidR="004139D5" w:rsidRDefault="002735B2">
      <w:pPr>
        <w:rPr>
          <w:rFonts w:hint="eastAsia"/>
        </w:rPr>
      </w:pPr>
      <w:r>
        <w:t>主键：</w:t>
      </w:r>
      <w:r>
        <w:t>id</w:t>
      </w:r>
      <w:r>
        <w:t>。</w:t>
      </w:r>
      <w:r>
        <w:t xml:space="preserve"> </w:t>
      </w:r>
      <w:r>
        <w:t>检查约束：</w:t>
      </w:r>
      <w:r>
        <w:t>fund&gt;=0</w:t>
      </w:r>
      <w:r>
        <w:t>；</w:t>
      </w:r>
      <w:r>
        <w:t>status IN('draft','approved')</w:t>
      </w:r>
      <w:r>
        <w:t>；</w:t>
      </w:r>
      <w:r>
        <w:t>version&gt;0</w:t>
      </w:r>
      <w:r>
        <w:t>。</w:t>
      </w:r>
    </w:p>
    <w:p w14:paraId="017864AA" w14:textId="77777777" w:rsidR="004139D5" w:rsidRDefault="002735B2">
      <w:pPr>
        <w:rPr>
          <w:rFonts w:hint="eastAsia"/>
        </w:rPr>
      </w:pPr>
      <w:r>
        <w:t>逻辑引用：</w:t>
      </w:r>
      <w:r>
        <w:t>approved_by → users (id)</w:t>
      </w:r>
      <w:r>
        <w:t>；业务记录操作者逻辑引用，</w:t>
      </w:r>
      <w:r>
        <w:t>DDL</w:t>
      </w:r>
      <w:r>
        <w:t>未声明外键。</w:t>
      </w:r>
    </w:p>
    <w:p w14:paraId="02BA8D90" w14:textId="77777777" w:rsidR="004139D5" w:rsidRDefault="002735B2">
      <w:pPr>
        <w:pStyle w:val="21"/>
        <w:numPr>
          <w:ilvl w:val="1"/>
          <w:numId w:val="11"/>
        </w:numPr>
      </w:pPr>
      <w:bookmarkStart w:id="156" w:name="_Toc243288784"/>
      <w:r>
        <w:t xml:space="preserve">quarter_report_clinics </w:t>
      </w:r>
      <w:r>
        <w:t>报告门诊范围</w:t>
      </w:r>
      <w:bookmarkEnd w:id="156"/>
    </w:p>
    <w:p w14:paraId="49D58732" w14:textId="77777777" w:rsidR="004139D5" w:rsidRDefault="002735B2">
      <w:pPr>
        <w:rPr>
          <w:rFonts w:hint="eastAsia"/>
        </w:rPr>
      </w:pPr>
      <w:r>
        <w:t>将季度报告关联到纳入核算的门诊。</w:t>
      </w:r>
      <w:r>
        <w:t xml:space="preserve"> </w:t>
      </w:r>
      <w:r>
        <w:t>来源：</w:t>
      </w:r>
      <w:r>
        <w:t>server/schema.sql</w:t>
      </w:r>
      <w:r>
        <w:t>。</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2382"/>
        <w:gridCol w:w="907"/>
        <w:gridCol w:w="1191"/>
        <w:gridCol w:w="1304"/>
        <w:gridCol w:w="3061"/>
      </w:tblGrid>
      <w:tr w:rsidR="004139D5" w14:paraId="4D1FC109" w14:textId="77777777">
        <w:trPr>
          <w:cantSplit/>
          <w:tblHeader/>
          <w:jc w:val="center"/>
        </w:trPr>
        <w:tc>
          <w:tcPr>
            <w:tcW w:w="238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FB06780"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字段</w:t>
            </w:r>
          </w:p>
        </w:tc>
        <w:tc>
          <w:tcPr>
            <w:tcW w:w="907"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4D7F5046"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类型</w:t>
            </w:r>
          </w:p>
        </w:tc>
        <w:tc>
          <w:tcPr>
            <w:tcW w:w="119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28375ECE"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键</w:t>
            </w:r>
            <w:r>
              <w:rPr>
                <w:rFonts w:ascii="Noto Sans SC" w:eastAsia="Noto Sans SC" w:hAnsi="Noto Sans SC" w:cs="Noto Sans SC"/>
                <w:b/>
                <w:bCs/>
                <w:sz w:val="21"/>
                <w:szCs w:val="21"/>
              </w:rPr>
              <w:t>/</w:t>
            </w:r>
            <w:r>
              <w:rPr>
                <w:rFonts w:ascii="Noto Sans SC" w:eastAsia="Noto Sans SC" w:hAnsi="Noto Sans SC" w:cs="Noto Sans SC"/>
                <w:b/>
                <w:bCs/>
                <w:sz w:val="21"/>
                <w:szCs w:val="21"/>
              </w:rPr>
              <w:t>可空</w:t>
            </w:r>
          </w:p>
        </w:tc>
        <w:tc>
          <w:tcPr>
            <w:tcW w:w="130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F3CC259"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默认</w:t>
            </w:r>
          </w:p>
        </w:tc>
        <w:tc>
          <w:tcPr>
            <w:tcW w:w="306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08F8D569"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含义</w:t>
            </w:r>
          </w:p>
        </w:tc>
      </w:tr>
      <w:tr w:rsidR="004139D5" w14:paraId="23315785"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563D5055" w14:textId="77777777" w:rsidR="004139D5" w:rsidRDefault="002735B2">
            <w:pPr>
              <w:keepLines/>
              <w:spacing w:line="360" w:lineRule="exact"/>
              <w:ind w:firstLine="0"/>
              <w:rPr>
                <w:rFonts w:hint="eastAsia"/>
              </w:rPr>
            </w:pPr>
            <w:r>
              <w:rPr>
                <w:sz w:val="21"/>
                <w:szCs w:val="21"/>
              </w:rPr>
              <w:t>report_id</w:t>
            </w:r>
          </w:p>
        </w:tc>
        <w:tc>
          <w:tcPr>
            <w:tcW w:w="907" w:type="dxa"/>
            <w:tcBorders>
              <w:left w:val="nil"/>
              <w:bottom w:val="nil"/>
              <w:right w:val="nil"/>
            </w:tcBorders>
            <w:tcMar>
              <w:top w:w="45" w:type="dxa"/>
              <w:left w:w="85" w:type="dxa"/>
              <w:bottom w:w="45" w:type="dxa"/>
              <w:right w:w="85" w:type="dxa"/>
            </w:tcMar>
            <w:vAlign w:val="center"/>
          </w:tcPr>
          <w:p w14:paraId="093FB376"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6BD45C87" w14:textId="77777777" w:rsidR="004139D5" w:rsidRDefault="002735B2">
            <w:pPr>
              <w:keepLines/>
              <w:spacing w:line="360" w:lineRule="exact"/>
              <w:ind w:firstLine="0"/>
              <w:rPr>
                <w:rFonts w:hint="eastAsia"/>
              </w:rPr>
            </w:pPr>
            <w:r>
              <w:rPr>
                <w:sz w:val="21"/>
                <w:szCs w:val="21"/>
              </w:rPr>
              <w:t>PK/FK/N</w:t>
            </w:r>
          </w:p>
        </w:tc>
        <w:tc>
          <w:tcPr>
            <w:tcW w:w="1304" w:type="dxa"/>
            <w:tcBorders>
              <w:left w:val="nil"/>
              <w:bottom w:val="nil"/>
              <w:right w:val="nil"/>
            </w:tcBorders>
            <w:tcMar>
              <w:top w:w="45" w:type="dxa"/>
              <w:left w:w="85" w:type="dxa"/>
              <w:bottom w:w="45" w:type="dxa"/>
              <w:right w:w="85" w:type="dxa"/>
            </w:tcMar>
            <w:vAlign w:val="center"/>
          </w:tcPr>
          <w:p w14:paraId="4CEE9CC1"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79007FBC" w14:textId="77777777" w:rsidR="004139D5" w:rsidRDefault="002735B2">
            <w:pPr>
              <w:keepLines/>
              <w:spacing w:line="360" w:lineRule="exact"/>
              <w:ind w:firstLine="0"/>
              <w:rPr>
                <w:rFonts w:hint="eastAsia"/>
              </w:rPr>
            </w:pPr>
            <w:r>
              <w:rPr>
                <w:sz w:val="21"/>
                <w:szCs w:val="21"/>
              </w:rPr>
              <w:t>季度报告编号</w:t>
            </w:r>
          </w:p>
        </w:tc>
      </w:tr>
      <w:tr w:rsidR="004139D5" w14:paraId="7C34A215"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36F7457C" w14:textId="77777777" w:rsidR="004139D5" w:rsidRDefault="002735B2">
            <w:pPr>
              <w:keepLines/>
              <w:spacing w:line="360" w:lineRule="exact"/>
              <w:ind w:firstLine="0"/>
              <w:rPr>
                <w:rFonts w:hint="eastAsia"/>
              </w:rPr>
            </w:pPr>
            <w:r>
              <w:rPr>
                <w:sz w:val="21"/>
                <w:szCs w:val="21"/>
              </w:rPr>
              <w:t>clinic_id</w:t>
            </w:r>
          </w:p>
        </w:tc>
        <w:tc>
          <w:tcPr>
            <w:tcW w:w="907" w:type="dxa"/>
            <w:tcBorders>
              <w:left w:val="nil"/>
              <w:bottom w:val="nil"/>
              <w:right w:val="nil"/>
            </w:tcBorders>
            <w:tcMar>
              <w:top w:w="45" w:type="dxa"/>
              <w:left w:w="85" w:type="dxa"/>
              <w:bottom w:w="45" w:type="dxa"/>
              <w:right w:w="85" w:type="dxa"/>
            </w:tcMar>
            <w:vAlign w:val="center"/>
          </w:tcPr>
          <w:p w14:paraId="47317A6B"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50322294" w14:textId="77777777" w:rsidR="004139D5" w:rsidRDefault="002735B2">
            <w:pPr>
              <w:keepLines/>
              <w:spacing w:line="360" w:lineRule="exact"/>
              <w:ind w:firstLine="0"/>
              <w:rPr>
                <w:rFonts w:hint="eastAsia"/>
              </w:rPr>
            </w:pPr>
            <w:r>
              <w:rPr>
                <w:sz w:val="21"/>
                <w:szCs w:val="21"/>
              </w:rPr>
              <w:t>PK/FK/N</w:t>
            </w:r>
          </w:p>
        </w:tc>
        <w:tc>
          <w:tcPr>
            <w:tcW w:w="1304" w:type="dxa"/>
            <w:tcBorders>
              <w:left w:val="nil"/>
              <w:bottom w:val="nil"/>
              <w:right w:val="nil"/>
            </w:tcBorders>
            <w:tcMar>
              <w:top w:w="45" w:type="dxa"/>
              <w:left w:w="85" w:type="dxa"/>
              <w:bottom w:w="45" w:type="dxa"/>
              <w:right w:w="85" w:type="dxa"/>
            </w:tcMar>
            <w:vAlign w:val="center"/>
          </w:tcPr>
          <w:p w14:paraId="2E655B16"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0164343C" w14:textId="77777777" w:rsidR="004139D5" w:rsidRDefault="002735B2">
            <w:pPr>
              <w:keepLines/>
              <w:spacing w:line="360" w:lineRule="exact"/>
              <w:ind w:firstLine="0"/>
              <w:rPr>
                <w:rFonts w:hint="eastAsia"/>
              </w:rPr>
            </w:pPr>
            <w:r>
              <w:rPr>
                <w:sz w:val="21"/>
                <w:szCs w:val="21"/>
              </w:rPr>
              <w:t>门诊编号</w:t>
            </w:r>
          </w:p>
        </w:tc>
      </w:tr>
      <w:tr w:rsidR="004139D5" w14:paraId="15DB3CB1" w14:textId="77777777">
        <w:trPr>
          <w:cantSplit/>
          <w:jc w:val="center"/>
        </w:trPr>
        <w:tc>
          <w:tcPr>
            <w:tcW w:w="2381" w:type="dxa"/>
            <w:tcBorders>
              <w:left w:val="nil"/>
              <w:bottom w:val="single" w:sz="7" w:space="0" w:color="000000"/>
              <w:right w:val="nil"/>
            </w:tcBorders>
            <w:tcMar>
              <w:top w:w="45" w:type="dxa"/>
              <w:left w:w="85" w:type="dxa"/>
              <w:bottom w:w="45" w:type="dxa"/>
              <w:right w:w="85" w:type="dxa"/>
            </w:tcMar>
            <w:vAlign w:val="center"/>
          </w:tcPr>
          <w:p w14:paraId="0A3AF9FE" w14:textId="77777777" w:rsidR="004139D5" w:rsidRDefault="002735B2">
            <w:pPr>
              <w:keepLines/>
              <w:spacing w:line="360" w:lineRule="exact"/>
              <w:ind w:firstLine="0"/>
              <w:rPr>
                <w:rFonts w:hint="eastAsia"/>
              </w:rPr>
            </w:pPr>
            <w:r>
              <w:rPr>
                <w:sz w:val="21"/>
                <w:szCs w:val="21"/>
              </w:rPr>
              <w:t>position</w:t>
            </w:r>
          </w:p>
        </w:tc>
        <w:tc>
          <w:tcPr>
            <w:tcW w:w="907" w:type="dxa"/>
            <w:tcBorders>
              <w:left w:val="nil"/>
              <w:bottom w:val="single" w:sz="7" w:space="0" w:color="000000"/>
              <w:right w:val="nil"/>
            </w:tcBorders>
            <w:tcMar>
              <w:top w:w="45" w:type="dxa"/>
              <w:left w:w="85" w:type="dxa"/>
              <w:bottom w:w="45" w:type="dxa"/>
              <w:right w:w="85" w:type="dxa"/>
            </w:tcMar>
            <w:vAlign w:val="center"/>
          </w:tcPr>
          <w:p w14:paraId="139535C1" w14:textId="77777777" w:rsidR="004139D5" w:rsidRDefault="002735B2">
            <w:pPr>
              <w:keepLines/>
              <w:spacing w:line="360" w:lineRule="exact"/>
              <w:ind w:firstLine="0"/>
              <w:rPr>
                <w:rFonts w:hint="eastAsia"/>
              </w:rPr>
            </w:pPr>
            <w:r>
              <w:rPr>
                <w:sz w:val="21"/>
                <w:szCs w:val="21"/>
              </w:rPr>
              <w:t>INTEGER</w:t>
            </w:r>
          </w:p>
        </w:tc>
        <w:tc>
          <w:tcPr>
            <w:tcW w:w="1191" w:type="dxa"/>
            <w:tcBorders>
              <w:left w:val="nil"/>
              <w:bottom w:val="single" w:sz="7" w:space="0" w:color="000000"/>
              <w:right w:val="nil"/>
            </w:tcBorders>
            <w:tcMar>
              <w:top w:w="45" w:type="dxa"/>
              <w:left w:w="85" w:type="dxa"/>
              <w:bottom w:w="45" w:type="dxa"/>
              <w:right w:w="85" w:type="dxa"/>
            </w:tcMar>
            <w:vAlign w:val="center"/>
          </w:tcPr>
          <w:p w14:paraId="5E3BF498"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single" w:sz="7" w:space="0" w:color="000000"/>
              <w:right w:val="nil"/>
            </w:tcBorders>
            <w:tcMar>
              <w:top w:w="45" w:type="dxa"/>
              <w:left w:w="85" w:type="dxa"/>
              <w:bottom w:w="45" w:type="dxa"/>
              <w:right w:w="85" w:type="dxa"/>
            </w:tcMar>
            <w:vAlign w:val="center"/>
          </w:tcPr>
          <w:p w14:paraId="3D234FFF" w14:textId="77777777" w:rsidR="004139D5" w:rsidRDefault="002735B2">
            <w:pPr>
              <w:keepLines/>
              <w:spacing w:line="360" w:lineRule="exact"/>
              <w:ind w:firstLine="0"/>
              <w:rPr>
                <w:rFonts w:hint="eastAsia"/>
              </w:rPr>
            </w:pPr>
            <w:r>
              <w:rPr>
                <w:sz w:val="21"/>
                <w:szCs w:val="21"/>
              </w:rPr>
              <w:t>—</w:t>
            </w:r>
          </w:p>
        </w:tc>
        <w:tc>
          <w:tcPr>
            <w:tcW w:w="3061" w:type="dxa"/>
            <w:tcBorders>
              <w:left w:val="nil"/>
              <w:bottom w:val="single" w:sz="7" w:space="0" w:color="000000"/>
              <w:right w:val="nil"/>
            </w:tcBorders>
            <w:tcMar>
              <w:top w:w="45" w:type="dxa"/>
              <w:left w:w="85" w:type="dxa"/>
              <w:bottom w:w="45" w:type="dxa"/>
              <w:right w:w="85" w:type="dxa"/>
            </w:tcMar>
            <w:vAlign w:val="center"/>
          </w:tcPr>
          <w:p w14:paraId="0EC0CF3E" w14:textId="77777777" w:rsidR="004139D5" w:rsidRDefault="002735B2">
            <w:pPr>
              <w:keepLines/>
              <w:spacing w:line="360" w:lineRule="exact"/>
              <w:ind w:firstLine="0"/>
              <w:rPr>
                <w:rFonts w:hint="eastAsia"/>
              </w:rPr>
            </w:pPr>
            <w:r>
              <w:rPr>
                <w:sz w:val="21"/>
                <w:szCs w:val="21"/>
              </w:rPr>
              <w:t>明细排列序号（从</w:t>
            </w:r>
            <w:r>
              <w:rPr>
                <w:sz w:val="21"/>
                <w:szCs w:val="21"/>
              </w:rPr>
              <w:t>0</w:t>
            </w:r>
            <w:r>
              <w:rPr>
                <w:sz w:val="21"/>
                <w:szCs w:val="21"/>
              </w:rPr>
              <w:t>起）</w:t>
            </w:r>
          </w:p>
        </w:tc>
      </w:tr>
    </w:tbl>
    <w:p w14:paraId="16B40A80" w14:textId="77777777" w:rsidR="004139D5" w:rsidRDefault="002735B2">
      <w:pPr>
        <w:rPr>
          <w:rFonts w:hint="eastAsia"/>
        </w:rPr>
      </w:pPr>
      <w:r>
        <w:t>主键：</w:t>
      </w:r>
      <w:r>
        <w:t>report_id, clinic_id</w:t>
      </w:r>
      <w:r>
        <w:t>。</w:t>
      </w:r>
    </w:p>
    <w:p w14:paraId="14038CD2" w14:textId="77777777" w:rsidR="004139D5" w:rsidRDefault="002735B2">
      <w:pPr>
        <w:rPr>
          <w:rFonts w:hint="eastAsia"/>
        </w:rPr>
      </w:pPr>
      <w:r>
        <w:t>物理外键：</w:t>
      </w:r>
      <w:r>
        <w:t>clinic_id → clinics (id)</w:t>
      </w:r>
      <w:r>
        <w:t>；</w:t>
      </w:r>
      <w:r>
        <w:t>ON DELETE NO ACTION</w:t>
      </w:r>
      <w:r>
        <w:t>；</w:t>
      </w:r>
      <w:r>
        <w:t>report_id → quarterReports (id)</w:t>
      </w:r>
      <w:r>
        <w:t>；</w:t>
      </w:r>
      <w:r>
        <w:t>ON DELETE CASCADE</w:t>
      </w:r>
      <w:r>
        <w:t>。</w:t>
      </w:r>
    </w:p>
    <w:p w14:paraId="673E103B" w14:textId="77777777" w:rsidR="004139D5" w:rsidRDefault="002735B2">
      <w:pPr>
        <w:pStyle w:val="21"/>
        <w:numPr>
          <w:ilvl w:val="1"/>
          <w:numId w:val="11"/>
        </w:numPr>
      </w:pPr>
      <w:bookmarkStart w:id="157" w:name="_Toc243288785"/>
      <w:r>
        <w:lastRenderedPageBreak/>
        <w:t xml:space="preserve">quarter_report_rows </w:t>
      </w:r>
      <w:r>
        <w:t>报告核算行</w:t>
      </w:r>
      <w:bookmarkEnd w:id="157"/>
    </w:p>
    <w:p w14:paraId="53018D43" w14:textId="77777777" w:rsidR="004139D5" w:rsidRDefault="002735B2">
      <w:pPr>
        <w:rPr>
          <w:rFonts w:hint="eastAsia"/>
        </w:rPr>
      </w:pPr>
      <w:r>
        <w:t>保存每个门诊</w:t>
      </w:r>
      <w:r>
        <w:t>—</w:t>
      </w:r>
      <w:r>
        <w:t>医生组合的收入、成本及成本版本快照。</w:t>
      </w:r>
      <w:r>
        <w:t xml:space="preserve"> </w:t>
      </w:r>
      <w:r>
        <w:t>来源：</w:t>
      </w:r>
      <w:r>
        <w:t>server/schema.sql</w:t>
      </w:r>
      <w:r>
        <w:t>。</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2382"/>
        <w:gridCol w:w="907"/>
        <w:gridCol w:w="1191"/>
        <w:gridCol w:w="1304"/>
        <w:gridCol w:w="3061"/>
      </w:tblGrid>
      <w:tr w:rsidR="004139D5" w14:paraId="61A3F112" w14:textId="77777777">
        <w:trPr>
          <w:cantSplit/>
          <w:tblHeader/>
          <w:jc w:val="center"/>
        </w:trPr>
        <w:tc>
          <w:tcPr>
            <w:tcW w:w="238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7D951768"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字段</w:t>
            </w:r>
          </w:p>
        </w:tc>
        <w:tc>
          <w:tcPr>
            <w:tcW w:w="907"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5BAFE957"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类型</w:t>
            </w:r>
          </w:p>
        </w:tc>
        <w:tc>
          <w:tcPr>
            <w:tcW w:w="119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0697927D"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键</w:t>
            </w:r>
            <w:r>
              <w:rPr>
                <w:rFonts w:ascii="Noto Sans SC" w:eastAsia="Noto Sans SC" w:hAnsi="Noto Sans SC" w:cs="Noto Sans SC"/>
                <w:b/>
                <w:bCs/>
                <w:sz w:val="21"/>
                <w:szCs w:val="21"/>
              </w:rPr>
              <w:t>/</w:t>
            </w:r>
            <w:r>
              <w:rPr>
                <w:rFonts w:ascii="Noto Sans SC" w:eastAsia="Noto Sans SC" w:hAnsi="Noto Sans SC" w:cs="Noto Sans SC"/>
                <w:b/>
                <w:bCs/>
                <w:sz w:val="21"/>
                <w:szCs w:val="21"/>
              </w:rPr>
              <w:t>可空</w:t>
            </w:r>
          </w:p>
        </w:tc>
        <w:tc>
          <w:tcPr>
            <w:tcW w:w="130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7FDB7DC1"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默认</w:t>
            </w:r>
          </w:p>
        </w:tc>
        <w:tc>
          <w:tcPr>
            <w:tcW w:w="306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227445BC"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含义</w:t>
            </w:r>
          </w:p>
        </w:tc>
      </w:tr>
      <w:tr w:rsidR="004139D5" w14:paraId="33A76C5A"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69642D15" w14:textId="77777777" w:rsidR="004139D5" w:rsidRDefault="002735B2">
            <w:pPr>
              <w:keepLines/>
              <w:spacing w:line="360" w:lineRule="exact"/>
              <w:ind w:firstLine="0"/>
              <w:rPr>
                <w:rFonts w:hint="eastAsia"/>
              </w:rPr>
            </w:pPr>
            <w:r>
              <w:rPr>
                <w:sz w:val="21"/>
                <w:szCs w:val="21"/>
              </w:rPr>
              <w:t>report_id</w:t>
            </w:r>
          </w:p>
        </w:tc>
        <w:tc>
          <w:tcPr>
            <w:tcW w:w="907" w:type="dxa"/>
            <w:tcBorders>
              <w:left w:val="nil"/>
              <w:bottom w:val="nil"/>
              <w:right w:val="nil"/>
            </w:tcBorders>
            <w:tcMar>
              <w:top w:w="45" w:type="dxa"/>
              <w:left w:w="85" w:type="dxa"/>
              <w:bottom w:w="45" w:type="dxa"/>
              <w:right w:w="85" w:type="dxa"/>
            </w:tcMar>
            <w:vAlign w:val="center"/>
          </w:tcPr>
          <w:p w14:paraId="43226DE6"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1ADEE048" w14:textId="77777777" w:rsidR="004139D5" w:rsidRDefault="002735B2">
            <w:pPr>
              <w:keepLines/>
              <w:spacing w:line="360" w:lineRule="exact"/>
              <w:ind w:firstLine="0"/>
              <w:rPr>
                <w:rFonts w:hint="eastAsia"/>
              </w:rPr>
            </w:pPr>
            <w:r>
              <w:rPr>
                <w:sz w:val="21"/>
                <w:szCs w:val="21"/>
              </w:rPr>
              <w:t>PK/FK/N</w:t>
            </w:r>
          </w:p>
        </w:tc>
        <w:tc>
          <w:tcPr>
            <w:tcW w:w="1304" w:type="dxa"/>
            <w:tcBorders>
              <w:left w:val="nil"/>
              <w:bottom w:val="nil"/>
              <w:right w:val="nil"/>
            </w:tcBorders>
            <w:tcMar>
              <w:top w:w="45" w:type="dxa"/>
              <w:left w:w="85" w:type="dxa"/>
              <w:bottom w:w="45" w:type="dxa"/>
              <w:right w:w="85" w:type="dxa"/>
            </w:tcMar>
            <w:vAlign w:val="center"/>
          </w:tcPr>
          <w:p w14:paraId="734EE7D2"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35204FF0" w14:textId="77777777" w:rsidR="004139D5" w:rsidRDefault="002735B2">
            <w:pPr>
              <w:keepLines/>
              <w:spacing w:line="360" w:lineRule="exact"/>
              <w:ind w:firstLine="0"/>
              <w:rPr>
                <w:rFonts w:hint="eastAsia"/>
              </w:rPr>
            </w:pPr>
            <w:r>
              <w:rPr>
                <w:sz w:val="21"/>
                <w:szCs w:val="21"/>
              </w:rPr>
              <w:t>季度报告编号</w:t>
            </w:r>
          </w:p>
        </w:tc>
      </w:tr>
      <w:tr w:rsidR="004139D5" w14:paraId="107A6C20"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38F47B15" w14:textId="77777777" w:rsidR="004139D5" w:rsidRDefault="002735B2">
            <w:pPr>
              <w:keepLines/>
              <w:spacing w:line="360" w:lineRule="exact"/>
              <w:ind w:firstLine="0"/>
              <w:rPr>
                <w:rFonts w:hint="eastAsia"/>
              </w:rPr>
            </w:pPr>
            <w:r>
              <w:rPr>
                <w:sz w:val="21"/>
                <w:szCs w:val="21"/>
              </w:rPr>
              <w:t>position</w:t>
            </w:r>
          </w:p>
        </w:tc>
        <w:tc>
          <w:tcPr>
            <w:tcW w:w="907" w:type="dxa"/>
            <w:tcBorders>
              <w:left w:val="nil"/>
              <w:bottom w:val="nil"/>
              <w:right w:val="nil"/>
            </w:tcBorders>
            <w:tcMar>
              <w:top w:w="45" w:type="dxa"/>
              <w:left w:w="85" w:type="dxa"/>
              <w:bottom w:w="45" w:type="dxa"/>
              <w:right w:w="85" w:type="dxa"/>
            </w:tcMar>
            <w:vAlign w:val="center"/>
          </w:tcPr>
          <w:p w14:paraId="1622ABEC" w14:textId="77777777" w:rsidR="004139D5" w:rsidRDefault="002735B2">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4B2A47AA" w14:textId="77777777" w:rsidR="004139D5" w:rsidRDefault="002735B2">
            <w:pPr>
              <w:keepLines/>
              <w:spacing w:line="360" w:lineRule="exact"/>
              <w:ind w:firstLine="0"/>
              <w:rPr>
                <w:rFonts w:hint="eastAsia"/>
              </w:rPr>
            </w:pPr>
            <w:r>
              <w:rPr>
                <w:sz w:val="21"/>
                <w:szCs w:val="21"/>
              </w:rPr>
              <w:t>PK/N</w:t>
            </w:r>
          </w:p>
        </w:tc>
        <w:tc>
          <w:tcPr>
            <w:tcW w:w="1304" w:type="dxa"/>
            <w:tcBorders>
              <w:left w:val="nil"/>
              <w:bottom w:val="nil"/>
              <w:right w:val="nil"/>
            </w:tcBorders>
            <w:tcMar>
              <w:top w:w="45" w:type="dxa"/>
              <w:left w:w="85" w:type="dxa"/>
              <w:bottom w:w="45" w:type="dxa"/>
              <w:right w:w="85" w:type="dxa"/>
            </w:tcMar>
            <w:vAlign w:val="center"/>
          </w:tcPr>
          <w:p w14:paraId="300C10D0"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59EDBD0C" w14:textId="77777777" w:rsidR="004139D5" w:rsidRDefault="002735B2">
            <w:pPr>
              <w:keepLines/>
              <w:spacing w:line="360" w:lineRule="exact"/>
              <w:ind w:firstLine="0"/>
              <w:rPr>
                <w:rFonts w:hint="eastAsia"/>
              </w:rPr>
            </w:pPr>
            <w:r>
              <w:rPr>
                <w:sz w:val="21"/>
                <w:szCs w:val="21"/>
              </w:rPr>
              <w:t>明细排列序号（从</w:t>
            </w:r>
            <w:r>
              <w:rPr>
                <w:sz w:val="21"/>
                <w:szCs w:val="21"/>
              </w:rPr>
              <w:t>0</w:t>
            </w:r>
            <w:r>
              <w:rPr>
                <w:sz w:val="21"/>
                <w:szCs w:val="21"/>
              </w:rPr>
              <w:t>起）</w:t>
            </w:r>
          </w:p>
        </w:tc>
      </w:tr>
      <w:tr w:rsidR="004139D5" w14:paraId="6373C3A0"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4392B748" w14:textId="77777777" w:rsidR="004139D5" w:rsidRDefault="002735B2">
            <w:pPr>
              <w:keepLines/>
              <w:spacing w:line="360" w:lineRule="exact"/>
              <w:ind w:firstLine="0"/>
              <w:rPr>
                <w:rFonts w:hint="eastAsia"/>
              </w:rPr>
            </w:pPr>
            <w:r>
              <w:rPr>
                <w:sz w:val="21"/>
                <w:szCs w:val="21"/>
              </w:rPr>
              <w:t>clinic_id</w:t>
            </w:r>
          </w:p>
        </w:tc>
        <w:tc>
          <w:tcPr>
            <w:tcW w:w="907" w:type="dxa"/>
            <w:tcBorders>
              <w:left w:val="nil"/>
              <w:bottom w:val="nil"/>
              <w:right w:val="nil"/>
            </w:tcBorders>
            <w:tcMar>
              <w:top w:w="45" w:type="dxa"/>
              <w:left w:w="85" w:type="dxa"/>
              <w:bottom w:w="45" w:type="dxa"/>
              <w:right w:w="85" w:type="dxa"/>
            </w:tcMar>
            <w:vAlign w:val="center"/>
          </w:tcPr>
          <w:p w14:paraId="6E8E0CB6"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5A8A8DDD" w14:textId="77777777" w:rsidR="004139D5" w:rsidRDefault="002735B2">
            <w:pPr>
              <w:keepLines/>
              <w:spacing w:line="360" w:lineRule="exact"/>
              <w:ind w:firstLine="0"/>
              <w:rPr>
                <w:rFonts w:hint="eastAsia"/>
              </w:rPr>
            </w:pPr>
            <w:r>
              <w:rPr>
                <w:sz w:val="21"/>
                <w:szCs w:val="21"/>
              </w:rPr>
              <w:t>FK/N</w:t>
            </w:r>
          </w:p>
        </w:tc>
        <w:tc>
          <w:tcPr>
            <w:tcW w:w="1304" w:type="dxa"/>
            <w:tcBorders>
              <w:left w:val="nil"/>
              <w:bottom w:val="nil"/>
              <w:right w:val="nil"/>
            </w:tcBorders>
            <w:tcMar>
              <w:top w:w="45" w:type="dxa"/>
              <w:left w:w="85" w:type="dxa"/>
              <w:bottom w:w="45" w:type="dxa"/>
              <w:right w:w="85" w:type="dxa"/>
            </w:tcMar>
            <w:vAlign w:val="center"/>
          </w:tcPr>
          <w:p w14:paraId="107138EC"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62A15CD8" w14:textId="77777777" w:rsidR="004139D5" w:rsidRDefault="002735B2">
            <w:pPr>
              <w:keepLines/>
              <w:spacing w:line="360" w:lineRule="exact"/>
              <w:ind w:firstLine="0"/>
              <w:rPr>
                <w:rFonts w:hint="eastAsia"/>
              </w:rPr>
            </w:pPr>
            <w:r>
              <w:rPr>
                <w:sz w:val="21"/>
                <w:szCs w:val="21"/>
              </w:rPr>
              <w:t>门诊编号</w:t>
            </w:r>
          </w:p>
        </w:tc>
      </w:tr>
      <w:tr w:rsidR="004139D5" w14:paraId="121DBE9F"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6B24C64F" w14:textId="77777777" w:rsidR="004139D5" w:rsidRDefault="002735B2">
            <w:pPr>
              <w:keepLines/>
              <w:spacing w:line="360" w:lineRule="exact"/>
              <w:ind w:firstLine="0"/>
              <w:rPr>
                <w:rFonts w:hint="eastAsia"/>
              </w:rPr>
            </w:pPr>
            <w:r>
              <w:rPr>
                <w:sz w:val="21"/>
                <w:szCs w:val="21"/>
              </w:rPr>
              <w:t>dentist_id</w:t>
            </w:r>
          </w:p>
        </w:tc>
        <w:tc>
          <w:tcPr>
            <w:tcW w:w="907" w:type="dxa"/>
            <w:tcBorders>
              <w:left w:val="nil"/>
              <w:bottom w:val="nil"/>
              <w:right w:val="nil"/>
            </w:tcBorders>
            <w:tcMar>
              <w:top w:w="45" w:type="dxa"/>
              <w:left w:w="85" w:type="dxa"/>
              <w:bottom w:w="45" w:type="dxa"/>
              <w:right w:w="85" w:type="dxa"/>
            </w:tcMar>
            <w:vAlign w:val="center"/>
          </w:tcPr>
          <w:p w14:paraId="7CD8C832"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23851DFA" w14:textId="77777777" w:rsidR="004139D5" w:rsidRDefault="002735B2">
            <w:pPr>
              <w:keepLines/>
              <w:spacing w:line="360" w:lineRule="exact"/>
              <w:ind w:firstLine="0"/>
              <w:rPr>
                <w:rFonts w:hint="eastAsia"/>
              </w:rPr>
            </w:pPr>
            <w:r>
              <w:rPr>
                <w:sz w:val="21"/>
                <w:szCs w:val="21"/>
              </w:rPr>
              <w:t>FK/N</w:t>
            </w:r>
          </w:p>
        </w:tc>
        <w:tc>
          <w:tcPr>
            <w:tcW w:w="1304" w:type="dxa"/>
            <w:tcBorders>
              <w:left w:val="nil"/>
              <w:bottom w:val="nil"/>
              <w:right w:val="nil"/>
            </w:tcBorders>
            <w:tcMar>
              <w:top w:w="45" w:type="dxa"/>
              <w:left w:w="85" w:type="dxa"/>
              <w:bottom w:w="45" w:type="dxa"/>
              <w:right w:w="85" w:type="dxa"/>
            </w:tcMar>
            <w:vAlign w:val="center"/>
          </w:tcPr>
          <w:p w14:paraId="44DBC461"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3E099ECC" w14:textId="77777777" w:rsidR="004139D5" w:rsidRDefault="002735B2">
            <w:pPr>
              <w:keepLines/>
              <w:spacing w:line="360" w:lineRule="exact"/>
              <w:ind w:firstLine="0"/>
              <w:rPr>
                <w:rFonts w:hint="eastAsia"/>
              </w:rPr>
            </w:pPr>
            <w:r>
              <w:rPr>
                <w:sz w:val="21"/>
                <w:szCs w:val="21"/>
              </w:rPr>
              <w:t>医生编号</w:t>
            </w:r>
          </w:p>
        </w:tc>
      </w:tr>
      <w:tr w:rsidR="004139D5" w14:paraId="57A75120"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1A268A51" w14:textId="77777777" w:rsidR="004139D5" w:rsidRDefault="002735B2">
            <w:pPr>
              <w:keepLines/>
              <w:spacing w:line="360" w:lineRule="exact"/>
              <w:ind w:firstLine="0"/>
              <w:rPr>
                <w:rFonts w:hint="eastAsia"/>
              </w:rPr>
            </w:pPr>
            <w:r>
              <w:rPr>
                <w:sz w:val="21"/>
                <w:szCs w:val="21"/>
              </w:rPr>
              <w:t>revenue</w:t>
            </w:r>
          </w:p>
        </w:tc>
        <w:tc>
          <w:tcPr>
            <w:tcW w:w="907" w:type="dxa"/>
            <w:tcBorders>
              <w:left w:val="nil"/>
              <w:bottom w:val="nil"/>
              <w:right w:val="nil"/>
            </w:tcBorders>
            <w:tcMar>
              <w:top w:w="45" w:type="dxa"/>
              <w:left w:w="85" w:type="dxa"/>
              <w:bottom w:w="45" w:type="dxa"/>
              <w:right w:w="85" w:type="dxa"/>
            </w:tcMar>
            <w:vAlign w:val="center"/>
          </w:tcPr>
          <w:p w14:paraId="539513E0" w14:textId="77777777" w:rsidR="004139D5" w:rsidRDefault="002735B2">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19285909"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3BEC6DE2"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7840591B" w14:textId="77777777" w:rsidR="004139D5" w:rsidRDefault="002735B2">
            <w:pPr>
              <w:keepLines/>
              <w:spacing w:line="360" w:lineRule="exact"/>
              <w:ind w:firstLine="0"/>
              <w:rPr>
                <w:rFonts w:hint="eastAsia"/>
              </w:rPr>
            </w:pPr>
            <w:r>
              <w:rPr>
                <w:sz w:val="21"/>
                <w:szCs w:val="21"/>
              </w:rPr>
              <w:t>开单收入减冲销（整数分）</w:t>
            </w:r>
          </w:p>
        </w:tc>
      </w:tr>
      <w:tr w:rsidR="004139D5" w14:paraId="5FC413C6"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48E01D41" w14:textId="77777777" w:rsidR="004139D5" w:rsidRDefault="002735B2">
            <w:pPr>
              <w:keepLines/>
              <w:spacing w:line="360" w:lineRule="exact"/>
              <w:ind w:firstLine="0"/>
              <w:rPr>
                <w:rFonts w:hint="eastAsia"/>
              </w:rPr>
            </w:pPr>
            <w:r>
              <w:rPr>
                <w:sz w:val="21"/>
                <w:szCs w:val="21"/>
              </w:rPr>
              <w:t>supplies</w:t>
            </w:r>
          </w:p>
        </w:tc>
        <w:tc>
          <w:tcPr>
            <w:tcW w:w="907" w:type="dxa"/>
            <w:tcBorders>
              <w:left w:val="nil"/>
              <w:bottom w:val="nil"/>
              <w:right w:val="nil"/>
            </w:tcBorders>
            <w:tcMar>
              <w:top w:w="45" w:type="dxa"/>
              <w:left w:w="85" w:type="dxa"/>
              <w:bottom w:w="45" w:type="dxa"/>
              <w:right w:w="85" w:type="dxa"/>
            </w:tcMar>
            <w:vAlign w:val="center"/>
          </w:tcPr>
          <w:p w14:paraId="58CF1E47" w14:textId="77777777" w:rsidR="004139D5" w:rsidRDefault="002735B2">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1CC97791"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77FCAD1F"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338A67FD" w14:textId="77777777" w:rsidR="004139D5" w:rsidRDefault="002735B2">
            <w:pPr>
              <w:keepLines/>
              <w:spacing w:line="360" w:lineRule="exact"/>
              <w:ind w:firstLine="0"/>
              <w:rPr>
                <w:rFonts w:hint="eastAsia"/>
              </w:rPr>
            </w:pPr>
            <w:r>
              <w:rPr>
                <w:sz w:val="21"/>
                <w:szCs w:val="21"/>
              </w:rPr>
              <w:t>耗材成本（整数分）</w:t>
            </w:r>
          </w:p>
        </w:tc>
      </w:tr>
      <w:tr w:rsidR="004139D5" w14:paraId="5558CC66"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00377BFC" w14:textId="77777777" w:rsidR="004139D5" w:rsidRDefault="002735B2">
            <w:pPr>
              <w:keepLines/>
              <w:spacing w:line="360" w:lineRule="exact"/>
              <w:ind w:firstLine="0"/>
              <w:rPr>
                <w:rFonts w:hint="eastAsia"/>
              </w:rPr>
            </w:pPr>
            <w:r>
              <w:rPr>
                <w:sz w:val="21"/>
                <w:szCs w:val="21"/>
              </w:rPr>
              <w:t>operations</w:t>
            </w:r>
          </w:p>
        </w:tc>
        <w:tc>
          <w:tcPr>
            <w:tcW w:w="907" w:type="dxa"/>
            <w:tcBorders>
              <w:left w:val="nil"/>
              <w:bottom w:val="nil"/>
              <w:right w:val="nil"/>
            </w:tcBorders>
            <w:tcMar>
              <w:top w:w="45" w:type="dxa"/>
              <w:left w:w="85" w:type="dxa"/>
              <w:bottom w:w="45" w:type="dxa"/>
              <w:right w:w="85" w:type="dxa"/>
            </w:tcMar>
            <w:vAlign w:val="center"/>
          </w:tcPr>
          <w:p w14:paraId="6B9C18FC" w14:textId="77777777" w:rsidR="004139D5" w:rsidRDefault="002735B2">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5E775C5B"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241EEAFF"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512A0D9B" w14:textId="77777777" w:rsidR="004139D5" w:rsidRDefault="002735B2">
            <w:pPr>
              <w:keepLines/>
              <w:spacing w:line="360" w:lineRule="exact"/>
              <w:ind w:firstLine="0"/>
              <w:rPr>
                <w:rFonts w:hint="eastAsia"/>
              </w:rPr>
            </w:pPr>
            <w:r>
              <w:rPr>
                <w:sz w:val="21"/>
                <w:szCs w:val="21"/>
              </w:rPr>
              <w:t>运营成本（整数分）</w:t>
            </w:r>
          </w:p>
        </w:tc>
      </w:tr>
      <w:tr w:rsidR="004139D5" w14:paraId="361C6F6A"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4AA63DC5" w14:textId="77777777" w:rsidR="004139D5" w:rsidRDefault="002735B2">
            <w:pPr>
              <w:keepLines/>
              <w:spacing w:line="360" w:lineRule="exact"/>
              <w:ind w:firstLine="0"/>
              <w:rPr>
                <w:rFonts w:hint="eastAsia"/>
              </w:rPr>
            </w:pPr>
            <w:r>
              <w:rPr>
                <w:sz w:val="21"/>
                <w:szCs w:val="21"/>
              </w:rPr>
              <w:t>net_profit</w:t>
            </w:r>
          </w:p>
        </w:tc>
        <w:tc>
          <w:tcPr>
            <w:tcW w:w="907" w:type="dxa"/>
            <w:tcBorders>
              <w:left w:val="nil"/>
              <w:bottom w:val="nil"/>
              <w:right w:val="nil"/>
            </w:tcBorders>
            <w:tcMar>
              <w:top w:w="45" w:type="dxa"/>
              <w:left w:w="85" w:type="dxa"/>
              <w:bottom w:w="45" w:type="dxa"/>
              <w:right w:w="85" w:type="dxa"/>
            </w:tcMar>
            <w:vAlign w:val="center"/>
          </w:tcPr>
          <w:p w14:paraId="669C8ACD" w14:textId="77777777" w:rsidR="004139D5" w:rsidRDefault="002735B2">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1E85CB51"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0DD5AB09"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590F2C1E" w14:textId="77777777" w:rsidR="004139D5" w:rsidRDefault="002735B2">
            <w:pPr>
              <w:keepLines/>
              <w:spacing w:line="360" w:lineRule="exact"/>
              <w:ind w:firstLine="0"/>
              <w:rPr>
                <w:rFonts w:hint="eastAsia"/>
              </w:rPr>
            </w:pPr>
            <w:r>
              <w:rPr>
                <w:sz w:val="21"/>
                <w:szCs w:val="21"/>
              </w:rPr>
              <w:t>收入减两类成本（整数分）</w:t>
            </w:r>
          </w:p>
        </w:tc>
      </w:tr>
      <w:tr w:rsidR="004139D5" w14:paraId="4981321B"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7BEAFA4A" w14:textId="77777777" w:rsidR="004139D5" w:rsidRDefault="002735B2">
            <w:pPr>
              <w:keepLines/>
              <w:spacing w:line="360" w:lineRule="exact"/>
              <w:ind w:firstLine="0"/>
              <w:rPr>
                <w:rFonts w:hint="eastAsia"/>
              </w:rPr>
            </w:pPr>
            <w:r>
              <w:rPr>
                <w:sz w:val="21"/>
                <w:szCs w:val="21"/>
              </w:rPr>
              <w:t>cost_id</w:t>
            </w:r>
          </w:p>
        </w:tc>
        <w:tc>
          <w:tcPr>
            <w:tcW w:w="907" w:type="dxa"/>
            <w:tcBorders>
              <w:left w:val="nil"/>
              <w:bottom w:val="nil"/>
              <w:right w:val="nil"/>
            </w:tcBorders>
            <w:tcMar>
              <w:top w:w="45" w:type="dxa"/>
              <w:left w:w="85" w:type="dxa"/>
              <w:bottom w:w="45" w:type="dxa"/>
              <w:right w:w="85" w:type="dxa"/>
            </w:tcMar>
            <w:vAlign w:val="center"/>
          </w:tcPr>
          <w:p w14:paraId="0090DF59"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50D5138D" w14:textId="77777777" w:rsidR="004139D5" w:rsidRDefault="002735B2">
            <w:pPr>
              <w:keepLines/>
              <w:spacing w:line="360" w:lineRule="exact"/>
              <w:ind w:firstLine="0"/>
              <w:rPr>
                <w:rFonts w:hint="eastAsia"/>
              </w:rPr>
            </w:pPr>
            <w:r>
              <w:rPr>
                <w:sz w:val="21"/>
                <w:szCs w:val="21"/>
              </w:rPr>
              <w:t>FK/Y</w:t>
            </w:r>
          </w:p>
        </w:tc>
        <w:tc>
          <w:tcPr>
            <w:tcW w:w="1304" w:type="dxa"/>
            <w:tcBorders>
              <w:left w:val="nil"/>
              <w:bottom w:val="nil"/>
              <w:right w:val="nil"/>
            </w:tcBorders>
            <w:tcMar>
              <w:top w:w="45" w:type="dxa"/>
              <w:left w:w="85" w:type="dxa"/>
              <w:bottom w:w="45" w:type="dxa"/>
              <w:right w:w="85" w:type="dxa"/>
            </w:tcMar>
            <w:vAlign w:val="center"/>
          </w:tcPr>
          <w:p w14:paraId="195BE73C"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75C2B406" w14:textId="77777777" w:rsidR="004139D5" w:rsidRDefault="002735B2">
            <w:pPr>
              <w:keepLines/>
              <w:spacing w:line="360" w:lineRule="exact"/>
              <w:ind w:firstLine="0"/>
              <w:rPr>
                <w:rFonts w:hint="eastAsia"/>
              </w:rPr>
            </w:pPr>
            <w:r>
              <w:rPr>
                <w:sz w:val="21"/>
                <w:szCs w:val="21"/>
              </w:rPr>
              <w:t>成本记录编号</w:t>
            </w:r>
          </w:p>
        </w:tc>
      </w:tr>
      <w:tr w:rsidR="004139D5" w14:paraId="2B8E5CE7" w14:textId="77777777">
        <w:trPr>
          <w:cantSplit/>
          <w:jc w:val="center"/>
        </w:trPr>
        <w:tc>
          <w:tcPr>
            <w:tcW w:w="2381" w:type="dxa"/>
            <w:tcBorders>
              <w:left w:val="nil"/>
              <w:bottom w:val="single" w:sz="7" w:space="0" w:color="000000"/>
              <w:right w:val="nil"/>
            </w:tcBorders>
            <w:tcMar>
              <w:top w:w="45" w:type="dxa"/>
              <w:left w:w="85" w:type="dxa"/>
              <w:bottom w:w="45" w:type="dxa"/>
              <w:right w:w="85" w:type="dxa"/>
            </w:tcMar>
            <w:vAlign w:val="center"/>
          </w:tcPr>
          <w:p w14:paraId="7C6C0D3F" w14:textId="77777777" w:rsidR="004139D5" w:rsidRDefault="002735B2">
            <w:pPr>
              <w:keepLines/>
              <w:spacing w:line="360" w:lineRule="exact"/>
              <w:ind w:firstLine="0"/>
              <w:rPr>
                <w:rFonts w:hint="eastAsia"/>
              </w:rPr>
            </w:pPr>
            <w:r>
              <w:rPr>
                <w:sz w:val="21"/>
                <w:szCs w:val="21"/>
              </w:rPr>
              <w:t>cost_version</w:t>
            </w:r>
          </w:p>
        </w:tc>
        <w:tc>
          <w:tcPr>
            <w:tcW w:w="907" w:type="dxa"/>
            <w:tcBorders>
              <w:left w:val="nil"/>
              <w:bottom w:val="single" w:sz="7" w:space="0" w:color="000000"/>
              <w:right w:val="nil"/>
            </w:tcBorders>
            <w:tcMar>
              <w:top w:w="45" w:type="dxa"/>
              <w:left w:w="85" w:type="dxa"/>
              <w:bottom w:w="45" w:type="dxa"/>
              <w:right w:w="85" w:type="dxa"/>
            </w:tcMar>
            <w:vAlign w:val="center"/>
          </w:tcPr>
          <w:p w14:paraId="5845291D" w14:textId="77777777" w:rsidR="004139D5" w:rsidRDefault="002735B2">
            <w:pPr>
              <w:keepLines/>
              <w:spacing w:line="360" w:lineRule="exact"/>
              <w:ind w:firstLine="0"/>
              <w:rPr>
                <w:rFonts w:hint="eastAsia"/>
              </w:rPr>
            </w:pPr>
            <w:r>
              <w:rPr>
                <w:sz w:val="21"/>
                <w:szCs w:val="21"/>
              </w:rPr>
              <w:t>INTEGER</w:t>
            </w:r>
          </w:p>
        </w:tc>
        <w:tc>
          <w:tcPr>
            <w:tcW w:w="1191" w:type="dxa"/>
            <w:tcBorders>
              <w:left w:val="nil"/>
              <w:bottom w:val="single" w:sz="7" w:space="0" w:color="000000"/>
              <w:right w:val="nil"/>
            </w:tcBorders>
            <w:tcMar>
              <w:top w:w="45" w:type="dxa"/>
              <w:left w:w="85" w:type="dxa"/>
              <w:bottom w:w="45" w:type="dxa"/>
              <w:right w:w="85" w:type="dxa"/>
            </w:tcMar>
            <w:vAlign w:val="center"/>
          </w:tcPr>
          <w:p w14:paraId="704727DB" w14:textId="77777777" w:rsidR="004139D5" w:rsidRDefault="002735B2">
            <w:pPr>
              <w:keepLines/>
              <w:spacing w:line="360" w:lineRule="exact"/>
              <w:ind w:firstLine="0"/>
              <w:rPr>
                <w:rFonts w:hint="eastAsia"/>
              </w:rPr>
            </w:pPr>
            <w:r>
              <w:rPr>
                <w:sz w:val="21"/>
                <w:szCs w:val="21"/>
              </w:rPr>
              <w:t>—/Y</w:t>
            </w:r>
          </w:p>
        </w:tc>
        <w:tc>
          <w:tcPr>
            <w:tcW w:w="1304" w:type="dxa"/>
            <w:tcBorders>
              <w:left w:val="nil"/>
              <w:bottom w:val="single" w:sz="7" w:space="0" w:color="000000"/>
              <w:right w:val="nil"/>
            </w:tcBorders>
            <w:tcMar>
              <w:top w:w="45" w:type="dxa"/>
              <w:left w:w="85" w:type="dxa"/>
              <w:bottom w:w="45" w:type="dxa"/>
              <w:right w:w="85" w:type="dxa"/>
            </w:tcMar>
            <w:vAlign w:val="center"/>
          </w:tcPr>
          <w:p w14:paraId="74D0F318" w14:textId="77777777" w:rsidR="004139D5" w:rsidRDefault="002735B2">
            <w:pPr>
              <w:keepLines/>
              <w:spacing w:line="360" w:lineRule="exact"/>
              <w:ind w:firstLine="0"/>
              <w:rPr>
                <w:rFonts w:hint="eastAsia"/>
              </w:rPr>
            </w:pPr>
            <w:r>
              <w:rPr>
                <w:sz w:val="21"/>
                <w:szCs w:val="21"/>
              </w:rPr>
              <w:t>—</w:t>
            </w:r>
          </w:p>
        </w:tc>
        <w:tc>
          <w:tcPr>
            <w:tcW w:w="3061" w:type="dxa"/>
            <w:tcBorders>
              <w:left w:val="nil"/>
              <w:bottom w:val="single" w:sz="7" w:space="0" w:color="000000"/>
              <w:right w:val="nil"/>
            </w:tcBorders>
            <w:tcMar>
              <w:top w:w="45" w:type="dxa"/>
              <w:left w:w="85" w:type="dxa"/>
              <w:bottom w:w="45" w:type="dxa"/>
              <w:right w:w="85" w:type="dxa"/>
            </w:tcMar>
            <w:vAlign w:val="center"/>
          </w:tcPr>
          <w:p w14:paraId="0F0AC759" w14:textId="77777777" w:rsidR="004139D5" w:rsidRDefault="002735B2">
            <w:pPr>
              <w:keepLines/>
              <w:spacing w:line="360" w:lineRule="exact"/>
              <w:ind w:firstLine="0"/>
              <w:rPr>
                <w:rFonts w:hint="eastAsia"/>
              </w:rPr>
            </w:pPr>
            <w:r>
              <w:rPr>
                <w:sz w:val="21"/>
                <w:szCs w:val="21"/>
              </w:rPr>
              <w:t>纳入报告的成本版本号</w:t>
            </w:r>
          </w:p>
        </w:tc>
      </w:tr>
    </w:tbl>
    <w:p w14:paraId="0F8ECCE8" w14:textId="77777777" w:rsidR="004139D5" w:rsidRDefault="002735B2">
      <w:pPr>
        <w:rPr>
          <w:rFonts w:hint="eastAsia"/>
        </w:rPr>
      </w:pPr>
      <w:r>
        <w:t>主键：</w:t>
      </w:r>
      <w:r>
        <w:t>report_id, position</w:t>
      </w:r>
      <w:r>
        <w:t>。</w:t>
      </w:r>
    </w:p>
    <w:p w14:paraId="7457A297" w14:textId="77777777" w:rsidR="004139D5" w:rsidRDefault="002735B2">
      <w:pPr>
        <w:rPr>
          <w:rFonts w:hint="eastAsia"/>
        </w:rPr>
      </w:pPr>
      <w:r>
        <w:t>物理外键：</w:t>
      </w:r>
      <w:r>
        <w:t>cost_id → costs (id)</w:t>
      </w:r>
      <w:r>
        <w:t>；</w:t>
      </w:r>
      <w:r>
        <w:t>ON DELETE NO ACTION</w:t>
      </w:r>
      <w:r>
        <w:t>；</w:t>
      </w:r>
      <w:r>
        <w:t>dentist_id → dentists (id)</w:t>
      </w:r>
      <w:r>
        <w:t>；</w:t>
      </w:r>
      <w:r>
        <w:t>ON DELETE NO ACTION</w:t>
      </w:r>
      <w:r>
        <w:t>；</w:t>
      </w:r>
      <w:r>
        <w:t>clinic_id → clinics (id)</w:t>
      </w:r>
      <w:r>
        <w:t>；</w:t>
      </w:r>
      <w:r>
        <w:t>ON DELETE NO ACTION</w:t>
      </w:r>
      <w:r>
        <w:t>；</w:t>
      </w:r>
      <w:r>
        <w:t>report_id → quarterReports (id)</w:t>
      </w:r>
      <w:r>
        <w:t>；</w:t>
      </w:r>
      <w:r>
        <w:t>ON DELETE CASCADE</w:t>
      </w:r>
      <w:r>
        <w:t>。</w:t>
      </w:r>
    </w:p>
    <w:p w14:paraId="6105718A" w14:textId="77777777" w:rsidR="004139D5" w:rsidRDefault="002735B2">
      <w:pPr>
        <w:pStyle w:val="21"/>
        <w:numPr>
          <w:ilvl w:val="1"/>
          <w:numId w:val="11"/>
        </w:numPr>
      </w:pPr>
      <w:bookmarkStart w:id="158" w:name="_Toc243288786"/>
      <w:r>
        <w:t xml:space="preserve">quarter_report_settlements </w:t>
      </w:r>
      <w:r>
        <w:t>报告行结算关联</w:t>
      </w:r>
      <w:bookmarkEnd w:id="158"/>
    </w:p>
    <w:p w14:paraId="28E1B08C" w14:textId="77777777" w:rsidR="004139D5" w:rsidRDefault="002735B2">
      <w:pPr>
        <w:rPr>
          <w:rFonts w:hint="eastAsia"/>
        </w:rPr>
      </w:pPr>
      <w:r>
        <w:t>将报告行关联到收入来源结算单。</w:t>
      </w:r>
      <w:r>
        <w:t xml:space="preserve"> </w:t>
      </w:r>
      <w:r>
        <w:t>来源：</w:t>
      </w:r>
      <w:r>
        <w:t>server/schema.sql</w:t>
      </w:r>
      <w:r>
        <w:t>。</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2382"/>
        <w:gridCol w:w="907"/>
        <w:gridCol w:w="1191"/>
        <w:gridCol w:w="1304"/>
        <w:gridCol w:w="3061"/>
      </w:tblGrid>
      <w:tr w:rsidR="004139D5" w14:paraId="38D4E5E7" w14:textId="77777777">
        <w:trPr>
          <w:cantSplit/>
          <w:tblHeader/>
          <w:jc w:val="center"/>
        </w:trPr>
        <w:tc>
          <w:tcPr>
            <w:tcW w:w="238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753EB689"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字段</w:t>
            </w:r>
          </w:p>
        </w:tc>
        <w:tc>
          <w:tcPr>
            <w:tcW w:w="907"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01ED9125"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类型</w:t>
            </w:r>
          </w:p>
        </w:tc>
        <w:tc>
          <w:tcPr>
            <w:tcW w:w="119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1E5F729"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键</w:t>
            </w:r>
            <w:r>
              <w:rPr>
                <w:rFonts w:ascii="Noto Sans SC" w:eastAsia="Noto Sans SC" w:hAnsi="Noto Sans SC" w:cs="Noto Sans SC"/>
                <w:b/>
                <w:bCs/>
                <w:sz w:val="21"/>
                <w:szCs w:val="21"/>
              </w:rPr>
              <w:t>/</w:t>
            </w:r>
            <w:r>
              <w:rPr>
                <w:rFonts w:ascii="Noto Sans SC" w:eastAsia="Noto Sans SC" w:hAnsi="Noto Sans SC" w:cs="Noto Sans SC"/>
                <w:b/>
                <w:bCs/>
                <w:sz w:val="21"/>
                <w:szCs w:val="21"/>
              </w:rPr>
              <w:t>可空</w:t>
            </w:r>
          </w:p>
        </w:tc>
        <w:tc>
          <w:tcPr>
            <w:tcW w:w="130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E4794A6"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默认</w:t>
            </w:r>
          </w:p>
        </w:tc>
        <w:tc>
          <w:tcPr>
            <w:tcW w:w="306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5B1E69FD"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含义</w:t>
            </w:r>
          </w:p>
        </w:tc>
      </w:tr>
      <w:tr w:rsidR="004139D5" w14:paraId="5C653D20"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5A84A456" w14:textId="77777777" w:rsidR="004139D5" w:rsidRDefault="002735B2">
            <w:pPr>
              <w:keepLines/>
              <w:spacing w:line="360" w:lineRule="exact"/>
              <w:ind w:firstLine="0"/>
              <w:rPr>
                <w:rFonts w:hint="eastAsia"/>
              </w:rPr>
            </w:pPr>
            <w:r>
              <w:rPr>
                <w:sz w:val="21"/>
                <w:szCs w:val="21"/>
              </w:rPr>
              <w:t>report_id</w:t>
            </w:r>
          </w:p>
        </w:tc>
        <w:tc>
          <w:tcPr>
            <w:tcW w:w="907" w:type="dxa"/>
            <w:tcBorders>
              <w:left w:val="nil"/>
              <w:bottom w:val="nil"/>
              <w:right w:val="nil"/>
            </w:tcBorders>
            <w:tcMar>
              <w:top w:w="45" w:type="dxa"/>
              <w:left w:w="85" w:type="dxa"/>
              <w:bottom w:w="45" w:type="dxa"/>
              <w:right w:w="85" w:type="dxa"/>
            </w:tcMar>
            <w:vAlign w:val="center"/>
          </w:tcPr>
          <w:p w14:paraId="2DA153C8"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2117DFA6" w14:textId="77777777" w:rsidR="004139D5" w:rsidRDefault="002735B2">
            <w:pPr>
              <w:keepLines/>
              <w:spacing w:line="360" w:lineRule="exact"/>
              <w:ind w:firstLine="0"/>
              <w:rPr>
                <w:rFonts w:hint="eastAsia"/>
              </w:rPr>
            </w:pPr>
            <w:r>
              <w:rPr>
                <w:sz w:val="21"/>
                <w:szCs w:val="21"/>
              </w:rPr>
              <w:t>PK/FK/N</w:t>
            </w:r>
          </w:p>
        </w:tc>
        <w:tc>
          <w:tcPr>
            <w:tcW w:w="1304" w:type="dxa"/>
            <w:tcBorders>
              <w:left w:val="nil"/>
              <w:bottom w:val="nil"/>
              <w:right w:val="nil"/>
            </w:tcBorders>
            <w:tcMar>
              <w:top w:w="45" w:type="dxa"/>
              <w:left w:w="85" w:type="dxa"/>
              <w:bottom w:w="45" w:type="dxa"/>
              <w:right w:w="85" w:type="dxa"/>
            </w:tcMar>
            <w:vAlign w:val="center"/>
          </w:tcPr>
          <w:p w14:paraId="2BEB9B6D"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08B68050" w14:textId="77777777" w:rsidR="004139D5" w:rsidRDefault="002735B2">
            <w:pPr>
              <w:keepLines/>
              <w:spacing w:line="360" w:lineRule="exact"/>
              <w:ind w:firstLine="0"/>
              <w:rPr>
                <w:rFonts w:hint="eastAsia"/>
              </w:rPr>
            </w:pPr>
            <w:r>
              <w:rPr>
                <w:sz w:val="21"/>
                <w:szCs w:val="21"/>
              </w:rPr>
              <w:t>季度报告编号</w:t>
            </w:r>
          </w:p>
        </w:tc>
      </w:tr>
      <w:tr w:rsidR="004139D5" w14:paraId="5E74FFAB"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32E6DA14" w14:textId="77777777" w:rsidR="004139D5" w:rsidRDefault="002735B2">
            <w:pPr>
              <w:keepLines/>
              <w:spacing w:line="360" w:lineRule="exact"/>
              <w:ind w:firstLine="0"/>
              <w:rPr>
                <w:rFonts w:hint="eastAsia"/>
              </w:rPr>
            </w:pPr>
            <w:r>
              <w:rPr>
                <w:sz w:val="21"/>
                <w:szCs w:val="21"/>
              </w:rPr>
              <w:t>position</w:t>
            </w:r>
          </w:p>
        </w:tc>
        <w:tc>
          <w:tcPr>
            <w:tcW w:w="907" w:type="dxa"/>
            <w:tcBorders>
              <w:left w:val="nil"/>
              <w:bottom w:val="nil"/>
              <w:right w:val="nil"/>
            </w:tcBorders>
            <w:tcMar>
              <w:top w:w="45" w:type="dxa"/>
              <w:left w:w="85" w:type="dxa"/>
              <w:bottom w:w="45" w:type="dxa"/>
              <w:right w:w="85" w:type="dxa"/>
            </w:tcMar>
            <w:vAlign w:val="center"/>
          </w:tcPr>
          <w:p w14:paraId="5D4908DB" w14:textId="77777777" w:rsidR="004139D5" w:rsidRDefault="002735B2">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55E5A05C" w14:textId="77777777" w:rsidR="004139D5" w:rsidRDefault="002735B2">
            <w:pPr>
              <w:keepLines/>
              <w:spacing w:line="360" w:lineRule="exact"/>
              <w:ind w:firstLine="0"/>
              <w:rPr>
                <w:rFonts w:hint="eastAsia"/>
              </w:rPr>
            </w:pPr>
            <w:r>
              <w:rPr>
                <w:sz w:val="21"/>
                <w:szCs w:val="21"/>
              </w:rPr>
              <w:t>PK/FK/N</w:t>
            </w:r>
          </w:p>
        </w:tc>
        <w:tc>
          <w:tcPr>
            <w:tcW w:w="1304" w:type="dxa"/>
            <w:tcBorders>
              <w:left w:val="nil"/>
              <w:bottom w:val="nil"/>
              <w:right w:val="nil"/>
            </w:tcBorders>
            <w:tcMar>
              <w:top w:w="45" w:type="dxa"/>
              <w:left w:w="85" w:type="dxa"/>
              <w:bottom w:w="45" w:type="dxa"/>
              <w:right w:w="85" w:type="dxa"/>
            </w:tcMar>
            <w:vAlign w:val="center"/>
          </w:tcPr>
          <w:p w14:paraId="6545CB5A"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4197250B" w14:textId="77777777" w:rsidR="004139D5" w:rsidRDefault="002735B2">
            <w:pPr>
              <w:keepLines/>
              <w:spacing w:line="360" w:lineRule="exact"/>
              <w:ind w:firstLine="0"/>
              <w:rPr>
                <w:rFonts w:hint="eastAsia"/>
              </w:rPr>
            </w:pPr>
            <w:r>
              <w:rPr>
                <w:sz w:val="21"/>
                <w:szCs w:val="21"/>
              </w:rPr>
              <w:t>明细排列序号（从</w:t>
            </w:r>
            <w:r>
              <w:rPr>
                <w:sz w:val="21"/>
                <w:szCs w:val="21"/>
              </w:rPr>
              <w:t>0</w:t>
            </w:r>
            <w:r>
              <w:rPr>
                <w:sz w:val="21"/>
                <w:szCs w:val="21"/>
              </w:rPr>
              <w:t>起）</w:t>
            </w:r>
          </w:p>
        </w:tc>
      </w:tr>
      <w:tr w:rsidR="004139D5" w14:paraId="1EB3DF83"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498139CF" w14:textId="77777777" w:rsidR="004139D5" w:rsidRDefault="002735B2">
            <w:pPr>
              <w:keepLines/>
              <w:spacing w:line="360" w:lineRule="exact"/>
              <w:ind w:firstLine="0"/>
              <w:rPr>
                <w:rFonts w:hint="eastAsia"/>
              </w:rPr>
            </w:pPr>
            <w:r>
              <w:rPr>
                <w:sz w:val="21"/>
                <w:szCs w:val="21"/>
              </w:rPr>
              <w:t>settlement_id</w:t>
            </w:r>
          </w:p>
        </w:tc>
        <w:tc>
          <w:tcPr>
            <w:tcW w:w="907" w:type="dxa"/>
            <w:tcBorders>
              <w:left w:val="nil"/>
              <w:bottom w:val="nil"/>
              <w:right w:val="nil"/>
            </w:tcBorders>
            <w:tcMar>
              <w:top w:w="45" w:type="dxa"/>
              <w:left w:w="85" w:type="dxa"/>
              <w:bottom w:w="45" w:type="dxa"/>
              <w:right w:w="85" w:type="dxa"/>
            </w:tcMar>
            <w:vAlign w:val="center"/>
          </w:tcPr>
          <w:p w14:paraId="7D93893F"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200527EE" w14:textId="77777777" w:rsidR="004139D5" w:rsidRDefault="002735B2">
            <w:pPr>
              <w:keepLines/>
              <w:spacing w:line="360" w:lineRule="exact"/>
              <w:ind w:firstLine="0"/>
              <w:rPr>
                <w:rFonts w:hint="eastAsia"/>
              </w:rPr>
            </w:pPr>
            <w:r>
              <w:rPr>
                <w:sz w:val="21"/>
                <w:szCs w:val="21"/>
              </w:rPr>
              <w:t>PK/FK/N</w:t>
            </w:r>
          </w:p>
        </w:tc>
        <w:tc>
          <w:tcPr>
            <w:tcW w:w="1304" w:type="dxa"/>
            <w:tcBorders>
              <w:left w:val="nil"/>
              <w:bottom w:val="nil"/>
              <w:right w:val="nil"/>
            </w:tcBorders>
            <w:tcMar>
              <w:top w:w="45" w:type="dxa"/>
              <w:left w:w="85" w:type="dxa"/>
              <w:bottom w:w="45" w:type="dxa"/>
              <w:right w:w="85" w:type="dxa"/>
            </w:tcMar>
            <w:vAlign w:val="center"/>
          </w:tcPr>
          <w:p w14:paraId="00D99AA0"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370D9257" w14:textId="77777777" w:rsidR="004139D5" w:rsidRDefault="002735B2">
            <w:pPr>
              <w:keepLines/>
              <w:spacing w:line="360" w:lineRule="exact"/>
              <w:ind w:firstLine="0"/>
              <w:rPr>
                <w:rFonts w:hint="eastAsia"/>
              </w:rPr>
            </w:pPr>
            <w:r>
              <w:rPr>
                <w:sz w:val="21"/>
                <w:szCs w:val="21"/>
              </w:rPr>
              <w:t>结算单编号</w:t>
            </w:r>
          </w:p>
        </w:tc>
      </w:tr>
      <w:tr w:rsidR="004139D5" w14:paraId="68963855" w14:textId="77777777">
        <w:trPr>
          <w:cantSplit/>
          <w:jc w:val="center"/>
        </w:trPr>
        <w:tc>
          <w:tcPr>
            <w:tcW w:w="2381" w:type="dxa"/>
            <w:tcBorders>
              <w:left w:val="nil"/>
              <w:bottom w:val="single" w:sz="7" w:space="0" w:color="000000"/>
              <w:right w:val="nil"/>
            </w:tcBorders>
            <w:tcMar>
              <w:top w:w="45" w:type="dxa"/>
              <w:left w:w="85" w:type="dxa"/>
              <w:bottom w:w="45" w:type="dxa"/>
              <w:right w:w="85" w:type="dxa"/>
            </w:tcMar>
            <w:vAlign w:val="center"/>
          </w:tcPr>
          <w:p w14:paraId="7592639A" w14:textId="77777777" w:rsidR="004139D5" w:rsidRDefault="002735B2">
            <w:pPr>
              <w:keepLines/>
              <w:spacing w:line="360" w:lineRule="exact"/>
              <w:ind w:firstLine="0"/>
              <w:rPr>
                <w:rFonts w:hint="eastAsia"/>
              </w:rPr>
            </w:pPr>
            <w:r>
              <w:rPr>
                <w:sz w:val="21"/>
                <w:szCs w:val="21"/>
              </w:rPr>
              <w:t>item_position</w:t>
            </w:r>
          </w:p>
        </w:tc>
        <w:tc>
          <w:tcPr>
            <w:tcW w:w="907" w:type="dxa"/>
            <w:tcBorders>
              <w:left w:val="nil"/>
              <w:bottom w:val="single" w:sz="7" w:space="0" w:color="000000"/>
              <w:right w:val="nil"/>
            </w:tcBorders>
            <w:tcMar>
              <w:top w:w="45" w:type="dxa"/>
              <w:left w:w="85" w:type="dxa"/>
              <w:bottom w:w="45" w:type="dxa"/>
              <w:right w:w="85" w:type="dxa"/>
            </w:tcMar>
            <w:vAlign w:val="center"/>
          </w:tcPr>
          <w:p w14:paraId="0C0401EF" w14:textId="77777777" w:rsidR="004139D5" w:rsidRDefault="002735B2">
            <w:pPr>
              <w:keepLines/>
              <w:spacing w:line="360" w:lineRule="exact"/>
              <w:ind w:firstLine="0"/>
              <w:rPr>
                <w:rFonts w:hint="eastAsia"/>
              </w:rPr>
            </w:pPr>
            <w:r>
              <w:rPr>
                <w:sz w:val="21"/>
                <w:szCs w:val="21"/>
              </w:rPr>
              <w:t>INTEGER</w:t>
            </w:r>
          </w:p>
        </w:tc>
        <w:tc>
          <w:tcPr>
            <w:tcW w:w="1191" w:type="dxa"/>
            <w:tcBorders>
              <w:left w:val="nil"/>
              <w:bottom w:val="single" w:sz="7" w:space="0" w:color="000000"/>
              <w:right w:val="nil"/>
            </w:tcBorders>
            <w:tcMar>
              <w:top w:w="45" w:type="dxa"/>
              <w:left w:w="85" w:type="dxa"/>
              <w:bottom w:w="45" w:type="dxa"/>
              <w:right w:w="85" w:type="dxa"/>
            </w:tcMar>
            <w:vAlign w:val="center"/>
          </w:tcPr>
          <w:p w14:paraId="10CAF263"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single" w:sz="7" w:space="0" w:color="000000"/>
              <w:right w:val="nil"/>
            </w:tcBorders>
            <w:tcMar>
              <w:top w:w="45" w:type="dxa"/>
              <w:left w:w="85" w:type="dxa"/>
              <w:bottom w:w="45" w:type="dxa"/>
              <w:right w:w="85" w:type="dxa"/>
            </w:tcMar>
            <w:vAlign w:val="center"/>
          </w:tcPr>
          <w:p w14:paraId="54C17B28" w14:textId="77777777" w:rsidR="004139D5" w:rsidRDefault="002735B2">
            <w:pPr>
              <w:keepLines/>
              <w:spacing w:line="360" w:lineRule="exact"/>
              <w:ind w:firstLine="0"/>
              <w:rPr>
                <w:rFonts w:hint="eastAsia"/>
              </w:rPr>
            </w:pPr>
            <w:r>
              <w:rPr>
                <w:sz w:val="21"/>
                <w:szCs w:val="21"/>
              </w:rPr>
              <w:t>—</w:t>
            </w:r>
          </w:p>
        </w:tc>
        <w:tc>
          <w:tcPr>
            <w:tcW w:w="3061" w:type="dxa"/>
            <w:tcBorders>
              <w:left w:val="nil"/>
              <w:bottom w:val="single" w:sz="7" w:space="0" w:color="000000"/>
              <w:right w:val="nil"/>
            </w:tcBorders>
            <w:tcMar>
              <w:top w:w="45" w:type="dxa"/>
              <w:left w:w="85" w:type="dxa"/>
              <w:bottom w:w="45" w:type="dxa"/>
              <w:right w:w="85" w:type="dxa"/>
            </w:tcMar>
            <w:vAlign w:val="center"/>
          </w:tcPr>
          <w:p w14:paraId="1D9E9A68" w14:textId="77777777" w:rsidR="004139D5" w:rsidRDefault="002735B2">
            <w:pPr>
              <w:keepLines/>
              <w:spacing w:line="360" w:lineRule="exact"/>
              <w:ind w:firstLine="0"/>
              <w:rPr>
                <w:rFonts w:hint="eastAsia"/>
              </w:rPr>
            </w:pPr>
            <w:r>
              <w:rPr>
                <w:sz w:val="21"/>
                <w:szCs w:val="21"/>
              </w:rPr>
              <w:t>该报告行结算关联顺序</w:t>
            </w:r>
          </w:p>
        </w:tc>
      </w:tr>
    </w:tbl>
    <w:p w14:paraId="65FC09B1" w14:textId="77777777" w:rsidR="004139D5" w:rsidRDefault="002735B2">
      <w:pPr>
        <w:rPr>
          <w:rFonts w:hint="eastAsia"/>
        </w:rPr>
      </w:pPr>
      <w:r>
        <w:t>主键：</w:t>
      </w:r>
      <w:r>
        <w:t>report_id, position, settlement_id</w:t>
      </w:r>
      <w:r>
        <w:t>。</w:t>
      </w:r>
    </w:p>
    <w:p w14:paraId="110CABF6" w14:textId="77777777" w:rsidR="004139D5" w:rsidRDefault="002735B2">
      <w:pPr>
        <w:rPr>
          <w:rFonts w:hint="eastAsia"/>
        </w:rPr>
      </w:pPr>
      <w:r>
        <w:lastRenderedPageBreak/>
        <w:t>物理外键：</w:t>
      </w:r>
      <w:r>
        <w:t>report_id, position → quarter_report_rows (report_id, position)</w:t>
      </w:r>
      <w:r>
        <w:t>；</w:t>
      </w:r>
      <w:r>
        <w:t>ON DELETE CASCADE</w:t>
      </w:r>
      <w:r>
        <w:t>；</w:t>
      </w:r>
      <w:r>
        <w:t>settlement_id → settlements (id)</w:t>
      </w:r>
      <w:r>
        <w:t>；</w:t>
      </w:r>
      <w:r>
        <w:t>ON DELETE NO ACTION</w:t>
      </w:r>
      <w:r>
        <w:t>。</w:t>
      </w:r>
    </w:p>
    <w:p w14:paraId="2E2DBBFC" w14:textId="77777777" w:rsidR="004139D5" w:rsidRDefault="002735B2">
      <w:pPr>
        <w:pStyle w:val="21"/>
        <w:numPr>
          <w:ilvl w:val="1"/>
          <w:numId w:val="11"/>
        </w:numPr>
      </w:pPr>
      <w:bookmarkStart w:id="159" w:name="_Toc243288787"/>
      <w:r>
        <w:t xml:space="preserve">quarter_report_history </w:t>
      </w:r>
      <w:r>
        <w:t>报告操作历史</w:t>
      </w:r>
      <w:bookmarkEnd w:id="159"/>
    </w:p>
    <w:p w14:paraId="2B916E31" w14:textId="77777777" w:rsidR="004139D5" w:rsidRDefault="002735B2">
      <w:pPr>
        <w:rPr>
          <w:rFonts w:hint="eastAsia"/>
        </w:rPr>
      </w:pPr>
      <w:r>
        <w:t>保存报告计算、批准及失效过程的顺序历史。</w:t>
      </w:r>
      <w:r>
        <w:t xml:space="preserve"> </w:t>
      </w:r>
      <w:r>
        <w:t>来源：</w:t>
      </w:r>
      <w:r>
        <w:t>server/schema.sql</w:t>
      </w:r>
      <w:r>
        <w:t>。</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2382"/>
        <w:gridCol w:w="907"/>
        <w:gridCol w:w="1191"/>
        <w:gridCol w:w="1304"/>
        <w:gridCol w:w="3061"/>
      </w:tblGrid>
      <w:tr w:rsidR="004139D5" w14:paraId="40DEAFAB" w14:textId="77777777">
        <w:trPr>
          <w:cantSplit/>
          <w:tblHeader/>
          <w:jc w:val="center"/>
        </w:trPr>
        <w:tc>
          <w:tcPr>
            <w:tcW w:w="238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053D17C2"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字段</w:t>
            </w:r>
          </w:p>
        </w:tc>
        <w:tc>
          <w:tcPr>
            <w:tcW w:w="907"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3C52BAC"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类型</w:t>
            </w:r>
          </w:p>
        </w:tc>
        <w:tc>
          <w:tcPr>
            <w:tcW w:w="119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0E290FD2"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键</w:t>
            </w:r>
            <w:r>
              <w:rPr>
                <w:rFonts w:ascii="Noto Sans SC" w:eastAsia="Noto Sans SC" w:hAnsi="Noto Sans SC" w:cs="Noto Sans SC"/>
                <w:b/>
                <w:bCs/>
                <w:sz w:val="21"/>
                <w:szCs w:val="21"/>
              </w:rPr>
              <w:t>/</w:t>
            </w:r>
            <w:r>
              <w:rPr>
                <w:rFonts w:ascii="Noto Sans SC" w:eastAsia="Noto Sans SC" w:hAnsi="Noto Sans SC" w:cs="Noto Sans SC"/>
                <w:b/>
                <w:bCs/>
                <w:sz w:val="21"/>
                <w:szCs w:val="21"/>
              </w:rPr>
              <w:t>可空</w:t>
            </w:r>
          </w:p>
        </w:tc>
        <w:tc>
          <w:tcPr>
            <w:tcW w:w="130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5850B6D1"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默认</w:t>
            </w:r>
          </w:p>
        </w:tc>
        <w:tc>
          <w:tcPr>
            <w:tcW w:w="306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2B824D5D"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含义</w:t>
            </w:r>
          </w:p>
        </w:tc>
      </w:tr>
      <w:tr w:rsidR="004139D5" w14:paraId="795422CA"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3A060684" w14:textId="77777777" w:rsidR="004139D5" w:rsidRDefault="002735B2">
            <w:pPr>
              <w:keepLines/>
              <w:spacing w:line="360" w:lineRule="exact"/>
              <w:ind w:firstLine="0"/>
              <w:rPr>
                <w:rFonts w:hint="eastAsia"/>
              </w:rPr>
            </w:pPr>
            <w:r>
              <w:rPr>
                <w:sz w:val="21"/>
                <w:szCs w:val="21"/>
              </w:rPr>
              <w:t>report_id</w:t>
            </w:r>
          </w:p>
        </w:tc>
        <w:tc>
          <w:tcPr>
            <w:tcW w:w="907" w:type="dxa"/>
            <w:tcBorders>
              <w:left w:val="nil"/>
              <w:bottom w:val="nil"/>
              <w:right w:val="nil"/>
            </w:tcBorders>
            <w:tcMar>
              <w:top w:w="45" w:type="dxa"/>
              <w:left w:w="85" w:type="dxa"/>
              <w:bottom w:w="45" w:type="dxa"/>
              <w:right w:w="85" w:type="dxa"/>
            </w:tcMar>
            <w:vAlign w:val="center"/>
          </w:tcPr>
          <w:p w14:paraId="1434D62A"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4A08C56D" w14:textId="77777777" w:rsidR="004139D5" w:rsidRDefault="002735B2">
            <w:pPr>
              <w:keepLines/>
              <w:spacing w:line="360" w:lineRule="exact"/>
              <w:ind w:firstLine="0"/>
              <w:rPr>
                <w:rFonts w:hint="eastAsia"/>
              </w:rPr>
            </w:pPr>
            <w:r>
              <w:rPr>
                <w:sz w:val="21"/>
                <w:szCs w:val="21"/>
              </w:rPr>
              <w:t>PK/FK/N</w:t>
            </w:r>
          </w:p>
        </w:tc>
        <w:tc>
          <w:tcPr>
            <w:tcW w:w="1304" w:type="dxa"/>
            <w:tcBorders>
              <w:left w:val="nil"/>
              <w:bottom w:val="nil"/>
              <w:right w:val="nil"/>
            </w:tcBorders>
            <w:tcMar>
              <w:top w:w="45" w:type="dxa"/>
              <w:left w:w="85" w:type="dxa"/>
              <w:bottom w:w="45" w:type="dxa"/>
              <w:right w:w="85" w:type="dxa"/>
            </w:tcMar>
            <w:vAlign w:val="center"/>
          </w:tcPr>
          <w:p w14:paraId="4D8ABAF7"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5E3383CC" w14:textId="77777777" w:rsidR="004139D5" w:rsidRDefault="002735B2">
            <w:pPr>
              <w:keepLines/>
              <w:spacing w:line="360" w:lineRule="exact"/>
              <w:ind w:firstLine="0"/>
              <w:rPr>
                <w:rFonts w:hint="eastAsia"/>
              </w:rPr>
            </w:pPr>
            <w:r>
              <w:rPr>
                <w:sz w:val="21"/>
                <w:szCs w:val="21"/>
              </w:rPr>
              <w:t>季度报告编号</w:t>
            </w:r>
          </w:p>
        </w:tc>
      </w:tr>
      <w:tr w:rsidR="004139D5" w14:paraId="4FBF9AFD"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2BC79EFD" w14:textId="77777777" w:rsidR="004139D5" w:rsidRDefault="002735B2">
            <w:pPr>
              <w:keepLines/>
              <w:spacing w:line="360" w:lineRule="exact"/>
              <w:ind w:firstLine="0"/>
              <w:rPr>
                <w:rFonts w:hint="eastAsia"/>
              </w:rPr>
            </w:pPr>
            <w:r>
              <w:rPr>
                <w:sz w:val="21"/>
                <w:szCs w:val="21"/>
              </w:rPr>
              <w:t>position</w:t>
            </w:r>
          </w:p>
        </w:tc>
        <w:tc>
          <w:tcPr>
            <w:tcW w:w="907" w:type="dxa"/>
            <w:tcBorders>
              <w:left w:val="nil"/>
              <w:bottom w:val="nil"/>
              <w:right w:val="nil"/>
            </w:tcBorders>
            <w:tcMar>
              <w:top w:w="45" w:type="dxa"/>
              <w:left w:w="85" w:type="dxa"/>
              <w:bottom w:w="45" w:type="dxa"/>
              <w:right w:w="85" w:type="dxa"/>
            </w:tcMar>
            <w:vAlign w:val="center"/>
          </w:tcPr>
          <w:p w14:paraId="242B1047" w14:textId="77777777" w:rsidR="004139D5" w:rsidRDefault="002735B2">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231C2865" w14:textId="77777777" w:rsidR="004139D5" w:rsidRDefault="002735B2">
            <w:pPr>
              <w:keepLines/>
              <w:spacing w:line="360" w:lineRule="exact"/>
              <w:ind w:firstLine="0"/>
              <w:rPr>
                <w:rFonts w:hint="eastAsia"/>
              </w:rPr>
            </w:pPr>
            <w:r>
              <w:rPr>
                <w:sz w:val="21"/>
                <w:szCs w:val="21"/>
              </w:rPr>
              <w:t>PK/N</w:t>
            </w:r>
          </w:p>
        </w:tc>
        <w:tc>
          <w:tcPr>
            <w:tcW w:w="1304" w:type="dxa"/>
            <w:tcBorders>
              <w:left w:val="nil"/>
              <w:bottom w:val="nil"/>
              <w:right w:val="nil"/>
            </w:tcBorders>
            <w:tcMar>
              <w:top w:w="45" w:type="dxa"/>
              <w:left w:w="85" w:type="dxa"/>
              <w:bottom w:w="45" w:type="dxa"/>
              <w:right w:w="85" w:type="dxa"/>
            </w:tcMar>
            <w:vAlign w:val="center"/>
          </w:tcPr>
          <w:p w14:paraId="0A4671CD"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4B888769" w14:textId="77777777" w:rsidR="004139D5" w:rsidRDefault="002735B2">
            <w:pPr>
              <w:keepLines/>
              <w:spacing w:line="360" w:lineRule="exact"/>
              <w:ind w:firstLine="0"/>
              <w:rPr>
                <w:rFonts w:hint="eastAsia"/>
              </w:rPr>
            </w:pPr>
            <w:r>
              <w:rPr>
                <w:sz w:val="21"/>
                <w:szCs w:val="21"/>
              </w:rPr>
              <w:t>明细排列序号（从</w:t>
            </w:r>
            <w:r>
              <w:rPr>
                <w:sz w:val="21"/>
                <w:szCs w:val="21"/>
              </w:rPr>
              <w:t>0</w:t>
            </w:r>
            <w:r>
              <w:rPr>
                <w:sz w:val="21"/>
                <w:szCs w:val="21"/>
              </w:rPr>
              <w:t>起）</w:t>
            </w:r>
          </w:p>
        </w:tc>
      </w:tr>
      <w:tr w:rsidR="004139D5" w14:paraId="24C67480"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04A9BF92" w14:textId="77777777" w:rsidR="004139D5" w:rsidRDefault="002735B2">
            <w:pPr>
              <w:keepLines/>
              <w:spacing w:line="360" w:lineRule="exact"/>
              <w:ind w:firstLine="0"/>
              <w:rPr>
                <w:rFonts w:hint="eastAsia"/>
              </w:rPr>
            </w:pPr>
            <w:r>
              <w:rPr>
                <w:sz w:val="21"/>
                <w:szCs w:val="21"/>
              </w:rPr>
              <w:t>at</w:t>
            </w:r>
          </w:p>
        </w:tc>
        <w:tc>
          <w:tcPr>
            <w:tcW w:w="907" w:type="dxa"/>
            <w:tcBorders>
              <w:left w:val="nil"/>
              <w:bottom w:val="nil"/>
              <w:right w:val="nil"/>
            </w:tcBorders>
            <w:tcMar>
              <w:top w:w="45" w:type="dxa"/>
              <w:left w:w="85" w:type="dxa"/>
              <w:bottom w:w="45" w:type="dxa"/>
              <w:right w:w="85" w:type="dxa"/>
            </w:tcMar>
            <w:vAlign w:val="center"/>
          </w:tcPr>
          <w:p w14:paraId="7F26E77A"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128B304E" w14:textId="77777777" w:rsidR="004139D5" w:rsidRDefault="002735B2">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00C8D2EB"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335025CA" w14:textId="77777777" w:rsidR="004139D5" w:rsidRDefault="002735B2">
            <w:pPr>
              <w:keepLines/>
              <w:spacing w:line="360" w:lineRule="exact"/>
              <w:ind w:firstLine="0"/>
              <w:rPr>
                <w:rFonts w:hint="eastAsia"/>
              </w:rPr>
            </w:pPr>
            <w:r>
              <w:rPr>
                <w:sz w:val="21"/>
                <w:szCs w:val="21"/>
              </w:rPr>
              <w:t>发生时间</w:t>
            </w:r>
          </w:p>
        </w:tc>
      </w:tr>
      <w:tr w:rsidR="004139D5" w14:paraId="3C484B1B"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6C7027BB" w14:textId="77777777" w:rsidR="004139D5" w:rsidRDefault="002735B2">
            <w:pPr>
              <w:keepLines/>
              <w:spacing w:line="360" w:lineRule="exact"/>
              <w:ind w:firstLine="0"/>
              <w:rPr>
                <w:rFonts w:hint="eastAsia"/>
              </w:rPr>
            </w:pPr>
            <w:r>
              <w:rPr>
                <w:sz w:val="21"/>
                <w:szCs w:val="21"/>
              </w:rPr>
              <w:t>action</w:t>
            </w:r>
          </w:p>
        </w:tc>
        <w:tc>
          <w:tcPr>
            <w:tcW w:w="907" w:type="dxa"/>
            <w:tcBorders>
              <w:left w:val="nil"/>
              <w:bottom w:val="nil"/>
              <w:right w:val="nil"/>
            </w:tcBorders>
            <w:tcMar>
              <w:top w:w="45" w:type="dxa"/>
              <w:left w:w="85" w:type="dxa"/>
              <w:bottom w:w="45" w:type="dxa"/>
              <w:right w:w="85" w:type="dxa"/>
            </w:tcMar>
            <w:vAlign w:val="center"/>
          </w:tcPr>
          <w:p w14:paraId="25B10F3C"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14A22806" w14:textId="77777777" w:rsidR="004139D5" w:rsidRDefault="002735B2">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2BE61CA3"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35E5645E" w14:textId="77777777" w:rsidR="004139D5" w:rsidRDefault="002735B2">
            <w:pPr>
              <w:keepLines/>
              <w:spacing w:line="360" w:lineRule="exact"/>
              <w:ind w:firstLine="0"/>
              <w:rPr>
                <w:rFonts w:hint="eastAsia"/>
              </w:rPr>
            </w:pPr>
            <w:r>
              <w:rPr>
                <w:sz w:val="21"/>
                <w:szCs w:val="21"/>
              </w:rPr>
              <w:t>操作名称</w:t>
            </w:r>
          </w:p>
        </w:tc>
      </w:tr>
      <w:tr w:rsidR="004139D5" w14:paraId="61438AA0"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3C76264C" w14:textId="77777777" w:rsidR="004139D5" w:rsidRDefault="002735B2">
            <w:pPr>
              <w:keepLines/>
              <w:spacing w:line="360" w:lineRule="exact"/>
              <w:ind w:firstLine="0"/>
              <w:rPr>
                <w:rFonts w:hint="eastAsia"/>
              </w:rPr>
            </w:pPr>
            <w:r>
              <w:rPr>
                <w:sz w:val="21"/>
                <w:szCs w:val="21"/>
              </w:rPr>
              <w:t>user_id</w:t>
            </w:r>
          </w:p>
        </w:tc>
        <w:tc>
          <w:tcPr>
            <w:tcW w:w="907" w:type="dxa"/>
            <w:tcBorders>
              <w:left w:val="nil"/>
              <w:bottom w:val="nil"/>
              <w:right w:val="nil"/>
            </w:tcBorders>
            <w:tcMar>
              <w:top w:w="45" w:type="dxa"/>
              <w:left w:w="85" w:type="dxa"/>
              <w:bottom w:w="45" w:type="dxa"/>
              <w:right w:w="85" w:type="dxa"/>
            </w:tcMar>
            <w:vAlign w:val="center"/>
          </w:tcPr>
          <w:p w14:paraId="1BA80322"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178CFACF" w14:textId="77777777" w:rsidR="004139D5" w:rsidRDefault="002735B2">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167E874E"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0F198658" w14:textId="77777777" w:rsidR="004139D5" w:rsidRDefault="002735B2">
            <w:pPr>
              <w:keepLines/>
              <w:spacing w:line="360" w:lineRule="exact"/>
              <w:ind w:firstLine="0"/>
              <w:rPr>
                <w:rFonts w:hint="eastAsia"/>
              </w:rPr>
            </w:pPr>
            <w:r>
              <w:rPr>
                <w:sz w:val="21"/>
                <w:szCs w:val="21"/>
              </w:rPr>
              <w:t>操作者</w:t>
            </w:r>
            <w:r>
              <w:rPr>
                <w:sz w:val="21"/>
                <w:szCs w:val="21"/>
              </w:rPr>
              <w:t>/</w:t>
            </w:r>
            <w:r>
              <w:rPr>
                <w:sz w:val="21"/>
                <w:szCs w:val="21"/>
              </w:rPr>
              <w:t>所属账号编号</w:t>
            </w:r>
          </w:p>
        </w:tc>
      </w:tr>
      <w:tr w:rsidR="004139D5" w14:paraId="400B2ECE"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7729FFDA" w14:textId="77777777" w:rsidR="004139D5" w:rsidRDefault="002735B2">
            <w:pPr>
              <w:keepLines/>
              <w:spacing w:line="360" w:lineRule="exact"/>
              <w:ind w:firstLine="0"/>
              <w:rPr>
                <w:rFonts w:hint="eastAsia"/>
              </w:rPr>
            </w:pPr>
            <w:r>
              <w:rPr>
                <w:sz w:val="21"/>
                <w:szCs w:val="21"/>
              </w:rPr>
              <w:t>version</w:t>
            </w:r>
          </w:p>
        </w:tc>
        <w:tc>
          <w:tcPr>
            <w:tcW w:w="907" w:type="dxa"/>
            <w:tcBorders>
              <w:left w:val="nil"/>
              <w:bottom w:val="nil"/>
              <w:right w:val="nil"/>
            </w:tcBorders>
            <w:tcMar>
              <w:top w:w="45" w:type="dxa"/>
              <w:left w:w="85" w:type="dxa"/>
              <w:bottom w:w="45" w:type="dxa"/>
              <w:right w:w="85" w:type="dxa"/>
            </w:tcMar>
            <w:vAlign w:val="center"/>
          </w:tcPr>
          <w:p w14:paraId="21494555" w14:textId="77777777" w:rsidR="004139D5" w:rsidRDefault="002735B2">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12F5A087" w14:textId="77777777" w:rsidR="004139D5" w:rsidRDefault="002735B2">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741C1BEE"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75685ED6" w14:textId="77777777" w:rsidR="004139D5" w:rsidRDefault="002735B2">
            <w:pPr>
              <w:keepLines/>
              <w:spacing w:line="360" w:lineRule="exact"/>
              <w:ind w:firstLine="0"/>
              <w:rPr>
                <w:rFonts w:hint="eastAsia"/>
              </w:rPr>
            </w:pPr>
            <w:r>
              <w:rPr>
                <w:sz w:val="21"/>
                <w:szCs w:val="21"/>
              </w:rPr>
              <w:t>乐观并发版本号</w:t>
            </w:r>
          </w:p>
        </w:tc>
      </w:tr>
      <w:tr w:rsidR="004139D5" w14:paraId="139CCF05"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080F6071" w14:textId="77777777" w:rsidR="004139D5" w:rsidRDefault="002735B2">
            <w:pPr>
              <w:keepLines/>
              <w:spacing w:line="360" w:lineRule="exact"/>
              <w:ind w:firstLine="0"/>
              <w:rPr>
                <w:rFonts w:hint="eastAsia"/>
              </w:rPr>
            </w:pPr>
            <w:r>
              <w:rPr>
                <w:sz w:val="21"/>
                <w:szCs w:val="21"/>
              </w:rPr>
              <w:t>prior_status</w:t>
            </w:r>
          </w:p>
        </w:tc>
        <w:tc>
          <w:tcPr>
            <w:tcW w:w="907" w:type="dxa"/>
            <w:tcBorders>
              <w:left w:val="nil"/>
              <w:bottom w:val="nil"/>
              <w:right w:val="nil"/>
            </w:tcBorders>
            <w:tcMar>
              <w:top w:w="45" w:type="dxa"/>
              <w:left w:w="85" w:type="dxa"/>
              <w:bottom w:w="45" w:type="dxa"/>
              <w:right w:w="85" w:type="dxa"/>
            </w:tcMar>
            <w:vAlign w:val="center"/>
          </w:tcPr>
          <w:p w14:paraId="50F38D17"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2A78947B" w14:textId="77777777" w:rsidR="004139D5" w:rsidRDefault="002735B2">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6EE50673"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63356CD3" w14:textId="77777777" w:rsidR="004139D5" w:rsidRDefault="002735B2">
            <w:pPr>
              <w:keepLines/>
              <w:spacing w:line="360" w:lineRule="exact"/>
              <w:ind w:firstLine="0"/>
              <w:rPr>
                <w:rFonts w:hint="eastAsia"/>
              </w:rPr>
            </w:pPr>
            <w:r>
              <w:rPr>
                <w:sz w:val="21"/>
                <w:szCs w:val="21"/>
              </w:rPr>
              <w:t>操作前报告状态</w:t>
            </w:r>
          </w:p>
        </w:tc>
      </w:tr>
      <w:tr w:rsidR="004139D5" w14:paraId="7995DA8C" w14:textId="77777777">
        <w:trPr>
          <w:cantSplit/>
          <w:jc w:val="center"/>
        </w:trPr>
        <w:tc>
          <w:tcPr>
            <w:tcW w:w="2381" w:type="dxa"/>
            <w:tcBorders>
              <w:left w:val="nil"/>
              <w:bottom w:val="single" w:sz="7" w:space="0" w:color="000000"/>
              <w:right w:val="nil"/>
            </w:tcBorders>
            <w:tcMar>
              <w:top w:w="45" w:type="dxa"/>
              <w:left w:w="85" w:type="dxa"/>
              <w:bottom w:w="45" w:type="dxa"/>
              <w:right w:w="85" w:type="dxa"/>
            </w:tcMar>
            <w:vAlign w:val="center"/>
          </w:tcPr>
          <w:p w14:paraId="01BEA9AB" w14:textId="77777777" w:rsidR="004139D5" w:rsidRDefault="002735B2">
            <w:pPr>
              <w:keepLines/>
              <w:spacing w:line="360" w:lineRule="exact"/>
              <w:ind w:firstLine="0"/>
              <w:rPr>
                <w:rFonts w:hint="eastAsia"/>
              </w:rPr>
            </w:pPr>
            <w:r>
              <w:rPr>
                <w:sz w:val="21"/>
                <w:szCs w:val="21"/>
              </w:rPr>
              <w:t>prior_version</w:t>
            </w:r>
          </w:p>
        </w:tc>
        <w:tc>
          <w:tcPr>
            <w:tcW w:w="907" w:type="dxa"/>
            <w:tcBorders>
              <w:left w:val="nil"/>
              <w:bottom w:val="single" w:sz="7" w:space="0" w:color="000000"/>
              <w:right w:val="nil"/>
            </w:tcBorders>
            <w:tcMar>
              <w:top w:w="45" w:type="dxa"/>
              <w:left w:w="85" w:type="dxa"/>
              <w:bottom w:w="45" w:type="dxa"/>
              <w:right w:w="85" w:type="dxa"/>
            </w:tcMar>
            <w:vAlign w:val="center"/>
          </w:tcPr>
          <w:p w14:paraId="0A7FB71A" w14:textId="77777777" w:rsidR="004139D5" w:rsidRDefault="002735B2">
            <w:pPr>
              <w:keepLines/>
              <w:spacing w:line="360" w:lineRule="exact"/>
              <w:ind w:firstLine="0"/>
              <w:rPr>
                <w:rFonts w:hint="eastAsia"/>
              </w:rPr>
            </w:pPr>
            <w:r>
              <w:rPr>
                <w:sz w:val="21"/>
                <w:szCs w:val="21"/>
              </w:rPr>
              <w:t>INTEGER</w:t>
            </w:r>
          </w:p>
        </w:tc>
        <w:tc>
          <w:tcPr>
            <w:tcW w:w="1191" w:type="dxa"/>
            <w:tcBorders>
              <w:left w:val="nil"/>
              <w:bottom w:val="single" w:sz="7" w:space="0" w:color="000000"/>
              <w:right w:val="nil"/>
            </w:tcBorders>
            <w:tcMar>
              <w:top w:w="45" w:type="dxa"/>
              <w:left w:w="85" w:type="dxa"/>
              <w:bottom w:w="45" w:type="dxa"/>
              <w:right w:w="85" w:type="dxa"/>
            </w:tcMar>
            <w:vAlign w:val="center"/>
          </w:tcPr>
          <w:p w14:paraId="60A019D7" w14:textId="77777777" w:rsidR="004139D5" w:rsidRDefault="002735B2">
            <w:pPr>
              <w:keepLines/>
              <w:spacing w:line="360" w:lineRule="exact"/>
              <w:ind w:firstLine="0"/>
              <w:rPr>
                <w:rFonts w:hint="eastAsia"/>
              </w:rPr>
            </w:pPr>
            <w:r>
              <w:rPr>
                <w:sz w:val="21"/>
                <w:szCs w:val="21"/>
              </w:rPr>
              <w:t>—/Y</w:t>
            </w:r>
          </w:p>
        </w:tc>
        <w:tc>
          <w:tcPr>
            <w:tcW w:w="1304" w:type="dxa"/>
            <w:tcBorders>
              <w:left w:val="nil"/>
              <w:bottom w:val="single" w:sz="7" w:space="0" w:color="000000"/>
              <w:right w:val="nil"/>
            </w:tcBorders>
            <w:tcMar>
              <w:top w:w="45" w:type="dxa"/>
              <w:left w:w="85" w:type="dxa"/>
              <w:bottom w:w="45" w:type="dxa"/>
              <w:right w:w="85" w:type="dxa"/>
            </w:tcMar>
            <w:vAlign w:val="center"/>
          </w:tcPr>
          <w:p w14:paraId="790C432E" w14:textId="77777777" w:rsidR="004139D5" w:rsidRDefault="002735B2">
            <w:pPr>
              <w:keepLines/>
              <w:spacing w:line="360" w:lineRule="exact"/>
              <w:ind w:firstLine="0"/>
              <w:rPr>
                <w:rFonts w:hint="eastAsia"/>
              </w:rPr>
            </w:pPr>
            <w:r>
              <w:rPr>
                <w:sz w:val="21"/>
                <w:szCs w:val="21"/>
              </w:rPr>
              <w:t>—</w:t>
            </w:r>
          </w:p>
        </w:tc>
        <w:tc>
          <w:tcPr>
            <w:tcW w:w="3061" w:type="dxa"/>
            <w:tcBorders>
              <w:left w:val="nil"/>
              <w:bottom w:val="single" w:sz="7" w:space="0" w:color="000000"/>
              <w:right w:val="nil"/>
            </w:tcBorders>
            <w:tcMar>
              <w:top w:w="45" w:type="dxa"/>
              <w:left w:w="85" w:type="dxa"/>
              <w:bottom w:w="45" w:type="dxa"/>
              <w:right w:w="85" w:type="dxa"/>
            </w:tcMar>
            <w:vAlign w:val="center"/>
          </w:tcPr>
          <w:p w14:paraId="667A36D1" w14:textId="77777777" w:rsidR="004139D5" w:rsidRDefault="002735B2">
            <w:pPr>
              <w:keepLines/>
              <w:spacing w:line="360" w:lineRule="exact"/>
              <w:ind w:firstLine="0"/>
              <w:rPr>
                <w:rFonts w:hint="eastAsia"/>
              </w:rPr>
            </w:pPr>
            <w:r>
              <w:rPr>
                <w:sz w:val="21"/>
                <w:szCs w:val="21"/>
              </w:rPr>
              <w:t>操作前版本号</w:t>
            </w:r>
          </w:p>
        </w:tc>
      </w:tr>
    </w:tbl>
    <w:p w14:paraId="04EE18E9" w14:textId="77777777" w:rsidR="004139D5" w:rsidRDefault="002735B2">
      <w:pPr>
        <w:rPr>
          <w:rFonts w:hint="eastAsia"/>
        </w:rPr>
      </w:pPr>
      <w:r>
        <w:t>主键：</w:t>
      </w:r>
      <w:r>
        <w:t>report_id, position</w:t>
      </w:r>
      <w:r>
        <w:t>。</w:t>
      </w:r>
    </w:p>
    <w:p w14:paraId="3D3E536C" w14:textId="77777777" w:rsidR="004139D5" w:rsidRDefault="002735B2">
      <w:pPr>
        <w:rPr>
          <w:rFonts w:hint="eastAsia"/>
        </w:rPr>
      </w:pPr>
      <w:r>
        <w:t>物理外键：</w:t>
      </w:r>
      <w:r>
        <w:t>report_id → quarterReports (id)</w:t>
      </w:r>
      <w:r>
        <w:t>；</w:t>
      </w:r>
      <w:r>
        <w:t>ON DELETE CASCADE</w:t>
      </w:r>
      <w:r>
        <w:t>。</w:t>
      </w:r>
    </w:p>
    <w:p w14:paraId="1B133998" w14:textId="77777777" w:rsidR="004139D5" w:rsidRDefault="002735B2">
      <w:pPr>
        <w:rPr>
          <w:rFonts w:hint="eastAsia"/>
        </w:rPr>
      </w:pPr>
      <w:r>
        <w:t>逻辑引用：</w:t>
      </w:r>
      <w:r>
        <w:t>user_id → users (id)</w:t>
      </w:r>
      <w:r>
        <w:t>；业务记录操作者逻辑引用，</w:t>
      </w:r>
      <w:r>
        <w:t>DDL</w:t>
      </w:r>
      <w:r>
        <w:t>未声明外键。</w:t>
      </w:r>
    </w:p>
    <w:p w14:paraId="4B952A26" w14:textId="77777777" w:rsidR="004139D5" w:rsidRDefault="002735B2">
      <w:pPr>
        <w:pStyle w:val="21"/>
        <w:numPr>
          <w:ilvl w:val="1"/>
          <w:numId w:val="11"/>
        </w:numPr>
      </w:pPr>
      <w:bookmarkStart w:id="160" w:name="_Toc243288788"/>
      <w:r>
        <w:t xml:space="preserve">settings </w:t>
      </w:r>
      <w:r>
        <w:t>业务参数</w:t>
      </w:r>
      <w:bookmarkEnd w:id="160"/>
    </w:p>
    <w:p w14:paraId="347EDAE8" w14:textId="77777777" w:rsidR="004139D5" w:rsidRDefault="002735B2">
      <w:pPr>
        <w:rPr>
          <w:rFonts w:hint="eastAsia"/>
        </w:rPr>
      </w:pPr>
      <w:r>
        <w:t>保存自助取消期限和基金比例等全局设置。</w:t>
      </w:r>
      <w:r>
        <w:t xml:space="preserve"> </w:t>
      </w:r>
      <w:r>
        <w:t>来源：</w:t>
      </w:r>
      <w:r>
        <w:t>server/schema.sql</w:t>
      </w:r>
      <w:r>
        <w:t>。</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2382"/>
        <w:gridCol w:w="907"/>
        <w:gridCol w:w="1191"/>
        <w:gridCol w:w="1304"/>
        <w:gridCol w:w="3061"/>
      </w:tblGrid>
      <w:tr w:rsidR="004139D5" w14:paraId="5E96F6D9" w14:textId="77777777">
        <w:trPr>
          <w:cantSplit/>
          <w:tblHeader/>
          <w:jc w:val="center"/>
        </w:trPr>
        <w:tc>
          <w:tcPr>
            <w:tcW w:w="238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01A0CDBA"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字段</w:t>
            </w:r>
          </w:p>
        </w:tc>
        <w:tc>
          <w:tcPr>
            <w:tcW w:w="907"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1010B13"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类型</w:t>
            </w:r>
          </w:p>
        </w:tc>
        <w:tc>
          <w:tcPr>
            <w:tcW w:w="119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70129BB6"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键</w:t>
            </w:r>
            <w:r>
              <w:rPr>
                <w:rFonts w:ascii="Noto Sans SC" w:eastAsia="Noto Sans SC" w:hAnsi="Noto Sans SC" w:cs="Noto Sans SC"/>
                <w:b/>
                <w:bCs/>
                <w:sz w:val="21"/>
                <w:szCs w:val="21"/>
              </w:rPr>
              <w:t>/</w:t>
            </w:r>
            <w:r>
              <w:rPr>
                <w:rFonts w:ascii="Noto Sans SC" w:eastAsia="Noto Sans SC" w:hAnsi="Noto Sans SC" w:cs="Noto Sans SC"/>
                <w:b/>
                <w:bCs/>
                <w:sz w:val="21"/>
                <w:szCs w:val="21"/>
              </w:rPr>
              <w:t>可空</w:t>
            </w:r>
          </w:p>
        </w:tc>
        <w:tc>
          <w:tcPr>
            <w:tcW w:w="130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4EC8939"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默认</w:t>
            </w:r>
          </w:p>
        </w:tc>
        <w:tc>
          <w:tcPr>
            <w:tcW w:w="306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51590162"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含义</w:t>
            </w:r>
          </w:p>
        </w:tc>
      </w:tr>
      <w:tr w:rsidR="004139D5" w14:paraId="01872500"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6088D266" w14:textId="77777777" w:rsidR="004139D5" w:rsidRDefault="002735B2">
            <w:pPr>
              <w:keepLines/>
              <w:spacing w:line="360" w:lineRule="exact"/>
              <w:ind w:firstLine="0"/>
              <w:rPr>
                <w:rFonts w:hint="eastAsia"/>
              </w:rPr>
            </w:pPr>
            <w:r>
              <w:rPr>
                <w:sz w:val="21"/>
                <w:szCs w:val="21"/>
              </w:rPr>
              <w:t>id</w:t>
            </w:r>
          </w:p>
        </w:tc>
        <w:tc>
          <w:tcPr>
            <w:tcW w:w="907" w:type="dxa"/>
            <w:tcBorders>
              <w:left w:val="nil"/>
              <w:bottom w:val="nil"/>
              <w:right w:val="nil"/>
            </w:tcBorders>
            <w:tcMar>
              <w:top w:w="45" w:type="dxa"/>
              <w:left w:w="85" w:type="dxa"/>
              <w:bottom w:w="45" w:type="dxa"/>
              <w:right w:w="85" w:type="dxa"/>
            </w:tcMar>
            <w:vAlign w:val="center"/>
          </w:tcPr>
          <w:p w14:paraId="7BFC7EA6"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2093A037" w14:textId="77777777" w:rsidR="004139D5" w:rsidRDefault="002735B2">
            <w:pPr>
              <w:keepLines/>
              <w:spacing w:line="360" w:lineRule="exact"/>
              <w:ind w:firstLine="0"/>
              <w:rPr>
                <w:rFonts w:hint="eastAsia"/>
              </w:rPr>
            </w:pPr>
            <w:r>
              <w:rPr>
                <w:sz w:val="21"/>
                <w:szCs w:val="21"/>
              </w:rPr>
              <w:t>PK*/Y</w:t>
            </w:r>
          </w:p>
        </w:tc>
        <w:tc>
          <w:tcPr>
            <w:tcW w:w="1304" w:type="dxa"/>
            <w:tcBorders>
              <w:left w:val="nil"/>
              <w:bottom w:val="nil"/>
              <w:right w:val="nil"/>
            </w:tcBorders>
            <w:tcMar>
              <w:top w:w="45" w:type="dxa"/>
              <w:left w:w="85" w:type="dxa"/>
              <w:bottom w:w="45" w:type="dxa"/>
              <w:right w:w="85" w:type="dxa"/>
            </w:tcMar>
            <w:vAlign w:val="center"/>
          </w:tcPr>
          <w:p w14:paraId="5A7625D6"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01966401" w14:textId="77777777" w:rsidR="004139D5" w:rsidRDefault="002735B2">
            <w:pPr>
              <w:keepLines/>
              <w:spacing w:line="360" w:lineRule="exact"/>
              <w:ind w:firstLine="0"/>
              <w:rPr>
                <w:rFonts w:hint="eastAsia"/>
              </w:rPr>
            </w:pPr>
            <w:r>
              <w:rPr>
                <w:sz w:val="21"/>
                <w:szCs w:val="21"/>
              </w:rPr>
              <w:t>记录编号</w:t>
            </w:r>
          </w:p>
        </w:tc>
      </w:tr>
      <w:tr w:rsidR="004139D5" w14:paraId="56FABD02"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38A3320A" w14:textId="77777777" w:rsidR="004139D5" w:rsidRDefault="002735B2">
            <w:pPr>
              <w:keepLines/>
              <w:spacing w:line="360" w:lineRule="exact"/>
              <w:ind w:firstLine="0"/>
              <w:rPr>
                <w:rFonts w:hint="eastAsia"/>
              </w:rPr>
            </w:pPr>
            <w:r>
              <w:rPr>
                <w:sz w:val="21"/>
                <w:szCs w:val="21"/>
              </w:rPr>
              <w:t>cancellation_hours</w:t>
            </w:r>
          </w:p>
        </w:tc>
        <w:tc>
          <w:tcPr>
            <w:tcW w:w="907" w:type="dxa"/>
            <w:tcBorders>
              <w:left w:val="nil"/>
              <w:bottom w:val="nil"/>
              <w:right w:val="nil"/>
            </w:tcBorders>
            <w:tcMar>
              <w:top w:w="45" w:type="dxa"/>
              <w:left w:w="85" w:type="dxa"/>
              <w:bottom w:w="45" w:type="dxa"/>
              <w:right w:w="85" w:type="dxa"/>
            </w:tcMar>
            <w:vAlign w:val="center"/>
          </w:tcPr>
          <w:p w14:paraId="67C38215" w14:textId="77777777" w:rsidR="004139D5" w:rsidRDefault="002735B2">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5262460E"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1F266C8B"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201EC1BA" w14:textId="77777777" w:rsidR="004139D5" w:rsidRDefault="002735B2">
            <w:pPr>
              <w:keepLines/>
              <w:spacing w:line="360" w:lineRule="exact"/>
              <w:ind w:firstLine="0"/>
              <w:rPr>
                <w:rFonts w:hint="eastAsia"/>
              </w:rPr>
            </w:pPr>
            <w:r>
              <w:rPr>
                <w:sz w:val="21"/>
                <w:szCs w:val="21"/>
              </w:rPr>
              <w:t>自助取消</w:t>
            </w:r>
            <w:r>
              <w:rPr>
                <w:sz w:val="21"/>
                <w:szCs w:val="21"/>
              </w:rPr>
              <w:t>/</w:t>
            </w:r>
            <w:r>
              <w:rPr>
                <w:sz w:val="21"/>
                <w:szCs w:val="21"/>
              </w:rPr>
              <w:t>改约提前小时数（</w:t>
            </w:r>
            <w:r>
              <w:rPr>
                <w:sz w:val="21"/>
                <w:szCs w:val="21"/>
              </w:rPr>
              <w:t>0</w:t>
            </w:r>
            <w:r>
              <w:rPr>
                <w:sz w:val="21"/>
                <w:szCs w:val="21"/>
              </w:rPr>
              <w:t>至</w:t>
            </w:r>
            <w:r>
              <w:rPr>
                <w:sz w:val="21"/>
                <w:szCs w:val="21"/>
              </w:rPr>
              <w:t>168</w:t>
            </w:r>
            <w:r>
              <w:rPr>
                <w:sz w:val="21"/>
                <w:szCs w:val="21"/>
              </w:rPr>
              <w:t>）</w:t>
            </w:r>
          </w:p>
        </w:tc>
      </w:tr>
      <w:tr w:rsidR="004139D5" w14:paraId="1332748C"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6C31D7A8" w14:textId="77777777" w:rsidR="004139D5" w:rsidRDefault="002735B2">
            <w:pPr>
              <w:keepLines/>
              <w:spacing w:line="360" w:lineRule="exact"/>
              <w:ind w:firstLine="0"/>
              <w:rPr>
                <w:rFonts w:hint="eastAsia"/>
              </w:rPr>
            </w:pPr>
            <w:r>
              <w:rPr>
                <w:sz w:val="21"/>
                <w:szCs w:val="21"/>
              </w:rPr>
              <w:t>fund_rate</w:t>
            </w:r>
          </w:p>
        </w:tc>
        <w:tc>
          <w:tcPr>
            <w:tcW w:w="907" w:type="dxa"/>
            <w:tcBorders>
              <w:left w:val="nil"/>
              <w:bottom w:val="nil"/>
              <w:right w:val="nil"/>
            </w:tcBorders>
            <w:tcMar>
              <w:top w:w="45" w:type="dxa"/>
              <w:left w:w="85" w:type="dxa"/>
              <w:bottom w:w="45" w:type="dxa"/>
              <w:right w:w="85" w:type="dxa"/>
            </w:tcMar>
            <w:vAlign w:val="center"/>
          </w:tcPr>
          <w:p w14:paraId="4F2B3161" w14:textId="77777777" w:rsidR="004139D5" w:rsidRDefault="002735B2">
            <w:pPr>
              <w:keepLines/>
              <w:spacing w:line="360" w:lineRule="exact"/>
              <w:ind w:firstLine="0"/>
              <w:rPr>
                <w:rFonts w:hint="eastAsia"/>
              </w:rPr>
            </w:pPr>
            <w:r>
              <w:rPr>
                <w:sz w:val="21"/>
                <w:szCs w:val="21"/>
              </w:rPr>
              <w:t>REAL</w:t>
            </w:r>
          </w:p>
        </w:tc>
        <w:tc>
          <w:tcPr>
            <w:tcW w:w="1191" w:type="dxa"/>
            <w:tcBorders>
              <w:left w:val="nil"/>
              <w:bottom w:val="nil"/>
              <w:right w:val="nil"/>
            </w:tcBorders>
            <w:tcMar>
              <w:top w:w="45" w:type="dxa"/>
              <w:left w:w="85" w:type="dxa"/>
              <w:bottom w:w="45" w:type="dxa"/>
              <w:right w:w="85" w:type="dxa"/>
            </w:tcMar>
            <w:vAlign w:val="center"/>
          </w:tcPr>
          <w:p w14:paraId="47123F10"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220A2713"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7A89CAB5" w14:textId="77777777" w:rsidR="004139D5" w:rsidRDefault="002735B2">
            <w:pPr>
              <w:keepLines/>
              <w:spacing w:line="360" w:lineRule="exact"/>
              <w:ind w:firstLine="0"/>
              <w:rPr>
                <w:rFonts w:hint="eastAsia"/>
              </w:rPr>
            </w:pPr>
            <w:r>
              <w:rPr>
                <w:sz w:val="21"/>
                <w:szCs w:val="21"/>
              </w:rPr>
              <w:t>基金比例（</w:t>
            </w:r>
            <w:r>
              <w:rPr>
                <w:sz w:val="21"/>
                <w:szCs w:val="21"/>
              </w:rPr>
              <w:t>0</w:t>
            </w:r>
            <w:r>
              <w:rPr>
                <w:sz w:val="21"/>
                <w:szCs w:val="21"/>
              </w:rPr>
              <w:t>至</w:t>
            </w:r>
            <w:r>
              <w:rPr>
                <w:sz w:val="21"/>
                <w:szCs w:val="21"/>
              </w:rPr>
              <w:t>1</w:t>
            </w:r>
            <w:r>
              <w:rPr>
                <w:sz w:val="21"/>
                <w:szCs w:val="21"/>
              </w:rPr>
              <w:t>）</w:t>
            </w:r>
          </w:p>
        </w:tc>
      </w:tr>
      <w:tr w:rsidR="004139D5" w14:paraId="461F6D86" w14:textId="77777777">
        <w:trPr>
          <w:cantSplit/>
          <w:jc w:val="center"/>
        </w:trPr>
        <w:tc>
          <w:tcPr>
            <w:tcW w:w="2381" w:type="dxa"/>
            <w:tcBorders>
              <w:left w:val="nil"/>
              <w:bottom w:val="single" w:sz="7" w:space="0" w:color="000000"/>
              <w:right w:val="nil"/>
            </w:tcBorders>
            <w:tcMar>
              <w:top w:w="45" w:type="dxa"/>
              <w:left w:w="85" w:type="dxa"/>
              <w:bottom w:w="45" w:type="dxa"/>
              <w:right w:w="85" w:type="dxa"/>
            </w:tcMar>
            <w:vAlign w:val="center"/>
          </w:tcPr>
          <w:p w14:paraId="11ADDCD4" w14:textId="77777777" w:rsidR="004139D5" w:rsidRDefault="002735B2">
            <w:pPr>
              <w:keepLines/>
              <w:spacing w:line="360" w:lineRule="exact"/>
              <w:ind w:firstLine="0"/>
              <w:rPr>
                <w:rFonts w:hint="eastAsia"/>
              </w:rPr>
            </w:pPr>
            <w:r>
              <w:rPr>
                <w:sz w:val="21"/>
                <w:szCs w:val="21"/>
              </w:rPr>
              <w:t>version</w:t>
            </w:r>
          </w:p>
        </w:tc>
        <w:tc>
          <w:tcPr>
            <w:tcW w:w="907" w:type="dxa"/>
            <w:tcBorders>
              <w:left w:val="nil"/>
              <w:bottom w:val="single" w:sz="7" w:space="0" w:color="000000"/>
              <w:right w:val="nil"/>
            </w:tcBorders>
            <w:tcMar>
              <w:top w:w="45" w:type="dxa"/>
              <w:left w:w="85" w:type="dxa"/>
              <w:bottom w:w="45" w:type="dxa"/>
              <w:right w:w="85" w:type="dxa"/>
            </w:tcMar>
            <w:vAlign w:val="center"/>
          </w:tcPr>
          <w:p w14:paraId="55FD6CCF" w14:textId="77777777" w:rsidR="004139D5" w:rsidRDefault="002735B2">
            <w:pPr>
              <w:keepLines/>
              <w:spacing w:line="360" w:lineRule="exact"/>
              <w:ind w:firstLine="0"/>
              <w:rPr>
                <w:rFonts w:hint="eastAsia"/>
              </w:rPr>
            </w:pPr>
            <w:r>
              <w:rPr>
                <w:sz w:val="21"/>
                <w:szCs w:val="21"/>
              </w:rPr>
              <w:t>INTEGER</w:t>
            </w:r>
          </w:p>
        </w:tc>
        <w:tc>
          <w:tcPr>
            <w:tcW w:w="1191" w:type="dxa"/>
            <w:tcBorders>
              <w:left w:val="nil"/>
              <w:bottom w:val="single" w:sz="7" w:space="0" w:color="000000"/>
              <w:right w:val="nil"/>
            </w:tcBorders>
            <w:tcMar>
              <w:top w:w="45" w:type="dxa"/>
              <w:left w:w="85" w:type="dxa"/>
              <w:bottom w:w="45" w:type="dxa"/>
              <w:right w:w="85" w:type="dxa"/>
            </w:tcMar>
            <w:vAlign w:val="center"/>
          </w:tcPr>
          <w:p w14:paraId="76441916"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single" w:sz="7" w:space="0" w:color="000000"/>
              <w:right w:val="nil"/>
            </w:tcBorders>
            <w:tcMar>
              <w:top w:w="45" w:type="dxa"/>
              <w:left w:w="85" w:type="dxa"/>
              <w:bottom w:w="45" w:type="dxa"/>
              <w:right w:w="85" w:type="dxa"/>
            </w:tcMar>
            <w:vAlign w:val="center"/>
          </w:tcPr>
          <w:p w14:paraId="2D8363AB" w14:textId="77777777" w:rsidR="004139D5" w:rsidRDefault="002735B2">
            <w:pPr>
              <w:keepLines/>
              <w:spacing w:line="360" w:lineRule="exact"/>
              <w:ind w:firstLine="0"/>
              <w:rPr>
                <w:rFonts w:hint="eastAsia"/>
              </w:rPr>
            </w:pPr>
            <w:r>
              <w:rPr>
                <w:sz w:val="21"/>
                <w:szCs w:val="21"/>
              </w:rPr>
              <w:t>—</w:t>
            </w:r>
          </w:p>
        </w:tc>
        <w:tc>
          <w:tcPr>
            <w:tcW w:w="3061" w:type="dxa"/>
            <w:tcBorders>
              <w:left w:val="nil"/>
              <w:bottom w:val="single" w:sz="7" w:space="0" w:color="000000"/>
              <w:right w:val="nil"/>
            </w:tcBorders>
            <w:tcMar>
              <w:top w:w="45" w:type="dxa"/>
              <w:left w:w="85" w:type="dxa"/>
              <w:bottom w:w="45" w:type="dxa"/>
              <w:right w:w="85" w:type="dxa"/>
            </w:tcMar>
            <w:vAlign w:val="center"/>
          </w:tcPr>
          <w:p w14:paraId="24936892" w14:textId="77777777" w:rsidR="004139D5" w:rsidRDefault="002735B2">
            <w:pPr>
              <w:keepLines/>
              <w:spacing w:line="360" w:lineRule="exact"/>
              <w:ind w:firstLine="0"/>
              <w:rPr>
                <w:rFonts w:hint="eastAsia"/>
              </w:rPr>
            </w:pPr>
            <w:r>
              <w:rPr>
                <w:sz w:val="21"/>
                <w:szCs w:val="21"/>
              </w:rPr>
              <w:t>乐观并发版本号</w:t>
            </w:r>
          </w:p>
        </w:tc>
      </w:tr>
    </w:tbl>
    <w:p w14:paraId="3EB98845" w14:textId="77777777" w:rsidR="004139D5" w:rsidRDefault="002735B2">
      <w:pPr>
        <w:rPr>
          <w:rFonts w:hint="eastAsia"/>
        </w:rPr>
      </w:pPr>
      <w:r>
        <w:lastRenderedPageBreak/>
        <w:t>主键：</w:t>
      </w:r>
      <w:r>
        <w:t>id</w:t>
      </w:r>
      <w:r>
        <w:t>。</w:t>
      </w:r>
      <w:r>
        <w:t xml:space="preserve"> </w:t>
      </w:r>
      <w:r>
        <w:t>检查约束：</w:t>
      </w:r>
      <w:r>
        <w:t>cancellation_hours BETWEEN 0 AND 168</w:t>
      </w:r>
      <w:r>
        <w:t>；</w:t>
      </w:r>
      <w:r>
        <w:t>fund_rate&gt;=0 AND fund_rate&lt;=1</w:t>
      </w:r>
      <w:r>
        <w:t>；</w:t>
      </w:r>
      <w:r>
        <w:t>version&gt;0</w:t>
      </w:r>
      <w:r>
        <w:t>。</w:t>
      </w:r>
    </w:p>
    <w:p w14:paraId="6EAD89B1" w14:textId="77777777" w:rsidR="004139D5" w:rsidRDefault="002735B2">
      <w:pPr>
        <w:pStyle w:val="21"/>
        <w:numPr>
          <w:ilvl w:val="1"/>
          <w:numId w:val="11"/>
        </w:numPr>
      </w:pPr>
      <w:bookmarkStart w:id="161" w:name="_Toc243288789"/>
      <w:r>
        <w:t xml:space="preserve">users </w:t>
      </w:r>
      <w:r>
        <w:t>账号</w:t>
      </w:r>
      <w:bookmarkEnd w:id="161"/>
    </w:p>
    <w:p w14:paraId="12884836" w14:textId="77777777" w:rsidR="004139D5" w:rsidRDefault="002735B2">
      <w:pPr>
        <w:rPr>
          <w:rFonts w:hint="eastAsia"/>
        </w:rPr>
      </w:pPr>
      <w:r>
        <w:t>保存用户名、密码摘要与兼容身份</w:t>
      </w:r>
      <w:r>
        <w:t>JSON</w:t>
      </w:r>
      <w:r>
        <w:t>；角色、姓名等有同步类型列。</w:t>
      </w:r>
      <w:r>
        <w:t xml:space="preserve"> </w:t>
      </w:r>
      <w:r>
        <w:t>来源：</w:t>
      </w:r>
      <w:r>
        <w:t>server/schema.sql</w:t>
      </w:r>
      <w:r>
        <w:t>。</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2382"/>
        <w:gridCol w:w="907"/>
        <w:gridCol w:w="1191"/>
        <w:gridCol w:w="1304"/>
        <w:gridCol w:w="3061"/>
      </w:tblGrid>
      <w:tr w:rsidR="004139D5" w14:paraId="5F5573F4" w14:textId="77777777">
        <w:trPr>
          <w:cantSplit/>
          <w:tblHeader/>
          <w:jc w:val="center"/>
        </w:trPr>
        <w:tc>
          <w:tcPr>
            <w:tcW w:w="238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146EB4E"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字段</w:t>
            </w:r>
          </w:p>
        </w:tc>
        <w:tc>
          <w:tcPr>
            <w:tcW w:w="907"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8BDBED7"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类型</w:t>
            </w:r>
          </w:p>
        </w:tc>
        <w:tc>
          <w:tcPr>
            <w:tcW w:w="119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524F1E16"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键</w:t>
            </w:r>
            <w:r>
              <w:rPr>
                <w:rFonts w:ascii="Noto Sans SC" w:eastAsia="Noto Sans SC" w:hAnsi="Noto Sans SC" w:cs="Noto Sans SC"/>
                <w:b/>
                <w:bCs/>
                <w:sz w:val="21"/>
                <w:szCs w:val="21"/>
              </w:rPr>
              <w:t>/</w:t>
            </w:r>
            <w:r>
              <w:rPr>
                <w:rFonts w:ascii="Noto Sans SC" w:eastAsia="Noto Sans SC" w:hAnsi="Noto Sans SC" w:cs="Noto Sans SC"/>
                <w:b/>
                <w:bCs/>
                <w:sz w:val="21"/>
                <w:szCs w:val="21"/>
              </w:rPr>
              <w:t>可空</w:t>
            </w:r>
          </w:p>
        </w:tc>
        <w:tc>
          <w:tcPr>
            <w:tcW w:w="130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404225FB"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默认</w:t>
            </w:r>
          </w:p>
        </w:tc>
        <w:tc>
          <w:tcPr>
            <w:tcW w:w="306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44B7EEEB"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含义</w:t>
            </w:r>
          </w:p>
        </w:tc>
      </w:tr>
      <w:tr w:rsidR="004139D5" w14:paraId="304234D3"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6C4E3586" w14:textId="77777777" w:rsidR="004139D5" w:rsidRDefault="002735B2">
            <w:pPr>
              <w:keepLines/>
              <w:spacing w:line="360" w:lineRule="exact"/>
              <w:ind w:firstLine="0"/>
              <w:rPr>
                <w:rFonts w:hint="eastAsia"/>
              </w:rPr>
            </w:pPr>
            <w:r>
              <w:rPr>
                <w:sz w:val="21"/>
                <w:szCs w:val="21"/>
              </w:rPr>
              <w:t>id</w:t>
            </w:r>
          </w:p>
        </w:tc>
        <w:tc>
          <w:tcPr>
            <w:tcW w:w="907" w:type="dxa"/>
            <w:tcBorders>
              <w:left w:val="nil"/>
              <w:bottom w:val="nil"/>
              <w:right w:val="nil"/>
            </w:tcBorders>
            <w:tcMar>
              <w:top w:w="45" w:type="dxa"/>
              <w:left w:w="85" w:type="dxa"/>
              <w:bottom w:w="45" w:type="dxa"/>
              <w:right w:w="85" w:type="dxa"/>
            </w:tcMar>
            <w:vAlign w:val="center"/>
          </w:tcPr>
          <w:p w14:paraId="0F684660"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2E608B8C" w14:textId="77777777" w:rsidR="004139D5" w:rsidRDefault="002735B2">
            <w:pPr>
              <w:keepLines/>
              <w:spacing w:line="360" w:lineRule="exact"/>
              <w:ind w:firstLine="0"/>
              <w:rPr>
                <w:rFonts w:hint="eastAsia"/>
              </w:rPr>
            </w:pPr>
            <w:r>
              <w:rPr>
                <w:sz w:val="21"/>
                <w:szCs w:val="21"/>
              </w:rPr>
              <w:t>PK*/Y</w:t>
            </w:r>
          </w:p>
        </w:tc>
        <w:tc>
          <w:tcPr>
            <w:tcW w:w="1304" w:type="dxa"/>
            <w:tcBorders>
              <w:left w:val="nil"/>
              <w:bottom w:val="nil"/>
              <w:right w:val="nil"/>
            </w:tcBorders>
            <w:tcMar>
              <w:top w:w="45" w:type="dxa"/>
              <w:left w:w="85" w:type="dxa"/>
              <w:bottom w:w="45" w:type="dxa"/>
              <w:right w:w="85" w:type="dxa"/>
            </w:tcMar>
            <w:vAlign w:val="center"/>
          </w:tcPr>
          <w:p w14:paraId="48D635F4"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5CE09F0A" w14:textId="77777777" w:rsidR="004139D5" w:rsidRDefault="002735B2">
            <w:pPr>
              <w:keepLines/>
              <w:spacing w:line="360" w:lineRule="exact"/>
              <w:ind w:firstLine="0"/>
              <w:rPr>
                <w:rFonts w:hint="eastAsia"/>
              </w:rPr>
            </w:pPr>
            <w:r>
              <w:rPr>
                <w:sz w:val="21"/>
                <w:szCs w:val="21"/>
              </w:rPr>
              <w:t>记录编号</w:t>
            </w:r>
          </w:p>
        </w:tc>
      </w:tr>
      <w:tr w:rsidR="004139D5" w14:paraId="1837B2AB"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76F15598" w14:textId="77777777" w:rsidR="004139D5" w:rsidRDefault="002735B2">
            <w:pPr>
              <w:keepLines/>
              <w:spacing w:line="360" w:lineRule="exact"/>
              <w:ind w:firstLine="0"/>
              <w:rPr>
                <w:rFonts w:hint="eastAsia"/>
              </w:rPr>
            </w:pPr>
            <w:r>
              <w:rPr>
                <w:sz w:val="21"/>
                <w:szCs w:val="21"/>
              </w:rPr>
              <w:t>username</w:t>
            </w:r>
          </w:p>
        </w:tc>
        <w:tc>
          <w:tcPr>
            <w:tcW w:w="907" w:type="dxa"/>
            <w:tcBorders>
              <w:left w:val="nil"/>
              <w:bottom w:val="nil"/>
              <w:right w:val="nil"/>
            </w:tcBorders>
            <w:tcMar>
              <w:top w:w="45" w:type="dxa"/>
              <w:left w:w="85" w:type="dxa"/>
              <w:bottom w:w="45" w:type="dxa"/>
              <w:right w:w="85" w:type="dxa"/>
            </w:tcMar>
            <w:vAlign w:val="center"/>
          </w:tcPr>
          <w:p w14:paraId="236DAB58"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41532403"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2D996726"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7116F165" w14:textId="77777777" w:rsidR="004139D5" w:rsidRDefault="002735B2">
            <w:pPr>
              <w:keepLines/>
              <w:spacing w:line="360" w:lineRule="exact"/>
              <w:ind w:firstLine="0"/>
              <w:rPr>
                <w:rFonts w:hint="eastAsia"/>
              </w:rPr>
            </w:pPr>
            <w:r>
              <w:rPr>
                <w:sz w:val="21"/>
                <w:szCs w:val="21"/>
              </w:rPr>
              <w:t>登录名（不区分大小写唯一）</w:t>
            </w:r>
          </w:p>
        </w:tc>
      </w:tr>
      <w:tr w:rsidR="004139D5" w14:paraId="702616D3"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2BCE1114" w14:textId="77777777" w:rsidR="004139D5" w:rsidRDefault="002735B2">
            <w:pPr>
              <w:keepLines/>
              <w:spacing w:line="360" w:lineRule="exact"/>
              <w:ind w:firstLine="0"/>
              <w:rPr>
                <w:rFonts w:hint="eastAsia"/>
              </w:rPr>
            </w:pPr>
            <w:r>
              <w:rPr>
                <w:sz w:val="21"/>
                <w:szCs w:val="21"/>
              </w:rPr>
              <w:t>password_hash</w:t>
            </w:r>
          </w:p>
        </w:tc>
        <w:tc>
          <w:tcPr>
            <w:tcW w:w="907" w:type="dxa"/>
            <w:tcBorders>
              <w:left w:val="nil"/>
              <w:bottom w:val="nil"/>
              <w:right w:val="nil"/>
            </w:tcBorders>
            <w:tcMar>
              <w:top w:w="45" w:type="dxa"/>
              <w:left w:w="85" w:type="dxa"/>
              <w:bottom w:w="45" w:type="dxa"/>
              <w:right w:w="85" w:type="dxa"/>
            </w:tcMar>
            <w:vAlign w:val="center"/>
          </w:tcPr>
          <w:p w14:paraId="1B7206A2"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00752A94"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29EF2C4F"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5783A38C" w14:textId="77777777" w:rsidR="004139D5" w:rsidRDefault="002735B2">
            <w:pPr>
              <w:keepLines/>
              <w:spacing w:line="360" w:lineRule="exact"/>
              <w:ind w:firstLine="0"/>
              <w:rPr>
                <w:rFonts w:hint="eastAsia"/>
              </w:rPr>
            </w:pPr>
            <w:r>
              <w:rPr>
                <w:sz w:val="21"/>
                <w:szCs w:val="21"/>
              </w:rPr>
              <w:t>scrypt</w:t>
            </w:r>
            <w:r>
              <w:rPr>
                <w:sz w:val="21"/>
                <w:szCs w:val="21"/>
              </w:rPr>
              <w:t>加盐密码摘要</w:t>
            </w:r>
          </w:p>
        </w:tc>
      </w:tr>
      <w:tr w:rsidR="004139D5" w14:paraId="37305D38"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00468076" w14:textId="77777777" w:rsidR="004139D5" w:rsidRDefault="002735B2">
            <w:pPr>
              <w:keepLines/>
              <w:spacing w:line="360" w:lineRule="exact"/>
              <w:ind w:firstLine="0"/>
              <w:rPr>
                <w:rFonts w:hint="eastAsia"/>
              </w:rPr>
            </w:pPr>
            <w:r>
              <w:rPr>
                <w:sz w:val="21"/>
                <w:szCs w:val="21"/>
              </w:rPr>
              <w:t>data</w:t>
            </w:r>
          </w:p>
        </w:tc>
        <w:tc>
          <w:tcPr>
            <w:tcW w:w="907" w:type="dxa"/>
            <w:tcBorders>
              <w:left w:val="nil"/>
              <w:bottom w:val="nil"/>
              <w:right w:val="nil"/>
            </w:tcBorders>
            <w:tcMar>
              <w:top w:w="45" w:type="dxa"/>
              <w:left w:w="85" w:type="dxa"/>
              <w:bottom w:w="45" w:type="dxa"/>
              <w:right w:w="85" w:type="dxa"/>
            </w:tcMar>
            <w:vAlign w:val="center"/>
          </w:tcPr>
          <w:p w14:paraId="2BBAE03F"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3B399F44"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2C9FB56B"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05FF88D1" w14:textId="77777777" w:rsidR="004139D5" w:rsidRDefault="002735B2">
            <w:pPr>
              <w:keepLines/>
              <w:spacing w:line="360" w:lineRule="exact"/>
              <w:ind w:firstLine="0"/>
              <w:rPr>
                <w:rFonts w:hint="eastAsia"/>
              </w:rPr>
            </w:pPr>
            <w:r>
              <w:rPr>
                <w:sz w:val="21"/>
                <w:szCs w:val="21"/>
              </w:rPr>
              <w:t>兼容账号身份</w:t>
            </w:r>
            <w:r>
              <w:rPr>
                <w:sz w:val="21"/>
                <w:szCs w:val="21"/>
              </w:rPr>
              <w:t>JSON</w:t>
            </w:r>
            <w:r>
              <w:rPr>
                <w:sz w:val="21"/>
                <w:szCs w:val="21"/>
              </w:rPr>
              <w:t>对象</w:t>
            </w:r>
          </w:p>
        </w:tc>
      </w:tr>
      <w:tr w:rsidR="004139D5" w14:paraId="7CE4BE3C"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5574F606" w14:textId="77777777" w:rsidR="004139D5" w:rsidRDefault="002735B2">
            <w:pPr>
              <w:keepLines/>
              <w:spacing w:line="360" w:lineRule="exact"/>
              <w:ind w:firstLine="0"/>
              <w:rPr>
                <w:rFonts w:hint="eastAsia"/>
              </w:rPr>
            </w:pPr>
            <w:r>
              <w:rPr>
                <w:sz w:val="21"/>
                <w:szCs w:val="21"/>
              </w:rPr>
              <w:t>role</w:t>
            </w:r>
          </w:p>
        </w:tc>
        <w:tc>
          <w:tcPr>
            <w:tcW w:w="907" w:type="dxa"/>
            <w:tcBorders>
              <w:left w:val="nil"/>
              <w:bottom w:val="nil"/>
              <w:right w:val="nil"/>
            </w:tcBorders>
            <w:tcMar>
              <w:top w:w="45" w:type="dxa"/>
              <w:left w:w="85" w:type="dxa"/>
              <w:bottom w:w="45" w:type="dxa"/>
              <w:right w:w="85" w:type="dxa"/>
            </w:tcMar>
            <w:vAlign w:val="center"/>
          </w:tcPr>
          <w:p w14:paraId="030F255E"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77192AD0" w14:textId="77777777" w:rsidR="004139D5" w:rsidRDefault="002735B2">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1B8C5917"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72428492" w14:textId="77777777" w:rsidR="004139D5" w:rsidRDefault="002735B2">
            <w:pPr>
              <w:keepLines/>
              <w:spacing w:line="360" w:lineRule="exact"/>
              <w:ind w:firstLine="0"/>
              <w:rPr>
                <w:rFonts w:hint="eastAsia"/>
              </w:rPr>
            </w:pPr>
            <w:r>
              <w:rPr>
                <w:sz w:val="21"/>
                <w:szCs w:val="21"/>
              </w:rPr>
              <w:t>岗位代码（</w:t>
            </w:r>
            <w:r>
              <w:rPr>
                <w:sz w:val="21"/>
                <w:szCs w:val="21"/>
              </w:rPr>
              <w:t>customer/front/clinical/manager/hq</w:t>
            </w:r>
            <w:r>
              <w:rPr>
                <w:sz w:val="21"/>
                <w:szCs w:val="21"/>
              </w:rPr>
              <w:t>，服务层约束）</w:t>
            </w:r>
          </w:p>
        </w:tc>
      </w:tr>
      <w:tr w:rsidR="004139D5" w14:paraId="6CAEF374"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6E6304E5" w14:textId="77777777" w:rsidR="004139D5" w:rsidRDefault="002735B2">
            <w:pPr>
              <w:keepLines/>
              <w:spacing w:line="360" w:lineRule="exact"/>
              <w:ind w:firstLine="0"/>
              <w:rPr>
                <w:rFonts w:hint="eastAsia"/>
              </w:rPr>
            </w:pPr>
            <w:r>
              <w:rPr>
                <w:sz w:val="21"/>
                <w:szCs w:val="21"/>
              </w:rPr>
              <w:t>name</w:t>
            </w:r>
          </w:p>
        </w:tc>
        <w:tc>
          <w:tcPr>
            <w:tcW w:w="907" w:type="dxa"/>
            <w:tcBorders>
              <w:left w:val="nil"/>
              <w:bottom w:val="nil"/>
              <w:right w:val="nil"/>
            </w:tcBorders>
            <w:tcMar>
              <w:top w:w="45" w:type="dxa"/>
              <w:left w:w="85" w:type="dxa"/>
              <w:bottom w:w="45" w:type="dxa"/>
              <w:right w:w="85" w:type="dxa"/>
            </w:tcMar>
            <w:vAlign w:val="center"/>
          </w:tcPr>
          <w:p w14:paraId="67BFC431"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42D68782" w14:textId="77777777" w:rsidR="004139D5" w:rsidRDefault="002735B2">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3B195BCC"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56E36538" w14:textId="77777777" w:rsidR="004139D5" w:rsidRDefault="002735B2">
            <w:pPr>
              <w:keepLines/>
              <w:spacing w:line="360" w:lineRule="exact"/>
              <w:ind w:firstLine="0"/>
              <w:rPr>
                <w:rFonts w:hint="eastAsia"/>
              </w:rPr>
            </w:pPr>
            <w:r>
              <w:rPr>
                <w:sz w:val="21"/>
                <w:szCs w:val="21"/>
              </w:rPr>
              <w:t>账号姓名（由</w:t>
            </w:r>
            <w:r>
              <w:rPr>
                <w:sz w:val="21"/>
                <w:szCs w:val="21"/>
              </w:rPr>
              <w:t>data</w:t>
            </w:r>
            <w:r>
              <w:rPr>
                <w:sz w:val="21"/>
                <w:szCs w:val="21"/>
              </w:rPr>
              <w:t>同步）</w:t>
            </w:r>
          </w:p>
        </w:tc>
      </w:tr>
      <w:tr w:rsidR="004139D5" w14:paraId="10E93403"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0EBE8861" w14:textId="77777777" w:rsidR="004139D5" w:rsidRDefault="002735B2">
            <w:pPr>
              <w:keepLines/>
              <w:spacing w:line="360" w:lineRule="exact"/>
              <w:ind w:firstLine="0"/>
              <w:rPr>
                <w:rFonts w:hint="eastAsia"/>
              </w:rPr>
            </w:pPr>
            <w:r>
              <w:rPr>
                <w:sz w:val="21"/>
                <w:szCs w:val="21"/>
              </w:rPr>
              <w:t>patient_id</w:t>
            </w:r>
          </w:p>
        </w:tc>
        <w:tc>
          <w:tcPr>
            <w:tcW w:w="907" w:type="dxa"/>
            <w:tcBorders>
              <w:left w:val="nil"/>
              <w:bottom w:val="nil"/>
              <w:right w:val="nil"/>
            </w:tcBorders>
            <w:tcMar>
              <w:top w:w="45" w:type="dxa"/>
              <w:left w:w="85" w:type="dxa"/>
              <w:bottom w:w="45" w:type="dxa"/>
              <w:right w:w="85" w:type="dxa"/>
            </w:tcMar>
            <w:vAlign w:val="center"/>
          </w:tcPr>
          <w:p w14:paraId="3E829F9F"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34325AF3" w14:textId="77777777" w:rsidR="004139D5" w:rsidRDefault="002735B2">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0AD7DAFF"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15F91D64" w14:textId="77777777" w:rsidR="004139D5" w:rsidRDefault="002735B2">
            <w:pPr>
              <w:keepLines/>
              <w:spacing w:line="360" w:lineRule="exact"/>
              <w:ind w:firstLine="0"/>
              <w:rPr>
                <w:rFonts w:hint="eastAsia"/>
              </w:rPr>
            </w:pPr>
            <w:r>
              <w:rPr>
                <w:sz w:val="21"/>
                <w:szCs w:val="21"/>
              </w:rPr>
              <w:t>患者编号</w:t>
            </w:r>
          </w:p>
        </w:tc>
      </w:tr>
      <w:tr w:rsidR="004139D5" w14:paraId="3696EAA1"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5D7D10C8" w14:textId="77777777" w:rsidR="004139D5" w:rsidRDefault="002735B2">
            <w:pPr>
              <w:keepLines/>
              <w:spacing w:line="360" w:lineRule="exact"/>
              <w:ind w:firstLine="0"/>
              <w:rPr>
                <w:rFonts w:hint="eastAsia"/>
              </w:rPr>
            </w:pPr>
            <w:r>
              <w:rPr>
                <w:sz w:val="21"/>
                <w:szCs w:val="21"/>
              </w:rPr>
              <w:t>dentist_id</w:t>
            </w:r>
          </w:p>
        </w:tc>
        <w:tc>
          <w:tcPr>
            <w:tcW w:w="907" w:type="dxa"/>
            <w:tcBorders>
              <w:left w:val="nil"/>
              <w:bottom w:val="nil"/>
              <w:right w:val="nil"/>
            </w:tcBorders>
            <w:tcMar>
              <w:top w:w="45" w:type="dxa"/>
              <w:left w:w="85" w:type="dxa"/>
              <w:bottom w:w="45" w:type="dxa"/>
              <w:right w:w="85" w:type="dxa"/>
            </w:tcMar>
            <w:vAlign w:val="center"/>
          </w:tcPr>
          <w:p w14:paraId="21F9C39E"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05D23AA7" w14:textId="77777777" w:rsidR="004139D5" w:rsidRDefault="002735B2">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6D20B942"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1B7019B5" w14:textId="77777777" w:rsidR="004139D5" w:rsidRDefault="002735B2">
            <w:pPr>
              <w:keepLines/>
              <w:spacing w:line="360" w:lineRule="exact"/>
              <w:ind w:firstLine="0"/>
              <w:rPr>
                <w:rFonts w:hint="eastAsia"/>
              </w:rPr>
            </w:pPr>
            <w:r>
              <w:rPr>
                <w:sz w:val="21"/>
                <w:szCs w:val="21"/>
              </w:rPr>
              <w:t>医生编号</w:t>
            </w:r>
          </w:p>
        </w:tc>
      </w:tr>
      <w:tr w:rsidR="004139D5" w14:paraId="2A7EAAF4" w14:textId="77777777">
        <w:trPr>
          <w:cantSplit/>
          <w:jc w:val="center"/>
        </w:trPr>
        <w:tc>
          <w:tcPr>
            <w:tcW w:w="2381" w:type="dxa"/>
            <w:tcBorders>
              <w:left w:val="nil"/>
              <w:bottom w:val="single" w:sz="7" w:space="0" w:color="000000"/>
              <w:right w:val="nil"/>
            </w:tcBorders>
            <w:tcMar>
              <w:top w:w="45" w:type="dxa"/>
              <w:left w:w="85" w:type="dxa"/>
              <w:bottom w:w="45" w:type="dxa"/>
              <w:right w:w="85" w:type="dxa"/>
            </w:tcMar>
            <w:vAlign w:val="center"/>
          </w:tcPr>
          <w:p w14:paraId="56B3ECF7" w14:textId="77777777" w:rsidR="004139D5" w:rsidRDefault="002735B2">
            <w:pPr>
              <w:keepLines/>
              <w:spacing w:line="360" w:lineRule="exact"/>
              <w:ind w:firstLine="0"/>
              <w:rPr>
                <w:rFonts w:hint="eastAsia"/>
              </w:rPr>
            </w:pPr>
            <w:r>
              <w:rPr>
                <w:sz w:val="21"/>
                <w:szCs w:val="21"/>
              </w:rPr>
              <w:t>active</w:t>
            </w:r>
          </w:p>
        </w:tc>
        <w:tc>
          <w:tcPr>
            <w:tcW w:w="907" w:type="dxa"/>
            <w:tcBorders>
              <w:left w:val="nil"/>
              <w:bottom w:val="single" w:sz="7" w:space="0" w:color="000000"/>
              <w:right w:val="nil"/>
            </w:tcBorders>
            <w:tcMar>
              <w:top w:w="45" w:type="dxa"/>
              <w:left w:w="85" w:type="dxa"/>
              <w:bottom w:w="45" w:type="dxa"/>
              <w:right w:w="85" w:type="dxa"/>
            </w:tcMar>
            <w:vAlign w:val="center"/>
          </w:tcPr>
          <w:p w14:paraId="4F96AEB3" w14:textId="77777777" w:rsidR="004139D5" w:rsidRDefault="002735B2">
            <w:pPr>
              <w:keepLines/>
              <w:spacing w:line="360" w:lineRule="exact"/>
              <w:ind w:firstLine="0"/>
              <w:rPr>
                <w:rFonts w:hint="eastAsia"/>
              </w:rPr>
            </w:pPr>
            <w:r>
              <w:rPr>
                <w:sz w:val="21"/>
                <w:szCs w:val="21"/>
              </w:rPr>
              <w:t>INTEGER</w:t>
            </w:r>
          </w:p>
        </w:tc>
        <w:tc>
          <w:tcPr>
            <w:tcW w:w="1191" w:type="dxa"/>
            <w:tcBorders>
              <w:left w:val="nil"/>
              <w:bottom w:val="single" w:sz="7" w:space="0" w:color="000000"/>
              <w:right w:val="nil"/>
            </w:tcBorders>
            <w:tcMar>
              <w:top w:w="45" w:type="dxa"/>
              <w:left w:w="85" w:type="dxa"/>
              <w:bottom w:w="45" w:type="dxa"/>
              <w:right w:w="85" w:type="dxa"/>
            </w:tcMar>
            <w:vAlign w:val="center"/>
          </w:tcPr>
          <w:p w14:paraId="62B8E33D"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single" w:sz="7" w:space="0" w:color="000000"/>
              <w:right w:val="nil"/>
            </w:tcBorders>
            <w:tcMar>
              <w:top w:w="45" w:type="dxa"/>
              <w:left w:w="85" w:type="dxa"/>
              <w:bottom w:w="45" w:type="dxa"/>
              <w:right w:w="85" w:type="dxa"/>
            </w:tcMar>
            <w:vAlign w:val="center"/>
          </w:tcPr>
          <w:p w14:paraId="69F28FAC" w14:textId="77777777" w:rsidR="004139D5" w:rsidRDefault="002735B2">
            <w:pPr>
              <w:keepLines/>
              <w:spacing w:line="360" w:lineRule="exact"/>
              <w:ind w:firstLine="0"/>
              <w:rPr>
                <w:rFonts w:hint="eastAsia"/>
              </w:rPr>
            </w:pPr>
            <w:r>
              <w:rPr>
                <w:sz w:val="21"/>
                <w:szCs w:val="21"/>
              </w:rPr>
              <w:t>1</w:t>
            </w:r>
          </w:p>
        </w:tc>
        <w:tc>
          <w:tcPr>
            <w:tcW w:w="3061" w:type="dxa"/>
            <w:tcBorders>
              <w:left w:val="nil"/>
              <w:bottom w:val="single" w:sz="7" w:space="0" w:color="000000"/>
              <w:right w:val="nil"/>
            </w:tcBorders>
            <w:tcMar>
              <w:top w:w="45" w:type="dxa"/>
              <w:left w:w="85" w:type="dxa"/>
              <w:bottom w:w="45" w:type="dxa"/>
              <w:right w:w="85" w:type="dxa"/>
            </w:tcMar>
            <w:vAlign w:val="center"/>
          </w:tcPr>
          <w:p w14:paraId="197EA4A2" w14:textId="77777777" w:rsidR="004139D5" w:rsidRDefault="002735B2">
            <w:pPr>
              <w:keepLines/>
              <w:spacing w:line="360" w:lineRule="exact"/>
              <w:ind w:firstLine="0"/>
              <w:rPr>
                <w:rFonts w:hint="eastAsia"/>
              </w:rPr>
            </w:pPr>
            <w:r>
              <w:rPr>
                <w:sz w:val="21"/>
                <w:szCs w:val="21"/>
              </w:rPr>
              <w:t>账号启用标记（由</w:t>
            </w:r>
            <w:r>
              <w:rPr>
                <w:sz w:val="21"/>
                <w:szCs w:val="21"/>
              </w:rPr>
              <w:t>data</w:t>
            </w:r>
            <w:r>
              <w:rPr>
                <w:sz w:val="21"/>
                <w:szCs w:val="21"/>
              </w:rPr>
              <w:t>同步）</w:t>
            </w:r>
          </w:p>
        </w:tc>
      </w:tr>
    </w:tbl>
    <w:p w14:paraId="58710CC9" w14:textId="77777777" w:rsidR="004139D5" w:rsidRDefault="002735B2">
      <w:pPr>
        <w:rPr>
          <w:rFonts w:hint="eastAsia"/>
        </w:rPr>
      </w:pPr>
      <w:r>
        <w:t>主键：</w:t>
      </w:r>
      <w:r>
        <w:t>id</w:t>
      </w:r>
      <w:r>
        <w:t>。</w:t>
      </w:r>
      <w:r>
        <w:t xml:space="preserve"> </w:t>
      </w:r>
      <w:r>
        <w:t>检查约束：</w:t>
      </w:r>
      <w:r>
        <w:t>json_valid(data)</w:t>
      </w:r>
      <w:r>
        <w:t>；</w:t>
      </w:r>
      <w:r>
        <w:t>active IN(0,1)</w:t>
      </w:r>
      <w:r>
        <w:t>。</w:t>
      </w:r>
    </w:p>
    <w:p w14:paraId="04045310" w14:textId="77777777" w:rsidR="004139D5" w:rsidRDefault="002735B2">
      <w:pPr>
        <w:rPr>
          <w:rFonts w:hint="eastAsia"/>
        </w:rPr>
      </w:pPr>
      <w:r>
        <w:t>逻辑引用：</w:t>
      </w:r>
      <w:r>
        <w:t>patient_id → patients (id)</w:t>
      </w:r>
      <w:r>
        <w:t>；无物理外键，由账号绑定、注册、归并校验；列由</w:t>
      </w:r>
      <w:r>
        <w:t>data.patientId</w:t>
      </w:r>
      <w:r>
        <w:t>同步；</w:t>
      </w:r>
      <w:r>
        <w:t>dentist_id → dentists (id)</w:t>
      </w:r>
      <w:r>
        <w:t>；无物理外键，由员工创建及岗位归属命令校验；列由</w:t>
      </w:r>
      <w:r>
        <w:t>data.dentistId</w:t>
      </w:r>
      <w:r>
        <w:t>同步；</w:t>
      </w:r>
      <w:r>
        <w:t>data.clinicIds[] → clinics (id)</w:t>
      </w:r>
      <w:r>
        <w:t>；前台和店长的门诊范围存于兼容身份</w:t>
      </w:r>
      <w:r>
        <w:t>JSON</w:t>
      </w:r>
      <w:r>
        <w:t>中的</w:t>
      </w:r>
      <w:r>
        <w:t>clinicIds</w:t>
      </w:r>
      <w:r>
        <w:t>，须明确分配；总部具有全门诊权限。</w:t>
      </w:r>
    </w:p>
    <w:p w14:paraId="34F350B3" w14:textId="77777777" w:rsidR="004139D5" w:rsidRDefault="002735B2">
      <w:pPr>
        <w:rPr>
          <w:rFonts w:hint="eastAsia"/>
        </w:rPr>
      </w:pPr>
      <w:r>
        <w:t>触发器：</w:t>
      </w:r>
      <w:r>
        <w:t>users_sync_insert</w:t>
      </w:r>
      <w:r>
        <w:t>、</w:t>
      </w:r>
      <w:r>
        <w:t>users_sync_update</w:t>
      </w:r>
      <w:r>
        <w:t>。</w:t>
      </w:r>
    </w:p>
    <w:p w14:paraId="756BAC3B" w14:textId="77777777" w:rsidR="004139D5" w:rsidRDefault="002735B2">
      <w:pPr>
        <w:pStyle w:val="21"/>
        <w:numPr>
          <w:ilvl w:val="1"/>
          <w:numId w:val="11"/>
        </w:numPr>
      </w:pPr>
      <w:bookmarkStart w:id="162" w:name="_Toc243288790"/>
      <w:r>
        <w:t xml:space="preserve">sessions </w:t>
      </w:r>
      <w:r>
        <w:t>登录会话</w:t>
      </w:r>
      <w:bookmarkEnd w:id="162"/>
    </w:p>
    <w:p w14:paraId="3EBB3F08" w14:textId="77777777" w:rsidR="004139D5" w:rsidRDefault="002735B2">
      <w:pPr>
        <w:rPr>
          <w:rFonts w:hint="eastAsia"/>
        </w:rPr>
      </w:pPr>
      <w:r>
        <w:t>仅保存会话令牌摘要、</w:t>
      </w:r>
      <w:r>
        <w:t>CSRF</w:t>
      </w:r>
      <w:r>
        <w:t>值与有效期。</w:t>
      </w:r>
      <w:r>
        <w:t xml:space="preserve"> </w:t>
      </w:r>
      <w:r>
        <w:t>来源：</w:t>
      </w:r>
      <w:r>
        <w:t>server/schema.sql</w:t>
      </w:r>
      <w:r>
        <w:t>。</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2382"/>
        <w:gridCol w:w="907"/>
        <w:gridCol w:w="1191"/>
        <w:gridCol w:w="1304"/>
        <w:gridCol w:w="3061"/>
      </w:tblGrid>
      <w:tr w:rsidR="004139D5" w14:paraId="207738B1" w14:textId="77777777">
        <w:trPr>
          <w:cantSplit/>
          <w:tblHeader/>
          <w:jc w:val="center"/>
        </w:trPr>
        <w:tc>
          <w:tcPr>
            <w:tcW w:w="238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06DE974"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lastRenderedPageBreak/>
              <w:t>字段</w:t>
            </w:r>
          </w:p>
        </w:tc>
        <w:tc>
          <w:tcPr>
            <w:tcW w:w="907"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03A1CEED"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类型</w:t>
            </w:r>
          </w:p>
        </w:tc>
        <w:tc>
          <w:tcPr>
            <w:tcW w:w="119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718C0E05"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键</w:t>
            </w:r>
            <w:r>
              <w:rPr>
                <w:rFonts w:ascii="Noto Sans SC" w:eastAsia="Noto Sans SC" w:hAnsi="Noto Sans SC" w:cs="Noto Sans SC"/>
                <w:b/>
                <w:bCs/>
                <w:sz w:val="21"/>
                <w:szCs w:val="21"/>
              </w:rPr>
              <w:t>/</w:t>
            </w:r>
            <w:r>
              <w:rPr>
                <w:rFonts w:ascii="Noto Sans SC" w:eastAsia="Noto Sans SC" w:hAnsi="Noto Sans SC" w:cs="Noto Sans SC"/>
                <w:b/>
                <w:bCs/>
                <w:sz w:val="21"/>
                <w:szCs w:val="21"/>
              </w:rPr>
              <w:t>可空</w:t>
            </w:r>
          </w:p>
        </w:tc>
        <w:tc>
          <w:tcPr>
            <w:tcW w:w="130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2502D14D"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默认</w:t>
            </w:r>
          </w:p>
        </w:tc>
        <w:tc>
          <w:tcPr>
            <w:tcW w:w="306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782437A2"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含义</w:t>
            </w:r>
          </w:p>
        </w:tc>
      </w:tr>
      <w:tr w:rsidR="004139D5" w14:paraId="2E148E1F"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18C69513" w14:textId="77777777" w:rsidR="004139D5" w:rsidRDefault="002735B2">
            <w:pPr>
              <w:keepLines/>
              <w:spacing w:line="360" w:lineRule="exact"/>
              <w:ind w:firstLine="0"/>
              <w:rPr>
                <w:rFonts w:hint="eastAsia"/>
              </w:rPr>
            </w:pPr>
            <w:r>
              <w:rPr>
                <w:sz w:val="21"/>
                <w:szCs w:val="21"/>
              </w:rPr>
              <w:t>token_hash</w:t>
            </w:r>
          </w:p>
        </w:tc>
        <w:tc>
          <w:tcPr>
            <w:tcW w:w="907" w:type="dxa"/>
            <w:tcBorders>
              <w:left w:val="nil"/>
              <w:bottom w:val="nil"/>
              <w:right w:val="nil"/>
            </w:tcBorders>
            <w:tcMar>
              <w:top w:w="45" w:type="dxa"/>
              <w:left w:w="85" w:type="dxa"/>
              <w:bottom w:w="45" w:type="dxa"/>
              <w:right w:w="85" w:type="dxa"/>
            </w:tcMar>
            <w:vAlign w:val="center"/>
          </w:tcPr>
          <w:p w14:paraId="1551CB47"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7DF0204E" w14:textId="77777777" w:rsidR="004139D5" w:rsidRDefault="002735B2">
            <w:pPr>
              <w:keepLines/>
              <w:spacing w:line="360" w:lineRule="exact"/>
              <w:ind w:firstLine="0"/>
              <w:rPr>
                <w:rFonts w:hint="eastAsia"/>
              </w:rPr>
            </w:pPr>
            <w:r>
              <w:rPr>
                <w:sz w:val="21"/>
                <w:szCs w:val="21"/>
              </w:rPr>
              <w:t>PK*/Y</w:t>
            </w:r>
          </w:p>
        </w:tc>
        <w:tc>
          <w:tcPr>
            <w:tcW w:w="1304" w:type="dxa"/>
            <w:tcBorders>
              <w:left w:val="nil"/>
              <w:bottom w:val="nil"/>
              <w:right w:val="nil"/>
            </w:tcBorders>
            <w:tcMar>
              <w:top w:w="45" w:type="dxa"/>
              <w:left w:w="85" w:type="dxa"/>
              <w:bottom w:w="45" w:type="dxa"/>
              <w:right w:w="85" w:type="dxa"/>
            </w:tcMar>
            <w:vAlign w:val="center"/>
          </w:tcPr>
          <w:p w14:paraId="0014556A"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271D6766" w14:textId="77777777" w:rsidR="004139D5" w:rsidRDefault="002735B2">
            <w:pPr>
              <w:keepLines/>
              <w:spacing w:line="360" w:lineRule="exact"/>
              <w:ind w:firstLine="0"/>
              <w:rPr>
                <w:rFonts w:hint="eastAsia"/>
              </w:rPr>
            </w:pPr>
            <w:r>
              <w:rPr>
                <w:sz w:val="21"/>
                <w:szCs w:val="21"/>
              </w:rPr>
              <w:t>令牌摘要</w:t>
            </w:r>
          </w:p>
        </w:tc>
      </w:tr>
      <w:tr w:rsidR="004139D5" w14:paraId="7D09C50B"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659D091C" w14:textId="77777777" w:rsidR="004139D5" w:rsidRDefault="002735B2">
            <w:pPr>
              <w:keepLines/>
              <w:spacing w:line="360" w:lineRule="exact"/>
              <w:ind w:firstLine="0"/>
              <w:rPr>
                <w:rFonts w:hint="eastAsia"/>
              </w:rPr>
            </w:pPr>
            <w:r>
              <w:rPr>
                <w:sz w:val="21"/>
                <w:szCs w:val="21"/>
              </w:rPr>
              <w:t>user_id</w:t>
            </w:r>
          </w:p>
        </w:tc>
        <w:tc>
          <w:tcPr>
            <w:tcW w:w="907" w:type="dxa"/>
            <w:tcBorders>
              <w:left w:val="nil"/>
              <w:bottom w:val="nil"/>
              <w:right w:val="nil"/>
            </w:tcBorders>
            <w:tcMar>
              <w:top w:w="45" w:type="dxa"/>
              <w:left w:w="85" w:type="dxa"/>
              <w:bottom w:w="45" w:type="dxa"/>
              <w:right w:w="85" w:type="dxa"/>
            </w:tcMar>
            <w:vAlign w:val="center"/>
          </w:tcPr>
          <w:p w14:paraId="54736CCF"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6B2221C8" w14:textId="77777777" w:rsidR="004139D5" w:rsidRDefault="002735B2">
            <w:pPr>
              <w:keepLines/>
              <w:spacing w:line="360" w:lineRule="exact"/>
              <w:ind w:firstLine="0"/>
              <w:rPr>
                <w:rFonts w:hint="eastAsia"/>
              </w:rPr>
            </w:pPr>
            <w:r>
              <w:rPr>
                <w:sz w:val="21"/>
                <w:szCs w:val="21"/>
              </w:rPr>
              <w:t>FK/N</w:t>
            </w:r>
          </w:p>
        </w:tc>
        <w:tc>
          <w:tcPr>
            <w:tcW w:w="1304" w:type="dxa"/>
            <w:tcBorders>
              <w:left w:val="nil"/>
              <w:bottom w:val="nil"/>
              <w:right w:val="nil"/>
            </w:tcBorders>
            <w:tcMar>
              <w:top w:w="45" w:type="dxa"/>
              <w:left w:w="85" w:type="dxa"/>
              <w:bottom w:w="45" w:type="dxa"/>
              <w:right w:w="85" w:type="dxa"/>
            </w:tcMar>
            <w:vAlign w:val="center"/>
          </w:tcPr>
          <w:p w14:paraId="1776D4AB"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44C963E3" w14:textId="77777777" w:rsidR="004139D5" w:rsidRDefault="002735B2">
            <w:pPr>
              <w:keepLines/>
              <w:spacing w:line="360" w:lineRule="exact"/>
              <w:ind w:firstLine="0"/>
              <w:rPr>
                <w:rFonts w:hint="eastAsia"/>
              </w:rPr>
            </w:pPr>
            <w:r>
              <w:rPr>
                <w:sz w:val="21"/>
                <w:szCs w:val="21"/>
              </w:rPr>
              <w:t>操作者</w:t>
            </w:r>
            <w:r>
              <w:rPr>
                <w:sz w:val="21"/>
                <w:szCs w:val="21"/>
              </w:rPr>
              <w:t>/</w:t>
            </w:r>
            <w:r>
              <w:rPr>
                <w:sz w:val="21"/>
                <w:szCs w:val="21"/>
              </w:rPr>
              <w:t>所属账号编号</w:t>
            </w:r>
          </w:p>
        </w:tc>
      </w:tr>
      <w:tr w:rsidR="004139D5" w14:paraId="7C3AECCE"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7AD91F11" w14:textId="77777777" w:rsidR="004139D5" w:rsidRDefault="002735B2">
            <w:pPr>
              <w:keepLines/>
              <w:spacing w:line="360" w:lineRule="exact"/>
              <w:ind w:firstLine="0"/>
              <w:rPr>
                <w:rFonts w:hint="eastAsia"/>
              </w:rPr>
            </w:pPr>
            <w:r>
              <w:rPr>
                <w:sz w:val="21"/>
                <w:szCs w:val="21"/>
              </w:rPr>
              <w:t>csrf</w:t>
            </w:r>
          </w:p>
        </w:tc>
        <w:tc>
          <w:tcPr>
            <w:tcW w:w="907" w:type="dxa"/>
            <w:tcBorders>
              <w:left w:val="nil"/>
              <w:bottom w:val="nil"/>
              <w:right w:val="nil"/>
            </w:tcBorders>
            <w:tcMar>
              <w:top w:w="45" w:type="dxa"/>
              <w:left w:w="85" w:type="dxa"/>
              <w:bottom w:w="45" w:type="dxa"/>
              <w:right w:w="85" w:type="dxa"/>
            </w:tcMar>
            <w:vAlign w:val="center"/>
          </w:tcPr>
          <w:p w14:paraId="7689DAEA"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21A03A12"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1AE09025"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3406997C" w14:textId="77777777" w:rsidR="004139D5" w:rsidRDefault="002735B2">
            <w:pPr>
              <w:keepLines/>
              <w:spacing w:line="360" w:lineRule="exact"/>
              <w:ind w:firstLine="0"/>
              <w:rPr>
                <w:rFonts w:hint="eastAsia"/>
              </w:rPr>
            </w:pPr>
            <w:r>
              <w:rPr>
                <w:sz w:val="21"/>
                <w:szCs w:val="21"/>
              </w:rPr>
              <w:t>会话</w:t>
            </w:r>
            <w:r>
              <w:rPr>
                <w:sz w:val="21"/>
                <w:szCs w:val="21"/>
              </w:rPr>
              <w:t>CSRF</w:t>
            </w:r>
            <w:r>
              <w:rPr>
                <w:sz w:val="21"/>
                <w:szCs w:val="21"/>
              </w:rPr>
              <w:t>校验值</w:t>
            </w:r>
          </w:p>
        </w:tc>
      </w:tr>
      <w:tr w:rsidR="004139D5" w14:paraId="2544A8C9"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7B9B94F7" w14:textId="77777777" w:rsidR="004139D5" w:rsidRDefault="002735B2">
            <w:pPr>
              <w:keepLines/>
              <w:spacing w:line="360" w:lineRule="exact"/>
              <w:ind w:firstLine="0"/>
              <w:rPr>
                <w:rFonts w:hint="eastAsia"/>
              </w:rPr>
            </w:pPr>
            <w:r>
              <w:rPr>
                <w:sz w:val="21"/>
                <w:szCs w:val="21"/>
              </w:rPr>
              <w:t>expires_at</w:t>
            </w:r>
          </w:p>
        </w:tc>
        <w:tc>
          <w:tcPr>
            <w:tcW w:w="907" w:type="dxa"/>
            <w:tcBorders>
              <w:left w:val="nil"/>
              <w:bottom w:val="nil"/>
              <w:right w:val="nil"/>
            </w:tcBorders>
            <w:tcMar>
              <w:top w:w="45" w:type="dxa"/>
              <w:left w:w="85" w:type="dxa"/>
              <w:bottom w:w="45" w:type="dxa"/>
              <w:right w:w="85" w:type="dxa"/>
            </w:tcMar>
            <w:vAlign w:val="center"/>
          </w:tcPr>
          <w:p w14:paraId="1AAECAEF" w14:textId="77777777" w:rsidR="004139D5" w:rsidRDefault="002735B2">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3EABE866"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63FF6606"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57F9CD45" w14:textId="77777777" w:rsidR="004139D5" w:rsidRDefault="002735B2">
            <w:pPr>
              <w:keepLines/>
              <w:spacing w:line="360" w:lineRule="exact"/>
              <w:ind w:firstLine="0"/>
              <w:rPr>
                <w:rFonts w:hint="eastAsia"/>
              </w:rPr>
            </w:pPr>
            <w:r>
              <w:rPr>
                <w:sz w:val="21"/>
                <w:szCs w:val="21"/>
              </w:rPr>
              <w:t>过期时刻（</w:t>
            </w:r>
            <w:r>
              <w:rPr>
                <w:sz w:val="21"/>
                <w:szCs w:val="21"/>
              </w:rPr>
              <w:t>Unix</w:t>
            </w:r>
            <w:r>
              <w:rPr>
                <w:sz w:val="21"/>
                <w:szCs w:val="21"/>
              </w:rPr>
              <w:t>毫秒）</w:t>
            </w:r>
          </w:p>
        </w:tc>
      </w:tr>
      <w:tr w:rsidR="004139D5" w14:paraId="08E4DD97" w14:textId="77777777">
        <w:trPr>
          <w:cantSplit/>
          <w:jc w:val="center"/>
        </w:trPr>
        <w:tc>
          <w:tcPr>
            <w:tcW w:w="2381" w:type="dxa"/>
            <w:tcBorders>
              <w:left w:val="nil"/>
              <w:bottom w:val="single" w:sz="7" w:space="0" w:color="000000"/>
              <w:right w:val="nil"/>
            </w:tcBorders>
            <w:tcMar>
              <w:top w:w="45" w:type="dxa"/>
              <w:left w:w="85" w:type="dxa"/>
              <w:bottom w:w="45" w:type="dxa"/>
              <w:right w:w="85" w:type="dxa"/>
            </w:tcMar>
            <w:vAlign w:val="center"/>
          </w:tcPr>
          <w:p w14:paraId="560BDCE4" w14:textId="77777777" w:rsidR="004139D5" w:rsidRDefault="002735B2">
            <w:pPr>
              <w:keepLines/>
              <w:spacing w:line="360" w:lineRule="exact"/>
              <w:ind w:firstLine="0"/>
              <w:rPr>
                <w:rFonts w:hint="eastAsia"/>
              </w:rPr>
            </w:pPr>
            <w:r>
              <w:rPr>
                <w:sz w:val="21"/>
                <w:szCs w:val="21"/>
              </w:rPr>
              <w:t>created_at</w:t>
            </w:r>
          </w:p>
        </w:tc>
        <w:tc>
          <w:tcPr>
            <w:tcW w:w="907" w:type="dxa"/>
            <w:tcBorders>
              <w:left w:val="nil"/>
              <w:bottom w:val="single" w:sz="7" w:space="0" w:color="000000"/>
              <w:right w:val="nil"/>
            </w:tcBorders>
            <w:tcMar>
              <w:top w:w="45" w:type="dxa"/>
              <w:left w:w="85" w:type="dxa"/>
              <w:bottom w:w="45" w:type="dxa"/>
              <w:right w:w="85" w:type="dxa"/>
            </w:tcMar>
            <w:vAlign w:val="center"/>
          </w:tcPr>
          <w:p w14:paraId="202607AC" w14:textId="77777777" w:rsidR="004139D5" w:rsidRDefault="002735B2">
            <w:pPr>
              <w:keepLines/>
              <w:spacing w:line="360" w:lineRule="exact"/>
              <w:ind w:firstLine="0"/>
              <w:rPr>
                <w:rFonts w:hint="eastAsia"/>
              </w:rPr>
            </w:pPr>
            <w:r>
              <w:rPr>
                <w:sz w:val="21"/>
                <w:szCs w:val="21"/>
              </w:rPr>
              <w:t>INTEGER</w:t>
            </w:r>
          </w:p>
        </w:tc>
        <w:tc>
          <w:tcPr>
            <w:tcW w:w="1191" w:type="dxa"/>
            <w:tcBorders>
              <w:left w:val="nil"/>
              <w:bottom w:val="single" w:sz="7" w:space="0" w:color="000000"/>
              <w:right w:val="nil"/>
            </w:tcBorders>
            <w:tcMar>
              <w:top w:w="45" w:type="dxa"/>
              <w:left w:w="85" w:type="dxa"/>
              <w:bottom w:w="45" w:type="dxa"/>
              <w:right w:w="85" w:type="dxa"/>
            </w:tcMar>
            <w:vAlign w:val="center"/>
          </w:tcPr>
          <w:p w14:paraId="6E011A16"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single" w:sz="7" w:space="0" w:color="000000"/>
              <w:right w:val="nil"/>
            </w:tcBorders>
            <w:tcMar>
              <w:top w:w="45" w:type="dxa"/>
              <w:left w:w="85" w:type="dxa"/>
              <w:bottom w:w="45" w:type="dxa"/>
              <w:right w:w="85" w:type="dxa"/>
            </w:tcMar>
            <w:vAlign w:val="center"/>
          </w:tcPr>
          <w:p w14:paraId="3B52BE92" w14:textId="77777777" w:rsidR="004139D5" w:rsidRDefault="002735B2">
            <w:pPr>
              <w:keepLines/>
              <w:spacing w:line="360" w:lineRule="exact"/>
              <w:ind w:firstLine="0"/>
              <w:rPr>
                <w:rFonts w:hint="eastAsia"/>
              </w:rPr>
            </w:pPr>
            <w:r>
              <w:rPr>
                <w:sz w:val="21"/>
                <w:szCs w:val="21"/>
              </w:rPr>
              <w:t>—</w:t>
            </w:r>
          </w:p>
        </w:tc>
        <w:tc>
          <w:tcPr>
            <w:tcW w:w="3061" w:type="dxa"/>
            <w:tcBorders>
              <w:left w:val="nil"/>
              <w:bottom w:val="single" w:sz="7" w:space="0" w:color="000000"/>
              <w:right w:val="nil"/>
            </w:tcBorders>
            <w:tcMar>
              <w:top w:w="45" w:type="dxa"/>
              <w:left w:w="85" w:type="dxa"/>
              <w:bottom w:w="45" w:type="dxa"/>
              <w:right w:w="85" w:type="dxa"/>
            </w:tcMar>
            <w:vAlign w:val="center"/>
          </w:tcPr>
          <w:p w14:paraId="7065B530" w14:textId="77777777" w:rsidR="004139D5" w:rsidRDefault="002735B2">
            <w:pPr>
              <w:keepLines/>
              <w:spacing w:line="360" w:lineRule="exact"/>
              <w:ind w:firstLine="0"/>
              <w:rPr>
                <w:rFonts w:hint="eastAsia"/>
              </w:rPr>
            </w:pPr>
            <w:r>
              <w:rPr>
                <w:sz w:val="21"/>
                <w:szCs w:val="21"/>
              </w:rPr>
              <w:t>会话创建时刻（</w:t>
            </w:r>
            <w:r>
              <w:rPr>
                <w:sz w:val="21"/>
                <w:szCs w:val="21"/>
              </w:rPr>
              <w:t>Unix</w:t>
            </w:r>
            <w:r>
              <w:rPr>
                <w:sz w:val="21"/>
                <w:szCs w:val="21"/>
              </w:rPr>
              <w:t>毫秒）</w:t>
            </w:r>
          </w:p>
        </w:tc>
      </w:tr>
    </w:tbl>
    <w:p w14:paraId="4F1593BD" w14:textId="77777777" w:rsidR="004139D5" w:rsidRDefault="002735B2">
      <w:pPr>
        <w:rPr>
          <w:rFonts w:hint="eastAsia"/>
        </w:rPr>
      </w:pPr>
      <w:r>
        <w:t>主键：</w:t>
      </w:r>
      <w:r>
        <w:t>token_hash</w:t>
      </w:r>
      <w:r>
        <w:t>。</w:t>
      </w:r>
    </w:p>
    <w:p w14:paraId="09D1A81C" w14:textId="77777777" w:rsidR="004139D5" w:rsidRDefault="002735B2">
      <w:pPr>
        <w:rPr>
          <w:rFonts w:hint="eastAsia"/>
        </w:rPr>
      </w:pPr>
      <w:r>
        <w:t>物理外键：</w:t>
      </w:r>
      <w:r>
        <w:t>user_id → users (id)</w:t>
      </w:r>
      <w:r>
        <w:t>；</w:t>
      </w:r>
      <w:r>
        <w:t>ON DELETE NO ACTION</w:t>
      </w:r>
      <w:r>
        <w:t>。</w:t>
      </w:r>
    </w:p>
    <w:p w14:paraId="4B2AE39B" w14:textId="77777777" w:rsidR="004139D5" w:rsidRDefault="002735B2">
      <w:pPr>
        <w:pStyle w:val="21"/>
        <w:numPr>
          <w:ilvl w:val="1"/>
          <w:numId w:val="11"/>
        </w:numPr>
      </w:pPr>
      <w:bookmarkStart w:id="163" w:name="_Toc243288791"/>
      <w:r>
        <w:t xml:space="preserve">idempotency_requests </w:t>
      </w:r>
      <w:r>
        <w:t>幂等请求</w:t>
      </w:r>
      <w:bookmarkEnd w:id="163"/>
    </w:p>
    <w:p w14:paraId="476A9C4E" w14:textId="77777777" w:rsidR="004139D5" w:rsidRDefault="002735B2">
      <w:pPr>
        <w:rPr>
          <w:rFonts w:hint="eastAsia"/>
        </w:rPr>
      </w:pPr>
      <w:r>
        <w:t>按账号和操作标识保存请求摘要与可重放结果。</w:t>
      </w:r>
      <w:r>
        <w:t xml:space="preserve"> </w:t>
      </w:r>
      <w:r>
        <w:t>来源：</w:t>
      </w:r>
      <w:r>
        <w:t>server/schema.sql</w:t>
      </w:r>
      <w:r>
        <w:t>。</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2382"/>
        <w:gridCol w:w="907"/>
        <w:gridCol w:w="1191"/>
        <w:gridCol w:w="1304"/>
        <w:gridCol w:w="3061"/>
      </w:tblGrid>
      <w:tr w:rsidR="004139D5" w14:paraId="62976253" w14:textId="77777777">
        <w:trPr>
          <w:cantSplit/>
          <w:tblHeader/>
          <w:jc w:val="center"/>
        </w:trPr>
        <w:tc>
          <w:tcPr>
            <w:tcW w:w="238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5FFB44DC"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字段</w:t>
            </w:r>
          </w:p>
        </w:tc>
        <w:tc>
          <w:tcPr>
            <w:tcW w:w="907"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458D94AC"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类型</w:t>
            </w:r>
          </w:p>
        </w:tc>
        <w:tc>
          <w:tcPr>
            <w:tcW w:w="119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38D61C6"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键</w:t>
            </w:r>
            <w:r>
              <w:rPr>
                <w:rFonts w:ascii="Noto Sans SC" w:eastAsia="Noto Sans SC" w:hAnsi="Noto Sans SC" w:cs="Noto Sans SC"/>
                <w:b/>
                <w:bCs/>
                <w:sz w:val="21"/>
                <w:szCs w:val="21"/>
              </w:rPr>
              <w:t>/</w:t>
            </w:r>
            <w:r>
              <w:rPr>
                <w:rFonts w:ascii="Noto Sans SC" w:eastAsia="Noto Sans SC" w:hAnsi="Noto Sans SC" w:cs="Noto Sans SC"/>
                <w:b/>
                <w:bCs/>
                <w:sz w:val="21"/>
                <w:szCs w:val="21"/>
              </w:rPr>
              <w:t>可空</w:t>
            </w:r>
          </w:p>
        </w:tc>
        <w:tc>
          <w:tcPr>
            <w:tcW w:w="130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41ECDA39"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默认</w:t>
            </w:r>
          </w:p>
        </w:tc>
        <w:tc>
          <w:tcPr>
            <w:tcW w:w="306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67C88C3"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含义</w:t>
            </w:r>
          </w:p>
        </w:tc>
      </w:tr>
      <w:tr w:rsidR="004139D5" w14:paraId="06CBE957"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64A400E9" w14:textId="77777777" w:rsidR="004139D5" w:rsidRDefault="002735B2">
            <w:pPr>
              <w:keepLines/>
              <w:spacing w:line="360" w:lineRule="exact"/>
              <w:ind w:firstLine="0"/>
              <w:rPr>
                <w:rFonts w:hint="eastAsia"/>
              </w:rPr>
            </w:pPr>
            <w:r>
              <w:rPr>
                <w:sz w:val="21"/>
                <w:szCs w:val="21"/>
              </w:rPr>
              <w:t>user_id</w:t>
            </w:r>
          </w:p>
        </w:tc>
        <w:tc>
          <w:tcPr>
            <w:tcW w:w="907" w:type="dxa"/>
            <w:tcBorders>
              <w:left w:val="nil"/>
              <w:bottom w:val="nil"/>
              <w:right w:val="nil"/>
            </w:tcBorders>
            <w:tcMar>
              <w:top w:w="45" w:type="dxa"/>
              <w:left w:w="85" w:type="dxa"/>
              <w:bottom w:w="45" w:type="dxa"/>
              <w:right w:w="85" w:type="dxa"/>
            </w:tcMar>
            <w:vAlign w:val="center"/>
          </w:tcPr>
          <w:p w14:paraId="02C3E708"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3082BF1A" w14:textId="77777777" w:rsidR="004139D5" w:rsidRDefault="002735B2">
            <w:pPr>
              <w:keepLines/>
              <w:spacing w:line="360" w:lineRule="exact"/>
              <w:ind w:firstLine="0"/>
              <w:rPr>
                <w:rFonts w:hint="eastAsia"/>
              </w:rPr>
            </w:pPr>
            <w:r>
              <w:rPr>
                <w:sz w:val="21"/>
                <w:szCs w:val="21"/>
              </w:rPr>
              <w:t>PK/FK/N</w:t>
            </w:r>
          </w:p>
        </w:tc>
        <w:tc>
          <w:tcPr>
            <w:tcW w:w="1304" w:type="dxa"/>
            <w:tcBorders>
              <w:left w:val="nil"/>
              <w:bottom w:val="nil"/>
              <w:right w:val="nil"/>
            </w:tcBorders>
            <w:tcMar>
              <w:top w:w="45" w:type="dxa"/>
              <w:left w:w="85" w:type="dxa"/>
              <w:bottom w:w="45" w:type="dxa"/>
              <w:right w:w="85" w:type="dxa"/>
            </w:tcMar>
            <w:vAlign w:val="center"/>
          </w:tcPr>
          <w:p w14:paraId="22EA0DD5"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08217681" w14:textId="77777777" w:rsidR="004139D5" w:rsidRDefault="002735B2">
            <w:pPr>
              <w:keepLines/>
              <w:spacing w:line="360" w:lineRule="exact"/>
              <w:ind w:firstLine="0"/>
              <w:rPr>
                <w:rFonts w:hint="eastAsia"/>
              </w:rPr>
            </w:pPr>
            <w:r>
              <w:rPr>
                <w:sz w:val="21"/>
                <w:szCs w:val="21"/>
              </w:rPr>
              <w:t>操作者</w:t>
            </w:r>
            <w:r>
              <w:rPr>
                <w:sz w:val="21"/>
                <w:szCs w:val="21"/>
              </w:rPr>
              <w:t>/</w:t>
            </w:r>
            <w:r>
              <w:rPr>
                <w:sz w:val="21"/>
                <w:szCs w:val="21"/>
              </w:rPr>
              <w:t>所属账号编号</w:t>
            </w:r>
          </w:p>
        </w:tc>
      </w:tr>
      <w:tr w:rsidR="004139D5" w14:paraId="3B543CEC"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57C3641A" w14:textId="77777777" w:rsidR="004139D5" w:rsidRDefault="002735B2">
            <w:pPr>
              <w:keepLines/>
              <w:spacing w:line="360" w:lineRule="exact"/>
              <w:ind w:firstLine="0"/>
              <w:rPr>
                <w:rFonts w:hint="eastAsia"/>
              </w:rPr>
            </w:pPr>
            <w:r>
              <w:rPr>
                <w:sz w:val="21"/>
                <w:szCs w:val="21"/>
              </w:rPr>
              <w:t>key</w:t>
            </w:r>
          </w:p>
        </w:tc>
        <w:tc>
          <w:tcPr>
            <w:tcW w:w="907" w:type="dxa"/>
            <w:tcBorders>
              <w:left w:val="nil"/>
              <w:bottom w:val="nil"/>
              <w:right w:val="nil"/>
            </w:tcBorders>
            <w:tcMar>
              <w:top w:w="45" w:type="dxa"/>
              <w:left w:w="85" w:type="dxa"/>
              <w:bottom w:w="45" w:type="dxa"/>
              <w:right w:w="85" w:type="dxa"/>
            </w:tcMar>
            <w:vAlign w:val="center"/>
          </w:tcPr>
          <w:p w14:paraId="7DE42DCE"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35BE3B69" w14:textId="77777777" w:rsidR="004139D5" w:rsidRDefault="002735B2">
            <w:pPr>
              <w:keepLines/>
              <w:spacing w:line="360" w:lineRule="exact"/>
              <w:ind w:firstLine="0"/>
              <w:rPr>
                <w:rFonts w:hint="eastAsia"/>
              </w:rPr>
            </w:pPr>
            <w:r>
              <w:rPr>
                <w:sz w:val="21"/>
                <w:szCs w:val="21"/>
              </w:rPr>
              <w:t>PK/N</w:t>
            </w:r>
          </w:p>
        </w:tc>
        <w:tc>
          <w:tcPr>
            <w:tcW w:w="1304" w:type="dxa"/>
            <w:tcBorders>
              <w:left w:val="nil"/>
              <w:bottom w:val="nil"/>
              <w:right w:val="nil"/>
            </w:tcBorders>
            <w:tcMar>
              <w:top w:w="45" w:type="dxa"/>
              <w:left w:w="85" w:type="dxa"/>
              <w:bottom w:w="45" w:type="dxa"/>
              <w:right w:w="85" w:type="dxa"/>
            </w:tcMar>
            <w:vAlign w:val="center"/>
          </w:tcPr>
          <w:p w14:paraId="5DFA037C"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5B648BCE" w14:textId="77777777" w:rsidR="004139D5" w:rsidRDefault="002735B2">
            <w:pPr>
              <w:keepLines/>
              <w:spacing w:line="360" w:lineRule="exact"/>
              <w:ind w:firstLine="0"/>
              <w:rPr>
                <w:rFonts w:hint="eastAsia"/>
              </w:rPr>
            </w:pPr>
            <w:r>
              <w:rPr>
                <w:sz w:val="21"/>
                <w:szCs w:val="21"/>
              </w:rPr>
              <w:t>账号内操作唯一标识</w:t>
            </w:r>
          </w:p>
        </w:tc>
      </w:tr>
      <w:tr w:rsidR="004139D5" w14:paraId="54D692F3"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29B1F078" w14:textId="77777777" w:rsidR="004139D5" w:rsidRDefault="002735B2">
            <w:pPr>
              <w:keepLines/>
              <w:spacing w:line="360" w:lineRule="exact"/>
              <w:ind w:firstLine="0"/>
              <w:rPr>
                <w:rFonts w:hint="eastAsia"/>
              </w:rPr>
            </w:pPr>
            <w:r>
              <w:rPr>
                <w:sz w:val="21"/>
                <w:szCs w:val="21"/>
              </w:rPr>
              <w:t>request_hash</w:t>
            </w:r>
          </w:p>
        </w:tc>
        <w:tc>
          <w:tcPr>
            <w:tcW w:w="907" w:type="dxa"/>
            <w:tcBorders>
              <w:left w:val="nil"/>
              <w:bottom w:val="nil"/>
              <w:right w:val="nil"/>
            </w:tcBorders>
            <w:tcMar>
              <w:top w:w="45" w:type="dxa"/>
              <w:left w:w="85" w:type="dxa"/>
              <w:bottom w:w="45" w:type="dxa"/>
              <w:right w:w="85" w:type="dxa"/>
            </w:tcMar>
            <w:vAlign w:val="center"/>
          </w:tcPr>
          <w:p w14:paraId="2A62F10E"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30C6682D"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469741C4"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33C2D79E" w14:textId="77777777" w:rsidR="004139D5" w:rsidRDefault="002735B2">
            <w:pPr>
              <w:keepLines/>
              <w:spacing w:line="360" w:lineRule="exact"/>
              <w:ind w:firstLine="0"/>
              <w:rPr>
                <w:rFonts w:hint="eastAsia"/>
              </w:rPr>
            </w:pPr>
            <w:r>
              <w:rPr>
                <w:sz w:val="21"/>
                <w:szCs w:val="21"/>
              </w:rPr>
              <w:t>幂等请求摘要</w:t>
            </w:r>
          </w:p>
        </w:tc>
      </w:tr>
      <w:tr w:rsidR="004139D5" w14:paraId="29C250B2"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46D06A37" w14:textId="77777777" w:rsidR="004139D5" w:rsidRDefault="002735B2">
            <w:pPr>
              <w:keepLines/>
              <w:spacing w:line="360" w:lineRule="exact"/>
              <w:ind w:firstLine="0"/>
              <w:rPr>
                <w:rFonts w:hint="eastAsia"/>
              </w:rPr>
            </w:pPr>
            <w:r>
              <w:rPr>
                <w:sz w:val="21"/>
                <w:szCs w:val="21"/>
              </w:rPr>
              <w:t>response</w:t>
            </w:r>
          </w:p>
        </w:tc>
        <w:tc>
          <w:tcPr>
            <w:tcW w:w="907" w:type="dxa"/>
            <w:tcBorders>
              <w:left w:val="nil"/>
              <w:bottom w:val="nil"/>
              <w:right w:val="nil"/>
            </w:tcBorders>
            <w:tcMar>
              <w:top w:w="45" w:type="dxa"/>
              <w:left w:w="85" w:type="dxa"/>
              <w:bottom w:w="45" w:type="dxa"/>
              <w:right w:w="85" w:type="dxa"/>
            </w:tcMar>
            <w:vAlign w:val="center"/>
          </w:tcPr>
          <w:p w14:paraId="44879613"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2095256E"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14C9AE3A"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182DA291" w14:textId="77777777" w:rsidR="004139D5" w:rsidRDefault="002735B2">
            <w:pPr>
              <w:keepLines/>
              <w:spacing w:line="360" w:lineRule="exact"/>
              <w:ind w:firstLine="0"/>
              <w:rPr>
                <w:rFonts w:hint="eastAsia"/>
              </w:rPr>
            </w:pPr>
            <w:r>
              <w:rPr>
                <w:sz w:val="21"/>
                <w:szCs w:val="21"/>
              </w:rPr>
              <w:t>幂等响应</w:t>
            </w:r>
            <w:r>
              <w:rPr>
                <w:sz w:val="21"/>
                <w:szCs w:val="21"/>
              </w:rPr>
              <w:t>JSON</w:t>
            </w:r>
          </w:p>
        </w:tc>
      </w:tr>
      <w:tr w:rsidR="004139D5" w14:paraId="79EC55A9" w14:textId="77777777">
        <w:trPr>
          <w:cantSplit/>
          <w:jc w:val="center"/>
        </w:trPr>
        <w:tc>
          <w:tcPr>
            <w:tcW w:w="2381" w:type="dxa"/>
            <w:tcBorders>
              <w:left w:val="nil"/>
              <w:bottom w:val="single" w:sz="7" w:space="0" w:color="000000"/>
              <w:right w:val="nil"/>
            </w:tcBorders>
            <w:tcMar>
              <w:top w:w="45" w:type="dxa"/>
              <w:left w:w="85" w:type="dxa"/>
              <w:bottom w:w="45" w:type="dxa"/>
              <w:right w:w="85" w:type="dxa"/>
            </w:tcMar>
            <w:vAlign w:val="center"/>
          </w:tcPr>
          <w:p w14:paraId="1E9E8319" w14:textId="77777777" w:rsidR="004139D5" w:rsidRDefault="002735B2">
            <w:pPr>
              <w:keepLines/>
              <w:spacing w:line="360" w:lineRule="exact"/>
              <w:ind w:firstLine="0"/>
              <w:rPr>
                <w:rFonts w:hint="eastAsia"/>
              </w:rPr>
            </w:pPr>
            <w:r>
              <w:rPr>
                <w:sz w:val="21"/>
                <w:szCs w:val="21"/>
              </w:rPr>
              <w:t>created_at</w:t>
            </w:r>
          </w:p>
        </w:tc>
        <w:tc>
          <w:tcPr>
            <w:tcW w:w="907" w:type="dxa"/>
            <w:tcBorders>
              <w:left w:val="nil"/>
              <w:bottom w:val="single" w:sz="7" w:space="0" w:color="000000"/>
              <w:right w:val="nil"/>
            </w:tcBorders>
            <w:tcMar>
              <w:top w:w="45" w:type="dxa"/>
              <w:left w:w="85" w:type="dxa"/>
              <w:bottom w:w="45" w:type="dxa"/>
              <w:right w:w="85" w:type="dxa"/>
            </w:tcMar>
            <w:vAlign w:val="center"/>
          </w:tcPr>
          <w:p w14:paraId="42182608" w14:textId="77777777" w:rsidR="004139D5" w:rsidRDefault="002735B2">
            <w:pPr>
              <w:keepLines/>
              <w:spacing w:line="360" w:lineRule="exact"/>
              <w:ind w:firstLine="0"/>
              <w:rPr>
                <w:rFonts w:hint="eastAsia"/>
              </w:rPr>
            </w:pPr>
            <w:r>
              <w:rPr>
                <w:sz w:val="21"/>
                <w:szCs w:val="21"/>
              </w:rPr>
              <w:t>INTEGER</w:t>
            </w:r>
          </w:p>
        </w:tc>
        <w:tc>
          <w:tcPr>
            <w:tcW w:w="1191" w:type="dxa"/>
            <w:tcBorders>
              <w:left w:val="nil"/>
              <w:bottom w:val="single" w:sz="7" w:space="0" w:color="000000"/>
              <w:right w:val="nil"/>
            </w:tcBorders>
            <w:tcMar>
              <w:top w:w="45" w:type="dxa"/>
              <w:left w:w="85" w:type="dxa"/>
              <w:bottom w:w="45" w:type="dxa"/>
              <w:right w:w="85" w:type="dxa"/>
            </w:tcMar>
            <w:vAlign w:val="center"/>
          </w:tcPr>
          <w:p w14:paraId="3377D37A"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single" w:sz="7" w:space="0" w:color="000000"/>
              <w:right w:val="nil"/>
            </w:tcBorders>
            <w:tcMar>
              <w:top w:w="45" w:type="dxa"/>
              <w:left w:w="85" w:type="dxa"/>
              <w:bottom w:w="45" w:type="dxa"/>
              <w:right w:w="85" w:type="dxa"/>
            </w:tcMar>
            <w:vAlign w:val="center"/>
          </w:tcPr>
          <w:p w14:paraId="16F8CF9B" w14:textId="77777777" w:rsidR="004139D5" w:rsidRDefault="002735B2">
            <w:pPr>
              <w:keepLines/>
              <w:spacing w:line="360" w:lineRule="exact"/>
              <w:ind w:firstLine="0"/>
              <w:rPr>
                <w:rFonts w:hint="eastAsia"/>
              </w:rPr>
            </w:pPr>
            <w:r>
              <w:rPr>
                <w:sz w:val="21"/>
                <w:szCs w:val="21"/>
              </w:rPr>
              <w:t>—</w:t>
            </w:r>
          </w:p>
        </w:tc>
        <w:tc>
          <w:tcPr>
            <w:tcW w:w="3061" w:type="dxa"/>
            <w:tcBorders>
              <w:left w:val="nil"/>
              <w:bottom w:val="single" w:sz="7" w:space="0" w:color="000000"/>
              <w:right w:val="nil"/>
            </w:tcBorders>
            <w:tcMar>
              <w:top w:w="45" w:type="dxa"/>
              <w:left w:w="85" w:type="dxa"/>
              <w:bottom w:w="45" w:type="dxa"/>
              <w:right w:w="85" w:type="dxa"/>
            </w:tcMar>
            <w:vAlign w:val="center"/>
          </w:tcPr>
          <w:p w14:paraId="62413071" w14:textId="77777777" w:rsidR="004139D5" w:rsidRDefault="002735B2">
            <w:pPr>
              <w:keepLines/>
              <w:spacing w:line="360" w:lineRule="exact"/>
              <w:ind w:firstLine="0"/>
              <w:rPr>
                <w:rFonts w:hint="eastAsia"/>
              </w:rPr>
            </w:pPr>
            <w:r>
              <w:rPr>
                <w:sz w:val="21"/>
                <w:szCs w:val="21"/>
              </w:rPr>
              <w:t>请求完成时刻（</w:t>
            </w:r>
            <w:r>
              <w:rPr>
                <w:sz w:val="21"/>
                <w:szCs w:val="21"/>
              </w:rPr>
              <w:t>Unix</w:t>
            </w:r>
            <w:r>
              <w:rPr>
                <w:sz w:val="21"/>
                <w:szCs w:val="21"/>
              </w:rPr>
              <w:t>毫秒）</w:t>
            </w:r>
          </w:p>
        </w:tc>
      </w:tr>
    </w:tbl>
    <w:p w14:paraId="7A9F22D6" w14:textId="77777777" w:rsidR="004139D5" w:rsidRDefault="002735B2">
      <w:pPr>
        <w:rPr>
          <w:rFonts w:hint="eastAsia"/>
        </w:rPr>
      </w:pPr>
      <w:r>
        <w:t>主键：</w:t>
      </w:r>
      <w:r>
        <w:t>user_id, key</w:t>
      </w:r>
      <w:r>
        <w:t>。</w:t>
      </w:r>
      <w:r>
        <w:t xml:space="preserve"> </w:t>
      </w:r>
      <w:r>
        <w:t>检查约束：</w:t>
      </w:r>
      <w:r>
        <w:t>json_valid(response)</w:t>
      </w:r>
      <w:r>
        <w:t>。</w:t>
      </w:r>
    </w:p>
    <w:p w14:paraId="4608620E" w14:textId="77777777" w:rsidR="004139D5" w:rsidRDefault="002735B2">
      <w:pPr>
        <w:rPr>
          <w:rFonts w:hint="eastAsia"/>
        </w:rPr>
      </w:pPr>
      <w:r>
        <w:t>物理外键：</w:t>
      </w:r>
      <w:r>
        <w:t>user_id → users (id)</w:t>
      </w:r>
      <w:r>
        <w:t>；</w:t>
      </w:r>
      <w:r>
        <w:t>ON DELETE NO ACTION</w:t>
      </w:r>
      <w:r>
        <w:t>。</w:t>
      </w:r>
    </w:p>
    <w:p w14:paraId="4AA685BB" w14:textId="77777777" w:rsidR="004139D5" w:rsidRDefault="002735B2">
      <w:pPr>
        <w:pStyle w:val="21"/>
        <w:numPr>
          <w:ilvl w:val="1"/>
          <w:numId w:val="11"/>
        </w:numPr>
      </w:pPr>
      <w:bookmarkStart w:id="164" w:name="_Toc243288792"/>
      <w:r>
        <w:t xml:space="preserve">rate_limits </w:t>
      </w:r>
      <w:r>
        <w:t>限流计数</w:t>
      </w:r>
      <w:bookmarkEnd w:id="164"/>
    </w:p>
    <w:p w14:paraId="71653E2F" w14:textId="77777777" w:rsidR="004139D5" w:rsidRDefault="002735B2">
      <w:pPr>
        <w:rPr>
          <w:rFonts w:hint="eastAsia"/>
        </w:rPr>
      </w:pPr>
      <w:r>
        <w:t>按限流键保存计数和过期时间。</w:t>
      </w:r>
      <w:r>
        <w:t xml:space="preserve"> </w:t>
      </w:r>
      <w:r>
        <w:t>来源：</w:t>
      </w:r>
      <w:r>
        <w:t>server/schema.sql</w:t>
      </w:r>
      <w:r>
        <w:t>。</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2382"/>
        <w:gridCol w:w="907"/>
        <w:gridCol w:w="1191"/>
        <w:gridCol w:w="1304"/>
        <w:gridCol w:w="3061"/>
      </w:tblGrid>
      <w:tr w:rsidR="004139D5" w14:paraId="2B56DE9A" w14:textId="77777777">
        <w:trPr>
          <w:cantSplit/>
          <w:tblHeader/>
          <w:jc w:val="center"/>
        </w:trPr>
        <w:tc>
          <w:tcPr>
            <w:tcW w:w="238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540F7674"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字段</w:t>
            </w:r>
          </w:p>
        </w:tc>
        <w:tc>
          <w:tcPr>
            <w:tcW w:w="907"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704010D6"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类型</w:t>
            </w:r>
          </w:p>
        </w:tc>
        <w:tc>
          <w:tcPr>
            <w:tcW w:w="119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4D2D3A2"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键</w:t>
            </w:r>
            <w:r>
              <w:rPr>
                <w:rFonts w:ascii="Noto Sans SC" w:eastAsia="Noto Sans SC" w:hAnsi="Noto Sans SC" w:cs="Noto Sans SC"/>
                <w:b/>
                <w:bCs/>
                <w:sz w:val="21"/>
                <w:szCs w:val="21"/>
              </w:rPr>
              <w:t>/</w:t>
            </w:r>
            <w:r>
              <w:rPr>
                <w:rFonts w:ascii="Noto Sans SC" w:eastAsia="Noto Sans SC" w:hAnsi="Noto Sans SC" w:cs="Noto Sans SC"/>
                <w:b/>
                <w:bCs/>
                <w:sz w:val="21"/>
                <w:szCs w:val="21"/>
              </w:rPr>
              <w:t>可空</w:t>
            </w:r>
          </w:p>
        </w:tc>
        <w:tc>
          <w:tcPr>
            <w:tcW w:w="130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070DCB4A"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默认</w:t>
            </w:r>
          </w:p>
        </w:tc>
        <w:tc>
          <w:tcPr>
            <w:tcW w:w="306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73C9CC4"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含义</w:t>
            </w:r>
          </w:p>
        </w:tc>
      </w:tr>
      <w:tr w:rsidR="004139D5" w14:paraId="6B26C909"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3EA673CA" w14:textId="77777777" w:rsidR="004139D5" w:rsidRDefault="002735B2">
            <w:pPr>
              <w:keepLines/>
              <w:spacing w:line="360" w:lineRule="exact"/>
              <w:ind w:firstLine="0"/>
              <w:rPr>
                <w:rFonts w:hint="eastAsia"/>
              </w:rPr>
            </w:pPr>
            <w:r>
              <w:rPr>
                <w:sz w:val="21"/>
                <w:szCs w:val="21"/>
              </w:rPr>
              <w:t>key</w:t>
            </w:r>
          </w:p>
        </w:tc>
        <w:tc>
          <w:tcPr>
            <w:tcW w:w="907" w:type="dxa"/>
            <w:tcBorders>
              <w:left w:val="nil"/>
              <w:bottom w:val="nil"/>
              <w:right w:val="nil"/>
            </w:tcBorders>
            <w:tcMar>
              <w:top w:w="45" w:type="dxa"/>
              <w:left w:w="85" w:type="dxa"/>
              <w:bottom w:w="45" w:type="dxa"/>
              <w:right w:w="85" w:type="dxa"/>
            </w:tcMar>
            <w:vAlign w:val="center"/>
          </w:tcPr>
          <w:p w14:paraId="12B4EEEB"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423E5B61" w14:textId="77777777" w:rsidR="004139D5" w:rsidRDefault="002735B2">
            <w:pPr>
              <w:keepLines/>
              <w:spacing w:line="360" w:lineRule="exact"/>
              <w:ind w:firstLine="0"/>
              <w:rPr>
                <w:rFonts w:hint="eastAsia"/>
              </w:rPr>
            </w:pPr>
            <w:r>
              <w:rPr>
                <w:sz w:val="21"/>
                <w:szCs w:val="21"/>
              </w:rPr>
              <w:t>PK*/Y</w:t>
            </w:r>
          </w:p>
        </w:tc>
        <w:tc>
          <w:tcPr>
            <w:tcW w:w="1304" w:type="dxa"/>
            <w:tcBorders>
              <w:left w:val="nil"/>
              <w:bottom w:val="nil"/>
              <w:right w:val="nil"/>
            </w:tcBorders>
            <w:tcMar>
              <w:top w:w="45" w:type="dxa"/>
              <w:left w:w="85" w:type="dxa"/>
              <w:bottom w:w="45" w:type="dxa"/>
              <w:right w:w="85" w:type="dxa"/>
            </w:tcMar>
            <w:vAlign w:val="center"/>
          </w:tcPr>
          <w:p w14:paraId="6D445FF1"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73219A3B" w14:textId="77777777" w:rsidR="004139D5" w:rsidRDefault="002735B2">
            <w:pPr>
              <w:keepLines/>
              <w:spacing w:line="360" w:lineRule="exact"/>
              <w:ind w:firstLine="0"/>
              <w:rPr>
                <w:rFonts w:hint="eastAsia"/>
              </w:rPr>
            </w:pPr>
            <w:r>
              <w:rPr>
                <w:sz w:val="21"/>
                <w:szCs w:val="21"/>
              </w:rPr>
              <w:t>限流窗口键</w:t>
            </w:r>
          </w:p>
        </w:tc>
      </w:tr>
      <w:tr w:rsidR="004139D5" w14:paraId="42814234"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49FB44FF" w14:textId="77777777" w:rsidR="004139D5" w:rsidRDefault="002735B2">
            <w:pPr>
              <w:keepLines/>
              <w:spacing w:line="360" w:lineRule="exact"/>
              <w:ind w:firstLine="0"/>
              <w:rPr>
                <w:rFonts w:hint="eastAsia"/>
              </w:rPr>
            </w:pPr>
            <w:r>
              <w:rPr>
                <w:sz w:val="21"/>
                <w:szCs w:val="21"/>
              </w:rPr>
              <w:t>count</w:t>
            </w:r>
          </w:p>
        </w:tc>
        <w:tc>
          <w:tcPr>
            <w:tcW w:w="907" w:type="dxa"/>
            <w:tcBorders>
              <w:left w:val="nil"/>
              <w:bottom w:val="nil"/>
              <w:right w:val="nil"/>
            </w:tcBorders>
            <w:tcMar>
              <w:top w:w="45" w:type="dxa"/>
              <w:left w:w="85" w:type="dxa"/>
              <w:bottom w:w="45" w:type="dxa"/>
              <w:right w:w="85" w:type="dxa"/>
            </w:tcMar>
            <w:vAlign w:val="center"/>
          </w:tcPr>
          <w:p w14:paraId="4792C5AD" w14:textId="77777777" w:rsidR="004139D5" w:rsidRDefault="002735B2">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64B64BEC"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408B80EA"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42DD653A" w14:textId="77777777" w:rsidR="004139D5" w:rsidRDefault="002735B2">
            <w:pPr>
              <w:keepLines/>
              <w:spacing w:line="360" w:lineRule="exact"/>
              <w:ind w:firstLine="0"/>
              <w:rPr>
                <w:rFonts w:hint="eastAsia"/>
              </w:rPr>
            </w:pPr>
            <w:r>
              <w:rPr>
                <w:sz w:val="21"/>
                <w:szCs w:val="21"/>
              </w:rPr>
              <w:t>限流窗口内计数</w:t>
            </w:r>
          </w:p>
        </w:tc>
      </w:tr>
      <w:tr w:rsidR="004139D5" w14:paraId="5D478F2D" w14:textId="77777777">
        <w:trPr>
          <w:cantSplit/>
          <w:jc w:val="center"/>
        </w:trPr>
        <w:tc>
          <w:tcPr>
            <w:tcW w:w="2381" w:type="dxa"/>
            <w:tcBorders>
              <w:left w:val="nil"/>
              <w:bottom w:val="single" w:sz="7" w:space="0" w:color="000000"/>
              <w:right w:val="nil"/>
            </w:tcBorders>
            <w:tcMar>
              <w:top w:w="45" w:type="dxa"/>
              <w:left w:w="85" w:type="dxa"/>
              <w:bottom w:w="45" w:type="dxa"/>
              <w:right w:w="85" w:type="dxa"/>
            </w:tcMar>
            <w:vAlign w:val="center"/>
          </w:tcPr>
          <w:p w14:paraId="73D5A073" w14:textId="77777777" w:rsidR="004139D5" w:rsidRDefault="002735B2">
            <w:pPr>
              <w:keepLines/>
              <w:spacing w:line="360" w:lineRule="exact"/>
              <w:ind w:firstLine="0"/>
              <w:rPr>
                <w:rFonts w:hint="eastAsia"/>
              </w:rPr>
            </w:pPr>
            <w:r>
              <w:rPr>
                <w:sz w:val="21"/>
                <w:szCs w:val="21"/>
              </w:rPr>
              <w:t>expires_at</w:t>
            </w:r>
          </w:p>
        </w:tc>
        <w:tc>
          <w:tcPr>
            <w:tcW w:w="907" w:type="dxa"/>
            <w:tcBorders>
              <w:left w:val="nil"/>
              <w:bottom w:val="single" w:sz="7" w:space="0" w:color="000000"/>
              <w:right w:val="nil"/>
            </w:tcBorders>
            <w:tcMar>
              <w:top w:w="45" w:type="dxa"/>
              <w:left w:w="85" w:type="dxa"/>
              <w:bottom w:w="45" w:type="dxa"/>
              <w:right w:w="85" w:type="dxa"/>
            </w:tcMar>
            <w:vAlign w:val="center"/>
          </w:tcPr>
          <w:p w14:paraId="65795AA1" w14:textId="77777777" w:rsidR="004139D5" w:rsidRDefault="002735B2">
            <w:pPr>
              <w:keepLines/>
              <w:spacing w:line="360" w:lineRule="exact"/>
              <w:ind w:firstLine="0"/>
              <w:rPr>
                <w:rFonts w:hint="eastAsia"/>
              </w:rPr>
            </w:pPr>
            <w:r>
              <w:rPr>
                <w:sz w:val="21"/>
                <w:szCs w:val="21"/>
              </w:rPr>
              <w:t>INTEGER</w:t>
            </w:r>
          </w:p>
        </w:tc>
        <w:tc>
          <w:tcPr>
            <w:tcW w:w="1191" w:type="dxa"/>
            <w:tcBorders>
              <w:left w:val="nil"/>
              <w:bottom w:val="single" w:sz="7" w:space="0" w:color="000000"/>
              <w:right w:val="nil"/>
            </w:tcBorders>
            <w:tcMar>
              <w:top w:w="45" w:type="dxa"/>
              <w:left w:w="85" w:type="dxa"/>
              <w:bottom w:w="45" w:type="dxa"/>
              <w:right w:w="85" w:type="dxa"/>
            </w:tcMar>
            <w:vAlign w:val="center"/>
          </w:tcPr>
          <w:p w14:paraId="7B96C041"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single" w:sz="7" w:space="0" w:color="000000"/>
              <w:right w:val="nil"/>
            </w:tcBorders>
            <w:tcMar>
              <w:top w:w="45" w:type="dxa"/>
              <w:left w:w="85" w:type="dxa"/>
              <w:bottom w:w="45" w:type="dxa"/>
              <w:right w:w="85" w:type="dxa"/>
            </w:tcMar>
            <w:vAlign w:val="center"/>
          </w:tcPr>
          <w:p w14:paraId="615A81C9" w14:textId="77777777" w:rsidR="004139D5" w:rsidRDefault="002735B2">
            <w:pPr>
              <w:keepLines/>
              <w:spacing w:line="360" w:lineRule="exact"/>
              <w:ind w:firstLine="0"/>
              <w:rPr>
                <w:rFonts w:hint="eastAsia"/>
              </w:rPr>
            </w:pPr>
            <w:r>
              <w:rPr>
                <w:sz w:val="21"/>
                <w:szCs w:val="21"/>
              </w:rPr>
              <w:t>—</w:t>
            </w:r>
          </w:p>
        </w:tc>
        <w:tc>
          <w:tcPr>
            <w:tcW w:w="3061" w:type="dxa"/>
            <w:tcBorders>
              <w:left w:val="nil"/>
              <w:bottom w:val="single" w:sz="7" w:space="0" w:color="000000"/>
              <w:right w:val="nil"/>
            </w:tcBorders>
            <w:tcMar>
              <w:top w:w="45" w:type="dxa"/>
              <w:left w:w="85" w:type="dxa"/>
              <w:bottom w:w="45" w:type="dxa"/>
              <w:right w:w="85" w:type="dxa"/>
            </w:tcMar>
            <w:vAlign w:val="center"/>
          </w:tcPr>
          <w:p w14:paraId="6831E5BE" w14:textId="77777777" w:rsidR="004139D5" w:rsidRDefault="002735B2">
            <w:pPr>
              <w:keepLines/>
              <w:spacing w:line="360" w:lineRule="exact"/>
              <w:ind w:firstLine="0"/>
              <w:rPr>
                <w:rFonts w:hint="eastAsia"/>
              </w:rPr>
            </w:pPr>
            <w:r>
              <w:rPr>
                <w:sz w:val="21"/>
                <w:szCs w:val="21"/>
              </w:rPr>
              <w:t>过期时刻（</w:t>
            </w:r>
            <w:r>
              <w:rPr>
                <w:sz w:val="21"/>
                <w:szCs w:val="21"/>
              </w:rPr>
              <w:t>Unix</w:t>
            </w:r>
            <w:r>
              <w:rPr>
                <w:sz w:val="21"/>
                <w:szCs w:val="21"/>
              </w:rPr>
              <w:t>毫秒）</w:t>
            </w:r>
          </w:p>
        </w:tc>
      </w:tr>
    </w:tbl>
    <w:p w14:paraId="1D4C936E" w14:textId="77777777" w:rsidR="004139D5" w:rsidRDefault="002735B2">
      <w:pPr>
        <w:rPr>
          <w:rFonts w:hint="eastAsia"/>
        </w:rPr>
      </w:pPr>
      <w:r>
        <w:t>主键：</w:t>
      </w:r>
      <w:r>
        <w:t>key</w:t>
      </w:r>
      <w:r>
        <w:t>。</w:t>
      </w:r>
    </w:p>
    <w:p w14:paraId="1DC0B3E3" w14:textId="77777777" w:rsidR="004139D5" w:rsidRDefault="002735B2">
      <w:pPr>
        <w:pStyle w:val="21"/>
        <w:numPr>
          <w:ilvl w:val="1"/>
          <w:numId w:val="11"/>
        </w:numPr>
      </w:pPr>
      <w:bookmarkStart w:id="165" w:name="_Toc243288793"/>
      <w:r>
        <w:lastRenderedPageBreak/>
        <w:t xml:space="preserve">audit </w:t>
      </w:r>
      <w:r>
        <w:t>审计日志</w:t>
      </w:r>
      <w:bookmarkEnd w:id="165"/>
    </w:p>
    <w:p w14:paraId="04C1C58A" w14:textId="77777777" w:rsidR="004139D5" w:rsidRDefault="002735B2">
      <w:pPr>
        <w:rPr>
          <w:rFonts w:hint="eastAsia"/>
        </w:rPr>
      </w:pPr>
      <w:r>
        <w:t>只追加保存操作者、业务操作、目标及脱敏详情。</w:t>
      </w:r>
      <w:r>
        <w:t xml:space="preserve"> </w:t>
      </w:r>
      <w:r>
        <w:t>来源：</w:t>
      </w:r>
      <w:r>
        <w:t>server/schema.sql</w:t>
      </w:r>
      <w:r>
        <w:t>。</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2382"/>
        <w:gridCol w:w="907"/>
        <w:gridCol w:w="1191"/>
        <w:gridCol w:w="1304"/>
        <w:gridCol w:w="3061"/>
      </w:tblGrid>
      <w:tr w:rsidR="004139D5" w14:paraId="1C398B60" w14:textId="77777777">
        <w:trPr>
          <w:cantSplit/>
          <w:tblHeader/>
          <w:jc w:val="center"/>
        </w:trPr>
        <w:tc>
          <w:tcPr>
            <w:tcW w:w="238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8C3E9D8"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字段</w:t>
            </w:r>
          </w:p>
        </w:tc>
        <w:tc>
          <w:tcPr>
            <w:tcW w:w="907"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2EEECB7A"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类型</w:t>
            </w:r>
          </w:p>
        </w:tc>
        <w:tc>
          <w:tcPr>
            <w:tcW w:w="119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A00D027"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键</w:t>
            </w:r>
            <w:r>
              <w:rPr>
                <w:rFonts w:ascii="Noto Sans SC" w:eastAsia="Noto Sans SC" w:hAnsi="Noto Sans SC" w:cs="Noto Sans SC"/>
                <w:b/>
                <w:bCs/>
                <w:sz w:val="21"/>
                <w:szCs w:val="21"/>
              </w:rPr>
              <w:t>/</w:t>
            </w:r>
            <w:r>
              <w:rPr>
                <w:rFonts w:ascii="Noto Sans SC" w:eastAsia="Noto Sans SC" w:hAnsi="Noto Sans SC" w:cs="Noto Sans SC"/>
                <w:b/>
                <w:bCs/>
                <w:sz w:val="21"/>
                <w:szCs w:val="21"/>
              </w:rPr>
              <w:t>可空</w:t>
            </w:r>
          </w:p>
        </w:tc>
        <w:tc>
          <w:tcPr>
            <w:tcW w:w="130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2C3E30ED"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默认</w:t>
            </w:r>
          </w:p>
        </w:tc>
        <w:tc>
          <w:tcPr>
            <w:tcW w:w="306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8E7B5E2"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含义</w:t>
            </w:r>
          </w:p>
        </w:tc>
      </w:tr>
      <w:tr w:rsidR="004139D5" w14:paraId="46DC2DA6"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66A4A768" w14:textId="77777777" w:rsidR="004139D5" w:rsidRDefault="002735B2">
            <w:pPr>
              <w:keepLines/>
              <w:spacing w:line="360" w:lineRule="exact"/>
              <w:ind w:firstLine="0"/>
              <w:rPr>
                <w:rFonts w:hint="eastAsia"/>
              </w:rPr>
            </w:pPr>
            <w:r>
              <w:rPr>
                <w:sz w:val="21"/>
                <w:szCs w:val="21"/>
              </w:rPr>
              <w:t>id</w:t>
            </w:r>
          </w:p>
        </w:tc>
        <w:tc>
          <w:tcPr>
            <w:tcW w:w="907" w:type="dxa"/>
            <w:tcBorders>
              <w:left w:val="nil"/>
              <w:bottom w:val="nil"/>
              <w:right w:val="nil"/>
            </w:tcBorders>
            <w:tcMar>
              <w:top w:w="45" w:type="dxa"/>
              <w:left w:w="85" w:type="dxa"/>
              <w:bottom w:w="45" w:type="dxa"/>
              <w:right w:w="85" w:type="dxa"/>
            </w:tcMar>
            <w:vAlign w:val="center"/>
          </w:tcPr>
          <w:p w14:paraId="55B73033"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6FC0F22F" w14:textId="77777777" w:rsidR="004139D5" w:rsidRDefault="002735B2">
            <w:pPr>
              <w:keepLines/>
              <w:spacing w:line="360" w:lineRule="exact"/>
              <w:ind w:firstLine="0"/>
              <w:rPr>
                <w:rFonts w:hint="eastAsia"/>
              </w:rPr>
            </w:pPr>
            <w:r>
              <w:rPr>
                <w:sz w:val="21"/>
                <w:szCs w:val="21"/>
              </w:rPr>
              <w:t>PK*/Y</w:t>
            </w:r>
          </w:p>
        </w:tc>
        <w:tc>
          <w:tcPr>
            <w:tcW w:w="1304" w:type="dxa"/>
            <w:tcBorders>
              <w:left w:val="nil"/>
              <w:bottom w:val="nil"/>
              <w:right w:val="nil"/>
            </w:tcBorders>
            <w:tcMar>
              <w:top w:w="45" w:type="dxa"/>
              <w:left w:w="85" w:type="dxa"/>
              <w:bottom w:w="45" w:type="dxa"/>
              <w:right w:w="85" w:type="dxa"/>
            </w:tcMar>
            <w:vAlign w:val="center"/>
          </w:tcPr>
          <w:p w14:paraId="5817F739"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2A74332E" w14:textId="77777777" w:rsidR="004139D5" w:rsidRDefault="002735B2">
            <w:pPr>
              <w:keepLines/>
              <w:spacing w:line="360" w:lineRule="exact"/>
              <w:ind w:firstLine="0"/>
              <w:rPr>
                <w:rFonts w:hint="eastAsia"/>
              </w:rPr>
            </w:pPr>
            <w:r>
              <w:rPr>
                <w:sz w:val="21"/>
                <w:szCs w:val="21"/>
              </w:rPr>
              <w:t>记录编号</w:t>
            </w:r>
          </w:p>
        </w:tc>
      </w:tr>
      <w:tr w:rsidR="004139D5" w14:paraId="2F3DF1BF"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07D00D27" w14:textId="77777777" w:rsidR="004139D5" w:rsidRDefault="002735B2">
            <w:pPr>
              <w:keepLines/>
              <w:spacing w:line="360" w:lineRule="exact"/>
              <w:ind w:firstLine="0"/>
              <w:rPr>
                <w:rFonts w:hint="eastAsia"/>
              </w:rPr>
            </w:pPr>
            <w:r>
              <w:rPr>
                <w:sz w:val="21"/>
                <w:szCs w:val="21"/>
              </w:rPr>
              <w:t>at</w:t>
            </w:r>
          </w:p>
        </w:tc>
        <w:tc>
          <w:tcPr>
            <w:tcW w:w="907" w:type="dxa"/>
            <w:tcBorders>
              <w:left w:val="nil"/>
              <w:bottom w:val="nil"/>
              <w:right w:val="nil"/>
            </w:tcBorders>
            <w:tcMar>
              <w:top w:w="45" w:type="dxa"/>
              <w:left w:w="85" w:type="dxa"/>
              <w:bottom w:w="45" w:type="dxa"/>
              <w:right w:w="85" w:type="dxa"/>
            </w:tcMar>
            <w:vAlign w:val="center"/>
          </w:tcPr>
          <w:p w14:paraId="53954E75"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21EFCEAC"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07D8731B"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15C48563" w14:textId="77777777" w:rsidR="004139D5" w:rsidRDefault="002735B2">
            <w:pPr>
              <w:keepLines/>
              <w:spacing w:line="360" w:lineRule="exact"/>
              <w:ind w:firstLine="0"/>
              <w:rPr>
                <w:rFonts w:hint="eastAsia"/>
              </w:rPr>
            </w:pPr>
            <w:r>
              <w:rPr>
                <w:sz w:val="21"/>
                <w:szCs w:val="21"/>
              </w:rPr>
              <w:t>发生时间</w:t>
            </w:r>
          </w:p>
        </w:tc>
      </w:tr>
      <w:tr w:rsidR="004139D5" w14:paraId="19495D10"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766FEA80" w14:textId="77777777" w:rsidR="004139D5" w:rsidRDefault="002735B2">
            <w:pPr>
              <w:keepLines/>
              <w:spacing w:line="360" w:lineRule="exact"/>
              <w:ind w:firstLine="0"/>
              <w:rPr>
                <w:rFonts w:hint="eastAsia"/>
              </w:rPr>
            </w:pPr>
            <w:r>
              <w:rPr>
                <w:sz w:val="21"/>
                <w:szCs w:val="21"/>
              </w:rPr>
              <w:t>user_id</w:t>
            </w:r>
          </w:p>
        </w:tc>
        <w:tc>
          <w:tcPr>
            <w:tcW w:w="907" w:type="dxa"/>
            <w:tcBorders>
              <w:left w:val="nil"/>
              <w:bottom w:val="nil"/>
              <w:right w:val="nil"/>
            </w:tcBorders>
            <w:tcMar>
              <w:top w:w="45" w:type="dxa"/>
              <w:left w:w="85" w:type="dxa"/>
              <w:bottom w:w="45" w:type="dxa"/>
              <w:right w:w="85" w:type="dxa"/>
            </w:tcMar>
            <w:vAlign w:val="center"/>
          </w:tcPr>
          <w:p w14:paraId="3E842098"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6DE336DD"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40BCBFB6"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241373AC" w14:textId="77777777" w:rsidR="004139D5" w:rsidRDefault="002735B2">
            <w:pPr>
              <w:keepLines/>
              <w:spacing w:line="360" w:lineRule="exact"/>
              <w:ind w:firstLine="0"/>
              <w:rPr>
                <w:rFonts w:hint="eastAsia"/>
              </w:rPr>
            </w:pPr>
            <w:r>
              <w:rPr>
                <w:sz w:val="21"/>
                <w:szCs w:val="21"/>
              </w:rPr>
              <w:t>操作者</w:t>
            </w:r>
            <w:r>
              <w:rPr>
                <w:sz w:val="21"/>
                <w:szCs w:val="21"/>
              </w:rPr>
              <w:t>/</w:t>
            </w:r>
            <w:r>
              <w:rPr>
                <w:sz w:val="21"/>
                <w:szCs w:val="21"/>
              </w:rPr>
              <w:t>所属账号编号</w:t>
            </w:r>
          </w:p>
        </w:tc>
      </w:tr>
      <w:tr w:rsidR="004139D5" w14:paraId="3BFB79EF"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2E83DE8B" w14:textId="77777777" w:rsidR="004139D5" w:rsidRDefault="002735B2">
            <w:pPr>
              <w:keepLines/>
              <w:spacing w:line="360" w:lineRule="exact"/>
              <w:ind w:firstLine="0"/>
              <w:rPr>
                <w:rFonts w:hint="eastAsia"/>
              </w:rPr>
            </w:pPr>
            <w:r>
              <w:rPr>
                <w:sz w:val="21"/>
                <w:szCs w:val="21"/>
              </w:rPr>
              <w:t>type</w:t>
            </w:r>
          </w:p>
        </w:tc>
        <w:tc>
          <w:tcPr>
            <w:tcW w:w="907" w:type="dxa"/>
            <w:tcBorders>
              <w:left w:val="nil"/>
              <w:bottom w:val="nil"/>
              <w:right w:val="nil"/>
            </w:tcBorders>
            <w:tcMar>
              <w:top w:w="45" w:type="dxa"/>
              <w:left w:w="85" w:type="dxa"/>
              <w:bottom w:w="45" w:type="dxa"/>
              <w:right w:w="85" w:type="dxa"/>
            </w:tcMar>
            <w:vAlign w:val="center"/>
          </w:tcPr>
          <w:p w14:paraId="13FD4906"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76E72C70"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1DA0CCE9"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3CE1C2D0" w14:textId="77777777" w:rsidR="004139D5" w:rsidRDefault="002735B2">
            <w:pPr>
              <w:keepLines/>
              <w:spacing w:line="360" w:lineRule="exact"/>
              <w:ind w:firstLine="0"/>
              <w:rPr>
                <w:rFonts w:hint="eastAsia"/>
              </w:rPr>
            </w:pPr>
            <w:r>
              <w:rPr>
                <w:sz w:val="21"/>
                <w:szCs w:val="21"/>
              </w:rPr>
              <w:t>业务类型</w:t>
            </w:r>
          </w:p>
        </w:tc>
      </w:tr>
      <w:tr w:rsidR="004139D5" w14:paraId="0A7E5E08"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39818D88" w14:textId="77777777" w:rsidR="004139D5" w:rsidRDefault="002735B2">
            <w:pPr>
              <w:keepLines/>
              <w:spacing w:line="360" w:lineRule="exact"/>
              <w:ind w:firstLine="0"/>
              <w:rPr>
                <w:rFonts w:hint="eastAsia"/>
              </w:rPr>
            </w:pPr>
            <w:r>
              <w:rPr>
                <w:sz w:val="21"/>
                <w:szCs w:val="21"/>
              </w:rPr>
              <w:t>target_id</w:t>
            </w:r>
          </w:p>
        </w:tc>
        <w:tc>
          <w:tcPr>
            <w:tcW w:w="907" w:type="dxa"/>
            <w:tcBorders>
              <w:left w:val="nil"/>
              <w:bottom w:val="nil"/>
              <w:right w:val="nil"/>
            </w:tcBorders>
            <w:tcMar>
              <w:top w:w="45" w:type="dxa"/>
              <w:left w:w="85" w:type="dxa"/>
              <w:bottom w:w="45" w:type="dxa"/>
              <w:right w:w="85" w:type="dxa"/>
            </w:tcMar>
            <w:vAlign w:val="center"/>
          </w:tcPr>
          <w:p w14:paraId="3A1F6DBA"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62C151CF" w14:textId="77777777" w:rsidR="004139D5" w:rsidRDefault="002735B2">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2D6C58DA"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30997731" w14:textId="77777777" w:rsidR="004139D5" w:rsidRDefault="002735B2">
            <w:pPr>
              <w:keepLines/>
              <w:spacing w:line="360" w:lineRule="exact"/>
              <w:ind w:firstLine="0"/>
              <w:rPr>
                <w:rFonts w:hint="eastAsia"/>
              </w:rPr>
            </w:pPr>
            <w:r>
              <w:rPr>
                <w:sz w:val="21"/>
                <w:szCs w:val="21"/>
              </w:rPr>
              <w:t>目标记录编号（多态逻辑引用）</w:t>
            </w:r>
          </w:p>
        </w:tc>
      </w:tr>
      <w:tr w:rsidR="004139D5" w14:paraId="4AD68624" w14:textId="77777777">
        <w:trPr>
          <w:cantSplit/>
          <w:jc w:val="center"/>
        </w:trPr>
        <w:tc>
          <w:tcPr>
            <w:tcW w:w="2381" w:type="dxa"/>
            <w:tcBorders>
              <w:left w:val="nil"/>
              <w:bottom w:val="single" w:sz="7" w:space="0" w:color="000000"/>
              <w:right w:val="nil"/>
            </w:tcBorders>
            <w:tcMar>
              <w:top w:w="45" w:type="dxa"/>
              <w:left w:w="85" w:type="dxa"/>
              <w:bottom w:w="45" w:type="dxa"/>
              <w:right w:w="85" w:type="dxa"/>
            </w:tcMar>
            <w:vAlign w:val="center"/>
          </w:tcPr>
          <w:p w14:paraId="2CEA1A78" w14:textId="77777777" w:rsidR="004139D5" w:rsidRDefault="002735B2">
            <w:pPr>
              <w:keepLines/>
              <w:spacing w:line="360" w:lineRule="exact"/>
              <w:ind w:firstLine="0"/>
              <w:rPr>
                <w:rFonts w:hint="eastAsia"/>
              </w:rPr>
            </w:pPr>
            <w:r>
              <w:rPr>
                <w:sz w:val="21"/>
                <w:szCs w:val="21"/>
              </w:rPr>
              <w:t>detail</w:t>
            </w:r>
          </w:p>
        </w:tc>
        <w:tc>
          <w:tcPr>
            <w:tcW w:w="907" w:type="dxa"/>
            <w:tcBorders>
              <w:left w:val="nil"/>
              <w:bottom w:val="single" w:sz="7" w:space="0" w:color="000000"/>
              <w:right w:val="nil"/>
            </w:tcBorders>
            <w:tcMar>
              <w:top w:w="45" w:type="dxa"/>
              <w:left w:w="85" w:type="dxa"/>
              <w:bottom w:w="45" w:type="dxa"/>
              <w:right w:w="85" w:type="dxa"/>
            </w:tcMar>
            <w:vAlign w:val="center"/>
          </w:tcPr>
          <w:p w14:paraId="2C0644F6"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single" w:sz="7" w:space="0" w:color="000000"/>
              <w:right w:val="nil"/>
            </w:tcBorders>
            <w:tcMar>
              <w:top w:w="45" w:type="dxa"/>
              <w:left w:w="85" w:type="dxa"/>
              <w:bottom w:w="45" w:type="dxa"/>
              <w:right w:w="85" w:type="dxa"/>
            </w:tcMar>
            <w:vAlign w:val="center"/>
          </w:tcPr>
          <w:p w14:paraId="07906345"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single" w:sz="7" w:space="0" w:color="000000"/>
              <w:right w:val="nil"/>
            </w:tcBorders>
            <w:tcMar>
              <w:top w:w="45" w:type="dxa"/>
              <w:left w:w="85" w:type="dxa"/>
              <w:bottom w:w="45" w:type="dxa"/>
              <w:right w:w="85" w:type="dxa"/>
            </w:tcMar>
            <w:vAlign w:val="center"/>
          </w:tcPr>
          <w:p w14:paraId="493CEFA2" w14:textId="77777777" w:rsidR="004139D5" w:rsidRDefault="002735B2">
            <w:pPr>
              <w:keepLines/>
              <w:spacing w:line="360" w:lineRule="exact"/>
              <w:ind w:firstLine="0"/>
              <w:rPr>
                <w:rFonts w:hint="eastAsia"/>
              </w:rPr>
            </w:pPr>
            <w:r>
              <w:rPr>
                <w:sz w:val="21"/>
                <w:szCs w:val="21"/>
              </w:rPr>
              <w:t>—</w:t>
            </w:r>
          </w:p>
        </w:tc>
        <w:tc>
          <w:tcPr>
            <w:tcW w:w="3061" w:type="dxa"/>
            <w:tcBorders>
              <w:left w:val="nil"/>
              <w:bottom w:val="single" w:sz="7" w:space="0" w:color="000000"/>
              <w:right w:val="nil"/>
            </w:tcBorders>
            <w:tcMar>
              <w:top w:w="45" w:type="dxa"/>
              <w:left w:w="85" w:type="dxa"/>
              <w:bottom w:w="45" w:type="dxa"/>
              <w:right w:w="85" w:type="dxa"/>
            </w:tcMar>
            <w:vAlign w:val="center"/>
          </w:tcPr>
          <w:p w14:paraId="41C20214" w14:textId="77777777" w:rsidR="004139D5" w:rsidRDefault="002735B2">
            <w:pPr>
              <w:keepLines/>
              <w:spacing w:line="360" w:lineRule="exact"/>
              <w:ind w:firstLine="0"/>
              <w:rPr>
                <w:rFonts w:hint="eastAsia"/>
              </w:rPr>
            </w:pPr>
            <w:r>
              <w:rPr>
                <w:sz w:val="21"/>
                <w:szCs w:val="21"/>
              </w:rPr>
              <w:t>脱敏审计详情</w:t>
            </w:r>
            <w:r>
              <w:rPr>
                <w:sz w:val="21"/>
                <w:szCs w:val="21"/>
              </w:rPr>
              <w:t>JSON</w:t>
            </w:r>
          </w:p>
        </w:tc>
      </w:tr>
    </w:tbl>
    <w:p w14:paraId="22E4FADB" w14:textId="77777777" w:rsidR="004139D5" w:rsidRDefault="002735B2">
      <w:pPr>
        <w:rPr>
          <w:rFonts w:hint="eastAsia"/>
        </w:rPr>
      </w:pPr>
      <w:r>
        <w:t>主键：</w:t>
      </w:r>
      <w:r>
        <w:t>id</w:t>
      </w:r>
      <w:r>
        <w:t>。</w:t>
      </w:r>
    </w:p>
    <w:p w14:paraId="45786CFD" w14:textId="77777777" w:rsidR="004139D5" w:rsidRDefault="002735B2">
      <w:pPr>
        <w:rPr>
          <w:rFonts w:hint="eastAsia"/>
        </w:rPr>
      </w:pPr>
      <w:r>
        <w:t>逻辑引用：</w:t>
      </w:r>
      <w:r>
        <w:t>user_id → users (id)</w:t>
      </w:r>
      <w:r>
        <w:t>；业务记录操作者逻辑引用，</w:t>
      </w:r>
      <w:r>
        <w:t>DDL</w:t>
      </w:r>
      <w:r>
        <w:t>未声明外键；</w:t>
      </w:r>
      <w:r>
        <w:t>target_id → polymorphic (id)</w:t>
      </w:r>
      <w:r>
        <w:t>；多态业务目标，不能画成指向单一业务表的物理</w:t>
      </w:r>
      <w:r>
        <w:t>FK</w:t>
      </w:r>
      <w:r>
        <w:t>。</w:t>
      </w:r>
    </w:p>
    <w:p w14:paraId="37FA000D" w14:textId="77777777" w:rsidR="004139D5" w:rsidRDefault="002735B2">
      <w:pPr>
        <w:rPr>
          <w:rFonts w:hint="eastAsia"/>
        </w:rPr>
      </w:pPr>
      <w:r>
        <w:t>触发器：</w:t>
      </w:r>
      <w:r>
        <w:t>audit_no_update</w:t>
      </w:r>
      <w:r>
        <w:t>、</w:t>
      </w:r>
      <w:r>
        <w:t>audit_no_delete</w:t>
      </w:r>
      <w:r>
        <w:t>。</w:t>
      </w:r>
    </w:p>
    <w:p w14:paraId="0CE0B9E8" w14:textId="77777777" w:rsidR="004139D5" w:rsidRDefault="002735B2">
      <w:pPr>
        <w:pStyle w:val="21"/>
        <w:numPr>
          <w:ilvl w:val="1"/>
          <w:numId w:val="11"/>
        </w:numPr>
      </w:pPr>
      <w:bookmarkStart w:id="166" w:name="_Toc243288794"/>
      <w:r>
        <w:t xml:space="preserve">payments </w:t>
      </w:r>
      <w:r>
        <w:t>收款流水</w:t>
      </w:r>
      <w:bookmarkEnd w:id="166"/>
    </w:p>
    <w:p w14:paraId="2448C230" w14:textId="77777777" w:rsidR="004139D5" w:rsidRDefault="002735B2">
      <w:pPr>
        <w:rPr>
          <w:rFonts w:hint="eastAsia"/>
        </w:rPr>
      </w:pPr>
      <w:r>
        <w:t>记录经员工核对的现金、银行和</w:t>
      </w:r>
      <w:r>
        <w:t>POS</w:t>
      </w:r>
      <w:r>
        <w:t>人工收款。</w:t>
      </w:r>
      <w:r>
        <w:t xml:space="preserve"> </w:t>
      </w:r>
      <w:r>
        <w:t>来源：</w:t>
      </w:r>
      <w:r>
        <w:t>server/migrations/extensions.sql</w:t>
      </w:r>
      <w:r>
        <w:t>。</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2382"/>
        <w:gridCol w:w="907"/>
        <w:gridCol w:w="1191"/>
        <w:gridCol w:w="1304"/>
        <w:gridCol w:w="3061"/>
      </w:tblGrid>
      <w:tr w:rsidR="004139D5" w14:paraId="1D45133D" w14:textId="77777777">
        <w:trPr>
          <w:cantSplit/>
          <w:tblHeader/>
          <w:jc w:val="center"/>
        </w:trPr>
        <w:tc>
          <w:tcPr>
            <w:tcW w:w="238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64E7B2A"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字段</w:t>
            </w:r>
          </w:p>
        </w:tc>
        <w:tc>
          <w:tcPr>
            <w:tcW w:w="907"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5BD7B7EC"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类型</w:t>
            </w:r>
          </w:p>
        </w:tc>
        <w:tc>
          <w:tcPr>
            <w:tcW w:w="119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7DB7C561"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键</w:t>
            </w:r>
            <w:r>
              <w:rPr>
                <w:rFonts w:ascii="Noto Sans SC" w:eastAsia="Noto Sans SC" w:hAnsi="Noto Sans SC" w:cs="Noto Sans SC"/>
                <w:b/>
                <w:bCs/>
                <w:sz w:val="21"/>
                <w:szCs w:val="21"/>
              </w:rPr>
              <w:t>/</w:t>
            </w:r>
            <w:r>
              <w:rPr>
                <w:rFonts w:ascii="Noto Sans SC" w:eastAsia="Noto Sans SC" w:hAnsi="Noto Sans SC" w:cs="Noto Sans SC"/>
                <w:b/>
                <w:bCs/>
                <w:sz w:val="21"/>
                <w:szCs w:val="21"/>
              </w:rPr>
              <w:t>可空</w:t>
            </w:r>
          </w:p>
        </w:tc>
        <w:tc>
          <w:tcPr>
            <w:tcW w:w="130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0E1C029E"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默认</w:t>
            </w:r>
          </w:p>
        </w:tc>
        <w:tc>
          <w:tcPr>
            <w:tcW w:w="306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39D1BEC"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含义</w:t>
            </w:r>
          </w:p>
        </w:tc>
      </w:tr>
      <w:tr w:rsidR="004139D5" w14:paraId="7292971B"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7DFFD137" w14:textId="77777777" w:rsidR="004139D5" w:rsidRDefault="002735B2">
            <w:pPr>
              <w:keepLines/>
              <w:spacing w:line="360" w:lineRule="exact"/>
              <w:ind w:firstLine="0"/>
              <w:rPr>
                <w:rFonts w:hint="eastAsia"/>
              </w:rPr>
            </w:pPr>
            <w:r>
              <w:rPr>
                <w:sz w:val="21"/>
                <w:szCs w:val="21"/>
              </w:rPr>
              <w:t>id</w:t>
            </w:r>
          </w:p>
        </w:tc>
        <w:tc>
          <w:tcPr>
            <w:tcW w:w="907" w:type="dxa"/>
            <w:tcBorders>
              <w:left w:val="nil"/>
              <w:bottom w:val="nil"/>
              <w:right w:val="nil"/>
            </w:tcBorders>
            <w:tcMar>
              <w:top w:w="45" w:type="dxa"/>
              <w:left w:w="85" w:type="dxa"/>
              <w:bottom w:w="45" w:type="dxa"/>
              <w:right w:w="85" w:type="dxa"/>
            </w:tcMar>
            <w:vAlign w:val="center"/>
          </w:tcPr>
          <w:p w14:paraId="5A0A24D0"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523326E3" w14:textId="77777777" w:rsidR="004139D5" w:rsidRDefault="002735B2">
            <w:pPr>
              <w:keepLines/>
              <w:spacing w:line="360" w:lineRule="exact"/>
              <w:ind w:firstLine="0"/>
              <w:rPr>
                <w:rFonts w:hint="eastAsia"/>
              </w:rPr>
            </w:pPr>
            <w:r>
              <w:rPr>
                <w:sz w:val="21"/>
                <w:szCs w:val="21"/>
              </w:rPr>
              <w:t>PK*/Y</w:t>
            </w:r>
          </w:p>
        </w:tc>
        <w:tc>
          <w:tcPr>
            <w:tcW w:w="1304" w:type="dxa"/>
            <w:tcBorders>
              <w:left w:val="nil"/>
              <w:bottom w:val="nil"/>
              <w:right w:val="nil"/>
            </w:tcBorders>
            <w:tcMar>
              <w:top w:w="45" w:type="dxa"/>
              <w:left w:w="85" w:type="dxa"/>
              <w:bottom w:w="45" w:type="dxa"/>
              <w:right w:w="85" w:type="dxa"/>
            </w:tcMar>
            <w:vAlign w:val="center"/>
          </w:tcPr>
          <w:p w14:paraId="0F67BED0"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1A0FFE11" w14:textId="77777777" w:rsidR="004139D5" w:rsidRDefault="002735B2">
            <w:pPr>
              <w:keepLines/>
              <w:spacing w:line="360" w:lineRule="exact"/>
              <w:ind w:firstLine="0"/>
              <w:rPr>
                <w:rFonts w:hint="eastAsia"/>
              </w:rPr>
            </w:pPr>
            <w:r>
              <w:rPr>
                <w:sz w:val="21"/>
                <w:szCs w:val="21"/>
              </w:rPr>
              <w:t>记录编号</w:t>
            </w:r>
          </w:p>
        </w:tc>
      </w:tr>
      <w:tr w:rsidR="004139D5" w14:paraId="7C4CD11C"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7CBBEB34" w14:textId="77777777" w:rsidR="004139D5" w:rsidRDefault="002735B2">
            <w:pPr>
              <w:keepLines/>
              <w:spacing w:line="360" w:lineRule="exact"/>
              <w:ind w:firstLine="0"/>
              <w:rPr>
                <w:rFonts w:hint="eastAsia"/>
              </w:rPr>
            </w:pPr>
            <w:r>
              <w:rPr>
                <w:sz w:val="21"/>
                <w:szCs w:val="21"/>
              </w:rPr>
              <w:t>settlement_id</w:t>
            </w:r>
          </w:p>
        </w:tc>
        <w:tc>
          <w:tcPr>
            <w:tcW w:w="907" w:type="dxa"/>
            <w:tcBorders>
              <w:left w:val="nil"/>
              <w:bottom w:val="nil"/>
              <w:right w:val="nil"/>
            </w:tcBorders>
            <w:tcMar>
              <w:top w:w="45" w:type="dxa"/>
              <w:left w:w="85" w:type="dxa"/>
              <w:bottom w:w="45" w:type="dxa"/>
              <w:right w:w="85" w:type="dxa"/>
            </w:tcMar>
            <w:vAlign w:val="center"/>
          </w:tcPr>
          <w:p w14:paraId="503B2898"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08912F0E" w14:textId="77777777" w:rsidR="004139D5" w:rsidRDefault="002735B2">
            <w:pPr>
              <w:keepLines/>
              <w:spacing w:line="360" w:lineRule="exact"/>
              <w:ind w:firstLine="0"/>
              <w:rPr>
                <w:rFonts w:hint="eastAsia"/>
              </w:rPr>
            </w:pPr>
            <w:r>
              <w:rPr>
                <w:sz w:val="21"/>
                <w:szCs w:val="21"/>
              </w:rPr>
              <w:t>FK/N</w:t>
            </w:r>
          </w:p>
        </w:tc>
        <w:tc>
          <w:tcPr>
            <w:tcW w:w="1304" w:type="dxa"/>
            <w:tcBorders>
              <w:left w:val="nil"/>
              <w:bottom w:val="nil"/>
              <w:right w:val="nil"/>
            </w:tcBorders>
            <w:tcMar>
              <w:top w:w="45" w:type="dxa"/>
              <w:left w:w="85" w:type="dxa"/>
              <w:bottom w:w="45" w:type="dxa"/>
              <w:right w:w="85" w:type="dxa"/>
            </w:tcMar>
            <w:vAlign w:val="center"/>
          </w:tcPr>
          <w:p w14:paraId="44C6EBC6"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1E4FF3E8" w14:textId="77777777" w:rsidR="004139D5" w:rsidRDefault="002735B2">
            <w:pPr>
              <w:keepLines/>
              <w:spacing w:line="360" w:lineRule="exact"/>
              <w:ind w:firstLine="0"/>
              <w:rPr>
                <w:rFonts w:hint="eastAsia"/>
              </w:rPr>
            </w:pPr>
            <w:r>
              <w:rPr>
                <w:sz w:val="21"/>
                <w:szCs w:val="21"/>
              </w:rPr>
              <w:t>结算单编号</w:t>
            </w:r>
          </w:p>
        </w:tc>
      </w:tr>
      <w:tr w:rsidR="004139D5" w14:paraId="2E960667"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29FF2A77" w14:textId="77777777" w:rsidR="004139D5" w:rsidRDefault="002735B2">
            <w:pPr>
              <w:keepLines/>
              <w:spacing w:line="360" w:lineRule="exact"/>
              <w:ind w:firstLine="0"/>
              <w:rPr>
                <w:rFonts w:hint="eastAsia"/>
              </w:rPr>
            </w:pPr>
            <w:r>
              <w:rPr>
                <w:sz w:val="21"/>
                <w:szCs w:val="21"/>
              </w:rPr>
              <w:t>amount</w:t>
            </w:r>
          </w:p>
        </w:tc>
        <w:tc>
          <w:tcPr>
            <w:tcW w:w="907" w:type="dxa"/>
            <w:tcBorders>
              <w:left w:val="nil"/>
              <w:bottom w:val="nil"/>
              <w:right w:val="nil"/>
            </w:tcBorders>
            <w:tcMar>
              <w:top w:w="45" w:type="dxa"/>
              <w:left w:w="85" w:type="dxa"/>
              <w:bottom w:w="45" w:type="dxa"/>
              <w:right w:w="85" w:type="dxa"/>
            </w:tcMar>
            <w:vAlign w:val="center"/>
          </w:tcPr>
          <w:p w14:paraId="3D0CE47B" w14:textId="77777777" w:rsidR="004139D5" w:rsidRDefault="002735B2">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32A626F0"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2B30A060"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03855EE4" w14:textId="77777777" w:rsidR="004139D5" w:rsidRDefault="002735B2">
            <w:pPr>
              <w:keepLines/>
              <w:spacing w:line="360" w:lineRule="exact"/>
              <w:ind w:firstLine="0"/>
              <w:rPr>
                <w:rFonts w:hint="eastAsia"/>
              </w:rPr>
            </w:pPr>
            <w:r>
              <w:rPr>
                <w:sz w:val="21"/>
                <w:szCs w:val="21"/>
              </w:rPr>
              <w:t>金额（整数分）</w:t>
            </w:r>
          </w:p>
        </w:tc>
      </w:tr>
      <w:tr w:rsidR="004139D5" w14:paraId="76C3EF30"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4C807263" w14:textId="77777777" w:rsidR="004139D5" w:rsidRDefault="002735B2">
            <w:pPr>
              <w:keepLines/>
              <w:spacing w:line="360" w:lineRule="exact"/>
              <w:ind w:firstLine="0"/>
              <w:rPr>
                <w:rFonts w:hint="eastAsia"/>
              </w:rPr>
            </w:pPr>
            <w:r>
              <w:rPr>
                <w:sz w:val="21"/>
                <w:szCs w:val="21"/>
              </w:rPr>
              <w:t>method</w:t>
            </w:r>
          </w:p>
        </w:tc>
        <w:tc>
          <w:tcPr>
            <w:tcW w:w="907" w:type="dxa"/>
            <w:tcBorders>
              <w:left w:val="nil"/>
              <w:bottom w:val="nil"/>
              <w:right w:val="nil"/>
            </w:tcBorders>
            <w:tcMar>
              <w:top w:w="45" w:type="dxa"/>
              <w:left w:w="85" w:type="dxa"/>
              <w:bottom w:w="45" w:type="dxa"/>
              <w:right w:w="85" w:type="dxa"/>
            </w:tcMar>
            <w:vAlign w:val="center"/>
          </w:tcPr>
          <w:p w14:paraId="76B1190D"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031B06CE"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3EE0C2B6"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4F9A8A99" w14:textId="77777777" w:rsidR="004139D5" w:rsidRDefault="002735B2">
            <w:pPr>
              <w:keepLines/>
              <w:spacing w:line="360" w:lineRule="exact"/>
              <w:ind w:firstLine="0"/>
              <w:rPr>
                <w:rFonts w:hint="eastAsia"/>
              </w:rPr>
            </w:pPr>
            <w:r>
              <w:rPr>
                <w:sz w:val="21"/>
                <w:szCs w:val="21"/>
              </w:rPr>
              <w:t>收款渠道（</w:t>
            </w:r>
            <w:r>
              <w:rPr>
                <w:sz w:val="21"/>
                <w:szCs w:val="21"/>
              </w:rPr>
              <w:t>cash/bank/pos</w:t>
            </w:r>
            <w:r>
              <w:rPr>
                <w:sz w:val="21"/>
                <w:szCs w:val="21"/>
              </w:rPr>
              <w:t>）</w:t>
            </w:r>
          </w:p>
        </w:tc>
      </w:tr>
      <w:tr w:rsidR="004139D5" w14:paraId="5397370E"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55BBFBF2" w14:textId="77777777" w:rsidR="004139D5" w:rsidRDefault="002735B2">
            <w:pPr>
              <w:keepLines/>
              <w:spacing w:line="360" w:lineRule="exact"/>
              <w:ind w:firstLine="0"/>
              <w:rPr>
                <w:rFonts w:hint="eastAsia"/>
              </w:rPr>
            </w:pPr>
            <w:r>
              <w:rPr>
                <w:sz w:val="21"/>
                <w:szCs w:val="21"/>
              </w:rPr>
              <w:t>reference</w:t>
            </w:r>
          </w:p>
        </w:tc>
        <w:tc>
          <w:tcPr>
            <w:tcW w:w="907" w:type="dxa"/>
            <w:tcBorders>
              <w:left w:val="nil"/>
              <w:bottom w:val="nil"/>
              <w:right w:val="nil"/>
            </w:tcBorders>
            <w:tcMar>
              <w:top w:w="45" w:type="dxa"/>
              <w:left w:w="85" w:type="dxa"/>
              <w:bottom w:w="45" w:type="dxa"/>
              <w:right w:w="85" w:type="dxa"/>
            </w:tcMar>
            <w:vAlign w:val="center"/>
          </w:tcPr>
          <w:p w14:paraId="27BD6854"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28582A32"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5957852C"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0D9CCDFE" w14:textId="77777777" w:rsidR="004139D5" w:rsidRDefault="002735B2">
            <w:pPr>
              <w:keepLines/>
              <w:spacing w:line="360" w:lineRule="exact"/>
              <w:ind w:firstLine="0"/>
              <w:rPr>
                <w:rFonts w:hint="eastAsia"/>
              </w:rPr>
            </w:pPr>
            <w:r>
              <w:rPr>
                <w:sz w:val="21"/>
                <w:szCs w:val="21"/>
              </w:rPr>
              <w:t>核对凭证</w:t>
            </w:r>
            <w:r>
              <w:rPr>
                <w:sz w:val="21"/>
                <w:szCs w:val="21"/>
              </w:rPr>
              <w:t>/</w:t>
            </w:r>
            <w:r>
              <w:rPr>
                <w:sz w:val="21"/>
                <w:szCs w:val="21"/>
              </w:rPr>
              <w:t>依据</w:t>
            </w:r>
          </w:p>
        </w:tc>
      </w:tr>
      <w:tr w:rsidR="004139D5" w14:paraId="2E1DA55A"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6B27ED40" w14:textId="77777777" w:rsidR="004139D5" w:rsidRDefault="002735B2">
            <w:pPr>
              <w:keepLines/>
              <w:spacing w:line="360" w:lineRule="exact"/>
              <w:ind w:firstLine="0"/>
              <w:rPr>
                <w:rFonts w:hint="eastAsia"/>
              </w:rPr>
            </w:pPr>
            <w:r>
              <w:rPr>
                <w:sz w:val="21"/>
                <w:szCs w:val="21"/>
              </w:rPr>
              <w:t>reason</w:t>
            </w:r>
          </w:p>
        </w:tc>
        <w:tc>
          <w:tcPr>
            <w:tcW w:w="907" w:type="dxa"/>
            <w:tcBorders>
              <w:left w:val="nil"/>
              <w:bottom w:val="nil"/>
              <w:right w:val="nil"/>
            </w:tcBorders>
            <w:tcMar>
              <w:top w:w="45" w:type="dxa"/>
              <w:left w:w="85" w:type="dxa"/>
              <w:bottom w:w="45" w:type="dxa"/>
              <w:right w:w="85" w:type="dxa"/>
            </w:tcMar>
            <w:vAlign w:val="center"/>
          </w:tcPr>
          <w:p w14:paraId="75C58FEE"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372F9C04"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3881175A"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4B699FA0" w14:textId="77777777" w:rsidR="004139D5" w:rsidRDefault="002735B2">
            <w:pPr>
              <w:keepLines/>
              <w:spacing w:line="360" w:lineRule="exact"/>
              <w:ind w:firstLine="0"/>
              <w:rPr>
                <w:rFonts w:hint="eastAsia"/>
              </w:rPr>
            </w:pPr>
            <w:r>
              <w:rPr>
                <w:sz w:val="21"/>
                <w:szCs w:val="21"/>
              </w:rPr>
              <w:t>原因或说明</w:t>
            </w:r>
          </w:p>
        </w:tc>
      </w:tr>
      <w:tr w:rsidR="004139D5" w14:paraId="49429406"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425D3A92" w14:textId="77777777" w:rsidR="004139D5" w:rsidRDefault="002735B2">
            <w:pPr>
              <w:keepLines/>
              <w:spacing w:line="360" w:lineRule="exact"/>
              <w:ind w:firstLine="0"/>
              <w:rPr>
                <w:rFonts w:hint="eastAsia"/>
              </w:rPr>
            </w:pPr>
            <w:r>
              <w:rPr>
                <w:sz w:val="21"/>
                <w:szCs w:val="21"/>
              </w:rPr>
              <w:t>recorded_at</w:t>
            </w:r>
          </w:p>
        </w:tc>
        <w:tc>
          <w:tcPr>
            <w:tcW w:w="907" w:type="dxa"/>
            <w:tcBorders>
              <w:left w:val="nil"/>
              <w:bottom w:val="nil"/>
              <w:right w:val="nil"/>
            </w:tcBorders>
            <w:tcMar>
              <w:top w:w="45" w:type="dxa"/>
              <w:left w:w="85" w:type="dxa"/>
              <w:bottom w:w="45" w:type="dxa"/>
              <w:right w:w="85" w:type="dxa"/>
            </w:tcMar>
            <w:vAlign w:val="center"/>
          </w:tcPr>
          <w:p w14:paraId="0D9CDAD1"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55834D5B"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293B7633"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693249B5" w14:textId="77777777" w:rsidR="004139D5" w:rsidRDefault="002735B2">
            <w:pPr>
              <w:keepLines/>
              <w:spacing w:line="360" w:lineRule="exact"/>
              <w:ind w:firstLine="0"/>
              <w:rPr>
                <w:rFonts w:hint="eastAsia"/>
              </w:rPr>
            </w:pPr>
            <w:r>
              <w:rPr>
                <w:sz w:val="21"/>
                <w:szCs w:val="21"/>
              </w:rPr>
              <w:t>记录时间（</w:t>
            </w:r>
            <w:r>
              <w:rPr>
                <w:sz w:val="21"/>
                <w:szCs w:val="21"/>
              </w:rPr>
              <w:t>UTC ISO</w:t>
            </w:r>
            <w:r>
              <w:rPr>
                <w:sz w:val="21"/>
                <w:szCs w:val="21"/>
              </w:rPr>
              <w:t>）</w:t>
            </w:r>
          </w:p>
        </w:tc>
      </w:tr>
      <w:tr w:rsidR="004139D5" w14:paraId="40539144"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1A3579E8" w14:textId="77777777" w:rsidR="004139D5" w:rsidRDefault="002735B2">
            <w:pPr>
              <w:keepLines/>
              <w:spacing w:line="360" w:lineRule="exact"/>
              <w:ind w:firstLine="0"/>
              <w:rPr>
                <w:rFonts w:hint="eastAsia"/>
              </w:rPr>
            </w:pPr>
            <w:r>
              <w:rPr>
                <w:sz w:val="21"/>
                <w:szCs w:val="21"/>
              </w:rPr>
              <w:t>recorded_by</w:t>
            </w:r>
          </w:p>
        </w:tc>
        <w:tc>
          <w:tcPr>
            <w:tcW w:w="907" w:type="dxa"/>
            <w:tcBorders>
              <w:left w:val="nil"/>
              <w:bottom w:val="nil"/>
              <w:right w:val="nil"/>
            </w:tcBorders>
            <w:tcMar>
              <w:top w:w="45" w:type="dxa"/>
              <w:left w:w="85" w:type="dxa"/>
              <w:bottom w:w="45" w:type="dxa"/>
              <w:right w:w="85" w:type="dxa"/>
            </w:tcMar>
            <w:vAlign w:val="center"/>
          </w:tcPr>
          <w:p w14:paraId="109276F3"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5DEA0E8F" w14:textId="77777777" w:rsidR="004139D5" w:rsidRDefault="002735B2">
            <w:pPr>
              <w:keepLines/>
              <w:spacing w:line="360" w:lineRule="exact"/>
              <w:ind w:firstLine="0"/>
              <w:rPr>
                <w:rFonts w:hint="eastAsia"/>
              </w:rPr>
            </w:pPr>
            <w:r>
              <w:rPr>
                <w:sz w:val="21"/>
                <w:szCs w:val="21"/>
              </w:rPr>
              <w:t>FK/N</w:t>
            </w:r>
          </w:p>
        </w:tc>
        <w:tc>
          <w:tcPr>
            <w:tcW w:w="1304" w:type="dxa"/>
            <w:tcBorders>
              <w:left w:val="nil"/>
              <w:bottom w:val="nil"/>
              <w:right w:val="nil"/>
            </w:tcBorders>
            <w:tcMar>
              <w:top w:w="45" w:type="dxa"/>
              <w:left w:w="85" w:type="dxa"/>
              <w:bottom w:w="45" w:type="dxa"/>
              <w:right w:w="85" w:type="dxa"/>
            </w:tcMar>
            <w:vAlign w:val="center"/>
          </w:tcPr>
          <w:p w14:paraId="773D6C52"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0A7186F8" w14:textId="77777777" w:rsidR="004139D5" w:rsidRDefault="002735B2">
            <w:pPr>
              <w:keepLines/>
              <w:spacing w:line="360" w:lineRule="exact"/>
              <w:ind w:firstLine="0"/>
              <w:rPr>
                <w:rFonts w:hint="eastAsia"/>
              </w:rPr>
            </w:pPr>
            <w:r>
              <w:rPr>
                <w:sz w:val="21"/>
                <w:szCs w:val="21"/>
              </w:rPr>
              <w:t>记录账号编号</w:t>
            </w:r>
          </w:p>
        </w:tc>
      </w:tr>
      <w:tr w:rsidR="004139D5" w14:paraId="3A65553E" w14:textId="77777777">
        <w:trPr>
          <w:cantSplit/>
          <w:jc w:val="center"/>
        </w:trPr>
        <w:tc>
          <w:tcPr>
            <w:tcW w:w="2381" w:type="dxa"/>
            <w:tcBorders>
              <w:left w:val="nil"/>
              <w:bottom w:val="single" w:sz="7" w:space="0" w:color="000000"/>
              <w:right w:val="nil"/>
            </w:tcBorders>
            <w:tcMar>
              <w:top w:w="45" w:type="dxa"/>
              <w:left w:w="85" w:type="dxa"/>
              <w:bottom w:w="45" w:type="dxa"/>
              <w:right w:w="85" w:type="dxa"/>
            </w:tcMar>
            <w:vAlign w:val="center"/>
          </w:tcPr>
          <w:p w14:paraId="60F8A7E1" w14:textId="77777777" w:rsidR="004139D5" w:rsidRDefault="002735B2">
            <w:pPr>
              <w:keepLines/>
              <w:spacing w:line="360" w:lineRule="exact"/>
              <w:ind w:firstLine="0"/>
              <w:rPr>
                <w:rFonts w:hint="eastAsia"/>
              </w:rPr>
            </w:pPr>
            <w:r>
              <w:rPr>
                <w:sz w:val="21"/>
                <w:szCs w:val="21"/>
              </w:rPr>
              <w:lastRenderedPageBreak/>
              <w:t>recording_basis</w:t>
            </w:r>
          </w:p>
        </w:tc>
        <w:tc>
          <w:tcPr>
            <w:tcW w:w="907" w:type="dxa"/>
            <w:tcBorders>
              <w:left w:val="nil"/>
              <w:bottom w:val="single" w:sz="7" w:space="0" w:color="000000"/>
              <w:right w:val="nil"/>
            </w:tcBorders>
            <w:tcMar>
              <w:top w:w="45" w:type="dxa"/>
              <w:left w:w="85" w:type="dxa"/>
              <w:bottom w:w="45" w:type="dxa"/>
              <w:right w:w="85" w:type="dxa"/>
            </w:tcMar>
            <w:vAlign w:val="center"/>
          </w:tcPr>
          <w:p w14:paraId="3E4D5C33"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single" w:sz="7" w:space="0" w:color="000000"/>
              <w:right w:val="nil"/>
            </w:tcBorders>
            <w:tcMar>
              <w:top w:w="45" w:type="dxa"/>
              <w:left w:w="85" w:type="dxa"/>
              <w:bottom w:w="45" w:type="dxa"/>
              <w:right w:w="85" w:type="dxa"/>
            </w:tcMar>
            <w:vAlign w:val="center"/>
          </w:tcPr>
          <w:p w14:paraId="38D6D4DD"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single" w:sz="7" w:space="0" w:color="000000"/>
              <w:right w:val="nil"/>
            </w:tcBorders>
            <w:tcMar>
              <w:top w:w="45" w:type="dxa"/>
              <w:left w:w="85" w:type="dxa"/>
              <w:bottom w:w="45" w:type="dxa"/>
              <w:right w:w="85" w:type="dxa"/>
            </w:tcMar>
            <w:vAlign w:val="center"/>
          </w:tcPr>
          <w:p w14:paraId="24B0EEF0" w14:textId="77777777" w:rsidR="004139D5" w:rsidRDefault="002735B2">
            <w:pPr>
              <w:keepLines/>
              <w:spacing w:line="360" w:lineRule="exact"/>
              <w:ind w:firstLine="0"/>
              <w:rPr>
                <w:rFonts w:hint="eastAsia"/>
              </w:rPr>
            </w:pPr>
            <w:r>
              <w:rPr>
                <w:sz w:val="21"/>
                <w:szCs w:val="21"/>
              </w:rPr>
              <w:t>'staff-verified-manual'</w:t>
            </w:r>
          </w:p>
        </w:tc>
        <w:tc>
          <w:tcPr>
            <w:tcW w:w="3061" w:type="dxa"/>
            <w:tcBorders>
              <w:left w:val="nil"/>
              <w:bottom w:val="single" w:sz="7" w:space="0" w:color="000000"/>
              <w:right w:val="nil"/>
            </w:tcBorders>
            <w:tcMar>
              <w:top w:w="45" w:type="dxa"/>
              <w:left w:w="85" w:type="dxa"/>
              <w:bottom w:w="45" w:type="dxa"/>
              <w:right w:w="85" w:type="dxa"/>
            </w:tcMar>
            <w:vAlign w:val="center"/>
          </w:tcPr>
          <w:p w14:paraId="32CB400F" w14:textId="77777777" w:rsidR="004139D5" w:rsidRDefault="002735B2">
            <w:pPr>
              <w:keepLines/>
              <w:spacing w:line="360" w:lineRule="exact"/>
              <w:ind w:firstLine="0"/>
              <w:rPr>
                <w:rFonts w:hint="eastAsia"/>
              </w:rPr>
            </w:pPr>
            <w:r>
              <w:rPr>
                <w:sz w:val="21"/>
                <w:szCs w:val="21"/>
              </w:rPr>
              <w:t>收款记账依据（默认人工核验）</w:t>
            </w:r>
          </w:p>
        </w:tc>
      </w:tr>
    </w:tbl>
    <w:p w14:paraId="5C840489" w14:textId="77777777" w:rsidR="004139D5" w:rsidRDefault="002735B2">
      <w:pPr>
        <w:rPr>
          <w:rFonts w:hint="eastAsia"/>
        </w:rPr>
      </w:pPr>
      <w:r>
        <w:t>主键：</w:t>
      </w:r>
      <w:r>
        <w:t>id</w:t>
      </w:r>
      <w:r>
        <w:t>。</w:t>
      </w:r>
      <w:r>
        <w:t xml:space="preserve"> </w:t>
      </w:r>
      <w:r>
        <w:t>检查约束：</w:t>
      </w:r>
      <w:r>
        <w:t>amount &gt; 0 AND amount &lt;= 100000000000</w:t>
      </w:r>
      <w:r>
        <w:t>；</w:t>
      </w:r>
      <w:r>
        <w:t>method IN ('cash','bank','pos')</w:t>
      </w:r>
      <w:r>
        <w:t>。</w:t>
      </w:r>
    </w:p>
    <w:p w14:paraId="4FAEF3E1" w14:textId="77777777" w:rsidR="004139D5" w:rsidRDefault="002735B2">
      <w:pPr>
        <w:rPr>
          <w:rFonts w:hint="eastAsia"/>
        </w:rPr>
      </w:pPr>
      <w:r>
        <w:t>物理外键：</w:t>
      </w:r>
      <w:r>
        <w:t>recorded_by → users (id)</w:t>
      </w:r>
      <w:r>
        <w:t>；</w:t>
      </w:r>
      <w:r>
        <w:t>ON DELETE NO ACTION</w:t>
      </w:r>
      <w:r>
        <w:t>；</w:t>
      </w:r>
      <w:r>
        <w:t>settlement_id → settlements (id)</w:t>
      </w:r>
      <w:r>
        <w:t>；</w:t>
      </w:r>
      <w:r>
        <w:t>ON DELETE NO ACTION</w:t>
      </w:r>
      <w:r>
        <w:t>。</w:t>
      </w:r>
    </w:p>
    <w:p w14:paraId="05CEDF1A" w14:textId="77777777" w:rsidR="004139D5" w:rsidRDefault="002735B2">
      <w:pPr>
        <w:rPr>
          <w:rFonts w:hint="eastAsia"/>
        </w:rPr>
      </w:pPr>
      <w:r>
        <w:t>触发器：</w:t>
      </w:r>
      <w:r>
        <w:t>payments_no_update</w:t>
      </w:r>
      <w:r>
        <w:t>、</w:t>
      </w:r>
      <w:r>
        <w:t>payments_no_delete</w:t>
      </w:r>
      <w:r>
        <w:t>。</w:t>
      </w:r>
    </w:p>
    <w:p w14:paraId="6C518C2F" w14:textId="77777777" w:rsidR="004139D5" w:rsidRDefault="002735B2">
      <w:pPr>
        <w:pStyle w:val="21"/>
        <w:numPr>
          <w:ilvl w:val="1"/>
          <w:numId w:val="11"/>
        </w:numPr>
      </w:pPr>
      <w:bookmarkStart w:id="167" w:name="_Toc243288795"/>
      <w:r>
        <w:t xml:space="preserve">refunds </w:t>
      </w:r>
      <w:r>
        <w:t>退款流水</w:t>
      </w:r>
      <w:bookmarkEnd w:id="167"/>
    </w:p>
    <w:p w14:paraId="0F7BD991" w14:textId="77777777" w:rsidR="004139D5" w:rsidRDefault="002735B2">
      <w:pPr>
        <w:rPr>
          <w:rFonts w:hint="eastAsia"/>
        </w:rPr>
      </w:pPr>
      <w:r>
        <w:t>关联原收款并保留退款凭证和原因。</w:t>
      </w:r>
      <w:r>
        <w:t xml:space="preserve"> </w:t>
      </w:r>
      <w:r>
        <w:t>来源：</w:t>
      </w:r>
      <w:r>
        <w:t>server/migrations/extensions.sql</w:t>
      </w:r>
      <w:r>
        <w:t>。</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2382"/>
        <w:gridCol w:w="907"/>
        <w:gridCol w:w="1191"/>
        <w:gridCol w:w="1304"/>
        <w:gridCol w:w="3061"/>
      </w:tblGrid>
      <w:tr w:rsidR="004139D5" w14:paraId="1AE3F1EB" w14:textId="77777777">
        <w:trPr>
          <w:cantSplit/>
          <w:tblHeader/>
          <w:jc w:val="center"/>
        </w:trPr>
        <w:tc>
          <w:tcPr>
            <w:tcW w:w="238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D565822"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字段</w:t>
            </w:r>
          </w:p>
        </w:tc>
        <w:tc>
          <w:tcPr>
            <w:tcW w:w="907"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47FDCA2"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类型</w:t>
            </w:r>
          </w:p>
        </w:tc>
        <w:tc>
          <w:tcPr>
            <w:tcW w:w="119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083FE2E2"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键</w:t>
            </w:r>
            <w:r>
              <w:rPr>
                <w:rFonts w:ascii="Noto Sans SC" w:eastAsia="Noto Sans SC" w:hAnsi="Noto Sans SC" w:cs="Noto Sans SC"/>
                <w:b/>
                <w:bCs/>
                <w:sz w:val="21"/>
                <w:szCs w:val="21"/>
              </w:rPr>
              <w:t>/</w:t>
            </w:r>
            <w:r>
              <w:rPr>
                <w:rFonts w:ascii="Noto Sans SC" w:eastAsia="Noto Sans SC" w:hAnsi="Noto Sans SC" w:cs="Noto Sans SC"/>
                <w:b/>
                <w:bCs/>
                <w:sz w:val="21"/>
                <w:szCs w:val="21"/>
              </w:rPr>
              <w:t>可空</w:t>
            </w:r>
          </w:p>
        </w:tc>
        <w:tc>
          <w:tcPr>
            <w:tcW w:w="130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5EFBC24"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默认</w:t>
            </w:r>
          </w:p>
        </w:tc>
        <w:tc>
          <w:tcPr>
            <w:tcW w:w="306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291161DC"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含义</w:t>
            </w:r>
          </w:p>
        </w:tc>
      </w:tr>
      <w:tr w:rsidR="004139D5" w14:paraId="0D30EDD3"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35C4724E" w14:textId="77777777" w:rsidR="004139D5" w:rsidRDefault="002735B2">
            <w:pPr>
              <w:keepLines/>
              <w:spacing w:line="360" w:lineRule="exact"/>
              <w:ind w:firstLine="0"/>
              <w:rPr>
                <w:rFonts w:hint="eastAsia"/>
              </w:rPr>
            </w:pPr>
            <w:r>
              <w:rPr>
                <w:sz w:val="21"/>
                <w:szCs w:val="21"/>
              </w:rPr>
              <w:t>id</w:t>
            </w:r>
          </w:p>
        </w:tc>
        <w:tc>
          <w:tcPr>
            <w:tcW w:w="907" w:type="dxa"/>
            <w:tcBorders>
              <w:left w:val="nil"/>
              <w:bottom w:val="nil"/>
              <w:right w:val="nil"/>
            </w:tcBorders>
            <w:tcMar>
              <w:top w:w="45" w:type="dxa"/>
              <w:left w:w="85" w:type="dxa"/>
              <w:bottom w:w="45" w:type="dxa"/>
              <w:right w:w="85" w:type="dxa"/>
            </w:tcMar>
            <w:vAlign w:val="center"/>
          </w:tcPr>
          <w:p w14:paraId="4C61DB13"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611E3F58" w14:textId="77777777" w:rsidR="004139D5" w:rsidRDefault="002735B2">
            <w:pPr>
              <w:keepLines/>
              <w:spacing w:line="360" w:lineRule="exact"/>
              <w:ind w:firstLine="0"/>
              <w:rPr>
                <w:rFonts w:hint="eastAsia"/>
              </w:rPr>
            </w:pPr>
            <w:r>
              <w:rPr>
                <w:sz w:val="21"/>
                <w:szCs w:val="21"/>
              </w:rPr>
              <w:t>PK*/Y</w:t>
            </w:r>
          </w:p>
        </w:tc>
        <w:tc>
          <w:tcPr>
            <w:tcW w:w="1304" w:type="dxa"/>
            <w:tcBorders>
              <w:left w:val="nil"/>
              <w:bottom w:val="nil"/>
              <w:right w:val="nil"/>
            </w:tcBorders>
            <w:tcMar>
              <w:top w:w="45" w:type="dxa"/>
              <w:left w:w="85" w:type="dxa"/>
              <w:bottom w:w="45" w:type="dxa"/>
              <w:right w:w="85" w:type="dxa"/>
            </w:tcMar>
            <w:vAlign w:val="center"/>
          </w:tcPr>
          <w:p w14:paraId="6070EBD5"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6714348D" w14:textId="77777777" w:rsidR="004139D5" w:rsidRDefault="002735B2">
            <w:pPr>
              <w:keepLines/>
              <w:spacing w:line="360" w:lineRule="exact"/>
              <w:ind w:firstLine="0"/>
              <w:rPr>
                <w:rFonts w:hint="eastAsia"/>
              </w:rPr>
            </w:pPr>
            <w:r>
              <w:rPr>
                <w:sz w:val="21"/>
                <w:szCs w:val="21"/>
              </w:rPr>
              <w:t>记录编号</w:t>
            </w:r>
          </w:p>
        </w:tc>
      </w:tr>
      <w:tr w:rsidR="004139D5" w14:paraId="051DAF3D"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29208102" w14:textId="77777777" w:rsidR="004139D5" w:rsidRDefault="002735B2">
            <w:pPr>
              <w:keepLines/>
              <w:spacing w:line="360" w:lineRule="exact"/>
              <w:ind w:firstLine="0"/>
              <w:rPr>
                <w:rFonts w:hint="eastAsia"/>
              </w:rPr>
            </w:pPr>
            <w:r>
              <w:rPr>
                <w:sz w:val="21"/>
                <w:szCs w:val="21"/>
              </w:rPr>
              <w:t>payment_id</w:t>
            </w:r>
          </w:p>
        </w:tc>
        <w:tc>
          <w:tcPr>
            <w:tcW w:w="907" w:type="dxa"/>
            <w:tcBorders>
              <w:left w:val="nil"/>
              <w:bottom w:val="nil"/>
              <w:right w:val="nil"/>
            </w:tcBorders>
            <w:tcMar>
              <w:top w:w="45" w:type="dxa"/>
              <w:left w:w="85" w:type="dxa"/>
              <w:bottom w:w="45" w:type="dxa"/>
              <w:right w:w="85" w:type="dxa"/>
            </w:tcMar>
            <w:vAlign w:val="center"/>
          </w:tcPr>
          <w:p w14:paraId="5F01FCE5"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6A4FCEDB" w14:textId="77777777" w:rsidR="004139D5" w:rsidRDefault="002735B2">
            <w:pPr>
              <w:keepLines/>
              <w:spacing w:line="360" w:lineRule="exact"/>
              <w:ind w:firstLine="0"/>
              <w:rPr>
                <w:rFonts w:hint="eastAsia"/>
              </w:rPr>
            </w:pPr>
            <w:r>
              <w:rPr>
                <w:sz w:val="21"/>
                <w:szCs w:val="21"/>
              </w:rPr>
              <w:t>FK/N</w:t>
            </w:r>
          </w:p>
        </w:tc>
        <w:tc>
          <w:tcPr>
            <w:tcW w:w="1304" w:type="dxa"/>
            <w:tcBorders>
              <w:left w:val="nil"/>
              <w:bottom w:val="nil"/>
              <w:right w:val="nil"/>
            </w:tcBorders>
            <w:tcMar>
              <w:top w:w="45" w:type="dxa"/>
              <w:left w:w="85" w:type="dxa"/>
              <w:bottom w:w="45" w:type="dxa"/>
              <w:right w:w="85" w:type="dxa"/>
            </w:tcMar>
            <w:vAlign w:val="center"/>
          </w:tcPr>
          <w:p w14:paraId="12BF9675"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5AFBB362" w14:textId="77777777" w:rsidR="004139D5" w:rsidRDefault="002735B2">
            <w:pPr>
              <w:keepLines/>
              <w:spacing w:line="360" w:lineRule="exact"/>
              <w:ind w:firstLine="0"/>
              <w:rPr>
                <w:rFonts w:hint="eastAsia"/>
              </w:rPr>
            </w:pPr>
            <w:r>
              <w:rPr>
                <w:sz w:val="21"/>
                <w:szCs w:val="21"/>
              </w:rPr>
              <w:t>原收款编号</w:t>
            </w:r>
          </w:p>
        </w:tc>
      </w:tr>
      <w:tr w:rsidR="004139D5" w14:paraId="621772C3"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5ED87B91" w14:textId="77777777" w:rsidR="004139D5" w:rsidRDefault="002735B2">
            <w:pPr>
              <w:keepLines/>
              <w:spacing w:line="360" w:lineRule="exact"/>
              <w:ind w:firstLine="0"/>
              <w:rPr>
                <w:rFonts w:hint="eastAsia"/>
              </w:rPr>
            </w:pPr>
            <w:r>
              <w:rPr>
                <w:sz w:val="21"/>
                <w:szCs w:val="21"/>
              </w:rPr>
              <w:t>amount</w:t>
            </w:r>
          </w:p>
        </w:tc>
        <w:tc>
          <w:tcPr>
            <w:tcW w:w="907" w:type="dxa"/>
            <w:tcBorders>
              <w:left w:val="nil"/>
              <w:bottom w:val="nil"/>
              <w:right w:val="nil"/>
            </w:tcBorders>
            <w:tcMar>
              <w:top w:w="45" w:type="dxa"/>
              <w:left w:w="85" w:type="dxa"/>
              <w:bottom w:w="45" w:type="dxa"/>
              <w:right w:w="85" w:type="dxa"/>
            </w:tcMar>
            <w:vAlign w:val="center"/>
          </w:tcPr>
          <w:p w14:paraId="320963A9" w14:textId="77777777" w:rsidR="004139D5" w:rsidRDefault="002735B2">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2D411925"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356E769C"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69C9142A" w14:textId="77777777" w:rsidR="004139D5" w:rsidRDefault="002735B2">
            <w:pPr>
              <w:keepLines/>
              <w:spacing w:line="360" w:lineRule="exact"/>
              <w:ind w:firstLine="0"/>
              <w:rPr>
                <w:rFonts w:hint="eastAsia"/>
              </w:rPr>
            </w:pPr>
            <w:r>
              <w:rPr>
                <w:sz w:val="21"/>
                <w:szCs w:val="21"/>
              </w:rPr>
              <w:t>金额（整数分）</w:t>
            </w:r>
          </w:p>
        </w:tc>
      </w:tr>
      <w:tr w:rsidR="004139D5" w14:paraId="50F26FB0"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389A8512" w14:textId="77777777" w:rsidR="004139D5" w:rsidRDefault="002735B2">
            <w:pPr>
              <w:keepLines/>
              <w:spacing w:line="360" w:lineRule="exact"/>
              <w:ind w:firstLine="0"/>
              <w:rPr>
                <w:rFonts w:hint="eastAsia"/>
              </w:rPr>
            </w:pPr>
            <w:r>
              <w:rPr>
                <w:sz w:val="21"/>
                <w:szCs w:val="21"/>
              </w:rPr>
              <w:t>reference</w:t>
            </w:r>
          </w:p>
        </w:tc>
        <w:tc>
          <w:tcPr>
            <w:tcW w:w="907" w:type="dxa"/>
            <w:tcBorders>
              <w:left w:val="nil"/>
              <w:bottom w:val="nil"/>
              <w:right w:val="nil"/>
            </w:tcBorders>
            <w:tcMar>
              <w:top w:w="45" w:type="dxa"/>
              <w:left w:w="85" w:type="dxa"/>
              <w:bottom w:w="45" w:type="dxa"/>
              <w:right w:w="85" w:type="dxa"/>
            </w:tcMar>
            <w:vAlign w:val="center"/>
          </w:tcPr>
          <w:p w14:paraId="1AEFE267"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7FCD3B3E"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7F66B1B4"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21BC5415" w14:textId="77777777" w:rsidR="004139D5" w:rsidRDefault="002735B2">
            <w:pPr>
              <w:keepLines/>
              <w:spacing w:line="360" w:lineRule="exact"/>
              <w:ind w:firstLine="0"/>
              <w:rPr>
                <w:rFonts w:hint="eastAsia"/>
              </w:rPr>
            </w:pPr>
            <w:r>
              <w:rPr>
                <w:sz w:val="21"/>
                <w:szCs w:val="21"/>
              </w:rPr>
              <w:t>核对凭证</w:t>
            </w:r>
            <w:r>
              <w:rPr>
                <w:sz w:val="21"/>
                <w:szCs w:val="21"/>
              </w:rPr>
              <w:t>/</w:t>
            </w:r>
            <w:r>
              <w:rPr>
                <w:sz w:val="21"/>
                <w:szCs w:val="21"/>
              </w:rPr>
              <w:t>依据</w:t>
            </w:r>
          </w:p>
        </w:tc>
      </w:tr>
      <w:tr w:rsidR="004139D5" w14:paraId="21918665"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7FB38667" w14:textId="77777777" w:rsidR="004139D5" w:rsidRDefault="002735B2">
            <w:pPr>
              <w:keepLines/>
              <w:spacing w:line="360" w:lineRule="exact"/>
              <w:ind w:firstLine="0"/>
              <w:rPr>
                <w:rFonts w:hint="eastAsia"/>
              </w:rPr>
            </w:pPr>
            <w:r>
              <w:rPr>
                <w:sz w:val="21"/>
                <w:szCs w:val="21"/>
              </w:rPr>
              <w:t>reason</w:t>
            </w:r>
          </w:p>
        </w:tc>
        <w:tc>
          <w:tcPr>
            <w:tcW w:w="907" w:type="dxa"/>
            <w:tcBorders>
              <w:left w:val="nil"/>
              <w:bottom w:val="nil"/>
              <w:right w:val="nil"/>
            </w:tcBorders>
            <w:tcMar>
              <w:top w:w="45" w:type="dxa"/>
              <w:left w:w="85" w:type="dxa"/>
              <w:bottom w:w="45" w:type="dxa"/>
              <w:right w:w="85" w:type="dxa"/>
            </w:tcMar>
            <w:vAlign w:val="center"/>
          </w:tcPr>
          <w:p w14:paraId="25382AF6"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76D4D77C"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5E5BB21F"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7ECD35AF" w14:textId="77777777" w:rsidR="004139D5" w:rsidRDefault="002735B2">
            <w:pPr>
              <w:keepLines/>
              <w:spacing w:line="360" w:lineRule="exact"/>
              <w:ind w:firstLine="0"/>
              <w:rPr>
                <w:rFonts w:hint="eastAsia"/>
              </w:rPr>
            </w:pPr>
            <w:r>
              <w:rPr>
                <w:sz w:val="21"/>
                <w:szCs w:val="21"/>
              </w:rPr>
              <w:t>原因或说明</w:t>
            </w:r>
          </w:p>
        </w:tc>
      </w:tr>
      <w:tr w:rsidR="004139D5" w14:paraId="1A899383"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66DD8211" w14:textId="77777777" w:rsidR="004139D5" w:rsidRDefault="002735B2">
            <w:pPr>
              <w:keepLines/>
              <w:spacing w:line="360" w:lineRule="exact"/>
              <w:ind w:firstLine="0"/>
              <w:rPr>
                <w:rFonts w:hint="eastAsia"/>
              </w:rPr>
            </w:pPr>
            <w:r>
              <w:rPr>
                <w:sz w:val="21"/>
                <w:szCs w:val="21"/>
              </w:rPr>
              <w:t>recorded_at</w:t>
            </w:r>
          </w:p>
        </w:tc>
        <w:tc>
          <w:tcPr>
            <w:tcW w:w="907" w:type="dxa"/>
            <w:tcBorders>
              <w:left w:val="nil"/>
              <w:bottom w:val="nil"/>
              <w:right w:val="nil"/>
            </w:tcBorders>
            <w:tcMar>
              <w:top w:w="45" w:type="dxa"/>
              <w:left w:w="85" w:type="dxa"/>
              <w:bottom w:w="45" w:type="dxa"/>
              <w:right w:w="85" w:type="dxa"/>
            </w:tcMar>
            <w:vAlign w:val="center"/>
          </w:tcPr>
          <w:p w14:paraId="5AD3BAEA"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07B67CB3"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7EDAA2C2"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24A2F479" w14:textId="77777777" w:rsidR="004139D5" w:rsidRDefault="002735B2">
            <w:pPr>
              <w:keepLines/>
              <w:spacing w:line="360" w:lineRule="exact"/>
              <w:ind w:firstLine="0"/>
              <w:rPr>
                <w:rFonts w:hint="eastAsia"/>
              </w:rPr>
            </w:pPr>
            <w:r>
              <w:rPr>
                <w:sz w:val="21"/>
                <w:szCs w:val="21"/>
              </w:rPr>
              <w:t>记录时间（</w:t>
            </w:r>
            <w:r>
              <w:rPr>
                <w:sz w:val="21"/>
                <w:szCs w:val="21"/>
              </w:rPr>
              <w:t>UTC ISO</w:t>
            </w:r>
            <w:r>
              <w:rPr>
                <w:sz w:val="21"/>
                <w:szCs w:val="21"/>
              </w:rPr>
              <w:t>）</w:t>
            </w:r>
          </w:p>
        </w:tc>
      </w:tr>
      <w:tr w:rsidR="004139D5" w14:paraId="50CA49D6" w14:textId="77777777">
        <w:trPr>
          <w:cantSplit/>
          <w:jc w:val="center"/>
        </w:trPr>
        <w:tc>
          <w:tcPr>
            <w:tcW w:w="2381" w:type="dxa"/>
            <w:tcBorders>
              <w:left w:val="nil"/>
              <w:bottom w:val="single" w:sz="7" w:space="0" w:color="000000"/>
              <w:right w:val="nil"/>
            </w:tcBorders>
            <w:tcMar>
              <w:top w:w="45" w:type="dxa"/>
              <w:left w:w="85" w:type="dxa"/>
              <w:bottom w:w="45" w:type="dxa"/>
              <w:right w:w="85" w:type="dxa"/>
            </w:tcMar>
            <w:vAlign w:val="center"/>
          </w:tcPr>
          <w:p w14:paraId="2AECBBFE" w14:textId="77777777" w:rsidR="004139D5" w:rsidRDefault="002735B2">
            <w:pPr>
              <w:keepLines/>
              <w:spacing w:line="360" w:lineRule="exact"/>
              <w:ind w:firstLine="0"/>
              <w:rPr>
                <w:rFonts w:hint="eastAsia"/>
              </w:rPr>
            </w:pPr>
            <w:r>
              <w:rPr>
                <w:sz w:val="21"/>
                <w:szCs w:val="21"/>
              </w:rPr>
              <w:t>recorded_by</w:t>
            </w:r>
          </w:p>
        </w:tc>
        <w:tc>
          <w:tcPr>
            <w:tcW w:w="907" w:type="dxa"/>
            <w:tcBorders>
              <w:left w:val="nil"/>
              <w:bottom w:val="single" w:sz="7" w:space="0" w:color="000000"/>
              <w:right w:val="nil"/>
            </w:tcBorders>
            <w:tcMar>
              <w:top w:w="45" w:type="dxa"/>
              <w:left w:w="85" w:type="dxa"/>
              <w:bottom w:w="45" w:type="dxa"/>
              <w:right w:w="85" w:type="dxa"/>
            </w:tcMar>
            <w:vAlign w:val="center"/>
          </w:tcPr>
          <w:p w14:paraId="56F4C9FA"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single" w:sz="7" w:space="0" w:color="000000"/>
              <w:right w:val="nil"/>
            </w:tcBorders>
            <w:tcMar>
              <w:top w:w="45" w:type="dxa"/>
              <w:left w:w="85" w:type="dxa"/>
              <w:bottom w:w="45" w:type="dxa"/>
              <w:right w:w="85" w:type="dxa"/>
            </w:tcMar>
            <w:vAlign w:val="center"/>
          </w:tcPr>
          <w:p w14:paraId="07F55956" w14:textId="77777777" w:rsidR="004139D5" w:rsidRDefault="002735B2">
            <w:pPr>
              <w:keepLines/>
              <w:spacing w:line="360" w:lineRule="exact"/>
              <w:ind w:firstLine="0"/>
              <w:rPr>
                <w:rFonts w:hint="eastAsia"/>
              </w:rPr>
            </w:pPr>
            <w:r>
              <w:rPr>
                <w:sz w:val="21"/>
                <w:szCs w:val="21"/>
              </w:rPr>
              <w:t>FK/N</w:t>
            </w:r>
          </w:p>
        </w:tc>
        <w:tc>
          <w:tcPr>
            <w:tcW w:w="1304" w:type="dxa"/>
            <w:tcBorders>
              <w:left w:val="nil"/>
              <w:bottom w:val="single" w:sz="7" w:space="0" w:color="000000"/>
              <w:right w:val="nil"/>
            </w:tcBorders>
            <w:tcMar>
              <w:top w:w="45" w:type="dxa"/>
              <w:left w:w="85" w:type="dxa"/>
              <w:bottom w:w="45" w:type="dxa"/>
              <w:right w:w="85" w:type="dxa"/>
            </w:tcMar>
            <w:vAlign w:val="center"/>
          </w:tcPr>
          <w:p w14:paraId="6A70DFBA" w14:textId="77777777" w:rsidR="004139D5" w:rsidRDefault="002735B2">
            <w:pPr>
              <w:keepLines/>
              <w:spacing w:line="360" w:lineRule="exact"/>
              <w:ind w:firstLine="0"/>
              <w:rPr>
                <w:rFonts w:hint="eastAsia"/>
              </w:rPr>
            </w:pPr>
            <w:r>
              <w:rPr>
                <w:sz w:val="21"/>
                <w:szCs w:val="21"/>
              </w:rPr>
              <w:t>—</w:t>
            </w:r>
          </w:p>
        </w:tc>
        <w:tc>
          <w:tcPr>
            <w:tcW w:w="3061" w:type="dxa"/>
            <w:tcBorders>
              <w:left w:val="nil"/>
              <w:bottom w:val="single" w:sz="7" w:space="0" w:color="000000"/>
              <w:right w:val="nil"/>
            </w:tcBorders>
            <w:tcMar>
              <w:top w:w="45" w:type="dxa"/>
              <w:left w:w="85" w:type="dxa"/>
              <w:bottom w:w="45" w:type="dxa"/>
              <w:right w:w="85" w:type="dxa"/>
            </w:tcMar>
            <w:vAlign w:val="center"/>
          </w:tcPr>
          <w:p w14:paraId="0743D836" w14:textId="77777777" w:rsidR="004139D5" w:rsidRDefault="002735B2">
            <w:pPr>
              <w:keepLines/>
              <w:spacing w:line="360" w:lineRule="exact"/>
              <w:ind w:firstLine="0"/>
              <w:rPr>
                <w:rFonts w:hint="eastAsia"/>
              </w:rPr>
            </w:pPr>
            <w:r>
              <w:rPr>
                <w:sz w:val="21"/>
                <w:szCs w:val="21"/>
              </w:rPr>
              <w:t>记录账号编号</w:t>
            </w:r>
          </w:p>
        </w:tc>
      </w:tr>
    </w:tbl>
    <w:p w14:paraId="7B7F75BF" w14:textId="77777777" w:rsidR="004139D5" w:rsidRDefault="002735B2">
      <w:pPr>
        <w:rPr>
          <w:rFonts w:hint="eastAsia"/>
        </w:rPr>
      </w:pPr>
      <w:r>
        <w:t>主键：</w:t>
      </w:r>
      <w:r>
        <w:t>id</w:t>
      </w:r>
      <w:r>
        <w:t>。</w:t>
      </w:r>
      <w:r>
        <w:t xml:space="preserve"> </w:t>
      </w:r>
      <w:r>
        <w:t>检查约束：</w:t>
      </w:r>
      <w:r>
        <w:t>amount &gt; 0 AND amount &lt;= 100000000000</w:t>
      </w:r>
      <w:r>
        <w:t>。</w:t>
      </w:r>
    </w:p>
    <w:p w14:paraId="63D52CE0" w14:textId="77777777" w:rsidR="004139D5" w:rsidRDefault="002735B2">
      <w:pPr>
        <w:rPr>
          <w:rFonts w:hint="eastAsia"/>
        </w:rPr>
      </w:pPr>
      <w:r>
        <w:t>物理外键：</w:t>
      </w:r>
      <w:r>
        <w:t>recorded_by → users (id)</w:t>
      </w:r>
      <w:r>
        <w:t>；</w:t>
      </w:r>
      <w:r>
        <w:t>ON DELETE NO ACTION</w:t>
      </w:r>
      <w:r>
        <w:t>；</w:t>
      </w:r>
      <w:r>
        <w:t>payment_id → payments (id)</w:t>
      </w:r>
      <w:r>
        <w:t>；</w:t>
      </w:r>
      <w:r>
        <w:t>ON DELETE NO ACTION</w:t>
      </w:r>
      <w:r>
        <w:t>。</w:t>
      </w:r>
    </w:p>
    <w:p w14:paraId="04277D66" w14:textId="77777777" w:rsidR="004139D5" w:rsidRDefault="002735B2">
      <w:pPr>
        <w:rPr>
          <w:rFonts w:hint="eastAsia"/>
        </w:rPr>
      </w:pPr>
      <w:r>
        <w:t>触发器：</w:t>
      </w:r>
      <w:r>
        <w:t>refunds_no_update</w:t>
      </w:r>
      <w:r>
        <w:t>、</w:t>
      </w:r>
      <w:r>
        <w:t>refunds_no_delete</w:t>
      </w:r>
      <w:r>
        <w:t>。</w:t>
      </w:r>
    </w:p>
    <w:p w14:paraId="7A02545E" w14:textId="77777777" w:rsidR="004139D5" w:rsidRDefault="002735B2">
      <w:pPr>
        <w:pStyle w:val="21"/>
        <w:numPr>
          <w:ilvl w:val="1"/>
          <w:numId w:val="11"/>
        </w:numPr>
      </w:pPr>
      <w:bookmarkStart w:id="168" w:name="_Toc243288796"/>
      <w:r>
        <w:t xml:space="preserve">invoice_adjustments </w:t>
      </w:r>
      <w:r>
        <w:t>结算调整流水</w:t>
      </w:r>
      <w:bookmarkEnd w:id="168"/>
    </w:p>
    <w:p w14:paraId="466BA1B2" w14:textId="77777777" w:rsidR="004139D5" w:rsidRDefault="002735B2">
      <w:pPr>
        <w:rPr>
          <w:rFonts w:hint="eastAsia"/>
        </w:rPr>
      </w:pPr>
      <w:r>
        <w:t>记录全额冲销；原结算单与原收退款流水仍保留。</w:t>
      </w:r>
      <w:r>
        <w:t xml:space="preserve"> </w:t>
      </w:r>
      <w:r>
        <w:t>来源：</w:t>
      </w:r>
      <w:r>
        <w:t>server/migrations/extensions.sql</w:t>
      </w:r>
      <w:r>
        <w:t>。</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2382"/>
        <w:gridCol w:w="907"/>
        <w:gridCol w:w="1191"/>
        <w:gridCol w:w="1304"/>
        <w:gridCol w:w="3061"/>
      </w:tblGrid>
      <w:tr w:rsidR="004139D5" w14:paraId="48D80D14" w14:textId="77777777">
        <w:trPr>
          <w:cantSplit/>
          <w:tblHeader/>
          <w:jc w:val="center"/>
        </w:trPr>
        <w:tc>
          <w:tcPr>
            <w:tcW w:w="238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2A26F3C5"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lastRenderedPageBreak/>
              <w:t>字段</w:t>
            </w:r>
          </w:p>
        </w:tc>
        <w:tc>
          <w:tcPr>
            <w:tcW w:w="907"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36298B2"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类型</w:t>
            </w:r>
          </w:p>
        </w:tc>
        <w:tc>
          <w:tcPr>
            <w:tcW w:w="119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888AD1E"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键</w:t>
            </w:r>
            <w:r>
              <w:rPr>
                <w:rFonts w:ascii="Noto Sans SC" w:eastAsia="Noto Sans SC" w:hAnsi="Noto Sans SC" w:cs="Noto Sans SC"/>
                <w:b/>
                <w:bCs/>
                <w:sz w:val="21"/>
                <w:szCs w:val="21"/>
              </w:rPr>
              <w:t>/</w:t>
            </w:r>
            <w:r>
              <w:rPr>
                <w:rFonts w:ascii="Noto Sans SC" w:eastAsia="Noto Sans SC" w:hAnsi="Noto Sans SC" w:cs="Noto Sans SC"/>
                <w:b/>
                <w:bCs/>
                <w:sz w:val="21"/>
                <w:szCs w:val="21"/>
              </w:rPr>
              <w:t>可空</w:t>
            </w:r>
          </w:p>
        </w:tc>
        <w:tc>
          <w:tcPr>
            <w:tcW w:w="130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5E664A8A"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默认</w:t>
            </w:r>
          </w:p>
        </w:tc>
        <w:tc>
          <w:tcPr>
            <w:tcW w:w="306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5466687"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含义</w:t>
            </w:r>
          </w:p>
        </w:tc>
      </w:tr>
      <w:tr w:rsidR="004139D5" w14:paraId="3419A35F"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237A8F69" w14:textId="77777777" w:rsidR="004139D5" w:rsidRDefault="002735B2">
            <w:pPr>
              <w:keepLines/>
              <w:spacing w:line="360" w:lineRule="exact"/>
              <w:ind w:firstLine="0"/>
              <w:rPr>
                <w:rFonts w:hint="eastAsia"/>
              </w:rPr>
            </w:pPr>
            <w:r>
              <w:rPr>
                <w:sz w:val="21"/>
                <w:szCs w:val="21"/>
              </w:rPr>
              <w:t>id</w:t>
            </w:r>
          </w:p>
        </w:tc>
        <w:tc>
          <w:tcPr>
            <w:tcW w:w="907" w:type="dxa"/>
            <w:tcBorders>
              <w:left w:val="nil"/>
              <w:bottom w:val="nil"/>
              <w:right w:val="nil"/>
            </w:tcBorders>
            <w:tcMar>
              <w:top w:w="45" w:type="dxa"/>
              <w:left w:w="85" w:type="dxa"/>
              <w:bottom w:w="45" w:type="dxa"/>
              <w:right w:w="85" w:type="dxa"/>
            </w:tcMar>
            <w:vAlign w:val="center"/>
          </w:tcPr>
          <w:p w14:paraId="2FDC6C23"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362D4F03" w14:textId="77777777" w:rsidR="004139D5" w:rsidRDefault="002735B2">
            <w:pPr>
              <w:keepLines/>
              <w:spacing w:line="360" w:lineRule="exact"/>
              <w:ind w:firstLine="0"/>
              <w:rPr>
                <w:rFonts w:hint="eastAsia"/>
              </w:rPr>
            </w:pPr>
            <w:r>
              <w:rPr>
                <w:sz w:val="21"/>
                <w:szCs w:val="21"/>
              </w:rPr>
              <w:t>PK*/Y</w:t>
            </w:r>
          </w:p>
        </w:tc>
        <w:tc>
          <w:tcPr>
            <w:tcW w:w="1304" w:type="dxa"/>
            <w:tcBorders>
              <w:left w:val="nil"/>
              <w:bottom w:val="nil"/>
              <w:right w:val="nil"/>
            </w:tcBorders>
            <w:tcMar>
              <w:top w:w="45" w:type="dxa"/>
              <w:left w:w="85" w:type="dxa"/>
              <w:bottom w:w="45" w:type="dxa"/>
              <w:right w:w="85" w:type="dxa"/>
            </w:tcMar>
            <w:vAlign w:val="center"/>
          </w:tcPr>
          <w:p w14:paraId="033CE6D5"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52702A75" w14:textId="77777777" w:rsidR="004139D5" w:rsidRDefault="002735B2">
            <w:pPr>
              <w:keepLines/>
              <w:spacing w:line="360" w:lineRule="exact"/>
              <w:ind w:firstLine="0"/>
              <w:rPr>
                <w:rFonts w:hint="eastAsia"/>
              </w:rPr>
            </w:pPr>
            <w:r>
              <w:rPr>
                <w:sz w:val="21"/>
                <w:szCs w:val="21"/>
              </w:rPr>
              <w:t>记录编号</w:t>
            </w:r>
          </w:p>
        </w:tc>
      </w:tr>
      <w:tr w:rsidR="004139D5" w14:paraId="08B4E2E5"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569D4E53" w14:textId="77777777" w:rsidR="004139D5" w:rsidRDefault="002735B2">
            <w:pPr>
              <w:keepLines/>
              <w:spacing w:line="360" w:lineRule="exact"/>
              <w:ind w:firstLine="0"/>
              <w:rPr>
                <w:rFonts w:hint="eastAsia"/>
              </w:rPr>
            </w:pPr>
            <w:r>
              <w:rPr>
                <w:sz w:val="21"/>
                <w:szCs w:val="21"/>
              </w:rPr>
              <w:t>settlement_id</w:t>
            </w:r>
          </w:p>
        </w:tc>
        <w:tc>
          <w:tcPr>
            <w:tcW w:w="907" w:type="dxa"/>
            <w:tcBorders>
              <w:left w:val="nil"/>
              <w:bottom w:val="nil"/>
              <w:right w:val="nil"/>
            </w:tcBorders>
            <w:tcMar>
              <w:top w:w="45" w:type="dxa"/>
              <w:left w:w="85" w:type="dxa"/>
              <w:bottom w:w="45" w:type="dxa"/>
              <w:right w:w="85" w:type="dxa"/>
            </w:tcMar>
            <w:vAlign w:val="center"/>
          </w:tcPr>
          <w:p w14:paraId="6BD2A5AF"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0B2B1B1F" w14:textId="77777777" w:rsidR="004139D5" w:rsidRDefault="002735B2">
            <w:pPr>
              <w:keepLines/>
              <w:spacing w:line="360" w:lineRule="exact"/>
              <w:ind w:firstLine="0"/>
              <w:rPr>
                <w:rFonts w:hint="eastAsia"/>
              </w:rPr>
            </w:pPr>
            <w:r>
              <w:rPr>
                <w:sz w:val="21"/>
                <w:szCs w:val="21"/>
              </w:rPr>
              <w:t>FK/N</w:t>
            </w:r>
          </w:p>
        </w:tc>
        <w:tc>
          <w:tcPr>
            <w:tcW w:w="1304" w:type="dxa"/>
            <w:tcBorders>
              <w:left w:val="nil"/>
              <w:bottom w:val="nil"/>
              <w:right w:val="nil"/>
            </w:tcBorders>
            <w:tcMar>
              <w:top w:w="45" w:type="dxa"/>
              <w:left w:w="85" w:type="dxa"/>
              <w:bottom w:w="45" w:type="dxa"/>
              <w:right w:w="85" w:type="dxa"/>
            </w:tcMar>
            <w:vAlign w:val="center"/>
          </w:tcPr>
          <w:p w14:paraId="0FBC2126"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3F505AB7" w14:textId="77777777" w:rsidR="004139D5" w:rsidRDefault="002735B2">
            <w:pPr>
              <w:keepLines/>
              <w:spacing w:line="360" w:lineRule="exact"/>
              <w:ind w:firstLine="0"/>
              <w:rPr>
                <w:rFonts w:hint="eastAsia"/>
              </w:rPr>
            </w:pPr>
            <w:r>
              <w:rPr>
                <w:sz w:val="21"/>
                <w:szCs w:val="21"/>
              </w:rPr>
              <w:t>结算单编号</w:t>
            </w:r>
          </w:p>
        </w:tc>
      </w:tr>
      <w:tr w:rsidR="004139D5" w14:paraId="453A0FDC"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1E711873" w14:textId="77777777" w:rsidR="004139D5" w:rsidRDefault="002735B2">
            <w:pPr>
              <w:keepLines/>
              <w:spacing w:line="360" w:lineRule="exact"/>
              <w:ind w:firstLine="0"/>
              <w:rPr>
                <w:rFonts w:hint="eastAsia"/>
              </w:rPr>
            </w:pPr>
            <w:r>
              <w:rPr>
                <w:sz w:val="21"/>
                <w:szCs w:val="21"/>
              </w:rPr>
              <w:t>type</w:t>
            </w:r>
          </w:p>
        </w:tc>
        <w:tc>
          <w:tcPr>
            <w:tcW w:w="907" w:type="dxa"/>
            <w:tcBorders>
              <w:left w:val="nil"/>
              <w:bottom w:val="nil"/>
              <w:right w:val="nil"/>
            </w:tcBorders>
            <w:tcMar>
              <w:top w:w="45" w:type="dxa"/>
              <w:left w:w="85" w:type="dxa"/>
              <w:bottom w:w="45" w:type="dxa"/>
              <w:right w:w="85" w:type="dxa"/>
            </w:tcMar>
            <w:vAlign w:val="center"/>
          </w:tcPr>
          <w:p w14:paraId="73C3C286"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380A8B36"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078B6C44"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0AC5116C" w14:textId="77777777" w:rsidR="004139D5" w:rsidRDefault="002735B2">
            <w:pPr>
              <w:keepLines/>
              <w:spacing w:line="360" w:lineRule="exact"/>
              <w:ind w:firstLine="0"/>
              <w:rPr>
                <w:rFonts w:hint="eastAsia"/>
              </w:rPr>
            </w:pPr>
            <w:r>
              <w:rPr>
                <w:sz w:val="21"/>
                <w:szCs w:val="21"/>
              </w:rPr>
              <w:t>调整类型（当前仅</w:t>
            </w:r>
            <w:r>
              <w:rPr>
                <w:sz w:val="21"/>
                <w:szCs w:val="21"/>
              </w:rPr>
              <w:t>void</w:t>
            </w:r>
            <w:r>
              <w:rPr>
                <w:sz w:val="21"/>
                <w:szCs w:val="21"/>
              </w:rPr>
              <w:t>）</w:t>
            </w:r>
          </w:p>
        </w:tc>
      </w:tr>
      <w:tr w:rsidR="004139D5" w14:paraId="42F9F154"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5F7F4A87" w14:textId="77777777" w:rsidR="004139D5" w:rsidRDefault="002735B2">
            <w:pPr>
              <w:keepLines/>
              <w:spacing w:line="360" w:lineRule="exact"/>
              <w:ind w:firstLine="0"/>
              <w:rPr>
                <w:rFonts w:hint="eastAsia"/>
              </w:rPr>
            </w:pPr>
            <w:r>
              <w:rPr>
                <w:sz w:val="21"/>
                <w:szCs w:val="21"/>
              </w:rPr>
              <w:t>amount</w:t>
            </w:r>
          </w:p>
        </w:tc>
        <w:tc>
          <w:tcPr>
            <w:tcW w:w="907" w:type="dxa"/>
            <w:tcBorders>
              <w:left w:val="nil"/>
              <w:bottom w:val="nil"/>
              <w:right w:val="nil"/>
            </w:tcBorders>
            <w:tcMar>
              <w:top w:w="45" w:type="dxa"/>
              <w:left w:w="85" w:type="dxa"/>
              <w:bottom w:w="45" w:type="dxa"/>
              <w:right w:w="85" w:type="dxa"/>
            </w:tcMar>
            <w:vAlign w:val="center"/>
          </w:tcPr>
          <w:p w14:paraId="315B148E" w14:textId="77777777" w:rsidR="004139D5" w:rsidRDefault="002735B2">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0E305A90"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700F0B05"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0C26AE50" w14:textId="77777777" w:rsidR="004139D5" w:rsidRDefault="002735B2">
            <w:pPr>
              <w:keepLines/>
              <w:spacing w:line="360" w:lineRule="exact"/>
              <w:ind w:firstLine="0"/>
              <w:rPr>
                <w:rFonts w:hint="eastAsia"/>
              </w:rPr>
            </w:pPr>
            <w:r>
              <w:rPr>
                <w:sz w:val="21"/>
                <w:szCs w:val="21"/>
              </w:rPr>
              <w:t>金额（整数分）</w:t>
            </w:r>
          </w:p>
        </w:tc>
      </w:tr>
      <w:tr w:rsidR="004139D5" w14:paraId="3AE8C1F7"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09ABFB2F" w14:textId="77777777" w:rsidR="004139D5" w:rsidRDefault="002735B2">
            <w:pPr>
              <w:keepLines/>
              <w:spacing w:line="360" w:lineRule="exact"/>
              <w:ind w:firstLine="0"/>
              <w:rPr>
                <w:rFonts w:hint="eastAsia"/>
              </w:rPr>
            </w:pPr>
            <w:r>
              <w:rPr>
                <w:sz w:val="21"/>
                <w:szCs w:val="21"/>
              </w:rPr>
              <w:t>reason</w:t>
            </w:r>
          </w:p>
        </w:tc>
        <w:tc>
          <w:tcPr>
            <w:tcW w:w="907" w:type="dxa"/>
            <w:tcBorders>
              <w:left w:val="nil"/>
              <w:bottom w:val="nil"/>
              <w:right w:val="nil"/>
            </w:tcBorders>
            <w:tcMar>
              <w:top w:w="45" w:type="dxa"/>
              <w:left w:w="85" w:type="dxa"/>
              <w:bottom w:w="45" w:type="dxa"/>
              <w:right w:w="85" w:type="dxa"/>
            </w:tcMar>
            <w:vAlign w:val="center"/>
          </w:tcPr>
          <w:p w14:paraId="25D0017C"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37D5A97F"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1AD43080"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59555D4A" w14:textId="77777777" w:rsidR="004139D5" w:rsidRDefault="002735B2">
            <w:pPr>
              <w:keepLines/>
              <w:spacing w:line="360" w:lineRule="exact"/>
              <w:ind w:firstLine="0"/>
              <w:rPr>
                <w:rFonts w:hint="eastAsia"/>
              </w:rPr>
            </w:pPr>
            <w:r>
              <w:rPr>
                <w:sz w:val="21"/>
                <w:szCs w:val="21"/>
              </w:rPr>
              <w:t>原因或说明</w:t>
            </w:r>
          </w:p>
        </w:tc>
      </w:tr>
      <w:tr w:rsidR="004139D5" w14:paraId="2C0ABFF5"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0E65F1A8" w14:textId="77777777" w:rsidR="004139D5" w:rsidRDefault="002735B2">
            <w:pPr>
              <w:keepLines/>
              <w:spacing w:line="360" w:lineRule="exact"/>
              <w:ind w:firstLine="0"/>
              <w:rPr>
                <w:rFonts w:hint="eastAsia"/>
              </w:rPr>
            </w:pPr>
            <w:r>
              <w:rPr>
                <w:sz w:val="21"/>
                <w:szCs w:val="21"/>
              </w:rPr>
              <w:t>recorded_at</w:t>
            </w:r>
          </w:p>
        </w:tc>
        <w:tc>
          <w:tcPr>
            <w:tcW w:w="907" w:type="dxa"/>
            <w:tcBorders>
              <w:left w:val="nil"/>
              <w:bottom w:val="nil"/>
              <w:right w:val="nil"/>
            </w:tcBorders>
            <w:tcMar>
              <w:top w:w="45" w:type="dxa"/>
              <w:left w:w="85" w:type="dxa"/>
              <w:bottom w:w="45" w:type="dxa"/>
              <w:right w:w="85" w:type="dxa"/>
            </w:tcMar>
            <w:vAlign w:val="center"/>
          </w:tcPr>
          <w:p w14:paraId="77F47419"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7816DA84"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1FC9E87A"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1FE840CD" w14:textId="77777777" w:rsidR="004139D5" w:rsidRDefault="002735B2">
            <w:pPr>
              <w:keepLines/>
              <w:spacing w:line="360" w:lineRule="exact"/>
              <w:ind w:firstLine="0"/>
              <w:rPr>
                <w:rFonts w:hint="eastAsia"/>
              </w:rPr>
            </w:pPr>
            <w:r>
              <w:rPr>
                <w:sz w:val="21"/>
                <w:szCs w:val="21"/>
              </w:rPr>
              <w:t>记录时间（</w:t>
            </w:r>
            <w:r>
              <w:rPr>
                <w:sz w:val="21"/>
                <w:szCs w:val="21"/>
              </w:rPr>
              <w:t>UTC ISO</w:t>
            </w:r>
            <w:r>
              <w:rPr>
                <w:sz w:val="21"/>
                <w:szCs w:val="21"/>
              </w:rPr>
              <w:t>）</w:t>
            </w:r>
          </w:p>
        </w:tc>
      </w:tr>
      <w:tr w:rsidR="004139D5" w14:paraId="7C76AC36" w14:textId="77777777">
        <w:trPr>
          <w:cantSplit/>
          <w:jc w:val="center"/>
        </w:trPr>
        <w:tc>
          <w:tcPr>
            <w:tcW w:w="2381" w:type="dxa"/>
            <w:tcBorders>
              <w:left w:val="nil"/>
              <w:bottom w:val="single" w:sz="7" w:space="0" w:color="000000"/>
              <w:right w:val="nil"/>
            </w:tcBorders>
            <w:tcMar>
              <w:top w:w="45" w:type="dxa"/>
              <w:left w:w="85" w:type="dxa"/>
              <w:bottom w:w="45" w:type="dxa"/>
              <w:right w:w="85" w:type="dxa"/>
            </w:tcMar>
            <w:vAlign w:val="center"/>
          </w:tcPr>
          <w:p w14:paraId="3372D86C" w14:textId="77777777" w:rsidR="004139D5" w:rsidRDefault="002735B2">
            <w:pPr>
              <w:keepLines/>
              <w:spacing w:line="360" w:lineRule="exact"/>
              <w:ind w:firstLine="0"/>
              <w:rPr>
                <w:rFonts w:hint="eastAsia"/>
              </w:rPr>
            </w:pPr>
            <w:r>
              <w:rPr>
                <w:sz w:val="21"/>
                <w:szCs w:val="21"/>
              </w:rPr>
              <w:t>recorded_by</w:t>
            </w:r>
          </w:p>
        </w:tc>
        <w:tc>
          <w:tcPr>
            <w:tcW w:w="907" w:type="dxa"/>
            <w:tcBorders>
              <w:left w:val="nil"/>
              <w:bottom w:val="single" w:sz="7" w:space="0" w:color="000000"/>
              <w:right w:val="nil"/>
            </w:tcBorders>
            <w:tcMar>
              <w:top w:w="45" w:type="dxa"/>
              <w:left w:w="85" w:type="dxa"/>
              <w:bottom w:w="45" w:type="dxa"/>
              <w:right w:w="85" w:type="dxa"/>
            </w:tcMar>
            <w:vAlign w:val="center"/>
          </w:tcPr>
          <w:p w14:paraId="57E56679"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single" w:sz="7" w:space="0" w:color="000000"/>
              <w:right w:val="nil"/>
            </w:tcBorders>
            <w:tcMar>
              <w:top w:w="45" w:type="dxa"/>
              <w:left w:w="85" w:type="dxa"/>
              <w:bottom w:w="45" w:type="dxa"/>
              <w:right w:w="85" w:type="dxa"/>
            </w:tcMar>
            <w:vAlign w:val="center"/>
          </w:tcPr>
          <w:p w14:paraId="1699157D" w14:textId="77777777" w:rsidR="004139D5" w:rsidRDefault="002735B2">
            <w:pPr>
              <w:keepLines/>
              <w:spacing w:line="360" w:lineRule="exact"/>
              <w:ind w:firstLine="0"/>
              <w:rPr>
                <w:rFonts w:hint="eastAsia"/>
              </w:rPr>
            </w:pPr>
            <w:r>
              <w:rPr>
                <w:sz w:val="21"/>
                <w:szCs w:val="21"/>
              </w:rPr>
              <w:t>FK/N</w:t>
            </w:r>
          </w:p>
        </w:tc>
        <w:tc>
          <w:tcPr>
            <w:tcW w:w="1304" w:type="dxa"/>
            <w:tcBorders>
              <w:left w:val="nil"/>
              <w:bottom w:val="single" w:sz="7" w:space="0" w:color="000000"/>
              <w:right w:val="nil"/>
            </w:tcBorders>
            <w:tcMar>
              <w:top w:w="45" w:type="dxa"/>
              <w:left w:w="85" w:type="dxa"/>
              <w:bottom w:w="45" w:type="dxa"/>
              <w:right w:w="85" w:type="dxa"/>
            </w:tcMar>
            <w:vAlign w:val="center"/>
          </w:tcPr>
          <w:p w14:paraId="09DA149C" w14:textId="77777777" w:rsidR="004139D5" w:rsidRDefault="002735B2">
            <w:pPr>
              <w:keepLines/>
              <w:spacing w:line="360" w:lineRule="exact"/>
              <w:ind w:firstLine="0"/>
              <w:rPr>
                <w:rFonts w:hint="eastAsia"/>
              </w:rPr>
            </w:pPr>
            <w:r>
              <w:rPr>
                <w:sz w:val="21"/>
                <w:szCs w:val="21"/>
              </w:rPr>
              <w:t>—</w:t>
            </w:r>
          </w:p>
        </w:tc>
        <w:tc>
          <w:tcPr>
            <w:tcW w:w="3061" w:type="dxa"/>
            <w:tcBorders>
              <w:left w:val="nil"/>
              <w:bottom w:val="single" w:sz="7" w:space="0" w:color="000000"/>
              <w:right w:val="nil"/>
            </w:tcBorders>
            <w:tcMar>
              <w:top w:w="45" w:type="dxa"/>
              <w:left w:w="85" w:type="dxa"/>
              <w:bottom w:w="45" w:type="dxa"/>
              <w:right w:w="85" w:type="dxa"/>
            </w:tcMar>
            <w:vAlign w:val="center"/>
          </w:tcPr>
          <w:p w14:paraId="0E5560FE" w14:textId="77777777" w:rsidR="004139D5" w:rsidRDefault="002735B2">
            <w:pPr>
              <w:keepLines/>
              <w:spacing w:line="360" w:lineRule="exact"/>
              <w:ind w:firstLine="0"/>
              <w:rPr>
                <w:rFonts w:hint="eastAsia"/>
              </w:rPr>
            </w:pPr>
            <w:r>
              <w:rPr>
                <w:sz w:val="21"/>
                <w:szCs w:val="21"/>
              </w:rPr>
              <w:t>记录账号编号</w:t>
            </w:r>
          </w:p>
        </w:tc>
      </w:tr>
    </w:tbl>
    <w:p w14:paraId="6FB99FCE" w14:textId="77777777" w:rsidR="004139D5" w:rsidRDefault="002735B2">
      <w:pPr>
        <w:rPr>
          <w:rFonts w:hint="eastAsia"/>
        </w:rPr>
      </w:pPr>
      <w:r>
        <w:t>主键：</w:t>
      </w:r>
      <w:r>
        <w:t>id</w:t>
      </w:r>
      <w:r>
        <w:t>。</w:t>
      </w:r>
      <w:r>
        <w:t xml:space="preserve"> </w:t>
      </w:r>
      <w:r>
        <w:t>检查约束：</w:t>
      </w:r>
      <w:r>
        <w:t>type = 'void'</w:t>
      </w:r>
      <w:r>
        <w:t>；</w:t>
      </w:r>
      <w:r>
        <w:t>amount &gt; 0 AND amount &lt;= 100000000000</w:t>
      </w:r>
      <w:r>
        <w:t>。</w:t>
      </w:r>
    </w:p>
    <w:p w14:paraId="3F349C58" w14:textId="77777777" w:rsidR="004139D5" w:rsidRDefault="002735B2">
      <w:pPr>
        <w:rPr>
          <w:rFonts w:hint="eastAsia"/>
        </w:rPr>
      </w:pPr>
      <w:r>
        <w:t>物理外键：</w:t>
      </w:r>
      <w:r>
        <w:t>recorded_by → users (id)</w:t>
      </w:r>
      <w:r>
        <w:t>；</w:t>
      </w:r>
      <w:r>
        <w:t>ON DELETE NO ACTION</w:t>
      </w:r>
      <w:r>
        <w:t>；</w:t>
      </w:r>
      <w:r>
        <w:t>settlement_id → settlements (id)</w:t>
      </w:r>
      <w:r>
        <w:t>；</w:t>
      </w:r>
      <w:r>
        <w:t>ON DELETE NO ACTION</w:t>
      </w:r>
      <w:r>
        <w:t>。</w:t>
      </w:r>
    </w:p>
    <w:p w14:paraId="605EB535" w14:textId="77777777" w:rsidR="004139D5" w:rsidRDefault="002735B2">
      <w:pPr>
        <w:rPr>
          <w:rFonts w:hint="eastAsia"/>
        </w:rPr>
      </w:pPr>
      <w:r>
        <w:t>触发器：</w:t>
      </w:r>
      <w:r>
        <w:t>invoice_adjustments_no_update</w:t>
      </w:r>
      <w:r>
        <w:t>、</w:t>
      </w:r>
      <w:r>
        <w:t>invoice_adjustments_no_delete</w:t>
      </w:r>
      <w:r>
        <w:t>。</w:t>
      </w:r>
    </w:p>
    <w:p w14:paraId="2C5A98E8" w14:textId="77777777" w:rsidR="004139D5" w:rsidRDefault="002735B2">
      <w:pPr>
        <w:pStyle w:val="21"/>
        <w:numPr>
          <w:ilvl w:val="1"/>
          <w:numId w:val="11"/>
        </w:numPr>
      </w:pPr>
      <w:bookmarkStart w:id="169" w:name="_Toc243288797"/>
      <w:r>
        <w:t xml:space="preserve">reconciliations </w:t>
      </w:r>
      <w:r>
        <w:t>营业日对账</w:t>
      </w:r>
      <w:bookmarkEnd w:id="169"/>
    </w:p>
    <w:p w14:paraId="2AA8D047" w14:textId="77777777" w:rsidR="004139D5" w:rsidRDefault="002735B2">
      <w:pPr>
        <w:rPr>
          <w:rFonts w:hint="eastAsia"/>
        </w:rPr>
      </w:pPr>
      <w:r>
        <w:t>按门诊与营业日保存应收渠道额、实核渠道额、签名及修订号。</w:t>
      </w:r>
      <w:r>
        <w:t xml:space="preserve"> </w:t>
      </w:r>
      <w:r>
        <w:t>来源：</w:t>
      </w:r>
      <w:r>
        <w:t>server/migrations/extensions.sql</w:t>
      </w:r>
      <w:r>
        <w:t>。</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2382"/>
        <w:gridCol w:w="907"/>
        <w:gridCol w:w="1191"/>
        <w:gridCol w:w="1304"/>
        <w:gridCol w:w="3061"/>
      </w:tblGrid>
      <w:tr w:rsidR="004139D5" w14:paraId="7611A0B9" w14:textId="77777777">
        <w:trPr>
          <w:cantSplit/>
          <w:tblHeader/>
          <w:jc w:val="center"/>
        </w:trPr>
        <w:tc>
          <w:tcPr>
            <w:tcW w:w="238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294AFF06"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字段</w:t>
            </w:r>
          </w:p>
        </w:tc>
        <w:tc>
          <w:tcPr>
            <w:tcW w:w="907"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D264ABE"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类型</w:t>
            </w:r>
          </w:p>
        </w:tc>
        <w:tc>
          <w:tcPr>
            <w:tcW w:w="119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010E3265"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键</w:t>
            </w:r>
            <w:r>
              <w:rPr>
                <w:rFonts w:ascii="Noto Sans SC" w:eastAsia="Noto Sans SC" w:hAnsi="Noto Sans SC" w:cs="Noto Sans SC"/>
                <w:b/>
                <w:bCs/>
                <w:sz w:val="21"/>
                <w:szCs w:val="21"/>
              </w:rPr>
              <w:t>/</w:t>
            </w:r>
            <w:r>
              <w:rPr>
                <w:rFonts w:ascii="Noto Sans SC" w:eastAsia="Noto Sans SC" w:hAnsi="Noto Sans SC" w:cs="Noto Sans SC"/>
                <w:b/>
                <w:bCs/>
                <w:sz w:val="21"/>
                <w:szCs w:val="21"/>
              </w:rPr>
              <w:t>可空</w:t>
            </w:r>
          </w:p>
        </w:tc>
        <w:tc>
          <w:tcPr>
            <w:tcW w:w="130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8AFF83A"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默认</w:t>
            </w:r>
          </w:p>
        </w:tc>
        <w:tc>
          <w:tcPr>
            <w:tcW w:w="306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1D29101"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含义</w:t>
            </w:r>
          </w:p>
        </w:tc>
      </w:tr>
      <w:tr w:rsidR="004139D5" w14:paraId="729CA44A"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1D4FDB19" w14:textId="77777777" w:rsidR="004139D5" w:rsidRDefault="002735B2">
            <w:pPr>
              <w:keepLines/>
              <w:spacing w:line="360" w:lineRule="exact"/>
              <w:ind w:firstLine="0"/>
              <w:rPr>
                <w:rFonts w:hint="eastAsia"/>
              </w:rPr>
            </w:pPr>
            <w:r>
              <w:rPr>
                <w:sz w:val="21"/>
                <w:szCs w:val="21"/>
              </w:rPr>
              <w:t>id</w:t>
            </w:r>
          </w:p>
        </w:tc>
        <w:tc>
          <w:tcPr>
            <w:tcW w:w="907" w:type="dxa"/>
            <w:tcBorders>
              <w:left w:val="nil"/>
              <w:bottom w:val="nil"/>
              <w:right w:val="nil"/>
            </w:tcBorders>
            <w:tcMar>
              <w:top w:w="45" w:type="dxa"/>
              <w:left w:w="85" w:type="dxa"/>
              <w:bottom w:w="45" w:type="dxa"/>
              <w:right w:w="85" w:type="dxa"/>
            </w:tcMar>
            <w:vAlign w:val="center"/>
          </w:tcPr>
          <w:p w14:paraId="1B950FF2"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409183CA" w14:textId="77777777" w:rsidR="004139D5" w:rsidRDefault="002735B2">
            <w:pPr>
              <w:keepLines/>
              <w:spacing w:line="360" w:lineRule="exact"/>
              <w:ind w:firstLine="0"/>
              <w:rPr>
                <w:rFonts w:hint="eastAsia"/>
              </w:rPr>
            </w:pPr>
            <w:r>
              <w:rPr>
                <w:sz w:val="21"/>
                <w:szCs w:val="21"/>
              </w:rPr>
              <w:t>PK*/Y</w:t>
            </w:r>
          </w:p>
        </w:tc>
        <w:tc>
          <w:tcPr>
            <w:tcW w:w="1304" w:type="dxa"/>
            <w:tcBorders>
              <w:left w:val="nil"/>
              <w:bottom w:val="nil"/>
              <w:right w:val="nil"/>
            </w:tcBorders>
            <w:tcMar>
              <w:top w:w="45" w:type="dxa"/>
              <w:left w:w="85" w:type="dxa"/>
              <w:bottom w:w="45" w:type="dxa"/>
              <w:right w:w="85" w:type="dxa"/>
            </w:tcMar>
            <w:vAlign w:val="center"/>
          </w:tcPr>
          <w:p w14:paraId="2979C429"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3F672253" w14:textId="77777777" w:rsidR="004139D5" w:rsidRDefault="002735B2">
            <w:pPr>
              <w:keepLines/>
              <w:spacing w:line="360" w:lineRule="exact"/>
              <w:ind w:firstLine="0"/>
              <w:rPr>
                <w:rFonts w:hint="eastAsia"/>
              </w:rPr>
            </w:pPr>
            <w:r>
              <w:rPr>
                <w:sz w:val="21"/>
                <w:szCs w:val="21"/>
              </w:rPr>
              <w:t>记录编号</w:t>
            </w:r>
          </w:p>
        </w:tc>
      </w:tr>
      <w:tr w:rsidR="004139D5" w14:paraId="3BEDA7DF"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7E57986D" w14:textId="77777777" w:rsidR="004139D5" w:rsidRDefault="002735B2">
            <w:pPr>
              <w:keepLines/>
              <w:spacing w:line="360" w:lineRule="exact"/>
              <w:ind w:firstLine="0"/>
              <w:rPr>
                <w:rFonts w:hint="eastAsia"/>
              </w:rPr>
            </w:pPr>
            <w:r>
              <w:rPr>
                <w:sz w:val="21"/>
                <w:szCs w:val="21"/>
              </w:rPr>
              <w:t>clinic_id</w:t>
            </w:r>
          </w:p>
        </w:tc>
        <w:tc>
          <w:tcPr>
            <w:tcW w:w="907" w:type="dxa"/>
            <w:tcBorders>
              <w:left w:val="nil"/>
              <w:bottom w:val="nil"/>
              <w:right w:val="nil"/>
            </w:tcBorders>
            <w:tcMar>
              <w:top w:w="45" w:type="dxa"/>
              <w:left w:w="85" w:type="dxa"/>
              <w:bottom w:w="45" w:type="dxa"/>
              <w:right w:w="85" w:type="dxa"/>
            </w:tcMar>
            <w:vAlign w:val="center"/>
          </w:tcPr>
          <w:p w14:paraId="017F7D05"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12EBE031" w14:textId="77777777" w:rsidR="004139D5" w:rsidRDefault="002735B2">
            <w:pPr>
              <w:keepLines/>
              <w:spacing w:line="360" w:lineRule="exact"/>
              <w:ind w:firstLine="0"/>
              <w:rPr>
                <w:rFonts w:hint="eastAsia"/>
              </w:rPr>
            </w:pPr>
            <w:r>
              <w:rPr>
                <w:sz w:val="21"/>
                <w:szCs w:val="21"/>
              </w:rPr>
              <w:t>FK/N</w:t>
            </w:r>
          </w:p>
        </w:tc>
        <w:tc>
          <w:tcPr>
            <w:tcW w:w="1304" w:type="dxa"/>
            <w:tcBorders>
              <w:left w:val="nil"/>
              <w:bottom w:val="nil"/>
              <w:right w:val="nil"/>
            </w:tcBorders>
            <w:tcMar>
              <w:top w:w="45" w:type="dxa"/>
              <w:left w:w="85" w:type="dxa"/>
              <w:bottom w:w="45" w:type="dxa"/>
              <w:right w:w="85" w:type="dxa"/>
            </w:tcMar>
            <w:vAlign w:val="center"/>
          </w:tcPr>
          <w:p w14:paraId="7E047431"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0BEA7094" w14:textId="77777777" w:rsidR="004139D5" w:rsidRDefault="002735B2">
            <w:pPr>
              <w:keepLines/>
              <w:spacing w:line="360" w:lineRule="exact"/>
              <w:ind w:firstLine="0"/>
              <w:rPr>
                <w:rFonts w:hint="eastAsia"/>
              </w:rPr>
            </w:pPr>
            <w:r>
              <w:rPr>
                <w:sz w:val="21"/>
                <w:szCs w:val="21"/>
              </w:rPr>
              <w:t>门诊编号</w:t>
            </w:r>
          </w:p>
        </w:tc>
      </w:tr>
      <w:tr w:rsidR="004139D5" w14:paraId="784619B9"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274DE224" w14:textId="77777777" w:rsidR="004139D5" w:rsidRDefault="002735B2">
            <w:pPr>
              <w:keepLines/>
              <w:spacing w:line="360" w:lineRule="exact"/>
              <w:ind w:firstLine="0"/>
              <w:rPr>
                <w:rFonts w:hint="eastAsia"/>
              </w:rPr>
            </w:pPr>
            <w:r>
              <w:rPr>
                <w:sz w:val="21"/>
                <w:szCs w:val="21"/>
              </w:rPr>
              <w:t>business_date</w:t>
            </w:r>
          </w:p>
        </w:tc>
        <w:tc>
          <w:tcPr>
            <w:tcW w:w="907" w:type="dxa"/>
            <w:tcBorders>
              <w:left w:val="nil"/>
              <w:bottom w:val="nil"/>
              <w:right w:val="nil"/>
            </w:tcBorders>
            <w:tcMar>
              <w:top w:w="45" w:type="dxa"/>
              <w:left w:w="85" w:type="dxa"/>
              <w:bottom w:w="45" w:type="dxa"/>
              <w:right w:w="85" w:type="dxa"/>
            </w:tcMar>
            <w:vAlign w:val="center"/>
          </w:tcPr>
          <w:p w14:paraId="71E94788"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1D6A1F0D"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0B35E5E8"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2DC1A0E4" w14:textId="77777777" w:rsidR="004139D5" w:rsidRDefault="002735B2">
            <w:pPr>
              <w:keepLines/>
              <w:spacing w:line="360" w:lineRule="exact"/>
              <w:ind w:firstLine="0"/>
              <w:rPr>
                <w:rFonts w:hint="eastAsia"/>
              </w:rPr>
            </w:pPr>
            <w:r>
              <w:rPr>
                <w:sz w:val="21"/>
                <w:szCs w:val="21"/>
              </w:rPr>
              <w:t>上海时区营业日（</w:t>
            </w:r>
            <w:r>
              <w:rPr>
                <w:sz w:val="21"/>
                <w:szCs w:val="21"/>
              </w:rPr>
              <w:t>YYYY-MM-DD</w:t>
            </w:r>
            <w:r>
              <w:rPr>
                <w:sz w:val="21"/>
                <w:szCs w:val="21"/>
              </w:rPr>
              <w:t>）</w:t>
            </w:r>
          </w:p>
        </w:tc>
      </w:tr>
      <w:tr w:rsidR="004139D5" w14:paraId="0778F666"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3455D8AD" w14:textId="77777777" w:rsidR="004139D5" w:rsidRDefault="002735B2">
            <w:pPr>
              <w:keepLines/>
              <w:spacing w:line="360" w:lineRule="exact"/>
              <w:ind w:firstLine="0"/>
              <w:rPr>
                <w:rFonts w:hint="eastAsia"/>
              </w:rPr>
            </w:pPr>
            <w:r>
              <w:rPr>
                <w:sz w:val="21"/>
                <w:szCs w:val="21"/>
              </w:rPr>
              <w:t>revision</w:t>
            </w:r>
          </w:p>
        </w:tc>
        <w:tc>
          <w:tcPr>
            <w:tcW w:w="907" w:type="dxa"/>
            <w:tcBorders>
              <w:left w:val="nil"/>
              <w:bottom w:val="nil"/>
              <w:right w:val="nil"/>
            </w:tcBorders>
            <w:tcMar>
              <w:top w:w="45" w:type="dxa"/>
              <w:left w:w="85" w:type="dxa"/>
              <w:bottom w:w="45" w:type="dxa"/>
              <w:right w:w="85" w:type="dxa"/>
            </w:tcMar>
            <w:vAlign w:val="center"/>
          </w:tcPr>
          <w:p w14:paraId="5C663219" w14:textId="77777777" w:rsidR="004139D5" w:rsidRDefault="002735B2">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579CCD56"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357E376E"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462152F9" w14:textId="77777777" w:rsidR="004139D5" w:rsidRDefault="002735B2">
            <w:pPr>
              <w:keepLines/>
              <w:spacing w:line="360" w:lineRule="exact"/>
              <w:ind w:firstLine="0"/>
              <w:rPr>
                <w:rFonts w:hint="eastAsia"/>
              </w:rPr>
            </w:pPr>
            <w:r>
              <w:rPr>
                <w:sz w:val="21"/>
                <w:szCs w:val="21"/>
              </w:rPr>
              <w:t>同门诊同营业日修订号</w:t>
            </w:r>
          </w:p>
        </w:tc>
      </w:tr>
      <w:tr w:rsidR="004139D5" w14:paraId="1EE1A825"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469155A9" w14:textId="77777777" w:rsidR="004139D5" w:rsidRDefault="002735B2">
            <w:pPr>
              <w:keepLines/>
              <w:spacing w:line="360" w:lineRule="exact"/>
              <w:ind w:firstLine="0"/>
              <w:rPr>
                <w:rFonts w:hint="eastAsia"/>
              </w:rPr>
            </w:pPr>
            <w:r>
              <w:rPr>
                <w:sz w:val="21"/>
                <w:szCs w:val="21"/>
              </w:rPr>
              <w:t>expected_cash</w:t>
            </w:r>
          </w:p>
        </w:tc>
        <w:tc>
          <w:tcPr>
            <w:tcW w:w="907" w:type="dxa"/>
            <w:tcBorders>
              <w:left w:val="nil"/>
              <w:bottom w:val="nil"/>
              <w:right w:val="nil"/>
            </w:tcBorders>
            <w:tcMar>
              <w:top w:w="45" w:type="dxa"/>
              <w:left w:w="85" w:type="dxa"/>
              <w:bottom w:w="45" w:type="dxa"/>
              <w:right w:w="85" w:type="dxa"/>
            </w:tcMar>
            <w:vAlign w:val="center"/>
          </w:tcPr>
          <w:p w14:paraId="50900D7C" w14:textId="77777777" w:rsidR="004139D5" w:rsidRDefault="002735B2">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416226C3"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6D75E313"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5E9540BE" w14:textId="77777777" w:rsidR="004139D5" w:rsidRDefault="002735B2">
            <w:pPr>
              <w:keepLines/>
              <w:spacing w:line="360" w:lineRule="exact"/>
              <w:ind w:firstLine="0"/>
              <w:rPr>
                <w:rFonts w:hint="eastAsia"/>
              </w:rPr>
            </w:pPr>
            <w:r>
              <w:rPr>
                <w:sz w:val="21"/>
                <w:szCs w:val="21"/>
              </w:rPr>
              <w:t>来源现金净收款（整数分）</w:t>
            </w:r>
          </w:p>
        </w:tc>
      </w:tr>
      <w:tr w:rsidR="004139D5" w14:paraId="6B041BD7"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51FC553A" w14:textId="77777777" w:rsidR="004139D5" w:rsidRDefault="002735B2">
            <w:pPr>
              <w:keepLines/>
              <w:spacing w:line="360" w:lineRule="exact"/>
              <w:ind w:firstLine="0"/>
              <w:rPr>
                <w:rFonts w:hint="eastAsia"/>
              </w:rPr>
            </w:pPr>
            <w:r>
              <w:rPr>
                <w:sz w:val="21"/>
                <w:szCs w:val="21"/>
              </w:rPr>
              <w:t>expected_bank</w:t>
            </w:r>
          </w:p>
        </w:tc>
        <w:tc>
          <w:tcPr>
            <w:tcW w:w="907" w:type="dxa"/>
            <w:tcBorders>
              <w:left w:val="nil"/>
              <w:bottom w:val="nil"/>
              <w:right w:val="nil"/>
            </w:tcBorders>
            <w:tcMar>
              <w:top w:w="45" w:type="dxa"/>
              <w:left w:w="85" w:type="dxa"/>
              <w:bottom w:w="45" w:type="dxa"/>
              <w:right w:w="85" w:type="dxa"/>
            </w:tcMar>
            <w:vAlign w:val="center"/>
          </w:tcPr>
          <w:p w14:paraId="585E7E57" w14:textId="77777777" w:rsidR="004139D5" w:rsidRDefault="002735B2">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3C21BB81"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75230CEA"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5CB37108" w14:textId="77777777" w:rsidR="004139D5" w:rsidRDefault="002735B2">
            <w:pPr>
              <w:keepLines/>
              <w:spacing w:line="360" w:lineRule="exact"/>
              <w:ind w:firstLine="0"/>
              <w:rPr>
                <w:rFonts w:hint="eastAsia"/>
              </w:rPr>
            </w:pPr>
            <w:r>
              <w:rPr>
                <w:sz w:val="21"/>
                <w:szCs w:val="21"/>
              </w:rPr>
              <w:t>来源银行净收款（整数分）</w:t>
            </w:r>
          </w:p>
        </w:tc>
      </w:tr>
      <w:tr w:rsidR="004139D5" w14:paraId="0BE66EF7"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17AD0271" w14:textId="77777777" w:rsidR="004139D5" w:rsidRDefault="002735B2">
            <w:pPr>
              <w:keepLines/>
              <w:spacing w:line="360" w:lineRule="exact"/>
              <w:ind w:firstLine="0"/>
              <w:rPr>
                <w:rFonts w:hint="eastAsia"/>
              </w:rPr>
            </w:pPr>
            <w:r>
              <w:rPr>
                <w:sz w:val="21"/>
                <w:szCs w:val="21"/>
              </w:rPr>
              <w:t>expected_pos</w:t>
            </w:r>
          </w:p>
        </w:tc>
        <w:tc>
          <w:tcPr>
            <w:tcW w:w="907" w:type="dxa"/>
            <w:tcBorders>
              <w:left w:val="nil"/>
              <w:bottom w:val="nil"/>
              <w:right w:val="nil"/>
            </w:tcBorders>
            <w:tcMar>
              <w:top w:w="45" w:type="dxa"/>
              <w:left w:w="85" w:type="dxa"/>
              <w:bottom w:w="45" w:type="dxa"/>
              <w:right w:w="85" w:type="dxa"/>
            </w:tcMar>
            <w:vAlign w:val="center"/>
          </w:tcPr>
          <w:p w14:paraId="63435BED" w14:textId="77777777" w:rsidR="004139D5" w:rsidRDefault="002735B2">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2A2A79C0"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3A8D8EBF"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63AA009D" w14:textId="77777777" w:rsidR="004139D5" w:rsidRDefault="002735B2">
            <w:pPr>
              <w:keepLines/>
              <w:spacing w:line="360" w:lineRule="exact"/>
              <w:ind w:firstLine="0"/>
              <w:rPr>
                <w:rFonts w:hint="eastAsia"/>
              </w:rPr>
            </w:pPr>
            <w:r>
              <w:rPr>
                <w:sz w:val="21"/>
                <w:szCs w:val="21"/>
              </w:rPr>
              <w:t>来源</w:t>
            </w:r>
            <w:r>
              <w:rPr>
                <w:sz w:val="21"/>
                <w:szCs w:val="21"/>
              </w:rPr>
              <w:t>POS</w:t>
            </w:r>
            <w:r>
              <w:rPr>
                <w:sz w:val="21"/>
                <w:szCs w:val="21"/>
              </w:rPr>
              <w:t>净收款（整数分）</w:t>
            </w:r>
          </w:p>
        </w:tc>
      </w:tr>
      <w:tr w:rsidR="004139D5" w14:paraId="3BA59B4F"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223BAABC" w14:textId="77777777" w:rsidR="004139D5" w:rsidRDefault="002735B2">
            <w:pPr>
              <w:keepLines/>
              <w:spacing w:line="360" w:lineRule="exact"/>
              <w:ind w:firstLine="0"/>
              <w:rPr>
                <w:rFonts w:hint="eastAsia"/>
              </w:rPr>
            </w:pPr>
            <w:r>
              <w:rPr>
                <w:sz w:val="21"/>
                <w:szCs w:val="21"/>
              </w:rPr>
              <w:t>observed_cash</w:t>
            </w:r>
          </w:p>
        </w:tc>
        <w:tc>
          <w:tcPr>
            <w:tcW w:w="907" w:type="dxa"/>
            <w:tcBorders>
              <w:left w:val="nil"/>
              <w:bottom w:val="nil"/>
              <w:right w:val="nil"/>
            </w:tcBorders>
            <w:tcMar>
              <w:top w:w="45" w:type="dxa"/>
              <w:left w:w="85" w:type="dxa"/>
              <w:bottom w:w="45" w:type="dxa"/>
              <w:right w:w="85" w:type="dxa"/>
            </w:tcMar>
            <w:vAlign w:val="center"/>
          </w:tcPr>
          <w:p w14:paraId="6611C031" w14:textId="77777777" w:rsidR="004139D5" w:rsidRDefault="002735B2">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52070618"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7281AEF1"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742146CA" w14:textId="77777777" w:rsidR="004139D5" w:rsidRDefault="002735B2">
            <w:pPr>
              <w:keepLines/>
              <w:spacing w:line="360" w:lineRule="exact"/>
              <w:ind w:firstLine="0"/>
              <w:rPr>
                <w:rFonts w:hint="eastAsia"/>
              </w:rPr>
            </w:pPr>
            <w:r>
              <w:rPr>
                <w:sz w:val="21"/>
                <w:szCs w:val="21"/>
              </w:rPr>
              <w:t>实际核对现金净额（整数分）</w:t>
            </w:r>
          </w:p>
        </w:tc>
      </w:tr>
      <w:tr w:rsidR="004139D5" w14:paraId="77FC82D4"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5B43FD24" w14:textId="77777777" w:rsidR="004139D5" w:rsidRDefault="002735B2">
            <w:pPr>
              <w:keepLines/>
              <w:spacing w:line="360" w:lineRule="exact"/>
              <w:ind w:firstLine="0"/>
              <w:rPr>
                <w:rFonts w:hint="eastAsia"/>
              </w:rPr>
            </w:pPr>
            <w:r>
              <w:rPr>
                <w:sz w:val="21"/>
                <w:szCs w:val="21"/>
              </w:rPr>
              <w:t>observed_bank</w:t>
            </w:r>
          </w:p>
        </w:tc>
        <w:tc>
          <w:tcPr>
            <w:tcW w:w="907" w:type="dxa"/>
            <w:tcBorders>
              <w:left w:val="nil"/>
              <w:bottom w:val="nil"/>
              <w:right w:val="nil"/>
            </w:tcBorders>
            <w:tcMar>
              <w:top w:w="45" w:type="dxa"/>
              <w:left w:w="85" w:type="dxa"/>
              <w:bottom w:w="45" w:type="dxa"/>
              <w:right w:w="85" w:type="dxa"/>
            </w:tcMar>
            <w:vAlign w:val="center"/>
          </w:tcPr>
          <w:p w14:paraId="5A5326F1" w14:textId="77777777" w:rsidR="004139D5" w:rsidRDefault="002735B2">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4309D5B9"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6B5902CE"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50CD888E" w14:textId="77777777" w:rsidR="004139D5" w:rsidRDefault="002735B2">
            <w:pPr>
              <w:keepLines/>
              <w:spacing w:line="360" w:lineRule="exact"/>
              <w:ind w:firstLine="0"/>
              <w:rPr>
                <w:rFonts w:hint="eastAsia"/>
              </w:rPr>
            </w:pPr>
            <w:r>
              <w:rPr>
                <w:sz w:val="21"/>
                <w:szCs w:val="21"/>
              </w:rPr>
              <w:t>实际核对银行净额（整数分）</w:t>
            </w:r>
          </w:p>
        </w:tc>
      </w:tr>
      <w:tr w:rsidR="004139D5" w14:paraId="12E5A50A"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2D33F7A7" w14:textId="77777777" w:rsidR="004139D5" w:rsidRDefault="002735B2">
            <w:pPr>
              <w:keepLines/>
              <w:spacing w:line="360" w:lineRule="exact"/>
              <w:ind w:firstLine="0"/>
              <w:rPr>
                <w:rFonts w:hint="eastAsia"/>
              </w:rPr>
            </w:pPr>
            <w:r>
              <w:rPr>
                <w:sz w:val="21"/>
                <w:szCs w:val="21"/>
              </w:rPr>
              <w:t>observed_pos</w:t>
            </w:r>
          </w:p>
        </w:tc>
        <w:tc>
          <w:tcPr>
            <w:tcW w:w="907" w:type="dxa"/>
            <w:tcBorders>
              <w:left w:val="nil"/>
              <w:bottom w:val="nil"/>
              <w:right w:val="nil"/>
            </w:tcBorders>
            <w:tcMar>
              <w:top w:w="45" w:type="dxa"/>
              <w:left w:w="85" w:type="dxa"/>
              <w:bottom w:w="45" w:type="dxa"/>
              <w:right w:w="85" w:type="dxa"/>
            </w:tcMar>
            <w:vAlign w:val="center"/>
          </w:tcPr>
          <w:p w14:paraId="3DB0863A" w14:textId="77777777" w:rsidR="004139D5" w:rsidRDefault="002735B2">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381A40A1"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622E26FE"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1F9ADB8E" w14:textId="77777777" w:rsidR="004139D5" w:rsidRDefault="002735B2">
            <w:pPr>
              <w:keepLines/>
              <w:spacing w:line="360" w:lineRule="exact"/>
              <w:ind w:firstLine="0"/>
              <w:rPr>
                <w:rFonts w:hint="eastAsia"/>
              </w:rPr>
            </w:pPr>
            <w:r>
              <w:rPr>
                <w:sz w:val="21"/>
                <w:szCs w:val="21"/>
              </w:rPr>
              <w:t>实际核对</w:t>
            </w:r>
            <w:r>
              <w:rPr>
                <w:sz w:val="21"/>
                <w:szCs w:val="21"/>
              </w:rPr>
              <w:t>POS</w:t>
            </w:r>
            <w:r>
              <w:rPr>
                <w:sz w:val="21"/>
                <w:szCs w:val="21"/>
              </w:rPr>
              <w:t>净额（整数分）</w:t>
            </w:r>
          </w:p>
        </w:tc>
      </w:tr>
      <w:tr w:rsidR="004139D5" w14:paraId="13E8BB6A"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0EF92AEE" w14:textId="77777777" w:rsidR="004139D5" w:rsidRDefault="002735B2">
            <w:pPr>
              <w:keepLines/>
              <w:spacing w:line="360" w:lineRule="exact"/>
              <w:ind w:firstLine="0"/>
              <w:rPr>
                <w:rFonts w:hint="eastAsia"/>
              </w:rPr>
            </w:pPr>
            <w:r>
              <w:rPr>
                <w:sz w:val="21"/>
                <w:szCs w:val="21"/>
              </w:rPr>
              <w:t>source_signature</w:t>
            </w:r>
          </w:p>
        </w:tc>
        <w:tc>
          <w:tcPr>
            <w:tcW w:w="907" w:type="dxa"/>
            <w:tcBorders>
              <w:left w:val="nil"/>
              <w:bottom w:val="nil"/>
              <w:right w:val="nil"/>
            </w:tcBorders>
            <w:tcMar>
              <w:top w:w="45" w:type="dxa"/>
              <w:left w:w="85" w:type="dxa"/>
              <w:bottom w:w="45" w:type="dxa"/>
              <w:right w:w="85" w:type="dxa"/>
            </w:tcMar>
            <w:vAlign w:val="center"/>
          </w:tcPr>
          <w:p w14:paraId="07F0AC14"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370636E9"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0475529A"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23EE9C23" w14:textId="77777777" w:rsidR="004139D5" w:rsidRDefault="002735B2">
            <w:pPr>
              <w:keepLines/>
              <w:spacing w:line="360" w:lineRule="exact"/>
              <w:ind w:firstLine="0"/>
              <w:rPr>
                <w:rFonts w:hint="eastAsia"/>
              </w:rPr>
            </w:pPr>
            <w:r>
              <w:rPr>
                <w:sz w:val="21"/>
                <w:szCs w:val="21"/>
              </w:rPr>
              <w:t>来源数据</w:t>
            </w:r>
            <w:r>
              <w:rPr>
                <w:sz w:val="21"/>
                <w:szCs w:val="21"/>
              </w:rPr>
              <w:t>SHA-256</w:t>
            </w:r>
            <w:r>
              <w:rPr>
                <w:sz w:val="21"/>
                <w:szCs w:val="21"/>
              </w:rPr>
              <w:t>签名</w:t>
            </w:r>
          </w:p>
        </w:tc>
      </w:tr>
      <w:tr w:rsidR="004139D5" w14:paraId="5B240745"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626A9D09" w14:textId="77777777" w:rsidR="004139D5" w:rsidRDefault="002735B2">
            <w:pPr>
              <w:keepLines/>
              <w:spacing w:line="360" w:lineRule="exact"/>
              <w:ind w:firstLine="0"/>
              <w:rPr>
                <w:rFonts w:hint="eastAsia"/>
              </w:rPr>
            </w:pPr>
            <w:r>
              <w:rPr>
                <w:sz w:val="21"/>
                <w:szCs w:val="21"/>
              </w:rPr>
              <w:lastRenderedPageBreak/>
              <w:t>reference</w:t>
            </w:r>
          </w:p>
        </w:tc>
        <w:tc>
          <w:tcPr>
            <w:tcW w:w="907" w:type="dxa"/>
            <w:tcBorders>
              <w:left w:val="nil"/>
              <w:bottom w:val="nil"/>
              <w:right w:val="nil"/>
            </w:tcBorders>
            <w:tcMar>
              <w:top w:w="45" w:type="dxa"/>
              <w:left w:w="85" w:type="dxa"/>
              <w:bottom w:w="45" w:type="dxa"/>
              <w:right w:w="85" w:type="dxa"/>
            </w:tcMar>
            <w:vAlign w:val="center"/>
          </w:tcPr>
          <w:p w14:paraId="2F173FB5"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29F3C9A3"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088B459D"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61FA51E1" w14:textId="77777777" w:rsidR="004139D5" w:rsidRDefault="002735B2">
            <w:pPr>
              <w:keepLines/>
              <w:spacing w:line="360" w:lineRule="exact"/>
              <w:ind w:firstLine="0"/>
              <w:rPr>
                <w:rFonts w:hint="eastAsia"/>
              </w:rPr>
            </w:pPr>
            <w:r>
              <w:rPr>
                <w:sz w:val="21"/>
                <w:szCs w:val="21"/>
              </w:rPr>
              <w:t>核对凭证</w:t>
            </w:r>
            <w:r>
              <w:rPr>
                <w:sz w:val="21"/>
                <w:szCs w:val="21"/>
              </w:rPr>
              <w:t>/</w:t>
            </w:r>
            <w:r>
              <w:rPr>
                <w:sz w:val="21"/>
                <w:szCs w:val="21"/>
              </w:rPr>
              <w:t>依据</w:t>
            </w:r>
          </w:p>
        </w:tc>
      </w:tr>
      <w:tr w:rsidR="004139D5" w14:paraId="497D167D"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1037B670" w14:textId="77777777" w:rsidR="004139D5" w:rsidRDefault="002735B2">
            <w:pPr>
              <w:keepLines/>
              <w:spacing w:line="360" w:lineRule="exact"/>
              <w:ind w:firstLine="0"/>
              <w:rPr>
                <w:rFonts w:hint="eastAsia"/>
              </w:rPr>
            </w:pPr>
            <w:r>
              <w:rPr>
                <w:sz w:val="21"/>
                <w:szCs w:val="21"/>
              </w:rPr>
              <w:t>reason</w:t>
            </w:r>
          </w:p>
        </w:tc>
        <w:tc>
          <w:tcPr>
            <w:tcW w:w="907" w:type="dxa"/>
            <w:tcBorders>
              <w:left w:val="nil"/>
              <w:bottom w:val="nil"/>
              <w:right w:val="nil"/>
            </w:tcBorders>
            <w:tcMar>
              <w:top w:w="45" w:type="dxa"/>
              <w:left w:w="85" w:type="dxa"/>
              <w:bottom w:w="45" w:type="dxa"/>
              <w:right w:w="85" w:type="dxa"/>
            </w:tcMar>
            <w:vAlign w:val="center"/>
          </w:tcPr>
          <w:p w14:paraId="445EAE65"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7F552C02"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01864855"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1791A53F" w14:textId="77777777" w:rsidR="004139D5" w:rsidRDefault="002735B2">
            <w:pPr>
              <w:keepLines/>
              <w:spacing w:line="360" w:lineRule="exact"/>
              <w:ind w:firstLine="0"/>
              <w:rPr>
                <w:rFonts w:hint="eastAsia"/>
              </w:rPr>
            </w:pPr>
            <w:r>
              <w:rPr>
                <w:sz w:val="21"/>
                <w:szCs w:val="21"/>
              </w:rPr>
              <w:t>原因或说明</w:t>
            </w:r>
          </w:p>
        </w:tc>
      </w:tr>
      <w:tr w:rsidR="004139D5" w14:paraId="528F7A77"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5ED48C04" w14:textId="77777777" w:rsidR="004139D5" w:rsidRDefault="002735B2">
            <w:pPr>
              <w:keepLines/>
              <w:spacing w:line="360" w:lineRule="exact"/>
              <w:ind w:firstLine="0"/>
              <w:rPr>
                <w:rFonts w:hint="eastAsia"/>
              </w:rPr>
            </w:pPr>
            <w:r>
              <w:rPr>
                <w:sz w:val="21"/>
                <w:szCs w:val="21"/>
              </w:rPr>
              <w:t>recorded_at</w:t>
            </w:r>
          </w:p>
        </w:tc>
        <w:tc>
          <w:tcPr>
            <w:tcW w:w="907" w:type="dxa"/>
            <w:tcBorders>
              <w:left w:val="nil"/>
              <w:bottom w:val="nil"/>
              <w:right w:val="nil"/>
            </w:tcBorders>
            <w:tcMar>
              <w:top w:w="45" w:type="dxa"/>
              <w:left w:w="85" w:type="dxa"/>
              <w:bottom w:w="45" w:type="dxa"/>
              <w:right w:w="85" w:type="dxa"/>
            </w:tcMar>
            <w:vAlign w:val="center"/>
          </w:tcPr>
          <w:p w14:paraId="1B0C6C71"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46A8EF9C"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59FD153A"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5D243EF1" w14:textId="77777777" w:rsidR="004139D5" w:rsidRDefault="002735B2">
            <w:pPr>
              <w:keepLines/>
              <w:spacing w:line="360" w:lineRule="exact"/>
              <w:ind w:firstLine="0"/>
              <w:rPr>
                <w:rFonts w:hint="eastAsia"/>
              </w:rPr>
            </w:pPr>
            <w:r>
              <w:rPr>
                <w:sz w:val="21"/>
                <w:szCs w:val="21"/>
              </w:rPr>
              <w:t>记录时间（</w:t>
            </w:r>
            <w:r>
              <w:rPr>
                <w:sz w:val="21"/>
                <w:szCs w:val="21"/>
              </w:rPr>
              <w:t>UTC ISO</w:t>
            </w:r>
            <w:r>
              <w:rPr>
                <w:sz w:val="21"/>
                <w:szCs w:val="21"/>
              </w:rPr>
              <w:t>）</w:t>
            </w:r>
          </w:p>
        </w:tc>
      </w:tr>
      <w:tr w:rsidR="004139D5" w14:paraId="6682410F" w14:textId="77777777">
        <w:trPr>
          <w:cantSplit/>
          <w:jc w:val="center"/>
        </w:trPr>
        <w:tc>
          <w:tcPr>
            <w:tcW w:w="2381" w:type="dxa"/>
            <w:tcBorders>
              <w:left w:val="nil"/>
              <w:bottom w:val="single" w:sz="7" w:space="0" w:color="000000"/>
              <w:right w:val="nil"/>
            </w:tcBorders>
            <w:tcMar>
              <w:top w:w="45" w:type="dxa"/>
              <w:left w:w="85" w:type="dxa"/>
              <w:bottom w:w="45" w:type="dxa"/>
              <w:right w:w="85" w:type="dxa"/>
            </w:tcMar>
            <w:vAlign w:val="center"/>
          </w:tcPr>
          <w:p w14:paraId="655A1C0B" w14:textId="77777777" w:rsidR="004139D5" w:rsidRDefault="002735B2">
            <w:pPr>
              <w:keepLines/>
              <w:spacing w:line="360" w:lineRule="exact"/>
              <w:ind w:firstLine="0"/>
              <w:rPr>
                <w:rFonts w:hint="eastAsia"/>
              </w:rPr>
            </w:pPr>
            <w:r>
              <w:rPr>
                <w:sz w:val="21"/>
                <w:szCs w:val="21"/>
              </w:rPr>
              <w:t>recorded_by</w:t>
            </w:r>
          </w:p>
        </w:tc>
        <w:tc>
          <w:tcPr>
            <w:tcW w:w="907" w:type="dxa"/>
            <w:tcBorders>
              <w:left w:val="nil"/>
              <w:bottom w:val="single" w:sz="7" w:space="0" w:color="000000"/>
              <w:right w:val="nil"/>
            </w:tcBorders>
            <w:tcMar>
              <w:top w:w="45" w:type="dxa"/>
              <w:left w:w="85" w:type="dxa"/>
              <w:bottom w:w="45" w:type="dxa"/>
              <w:right w:w="85" w:type="dxa"/>
            </w:tcMar>
            <w:vAlign w:val="center"/>
          </w:tcPr>
          <w:p w14:paraId="4CF2B2A7"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single" w:sz="7" w:space="0" w:color="000000"/>
              <w:right w:val="nil"/>
            </w:tcBorders>
            <w:tcMar>
              <w:top w:w="45" w:type="dxa"/>
              <w:left w:w="85" w:type="dxa"/>
              <w:bottom w:w="45" w:type="dxa"/>
              <w:right w:w="85" w:type="dxa"/>
            </w:tcMar>
            <w:vAlign w:val="center"/>
          </w:tcPr>
          <w:p w14:paraId="15BC96A6" w14:textId="77777777" w:rsidR="004139D5" w:rsidRDefault="002735B2">
            <w:pPr>
              <w:keepLines/>
              <w:spacing w:line="360" w:lineRule="exact"/>
              <w:ind w:firstLine="0"/>
              <w:rPr>
                <w:rFonts w:hint="eastAsia"/>
              </w:rPr>
            </w:pPr>
            <w:r>
              <w:rPr>
                <w:sz w:val="21"/>
                <w:szCs w:val="21"/>
              </w:rPr>
              <w:t>FK/N</w:t>
            </w:r>
          </w:p>
        </w:tc>
        <w:tc>
          <w:tcPr>
            <w:tcW w:w="1304" w:type="dxa"/>
            <w:tcBorders>
              <w:left w:val="nil"/>
              <w:bottom w:val="single" w:sz="7" w:space="0" w:color="000000"/>
              <w:right w:val="nil"/>
            </w:tcBorders>
            <w:tcMar>
              <w:top w:w="45" w:type="dxa"/>
              <w:left w:w="85" w:type="dxa"/>
              <w:bottom w:w="45" w:type="dxa"/>
              <w:right w:w="85" w:type="dxa"/>
            </w:tcMar>
            <w:vAlign w:val="center"/>
          </w:tcPr>
          <w:p w14:paraId="7EEC19F2" w14:textId="77777777" w:rsidR="004139D5" w:rsidRDefault="002735B2">
            <w:pPr>
              <w:keepLines/>
              <w:spacing w:line="360" w:lineRule="exact"/>
              <w:ind w:firstLine="0"/>
              <w:rPr>
                <w:rFonts w:hint="eastAsia"/>
              </w:rPr>
            </w:pPr>
            <w:r>
              <w:rPr>
                <w:sz w:val="21"/>
                <w:szCs w:val="21"/>
              </w:rPr>
              <w:t>—</w:t>
            </w:r>
          </w:p>
        </w:tc>
        <w:tc>
          <w:tcPr>
            <w:tcW w:w="3061" w:type="dxa"/>
            <w:tcBorders>
              <w:left w:val="nil"/>
              <w:bottom w:val="single" w:sz="7" w:space="0" w:color="000000"/>
              <w:right w:val="nil"/>
            </w:tcBorders>
            <w:tcMar>
              <w:top w:w="45" w:type="dxa"/>
              <w:left w:w="85" w:type="dxa"/>
              <w:bottom w:w="45" w:type="dxa"/>
              <w:right w:w="85" w:type="dxa"/>
            </w:tcMar>
            <w:vAlign w:val="center"/>
          </w:tcPr>
          <w:p w14:paraId="42AC493B" w14:textId="77777777" w:rsidR="004139D5" w:rsidRDefault="002735B2">
            <w:pPr>
              <w:keepLines/>
              <w:spacing w:line="360" w:lineRule="exact"/>
              <w:ind w:firstLine="0"/>
              <w:rPr>
                <w:rFonts w:hint="eastAsia"/>
              </w:rPr>
            </w:pPr>
            <w:r>
              <w:rPr>
                <w:sz w:val="21"/>
                <w:szCs w:val="21"/>
              </w:rPr>
              <w:t>记录账号编号</w:t>
            </w:r>
          </w:p>
        </w:tc>
      </w:tr>
    </w:tbl>
    <w:p w14:paraId="2E06DA7B" w14:textId="77777777" w:rsidR="004139D5" w:rsidRDefault="002735B2">
      <w:pPr>
        <w:rPr>
          <w:rFonts w:hint="eastAsia"/>
        </w:rPr>
      </w:pPr>
      <w:r>
        <w:t>主键：</w:t>
      </w:r>
      <w:r>
        <w:t>id</w:t>
      </w:r>
      <w:r>
        <w:t>。</w:t>
      </w:r>
      <w:r>
        <w:t xml:space="preserve"> </w:t>
      </w:r>
      <w:r>
        <w:t>检查约束：</w:t>
      </w:r>
      <w:r>
        <w:t>revision &gt; 0</w:t>
      </w:r>
      <w:r>
        <w:t>。</w:t>
      </w:r>
    </w:p>
    <w:p w14:paraId="57F86817" w14:textId="77777777" w:rsidR="004139D5" w:rsidRDefault="002735B2">
      <w:pPr>
        <w:rPr>
          <w:rFonts w:hint="eastAsia"/>
        </w:rPr>
      </w:pPr>
      <w:r>
        <w:t>物理外键：</w:t>
      </w:r>
      <w:r>
        <w:t>recorded_by → users (id)</w:t>
      </w:r>
      <w:r>
        <w:t>；</w:t>
      </w:r>
      <w:r>
        <w:t>ON DELETE NO ACTION</w:t>
      </w:r>
      <w:r>
        <w:t>；</w:t>
      </w:r>
      <w:r>
        <w:t>clinic_id → clinics (id)</w:t>
      </w:r>
      <w:r>
        <w:t>；</w:t>
      </w:r>
      <w:r>
        <w:t>ON DELETE NO ACTION</w:t>
      </w:r>
      <w:r>
        <w:t>。</w:t>
      </w:r>
    </w:p>
    <w:p w14:paraId="6FBE182A" w14:textId="77777777" w:rsidR="004139D5" w:rsidRDefault="002735B2">
      <w:pPr>
        <w:rPr>
          <w:rFonts w:hint="eastAsia"/>
        </w:rPr>
      </w:pPr>
      <w:r>
        <w:t>触发器：</w:t>
      </w:r>
      <w:r>
        <w:t>reconciliations_no_update</w:t>
      </w:r>
      <w:r>
        <w:t>、</w:t>
      </w:r>
      <w:r>
        <w:t>reconciliations_no_delete</w:t>
      </w:r>
      <w:r>
        <w:t>。</w:t>
      </w:r>
    </w:p>
    <w:p w14:paraId="6AB1ECFB" w14:textId="77777777" w:rsidR="004139D5" w:rsidRDefault="002735B2">
      <w:pPr>
        <w:pStyle w:val="21"/>
        <w:numPr>
          <w:ilvl w:val="1"/>
          <w:numId w:val="11"/>
        </w:numPr>
      </w:pPr>
      <w:bookmarkStart w:id="170" w:name="_Toc243288798"/>
      <w:r>
        <w:t xml:space="preserve">visit_addenda </w:t>
      </w:r>
      <w:r>
        <w:t>诊疗附记</w:t>
      </w:r>
      <w:bookmarkEnd w:id="170"/>
    </w:p>
    <w:p w14:paraId="46DD3E69" w14:textId="77777777" w:rsidR="004139D5" w:rsidRDefault="002735B2">
      <w:pPr>
        <w:rPr>
          <w:rFonts w:hint="eastAsia"/>
        </w:rPr>
      </w:pPr>
      <w:r>
        <w:t>为已完成就诊追加含作者、原因和原版本的不可变附记。</w:t>
      </w:r>
      <w:r>
        <w:t xml:space="preserve"> </w:t>
      </w:r>
      <w:r>
        <w:t>来源：</w:t>
      </w:r>
      <w:r>
        <w:t>server/migrations/extensions.sql</w:t>
      </w:r>
      <w:r>
        <w:t>。</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2382"/>
        <w:gridCol w:w="907"/>
        <w:gridCol w:w="1191"/>
        <w:gridCol w:w="1304"/>
        <w:gridCol w:w="3061"/>
      </w:tblGrid>
      <w:tr w:rsidR="004139D5" w14:paraId="2F51FB4F" w14:textId="77777777">
        <w:trPr>
          <w:cantSplit/>
          <w:tblHeader/>
          <w:jc w:val="center"/>
        </w:trPr>
        <w:tc>
          <w:tcPr>
            <w:tcW w:w="238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0B02B32"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字段</w:t>
            </w:r>
          </w:p>
        </w:tc>
        <w:tc>
          <w:tcPr>
            <w:tcW w:w="907"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7175E9F6"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类型</w:t>
            </w:r>
          </w:p>
        </w:tc>
        <w:tc>
          <w:tcPr>
            <w:tcW w:w="119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539D8989"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键</w:t>
            </w:r>
            <w:r>
              <w:rPr>
                <w:rFonts w:ascii="Noto Sans SC" w:eastAsia="Noto Sans SC" w:hAnsi="Noto Sans SC" w:cs="Noto Sans SC"/>
                <w:b/>
                <w:bCs/>
                <w:sz w:val="21"/>
                <w:szCs w:val="21"/>
              </w:rPr>
              <w:t>/</w:t>
            </w:r>
            <w:r>
              <w:rPr>
                <w:rFonts w:ascii="Noto Sans SC" w:eastAsia="Noto Sans SC" w:hAnsi="Noto Sans SC" w:cs="Noto Sans SC"/>
                <w:b/>
                <w:bCs/>
                <w:sz w:val="21"/>
                <w:szCs w:val="21"/>
              </w:rPr>
              <w:t>可空</w:t>
            </w:r>
          </w:p>
        </w:tc>
        <w:tc>
          <w:tcPr>
            <w:tcW w:w="130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5DB240AF"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默认</w:t>
            </w:r>
          </w:p>
        </w:tc>
        <w:tc>
          <w:tcPr>
            <w:tcW w:w="306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A685357"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含义</w:t>
            </w:r>
          </w:p>
        </w:tc>
      </w:tr>
      <w:tr w:rsidR="004139D5" w14:paraId="1D795E62"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7722E335" w14:textId="77777777" w:rsidR="004139D5" w:rsidRDefault="002735B2">
            <w:pPr>
              <w:keepLines/>
              <w:spacing w:line="360" w:lineRule="exact"/>
              <w:ind w:firstLine="0"/>
              <w:rPr>
                <w:rFonts w:hint="eastAsia"/>
              </w:rPr>
            </w:pPr>
            <w:r>
              <w:rPr>
                <w:sz w:val="21"/>
                <w:szCs w:val="21"/>
              </w:rPr>
              <w:t>id</w:t>
            </w:r>
          </w:p>
        </w:tc>
        <w:tc>
          <w:tcPr>
            <w:tcW w:w="907" w:type="dxa"/>
            <w:tcBorders>
              <w:left w:val="nil"/>
              <w:bottom w:val="nil"/>
              <w:right w:val="nil"/>
            </w:tcBorders>
            <w:tcMar>
              <w:top w:w="45" w:type="dxa"/>
              <w:left w:w="85" w:type="dxa"/>
              <w:bottom w:w="45" w:type="dxa"/>
              <w:right w:w="85" w:type="dxa"/>
            </w:tcMar>
            <w:vAlign w:val="center"/>
          </w:tcPr>
          <w:p w14:paraId="10735C79"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34AF36F2" w14:textId="77777777" w:rsidR="004139D5" w:rsidRDefault="002735B2">
            <w:pPr>
              <w:keepLines/>
              <w:spacing w:line="360" w:lineRule="exact"/>
              <w:ind w:firstLine="0"/>
              <w:rPr>
                <w:rFonts w:hint="eastAsia"/>
              </w:rPr>
            </w:pPr>
            <w:r>
              <w:rPr>
                <w:sz w:val="21"/>
                <w:szCs w:val="21"/>
              </w:rPr>
              <w:t>PK*/Y</w:t>
            </w:r>
          </w:p>
        </w:tc>
        <w:tc>
          <w:tcPr>
            <w:tcW w:w="1304" w:type="dxa"/>
            <w:tcBorders>
              <w:left w:val="nil"/>
              <w:bottom w:val="nil"/>
              <w:right w:val="nil"/>
            </w:tcBorders>
            <w:tcMar>
              <w:top w:w="45" w:type="dxa"/>
              <w:left w:w="85" w:type="dxa"/>
              <w:bottom w:w="45" w:type="dxa"/>
              <w:right w:w="85" w:type="dxa"/>
            </w:tcMar>
            <w:vAlign w:val="center"/>
          </w:tcPr>
          <w:p w14:paraId="40DBA31A"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450CF755" w14:textId="77777777" w:rsidR="004139D5" w:rsidRDefault="002735B2">
            <w:pPr>
              <w:keepLines/>
              <w:spacing w:line="360" w:lineRule="exact"/>
              <w:ind w:firstLine="0"/>
              <w:rPr>
                <w:rFonts w:hint="eastAsia"/>
              </w:rPr>
            </w:pPr>
            <w:r>
              <w:rPr>
                <w:sz w:val="21"/>
                <w:szCs w:val="21"/>
              </w:rPr>
              <w:t>记录编号</w:t>
            </w:r>
          </w:p>
        </w:tc>
      </w:tr>
      <w:tr w:rsidR="004139D5" w14:paraId="745C5D51"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54269BA9" w14:textId="77777777" w:rsidR="004139D5" w:rsidRDefault="002735B2">
            <w:pPr>
              <w:keepLines/>
              <w:spacing w:line="360" w:lineRule="exact"/>
              <w:ind w:firstLine="0"/>
              <w:rPr>
                <w:rFonts w:hint="eastAsia"/>
              </w:rPr>
            </w:pPr>
            <w:r>
              <w:rPr>
                <w:sz w:val="21"/>
                <w:szCs w:val="21"/>
              </w:rPr>
              <w:t>visit_id</w:t>
            </w:r>
          </w:p>
        </w:tc>
        <w:tc>
          <w:tcPr>
            <w:tcW w:w="907" w:type="dxa"/>
            <w:tcBorders>
              <w:left w:val="nil"/>
              <w:bottom w:val="nil"/>
              <w:right w:val="nil"/>
            </w:tcBorders>
            <w:tcMar>
              <w:top w:w="45" w:type="dxa"/>
              <w:left w:w="85" w:type="dxa"/>
              <w:bottom w:w="45" w:type="dxa"/>
              <w:right w:w="85" w:type="dxa"/>
            </w:tcMar>
            <w:vAlign w:val="center"/>
          </w:tcPr>
          <w:p w14:paraId="682E75DD"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596C8676" w14:textId="77777777" w:rsidR="004139D5" w:rsidRDefault="002735B2">
            <w:pPr>
              <w:keepLines/>
              <w:spacing w:line="360" w:lineRule="exact"/>
              <w:ind w:firstLine="0"/>
              <w:rPr>
                <w:rFonts w:hint="eastAsia"/>
              </w:rPr>
            </w:pPr>
            <w:r>
              <w:rPr>
                <w:sz w:val="21"/>
                <w:szCs w:val="21"/>
              </w:rPr>
              <w:t>FK/N</w:t>
            </w:r>
          </w:p>
        </w:tc>
        <w:tc>
          <w:tcPr>
            <w:tcW w:w="1304" w:type="dxa"/>
            <w:tcBorders>
              <w:left w:val="nil"/>
              <w:bottom w:val="nil"/>
              <w:right w:val="nil"/>
            </w:tcBorders>
            <w:tcMar>
              <w:top w:w="45" w:type="dxa"/>
              <w:left w:w="85" w:type="dxa"/>
              <w:bottom w:w="45" w:type="dxa"/>
              <w:right w:w="85" w:type="dxa"/>
            </w:tcMar>
            <w:vAlign w:val="center"/>
          </w:tcPr>
          <w:p w14:paraId="336F3B47"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4D41E789" w14:textId="77777777" w:rsidR="004139D5" w:rsidRDefault="002735B2">
            <w:pPr>
              <w:keepLines/>
              <w:spacing w:line="360" w:lineRule="exact"/>
              <w:ind w:firstLine="0"/>
              <w:rPr>
                <w:rFonts w:hint="eastAsia"/>
              </w:rPr>
            </w:pPr>
            <w:r>
              <w:rPr>
                <w:sz w:val="21"/>
                <w:szCs w:val="21"/>
              </w:rPr>
              <w:t>就诊编号</w:t>
            </w:r>
          </w:p>
        </w:tc>
      </w:tr>
      <w:tr w:rsidR="004139D5" w14:paraId="61D57D71"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1674D182" w14:textId="77777777" w:rsidR="004139D5" w:rsidRDefault="002735B2">
            <w:pPr>
              <w:keepLines/>
              <w:spacing w:line="360" w:lineRule="exact"/>
              <w:ind w:firstLine="0"/>
              <w:rPr>
                <w:rFonts w:hint="eastAsia"/>
              </w:rPr>
            </w:pPr>
            <w:r>
              <w:rPr>
                <w:sz w:val="21"/>
                <w:szCs w:val="21"/>
              </w:rPr>
              <w:t>original_version</w:t>
            </w:r>
          </w:p>
        </w:tc>
        <w:tc>
          <w:tcPr>
            <w:tcW w:w="907" w:type="dxa"/>
            <w:tcBorders>
              <w:left w:val="nil"/>
              <w:bottom w:val="nil"/>
              <w:right w:val="nil"/>
            </w:tcBorders>
            <w:tcMar>
              <w:top w:w="45" w:type="dxa"/>
              <w:left w:w="85" w:type="dxa"/>
              <w:bottom w:w="45" w:type="dxa"/>
              <w:right w:w="85" w:type="dxa"/>
            </w:tcMar>
            <w:vAlign w:val="center"/>
          </w:tcPr>
          <w:p w14:paraId="1A961D0E" w14:textId="77777777" w:rsidR="004139D5" w:rsidRDefault="002735B2">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0BE557BD"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7863A33B"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217A09C5" w14:textId="77777777" w:rsidR="004139D5" w:rsidRDefault="002735B2">
            <w:pPr>
              <w:keepLines/>
              <w:spacing w:line="360" w:lineRule="exact"/>
              <w:ind w:firstLine="0"/>
              <w:rPr>
                <w:rFonts w:hint="eastAsia"/>
              </w:rPr>
            </w:pPr>
            <w:r>
              <w:rPr>
                <w:sz w:val="21"/>
                <w:szCs w:val="21"/>
              </w:rPr>
              <w:t>附记所针对的原就诊版本</w:t>
            </w:r>
          </w:p>
        </w:tc>
      </w:tr>
      <w:tr w:rsidR="004139D5" w14:paraId="1726463D"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563A3EB4" w14:textId="77777777" w:rsidR="004139D5" w:rsidRDefault="002735B2">
            <w:pPr>
              <w:keepLines/>
              <w:spacing w:line="360" w:lineRule="exact"/>
              <w:ind w:firstLine="0"/>
              <w:rPr>
                <w:rFonts w:hint="eastAsia"/>
              </w:rPr>
            </w:pPr>
            <w:r>
              <w:rPr>
                <w:sz w:val="21"/>
                <w:szCs w:val="21"/>
              </w:rPr>
              <w:t>reason</w:t>
            </w:r>
          </w:p>
        </w:tc>
        <w:tc>
          <w:tcPr>
            <w:tcW w:w="907" w:type="dxa"/>
            <w:tcBorders>
              <w:left w:val="nil"/>
              <w:bottom w:val="nil"/>
              <w:right w:val="nil"/>
            </w:tcBorders>
            <w:tcMar>
              <w:top w:w="45" w:type="dxa"/>
              <w:left w:w="85" w:type="dxa"/>
              <w:bottom w:w="45" w:type="dxa"/>
              <w:right w:w="85" w:type="dxa"/>
            </w:tcMar>
            <w:vAlign w:val="center"/>
          </w:tcPr>
          <w:p w14:paraId="13845363"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567FC831"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7F2FE7B9"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6BD9A1EF" w14:textId="77777777" w:rsidR="004139D5" w:rsidRDefault="002735B2">
            <w:pPr>
              <w:keepLines/>
              <w:spacing w:line="360" w:lineRule="exact"/>
              <w:ind w:firstLine="0"/>
              <w:rPr>
                <w:rFonts w:hint="eastAsia"/>
              </w:rPr>
            </w:pPr>
            <w:r>
              <w:rPr>
                <w:sz w:val="21"/>
                <w:szCs w:val="21"/>
              </w:rPr>
              <w:t>原因或说明</w:t>
            </w:r>
          </w:p>
        </w:tc>
      </w:tr>
      <w:tr w:rsidR="004139D5" w14:paraId="739189C5"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326141BE" w14:textId="77777777" w:rsidR="004139D5" w:rsidRDefault="002735B2">
            <w:pPr>
              <w:keepLines/>
              <w:spacing w:line="360" w:lineRule="exact"/>
              <w:ind w:firstLine="0"/>
              <w:rPr>
                <w:rFonts w:hint="eastAsia"/>
              </w:rPr>
            </w:pPr>
            <w:r>
              <w:rPr>
                <w:sz w:val="21"/>
                <w:szCs w:val="21"/>
              </w:rPr>
              <w:t>content</w:t>
            </w:r>
          </w:p>
        </w:tc>
        <w:tc>
          <w:tcPr>
            <w:tcW w:w="907" w:type="dxa"/>
            <w:tcBorders>
              <w:left w:val="nil"/>
              <w:bottom w:val="nil"/>
              <w:right w:val="nil"/>
            </w:tcBorders>
            <w:tcMar>
              <w:top w:w="45" w:type="dxa"/>
              <w:left w:w="85" w:type="dxa"/>
              <w:bottom w:w="45" w:type="dxa"/>
              <w:right w:w="85" w:type="dxa"/>
            </w:tcMar>
            <w:vAlign w:val="center"/>
          </w:tcPr>
          <w:p w14:paraId="5823D69C"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71ED0E89"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2E53A53E"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59F6FE95" w14:textId="77777777" w:rsidR="004139D5" w:rsidRDefault="002735B2">
            <w:pPr>
              <w:keepLines/>
              <w:spacing w:line="360" w:lineRule="exact"/>
              <w:ind w:firstLine="0"/>
              <w:rPr>
                <w:rFonts w:hint="eastAsia"/>
              </w:rPr>
            </w:pPr>
            <w:r>
              <w:rPr>
                <w:sz w:val="21"/>
                <w:szCs w:val="21"/>
              </w:rPr>
              <w:t>附记正文</w:t>
            </w:r>
          </w:p>
        </w:tc>
      </w:tr>
      <w:tr w:rsidR="004139D5" w14:paraId="72501FC7"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315F3D22" w14:textId="77777777" w:rsidR="004139D5" w:rsidRDefault="002735B2">
            <w:pPr>
              <w:keepLines/>
              <w:spacing w:line="360" w:lineRule="exact"/>
              <w:ind w:firstLine="0"/>
              <w:rPr>
                <w:rFonts w:hint="eastAsia"/>
              </w:rPr>
            </w:pPr>
            <w:r>
              <w:rPr>
                <w:sz w:val="21"/>
                <w:szCs w:val="21"/>
              </w:rPr>
              <w:t>recorded_at</w:t>
            </w:r>
          </w:p>
        </w:tc>
        <w:tc>
          <w:tcPr>
            <w:tcW w:w="907" w:type="dxa"/>
            <w:tcBorders>
              <w:left w:val="nil"/>
              <w:bottom w:val="nil"/>
              <w:right w:val="nil"/>
            </w:tcBorders>
            <w:tcMar>
              <w:top w:w="45" w:type="dxa"/>
              <w:left w:w="85" w:type="dxa"/>
              <w:bottom w:w="45" w:type="dxa"/>
              <w:right w:w="85" w:type="dxa"/>
            </w:tcMar>
            <w:vAlign w:val="center"/>
          </w:tcPr>
          <w:p w14:paraId="2DB910DA"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2FC84A52"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31D7FE70"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4648CF93" w14:textId="77777777" w:rsidR="004139D5" w:rsidRDefault="002735B2">
            <w:pPr>
              <w:keepLines/>
              <w:spacing w:line="360" w:lineRule="exact"/>
              <w:ind w:firstLine="0"/>
              <w:rPr>
                <w:rFonts w:hint="eastAsia"/>
              </w:rPr>
            </w:pPr>
            <w:r>
              <w:rPr>
                <w:sz w:val="21"/>
                <w:szCs w:val="21"/>
              </w:rPr>
              <w:t>记录时间（</w:t>
            </w:r>
            <w:r>
              <w:rPr>
                <w:sz w:val="21"/>
                <w:szCs w:val="21"/>
              </w:rPr>
              <w:t>UTC ISO</w:t>
            </w:r>
            <w:r>
              <w:rPr>
                <w:sz w:val="21"/>
                <w:szCs w:val="21"/>
              </w:rPr>
              <w:t>）</w:t>
            </w:r>
          </w:p>
        </w:tc>
      </w:tr>
      <w:tr w:rsidR="004139D5" w14:paraId="5CC8FA16"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06E00C48" w14:textId="77777777" w:rsidR="004139D5" w:rsidRDefault="002735B2">
            <w:pPr>
              <w:keepLines/>
              <w:spacing w:line="360" w:lineRule="exact"/>
              <w:ind w:firstLine="0"/>
              <w:rPr>
                <w:rFonts w:hint="eastAsia"/>
              </w:rPr>
            </w:pPr>
            <w:r>
              <w:rPr>
                <w:sz w:val="21"/>
                <w:szCs w:val="21"/>
              </w:rPr>
              <w:t>recorded_by</w:t>
            </w:r>
          </w:p>
        </w:tc>
        <w:tc>
          <w:tcPr>
            <w:tcW w:w="907" w:type="dxa"/>
            <w:tcBorders>
              <w:left w:val="nil"/>
              <w:bottom w:val="nil"/>
              <w:right w:val="nil"/>
            </w:tcBorders>
            <w:tcMar>
              <w:top w:w="45" w:type="dxa"/>
              <w:left w:w="85" w:type="dxa"/>
              <w:bottom w:w="45" w:type="dxa"/>
              <w:right w:w="85" w:type="dxa"/>
            </w:tcMar>
            <w:vAlign w:val="center"/>
          </w:tcPr>
          <w:p w14:paraId="5C43EAB7"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3490500A" w14:textId="77777777" w:rsidR="004139D5" w:rsidRDefault="002735B2">
            <w:pPr>
              <w:keepLines/>
              <w:spacing w:line="360" w:lineRule="exact"/>
              <w:ind w:firstLine="0"/>
              <w:rPr>
                <w:rFonts w:hint="eastAsia"/>
              </w:rPr>
            </w:pPr>
            <w:r>
              <w:rPr>
                <w:sz w:val="21"/>
                <w:szCs w:val="21"/>
              </w:rPr>
              <w:t>FK/N</w:t>
            </w:r>
          </w:p>
        </w:tc>
        <w:tc>
          <w:tcPr>
            <w:tcW w:w="1304" w:type="dxa"/>
            <w:tcBorders>
              <w:left w:val="nil"/>
              <w:bottom w:val="nil"/>
              <w:right w:val="nil"/>
            </w:tcBorders>
            <w:tcMar>
              <w:top w:w="45" w:type="dxa"/>
              <w:left w:w="85" w:type="dxa"/>
              <w:bottom w:w="45" w:type="dxa"/>
              <w:right w:w="85" w:type="dxa"/>
            </w:tcMar>
            <w:vAlign w:val="center"/>
          </w:tcPr>
          <w:p w14:paraId="1F5B5625"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0E047A00" w14:textId="77777777" w:rsidR="004139D5" w:rsidRDefault="002735B2">
            <w:pPr>
              <w:keepLines/>
              <w:spacing w:line="360" w:lineRule="exact"/>
              <w:ind w:firstLine="0"/>
              <w:rPr>
                <w:rFonts w:hint="eastAsia"/>
              </w:rPr>
            </w:pPr>
            <w:r>
              <w:rPr>
                <w:sz w:val="21"/>
                <w:szCs w:val="21"/>
              </w:rPr>
              <w:t>记录账号编号</w:t>
            </w:r>
          </w:p>
        </w:tc>
      </w:tr>
      <w:tr w:rsidR="004139D5" w14:paraId="0BFA798E" w14:textId="77777777">
        <w:trPr>
          <w:cantSplit/>
          <w:jc w:val="center"/>
        </w:trPr>
        <w:tc>
          <w:tcPr>
            <w:tcW w:w="2381" w:type="dxa"/>
            <w:tcBorders>
              <w:left w:val="nil"/>
              <w:bottom w:val="single" w:sz="7" w:space="0" w:color="000000"/>
              <w:right w:val="nil"/>
            </w:tcBorders>
            <w:tcMar>
              <w:top w:w="45" w:type="dxa"/>
              <w:left w:w="85" w:type="dxa"/>
              <w:bottom w:w="45" w:type="dxa"/>
              <w:right w:w="85" w:type="dxa"/>
            </w:tcMar>
            <w:vAlign w:val="center"/>
          </w:tcPr>
          <w:p w14:paraId="252EFEA7" w14:textId="77777777" w:rsidR="004139D5" w:rsidRDefault="002735B2">
            <w:pPr>
              <w:keepLines/>
              <w:spacing w:line="360" w:lineRule="exact"/>
              <w:ind w:firstLine="0"/>
              <w:rPr>
                <w:rFonts w:hint="eastAsia"/>
              </w:rPr>
            </w:pPr>
            <w:r>
              <w:rPr>
                <w:sz w:val="21"/>
                <w:szCs w:val="21"/>
              </w:rPr>
              <w:t>author_name</w:t>
            </w:r>
          </w:p>
        </w:tc>
        <w:tc>
          <w:tcPr>
            <w:tcW w:w="907" w:type="dxa"/>
            <w:tcBorders>
              <w:left w:val="nil"/>
              <w:bottom w:val="single" w:sz="7" w:space="0" w:color="000000"/>
              <w:right w:val="nil"/>
            </w:tcBorders>
            <w:tcMar>
              <w:top w:w="45" w:type="dxa"/>
              <w:left w:w="85" w:type="dxa"/>
              <w:bottom w:w="45" w:type="dxa"/>
              <w:right w:w="85" w:type="dxa"/>
            </w:tcMar>
            <w:vAlign w:val="center"/>
          </w:tcPr>
          <w:p w14:paraId="16EC0C49"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single" w:sz="7" w:space="0" w:color="000000"/>
              <w:right w:val="nil"/>
            </w:tcBorders>
            <w:tcMar>
              <w:top w:w="45" w:type="dxa"/>
              <w:left w:w="85" w:type="dxa"/>
              <w:bottom w:w="45" w:type="dxa"/>
              <w:right w:w="85" w:type="dxa"/>
            </w:tcMar>
            <w:vAlign w:val="center"/>
          </w:tcPr>
          <w:p w14:paraId="78A00829"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single" w:sz="7" w:space="0" w:color="000000"/>
              <w:right w:val="nil"/>
            </w:tcBorders>
            <w:tcMar>
              <w:top w:w="45" w:type="dxa"/>
              <w:left w:w="85" w:type="dxa"/>
              <w:bottom w:w="45" w:type="dxa"/>
              <w:right w:w="85" w:type="dxa"/>
            </w:tcMar>
            <w:vAlign w:val="center"/>
          </w:tcPr>
          <w:p w14:paraId="2E65FD37" w14:textId="77777777" w:rsidR="004139D5" w:rsidRDefault="002735B2">
            <w:pPr>
              <w:keepLines/>
              <w:spacing w:line="360" w:lineRule="exact"/>
              <w:ind w:firstLine="0"/>
              <w:rPr>
                <w:rFonts w:hint="eastAsia"/>
              </w:rPr>
            </w:pPr>
            <w:r>
              <w:rPr>
                <w:sz w:val="21"/>
                <w:szCs w:val="21"/>
              </w:rPr>
              <w:t>—</w:t>
            </w:r>
          </w:p>
        </w:tc>
        <w:tc>
          <w:tcPr>
            <w:tcW w:w="3061" w:type="dxa"/>
            <w:tcBorders>
              <w:left w:val="nil"/>
              <w:bottom w:val="single" w:sz="7" w:space="0" w:color="000000"/>
              <w:right w:val="nil"/>
            </w:tcBorders>
            <w:tcMar>
              <w:top w:w="45" w:type="dxa"/>
              <w:left w:w="85" w:type="dxa"/>
              <w:bottom w:w="45" w:type="dxa"/>
              <w:right w:w="85" w:type="dxa"/>
            </w:tcMar>
            <w:vAlign w:val="center"/>
          </w:tcPr>
          <w:p w14:paraId="19AFE540" w14:textId="77777777" w:rsidR="004139D5" w:rsidRDefault="002735B2">
            <w:pPr>
              <w:keepLines/>
              <w:spacing w:line="360" w:lineRule="exact"/>
              <w:ind w:firstLine="0"/>
              <w:rPr>
                <w:rFonts w:hint="eastAsia"/>
              </w:rPr>
            </w:pPr>
            <w:r>
              <w:rPr>
                <w:sz w:val="21"/>
                <w:szCs w:val="21"/>
              </w:rPr>
              <w:t>作者姓名快照</w:t>
            </w:r>
          </w:p>
        </w:tc>
      </w:tr>
    </w:tbl>
    <w:p w14:paraId="231603FF" w14:textId="77777777" w:rsidR="004139D5" w:rsidRDefault="002735B2">
      <w:pPr>
        <w:rPr>
          <w:rFonts w:hint="eastAsia"/>
        </w:rPr>
      </w:pPr>
      <w:r>
        <w:t>主键：</w:t>
      </w:r>
      <w:r>
        <w:t>id</w:t>
      </w:r>
      <w:r>
        <w:t>。</w:t>
      </w:r>
      <w:r>
        <w:t xml:space="preserve"> </w:t>
      </w:r>
      <w:r>
        <w:t>检查约束：</w:t>
      </w:r>
      <w:r>
        <w:t>original_version &gt; 0</w:t>
      </w:r>
      <w:r>
        <w:t>。</w:t>
      </w:r>
    </w:p>
    <w:p w14:paraId="1EA40516" w14:textId="77777777" w:rsidR="004139D5" w:rsidRDefault="002735B2">
      <w:pPr>
        <w:rPr>
          <w:rFonts w:hint="eastAsia"/>
        </w:rPr>
      </w:pPr>
      <w:r>
        <w:t>物理外键：</w:t>
      </w:r>
      <w:r>
        <w:t>recorded_by → users (id)</w:t>
      </w:r>
      <w:r>
        <w:t>；</w:t>
      </w:r>
      <w:r>
        <w:t>ON DELETE NO ACTION</w:t>
      </w:r>
      <w:r>
        <w:t>；</w:t>
      </w:r>
      <w:r>
        <w:t>visit_id → visits (id)</w:t>
      </w:r>
      <w:r>
        <w:t>；</w:t>
      </w:r>
      <w:r>
        <w:t>ON DELETE NO ACTION</w:t>
      </w:r>
      <w:r>
        <w:t>。</w:t>
      </w:r>
    </w:p>
    <w:p w14:paraId="1563E05B" w14:textId="77777777" w:rsidR="004139D5" w:rsidRDefault="002735B2">
      <w:pPr>
        <w:rPr>
          <w:rFonts w:hint="eastAsia"/>
        </w:rPr>
      </w:pPr>
      <w:r>
        <w:t>触发器：</w:t>
      </w:r>
      <w:r>
        <w:t>visit_addenda_no_update</w:t>
      </w:r>
      <w:r>
        <w:t>、</w:t>
      </w:r>
      <w:r>
        <w:t>visit_addenda_no_delete</w:t>
      </w:r>
      <w:r>
        <w:t>。</w:t>
      </w:r>
    </w:p>
    <w:p w14:paraId="33A2C1D9" w14:textId="77777777" w:rsidR="004139D5" w:rsidRDefault="002735B2">
      <w:pPr>
        <w:pStyle w:val="21"/>
        <w:numPr>
          <w:ilvl w:val="1"/>
          <w:numId w:val="11"/>
        </w:numPr>
      </w:pPr>
      <w:bookmarkStart w:id="171" w:name="_Toc243288799"/>
      <w:r>
        <w:lastRenderedPageBreak/>
        <w:t xml:space="preserve">patient_aliases </w:t>
      </w:r>
      <w:r>
        <w:t>患者归并别名</w:t>
      </w:r>
      <w:bookmarkEnd w:id="171"/>
    </w:p>
    <w:p w14:paraId="05F383EB" w14:textId="77777777" w:rsidR="004139D5" w:rsidRDefault="002735B2">
      <w:pPr>
        <w:rPr>
          <w:rFonts w:hint="eastAsia"/>
        </w:rPr>
      </w:pPr>
      <w:r>
        <w:t>保留源档案、目标档案、身份核验依据和归并操作者。</w:t>
      </w:r>
      <w:r>
        <w:t xml:space="preserve"> </w:t>
      </w:r>
      <w:r>
        <w:t>来源：</w:t>
      </w:r>
      <w:r>
        <w:t>server/migrations/extensions.sql</w:t>
      </w:r>
      <w:r>
        <w:t>。</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2382"/>
        <w:gridCol w:w="907"/>
        <w:gridCol w:w="1191"/>
        <w:gridCol w:w="1304"/>
        <w:gridCol w:w="3061"/>
      </w:tblGrid>
      <w:tr w:rsidR="004139D5" w14:paraId="485C6D08" w14:textId="77777777">
        <w:trPr>
          <w:cantSplit/>
          <w:tblHeader/>
          <w:jc w:val="center"/>
        </w:trPr>
        <w:tc>
          <w:tcPr>
            <w:tcW w:w="238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A1878EE"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字段</w:t>
            </w:r>
          </w:p>
        </w:tc>
        <w:tc>
          <w:tcPr>
            <w:tcW w:w="907"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47E422E5"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类型</w:t>
            </w:r>
          </w:p>
        </w:tc>
        <w:tc>
          <w:tcPr>
            <w:tcW w:w="119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61B7C44"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键</w:t>
            </w:r>
            <w:r>
              <w:rPr>
                <w:rFonts w:ascii="Noto Sans SC" w:eastAsia="Noto Sans SC" w:hAnsi="Noto Sans SC" w:cs="Noto Sans SC"/>
                <w:b/>
                <w:bCs/>
                <w:sz w:val="21"/>
                <w:szCs w:val="21"/>
              </w:rPr>
              <w:t>/</w:t>
            </w:r>
            <w:r>
              <w:rPr>
                <w:rFonts w:ascii="Noto Sans SC" w:eastAsia="Noto Sans SC" w:hAnsi="Noto Sans SC" w:cs="Noto Sans SC"/>
                <w:b/>
                <w:bCs/>
                <w:sz w:val="21"/>
                <w:szCs w:val="21"/>
              </w:rPr>
              <w:t>可空</w:t>
            </w:r>
          </w:p>
        </w:tc>
        <w:tc>
          <w:tcPr>
            <w:tcW w:w="130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77B04B6"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默认</w:t>
            </w:r>
          </w:p>
        </w:tc>
        <w:tc>
          <w:tcPr>
            <w:tcW w:w="306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057082F4"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含义</w:t>
            </w:r>
          </w:p>
        </w:tc>
      </w:tr>
      <w:tr w:rsidR="004139D5" w14:paraId="327175D5"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1CCFB40F" w14:textId="77777777" w:rsidR="004139D5" w:rsidRDefault="002735B2">
            <w:pPr>
              <w:keepLines/>
              <w:spacing w:line="360" w:lineRule="exact"/>
              <w:ind w:firstLine="0"/>
              <w:rPr>
                <w:rFonts w:hint="eastAsia"/>
              </w:rPr>
            </w:pPr>
            <w:r>
              <w:rPr>
                <w:sz w:val="21"/>
                <w:szCs w:val="21"/>
              </w:rPr>
              <w:t>id</w:t>
            </w:r>
          </w:p>
        </w:tc>
        <w:tc>
          <w:tcPr>
            <w:tcW w:w="907" w:type="dxa"/>
            <w:tcBorders>
              <w:left w:val="nil"/>
              <w:bottom w:val="nil"/>
              <w:right w:val="nil"/>
            </w:tcBorders>
            <w:tcMar>
              <w:top w:w="45" w:type="dxa"/>
              <w:left w:w="85" w:type="dxa"/>
              <w:bottom w:w="45" w:type="dxa"/>
              <w:right w:w="85" w:type="dxa"/>
            </w:tcMar>
            <w:vAlign w:val="center"/>
          </w:tcPr>
          <w:p w14:paraId="673B695B"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6D45B3F4" w14:textId="77777777" w:rsidR="004139D5" w:rsidRDefault="002735B2">
            <w:pPr>
              <w:keepLines/>
              <w:spacing w:line="360" w:lineRule="exact"/>
              <w:ind w:firstLine="0"/>
              <w:rPr>
                <w:rFonts w:hint="eastAsia"/>
              </w:rPr>
            </w:pPr>
            <w:r>
              <w:rPr>
                <w:sz w:val="21"/>
                <w:szCs w:val="21"/>
              </w:rPr>
              <w:t>PK*/Y</w:t>
            </w:r>
          </w:p>
        </w:tc>
        <w:tc>
          <w:tcPr>
            <w:tcW w:w="1304" w:type="dxa"/>
            <w:tcBorders>
              <w:left w:val="nil"/>
              <w:bottom w:val="nil"/>
              <w:right w:val="nil"/>
            </w:tcBorders>
            <w:tcMar>
              <w:top w:w="45" w:type="dxa"/>
              <w:left w:w="85" w:type="dxa"/>
              <w:bottom w:w="45" w:type="dxa"/>
              <w:right w:w="85" w:type="dxa"/>
            </w:tcMar>
            <w:vAlign w:val="center"/>
          </w:tcPr>
          <w:p w14:paraId="26158710"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22EB2830" w14:textId="77777777" w:rsidR="004139D5" w:rsidRDefault="002735B2">
            <w:pPr>
              <w:keepLines/>
              <w:spacing w:line="360" w:lineRule="exact"/>
              <w:ind w:firstLine="0"/>
              <w:rPr>
                <w:rFonts w:hint="eastAsia"/>
              </w:rPr>
            </w:pPr>
            <w:r>
              <w:rPr>
                <w:sz w:val="21"/>
                <w:szCs w:val="21"/>
              </w:rPr>
              <w:t>记录编号</w:t>
            </w:r>
          </w:p>
        </w:tc>
      </w:tr>
      <w:tr w:rsidR="004139D5" w14:paraId="059C1D7B"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45C22F4A" w14:textId="77777777" w:rsidR="004139D5" w:rsidRDefault="002735B2">
            <w:pPr>
              <w:keepLines/>
              <w:spacing w:line="360" w:lineRule="exact"/>
              <w:ind w:firstLine="0"/>
              <w:rPr>
                <w:rFonts w:hint="eastAsia"/>
              </w:rPr>
            </w:pPr>
            <w:r>
              <w:rPr>
                <w:sz w:val="21"/>
                <w:szCs w:val="21"/>
              </w:rPr>
              <w:t>source_id</w:t>
            </w:r>
          </w:p>
        </w:tc>
        <w:tc>
          <w:tcPr>
            <w:tcW w:w="907" w:type="dxa"/>
            <w:tcBorders>
              <w:left w:val="nil"/>
              <w:bottom w:val="nil"/>
              <w:right w:val="nil"/>
            </w:tcBorders>
            <w:tcMar>
              <w:top w:w="45" w:type="dxa"/>
              <w:left w:w="85" w:type="dxa"/>
              <w:bottom w:w="45" w:type="dxa"/>
              <w:right w:w="85" w:type="dxa"/>
            </w:tcMar>
            <w:vAlign w:val="center"/>
          </w:tcPr>
          <w:p w14:paraId="459D0B97"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34D2744D" w14:textId="77777777" w:rsidR="004139D5" w:rsidRDefault="002735B2">
            <w:pPr>
              <w:keepLines/>
              <w:spacing w:line="360" w:lineRule="exact"/>
              <w:ind w:firstLine="0"/>
              <w:rPr>
                <w:rFonts w:hint="eastAsia"/>
              </w:rPr>
            </w:pPr>
            <w:r>
              <w:rPr>
                <w:sz w:val="21"/>
                <w:szCs w:val="21"/>
              </w:rPr>
              <w:t>FK/N</w:t>
            </w:r>
          </w:p>
        </w:tc>
        <w:tc>
          <w:tcPr>
            <w:tcW w:w="1304" w:type="dxa"/>
            <w:tcBorders>
              <w:left w:val="nil"/>
              <w:bottom w:val="nil"/>
              <w:right w:val="nil"/>
            </w:tcBorders>
            <w:tcMar>
              <w:top w:w="45" w:type="dxa"/>
              <w:left w:w="85" w:type="dxa"/>
              <w:bottom w:w="45" w:type="dxa"/>
              <w:right w:w="85" w:type="dxa"/>
            </w:tcMar>
            <w:vAlign w:val="center"/>
          </w:tcPr>
          <w:p w14:paraId="08C47CA7"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74EEBB80" w14:textId="77777777" w:rsidR="004139D5" w:rsidRDefault="002735B2">
            <w:pPr>
              <w:keepLines/>
              <w:spacing w:line="360" w:lineRule="exact"/>
              <w:ind w:firstLine="0"/>
              <w:rPr>
                <w:rFonts w:hint="eastAsia"/>
              </w:rPr>
            </w:pPr>
            <w:r>
              <w:rPr>
                <w:sz w:val="21"/>
                <w:szCs w:val="21"/>
              </w:rPr>
              <w:t>归并源患者编号</w:t>
            </w:r>
          </w:p>
        </w:tc>
      </w:tr>
      <w:tr w:rsidR="004139D5" w14:paraId="7D79EE5B"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5123B473" w14:textId="77777777" w:rsidR="004139D5" w:rsidRDefault="002735B2">
            <w:pPr>
              <w:keepLines/>
              <w:spacing w:line="360" w:lineRule="exact"/>
              <w:ind w:firstLine="0"/>
              <w:rPr>
                <w:rFonts w:hint="eastAsia"/>
              </w:rPr>
            </w:pPr>
            <w:r>
              <w:rPr>
                <w:sz w:val="21"/>
                <w:szCs w:val="21"/>
              </w:rPr>
              <w:t>target_id</w:t>
            </w:r>
          </w:p>
        </w:tc>
        <w:tc>
          <w:tcPr>
            <w:tcW w:w="907" w:type="dxa"/>
            <w:tcBorders>
              <w:left w:val="nil"/>
              <w:bottom w:val="nil"/>
              <w:right w:val="nil"/>
            </w:tcBorders>
            <w:tcMar>
              <w:top w:w="45" w:type="dxa"/>
              <w:left w:w="85" w:type="dxa"/>
              <w:bottom w:w="45" w:type="dxa"/>
              <w:right w:w="85" w:type="dxa"/>
            </w:tcMar>
            <w:vAlign w:val="center"/>
          </w:tcPr>
          <w:p w14:paraId="61CE8587"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4AE57F82" w14:textId="77777777" w:rsidR="004139D5" w:rsidRDefault="002735B2">
            <w:pPr>
              <w:keepLines/>
              <w:spacing w:line="360" w:lineRule="exact"/>
              <w:ind w:firstLine="0"/>
              <w:rPr>
                <w:rFonts w:hint="eastAsia"/>
              </w:rPr>
            </w:pPr>
            <w:r>
              <w:rPr>
                <w:sz w:val="21"/>
                <w:szCs w:val="21"/>
              </w:rPr>
              <w:t>FK/N</w:t>
            </w:r>
          </w:p>
        </w:tc>
        <w:tc>
          <w:tcPr>
            <w:tcW w:w="1304" w:type="dxa"/>
            <w:tcBorders>
              <w:left w:val="nil"/>
              <w:bottom w:val="nil"/>
              <w:right w:val="nil"/>
            </w:tcBorders>
            <w:tcMar>
              <w:top w:w="45" w:type="dxa"/>
              <w:left w:w="85" w:type="dxa"/>
              <w:bottom w:w="45" w:type="dxa"/>
              <w:right w:w="85" w:type="dxa"/>
            </w:tcMar>
            <w:vAlign w:val="center"/>
          </w:tcPr>
          <w:p w14:paraId="6159748B"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3FD8DBED" w14:textId="77777777" w:rsidR="004139D5" w:rsidRDefault="002735B2">
            <w:pPr>
              <w:keepLines/>
              <w:spacing w:line="360" w:lineRule="exact"/>
              <w:ind w:firstLine="0"/>
              <w:rPr>
                <w:rFonts w:hint="eastAsia"/>
              </w:rPr>
            </w:pPr>
            <w:r>
              <w:rPr>
                <w:sz w:val="21"/>
                <w:szCs w:val="21"/>
              </w:rPr>
              <w:t>归并目标患者编号</w:t>
            </w:r>
          </w:p>
        </w:tc>
      </w:tr>
      <w:tr w:rsidR="004139D5" w14:paraId="7F1945FC"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49BA2267" w14:textId="77777777" w:rsidR="004139D5" w:rsidRDefault="002735B2">
            <w:pPr>
              <w:keepLines/>
              <w:spacing w:line="360" w:lineRule="exact"/>
              <w:ind w:firstLine="0"/>
              <w:rPr>
                <w:rFonts w:hint="eastAsia"/>
              </w:rPr>
            </w:pPr>
            <w:r>
              <w:rPr>
                <w:sz w:val="21"/>
                <w:szCs w:val="21"/>
              </w:rPr>
              <w:t>reason</w:t>
            </w:r>
          </w:p>
        </w:tc>
        <w:tc>
          <w:tcPr>
            <w:tcW w:w="907" w:type="dxa"/>
            <w:tcBorders>
              <w:left w:val="nil"/>
              <w:bottom w:val="nil"/>
              <w:right w:val="nil"/>
            </w:tcBorders>
            <w:tcMar>
              <w:top w:w="45" w:type="dxa"/>
              <w:left w:w="85" w:type="dxa"/>
              <w:bottom w:w="45" w:type="dxa"/>
              <w:right w:w="85" w:type="dxa"/>
            </w:tcMar>
            <w:vAlign w:val="center"/>
          </w:tcPr>
          <w:p w14:paraId="04C6A150"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53273003"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2169B48A"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6F3FD69D" w14:textId="77777777" w:rsidR="004139D5" w:rsidRDefault="002735B2">
            <w:pPr>
              <w:keepLines/>
              <w:spacing w:line="360" w:lineRule="exact"/>
              <w:ind w:firstLine="0"/>
              <w:rPr>
                <w:rFonts w:hint="eastAsia"/>
              </w:rPr>
            </w:pPr>
            <w:r>
              <w:rPr>
                <w:sz w:val="21"/>
                <w:szCs w:val="21"/>
              </w:rPr>
              <w:t>原因或说明</w:t>
            </w:r>
          </w:p>
        </w:tc>
      </w:tr>
      <w:tr w:rsidR="004139D5" w14:paraId="5013F706"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079EC59E" w14:textId="77777777" w:rsidR="004139D5" w:rsidRDefault="002735B2">
            <w:pPr>
              <w:keepLines/>
              <w:spacing w:line="360" w:lineRule="exact"/>
              <w:ind w:firstLine="0"/>
              <w:rPr>
                <w:rFonts w:hint="eastAsia"/>
              </w:rPr>
            </w:pPr>
            <w:r>
              <w:rPr>
                <w:sz w:val="21"/>
                <w:szCs w:val="21"/>
              </w:rPr>
              <w:t>identity_evidence</w:t>
            </w:r>
          </w:p>
        </w:tc>
        <w:tc>
          <w:tcPr>
            <w:tcW w:w="907" w:type="dxa"/>
            <w:tcBorders>
              <w:left w:val="nil"/>
              <w:bottom w:val="nil"/>
              <w:right w:val="nil"/>
            </w:tcBorders>
            <w:tcMar>
              <w:top w:w="45" w:type="dxa"/>
              <w:left w:w="85" w:type="dxa"/>
              <w:bottom w:w="45" w:type="dxa"/>
              <w:right w:w="85" w:type="dxa"/>
            </w:tcMar>
            <w:vAlign w:val="center"/>
          </w:tcPr>
          <w:p w14:paraId="710FF59E"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0C4EA996"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40CC8448"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00FB9F1E" w14:textId="77777777" w:rsidR="004139D5" w:rsidRDefault="002735B2">
            <w:pPr>
              <w:keepLines/>
              <w:spacing w:line="360" w:lineRule="exact"/>
              <w:ind w:firstLine="0"/>
              <w:rPr>
                <w:rFonts w:hint="eastAsia"/>
              </w:rPr>
            </w:pPr>
            <w:r>
              <w:rPr>
                <w:sz w:val="21"/>
                <w:szCs w:val="21"/>
              </w:rPr>
              <w:t>机构身份核验依据</w:t>
            </w:r>
          </w:p>
        </w:tc>
      </w:tr>
      <w:tr w:rsidR="004139D5" w14:paraId="39ED397A"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28F872B4" w14:textId="77777777" w:rsidR="004139D5" w:rsidRDefault="002735B2">
            <w:pPr>
              <w:keepLines/>
              <w:spacing w:line="360" w:lineRule="exact"/>
              <w:ind w:firstLine="0"/>
              <w:rPr>
                <w:rFonts w:hint="eastAsia"/>
              </w:rPr>
            </w:pPr>
            <w:r>
              <w:rPr>
                <w:sz w:val="21"/>
                <w:szCs w:val="21"/>
              </w:rPr>
              <w:t>recorded_at</w:t>
            </w:r>
          </w:p>
        </w:tc>
        <w:tc>
          <w:tcPr>
            <w:tcW w:w="907" w:type="dxa"/>
            <w:tcBorders>
              <w:left w:val="nil"/>
              <w:bottom w:val="nil"/>
              <w:right w:val="nil"/>
            </w:tcBorders>
            <w:tcMar>
              <w:top w:w="45" w:type="dxa"/>
              <w:left w:w="85" w:type="dxa"/>
              <w:bottom w:w="45" w:type="dxa"/>
              <w:right w:w="85" w:type="dxa"/>
            </w:tcMar>
            <w:vAlign w:val="center"/>
          </w:tcPr>
          <w:p w14:paraId="5E553A4E"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06AAB727"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5E410D76"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00AE4DD9" w14:textId="77777777" w:rsidR="004139D5" w:rsidRDefault="002735B2">
            <w:pPr>
              <w:keepLines/>
              <w:spacing w:line="360" w:lineRule="exact"/>
              <w:ind w:firstLine="0"/>
              <w:rPr>
                <w:rFonts w:hint="eastAsia"/>
              </w:rPr>
            </w:pPr>
            <w:r>
              <w:rPr>
                <w:sz w:val="21"/>
                <w:szCs w:val="21"/>
              </w:rPr>
              <w:t>记录时间（</w:t>
            </w:r>
            <w:r>
              <w:rPr>
                <w:sz w:val="21"/>
                <w:szCs w:val="21"/>
              </w:rPr>
              <w:t>UTC ISO</w:t>
            </w:r>
            <w:r>
              <w:rPr>
                <w:sz w:val="21"/>
                <w:szCs w:val="21"/>
              </w:rPr>
              <w:t>）</w:t>
            </w:r>
          </w:p>
        </w:tc>
      </w:tr>
      <w:tr w:rsidR="004139D5" w14:paraId="7C0E9140" w14:textId="77777777">
        <w:trPr>
          <w:cantSplit/>
          <w:jc w:val="center"/>
        </w:trPr>
        <w:tc>
          <w:tcPr>
            <w:tcW w:w="2381" w:type="dxa"/>
            <w:tcBorders>
              <w:left w:val="nil"/>
              <w:bottom w:val="single" w:sz="7" w:space="0" w:color="000000"/>
              <w:right w:val="nil"/>
            </w:tcBorders>
            <w:tcMar>
              <w:top w:w="45" w:type="dxa"/>
              <w:left w:w="85" w:type="dxa"/>
              <w:bottom w:w="45" w:type="dxa"/>
              <w:right w:w="85" w:type="dxa"/>
            </w:tcMar>
            <w:vAlign w:val="center"/>
          </w:tcPr>
          <w:p w14:paraId="5CC2C746" w14:textId="77777777" w:rsidR="004139D5" w:rsidRDefault="002735B2">
            <w:pPr>
              <w:keepLines/>
              <w:spacing w:line="360" w:lineRule="exact"/>
              <w:ind w:firstLine="0"/>
              <w:rPr>
                <w:rFonts w:hint="eastAsia"/>
              </w:rPr>
            </w:pPr>
            <w:r>
              <w:rPr>
                <w:sz w:val="21"/>
                <w:szCs w:val="21"/>
              </w:rPr>
              <w:t>recorded_by</w:t>
            </w:r>
          </w:p>
        </w:tc>
        <w:tc>
          <w:tcPr>
            <w:tcW w:w="907" w:type="dxa"/>
            <w:tcBorders>
              <w:left w:val="nil"/>
              <w:bottom w:val="single" w:sz="7" w:space="0" w:color="000000"/>
              <w:right w:val="nil"/>
            </w:tcBorders>
            <w:tcMar>
              <w:top w:w="45" w:type="dxa"/>
              <w:left w:w="85" w:type="dxa"/>
              <w:bottom w:w="45" w:type="dxa"/>
              <w:right w:w="85" w:type="dxa"/>
            </w:tcMar>
            <w:vAlign w:val="center"/>
          </w:tcPr>
          <w:p w14:paraId="3763B873"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single" w:sz="7" w:space="0" w:color="000000"/>
              <w:right w:val="nil"/>
            </w:tcBorders>
            <w:tcMar>
              <w:top w:w="45" w:type="dxa"/>
              <w:left w:w="85" w:type="dxa"/>
              <w:bottom w:w="45" w:type="dxa"/>
              <w:right w:w="85" w:type="dxa"/>
            </w:tcMar>
            <w:vAlign w:val="center"/>
          </w:tcPr>
          <w:p w14:paraId="07A7DC76" w14:textId="77777777" w:rsidR="004139D5" w:rsidRDefault="002735B2">
            <w:pPr>
              <w:keepLines/>
              <w:spacing w:line="360" w:lineRule="exact"/>
              <w:ind w:firstLine="0"/>
              <w:rPr>
                <w:rFonts w:hint="eastAsia"/>
              </w:rPr>
            </w:pPr>
            <w:r>
              <w:rPr>
                <w:sz w:val="21"/>
                <w:szCs w:val="21"/>
              </w:rPr>
              <w:t>FK/N</w:t>
            </w:r>
          </w:p>
        </w:tc>
        <w:tc>
          <w:tcPr>
            <w:tcW w:w="1304" w:type="dxa"/>
            <w:tcBorders>
              <w:left w:val="nil"/>
              <w:bottom w:val="single" w:sz="7" w:space="0" w:color="000000"/>
              <w:right w:val="nil"/>
            </w:tcBorders>
            <w:tcMar>
              <w:top w:w="45" w:type="dxa"/>
              <w:left w:w="85" w:type="dxa"/>
              <w:bottom w:w="45" w:type="dxa"/>
              <w:right w:w="85" w:type="dxa"/>
            </w:tcMar>
            <w:vAlign w:val="center"/>
          </w:tcPr>
          <w:p w14:paraId="4DC155AF" w14:textId="77777777" w:rsidR="004139D5" w:rsidRDefault="002735B2">
            <w:pPr>
              <w:keepLines/>
              <w:spacing w:line="360" w:lineRule="exact"/>
              <w:ind w:firstLine="0"/>
              <w:rPr>
                <w:rFonts w:hint="eastAsia"/>
              </w:rPr>
            </w:pPr>
            <w:r>
              <w:rPr>
                <w:sz w:val="21"/>
                <w:szCs w:val="21"/>
              </w:rPr>
              <w:t>—</w:t>
            </w:r>
          </w:p>
        </w:tc>
        <w:tc>
          <w:tcPr>
            <w:tcW w:w="3061" w:type="dxa"/>
            <w:tcBorders>
              <w:left w:val="nil"/>
              <w:bottom w:val="single" w:sz="7" w:space="0" w:color="000000"/>
              <w:right w:val="nil"/>
            </w:tcBorders>
            <w:tcMar>
              <w:top w:w="45" w:type="dxa"/>
              <w:left w:w="85" w:type="dxa"/>
              <w:bottom w:w="45" w:type="dxa"/>
              <w:right w:w="85" w:type="dxa"/>
            </w:tcMar>
            <w:vAlign w:val="center"/>
          </w:tcPr>
          <w:p w14:paraId="0D010AF8" w14:textId="77777777" w:rsidR="004139D5" w:rsidRDefault="002735B2">
            <w:pPr>
              <w:keepLines/>
              <w:spacing w:line="360" w:lineRule="exact"/>
              <w:ind w:firstLine="0"/>
              <w:rPr>
                <w:rFonts w:hint="eastAsia"/>
              </w:rPr>
            </w:pPr>
            <w:r>
              <w:rPr>
                <w:sz w:val="21"/>
                <w:szCs w:val="21"/>
              </w:rPr>
              <w:t>记录账号编号</w:t>
            </w:r>
          </w:p>
        </w:tc>
      </w:tr>
    </w:tbl>
    <w:p w14:paraId="55E73730" w14:textId="77777777" w:rsidR="004139D5" w:rsidRDefault="002735B2">
      <w:pPr>
        <w:rPr>
          <w:rFonts w:hint="eastAsia"/>
        </w:rPr>
      </w:pPr>
      <w:r>
        <w:t>主键：</w:t>
      </w:r>
      <w:r>
        <w:t>id</w:t>
      </w:r>
      <w:r>
        <w:t>。</w:t>
      </w:r>
      <w:r>
        <w:t xml:space="preserve"> </w:t>
      </w:r>
      <w:r>
        <w:t>检查约束：</w:t>
      </w:r>
      <w:r>
        <w:t>source_id &lt;&gt; target_id</w:t>
      </w:r>
      <w:r>
        <w:t>。</w:t>
      </w:r>
    </w:p>
    <w:p w14:paraId="223D1EDB" w14:textId="77777777" w:rsidR="004139D5" w:rsidRDefault="002735B2">
      <w:pPr>
        <w:rPr>
          <w:rFonts w:hint="eastAsia"/>
        </w:rPr>
      </w:pPr>
      <w:r>
        <w:t>物理外键：</w:t>
      </w:r>
      <w:r>
        <w:t>recorded_by → users (id)</w:t>
      </w:r>
      <w:r>
        <w:t>；</w:t>
      </w:r>
      <w:r>
        <w:t>ON DELETE NO ACTION</w:t>
      </w:r>
      <w:r>
        <w:t>；</w:t>
      </w:r>
      <w:r>
        <w:t>target_id → patients (id)</w:t>
      </w:r>
      <w:r>
        <w:t>；</w:t>
      </w:r>
      <w:r>
        <w:t>ON DELETE NO ACTION</w:t>
      </w:r>
      <w:r>
        <w:t>；</w:t>
      </w:r>
      <w:r>
        <w:t>source_id → patients (id)</w:t>
      </w:r>
      <w:r>
        <w:t>；</w:t>
      </w:r>
      <w:r>
        <w:t>ON DELETE NO ACTION</w:t>
      </w:r>
      <w:r>
        <w:t>。</w:t>
      </w:r>
    </w:p>
    <w:p w14:paraId="1DD5790C" w14:textId="77777777" w:rsidR="004139D5" w:rsidRDefault="002735B2">
      <w:pPr>
        <w:rPr>
          <w:rFonts w:hint="eastAsia"/>
        </w:rPr>
      </w:pPr>
      <w:r>
        <w:t>触发器：</w:t>
      </w:r>
      <w:r>
        <w:t>patient_aliases_no_update</w:t>
      </w:r>
      <w:r>
        <w:t>、</w:t>
      </w:r>
      <w:r>
        <w:t>patient_aliases_no_delete</w:t>
      </w:r>
      <w:r>
        <w:t>。</w:t>
      </w:r>
    </w:p>
    <w:p w14:paraId="219191C2" w14:textId="77777777" w:rsidR="004139D5" w:rsidRDefault="002735B2">
      <w:pPr>
        <w:pStyle w:val="21"/>
        <w:numPr>
          <w:ilvl w:val="1"/>
          <w:numId w:val="11"/>
        </w:numPr>
      </w:pPr>
      <w:bookmarkStart w:id="172" w:name="_Toc243288800"/>
      <w:r>
        <w:t xml:space="preserve">password_reset_tokens </w:t>
      </w:r>
      <w:r>
        <w:t>密码恢复凭证</w:t>
      </w:r>
      <w:bookmarkEnd w:id="172"/>
    </w:p>
    <w:p w14:paraId="6891957E" w14:textId="77777777" w:rsidR="004139D5" w:rsidRDefault="002735B2">
      <w:pPr>
        <w:rPr>
          <w:rFonts w:hint="eastAsia"/>
        </w:rPr>
      </w:pPr>
      <w:r>
        <w:t>保存机构签发的限时单次恢复令牌摘要及核验依据。</w:t>
      </w:r>
      <w:r>
        <w:t xml:space="preserve"> </w:t>
      </w:r>
      <w:r>
        <w:t>来源：</w:t>
      </w:r>
      <w:r>
        <w:t>server/migrations/extensions.sql</w:t>
      </w:r>
      <w:r>
        <w:t>。</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2382"/>
        <w:gridCol w:w="907"/>
        <w:gridCol w:w="1191"/>
        <w:gridCol w:w="1304"/>
        <w:gridCol w:w="3061"/>
      </w:tblGrid>
      <w:tr w:rsidR="004139D5" w14:paraId="4AD5F32B" w14:textId="77777777">
        <w:trPr>
          <w:cantSplit/>
          <w:tblHeader/>
          <w:jc w:val="center"/>
        </w:trPr>
        <w:tc>
          <w:tcPr>
            <w:tcW w:w="238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420F0B2"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字段</w:t>
            </w:r>
          </w:p>
        </w:tc>
        <w:tc>
          <w:tcPr>
            <w:tcW w:w="907"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EBEA20C"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类型</w:t>
            </w:r>
          </w:p>
        </w:tc>
        <w:tc>
          <w:tcPr>
            <w:tcW w:w="119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225B87D8"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键</w:t>
            </w:r>
            <w:r>
              <w:rPr>
                <w:rFonts w:ascii="Noto Sans SC" w:eastAsia="Noto Sans SC" w:hAnsi="Noto Sans SC" w:cs="Noto Sans SC"/>
                <w:b/>
                <w:bCs/>
                <w:sz w:val="21"/>
                <w:szCs w:val="21"/>
              </w:rPr>
              <w:t>/</w:t>
            </w:r>
            <w:r>
              <w:rPr>
                <w:rFonts w:ascii="Noto Sans SC" w:eastAsia="Noto Sans SC" w:hAnsi="Noto Sans SC" w:cs="Noto Sans SC"/>
                <w:b/>
                <w:bCs/>
                <w:sz w:val="21"/>
                <w:szCs w:val="21"/>
              </w:rPr>
              <w:t>可空</w:t>
            </w:r>
          </w:p>
        </w:tc>
        <w:tc>
          <w:tcPr>
            <w:tcW w:w="130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2C772916"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默认</w:t>
            </w:r>
          </w:p>
        </w:tc>
        <w:tc>
          <w:tcPr>
            <w:tcW w:w="306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726FECA2"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含义</w:t>
            </w:r>
          </w:p>
        </w:tc>
      </w:tr>
      <w:tr w:rsidR="004139D5" w14:paraId="76B1D6C5"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0CDE9D41" w14:textId="77777777" w:rsidR="004139D5" w:rsidRDefault="002735B2">
            <w:pPr>
              <w:keepLines/>
              <w:spacing w:line="360" w:lineRule="exact"/>
              <w:ind w:firstLine="0"/>
              <w:rPr>
                <w:rFonts w:hint="eastAsia"/>
              </w:rPr>
            </w:pPr>
            <w:r>
              <w:rPr>
                <w:sz w:val="21"/>
                <w:szCs w:val="21"/>
              </w:rPr>
              <w:t>id</w:t>
            </w:r>
          </w:p>
        </w:tc>
        <w:tc>
          <w:tcPr>
            <w:tcW w:w="907" w:type="dxa"/>
            <w:tcBorders>
              <w:left w:val="nil"/>
              <w:bottom w:val="nil"/>
              <w:right w:val="nil"/>
            </w:tcBorders>
            <w:tcMar>
              <w:top w:w="45" w:type="dxa"/>
              <w:left w:w="85" w:type="dxa"/>
              <w:bottom w:w="45" w:type="dxa"/>
              <w:right w:w="85" w:type="dxa"/>
            </w:tcMar>
            <w:vAlign w:val="center"/>
          </w:tcPr>
          <w:p w14:paraId="534377EA"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5E5C39C7" w14:textId="77777777" w:rsidR="004139D5" w:rsidRDefault="002735B2">
            <w:pPr>
              <w:keepLines/>
              <w:spacing w:line="360" w:lineRule="exact"/>
              <w:ind w:firstLine="0"/>
              <w:rPr>
                <w:rFonts w:hint="eastAsia"/>
              </w:rPr>
            </w:pPr>
            <w:r>
              <w:rPr>
                <w:sz w:val="21"/>
                <w:szCs w:val="21"/>
              </w:rPr>
              <w:t>PK*/Y</w:t>
            </w:r>
          </w:p>
        </w:tc>
        <w:tc>
          <w:tcPr>
            <w:tcW w:w="1304" w:type="dxa"/>
            <w:tcBorders>
              <w:left w:val="nil"/>
              <w:bottom w:val="nil"/>
              <w:right w:val="nil"/>
            </w:tcBorders>
            <w:tcMar>
              <w:top w:w="45" w:type="dxa"/>
              <w:left w:w="85" w:type="dxa"/>
              <w:bottom w:w="45" w:type="dxa"/>
              <w:right w:w="85" w:type="dxa"/>
            </w:tcMar>
            <w:vAlign w:val="center"/>
          </w:tcPr>
          <w:p w14:paraId="1321651B"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0330802C" w14:textId="77777777" w:rsidR="004139D5" w:rsidRDefault="002735B2">
            <w:pPr>
              <w:keepLines/>
              <w:spacing w:line="360" w:lineRule="exact"/>
              <w:ind w:firstLine="0"/>
              <w:rPr>
                <w:rFonts w:hint="eastAsia"/>
              </w:rPr>
            </w:pPr>
            <w:r>
              <w:rPr>
                <w:sz w:val="21"/>
                <w:szCs w:val="21"/>
              </w:rPr>
              <w:t>记录编号</w:t>
            </w:r>
          </w:p>
        </w:tc>
      </w:tr>
      <w:tr w:rsidR="004139D5" w14:paraId="5D7A384E"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1F894C04" w14:textId="77777777" w:rsidR="004139D5" w:rsidRDefault="002735B2">
            <w:pPr>
              <w:keepLines/>
              <w:spacing w:line="360" w:lineRule="exact"/>
              <w:ind w:firstLine="0"/>
              <w:rPr>
                <w:rFonts w:hint="eastAsia"/>
              </w:rPr>
            </w:pPr>
            <w:r>
              <w:rPr>
                <w:sz w:val="21"/>
                <w:szCs w:val="21"/>
              </w:rPr>
              <w:t>user_id</w:t>
            </w:r>
          </w:p>
        </w:tc>
        <w:tc>
          <w:tcPr>
            <w:tcW w:w="907" w:type="dxa"/>
            <w:tcBorders>
              <w:left w:val="nil"/>
              <w:bottom w:val="nil"/>
              <w:right w:val="nil"/>
            </w:tcBorders>
            <w:tcMar>
              <w:top w:w="45" w:type="dxa"/>
              <w:left w:w="85" w:type="dxa"/>
              <w:bottom w:w="45" w:type="dxa"/>
              <w:right w:w="85" w:type="dxa"/>
            </w:tcMar>
            <w:vAlign w:val="center"/>
          </w:tcPr>
          <w:p w14:paraId="7135F703"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3E522BD2" w14:textId="77777777" w:rsidR="004139D5" w:rsidRDefault="002735B2">
            <w:pPr>
              <w:keepLines/>
              <w:spacing w:line="360" w:lineRule="exact"/>
              <w:ind w:firstLine="0"/>
              <w:rPr>
                <w:rFonts w:hint="eastAsia"/>
              </w:rPr>
            </w:pPr>
            <w:r>
              <w:rPr>
                <w:sz w:val="21"/>
                <w:szCs w:val="21"/>
              </w:rPr>
              <w:t>FK/N</w:t>
            </w:r>
          </w:p>
        </w:tc>
        <w:tc>
          <w:tcPr>
            <w:tcW w:w="1304" w:type="dxa"/>
            <w:tcBorders>
              <w:left w:val="nil"/>
              <w:bottom w:val="nil"/>
              <w:right w:val="nil"/>
            </w:tcBorders>
            <w:tcMar>
              <w:top w:w="45" w:type="dxa"/>
              <w:left w:w="85" w:type="dxa"/>
              <w:bottom w:w="45" w:type="dxa"/>
              <w:right w:w="85" w:type="dxa"/>
            </w:tcMar>
            <w:vAlign w:val="center"/>
          </w:tcPr>
          <w:p w14:paraId="7167E955"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3A6F5E1C" w14:textId="77777777" w:rsidR="004139D5" w:rsidRDefault="002735B2">
            <w:pPr>
              <w:keepLines/>
              <w:spacing w:line="360" w:lineRule="exact"/>
              <w:ind w:firstLine="0"/>
              <w:rPr>
                <w:rFonts w:hint="eastAsia"/>
              </w:rPr>
            </w:pPr>
            <w:r>
              <w:rPr>
                <w:sz w:val="21"/>
                <w:szCs w:val="21"/>
              </w:rPr>
              <w:t>操作者</w:t>
            </w:r>
            <w:r>
              <w:rPr>
                <w:sz w:val="21"/>
                <w:szCs w:val="21"/>
              </w:rPr>
              <w:t>/</w:t>
            </w:r>
            <w:r>
              <w:rPr>
                <w:sz w:val="21"/>
                <w:szCs w:val="21"/>
              </w:rPr>
              <w:t>所属账号编号</w:t>
            </w:r>
          </w:p>
        </w:tc>
      </w:tr>
      <w:tr w:rsidR="004139D5" w14:paraId="59CE47EC"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34CEE3E6" w14:textId="77777777" w:rsidR="004139D5" w:rsidRDefault="002735B2">
            <w:pPr>
              <w:keepLines/>
              <w:spacing w:line="360" w:lineRule="exact"/>
              <w:ind w:firstLine="0"/>
              <w:rPr>
                <w:rFonts w:hint="eastAsia"/>
              </w:rPr>
            </w:pPr>
            <w:r>
              <w:rPr>
                <w:sz w:val="21"/>
                <w:szCs w:val="21"/>
              </w:rPr>
              <w:t>token_hash</w:t>
            </w:r>
          </w:p>
        </w:tc>
        <w:tc>
          <w:tcPr>
            <w:tcW w:w="907" w:type="dxa"/>
            <w:tcBorders>
              <w:left w:val="nil"/>
              <w:bottom w:val="nil"/>
              <w:right w:val="nil"/>
            </w:tcBorders>
            <w:tcMar>
              <w:top w:w="45" w:type="dxa"/>
              <w:left w:w="85" w:type="dxa"/>
              <w:bottom w:w="45" w:type="dxa"/>
              <w:right w:w="85" w:type="dxa"/>
            </w:tcMar>
            <w:vAlign w:val="center"/>
          </w:tcPr>
          <w:p w14:paraId="0009C70D"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1225DEB2"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51DD0325"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26CE7795" w14:textId="77777777" w:rsidR="004139D5" w:rsidRDefault="002735B2">
            <w:pPr>
              <w:keepLines/>
              <w:spacing w:line="360" w:lineRule="exact"/>
              <w:ind w:firstLine="0"/>
              <w:rPr>
                <w:rFonts w:hint="eastAsia"/>
              </w:rPr>
            </w:pPr>
            <w:r>
              <w:rPr>
                <w:sz w:val="21"/>
                <w:szCs w:val="21"/>
              </w:rPr>
              <w:t>令牌摘要</w:t>
            </w:r>
          </w:p>
        </w:tc>
      </w:tr>
      <w:tr w:rsidR="004139D5" w14:paraId="36A42E64"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59AA1CCC" w14:textId="77777777" w:rsidR="004139D5" w:rsidRDefault="002735B2">
            <w:pPr>
              <w:keepLines/>
              <w:spacing w:line="360" w:lineRule="exact"/>
              <w:ind w:firstLine="0"/>
              <w:rPr>
                <w:rFonts w:hint="eastAsia"/>
              </w:rPr>
            </w:pPr>
            <w:r>
              <w:rPr>
                <w:sz w:val="21"/>
                <w:szCs w:val="21"/>
              </w:rPr>
              <w:t>created_at</w:t>
            </w:r>
          </w:p>
        </w:tc>
        <w:tc>
          <w:tcPr>
            <w:tcW w:w="907" w:type="dxa"/>
            <w:tcBorders>
              <w:left w:val="nil"/>
              <w:bottom w:val="nil"/>
              <w:right w:val="nil"/>
            </w:tcBorders>
            <w:tcMar>
              <w:top w:w="45" w:type="dxa"/>
              <w:left w:w="85" w:type="dxa"/>
              <w:bottom w:w="45" w:type="dxa"/>
              <w:right w:w="85" w:type="dxa"/>
            </w:tcMar>
            <w:vAlign w:val="center"/>
          </w:tcPr>
          <w:p w14:paraId="6E1FA5CF" w14:textId="77777777" w:rsidR="004139D5" w:rsidRDefault="002735B2">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4F28DF06"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6E00C783"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2EF2E0BB" w14:textId="77777777" w:rsidR="004139D5" w:rsidRDefault="002735B2">
            <w:pPr>
              <w:keepLines/>
              <w:spacing w:line="360" w:lineRule="exact"/>
              <w:ind w:firstLine="0"/>
              <w:rPr>
                <w:rFonts w:hint="eastAsia"/>
              </w:rPr>
            </w:pPr>
            <w:r>
              <w:rPr>
                <w:sz w:val="21"/>
                <w:szCs w:val="21"/>
              </w:rPr>
              <w:t>凭证签发时刻（</w:t>
            </w:r>
            <w:r>
              <w:rPr>
                <w:sz w:val="21"/>
                <w:szCs w:val="21"/>
              </w:rPr>
              <w:t>Unix</w:t>
            </w:r>
            <w:r>
              <w:rPr>
                <w:sz w:val="21"/>
                <w:szCs w:val="21"/>
              </w:rPr>
              <w:t>毫秒）</w:t>
            </w:r>
          </w:p>
        </w:tc>
      </w:tr>
      <w:tr w:rsidR="004139D5" w14:paraId="5830770B"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53947E9B" w14:textId="77777777" w:rsidR="004139D5" w:rsidRDefault="002735B2">
            <w:pPr>
              <w:keepLines/>
              <w:spacing w:line="360" w:lineRule="exact"/>
              <w:ind w:firstLine="0"/>
              <w:rPr>
                <w:rFonts w:hint="eastAsia"/>
              </w:rPr>
            </w:pPr>
            <w:r>
              <w:rPr>
                <w:sz w:val="21"/>
                <w:szCs w:val="21"/>
              </w:rPr>
              <w:t>expires_at</w:t>
            </w:r>
          </w:p>
        </w:tc>
        <w:tc>
          <w:tcPr>
            <w:tcW w:w="907" w:type="dxa"/>
            <w:tcBorders>
              <w:left w:val="nil"/>
              <w:bottom w:val="nil"/>
              <w:right w:val="nil"/>
            </w:tcBorders>
            <w:tcMar>
              <w:top w:w="45" w:type="dxa"/>
              <w:left w:w="85" w:type="dxa"/>
              <w:bottom w:w="45" w:type="dxa"/>
              <w:right w:w="85" w:type="dxa"/>
            </w:tcMar>
            <w:vAlign w:val="center"/>
          </w:tcPr>
          <w:p w14:paraId="02C9D6B4" w14:textId="77777777" w:rsidR="004139D5" w:rsidRDefault="002735B2">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143E7B6E"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3C11DBBE"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1427DC05" w14:textId="77777777" w:rsidR="004139D5" w:rsidRDefault="002735B2">
            <w:pPr>
              <w:keepLines/>
              <w:spacing w:line="360" w:lineRule="exact"/>
              <w:ind w:firstLine="0"/>
              <w:rPr>
                <w:rFonts w:hint="eastAsia"/>
              </w:rPr>
            </w:pPr>
            <w:r>
              <w:rPr>
                <w:sz w:val="21"/>
                <w:szCs w:val="21"/>
              </w:rPr>
              <w:t>过期时刻（</w:t>
            </w:r>
            <w:r>
              <w:rPr>
                <w:sz w:val="21"/>
                <w:szCs w:val="21"/>
              </w:rPr>
              <w:t>Unix</w:t>
            </w:r>
            <w:r>
              <w:rPr>
                <w:sz w:val="21"/>
                <w:szCs w:val="21"/>
              </w:rPr>
              <w:t>毫秒）</w:t>
            </w:r>
          </w:p>
        </w:tc>
      </w:tr>
      <w:tr w:rsidR="004139D5" w14:paraId="44A23788"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5653C8EC" w14:textId="77777777" w:rsidR="004139D5" w:rsidRDefault="002735B2">
            <w:pPr>
              <w:keepLines/>
              <w:spacing w:line="360" w:lineRule="exact"/>
              <w:ind w:firstLine="0"/>
              <w:rPr>
                <w:rFonts w:hint="eastAsia"/>
              </w:rPr>
            </w:pPr>
            <w:r>
              <w:rPr>
                <w:sz w:val="21"/>
                <w:szCs w:val="21"/>
              </w:rPr>
              <w:t>consumed_at</w:t>
            </w:r>
          </w:p>
        </w:tc>
        <w:tc>
          <w:tcPr>
            <w:tcW w:w="907" w:type="dxa"/>
            <w:tcBorders>
              <w:left w:val="nil"/>
              <w:bottom w:val="nil"/>
              <w:right w:val="nil"/>
            </w:tcBorders>
            <w:tcMar>
              <w:top w:w="45" w:type="dxa"/>
              <w:left w:w="85" w:type="dxa"/>
              <w:bottom w:w="45" w:type="dxa"/>
              <w:right w:w="85" w:type="dxa"/>
            </w:tcMar>
            <w:vAlign w:val="center"/>
          </w:tcPr>
          <w:p w14:paraId="674FDD19" w14:textId="77777777" w:rsidR="004139D5" w:rsidRDefault="002735B2">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7DE20057" w14:textId="77777777" w:rsidR="004139D5" w:rsidRDefault="002735B2">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6233F7E6"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7EBA1AC7" w14:textId="77777777" w:rsidR="004139D5" w:rsidRDefault="002735B2">
            <w:pPr>
              <w:keepLines/>
              <w:spacing w:line="360" w:lineRule="exact"/>
              <w:ind w:firstLine="0"/>
              <w:rPr>
                <w:rFonts w:hint="eastAsia"/>
              </w:rPr>
            </w:pPr>
            <w:r>
              <w:rPr>
                <w:sz w:val="21"/>
                <w:szCs w:val="21"/>
              </w:rPr>
              <w:t>恢复凭证使用时刻（</w:t>
            </w:r>
            <w:r>
              <w:rPr>
                <w:sz w:val="21"/>
                <w:szCs w:val="21"/>
              </w:rPr>
              <w:t>Unix</w:t>
            </w:r>
            <w:r>
              <w:rPr>
                <w:sz w:val="21"/>
                <w:szCs w:val="21"/>
              </w:rPr>
              <w:t>毫秒）</w:t>
            </w:r>
          </w:p>
        </w:tc>
      </w:tr>
      <w:tr w:rsidR="004139D5" w14:paraId="651493BD"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1E394456" w14:textId="77777777" w:rsidR="004139D5" w:rsidRDefault="002735B2">
            <w:pPr>
              <w:keepLines/>
              <w:spacing w:line="360" w:lineRule="exact"/>
              <w:ind w:firstLine="0"/>
              <w:rPr>
                <w:rFonts w:hint="eastAsia"/>
              </w:rPr>
            </w:pPr>
            <w:r>
              <w:rPr>
                <w:sz w:val="21"/>
                <w:szCs w:val="21"/>
              </w:rPr>
              <w:t>issued_by</w:t>
            </w:r>
          </w:p>
        </w:tc>
        <w:tc>
          <w:tcPr>
            <w:tcW w:w="907" w:type="dxa"/>
            <w:tcBorders>
              <w:left w:val="nil"/>
              <w:bottom w:val="nil"/>
              <w:right w:val="nil"/>
            </w:tcBorders>
            <w:tcMar>
              <w:top w:w="45" w:type="dxa"/>
              <w:left w:w="85" w:type="dxa"/>
              <w:bottom w:w="45" w:type="dxa"/>
              <w:right w:w="85" w:type="dxa"/>
            </w:tcMar>
            <w:vAlign w:val="center"/>
          </w:tcPr>
          <w:p w14:paraId="15FF4840"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7D836AC8" w14:textId="77777777" w:rsidR="004139D5" w:rsidRDefault="002735B2">
            <w:pPr>
              <w:keepLines/>
              <w:spacing w:line="360" w:lineRule="exact"/>
              <w:ind w:firstLine="0"/>
              <w:rPr>
                <w:rFonts w:hint="eastAsia"/>
              </w:rPr>
            </w:pPr>
            <w:r>
              <w:rPr>
                <w:sz w:val="21"/>
                <w:szCs w:val="21"/>
              </w:rPr>
              <w:t>FK/N</w:t>
            </w:r>
          </w:p>
        </w:tc>
        <w:tc>
          <w:tcPr>
            <w:tcW w:w="1304" w:type="dxa"/>
            <w:tcBorders>
              <w:left w:val="nil"/>
              <w:bottom w:val="nil"/>
              <w:right w:val="nil"/>
            </w:tcBorders>
            <w:tcMar>
              <w:top w:w="45" w:type="dxa"/>
              <w:left w:w="85" w:type="dxa"/>
              <w:bottom w:w="45" w:type="dxa"/>
              <w:right w:w="85" w:type="dxa"/>
            </w:tcMar>
            <w:vAlign w:val="center"/>
          </w:tcPr>
          <w:p w14:paraId="35A468F4"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7F5B1A80" w14:textId="77777777" w:rsidR="004139D5" w:rsidRDefault="002735B2">
            <w:pPr>
              <w:keepLines/>
              <w:spacing w:line="360" w:lineRule="exact"/>
              <w:ind w:firstLine="0"/>
              <w:rPr>
                <w:rFonts w:hint="eastAsia"/>
              </w:rPr>
            </w:pPr>
            <w:r>
              <w:rPr>
                <w:sz w:val="21"/>
                <w:szCs w:val="21"/>
              </w:rPr>
              <w:t>签发账号编号</w:t>
            </w:r>
          </w:p>
        </w:tc>
      </w:tr>
      <w:tr w:rsidR="004139D5" w14:paraId="1EB3A4EB"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6174A195" w14:textId="77777777" w:rsidR="004139D5" w:rsidRDefault="002735B2">
            <w:pPr>
              <w:keepLines/>
              <w:spacing w:line="360" w:lineRule="exact"/>
              <w:ind w:firstLine="0"/>
              <w:rPr>
                <w:rFonts w:hint="eastAsia"/>
              </w:rPr>
            </w:pPr>
            <w:r>
              <w:rPr>
                <w:sz w:val="21"/>
                <w:szCs w:val="21"/>
              </w:rPr>
              <w:lastRenderedPageBreak/>
              <w:t>identity_evidence</w:t>
            </w:r>
          </w:p>
        </w:tc>
        <w:tc>
          <w:tcPr>
            <w:tcW w:w="907" w:type="dxa"/>
            <w:tcBorders>
              <w:left w:val="nil"/>
              <w:bottom w:val="nil"/>
              <w:right w:val="nil"/>
            </w:tcBorders>
            <w:tcMar>
              <w:top w:w="45" w:type="dxa"/>
              <w:left w:w="85" w:type="dxa"/>
              <w:bottom w:w="45" w:type="dxa"/>
              <w:right w:w="85" w:type="dxa"/>
            </w:tcMar>
            <w:vAlign w:val="center"/>
          </w:tcPr>
          <w:p w14:paraId="5267CEDC"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73779FD1"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4F3B0338"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25F76392" w14:textId="77777777" w:rsidR="004139D5" w:rsidRDefault="002735B2">
            <w:pPr>
              <w:keepLines/>
              <w:spacing w:line="360" w:lineRule="exact"/>
              <w:ind w:firstLine="0"/>
              <w:rPr>
                <w:rFonts w:hint="eastAsia"/>
              </w:rPr>
            </w:pPr>
            <w:r>
              <w:rPr>
                <w:sz w:val="21"/>
                <w:szCs w:val="21"/>
              </w:rPr>
              <w:t>机构身份核验依据</w:t>
            </w:r>
          </w:p>
        </w:tc>
      </w:tr>
      <w:tr w:rsidR="004139D5" w14:paraId="34C55C80" w14:textId="77777777">
        <w:trPr>
          <w:cantSplit/>
          <w:jc w:val="center"/>
        </w:trPr>
        <w:tc>
          <w:tcPr>
            <w:tcW w:w="2381" w:type="dxa"/>
            <w:tcBorders>
              <w:left w:val="nil"/>
              <w:bottom w:val="single" w:sz="7" w:space="0" w:color="000000"/>
              <w:right w:val="nil"/>
            </w:tcBorders>
            <w:tcMar>
              <w:top w:w="45" w:type="dxa"/>
              <w:left w:w="85" w:type="dxa"/>
              <w:bottom w:w="45" w:type="dxa"/>
              <w:right w:w="85" w:type="dxa"/>
            </w:tcMar>
            <w:vAlign w:val="center"/>
          </w:tcPr>
          <w:p w14:paraId="6CCA8CC8" w14:textId="77777777" w:rsidR="004139D5" w:rsidRDefault="002735B2">
            <w:pPr>
              <w:keepLines/>
              <w:spacing w:line="360" w:lineRule="exact"/>
              <w:ind w:firstLine="0"/>
              <w:rPr>
                <w:rFonts w:hint="eastAsia"/>
              </w:rPr>
            </w:pPr>
            <w:r>
              <w:rPr>
                <w:sz w:val="21"/>
                <w:szCs w:val="21"/>
              </w:rPr>
              <w:t>reason</w:t>
            </w:r>
          </w:p>
        </w:tc>
        <w:tc>
          <w:tcPr>
            <w:tcW w:w="907" w:type="dxa"/>
            <w:tcBorders>
              <w:left w:val="nil"/>
              <w:bottom w:val="single" w:sz="7" w:space="0" w:color="000000"/>
              <w:right w:val="nil"/>
            </w:tcBorders>
            <w:tcMar>
              <w:top w:w="45" w:type="dxa"/>
              <w:left w:w="85" w:type="dxa"/>
              <w:bottom w:w="45" w:type="dxa"/>
              <w:right w:w="85" w:type="dxa"/>
            </w:tcMar>
            <w:vAlign w:val="center"/>
          </w:tcPr>
          <w:p w14:paraId="3187C473"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single" w:sz="7" w:space="0" w:color="000000"/>
              <w:right w:val="nil"/>
            </w:tcBorders>
            <w:tcMar>
              <w:top w:w="45" w:type="dxa"/>
              <w:left w:w="85" w:type="dxa"/>
              <w:bottom w:w="45" w:type="dxa"/>
              <w:right w:w="85" w:type="dxa"/>
            </w:tcMar>
            <w:vAlign w:val="center"/>
          </w:tcPr>
          <w:p w14:paraId="408849EB"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single" w:sz="7" w:space="0" w:color="000000"/>
              <w:right w:val="nil"/>
            </w:tcBorders>
            <w:tcMar>
              <w:top w:w="45" w:type="dxa"/>
              <w:left w:w="85" w:type="dxa"/>
              <w:bottom w:w="45" w:type="dxa"/>
              <w:right w:w="85" w:type="dxa"/>
            </w:tcMar>
            <w:vAlign w:val="center"/>
          </w:tcPr>
          <w:p w14:paraId="4788838E" w14:textId="77777777" w:rsidR="004139D5" w:rsidRDefault="002735B2">
            <w:pPr>
              <w:keepLines/>
              <w:spacing w:line="360" w:lineRule="exact"/>
              <w:ind w:firstLine="0"/>
              <w:rPr>
                <w:rFonts w:hint="eastAsia"/>
              </w:rPr>
            </w:pPr>
            <w:r>
              <w:rPr>
                <w:sz w:val="21"/>
                <w:szCs w:val="21"/>
              </w:rPr>
              <w:t>—</w:t>
            </w:r>
          </w:p>
        </w:tc>
        <w:tc>
          <w:tcPr>
            <w:tcW w:w="3061" w:type="dxa"/>
            <w:tcBorders>
              <w:left w:val="nil"/>
              <w:bottom w:val="single" w:sz="7" w:space="0" w:color="000000"/>
              <w:right w:val="nil"/>
            </w:tcBorders>
            <w:tcMar>
              <w:top w:w="45" w:type="dxa"/>
              <w:left w:w="85" w:type="dxa"/>
              <w:bottom w:w="45" w:type="dxa"/>
              <w:right w:w="85" w:type="dxa"/>
            </w:tcMar>
            <w:vAlign w:val="center"/>
          </w:tcPr>
          <w:p w14:paraId="5B2BA77D" w14:textId="77777777" w:rsidR="004139D5" w:rsidRDefault="002735B2">
            <w:pPr>
              <w:keepLines/>
              <w:spacing w:line="360" w:lineRule="exact"/>
              <w:ind w:firstLine="0"/>
              <w:rPr>
                <w:rFonts w:hint="eastAsia"/>
              </w:rPr>
            </w:pPr>
            <w:r>
              <w:rPr>
                <w:sz w:val="21"/>
                <w:szCs w:val="21"/>
              </w:rPr>
              <w:t>原因或说明</w:t>
            </w:r>
          </w:p>
        </w:tc>
      </w:tr>
    </w:tbl>
    <w:p w14:paraId="127A582B" w14:textId="77777777" w:rsidR="004139D5" w:rsidRDefault="002735B2">
      <w:pPr>
        <w:rPr>
          <w:rFonts w:hint="eastAsia"/>
        </w:rPr>
      </w:pPr>
      <w:r>
        <w:t>主键：</w:t>
      </w:r>
      <w:r>
        <w:t>id</w:t>
      </w:r>
      <w:r>
        <w:t>。</w:t>
      </w:r>
    </w:p>
    <w:p w14:paraId="7A952FE7" w14:textId="77777777" w:rsidR="004139D5" w:rsidRDefault="002735B2">
      <w:pPr>
        <w:rPr>
          <w:rFonts w:hint="eastAsia"/>
        </w:rPr>
      </w:pPr>
      <w:r>
        <w:t>物理外键：</w:t>
      </w:r>
      <w:r>
        <w:t>issued_by → users (id)</w:t>
      </w:r>
      <w:r>
        <w:t>；</w:t>
      </w:r>
      <w:r>
        <w:t>ON DELETE NO ACTION</w:t>
      </w:r>
      <w:r>
        <w:t>；</w:t>
      </w:r>
      <w:r>
        <w:t>user_id → users (id)</w:t>
      </w:r>
      <w:r>
        <w:t>；</w:t>
      </w:r>
      <w:r>
        <w:t>ON DELETE NO ACTION</w:t>
      </w:r>
      <w:r>
        <w:t>。</w:t>
      </w:r>
    </w:p>
    <w:p w14:paraId="485B994B" w14:textId="77777777" w:rsidR="004139D5" w:rsidRDefault="002735B2">
      <w:pPr>
        <w:pStyle w:val="21"/>
        <w:numPr>
          <w:ilvl w:val="1"/>
          <w:numId w:val="11"/>
        </w:numPr>
      </w:pPr>
      <w:bookmarkStart w:id="173" w:name="_Toc243288801"/>
      <w:r>
        <w:t xml:space="preserve">account_recovery_requests </w:t>
      </w:r>
      <w:r>
        <w:t>账号恢复申请</w:t>
      </w:r>
      <w:bookmarkEnd w:id="173"/>
    </w:p>
    <w:p w14:paraId="7D14AD21" w14:textId="77777777" w:rsidR="004139D5" w:rsidRDefault="002735B2">
      <w:pPr>
        <w:rPr>
          <w:rFonts w:hint="eastAsia"/>
        </w:rPr>
      </w:pPr>
      <w:r>
        <w:t>保存已识别账号的恢复申请及处理状态。</w:t>
      </w:r>
      <w:r>
        <w:t xml:space="preserve"> </w:t>
      </w:r>
      <w:r>
        <w:t>来源：</w:t>
      </w:r>
      <w:r>
        <w:t>server/migrations/extensions.sql</w:t>
      </w:r>
      <w:r>
        <w:t>。</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2382"/>
        <w:gridCol w:w="907"/>
        <w:gridCol w:w="1191"/>
        <w:gridCol w:w="1304"/>
        <w:gridCol w:w="3061"/>
      </w:tblGrid>
      <w:tr w:rsidR="004139D5" w14:paraId="593D186D" w14:textId="77777777">
        <w:trPr>
          <w:cantSplit/>
          <w:tblHeader/>
          <w:jc w:val="center"/>
        </w:trPr>
        <w:tc>
          <w:tcPr>
            <w:tcW w:w="238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D42D7DB"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字段</w:t>
            </w:r>
          </w:p>
        </w:tc>
        <w:tc>
          <w:tcPr>
            <w:tcW w:w="907"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285FB29E"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类型</w:t>
            </w:r>
          </w:p>
        </w:tc>
        <w:tc>
          <w:tcPr>
            <w:tcW w:w="119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7A542ADE"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键</w:t>
            </w:r>
            <w:r>
              <w:rPr>
                <w:rFonts w:ascii="Noto Sans SC" w:eastAsia="Noto Sans SC" w:hAnsi="Noto Sans SC" w:cs="Noto Sans SC"/>
                <w:b/>
                <w:bCs/>
                <w:sz w:val="21"/>
                <w:szCs w:val="21"/>
              </w:rPr>
              <w:t>/</w:t>
            </w:r>
            <w:r>
              <w:rPr>
                <w:rFonts w:ascii="Noto Sans SC" w:eastAsia="Noto Sans SC" w:hAnsi="Noto Sans SC" w:cs="Noto Sans SC"/>
                <w:b/>
                <w:bCs/>
                <w:sz w:val="21"/>
                <w:szCs w:val="21"/>
              </w:rPr>
              <w:t>可空</w:t>
            </w:r>
          </w:p>
        </w:tc>
        <w:tc>
          <w:tcPr>
            <w:tcW w:w="130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09FD6DD4"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默认</w:t>
            </w:r>
          </w:p>
        </w:tc>
        <w:tc>
          <w:tcPr>
            <w:tcW w:w="306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5A6B1623"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含义</w:t>
            </w:r>
          </w:p>
        </w:tc>
      </w:tr>
      <w:tr w:rsidR="004139D5" w14:paraId="69EA5FF9"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17DEF407" w14:textId="77777777" w:rsidR="004139D5" w:rsidRDefault="002735B2">
            <w:pPr>
              <w:keepLines/>
              <w:spacing w:line="360" w:lineRule="exact"/>
              <w:ind w:firstLine="0"/>
              <w:rPr>
                <w:rFonts w:hint="eastAsia"/>
              </w:rPr>
            </w:pPr>
            <w:r>
              <w:rPr>
                <w:sz w:val="21"/>
                <w:szCs w:val="21"/>
              </w:rPr>
              <w:t>id</w:t>
            </w:r>
          </w:p>
        </w:tc>
        <w:tc>
          <w:tcPr>
            <w:tcW w:w="907" w:type="dxa"/>
            <w:tcBorders>
              <w:left w:val="nil"/>
              <w:bottom w:val="nil"/>
              <w:right w:val="nil"/>
            </w:tcBorders>
            <w:tcMar>
              <w:top w:w="45" w:type="dxa"/>
              <w:left w:w="85" w:type="dxa"/>
              <w:bottom w:w="45" w:type="dxa"/>
              <w:right w:w="85" w:type="dxa"/>
            </w:tcMar>
            <w:vAlign w:val="center"/>
          </w:tcPr>
          <w:p w14:paraId="5F446FA2"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5F7B7171" w14:textId="77777777" w:rsidR="004139D5" w:rsidRDefault="002735B2">
            <w:pPr>
              <w:keepLines/>
              <w:spacing w:line="360" w:lineRule="exact"/>
              <w:ind w:firstLine="0"/>
              <w:rPr>
                <w:rFonts w:hint="eastAsia"/>
              </w:rPr>
            </w:pPr>
            <w:r>
              <w:rPr>
                <w:sz w:val="21"/>
                <w:szCs w:val="21"/>
              </w:rPr>
              <w:t>PK*/Y</w:t>
            </w:r>
          </w:p>
        </w:tc>
        <w:tc>
          <w:tcPr>
            <w:tcW w:w="1304" w:type="dxa"/>
            <w:tcBorders>
              <w:left w:val="nil"/>
              <w:bottom w:val="nil"/>
              <w:right w:val="nil"/>
            </w:tcBorders>
            <w:tcMar>
              <w:top w:w="45" w:type="dxa"/>
              <w:left w:w="85" w:type="dxa"/>
              <w:bottom w:w="45" w:type="dxa"/>
              <w:right w:w="85" w:type="dxa"/>
            </w:tcMar>
            <w:vAlign w:val="center"/>
          </w:tcPr>
          <w:p w14:paraId="1DBBE2DB"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4BFAA720" w14:textId="77777777" w:rsidR="004139D5" w:rsidRDefault="002735B2">
            <w:pPr>
              <w:keepLines/>
              <w:spacing w:line="360" w:lineRule="exact"/>
              <w:ind w:firstLine="0"/>
              <w:rPr>
                <w:rFonts w:hint="eastAsia"/>
              </w:rPr>
            </w:pPr>
            <w:r>
              <w:rPr>
                <w:sz w:val="21"/>
                <w:szCs w:val="21"/>
              </w:rPr>
              <w:t>记录编号</w:t>
            </w:r>
          </w:p>
        </w:tc>
      </w:tr>
      <w:tr w:rsidR="004139D5" w14:paraId="1022102A"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5F70BC21" w14:textId="77777777" w:rsidR="004139D5" w:rsidRDefault="002735B2">
            <w:pPr>
              <w:keepLines/>
              <w:spacing w:line="360" w:lineRule="exact"/>
              <w:ind w:firstLine="0"/>
              <w:rPr>
                <w:rFonts w:hint="eastAsia"/>
              </w:rPr>
            </w:pPr>
            <w:r>
              <w:rPr>
                <w:sz w:val="21"/>
                <w:szCs w:val="21"/>
              </w:rPr>
              <w:t>user_id</w:t>
            </w:r>
          </w:p>
        </w:tc>
        <w:tc>
          <w:tcPr>
            <w:tcW w:w="907" w:type="dxa"/>
            <w:tcBorders>
              <w:left w:val="nil"/>
              <w:bottom w:val="nil"/>
              <w:right w:val="nil"/>
            </w:tcBorders>
            <w:tcMar>
              <w:top w:w="45" w:type="dxa"/>
              <w:left w:w="85" w:type="dxa"/>
              <w:bottom w:w="45" w:type="dxa"/>
              <w:right w:w="85" w:type="dxa"/>
            </w:tcMar>
            <w:vAlign w:val="center"/>
          </w:tcPr>
          <w:p w14:paraId="02EE34AE"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07679FE7" w14:textId="77777777" w:rsidR="004139D5" w:rsidRDefault="002735B2">
            <w:pPr>
              <w:keepLines/>
              <w:spacing w:line="360" w:lineRule="exact"/>
              <w:ind w:firstLine="0"/>
              <w:rPr>
                <w:rFonts w:hint="eastAsia"/>
              </w:rPr>
            </w:pPr>
            <w:r>
              <w:rPr>
                <w:sz w:val="21"/>
                <w:szCs w:val="21"/>
              </w:rPr>
              <w:t>FK/N</w:t>
            </w:r>
          </w:p>
        </w:tc>
        <w:tc>
          <w:tcPr>
            <w:tcW w:w="1304" w:type="dxa"/>
            <w:tcBorders>
              <w:left w:val="nil"/>
              <w:bottom w:val="nil"/>
              <w:right w:val="nil"/>
            </w:tcBorders>
            <w:tcMar>
              <w:top w:w="45" w:type="dxa"/>
              <w:left w:w="85" w:type="dxa"/>
              <w:bottom w:w="45" w:type="dxa"/>
              <w:right w:w="85" w:type="dxa"/>
            </w:tcMar>
            <w:vAlign w:val="center"/>
          </w:tcPr>
          <w:p w14:paraId="2D6E063C"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70F207CC" w14:textId="77777777" w:rsidR="004139D5" w:rsidRDefault="002735B2">
            <w:pPr>
              <w:keepLines/>
              <w:spacing w:line="360" w:lineRule="exact"/>
              <w:ind w:firstLine="0"/>
              <w:rPr>
                <w:rFonts w:hint="eastAsia"/>
              </w:rPr>
            </w:pPr>
            <w:r>
              <w:rPr>
                <w:sz w:val="21"/>
                <w:szCs w:val="21"/>
              </w:rPr>
              <w:t>操作者</w:t>
            </w:r>
            <w:r>
              <w:rPr>
                <w:sz w:val="21"/>
                <w:szCs w:val="21"/>
              </w:rPr>
              <w:t>/</w:t>
            </w:r>
            <w:r>
              <w:rPr>
                <w:sz w:val="21"/>
                <w:szCs w:val="21"/>
              </w:rPr>
              <w:t>所属账号编号</w:t>
            </w:r>
          </w:p>
        </w:tc>
      </w:tr>
      <w:tr w:rsidR="004139D5" w14:paraId="35080B25"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05D2DE79" w14:textId="77777777" w:rsidR="004139D5" w:rsidRDefault="002735B2">
            <w:pPr>
              <w:keepLines/>
              <w:spacing w:line="360" w:lineRule="exact"/>
              <w:ind w:firstLine="0"/>
              <w:rPr>
                <w:rFonts w:hint="eastAsia"/>
              </w:rPr>
            </w:pPr>
            <w:r>
              <w:rPr>
                <w:sz w:val="21"/>
                <w:szCs w:val="21"/>
              </w:rPr>
              <w:t>requested_at</w:t>
            </w:r>
          </w:p>
        </w:tc>
        <w:tc>
          <w:tcPr>
            <w:tcW w:w="907" w:type="dxa"/>
            <w:tcBorders>
              <w:left w:val="nil"/>
              <w:bottom w:val="nil"/>
              <w:right w:val="nil"/>
            </w:tcBorders>
            <w:tcMar>
              <w:top w:w="45" w:type="dxa"/>
              <w:left w:w="85" w:type="dxa"/>
              <w:bottom w:w="45" w:type="dxa"/>
              <w:right w:w="85" w:type="dxa"/>
            </w:tcMar>
            <w:vAlign w:val="center"/>
          </w:tcPr>
          <w:p w14:paraId="05AD78D0"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6B008785"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0E5BEFDB"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780D65D1" w14:textId="77777777" w:rsidR="004139D5" w:rsidRDefault="002735B2">
            <w:pPr>
              <w:keepLines/>
              <w:spacing w:line="360" w:lineRule="exact"/>
              <w:ind w:firstLine="0"/>
              <w:rPr>
                <w:rFonts w:hint="eastAsia"/>
              </w:rPr>
            </w:pPr>
            <w:r>
              <w:rPr>
                <w:sz w:val="21"/>
                <w:szCs w:val="21"/>
              </w:rPr>
              <w:t>申请时间（</w:t>
            </w:r>
            <w:r>
              <w:rPr>
                <w:sz w:val="21"/>
                <w:szCs w:val="21"/>
              </w:rPr>
              <w:t>UTC ISO</w:t>
            </w:r>
            <w:r>
              <w:rPr>
                <w:sz w:val="21"/>
                <w:szCs w:val="21"/>
              </w:rPr>
              <w:t>）</w:t>
            </w:r>
          </w:p>
        </w:tc>
      </w:tr>
      <w:tr w:rsidR="004139D5" w14:paraId="390D46A5"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10A06CFA" w14:textId="77777777" w:rsidR="004139D5" w:rsidRDefault="002735B2">
            <w:pPr>
              <w:keepLines/>
              <w:spacing w:line="360" w:lineRule="exact"/>
              <w:ind w:firstLine="0"/>
              <w:rPr>
                <w:rFonts w:hint="eastAsia"/>
              </w:rPr>
            </w:pPr>
            <w:r>
              <w:rPr>
                <w:sz w:val="21"/>
                <w:szCs w:val="21"/>
              </w:rPr>
              <w:t>status</w:t>
            </w:r>
          </w:p>
        </w:tc>
        <w:tc>
          <w:tcPr>
            <w:tcW w:w="907" w:type="dxa"/>
            <w:tcBorders>
              <w:left w:val="nil"/>
              <w:bottom w:val="nil"/>
              <w:right w:val="nil"/>
            </w:tcBorders>
            <w:tcMar>
              <w:top w:w="45" w:type="dxa"/>
              <w:left w:w="85" w:type="dxa"/>
              <w:bottom w:w="45" w:type="dxa"/>
              <w:right w:w="85" w:type="dxa"/>
            </w:tcMar>
            <w:vAlign w:val="center"/>
          </w:tcPr>
          <w:p w14:paraId="758160D3"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7F6C6CB8" w14:textId="77777777" w:rsidR="004139D5" w:rsidRDefault="002735B2">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7D93C899" w14:textId="77777777" w:rsidR="004139D5" w:rsidRDefault="002735B2">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29839C3B" w14:textId="77777777" w:rsidR="004139D5" w:rsidRDefault="002735B2">
            <w:pPr>
              <w:keepLines/>
              <w:spacing w:line="360" w:lineRule="exact"/>
              <w:ind w:firstLine="0"/>
              <w:rPr>
                <w:rFonts w:hint="eastAsia"/>
              </w:rPr>
            </w:pPr>
            <w:r>
              <w:rPr>
                <w:sz w:val="21"/>
                <w:szCs w:val="21"/>
              </w:rPr>
              <w:t>恢复申请状态（</w:t>
            </w:r>
            <w:r>
              <w:rPr>
                <w:sz w:val="21"/>
                <w:szCs w:val="21"/>
              </w:rPr>
              <w:t>pending/issued/resolved</w:t>
            </w:r>
            <w:r>
              <w:rPr>
                <w:sz w:val="21"/>
                <w:szCs w:val="21"/>
              </w:rPr>
              <w:t>）</w:t>
            </w:r>
          </w:p>
        </w:tc>
      </w:tr>
      <w:tr w:rsidR="004139D5" w14:paraId="24CD5570" w14:textId="77777777">
        <w:trPr>
          <w:cantSplit/>
          <w:jc w:val="center"/>
        </w:trPr>
        <w:tc>
          <w:tcPr>
            <w:tcW w:w="2381" w:type="dxa"/>
            <w:tcBorders>
              <w:left w:val="nil"/>
              <w:bottom w:val="single" w:sz="7" w:space="0" w:color="000000"/>
              <w:right w:val="nil"/>
            </w:tcBorders>
            <w:tcMar>
              <w:top w:w="45" w:type="dxa"/>
              <w:left w:w="85" w:type="dxa"/>
              <w:bottom w:w="45" w:type="dxa"/>
              <w:right w:w="85" w:type="dxa"/>
            </w:tcMar>
            <w:vAlign w:val="center"/>
          </w:tcPr>
          <w:p w14:paraId="4D5BFF28" w14:textId="77777777" w:rsidR="004139D5" w:rsidRDefault="002735B2">
            <w:pPr>
              <w:keepLines/>
              <w:spacing w:line="360" w:lineRule="exact"/>
              <w:ind w:firstLine="0"/>
              <w:rPr>
                <w:rFonts w:hint="eastAsia"/>
              </w:rPr>
            </w:pPr>
            <w:r>
              <w:rPr>
                <w:sz w:val="21"/>
                <w:szCs w:val="21"/>
              </w:rPr>
              <w:t>resolved_at</w:t>
            </w:r>
          </w:p>
        </w:tc>
        <w:tc>
          <w:tcPr>
            <w:tcW w:w="907" w:type="dxa"/>
            <w:tcBorders>
              <w:left w:val="nil"/>
              <w:bottom w:val="single" w:sz="7" w:space="0" w:color="000000"/>
              <w:right w:val="nil"/>
            </w:tcBorders>
            <w:tcMar>
              <w:top w:w="45" w:type="dxa"/>
              <w:left w:w="85" w:type="dxa"/>
              <w:bottom w:w="45" w:type="dxa"/>
              <w:right w:w="85" w:type="dxa"/>
            </w:tcMar>
            <w:vAlign w:val="center"/>
          </w:tcPr>
          <w:p w14:paraId="5D588BDA" w14:textId="77777777" w:rsidR="004139D5" w:rsidRDefault="002735B2">
            <w:pPr>
              <w:keepLines/>
              <w:spacing w:line="360" w:lineRule="exact"/>
              <w:ind w:firstLine="0"/>
              <w:rPr>
                <w:rFonts w:hint="eastAsia"/>
              </w:rPr>
            </w:pPr>
            <w:r>
              <w:rPr>
                <w:sz w:val="21"/>
                <w:szCs w:val="21"/>
              </w:rPr>
              <w:t>TEXT</w:t>
            </w:r>
          </w:p>
        </w:tc>
        <w:tc>
          <w:tcPr>
            <w:tcW w:w="1191" w:type="dxa"/>
            <w:tcBorders>
              <w:left w:val="nil"/>
              <w:bottom w:val="single" w:sz="7" w:space="0" w:color="000000"/>
              <w:right w:val="nil"/>
            </w:tcBorders>
            <w:tcMar>
              <w:top w:w="45" w:type="dxa"/>
              <w:left w:w="85" w:type="dxa"/>
              <w:bottom w:w="45" w:type="dxa"/>
              <w:right w:w="85" w:type="dxa"/>
            </w:tcMar>
            <w:vAlign w:val="center"/>
          </w:tcPr>
          <w:p w14:paraId="28FA20BC" w14:textId="77777777" w:rsidR="004139D5" w:rsidRDefault="002735B2">
            <w:pPr>
              <w:keepLines/>
              <w:spacing w:line="360" w:lineRule="exact"/>
              <w:ind w:firstLine="0"/>
              <w:rPr>
                <w:rFonts w:hint="eastAsia"/>
              </w:rPr>
            </w:pPr>
            <w:r>
              <w:rPr>
                <w:sz w:val="21"/>
                <w:szCs w:val="21"/>
              </w:rPr>
              <w:t>—/Y</w:t>
            </w:r>
          </w:p>
        </w:tc>
        <w:tc>
          <w:tcPr>
            <w:tcW w:w="1304" w:type="dxa"/>
            <w:tcBorders>
              <w:left w:val="nil"/>
              <w:bottom w:val="single" w:sz="7" w:space="0" w:color="000000"/>
              <w:right w:val="nil"/>
            </w:tcBorders>
            <w:tcMar>
              <w:top w:w="45" w:type="dxa"/>
              <w:left w:w="85" w:type="dxa"/>
              <w:bottom w:w="45" w:type="dxa"/>
              <w:right w:w="85" w:type="dxa"/>
            </w:tcMar>
            <w:vAlign w:val="center"/>
          </w:tcPr>
          <w:p w14:paraId="1EC68D69" w14:textId="77777777" w:rsidR="004139D5" w:rsidRDefault="002735B2">
            <w:pPr>
              <w:keepLines/>
              <w:spacing w:line="360" w:lineRule="exact"/>
              <w:ind w:firstLine="0"/>
              <w:rPr>
                <w:rFonts w:hint="eastAsia"/>
              </w:rPr>
            </w:pPr>
            <w:r>
              <w:rPr>
                <w:sz w:val="21"/>
                <w:szCs w:val="21"/>
              </w:rPr>
              <w:t>—</w:t>
            </w:r>
          </w:p>
        </w:tc>
        <w:tc>
          <w:tcPr>
            <w:tcW w:w="3061" w:type="dxa"/>
            <w:tcBorders>
              <w:left w:val="nil"/>
              <w:bottom w:val="single" w:sz="7" w:space="0" w:color="000000"/>
              <w:right w:val="nil"/>
            </w:tcBorders>
            <w:tcMar>
              <w:top w:w="45" w:type="dxa"/>
              <w:left w:w="85" w:type="dxa"/>
              <w:bottom w:w="45" w:type="dxa"/>
              <w:right w:w="85" w:type="dxa"/>
            </w:tcMar>
            <w:vAlign w:val="center"/>
          </w:tcPr>
          <w:p w14:paraId="422BC910" w14:textId="77777777" w:rsidR="004139D5" w:rsidRDefault="002735B2">
            <w:pPr>
              <w:keepLines/>
              <w:spacing w:line="360" w:lineRule="exact"/>
              <w:ind w:firstLine="0"/>
              <w:rPr>
                <w:rFonts w:hint="eastAsia"/>
              </w:rPr>
            </w:pPr>
            <w:r>
              <w:rPr>
                <w:sz w:val="21"/>
                <w:szCs w:val="21"/>
              </w:rPr>
              <w:t>处理完成时间</w:t>
            </w:r>
          </w:p>
        </w:tc>
      </w:tr>
    </w:tbl>
    <w:p w14:paraId="74536F5E" w14:textId="77777777" w:rsidR="004139D5" w:rsidRDefault="002735B2">
      <w:pPr>
        <w:rPr>
          <w:rFonts w:hint="eastAsia"/>
        </w:rPr>
      </w:pPr>
      <w:r>
        <w:t>主键：</w:t>
      </w:r>
      <w:r>
        <w:t>id</w:t>
      </w:r>
      <w:r>
        <w:t>。</w:t>
      </w:r>
      <w:r>
        <w:t xml:space="preserve"> </w:t>
      </w:r>
      <w:r>
        <w:t>检查约束：</w:t>
      </w:r>
      <w:r>
        <w:t>status IN ('pending','issued','resolved')</w:t>
      </w:r>
      <w:r>
        <w:t>。</w:t>
      </w:r>
    </w:p>
    <w:p w14:paraId="3FE46681" w14:textId="77777777" w:rsidR="004139D5" w:rsidRDefault="002735B2">
      <w:pPr>
        <w:rPr>
          <w:rFonts w:hint="eastAsia"/>
        </w:rPr>
      </w:pPr>
      <w:r>
        <w:t>物理外键：</w:t>
      </w:r>
      <w:r>
        <w:t>user_id → users (id)</w:t>
      </w:r>
      <w:r>
        <w:t>；</w:t>
      </w:r>
      <w:r>
        <w:t>ON DELETE NO ACTION</w:t>
      </w:r>
      <w:r>
        <w:t>。</w:t>
      </w:r>
    </w:p>
    <w:p w14:paraId="383D385B" w14:textId="77777777" w:rsidR="004139D5" w:rsidRDefault="002735B2">
      <w:pPr>
        <w:pStyle w:val="1"/>
        <w:numPr>
          <w:ilvl w:val="0"/>
          <w:numId w:val="11"/>
        </w:numPr>
      </w:pPr>
      <w:bookmarkStart w:id="174" w:name="_Toc243288802"/>
      <w:r>
        <w:t>复现入口与交付说明</w:t>
      </w:r>
      <w:bookmarkEnd w:id="174"/>
    </w:p>
    <w:p w14:paraId="1FA7DE91" w14:textId="77777777" w:rsidR="004139D5" w:rsidRDefault="002735B2">
      <w:pPr>
        <w:rPr>
          <w:rFonts w:hint="eastAsia"/>
        </w:rPr>
      </w:pPr>
      <w:r>
        <w:t>可编辑</w:t>
      </w:r>
      <w:r>
        <w:t>Word</w:t>
      </w:r>
      <w:r>
        <w:t>正文、表格、标题、目录、图录及引用保留原生结构；模型图嵌入为图片，同时提供可编辑</w:t>
      </w:r>
      <w:r>
        <w:t>SVG</w:t>
      </w:r>
      <w:r>
        <w:t>及矢量</w:t>
      </w:r>
      <w:r>
        <w:t>PDF</w:t>
      </w:r>
      <w:r>
        <w:t>图源。</w:t>
      </w:r>
      <w:r>
        <w:t>TeX</w:t>
      </w:r>
      <w:r>
        <w:t>工程与</w:t>
      </w:r>
      <w:r>
        <w:t>Word</w:t>
      </w:r>
      <w:r>
        <w:t>使用同一</w:t>
      </w:r>
      <w:r>
        <w:t>body.json</w:t>
      </w:r>
      <w:r>
        <w:t>内容模型，排版引擎不同可能造成页码差异，各自目录来自对应实际分页。</w:t>
      </w:r>
    </w:p>
    <w:p w14:paraId="06121C8C" w14:textId="4B147F2C" w:rsidR="004139D5" w:rsidRDefault="002735B2">
      <w:pPr>
        <w:pStyle w:val="af7"/>
        <w:keepNext/>
        <w:spacing w:before="60" w:after="120"/>
        <w:jc w:val="center"/>
        <w:rPr>
          <w:rFonts w:hint="eastAsia"/>
        </w:rPr>
      </w:pPr>
      <w:r>
        <w:rPr>
          <w:b/>
          <w:bCs/>
        </w:rPr>
        <w:t>表</w:t>
      </w:r>
      <w:r>
        <w:rPr>
          <w:b/>
          <w:bCs/>
        </w:rPr>
        <w:t xml:space="preserve"> </w:t>
      </w:r>
      <w:r>
        <w:rPr>
          <w:b/>
          <w:bCs/>
        </w:rPr>
        <w:fldChar w:fldCharType="begin"/>
      </w:r>
      <w:r>
        <w:rPr>
          <w:b/>
          <w:bCs/>
        </w:rPr>
        <w:instrText xml:space="preserve"> SEQ Table \* ARABIC </w:instrText>
      </w:r>
      <w:r>
        <w:rPr>
          <w:b/>
          <w:bCs/>
        </w:rPr>
        <w:fldChar w:fldCharType="separate"/>
      </w:r>
      <w:r w:rsidR="00AE3614">
        <w:rPr>
          <w:rFonts w:hint="eastAsia"/>
          <w:b/>
          <w:bCs/>
          <w:noProof/>
        </w:rPr>
        <w:t>22</w:t>
      </w:r>
      <w:r>
        <w:rPr>
          <w:b/>
          <w:bCs/>
        </w:rPr>
        <w:fldChar w:fldCharType="end"/>
      </w:r>
      <w:r>
        <w:t xml:space="preserve">　交付及复现入口</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1701"/>
        <w:gridCol w:w="7144"/>
      </w:tblGrid>
      <w:tr w:rsidR="004139D5" w14:paraId="75CE2F25" w14:textId="77777777">
        <w:trPr>
          <w:cantSplit/>
          <w:tblHeader/>
          <w:jc w:val="center"/>
        </w:trPr>
        <w:tc>
          <w:tcPr>
            <w:tcW w:w="170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7FDDDF5A"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内容</w:t>
            </w:r>
          </w:p>
        </w:tc>
        <w:tc>
          <w:tcPr>
            <w:tcW w:w="7143"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7DCE7E3F" w14:textId="77777777" w:rsidR="004139D5" w:rsidRDefault="002735B2">
            <w:pPr>
              <w:keepNext/>
              <w:keepLines/>
              <w:spacing w:line="360" w:lineRule="exact"/>
              <w:ind w:firstLine="0"/>
              <w:rPr>
                <w:rFonts w:hint="eastAsia"/>
              </w:rPr>
            </w:pPr>
            <w:r>
              <w:rPr>
                <w:rFonts w:ascii="Noto Sans SC" w:eastAsia="Noto Sans SC" w:hAnsi="Noto Sans SC" w:cs="Noto Sans SC"/>
                <w:b/>
                <w:bCs/>
                <w:sz w:val="21"/>
                <w:szCs w:val="21"/>
              </w:rPr>
              <w:t>入口</w:t>
            </w:r>
          </w:p>
        </w:tc>
      </w:tr>
      <w:tr w:rsidR="004139D5" w14:paraId="4AE35B52"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01F38CD1" w14:textId="77777777" w:rsidR="004139D5" w:rsidRDefault="002735B2">
            <w:pPr>
              <w:keepLines/>
              <w:spacing w:line="360" w:lineRule="exact"/>
              <w:ind w:firstLine="0"/>
              <w:rPr>
                <w:rFonts w:hint="eastAsia"/>
              </w:rPr>
            </w:pPr>
            <w:r>
              <w:rPr>
                <w:sz w:val="21"/>
                <w:szCs w:val="21"/>
              </w:rPr>
              <w:t>应用启动</w:t>
            </w:r>
          </w:p>
        </w:tc>
        <w:tc>
          <w:tcPr>
            <w:tcW w:w="7143" w:type="dxa"/>
            <w:tcBorders>
              <w:left w:val="nil"/>
              <w:bottom w:val="nil"/>
              <w:right w:val="nil"/>
            </w:tcBorders>
            <w:tcMar>
              <w:top w:w="45" w:type="dxa"/>
              <w:left w:w="85" w:type="dxa"/>
              <w:bottom w:w="45" w:type="dxa"/>
              <w:right w:w="85" w:type="dxa"/>
            </w:tcMar>
            <w:vAlign w:val="center"/>
          </w:tcPr>
          <w:p w14:paraId="776DD077" w14:textId="77777777" w:rsidR="004139D5" w:rsidRDefault="002735B2">
            <w:pPr>
              <w:keepLines/>
              <w:spacing w:line="360" w:lineRule="exact"/>
              <w:ind w:firstLine="0"/>
              <w:rPr>
                <w:rFonts w:hint="eastAsia"/>
              </w:rPr>
            </w:pPr>
            <w:r>
              <w:rPr>
                <w:sz w:val="21"/>
                <w:szCs w:val="21"/>
              </w:rPr>
              <w:t>进入</w:t>
            </w:r>
            <w:r>
              <w:rPr>
                <w:sz w:val="21"/>
                <w:szCs w:val="21"/>
              </w:rPr>
              <w:t>andrew-system</w:t>
            </w:r>
            <w:r>
              <w:rPr>
                <w:sz w:val="21"/>
                <w:szCs w:val="21"/>
              </w:rPr>
              <w:t>后</w:t>
            </w:r>
            <w:r>
              <w:rPr>
                <w:sz w:val="21"/>
                <w:szCs w:val="21"/>
              </w:rPr>
              <w:t>npm ci</w:t>
            </w:r>
            <w:r>
              <w:rPr>
                <w:sz w:val="21"/>
                <w:szCs w:val="21"/>
              </w:rPr>
              <w:t>、</w:t>
            </w:r>
            <w:r>
              <w:rPr>
                <w:sz w:val="21"/>
                <w:szCs w:val="21"/>
              </w:rPr>
              <w:t>npm run build</w:t>
            </w:r>
            <w:r>
              <w:rPr>
                <w:sz w:val="21"/>
                <w:szCs w:val="21"/>
              </w:rPr>
              <w:t>、</w:t>
            </w:r>
            <w:r>
              <w:rPr>
                <w:sz w:val="21"/>
                <w:szCs w:val="21"/>
              </w:rPr>
              <w:t>npm start</w:t>
            </w:r>
          </w:p>
        </w:tc>
      </w:tr>
      <w:tr w:rsidR="004139D5" w14:paraId="31D309B8"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0F332D89" w14:textId="77777777" w:rsidR="004139D5" w:rsidRDefault="002735B2">
            <w:pPr>
              <w:keepLines/>
              <w:spacing w:line="360" w:lineRule="exact"/>
              <w:ind w:firstLine="0"/>
              <w:rPr>
                <w:rFonts w:hint="eastAsia"/>
              </w:rPr>
            </w:pPr>
            <w:r>
              <w:rPr>
                <w:sz w:val="21"/>
                <w:szCs w:val="21"/>
              </w:rPr>
              <w:t>应用验证</w:t>
            </w:r>
          </w:p>
        </w:tc>
        <w:tc>
          <w:tcPr>
            <w:tcW w:w="7143" w:type="dxa"/>
            <w:tcBorders>
              <w:left w:val="nil"/>
              <w:bottom w:val="nil"/>
              <w:right w:val="nil"/>
            </w:tcBorders>
            <w:tcMar>
              <w:top w:w="45" w:type="dxa"/>
              <w:left w:w="85" w:type="dxa"/>
              <w:bottom w:w="45" w:type="dxa"/>
              <w:right w:w="85" w:type="dxa"/>
            </w:tcMar>
            <w:vAlign w:val="center"/>
          </w:tcPr>
          <w:p w14:paraId="3966A4F4" w14:textId="77777777" w:rsidR="004139D5" w:rsidRDefault="002735B2">
            <w:pPr>
              <w:keepLines/>
              <w:spacing w:line="360" w:lineRule="exact"/>
              <w:ind w:firstLine="0"/>
              <w:rPr>
                <w:rFonts w:hint="eastAsia"/>
              </w:rPr>
            </w:pPr>
            <w:r>
              <w:rPr>
                <w:sz w:val="21"/>
                <w:szCs w:val="21"/>
              </w:rPr>
              <w:t>npm run check</w:t>
            </w:r>
            <w:r>
              <w:rPr>
                <w:sz w:val="21"/>
                <w:szCs w:val="21"/>
              </w:rPr>
              <w:t>、</w:t>
            </w:r>
            <w:r>
              <w:rPr>
                <w:sz w:val="21"/>
                <w:szCs w:val="21"/>
              </w:rPr>
              <w:t>npm test</w:t>
            </w:r>
            <w:r>
              <w:rPr>
                <w:sz w:val="21"/>
                <w:szCs w:val="21"/>
              </w:rPr>
              <w:t>、</w:t>
            </w:r>
            <w:r>
              <w:rPr>
                <w:sz w:val="21"/>
                <w:szCs w:val="21"/>
              </w:rPr>
              <w:t>npm run test:maintenance</w:t>
            </w:r>
            <w:r>
              <w:rPr>
                <w:sz w:val="21"/>
                <w:szCs w:val="21"/>
              </w:rPr>
              <w:t>、</w:t>
            </w:r>
            <w:r>
              <w:rPr>
                <w:sz w:val="21"/>
                <w:szCs w:val="21"/>
              </w:rPr>
              <w:t>npm run test:browser</w:t>
            </w:r>
          </w:p>
        </w:tc>
      </w:tr>
      <w:tr w:rsidR="004139D5" w14:paraId="18344A6C"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0828B2F6" w14:textId="77777777" w:rsidR="004139D5" w:rsidRDefault="002735B2">
            <w:pPr>
              <w:keepLines/>
              <w:spacing w:line="360" w:lineRule="exact"/>
              <w:ind w:firstLine="0"/>
              <w:rPr>
                <w:rFonts w:hint="eastAsia"/>
              </w:rPr>
            </w:pPr>
            <w:r>
              <w:rPr>
                <w:sz w:val="21"/>
                <w:szCs w:val="21"/>
              </w:rPr>
              <w:lastRenderedPageBreak/>
              <w:t>文档内容</w:t>
            </w:r>
          </w:p>
        </w:tc>
        <w:tc>
          <w:tcPr>
            <w:tcW w:w="7143" w:type="dxa"/>
            <w:tcBorders>
              <w:left w:val="nil"/>
              <w:bottom w:val="nil"/>
              <w:right w:val="nil"/>
            </w:tcBorders>
            <w:tcMar>
              <w:top w:w="45" w:type="dxa"/>
              <w:left w:w="85" w:type="dxa"/>
              <w:bottom w:w="45" w:type="dxa"/>
              <w:right w:w="85" w:type="dxa"/>
            </w:tcMar>
            <w:vAlign w:val="center"/>
          </w:tcPr>
          <w:p w14:paraId="1C66360D" w14:textId="77777777" w:rsidR="004139D5" w:rsidRDefault="002735B2">
            <w:pPr>
              <w:keepLines/>
              <w:spacing w:line="360" w:lineRule="exact"/>
              <w:ind w:firstLine="0"/>
              <w:rPr>
                <w:rFonts w:hint="eastAsia"/>
              </w:rPr>
            </w:pPr>
            <w:r>
              <w:rPr>
                <w:sz w:val="21"/>
                <w:szCs w:val="21"/>
              </w:rPr>
              <w:t>source/body.json</w:t>
            </w:r>
            <w:r>
              <w:rPr>
                <w:sz w:val="21"/>
                <w:szCs w:val="21"/>
              </w:rPr>
              <w:t>，</w:t>
            </w:r>
            <w:r>
              <w:rPr>
                <w:sz w:val="21"/>
                <w:szCs w:val="21"/>
              </w:rPr>
              <w:t>24</w:t>
            </w:r>
            <w:r>
              <w:rPr>
                <w:sz w:val="21"/>
                <w:szCs w:val="21"/>
              </w:rPr>
              <w:t>条用例、追溯矩阵和</w:t>
            </w:r>
            <w:r>
              <w:rPr>
                <w:sz w:val="21"/>
                <w:szCs w:val="21"/>
              </w:rPr>
              <w:t>schema_inventory.json</w:t>
            </w:r>
          </w:p>
        </w:tc>
      </w:tr>
      <w:tr w:rsidR="004139D5" w14:paraId="5041696D"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2917BF78" w14:textId="77777777" w:rsidR="004139D5" w:rsidRDefault="002735B2">
            <w:pPr>
              <w:keepLines/>
              <w:spacing w:line="360" w:lineRule="exact"/>
              <w:ind w:firstLine="0"/>
              <w:rPr>
                <w:rFonts w:hint="eastAsia"/>
              </w:rPr>
            </w:pPr>
            <w:r>
              <w:rPr>
                <w:sz w:val="21"/>
                <w:szCs w:val="21"/>
              </w:rPr>
              <w:t>Word</w:t>
            </w:r>
            <w:r>
              <w:rPr>
                <w:sz w:val="21"/>
                <w:szCs w:val="21"/>
              </w:rPr>
              <w:t>构建</w:t>
            </w:r>
          </w:p>
        </w:tc>
        <w:tc>
          <w:tcPr>
            <w:tcW w:w="7143" w:type="dxa"/>
            <w:tcBorders>
              <w:left w:val="nil"/>
              <w:bottom w:val="nil"/>
              <w:right w:val="nil"/>
            </w:tcBorders>
            <w:tcMar>
              <w:top w:w="45" w:type="dxa"/>
              <w:left w:w="85" w:type="dxa"/>
              <w:bottom w:w="45" w:type="dxa"/>
              <w:right w:w="85" w:type="dxa"/>
            </w:tcMar>
            <w:vAlign w:val="center"/>
          </w:tcPr>
          <w:p w14:paraId="0F1914D8" w14:textId="77777777" w:rsidR="004139D5" w:rsidRDefault="002735B2">
            <w:pPr>
              <w:keepLines/>
              <w:spacing w:line="360" w:lineRule="exact"/>
              <w:ind w:firstLine="0"/>
              <w:rPr>
                <w:rFonts w:hint="eastAsia"/>
              </w:rPr>
            </w:pPr>
            <w:r>
              <w:rPr>
                <w:sz w:val="21"/>
                <w:szCs w:val="21"/>
              </w:rPr>
              <w:t>build_report.py</w:t>
            </w:r>
            <w:r>
              <w:rPr>
                <w:sz w:val="21"/>
                <w:szCs w:val="21"/>
              </w:rPr>
              <w:t>调用</w:t>
            </w:r>
            <w:r>
              <w:rPr>
                <w:sz w:val="21"/>
                <w:szCs w:val="21"/>
              </w:rPr>
              <w:t>CSU Word</w:t>
            </w:r>
            <w:r>
              <w:rPr>
                <w:sz w:val="21"/>
                <w:szCs w:val="21"/>
              </w:rPr>
              <w:t>技能的原生结构函数；更新域后保存</w:t>
            </w:r>
          </w:p>
        </w:tc>
      </w:tr>
      <w:tr w:rsidR="004139D5" w14:paraId="7A906E1E"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787654F5" w14:textId="77777777" w:rsidR="004139D5" w:rsidRDefault="002735B2">
            <w:pPr>
              <w:keepLines/>
              <w:spacing w:line="360" w:lineRule="exact"/>
              <w:ind w:firstLine="0"/>
              <w:rPr>
                <w:rFonts w:hint="eastAsia"/>
              </w:rPr>
            </w:pPr>
            <w:r>
              <w:rPr>
                <w:sz w:val="21"/>
                <w:szCs w:val="21"/>
              </w:rPr>
              <w:t>TeX</w:t>
            </w:r>
            <w:r>
              <w:rPr>
                <w:sz w:val="21"/>
                <w:szCs w:val="21"/>
              </w:rPr>
              <w:t>构建</w:t>
            </w:r>
          </w:p>
        </w:tc>
        <w:tc>
          <w:tcPr>
            <w:tcW w:w="7143" w:type="dxa"/>
            <w:tcBorders>
              <w:left w:val="nil"/>
              <w:bottom w:val="nil"/>
              <w:right w:val="nil"/>
            </w:tcBorders>
            <w:tcMar>
              <w:top w:w="45" w:type="dxa"/>
              <w:left w:w="85" w:type="dxa"/>
              <w:bottom w:w="45" w:type="dxa"/>
              <w:right w:w="85" w:type="dxa"/>
            </w:tcMar>
            <w:vAlign w:val="center"/>
          </w:tcPr>
          <w:p w14:paraId="6EA63D74" w14:textId="77777777" w:rsidR="004139D5" w:rsidRDefault="002735B2">
            <w:pPr>
              <w:keepLines/>
              <w:spacing w:line="360" w:lineRule="exact"/>
              <w:ind w:firstLine="0"/>
              <w:rPr>
                <w:rFonts w:hint="eastAsia"/>
              </w:rPr>
            </w:pPr>
            <w:r>
              <w:rPr>
                <w:sz w:val="21"/>
                <w:szCs w:val="21"/>
              </w:rPr>
              <w:t>latex/main.tex</w:t>
            </w:r>
            <w:r>
              <w:rPr>
                <w:sz w:val="21"/>
                <w:szCs w:val="21"/>
              </w:rPr>
              <w:t>，以</w:t>
            </w:r>
            <w:r>
              <w:rPr>
                <w:sz w:val="21"/>
                <w:szCs w:val="21"/>
              </w:rPr>
              <w:t>XeLaTeX</w:t>
            </w:r>
            <w:r>
              <w:rPr>
                <w:sz w:val="21"/>
                <w:szCs w:val="21"/>
              </w:rPr>
              <w:t>至少两轮编译；图片与校标位于工程内部</w:t>
            </w:r>
          </w:p>
        </w:tc>
      </w:tr>
      <w:tr w:rsidR="004139D5" w14:paraId="096BCF01"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11DD7328" w14:textId="77777777" w:rsidR="004139D5" w:rsidRDefault="002735B2">
            <w:pPr>
              <w:keepLines/>
              <w:spacing w:line="360" w:lineRule="exact"/>
              <w:ind w:firstLine="0"/>
              <w:rPr>
                <w:rFonts w:hint="eastAsia"/>
              </w:rPr>
            </w:pPr>
            <w:r>
              <w:rPr>
                <w:sz w:val="21"/>
                <w:szCs w:val="21"/>
              </w:rPr>
              <w:t>图源</w:t>
            </w:r>
          </w:p>
        </w:tc>
        <w:tc>
          <w:tcPr>
            <w:tcW w:w="7143" w:type="dxa"/>
            <w:tcBorders>
              <w:left w:val="nil"/>
              <w:bottom w:val="nil"/>
              <w:right w:val="nil"/>
            </w:tcBorders>
            <w:tcMar>
              <w:top w:w="45" w:type="dxa"/>
              <w:left w:w="85" w:type="dxa"/>
              <w:bottom w:w="45" w:type="dxa"/>
              <w:right w:w="85" w:type="dxa"/>
            </w:tcMar>
            <w:vAlign w:val="center"/>
          </w:tcPr>
          <w:p w14:paraId="77977B8D" w14:textId="77777777" w:rsidR="004139D5" w:rsidRDefault="002735B2">
            <w:pPr>
              <w:keepLines/>
              <w:spacing w:line="360" w:lineRule="exact"/>
              <w:ind w:firstLine="0"/>
              <w:rPr>
                <w:rFonts w:hint="eastAsia"/>
              </w:rPr>
            </w:pPr>
            <w:r>
              <w:rPr>
                <w:sz w:val="21"/>
                <w:szCs w:val="21"/>
              </w:rPr>
              <w:t>source/figures</w:t>
            </w:r>
            <w:r>
              <w:rPr>
                <w:sz w:val="21"/>
                <w:szCs w:val="21"/>
              </w:rPr>
              <w:t>中的</w:t>
            </w:r>
            <w:r>
              <w:rPr>
                <w:sz w:val="21"/>
                <w:szCs w:val="21"/>
              </w:rPr>
              <w:t>SVG</w:t>
            </w:r>
            <w:r>
              <w:rPr>
                <w:sz w:val="21"/>
                <w:szCs w:val="21"/>
              </w:rPr>
              <w:t>、</w:t>
            </w:r>
            <w:r>
              <w:rPr>
                <w:sz w:val="21"/>
                <w:szCs w:val="21"/>
              </w:rPr>
              <w:t>PDF</w:t>
            </w:r>
            <w:r>
              <w:rPr>
                <w:sz w:val="21"/>
                <w:szCs w:val="21"/>
              </w:rPr>
              <w:t>及</w:t>
            </w:r>
            <w:r>
              <w:rPr>
                <w:sz w:val="21"/>
                <w:szCs w:val="21"/>
              </w:rPr>
              <w:t>PNG</w:t>
            </w:r>
            <w:r>
              <w:rPr>
                <w:sz w:val="21"/>
                <w:szCs w:val="21"/>
              </w:rPr>
              <w:t>；</w:t>
            </w:r>
            <w:r>
              <w:rPr>
                <w:sz w:val="21"/>
                <w:szCs w:val="21"/>
              </w:rPr>
              <w:t>build_diagrams.py</w:t>
            </w:r>
            <w:r>
              <w:rPr>
                <w:sz w:val="21"/>
                <w:szCs w:val="21"/>
              </w:rPr>
              <w:t>与</w:t>
            </w:r>
            <w:r>
              <w:rPr>
                <w:sz w:val="21"/>
                <w:szCs w:val="21"/>
              </w:rPr>
              <w:t>build_schema_figures.py</w:t>
            </w:r>
            <w:r>
              <w:rPr>
                <w:sz w:val="21"/>
                <w:szCs w:val="21"/>
              </w:rPr>
              <w:t>可重建</w:t>
            </w:r>
          </w:p>
        </w:tc>
      </w:tr>
      <w:tr w:rsidR="004139D5" w14:paraId="674A81E0" w14:textId="77777777">
        <w:trPr>
          <w:cantSplit/>
          <w:jc w:val="center"/>
        </w:trPr>
        <w:tc>
          <w:tcPr>
            <w:tcW w:w="1701" w:type="dxa"/>
            <w:tcBorders>
              <w:left w:val="nil"/>
              <w:bottom w:val="single" w:sz="7" w:space="0" w:color="000000"/>
              <w:right w:val="nil"/>
            </w:tcBorders>
            <w:tcMar>
              <w:top w:w="45" w:type="dxa"/>
              <w:left w:w="85" w:type="dxa"/>
              <w:bottom w:w="45" w:type="dxa"/>
              <w:right w:w="85" w:type="dxa"/>
            </w:tcMar>
            <w:vAlign w:val="center"/>
          </w:tcPr>
          <w:p w14:paraId="07F119BB" w14:textId="77777777" w:rsidR="004139D5" w:rsidRDefault="002735B2">
            <w:pPr>
              <w:keepLines/>
              <w:spacing w:line="360" w:lineRule="exact"/>
              <w:ind w:firstLine="0"/>
              <w:rPr>
                <w:rFonts w:hint="eastAsia"/>
              </w:rPr>
            </w:pPr>
            <w:r>
              <w:rPr>
                <w:sz w:val="21"/>
                <w:szCs w:val="21"/>
              </w:rPr>
              <w:t>外部依赖</w:t>
            </w:r>
          </w:p>
        </w:tc>
        <w:tc>
          <w:tcPr>
            <w:tcW w:w="7143" w:type="dxa"/>
            <w:tcBorders>
              <w:left w:val="nil"/>
              <w:bottom w:val="single" w:sz="7" w:space="0" w:color="000000"/>
              <w:right w:val="nil"/>
            </w:tcBorders>
            <w:tcMar>
              <w:top w:w="45" w:type="dxa"/>
              <w:left w:w="85" w:type="dxa"/>
              <w:bottom w:w="45" w:type="dxa"/>
              <w:right w:w="85" w:type="dxa"/>
            </w:tcMar>
            <w:vAlign w:val="center"/>
          </w:tcPr>
          <w:p w14:paraId="4774CF88" w14:textId="77777777" w:rsidR="004139D5" w:rsidRDefault="002735B2">
            <w:pPr>
              <w:keepLines/>
              <w:spacing w:line="360" w:lineRule="exact"/>
              <w:ind w:firstLine="0"/>
              <w:rPr>
                <w:rFonts w:hint="eastAsia"/>
              </w:rPr>
            </w:pPr>
            <w:r>
              <w:rPr>
                <w:sz w:val="21"/>
                <w:szCs w:val="21"/>
              </w:rPr>
              <w:t>Word</w:t>
            </w:r>
            <w:r>
              <w:rPr>
                <w:sz w:val="21"/>
                <w:szCs w:val="21"/>
              </w:rPr>
              <w:t>域需</w:t>
            </w:r>
            <w:r>
              <w:rPr>
                <w:sz w:val="21"/>
                <w:szCs w:val="21"/>
              </w:rPr>
              <w:t>Word</w:t>
            </w:r>
            <w:r>
              <w:rPr>
                <w:sz w:val="21"/>
                <w:szCs w:val="21"/>
              </w:rPr>
              <w:t>或兼容排版引擎；文档脚本需</w:t>
            </w:r>
            <w:r>
              <w:rPr>
                <w:sz w:val="21"/>
                <w:szCs w:val="21"/>
              </w:rPr>
              <w:t>python-docx</w:t>
            </w:r>
            <w:r>
              <w:rPr>
                <w:sz w:val="21"/>
                <w:szCs w:val="21"/>
              </w:rPr>
              <w:t>、</w:t>
            </w:r>
            <w:r>
              <w:rPr>
                <w:sz w:val="21"/>
                <w:szCs w:val="21"/>
              </w:rPr>
              <w:t>Pillow</w:t>
            </w:r>
            <w:r>
              <w:rPr>
                <w:sz w:val="21"/>
                <w:szCs w:val="21"/>
              </w:rPr>
              <w:t>、</w:t>
            </w:r>
            <w:r>
              <w:rPr>
                <w:sz w:val="21"/>
                <w:szCs w:val="21"/>
              </w:rPr>
              <w:t>pypdfium2</w:t>
            </w:r>
            <w:r>
              <w:rPr>
                <w:sz w:val="21"/>
                <w:szCs w:val="21"/>
              </w:rPr>
              <w:t>及</w:t>
            </w:r>
            <w:r>
              <w:rPr>
                <w:sz w:val="21"/>
                <w:szCs w:val="21"/>
              </w:rPr>
              <w:t>ReportLab</w:t>
            </w:r>
          </w:p>
        </w:tc>
      </w:tr>
    </w:tbl>
    <w:p w14:paraId="306556AD" w14:textId="77777777" w:rsidR="002735B2" w:rsidRDefault="002735B2"/>
    <w:sectPr w:rsidR="002735B2" w:rsidSect="00034616">
      <w:pgSz w:w="11906" w:h="16838"/>
      <w:pgMar w:top="1417" w:right="1531" w:bottom="1417" w:left="1531" w:header="567" w:footer="68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C177B" w14:textId="77777777" w:rsidR="002735B2" w:rsidRDefault="002735B2">
      <w:pPr>
        <w:spacing w:line="240" w:lineRule="auto"/>
        <w:rPr>
          <w:rFonts w:hint="eastAsia"/>
        </w:rPr>
      </w:pPr>
      <w:r>
        <w:separator/>
      </w:r>
    </w:p>
  </w:endnote>
  <w:endnote w:type="continuationSeparator" w:id="0">
    <w:p w14:paraId="65FDA616" w14:textId="77777777" w:rsidR="002735B2" w:rsidRDefault="002735B2">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C">
    <w:panose1 w:val="020B0200000000000000"/>
    <w:charset w:val="86"/>
    <w:family w:val="swiss"/>
    <w:notTrueType/>
    <w:pitch w:val="variable"/>
    <w:sig w:usb0="20000287" w:usb1="2ADF3C10" w:usb2="00000016" w:usb3="00000000" w:csb0="00060107"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A77A2" w14:textId="77777777" w:rsidR="004139D5" w:rsidRDefault="004139D5">
    <w:pPr>
      <w:spacing w:line="20" w:lineRule="exact"/>
      <w:ind w:firstLine="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67D04" w14:textId="77777777" w:rsidR="004139D5" w:rsidRDefault="002735B2">
    <w:pPr>
      <w:pStyle w:val="a7"/>
      <w:spacing w:line="400" w:lineRule="exact"/>
      <w:jc w:val="center"/>
      <w:rPr>
        <w:rFonts w:hint="eastAsia"/>
      </w:rPr>
    </w:pPr>
    <w:r>
      <w:t>第</w:t>
    </w:r>
    <w:r>
      <w:fldChar w:fldCharType="begin"/>
    </w:r>
    <w:r>
      <w:instrText xml:space="preserve"> PAGE </w:instrText>
    </w:r>
    <w:r>
      <w:fldChar w:fldCharType="separate"/>
    </w:r>
    <w:r>
      <w:t>I</w:t>
    </w:r>
    <w:r>
      <w:fldChar w:fldCharType="end"/>
    </w:r>
    <w: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ADEAB" w14:textId="77777777" w:rsidR="002735B2" w:rsidRDefault="002735B2">
      <w:pPr>
        <w:spacing w:line="240" w:lineRule="auto"/>
        <w:rPr>
          <w:rFonts w:hint="eastAsia"/>
        </w:rPr>
      </w:pPr>
      <w:r>
        <w:separator/>
      </w:r>
    </w:p>
  </w:footnote>
  <w:footnote w:type="continuationSeparator" w:id="0">
    <w:p w14:paraId="046CFD5E" w14:textId="77777777" w:rsidR="002735B2" w:rsidRDefault="002735B2">
      <w:pPr>
        <w:spacing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776FA" w14:textId="77777777" w:rsidR="004139D5" w:rsidRDefault="004139D5">
    <w:pPr>
      <w:spacing w:line="20" w:lineRule="exact"/>
      <w:ind w:firstLine="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845" w:type="dxa"/>
      <w:jc w:val="center"/>
      <w:tblBorders>
        <w:top w:val="nil"/>
        <w:left w:val="nil"/>
        <w:bottom w:val="single" w:sz="5" w:space="0" w:color="000000"/>
        <w:right w:val="nil"/>
        <w:insideH w:val="nil"/>
        <w:insideV w:val="nil"/>
      </w:tblBorders>
      <w:tblLayout w:type="fixed"/>
      <w:tblLook w:val="04A0" w:firstRow="1" w:lastRow="0" w:firstColumn="1" w:lastColumn="0" w:noHBand="0" w:noVBand="1"/>
    </w:tblPr>
    <w:tblGrid>
      <w:gridCol w:w="2211"/>
      <w:gridCol w:w="4423"/>
      <w:gridCol w:w="2211"/>
    </w:tblGrid>
    <w:tr w:rsidR="004139D5" w14:paraId="4BA3580D" w14:textId="77777777">
      <w:trPr>
        <w:trHeight w:val="601"/>
        <w:jc w:val="center"/>
      </w:trPr>
      <w:tc>
        <w:tcPr>
          <w:tcW w:w="2211" w:type="dxa"/>
          <w:tcMar>
            <w:top w:w="0" w:type="dxa"/>
            <w:left w:w="0" w:type="dxa"/>
            <w:bottom w:w="25" w:type="dxa"/>
            <w:right w:w="0" w:type="dxa"/>
          </w:tcMar>
          <w:vAlign w:val="center"/>
        </w:tcPr>
        <w:p w14:paraId="56770475" w14:textId="77777777" w:rsidR="004139D5" w:rsidRDefault="002735B2">
          <w:pPr>
            <w:spacing w:line="240" w:lineRule="auto"/>
            <w:ind w:firstLine="0"/>
            <w:rPr>
              <w:rFonts w:hint="eastAsia"/>
            </w:rPr>
          </w:pPr>
          <w:r>
            <w:rPr>
              <w:noProof/>
            </w:rPr>
            <w:drawing>
              <wp:inline distT="0" distB="0" distL="0" distR="0" wp14:anchorId="1D4C2AEB" wp14:editId="0E17395D">
                <wp:extent cx="362446" cy="342000"/>
                <wp:effectExtent l="0" t="0" r="0" b="0"/>
                <wp:docPr id="687682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u_seal.png"/>
                        <pic:cNvPicPr/>
                      </pic:nvPicPr>
                      <pic:blipFill>
                        <a:blip r:embed="rId1"/>
                        <a:stretch>
                          <a:fillRect/>
                        </a:stretch>
                      </pic:blipFill>
                      <pic:spPr>
                        <a:xfrm>
                          <a:off x="0" y="0"/>
                          <a:ext cx="362446" cy="342000"/>
                        </a:xfrm>
                        <a:prstGeom prst="rect">
                          <a:avLst/>
                        </a:prstGeom>
                      </pic:spPr>
                    </pic:pic>
                  </a:graphicData>
                </a:graphic>
              </wp:inline>
            </w:drawing>
          </w:r>
        </w:p>
      </w:tc>
      <w:tc>
        <w:tcPr>
          <w:tcW w:w="4422" w:type="dxa"/>
          <w:noWrap/>
          <w:tcMar>
            <w:top w:w="0" w:type="dxa"/>
            <w:left w:w="0" w:type="dxa"/>
            <w:bottom w:w="25" w:type="dxa"/>
            <w:right w:w="0" w:type="dxa"/>
          </w:tcMar>
          <w:vAlign w:val="center"/>
        </w:tcPr>
        <w:p w14:paraId="2EF2E8ED" w14:textId="77777777" w:rsidR="004139D5" w:rsidRDefault="002735B2">
          <w:pPr>
            <w:spacing w:line="260" w:lineRule="exact"/>
            <w:ind w:firstLine="0"/>
            <w:jc w:val="center"/>
            <w:rPr>
              <w:rFonts w:hint="eastAsia"/>
            </w:rPr>
          </w:pPr>
          <w:r>
            <w:rPr>
              <w:rFonts w:ascii="Noto Sans SC" w:eastAsia="Noto Sans SC" w:hAnsi="Noto Sans SC" w:cs="Noto Sans SC"/>
              <w:sz w:val="20"/>
              <w:szCs w:val="20"/>
            </w:rPr>
            <w:t>中南大学报告</w:t>
          </w:r>
        </w:p>
        <w:p w14:paraId="37DE9F92" w14:textId="77777777" w:rsidR="004139D5" w:rsidRDefault="002735B2">
          <w:pPr>
            <w:spacing w:line="260" w:lineRule="exact"/>
            <w:ind w:firstLine="0"/>
            <w:jc w:val="center"/>
            <w:rPr>
              <w:rFonts w:hint="eastAsia"/>
            </w:rPr>
          </w:pPr>
          <w:r>
            <w:rPr>
              <w:rFonts w:ascii="Noto Sans SC" w:eastAsia="Noto Sans SC" w:hAnsi="Noto Sans SC" w:cs="Noto Sans SC"/>
              <w:sz w:val="18"/>
              <w:szCs w:val="18"/>
            </w:rPr>
            <w:t>牙科连锁就诊与运营系统</w:t>
          </w:r>
        </w:p>
      </w:tc>
      <w:tc>
        <w:tcPr>
          <w:tcW w:w="2211" w:type="dxa"/>
          <w:noWrap/>
          <w:tcMar>
            <w:top w:w="0" w:type="dxa"/>
            <w:left w:w="0" w:type="dxa"/>
            <w:bottom w:w="25" w:type="dxa"/>
            <w:right w:w="0" w:type="dxa"/>
          </w:tcMar>
          <w:vAlign w:val="center"/>
        </w:tcPr>
        <w:p w14:paraId="729C64D9" w14:textId="77777777" w:rsidR="004139D5" w:rsidRDefault="002735B2">
          <w:pPr>
            <w:spacing w:line="260" w:lineRule="exact"/>
            <w:ind w:firstLine="0"/>
            <w:jc w:val="right"/>
            <w:rPr>
              <w:rFonts w:hint="eastAsia"/>
            </w:rPr>
          </w:pPr>
          <w:r>
            <w:rPr>
              <w:rFonts w:ascii="Noto Sans SC" w:eastAsia="Noto Sans SC" w:hAnsi="Noto Sans SC" w:cs="Noto Sans SC"/>
              <w:sz w:val="19"/>
              <w:szCs w:val="19"/>
            </w:rPr>
            <w:t>商学院</w:t>
          </w:r>
        </w:p>
        <w:p w14:paraId="74D5DD9A" w14:textId="77777777" w:rsidR="004139D5" w:rsidRDefault="002735B2">
          <w:pPr>
            <w:spacing w:line="260" w:lineRule="exact"/>
            <w:ind w:firstLine="0"/>
            <w:jc w:val="right"/>
            <w:rPr>
              <w:rFonts w:hint="eastAsia"/>
            </w:rPr>
          </w:pPr>
          <w:r>
            <w:rPr>
              <w:rFonts w:ascii="Noto Sans SC" w:eastAsia="Noto Sans SC" w:hAnsi="Noto Sans SC" w:cs="Noto Sans SC"/>
              <w:sz w:val="19"/>
              <w:szCs w:val="19"/>
            </w:rPr>
            <w:t>张云福</w:t>
          </w:r>
          <w:r>
            <w:rPr>
              <w:rFonts w:ascii="Noto Sans SC" w:eastAsia="Noto Sans SC" w:hAnsi="Noto Sans SC" w:cs="Noto Sans SC"/>
              <w:sz w:val="19"/>
              <w:szCs w:val="19"/>
            </w:rPr>
            <w:t xml:space="preserve"> 1602242015</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33061DA7"/>
    <w:multiLevelType w:val="multilevel"/>
    <w:tmpl w:val="6D7EDE02"/>
    <w:lvl w:ilvl="0">
      <w:start w:val="1"/>
      <w:numFmt w:val="decimal"/>
      <w:suff w:val="space"/>
      <w:lvlText w:val="%1."/>
      <w:lvlJc w:val="left"/>
      <w:pPr>
        <w:ind w:left="0" w:firstLine="0"/>
      </w:pPr>
      <w:rPr>
        <w:rFonts w:ascii="Noto Sans SC" w:eastAsia="Noto Sans SC" w:hAnsi="Noto Sans SC" w:cs="Noto Sans SC"/>
        <w:b/>
        <w:color w:val="000000"/>
        <w:sz w:val="30"/>
      </w:rPr>
    </w:lvl>
    <w:lvl w:ilvl="1">
      <w:start w:val="1"/>
      <w:numFmt w:val="decimal"/>
      <w:suff w:val="space"/>
      <w:lvlText w:val="%1.%2"/>
      <w:lvlJc w:val="left"/>
      <w:pPr>
        <w:ind w:left="0" w:firstLine="0"/>
      </w:pPr>
      <w:rPr>
        <w:rFonts w:ascii="Noto Sans SC" w:eastAsia="Noto Sans SC" w:hAnsi="Noto Sans SC" w:cs="Noto Sans SC"/>
        <w:b/>
        <w:color w:val="000000"/>
        <w:sz w:val="28"/>
      </w:rPr>
    </w:lvl>
    <w:lvl w:ilvl="2">
      <w:start w:val="1"/>
      <w:numFmt w:val="decimal"/>
      <w:suff w:val="space"/>
      <w:lvlText w:val="%1.%2.%3"/>
      <w:lvlJc w:val="left"/>
      <w:pPr>
        <w:ind w:left="0" w:firstLine="0"/>
      </w:pPr>
      <w:rPr>
        <w:rFonts w:ascii="Noto Sans SC" w:eastAsia="Noto Sans SC" w:hAnsi="Noto Sans SC" w:cs="Noto Sans SC"/>
        <w:b/>
        <w:color w:val="000000"/>
        <w:sz w:val="24"/>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55A7D05"/>
    <w:multiLevelType w:val="multilevel"/>
    <w:tmpl w:val="1396DAA8"/>
    <w:lvl w:ilvl="0">
      <w:start w:val="1"/>
      <w:numFmt w:val="upperLetter"/>
      <w:suff w:val="space"/>
      <w:lvlText w:val="%1."/>
      <w:lvlJc w:val="left"/>
      <w:pPr>
        <w:ind w:left="0" w:firstLine="0"/>
      </w:pPr>
      <w:rPr>
        <w:rFonts w:ascii="Noto Sans SC" w:eastAsia="Noto Sans SC" w:hAnsi="Noto Sans SC" w:cs="Noto Sans SC"/>
        <w:b/>
        <w:color w:val="000000"/>
        <w:sz w:val="30"/>
      </w:rPr>
    </w:lvl>
    <w:lvl w:ilvl="1">
      <w:start w:val="1"/>
      <w:numFmt w:val="decimal"/>
      <w:suff w:val="space"/>
      <w:lvlText w:val="%1.%2"/>
      <w:lvlJc w:val="left"/>
      <w:pPr>
        <w:ind w:left="0" w:firstLine="0"/>
      </w:pPr>
      <w:rPr>
        <w:rFonts w:ascii="Noto Sans SC" w:eastAsia="Noto Sans SC" w:hAnsi="Noto Sans SC" w:cs="Noto Sans SC"/>
        <w:b/>
        <w:color w:val="000000"/>
        <w:sz w:val="28"/>
      </w:rPr>
    </w:lvl>
    <w:lvl w:ilvl="2">
      <w:start w:val="1"/>
      <w:numFmt w:val="decimal"/>
      <w:suff w:val="space"/>
      <w:lvlText w:val="%1.%2.%3"/>
      <w:lvlJc w:val="left"/>
      <w:pPr>
        <w:ind w:left="0" w:firstLine="0"/>
      </w:pPr>
      <w:rPr>
        <w:rFonts w:ascii="Noto Sans SC" w:eastAsia="Noto Sans SC" w:hAnsi="Noto Sans SC" w:cs="Noto Sans SC"/>
        <w:b/>
        <w:color w:val="000000"/>
        <w:sz w:val="24"/>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016346750">
    <w:abstractNumId w:val="8"/>
  </w:num>
  <w:num w:numId="2" w16cid:durableId="631330564">
    <w:abstractNumId w:val="6"/>
  </w:num>
  <w:num w:numId="3" w16cid:durableId="1962609000">
    <w:abstractNumId w:val="5"/>
  </w:num>
  <w:num w:numId="4" w16cid:durableId="1484547014">
    <w:abstractNumId w:val="4"/>
  </w:num>
  <w:num w:numId="5" w16cid:durableId="68769015">
    <w:abstractNumId w:val="7"/>
  </w:num>
  <w:num w:numId="6" w16cid:durableId="1626498087">
    <w:abstractNumId w:val="3"/>
  </w:num>
  <w:num w:numId="7" w16cid:durableId="1587684898">
    <w:abstractNumId w:val="2"/>
  </w:num>
  <w:num w:numId="8" w16cid:durableId="2144345393">
    <w:abstractNumId w:val="1"/>
  </w:num>
  <w:num w:numId="9" w16cid:durableId="1698577942">
    <w:abstractNumId w:val="0"/>
  </w:num>
  <w:num w:numId="10" w16cid:durableId="441000296">
    <w:abstractNumId w:val="9"/>
  </w:num>
  <w:num w:numId="11" w16cid:durableId="73763578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35B2"/>
    <w:rsid w:val="0029639D"/>
    <w:rsid w:val="00326F90"/>
    <w:rsid w:val="004139D5"/>
    <w:rsid w:val="005405D4"/>
    <w:rsid w:val="00AA1D8D"/>
    <w:rsid w:val="00AE361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6D7B97B"/>
  <w14:defaultImageDpi w14:val="300"/>
  <w15:docId w15:val="{9A9C59F3-ED4F-4B7B-9E87-7A123695A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napToGrid w:val="0"/>
      <w:spacing w:after="0" w:line="520" w:lineRule="exact"/>
      <w:ind w:firstLine="480"/>
    </w:pPr>
    <w:rPr>
      <w:rFonts w:ascii="宋体" w:eastAsia="宋体" w:hAnsi="宋体" w:cs="宋体"/>
      <w:color w:val="000000"/>
      <w:sz w:val="24"/>
      <w:szCs w:val="24"/>
      <w:lang w:val="zh-CN" w:eastAsia="zh-CN"/>
    </w:rPr>
  </w:style>
  <w:style w:type="paragraph" w:styleId="1">
    <w:name w:val="heading 1"/>
    <w:basedOn w:val="a1"/>
    <w:next w:val="a1"/>
    <w:link w:val="10"/>
    <w:uiPriority w:val="9"/>
    <w:qFormat/>
    <w:rsid w:val="00FC693F"/>
    <w:pPr>
      <w:keepNext/>
      <w:keepLines/>
      <w:spacing w:before="360" w:after="160"/>
      <w:ind w:firstLine="0"/>
      <w:outlineLvl w:val="0"/>
    </w:pPr>
    <w:rPr>
      <w:rFonts w:ascii="Noto Sans SC" w:eastAsia="Noto Sans SC" w:hAnsi="Noto Sans SC" w:cstheme="majorBidi"/>
      <w:b/>
      <w:bCs/>
      <w:sz w:val="30"/>
      <w:szCs w:val="30"/>
    </w:rPr>
  </w:style>
  <w:style w:type="paragraph" w:styleId="21">
    <w:name w:val="heading 2"/>
    <w:basedOn w:val="a1"/>
    <w:next w:val="a1"/>
    <w:link w:val="22"/>
    <w:uiPriority w:val="9"/>
    <w:unhideWhenUsed/>
    <w:qFormat/>
    <w:rsid w:val="00FC693F"/>
    <w:pPr>
      <w:keepNext/>
      <w:keepLines/>
      <w:spacing w:before="280" w:after="120"/>
      <w:ind w:firstLine="0"/>
      <w:outlineLvl w:val="1"/>
    </w:pPr>
    <w:rPr>
      <w:rFonts w:ascii="Noto Sans SC" w:eastAsia="Noto Sans SC" w:hAnsi="Noto Sans SC" w:cstheme="majorBidi"/>
      <w:b/>
      <w:bCs/>
      <w:sz w:val="28"/>
      <w:szCs w:val="28"/>
    </w:rPr>
  </w:style>
  <w:style w:type="paragraph" w:styleId="31">
    <w:name w:val="heading 3"/>
    <w:basedOn w:val="a1"/>
    <w:next w:val="a1"/>
    <w:link w:val="32"/>
    <w:uiPriority w:val="9"/>
    <w:unhideWhenUsed/>
    <w:qFormat/>
    <w:rsid w:val="00FC693F"/>
    <w:pPr>
      <w:keepNext/>
      <w:keepLines/>
      <w:spacing w:before="200" w:after="80"/>
      <w:ind w:firstLine="0"/>
      <w:outlineLvl w:val="2"/>
    </w:pPr>
    <w:rPr>
      <w:rFonts w:ascii="Noto Sans SC" w:eastAsia="Noto Sans SC" w:hAnsi="Noto Sans SC" w:cstheme="majorBidi"/>
      <w:b/>
      <w:bCs/>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ind w:firstLine="0"/>
    </w:pPr>
    <w:rPr>
      <w:sz w:val="20"/>
      <w:szCs w:val="20"/>
    </w:r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ind w:firstLine="0"/>
    </w:pPr>
    <w:rPr>
      <w:sz w:val="20"/>
      <w:szCs w:val="20"/>
    </w:r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Lines/>
      <w:spacing w:line="806" w:lineRule="exact"/>
      <w:ind w:firstLine="0"/>
      <w:contextualSpacing/>
    </w:pPr>
    <w:rPr>
      <w:rFonts w:ascii="Noto Sans SC" w:eastAsia="Noto Sans SC" w:hAnsi="Noto Sans SC" w:cstheme="majorBidi"/>
      <w:b/>
      <w:bCs/>
      <w:spacing w:val="5"/>
      <w:kern w:val="28"/>
      <w:sz w:val="38"/>
      <w:szCs w:val="38"/>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80"/>
    </w:pPr>
    <w:rPr>
      <w:rFonts w:asciiTheme="majorHAnsi" w:eastAsiaTheme="majorEastAsia" w:hAnsiTheme="majorHAnsi" w:cstheme="majorBidi"/>
      <w:i/>
      <w:iCs/>
      <w:color w:val="4F81BD" w:themeColor="accent1"/>
      <w:spacing w:val="15"/>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keepLines/>
      <w:spacing w:line="360" w:lineRule="exact"/>
      <w:ind w:firstLine="0"/>
    </w:pPr>
    <w:rPr>
      <w:sz w:val="22"/>
      <w:szCs w:val="22"/>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 Title"/>
    <w:basedOn w:val="a1"/>
    <w:pPr>
      <w:keepNext/>
      <w:keepLines/>
      <w:spacing w:after="200" w:line="728" w:lineRule="exact"/>
      <w:ind w:firstLine="0"/>
    </w:pPr>
    <w:rPr>
      <w:rFonts w:ascii="Noto Sans SC" w:eastAsia="Noto Sans SC" w:hAnsi="Noto Sans SC" w:cs="Noto Sans SC"/>
      <w:b/>
      <w:bCs/>
      <w:sz w:val="36"/>
      <w:szCs w:val="36"/>
    </w:rPr>
  </w:style>
  <w:style w:type="paragraph" w:customStyle="1" w:styleId="FrontMatterTitle">
    <w:name w:val="Front Matter Title"/>
    <w:basedOn w:val="a1"/>
    <w:pPr>
      <w:keepNext/>
      <w:keepLines/>
      <w:spacing w:after="360"/>
      <w:ind w:firstLine="0"/>
    </w:pPr>
    <w:rPr>
      <w:rFonts w:ascii="Noto Sans SC" w:eastAsia="Noto Sans SC" w:hAnsi="Noto Sans SC" w:cs="Noto Sans SC"/>
      <w:b/>
      <w:bCs/>
      <w:sz w:val="30"/>
      <w:szCs w:val="30"/>
    </w:rPr>
  </w:style>
  <w:style w:type="paragraph" w:customStyle="1" w:styleId="ReportReference">
    <w:name w:val="Report Reference"/>
    <w:basedOn w:val="a1"/>
    <w:pPr>
      <w:keepLines/>
      <w:ind w:firstLine="0"/>
    </w:pPr>
  </w:style>
  <w:style w:type="paragraph" w:customStyle="1" w:styleId="TOC11">
    <w:name w:val="TOC 11"/>
    <w:basedOn w:val="a1"/>
    <w:pPr>
      <w:keepLines/>
      <w:spacing w:line="440" w:lineRule="exact"/>
      <w:ind w:firstLine="0"/>
    </w:pPr>
    <w:rPr>
      <w:sz w:val="22"/>
      <w:szCs w:val="22"/>
    </w:rPr>
  </w:style>
  <w:style w:type="paragraph" w:customStyle="1" w:styleId="TOC21">
    <w:name w:val="TOC 21"/>
    <w:basedOn w:val="a1"/>
    <w:pPr>
      <w:keepLines/>
      <w:spacing w:line="440" w:lineRule="exact"/>
      <w:ind w:left="240" w:firstLine="0"/>
    </w:pPr>
    <w:rPr>
      <w:sz w:val="22"/>
      <w:szCs w:val="22"/>
    </w:rPr>
  </w:style>
  <w:style w:type="paragraph" w:customStyle="1" w:styleId="14">
    <w:name w:val="图表目录1"/>
    <w:basedOn w:val="a1"/>
    <w:pPr>
      <w:keepLines/>
      <w:ind w:firstLine="0"/>
    </w:pPr>
  </w:style>
  <w:style w:type="character" w:styleId="aff9">
    <w:name w:val="Hyperlink"/>
    <w:uiPriority w:val="99"/>
    <w:rPr>
      <w:rFonts w:ascii="宋体" w:eastAsia="宋体" w:hAnsi="宋体" w:cs="宋体"/>
      <w:b w:val="0"/>
      <w:bCs w:val="0"/>
      <w:color w:val="000000"/>
      <w:sz w:val="24"/>
      <w:szCs w:val="24"/>
      <w:u w:val="none"/>
      <w:lang w:val="zh-CN" w:eastAsia="zh-CN"/>
    </w:rPr>
  </w:style>
  <w:style w:type="character" w:styleId="affa">
    <w:name w:val="FollowedHyperlink"/>
    <w:rPr>
      <w:rFonts w:ascii="宋体" w:eastAsia="宋体" w:hAnsi="宋体" w:cs="宋体"/>
      <w:b w:val="0"/>
      <w:bCs w:val="0"/>
      <w:color w:val="000000"/>
      <w:sz w:val="24"/>
      <w:szCs w:val="24"/>
      <w:u w:val="none"/>
      <w:lang w:val="zh-CN" w:eastAsia="zh-CN"/>
    </w:rPr>
  </w:style>
  <w:style w:type="paragraph" w:styleId="TOC1">
    <w:name w:val="toc 1"/>
    <w:basedOn w:val="a1"/>
    <w:next w:val="a1"/>
    <w:autoRedefine/>
    <w:uiPriority w:val="39"/>
    <w:unhideWhenUsed/>
    <w:rsid w:val="00AE3614"/>
  </w:style>
  <w:style w:type="paragraph" w:styleId="TOC2">
    <w:name w:val="toc 2"/>
    <w:basedOn w:val="a1"/>
    <w:next w:val="a1"/>
    <w:autoRedefine/>
    <w:uiPriority w:val="39"/>
    <w:unhideWhenUsed/>
    <w:rsid w:val="00AE3614"/>
    <w:pPr>
      <w:ind w:leftChars="200" w:left="420"/>
    </w:pPr>
  </w:style>
  <w:style w:type="paragraph" w:styleId="TOC3">
    <w:name w:val="toc 3"/>
    <w:basedOn w:val="a1"/>
    <w:next w:val="a1"/>
    <w:autoRedefine/>
    <w:uiPriority w:val="39"/>
    <w:unhideWhenUsed/>
    <w:rsid w:val="00AE3614"/>
    <w:pPr>
      <w:widowControl w:val="0"/>
      <w:snapToGrid/>
      <w:spacing w:after="160" w:line="278" w:lineRule="auto"/>
      <w:ind w:leftChars="400" w:left="840" w:firstLine="0"/>
    </w:pPr>
    <w:rPr>
      <w:rFonts w:asciiTheme="minorHAnsi" w:eastAsiaTheme="minorEastAsia" w:hAnsiTheme="minorHAnsi" w:cstheme="minorBidi"/>
      <w:color w:val="auto"/>
      <w:kern w:val="2"/>
      <w:sz w:val="22"/>
      <w:lang w:val="en-US"/>
      <w14:ligatures w14:val="standardContextual"/>
    </w:rPr>
  </w:style>
  <w:style w:type="paragraph" w:styleId="TOC4">
    <w:name w:val="toc 4"/>
    <w:basedOn w:val="a1"/>
    <w:next w:val="a1"/>
    <w:autoRedefine/>
    <w:uiPriority w:val="39"/>
    <w:unhideWhenUsed/>
    <w:rsid w:val="00AE3614"/>
    <w:pPr>
      <w:widowControl w:val="0"/>
      <w:snapToGrid/>
      <w:spacing w:after="160" w:line="278" w:lineRule="auto"/>
      <w:ind w:leftChars="600" w:left="1260" w:firstLine="0"/>
    </w:pPr>
    <w:rPr>
      <w:rFonts w:asciiTheme="minorHAnsi" w:eastAsiaTheme="minorEastAsia" w:hAnsiTheme="minorHAnsi" w:cstheme="minorBidi"/>
      <w:color w:val="auto"/>
      <w:kern w:val="2"/>
      <w:sz w:val="22"/>
      <w:lang w:val="en-US"/>
      <w14:ligatures w14:val="standardContextual"/>
    </w:rPr>
  </w:style>
  <w:style w:type="paragraph" w:styleId="TOC5">
    <w:name w:val="toc 5"/>
    <w:basedOn w:val="a1"/>
    <w:next w:val="a1"/>
    <w:autoRedefine/>
    <w:uiPriority w:val="39"/>
    <w:unhideWhenUsed/>
    <w:rsid w:val="00AE3614"/>
    <w:pPr>
      <w:widowControl w:val="0"/>
      <w:snapToGrid/>
      <w:spacing w:after="160" w:line="278" w:lineRule="auto"/>
      <w:ind w:leftChars="800" w:left="1680" w:firstLine="0"/>
    </w:pPr>
    <w:rPr>
      <w:rFonts w:asciiTheme="minorHAnsi" w:eastAsiaTheme="minorEastAsia" w:hAnsiTheme="minorHAnsi" w:cstheme="minorBidi"/>
      <w:color w:val="auto"/>
      <w:kern w:val="2"/>
      <w:sz w:val="22"/>
      <w:lang w:val="en-US"/>
      <w14:ligatures w14:val="standardContextual"/>
    </w:rPr>
  </w:style>
  <w:style w:type="paragraph" w:styleId="TOC6">
    <w:name w:val="toc 6"/>
    <w:basedOn w:val="a1"/>
    <w:next w:val="a1"/>
    <w:autoRedefine/>
    <w:uiPriority w:val="39"/>
    <w:unhideWhenUsed/>
    <w:rsid w:val="00AE3614"/>
    <w:pPr>
      <w:widowControl w:val="0"/>
      <w:snapToGrid/>
      <w:spacing w:after="160" w:line="278" w:lineRule="auto"/>
      <w:ind w:leftChars="1000" w:left="2100" w:firstLine="0"/>
    </w:pPr>
    <w:rPr>
      <w:rFonts w:asciiTheme="minorHAnsi" w:eastAsiaTheme="minorEastAsia" w:hAnsiTheme="minorHAnsi" w:cstheme="minorBidi"/>
      <w:color w:val="auto"/>
      <w:kern w:val="2"/>
      <w:sz w:val="22"/>
      <w:lang w:val="en-US"/>
      <w14:ligatures w14:val="standardContextual"/>
    </w:rPr>
  </w:style>
  <w:style w:type="paragraph" w:styleId="TOC7">
    <w:name w:val="toc 7"/>
    <w:basedOn w:val="a1"/>
    <w:next w:val="a1"/>
    <w:autoRedefine/>
    <w:uiPriority w:val="39"/>
    <w:unhideWhenUsed/>
    <w:rsid w:val="00AE3614"/>
    <w:pPr>
      <w:widowControl w:val="0"/>
      <w:snapToGrid/>
      <w:spacing w:after="160" w:line="278" w:lineRule="auto"/>
      <w:ind w:leftChars="1200" w:left="2520" w:firstLine="0"/>
    </w:pPr>
    <w:rPr>
      <w:rFonts w:asciiTheme="minorHAnsi" w:eastAsiaTheme="minorEastAsia" w:hAnsiTheme="minorHAnsi" w:cstheme="minorBidi"/>
      <w:color w:val="auto"/>
      <w:kern w:val="2"/>
      <w:sz w:val="22"/>
      <w:lang w:val="en-US"/>
      <w14:ligatures w14:val="standardContextual"/>
    </w:rPr>
  </w:style>
  <w:style w:type="paragraph" w:styleId="TOC8">
    <w:name w:val="toc 8"/>
    <w:basedOn w:val="a1"/>
    <w:next w:val="a1"/>
    <w:autoRedefine/>
    <w:uiPriority w:val="39"/>
    <w:unhideWhenUsed/>
    <w:rsid w:val="00AE3614"/>
    <w:pPr>
      <w:widowControl w:val="0"/>
      <w:snapToGrid/>
      <w:spacing w:after="160" w:line="278" w:lineRule="auto"/>
      <w:ind w:leftChars="1400" w:left="2940" w:firstLine="0"/>
    </w:pPr>
    <w:rPr>
      <w:rFonts w:asciiTheme="minorHAnsi" w:eastAsiaTheme="minorEastAsia" w:hAnsiTheme="minorHAnsi" w:cstheme="minorBidi"/>
      <w:color w:val="auto"/>
      <w:kern w:val="2"/>
      <w:sz w:val="22"/>
      <w:lang w:val="en-US"/>
      <w14:ligatures w14:val="standardContextual"/>
    </w:rPr>
  </w:style>
  <w:style w:type="paragraph" w:styleId="TOC9">
    <w:name w:val="toc 9"/>
    <w:basedOn w:val="a1"/>
    <w:next w:val="a1"/>
    <w:autoRedefine/>
    <w:uiPriority w:val="39"/>
    <w:unhideWhenUsed/>
    <w:rsid w:val="00AE3614"/>
    <w:pPr>
      <w:widowControl w:val="0"/>
      <w:snapToGrid/>
      <w:spacing w:after="160" w:line="278" w:lineRule="auto"/>
      <w:ind w:leftChars="1600" w:left="3360" w:firstLine="0"/>
    </w:pPr>
    <w:rPr>
      <w:rFonts w:asciiTheme="minorHAnsi" w:eastAsiaTheme="minorEastAsia" w:hAnsiTheme="minorHAnsi" w:cstheme="minorBidi"/>
      <w:color w:val="auto"/>
      <w:kern w:val="2"/>
      <w:sz w:val="22"/>
      <w:lang w:val="en-US"/>
      <w14:ligatures w14:val="standardContextual"/>
    </w:rPr>
  </w:style>
  <w:style w:type="character" w:styleId="affb">
    <w:name w:val="Unresolved Mention"/>
    <w:basedOn w:val="a2"/>
    <w:uiPriority w:val="99"/>
    <w:semiHidden/>
    <w:unhideWhenUsed/>
    <w:rsid w:val="00AE3614"/>
    <w:rPr>
      <w:color w:val="605E5C"/>
      <w:shd w:val="clear" w:color="auto" w:fill="E1DFDD"/>
    </w:rPr>
  </w:style>
  <w:style w:type="paragraph" w:styleId="affc">
    <w:name w:val="table of figures"/>
    <w:basedOn w:val="a1"/>
    <w:next w:val="a1"/>
    <w:uiPriority w:val="99"/>
    <w:unhideWhenUsed/>
    <w:rsid w:val="00AE3614"/>
    <w:pPr>
      <w:ind w:leftChars="200" w:hangingChars="200" w:hanging="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132</Pages>
  <Words>14071</Words>
  <Characters>80207</Characters>
  <Application>Microsoft Office Word</Application>
  <DocSecurity>0</DocSecurity>
  <Lines>668</Lines>
  <Paragraphs>188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94090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安德鲁牙科连锁就诊与运营系统设计</dc:title>
  <dc:creator>张云福</dc:creator>
  <cp:lastModifiedBy>云福 张</cp:lastModifiedBy>
  <cp:revision>2</cp:revision>
  <dcterms:created xsi:type="dcterms:W3CDTF">2026-10-18T23:46:00Z</dcterms:created>
  <dcterms:modified xsi:type="dcterms:W3CDTF">2026-10-18T23:46:00Z</dcterms:modified>
</cp:coreProperties>
</file>