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AE6E49" wp14:paraId="7D993771" wp14:textId="50630031">
      <w:pPr>
        <w:jc w:val="center"/>
        <w:rPr>
          <w:sz w:val="72"/>
          <w:szCs w:val="72"/>
        </w:rPr>
      </w:pPr>
      <w:r w:rsidRPr="26AE6E49" w:rsidR="26AE6E49">
        <w:rPr>
          <w:sz w:val="72"/>
          <w:szCs w:val="72"/>
        </w:rPr>
        <w:t>negative hypergeometric distribution</w:t>
      </w:r>
    </w:p>
    <w:p w:rsidR="26AE6E49" w:rsidP="26AE6E49" w:rsidRDefault="26AE6E49" w14:paraId="0C24EDCC" w14:textId="06D50300">
      <w:pPr>
        <w:pStyle w:val="Normal"/>
        <w:jc w:val="center"/>
        <w:rPr>
          <w:sz w:val="52"/>
          <w:szCs w:val="52"/>
        </w:rPr>
      </w:pPr>
      <w:r w:rsidRPr="26AE6E49" w:rsidR="26AE6E49">
        <w:rPr>
          <w:sz w:val="52"/>
          <w:szCs w:val="52"/>
        </w:rPr>
        <w:t>Intro</w:t>
      </w:r>
    </w:p>
    <w:p w:rsidR="26AE6E49" w:rsidP="26AE6E49" w:rsidRDefault="26AE6E49" w14:paraId="3A7FA543" w14:textId="3A6EB19F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 xml:space="preserve">It is a special case of beta-binomial distribution with parameter </w:t>
      </w:r>
    </w:p>
    <w:p w:rsidR="26AE6E49" w:rsidP="26AE6E49" w:rsidRDefault="26AE6E49" w14:paraId="532412C6" w14:textId="4F85BFCF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6AE6E49" w:rsidR="26AE6E4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26AE6E49" w:rsidP="26AE6E49" w:rsidRDefault="26AE6E49" w14:paraId="6ECA39A4" w14:textId="4E5385F6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6AE6E49" w:rsidR="26AE6E49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𝐾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+1 </m:t>
          </m:r>
        </m:oMath>
      </m:oMathPara>
    </w:p>
    <w:p w:rsidR="26AE6E49" w:rsidP="26AE6E49" w:rsidRDefault="26AE6E49" w14:paraId="63C44C1F" w14:textId="73D18BC3">
      <w:pPr>
        <w:pStyle w:val="Normal"/>
        <w:jc w:val="center"/>
        <w:rPr>
          <w:sz w:val="52"/>
          <w:szCs w:val="52"/>
        </w:rPr>
      </w:pPr>
      <w:r w:rsidRPr="26AE6E49" w:rsidR="26AE6E49">
        <w:rPr>
          <w:sz w:val="52"/>
          <w:szCs w:val="52"/>
        </w:rPr>
        <w:t>Parameter</w:t>
      </w:r>
    </w:p>
    <w:p w:rsidR="26AE6E49" w:rsidP="26AE6E49" w:rsidRDefault="26AE6E49" w14:paraId="50F3E146" w14:textId="43C38754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6AE6E49" w:rsidR="26AE6E49">
        <w:rPr>
          <w:sz w:val="24"/>
          <w:szCs w:val="24"/>
        </w:rPr>
        <w:t>population size</w:t>
      </w:r>
    </w:p>
    <w:p w:rsidR="26AE6E49" w:rsidP="26AE6E49" w:rsidRDefault="26AE6E49" w14:paraId="21827E19" w14:textId="1D1989F4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6AE6E49" w:rsidR="26AE6E49">
        <w:rPr>
          <w:sz w:val="24"/>
          <w:szCs w:val="24"/>
        </w:rPr>
        <w:t xml:space="preserve">number of success in </w:t>
      </w:r>
      <w:r w:rsidRPr="26AE6E49" w:rsidR="26AE6E49">
        <w:rPr>
          <w:sz w:val="24"/>
          <w:szCs w:val="24"/>
        </w:rPr>
        <w:t>population.</w:t>
      </w:r>
    </w:p>
    <w:p w:rsidR="26AE6E49" w:rsidP="26AE6E49" w:rsidRDefault="26AE6E49" w14:paraId="6E593A2E" w14:textId="1C5BC3FC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6AE6E49" w:rsidR="26AE6E49">
        <w:rPr>
          <w:sz w:val="24"/>
          <w:szCs w:val="24"/>
        </w:rPr>
        <w:t xml:space="preserve">number of failure in </w:t>
      </w:r>
      <w:r w:rsidRPr="26AE6E49" w:rsidR="26AE6E49">
        <w:rPr>
          <w:sz w:val="24"/>
          <w:szCs w:val="24"/>
        </w:rPr>
        <w:t>population.</w:t>
      </w:r>
    </w:p>
    <w:p w:rsidR="26AE6E49" w:rsidP="26AE6E49" w:rsidRDefault="26AE6E49" w14:paraId="31E2AC61" w14:textId="16DA7054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6AE6E49" w:rsidR="26AE6E49">
        <w:rPr>
          <w:sz w:val="24"/>
          <w:szCs w:val="24"/>
        </w:rPr>
        <w:t xml:space="preserve">number of success in </w:t>
      </w:r>
      <w:r w:rsidRPr="26AE6E49" w:rsidR="26AE6E49">
        <w:rPr>
          <w:sz w:val="24"/>
          <w:szCs w:val="24"/>
        </w:rPr>
        <w:t>observations.</w:t>
      </w:r>
    </w:p>
    <w:p w:rsidR="26AE6E49" w:rsidP="26AE6E49" w:rsidRDefault="26AE6E49" w14:paraId="43C2E006" w14:textId="655E3379">
      <w:pPr>
        <w:pStyle w:val="Normal"/>
        <w:jc w:val="center"/>
        <w:rPr>
          <w:sz w:val="52"/>
          <w:szCs w:val="52"/>
        </w:rPr>
      </w:pPr>
      <w:r w:rsidRPr="26AE6E49" w:rsidR="26AE6E49">
        <w:rPr>
          <w:sz w:val="52"/>
          <w:szCs w:val="52"/>
        </w:rPr>
        <w:t>PDF</w:t>
      </w:r>
    </w:p>
    <w:p w:rsidR="26AE6E49" w:rsidP="26AE6E49" w:rsidRDefault="26AE6E49" w14:paraId="68E046FE" w14:textId="320B686E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𝑁</m:t>
              </m:r>
              <m:r>
                <m:t>,</m:t>
              </m:r>
              <m:r>
                <m:t>𝐾</m:t>
              </m:r>
              <m:r>
                <m:t>,</m:t>
              </m:r>
              <m:r>
                <m:t>𝑟</m:t>
              </m:r>
            </m:e>
          </m:d>
        </m:oMath>
      </m:oMathPara>
    </w:p>
    <w:p w:rsidR="26AE6E49" w:rsidP="26AE6E49" w:rsidRDefault="26AE6E49" w14:paraId="6ACA4B7C" w14:textId="121DDEE1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𝐶</m:t>
              </m:r>
              <m:d>
                <m:dPr>
                  <m:ctrlPr/>
                </m:dPr>
                <m:e>
                  <m:r>
                    <m:t>𝑘</m:t>
                  </m:r>
                  <m:r>
                    <m:t>,</m:t>
                  </m:r>
                  <m:r>
                    <m:t>𝑘</m:t>
                  </m:r>
                  <m:r>
                    <m:t>+</m:t>
                  </m:r>
                  <m:r>
                    <m:t>𝑟</m:t>
                  </m:r>
                  <m:r>
                    <m:t>−1</m:t>
                  </m:r>
                </m:e>
              </m:d>
            </m:num>
            <m:den>
              <m:r>
                <m:t>𝐶</m:t>
              </m:r>
              <m:d>
                <m:dPr>
                  <m:ctrlPr/>
                </m:dPr>
                <m:e>
                  <m:r>
                    <m:t>𝐾</m:t>
                  </m:r>
                  <m:r>
                    <m:t>,</m:t>
                  </m:r>
                  <m:r>
                    <m:t>𝑁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𝐾</m:t>
              </m:r>
              <m:r>
                <m:t>−</m:t>
              </m:r>
              <m:r>
                <m:t>𝑘</m:t>
              </m:r>
              <m:r>
                <m:t>,</m:t>
              </m:r>
              <m:r>
                <m:t>𝑁</m:t>
              </m:r>
              <m:r>
                <m:t>−</m:t>
              </m:r>
              <m:r>
                <m:t>𝑟</m:t>
              </m:r>
              <m:r>
                <m:t>−</m:t>
              </m:r>
              <m:r>
                <m:t>𝑘</m:t>
              </m:r>
            </m:e>
          </m:d>
        </m:oMath>
      </m:oMathPara>
    </w:p>
    <w:p w:rsidR="26AE6E49" w:rsidP="26AE6E49" w:rsidRDefault="26AE6E49" w14:paraId="3003C22D" w14:textId="1FE0072D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>where</w:t>
      </w:r>
    </w:p>
    <w:p w:rsidR="26AE6E49" w:rsidP="26AE6E49" w:rsidRDefault="26AE6E49" w14:paraId="6DB27E24" w14:textId="2613D381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𝐾</m:t>
              </m:r>
              <m:r>
                <m:t>,</m:t>
              </m:r>
              <m:r>
                <m:t>𝑁</m:t>
              </m:r>
            </m:e>
          </m:d>
        </m:oMath>
      </m:oMathPara>
    </w:p>
    <w:p w:rsidR="26AE6E49" w:rsidP="26AE6E49" w:rsidRDefault="26AE6E49" w14:paraId="41D3579B" w14:textId="14A3CD95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/>
            <m:sub>
              <m:r>
                <m:t>𝑁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𝐾</m:t>
              </m:r>
            </m:sub>
          </m:sSub>
        </m:oMath>
      </m:oMathPara>
    </w:p>
    <w:p w:rsidR="26AE6E49" w:rsidP="26AE6E49" w:rsidRDefault="26AE6E49" w14:paraId="76A21DDF" w14:textId="2740CFF3">
      <w:pPr>
        <w:pStyle w:val="Normal"/>
        <w:jc w:val="center"/>
      </w:pPr>
      <w:r>
        <w:drawing>
          <wp:inline wp14:editId="1337EF60" wp14:anchorId="688E1A0A">
            <wp:extent cx="4572000" cy="657225"/>
            <wp:effectExtent l="0" t="0" r="0" b="0"/>
            <wp:docPr id="589689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6c61640b3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E6E49" w:rsidP="26AE6E49" w:rsidRDefault="26AE6E49" w14:paraId="54CC9BB9" w14:textId="65B3DA9B">
      <w:pPr>
        <w:pStyle w:val="Normal"/>
        <w:jc w:val="center"/>
        <w:rPr>
          <w:sz w:val="24"/>
          <w:szCs w:val="24"/>
        </w:rPr>
      </w:pPr>
    </w:p>
    <w:p w:rsidR="26AE6E49" w:rsidP="26AE6E49" w:rsidRDefault="26AE6E49" w14:paraId="31377B29" w14:textId="2BB2F188">
      <w:pPr>
        <w:pStyle w:val="Normal"/>
        <w:jc w:val="center"/>
        <w:rPr>
          <w:sz w:val="52"/>
          <w:szCs w:val="52"/>
        </w:rPr>
      </w:pPr>
      <w:r w:rsidRPr="26AE6E49" w:rsidR="26AE6E49">
        <w:rPr>
          <w:sz w:val="52"/>
          <w:szCs w:val="52"/>
        </w:rPr>
        <w:t>CDF</w:t>
      </w:r>
    </w:p>
    <w:p w:rsidR="26AE6E49" w:rsidP="26AE6E49" w:rsidRDefault="26AE6E49" w14:paraId="45F2CDFA" w14:textId="7441F74C">
      <w:pPr>
        <w:pStyle w:val="Normal"/>
        <w:jc w:val="center"/>
      </w:pPr>
      <w:r>
        <w:drawing>
          <wp:inline wp14:editId="18150791" wp14:anchorId="1B6D48F7">
            <wp:extent cx="4572000" cy="2619375"/>
            <wp:effectExtent l="0" t="0" r="0" b="0"/>
            <wp:docPr id="445753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9d91fd436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E6E49" w:rsidP="26AE6E49" w:rsidRDefault="26AE6E49" w14:paraId="6BC09E1B" w14:textId="481F6850">
      <w:pPr>
        <w:pStyle w:val="Normal"/>
        <w:jc w:val="center"/>
        <w:rPr>
          <w:sz w:val="52"/>
          <w:szCs w:val="52"/>
        </w:rPr>
      </w:pPr>
      <w:r w:rsidRPr="26AE6E49" w:rsidR="26AE6E49">
        <w:rPr>
          <w:sz w:val="52"/>
          <w:szCs w:val="52"/>
        </w:rPr>
        <w:t>Expected Value</w:t>
      </w:r>
    </w:p>
    <w:p w:rsidR="26AE6E49" w:rsidP="26AE6E49" w:rsidRDefault="26AE6E49" w14:paraId="2BB15B74" w14:textId="5EF497DE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26AE6E49" w:rsidP="26AE6E49" w:rsidRDefault="26AE6E49" w14:paraId="11BF9C98" w14:textId="755D26D8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𝑟𝐾</m:t>
              </m:r>
            </m:num>
            <m:den>
              <m:r>
                <m:t>𝑁</m:t>
              </m:r>
              <m:r>
                <m:t>−</m:t>
              </m:r>
              <m:r>
                <m:t>𝐾</m:t>
              </m:r>
              <m:r>
                <m:t>+1</m:t>
              </m:r>
            </m:den>
          </m:f>
        </m:oMath>
      </m:oMathPara>
    </w:p>
    <w:p w:rsidR="26AE6E49" w:rsidP="26AE6E49" w:rsidRDefault="26AE6E49" w14:paraId="37411B14" w14:textId="4F3D7AB0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>Proof:</w:t>
      </w:r>
      <w:r w:rsidRPr="26AE6E49" w:rsidR="26AE6E49">
        <w:rPr>
          <w:sz w:val="24"/>
          <w:szCs w:val="24"/>
        </w:rPr>
        <w:t xml:space="preserve"> </w:t>
      </w:r>
      <w:r w:rsidRPr="26AE6E49" w:rsidR="26AE6E49">
        <w:rPr>
          <w:sz w:val="24"/>
          <w:szCs w:val="24"/>
        </w:rPr>
        <w:t>(wrong</w:t>
      </w:r>
      <w:r w:rsidRPr="26AE6E49" w:rsidR="26AE6E49">
        <w:rPr>
          <w:sz w:val="24"/>
          <w:szCs w:val="24"/>
        </w:rPr>
        <w:t xml:space="preserve"> </w:t>
      </w:r>
      <w:r w:rsidRPr="26AE6E49" w:rsidR="26AE6E49">
        <w:rPr>
          <w:sz w:val="24"/>
          <w:szCs w:val="24"/>
        </w:rPr>
        <w:t>proof)</w:t>
      </w:r>
    </w:p>
    <w:p w:rsidR="26AE6E49" w:rsidP="26AE6E49" w:rsidRDefault="26AE6E49" w14:paraId="7CA6BE48" w14:textId="21DF4B2E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>For correct proof, see the following figure.</w:t>
      </w:r>
    </w:p>
    <w:p w:rsidR="26AE6E49" w:rsidP="26AE6E49" w:rsidRDefault="26AE6E49" w14:paraId="0F2C2E31" w14:textId="4C032FFE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𝑖</m:t>
              </m:r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==</m:t>
                      </m:r>
                      <m:r>
                        <m:t>𝑖</m:t>
                      </m:r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=0,</m:t>
              </m:r>
              <m:r>
                <m:t>𝑖</m:t>
              </m:r>
              <m:r>
                <m:t>=</m:t>
              </m:r>
              <m:r>
                <m:t>𝐾</m:t>
              </m:r>
            </m:e>
          </m:d>
        </m:oMath>
      </m:oMathPara>
    </w:p>
    <w:p w:rsidR="26AE6E49" w:rsidP="26AE6E49" w:rsidRDefault="26AE6E49" w14:paraId="3ED82D80" w14:textId="5260902B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𝑖</m:t>
              </m:r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==</m:t>
                      </m:r>
                      <m:r>
                        <m:t>𝑖</m:t>
                      </m:r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=0,</m:t>
              </m:r>
              <m:r>
                <m:t>𝑖</m:t>
              </m:r>
              <m:r>
                <m:t>=</m:t>
              </m:r>
              <m:r>
                <m:t>𝐾</m:t>
              </m:r>
            </m:e>
          </m:d>
        </m:oMath>
      </m:oMathPara>
      <w:r w:rsidRPr="26AE6E49" w:rsidR="26AE6E49">
        <w:rPr>
          <w:sz w:val="24"/>
          <w:szCs w:val="24"/>
        </w:rPr>
        <w:t xml:space="preserve"> </w:t>
      </w:r>
    </w:p>
    <w:p w:rsidR="26AE6E49" w:rsidP="26AE6E49" w:rsidRDefault="26AE6E49" w14:paraId="0A7A7541" w14:textId="2310BAC5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𝑖</m:t>
              </m:r>
              <m:r>
                <m:t>⋅</m:t>
              </m:r>
              <m:f>
                <m:fPr>
                  <m:ctrlPr/>
                </m:fPr>
                <m:num>
                  <m:r>
                    <m:t>𝐶</m:t>
                  </m:r>
                  <m:d>
                    <m:dPr>
                      <m:ctrlPr/>
                    </m:dPr>
                    <m:e>
                      <m:r>
                        <m:t>𝑖</m:t>
                      </m:r>
                      <m:r>
                        <m:t>,</m:t>
                      </m:r>
                      <m:r>
                        <m:t>𝑖</m:t>
                      </m:r>
                      <m:r>
                        <m:t>+</m:t>
                      </m:r>
                      <m:r>
                        <m:t>𝑟</m:t>
                      </m:r>
                      <m:r>
                        <m:t>−1</m:t>
                      </m:r>
                    </m:e>
                  </m:d>
                </m:num>
                <m:den>
                  <m:r>
                    <m:t>𝐶</m:t>
                  </m:r>
                  <m:d>
                    <m:dPr>
                      <m:ctrlPr/>
                    </m:dPr>
                    <m:e>
                      <m:r>
                        <m:t>𝐾</m:t>
                      </m:r>
                      <m:r>
                        <m:t>,</m:t>
                      </m:r>
                      <m:r>
                        <m:t>𝑁</m:t>
                      </m:r>
                    </m:e>
                  </m:d>
                </m:den>
              </m:f>
              <m:r>
                <m:t>⋅</m:t>
              </m:r>
              <m:r>
                <m:t>𝐶</m:t>
              </m:r>
              <m:d>
                <m:dPr>
                  <m:ctrlPr/>
                </m:dPr>
                <m:e>
                  <m:r>
                    <m:t>𝐾</m:t>
                  </m:r>
                  <m:r>
                    <m:t>−</m:t>
                  </m:r>
                  <m:r>
                    <m:t>𝑖</m:t>
                  </m:r>
                  <m:r>
                    <m:t>,</m:t>
                  </m:r>
                  <m:r>
                    <m:t>𝑁</m:t>
                  </m:r>
                  <m:r>
                    <m:t>−</m:t>
                  </m:r>
                  <m:r>
                    <m:t>𝑟</m:t>
                  </m:r>
                  <m:r>
                    <m:t>−</m:t>
                  </m:r>
                  <m:r>
                    <m:t>𝑖</m:t>
                  </m:r>
                </m:e>
              </m:d>
              <m:r>
                <m:t>,</m:t>
              </m:r>
              <m:r>
                <m:t>𝑖</m:t>
              </m:r>
              <m:r>
                <m:t>=0,</m:t>
              </m:r>
              <m:r>
                <m:t>𝑖</m:t>
              </m:r>
              <m:r>
                <m:t>=</m:t>
              </m:r>
              <m:r>
                <m:t>𝐾</m:t>
              </m:r>
            </m:e>
          </m:d>
        </m:oMath>
      </m:oMathPara>
    </w:p>
    <w:p w:rsidR="26AE6E49" w:rsidP="26AE6E49" w:rsidRDefault="26AE6E49" w14:paraId="2991175F" w14:textId="35712738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 xml:space="preserve">(since </w:t>
      </w:r>
      <w:r w:rsidRPr="26AE6E49" w:rsidR="26AE6E49">
        <w:rPr>
          <w:sz w:val="24"/>
          <w:szCs w:val="24"/>
        </w:rPr>
        <w:t>it is defined only for integer in negative hypergeometric distribution)</w:t>
      </w:r>
    </w:p>
    <w:p w:rsidR="26AE6E49" w:rsidP="26AE6E49" w:rsidRDefault="26AE6E49" w14:paraId="24512836" w14:textId="48DC01C8">
      <w:pPr>
        <w:pStyle w:val="Normal"/>
        <w:jc w:val="center"/>
        <w:rPr>
          <w:sz w:val="24"/>
          <w:szCs w:val="24"/>
        </w:rPr>
      </w:pPr>
    </w:p>
    <w:p w:rsidR="26AE6E49" w:rsidP="26AE6E49" w:rsidRDefault="26AE6E49" w14:paraId="2C9C3B2C" w14:textId="7F76E127">
      <w:pPr>
        <w:pStyle w:val="Normal"/>
        <w:jc w:val="center"/>
      </w:pPr>
      <w:r>
        <w:drawing>
          <wp:inline wp14:editId="06862AE9" wp14:anchorId="3726A6B7">
            <wp:extent cx="4572000" cy="1514475"/>
            <wp:effectExtent l="0" t="0" r="0" b="0"/>
            <wp:docPr id="427653174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d7f112e3e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E6E49" w:rsidP="26AE6E49" w:rsidRDefault="26AE6E49" w14:paraId="7070DC72" w14:textId="6C05E196">
      <w:pPr>
        <w:pStyle w:val="Normal"/>
        <w:jc w:val="center"/>
        <w:rPr>
          <w:sz w:val="52"/>
          <w:szCs w:val="52"/>
        </w:rPr>
      </w:pPr>
      <w:r w:rsidRPr="26AE6E49" w:rsidR="26AE6E49">
        <w:rPr>
          <w:sz w:val="52"/>
          <w:szCs w:val="52"/>
        </w:rPr>
        <w:t>Variance</w:t>
      </w:r>
    </w:p>
    <w:p w:rsidR="26AE6E49" w:rsidP="26AE6E49" w:rsidRDefault="26AE6E49" w14:paraId="2269DA1A" w14:textId="1D092B29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26AE6E49" w:rsidP="26AE6E49" w:rsidRDefault="26AE6E49" w14:paraId="440C4E85" w14:textId="74517CAF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𝑟𝐾</m:t>
              </m:r>
              <m:d>
                <m:dPr>
                  <m:ctrlPr/>
                </m:dPr>
                <m:e>
                  <m:r>
                    <m:t>𝑁</m:t>
                  </m:r>
                  <m:r>
                    <m:t>+1</m:t>
                  </m:r>
                </m:e>
              </m:d>
              <m:d>
                <m:dPr>
                  <m:ctrlPr/>
                </m:dPr>
                <m:e>
                  <m:r>
                    <m:t>𝑁</m:t>
                  </m:r>
                  <m:r>
                    <m:t>−</m:t>
                  </m:r>
                  <m:r>
                    <m:t>𝐾</m:t>
                  </m:r>
                  <m:r>
                    <m:t>−</m:t>
                  </m:r>
                  <m:r>
                    <m:t>𝑟</m:t>
                  </m:r>
                  <m:r>
                    <m:t>+1</m:t>
                  </m:r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𝑁</m:t>
                      </m:r>
                      <m:r>
                        <m:t>−</m:t>
                      </m:r>
                      <m:r>
                        <m:t>𝐾</m:t>
                      </m:r>
                      <m:r>
                        <m:t>+1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𝑁</m:t>
                  </m:r>
                  <m:r>
                    <m:t>−</m:t>
                  </m:r>
                  <m:r>
                    <m:t>𝐾</m:t>
                  </m:r>
                  <m:r>
                    <m:t>+2</m:t>
                  </m:r>
                </m:e>
              </m:d>
            </m:den>
          </m:f>
        </m:oMath>
      </m:oMathPara>
    </w:p>
    <w:p w:rsidR="26AE6E49" w:rsidP="26AE6E49" w:rsidRDefault="26AE6E49" w14:paraId="73E90CD7" w14:textId="1B65E678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>Proof:</w:t>
      </w:r>
    </w:p>
    <w:p w:rsidR="26AE6E49" w:rsidP="26AE6E49" w:rsidRDefault="26AE6E49" w14:paraId="3AECE928" w14:textId="532447C0">
      <w:pPr>
        <w:pStyle w:val="Normal"/>
        <w:jc w:val="center"/>
        <w:rPr>
          <w:sz w:val="24"/>
          <w:szCs w:val="24"/>
        </w:rPr>
      </w:pPr>
      <w:r w:rsidRPr="26AE6E49" w:rsidR="26AE6E49">
        <w:rPr>
          <w:sz w:val="24"/>
          <w:szCs w:val="24"/>
        </w:rPr>
        <w:t>The proof on the following</w:t>
      </w:r>
      <w:r w:rsidRPr="26AE6E49" w:rsidR="26AE6E49">
        <w:rPr>
          <w:sz w:val="24"/>
          <w:szCs w:val="24"/>
        </w:rPr>
        <w:t xml:space="preserve"> figure</w:t>
      </w:r>
      <w:r w:rsidRPr="26AE6E49" w:rsidR="26AE6E49">
        <w:rPr>
          <w:sz w:val="24"/>
          <w:szCs w:val="24"/>
        </w:rPr>
        <w:t>.</w:t>
      </w:r>
    </w:p>
    <w:p w:rsidR="26AE6E49" w:rsidP="26AE6E49" w:rsidRDefault="26AE6E49" w14:paraId="0A5CD640" w14:textId="7BA1D819">
      <w:pPr>
        <w:pStyle w:val="Normal"/>
        <w:jc w:val="center"/>
      </w:pPr>
      <w:r>
        <w:drawing>
          <wp:inline wp14:editId="1BB09B9A" wp14:anchorId="5C49B3FD">
            <wp:extent cx="4572000" cy="1800225"/>
            <wp:effectExtent l="0" t="0" r="0" b="0"/>
            <wp:docPr id="1363265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94be04747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E6E49" w:rsidP="26AE6E49" w:rsidRDefault="26AE6E49" w14:paraId="65F8BEF2" w14:textId="54CDFEC5">
      <w:pPr>
        <w:pStyle w:val="Normal"/>
        <w:jc w:val="center"/>
        <w:rPr>
          <w:sz w:val="52"/>
          <w:szCs w:val="52"/>
        </w:rPr>
      </w:pPr>
      <w:r w:rsidRPr="26AE6E49" w:rsidR="26AE6E49">
        <w:rPr>
          <w:sz w:val="52"/>
          <w:szCs w:val="52"/>
        </w:rPr>
        <w:t>Ref</w:t>
      </w:r>
    </w:p>
    <w:p w:rsidR="26AE6E49" w:rsidP="26AE6E49" w:rsidRDefault="26AE6E49" w14:paraId="683033C9" w14:textId="50E860B7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5b59a44b16b46b2">
        <w:r w:rsidRPr="26AE6E49" w:rsidR="26AE6E4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Negative hypergeometric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E452C"/>
    <w:rsid w:val="1FDE452C"/>
    <w:rsid w:val="26A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452C"/>
  <w15:chartTrackingRefBased/>
  <w15:docId w15:val="{0BFFB830-7AA6-400B-80AD-2EAF2BDBAF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16c61640b34318" /><Relationship Type="http://schemas.openxmlformats.org/officeDocument/2006/relationships/image" Target="/media/image2.png" Id="R3219d91fd4364461" /><Relationship Type="http://schemas.openxmlformats.org/officeDocument/2006/relationships/image" Target="/media/image3.png" Id="R729d7f112e3e497c" /><Relationship Type="http://schemas.openxmlformats.org/officeDocument/2006/relationships/image" Target="/media/image4.png" Id="Rf1394be047474e69" /><Relationship Type="http://schemas.openxmlformats.org/officeDocument/2006/relationships/hyperlink" Target="https://en.wikipedia.org/wiki/Negative_hypergeometric_distribution" TargetMode="External" Id="Rc5b59a44b16b46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2023-11-28T02:39:15.9902546Z</dcterms:created>
  <dcterms:modified xsi:type="dcterms:W3CDTF">2023-11-30T12:05:10.3279730Z</dcterms:modified>
  <dc:creator>黃 奕捷</dc:creator>
  <lastModifiedBy>黃 奕捷</lastModifiedBy>
</coreProperties>
</file>