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9DD8" w14:textId="77777777" w:rsidR="00A54075" w:rsidRPr="00A92271" w:rsidRDefault="00A54075" w:rsidP="00A92271">
      <w:pPr>
        <w:pStyle w:val="3"/>
      </w:pPr>
      <w:r w:rsidRPr="00A92271">
        <w:t>Задание 2. Поверхности второго порядка</w:t>
      </w:r>
    </w:p>
    <w:p w14:paraId="2BAC3DA3" w14:textId="77777777" w:rsidR="00A54075" w:rsidRPr="00A54075" w:rsidRDefault="00A54075" w:rsidP="00163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075">
        <w:rPr>
          <w:rFonts w:eastAsia="Times New Roman" w:cs="Arial"/>
          <w:color w:val="000000"/>
          <w:lang w:eastAsia="ru-RU"/>
        </w:rPr>
        <w:t xml:space="preserve">Задания выполняются командами по вариантам. Для графического представления рекомендуется использовать редактор </w:t>
      </w:r>
      <w:proofErr w:type="spellStart"/>
      <w:r w:rsidRPr="00A54075">
        <w:rPr>
          <w:rFonts w:eastAsia="Times New Roman" w:cs="Arial"/>
          <w:color w:val="000000"/>
          <w:lang w:eastAsia="ru-RU"/>
        </w:rPr>
        <w:t>GeoGebra</w:t>
      </w:r>
      <w:proofErr w:type="spellEnd"/>
      <w:r w:rsidRPr="00A54075">
        <w:rPr>
          <w:rFonts w:eastAsia="Times New Roman" w:cs="Arial"/>
          <w:color w:val="000000"/>
          <w:lang w:eastAsia="ru-RU"/>
        </w:rPr>
        <w:t>.</w:t>
      </w:r>
    </w:p>
    <w:p w14:paraId="09C56BB6" w14:textId="77777777" w:rsidR="00A54075" w:rsidRPr="00A54075" w:rsidRDefault="00A54075" w:rsidP="00163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>Даны уравнения следующих поверхностей:</w:t>
      </w:r>
    </w:p>
    <w:p w14:paraId="7AC05DEA" w14:textId="0AA00252" w:rsidR="00163A98" w:rsidRDefault="00A54075" w:rsidP="00163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075">
        <w:rPr>
          <w:rFonts w:eastAsia="Times New Roman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06CE9F8" wp14:editId="453A28C6">
            <wp:extent cx="5735955" cy="36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>1)</w:t>
      </w:r>
      <w:r w:rsidRPr="00A5407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 xml:space="preserve">Зафиксируйте параметры </w:t>
      </w:r>
      <w:r w:rsidRPr="00A5407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A5407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первой поверхности. Изменяя параметры </w:t>
      </w:r>
      <w:r w:rsidRPr="00A5407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A5407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A54075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>, второй поверхности, проведите графическое исследование формы пересечения поверхностей.</w:t>
      </w:r>
    </w:p>
    <w:p w14:paraId="0AD33031" w14:textId="541D1520" w:rsidR="00A54075" w:rsidRPr="00A54075" w:rsidRDefault="00A54075" w:rsidP="00163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>2)</w:t>
      </w:r>
      <w:r w:rsidRPr="00A5407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A54075">
        <w:rPr>
          <w:rFonts w:ascii="Times New Roman" w:eastAsia="Times New Roman" w:hAnsi="Times New Roman" w:cs="Times New Roman"/>
          <w:color w:val="000000"/>
          <w:lang w:eastAsia="ru-RU"/>
        </w:rPr>
        <w:t>Подберите параметры второй поверхности так, чтобы линия пересечения являлась плоской кривой. Выведите её уравнение.</w:t>
      </w:r>
    </w:p>
    <w:p w14:paraId="260E3B49" w14:textId="59B93BDE" w:rsidR="00A54075" w:rsidRPr="001C7ED2" w:rsidRDefault="00A54075" w:rsidP="00B968C9">
      <w:pPr>
        <w:pStyle w:val="3"/>
        <w:jc w:val="left"/>
      </w:pPr>
      <w:r w:rsidRPr="00A92271">
        <w:t>Выполнение:</w:t>
      </w:r>
    </w:p>
    <w:p w14:paraId="0B0520DC" w14:textId="47B8F4D3" w:rsidR="00A54075" w:rsidRPr="001C7ED2" w:rsidRDefault="001C7ED2" w:rsidP="001C7ED2">
      <w:pPr>
        <w:pStyle w:val="4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Пункт 1</w:t>
      </w:r>
    </w:p>
    <w:p w14:paraId="5AD624A8" w14:textId="0294DBFF" w:rsidR="00A92271" w:rsidRDefault="00A92271" w:rsidP="00A92271">
      <w:pPr>
        <w:pStyle w:val="4"/>
        <w:rPr>
          <w:lang w:eastAsia="ru-RU"/>
        </w:rPr>
      </w:pPr>
      <w:r>
        <w:rPr>
          <w:lang w:eastAsia="ru-RU"/>
        </w:rPr>
        <w:t>Исследуем графически:</w:t>
      </w:r>
    </w:p>
    <w:p w14:paraId="53B08CA6" w14:textId="08B85258" w:rsidR="00D94CE1" w:rsidRDefault="00A92271" w:rsidP="00D94CE1">
      <w:pPr>
        <w:rPr>
          <w:lang w:eastAsia="ru-RU"/>
        </w:rPr>
      </w:pPr>
      <w:r>
        <w:rPr>
          <w:lang w:eastAsia="ru-RU"/>
        </w:rPr>
        <w:t xml:space="preserve">Модель можно посмотреть по </w:t>
      </w:r>
      <w:hyperlink r:id="rId5" w:history="1">
        <w:r w:rsidRPr="00DA05BC">
          <w:rPr>
            <w:rStyle w:val="a5"/>
            <w:lang w:eastAsia="ru-RU"/>
          </w:rPr>
          <w:t>ссыл</w:t>
        </w:r>
        <w:r w:rsidRPr="00DA05BC">
          <w:rPr>
            <w:rStyle w:val="a5"/>
            <w:lang w:eastAsia="ru-RU"/>
          </w:rPr>
          <w:t>к</w:t>
        </w:r>
        <w:r w:rsidRPr="00DA05BC">
          <w:rPr>
            <w:rStyle w:val="a5"/>
            <w:lang w:eastAsia="ru-RU"/>
          </w:rPr>
          <w:t>е</w:t>
        </w:r>
      </w:hyperlink>
      <w:r>
        <w:rPr>
          <w:lang w:eastAsia="ru-RU"/>
        </w:rPr>
        <w:t>.</w:t>
      </w:r>
    </w:p>
    <w:p w14:paraId="223B9E76" w14:textId="47D025E7" w:rsidR="00B968C9" w:rsidRDefault="00B968C9" w:rsidP="00D94CE1">
      <w:pPr>
        <w:rPr>
          <w:lang w:eastAsia="ru-RU"/>
        </w:rPr>
      </w:pPr>
      <w:r w:rsidRPr="00B968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4CA1A" wp14:editId="2E1A3930">
            <wp:extent cx="3388187" cy="1744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93" cy="17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E384" w14:textId="0D162571" w:rsidR="00952C78" w:rsidRDefault="00952C78" w:rsidP="00D94CE1">
      <w:pPr>
        <w:rPr>
          <w:lang w:eastAsia="ru-RU"/>
        </w:rPr>
      </w:pPr>
      <w:r>
        <w:rPr>
          <w:lang w:eastAsia="ru-RU"/>
        </w:rPr>
        <w:t xml:space="preserve">Из </w:t>
      </w:r>
      <w:r>
        <w:rPr>
          <w:lang w:eastAsia="ru-RU"/>
        </w:rPr>
        <w:t xml:space="preserve">построения </w:t>
      </w:r>
      <w:r>
        <w:rPr>
          <w:lang w:eastAsia="ru-RU"/>
        </w:rPr>
        <w:t xml:space="preserve">очевидно, что первая поверхность – </w:t>
      </w:r>
      <w:r w:rsidRPr="001265F2">
        <w:rPr>
          <w:b/>
          <w:bCs/>
          <w:lang w:eastAsia="ru-RU"/>
        </w:rPr>
        <w:t>параболоид</w:t>
      </w:r>
      <w:r>
        <w:rPr>
          <w:lang w:eastAsia="ru-RU"/>
        </w:rPr>
        <w:t xml:space="preserve">, а вторая – </w:t>
      </w:r>
      <w:r w:rsidRPr="001265F2">
        <w:rPr>
          <w:b/>
          <w:bCs/>
          <w:lang w:eastAsia="ru-RU"/>
        </w:rPr>
        <w:t>эллипсоид</w:t>
      </w:r>
      <w:r>
        <w:rPr>
          <w:lang w:eastAsia="ru-RU"/>
        </w:rPr>
        <w:t>.</w:t>
      </w:r>
      <w:r>
        <w:rPr>
          <w:lang w:eastAsia="ru-RU"/>
        </w:rPr>
        <w:t xml:space="preserve"> </w:t>
      </w:r>
    </w:p>
    <w:p w14:paraId="25A70CB6" w14:textId="0ACB30D2" w:rsidR="00FE2E94" w:rsidRPr="00FE2E94" w:rsidRDefault="00FE2E94" w:rsidP="00D94CE1">
      <w:pPr>
        <w:rPr>
          <w:b/>
          <w:bCs/>
          <w:sz w:val="24"/>
          <w:szCs w:val="24"/>
          <w:lang w:eastAsia="ru-RU"/>
        </w:rPr>
      </w:pPr>
      <w:r w:rsidRPr="00FE2E94">
        <w:rPr>
          <w:b/>
          <w:bCs/>
          <w:sz w:val="24"/>
          <w:szCs w:val="24"/>
          <w:lang w:eastAsia="ru-RU"/>
        </w:rPr>
        <w:t>Исследуем кривую их пересечения:</w:t>
      </w:r>
    </w:p>
    <w:p w14:paraId="6363B140" w14:textId="3FA90EFB" w:rsidR="00A92271" w:rsidRPr="00D94CE1" w:rsidRDefault="00747B69" w:rsidP="00D94CE1">
      <w:pPr>
        <w:rPr>
          <w:lang w:eastAsia="ru-RU"/>
        </w:rPr>
      </w:pPr>
      <w:r w:rsidRPr="00FE2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Исследуем проекции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полученной кривой на плоскости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OXY</w:t>
      </w:r>
      <w:r w:rsidRPr="0074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OXZ</w:t>
      </w:r>
      <w:r w:rsidRPr="0074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OYZ</w:t>
      </w:r>
      <w:r w:rsidRPr="00747B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C895A94" w14:textId="66EEFCD7" w:rsidR="00A92271" w:rsidRPr="00D94CE1" w:rsidRDefault="00A92271" w:rsidP="00DA05BC">
      <w:pPr>
        <w:rPr>
          <w:lang w:eastAsia="ru-RU"/>
        </w:rPr>
      </w:pPr>
      <w:r w:rsidRPr="00D94CE1">
        <w:rPr>
          <w:lang w:eastAsia="ru-RU"/>
        </w:rPr>
        <w:t>Е</w:t>
      </w:r>
      <w:r w:rsidR="00CF07F3" w:rsidRPr="00D94CE1">
        <w:rPr>
          <w:lang w:eastAsia="ru-RU"/>
        </w:rPr>
        <w:t xml:space="preserve">сли мы будем увеличивать </w:t>
      </w:r>
      <w:r w:rsidR="00D94CE1" w:rsidRPr="00D94CE1">
        <w:rPr>
          <w:lang w:eastAsia="ru-RU"/>
        </w:rPr>
        <w:t>|</w:t>
      </w:r>
      <w:r w:rsidR="00D94CE1">
        <w:rPr>
          <w:lang w:val="en-US" w:eastAsia="ru-RU"/>
        </w:rPr>
        <w:t>a</w:t>
      </w:r>
      <w:r w:rsidR="00D94CE1" w:rsidRPr="00D94CE1">
        <w:rPr>
          <w:lang w:eastAsia="ru-RU"/>
        </w:rPr>
        <w:t>|</w:t>
      </w:r>
      <w:r w:rsidR="00CF07F3" w:rsidRPr="00D94CE1">
        <w:rPr>
          <w:lang w:eastAsia="ru-RU"/>
        </w:rPr>
        <w:t>, то эллипсоид</w:t>
      </w:r>
      <w:r w:rsidR="009E288D" w:rsidRPr="00D94CE1">
        <w:rPr>
          <w:lang w:eastAsia="ru-RU"/>
        </w:rPr>
        <w:t xml:space="preserve"> </w:t>
      </w:r>
      <w:r w:rsidR="00CF07F3" w:rsidRPr="00D94CE1">
        <w:rPr>
          <w:lang w:eastAsia="ru-RU"/>
        </w:rPr>
        <w:t>буд</w:t>
      </w:r>
      <w:r w:rsidR="009E288D" w:rsidRPr="00D94CE1">
        <w:rPr>
          <w:lang w:eastAsia="ru-RU"/>
        </w:rPr>
        <w:t>ет</w:t>
      </w:r>
      <w:r w:rsidR="00CF07F3" w:rsidRPr="00D94CE1">
        <w:rPr>
          <w:lang w:eastAsia="ru-RU"/>
        </w:rPr>
        <w:t xml:space="preserve"> “растягиваться” по </w:t>
      </w:r>
      <w:r w:rsidR="00CF07F3" w:rsidRPr="00D94CE1">
        <w:rPr>
          <w:lang w:val="en-US" w:eastAsia="ru-RU"/>
        </w:rPr>
        <w:t>OX</w:t>
      </w:r>
      <w:r w:rsidR="00CF07F3" w:rsidRPr="00D94CE1">
        <w:rPr>
          <w:lang w:eastAsia="ru-RU"/>
        </w:rPr>
        <w:t xml:space="preserve">, а если уменьшать, то он будет “сжиматься”. </w:t>
      </w:r>
      <w:r w:rsidRPr="00D94CE1">
        <w:rPr>
          <w:lang w:eastAsia="ru-RU"/>
        </w:rPr>
        <w:t xml:space="preserve">Для параметра </w:t>
      </w:r>
      <w:r w:rsidR="00D94CE1" w:rsidRPr="00D94CE1">
        <w:rPr>
          <w:lang w:eastAsia="ru-RU"/>
        </w:rPr>
        <w:t>|</w:t>
      </w:r>
      <w:r w:rsidRPr="00D94CE1">
        <w:rPr>
          <w:lang w:val="en-US" w:eastAsia="ru-RU"/>
        </w:rPr>
        <w:t>b</w:t>
      </w:r>
      <w:r w:rsidR="00D94CE1" w:rsidRPr="00D94CE1">
        <w:rPr>
          <w:lang w:eastAsia="ru-RU"/>
        </w:rPr>
        <w:t>|</w:t>
      </w:r>
      <w:r w:rsidRPr="00D94CE1">
        <w:rPr>
          <w:lang w:eastAsia="ru-RU"/>
        </w:rPr>
        <w:t xml:space="preserve"> аналогично происходит с осью </w:t>
      </w:r>
      <w:r w:rsidRPr="00D94CE1">
        <w:rPr>
          <w:lang w:val="en-US" w:eastAsia="ru-RU"/>
        </w:rPr>
        <w:t>OY</w:t>
      </w:r>
      <w:r w:rsidRPr="00D94CE1">
        <w:rPr>
          <w:lang w:eastAsia="ru-RU"/>
        </w:rPr>
        <w:t xml:space="preserve">, для </w:t>
      </w:r>
      <w:r w:rsidR="00D94CE1" w:rsidRPr="00D94CE1">
        <w:rPr>
          <w:lang w:eastAsia="ru-RU"/>
        </w:rPr>
        <w:t>|</w:t>
      </w:r>
      <w:r w:rsidRPr="00D94CE1">
        <w:rPr>
          <w:lang w:eastAsia="ru-RU"/>
        </w:rPr>
        <w:t>с</w:t>
      </w:r>
      <w:r w:rsidR="00D94CE1" w:rsidRPr="00D94CE1">
        <w:rPr>
          <w:lang w:eastAsia="ru-RU"/>
        </w:rPr>
        <w:t>|</w:t>
      </w:r>
      <w:r w:rsidRPr="00D94CE1">
        <w:rPr>
          <w:lang w:eastAsia="ru-RU"/>
        </w:rPr>
        <w:t xml:space="preserve"> – с </w:t>
      </w:r>
      <w:r w:rsidRPr="00D94CE1">
        <w:rPr>
          <w:lang w:val="en-US" w:eastAsia="ru-RU"/>
        </w:rPr>
        <w:t>OZ</w:t>
      </w:r>
      <w:r w:rsidRPr="00D94CE1">
        <w:rPr>
          <w:lang w:eastAsia="ru-RU"/>
        </w:rPr>
        <w:t xml:space="preserve">. </w:t>
      </w:r>
    </w:p>
    <w:p w14:paraId="510C4459" w14:textId="7A22E159" w:rsidR="00747B69" w:rsidRPr="00D94CE1" w:rsidRDefault="00A92271" w:rsidP="00DA05BC">
      <w:pPr>
        <w:rPr>
          <w:lang w:eastAsia="ru-RU"/>
        </w:rPr>
      </w:pPr>
      <w:r w:rsidRPr="00D94CE1">
        <w:rPr>
          <w:lang w:eastAsia="ru-RU"/>
        </w:rPr>
        <w:t>На</w:t>
      </w:r>
      <w:r w:rsidR="00747B69" w:rsidRPr="00D94CE1">
        <w:rPr>
          <w:lang w:eastAsia="ru-RU"/>
        </w:rPr>
        <w:t xml:space="preserve"> плоскость </w:t>
      </w:r>
      <w:r w:rsidR="00747B69" w:rsidRPr="001265F2">
        <w:rPr>
          <w:b/>
          <w:bCs/>
          <w:lang w:val="en-US" w:eastAsia="ru-RU"/>
        </w:rPr>
        <w:t>OXY</w:t>
      </w:r>
      <w:r w:rsidR="00747B69" w:rsidRPr="00D94CE1">
        <w:rPr>
          <w:lang w:eastAsia="ru-RU"/>
        </w:rPr>
        <w:t xml:space="preserve"> проекция будет </w:t>
      </w:r>
      <w:r w:rsidR="00747B69" w:rsidRPr="007D6A8A">
        <w:rPr>
          <w:b/>
          <w:bCs/>
          <w:lang w:eastAsia="ru-RU"/>
        </w:rPr>
        <w:t>эллипсом</w:t>
      </w:r>
      <w:r w:rsidR="00747B69" w:rsidRPr="00D94CE1">
        <w:rPr>
          <w:lang w:eastAsia="ru-RU"/>
        </w:rPr>
        <w:t xml:space="preserve">, растягивающимся </w:t>
      </w:r>
      <w:r w:rsidR="003344E4" w:rsidRPr="00D94CE1">
        <w:rPr>
          <w:lang w:eastAsia="ru-RU"/>
        </w:rPr>
        <w:t xml:space="preserve">по </w:t>
      </w:r>
      <w:r w:rsidR="003344E4" w:rsidRPr="00D94CE1">
        <w:rPr>
          <w:lang w:val="en-US" w:eastAsia="ru-RU"/>
        </w:rPr>
        <w:t>OX</w:t>
      </w:r>
      <w:r w:rsidR="003344E4" w:rsidRPr="00D94CE1">
        <w:rPr>
          <w:lang w:eastAsia="ru-RU"/>
        </w:rPr>
        <w:t xml:space="preserve"> </w:t>
      </w:r>
      <w:r w:rsidR="00747B69" w:rsidRPr="00D94CE1">
        <w:rPr>
          <w:lang w:eastAsia="ru-RU"/>
        </w:rPr>
        <w:t>при увеличении |</w:t>
      </w:r>
      <w:r w:rsidR="00747B69" w:rsidRPr="00D94CE1">
        <w:rPr>
          <w:lang w:val="en-US" w:eastAsia="ru-RU"/>
        </w:rPr>
        <w:t>a</w:t>
      </w:r>
      <w:r w:rsidR="00747B69" w:rsidRPr="00D94CE1">
        <w:rPr>
          <w:lang w:eastAsia="ru-RU"/>
        </w:rPr>
        <w:t>|</w:t>
      </w:r>
      <w:r w:rsidR="003344E4" w:rsidRPr="00D94CE1">
        <w:rPr>
          <w:lang w:eastAsia="ru-RU"/>
        </w:rPr>
        <w:t xml:space="preserve">, по </w:t>
      </w:r>
      <w:r w:rsidR="003344E4" w:rsidRPr="00D94CE1">
        <w:rPr>
          <w:lang w:val="en-US" w:eastAsia="ru-RU"/>
        </w:rPr>
        <w:t>OY</w:t>
      </w:r>
      <w:r w:rsidR="003344E4" w:rsidRPr="00D94CE1">
        <w:rPr>
          <w:lang w:eastAsia="ru-RU"/>
        </w:rPr>
        <w:t xml:space="preserve"> при увеличении |</w:t>
      </w:r>
      <w:r w:rsidR="003344E4" w:rsidRPr="00D94CE1">
        <w:rPr>
          <w:lang w:val="en-US" w:eastAsia="ru-RU"/>
        </w:rPr>
        <w:t>b</w:t>
      </w:r>
      <w:r w:rsidR="003344E4" w:rsidRPr="00D94CE1">
        <w:rPr>
          <w:lang w:eastAsia="ru-RU"/>
        </w:rPr>
        <w:t xml:space="preserve">|, </w:t>
      </w:r>
      <w:r w:rsidR="00097D0F" w:rsidRPr="00D94CE1">
        <w:rPr>
          <w:lang w:eastAsia="ru-RU"/>
        </w:rPr>
        <w:t>растягивается по</w:t>
      </w:r>
      <w:r w:rsidR="003344E4" w:rsidRPr="00D94CE1">
        <w:rPr>
          <w:lang w:eastAsia="ru-RU"/>
        </w:rPr>
        <w:t xml:space="preserve"> обеим осям</w:t>
      </w:r>
      <w:r w:rsidR="00097D0F" w:rsidRPr="00D94CE1">
        <w:rPr>
          <w:lang w:eastAsia="ru-RU"/>
        </w:rPr>
        <w:t xml:space="preserve"> </w:t>
      </w:r>
      <w:r w:rsidR="00097D0F" w:rsidRPr="00D94CE1">
        <w:rPr>
          <w:lang w:val="en-US" w:eastAsia="ru-RU"/>
        </w:rPr>
        <w:t>OY</w:t>
      </w:r>
      <w:r w:rsidR="00097D0F" w:rsidRPr="00D94CE1">
        <w:rPr>
          <w:lang w:eastAsia="ru-RU"/>
        </w:rPr>
        <w:t xml:space="preserve">, </w:t>
      </w:r>
      <w:r w:rsidR="00097D0F" w:rsidRPr="00D94CE1">
        <w:rPr>
          <w:lang w:val="en-US" w:eastAsia="ru-RU"/>
        </w:rPr>
        <w:t>OX</w:t>
      </w:r>
      <w:r w:rsidR="00097D0F" w:rsidRPr="00D94CE1">
        <w:rPr>
          <w:lang w:eastAsia="ru-RU"/>
        </w:rPr>
        <w:t xml:space="preserve"> </w:t>
      </w:r>
      <w:r w:rsidR="003344E4" w:rsidRPr="00D94CE1">
        <w:rPr>
          <w:lang w:eastAsia="ru-RU"/>
        </w:rPr>
        <w:t>при увеличении |</w:t>
      </w:r>
      <w:r w:rsidR="003344E4" w:rsidRPr="00D94CE1">
        <w:rPr>
          <w:lang w:val="en-US" w:eastAsia="ru-RU"/>
        </w:rPr>
        <w:t>c</w:t>
      </w:r>
      <w:r w:rsidR="003344E4" w:rsidRPr="00D94CE1">
        <w:rPr>
          <w:lang w:eastAsia="ru-RU"/>
        </w:rPr>
        <w:t>|</w:t>
      </w:r>
      <w:r w:rsidR="00747B69" w:rsidRPr="00D94CE1">
        <w:rPr>
          <w:lang w:eastAsia="ru-RU"/>
        </w:rPr>
        <w:t>.</w:t>
      </w:r>
      <w:r w:rsidR="000D6D12" w:rsidRPr="00D94CE1">
        <w:rPr>
          <w:lang w:eastAsia="ru-RU"/>
        </w:rPr>
        <w:t xml:space="preserve"> </w:t>
      </w:r>
    </w:p>
    <w:p w14:paraId="22A69EA6" w14:textId="29064514" w:rsidR="00224AA8" w:rsidRPr="00D94CE1" w:rsidRDefault="00224AA8" w:rsidP="00224AA8">
      <w:pPr>
        <w:rPr>
          <w:lang w:eastAsia="ru-RU"/>
        </w:rPr>
      </w:pPr>
      <w:r w:rsidRPr="00D94CE1">
        <w:rPr>
          <w:lang w:eastAsia="ru-RU"/>
        </w:rPr>
        <w:t xml:space="preserve">На плоскость </w:t>
      </w:r>
      <w:r w:rsidRPr="001265F2">
        <w:rPr>
          <w:b/>
          <w:bCs/>
          <w:lang w:val="en-US" w:eastAsia="ru-RU"/>
        </w:rPr>
        <w:t>OXZ</w:t>
      </w:r>
      <w:r w:rsidRPr="00D94CE1">
        <w:rPr>
          <w:lang w:eastAsia="ru-RU"/>
        </w:rPr>
        <w:t xml:space="preserve"> проекция будет </w:t>
      </w:r>
      <w:r w:rsidRPr="007D6A8A">
        <w:rPr>
          <w:b/>
          <w:bCs/>
          <w:lang w:eastAsia="ru-RU"/>
        </w:rPr>
        <w:t>параболой</w:t>
      </w:r>
      <w:r w:rsidR="00097D0F" w:rsidRPr="00D94CE1">
        <w:rPr>
          <w:lang w:eastAsia="ru-RU"/>
        </w:rPr>
        <w:t xml:space="preserve">, </w:t>
      </w:r>
      <w:r w:rsidRPr="00D94CE1">
        <w:rPr>
          <w:lang w:eastAsia="ru-RU"/>
        </w:rPr>
        <w:t xml:space="preserve">либо </w:t>
      </w:r>
      <w:r w:rsidRPr="007D6A8A">
        <w:rPr>
          <w:b/>
          <w:bCs/>
          <w:lang w:eastAsia="ru-RU"/>
        </w:rPr>
        <w:t xml:space="preserve">прямой параллельной </w:t>
      </w:r>
      <w:r w:rsidRPr="007D6A8A">
        <w:rPr>
          <w:b/>
          <w:bCs/>
          <w:lang w:val="en-US" w:eastAsia="ru-RU"/>
        </w:rPr>
        <w:t>O</w:t>
      </w:r>
      <w:r w:rsidR="00097D0F" w:rsidRPr="007D6A8A">
        <w:rPr>
          <w:b/>
          <w:bCs/>
          <w:lang w:val="en-US" w:eastAsia="ru-RU"/>
        </w:rPr>
        <w:t>X</w:t>
      </w:r>
      <w:r w:rsidRPr="00D94CE1">
        <w:rPr>
          <w:lang w:eastAsia="ru-RU"/>
        </w:rPr>
        <w:t xml:space="preserve"> в случае, когда прямая пересечения является плоской кривой</w:t>
      </w:r>
      <w:r w:rsidR="00C47101" w:rsidRPr="00D94CE1">
        <w:rPr>
          <w:lang w:eastAsia="ru-RU"/>
        </w:rPr>
        <w:t>(см п2)</w:t>
      </w:r>
      <w:r w:rsidRPr="00D94CE1">
        <w:rPr>
          <w:lang w:eastAsia="ru-RU"/>
        </w:rPr>
        <w:t>.</w:t>
      </w:r>
    </w:p>
    <w:p w14:paraId="7610EA96" w14:textId="42FDE3F1" w:rsidR="00747B69" w:rsidRDefault="00747B69" w:rsidP="00DA05BC">
      <w:pPr>
        <w:rPr>
          <w:lang w:eastAsia="ru-RU"/>
        </w:rPr>
      </w:pPr>
      <w:r w:rsidRPr="00D94CE1">
        <w:rPr>
          <w:lang w:eastAsia="ru-RU"/>
        </w:rPr>
        <w:t xml:space="preserve">На плоскость </w:t>
      </w:r>
      <w:r w:rsidRPr="001265F2">
        <w:rPr>
          <w:b/>
          <w:bCs/>
          <w:lang w:val="en-US" w:eastAsia="ru-RU"/>
        </w:rPr>
        <w:t>O</w:t>
      </w:r>
      <w:r w:rsidR="00224AA8" w:rsidRPr="001265F2">
        <w:rPr>
          <w:b/>
          <w:bCs/>
          <w:lang w:val="en-US" w:eastAsia="ru-RU"/>
        </w:rPr>
        <w:t>Y</w:t>
      </w:r>
      <w:r w:rsidRPr="001265F2">
        <w:rPr>
          <w:b/>
          <w:bCs/>
          <w:lang w:val="en-US" w:eastAsia="ru-RU"/>
        </w:rPr>
        <w:t>Z</w:t>
      </w:r>
      <w:r w:rsidRPr="00D94CE1">
        <w:rPr>
          <w:lang w:eastAsia="ru-RU"/>
        </w:rPr>
        <w:t xml:space="preserve"> проекция будет </w:t>
      </w:r>
      <w:r w:rsidRPr="007D6A8A">
        <w:rPr>
          <w:b/>
          <w:bCs/>
          <w:lang w:eastAsia="ru-RU"/>
        </w:rPr>
        <w:t>параболой</w:t>
      </w:r>
      <w:r w:rsidR="00097D0F" w:rsidRPr="00D94CE1">
        <w:rPr>
          <w:lang w:eastAsia="ru-RU"/>
        </w:rPr>
        <w:t>,</w:t>
      </w:r>
      <w:r w:rsidRPr="00D94CE1">
        <w:rPr>
          <w:lang w:eastAsia="ru-RU"/>
        </w:rPr>
        <w:t xml:space="preserve"> </w:t>
      </w:r>
      <w:r w:rsidR="00224AA8" w:rsidRPr="00D94CE1">
        <w:rPr>
          <w:lang w:eastAsia="ru-RU"/>
        </w:rPr>
        <w:t xml:space="preserve">либо </w:t>
      </w:r>
      <w:r w:rsidR="00224AA8" w:rsidRPr="007D6A8A">
        <w:rPr>
          <w:b/>
          <w:bCs/>
          <w:lang w:eastAsia="ru-RU"/>
        </w:rPr>
        <w:t xml:space="preserve">прямой параллельной </w:t>
      </w:r>
      <w:r w:rsidR="00224AA8" w:rsidRPr="007D6A8A">
        <w:rPr>
          <w:b/>
          <w:bCs/>
          <w:lang w:val="en-US" w:eastAsia="ru-RU"/>
        </w:rPr>
        <w:t>OY</w:t>
      </w:r>
      <w:r w:rsidR="00224AA8" w:rsidRPr="007D6A8A">
        <w:rPr>
          <w:b/>
          <w:bCs/>
          <w:lang w:eastAsia="ru-RU"/>
        </w:rPr>
        <w:t xml:space="preserve"> </w:t>
      </w:r>
      <w:r w:rsidR="00224AA8" w:rsidRPr="00D94CE1">
        <w:rPr>
          <w:lang w:eastAsia="ru-RU"/>
        </w:rPr>
        <w:t>в случае, когда прямая пересечения является плоской кривой</w:t>
      </w:r>
      <w:r w:rsidR="00C47101" w:rsidRPr="00D94CE1">
        <w:rPr>
          <w:lang w:eastAsia="ru-RU"/>
        </w:rPr>
        <w:t>(см п2).</w:t>
      </w:r>
    </w:p>
    <w:p w14:paraId="5D0DF9A4" w14:textId="58636168" w:rsidR="00F657F9" w:rsidRDefault="00F657F9" w:rsidP="00DA05BC">
      <w:pPr>
        <w:rPr>
          <w:lang w:eastAsia="ru-RU"/>
        </w:rPr>
      </w:pPr>
      <w:r>
        <w:rPr>
          <w:lang w:eastAsia="ru-RU"/>
        </w:rPr>
        <w:t xml:space="preserve">При этом если одна из проекций на </w:t>
      </w:r>
      <w:r>
        <w:rPr>
          <w:lang w:val="en-US" w:eastAsia="ru-RU"/>
        </w:rPr>
        <w:t>OXZ</w:t>
      </w:r>
      <w:r w:rsidRPr="00F657F9">
        <w:rPr>
          <w:lang w:eastAsia="ru-RU"/>
        </w:rPr>
        <w:t xml:space="preserve">, </w:t>
      </w:r>
      <w:r>
        <w:rPr>
          <w:lang w:val="en-US" w:eastAsia="ru-RU"/>
        </w:rPr>
        <w:t>OYZ</w:t>
      </w:r>
      <w:r w:rsidRPr="00F657F9">
        <w:rPr>
          <w:lang w:eastAsia="ru-RU"/>
        </w:rPr>
        <w:t xml:space="preserve"> </w:t>
      </w:r>
      <w:r>
        <w:rPr>
          <w:lang w:eastAsia="ru-RU"/>
        </w:rPr>
        <w:t xml:space="preserve">– парабола, вторая тоже парабола(очевидно). </w:t>
      </w:r>
      <w:r w:rsidRPr="00F657F9">
        <w:rPr>
          <w:b/>
          <w:bCs/>
          <w:lang w:eastAsia="ru-RU"/>
        </w:rPr>
        <w:t xml:space="preserve">Рассмотрим этот случай: </w:t>
      </w:r>
    </w:p>
    <w:p w14:paraId="0FF44AD0" w14:textId="144CDBA7" w:rsidR="00B968C9" w:rsidRDefault="00B968C9" w:rsidP="00DA05BC">
      <w:pPr>
        <w:rPr>
          <w:lang w:eastAsia="ru-RU"/>
        </w:rPr>
      </w:pPr>
      <w:r>
        <w:rPr>
          <w:lang w:eastAsia="ru-RU"/>
        </w:rPr>
        <w:t xml:space="preserve">Одна из двух парабол (проекций на оси </w:t>
      </w:r>
      <w:r>
        <w:rPr>
          <w:lang w:val="en-US" w:eastAsia="ru-RU"/>
        </w:rPr>
        <w:t>OXZ</w:t>
      </w:r>
      <w:r w:rsidRPr="00B968C9">
        <w:rPr>
          <w:lang w:eastAsia="ru-RU"/>
        </w:rPr>
        <w:t xml:space="preserve">, </w:t>
      </w:r>
      <w:r>
        <w:rPr>
          <w:lang w:val="en-US" w:eastAsia="ru-RU"/>
        </w:rPr>
        <w:t>OYZ</w:t>
      </w:r>
      <w:r>
        <w:rPr>
          <w:lang w:eastAsia="ru-RU"/>
        </w:rPr>
        <w:t xml:space="preserve">) всегда </w:t>
      </w:r>
      <w:r w:rsidR="007D6A8A">
        <w:rPr>
          <w:lang w:eastAsia="ru-RU"/>
        </w:rPr>
        <w:t xml:space="preserve">направлена </w:t>
      </w:r>
      <w:r>
        <w:rPr>
          <w:lang w:eastAsia="ru-RU"/>
        </w:rPr>
        <w:t>ветвями вверх, а вторая – в</w:t>
      </w:r>
      <w:r w:rsidR="00FE2E94">
        <w:rPr>
          <w:lang w:eastAsia="ru-RU"/>
        </w:rPr>
        <w:t>низ</w:t>
      </w:r>
      <w:r>
        <w:rPr>
          <w:lang w:eastAsia="ru-RU"/>
        </w:rPr>
        <w:t>.</w:t>
      </w:r>
      <w:r w:rsidR="002E3144">
        <w:rPr>
          <w:lang w:eastAsia="ru-RU"/>
        </w:rPr>
        <w:t xml:space="preserve"> При этом изменяя коэффициенты можно заметить, направление ветвей параболы зависит от параметров </w:t>
      </w:r>
      <w:r w:rsidR="002E3144" w:rsidRPr="007D6A8A">
        <w:rPr>
          <w:b/>
          <w:bCs/>
          <w:lang w:val="en-US" w:eastAsia="ru-RU"/>
        </w:rPr>
        <w:t>a</w:t>
      </w:r>
      <w:r w:rsidR="002E3144" w:rsidRPr="007D6A8A">
        <w:rPr>
          <w:b/>
          <w:bCs/>
          <w:lang w:eastAsia="ru-RU"/>
        </w:rPr>
        <w:t>,</w:t>
      </w:r>
      <w:r w:rsidR="00087855">
        <w:rPr>
          <w:b/>
          <w:bCs/>
          <w:lang w:eastAsia="ru-RU"/>
        </w:rPr>
        <w:t xml:space="preserve"> </w:t>
      </w:r>
      <w:r w:rsidR="002E3144" w:rsidRPr="007D6A8A">
        <w:rPr>
          <w:b/>
          <w:bCs/>
          <w:lang w:val="en-US" w:eastAsia="ru-RU"/>
        </w:rPr>
        <w:t>b</w:t>
      </w:r>
      <w:r w:rsidR="002E3144" w:rsidRPr="002E3144">
        <w:rPr>
          <w:lang w:eastAsia="ru-RU"/>
        </w:rPr>
        <w:t xml:space="preserve">. </w:t>
      </w:r>
      <w:r w:rsidR="002E3144">
        <w:rPr>
          <w:lang w:eastAsia="ru-RU"/>
        </w:rPr>
        <w:t xml:space="preserve">Форма ветвей зависит от всех параметров: </w:t>
      </w:r>
      <w:r w:rsidR="002E3144" w:rsidRPr="007D6A8A">
        <w:rPr>
          <w:b/>
          <w:bCs/>
          <w:lang w:val="en-US" w:eastAsia="ru-RU"/>
        </w:rPr>
        <w:t>a</w:t>
      </w:r>
      <w:r w:rsidR="002E3144" w:rsidRPr="007D6A8A">
        <w:rPr>
          <w:b/>
          <w:bCs/>
          <w:lang w:eastAsia="ru-RU"/>
        </w:rPr>
        <w:t xml:space="preserve">, </w:t>
      </w:r>
      <w:r w:rsidR="002E3144" w:rsidRPr="007D6A8A">
        <w:rPr>
          <w:b/>
          <w:bCs/>
          <w:lang w:val="en-US" w:eastAsia="ru-RU"/>
        </w:rPr>
        <w:t>b</w:t>
      </w:r>
      <w:r w:rsidR="002E3144" w:rsidRPr="007D6A8A">
        <w:rPr>
          <w:b/>
          <w:bCs/>
          <w:lang w:eastAsia="ru-RU"/>
        </w:rPr>
        <w:t xml:space="preserve">, </w:t>
      </w:r>
      <w:r w:rsidR="002E3144" w:rsidRPr="007D6A8A">
        <w:rPr>
          <w:b/>
          <w:bCs/>
          <w:lang w:val="en-US" w:eastAsia="ru-RU"/>
        </w:rPr>
        <w:t>c</w:t>
      </w:r>
      <w:r w:rsidR="002E3144" w:rsidRPr="002E3144">
        <w:rPr>
          <w:lang w:eastAsia="ru-RU"/>
        </w:rPr>
        <w:t>.</w:t>
      </w:r>
      <w:r w:rsidR="002E3144">
        <w:rPr>
          <w:lang w:eastAsia="ru-RU"/>
        </w:rPr>
        <w:t xml:space="preserve"> </w:t>
      </w:r>
    </w:p>
    <w:p w14:paraId="15AB4B41" w14:textId="529C8A27" w:rsidR="000165BD" w:rsidRDefault="002A616E" w:rsidP="00DA05BC">
      <w:pPr>
        <w:rPr>
          <w:lang w:eastAsia="ru-RU"/>
        </w:rPr>
      </w:pPr>
      <w:r>
        <w:rPr>
          <w:lang w:eastAsia="ru-RU"/>
        </w:rPr>
        <w:lastRenderedPageBreak/>
        <w:t>Координаты т</w:t>
      </w:r>
      <w:r w:rsidR="000165BD">
        <w:rPr>
          <w:lang w:eastAsia="ru-RU"/>
        </w:rPr>
        <w:t>оч</w:t>
      </w:r>
      <w:r>
        <w:rPr>
          <w:lang w:eastAsia="ru-RU"/>
        </w:rPr>
        <w:t>ек</w:t>
      </w:r>
      <w:r w:rsidR="000165BD">
        <w:rPr>
          <w:lang w:eastAsia="ru-RU"/>
        </w:rPr>
        <w:t xml:space="preserve"> пересечения кривой с плоскостями </w:t>
      </w:r>
      <w:r w:rsidR="000165BD">
        <w:rPr>
          <w:lang w:val="en-US" w:eastAsia="ru-RU"/>
        </w:rPr>
        <w:t>OXZ</w:t>
      </w:r>
      <w:r w:rsidR="000165BD" w:rsidRPr="000165BD">
        <w:rPr>
          <w:lang w:eastAsia="ru-RU"/>
        </w:rPr>
        <w:t xml:space="preserve">, </w:t>
      </w:r>
      <w:r w:rsidR="000165BD">
        <w:rPr>
          <w:lang w:val="en-US" w:eastAsia="ru-RU"/>
        </w:rPr>
        <w:t>OYZ</w:t>
      </w:r>
      <w:r w:rsidR="000165BD">
        <w:rPr>
          <w:lang w:eastAsia="ru-RU"/>
        </w:rPr>
        <w:t xml:space="preserve"> зависят от параметров </w:t>
      </w:r>
      <w:r w:rsidR="000165BD" w:rsidRPr="000165BD">
        <w:rPr>
          <w:b/>
          <w:bCs/>
          <w:lang w:val="en-US" w:eastAsia="ru-RU"/>
        </w:rPr>
        <w:t>a</w:t>
      </w:r>
      <w:r w:rsidR="000165BD" w:rsidRPr="000165BD">
        <w:rPr>
          <w:b/>
          <w:bCs/>
          <w:lang w:eastAsia="ru-RU"/>
        </w:rPr>
        <w:t xml:space="preserve">, </w:t>
      </w:r>
      <w:r w:rsidR="000165BD" w:rsidRPr="000165BD">
        <w:rPr>
          <w:b/>
          <w:bCs/>
          <w:lang w:val="en-US" w:eastAsia="ru-RU"/>
        </w:rPr>
        <w:t>c</w:t>
      </w:r>
      <w:r w:rsidR="000165BD" w:rsidRPr="000165BD">
        <w:rPr>
          <w:b/>
          <w:bCs/>
          <w:lang w:eastAsia="ru-RU"/>
        </w:rPr>
        <w:t xml:space="preserve"> </w:t>
      </w:r>
      <w:r w:rsidR="000165BD">
        <w:rPr>
          <w:lang w:eastAsia="ru-RU"/>
        </w:rPr>
        <w:t>и</w:t>
      </w:r>
      <w:r w:rsidR="000165BD" w:rsidRPr="000165BD">
        <w:rPr>
          <w:lang w:eastAsia="ru-RU"/>
        </w:rPr>
        <w:t xml:space="preserve"> </w:t>
      </w:r>
      <w:r w:rsidR="000165BD" w:rsidRPr="000165BD">
        <w:rPr>
          <w:b/>
          <w:bCs/>
          <w:lang w:val="en-US" w:eastAsia="ru-RU"/>
        </w:rPr>
        <w:t>b</w:t>
      </w:r>
      <w:r w:rsidR="000165BD" w:rsidRPr="000165BD">
        <w:rPr>
          <w:b/>
          <w:bCs/>
          <w:lang w:eastAsia="ru-RU"/>
        </w:rPr>
        <w:t xml:space="preserve">, </w:t>
      </w:r>
      <w:r w:rsidR="000165BD" w:rsidRPr="000165BD">
        <w:rPr>
          <w:b/>
          <w:bCs/>
          <w:lang w:val="en-US" w:eastAsia="ru-RU"/>
        </w:rPr>
        <w:t>c</w:t>
      </w:r>
      <w:r w:rsidR="000165BD" w:rsidRPr="000165BD">
        <w:rPr>
          <w:lang w:eastAsia="ru-RU"/>
        </w:rPr>
        <w:t xml:space="preserve"> </w:t>
      </w:r>
      <w:r w:rsidR="000165BD">
        <w:rPr>
          <w:lang w:eastAsia="ru-RU"/>
        </w:rPr>
        <w:t xml:space="preserve">соответственно. </w:t>
      </w:r>
    </w:p>
    <w:p w14:paraId="21904201" w14:textId="4EBD569F" w:rsidR="00163A98" w:rsidRPr="00FD7B17" w:rsidRDefault="00F657F9" w:rsidP="006C537F">
      <w:pPr>
        <w:rPr>
          <w:lang w:eastAsia="ru-RU"/>
        </w:rPr>
      </w:pPr>
      <w:r>
        <w:rPr>
          <w:lang w:eastAsia="ru-RU"/>
        </w:rPr>
        <w:t>Также если одна проекция - прямая, то вторая тоже.</w:t>
      </w:r>
      <w:r w:rsidR="00FD7B17">
        <w:rPr>
          <w:lang w:eastAsia="ru-RU"/>
        </w:rPr>
        <w:t xml:space="preserve"> </w:t>
      </w:r>
    </w:p>
    <w:p w14:paraId="73BA865B" w14:textId="471B3C9A" w:rsidR="00163A98" w:rsidRPr="001C7ED2" w:rsidRDefault="001C7ED2" w:rsidP="001C7ED2">
      <w:pPr>
        <w:pStyle w:val="4"/>
        <w:jc w:val="center"/>
      </w:pPr>
      <w:r w:rsidRPr="001C7ED2">
        <w:rPr>
          <w:rStyle w:val="40"/>
          <w:b/>
          <w:iCs/>
        </w:rPr>
        <w:t>Пункт 2</w:t>
      </w:r>
    </w:p>
    <w:p w14:paraId="22BC1833" w14:textId="02DA8C68" w:rsidR="00DA05BC" w:rsidRPr="00D94CE1" w:rsidRDefault="00DA05BC" w:rsidP="00A5407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ru-RU"/>
        </w:rPr>
      </w:pPr>
      <w:r w:rsidRPr="00D94CE1">
        <w:rPr>
          <w:rFonts w:eastAsia="Times New Roman" w:cs="Arial"/>
          <w:b/>
          <w:bCs/>
          <w:color w:val="000000"/>
          <w:u w:val="single"/>
          <w:lang w:eastAsia="ru-RU"/>
        </w:rPr>
        <w:t>Рассмотрим уравнени</w:t>
      </w:r>
      <w:r w:rsidR="00D56308" w:rsidRPr="00D94CE1">
        <w:rPr>
          <w:rFonts w:eastAsia="Times New Roman" w:cs="Arial"/>
          <w:b/>
          <w:bCs/>
          <w:color w:val="000000"/>
          <w:u w:val="single"/>
          <w:lang w:eastAsia="ru-RU"/>
        </w:rPr>
        <w:t>е</w:t>
      </w:r>
      <w:r w:rsidRPr="00D94CE1">
        <w:rPr>
          <w:rFonts w:eastAsia="Times New Roman" w:cs="Arial"/>
          <w:b/>
          <w:bCs/>
          <w:color w:val="000000"/>
          <w:u w:val="single"/>
          <w:lang w:eastAsia="ru-RU"/>
        </w:rPr>
        <w:t xml:space="preserve"> пересечения поверхностей:</w:t>
      </w:r>
    </w:p>
    <w:p w14:paraId="7305EB44" w14:textId="04EB22A6" w:rsidR="00D56308" w:rsidRPr="00D56308" w:rsidRDefault="00D56308" w:rsidP="00D56308">
      <w:pPr>
        <w:jc w:val="center"/>
        <w:rPr>
          <w:rFonts w:eastAsia="Times New Roman" w:cs="Arial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59DF51BA" w14:textId="311EF66B" w:rsidR="00DA05BC" w:rsidRPr="00DA05BC" w:rsidRDefault="00DA05BC" w:rsidP="00DA05BC">
      <w:pPr>
        <w:rPr>
          <w:rFonts w:eastAsiaTheme="minorEastAsia"/>
          <w:iCs/>
        </w:rPr>
      </w:pPr>
      <w:r w:rsidRPr="00C8246E">
        <w:rPr>
          <w:rFonts w:asciiTheme="minorHAnsi" w:eastAsiaTheme="minorEastAsia" w:hAnsiTheme="minorHAnsi" w:cstheme="minorHAnsi"/>
          <w:b/>
          <w:bCs/>
          <w:i/>
          <w:color w:val="FF0000"/>
          <w:sz w:val="18"/>
          <w:szCs w:val="18"/>
        </w:rPr>
        <w:t>Замечание 1</w:t>
      </w:r>
      <w:r w:rsidRPr="00C8246E">
        <w:rPr>
          <w:rFonts w:asciiTheme="minorHAnsi" w:eastAsiaTheme="minorEastAsia" w:hAnsiTheme="minorHAnsi" w:cstheme="minorHAnsi"/>
          <w:i/>
          <w:color w:val="FF0000"/>
          <w:sz w:val="18"/>
          <w:szCs w:val="18"/>
        </w:rPr>
        <w:t xml:space="preserve">: 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  <w:lang w:val="en-US"/>
        </w:rPr>
        <w:t>A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</w:rPr>
        <w:t xml:space="preserve">, 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  <w:lang w:val="en-US"/>
        </w:rPr>
        <w:t>B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</w:rPr>
        <w:t xml:space="preserve">, 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  <w:lang w:val="en-US"/>
        </w:rPr>
        <w:t>a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</w:rPr>
        <w:t xml:space="preserve">, 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  <w:lang w:val="en-US"/>
        </w:rPr>
        <w:t>b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</w:rPr>
        <w:t xml:space="preserve">, 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  <w:lang w:val="en-US"/>
        </w:rPr>
        <w:t>c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</w:rPr>
        <w:t xml:space="preserve"> ≠ 0(иначе равенство в исходных ур</w:t>
      </w:r>
      <w:r>
        <w:rPr>
          <w:rFonts w:asciiTheme="minorHAnsi" w:eastAsiaTheme="minorEastAsia" w:hAnsiTheme="minorHAnsi" w:cstheme="minorHAnsi"/>
          <w:i/>
          <w:sz w:val="18"/>
          <w:szCs w:val="18"/>
        </w:rPr>
        <w:t>авнени</w:t>
      </w:r>
      <w:r w:rsidRPr="00DD202B">
        <w:rPr>
          <w:rFonts w:asciiTheme="minorHAnsi" w:eastAsiaTheme="minorEastAsia" w:hAnsiTheme="minorHAnsi" w:cstheme="minorHAnsi"/>
          <w:i/>
          <w:sz w:val="18"/>
          <w:szCs w:val="18"/>
        </w:rPr>
        <w:t>ях не выполняется)</w:t>
      </w:r>
      <w:r>
        <w:rPr>
          <w:rFonts w:asciiTheme="minorHAnsi" w:eastAsiaTheme="minorEastAsia" w:hAnsiTheme="minorHAnsi" w:cstheme="minorHAnsi"/>
          <w:i/>
          <w:sz w:val="18"/>
          <w:szCs w:val="18"/>
        </w:rPr>
        <w:t>(1)</w:t>
      </w:r>
    </w:p>
    <w:p w14:paraId="06B084FC" w14:textId="5AF82532" w:rsidR="0044356D" w:rsidRDefault="00A54075" w:rsidP="00A54075">
      <w:pPr>
        <w:spacing w:after="0" w:line="240" w:lineRule="auto"/>
        <w:rPr>
          <w:rFonts w:eastAsia="Times New Roman" w:cs="Arial"/>
          <w:color w:val="000000"/>
          <w:lang w:eastAsia="ru-RU"/>
        </w:rPr>
      </w:pPr>
      <w:r w:rsidRPr="00A54075">
        <w:rPr>
          <w:rFonts w:eastAsia="Times New Roman" w:cs="Arial"/>
          <w:color w:val="000000"/>
          <w:lang w:eastAsia="ru-RU"/>
        </w:rPr>
        <w:t>Чтобы кривая пересечения поверхностей была плоской, одна из переменных(</w:t>
      </w:r>
      <w:r w:rsidRPr="00DA05BC">
        <w:rPr>
          <w:rFonts w:eastAsia="Times New Roman" w:cs="Arial"/>
          <w:i/>
          <w:iCs/>
          <w:color w:val="000000"/>
          <w:lang w:eastAsia="ru-RU"/>
        </w:rPr>
        <w:t>x, y, z</w:t>
      </w:r>
      <w:r w:rsidRPr="00A54075">
        <w:rPr>
          <w:rFonts w:eastAsia="Times New Roman" w:cs="Arial"/>
          <w:color w:val="000000"/>
          <w:lang w:eastAsia="ru-RU"/>
        </w:rPr>
        <w:t xml:space="preserve">) в ее уравнении должна быть </w:t>
      </w:r>
      <w:r w:rsidRPr="00DA05BC">
        <w:rPr>
          <w:rFonts w:eastAsia="Times New Roman" w:cs="Arial"/>
          <w:b/>
          <w:bCs/>
          <w:color w:val="000000"/>
          <w:lang w:eastAsia="ru-RU"/>
        </w:rPr>
        <w:t>зафиксирована</w:t>
      </w:r>
      <w:r w:rsidRPr="00A54075">
        <w:rPr>
          <w:rFonts w:eastAsia="Times New Roman" w:cs="Arial"/>
          <w:color w:val="000000"/>
          <w:lang w:eastAsia="ru-RU"/>
        </w:rPr>
        <w:t>(</w:t>
      </w:r>
      <w:r w:rsidRPr="00DA05BC">
        <w:rPr>
          <w:rFonts w:eastAsia="Times New Roman" w:cs="Arial"/>
          <w:i/>
          <w:iCs/>
          <w:color w:val="000000"/>
          <w:lang w:eastAsia="ru-RU"/>
        </w:rPr>
        <w:t>равняться некоторой констан</w:t>
      </w:r>
      <w:r w:rsidR="00DA05BC">
        <w:rPr>
          <w:rFonts w:eastAsia="Times New Roman" w:cs="Arial"/>
          <w:i/>
          <w:iCs/>
          <w:color w:val="000000"/>
          <w:lang w:eastAsia="ru-RU"/>
        </w:rPr>
        <w:t>те</w:t>
      </w:r>
      <w:r w:rsidRPr="00A54075">
        <w:rPr>
          <w:rFonts w:eastAsia="Times New Roman" w:cs="Arial"/>
          <w:color w:val="000000"/>
          <w:lang w:eastAsia="ru-RU"/>
        </w:rPr>
        <w:t>). </w:t>
      </w:r>
    </w:p>
    <w:p w14:paraId="7CB7CF25" w14:textId="77777777" w:rsidR="00D6636A" w:rsidRDefault="00D6636A" w:rsidP="00A54075">
      <w:pPr>
        <w:spacing w:after="0" w:line="240" w:lineRule="auto"/>
        <w:rPr>
          <w:rFonts w:eastAsia="Times New Roman" w:cs="Arial"/>
          <w:color w:val="000000"/>
          <w:lang w:eastAsia="ru-RU"/>
        </w:rPr>
      </w:pPr>
    </w:p>
    <w:p w14:paraId="3CEA712B" w14:textId="0DFC2408" w:rsidR="0044356D" w:rsidRDefault="0044356D" w:rsidP="0044356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Чтобы из уравнения однозначно вычислить одну из переменных, нужно при помощи изменения констант </w:t>
      </w:r>
      <w:r w:rsidR="0007507F" w:rsidRPr="0007507F">
        <w:rPr>
          <w:rFonts w:eastAsiaTheme="minorEastAsia"/>
          <w:iCs/>
        </w:rPr>
        <w:t>{</w:t>
      </w:r>
      <w:r w:rsidR="0007507F">
        <w:rPr>
          <w:rFonts w:eastAsiaTheme="minorEastAsia"/>
          <w:iCs/>
          <w:lang w:val="en-US"/>
        </w:rPr>
        <w:t>a</w:t>
      </w:r>
      <w:r w:rsidRPr="00793254">
        <w:rPr>
          <w:rFonts w:eastAsiaTheme="minorEastAsia"/>
          <w:iCs/>
        </w:rPr>
        <w:t>,</w:t>
      </w:r>
      <w:r w:rsidR="00D94CE1" w:rsidRPr="00D94CE1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b</w:t>
      </w:r>
      <w:r w:rsidRPr="00793254">
        <w:rPr>
          <w:rFonts w:eastAsiaTheme="minorEastAsia"/>
          <w:iCs/>
        </w:rPr>
        <w:t>,</w:t>
      </w:r>
      <w:r w:rsidR="00D94CE1" w:rsidRPr="00D94CE1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</w:t>
      </w:r>
      <w:r w:rsidRPr="00793254">
        <w:rPr>
          <w:rFonts w:eastAsiaTheme="minorEastAsia"/>
          <w:iCs/>
        </w:rPr>
        <w:t>,</w:t>
      </w:r>
      <w:r w:rsidR="00D94CE1" w:rsidRPr="00D94CE1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793254">
        <w:rPr>
          <w:rFonts w:eastAsiaTheme="minorEastAsia"/>
          <w:iCs/>
        </w:rPr>
        <w:t>,</w:t>
      </w:r>
      <w:r w:rsidR="00D94CE1" w:rsidRPr="00D94CE1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B</w:t>
      </w:r>
      <w:r w:rsidR="0007507F" w:rsidRPr="0007507F">
        <w:rPr>
          <w:rFonts w:eastAsiaTheme="minorEastAsia"/>
          <w:iCs/>
        </w:rPr>
        <w:t>}</w:t>
      </w:r>
      <w:r>
        <w:rPr>
          <w:rFonts w:eastAsiaTheme="minorEastAsia"/>
          <w:iCs/>
        </w:rPr>
        <w:t xml:space="preserve"> уничтожить две переменные из трех</w:t>
      </w:r>
      <w:r w:rsidRPr="00F71807">
        <w:rPr>
          <w:rFonts w:eastAsiaTheme="minorEastAsia"/>
          <w:iCs/>
        </w:rPr>
        <w:t>(</w:t>
      </w:r>
      <w:r w:rsidRPr="00D06EC9">
        <w:rPr>
          <w:rFonts w:eastAsiaTheme="minorEastAsia"/>
          <w:i/>
        </w:rPr>
        <w:t>преобразовать уравнение так, чтобы в результирующем уравнении осталась только одна переменная</w:t>
      </w:r>
      <w:r>
        <w:rPr>
          <w:rFonts w:eastAsiaTheme="minorEastAsia"/>
          <w:i/>
        </w:rPr>
        <w:t xml:space="preserve"> и константы</w:t>
      </w:r>
      <w:r>
        <w:rPr>
          <w:rFonts w:eastAsiaTheme="minorEastAsia"/>
          <w:iCs/>
        </w:rPr>
        <w:t>).</w:t>
      </w:r>
    </w:p>
    <w:p w14:paraId="0BBD977C" w14:textId="3D85C114" w:rsidR="00B479A0" w:rsidRPr="00C7007B" w:rsidRDefault="00B479A0" w:rsidP="0044356D">
      <w:pPr>
        <w:rPr>
          <w:rFonts w:eastAsia="Times New Roman" w:cs="Arial"/>
          <w:b/>
          <w:bCs/>
          <w:color w:val="000000"/>
          <w:u w:val="single"/>
          <w:lang w:eastAsia="ru-RU"/>
        </w:rPr>
      </w:pPr>
      <w:r w:rsidRPr="00C7007B">
        <w:rPr>
          <w:rFonts w:eastAsiaTheme="minorEastAsia"/>
          <w:b/>
          <w:bCs/>
          <w:iCs/>
          <w:u w:val="single"/>
        </w:rPr>
        <w:t xml:space="preserve">Докажем, что это выполняется только при </w:t>
      </w:r>
      <w:r w:rsidRPr="00C7007B">
        <w:rPr>
          <w:rFonts w:eastAsia="Times New Roman" w:cs="Arial"/>
          <w:b/>
          <w:bCs/>
          <w:color w:val="000000"/>
          <w:u w:val="single"/>
          <w:lang w:eastAsia="ru-RU"/>
        </w:rPr>
        <w:t>|</w:t>
      </w:r>
      <w:r w:rsidRPr="00C7007B">
        <w:rPr>
          <w:rFonts w:eastAsia="Times New Roman" w:cs="Arial"/>
          <w:b/>
          <w:bCs/>
          <w:color w:val="000000"/>
          <w:u w:val="single"/>
          <w:lang w:val="en-US" w:eastAsia="ru-RU"/>
        </w:rPr>
        <w:t>A</w:t>
      </w:r>
      <w:r w:rsidRPr="00C7007B">
        <w:rPr>
          <w:rFonts w:eastAsia="Times New Roman" w:cs="Arial"/>
          <w:b/>
          <w:bCs/>
          <w:color w:val="000000"/>
          <w:u w:val="single"/>
          <w:lang w:eastAsia="ru-RU"/>
        </w:rPr>
        <w:t>/</w:t>
      </w:r>
      <w:r w:rsidRPr="00C7007B">
        <w:rPr>
          <w:rFonts w:eastAsia="Times New Roman" w:cs="Arial"/>
          <w:b/>
          <w:bCs/>
          <w:color w:val="000000"/>
          <w:u w:val="single"/>
          <w:lang w:val="en-US" w:eastAsia="ru-RU"/>
        </w:rPr>
        <w:t>a</w:t>
      </w:r>
      <w:r w:rsidRPr="00C7007B">
        <w:rPr>
          <w:rFonts w:eastAsia="Times New Roman" w:cs="Arial"/>
          <w:b/>
          <w:bCs/>
          <w:color w:val="000000"/>
          <w:u w:val="single"/>
          <w:lang w:eastAsia="ru-RU"/>
        </w:rPr>
        <w:t>|=|</w:t>
      </w:r>
      <w:r w:rsidRPr="00C7007B">
        <w:rPr>
          <w:rFonts w:eastAsia="Times New Roman" w:cs="Arial"/>
          <w:b/>
          <w:bCs/>
          <w:color w:val="000000"/>
          <w:u w:val="single"/>
          <w:lang w:val="en-US" w:eastAsia="ru-RU"/>
        </w:rPr>
        <w:t>B</w:t>
      </w:r>
      <w:r w:rsidRPr="00C7007B">
        <w:rPr>
          <w:rFonts w:eastAsia="Times New Roman" w:cs="Arial"/>
          <w:b/>
          <w:bCs/>
          <w:color w:val="000000"/>
          <w:u w:val="single"/>
          <w:lang w:eastAsia="ru-RU"/>
        </w:rPr>
        <w:t>/</w:t>
      </w:r>
      <w:r w:rsidRPr="00C7007B">
        <w:rPr>
          <w:rFonts w:eastAsia="Times New Roman" w:cs="Arial"/>
          <w:b/>
          <w:bCs/>
          <w:color w:val="000000"/>
          <w:u w:val="single"/>
          <w:lang w:val="en-US" w:eastAsia="ru-RU"/>
        </w:rPr>
        <w:t>b</w:t>
      </w:r>
      <w:r w:rsidRPr="00C7007B">
        <w:rPr>
          <w:rFonts w:eastAsia="Times New Roman" w:cs="Arial"/>
          <w:b/>
          <w:bCs/>
          <w:color w:val="000000"/>
          <w:u w:val="single"/>
          <w:lang w:eastAsia="ru-RU"/>
        </w:rPr>
        <w:t>|.</w:t>
      </w:r>
    </w:p>
    <w:p w14:paraId="3F2551D4" w14:textId="1457B6A9" w:rsidR="00B479A0" w:rsidRPr="00C7007B" w:rsidRDefault="00B479A0" w:rsidP="00C70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color w:val="000000"/>
          <w:u w:val="single"/>
          <w:lang w:eastAsia="ru-RU"/>
        </w:rPr>
      </w:pPr>
      <w:r w:rsidRPr="00C7007B">
        <w:rPr>
          <w:rFonts w:eastAsia="Times New Roman" w:cs="Arial"/>
          <w:color w:val="000000"/>
          <w:u w:val="single"/>
          <w:lang w:eastAsia="ru-RU"/>
        </w:rPr>
        <w:t>Доказательство:</w:t>
      </w:r>
    </w:p>
    <w:p w14:paraId="26DBB005" w14:textId="34174B78" w:rsidR="00B479A0" w:rsidRPr="001265F2" w:rsidRDefault="00C7007B" w:rsidP="001265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Докажем от противного. </w:t>
      </w:r>
      <w:r w:rsidR="00B479A0">
        <w:rPr>
          <w:rFonts w:eastAsia="Times New Roman" w:cs="Arial"/>
          <w:color w:val="000000"/>
          <w:lang w:eastAsia="ru-RU"/>
        </w:rPr>
        <w:t xml:space="preserve">Пусть </w:t>
      </w:r>
      <w:r w:rsidR="00B479A0">
        <w:rPr>
          <w:rFonts w:eastAsia="Times New Roman" w:cs="Arial"/>
          <w:color w:val="000000"/>
          <w:lang w:val="en-US" w:eastAsia="ru-RU"/>
        </w:rPr>
        <w:t>C</w:t>
      </w:r>
      <w:r w:rsidR="00B479A0" w:rsidRPr="00C7007B">
        <w:rPr>
          <w:rFonts w:eastAsia="Times New Roman" w:cs="Arial"/>
          <w:color w:val="000000"/>
          <w:lang w:eastAsia="ru-RU"/>
        </w:rPr>
        <w:t xml:space="preserve"> = |</w:t>
      </w:r>
      <w:r w:rsidR="00B479A0">
        <w:rPr>
          <w:rFonts w:eastAsia="Times New Roman" w:cs="Arial"/>
          <w:color w:val="000000"/>
          <w:lang w:val="en-US" w:eastAsia="ru-RU"/>
        </w:rPr>
        <w:t>A</w:t>
      </w:r>
      <w:r w:rsidR="00B479A0" w:rsidRPr="00C7007B">
        <w:rPr>
          <w:rFonts w:eastAsia="Times New Roman" w:cs="Arial"/>
          <w:color w:val="000000"/>
          <w:lang w:eastAsia="ru-RU"/>
        </w:rPr>
        <w:t>/</w:t>
      </w:r>
      <w:r w:rsidR="00B479A0">
        <w:rPr>
          <w:rFonts w:eastAsia="Times New Roman" w:cs="Arial"/>
          <w:color w:val="000000"/>
          <w:lang w:val="en-US" w:eastAsia="ru-RU"/>
        </w:rPr>
        <w:t>a</w:t>
      </w:r>
      <w:r w:rsidR="00B479A0" w:rsidRPr="00C7007B">
        <w:rPr>
          <w:rFonts w:eastAsia="Times New Roman" w:cs="Arial"/>
          <w:color w:val="000000"/>
          <w:lang w:eastAsia="ru-RU"/>
        </w:rPr>
        <w:t xml:space="preserve">| </w:t>
      </w:r>
      <w:r w:rsidR="00F051C0">
        <w:rPr>
          <w:rFonts w:eastAsia="Times New Roman" w:cs="Arial"/>
          <w:color w:val="000000"/>
          <w:lang w:val="en-US" w:eastAsia="ru-RU"/>
        </w:rPr>
        <w:t>D</w:t>
      </w:r>
      <w:r w:rsidR="00F051C0" w:rsidRPr="00C7007B">
        <w:rPr>
          <w:rFonts w:eastAsia="Times New Roman" w:cs="Arial"/>
          <w:color w:val="000000"/>
          <w:lang w:eastAsia="ru-RU"/>
        </w:rPr>
        <w:t xml:space="preserve"> = |</w:t>
      </w:r>
      <w:r w:rsidR="00F051C0">
        <w:rPr>
          <w:rFonts w:eastAsia="Times New Roman" w:cs="Arial"/>
          <w:color w:val="000000"/>
          <w:lang w:val="en-US" w:eastAsia="ru-RU"/>
        </w:rPr>
        <w:t>B</w:t>
      </w:r>
      <w:r w:rsidR="00F051C0" w:rsidRPr="00C7007B">
        <w:rPr>
          <w:rFonts w:eastAsia="Times New Roman" w:cs="Arial"/>
          <w:color w:val="000000"/>
          <w:lang w:eastAsia="ru-RU"/>
        </w:rPr>
        <w:t>/</w:t>
      </w:r>
      <w:r w:rsidR="00F051C0">
        <w:rPr>
          <w:rFonts w:eastAsia="Times New Roman" w:cs="Arial"/>
          <w:color w:val="000000"/>
          <w:lang w:val="en-US" w:eastAsia="ru-RU"/>
        </w:rPr>
        <w:t>b</w:t>
      </w:r>
      <w:r w:rsidR="00F051C0" w:rsidRPr="00C7007B">
        <w:rPr>
          <w:rFonts w:eastAsia="Times New Roman" w:cs="Arial"/>
          <w:color w:val="000000"/>
          <w:lang w:eastAsia="ru-RU"/>
        </w:rPr>
        <w:t>|</w:t>
      </w:r>
      <w:r w:rsidR="00544BE1" w:rsidRPr="00544BE1">
        <w:rPr>
          <w:rFonts w:eastAsia="Times New Roman" w:cs="Arial"/>
          <w:color w:val="000000"/>
          <w:lang w:eastAsia="ru-RU"/>
        </w:rPr>
        <w:t xml:space="preserve"> </w:t>
      </w:r>
      <w:r w:rsidR="00544BE1" w:rsidRPr="00544BE1">
        <w:rPr>
          <w:rFonts w:eastAsia="Times New Roman" w:cs="Arial"/>
          <w:b/>
          <w:bCs/>
          <w:color w:val="000000"/>
          <w:lang w:eastAsia="ru-RU"/>
        </w:rPr>
        <w:t xml:space="preserve">и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val="en-US" w:eastAsia="ru-RU"/>
          </w:rPr>
          <m:t>D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ru-RU"/>
          </w:rPr>
          <m:t>≠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lang w:val="en-US" w:eastAsia="ru-RU"/>
          </w:rPr>
          <m:t>C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ru-RU"/>
          </w:rPr>
          <m:t>(</m:t>
        </m:r>
        <m:r>
          <w:rPr>
            <w:rFonts w:ascii="Cambria Math" w:eastAsia="Times New Roman" w:hAnsi="Cambria Math" w:cs="Arial"/>
            <w:color w:val="4472C4" w:themeColor="accent1"/>
            <w:lang w:eastAsia="ru-RU"/>
          </w:rPr>
          <m:t xml:space="preserve">Замечание </m:t>
        </m:r>
        <m:r>
          <w:rPr>
            <w:rFonts w:ascii="Cambria Math" w:eastAsia="Times New Roman" w:hAnsi="Cambria Math" w:cs="Arial"/>
            <w:color w:val="4472C4" w:themeColor="accent1"/>
            <w:lang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ru-RU"/>
          </w:rPr>
          <m:t>)</m:t>
        </m:r>
      </m:oMath>
      <w:r>
        <w:rPr>
          <w:rFonts w:eastAsia="Times New Roman" w:cs="Arial"/>
          <w:color w:val="000000"/>
          <w:lang w:eastAsia="ru-RU"/>
        </w:rPr>
        <w:t>. С учетом этого преобразуем уравнение:</w:t>
      </w:r>
      <w:r w:rsidR="00B479A0" w:rsidRPr="00C7007B">
        <w:rPr>
          <w:rFonts w:eastAsia="Times New Roman" w:cs="Arial"/>
          <w:color w:val="000000"/>
          <w:u w:val="single"/>
          <w:lang w:eastAsia="ru-RU"/>
        </w:rPr>
        <w:t xml:space="preserve">                                 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026C34D" w14:textId="51E72D8E" w:rsidR="00C7007B" w:rsidRPr="0044356D" w:rsidRDefault="00A25D38" w:rsidP="00C70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</w:rPr>
      </w:pPr>
      <w:r>
        <w:rPr>
          <w:rFonts w:eastAsia="Times New Roman" w:cs="Arial"/>
        </w:rPr>
        <w:t xml:space="preserve">Умножим уравнение 1 </w:t>
      </w:r>
      <w:r w:rsidR="00410170">
        <w:rPr>
          <w:rFonts w:eastAsia="Times New Roman" w:cs="Arial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="Times New Roman" w:cs="Arial"/>
        </w:rPr>
        <w:t xml:space="preserve">и </w:t>
      </w:r>
      <w:r w:rsidR="00410170">
        <w:rPr>
          <w:rFonts w:eastAsia="Times New Roman" w:cs="Arial"/>
        </w:rPr>
        <w:t>вычтем</w:t>
      </w:r>
      <w:r>
        <w:rPr>
          <w:rFonts w:eastAsia="Times New Roman" w:cs="Arial"/>
        </w:rPr>
        <w:t xml:space="preserve"> его </w:t>
      </w:r>
      <w:r w:rsidR="00410170">
        <w:rPr>
          <w:rFonts w:eastAsia="Times New Roman" w:cs="Arial"/>
        </w:rPr>
        <w:t>из</w:t>
      </w:r>
      <w:r w:rsidR="00C7007B" w:rsidRPr="0044356D">
        <w:rPr>
          <w:rFonts w:eastAsia="Times New Roman" w:cs="Arial"/>
        </w:rPr>
        <w:t xml:space="preserve"> </w:t>
      </w:r>
      <w:r>
        <w:rPr>
          <w:rFonts w:eastAsia="Times New Roman" w:cs="Arial"/>
        </w:rPr>
        <w:t>уравнени</w:t>
      </w:r>
      <w:r w:rsidR="00410170">
        <w:rPr>
          <w:rFonts w:eastAsia="Times New Roman" w:cs="Arial"/>
        </w:rPr>
        <w:t>я</w:t>
      </w:r>
      <w:r>
        <w:rPr>
          <w:rFonts w:eastAsia="Times New Roman" w:cs="Arial"/>
        </w:rPr>
        <w:t xml:space="preserve"> </w:t>
      </w:r>
      <w:r w:rsidR="00C7007B" w:rsidRPr="0044356D">
        <w:rPr>
          <w:rFonts w:eastAsia="Times New Roman" w:cs="Arial"/>
        </w:rPr>
        <w:t>2:</w:t>
      </w:r>
    </w:p>
    <w:p w14:paraId="0641C733" w14:textId="1ED38653" w:rsidR="00C7007B" w:rsidRPr="002865A3" w:rsidRDefault="00C7007B" w:rsidP="00C70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sz w:val="24"/>
              <w:szCs w:val="24"/>
            </w:rPr>
            <m:t>+</m:t>
          </m:r>
          <m:r>
            <w:rPr>
              <w:rFonts w:ascii="Cambria Math" w:eastAsia="Times New Roman" w:hAnsi="Cambria Math" w:cs="Arial"/>
              <w:sz w:val="24"/>
              <w:szCs w:val="24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7EEA9D3" w14:textId="0F3312F5" w:rsidR="00544BE1" w:rsidRPr="00C7007B" w:rsidRDefault="00544BE1" w:rsidP="00C70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584B677" w14:textId="79EA9B9C" w:rsidR="00C7007B" w:rsidRPr="00C7007B" w:rsidRDefault="00C7007B" w:rsidP="00C700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sz w:val="20"/>
          <w:szCs w:val="20"/>
        </w:rPr>
      </w:pPr>
      <w:r w:rsidRPr="00C7007B">
        <w:rPr>
          <w:rFonts w:eastAsia="Times New Roman" w:cs="Arial"/>
          <w:sz w:val="20"/>
          <w:szCs w:val="20"/>
        </w:rPr>
        <w:t>Очевидно, уравнение не имеет единственного решени</w:t>
      </w:r>
      <w:r w:rsidR="00D6636A">
        <w:rPr>
          <w:rFonts w:eastAsia="Times New Roman" w:cs="Arial"/>
          <w:sz w:val="20"/>
          <w:szCs w:val="20"/>
        </w:rPr>
        <w:t>я</w:t>
      </w:r>
      <w:r w:rsidR="00597F4F" w:rsidRPr="00597F4F">
        <w:rPr>
          <w:rFonts w:eastAsia="Times New Roman" w:cs="Arial"/>
          <w:sz w:val="20"/>
          <w:szCs w:val="20"/>
        </w:rPr>
        <w:t xml:space="preserve"> </w:t>
      </w:r>
      <w:r w:rsidR="00597F4F">
        <w:rPr>
          <w:rFonts w:eastAsia="Times New Roman" w:cs="Arial"/>
          <w:sz w:val="20"/>
          <w:szCs w:val="20"/>
        </w:rPr>
        <w:t>для какой-либо переменной</w:t>
      </w:r>
      <w:r w:rsidR="00D6636A">
        <w:rPr>
          <w:rFonts w:eastAsia="Times New Roman" w:cs="Arial"/>
          <w:sz w:val="20"/>
          <w:szCs w:val="20"/>
        </w:rPr>
        <w:t>(т. к. в уравнении две неизвестных</w:t>
      </w:r>
      <w:r w:rsidR="00544BE1">
        <w:rPr>
          <w:rFonts w:eastAsia="Times New Roman" w:cs="Arial"/>
          <w:sz w:val="20"/>
          <w:szCs w:val="20"/>
        </w:rPr>
        <w:t xml:space="preserve">(из </w:t>
      </w:r>
      <w:r w:rsidR="00544BE1" w:rsidRPr="00C8246E">
        <w:rPr>
          <w:rFonts w:eastAsia="Times New Roman" w:cs="Arial"/>
          <w:color w:val="4472C4" w:themeColor="accent1"/>
          <w:sz w:val="20"/>
          <w:szCs w:val="20"/>
        </w:rPr>
        <w:t xml:space="preserve">Замечания </w:t>
      </w:r>
      <w:r w:rsidR="00C8246E">
        <w:rPr>
          <w:rFonts w:eastAsia="Times New Roman" w:cs="Arial"/>
          <w:color w:val="4472C4" w:themeColor="accent1"/>
          <w:sz w:val="20"/>
          <w:szCs w:val="20"/>
        </w:rPr>
        <w:t>2</w:t>
      </w:r>
      <w:r w:rsidR="00544BE1" w:rsidRPr="00C8246E">
        <w:rPr>
          <w:rFonts w:eastAsia="Times New Roman" w:cs="Arial"/>
          <w:color w:val="4472C4" w:themeColor="accent1"/>
          <w:sz w:val="20"/>
          <w:szCs w:val="20"/>
        </w:rPr>
        <w:t>:</w:t>
      </w:r>
      <w:r w:rsidR="00544BE1">
        <w:rPr>
          <w:rFonts w:eastAsia="Times New Roman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≠0</m:t>
        </m:r>
      </m:oMath>
      <w:r w:rsidR="00544BE1" w:rsidRPr="00544BE1">
        <w:rPr>
          <w:rFonts w:eastAsia="Times New Roman" w:cs="Arial"/>
          <w:sz w:val="20"/>
          <w:szCs w:val="20"/>
        </w:rPr>
        <w:t>, тогда</w:t>
      </w:r>
      <w:r w:rsidR="00544BE1">
        <w:rPr>
          <w:rFonts w:eastAsia="Times New Roman" w:cs="Arial"/>
          <w:sz w:val="20"/>
          <w:szCs w:val="20"/>
        </w:rPr>
        <w:t xml:space="preserve"> </w:t>
      </w:r>
      <w:r w:rsidR="00544BE1">
        <w:rPr>
          <w:rFonts w:eastAsia="Times New Roman" w:cs="Arial"/>
          <w:sz w:val="20"/>
          <w:szCs w:val="20"/>
          <w:lang w:val="en-US"/>
        </w:rPr>
        <w:t>y</w:t>
      </w:r>
      <w:r w:rsidR="00544BE1" w:rsidRPr="00544BE1">
        <w:rPr>
          <w:rFonts w:eastAsia="Times New Roman" w:cs="Arial"/>
          <w:sz w:val="20"/>
          <w:szCs w:val="20"/>
        </w:rPr>
        <w:t xml:space="preserve"> </w:t>
      </w:r>
      <w:r w:rsidR="00544BE1">
        <w:rPr>
          <w:rFonts w:eastAsia="Times New Roman" w:cs="Arial"/>
          <w:sz w:val="20"/>
          <w:szCs w:val="20"/>
        </w:rPr>
        <w:t xml:space="preserve">не сократить. </w:t>
      </w:r>
      <w:r w:rsidR="00544BE1">
        <w:rPr>
          <w:rFonts w:eastAsia="Times New Roman" w:cs="Arial"/>
          <w:sz w:val="20"/>
          <w:szCs w:val="20"/>
          <w:lang w:val="en-US"/>
        </w:rPr>
        <w:t>z</w:t>
      </w:r>
      <w:r w:rsidR="00544BE1" w:rsidRPr="00C8246E">
        <w:rPr>
          <w:rFonts w:eastAsia="Times New Roman" w:cs="Arial"/>
          <w:sz w:val="20"/>
          <w:szCs w:val="20"/>
        </w:rPr>
        <w:t xml:space="preserve"> </w:t>
      </w:r>
      <w:r w:rsidR="00544BE1">
        <w:rPr>
          <w:rFonts w:eastAsia="Times New Roman" w:cs="Arial"/>
          <w:sz w:val="20"/>
          <w:szCs w:val="20"/>
        </w:rPr>
        <w:t>очевидно тоже не сокращается</w:t>
      </w:r>
      <w:r w:rsidR="00D6636A">
        <w:rPr>
          <w:rFonts w:eastAsia="Times New Roman" w:cs="Arial"/>
          <w:sz w:val="20"/>
          <w:szCs w:val="20"/>
        </w:rPr>
        <w:t>)</w:t>
      </w:r>
      <w:r w:rsidR="00544BE1" w:rsidRPr="00544BE1">
        <w:rPr>
          <w:rFonts w:eastAsia="Times New Roman" w:cs="Arial"/>
          <w:sz w:val="20"/>
          <w:szCs w:val="20"/>
        </w:rPr>
        <w:t>)</w:t>
      </w:r>
      <w:r w:rsidRPr="00C7007B">
        <w:rPr>
          <w:rFonts w:eastAsia="Times New Roman" w:cs="Arial"/>
          <w:sz w:val="20"/>
          <w:szCs w:val="20"/>
        </w:rPr>
        <w:t xml:space="preserve">, </w:t>
      </w:r>
      <w:r w:rsidRPr="00C7007B">
        <w:rPr>
          <w:rFonts w:eastAsia="Times New Roman" w:cs="Arial"/>
          <w:b/>
          <w:bCs/>
          <w:sz w:val="20"/>
          <w:szCs w:val="20"/>
        </w:rPr>
        <w:t>ч</w:t>
      </w:r>
      <w:r w:rsidR="00D6636A">
        <w:rPr>
          <w:rFonts w:eastAsia="Times New Roman" w:cs="Arial"/>
          <w:b/>
          <w:bCs/>
          <w:sz w:val="20"/>
          <w:szCs w:val="20"/>
        </w:rPr>
        <w:t xml:space="preserve">. </w:t>
      </w:r>
      <w:r w:rsidRPr="00C7007B">
        <w:rPr>
          <w:rFonts w:eastAsia="Times New Roman" w:cs="Arial"/>
          <w:b/>
          <w:bCs/>
          <w:sz w:val="20"/>
          <w:szCs w:val="20"/>
        </w:rPr>
        <w:t>т</w:t>
      </w:r>
      <w:r w:rsidR="00D6636A">
        <w:rPr>
          <w:rFonts w:eastAsia="Times New Roman" w:cs="Arial"/>
          <w:b/>
          <w:bCs/>
          <w:sz w:val="20"/>
          <w:szCs w:val="20"/>
        </w:rPr>
        <w:t xml:space="preserve">. </w:t>
      </w:r>
      <w:r w:rsidRPr="00C7007B">
        <w:rPr>
          <w:rFonts w:eastAsia="Times New Roman" w:cs="Arial"/>
          <w:b/>
          <w:bCs/>
          <w:sz w:val="20"/>
          <w:szCs w:val="20"/>
        </w:rPr>
        <w:t>д.</w:t>
      </w:r>
    </w:p>
    <w:p w14:paraId="3691F85B" w14:textId="5EF97CB1" w:rsidR="00B479A0" w:rsidRPr="00C7007B" w:rsidRDefault="00B479A0" w:rsidP="0044356D">
      <w:pPr>
        <w:rPr>
          <w:rFonts w:eastAsiaTheme="minorEastAsia"/>
          <w:iCs/>
          <w:u w:val="single"/>
        </w:rPr>
      </w:pPr>
    </w:p>
    <w:p w14:paraId="67F3467D" w14:textId="197F360B" w:rsidR="00A54075" w:rsidRDefault="00C7007B" w:rsidP="00D94CE1">
      <w:pPr>
        <w:spacing w:after="0" w:line="240" w:lineRule="auto"/>
        <w:rPr>
          <w:rFonts w:eastAsia="Times New Roman" w:cs="Arial"/>
          <w:b/>
          <w:bCs/>
          <w:color w:val="000000"/>
          <w:lang w:eastAsia="ru-RU"/>
        </w:rPr>
      </w:pPr>
      <w:r w:rsidRPr="00C7007B">
        <w:rPr>
          <w:rFonts w:eastAsia="Times New Roman" w:cs="Arial"/>
          <w:b/>
          <w:bCs/>
          <w:color w:val="000000"/>
          <w:lang w:eastAsia="ru-RU"/>
        </w:rPr>
        <w:t>Тогда кривая пересечения плоская при</w:t>
      </w:r>
      <w:r w:rsidR="00D56308" w:rsidRPr="00C7007B">
        <w:rPr>
          <w:rFonts w:eastAsia="Times New Roman" w:cs="Arial"/>
          <w:b/>
          <w:bCs/>
          <w:color w:val="000000"/>
          <w:lang w:eastAsia="ru-RU"/>
        </w:rPr>
        <w:t xml:space="preserve"> |</w:t>
      </w:r>
      <w:r w:rsidR="00B479A0" w:rsidRPr="00C7007B">
        <w:rPr>
          <w:rFonts w:eastAsia="Times New Roman" w:cs="Arial"/>
          <w:b/>
          <w:bCs/>
          <w:color w:val="000000"/>
          <w:lang w:val="en-US" w:eastAsia="ru-RU"/>
        </w:rPr>
        <w:t>A</w:t>
      </w:r>
      <w:r w:rsidR="00B479A0" w:rsidRPr="00C7007B">
        <w:rPr>
          <w:rFonts w:eastAsia="Times New Roman" w:cs="Arial"/>
          <w:b/>
          <w:bCs/>
          <w:color w:val="000000"/>
          <w:lang w:eastAsia="ru-RU"/>
        </w:rPr>
        <w:t>/</w:t>
      </w:r>
      <w:r w:rsidR="00B479A0" w:rsidRPr="00C7007B">
        <w:rPr>
          <w:rFonts w:eastAsia="Times New Roman" w:cs="Arial"/>
          <w:b/>
          <w:bCs/>
          <w:color w:val="000000"/>
          <w:lang w:val="en-US" w:eastAsia="ru-RU"/>
        </w:rPr>
        <w:t>a</w:t>
      </w:r>
      <w:r w:rsidR="00D56308" w:rsidRPr="00C7007B">
        <w:rPr>
          <w:rFonts w:eastAsia="Times New Roman" w:cs="Arial"/>
          <w:b/>
          <w:bCs/>
          <w:color w:val="000000"/>
          <w:lang w:eastAsia="ru-RU"/>
        </w:rPr>
        <w:t>|=|</w:t>
      </w:r>
      <w:r w:rsidR="00B479A0" w:rsidRPr="00C7007B">
        <w:rPr>
          <w:rFonts w:eastAsia="Times New Roman" w:cs="Arial"/>
          <w:b/>
          <w:bCs/>
          <w:color w:val="000000"/>
          <w:lang w:val="en-US" w:eastAsia="ru-RU"/>
        </w:rPr>
        <w:t>B</w:t>
      </w:r>
      <w:r w:rsidR="00B479A0" w:rsidRPr="00C7007B">
        <w:rPr>
          <w:rFonts w:eastAsia="Times New Roman" w:cs="Arial"/>
          <w:b/>
          <w:bCs/>
          <w:color w:val="000000"/>
          <w:lang w:eastAsia="ru-RU"/>
        </w:rPr>
        <w:t>/</w:t>
      </w:r>
      <w:r w:rsidR="00B479A0" w:rsidRPr="00C7007B">
        <w:rPr>
          <w:rFonts w:eastAsia="Times New Roman" w:cs="Arial"/>
          <w:b/>
          <w:bCs/>
          <w:color w:val="000000"/>
          <w:lang w:val="en-US" w:eastAsia="ru-RU"/>
        </w:rPr>
        <w:t>b</w:t>
      </w:r>
      <w:r w:rsidR="00D56308" w:rsidRPr="00C7007B">
        <w:rPr>
          <w:rFonts w:eastAsia="Times New Roman" w:cs="Arial"/>
          <w:b/>
          <w:bCs/>
          <w:color w:val="000000"/>
          <w:lang w:eastAsia="ru-RU"/>
        </w:rPr>
        <w:t>|</w:t>
      </w:r>
      <w:r w:rsidR="00C47101" w:rsidRPr="00C7007B">
        <w:rPr>
          <w:rFonts w:eastAsia="Times New Roman" w:cs="Arial"/>
          <w:b/>
          <w:bCs/>
          <w:color w:val="000000"/>
          <w:lang w:eastAsia="ru-RU"/>
        </w:rPr>
        <w:t xml:space="preserve">. </w:t>
      </w:r>
      <w:r w:rsidR="002A6BAB" w:rsidRPr="00C7007B">
        <w:rPr>
          <w:rFonts w:eastAsia="Times New Roman" w:cs="Arial"/>
          <w:b/>
          <w:bCs/>
          <w:color w:val="000000"/>
          <w:lang w:eastAsia="ru-RU"/>
        </w:rPr>
        <w:t>Введем С=</w:t>
      </w:r>
      <w:r w:rsidR="00B479A0" w:rsidRPr="00C7007B">
        <w:rPr>
          <w:rFonts w:eastAsia="Times New Roman" w:cs="Arial"/>
          <w:b/>
          <w:bCs/>
          <w:color w:val="000000"/>
          <w:lang w:val="en-US" w:eastAsia="ru-RU"/>
        </w:rPr>
        <w:t>A</w:t>
      </w:r>
      <w:r w:rsidR="00B479A0" w:rsidRPr="00C7007B">
        <w:rPr>
          <w:rFonts w:eastAsia="Times New Roman" w:cs="Arial"/>
          <w:b/>
          <w:bCs/>
          <w:color w:val="000000"/>
          <w:lang w:eastAsia="ru-RU"/>
        </w:rPr>
        <w:t>/</w:t>
      </w:r>
      <w:r w:rsidR="00B479A0" w:rsidRPr="00C7007B">
        <w:rPr>
          <w:rFonts w:eastAsia="Times New Roman" w:cs="Arial"/>
          <w:b/>
          <w:bCs/>
          <w:color w:val="000000"/>
          <w:lang w:val="en-US" w:eastAsia="ru-RU"/>
        </w:rPr>
        <w:t>a</w:t>
      </w:r>
      <w:r w:rsidRPr="00C7007B">
        <w:rPr>
          <w:rFonts w:eastAsia="Times New Roman" w:cs="Arial"/>
          <w:b/>
          <w:bCs/>
          <w:color w:val="000000"/>
          <w:lang w:eastAsia="ru-RU"/>
        </w:rPr>
        <w:t>=</w:t>
      </w:r>
      <w:r w:rsidRPr="00C7007B">
        <w:rPr>
          <w:rFonts w:eastAsia="Times New Roman" w:cs="Arial"/>
          <w:b/>
          <w:bCs/>
          <w:color w:val="000000"/>
          <w:lang w:val="en-US" w:eastAsia="ru-RU"/>
        </w:rPr>
        <w:t>B</w:t>
      </w:r>
      <w:r w:rsidRPr="00C7007B">
        <w:rPr>
          <w:rFonts w:eastAsia="Times New Roman" w:cs="Arial"/>
          <w:b/>
          <w:bCs/>
          <w:color w:val="000000"/>
          <w:lang w:eastAsia="ru-RU"/>
        </w:rPr>
        <w:t>/</w:t>
      </w:r>
      <w:r w:rsidRPr="00C7007B">
        <w:rPr>
          <w:rFonts w:eastAsia="Times New Roman" w:cs="Arial"/>
          <w:b/>
          <w:bCs/>
          <w:color w:val="000000"/>
          <w:lang w:val="en-US" w:eastAsia="ru-RU"/>
        </w:rPr>
        <w:t>b</w:t>
      </w:r>
      <w:r w:rsidRPr="00C7007B">
        <w:rPr>
          <w:rFonts w:eastAsia="Times New Roman" w:cs="Arial"/>
          <w:b/>
          <w:bCs/>
          <w:color w:val="000000"/>
          <w:lang w:eastAsia="ru-RU"/>
        </w:rPr>
        <w:t>.</w:t>
      </w:r>
    </w:p>
    <w:p w14:paraId="4048F945" w14:textId="54FD20A7" w:rsidR="00C7007B" w:rsidRPr="00C7007B" w:rsidRDefault="000D63D0" w:rsidP="00D94CE1">
      <w:pPr>
        <w:spacing w:after="0" w:line="240" w:lineRule="auto"/>
        <w:rPr>
          <w:rFonts w:eastAsia="Times New Roman" w:cs="Arial"/>
          <w:b/>
          <w:bCs/>
          <w:color w:val="000000"/>
          <w:lang w:eastAsia="ru-RU"/>
        </w:rPr>
      </w:pPr>
      <w:r>
        <w:rPr>
          <w:rFonts w:eastAsia="Times New Roman" w:cs="Arial"/>
          <w:b/>
          <w:bCs/>
          <w:color w:val="000000"/>
          <w:lang w:eastAsia="ru-RU"/>
        </w:rPr>
        <w:t>С учетом этого н</w:t>
      </w:r>
      <w:r w:rsidR="00C7007B">
        <w:rPr>
          <w:rFonts w:eastAsia="Times New Roman" w:cs="Arial"/>
          <w:b/>
          <w:bCs/>
          <w:color w:val="000000"/>
          <w:lang w:eastAsia="ru-RU"/>
        </w:rPr>
        <w:t>айдем уравнение кривой пересечения:</w:t>
      </w:r>
    </w:p>
    <w:p w14:paraId="2A81BC82" w14:textId="40D542E0" w:rsidR="00793254" w:rsidRPr="00C47101" w:rsidRDefault="00793254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Преобразуем </w:t>
      </w:r>
      <w:r w:rsidR="00C7007B">
        <w:t xml:space="preserve">исходное </w:t>
      </w:r>
      <w:r>
        <w:t>уравнение</w:t>
      </w:r>
      <w:r w:rsidR="00C7007B">
        <w:t xml:space="preserve"> с учетом </w:t>
      </w:r>
      <w:r w:rsidR="00C7007B" w:rsidRPr="00C7007B">
        <w:rPr>
          <w:rFonts w:eastAsia="Times New Roman" w:cs="Arial"/>
          <w:color w:val="000000"/>
          <w:lang w:eastAsia="ru-RU"/>
        </w:rPr>
        <w:t>С=</w:t>
      </w:r>
      <w:r w:rsidR="00C7007B" w:rsidRPr="00C7007B">
        <w:rPr>
          <w:rFonts w:eastAsia="Times New Roman" w:cs="Arial"/>
          <w:color w:val="000000"/>
          <w:lang w:val="en-US" w:eastAsia="ru-RU"/>
        </w:rPr>
        <w:t>A</w:t>
      </w:r>
      <w:r w:rsidR="00C7007B" w:rsidRPr="00C7007B">
        <w:rPr>
          <w:rFonts w:eastAsia="Times New Roman" w:cs="Arial"/>
          <w:color w:val="000000"/>
          <w:lang w:eastAsia="ru-RU"/>
        </w:rPr>
        <w:t>/</w:t>
      </w:r>
      <w:r w:rsidR="00C7007B" w:rsidRPr="00C7007B">
        <w:rPr>
          <w:rFonts w:eastAsia="Times New Roman" w:cs="Arial"/>
          <w:color w:val="000000"/>
          <w:lang w:val="en-US" w:eastAsia="ru-RU"/>
        </w:rPr>
        <w:t>a</w:t>
      </w:r>
      <w:r w:rsidR="00C7007B" w:rsidRPr="00C7007B">
        <w:rPr>
          <w:rFonts w:eastAsia="Times New Roman" w:cs="Arial"/>
          <w:color w:val="000000"/>
          <w:lang w:eastAsia="ru-RU"/>
        </w:rPr>
        <w:t>=</w:t>
      </w:r>
      <w:r w:rsidR="00C7007B" w:rsidRPr="00C7007B">
        <w:rPr>
          <w:rFonts w:eastAsia="Times New Roman" w:cs="Arial"/>
          <w:color w:val="000000"/>
          <w:lang w:val="en-US" w:eastAsia="ru-RU"/>
        </w:rPr>
        <w:t>B</w:t>
      </w:r>
      <w:r w:rsidR="00C7007B" w:rsidRPr="00C7007B">
        <w:rPr>
          <w:rFonts w:eastAsia="Times New Roman" w:cs="Arial"/>
          <w:color w:val="000000"/>
          <w:lang w:eastAsia="ru-RU"/>
        </w:rPr>
        <w:t>/</w:t>
      </w:r>
      <w:r w:rsidR="00C7007B" w:rsidRPr="00C7007B">
        <w:rPr>
          <w:rFonts w:eastAsia="Times New Roman" w:cs="Arial"/>
          <w:color w:val="000000"/>
          <w:lang w:val="en-US" w:eastAsia="ru-RU"/>
        </w:rPr>
        <w:t>b</w:t>
      </w:r>
      <w:r w:rsidR="00C47101" w:rsidRPr="00C47101">
        <w:t>:</w:t>
      </w:r>
    </w:p>
    <w:p w14:paraId="37964405" w14:textId="087355A5" w:rsidR="002865A3" w:rsidRDefault="00C47101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eastAsia="Times New Roman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853D3C5" w14:textId="0AE2BDC1" w:rsidR="002865A3" w:rsidRPr="002865A3" w:rsidRDefault="002865A3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sz w:val="24"/>
          <w:szCs w:val="24"/>
        </w:rPr>
      </w:pPr>
      <w:r>
        <w:rPr>
          <w:rFonts w:eastAsia="Times New Roman" w:cs="Arial"/>
        </w:rPr>
        <w:lastRenderedPageBreak/>
        <w:t xml:space="preserve">Умножим уравнение 1 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="Times New Roman" w:cs="Arial"/>
        </w:rPr>
        <w:t>и вычтем его из</w:t>
      </w:r>
      <w:r w:rsidRPr="0044356D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уравнения </w:t>
      </w:r>
      <w:r w:rsidRPr="0044356D">
        <w:rPr>
          <w:rFonts w:eastAsia="Times New Roman" w:cs="Arial"/>
        </w:rPr>
        <w:t>2:</w:t>
      </w:r>
    </w:p>
    <w:p w14:paraId="58365A7D" w14:textId="119E051D" w:rsidR="0044356D" w:rsidRPr="002865A3" w:rsidRDefault="0044356D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z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-1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CCA62D0" w14:textId="0B8406CF" w:rsidR="0044356D" w:rsidRPr="0044356D" w:rsidRDefault="00C7007B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\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04381E36" w14:textId="7785C8F4" w:rsidR="0044356D" w:rsidRPr="0044356D" w:rsidRDefault="0044356D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9B1655A" w14:textId="77688E9D" w:rsidR="0044356D" w:rsidRPr="00C32DCF" w:rsidRDefault="0044356D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lang w:val="en-US"/>
        </w:rPr>
      </w:pPr>
      <w:r w:rsidRPr="00C32DCF">
        <w:rPr>
          <w:rFonts w:eastAsia="Times New Roman" w:cs="Arial"/>
        </w:rPr>
        <w:t>Подставим</w:t>
      </w:r>
      <w:r w:rsidRPr="0019538F">
        <w:rPr>
          <w:rFonts w:eastAsia="Times New Roman" w:cs="Arial"/>
          <w:lang w:val="en-US"/>
        </w:rPr>
        <w:t xml:space="preserve"> </w:t>
      </w:r>
      <w:r w:rsidRPr="00C32DCF">
        <w:rPr>
          <w:rFonts w:eastAsia="Times New Roman" w:cs="Arial"/>
          <w:lang w:val="en-US"/>
        </w:rPr>
        <w:t>C=</w:t>
      </w:r>
      <w:r w:rsidR="00B479A0">
        <w:rPr>
          <w:rFonts w:eastAsia="Times New Roman" w:cs="Arial"/>
          <w:lang w:val="en-US"/>
        </w:rPr>
        <w:t>A/a</w:t>
      </w:r>
      <w:r w:rsidR="00C32DCF" w:rsidRPr="00C32DCF">
        <w:rPr>
          <w:rFonts w:eastAsia="Times New Roman" w:cs="Arial"/>
          <w:lang w:val="en-US"/>
        </w:rPr>
        <w:t>:</w:t>
      </w:r>
    </w:p>
    <w:p w14:paraId="3C384A09" w14:textId="5ADC9769" w:rsidR="00962948" w:rsidRPr="0019538F" w:rsidRDefault="0044356D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Arial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7096AD42" w14:textId="32064D72" w:rsidR="00AF112F" w:rsidRDefault="00DA05BC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</w:rPr>
      </w:pPr>
      <w:r>
        <w:rPr>
          <w:rFonts w:eastAsiaTheme="minorEastAsia"/>
          <w:i/>
        </w:rPr>
        <w:t>Т. к.</w:t>
      </w:r>
      <w:r w:rsidR="00AF112F">
        <w:rPr>
          <w:rFonts w:eastAsiaTheme="minorEastAsia"/>
          <w:i/>
        </w:rPr>
        <w:t xml:space="preserve"> </w:t>
      </w:r>
      <w:r w:rsidR="00AF112F">
        <w:rPr>
          <w:rFonts w:eastAsiaTheme="minorEastAsia"/>
          <w:i/>
          <w:lang w:val="en-US"/>
        </w:rPr>
        <w:t>z</w:t>
      </w:r>
      <w:r w:rsidR="00AF112F" w:rsidRPr="00AF112F">
        <w:rPr>
          <w:rFonts w:eastAsiaTheme="minorEastAsia"/>
          <w:i/>
        </w:rPr>
        <w:t xml:space="preserve"> &gt; 0(</w:t>
      </w:r>
      <w:r w:rsidR="00AF112F">
        <w:rPr>
          <w:rFonts w:eastAsiaTheme="minorEastAsia"/>
          <w:i/>
        </w:rPr>
        <w:t xml:space="preserve">из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=z</m:t>
        </m:r>
      </m:oMath>
      <w:r w:rsidR="00AF112F">
        <w:rPr>
          <w:rFonts w:eastAsiaTheme="minorEastAsia"/>
          <w:i/>
        </w:rPr>
        <w:t>)</w:t>
      </w:r>
      <w:r w:rsidR="00BF3883">
        <w:rPr>
          <w:rFonts w:eastAsiaTheme="minorEastAsia"/>
          <w:i/>
        </w:rPr>
        <w:t xml:space="preserve">, то нам подходит только положительный </w:t>
      </w:r>
      <w:r w:rsidR="00BF3883">
        <w:rPr>
          <w:rFonts w:eastAsiaTheme="minorEastAsia"/>
          <w:i/>
          <w:lang w:val="en-US"/>
        </w:rPr>
        <w:t>z</w:t>
      </w:r>
      <w:r w:rsidR="00BF3883">
        <w:rPr>
          <w:rFonts w:eastAsiaTheme="minorEastAsia"/>
          <w:i/>
        </w:rPr>
        <w:t>.</w:t>
      </w:r>
    </w:p>
    <w:p w14:paraId="411E613C" w14:textId="5BA96E6F" w:rsidR="00486BFD" w:rsidRPr="00486BFD" w:rsidRDefault="00486BFD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942052F" w14:textId="6D145C1B" w:rsidR="00280D57" w:rsidRPr="00486BFD" w:rsidRDefault="007C0DB3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Так, мы нашли </w:t>
      </w: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</w:rPr>
        <w:t xml:space="preserve"> при котором </w:t>
      </w:r>
      <w:r w:rsidR="009103CE">
        <w:rPr>
          <w:rFonts w:eastAsiaTheme="minorEastAsia"/>
          <w:iCs/>
        </w:rPr>
        <w:t>поверхности пересекаются</w:t>
      </w:r>
      <w:r w:rsidR="00AF112F">
        <w:rPr>
          <w:rFonts w:eastAsiaTheme="minorEastAsia"/>
          <w:iCs/>
        </w:rPr>
        <w:t xml:space="preserve">, причем </w:t>
      </w:r>
      <w:r w:rsidR="009103CE">
        <w:rPr>
          <w:rFonts w:eastAsiaTheme="minorEastAsia"/>
          <w:iCs/>
        </w:rPr>
        <w:t xml:space="preserve">кривая пересечения </w:t>
      </w:r>
      <w:r w:rsidR="00AF112F">
        <w:rPr>
          <w:rFonts w:eastAsiaTheme="minorEastAsia"/>
          <w:iCs/>
        </w:rPr>
        <w:t xml:space="preserve">является плоской. Чтобы найти ее уравнение подставим </w:t>
      </w:r>
      <w:r w:rsidR="00AF112F">
        <w:rPr>
          <w:rFonts w:eastAsiaTheme="minorEastAsia"/>
          <w:iCs/>
          <w:lang w:val="en-US"/>
        </w:rPr>
        <w:t>z</w:t>
      </w:r>
      <w:r w:rsidR="00AF112F" w:rsidRPr="00AF112F">
        <w:rPr>
          <w:rFonts w:eastAsiaTheme="minorEastAsia"/>
          <w:iCs/>
        </w:rPr>
        <w:t xml:space="preserve"> </w:t>
      </w:r>
      <w:r w:rsidR="00AF112F">
        <w:rPr>
          <w:rFonts w:eastAsiaTheme="minorEastAsia"/>
          <w:iCs/>
        </w:rPr>
        <w:t>в уравнение первой кривой. Получим уравнение:</w:t>
      </w:r>
      <w:r w:rsidR="009103CE">
        <w:rPr>
          <w:rFonts w:eastAsiaTheme="minorEastAsia"/>
          <w:iCs/>
        </w:rPr>
        <w:t xml:space="preserve"> </w:t>
      </w:r>
    </w:p>
    <w:p w14:paraId="3EEE0513" w14:textId="0DFE899F" w:rsidR="00DD202B" w:rsidRPr="00DD202B" w:rsidRDefault="002865A3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1AB2A968" w14:textId="0052A9A2" w:rsidR="00DD202B" w:rsidRPr="00B479A0" w:rsidRDefault="00163A98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DBED6F9" w14:textId="6CCCDE36" w:rsidR="00163A98" w:rsidRPr="0025048C" w:rsidRDefault="00DD202B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  <w:iCs/>
          <w:sz w:val="18"/>
          <w:szCs w:val="18"/>
        </w:rPr>
      </w:pPr>
      <w:r w:rsidRPr="00C8246E">
        <w:rPr>
          <w:rFonts w:asciiTheme="minorHAnsi" w:eastAsiaTheme="minorEastAsia" w:hAnsiTheme="minorHAnsi" w:cstheme="minorHAnsi"/>
          <w:i/>
          <w:iCs/>
          <w:color w:val="70AD47" w:themeColor="accent6"/>
          <w:sz w:val="18"/>
          <w:szCs w:val="18"/>
        </w:rPr>
        <w:t xml:space="preserve">Замечание </w:t>
      </w:r>
      <w:r w:rsidR="00C8246E" w:rsidRPr="00C8246E">
        <w:rPr>
          <w:rFonts w:asciiTheme="minorHAnsi" w:eastAsiaTheme="minorEastAsia" w:hAnsiTheme="minorHAnsi" w:cstheme="minorHAnsi"/>
          <w:i/>
          <w:iCs/>
          <w:color w:val="70AD47" w:themeColor="accent6"/>
          <w:sz w:val="18"/>
          <w:szCs w:val="18"/>
        </w:rPr>
        <w:t>3</w:t>
      </w:r>
      <w:r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>:</w:t>
      </w:r>
      <w:r w:rsidRPr="0025048C">
        <w:rPr>
          <w:rFonts w:ascii="Cambria Math" w:eastAsiaTheme="minorEastAsia" w:hAnsi="Cambria Math"/>
          <w:sz w:val="18"/>
          <w:szCs w:val="18"/>
        </w:rPr>
        <w:t xml:space="preserve"> </w:t>
      </w:r>
      <w:r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>с</w:t>
      </w:r>
      <w:r w:rsidR="0025048C"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>,</w:t>
      </w:r>
      <w:r w:rsidR="0025048C" w:rsidRPr="0025048C">
        <w:rPr>
          <w:rFonts w:asciiTheme="minorHAnsi" w:eastAsiaTheme="minorEastAsia" w:hAnsiTheme="minorHAnsi" w:cstheme="minorHAnsi"/>
          <w:i/>
          <w:iCs/>
          <w:sz w:val="18"/>
          <w:szCs w:val="18"/>
          <w:lang w:val="en-US"/>
        </w:rPr>
        <w:t>A</w:t>
      </w:r>
      <w:r w:rsidR="0025048C"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>,</w:t>
      </w:r>
      <w:r w:rsidR="0025048C" w:rsidRPr="0025048C">
        <w:rPr>
          <w:rFonts w:asciiTheme="minorHAnsi" w:eastAsiaTheme="minorEastAsia" w:hAnsiTheme="minorHAnsi" w:cstheme="minorHAnsi"/>
          <w:i/>
          <w:iCs/>
          <w:sz w:val="18"/>
          <w:szCs w:val="18"/>
          <w:lang w:val="en-US"/>
        </w:rPr>
        <w:t>a</w:t>
      </w:r>
      <w:r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 xml:space="preserve">≠0 из </w:t>
      </w:r>
      <w:r w:rsidRPr="00C8246E">
        <w:rPr>
          <w:rFonts w:asciiTheme="minorHAnsi" w:eastAsiaTheme="minorEastAsia" w:hAnsiTheme="minorHAnsi" w:cstheme="minorHAnsi"/>
          <w:i/>
          <w:iCs/>
          <w:color w:val="FF0000"/>
          <w:sz w:val="18"/>
          <w:szCs w:val="18"/>
        </w:rPr>
        <w:t>Замечания 1</w:t>
      </w:r>
      <w:r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 xml:space="preserve">,поэтому мы смогли поделить </w:t>
      </w:r>
      <w:r w:rsidR="00C974CC"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 xml:space="preserve">обе части </w:t>
      </w:r>
      <w:r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>пред. уравнени</w:t>
      </w:r>
      <w:r w:rsidR="00C974CC"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>я</w:t>
      </w:r>
      <w:r w:rsidRPr="0025048C">
        <w:rPr>
          <w:rFonts w:asciiTheme="minorHAnsi" w:eastAsiaTheme="minorEastAsia" w:hAnsiTheme="minorHAnsi" w:cstheme="minorHAnsi"/>
          <w:i/>
          <w:iCs/>
          <w:sz w:val="18"/>
          <w:szCs w:val="18"/>
        </w:rPr>
        <w:t xml:space="preserve"> на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500FA9" w:rsidRPr="0025048C">
        <w:rPr>
          <w:rFonts w:asciiTheme="minorHAnsi" w:eastAsiaTheme="minorEastAsia" w:hAnsiTheme="minorHAnsi" w:cstheme="minorHAnsi"/>
          <w:i/>
          <w:sz w:val="18"/>
          <w:szCs w:val="18"/>
        </w:rPr>
        <w:t>.</w:t>
      </w:r>
    </w:p>
    <w:p w14:paraId="7F120F36" w14:textId="199D5F10" w:rsidR="009D330C" w:rsidRPr="00B92382" w:rsidRDefault="00163A98" w:rsidP="002865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Выведенное уравнение – каноническое уравнение эллипса. </w:t>
      </w:r>
      <w:r w:rsidR="00B92382">
        <w:t>Тогда в случае, когда кривая пересечения поверхностей является плоской, эта кривая – эллипс.</w:t>
      </w:r>
    </w:p>
    <w:sectPr w:rsidR="009D330C" w:rsidRPr="00B9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5"/>
    <w:rsid w:val="000165BD"/>
    <w:rsid w:val="0007507F"/>
    <w:rsid w:val="00087855"/>
    <w:rsid w:val="00097D0F"/>
    <w:rsid w:val="000D63D0"/>
    <w:rsid w:val="000D6D12"/>
    <w:rsid w:val="001265F2"/>
    <w:rsid w:val="00163A98"/>
    <w:rsid w:val="0019538F"/>
    <w:rsid w:val="001C7ED2"/>
    <w:rsid w:val="00224AA8"/>
    <w:rsid w:val="0025048C"/>
    <w:rsid w:val="00280D57"/>
    <w:rsid w:val="002865A3"/>
    <w:rsid w:val="002A616E"/>
    <w:rsid w:val="002A6BAB"/>
    <w:rsid w:val="002D31A5"/>
    <w:rsid w:val="002E3144"/>
    <w:rsid w:val="003344E4"/>
    <w:rsid w:val="00410170"/>
    <w:rsid w:val="0044356D"/>
    <w:rsid w:val="00486BFD"/>
    <w:rsid w:val="00500FA9"/>
    <w:rsid w:val="00544BE1"/>
    <w:rsid w:val="00565447"/>
    <w:rsid w:val="00597F4F"/>
    <w:rsid w:val="006371F1"/>
    <w:rsid w:val="006A7EB6"/>
    <w:rsid w:val="006C537F"/>
    <w:rsid w:val="0070183E"/>
    <w:rsid w:val="0071665E"/>
    <w:rsid w:val="00747B69"/>
    <w:rsid w:val="00793254"/>
    <w:rsid w:val="00797690"/>
    <w:rsid w:val="007A597D"/>
    <w:rsid w:val="007C0DB3"/>
    <w:rsid w:val="007D6A8A"/>
    <w:rsid w:val="008142C6"/>
    <w:rsid w:val="0087771B"/>
    <w:rsid w:val="009103CE"/>
    <w:rsid w:val="0095106D"/>
    <w:rsid w:val="00952C78"/>
    <w:rsid w:val="00962948"/>
    <w:rsid w:val="009D330C"/>
    <w:rsid w:val="009E288D"/>
    <w:rsid w:val="009F4D19"/>
    <w:rsid w:val="00A25D38"/>
    <w:rsid w:val="00A54075"/>
    <w:rsid w:val="00A92271"/>
    <w:rsid w:val="00AA4311"/>
    <w:rsid w:val="00AF112F"/>
    <w:rsid w:val="00B479A0"/>
    <w:rsid w:val="00B67FEF"/>
    <w:rsid w:val="00B92382"/>
    <w:rsid w:val="00B968C9"/>
    <w:rsid w:val="00BF3883"/>
    <w:rsid w:val="00C32DCF"/>
    <w:rsid w:val="00C47101"/>
    <w:rsid w:val="00C7007B"/>
    <w:rsid w:val="00C8246E"/>
    <w:rsid w:val="00C974CC"/>
    <w:rsid w:val="00CF07F3"/>
    <w:rsid w:val="00D06EC9"/>
    <w:rsid w:val="00D11DC9"/>
    <w:rsid w:val="00D56308"/>
    <w:rsid w:val="00D6636A"/>
    <w:rsid w:val="00D94CE1"/>
    <w:rsid w:val="00DA05BC"/>
    <w:rsid w:val="00DD202B"/>
    <w:rsid w:val="00E2135F"/>
    <w:rsid w:val="00F051C0"/>
    <w:rsid w:val="00F224B3"/>
    <w:rsid w:val="00F57FBA"/>
    <w:rsid w:val="00F657F9"/>
    <w:rsid w:val="00F71807"/>
    <w:rsid w:val="00FD7B17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F6E9"/>
  <w15:chartTrackingRefBased/>
  <w15:docId w15:val="{96686D51-5A36-4755-880B-4D382BA4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254"/>
    <w:rPr>
      <w:rFonts w:ascii="Arial" w:hAnsi="Arial"/>
    </w:rPr>
  </w:style>
  <w:style w:type="paragraph" w:styleId="3">
    <w:name w:val="heading 3"/>
    <w:basedOn w:val="a"/>
    <w:link w:val="30"/>
    <w:uiPriority w:val="9"/>
    <w:qFormat/>
    <w:rsid w:val="00A92271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9227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2271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5407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A92271"/>
    <w:rPr>
      <w:rFonts w:ascii="Times New Roman" w:eastAsiaTheme="majorEastAsia" w:hAnsi="Times New Roman" w:cstheme="majorBidi"/>
      <w:b/>
      <w:iCs/>
      <w:sz w:val="28"/>
    </w:rPr>
  </w:style>
  <w:style w:type="character" w:styleId="a5">
    <w:name w:val="Hyperlink"/>
    <w:basedOn w:val="a0"/>
    <w:uiPriority w:val="99"/>
    <w:unhideWhenUsed/>
    <w:rsid w:val="00DD2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202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A0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ogebra.org/m/s68enaa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53</cp:revision>
  <dcterms:created xsi:type="dcterms:W3CDTF">2020-10-29T12:01:00Z</dcterms:created>
  <dcterms:modified xsi:type="dcterms:W3CDTF">2020-11-04T17:02:00Z</dcterms:modified>
</cp:coreProperties>
</file>