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Серпень 2, П'ятниця</w:t>
      </w:r>
    </w:p>
    <w:p>
      <w:r>
        <w:rPr>
          <w:rFonts w:ascii="Times New Roman" w:hAnsi="Times New Roman"/>
          <w:sz w:val="24"/>
        </w:rPr>
        <w:t>🕃 Перенесення мощів св. первмч. й архдияк. Стефана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8, подібний: О, преславне чудо): </w:t>
      </w:r>
      <w:r>
        <w:rPr>
          <w:rFonts w:ascii="Times New Roman" w:hAnsi="Times New Roman"/>
          <w:sz w:val="24"/>
        </w:rPr>
        <w:t>Стефа́не, сві́дків первостра́днику, * служи́телів осно́во, * апо́столів обра́нцю, * нас, що сві́тло тво́римо твоє́ світлоно́сне торжество́, * сві́тлом незахі́днім, му́ченику, озори́, * гріхі́в розві́юючи пітьму́, * благода́ть і ми́лість подаючи́ раба́м твої́м * і до життя́ вічнотрива́лого * настановля́ючи моли́твами твої́ми.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Віне́ць хари́зм на ті́м’я твоє́, * Стефа́не, му́ченику Христо́вий, тезоіме́нно прийня́вши</w:t>
      </w:r>
      <w:r>
        <w:rPr>
          <w:rFonts w:ascii="Times New Roman" w:hAnsi="Times New Roman"/>
          <w:sz w:val="24"/>
        </w:rPr>
        <w:t xml:space="preserve"> * і гри́вною чесно́т, немо́в зо́лотом, * обложи́вши свою́ ши́ю, * став ти розу́мною осе́лею му́дрости, * яку́ вшанува́в єси́, * зроби́вши собі́ по́другою * і за́для яко́ї вшанува́вся * сла́вою і благода́ттю.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 ці́нний віне́ць Су́щому Царе́ві і Бо́гові * прині́с ти себе́, апо́столе, каменува́нням, * розу́мний і многоці́нний * бі́льше від зо́лота і камі́ння кошто́вного, * уві́нчаний сла́вою і благода́ттю * Стефа́не всесвяще́нний, * сві́дків первостра́днику, * соло́дке і ді́ло, і ім’я́, * пом’яни́ всіх нас!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Пе́рший се́ред дия́конів, * пе́ршим і се́ред му́чеників яви́вся ти, * всесвяти́й Стефа́не; * бо шля́хом став ти для святи́х * і приві́в до Го́спода мно́гих му́чеників. * Тому́ не́бо тобі́ відкри́лося * і Бог тобі́ яви́вся. * Його́ блага́й про спасі́ння душ на́ших.</w:t>
      </w:r>
      <w:r>
        <w:rPr>
          <w:rFonts w:ascii="Times New Roman" w:hAnsi="Times New Roman"/>
          <w:sz w:val="24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 свя́тість зодягну́вся ти, * Стефа́не блаже́нний, * первому́ченику і перводия́коне, * а́нгелів соприча́снику, * клопота́йся і моли́ся за нас Спа́сові, * Го́сподеві безгрі́шному!</w:t>
      </w:r>
      <w:r>
        <w:rPr>
          <w:rFonts w:ascii="Times New Roman" w:hAnsi="Times New Roman"/>
          <w:sz w:val="24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Первому́ченика і му́жнього Христо́вого уго́дника, * Стефа́на перводия́кона досто́йно вшану́ймо. * Він бо, стоячи́ по́серед беззако́нників, * ба́чив Си́на право́руч Отця́.</w:t>
      </w: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Слава: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Пе́ршим се́ред му́чеників яви́вся ти * і се́ред дия́конів, * Стефа́не блаже́нний, * стра́дників окра́со, * ві́рних тверди́не, * сла́во пра́ведників! * Нам, що свяще́нну твою́ па́м’ять святку́ємо, * проси́, як той, хто предстої́ть престо́лові Христа́ Всецаря́, * щоб від прогрі́шень ми очи́стилися * і Ца́рства Небе́сного сподо́билися.</w:t>
      </w:r>
      <w:r>
        <w:rPr>
          <w:rFonts w:ascii="Times New Roman" w:hAnsi="Times New Roman"/>
          <w:sz w:val="24"/>
        </w:rPr>
      </w:r>
    </w:p>
    <w:p>
      <w:r>
        <w:t>ХРЕСТОБОГОРОДИЧНИЙ</w:t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Непереможною твердинею для нас* − чесний хрест Спаса,* бо уповаючи на нього,* всі спасаємось.</w:t>
          </w:r>
        </w:sdtContent>
      </w:sdt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всіх святих і Богородиці,* дай нам, Господи, твій мир* і помилуй нас, як єдино щедрий.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Діва, бачивши несправедливе вбивство твоє, Христе,* плачучи кликала до тебе:* Найдорожча дитино!* Чому терпиш кривду?* Чому на дереві висиш ти, що землю на водах завісив?* Не залишай самітною мене, Матір і слугиню твою!* − молюсь тобі, Благодійнику багатомилостивий.</w:t>
          </w:r>
        </w:sdtContent>
      </w:sdt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0"/>
      </w:pPr>
      <w:r>
        <w:rPr>
          <w:rFonts w:ascii="Times New Roman" w:hAnsi="Times New Roman"/>
          <w:i/>
          <w:color w:val="FF0000"/>
          <w:sz w:val="24"/>
        </w:rPr>
        <w:t>Тропар</w:t>
      </w:r>
      <w:r>
        <w:rPr>
          <w:rFonts w:ascii="Times New Roman" w:hAnsi="Times New Roman"/>
          <w:i/>
          <w:color w:val="FF0000"/>
          <w:sz w:val="24"/>
        </w:rPr>
        <w:t xml:space="preserve"> (г. 4): </w:t>
      </w:r>
      <w:r>
        <w:rPr>
          <w:rFonts w:ascii="Times New Roman" w:hAnsi="Times New Roman"/>
          <w:sz w:val="24"/>
        </w:rPr>
        <w:t>Цaрським вінцeм увінчaлася голова твоя через страждaння,* які перетерпів єси за Христа Бога, серед мyчеників первостраждaльцю Стефaне.* Ти бо закам’янілість вождів юдейських викрив,* видів єси твого Спaса праворуч Отця.* Його ж моли за душі нaші.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первомученика й архидиякона Стефана, якого перенесення мощів сьогодні пам'ять звершуємо,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0"/>
      </w:pPr>
      <w:r>
        <w:rPr>
          <w:rFonts w:ascii="Times New Roman" w:hAnsi="Times New Roman"/>
          <w:i/>
          <w:color w:val="FF0000"/>
          <w:sz w:val="24"/>
        </w:rPr>
        <w:t>Тропар</w:t>
      </w:r>
      <w:r>
        <w:rPr>
          <w:rFonts w:ascii="Times New Roman" w:hAnsi="Times New Roman"/>
          <w:i/>
          <w:color w:val="FF0000"/>
          <w:sz w:val="24"/>
        </w:rPr>
        <w:t xml:space="preserve"> (г. 4): </w:t>
      </w:r>
      <w:r>
        <w:rPr>
          <w:rFonts w:ascii="Times New Roman" w:hAnsi="Times New Roman"/>
          <w:sz w:val="24"/>
        </w:rPr>
        <w:t>Цaрським вінцeм увінчaлася голова твоя через страждaння,* які перетерпів єси за Христа Бога, серед мyчеників первостраждaльцю Стефaне.* Ти бо закам’янілість вождів юдейських викрив,* видів єси твого Спaса праворуч Отця.* Його ж моли за душі нaші.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Колись-то благочестивому Костянтинові, задля його віри,* хресне знаряддя з'явилось як знак перемоги у війні проти ворогів.* Перед ним тремтять ворожі сили,* і він став для вірних спасінням, і похвалою Павлові.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Непорочна Агничка, вдивляючись у повішеного на дереві,* померлого Агнця і Пастиря,* з плачем по-материнськи голосила:* О, Сину мій! Як же ж мені зрозуміти твоє несказанне воплочення* і добровільні страждання, преблагий Боже?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Щедрий, що з пороху створив древнього Адама,* був битий тлінною рукою і витерпів розп’яття, наруги й рани.* О, чудо великого твого Довготерпіння!* Слава, Господи, життєдайним твоїм стражданням, якими ти спас нас.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Побачивши тебе, Христе, мертвого, на хресті простертого,* всенепорочна Мати кликала:* Сину мій, рівновічний з Отцем і Духом!* Що то за дивне твоє провидіння!* Пречистою твоєю рукою ти спас створіння, Щедрий!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Богові, що допоміг Мойсеєві в Єгипті і тим фараона потопив з усім воїнством, пісню перемоги співаємо,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Страждання перетерпів заради нас Той, Хто за єством </w:t>
      </w:r>
      <w:r>
        <w:rPr>
          <w:rFonts w:ascii="Times New Roman" w:hAnsi="Times New Roman"/>
          <w:color w:val="000000"/>
          <w:sz w:val="24"/>
        </w:rPr>
        <w:t>безстрасний</w:t>
      </w:r>
      <w:r>
        <w:rPr>
          <w:rFonts w:ascii="Times New Roman" w:hAnsi="Times New Roman"/>
          <w:color w:val="000000"/>
          <w:sz w:val="24"/>
        </w:rPr>
        <w:t xml:space="preserve">, і розіп’ятий був з розбійниками, </w:t>
      </w:r>
      <w:r>
        <w:rPr>
          <w:rFonts w:ascii="Times New Roman" w:hAnsi="Times New Roman"/>
          <w:color w:val="000000"/>
          <w:sz w:val="24"/>
        </w:rPr>
        <w:t>началозлобного</w:t>
      </w:r>
      <w:r>
        <w:rPr>
          <w:rFonts w:ascii="Times New Roman" w:hAnsi="Times New Roman"/>
          <w:color w:val="000000"/>
          <w:sz w:val="24"/>
        </w:rPr>
        <w:t xml:space="preserve"> змія умертвив, Слове, і спас тих, хто поклоняється Тобі.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Схід сходів, Ти, Ісусе, прийшов до заходу – впалого єства нашого; Тебе ж побачивши розіп’ятим, сонце світло своє сховало.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Коли Агниця побачила на хресті Христа розп’ятого, дивлячись на Агнця, взивала: куди зайшла Твоя доброта, довготерпеливий Сину безначальний?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Нехай утвердиться серце моє у волі Твоїй, Христе Боже, що утвердив над водами небо друге і заснував на водах землю, Всесильний.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 хресті Ти простягнув руки і пальці божественні </w:t>
      </w:r>
      <w:r>
        <w:rPr>
          <w:rFonts w:ascii="Times New Roman" w:hAnsi="Times New Roman"/>
          <w:color w:val="000000"/>
          <w:sz w:val="24"/>
        </w:rPr>
        <w:t>окривавив</w:t>
      </w:r>
      <w:r>
        <w:rPr>
          <w:rFonts w:ascii="Times New Roman" w:hAnsi="Times New Roman"/>
          <w:color w:val="000000"/>
          <w:sz w:val="24"/>
        </w:rPr>
        <w:t>, визволяючи Адама – творіння рук Твоїх, Владико, від вбивчої руки, як єдиний благий і Чоловіколюбець.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був у ребра проколотий списом, Владико, виправляючи спокусу тієї, що із ребра; на древо піднісся Ти, щоб того, хто прийняв біду від плоду дерева, ввести в рай з розбійником </w:t>
      </w:r>
      <w:r>
        <w:rPr>
          <w:rFonts w:ascii="Times New Roman" w:hAnsi="Times New Roman"/>
          <w:color w:val="000000"/>
          <w:sz w:val="24"/>
        </w:rPr>
        <w:t>благорозумним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Благословенний плід утроби Твоєї, Пренепорочна, який вчинив причасниками нетління, заради хреста Свого, тих, що зітліли через плід дерева, – божественною благодаттю.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Почув, Господи, про Тебе слух і убоявся, пізнав діла Твої, промовляв пророк, і прославив силу Твою.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будучи Законодавцем праведним, був залучений до беззаконників і на древо був піднесений, Благодійнику Господи, бажаючи всіх виправдати.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Всі сили ангельські здивувалися, побачивши Тебе – Сонце на хресті розіп’ятого, і начала темних сил були переможені.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Горе Мені, Сину! Як Я можу дивитися на Тебе, на хресті розіп’ятого і неправедно </w:t>
      </w:r>
      <w:r>
        <w:rPr>
          <w:rFonts w:ascii="Times New Roman" w:hAnsi="Times New Roman"/>
          <w:color w:val="000000"/>
          <w:sz w:val="24"/>
        </w:rPr>
        <w:t>умертвленого</w:t>
      </w:r>
      <w:r>
        <w:rPr>
          <w:rFonts w:ascii="Times New Roman" w:hAnsi="Times New Roman"/>
          <w:color w:val="000000"/>
          <w:sz w:val="24"/>
        </w:rPr>
        <w:t>, життя Подателя? Діва, плачучи, промовляла.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Світле засяяв нам світло </w:t>
      </w:r>
      <w:r>
        <w:rPr>
          <w:rFonts w:ascii="Times New Roman" w:hAnsi="Times New Roman"/>
          <w:b/>
          <w:color w:val="000000"/>
          <w:sz w:val="24"/>
        </w:rPr>
        <w:t>Присносущний</w:t>
      </w:r>
      <w:r>
        <w:rPr>
          <w:rFonts w:ascii="Times New Roman" w:hAnsi="Times New Roman"/>
          <w:b/>
          <w:color w:val="000000"/>
          <w:sz w:val="24"/>
        </w:rPr>
        <w:t xml:space="preserve"> тим, що зранку думають про заповіді Твої, Владико Чоловіколюбче, Христе Боже наш.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 хресті плоттю розіп’ятий, Ти закликав народи, які не знали Тебе, до Твого пізнання, Суддя всіх, єдиний милостивий, Христе Боже наш.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Коли Ти став на судилищі неправеднім, праведний Господи, виправдався Адам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раніше засуджений, і взиває: слава розп’яттю Твоєму, довготерпеливий Господи.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Жезл чесний, який зацвів квітку нев’янучу, коли побачила на хресті Його, взивала: Владико, не роби Мене бездітною.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Пророка Ти спас від </w:t>
      </w:r>
      <w:r>
        <w:rPr>
          <w:rFonts w:ascii="Times New Roman" w:hAnsi="Times New Roman"/>
          <w:b/>
          <w:color w:val="000000"/>
          <w:sz w:val="24"/>
        </w:rPr>
        <w:t>кита</w:t>
      </w:r>
      <w:r>
        <w:rPr>
          <w:rFonts w:ascii="Times New Roman" w:hAnsi="Times New Roman"/>
          <w:b/>
          <w:color w:val="000000"/>
          <w:sz w:val="24"/>
        </w:rPr>
        <w:t>, Чоловіколюбче, і мене із глибини гріхів виведи, молюся.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вищий за всяку шану, безчестя перетерпів, Христе, розіп’ятим на хресті, бажаючи вшанувати людей.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Підписуєш мені прощення, поневоленому лукавим, тростиною побитий, Христе Боже наш </w:t>
      </w:r>
      <w:r>
        <w:rPr>
          <w:rFonts w:ascii="Times New Roman" w:hAnsi="Times New Roman"/>
          <w:color w:val="000000"/>
          <w:sz w:val="24"/>
        </w:rPr>
        <w:t>преблагий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Після Різдва,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Ти перебуваєш Дівою, як і до Різдва; бо Ти Бога народила, який спас людину древом хресним.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Піч, Спасе, зрошувалася, юнаки ж, радіючи, співали: отців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Будучи розіп’ятим, Ти захитав творіння; коли ж помер, Ти змія умертвив: благословенний Ти, Христе,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Напоюється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жовчю</w:t>
      </w:r>
      <w:r>
        <w:rPr>
          <w:rFonts w:ascii="Times New Roman" w:hAnsi="Times New Roman"/>
          <w:color w:val="000000"/>
          <w:sz w:val="24"/>
        </w:rPr>
        <w:t xml:space="preserve"> Довготерпеливий, виточуючи мені солодкість </w:t>
      </w:r>
      <w:r>
        <w:rPr>
          <w:rFonts w:ascii="Times New Roman" w:hAnsi="Times New Roman"/>
          <w:color w:val="000000"/>
          <w:sz w:val="24"/>
        </w:rPr>
        <w:t>спасительну</w:t>
      </w:r>
      <w:r>
        <w:rPr>
          <w:rFonts w:ascii="Times New Roman" w:hAnsi="Times New Roman"/>
          <w:color w:val="000000"/>
          <w:sz w:val="24"/>
        </w:rPr>
        <w:t xml:space="preserve">, що позбавився райської їжі через </w:t>
      </w:r>
      <w:r>
        <w:rPr>
          <w:rFonts w:ascii="Times New Roman" w:hAnsi="Times New Roman"/>
          <w:color w:val="000000"/>
          <w:sz w:val="24"/>
        </w:rPr>
        <w:t>насолодження</w:t>
      </w:r>
      <w:r>
        <w:rPr>
          <w:rFonts w:ascii="Times New Roman" w:hAnsi="Times New Roman"/>
          <w:color w:val="000000"/>
          <w:sz w:val="24"/>
        </w:rPr>
        <w:t xml:space="preserve"> плодом дерева.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Бачачи розіп’ятого Господа, непорочна Богородиця промовляла: горе Мені, Сину Мій, як Ти помираєш, життя і надія вірних.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Піснеспівці</w:t>
      </w:r>
      <w:r>
        <w:rPr>
          <w:rFonts w:ascii="Times New Roman" w:hAnsi="Times New Roman"/>
          <w:b/>
          <w:color w:val="000000"/>
          <w:sz w:val="24"/>
        </w:rPr>
        <w:t xml:space="preserve"> юнаки в печі Спасителя, що перетворив полум’я на росу, Христа Бога, оспівуйте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Коли Ти, Спасе, розіп’явся на хресті, заколихалося творіння: сонце сховало проміння, і камені розкололися, і пекло швидко спорожнилося, не </w:t>
      </w:r>
      <w:r>
        <w:rPr>
          <w:rFonts w:ascii="Times New Roman" w:hAnsi="Times New Roman"/>
          <w:color w:val="000000"/>
          <w:sz w:val="24"/>
        </w:rPr>
        <w:t>терплячи</w:t>
      </w:r>
      <w:r>
        <w:rPr>
          <w:rFonts w:ascii="Times New Roman" w:hAnsi="Times New Roman"/>
          <w:color w:val="000000"/>
          <w:sz w:val="24"/>
        </w:rPr>
        <w:t xml:space="preserve"> сили Твоєї.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засудження вигнаного Ти перетерпів засудження і страждання; за того, хто став </w:t>
      </w:r>
      <w:r>
        <w:rPr>
          <w:rFonts w:ascii="Times New Roman" w:hAnsi="Times New Roman"/>
          <w:color w:val="000000"/>
          <w:sz w:val="24"/>
        </w:rPr>
        <w:t>нагим</w:t>
      </w:r>
      <w:r>
        <w:rPr>
          <w:rFonts w:ascii="Times New Roman" w:hAnsi="Times New Roman"/>
          <w:color w:val="000000"/>
          <w:sz w:val="24"/>
        </w:rPr>
        <w:t xml:space="preserve">, Ти висів </w:t>
      </w:r>
      <w:r>
        <w:rPr>
          <w:rFonts w:ascii="Times New Roman" w:hAnsi="Times New Roman"/>
          <w:color w:val="000000"/>
          <w:sz w:val="24"/>
        </w:rPr>
        <w:t>нагим</w:t>
      </w:r>
      <w:r>
        <w:rPr>
          <w:rFonts w:ascii="Times New Roman" w:hAnsi="Times New Roman"/>
          <w:color w:val="000000"/>
          <w:sz w:val="24"/>
        </w:rPr>
        <w:t xml:space="preserve"> на древі, Щедрий; велика Твоя держава і довготерпіння.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що вища за небеса, дивлячись на Єдиного Всевишнього, піднесеного на хресті, який скинув піднесення ворожі, оспівувала Його голосно. </w:t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Тебе, яку бачив Мойсей як неопалиму купину,* а Яків − як одуховлену драбину й небесні двері, якими пройшов Христос Бог наш,* – Матір чисту, піснями прославляємо.</w:t>
          </w:r>
        </w:sdtContent>
      </w:sdt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як же то непослушні люди видали на хрест тебе, єдиного довготерпеливого,* що добровільно став убогим і прийняв страждання* і став посередником безстрастя для всіх, які в Адамі спотикнулись?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Полк священних мучеників подолав десятки тисяч духовних ворогів, приєднавшись до незліченних святих сил,* і всевладним заступництвом зціляє незмінно численні пристрасті душ наших.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Який страшний буде день іспитування, Діво!* Який жахливий вирок! Яка велика біда!* Хто ж тоді устоїть, Пречиста Владичице?* Помилуй мою грішну душу, і перш ніж прийде смерть, подай мені, Пречиста, прощення.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що на хресті тілом розп'явся* і життя нам подав,* невпинно оспівуємо, як Спаса і Владику.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 хрестом, Христе,* створилось одне стадо ангелів і людей,* і в одному зборі веселиться небо і земля, кличучи:* Господи, – слава тобі!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усі люди, пошануймо співанками й духовними піснями* Христових страстотерпців, світильників світу і проповідників віри,* завжди пливуче джерело, що виточує вірним зцілення.* Їхніми молитвами, Христе Боже наш, дай мир твоєму світові* і душам нашим велику милість.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Агниця і всенепорочна Владичиця,* побачивши на хресті Агнця без виду і без краси, з плачем промовляла:* Горе мені! Де поділась краса твоя, найсолодший?* Де величність? Де промінна благодать твого вигляду,* Сину мій найлюбіший?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0"/>
      </w:pPr>
      <w:r>
        <w:rPr>
          <w:rFonts w:ascii="Times New Roman" w:hAnsi="Times New Roman"/>
          <w:i/>
          <w:color w:val="FF0000"/>
          <w:sz w:val="24"/>
        </w:rPr>
        <w:t>Тропар</w:t>
      </w:r>
      <w:r>
        <w:rPr>
          <w:rFonts w:ascii="Times New Roman" w:hAnsi="Times New Roman"/>
          <w:i/>
          <w:color w:val="FF0000"/>
          <w:sz w:val="24"/>
        </w:rPr>
        <w:t xml:space="preserve"> (г. 4): </w:t>
      </w:r>
      <w:r>
        <w:rPr>
          <w:rFonts w:ascii="Times New Roman" w:hAnsi="Times New Roman"/>
          <w:sz w:val="24"/>
        </w:rPr>
        <w:t>Цaрським вінцeм увінчaлася голова твоя через страждaння,* які перетерпів єси за Христа Бога, серед мyчеників первостраждaльцю Стефaне.* Ти бо закам’янілість вождів юдейських викрив,* видів єси твого Спaса праворуч Отця.* Його ж моли за душі нaші.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первомученика й архидиякона Стефана, якого перенесення мощів сьогодні пам'ять звершуємо,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aaEYidOzlOSmVLqvk0tFYnsuF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CWguMzBqMHpsbDIJaC4xZm9iOXRlMgloLjN6bnlzaDc4AHIhMTR6OWJBOWhaVVR4VXowVEU4aW5veV9OQ3Ixc0VnZUo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2021-11-17T08:03:00Z</dcterms:created>
  <dc:creator>Windows User</dc:creator>
</cp:coreProperties>
</file>