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8, Понеділок</w:t>
      </w:r>
    </w:p>
    <w:p>
      <w:r>
        <w:rPr>
          <w:rFonts w:ascii="Times New Roman" w:hAnsi="Times New Roman"/>
          <w:sz w:val="24"/>
        </w:rPr>
        <w:t>Тиждень 8-ий по Зісланні Святого Духа. 🕃 Св. вмч. Прокопія</w:t>
      </w:r>
    </w:p>
    <w:p w:rsidR="00000000" w:rsidDel="00000000" w:rsidP="00000000" w:rsidRDefault="00000000" w:rsidRPr="00000000" w14:paraId="00000001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6.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FF0000"/>
          <w:sz w:val="24"/>
        </w:rPr>
        <w:t>На Господи, взиваю, стихири великомученика на 6.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подібний: Як хороброго):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небе́с</w:t>
      </w:r>
      <w:r>
        <w:rPr>
          <w:rFonts w:ascii="Times New Roman" w:hAnsi="Times New Roman"/>
          <w:sz w:val="24"/>
        </w:rPr>
        <w:t xml:space="preserve"> прийшло́ </w:t>
      </w:r>
      <w:r>
        <w:rPr>
          <w:rFonts w:ascii="Times New Roman" w:hAnsi="Times New Roman"/>
          <w:sz w:val="24"/>
        </w:rPr>
        <w:t>покли́кання</w:t>
      </w:r>
      <w:r>
        <w:rPr>
          <w:rFonts w:ascii="Times New Roman" w:hAnsi="Times New Roman"/>
          <w:sz w:val="24"/>
        </w:rPr>
        <w:t xml:space="preserve"> твоє́,* як у </w:t>
      </w:r>
      <w:r>
        <w:rPr>
          <w:rFonts w:ascii="Times New Roman" w:hAnsi="Times New Roman"/>
          <w:sz w:val="24"/>
        </w:rPr>
        <w:t>Пропові́дника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Проко́пію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всесла́вний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просвіти́вшись</w:t>
      </w:r>
      <w:r>
        <w:rPr>
          <w:rFonts w:ascii="Times New Roman" w:hAnsi="Times New Roman"/>
          <w:sz w:val="24"/>
        </w:rPr>
        <w:t xml:space="preserve"> думкою,* ти </w:t>
      </w:r>
      <w:r>
        <w:rPr>
          <w:rFonts w:ascii="Times New Roman" w:hAnsi="Times New Roman"/>
          <w:sz w:val="24"/>
        </w:rPr>
        <w:t>поки́нув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і́дольську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світи́льником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ві́рних</w:t>
      </w:r>
      <w:r>
        <w:rPr>
          <w:rFonts w:ascii="Times New Roman" w:hAnsi="Times New Roman"/>
          <w:sz w:val="24"/>
        </w:rPr>
        <w:t xml:space="preserve"> став,* </w:t>
      </w:r>
      <w:r>
        <w:rPr>
          <w:rFonts w:ascii="Times New Roman" w:hAnsi="Times New Roman"/>
          <w:sz w:val="24"/>
        </w:rPr>
        <w:t>Боже́ственними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ся́йвами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свяще́нних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по́двигів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озо́рюючи</w:t>
      </w:r>
      <w:r>
        <w:rPr>
          <w:rFonts w:ascii="Times New Roman" w:hAnsi="Times New Roman"/>
          <w:sz w:val="24"/>
        </w:rPr>
        <w:t xml:space="preserve"> повноту́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сла́во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му́чеників</w:t>
      </w:r>
      <w:r>
        <w:rPr>
          <w:rFonts w:ascii="Times New Roman" w:hAnsi="Times New Roman"/>
          <w:sz w:val="24"/>
        </w:rPr>
        <w:t xml:space="preserve"> і похвало́.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Спе́ршу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возде́ржністю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пло́тські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хвилюва́ння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впокори́вши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по́тім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стражда́ння</w:t>
      </w:r>
      <w:r>
        <w:rPr>
          <w:rFonts w:ascii="Times New Roman" w:hAnsi="Times New Roman"/>
          <w:sz w:val="24"/>
        </w:rPr>
        <w:t xml:space="preserve">* </w:t>
      </w:r>
      <w:r>
        <w:rPr>
          <w:rFonts w:ascii="Times New Roman" w:hAnsi="Times New Roman"/>
          <w:sz w:val="24"/>
        </w:rPr>
        <w:t>му́жнім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по́мислом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ви́рушив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всеблаже́нний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Проко́пію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пощади́вши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си́лою</w:t>
      </w:r>
      <w:r>
        <w:rPr>
          <w:rFonts w:ascii="Times New Roman" w:hAnsi="Times New Roman"/>
          <w:sz w:val="24"/>
        </w:rPr>
        <w:t xml:space="preserve"> Ду́ха.* Тому́ </w:t>
      </w:r>
      <w:r>
        <w:rPr>
          <w:rFonts w:ascii="Times New Roman" w:hAnsi="Times New Roman"/>
          <w:sz w:val="24"/>
        </w:rPr>
        <w:t>вся́кий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перетерпі́в</w:t>
      </w:r>
      <w:r>
        <w:rPr>
          <w:rFonts w:ascii="Times New Roman" w:hAnsi="Times New Roman"/>
          <w:sz w:val="24"/>
        </w:rPr>
        <w:t xml:space="preserve"> єси́ вид мук* і туди́, де </w:t>
      </w:r>
      <w:r>
        <w:rPr>
          <w:rFonts w:ascii="Times New Roman" w:hAnsi="Times New Roman"/>
          <w:sz w:val="24"/>
        </w:rPr>
        <w:t>предстоя́ть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ви́шні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хо́ри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вінцено́сець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поли́нув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>непобо́рний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воєво́да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Хресто́м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озбро́єний</w:t>
      </w:r>
      <w:r>
        <w:rPr>
          <w:rFonts w:ascii="Times New Roman" w:hAnsi="Times New Roman"/>
          <w:sz w:val="24"/>
        </w:rPr>
        <w:t xml:space="preserve">,* ти в </w:t>
      </w:r>
      <w:r>
        <w:rPr>
          <w:rFonts w:ascii="Times New Roman" w:hAnsi="Times New Roman"/>
          <w:sz w:val="24"/>
        </w:rPr>
        <w:t>пото́ках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кро́ви</w:t>
      </w:r>
      <w:r>
        <w:rPr>
          <w:rFonts w:ascii="Times New Roman" w:hAnsi="Times New Roman"/>
          <w:sz w:val="24"/>
        </w:rPr>
        <w:t xml:space="preserve"> всю </w:t>
      </w:r>
      <w:r>
        <w:rPr>
          <w:rFonts w:ascii="Times New Roman" w:hAnsi="Times New Roman"/>
          <w:sz w:val="24"/>
        </w:rPr>
        <w:t>си́лу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супроти́вників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потопи́в</w:t>
      </w:r>
      <w:r>
        <w:rPr>
          <w:rFonts w:ascii="Times New Roman" w:hAnsi="Times New Roman"/>
          <w:sz w:val="24"/>
        </w:rPr>
        <w:t xml:space="preserve"> єси́* і </w:t>
      </w:r>
      <w:r>
        <w:rPr>
          <w:rFonts w:ascii="Times New Roman" w:hAnsi="Times New Roman"/>
          <w:sz w:val="24"/>
        </w:rPr>
        <w:t>ви́точив</w:t>
      </w:r>
      <w:r>
        <w:rPr>
          <w:rFonts w:ascii="Times New Roman" w:hAnsi="Times New Roman"/>
          <w:sz w:val="24"/>
        </w:rPr>
        <w:t xml:space="preserve"> рясні́ </w:t>
      </w:r>
      <w:r>
        <w:rPr>
          <w:rFonts w:ascii="Times New Roman" w:hAnsi="Times New Roman"/>
          <w:sz w:val="24"/>
        </w:rPr>
        <w:t>хма́ри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зці́лень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узлива́ючи</w:t>
      </w:r>
      <w:r>
        <w:rPr>
          <w:rFonts w:ascii="Times New Roman" w:hAnsi="Times New Roman"/>
          <w:sz w:val="24"/>
        </w:rPr>
        <w:t xml:space="preserve"> їх, </w:t>
      </w:r>
      <w:r>
        <w:rPr>
          <w:rFonts w:ascii="Times New Roman" w:hAnsi="Times New Roman"/>
          <w:sz w:val="24"/>
        </w:rPr>
        <w:t>досто́йний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по́диву</w:t>
      </w:r>
      <w:r>
        <w:rPr>
          <w:rFonts w:ascii="Times New Roman" w:hAnsi="Times New Roman"/>
          <w:sz w:val="24"/>
        </w:rPr>
        <w:t xml:space="preserve">,* із </w:t>
      </w:r>
      <w:r>
        <w:rPr>
          <w:rFonts w:ascii="Times New Roman" w:hAnsi="Times New Roman"/>
          <w:sz w:val="24"/>
        </w:rPr>
        <w:t>джере́л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спаси́тельних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напо́юючи</w:t>
      </w:r>
      <w:r>
        <w:rPr>
          <w:rFonts w:ascii="Times New Roman" w:hAnsi="Times New Roman"/>
          <w:sz w:val="24"/>
        </w:rPr>
        <w:t xml:space="preserve"> всіх,* </w:t>
      </w:r>
      <w:r>
        <w:rPr>
          <w:rFonts w:ascii="Times New Roman" w:hAnsi="Times New Roman"/>
          <w:sz w:val="24"/>
        </w:rPr>
        <w:t>одержи́мих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при́страстей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Богонатхне́нний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8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Інші стихири.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4, подібний: Дав Ти як знамено): </w:t>
      </w:r>
      <w:r>
        <w:rPr>
          <w:rFonts w:ascii="Times New Roman" w:hAnsi="Times New Roman"/>
          <w:sz w:val="24"/>
        </w:rPr>
        <w:t xml:space="preserve">Як Павла́ </w:t>
      </w:r>
      <w:r>
        <w:rPr>
          <w:rFonts w:ascii="Times New Roman" w:hAnsi="Times New Roman"/>
          <w:sz w:val="24"/>
        </w:rPr>
        <w:t>коли́сь</w:t>
      </w:r>
      <w:r>
        <w:rPr>
          <w:rFonts w:ascii="Times New Roman" w:hAnsi="Times New Roman"/>
          <w:sz w:val="24"/>
        </w:rPr>
        <w:t xml:space="preserve">* із </w:t>
      </w:r>
      <w:r>
        <w:rPr>
          <w:rFonts w:ascii="Times New Roman" w:hAnsi="Times New Roman"/>
          <w:sz w:val="24"/>
        </w:rPr>
        <w:t>небе́с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покли́кав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Ісу́с-І́стина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Проко́пію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пресла́вний</w:t>
      </w:r>
      <w:r>
        <w:rPr>
          <w:rFonts w:ascii="Times New Roman" w:hAnsi="Times New Roman"/>
          <w:sz w:val="24"/>
        </w:rPr>
        <w:t xml:space="preserve">:* Йому́ </w:t>
      </w:r>
      <w:r>
        <w:rPr>
          <w:rFonts w:ascii="Times New Roman" w:hAnsi="Times New Roman"/>
          <w:sz w:val="24"/>
        </w:rPr>
        <w:t>благо́ю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пові́ривши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пере́дану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пре́дками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непра́вду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безбо́жну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ома́ну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поки́нув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раді́ючи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ви́рушив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бо́лісні</w:t>
      </w:r>
      <w:r>
        <w:rPr>
          <w:rFonts w:ascii="Times New Roman" w:hAnsi="Times New Roman"/>
          <w:sz w:val="24"/>
        </w:rPr>
        <w:t xml:space="preserve"> труди́* </w:t>
      </w:r>
      <w:r>
        <w:rPr>
          <w:rFonts w:ascii="Times New Roman" w:hAnsi="Times New Roman"/>
          <w:sz w:val="24"/>
        </w:rPr>
        <w:t>доскона́лого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стражда́ння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просвіти́вшись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ми́слю</w:t>
      </w:r>
      <w:r>
        <w:rPr>
          <w:rFonts w:ascii="Times New Roman" w:hAnsi="Times New Roman"/>
          <w:sz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  <w:highlight w:val="white"/>
        </w:rPr>
        <w:t>Слава</w:t>
      </w:r>
      <w:r>
        <w:rPr>
          <w:rFonts w:ascii="Times New Roman" w:hAnsi="Times New Roman"/>
          <w:color w:val="222222"/>
          <w:sz w:val="24"/>
          <w:highlight w:val="white"/>
        </w:rPr>
        <w:t xml:space="preserve"> </w:t>
      </w:r>
      <w:r>
        <w:rPr>
          <w:rFonts w:ascii="Times New Roman" w:hAnsi="Times New Roman"/>
          <w:i/>
          <w:color w:val="FF0000"/>
          <w:sz w:val="24"/>
          <w:highlight w:val="white"/>
        </w:rPr>
        <w:t xml:space="preserve">(г. 6): </w:t>
      </w:r>
      <w:r>
        <w:rPr>
          <w:rFonts w:ascii="Times New Roman" w:hAnsi="Times New Roman"/>
          <w:sz w:val="24"/>
        </w:rPr>
        <w:t>Просія́ла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днесь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усла́влена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па́м’ять</w:t>
      </w:r>
      <w:r>
        <w:rPr>
          <w:rFonts w:ascii="Times New Roman" w:hAnsi="Times New Roman"/>
          <w:sz w:val="24"/>
        </w:rPr>
        <w:t xml:space="preserve"> твоя́,* </w:t>
      </w:r>
      <w:r>
        <w:rPr>
          <w:rFonts w:ascii="Times New Roman" w:hAnsi="Times New Roman"/>
          <w:sz w:val="24"/>
        </w:rPr>
        <w:t>Проко́пію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багатостражда́льний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склика́ючи</w:t>
      </w:r>
      <w:r>
        <w:rPr>
          <w:rFonts w:ascii="Times New Roman" w:hAnsi="Times New Roman"/>
          <w:sz w:val="24"/>
        </w:rPr>
        <w:t xml:space="preserve"> нас, </w:t>
      </w:r>
      <w:r>
        <w:rPr>
          <w:rFonts w:ascii="Times New Roman" w:hAnsi="Times New Roman"/>
          <w:sz w:val="24"/>
        </w:rPr>
        <w:t>святолю́бців</w:t>
      </w:r>
      <w:r>
        <w:rPr>
          <w:rFonts w:ascii="Times New Roman" w:hAnsi="Times New Roman"/>
          <w:sz w:val="24"/>
        </w:rPr>
        <w:t xml:space="preserve">, до </w:t>
      </w:r>
      <w:r>
        <w:rPr>
          <w:rFonts w:ascii="Times New Roman" w:hAnsi="Times New Roman"/>
          <w:sz w:val="24"/>
        </w:rPr>
        <w:t>благохвалі́ння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Христа́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на́шого.* Тому́ і </w:t>
      </w:r>
      <w:r>
        <w:rPr>
          <w:rFonts w:ascii="Times New Roman" w:hAnsi="Times New Roman"/>
          <w:sz w:val="24"/>
        </w:rPr>
        <w:t>вдаючи́сь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ковче́гу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моще́й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зці́лень</w:t>
      </w:r>
      <w:r>
        <w:rPr>
          <w:rFonts w:ascii="Times New Roman" w:hAnsi="Times New Roman"/>
          <w:sz w:val="24"/>
        </w:rPr>
        <w:t xml:space="preserve"> дари́ </w:t>
      </w:r>
      <w:r>
        <w:rPr>
          <w:rFonts w:ascii="Times New Roman" w:hAnsi="Times New Roman"/>
          <w:sz w:val="24"/>
        </w:rPr>
        <w:t>прийма́ємо</w:t>
      </w:r>
      <w:r>
        <w:rPr>
          <w:rFonts w:ascii="Times New Roman" w:hAnsi="Times New Roman"/>
          <w:sz w:val="24"/>
        </w:rPr>
        <w:t xml:space="preserve">* і </w:t>
      </w:r>
      <w:r>
        <w:rPr>
          <w:rFonts w:ascii="Times New Roman" w:hAnsi="Times New Roman"/>
          <w:sz w:val="24"/>
        </w:rPr>
        <w:t>Спа́са</w:t>
      </w:r>
      <w:r>
        <w:rPr>
          <w:rFonts w:ascii="Times New Roman" w:hAnsi="Times New Roman"/>
          <w:sz w:val="24"/>
        </w:rPr>
        <w:t xml:space="preserve"> Христа́, що </w:t>
      </w:r>
      <w:r>
        <w:rPr>
          <w:rFonts w:ascii="Times New Roman" w:hAnsi="Times New Roman"/>
          <w:sz w:val="24"/>
        </w:rPr>
        <w:t>вінча́в</w:t>
      </w:r>
      <w:r>
        <w:rPr>
          <w:rFonts w:ascii="Times New Roman" w:hAnsi="Times New Roman"/>
          <w:sz w:val="24"/>
        </w:rPr>
        <w:t xml:space="preserve"> тебе́, </w:t>
      </w:r>
      <w:r>
        <w:rPr>
          <w:rFonts w:ascii="Times New Roman" w:hAnsi="Times New Roman"/>
          <w:sz w:val="24"/>
        </w:rPr>
        <w:t>оспі́вуємо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безнаста́нно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сла́влячи</w:t>
      </w:r>
      <w:r>
        <w:rPr>
          <w:rFonts w:ascii="Times New Roman" w:hAnsi="Times New Roman"/>
          <w:sz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):</w:t>
      </w:r>
      <w:r>
        <w:rPr>
          <w:rFonts w:ascii="Times New Roman" w:hAnsi="Times New Roman"/>
          <w:sz w:val="24"/>
        </w:rPr>
        <w:t xml:space="preserve"> Безліч разів я обіцяв, Пречиста,* чинити покуту за мої гріхи,* але не залишає мене лиха звичка.* Тому кличу до тебе і, припадаючи, молюся:* Визволь мене, Владичице, від такої муки,* наставляючи на все, що є краще і ближче спасіння.</w:t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133 (г. 8):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Благословіть нині Господа,* всі слуги Господні.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 в храмі Господнім, у дворах дому Бога нашого.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Хай не почуємо у час страшного твого приходу, Христе:* Я вас не знаю!* − бо нашу надію на тебе ми поклали.* І хоч з-за нашого недбальства ми твоїх заповідей не зберігали,* але молимось: Пощади душі наші.</w:t>
          </w:r>
        </w:sdtContent>
      </w:sdt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Мученики твої, Господи, не виреклись тебе* 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 xml:space="preserve">Не від людей, а з небес, прийнявши поклик,*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>вятий, батьківське безчестя і вірну службу залиш</w:t>
      </w:r>
      <w:r>
        <w:rPr>
          <w:rFonts w:ascii="Times New Roman" w:hAnsi="Times New Roman"/>
          <w:color w:val="000000"/>
          <w:sz w:val="24"/>
        </w:rPr>
        <w:t>ив ти,* як другий Павло, наслідуючи Христа, переніс ти багато мук і ран.* Нині ж обіцяний вінець прийняв, великомученику Прокопі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,* моли Христа Бога, щоб спас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 xml:space="preserve">Радуйся, що від ангела прийняла радість для світу!* Радуйся, що породила Творця свого і Господа!* Радуйся, ти, бо </w:t>
      </w:r>
      <w:r>
        <w:rPr>
          <w:rFonts w:ascii="Times New Roman" w:hAnsi="Times New Roman"/>
          <w:sz w:val="24"/>
        </w:rPr>
        <w:t>сподобилася</w:t>
      </w:r>
      <w:r>
        <w:rPr>
          <w:rFonts w:ascii="Times New Roman" w:hAnsi="Times New Roman"/>
          <w:sz w:val="24"/>
        </w:rPr>
        <w:t xml:space="preserve"> стати Матір'ю Бога</w:t>
      </w:r>
    </w:p>
    <w:p>
      <w:pPr>
        <w:pStyle w:val="a"/>
      </w:pP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великомученика Прокопія і всіх святих - помилує і спасе нас як благий і людинолюбний.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2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8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 xml:space="preserve">Не від людей, а з небес, прийнявши поклик,*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>вятий, батьківське безчестя і вірну службу залиш</w:t>
      </w:r>
      <w:r>
        <w:rPr>
          <w:rFonts w:ascii="Times New Roman" w:hAnsi="Times New Roman"/>
          <w:color w:val="000000"/>
          <w:sz w:val="24"/>
        </w:rPr>
        <w:t>ив ти,* як другий Павло, наслідуючи Христа, переніс ти багато мук і ран.* Нині ж обіцяний вінець прийняв, великомученику Прокопі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,* моли Христа Бога, щоб спас душі наші. 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Радуйся брамо Царя слави,* якою один лише Вишній пройшов і єдину запечатану зберіг* на спасіння душ наших.</w:t>
      </w:r>
    </w:p>
    <w:p>
      <w:pPr>
        <w:pStyle w:val="a"/>
      </w:pPr>
    </w:p>
    <w:p w:rsidR="00000000" w:rsidDel="00000000" w:rsidP="00000000" w:rsidRDefault="00000000" w:rsidRPr="00000000" w14:paraId="000001A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Роздумуймо над днем страшним і оплакуймо грішні вчинки!* Що відповімо безсмертному Цареві?* Як насмілимося ми, блудні, поглянути на Суддю?* Милосердний Отче, єдинородний Сину* і Душе Святий, помилуй нас.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Преславну Божу Матір і від святих ангелів святішу,* безупинно величаймо серцем і устами,* визнаючи її Богородицею,* бо вона справді породила Бога, який тіло прийняв,* і молиться безнастанно за душі наші.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Господи, помилуй нас;* бо ніякого одвіту не знаючи,* оцю тобі молитву, як Владиці, ми грішні приносимо:* Помилуй нас.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Стоячи в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Колись фараон був потоплений з усім воїнством, Ізраїль же пройшов посеред моря, взиваючи: Господу Богу нашому співаймо,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Мене, Христе, що потрапив до рук лукавих розбійників і через </w:t>
      </w:r>
      <w:r>
        <w:rPr>
          <w:rFonts w:ascii="Times New Roman" w:hAnsi="Times New Roman"/>
          <w:color w:val="000000"/>
          <w:sz w:val="24"/>
        </w:rPr>
        <w:t>душетлінні</w:t>
      </w:r>
      <w:r>
        <w:rPr>
          <w:rFonts w:ascii="Times New Roman" w:hAnsi="Times New Roman"/>
          <w:color w:val="000000"/>
          <w:sz w:val="24"/>
        </w:rPr>
        <w:t xml:space="preserve"> рани був напівживим, єлеєм милості вилікуй і ущедри, щоб я прославляв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Як багато </w:t>
      </w:r>
      <w:r>
        <w:rPr>
          <w:rFonts w:ascii="Times New Roman" w:hAnsi="Times New Roman"/>
          <w:color w:val="000000"/>
          <w:sz w:val="24"/>
        </w:rPr>
        <w:t>згрішивший</w:t>
      </w:r>
      <w:r>
        <w:rPr>
          <w:rFonts w:ascii="Times New Roman" w:hAnsi="Times New Roman"/>
          <w:color w:val="000000"/>
          <w:sz w:val="24"/>
        </w:rPr>
        <w:t>, я став вертепом розбійників; Ти, Христе, що народився у вертепі, даруй мені хмару сліз і очисти, щоб я став храмом Святого Духа.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З мучениками, з божественними пророками і з усіма ангелами, Чиста, Творця всіх благай спасти тих, що з вірою Тебе прославляють і величають.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На твердому камені віри утверди, Господи, помисли душі моєї; Тебе бо маю, Благий, пристановище і утвердження.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Покаятися Христові обіцяв я і від злих діл ніяк не відступаю: що буде, бо сліпотою великою охоплений я? Сину Божий, Ти мене ущедри.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Помишляю про Боже довготерпіння, проживши все життя в лінивстві, і боюся, окаянний, щоб несподівано не попередило мене </w:t>
      </w:r>
      <w:r>
        <w:rPr>
          <w:rFonts w:ascii="Times New Roman" w:hAnsi="Times New Roman"/>
          <w:color w:val="000000"/>
          <w:sz w:val="24"/>
        </w:rPr>
        <w:t>посічення</w:t>
      </w:r>
      <w:r>
        <w:rPr>
          <w:rFonts w:ascii="Times New Roman" w:hAnsi="Times New Roman"/>
          <w:color w:val="000000"/>
          <w:sz w:val="24"/>
        </w:rPr>
        <w:t xml:space="preserve"> смертне.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Новим раєм життя явилася нам Чиста, що має посередині древо, споживаючий від якого Адам отримує відпущення лукавого </w:t>
      </w:r>
      <w:r>
        <w:rPr>
          <w:rFonts w:ascii="Times New Roman" w:hAnsi="Times New Roman"/>
          <w:color w:val="000000"/>
          <w:sz w:val="24"/>
        </w:rPr>
        <w:t>умертвлення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Покрили небеса чесноти Твої, Христе, і все наповнилося, Господи, Твоєю славою.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Не осуди нас, багато </w:t>
      </w:r>
      <w:r>
        <w:rPr>
          <w:rFonts w:ascii="Times New Roman" w:hAnsi="Times New Roman"/>
          <w:color w:val="000000"/>
          <w:sz w:val="24"/>
        </w:rPr>
        <w:t>згрішивших</w:t>
      </w:r>
      <w:r>
        <w:rPr>
          <w:rFonts w:ascii="Times New Roman" w:hAnsi="Times New Roman"/>
          <w:color w:val="000000"/>
          <w:sz w:val="24"/>
        </w:rPr>
        <w:t xml:space="preserve"> перед Тобою, але звичайною Твоєю милістю ущедри, Владико.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Спасе, сущий путь життя, сподоби мене завжди ухилятися від смертоносних пут гріха.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У лінощах життя моє прожив я, Пречиста, до Твого удаюся заступництва: </w:t>
      </w:r>
      <w:r>
        <w:rPr>
          <w:rFonts w:ascii="Times New Roman" w:hAnsi="Times New Roman"/>
          <w:color w:val="000000"/>
          <w:sz w:val="24"/>
        </w:rPr>
        <w:t>ущедривши</w:t>
      </w:r>
      <w:r>
        <w:rPr>
          <w:rFonts w:ascii="Times New Roman" w:hAnsi="Times New Roman"/>
          <w:color w:val="000000"/>
          <w:sz w:val="24"/>
        </w:rPr>
        <w:t>, спаси мене.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Світло засяявши світові, Христе, просвіти серце моє, що з ночі до Тебе взиває, і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виріс із Єссеєвого кореня, Христе, висуши паростки моїх пристрастей, насаджуючи в мені страх Божий.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Зітхання, як митар, придбаймо і відступімо від гріха, щоб уникнути вічного зітхання.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Небесні врата оспіваймо Богородицю, якими проходять усі грішники до входів прощення.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Китом гріховним пожертий, взиваю до Тебе, Христе: як пророка, визволи мене із тління.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Христе, повернув зір сліпим; відкрий очі душі моєї, щоб я побачив Твоє світло і визволився від темряви пристрастей.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Наповни душу мою, Щедрий, животворною водою покаяння, даруючи мені струмки сліз.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Свята Мати Божа, очисти Твоїми молитвами моє серце, осквернене нечистими діяннями.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Преподобних Твоїх юнаків почувши пісню, Ти зросив палаючу піч; благословенний Ти, Господи,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дуже великої злоби я осліп розумом і не подивився на світло покаяння; Христе Спасе мій,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Надіючись на Твоє </w:t>
      </w:r>
      <w:r>
        <w:rPr>
          <w:rFonts w:ascii="Times New Roman" w:hAnsi="Times New Roman"/>
          <w:color w:val="000000"/>
          <w:sz w:val="24"/>
        </w:rPr>
        <w:t>благосердя</w:t>
      </w:r>
      <w:r>
        <w:rPr>
          <w:rFonts w:ascii="Times New Roman" w:hAnsi="Times New Roman"/>
          <w:color w:val="000000"/>
          <w:sz w:val="24"/>
        </w:rPr>
        <w:t>, припадаю до Тебе, Щедрий, і прошу гріхів моїх прощення; не зневаж мене, Владико.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Владику, що прийняв образ раба, Ти, Отроковице, народила; Його ж моли, Чиста, визволити мене від поневолення пристрастями.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Преподобні Твої юнаки в печі, херувимам уподібнюючись, трисвяту пісню співали: благословляйте,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Поревнував</w:t>
      </w:r>
      <w:r>
        <w:rPr>
          <w:rFonts w:ascii="Times New Roman" w:hAnsi="Times New Roman"/>
          <w:color w:val="000000"/>
          <w:sz w:val="24"/>
        </w:rPr>
        <w:t xml:space="preserve"> я немилосердю багатого норовом і зневажив мій зубожілий розум; не </w:t>
      </w:r>
      <w:r>
        <w:rPr>
          <w:rFonts w:ascii="Times New Roman" w:hAnsi="Times New Roman"/>
          <w:color w:val="000000"/>
          <w:sz w:val="24"/>
        </w:rPr>
        <w:t>пошли</w:t>
      </w:r>
      <w:r>
        <w:rPr>
          <w:rFonts w:ascii="Times New Roman" w:hAnsi="Times New Roman"/>
          <w:color w:val="000000"/>
          <w:sz w:val="24"/>
        </w:rPr>
        <w:t xml:space="preserve"> мене, Христе, у вогонь невгасимий, що лежу перед дверима покаяння у гної гріховному.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Зимою і в суботу, бідного добрими ділами, не візьми мене із життя неготовим Ти, що вгамував зиму гріховну; але подай мені божественне навернення.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Сущого Ангела, Бога Пресвятого, Ти, Чесніша, народила, освятившись безмежно, Богородице Діво; тому освяти мою душу.</w:t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що від ангела прийняла «Радуйся!»* і породила Творця свого, Діво,* спаси тих, що тебе прославляють.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Йосиф, полюбивши чистоту, став розподільником пшениці,* а ми, блудні, терпимо голод на діла добрі.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Давида, пророка твого, ти уласкавив і зупинив ангела, щоб не вигублював люд твій,* так, Христе, багатий на милість, дай мир усім твоїм Церквам,* полегшуючи теперішні випробування.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Начала, архангели, господьства й серафими,* сили, власті й ангели, престоли з херувимами,* почитаючи нині преславне народження твоє, тебе, Мати Діво,* завжди побожно славлять.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 6): </w:t>
      </w:r>
      <w:r>
        <w:rPr>
          <w:rFonts w:ascii="Times New Roman" w:hAnsi="Times New Roman"/>
          <w:color w:val="000000"/>
          <w:sz w:val="24"/>
        </w:rPr>
        <w:t>Досто́йно</w:t>
      </w:r>
      <w:r>
        <w:rPr>
          <w:rFonts w:ascii="Times New Roman" w:hAnsi="Times New Roman"/>
          <w:color w:val="000000"/>
          <w:sz w:val="24"/>
        </w:rPr>
        <w:t xml:space="preserve"> є </w:t>
      </w:r>
      <w:r>
        <w:rPr>
          <w:rFonts w:ascii="Times New Roman" w:hAnsi="Times New Roman"/>
          <w:color w:val="000000"/>
          <w:sz w:val="24"/>
        </w:rPr>
        <w:t>воі́стину</w:t>
      </w:r>
      <w:r>
        <w:rPr>
          <w:rFonts w:ascii="Times New Roman" w:hAnsi="Times New Roman"/>
          <w:color w:val="000000"/>
          <w:sz w:val="24"/>
        </w:rPr>
        <w:t xml:space="preserve">* </w:t>
      </w:r>
      <w:r>
        <w:rPr>
          <w:rFonts w:ascii="Times New Roman" w:hAnsi="Times New Roman"/>
          <w:color w:val="000000"/>
          <w:sz w:val="24"/>
        </w:rPr>
        <w:t>велича́ти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блаже́нною</w:t>
      </w:r>
      <w:r>
        <w:rPr>
          <w:rFonts w:ascii="Times New Roman" w:hAnsi="Times New Roman"/>
          <w:color w:val="000000"/>
          <w:sz w:val="24"/>
        </w:rPr>
        <w:t xml:space="preserve"> тебе́,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присноблаже́нну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пренепоро́чну</w:t>
      </w:r>
      <w:r>
        <w:rPr>
          <w:rFonts w:ascii="Times New Roman" w:hAnsi="Times New Roman"/>
          <w:color w:val="000000"/>
          <w:sz w:val="24"/>
        </w:rPr>
        <w:t xml:space="preserve">,* і </w:t>
      </w:r>
      <w:r>
        <w:rPr>
          <w:rFonts w:ascii="Times New Roman" w:hAnsi="Times New Roman"/>
          <w:color w:val="000000"/>
          <w:sz w:val="24"/>
        </w:rPr>
        <w:t>Ма́тір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на́шого.* </w:t>
      </w:r>
      <w:r>
        <w:rPr>
          <w:rFonts w:ascii="Times New Roman" w:hAnsi="Times New Roman"/>
          <w:color w:val="000000"/>
          <w:sz w:val="24"/>
        </w:rPr>
        <w:t>Чесні́шу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херуви́мів</w:t>
      </w:r>
      <w:r>
        <w:rPr>
          <w:rFonts w:ascii="Times New Roman" w:hAnsi="Times New Roman"/>
          <w:color w:val="000000"/>
          <w:sz w:val="24"/>
        </w:rPr>
        <w:t xml:space="preserve">* і </w:t>
      </w:r>
      <w:r>
        <w:rPr>
          <w:rFonts w:ascii="Times New Roman" w:hAnsi="Times New Roman"/>
          <w:color w:val="000000"/>
          <w:sz w:val="24"/>
        </w:rPr>
        <w:t>незрівня́нно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славні́шу</w:t>
      </w:r>
      <w:r>
        <w:rPr>
          <w:rFonts w:ascii="Times New Roman" w:hAnsi="Times New Roman"/>
          <w:color w:val="000000"/>
          <w:sz w:val="24"/>
        </w:rPr>
        <w:t xml:space="preserve"> від </w:t>
      </w:r>
      <w:r>
        <w:rPr>
          <w:rFonts w:ascii="Times New Roman" w:hAnsi="Times New Roman"/>
          <w:color w:val="000000"/>
          <w:sz w:val="24"/>
        </w:rPr>
        <w:t>серафи́мів</w:t>
      </w:r>
      <w:r>
        <w:rPr>
          <w:rFonts w:ascii="Times New Roman" w:hAnsi="Times New Roman"/>
          <w:color w:val="000000"/>
          <w:sz w:val="24"/>
        </w:rPr>
        <w:t xml:space="preserve">,* що без </w:t>
      </w:r>
      <w:r>
        <w:rPr>
          <w:rFonts w:ascii="Times New Roman" w:hAnsi="Times New Roman"/>
          <w:color w:val="000000"/>
          <w:sz w:val="24"/>
        </w:rPr>
        <w:t>зотлі́ння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Бо́га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Сло́во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породи́ла</w:t>
      </w:r>
      <w:r>
        <w:rPr>
          <w:rFonts w:ascii="Times New Roman" w:hAnsi="Times New Roman"/>
          <w:color w:val="000000"/>
          <w:sz w:val="24"/>
        </w:rPr>
        <w:t xml:space="preserve">,* </w:t>
      </w:r>
      <w:r>
        <w:rPr>
          <w:rFonts w:ascii="Times New Roman" w:hAnsi="Times New Roman"/>
          <w:color w:val="000000"/>
          <w:sz w:val="24"/>
        </w:rPr>
        <w:t>су́щу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Богоро́дицю</w:t>
      </w:r>
      <w:r>
        <w:rPr>
          <w:rFonts w:ascii="Times New Roman" w:hAnsi="Times New Roman"/>
          <w:color w:val="000000"/>
          <w:sz w:val="24"/>
        </w:rPr>
        <w:t xml:space="preserve">, тебе́ </w:t>
      </w:r>
      <w:r>
        <w:rPr>
          <w:rFonts w:ascii="Times New Roman" w:hAnsi="Times New Roman"/>
          <w:color w:val="000000"/>
          <w:sz w:val="24"/>
        </w:rPr>
        <w:t>велича́ємо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Струпи мого серця, що виникли з безлічі моїх прогріхів,* повигоюй, Спасе, як лікар душ і тіл,* даючи тим, що просять, прощення гріхів,* мені ж – невпинні сльози покаяння.* Дай мені розрішення провин, Господи, і помилуй мене.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усе створіння святкує пам'ять святих твоїх,* небо радіє з ангелами й земля веселиться з людьми.* Їхніми молитвами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Богородице, прийняла слово архангела* і стала херувимським престолом,* та на руках носила надію душ наших.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color w:val="000000"/>
          <w:sz w:val="24"/>
        </w:rPr>
        <w:t xml:space="preserve">Не від людей, а з небес, прийнявши поклик,* </w:t>
      </w:r>
      <w:r>
        <w:rPr>
          <w:rFonts w:ascii="Times New Roman" w:hAnsi="Times New Roman"/>
          <w:sz w:val="24"/>
        </w:rPr>
        <w:t>с</w:t>
      </w:r>
      <w:r>
        <w:rPr>
          <w:rFonts w:ascii="Times New Roman" w:hAnsi="Times New Roman"/>
          <w:color w:val="000000"/>
          <w:sz w:val="24"/>
        </w:rPr>
        <w:t>вятий, батьківське безчестя і вірну службу залиш</w:t>
      </w:r>
      <w:r>
        <w:rPr>
          <w:rFonts w:ascii="Times New Roman" w:hAnsi="Times New Roman"/>
          <w:color w:val="000000"/>
          <w:sz w:val="24"/>
        </w:rPr>
        <w:t>ив ти,* як другий Павло, наслідуючи Христа, переніс ти багато мук і ран.* Нині ж обіцяний вінець прийняв, великомученику Прокопі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,* моли Христа Бога, щоб спас душі наші. 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 (г. 8): </w:t>
      </w:r>
      <w:r>
        <w:rPr>
          <w:rFonts w:ascii="Times New Roman" w:hAnsi="Times New Roman"/>
          <w:sz w:val="24"/>
        </w:rPr>
        <w:t>Радуйся брамо Царя слави,* якою один лише Вишній пройшов і єдину запечатану зберіг* на спасіння душ наших.</w:t>
      </w:r>
    </w:p>
    <w:p>
      <w:pPr>
        <w:pStyle w:val="a"/>
      </w:pPr>
    </w:p>
    <w:p w:rsidR="00000000" w:rsidDel="00000000" w:rsidP="00000000" w:rsidRDefault="00000000" w:rsidRPr="00000000" w14:paraId="0000029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святого великомученика Прокопія і всіх святих - помилує і спасе нас як благий і людинолюбний.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663mM1rHpimpvhQJP2upf+SRB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WJja3l5TzgyaEFXV1p1NjdNTFlLMjNnWVVGWnBIT0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2021-10-18T01:24:00Z</dcterms:created>
  <dc:creator>Windows User</dc:creator>
</cp:coreProperties>
</file>