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Calibri"/>
          <w:b/>
          <w:color w:val="2E74B5"/>
          <w:sz w:val="22"/>
        </w:rPr>
        <w:t>ОПЕРАТОРСКОЕ РУКОВОДСТВО</w:t>
      </w:r>
    </w:p>
    <w:p>
      <w:pPr>
        <w:spacing w:before="320" w:after="200"/>
        <w:jc w:val="center"/>
      </w:pPr>
      <w:r>
        <w:rPr>
          <w:rFonts w:ascii="Calibri" w:hAnsi="Calibri" w:eastAsia="Calibri"/>
          <w:b/>
          <w:color w:val="203748"/>
          <w:sz w:val="62"/>
        </w:rPr>
        <w:t>ATP Servis V2</w:t>
      </w:r>
    </w:p>
    <w:p>
      <w:pPr>
        <w:spacing w:after="520"/>
        <w:jc w:val="center"/>
      </w:pPr>
      <w:r>
        <w:rPr>
          <w:rFonts w:ascii="Calibri" w:hAnsi="Calibri" w:eastAsia="Calibri"/>
          <w:color w:val="1F4D78"/>
          <w:sz w:val="28"/>
        </w:rPr>
        <w:t>Подробная инструкция по работе с маршрутами, расписаниями, нарядами, путевыми листами и учётом АТП</w:t>
      </w:r>
    </w:p>
    <w:p>
      <w:pPr>
        <w:spacing w:after="600"/>
        <w:jc w:val="center"/>
      </w:pPr>
      <w:r>
        <w:rPr>
          <w:rFonts w:ascii="Calibri" w:hAnsi="Calibri" w:eastAsia="Calibri"/>
          <w:color w:val="5F6B78"/>
          <w:sz w:val="21"/>
        </w:rPr>
        <w:t>Сборка 1.1  •  Windows  •  локальная версия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left w:val="single" w:sz="18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E74B5"/>
              </w:rPr>
              <w:t xml:space="preserve">Назначение. </w:t>
            </w:r>
            <w:r>
              <w:rPr>
                <w:rFonts w:ascii="Calibri" w:hAnsi="Calibri" w:eastAsia="Calibri"/>
                <w:sz w:val="21"/>
              </w:rPr>
              <w:t>Руководство предназначено для диспетчеров, эксплуатационной службы, кадров, механиков, медработников, бухгалтерии, склада, руководителей и администраторов.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1. Быстрый старт и вход в программу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2. Интерфейс, роли и общие правила работы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3. Первоначальная настройка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4. Справочники: водители, автобусы и маршруты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5. Карточка маршрута, остановки и карта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6. Периоды движения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7. Генерация расписания и поостановочные графы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8. Смены, выходы и назначения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9. График водителей, отпуска и отсутствия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10. Сводное расписание и наряд на день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11. Медосмотр, техконтроль и путевые листы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12. Ремонт и техническое обслуживание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13. Табель, 1С, топливо и отчёты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14. Нормативы, пользователи и аудит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15. Резервное копирование и перенос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16. Типовые ошибки и способы устранения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</w:rPr>
        <w:t>17. Контрольные чек-листы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  <w:tcBorders>
              <w:left w:val="single" w:sz="18" w:color="3A7D44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A7D44"/>
              </w:rPr>
              <w:t xml:space="preserve">Главный принцип. </w:t>
            </w:r>
            <w:r>
              <w:rPr>
                <w:rFonts w:ascii="Calibri" w:hAnsi="Calibri" w:eastAsia="Calibri"/>
                <w:sz w:val="21"/>
              </w:rPr>
              <w:t>Сначала заполните справочники и трассу маршрута, затем периоды движения, после этого создавайте расписание, смены и назначения. Наряд и путевой лист формируются только на основе подготовленных данных.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Быстрый старт и вход в программу</w:t>
      </w:r>
    </w:p>
    <w:p>
      <w:pPr>
        <w:pStyle w:val="Heading2"/>
        <w:keepNext/>
      </w:pPr>
      <w:r>
        <w:t>1.1. Запуск на рабочем компьютере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Откройте папку программы ATP Servis V2.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Дважды щёлкните файл start.bat.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Не закрывайте чёрное окно сервера: пока оно открыто, программа работает.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Дождитесь открытия браузера. Рабочий адрес по умолчанию: http://127.0.0.1:8001/.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Если страница не открылась автоматически, введите адрес вручную и нажмите Enter.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left w:val="single" w:sz="18" w:color="D89B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89B00"/>
              </w:rPr>
              <w:t xml:space="preserve">Важно. </w:t>
            </w:r>
            <w:r>
              <w:rPr>
                <w:rFonts w:ascii="Calibri" w:hAnsi="Calibri" w:eastAsia="Calibri"/>
                <w:sz w:val="21"/>
              </w:rPr>
              <w:t>Адрес 127.0.0.1 доступен только на том компьютере, где запущена программа. Это не интернет-сайт.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1.2. Первый вход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Введите имя пользователя и пароль.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Для первого административного входа используйте admin / admin, если пароль ещё не изменён.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После первого входа откройте «Настройки и пользователи» и замените стандартный пароль.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Выходите из программы кнопкой выхода, особенно на общем компьютере.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60"/>
        <w:gridCol w:w="2400"/>
      </w:tblGrid>
      <w:tr>
        <w:trPr>
          <w:cantSplit/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Учётная запись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Назначение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Пароль по умолчанию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admin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Администратор, полный доступ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dispatcher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Диспетчерская работа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12345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ekspl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Эксплуатационная служба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12345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kadry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Кадры и графики водителей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12345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buh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Табель, выгрузки и отчётность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12345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mech / med / fuel / dir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Механик, медработник, топливо, руководитель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12345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Интерфейс, роли и общие правила работы</w:t>
      </w:r>
    </w:p>
    <w:p>
      <w:r>
        <w:rPr>
          <w:rFonts w:ascii="Calibri" w:hAnsi="Calibri" w:eastAsia="Calibri"/>
        </w:rPr>
        <w:t>Слева находится основное меню. В верхней части рабочей области отображается название текущего раздела. Кнопки синего цвета выполняют основное действие, светлые кнопки открывают дополнительные операции, а красные используются для отмены или удаления.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Группа меню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Разделы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Оперативная работа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Главная панель; Наряд на день; Сводное расписание; Медосмотр и техконтроль; Путевые листы; Ремонт и ТО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Планирование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Расписания маршрутов; График водителей; Отпуска и отсутствия; Производственный календарь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Учёт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Табель и выгрузка в 1С; Топливо; Отчёты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Справочники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Водители; Автобусы; Маршруты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Администрирование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Нормативы (Приказ 424); Настройки и пользователи; Журнал аудита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2.1. Общие правила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Сначала выберите дату, маршрут или тип дня, затем выполняйте действие.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После ввода данных обязательно нажимайте «Сохранить», «Сохранить все» или «Применить». Закрытие формы не всегда означает сохранение.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Предпросмотр не меняет рабочие данные. Изменения появляются только после команды «Применить».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Красное сообщение означает ошибку, жёлтое — предупреждение, зелёное — успешное выполнение.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Если данные изменил другой пользователь, обновите страницу перед повторной операцией.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Для обновления интерфейса после установки новой версии нажмите Ctrl+F5.</w:t>
      </w:r>
    </w:p>
    <w:p>
      <w:pPr>
        <w:pStyle w:val="Heading1"/>
        <w:keepNext/>
      </w:pPr>
      <w:r>
        <w:t>3. Первоначальная настройка</w:t>
      </w:r>
    </w:p>
    <w:p>
      <w:r>
        <w:rPr>
          <w:rFonts w:ascii="Calibri" w:hAnsi="Calibri" w:eastAsia="Calibri"/>
        </w:rPr>
        <w:t>Перед первой эксплуатацией настройте систему в указанном порядке. Это предотвращает пустые списки, невозможность назначения и ошибки генерации.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Создайте пользователей и назначьте им роли.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Проверьте нормативы и производственный календарь.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Заполните справочник водителей.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Заполните справочник автобусов.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Создайте остановки и маршруты, задайте трассу в обоих направлениях.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Укажите расстояния и время движения между остановками.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Настройте периоды движения для каждого типа дня.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Создайте и примените расписание по остановкам.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Сформируйте смены, графики водителей и назначения.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Проверьте результаты и только затем формируйте наряд.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left w:val="single" w:sz="18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E74B5"/>
              </w:rPr>
              <w:t xml:space="preserve">Рекомендуется. </w:t>
            </w:r>
            <w:r>
              <w:rPr>
                <w:rFonts w:ascii="Calibri" w:hAnsi="Calibri" w:eastAsia="Calibri"/>
                <w:sz w:val="21"/>
              </w:rPr>
              <w:t>Перед началом работы сделайте резервную копию файла atp.db. При ошибочном массовом изменении это самый быстрый способ возврата.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Справочники</w:t>
      </w:r>
    </w:p>
    <w:p>
      <w:pPr>
        <w:pStyle w:val="Heading2"/>
        <w:keepNext/>
      </w:pPr>
      <w:r>
        <w:t>4.1. Водители</w:t>
      </w:r>
    </w:p>
    <w:p>
      <w:pPr>
        <w:pStyle w:val="Heading2"/>
        <w:keepNext/>
      </w:pPr>
      <w:r>
        <w:t>Добавление водителя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Откройте «Справочники → Водители».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Нажмите «+ Добавить».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Заполните ФИО, табельный номер, должность, подразделение и статус.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При необходимости укажите закреплённый маршрут и автобус.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Сохраните карточку и убедитесь, что водитель появился в списке.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left w:val="single" w:sz="18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E74B5"/>
              </w:rPr>
              <w:t xml:space="preserve">Проверка. </w:t>
            </w:r>
            <w:r>
              <w:rPr>
                <w:rFonts w:ascii="Calibri" w:hAnsi="Calibri" w:eastAsia="Calibri"/>
                <w:sz w:val="21"/>
              </w:rPr>
              <w:t>Уволенный водитель не предлагается для новых назначений. Отсутствующий водитель остаётся в справочнике, но его нельзя назначить на дни отсутствия.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4.2. Автобусы</w:t>
      </w:r>
    </w:p>
    <w:p>
      <w:pPr>
        <w:pStyle w:val="Heading2"/>
        <w:keepNext/>
      </w:pPr>
      <w:r>
        <w:t>Добавление автобуса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Откройте «Справочники → Автобусы» и нажмите «+ Добавить».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Заполните гаражный номер, государственный номер, марку, модель, VIN и вместимость.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Укажите пробег, топливные параметры, дату следующего ТО и статус.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Сохраните карточку. Для подробной истории используйте кнопку «Карточка».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left w:val="single" w:sz="18" w:color="D89B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89B00"/>
              </w:rPr>
              <w:t xml:space="preserve">Ограничение. </w:t>
            </w:r>
            <w:r>
              <w:rPr>
                <w:rFonts w:ascii="Calibri" w:hAnsi="Calibri" w:eastAsia="Calibri"/>
                <w:sz w:val="21"/>
              </w:rPr>
              <w:t>Автобус со статусом «в ремонте», активным заказ-нарядом или запретом выпуска нельзя назначить в наряд и допустить к путевому листу.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4.3. Маршруты</w:t>
      </w:r>
    </w:p>
    <w:p>
      <w:pPr>
        <w:pStyle w:val="Heading2"/>
        <w:keepNext/>
      </w:pPr>
      <w:r>
        <w:t>Создание маршрута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Откройте «Справочники → Маршруты».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Нажмите «+ Добавить» и заполните номер, наименование, тип сообщения, длину, время рейса, интервал и количество выходов.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Сохраните маршрут.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Откройте полноэкранную карточку маршрута и продолжите настройку трассы.</w:t>
      </w:r>
    </w:p>
    <w:p>
      <w:pPr>
        <w:pStyle w:val="Heading1"/>
        <w:keepNext/>
      </w:pPr>
      <w:r>
        <w:t>5. Карточка маршрута, остановки и карта</w:t>
      </w:r>
    </w:p>
    <w:p>
      <w:r>
        <w:rPr>
          <w:rFonts w:ascii="Calibri" w:hAnsi="Calibri" w:eastAsia="Calibri"/>
        </w:rPr>
        <w:t>Карточка маршрута объединяет паспорт, трассу, периоды движения и расчётные данные. Для расписания обязательна трасса прямого и обратного направления.</w:t>
      </w:r>
    </w:p>
    <w:p>
      <w:pPr>
        <w:pStyle w:val="Heading2"/>
        <w:keepNext/>
      </w:pPr>
      <w:r>
        <w:t>5.1. Настройка остановок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Выберите направление «Прямое» и добавьте остановки в фактическом порядке движения.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Повторите операцию для направления «Обратное». Не копируйте порядок без проверки: обратная трасса может отличаться.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Для каждой остановки укажите расстояние от предыдущей, время перегона и время стоянки.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Первая остановка направления должна иметь нулевое расстояние от предыдущей.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Проверьте последовательность, конечные остановки и суммарную длину.</w:t>
      </w:r>
    </w:p>
    <w:p>
      <w:pPr>
        <w:pStyle w:val="Heading2"/>
        <w:keepNext/>
      </w:pPr>
      <w:r>
        <w:t>5.2. Карта и линия трассы</w:t>
      </w:r>
    </w:p>
    <w:p>
      <w:pPr>
        <w:pStyle w:val="Heading2"/>
        <w:keepNext/>
      </w:pPr>
      <w:r>
        <w:t>Работа с картой OpenStreetMap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Убедитесь, что у остановок заполнены координаты.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Откройте вкладку со схемой маршрута. Карта загружается из OpenStreetMap и требует подключения к интернету.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При наличии трассировки OSRM выполните предпросмотр и примените рассчитанную линию.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Для ручной корректировки включите режим редактирования линии.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Перемещайте только промежуточные точки; точки остановок и обязательные конечные вершины заблокированы.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Щёлкните по сегменту, чтобы добавить контрольную точку. Выберите созданную точку и удалите её, если она не нужна.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Нажмите «Сохранить». Для отказа от правок используйте «Отмена».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left w:val="single" w:sz="18" w:color="D89B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89B00"/>
              </w:rPr>
              <w:t xml:space="preserve">Не загружается карта. </w:t>
            </w:r>
            <w:r>
              <w:rPr>
                <w:rFonts w:ascii="Calibri" w:hAnsi="Calibri" w:eastAsia="Calibri"/>
                <w:sz w:val="21"/>
              </w:rPr>
              <w:t>Проверьте интернет, доступ к tile.openstreetmap.org и отсутствие блокировки браузером или межсетевым экраном. Сами данные маршрута сохраняются локально; интернет требуется только для подложки и внешней трассировки.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Периоды движения</w:t>
      </w:r>
    </w:p>
    <w:p>
      <w:r>
        <w:rPr>
          <w:rFonts w:ascii="Calibri" w:hAnsi="Calibri" w:eastAsia="Calibri"/>
        </w:rPr>
        <w:t>Периоды задают интервалы движения в разные части дня. Они сохраняются отдельно для будней, субботы и воскресенья.</w:t>
      </w:r>
    </w:p>
    <w:p>
      <w:pPr>
        <w:pStyle w:val="Heading2"/>
        <w:keepNext/>
      </w:pPr>
      <w:r>
        <w:t>Создание периодов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Откройте «Расписания маршрутов», выберите маршрут и тип дня.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Нажмите «Настроить периоды».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Нажмите «+ Период» и заполните название, начало, конец и интервал.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Оставьте коэффициент времени 1, если для периода не требуется изменение времени рейса.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Выберите переход «Резко» или «Плавно». Для плавного перехода задайте окно перехода в минутах.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Если работа должна идти без пауз, включите «Без разрывов».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Нажмите «Сохранить все» и дождитесь сообщения об успешном сохранении.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Нажмите «Рассчитать расписание», чтобы проверить интервалы и потребность в автобусах.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2040"/>
        <w:gridCol w:w="2040"/>
        <w:gridCol w:w="2820"/>
      </w:tblGrid>
      <w:tr>
        <w:trPr>
          <w:cantSplit/>
          <w:tblHeader w:val="true"/>
        </w:trPr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Пример</w:t>
            </w:r>
          </w:p>
        </w:tc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Время</w:t>
            </w:r>
          </w:p>
        </w:tc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Интервал</w:t>
            </w:r>
          </w:p>
        </w:tc>
        <w:tc>
          <w:tcPr>
            <w:tcW w:type="dxa" w:w="2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Коэффициент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Утро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06:00–10:00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15 мин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День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10:00–14:00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20 мин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Межпик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14:00–16:00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20 мин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Вечер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16:00–19:00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15 мин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Поздний вечер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19:00–23:00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20 мин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1,00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left w:val="single" w:sz="18" w:color="B42318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2318"/>
              </w:rPr>
              <w:t xml:space="preserve">Ошибка «не заданы периоды движения». </w:t>
            </w:r>
            <w:r>
              <w:rPr>
                <w:rFonts w:ascii="Calibri" w:hAnsi="Calibri" w:eastAsia="Calibri"/>
                <w:sz w:val="21"/>
              </w:rPr>
              <w:t>Выбранный тип дня не имеет сохранённых периодов. Создайте хотя бы один период именно для этого маршрута и дня, затем повторите предпросмотр.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Генерация расписания и поостановочные графы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left w:val="single" w:sz="18" w:color="D89B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89B00"/>
              </w:rPr>
              <w:t xml:space="preserve">Используйте новый процесс. </w:t>
            </w:r>
            <w:r>
              <w:rPr>
                <w:rFonts w:ascii="Calibri" w:hAnsi="Calibri" w:eastAsia="Calibri"/>
                <w:sz w:val="21"/>
              </w:rPr>
              <w:t>Для полноценной таблицы по остановкам нажимайте «Предпросмотр генерации по остановкам». Кнопка «Сгенерировать расписание» находится в блоке совместимости и создаёт только общие границы рейсов.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7.1. Правильная генерация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В разделе «Расписания маршрутов» выберите маршрут и тип дня.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Убедитесь, что периоды движения сохранены.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Нажмите «Предпросмотр генерации по остановкам».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Введите количество выходов и время отстоя на конечной.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Проверьте количество рейсов, границы движения, максимальную потребность и предупреждения.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Нажмите «Применить расписание» и подтвердите замену.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Проверьте таблицу рейсов и поостановочную матрицу.</w:t>
      </w:r>
    </w:p>
    <w:p>
      <w:pPr>
        <w:pStyle w:val="Heading2"/>
        <w:keepNext/>
      </w:pPr>
      <w:r>
        <w:t>7.2. Поостановочная матрица</w:t>
      </w:r>
    </w:p>
    <w:p>
      <w:r>
        <w:rPr>
          <w:rFonts w:ascii="Calibri" w:hAnsi="Calibri" w:eastAsia="Calibri"/>
        </w:rPr>
        <w:t>Строки матрицы — остановки, столбцы — рейсы. В ячейке показывается время отправления; при стоянке отдельно показываются прибытие и отправление. Выделенная ячейка содержит ручную корректировку.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Фильтр направления показывает прямую или обратную трассу.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Фильтр выхода ограничивает таблицу одним автобусным выходом.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Фильтр периода показывает рейсы выбранной части дня.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Щелчок по времени открывает ручную корректировку.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Команда «Сбросить день» отменяет ручные изменения выбранного дня.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53080"/>
            <wp:docPr id="1" name="Picture 1" title="Пустая поостановочная матрица" descr="Пример поостановочной таблицы, в которой вместо времени показаны тире из-за отсутствия рассчитанных времён останово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1dba8bd-f2b7-47fc-b38f-80f7a9ca1f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Тире в ячейках означают, что рейсы созданы без записей времени по остановкам.</w:t>
      </w:r>
    </w:p>
    <w:p>
      <w:pPr>
        <w:pStyle w:val="Heading2"/>
        <w:keepNext/>
      </w:pPr>
      <w:r>
        <w:t>7.3. Ручная корректировка времени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Выберите ячейку нужной остановки и рейса.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Укажите новое время и способ распространения изменения: только точка, последующие остановки или перераспределение участка — согласно доступной форме.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Введите причину корректировки и сохраните.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Проверьте, что время не убывает по ходу рейса и границы совпадают с рейсом.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Для возврата к расчётным данным используйте кнопку сброса ручных изменений.</w:t>
      </w:r>
    </w:p>
    <w:p>
      <w:pPr>
        <w:pStyle w:val="Heading1"/>
        <w:keepNext/>
      </w:pPr>
      <w:r>
        <w:t>8. Смены, выходы и назначения</w:t>
      </w:r>
    </w:p>
    <w:p>
      <w:r>
        <w:rPr>
          <w:rFonts w:ascii="Calibri" w:hAnsi="Calibri" w:eastAsia="Calibri"/>
        </w:rPr>
        <w:t>После применения рейсов система может сформировать смены по каждому выходу. Сначала выполняется предпросмотр, затем результат применяется.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Проверьте настройки типов смен и количество водительских мест.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Создайте предпросмотр смен и оцените длительность, перерывы и пересменки.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Исправьте критические нарушения до применения.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Примените смены и назначьте водителей на доступные места.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Ручное назначение фиксируется в журнале аудита.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После изменения расписания заново проверьте актуальность смен и назначений.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left w:val="single" w:sz="18" w:color="D89B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89B00"/>
              </w:rPr>
              <w:t xml:space="preserve">Приказ № 424. </w:t>
            </w:r>
            <w:r>
              <w:rPr>
                <w:rFonts w:ascii="Calibri" w:hAnsi="Calibri" w:eastAsia="Calibri"/>
                <w:sz w:val="21"/>
              </w:rPr>
              <w:t>Проверки длительности смен, управления, перерывов и отдыха являются подсказкой для оператора. Перед промышленной эксплуатацией организация должна сверить нормативы с действующей редакцией законодательства.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График водителей, отпуска и отсутствия</w:t>
      </w:r>
    </w:p>
    <w:p>
      <w:pPr>
        <w:pStyle w:val="Heading2"/>
        <w:keepNext/>
      </w:pPr>
      <w:r>
        <w:t>9.1. График водителей</w:t>
      </w:r>
    </w:p>
    <w:p>
      <w:pPr>
        <w:pStyle w:val="Heading2"/>
        <w:keepNext/>
      </w:pPr>
      <w:r>
        <w:t>Формирование графика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Откройте «График водителей» и выберите месяц.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Выберите шаблон работы: 2/2, 5/2, 6/1 или другой доступный вариант.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Назначьте маршрут либо используйте закреплённый маршрут водителя.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Сгенерируйте график и проверьте рабочие/выходные дни, резерв и часы.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Запустите проверку нормативов и исправьте критические нарушения.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Утвердите график только после проверки.</w:t>
      </w:r>
    </w:p>
    <w:p>
      <w:pPr>
        <w:pStyle w:val="Heading2"/>
        <w:keepNext/>
      </w:pPr>
      <w:r>
        <w:t>9.2. Отпуска и отсутствия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Создайте запись с водителем, видом отсутствия, начальной и конечной датой.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Проверьте статус записи. Подтверждённое отсутствие исключает водителя из доступных назначений.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При отмене или переносе измените запись до формирования наряда.</w:t>
      </w:r>
    </w:p>
    <w:p>
      <w:pPr>
        <w:pStyle w:val="Heading1"/>
        <w:keepNext/>
      </w:pPr>
      <w:r>
        <w:t>10. Сводное расписание и наряд на день</w:t>
      </w:r>
    </w:p>
    <w:p>
      <w:pPr>
        <w:pStyle w:val="Heading2"/>
        <w:keepNext/>
      </w:pPr>
      <w:r>
        <w:t>10.1. Сводное расписание</w:t>
      </w:r>
    </w:p>
    <w:p>
      <w:r>
        <w:rPr>
          <w:rFonts w:ascii="Calibri" w:hAnsi="Calibri" w:eastAsia="Calibri"/>
        </w:rPr>
        <w:t>Сводное расписание объединяет маршруты, выходы, водителей и автобусы на выбранный период. Используйте представления по маршрутам, выходам, водителям, автобусам и времени.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</w:rPr>
        <w:t>Выберите период и сформируйте сводное расписание.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</w:rPr>
        <w:t>Откройте вкладку ошибок и устраните записи с критическим уровнем.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</w:rPr>
        <w:t>Проверьте незаполненные назначения, наложения и недоступные автобусы.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</w:rPr>
        <w:t>Утвердите версию, когда данные готовы к оперативной работе.</w:t>
      </w:r>
    </w:p>
    <w:p>
      <w:pPr>
        <w:pStyle w:val="Heading2"/>
        <w:keepNext/>
      </w:pPr>
      <w:r>
        <w:t>10.2. Наряд на день</w:t>
      </w:r>
    </w:p>
    <w:p>
      <w:pPr>
        <w:pStyle w:val="Heading2"/>
        <w:keepNext/>
      </w:pPr>
      <w:r>
        <w:t>Формирование наряда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</w:rPr>
        <w:t>Откройте «Наряд на день» и выберите дату.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</w:rPr>
        <w:t>Нажмите «Сформировать». Система использует утверждённое расписание, графики, отсутствия и доступные автобусы.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</w:rPr>
        <w:t>Проверьте маршрут, выход, смену, водителя, автобус, время явки и выезда.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</w:rPr>
        <w:t>При необходимости выполните замену водителя или автобуса.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</w:rPr>
        <w:t>Устраните предупреждения и утвердите наряд.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left w:val="single" w:sz="18" w:color="B42318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42318"/>
              </w:rPr>
              <w:t xml:space="preserve">Если наряд пуст. </w:t>
            </w:r>
            <w:r>
              <w:rPr>
                <w:rFonts w:ascii="Calibri" w:hAnsi="Calibri" w:eastAsia="Calibri"/>
                <w:sz w:val="21"/>
              </w:rPr>
              <w:t>Проверьте наличие утверждённого расписания на дату, графика водителей, назначений смен и исправных автобусов.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Медосмотр, техконтроль и путевые листы</w:t>
      </w:r>
    </w:p>
    <w:p>
      <w:pPr>
        <w:pStyle w:val="Heading2"/>
        <w:keepNext/>
      </w:pPr>
      <w:r>
        <w:t>11.1. Допуск к выпуску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Медработник регистрирует предрейсовый осмотр водителя и результат допуска.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Механик регистрирует технический контроль автобуса, одометр и замечания.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При активном ремонте или запрете выпуска положительный техдопуск невозможен.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Оформляйте результаты на фактическую дату и смену.</w:t>
      </w:r>
    </w:p>
    <w:p>
      <w:pPr>
        <w:pStyle w:val="Heading2"/>
        <w:keepNext/>
      </w:pPr>
      <w:r>
        <w:t>11.2. Путевой лист</w:t>
      </w:r>
    </w:p>
    <w:p>
      <w:pPr>
        <w:pStyle w:val="Heading2"/>
        <w:keepNext/>
      </w:pPr>
      <w:r>
        <w:t>Оформление путевого листа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Убедитесь, что наряд утверждён, водитель прошёл медосмотр, автобус прошёл техконтроль.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Откройте «Путевые листы», выберите строку наряда и нажмите оформление.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Проверьте номер, дату, маршрут, водителя, автобус, время выезда и возврата.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Распечатайте документ или сохраните печатную форму в PDF.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После выполнения внесите фактический пробег, время и топливо.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Ошибочный документ не удаляйте: используйте аннулирование с указанием причины.</w:t>
      </w:r>
    </w:p>
    <w:p>
      <w:pPr>
        <w:pStyle w:val="Heading1"/>
        <w:keepNext/>
      </w:pPr>
      <w:r>
        <w:t>12. Ремонт и техническое обслуживание</w:t>
      </w:r>
    </w:p>
    <w:p>
      <w:pPr>
        <w:pStyle w:val="Heading2"/>
        <w:keepNext/>
      </w:pPr>
      <w:r>
        <w:t>12.1. Цикл ремонта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Создайте заявку, выберите автобус, источник, неисправность, пробег и критичность.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Создайте заказ-наряд и назначьте вид ремонта, пост, мастера и исполнителей.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Добавьте операции, запчасти и при необходимости вложения.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Переведите заказ-наряд по этапам: диагностика, в работе, готов к контролю.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Механик выполнит контрольный осмотр.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Закройте ремонт только после разрешения выпуска.</w:t>
      </w:r>
    </w:p>
    <w:p>
      <w:pPr>
        <w:pStyle w:val="Heading2"/>
        <w:keepNext/>
      </w:pPr>
      <w:r>
        <w:t>12.2. Плановое ТО и карточка автобуса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Кнопка «Плановое ТО» создаёт план по дате или пробегу.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«Проверить сроки ТО» обновляет предупреждения по ближайшим обслуживаниям.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Карточка автобуса содержит паспорт, ремонты, ДТП/повреждения, операции, запчасти, фото, затраты и хронологию.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Из карточки доступны печатное досье и Excel-книга.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Допустимые вложения: PDF, JPG/PNG, DOCX и XLSX размером до 10 МиБ.</w:t>
      </w:r>
    </w:p>
    <w:p>
      <w:pPr>
        <w:pStyle w:val="Heading1"/>
        <w:keepNext/>
      </w:pPr>
      <w:r>
        <w:t>13. Табель, 1С, топливо и отчёты</w:t>
      </w:r>
    </w:p>
    <w:p>
      <w:pPr>
        <w:pStyle w:val="Heading2"/>
        <w:keepNext/>
      </w:pPr>
      <w:r>
        <w:t>13.1. Табель и выгрузка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Выберите месяц и сформируйте табель.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Проверьте часы, норму, сверхурочные, недоработку, ночные и праздничные.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Исправляйте исходные графики и наряды, а не итоговые цифры без основания.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Перед выгрузкой выберите формат и версию обмена: CSV, XML, JSON или Excel.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Сохраните файл и передайте его в 1С по принятому регламенту организации.</w:t>
      </w:r>
    </w:p>
    <w:p>
      <w:pPr>
        <w:pStyle w:val="Heading2"/>
        <w:keepNext/>
      </w:pPr>
      <w:r>
        <w:t>13.2. Топливо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</w:rPr>
        <w:t>Проверьте нормы расхода и остаток по автобусу.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</w:rPr>
        <w:t>Регистрируйте выдачу и заправки с датой, объёмом и ответственным.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</w:rPr>
        <w:t>После закрытия путевого листа сравните плановый и фактический расход.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</w:rPr>
        <w:t>Разбирайте аномалии, экономию и перерасход до закрытия периода.</w:t>
      </w:r>
    </w:p>
    <w:p>
      <w:pPr>
        <w:pStyle w:val="Heading2"/>
        <w:keepNext/>
      </w:pPr>
      <w:r>
        <w:t>13.3. Отчёты</w:t>
      </w:r>
    </w:p>
    <w:p>
      <w:r>
        <w:rPr>
          <w:rFonts w:ascii="Calibri" w:hAnsi="Calibri" w:eastAsia="Calibri"/>
        </w:rPr>
        <w:t>В разделе «Отчёты» выбирайте период и вид отчёта. Перед экспортом проверьте фильтры, количество строк и итоговые показатели. Excel-файлы открывайте после завершения загрузки браузером.</w:t>
      </w:r>
    </w:p>
    <w:p>
      <w:pPr>
        <w:pStyle w:val="Heading1"/>
        <w:keepNext/>
      </w:pPr>
      <w:r>
        <w:t>14. Нормативы, пользователи и аудит</w:t>
      </w:r>
    </w:p>
    <w:p>
      <w:pPr>
        <w:pStyle w:val="Heading2"/>
        <w:keepNext/>
      </w:pPr>
      <w:r>
        <w:t>14.1. Нормативы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Нормативы хранятся версиями с датами начала действия.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При изменении правил создавайте новую версию, не переписывайте прошлые значения.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После изменения выполните контрольную проверку тестового графика.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Перед промышленной эксплуатацией сверяйте значения с действующими Приказами Минтранса № 424 и № 390.</w:t>
      </w:r>
    </w:p>
    <w:p>
      <w:pPr>
        <w:pStyle w:val="Heading2"/>
        <w:keepNext/>
      </w:pPr>
      <w:r>
        <w:t>14.2. Пользователи и журнал аудита</w:t>
      </w:r>
    </w:p>
    <w:p>
      <w:pPr>
        <w:numPr>
          <w:ilvl w:val="0"/>
          <w:numId w:val="38"/>
        </w:numPr>
      </w:pPr>
      <w:r>
        <w:rPr>
          <w:rFonts w:ascii="Calibri" w:hAnsi="Calibri" w:eastAsia="Calibri"/>
        </w:rPr>
        <w:t>Создавайте отдельную учётную запись для каждого сотрудника.</w:t>
      </w:r>
    </w:p>
    <w:p>
      <w:pPr>
        <w:numPr>
          <w:ilvl w:val="0"/>
          <w:numId w:val="38"/>
        </w:numPr>
      </w:pPr>
      <w:r>
        <w:rPr>
          <w:rFonts w:ascii="Calibri" w:hAnsi="Calibri" w:eastAsia="Calibri"/>
        </w:rPr>
        <w:t>Назначайте минимально необходимую роль.</w:t>
      </w:r>
    </w:p>
    <w:p>
      <w:pPr>
        <w:numPr>
          <w:ilvl w:val="0"/>
          <w:numId w:val="38"/>
        </w:numPr>
      </w:pPr>
      <w:r>
        <w:rPr>
          <w:rFonts w:ascii="Calibri" w:hAnsi="Calibri" w:eastAsia="Calibri"/>
        </w:rPr>
        <w:t>Не передавайте пароль администратора другим пользователям.</w:t>
      </w:r>
    </w:p>
    <w:p>
      <w:pPr>
        <w:numPr>
          <w:ilvl w:val="0"/>
          <w:numId w:val="38"/>
        </w:numPr>
      </w:pPr>
      <w:r>
        <w:rPr>
          <w:rFonts w:ascii="Calibri" w:hAnsi="Calibri" w:eastAsia="Calibri"/>
        </w:rPr>
        <w:t>Журнал аудита используйте для поиска автора, времени и содержания изменений.</w:t>
      </w:r>
    </w:p>
    <w:p>
      <w:pPr>
        <w:numPr>
          <w:ilvl w:val="0"/>
          <w:numId w:val="38"/>
        </w:numPr>
      </w:pPr>
      <w:r>
        <w:rPr>
          <w:rFonts w:ascii="Calibri" w:hAnsi="Calibri" w:eastAsia="Calibri"/>
        </w:rPr>
        <w:t>При спорной ситуации сначала изучите аудит, затем восстанавливайте данные из резервной копии.</w:t>
      </w:r>
    </w:p>
    <w:p>
      <w:pPr>
        <w:pStyle w:val="Heading1"/>
        <w:keepNext/>
      </w:pPr>
      <w:r>
        <w:t>15. Резервное копирование, перенос и обновление</w:t>
      </w:r>
    </w:p>
    <w:p>
      <w:pPr>
        <w:pStyle w:val="Heading2"/>
        <w:keepNext/>
      </w:pPr>
      <w:r>
        <w:t>15.1. Резервная копия</w:t>
      </w:r>
    </w:p>
    <w:p>
      <w:pPr>
        <w:pStyle w:val="Heading2"/>
        <w:keepNext/>
      </w:pPr>
      <w:r>
        <w:t>Безопасное копирование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</w:rPr>
        <w:t>Попросите пользователей завершить работу.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</w:rPr>
        <w:t>Закройте окно сервера ATP Servis V2.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</w:rPr>
        <w:t>Скопируйте atp.db в отдельную папку и добавьте дату к имени копии.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</w:rPr>
        <w:t>Если используется ремонтный модуль, скопируйте также папку repair_uploads.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</w:rPr>
        <w:t>Запустите программу и убедитесь, что она открывается.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  <w:tcBorders>
              <w:left w:val="single" w:sz="18" w:color="D89B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89B00"/>
              </w:rPr>
              <w:t xml:space="preserve">Нельзя. </w:t>
            </w:r>
            <w:r>
              <w:rPr>
                <w:rFonts w:ascii="Calibri" w:hAnsi="Calibri" w:eastAsia="Calibri"/>
                <w:sz w:val="21"/>
              </w:rPr>
              <w:t>Не заменяйте и не копируйте рабочую базу во время записи данных. Не храните единственную резервную копию в той же папке и на том же диске.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15.2. Перенос на другой компьютер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</w:rPr>
        <w:t>Установите Python 3.11 или новее и включите Add Python to PATH.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</w:rPr>
        <w:t>Скопируйте папку программы целиком.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</w:rPr>
        <w:t>Выполните python -m pip install -r requirements.txt.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</w:rPr>
        <w:t>Запустите start.bat и откройте http://127.0.0.1:8001/.</w:t>
      </w:r>
    </w:p>
    <w:p>
      <w:pPr>
        <w:numPr>
          <w:ilvl w:val="0"/>
          <w:numId w:val="40"/>
        </w:numPr>
      </w:pPr>
      <w:r>
        <w:rPr>
          <w:rFonts w:ascii="Calibri" w:hAnsi="Calibri" w:eastAsia="Calibri"/>
        </w:rPr>
        <w:t>Проверьте маршруты, расписание, наряд и путевые листы.</w:t>
      </w:r>
    </w:p>
    <w:p>
      <w:pPr>
        <w:pStyle w:val="Heading1"/>
        <w:keepNext/>
      </w:pPr>
      <w:r>
        <w:t>16. Типовые ошибки и способы устранения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3000"/>
        <w:gridCol w:w="3840"/>
      </w:tblGrid>
      <w:tr>
        <w:trPr>
          <w:cantSplit/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Сообщение или симптом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Причина</w:t>
            </w:r>
          </w:p>
        </w:tc>
        <w:tc>
          <w:tcPr>
            <w:tcW w:type="dxa" w:w="3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 удаётся получить доступ к сайту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Сервер не запущен или окно закрыто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Запустите start.bat; оставьте окно открытым; обновите страницу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No module named uvicorn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 установлены зависимости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В папке программы выполните py -m pip install -r requirements.txt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Порт 8001 занят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Другой процесс использует порт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Закройте второй экземпляр или запустите py run.py --port 8002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 заданы периоды движения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Нет сохранённых периодов для маршрута и выбранного дня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Откройте «Настроить периоды», добавьте и сохраните периоды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В матрице по остановкам стоят тире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Рейсы созданы старой совместимой генерацией без trip_stop_times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Используйте «Предпросмотр генерации по остановкам» и «Применить расписание»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Карта не загружается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Нет доступа к OpenStreetMap или интернету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Проверьте сеть, firewall и tile.openstreetmap.org; обновите страницу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Кнопки работают по-старому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Браузер использует старый JavaScript из кеша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Нажмите Ctrl+F5; при необходимости закройте и заново откройте вкладку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Наряд не сформирован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Нет утверждённого расписания, графика или доступных назначений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Проверьте дату, утверждение, водителей, отсутствия и автобусы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Путевой лист не оформляется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Нет утверждённого наряда, медосмотра или техконтроля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Последовательно выполните три обязательных допуска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Автобус нельзя назначить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Активный ремонт, запрет выпуска или статус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Откройте карточку автобуса и завершите контроль/ремонт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Ошибка maintenance is not defined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В браузере осталась несовместимая версия ресурсов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8"/>
              </w:rPr>
              <w:t>Перезапустите сервер и выполните Ctrl+F5; если ошибка повторяется, сохраните снимок экрана и журнал консоли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left w:val="single" w:sz="18" w:color="2E74B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E74B5"/>
              </w:rPr>
              <w:t xml:space="preserve">Перед сообщением об ошибке. </w:t>
            </w:r>
            <w:r>
              <w:rPr>
                <w:rFonts w:ascii="Calibri" w:hAnsi="Calibri" w:eastAsia="Calibri"/>
                <w:sz w:val="21"/>
              </w:rPr>
              <w:t>Запишите дату и время, выбранный раздел, маршрут/дату, точный текст ошибки и последовательность действий. Сделайте снимок экрана, но не включайте в него пароли.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Контрольные чек-листы</w:t>
      </w:r>
    </w:p>
    <w:p>
      <w:pPr>
        <w:pStyle w:val="Heading2"/>
        <w:keepNext/>
      </w:pPr>
      <w:r>
        <w:t>17.1. Ежедневный чек-лист диспетчера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Открывается главная панель, нет критических уведомлений.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Расписание на дату утверждено и содержит поостановочное время.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Смены и назначения водителей заполнены.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Отпуска, больничные и другие отсутствия учтены.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Автобусы исправны и не находятся в активном ремонте.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Наряд сформирован, проверен и утверждён.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Медосмотр и техконтроль зарегистрированы.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Путевые листы оформлены и распечатаны.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</w:rPr>
        <w:t>Замены и отклонения зафиксированы.</w:t>
      </w:r>
    </w:p>
    <w:p>
      <w:pPr>
        <w:pStyle w:val="Heading2"/>
        <w:keepNext/>
      </w:pPr>
      <w:r>
        <w:t>17.2. Проверка нового маршрута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Паспорт маршрута заполнен.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Прямая и обратная трассы содержат все остановки в правильном порядке.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У остановок есть координаты, расстояния, времена перегонов и стоянок.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Линия на карте соответствует фактической трассе.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Периоды сохранены для будней, субботы и воскресенья.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Предпросмотр генерации не содержит критических ошибок.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После применения заполнены рейсы и поостановочная матрица.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Смены сформированы, назначения выполнены, проверки пройдены.</w:t>
      </w:r>
    </w:p>
    <w:p>
      <w:pPr>
        <w:numPr>
          <w:ilvl w:val="0"/>
          <w:numId w:val="42"/>
        </w:numPr>
      </w:pPr>
      <w:r>
        <w:rPr>
          <w:rFonts w:ascii="Calibri" w:hAnsi="Calibri" w:eastAsia="Calibri"/>
        </w:rPr>
        <w:t>Excel-экспорт и печатные формы открываются.</w:t>
      </w:r>
    </w:p>
    <w:p>
      <w:pPr>
        <w:pStyle w:val="Heading2"/>
        <w:keepNext/>
      </w:pPr>
      <w:r>
        <w:t>17.3. Проверка после обновления программы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Резервная копия atp.db и repair_uploads сделана до обновления.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Программа запускается через start.bat без ошибок.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Выполнено обновление страницы Ctrl+F5.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Открываются основные справочники и существующие данные.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Создаётся тестовый предпросмотр расписания без применения.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Печатные формы и Excel-файлы формируются.</w:t>
      </w:r>
    </w:p>
    <w:p>
      <w:pPr>
        <w:numPr>
          <w:ilvl w:val="0"/>
          <w:numId w:val="43"/>
        </w:numPr>
      </w:pPr>
      <w:r>
        <w:rPr>
          <w:rFonts w:ascii="Calibri" w:hAnsi="Calibri" w:eastAsia="Calibri"/>
        </w:rPr>
        <w:t>Журнал аудита доступен администратору.</w:t>
      </w:r>
    </w:p>
    <w:p>
      <w:pPr>
        <w:pStyle w:val="Heading1"/>
        <w:keepNext/>
      </w:pPr>
      <w:r>
        <w:t>Заключение</w:t>
      </w:r>
    </w:p>
    <w:p>
      <w:r>
        <w:rPr>
          <w:rFonts w:ascii="Calibri" w:hAnsi="Calibri" w:eastAsia="Calibri"/>
        </w:rPr>
        <w:t>ATP Servis V2 строит единый рабочий процесс от справочников и маршрута до ежедневного наряда, выпуска автобуса, путевого листа, табеля и отчётности. Надёжность результата зависит от порядка действий: сначала исходные данные, затем предпросмотр и проверка, после этого применение и утверждение.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8"/>
        <w:sz w:val="18"/>
      </w:rPr>
      <w:t xml:space="preserve">Версия 1.1  •  3 августа 2026  |  стр. </w:t>
    </w:r>
    <w:r>
      <w:rPr>
        <w:rFonts w:ascii="Calibri" w:hAnsi="Calibri" w:eastAsia="Calibri"/>
        <w:color w:val="5F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5F6B78"/>
        <w:sz w:val="17"/>
      </w:rPr>
      <w:t>ATP Servis V2  | 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/>
      <w:bCs/>
      <w:i/>
      <w:color w:val="5F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ote">
    <w:name w:val="Guide Note"/>
    <w:pPr>
      <w:spacing w:before="100" w:after="140"/>
      <w:ind w:left="144" w:right="144"/>
    </w:pPr>
    <w:rPr>
      <w:rFonts w:ascii="Calibri" w:hAnsi="Calibri"/>
      <w:sz w:val="21"/>
    </w:rPr>
  </w:style>
  <w:style w:type="paragraph" w:customStyle="1" w:styleId="GuideWarning">
    <w:name w:val="Guide Warning"/>
    <w:pPr>
      <w:spacing w:before="100" w:after="140"/>
      <w:ind w:left="144" w:right="144"/>
    </w:pPr>
    <w:rPr>
      <w:rFonts w:ascii="Calibri" w:hAnsi="Calibri"/>
      <w:sz w:val="21"/>
    </w:rPr>
  </w:style>
  <w:style w:type="paragraph" w:customStyle="1" w:styleId="GuideError">
    <w:name w:val="Guide Error"/>
    <w:pPr>
      <w:spacing w:before="100" w:after="140"/>
      <w:ind w:left="144" w:right="144"/>
    </w:pPr>
    <w:rPr>
      <w:rFonts w:ascii="Calibri" w:hAnsi="Calibri"/>
      <w:sz w:val="21"/>
    </w:rPr>
  </w:style>
  <w:style w:type="paragraph" w:customStyle="1" w:styleId="GuideSuccess">
    <w:name w:val="Guide Success"/>
    <w:pPr>
      <w:spacing w:before="100" w:after="140"/>
      <w:ind w:left="144" w:right="144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ATP Servis V2 — руководство пользователя</dc:title>
  <dc:subject>Подробная инструкция по эксплуатации локальной системы АТП</dc:subject>
  <dc:creator>ATP Servis V2</dc:creator>
  <cp:keywords>АТП, расписание, маршрут, наряд, путевой лист, ремонт, руководство</cp:keywords>
  <dc:description>Подготовлено для локальной сборки 1.1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