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18B" w:rsidRPr="000C55C5" w:rsidRDefault="00C1718B" w:rsidP="000C55C5">
      <w:pPr>
        <w:pStyle w:val="BasicParagraph"/>
        <w:tabs>
          <w:tab w:val="left" w:pos="440"/>
          <w:tab w:val="left" w:pos="680"/>
          <w:tab w:val="left" w:pos="1560"/>
          <w:tab w:val="left" w:pos="1820"/>
          <w:tab w:val="left" w:pos="2800"/>
          <w:tab w:val="left" w:pos="3080"/>
          <w:tab w:val="left" w:pos="3940"/>
          <w:tab w:val="left" w:pos="4220"/>
        </w:tabs>
        <w:jc w:val="center"/>
        <w:rPr>
          <w:rFonts w:ascii="Times New Roman" w:hAnsi="Times New Roman" w:cs="Times New Roman"/>
          <w:b/>
          <w:bCs/>
          <w:sz w:val="36"/>
          <w:szCs w:val="36"/>
        </w:rPr>
      </w:pPr>
      <w:r>
        <w:rPr>
          <w:rFonts w:ascii="Times New Roman" w:hAnsi="Times New Roman" w:cs="Times New Roman"/>
          <w:b/>
          <w:bCs/>
          <w:sz w:val="36"/>
          <w:szCs w:val="36"/>
        </w:rPr>
        <w:t xml:space="preserve">3.3 </w:t>
      </w:r>
      <w:r w:rsidRPr="00C1718B">
        <w:rPr>
          <w:rFonts w:ascii="Times New Roman" w:hAnsi="Times New Roman" w:cs="Times New Roman"/>
          <w:b/>
          <w:bCs/>
          <w:sz w:val="36"/>
          <w:szCs w:val="36"/>
        </w:rPr>
        <w:t>Tables</w:t>
      </w:r>
      <w:bookmarkStart w:id="0" w:name="_GoBack"/>
      <w:bookmarkEnd w:id="0"/>
    </w:p>
    <w:p w:rsidR="00C1718B" w:rsidRPr="00C1718B" w:rsidRDefault="00C1718B" w:rsidP="00C1718B">
      <w:pPr>
        <w:pStyle w:val="Question"/>
        <w:tabs>
          <w:tab w:val="left" w:pos="246"/>
          <w:tab w:val="left" w:pos="369"/>
          <w:tab w:val="left" w:pos="635"/>
          <w:tab w:val="left" w:pos="861"/>
          <w:tab w:val="left" w:pos="1742"/>
          <w:tab w:val="left" w:pos="1947"/>
          <w:tab w:val="left" w:pos="2870"/>
          <w:tab w:val="left" w:pos="3075"/>
          <w:tab w:val="left" w:pos="4038"/>
        </w:tabs>
        <w:ind w:left="0" w:firstLine="0"/>
        <w:jc w:val="center"/>
        <w:rPr>
          <w:sz w:val="24"/>
          <w:szCs w:val="24"/>
        </w:rPr>
      </w:pPr>
      <w:r w:rsidRPr="00C1718B">
        <w:rPr>
          <w:sz w:val="24"/>
          <w:szCs w:val="24"/>
        </w:rPr>
        <w:t>Practice Exercise – Easy</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1 – 5): </w:t>
      </w:r>
      <w:r>
        <w:rPr>
          <w:rFonts w:ascii="Times New Roman" w:hAnsi="Times New Roman" w:cs="Times New Roman"/>
          <w:i/>
          <w:iCs/>
          <w:sz w:val="20"/>
          <w:szCs w:val="20"/>
        </w:rPr>
        <w:t>Answer the questions based on the following information.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In a decathlon event, ten events are distributed in five groups </w:t>
      </w:r>
      <w:proofErr w:type="gramStart"/>
      <w:r>
        <w:rPr>
          <w:rFonts w:ascii="Times New Roman" w:hAnsi="Times New Roman" w:cs="Times New Roman"/>
          <w:sz w:val="20"/>
          <w:szCs w:val="20"/>
        </w:rPr>
        <w:t>-  Track</w:t>
      </w:r>
      <w:proofErr w:type="gramEnd"/>
      <w:r>
        <w:rPr>
          <w:rFonts w:ascii="Times New Roman" w:hAnsi="Times New Roman" w:cs="Times New Roman"/>
          <w:sz w:val="20"/>
          <w:szCs w:val="20"/>
        </w:rPr>
        <w:t xml:space="preserve">, Cycle, Jumping, Pool and Throwing. In each of the events the score is given to the </w:t>
      </w:r>
      <w:proofErr w:type="spellStart"/>
      <w:r>
        <w:rPr>
          <w:rFonts w:ascii="Times New Roman" w:hAnsi="Times New Roman" w:cs="Times New Roman"/>
          <w:sz w:val="20"/>
          <w:szCs w:val="20"/>
        </w:rPr>
        <w:t>athelets</w:t>
      </w:r>
      <w:proofErr w:type="spellEnd"/>
      <w:r>
        <w:rPr>
          <w:rFonts w:ascii="Times New Roman" w:hAnsi="Times New Roman" w:cs="Times New Roman"/>
          <w:sz w:val="20"/>
          <w:szCs w:val="20"/>
        </w:rPr>
        <w:t xml:space="preserve"> out of 10. The final score of an athlete is calculated in the following manner: First the group scores are calculated by averaging scores of the events within a group. The final score is simple average of the group scores. The table below shows the data of 10 athletes who took part in this event.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474"/>
        <w:gridCol w:w="384"/>
        <w:gridCol w:w="360"/>
        <w:gridCol w:w="360"/>
        <w:gridCol w:w="432"/>
        <w:gridCol w:w="372"/>
        <w:gridCol w:w="360"/>
        <w:gridCol w:w="360"/>
        <w:gridCol w:w="360"/>
        <w:gridCol w:w="468"/>
        <w:gridCol w:w="470"/>
        <w:gridCol w:w="590"/>
      </w:tblGrid>
      <w:tr w:rsidR="00C1718B">
        <w:tblPrEx>
          <w:tblCellMar>
            <w:top w:w="0" w:type="dxa"/>
            <w:left w:w="0" w:type="dxa"/>
            <w:bottom w:w="0" w:type="dxa"/>
            <w:right w:w="0" w:type="dxa"/>
          </w:tblCellMar>
        </w:tblPrEx>
        <w:trPr>
          <w:trHeight w:val="60"/>
        </w:trPr>
        <w:tc>
          <w:tcPr>
            <w:tcW w:w="474"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Athlete</w:t>
            </w:r>
          </w:p>
        </w:tc>
        <w:tc>
          <w:tcPr>
            <w:tcW w:w="1104"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Track</w:t>
            </w:r>
          </w:p>
        </w:tc>
        <w:tc>
          <w:tcPr>
            <w:tcW w:w="432"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Cycle</w:t>
            </w:r>
          </w:p>
        </w:tc>
        <w:tc>
          <w:tcPr>
            <w:tcW w:w="732"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Jumping</w:t>
            </w:r>
          </w:p>
        </w:tc>
        <w:tc>
          <w:tcPr>
            <w:tcW w:w="72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Pool</w:t>
            </w:r>
          </w:p>
        </w:tc>
        <w:tc>
          <w:tcPr>
            <w:tcW w:w="938"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Throw</w:t>
            </w:r>
          </w:p>
        </w:tc>
        <w:tc>
          <w:tcPr>
            <w:tcW w:w="590"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Final Score</w:t>
            </w:r>
          </w:p>
        </w:tc>
      </w:tr>
      <w:tr w:rsidR="00C1718B">
        <w:tblPrEx>
          <w:tblCellMar>
            <w:top w:w="0" w:type="dxa"/>
            <w:left w:w="0" w:type="dxa"/>
            <w:bottom w:w="0" w:type="dxa"/>
            <w:right w:w="0" w:type="dxa"/>
          </w:tblCellMar>
        </w:tblPrEx>
        <w:trPr>
          <w:trHeight w:val="60"/>
        </w:trPr>
        <w:tc>
          <w:tcPr>
            <w:tcW w:w="474" w:type="dxa"/>
            <w:vMerge/>
            <w:tcBorders>
              <w:top w:val="single" w:sz="8" w:space="0" w:color="000000"/>
              <w:left w:val="single" w:sz="8" w:space="0" w:color="000000"/>
              <w:bottom w:val="single" w:sz="8" w:space="0" w:color="000000"/>
              <w:right w:val="single" w:sz="8" w:space="0" w:color="000000"/>
            </w:tcBorders>
          </w:tcPr>
          <w:p w:rsidR="00C1718B" w:rsidRDefault="00C1718B">
            <w:pPr>
              <w:pStyle w:val="NoParagraphStyle"/>
              <w:spacing w:line="240" w:lineRule="auto"/>
              <w:textAlignment w:val="auto"/>
              <w:rPr>
                <w:rFonts w:ascii="Times New Roman" w:hAnsi="Times New Roman" w:cs="Mangal"/>
                <w:color w:val="auto"/>
                <w:lang w:val="en-IN"/>
              </w:rPr>
            </w:pPr>
          </w:p>
        </w:tc>
        <w:tc>
          <w:tcPr>
            <w:tcW w:w="3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T1</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T2</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T3</w:t>
            </w:r>
          </w:p>
        </w:tc>
        <w:tc>
          <w:tcPr>
            <w:tcW w:w="432" w:type="dxa"/>
            <w:vMerge/>
            <w:tcBorders>
              <w:top w:val="single" w:sz="8" w:space="0" w:color="000000"/>
              <w:left w:val="single" w:sz="8" w:space="0" w:color="000000"/>
              <w:bottom w:val="single" w:sz="8" w:space="0" w:color="000000"/>
              <w:right w:val="single" w:sz="8" w:space="0" w:color="000000"/>
            </w:tcBorders>
          </w:tcPr>
          <w:p w:rsidR="00C1718B" w:rsidRDefault="00C1718B">
            <w:pPr>
              <w:pStyle w:val="NoParagraphStyle"/>
              <w:spacing w:line="240" w:lineRule="auto"/>
              <w:textAlignment w:val="auto"/>
              <w:rPr>
                <w:rFonts w:ascii="Times New Roman" w:hAnsi="Times New Roman" w:cs="Mangal"/>
                <w:color w:val="auto"/>
                <w:lang w:val="en-IN"/>
              </w:rPr>
            </w:pP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J1</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J2</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P1</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P2</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Th1</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Th2</w:t>
            </w:r>
          </w:p>
        </w:tc>
        <w:tc>
          <w:tcPr>
            <w:tcW w:w="590" w:type="dxa"/>
            <w:vMerge/>
            <w:tcBorders>
              <w:top w:val="single" w:sz="8" w:space="0" w:color="000000"/>
              <w:left w:val="single" w:sz="8" w:space="0" w:color="000000"/>
              <w:bottom w:val="single" w:sz="8" w:space="0" w:color="000000"/>
              <w:right w:val="single" w:sz="8" w:space="0" w:color="000000"/>
            </w:tcBorders>
          </w:tcPr>
          <w:p w:rsidR="00C1718B" w:rsidRDefault="00C1718B">
            <w:pPr>
              <w:pStyle w:val="NoParagraphStyle"/>
              <w:spacing w:line="240" w:lineRule="auto"/>
              <w:textAlignment w:val="auto"/>
              <w:rPr>
                <w:rFonts w:ascii="Times New Roman" w:hAnsi="Times New Roman" w:cs="Mangal"/>
                <w:color w:val="auto"/>
                <w:lang w:val="en-IN"/>
              </w:rPr>
            </w:pPr>
          </w:p>
        </w:tc>
      </w:tr>
      <w:tr w:rsidR="00C1718B">
        <w:tblPrEx>
          <w:tblCellMar>
            <w:top w:w="0" w:type="dxa"/>
            <w:left w:w="0" w:type="dxa"/>
            <w:bottom w:w="0" w:type="dxa"/>
            <w:right w:w="0" w:type="dxa"/>
          </w:tblCellMar>
        </w:tblPrEx>
        <w:trPr>
          <w:trHeight w:val="60"/>
        </w:trPr>
        <w:tc>
          <w:tcPr>
            <w:tcW w:w="4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6"/>
                <w:szCs w:val="16"/>
              </w:rPr>
              <w:t>A1</w:t>
            </w:r>
          </w:p>
        </w:tc>
        <w:tc>
          <w:tcPr>
            <w:tcW w:w="3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9.7</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9.3</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9.62</w:t>
            </w:r>
          </w:p>
        </w:tc>
      </w:tr>
      <w:tr w:rsidR="00C1718B">
        <w:tblPrEx>
          <w:tblCellMar>
            <w:top w:w="0" w:type="dxa"/>
            <w:left w:w="0" w:type="dxa"/>
            <w:bottom w:w="0" w:type="dxa"/>
            <w:right w:w="0" w:type="dxa"/>
          </w:tblCellMar>
        </w:tblPrEx>
        <w:trPr>
          <w:trHeight w:val="60"/>
        </w:trPr>
        <w:tc>
          <w:tcPr>
            <w:tcW w:w="4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6"/>
                <w:szCs w:val="16"/>
              </w:rPr>
              <w:t>E1</w:t>
            </w:r>
          </w:p>
        </w:tc>
        <w:tc>
          <w:tcPr>
            <w:tcW w:w="3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9.7</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9.9</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9.7</w:t>
            </w: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9.61</w:t>
            </w:r>
          </w:p>
        </w:tc>
      </w:tr>
      <w:tr w:rsidR="00C1718B">
        <w:tblPrEx>
          <w:tblCellMar>
            <w:top w:w="0" w:type="dxa"/>
            <w:left w:w="0" w:type="dxa"/>
            <w:bottom w:w="0" w:type="dxa"/>
            <w:right w:w="0" w:type="dxa"/>
          </w:tblCellMar>
        </w:tblPrEx>
        <w:trPr>
          <w:trHeight w:val="60"/>
        </w:trPr>
        <w:tc>
          <w:tcPr>
            <w:tcW w:w="4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6"/>
                <w:szCs w:val="16"/>
              </w:rPr>
              <w:t>E2</w:t>
            </w:r>
          </w:p>
        </w:tc>
        <w:tc>
          <w:tcPr>
            <w:tcW w:w="3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w:t>
            </w: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9.60</w:t>
            </w:r>
          </w:p>
        </w:tc>
      </w:tr>
      <w:tr w:rsidR="00C1718B">
        <w:tblPrEx>
          <w:tblCellMar>
            <w:top w:w="0" w:type="dxa"/>
            <w:left w:w="0" w:type="dxa"/>
            <w:bottom w:w="0" w:type="dxa"/>
            <w:right w:w="0" w:type="dxa"/>
          </w:tblCellMar>
        </w:tblPrEx>
        <w:trPr>
          <w:trHeight w:val="60"/>
        </w:trPr>
        <w:tc>
          <w:tcPr>
            <w:tcW w:w="4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6"/>
                <w:szCs w:val="16"/>
              </w:rPr>
              <w:t>E3</w:t>
            </w:r>
          </w:p>
        </w:tc>
        <w:tc>
          <w:tcPr>
            <w:tcW w:w="3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9.7</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9.9</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9.7</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9.2</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9.59</w:t>
            </w:r>
          </w:p>
        </w:tc>
      </w:tr>
      <w:tr w:rsidR="00C1718B">
        <w:tblPrEx>
          <w:tblCellMar>
            <w:top w:w="0" w:type="dxa"/>
            <w:left w:w="0" w:type="dxa"/>
            <w:bottom w:w="0" w:type="dxa"/>
            <w:right w:w="0" w:type="dxa"/>
          </w:tblCellMar>
        </w:tblPrEx>
        <w:trPr>
          <w:trHeight w:val="60"/>
        </w:trPr>
        <w:tc>
          <w:tcPr>
            <w:tcW w:w="4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6"/>
                <w:szCs w:val="16"/>
              </w:rPr>
              <w:t>E4</w:t>
            </w:r>
          </w:p>
        </w:tc>
        <w:tc>
          <w:tcPr>
            <w:tcW w:w="3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9.7</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9.7</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9.3</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9.3</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9.58</w:t>
            </w:r>
          </w:p>
        </w:tc>
      </w:tr>
      <w:tr w:rsidR="00C1718B">
        <w:tblPrEx>
          <w:tblCellMar>
            <w:top w:w="0" w:type="dxa"/>
            <w:left w:w="0" w:type="dxa"/>
            <w:bottom w:w="0" w:type="dxa"/>
            <w:right w:w="0" w:type="dxa"/>
          </w:tblCellMar>
        </w:tblPrEx>
        <w:trPr>
          <w:trHeight w:val="60"/>
        </w:trPr>
        <w:tc>
          <w:tcPr>
            <w:tcW w:w="4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6"/>
                <w:szCs w:val="16"/>
              </w:rPr>
              <w:t>A2</w:t>
            </w:r>
          </w:p>
        </w:tc>
        <w:tc>
          <w:tcPr>
            <w:tcW w:w="3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8.9</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8.5</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10</w:t>
            </w: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9.7</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9.55</w:t>
            </w:r>
          </w:p>
        </w:tc>
      </w:tr>
      <w:tr w:rsidR="00C1718B">
        <w:tblPrEx>
          <w:tblCellMar>
            <w:top w:w="0" w:type="dxa"/>
            <w:left w:w="0" w:type="dxa"/>
            <w:bottom w:w="0" w:type="dxa"/>
            <w:right w:w="0" w:type="dxa"/>
          </w:tblCellMar>
        </w:tblPrEx>
        <w:trPr>
          <w:trHeight w:val="60"/>
        </w:trPr>
        <w:tc>
          <w:tcPr>
            <w:tcW w:w="4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6"/>
                <w:szCs w:val="16"/>
              </w:rPr>
              <w:t>E5</w:t>
            </w:r>
          </w:p>
        </w:tc>
        <w:tc>
          <w:tcPr>
            <w:tcW w:w="3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9.0</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10</w:t>
            </w: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9.7</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9.0</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9.2</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9.50</w:t>
            </w:r>
          </w:p>
        </w:tc>
      </w:tr>
      <w:tr w:rsidR="00C1718B">
        <w:tblPrEx>
          <w:tblCellMar>
            <w:top w:w="0" w:type="dxa"/>
            <w:left w:w="0" w:type="dxa"/>
            <w:bottom w:w="0" w:type="dxa"/>
            <w:right w:w="0" w:type="dxa"/>
          </w:tblCellMar>
        </w:tblPrEx>
        <w:trPr>
          <w:trHeight w:val="60"/>
        </w:trPr>
        <w:tc>
          <w:tcPr>
            <w:tcW w:w="4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6"/>
                <w:szCs w:val="16"/>
              </w:rPr>
              <w:t>E6</w:t>
            </w:r>
          </w:p>
        </w:tc>
        <w:tc>
          <w:tcPr>
            <w:tcW w:w="3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9.9</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9.9</w:t>
            </w: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8.2</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9.3</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9.2</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9.3</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9.43</w:t>
            </w:r>
          </w:p>
        </w:tc>
      </w:tr>
      <w:tr w:rsidR="00C1718B">
        <w:tblPrEx>
          <w:tblCellMar>
            <w:top w:w="0" w:type="dxa"/>
            <w:left w:w="0" w:type="dxa"/>
            <w:bottom w:w="0" w:type="dxa"/>
            <w:right w:w="0" w:type="dxa"/>
          </w:tblCellMar>
        </w:tblPrEx>
        <w:trPr>
          <w:trHeight w:val="60"/>
        </w:trPr>
        <w:tc>
          <w:tcPr>
            <w:tcW w:w="4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6"/>
                <w:szCs w:val="16"/>
              </w:rPr>
              <w:t>E7</w:t>
            </w:r>
          </w:p>
        </w:tc>
        <w:tc>
          <w:tcPr>
            <w:tcW w:w="3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8.3</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9.0</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9.3</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9.39</w:t>
            </w:r>
          </w:p>
        </w:tc>
      </w:tr>
      <w:tr w:rsidR="00C1718B">
        <w:tblPrEx>
          <w:tblCellMar>
            <w:top w:w="0" w:type="dxa"/>
            <w:left w:w="0" w:type="dxa"/>
            <w:bottom w:w="0" w:type="dxa"/>
            <w:right w:w="0" w:type="dxa"/>
          </w:tblCellMar>
        </w:tblPrEx>
        <w:trPr>
          <w:trHeight w:val="60"/>
        </w:trPr>
        <w:tc>
          <w:tcPr>
            <w:tcW w:w="4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6"/>
                <w:szCs w:val="16"/>
              </w:rPr>
              <w:t>A3</w:t>
            </w:r>
          </w:p>
        </w:tc>
        <w:tc>
          <w:tcPr>
            <w:tcW w:w="3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9.7</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9.9</w:t>
            </w: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8.5</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9.4</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9.2</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9.1</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8.7</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9.6</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9.37</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jc w:val="center"/>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 Athletes from Asia</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E - </w:t>
      </w:r>
      <w:proofErr w:type="spellStart"/>
      <w:r>
        <w:rPr>
          <w:rFonts w:ascii="Times New Roman" w:hAnsi="Times New Roman" w:cs="Times New Roman"/>
          <w:sz w:val="20"/>
          <w:szCs w:val="20"/>
        </w:rPr>
        <w:t>Athetes</w:t>
      </w:r>
      <w:proofErr w:type="spellEnd"/>
      <w:r>
        <w:rPr>
          <w:rFonts w:ascii="Times New Roman" w:hAnsi="Times New Roman" w:cs="Times New Roman"/>
          <w:sz w:val="20"/>
          <w:szCs w:val="20"/>
        </w:rPr>
        <w:t xml:space="preserve"> from Europe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 What was the score of athlete E2 in the event Th2?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9.4</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 9.65</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9.7</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9.8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2. How many European athletes have </w:t>
      </w:r>
      <w:proofErr w:type="spellStart"/>
      <w:r>
        <w:rPr>
          <w:rFonts w:ascii="Times New Roman" w:hAnsi="Times New Roman" w:cs="Times New Roman"/>
          <w:sz w:val="20"/>
          <w:szCs w:val="20"/>
        </w:rPr>
        <w:t>atleast</w:t>
      </w:r>
      <w:proofErr w:type="spellEnd"/>
      <w:r>
        <w:rPr>
          <w:rFonts w:ascii="Times New Roman" w:hAnsi="Times New Roman" w:cs="Times New Roman"/>
          <w:sz w:val="20"/>
          <w:szCs w:val="20"/>
        </w:rPr>
        <w:t xml:space="preserve"> 9.5 points in </w:t>
      </w:r>
      <w:proofErr w:type="spellStart"/>
      <w:r>
        <w:rPr>
          <w:rFonts w:ascii="Times New Roman" w:hAnsi="Times New Roman" w:cs="Times New Roman"/>
          <w:sz w:val="20"/>
          <w:szCs w:val="20"/>
        </w:rPr>
        <w:t>atleast</w:t>
      </w:r>
      <w:proofErr w:type="spellEnd"/>
      <w:r>
        <w:rPr>
          <w:rFonts w:ascii="Times New Roman" w:hAnsi="Times New Roman" w:cs="Times New Roman"/>
          <w:sz w:val="20"/>
          <w:szCs w:val="20"/>
        </w:rPr>
        <w:t xml:space="preserve"> one event of each group?</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 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4</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3. Suppose E5, E6, E7 and A3 have a group score of 10 in the events of Jumping, </w:t>
      </w:r>
      <w:proofErr w:type="gramStart"/>
      <w:r>
        <w:rPr>
          <w:rFonts w:ascii="Times New Roman" w:hAnsi="Times New Roman" w:cs="Times New Roman"/>
          <w:sz w:val="20"/>
          <w:szCs w:val="20"/>
        </w:rPr>
        <w:t>then</w:t>
      </w:r>
      <w:proofErr w:type="gramEnd"/>
      <w:r>
        <w:rPr>
          <w:rFonts w:ascii="Times New Roman" w:hAnsi="Times New Roman" w:cs="Times New Roman"/>
          <w:sz w:val="20"/>
          <w:szCs w:val="20"/>
        </w:rPr>
        <w:t xml:space="preserve"> their standing in increasing order of score would be: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E6 &lt; A3 &lt; E5 &lt; E7</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A3 &lt; E6 &lt; E5 &lt; E7</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E5 &lt; E6 &lt; A3 &lt; E7</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A3 &lt; E5 &lt; E7 &lt; E6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 xml:space="preserve">4. The winner of decathlon is decided in a peculiar way. The athletes who have a group score of 9.3 or above in each group are short listed. Now the athlete with the </w:t>
      </w:r>
      <w:proofErr w:type="spellStart"/>
      <w:r>
        <w:rPr>
          <w:rFonts w:ascii="Times New Roman" w:hAnsi="Times New Roman" w:cs="Times New Roman"/>
          <w:sz w:val="20"/>
          <w:szCs w:val="20"/>
        </w:rPr>
        <w:t>higest</w:t>
      </w:r>
      <w:proofErr w:type="spellEnd"/>
      <w:r>
        <w:rPr>
          <w:rFonts w:ascii="Times New Roman" w:hAnsi="Times New Roman" w:cs="Times New Roman"/>
          <w:sz w:val="20"/>
          <w:szCs w:val="20"/>
        </w:rPr>
        <w:t xml:space="preserve"> group score in </w:t>
      </w:r>
      <w:proofErr w:type="gramStart"/>
      <w:r>
        <w:rPr>
          <w:rFonts w:ascii="Times New Roman" w:hAnsi="Times New Roman" w:cs="Times New Roman"/>
          <w:sz w:val="20"/>
          <w:szCs w:val="20"/>
        </w:rPr>
        <w:t>the  track</w:t>
      </w:r>
      <w:proofErr w:type="gramEnd"/>
      <w:r>
        <w:rPr>
          <w:rFonts w:ascii="Times New Roman" w:hAnsi="Times New Roman" w:cs="Times New Roman"/>
          <w:sz w:val="20"/>
          <w:szCs w:val="20"/>
        </w:rPr>
        <w:t xml:space="preserve"> group is awarded the gold medal. Who got the gold medal?</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E2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E3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A1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5. The organizers decided to give 1 chance to each of the athletes to improve their score in exactly 1 event of their choice. Each athlete got a score of 10 in that event they choose (in order to maximize their final score). Who will have the highest final score now?</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A1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E3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E2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6 – 8): </w:t>
      </w:r>
      <w:r>
        <w:rPr>
          <w:rFonts w:ascii="Times New Roman" w:hAnsi="Times New Roman" w:cs="Times New Roman"/>
          <w:i/>
          <w:iCs/>
          <w:sz w:val="20"/>
          <w:szCs w:val="20"/>
        </w:rPr>
        <w:t xml:space="preserve">Answer the questions based on the following information.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sz w:val="20"/>
          <w:szCs w:val="20"/>
        </w:rPr>
        <w:t>A company stores information about its employees in a hard disk. Due to virus some of the data is lost and only the following data could be recovered.</w:t>
      </w:r>
    </w:p>
    <w:tbl>
      <w:tblPr>
        <w:tblW w:w="0" w:type="auto"/>
        <w:tblInd w:w="80" w:type="dxa"/>
        <w:tblLayout w:type="fixed"/>
        <w:tblCellMar>
          <w:left w:w="0" w:type="dxa"/>
          <w:right w:w="0" w:type="dxa"/>
        </w:tblCellMar>
        <w:tblLook w:val="0000" w:firstRow="0" w:lastRow="0" w:firstColumn="0" w:lastColumn="0" w:noHBand="0" w:noVBand="0"/>
      </w:tblPr>
      <w:tblGrid>
        <w:gridCol w:w="993"/>
        <w:gridCol w:w="993"/>
        <w:gridCol w:w="994"/>
        <w:gridCol w:w="993"/>
        <w:gridCol w:w="993"/>
      </w:tblGrid>
      <w:tr w:rsidR="00C1718B">
        <w:tblPrEx>
          <w:tblCellMar>
            <w:top w:w="0" w:type="dxa"/>
            <w:left w:w="0" w:type="dxa"/>
            <w:bottom w:w="0" w:type="dxa"/>
            <w:right w:w="0" w:type="dxa"/>
          </w:tblCellMar>
        </w:tblPrEx>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2980"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20"/>
                <w:szCs w:val="20"/>
              </w:rPr>
              <w:t>Qualification</w:t>
            </w:r>
          </w:p>
        </w:tc>
        <w:tc>
          <w:tcPr>
            <w:tcW w:w="993"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20"/>
                <w:szCs w:val="20"/>
              </w:rPr>
              <w:t>Total</w:t>
            </w:r>
          </w:p>
        </w:tc>
      </w:tr>
      <w:tr w:rsidR="00C1718B">
        <w:tblPrEx>
          <w:tblCellMar>
            <w:top w:w="0" w:type="dxa"/>
            <w:left w:w="0" w:type="dxa"/>
            <w:bottom w:w="0" w:type="dxa"/>
            <w:right w:w="0" w:type="dxa"/>
          </w:tblCellMar>
        </w:tblPrEx>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20"/>
                <w:szCs w:val="20"/>
              </w:rPr>
              <w:t>UG</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20"/>
                <w:szCs w:val="20"/>
              </w:rPr>
              <w:t>Grad.</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20"/>
                <w:szCs w:val="20"/>
              </w:rPr>
              <w:t>PG</w:t>
            </w:r>
          </w:p>
        </w:tc>
        <w:tc>
          <w:tcPr>
            <w:tcW w:w="993" w:type="dxa"/>
            <w:vMerge/>
            <w:tcBorders>
              <w:top w:val="single" w:sz="8" w:space="0" w:color="000000"/>
              <w:left w:val="single" w:sz="8" w:space="0" w:color="000000"/>
              <w:bottom w:val="single" w:sz="8" w:space="0" w:color="000000"/>
              <w:right w:val="single" w:sz="8" w:space="0" w:color="000000"/>
            </w:tcBorders>
          </w:tcPr>
          <w:p w:rsidR="00C1718B" w:rsidRDefault="00C1718B">
            <w:pPr>
              <w:pStyle w:val="NoParagraphStyle"/>
              <w:spacing w:line="240" w:lineRule="auto"/>
              <w:textAlignment w:val="auto"/>
              <w:rPr>
                <w:rFonts w:ascii="Times New Roman" w:hAnsi="Times New Roman" w:cs="Mangal"/>
                <w:color w:val="auto"/>
                <w:lang w:val="en-IN"/>
              </w:rPr>
            </w:pPr>
          </w:p>
        </w:tc>
      </w:tr>
      <w:tr w:rsidR="00C1718B">
        <w:tblPrEx>
          <w:tblCellMar>
            <w:top w:w="0" w:type="dxa"/>
            <w:left w:w="0" w:type="dxa"/>
            <w:bottom w:w="0" w:type="dxa"/>
            <w:right w:w="0" w:type="dxa"/>
          </w:tblCellMar>
        </w:tblPrEx>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20"/>
                <w:szCs w:val="20"/>
              </w:rPr>
              <w:t>DTP's</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20"/>
                <w:szCs w:val="20"/>
              </w:rPr>
              <w:t>50</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r>
      <w:tr w:rsidR="00C1718B">
        <w:tblPrEx>
          <w:tblCellMar>
            <w:top w:w="0" w:type="dxa"/>
            <w:left w:w="0" w:type="dxa"/>
            <w:bottom w:w="0" w:type="dxa"/>
            <w:right w:w="0" w:type="dxa"/>
          </w:tblCellMar>
        </w:tblPrEx>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20"/>
                <w:szCs w:val="20"/>
              </w:rPr>
              <w:t>SME's</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20"/>
                <w:szCs w:val="20"/>
              </w:rPr>
              <w:t>96</w:t>
            </w:r>
          </w:p>
        </w:tc>
      </w:tr>
      <w:tr w:rsidR="00C1718B">
        <w:tblPrEx>
          <w:tblCellMar>
            <w:top w:w="0" w:type="dxa"/>
            <w:left w:w="0" w:type="dxa"/>
            <w:bottom w:w="0" w:type="dxa"/>
            <w:right w:w="0" w:type="dxa"/>
          </w:tblCellMar>
        </w:tblPrEx>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20"/>
                <w:szCs w:val="20"/>
              </w:rPr>
              <w:t>Total</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20"/>
                <w:szCs w:val="20"/>
              </w:rPr>
              <w:t>54</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Sunil remembered the following points about the data as well:</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 One third of the DTP operators are UG.</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II. 40% of the employees are SME's.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III. Half of the total number of employees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PG.</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6. How many DTP operators are Grad's?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48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 46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54</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7. What is the number of SME's who are Grad's?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28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 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60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50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8. What fraction of PG employees are SME's?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a. 60</w:t>
      </w:r>
      <w:proofErr w:type="gramEnd"/>
      <w:r>
        <w:rPr>
          <w:rFonts w:ascii="Times New Roman" w:hAnsi="Times New Roman" w:cs="Times New Roman"/>
          <w:sz w:val="20"/>
          <w:szCs w:val="20"/>
        </w:rPr>
        <w:t xml:space="preserve">%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b. 48.25</w:t>
      </w:r>
      <w:proofErr w:type="gramEnd"/>
      <w:r>
        <w:rPr>
          <w:rFonts w:ascii="Times New Roman" w:hAnsi="Times New Roman" w:cs="Times New Roman"/>
          <w:sz w:val="20"/>
          <w:szCs w:val="20"/>
        </w:rPr>
        <w: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c. 37.5</w:t>
      </w:r>
      <w:proofErr w:type="gramEnd"/>
      <w:r>
        <w:rPr>
          <w:rFonts w:ascii="Times New Roman" w:hAnsi="Times New Roman" w:cs="Times New Roman"/>
          <w:sz w:val="20"/>
          <w:szCs w:val="20"/>
        </w:rPr>
        <w: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d. 58.33</w:t>
      </w:r>
      <w:proofErr w:type="gramEnd"/>
      <w:r>
        <w:rPr>
          <w:rFonts w:ascii="Times New Roman" w:hAnsi="Times New Roman" w:cs="Times New Roman"/>
          <w:sz w:val="20"/>
          <w:szCs w:val="20"/>
        </w:rPr>
        <w: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9 – 12): </w:t>
      </w:r>
      <w:r>
        <w:rPr>
          <w:rFonts w:ascii="Times New Roman" w:hAnsi="Times New Roman" w:cs="Times New Roman"/>
          <w:i/>
          <w:iCs/>
          <w:sz w:val="20"/>
          <w:szCs w:val="20"/>
        </w:rPr>
        <w:t xml:space="preserve">Answer the questions based on the following information.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The table below shows the trend of pollution in India in terms of 3 different variants viz. Air pollution, Water pollution and Noise pollution. The total pollution in the country is the total of these 3 pollution types.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sz w:val="20"/>
          <w:szCs w:val="20"/>
        </w:rPr>
        <w:lastRenderedPageBreak/>
        <w:t>All the values are given in million particles per cm cube (</w:t>
      </w:r>
      <w:proofErr w:type="spellStart"/>
      <w:r>
        <w:rPr>
          <w:rFonts w:ascii="Times New Roman" w:hAnsi="Times New Roman" w:cs="Times New Roman"/>
          <w:sz w:val="20"/>
          <w:szCs w:val="20"/>
        </w:rPr>
        <w:t>mpcc</w:t>
      </w:r>
      <w:proofErr w:type="spellEnd"/>
      <w:r>
        <w:rPr>
          <w:rFonts w:ascii="Times New Roman" w:hAnsi="Times New Roman" w:cs="Times New Roman"/>
          <w:sz w:val="20"/>
          <w:szCs w:val="20"/>
        </w:rPr>
        <w:t>).</w:t>
      </w:r>
      <w:r>
        <w:rPr>
          <w:rFonts w:ascii="Times New Roman" w:hAnsi="Times New Roman" w:cs="Times New Roman"/>
          <w:b/>
          <w:bCs/>
          <w:sz w:val="20"/>
          <w:szCs w:val="20"/>
        </w:rPr>
        <w:t xml:space="preserve">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596"/>
        <w:gridCol w:w="552"/>
        <w:gridCol w:w="612"/>
        <w:gridCol w:w="542"/>
      </w:tblGrid>
      <w:tr w:rsidR="00C1718B">
        <w:tblPrEx>
          <w:tblCellMar>
            <w:top w:w="0" w:type="dxa"/>
            <w:left w:w="0" w:type="dxa"/>
            <w:bottom w:w="0" w:type="dxa"/>
            <w:right w:w="0" w:type="dxa"/>
          </w:tblCellMar>
        </w:tblPrEx>
        <w:trPr>
          <w:trHeight w:val="60"/>
        </w:trPr>
        <w:tc>
          <w:tcPr>
            <w:tcW w:w="5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Year</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Air</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Water</w:t>
            </w:r>
          </w:p>
        </w:tc>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Noise</w:t>
            </w:r>
          </w:p>
        </w:tc>
      </w:tr>
      <w:tr w:rsidR="00C1718B">
        <w:tblPrEx>
          <w:tblCellMar>
            <w:top w:w="0" w:type="dxa"/>
            <w:left w:w="0" w:type="dxa"/>
            <w:bottom w:w="0" w:type="dxa"/>
            <w:right w:w="0" w:type="dxa"/>
          </w:tblCellMar>
        </w:tblPrEx>
        <w:trPr>
          <w:trHeight w:val="60"/>
        </w:trPr>
        <w:tc>
          <w:tcPr>
            <w:tcW w:w="5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1901</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1.91</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0.83</w:t>
            </w:r>
          </w:p>
        </w:tc>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r>
      <w:tr w:rsidR="00C1718B">
        <w:tblPrEx>
          <w:tblCellMar>
            <w:top w:w="0" w:type="dxa"/>
            <w:left w:w="0" w:type="dxa"/>
            <w:bottom w:w="0" w:type="dxa"/>
            <w:right w:w="0" w:type="dxa"/>
          </w:tblCellMar>
        </w:tblPrEx>
        <w:trPr>
          <w:trHeight w:val="60"/>
        </w:trPr>
        <w:tc>
          <w:tcPr>
            <w:tcW w:w="5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1911</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4.80</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2.22</w:t>
            </w:r>
          </w:p>
        </w:tc>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r>
      <w:tr w:rsidR="00C1718B">
        <w:tblPrEx>
          <w:tblCellMar>
            <w:top w:w="0" w:type="dxa"/>
            <w:left w:w="0" w:type="dxa"/>
            <w:bottom w:w="0" w:type="dxa"/>
            <w:right w:w="0" w:type="dxa"/>
          </w:tblCellMar>
        </w:tblPrEx>
        <w:trPr>
          <w:trHeight w:val="60"/>
        </w:trPr>
        <w:tc>
          <w:tcPr>
            <w:tcW w:w="5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1921</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8.37</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4.23</w:t>
            </w:r>
          </w:p>
        </w:tc>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0.19</w:t>
            </w:r>
          </w:p>
        </w:tc>
      </w:tr>
      <w:tr w:rsidR="00C1718B">
        <w:tblPrEx>
          <w:tblCellMar>
            <w:top w:w="0" w:type="dxa"/>
            <w:left w:w="0" w:type="dxa"/>
            <w:bottom w:w="0" w:type="dxa"/>
            <w:right w:w="0" w:type="dxa"/>
          </w:tblCellMar>
        </w:tblPrEx>
        <w:trPr>
          <w:trHeight w:val="60"/>
        </w:trPr>
        <w:tc>
          <w:tcPr>
            <w:tcW w:w="5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1931</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14.94</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6.95</w:t>
            </w:r>
          </w:p>
        </w:tc>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0.51</w:t>
            </w:r>
          </w:p>
        </w:tc>
      </w:tr>
      <w:tr w:rsidR="00C1718B">
        <w:tblPrEx>
          <w:tblCellMar>
            <w:top w:w="0" w:type="dxa"/>
            <w:left w:w="0" w:type="dxa"/>
            <w:bottom w:w="0" w:type="dxa"/>
            <w:right w:w="0" w:type="dxa"/>
          </w:tblCellMar>
        </w:tblPrEx>
        <w:trPr>
          <w:trHeight w:val="60"/>
        </w:trPr>
        <w:tc>
          <w:tcPr>
            <w:tcW w:w="5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1941</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19.47</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8.69</w:t>
            </w:r>
          </w:p>
        </w:tc>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0.78</w:t>
            </w:r>
          </w:p>
        </w:tc>
      </w:tr>
      <w:tr w:rsidR="00C1718B">
        <w:tblPrEx>
          <w:tblCellMar>
            <w:top w:w="0" w:type="dxa"/>
            <w:left w:w="0" w:type="dxa"/>
            <w:bottom w:w="0" w:type="dxa"/>
            <w:right w:w="0" w:type="dxa"/>
          </w:tblCellMar>
        </w:tblPrEx>
        <w:trPr>
          <w:trHeight w:val="60"/>
        </w:trPr>
        <w:tc>
          <w:tcPr>
            <w:tcW w:w="5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1951</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22.56</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11.73</w:t>
            </w:r>
          </w:p>
        </w:tc>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1.10</w:t>
            </w:r>
          </w:p>
        </w:tc>
      </w:tr>
      <w:tr w:rsidR="00C1718B">
        <w:tblPrEx>
          <w:tblCellMar>
            <w:top w:w="0" w:type="dxa"/>
            <w:left w:w="0" w:type="dxa"/>
            <w:bottom w:w="0" w:type="dxa"/>
            <w:right w:w="0" w:type="dxa"/>
          </w:tblCellMar>
        </w:tblPrEx>
        <w:trPr>
          <w:trHeight w:val="60"/>
        </w:trPr>
        <w:tc>
          <w:tcPr>
            <w:tcW w:w="5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1961</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28.17</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12.74</w:t>
            </w:r>
          </w:p>
        </w:tc>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1.47</w:t>
            </w:r>
          </w:p>
        </w:tc>
      </w:tr>
      <w:tr w:rsidR="00C1718B">
        <w:tblPrEx>
          <w:tblCellMar>
            <w:top w:w="0" w:type="dxa"/>
            <w:left w:w="0" w:type="dxa"/>
            <w:bottom w:w="0" w:type="dxa"/>
            <w:right w:w="0" w:type="dxa"/>
          </w:tblCellMar>
        </w:tblPrEx>
        <w:trPr>
          <w:trHeight w:val="60"/>
        </w:trPr>
        <w:tc>
          <w:tcPr>
            <w:tcW w:w="5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1971</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32.31</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15.11</w:t>
            </w:r>
          </w:p>
        </w:tc>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1.73</w:t>
            </w:r>
          </w:p>
        </w:tc>
      </w:tr>
      <w:tr w:rsidR="00C1718B">
        <w:tblPrEx>
          <w:tblCellMar>
            <w:top w:w="0" w:type="dxa"/>
            <w:left w:w="0" w:type="dxa"/>
            <w:bottom w:w="0" w:type="dxa"/>
            <w:right w:w="0" w:type="dxa"/>
          </w:tblCellMar>
        </w:tblPrEx>
        <w:trPr>
          <w:trHeight w:val="60"/>
        </w:trPr>
        <w:tc>
          <w:tcPr>
            <w:tcW w:w="5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1981</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35.69</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16.70</w:t>
            </w:r>
          </w:p>
        </w:tc>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2.03</w:t>
            </w:r>
          </w:p>
        </w:tc>
      </w:tr>
      <w:tr w:rsidR="00C1718B">
        <w:tblPrEx>
          <w:tblCellMar>
            <w:top w:w="0" w:type="dxa"/>
            <w:left w:w="0" w:type="dxa"/>
            <w:bottom w:w="0" w:type="dxa"/>
            <w:right w:w="0" w:type="dxa"/>
          </w:tblCellMar>
        </w:tblPrEx>
        <w:trPr>
          <w:trHeight w:val="60"/>
        </w:trPr>
        <w:tc>
          <w:tcPr>
            <w:tcW w:w="5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1991</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45.91</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18.13</w:t>
            </w:r>
          </w:p>
        </w:tc>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2.37</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9. In the next decade the air pollution increase by 20%, water pollution by 30% and the noise pollution by 15%, then the total pollution in </w:t>
      </w:r>
      <w:proofErr w:type="spellStart"/>
      <w:r>
        <w:rPr>
          <w:rFonts w:ascii="Times New Roman" w:hAnsi="Times New Roman" w:cs="Times New Roman"/>
          <w:sz w:val="20"/>
          <w:szCs w:val="20"/>
        </w:rPr>
        <w:t>mpcc</w:t>
      </w:r>
      <w:proofErr w:type="spellEnd"/>
      <w:r>
        <w:rPr>
          <w:rFonts w:ascii="Times New Roman" w:hAnsi="Times New Roman" w:cs="Times New Roman"/>
          <w:sz w:val="20"/>
          <w:szCs w:val="20"/>
        </w:rPr>
        <w:t xml:space="preserve"> is: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78.32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90.66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81.38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10. In which year the percentage share of water pollution in the total pollution is the least?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1941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1911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1961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11. Which of the following statements is false?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Percentage share of air pollution in total pollution was highest in 1901.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Noise pollutions percentage share has increased till 1981.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In 1951, the percentage share of water pollution in total</w:t>
      </w:r>
      <w:r>
        <w:rPr>
          <w:rFonts w:ascii="Times New Roman" w:hAnsi="Times New Roman" w:cs="Times New Roman"/>
          <w:sz w:val="20"/>
          <w:szCs w:val="20"/>
        </w:rPr>
        <w:t xml:space="preserve"> </w:t>
      </w:r>
      <w:r>
        <w:rPr>
          <w:rFonts w:ascii="Times New Roman" w:hAnsi="Times New Roman" w:cs="Times New Roman"/>
          <w:sz w:val="20"/>
          <w:szCs w:val="20"/>
        </w:rPr>
        <w:t>pollution was highest.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d. </w:t>
      </w:r>
      <w:r>
        <w:rPr>
          <w:rFonts w:ascii="Times New Roman" w:hAnsi="Times New Roman" w:cs="Times New Roman"/>
          <w:sz w:val="20"/>
          <w:szCs w:val="20"/>
        </w:rPr>
        <w:tab/>
        <w:t>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12. Which of the following statements is/are true?</w:t>
      </w:r>
    </w:p>
    <w:p w:rsidR="00C1718B" w:rsidRDefault="00C1718B" w:rsidP="00C1718B">
      <w:pPr>
        <w:pStyle w:val="BasicParagraph"/>
        <w:tabs>
          <w:tab w:val="left" w:pos="440"/>
          <w:tab w:val="left" w:pos="680"/>
          <w:tab w:val="left" w:pos="80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Air pollution showed a GR of 2300 (approx.</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from 1901 to 1991.</w:t>
      </w:r>
    </w:p>
    <w:p w:rsidR="00C1718B" w:rsidRDefault="00C1718B" w:rsidP="00C1718B">
      <w:pPr>
        <w:pStyle w:val="BasicParagraph"/>
        <w:tabs>
          <w:tab w:val="left" w:pos="440"/>
          <w:tab w:val="left" w:pos="680"/>
          <w:tab w:val="left" w:pos="80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Pr>
          <w:rFonts w:ascii="Times New Roman" w:hAnsi="Times New Roman" w:cs="Times New Roman"/>
          <w:sz w:val="20"/>
          <w:szCs w:val="20"/>
        </w:rPr>
        <w:tab/>
        <w:t>From 1931 to 1961 total increased by 69.91%.</w:t>
      </w:r>
    </w:p>
    <w:p w:rsidR="00C1718B" w:rsidRDefault="00C1718B" w:rsidP="00C1718B">
      <w:pPr>
        <w:pStyle w:val="BasicParagraph"/>
        <w:tabs>
          <w:tab w:val="left" w:pos="440"/>
          <w:tab w:val="left" w:pos="680"/>
          <w:tab w:val="left" w:pos="80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III.</w:t>
      </w:r>
      <w:r>
        <w:rPr>
          <w:rFonts w:ascii="Times New Roman" w:hAnsi="Times New Roman" w:cs="Times New Roman"/>
          <w:sz w:val="20"/>
          <w:szCs w:val="20"/>
        </w:rPr>
        <w:tab/>
        <w:t>The annual growth rate of TP is 25.81%.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Only I</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I and III</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II and III</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them is 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13 – 15): </w:t>
      </w:r>
      <w:r>
        <w:rPr>
          <w:rFonts w:ascii="Times New Roman" w:hAnsi="Times New Roman" w:cs="Times New Roman"/>
          <w:i/>
          <w:iCs/>
          <w:sz w:val="20"/>
          <w:szCs w:val="20"/>
        </w:rPr>
        <w:t xml:space="preserve">Answer the questions based on the following information.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Trident Exports Limited manufactures towels for one of the leading retail chain on the world. It has 8 manufacturing facilities viz. MU1 to MU8, 6 warehouses viz. WH1 to WH6 and 8 airports viz. AP1to AP8. The towels are manufactured in the manufacturing facilities and then transported in trucks to the warehouses. From the warehouses they are packed and again transported to the airports for shipping it to the retail chain.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The Table 1 below shows the cost of a truck for transporting towels from each manufacturing unit to each warehouse. Table 2 shows the cost of a truck for transporting the towels from each warehouse to each of the airports.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sz w:val="20"/>
          <w:szCs w:val="20"/>
        </w:rPr>
        <w:t xml:space="preserve"> </w:t>
      </w:r>
    </w:p>
    <w:tbl>
      <w:tblPr>
        <w:tblW w:w="0" w:type="auto"/>
        <w:tblInd w:w="80" w:type="dxa"/>
        <w:tblLayout w:type="fixed"/>
        <w:tblCellMar>
          <w:left w:w="0" w:type="dxa"/>
          <w:right w:w="0" w:type="dxa"/>
        </w:tblCellMar>
        <w:tblLook w:val="0000" w:firstRow="0" w:lastRow="0" w:firstColumn="0" w:lastColumn="0" w:noHBand="0" w:noVBand="0"/>
      </w:tblPr>
      <w:tblGrid>
        <w:gridCol w:w="522"/>
        <w:gridCol w:w="696"/>
        <w:gridCol w:w="684"/>
        <w:gridCol w:w="709"/>
        <w:gridCol w:w="710"/>
        <w:gridCol w:w="709"/>
        <w:gridCol w:w="710"/>
      </w:tblGrid>
      <w:tr w:rsidR="00C1718B">
        <w:tblPrEx>
          <w:tblCellMar>
            <w:top w:w="0" w:type="dxa"/>
            <w:left w:w="0" w:type="dxa"/>
            <w:bottom w:w="0" w:type="dxa"/>
            <w:right w:w="0" w:type="dxa"/>
          </w:tblCellMar>
        </w:tblPrEx>
        <w:trPr>
          <w:trHeight w:val="60"/>
        </w:trPr>
        <w:tc>
          <w:tcPr>
            <w:tcW w:w="4740" w:type="dxa"/>
            <w:gridSpan w:val="7"/>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Table 1</w:t>
            </w:r>
          </w:p>
        </w:tc>
      </w:tr>
      <w:tr w:rsidR="00C1718B">
        <w:tblPrEx>
          <w:tblCellMar>
            <w:top w:w="0" w:type="dxa"/>
            <w:left w:w="0" w:type="dxa"/>
            <w:bottom w:w="0" w:type="dxa"/>
            <w:right w:w="0" w:type="dxa"/>
          </w:tblCellMar>
        </w:tblPrEx>
        <w:trPr>
          <w:trHeight w:val="60"/>
        </w:trPr>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WH1</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WH2</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WH3</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WH4</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WH5</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WH6</w:t>
            </w:r>
          </w:p>
        </w:tc>
      </w:tr>
      <w:tr w:rsidR="00C1718B">
        <w:tblPrEx>
          <w:tblCellMar>
            <w:top w:w="0" w:type="dxa"/>
            <w:left w:w="0" w:type="dxa"/>
            <w:bottom w:w="0" w:type="dxa"/>
            <w:right w:w="0" w:type="dxa"/>
          </w:tblCellMar>
        </w:tblPrEx>
        <w:trPr>
          <w:trHeight w:val="60"/>
        </w:trPr>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MU1</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6483.21</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5589.85</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7819.51</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6671.23</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9045.40</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5177.73</w:t>
            </w:r>
          </w:p>
        </w:tc>
      </w:tr>
      <w:tr w:rsidR="00C1718B">
        <w:tblPrEx>
          <w:tblCellMar>
            <w:top w:w="0" w:type="dxa"/>
            <w:left w:w="0" w:type="dxa"/>
            <w:bottom w:w="0" w:type="dxa"/>
            <w:right w:w="0" w:type="dxa"/>
          </w:tblCellMar>
        </w:tblPrEx>
        <w:trPr>
          <w:trHeight w:val="60"/>
        </w:trPr>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MU2</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4545.57</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8380.60</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8348.36</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6800.37</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9343.92</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8750.71</w:t>
            </w:r>
          </w:p>
        </w:tc>
      </w:tr>
      <w:tr w:rsidR="00C1718B">
        <w:tblPrEx>
          <w:tblCellMar>
            <w:top w:w="0" w:type="dxa"/>
            <w:left w:w="0" w:type="dxa"/>
            <w:bottom w:w="0" w:type="dxa"/>
            <w:right w:w="0" w:type="dxa"/>
          </w:tblCellMar>
        </w:tblPrEx>
        <w:trPr>
          <w:trHeight w:val="60"/>
        </w:trPr>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MU3</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8870.75</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4339.55</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2860.23</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9340.36</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788.98</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8452.11</w:t>
            </w:r>
          </w:p>
        </w:tc>
      </w:tr>
      <w:tr w:rsidR="00C1718B">
        <w:tblPrEx>
          <w:tblCellMar>
            <w:top w:w="0" w:type="dxa"/>
            <w:left w:w="0" w:type="dxa"/>
            <w:bottom w:w="0" w:type="dxa"/>
            <w:right w:w="0" w:type="dxa"/>
          </w:tblCellMar>
        </w:tblPrEx>
        <w:trPr>
          <w:trHeight w:val="60"/>
        </w:trPr>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MU4</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5394.11</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3540.41</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5867.66</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3195.53</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4308.90</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7700.79</w:t>
            </w:r>
          </w:p>
        </w:tc>
      </w:tr>
      <w:tr w:rsidR="00C1718B">
        <w:tblPrEx>
          <w:tblCellMar>
            <w:top w:w="0" w:type="dxa"/>
            <w:left w:w="0" w:type="dxa"/>
            <w:bottom w:w="0" w:type="dxa"/>
            <w:right w:w="0" w:type="dxa"/>
          </w:tblCellMar>
        </w:tblPrEx>
        <w:trPr>
          <w:trHeight w:val="60"/>
        </w:trPr>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MU5</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1582.80</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3476.12</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5367.39</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9305.17</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6805.56</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558.44</w:t>
            </w:r>
          </w:p>
        </w:tc>
      </w:tr>
      <w:tr w:rsidR="00C1718B">
        <w:tblPrEx>
          <w:tblCellMar>
            <w:top w:w="0" w:type="dxa"/>
            <w:left w:w="0" w:type="dxa"/>
            <w:bottom w:w="0" w:type="dxa"/>
            <w:right w:w="0" w:type="dxa"/>
          </w:tblCellMar>
        </w:tblPrEx>
        <w:trPr>
          <w:trHeight w:val="60"/>
        </w:trPr>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MU6</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4907.78</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826.85</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9265.64</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6771.98</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5210.73</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2692.81</w:t>
            </w:r>
          </w:p>
        </w:tc>
      </w:tr>
      <w:tr w:rsidR="00C1718B">
        <w:tblPrEx>
          <w:tblCellMar>
            <w:top w:w="0" w:type="dxa"/>
            <w:left w:w="0" w:type="dxa"/>
            <w:bottom w:w="0" w:type="dxa"/>
            <w:right w:w="0" w:type="dxa"/>
          </w:tblCellMar>
        </w:tblPrEx>
        <w:trPr>
          <w:trHeight w:val="60"/>
        </w:trPr>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MU7</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1925.97</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2336.94</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6407.70</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1978.29</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7784.85</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7112.09</w:t>
            </w:r>
          </w:p>
        </w:tc>
      </w:tr>
      <w:tr w:rsidR="00C1718B">
        <w:tblPrEx>
          <w:tblCellMar>
            <w:top w:w="0" w:type="dxa"/>
            <w:left w:w="0" w:type="dxa"/>
            <w:bottom w:w="0" w:type="dxa"/>
            <w:right w:w="0" w:type="dxa"/>
          </w:tblCellMar>
        </w:tblPrEx>
        <w:trPr>
          <w:trHeight w:val="60"/>
        </w:trPr>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MU8</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3474.69</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6769.92</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2222.28</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6405.99</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8576.69</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8988.94</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jc w:val="center"/>
        <w:rPr>
          <w:rFonts w:ascii="Times New Roman" w:hAnsi="Times New Roman" w:cs="Times New Roman"/>
          <w:b/>
          <w:bCs/>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486"/>
        <w:gridCol w:w="684"/>
        <w:gridCol w:w="684"/>
        <w:gridCol w:w="708"/>
        <w:gridCol w:w="684"/>
        <w:gridCol w:w="696"/>
        <w:gridCol w:w="686"/>
      </w:tblGrid>
      <w:tr w:rsidR="00C1718B">
        <w:tblPrEx>
          <w:tblCellMar>
            <w:top w:w="0" w:type="dxa"/>
            <w:left w:w="0" w:type="dxa"/>
            <w:bottom w:w="0" w:type="dxa"/>
            <w:right w:w="0" w:type="dxa"/>
          </w:tblCellMar>
        </w:tblPrEx>
        <w:trPr>
          <w:trHeight w:val="60"/>
        </w:trPr>
        <w:tc>
          <w:tcPr>
            <w:tcW w:w="4628" w:type="dxa"/>
            <w:gridSpan w:val="7"/>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Table 2</w:t>
            </w:r>
          </w:p>
        </w:tc>
      </w:tr>
      <w:tr w:rsidR="00C1718B">
        <w:tblPrEx>
          <w:tblCellMar>
            <w:top w:w="0" w:type="dxa"/>
            <w:left w:w="0" w:type="dxa"/>
            <w:bottom w:w="0" w:type="dxa"/>
            <w:right w:w="0" w:type="dxa"/>
          </w:tblCellMar>
        </w:tblPrEx>
        <w:trPr>
          <w:trHeight w:val="60"/>
        </w:trPr>
        <w:tc>
          <w:tcPr>
            <w:tcW w:w="4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WH1</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WH2</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WH3</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WH4</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WH5</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WH6</w:t>
            </w:r>
          </w:p>
        </w:tc>
      </w:tr>
      <w:tr w:rsidR="00C1718B">
        <w:tblPrEx>
          <w:tblCellMar>
            <w:top w:w="0" w:type="dxa"/>
            <w:left w:w="0" w:type="dxa"/>
            <w:bottom w:w="0" w:type="dxa"/>
            <w:right w:w="0" w:type="dxa"/>
          </w:tblCellMar>
        </w:tblPrEx>
        <w:trPr>
          <w:trHeight w:val="60"/>
        </w:trPr>
        <w:tc>
          <w:tcPr>
            <w:tcW w:w="4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AP1</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7680.56</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4351.79</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9240.63</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1639.98</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5766.20</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2573.87</w:t>
            </w:r>
          </w:p>
        </w:tc>
      </w:tr>
      <w:tr w:rsidR="00C1718B">
        <w:tblPrEx>
          <w:tblCellMar>
            <w:top w:w="0" w:type="dxa"/>
            <w:left w:w="0" w:type="dxa"/>
            <w:bottom w:w="0" w:type="dxa"/>
            <w:right w:w="0" w:type="dxa"/>
          </w:tblCellMar>
        </w:tblPrEx>
        <w:trPr>
          <w:trHeight w:val="60"/>
        </w:trPr>
        <w:tc>
          <w:tcPr>
            <w:tcW w:w="4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AP2</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6371.23</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4076.77</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317.50</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8506.97</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6499.79</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9170.00</w:t>
            </w:r>
          </w:p>
        </w:tc>
      </w:tr>
      <w:tr w:rsidR="00C1718B">
        <w:tblPrEx>
          <w:tblCellMar>
            <w:top w:w="0" w:type="dxa"/>
            <w:left w:w="0" w:type="dxa"/>
            <w:bottom w:w="0" w:type="dxa"/>
            <w:right w:w="0" w:type="dxa"/>
          </w:tblCellMar>
        </w:tblPrEx>
        <w:trPr>
          <w:trHeight w:val="60"/>
        </w:trPr>
        <w:tc>
          <w:tcPr>
            <w:tcW w:w="4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AP3</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3756.51</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4651.46</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7388.66</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7011.34</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8991.36</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2749.10</w:t>
            </w:r>
          </w:p>
        </w:tc>
      </w:tr>
      <w:tr w:rsidR="00C1718B">
        <w:tblPrEx>
          <w:tblCellMar>
            <w:top w:w="0" w:type="dxa"/>
            <w:left w:w="0" w:type="dxa"/>
            <w:bottom w:w="0" w:type="dxa"/>
            <w:right w:w="0" w:type="dxa"/>
          </w:tblCellMar>
        </w:tblPrEx>
        <w:trPr>
          <w:trHeight w:val="60"/>
        </w:trPr>
        <w:tc>
          <w:tcPr>
            <w:tcW w:w="4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AP4</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5739.36</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9807.40</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3867.32</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2260.85</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3956.82</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2921.79</w:t>
            </w:r>
          </w:p>
        </w:tc>
      </w:tr>
      <w:tr w:rsidR="00C1718B">
        <w:tblPrEx>
          <w:tblCellMar>
            <w:top w:w="0" w:type="dxa"/>
            <w:left w:w="0" w:type="dxa"/>
            <w:bottom w:w="0" w:type="dxa"/>
            <w:right w:w="0" w:type="dxa"/>
          </w:tblCellMar>
        </w:tblPrEx>
        <w:trPr>
          <w:trHeight w:val="60"/>
        </w:trPr>
        <w:tc>
          <w:tcPr>
            <w:tcW w:w="4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AP5</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4976.79</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4152.06</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646.73</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4952.54</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7308.14</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5340.85</w:t>
            </w:r>
          </w:p>
        </w:tc>
      </w:tr>
      <w:tr w:rsidR="00C1718B">
        <w:tblPrEx>
          <w:tblCellMar>
            <w:top w:w="0" w:type="dxa"/>
            <w:left w:w="0" w:type="dxa"/>
            <w:bottom w:w="0" w:type="dxa"/>
            <w:right w:w="0" w:type="dxa"/>
          </w:tblCellMar>
        </w:tblPrEx>
        <w:trPr>
          <w:trHeight w:val="60"/>
        </w:trPr>
        <w:tc>
          <w:tcPr>
            <w:tcW w:w="4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AP6</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4634.25</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7514.23</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9863.22</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2226.02</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3364.58</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7877.44</w:t>
            </w:r>
          </w:p>
        </w:tc>
      </w:tr>
      <w:tr w:rsidR="00C1718B">
        <w:tblPrEx>
          <w:tblCellMar>
            <w:top w:w="0" w:type="dxa"/>
            <w:left w:w="0" w:type="dxa"/>
            <w:bottom w:w="0" w:type="dxa"/>
            <w:right w:w="0" w:type="dxa"/>
          </w:tblCellMar>
        </w:tblPrEx>
        <w:trPr>
          <w:trHeight w:val="60"/>
        </w:trPr>
        <w:tc>
          <w:tcPr>
            <w:tcW w:w="4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AP7</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6202.52</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9981.14</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7740.76</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4800.79</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1786.42</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8980.75</w:t>
            </w:r>
          </w:p>
        </w:tc>
      </w:tr>
      <w:tr w:rsidR="00C1718B">
        <w:tblPrEx>
          <w:tblCellMar>
            <w:top w:w="0" w:type="dxa"/>
            <w:left w:w="0" w:type="dxa"/>
            <w:bottom w:w="0" w:type="dxa"/>
            <w:right w:w="0" w:type="dxa"/>
          </w:tblCellMar>
        </w:tblPrEx>
        <w:trPr>
          <w:trHeight w:val="60"/>
        </w:trPr>
        <w:tc>
          <w:tcPr>
            <w:tcW w:w="4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AP8</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3833.38</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2628.00</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8605.47</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6643.53</w:t>
            </w:r>
          </w:p>
        </w:tc>
        <w:tc>
          <w:tcPr>
            <w:tcW w:w="6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953.79</w:t>
            </w:r>
          </w:p>
        </w:tc>
        <w:tc>
          <w:tcPr>
            <w:tcW w:w="6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7384.39</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jc w:val="center"/>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13. What is the least cost of sending a truck of towels from any manufacturing unit to any warehouse?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472.66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558.44</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788.98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14. How many different ways are there to transport one truck from a </w:t>
      </w:r>
      <w:proofErr w:type="spellStart"/>
      <w:r>
        <w:rPr>
          <w:rFonts w:ascii="Times New Roman" w:hAnsi="Times New Roman" w:cs="Times New Roman"/>
          <w:sz w:val="20"/>
          <w:szCs w:val="20"/>
        </w:rPr>
        <w:t>manufacturist</w:t>
      </w:r>
      <w:proofErr w:type="spellEnd"/>
      <w:r>
        <w:rPr>
          <w:rFonts w:ascii="Times New Roman" w:hAnsi="Times New Roman" w:cs="Times New Roman"/>
          <w:sz w:val="20"/>
          <w:szCs w:val="20"/>
        </w:rPr>
        <w:t xml:space="preserve"> to airport?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384</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512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216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15. What is the least cost of sending a truck from any a warehouse to an airport?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317.50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519.63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c.</w:t>
      </w:r>
      <w:r>
        <w:rPr>
          <w:rFonts w:ascii="Times New Roman" w:hAnsi="Times New Roman" w:cs="Times New Roman"/>
          <w:sz w:val="20"/>
          <w:szCs w:val="20"/>
        </w:rPr>
        <w:tab/>
        <w:t>646.73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208.66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16 – 20): </w:t>
      </w:r>
      <w:r>
        <w:rPr>
          <w:rFonts w:ascii="Times New Roman" w:hAnsi="Times New Roman" w:cs="Times New Roman"/>
          <w:i/>
          <w:iCs/>
          <w:sz w:val="20"/>
          <w:szCs w:val="20"/>
        </w:rPr>
        <w:t xml:space="preserve">Answer the questions based on the following information.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sz w:val="20"/>
          <w:szCs w:val="20"/>
        </w:rPr>
        <w:t xml:space="preserve">The table below shows the number of one day international matches played by 30 cricketers against 9 different nations and all the matches played against other nations apart from these 7 </w:t>
      </w:r>
      <w:proofErr w:type="gramStart"/>
      <w:r>
        <w:rPr>
          <w:rFonts w:ascii="Times New Roman" w:hAnsi="Times New Roman" w:cs="Times New Roman"/>
          <w:sz w:val="20"/>
          <w:szCs w:val="20"/>
        </w:rPr>
        <w:t>have</w:t>
      </w:r>
      <w:proofErr w:type="gramEnd"/>
      <w:r>
        <w:rPr>
          <w:rFonts w:ascii="Times New Roman" w:hAnsi="Times New Roman" w:cs="Times New Roman"/>
          <w:sz w:val="20"/>
          <w:szCs w:val="20"/>
        </w:rPr>
        <w:t xml:space="preserve"> been listed under the column of others. The table also shows the total number of matches played by these 30 cricketers.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 </w:t>
      </w:r>
    </w:p>
    <w:tbl>
      <w:tblPr>
        <w:tblW w:w="0" w:type="auto"/>
        <w:tblInd w:w="80" w:type="dxa"/>
        <w:tblLayout w:type="fixed"/>
        <w:tblCellMar>
          <w:left w:w="0" w:type="dxa"/>
          <w:right w:w="0" w:type="dxa"/>
        </w:tblCellMar>
        <w:tblLook w:val="0000" w:firstRow="0" w:lastRow="0" w:firstColumn="0" w:lastColumn="0" w:noHBand="0" w:noVBand="0"/>
      </w:tblPr>
      <w:tblGrid>
        <w:gridCol w:w="1544"/>
        <w:gridCol w:w="816"/>
        <w:gridCol w:w="600"/>
        <w:gridCol w:w="744"/>
        <w:gridCol w:w="612"/>
        <w:gridCol w:w="636"/>
        <w:gridCol w:w="612"/>
        <w:gridCol w:w="744"/>
        <w:gridCol w:w="780"/>
        <w:gridCol w:w="924"/>
        <w:gridCol w:w="960"/>
        <w:gridCol w:w="602"/>
      </w:tblGrid>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Australia</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India</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England</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South Africa</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Sri Lanka</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West Indies</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New Zealand</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Pakistan</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Zimbabwe</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Bangladesh</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Total</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Sachin</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Ind</w:t>
            </w:r>
            <w:proofErr w:type="spellEnd"/>
            <w:r>
              <w:rPr>
                <w:rFonts w:ascii="Times New Roman" w:hAnsi="Times New Roman" w:cs="Times New Roman"/>
                <w:sz w:val="16"/>
                <w:szCs w:val="16"/>
              </w:rPr>
              <w:t>)</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71</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37</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57</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84</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39</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42</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69</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12</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463</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Mahela</w:t>
            </w:r>
            <w:proofErr w:type="spellEnd"/>
            <w:r>
              <w:rPr>
                <w:rFonts w:ascii="Times New Roman" w:hAnsi="Times New Roman" w:cs="Times New Roman"/>
                <w:sz w:val="16"/>
                <w:szCs w:val="16"/>
              </w:rPr>
              <w:t xml:space="preserve"> (SL)</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56</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87</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47</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42</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22</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50</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67</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29</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26</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446</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Sanath</w:t>
            </w:r>
            <w:proofErr w:type="spellEnd"/>
            <w:r>
              <w:rPr>
                <w:rFonts w:ascii="Times New Roman" w:hAnsi="Times New Roman" w:cs="Times New Roman"/>
                <w:sz w:val="16"/>
                <w:szCs w:val="16"/>
              </w:rPr>
              <w:t xml:space="preserve"> (SL)</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47</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89</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44</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30</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47</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82</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22</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445</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Sangakkara</w:t>
            </w:r>
            <w:proofErr w:type="spellEnd"/>
            <w:r>
              <w:rPr>
                <w:rFonts w:ascii="Times New Roman" w:hAnsi="Times New Roman" w:cs="Times New Roman"/>
                <w:sz w:val="16"/>
                <w:szCs w:val="16"/>
              </w:rPr>
              <w:t xml:space="preserve"> (SL)</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44</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76</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44</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20</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47</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56</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21</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31</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402</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Afridi</w:t>
            </w:r>
            <w:proofErr w:type="spellEnd"/>
            <w:r>
              <w:rPr>
                <w:rFonts w:ascii="Times New Roman" w:hAnsi="Times New Roman" w:cs="Times New Roman"/>
                <w:sz w:val="16"/>
                <w:szCs w:val="16"/>
              </w:rPr>
              <w:t xml:space="preserve"> (Pak)</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44</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67</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26</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72</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41</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38</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31</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21</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396</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Inzamam</w:t>
            </w:r>
            <w:proofErr w:type="spellEnd"/>
            <w:r>
              <w:rPr>
                <w:rFonts w:ascii="Times New Roman" w:hAnsi="Times New Roman" w:cs="Times New Roman"/>
                <w:sz w:val="16"/>
                <w:szCs w:val="16"/>
              </w:rPr>
              <w:t xml:space="preserve"> (Pak)</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67</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37</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63</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48</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45</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26</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16</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378</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Ponting</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Aus</w:t>
            </w:r>
            <w:proofErr w:type="spellEnd"/>
            <w:r>
              <w:rPr>
                <w:rFonts w:ascii="Times New Roman" w:hAnsi="Times New Roman" w:cs="Times New Roman"/>
                <w:sz w:val="16"/>
                <w:szCs w:val="16"/>
              </w:rPr>
              <w:t>)</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59</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39</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48</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46</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45</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51</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21</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14</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375</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Akram</w:t>
            </w:r>
            <w:proofErr w:type="spellEnd"/>
            <w:r>
              <w:rPr>
                <w:rFonts w:ascii="Times New Roman" w:hAnsi="Times New Roman" w:cs="Times New Roman"/>
                <w:sz w:val="16"/>
                <w:szCs w:val="16"/>
              </w:rPr>
              <w:t xml:space="preserve"> (Pak)</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49</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48</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32</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24</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59</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64</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38</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356</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Murali</w:t>
            </w:r>
            <w:proofErr w:type="spellEnd"/>
            <w:r>
              <w:rPr>
                <w:rFonts w:ascii="Times New Roman" w:hAnsi="Times New Roman" w:cs="Times New Roman"/>
                <w:sz w:val="16"/>
                <w:szCs w:val="16"/>
              </w:rPr>
              <w:t xml:space="preserve"> (SL)</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63</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18</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32</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27</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41</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65</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31</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17</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350</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Dravid</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Ind</w:t>
            </w:r>
            <w:proofErr w:type="spellEnd"/>
            <w:r>
              <w:rPr>
                <w:rFonts w:ascii="Times New Roman" w:hAnsi="Times New Roman" w:cs="Times New Roman"/>
                <w:sz w:val="16"/>
                <w:szCs w:val="16"/>
              </w:rPr>
              <w:t>)</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30</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36</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46</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31</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58</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32</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10</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344</w:t>
            </w:r>
          </w:p>
        </w:tc>
      </w:tr>
      <w:tr w:rsidR="00C1718B">
        <w:tblPrEx>
          <w:tblCellMar>
            <w:top w:w="0" w:type="dxa"/>
            <w:left w:w="0" w:type="dxa"/>
            <w:bottom w:w="0" w:type="dxa"/>
            <w:right w:w="0" w:type="dxa"/>
          </w:tblCellMar>
        </w:tblPrEx>
        <w:trPr>
          <w:trHeight w:val="27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Azhar</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Ind</w:t>
            </w:r>
            <w:proofErr w:type="spellEnd"/>
            <w:r>
              <w:rPr>
                <w:rFonts w:ascii="Times New Roman" w:hAnsi="Times New Roman" w:cs="Times New Roman"/>
                <w:sz w:val="16"/>
                <w:szCs w:val="16"/>
              </w:rPr>
              <w:t>)</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24</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33</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53</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64</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22</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334</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Kallis</w:t>
            </w:r>
            <w:proofErr w:type="spellEnd"/>
            <w:r>
              <w:rPr>
                <w:rFonts w:ascii="Times New Roman" w:hAnsi="Times New Roman" w:cs="Times New Roman"/>
                <w:sz w:val="16"/>
                <w:szCs w:val="16"/>
              </w:rPr>
              <w:t xml:space="preserve"> (SA)</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50</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37</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38</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36</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45</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42</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14</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328</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Waugh (</w:t>
            </w:r>
            <w:proofErr w:type="spellStart"/>
            <w:r>
              <w:rPr>
                <w:rFonts w:ascii="Times New Roman" w:hAnsi="Times New Roman" w:cs="Times New Roman"/>
                <w:sz w:val="16"/>
                <w:szCs w:val="16"/>
              </w:rPr>
              <w:t>Aus</w:t>
            </w:r>
            <w:proofErr w:type="spellEnd"/>
            <w:r>
              <w:rPr>
                <w:rFonts w:ascii="Times New Roman" w:hAnsi="Times New Roman" w:cs="Times New Roman"/>
                <w:sz w:val="16"/>
                <w:szCs w:val="16"/>
              </w:rPr>
              <w:t>)</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53</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30</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47</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24</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50</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60</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14</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325</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Vass (SL)</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61</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30</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20</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56</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25</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12</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322</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Dilshan</w:t>
            </w:r>
            <w:proofErr w:type="spellEnd"/>
            <w:r>
              <w:rPr>
                <w:rFonts w:ascii="Times New Roman" w:hAnsi="Times New Roman" w:cs="Times New Roman"/>
                <w:sz w:val="16"/>
                <w:szCs w:val="16"/>
              </w:rPr>
              <w:t xml:space="preserve"> (SL)</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41</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70</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27</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13</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41</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18</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24</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312</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Ganguly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Ind</w:t>
            </w:r>
            <w:proofErr w:type="spellEnd"/>
            <w:r>
              <w:rPr>
                <w:rFonts w:ascii="Times New Roman" w:hAnsi="Times New Roman" w:cs="Times New Roman"/>
                <w:sz w:val="16"/>
                <w:szCs w:val="16"/>
              </w:rPr>
              <w:t>)</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26</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29</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44</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27</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32</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53</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36</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10</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311</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De Silva (SL)</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36</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58</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27</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37</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75</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16</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10</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308</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Pollock (SA)</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45</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33</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30</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36</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19</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303</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Lara (WI)</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51</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42</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29</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37</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25</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48</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25</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299</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Boucher (SA)</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33</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32</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36</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39</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33</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19</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9</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295</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Yuvraj</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Ind</w:t>
            </w:r>
            <w:proofErr w:type="spellEnd"/>
            <w:r>
              <w:rPr>
                <w:rFonts w:ascii="Times New Roman" w:hAnsi="Times New Roman" w:cs="Times New Roman"/>
                <w:sz w:val="16"/>
                <w:szCs w:val="16"/>
              </w:rPr>
              <w:t>)</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41</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23</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54</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31</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36</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13</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293</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Vettori</w:t>
            </w:r>
            <w:proofErr w:type="spellEnd"/>
            <w:r>
              <w:rPr>
                <w:rFonts w:ascii="Times New Roman" w:hAnsi="Times New Roman" w:cs="Times New Roman"/>
                <w:sz w:val="16"/>
                <w:szCs w:val="16"/>
              </w:rPr>
              <w:t xml:space="preserve"> (NZ)</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58</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36</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25</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39</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36</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24</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30</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13</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19</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291</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Yousuf</w:t>
            </w:r>
            <w:proofErr w:type="spellEnd"/>
            <w:r>
              <w:rPr>
                <w:rFonts w:ascii="Times New Roman" w:hAnsi="Times New Roman" w:cs="Times New Roman"/>
                <w:sz w:val="16"/>
                <w:szCs w:val="16"/>
              </w:rPr>
              <w:t xml:space="preserve"> (Pak)</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29</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44</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26</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25</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29</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24</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18</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288</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Gilchrist (</w:t>
            </w:r>
            <w:proofErr w:type="spellStart"/>
            <w:r>
              <w:rPr>
                <w:rFonts w:ascii="Times New Roman" w:hAnsi="Times New Roman" w:cs="Times New Roman"/>
                <w:sz w:val="16"/>
                <w:szCs w:val="16"/>
              </w:rPr>
              <w:t>Aus</w:t>
            </w:r>
            <w:proofErr w:type="spellEnd"/>
            <w:r>
              <w:rPr>
                <w:rFonts w:ascii="Times New Roman" w:hAnsi="Times New Roman" w:cs="Times New Roman"/>
                <w:sz w:val="16"/>
                <w:szCs w:val="16"/>
              </w:rPr>
              <w:t>)</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46</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44</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30</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25</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24</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12</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287</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Malik (Pak)</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26</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52</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26</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16</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53</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46</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13</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283</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Fleming (NZ)</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47</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19</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29</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23</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280</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Border (</w:t>
            </w:r>
            <w:proofErr w:type="spellStart"/>
            <w:r>
              <w:rPr>
                <w:rFonts w:ascii="Times New Roman" w:hAnsi="Times New Roman" w:cs="Times New Roman"/>
                <w:sz w:val="16"/>
                <w:szCs w:val="16"/>
              </w:rPr>
              <w:t>Aus</w:t>
            </w:r>
            <w:proofErr w:type="spellEnd"/>
            <w:r>
              <w:rPr>
                <w:rFonts w:ascii="Times New Roman" w:hAnsi="Times New Roman" w:cs="Times New Roman"/>
                <w:sz w:val="16"/>
                <w:szCs w:val="16"/>
              </w:rPr>
              <w:t>)</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38</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23</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61</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52</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273</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Kumble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Ind</w:t>
            </w:r>
            <w:proofErr w:type="spellEnd"/>
            <w:r>
              <w:rPr>
                <w:rFonts w:ascii="Times New Roman" w:hAnsi="Times New Roman" w:cs="Times New Roman"/>
                <w:sz w:val="16"/>
                <w:szCs w:val="16"/>
              </w:rPr>
              <w:t>)</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29</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43</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26</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31</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23</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271</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t>Ranatunga</w:t>
            </w:r>
            <w:proofErr w:type="spellEnd"/>
            <w:r>
              <w:rPr>
                <w:rFonts w:ascii="Times New Roman" w:hAnsi="Times New Roman" w:cs="Times New Roman"/>
                <w:sz w:val="16"/>
                <w:szCs w:val="16"/>
              </w:rPr>
              <w:t xml:space="preserve"> (SL)</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33</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56</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18</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16</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22</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67</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269</w:t>
            </w:r>
          </w:p>
        </w:tc>
      </w:tr>
      <w:tr w:rsidR="00C1718B">
        <w:tblPrEx>
          <w:tblCellMar>
            <w:top w:w="0" w:type="dxa"/>
            <w:left w:w="0" w:type="dxa"/>
            <w:bottom w:w="0" w:type="dxa"/>
            <w:right w:w="0" w:type="dxa"/>
          </w:tblCellMar>
        </w:tblPrEx>
        <w:trPr>
          <w:trHeight w:val="60"/>
        </w:trPr>
        <w:tc>
          <w:tcPr>
            <w:tcW w:w="1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proofErr w:type="spellStart"/>
            <w:r>
              <w:rPr>
                <w:rFonts w:ascii="Times New Roman" w:hAnsi="Times New Roman" w:cs="Times New Roman"/>
                <w:sz w:val="16"/>
                <w:szCs w:val="16"/>
              </w:rPr>
              <w:lastRenderedPageBreak/>
              <w:t>Atapattu</w:t>
            </w:r>
            <w:proofErr w:type="spellEnd"/>
            <w:r>
              <w:rPr>
                <w:rFonts w:ascii="Times New Roman" w:hAnsi="Times New Roman" w:cs="Times New Roman"/>
                <w:sz w:val="16"/>
                <w:szCs w:val="16"/>
              </w:rPr>
              <w:t xml:space="preserve"> (SL)</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27</w:t>
            </w:r>
          </w:p>
        </w:tc>
        <w:tc>
          <w:tcPr>
            <w:tcW w:w="6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52</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20</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34</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14</w:t>
            </w:r>
          </w:p>
        </w:tc>
        <w:tc>
          <w:tcPr>
            <w:tcW w:w="7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30</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48</w:t>
            </w:r>
          </w:p>
        </w:tc>
        <w:tc>
          <w:tcPr>
            <w:tcW w:w="9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10</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268</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jc w:val="center"/>
        <w:rPr>
          <w:rFonts w:ascii="Times New Roman" w:hAnsi="Times New Roman" w:cs="Times New Roman"/>
          <w:sz w:val="20"/>
          <w:szCs w:val="20"/>
        </w:rPr>
      </w:pPr>
    </w:p>
    <w:p w:rsidR="005F34DD"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spellStart"/>
      <w:r>
        <w:rPr>
          <w:rFonts w:ascii="Times New Roman" w:hAnsi="Times New Roman" w:cs="Times New Roman"/>
          <w:sz w:val="20"/>
          <w:szCs w:val="20"/>
        </w:rPr>
        <w:t>Aus</w:t>
      </w:r>
      <w:proofErr w:type="spellEnd"/>
      <w:r>
        <w:rPr>
          <w:rFonts w:ascii="Times New Roman" w:hAnsi="Times New Roman" w:cs="Times New Roman"/>
          <w:sz w:val="20"/>
          <w:szCs w:val="20"/>
        </w:rPr>
        <w:t xml:space="preserve"> - Australia</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Ind</w:t>
      </w:r>
      <w:proofErr w:type="spellEnd"/>
      <w:r>
        <w:rPr>
          <w:rFonts w:ascii="Times New Roman" w:hAnsi="Times New Roman" w:cs="Times New Roman"/>
          <w:sz w:val="20"/>
          <w:szCs w:val="20"/>
        </w:rPr>
        <w:t xml:space="preserve"> - India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Eng</w:t>
      </w:r>
      <w:proofErr w:type="spellEnd"/>
      <w:r>
        <w:rPr>
          <w:rFonts w:ascii="Times New Roman" w:hAnsi="Times New Roman" w:cs="Times New Roman"/>
          <w:sz w:val="20"/>
          <w:szCs w:val="20"/>
        </w:rPr>
        <w:t xml:space="preserve"> - England</w:t>
      </w:r>
      <w:r>
        <w:rPr>
          <w:rFonts w:ascii="Times New Roman" w:hAnsi="Times New Roman" w:cs="Times New Roman"/>
          <w:sz w:val="20"/>
          <w:szCs w:val="20"/>
        </w:rPr>
        <w:tab/>
      </w:r>
      <w:r>
        <w:rPr>
          <w:rFonts w:ascii="Times New Roman" w:hAnsi="Times New Roman" w:cs="Times New Roman"/>
          <w:sz w:val="20"/>
          <w:szCs w:val="20"/>
        </w:rPr>
        <w:tab/>
        <w:t xml:space="preserve">SA </w:t>
      </w:r>
      <w:r w:rsidR="005F34DD">
        <w:rPr>
          <w:rFonts w:ascii="Times New Roman" w:hAnsi="Times New Roman" w:cs="Times New Roman"/>
          <w:sz w:val="20"/>
          <w:szCs w:val="20"/>
        </w:rPr>
        <w:t>- South Africa</w:t>
      </w:r>
      <w:r w:rsidR="005F34DD">
        <w:rPr>
          <w:rFonts w:ascii="Times New Roman" w:hAnsi="Times New Roman" w:cs="Times New Roman"/>
          <w:sz w:val="20"/>
          <w:szCs w:val="20"/>
        </w:rPr>
        <w:tab/>
        <w:t>SL - Sri Lanka</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WI -</w:t>
      </w:r>
      <w:r w:rsidR="005F34DD">
        <w:rPr>
          <w:rFonts w:ascii="Times New Roman" w:hAnsi="Times New Roman" w:cs="Times New Roman"/>
          <w:sz w:val="20"/>
          <w:szCs w:val="20"/>
        </w:rPr>
        <w:t xml:space="preserve"> West Indies</w:t>
      </w:r>
      <w:r w:rsidR="005F34DD">
        <w:rPr>
          <w:rFonts w:ascii="Times New Roman" w:hAnsi="Times New Roman" w:cs="Times New Roman"/>
          <w:sz w:val="20"/>
          <w:szCs w:val="20"/>
        </w:rPr>
        <w:tab/>
      </w:r>
      <w:r w:rsidR="005F34DD">
        <w:rPr>
          <w:rFonts w:ascii="Times New Roman" w:hAnsi="Times New Roman" w:cs="Times New Roman"/>
          <w:sz w:val="20"/>
          <w:szCs w:val="20"/>
        </w:rPr>
        <w:tab/>
        <w:t>NZ - New Zealand</w:t>
      </w:r>
      <w:r w:rsidR="005F34DD">
        <w:rPr>
          <w:rFonts w:ascii="Times New Roman" w:hAnsi="Times New Roman" w:cs="Times New Roman"/>
          <w:sz w:val="20"/>
          <w:szCs w:val="20"/>
        </w:rPr>
        <w:tab/>
      </w:r>
      <w:r>
        <w:rPr>
          <w:rFonts w:ascii="Times New Roman" w:hAnsi="Times New Roman" w:cs="Times New Roman"/>
          <w:sz w:val="20"/>
          <w:szCs w:val="20"/>
        </w:rPr>
        <w:t>Pak - Pakistan</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Zim</w:t>
      </w:r>
      <w:proofErr w:type="spellEnd"/>
      <w:r>
        <w:rPr>
          <w:rFonts w:ascii="Times New Roman" w:hAnsi="Times New Roman" w:cs="Times New Roman"/>
          <w:sz w:val="20"/>
          <w:szCs w:val="20"/>
        </w:rPr>
        <w:t xml:space="preserve"> - Zimbabwe</w:t>
      </w:r>
      <w:r>
        <w:rPr>
          <w:rFonts w:ascii="Times New Roman" w:hAnsi="Times New Roman" w:cs="Times New Roman"/>
          <w:sz w:val="20"/>
          <w:szCs w:val="20"/>
        </w:rPr>
        <w:tab/>
      </w:r>
      <w:r>
        <w:rPr>
          <w:rFonts w:ascii="Times New Roman" w:hAnsi="Times New Roman" w:cs="Times New Roman"/>
          <w:sz w:val="20"/>
          <w:szCs w:val="20"/>
        </w:rPr>
        <w:tab/>
        <w:t>Ban - Bangladesh</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spellStart"/>
      <w:r>
        <w:rPr>
          <w:rFonts w:ascii="Times New Roman" w:hAnsi="Times New Roman" w:cs="Times New Roman"/>
          <w:sz w:val="20"/>
          <w:szCs w:val="20"/>
        </w:rPr>
        <w:t>Oth</w:t>
      </w:r>
      <w:proofErr w:type="spellEnd"/>
      <w:r>
        <w:rPr>
          <w:rFonts w:ascii="Times New Roman" w:hAnsi="Times New Roman" w:cs="Times New Roman"/>
          <w:sz w:val="20"/>
          <w:szCs w:val="20"/>
        </w:rPr>
        <w:t xml:space="preserve"> - Others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16. How many payers have played more than 40 matches against Pakistan and less than 30 matches against West Indies?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9</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c. </w:t>
      </w:r>
      <w:r>
        <w:rPr>
          <w:rFonts w:ascii="Times New Roman" w:hAnsi="Times New Roman" w:cs="Times New Roman"/>
          <w:sz w:val="20"/>
          <w:szCs w:val="20"/>
        </w:rPr>
        <w:tab/>
        <w:t>11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13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17. Who played the highest number of matches against others?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proofErr w:type="spellStart"/>
      <w:r>
        <w:rPr>
          <w:rFonts w:ascii="Times New Roman" w:hAnsi="Times New Roman" w:cs="Times New Roman"/>
          <w:sz w:val="20"/>
          <w:szCs w:val="20"/>
        </w:rPr>
        <w:t>Mahela</w:t>
      </w:r>
      <w:proofErr w:type="spellEnd"/>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Boucher</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proofErr w:type="spellStart"/>
      <w:r>
        <w:rPr>
          <w:rFonts w:ascii="Times New Roman" w:hAnsi="Times New Roman" w:cs="Times New Roman"/>
          <w:sz w:val="20"/>
          <w:szCs w:val="20"/>
        </w:rPr>
        <w:t>Kallis</w:t>
      </w:r>
      <w:proofErr w:type="spellEnd"/>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18. What is the difference in number of players of the countries which have highest and lowest number of players included in this 30 player list?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4</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19. All Indian players are grouped together, Sri Lankans are grouped together, </w:t>
      </w:r>
      <w:proofErr w:type="gramStart"/>
      <w:r>
        <w:rPr>
          <w:rFonts w:ascii="Times New Roman" w:hAnsi="Times New Roman" w:cs="Times New Roman"/>
          <w:sz w:val="20"/>
          <w:szCs w:val="20"/>
        </w:rPr>
        <w:t>Pakistanis</w:t>
      </w:r>
      <w:proofErr w:type="gramEnd"/>
      <w:r>
        <w:rPr>
          <w:rFonts w:ascii="Times New Roman" w:hAnsi="Times New Roman" w:cs="Times New Roman"/>
          <w:sz w:val="20"/>
          <w:szCs w:val="20"/>
        </w:rPr>
        <w:t xml:space="preserve"> are grouped together and so on. Which of the following is the correct order of the average number of matches played by players of each group?</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 xml:space="preserve">SL &gt; </w:t>
      </w:r>
      <w:proofErr w:type="spellStart"/>
      <w:r>
        <w:rPr>
          <w:rFonts w:ascii="Times New Roman" w:hAnsi="Times New Roman" w:cs="Times New Roman"/>
          <w:sz w:val="20"/>
          <w:szCs w:val="20"/>
        </w:rPr>
        <w:t>Ind</w:t>
      </w:r>
      <w:proofErr w:type="spellEnd"/>
      <w:r>
        <w:rPr>
          <w:rFonts w:ascii="Times New Roman" w:hAnsi="Times New Roman" w:cs="Times New Roman"/>
          <w:sz w:val="20"/>
          <w:szCs w:val="20"/>
        </w:rPr>
        <w:t xml:space="preserve"> &gt; Pak</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proofErr w:type="spellStart"/>
      <w:r>
        <w:rPr>
          <w:rFonts w:ascii="Times New Roman" w:hAnsi="Times New Roman" w:cs="Times New Roman"/>
          <w:sz w:val="20"/>
          <w:szCs w:val="20"/>
        </w:rPr>
        <w:t>Ind</w:t>
      </w:r>
      <w:proofErr w:type="spellEnd"/>
      <w:r>
        <w:rPr>
          <w:rFonts w:ascii="Times New Roman" w:hAnsi="Times New Roman" w:cs="Times New Roman"/>
          <w:sz w:val="20"/>
          <w:szCs w:val="20"/>
        </w:rPr>
        <w:t xml:space="preserve"> &gt; SL &gt; Pak</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 xml:space="preserve">Pak &gt; SL &gt; </w:t>
      </w:r>
      <w:proofErr w:type="spellStart"/>
      <w:r>
        <w:rPr>
          <w:rFonts w:ascii="Times New Roman" w:hAnsi="Times New Roman" w:cs="Times New Roman"/>
          <w:sz w:val="20"/>
          <w:szCs w:val="20"/>
        </w:rPr>
        <w:t>Ind</w:t>
      </w:r>
      <w:proofErr w:type="spellEnd"/>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 xml:space="preserve">SL &gt; Pak &gt; </w:t>
      </w:r>
      <w:proofErr w:type="spellStart"/>
      <w:r>
        <w:rPr>
          <w:rFonts w:ascii="Times New Roman" w:hAnsi="Times New Roman" w:cs="Times New Roman"/>
          <w:sz w:val="20"/>
          <w:szCs w:val="20"/>
        </w:rPr>
        <w:t>Ind</w:t>
      </w:r>
      <w:proofErr w:type="spellEnd"/>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What is difference in number of matches played by these players against India and Australia?</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235</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148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5F34DD" w:rsidRDefault="005F34DD" w:rsidP="005F34DD">
      <w:pPr>
        <w:pStyle w:val="Question"/>
        <w:tabs>
          <w:tab w:val="left" w:pos="246"/>
          <w:tab w:val="left" w:pos="369"/>
          <w:tab w:val="left" w:pos="635"/>
          <w:tab w:val="left" w:pos="861"/>
          <w:tab w:val="left" w:pos="1742"/>
          <w:tab w:val="left" w:pos="1947"/>
          <w:tab w:val="left" w:pos="2870"/>
          <w:tab w:val="left" w:pos="3075"/>
          <w:tab w:val="left" w:pos="4038"/>
        </w:tabs>
        <w:ind w:left="0" w:firstLine="0"/>
        <w:jc w:val="center"/>
        <w:rPr>
          <w:sz w:val="24"/>
          <w:szCs w:val="24"/>
        </w:rPr>
      </w:pPr>
      <w:r w:rsidRPr="005F34DD">
        <w:rPr>
          <w:sz w:val="24"/>
          <w:szCs w:val="24"/>
        </w:rPr>
        <w:t>Practice Exercise – Medium</w:t>
      </w:r>
    </w:p>
    <w:p w:rsidR="00D473C4" w:rsidRPr="005F34DD" w:rsidRDefault="00D473C4" w:rsidP="005F34DD">
      <w:pPr>
        <w:pStyle w:val="Question"/>
        <w:tabs>
          <w:tab w:val="left" w:pos="246"/>
          <w:tab w:val="left" w:pos="369"/>
          <w:tab w:val="left" w:pos="635"/>
          <w:tab w:val="left" w:pos="861"/>
          <w:tab w:val="left" w:pos="1742"/>
          <w:tab w:val="left" w:pos="1947"/>
          <w:tab w:val="left" w:pos="2870"/>
          <w:tab w:val="left" w:pos="3075"/>
          <w:tab w:val="left" w:pos="4038"/>
        </w:tabs>
        <w:ind w:left="0" w:firstLine="0"/>
        <w:jc w:val="center"/>
        <w:rPr>
          <w:sz w:val="24"/>
          <w:szCs w:val="24"/>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1 – 4): </w:t>
      </w:r>
      <w:r>
        <w:rPr>
          <w:rFonts w:ascii="Times New Roman" w:hAnsi="Times New Roman" w:cs="Times New Roman"/>
          <w:i/>
          <w:iCs/>
          <w:sz w:val="20"/>
          <w:szCs w:val="20"/>
        </w:rPr>
        <w:t>Answer the questions based on the following information.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The Dean's office recently scanned student results into the Central computer system. When their character reading software cannot read something, it leaves the space blank. The scanner output reads as follows:</w:t>
      </w:r>
    </w:p>
    <w:tbl>
      <w:tblPr>
        <w:tblW w:w="0" w:type="auto"/>
        <w:tblInd w:w="80" w:type="dxa"/>
        <w:tblLayout w:type="fixed"/>
        <w:tblCellMar>
          <w:left w:w="0" w:type="dxa"/>
          <w:right w:w="0" w:type="dxa"/>
        </w:tblCellMar>
        <w:tblLook w:val="0000" w:firstRow="0" w:lastRow="0" w:firstColumn="0" w:lastColumn="0" w:noHBand="0" w:noVBand="0"/>
      </w:tblPr>
      <w:tblGrid>
        <w:gridCol w:w="883"/>
        <w:gridCol w:w="680"/>
        <w:gridCol w:w="680"/>
        <w:gridCol w:w="656"/>
        <w:gridCol w:w="648"/>
        <w:gridCol w:w="640"/>
        <w:gridCol w:w="606"/>
      </w:tblGrid>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Name</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Fin.</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Mktg.</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Stats.</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proofErr w:type="spellStart"/>
            <w:r>
              <w:rPr>
                <w:rFonts w:ascii="Times New Roman" w:hAnsi="Times New Roman" w:cs="Times New Roman"/>
                <w:b/>
                <w:bCs/>
                <w:sz w:val="20"/>
                <w:szCs w:val="20"/>
              </w:rPr>
              <w:t>Stra</w:t>
            </w:r>
            <w:proofErr w:type="spellEnd"/>
            <w:r>
              <w:rPr>
                <w:rFonts w:ascii="Times New Roman" w:hAnsi="Times New Roman" w:cs="Times New Roman"/>
                <w:b/>
                <w:bCs/>
                <w:sz w:val="20"/>
                <w:szCs w:val="20"/>
              </w:rPr>
              <w:t>.</w:t>
            </w: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Ops.</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GPA</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Aparna</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1.4</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Bikas</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D</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D</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20"/>
                <w:szCs w:val="20"/>
              </w:rPr>
              <w:t>Chandra</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D</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2.4</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20"/>
                <w:szCs w:val="20"/>
              </w:rPr>
              <w:lastRenderedPageBreak/>
              <w:t>Deepak</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D</w:t>
            </w: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D</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3.2</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Fazal</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D</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D</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2.4</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Gowri</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C</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C</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3.8</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Hari</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D</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2.8</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Ismet</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Jagdeep</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C</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3.8</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Kunal</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1.8</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Leena</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3.2</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Manab</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Nisha</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D</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3.6</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20"/>
                <w:szCs w:val="20"/>
              </w:rPr>
              <w:t>Osman</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C</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4.6</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Preeti</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D</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D</w:t>
            </w: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3.2</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20"/>
                <w:szCs w:val="20"/>
              </w:rPr>
              <w:t>Rahul</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C</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4.2</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20"/>
                <w:szCs w:val="20"/>
              </w:rPr>
              <w:t>Sameer</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C</w:t>
            </w: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20"/>
                <w:szCs w:val="20"/>
              </w:rPr>
              <w:t>Tara</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B</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2.4</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Utkarsh</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C</w:t>
            </w: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3</w:t>
            </w:r>
          </w:p>
        </w:tc>
      </w:tr>
      <w:tr w:rsidR="00C1718B">
        <w:tblPrEx>
          <w:tblCellMar>
            <w:top w:w="0" w:type="dxa"/>
            <w:left w:w="0" w:type="dxa"/>
            <w:bottom w:w="0" w:type="dxa"/>
            <w:right w:w="0" w:type="dxa"/>
          </w:tblCellMar>
        </w:tblPrEx>
        <w:trPr>
          <w:trHeight w:val="60"/>
        </w:trPr>
        <w:tc>
          <w:tcPr>
            <w:tcW w:w="8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proofErr w:type="spellStart"/>
            <w:r>
              <w:rPr>
                <w:rFonts w:ascii="Times New Roman" w:hAnsi="Times New Roman" w:cs="Times New Roman"/>
                <w:sz w:val="20"/>
                <w:szCs w:val="20"/>
              </w:rPr>
              <w:t>Vipul</w:t>
            </w:r>
            <w:proofErr w:type="spellEnd"/>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A</w:t>
            </w:r>
          </w:p>
        </w:tc>
        <w:tc>
          <w:tcPr>
            <w:tcW w:w="6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6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C</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C</w:t>
            </w:r>
          </w:p>
        </w:tc>
        <w:tc>
          <w:tcPr>
            <w:tcW w:w="6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F</w:t>
            </w:r>
          </w:p>
        </w:tc>
        <w:tc>
          <w:tcPr>
            <w:tcW w:w="6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2.4</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Fin. = Finance, Mktg. = Marketing, Stats. = Statistics,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spellStart"/>
      <w:proofErr w:type="gramStart"/>
      <w:r>
        <w:rPr>
          <w:rFonts w:ascii="Times New Roman" w:hAnsi="Times New Roman" w:cs="Times New Roman"/>
          <w:sz w:val="20"/>
          <w:szCs w:val="20"/>
        </w:rPr>
        <w:t>Stra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 Strategy, Ops. = Operations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In the grading system, A, B, C, D, and F grades fetch 6, 4, 3, 2, and 0 grade points respectively. The Grade Point Average (GPA) is the arithmetic mean of the grade points obtained in the five subjects. For example </w:t>
      </w:r>
      <w:proofErr w:type="spellStart"/>
      <w:r>
        <w:rPr>
          <w:rFonts w:ascii="Times New Roman" w:hAnsi="Times New Roman" w:cs="Times New Roman"/>
          <w:sz w:val="20"/>
          <w:szCs w:val="20"/>
        </w:rPr>
        <w:t>Nisha's</w:t>
      </w:r>
      <w:proofErr w:type="spellEnd"/>
      <w:r>
        <w:rPr>
          <w:rFonts w:ascii="Times New Roman" w:hAnsi="Times New Roman" w:cs="Times New Roman"/>
          <w:sz w:val="20"/>
          <w:szCs w:val="20"/>
        </w:rPr>
        <w:t xml:space="preserve"> GPA is (6 + 2 + 4 + 6 + 0) / 5 = 3.6. Some additional facts are also known about the students' grades. These are: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(a) </w:t>
      </w:r>
      <w:proofErr w:type="spellStart"/>
      <w:r>
        <w:rPr>
          <w:rFonts w:ascii="Times New Roman" w:hAnsi="Times New Roman" w:cs="Times New Roman"/>
          <w:sz w:val="20"/>
          <w:szCs w:val="20"/>
        </w:rPr>
        <w:t>Vipul</w:t>
      </w:r>
      <w:proofErr w:type="spellEnd"/>
      <w:r>
        <w:rPr>
          <w:rFonts w:ascii="Times New Roman" w:hAnsi="Times New Roman" w:cs="Times New Roman"/>
          <w:sz w:val="20"/>
          <w:szCs w:val="20"/>
        </w:rPr>
        <w:t xml:space="preserve"> obtained the same grade in Marketing as </w:t>
      </w:r>
      <w:proofErr w:type="spellStart"/>
      <w:r>
        <w:rPr>
          <w:rFonts w:ascii="Times New Roman" w:hAnsi="Times New Roman" w:cs="Times New Roman"/>
          <w:sz w:val="20"/>
          <w:szCs w:val="20"/>
        </w:rPr>
        <w:t>Aparna</w:t>
      </w:r>
      <w:proofErr w:type="spellEnd"/>
      <w:r>
        <w:rPr>
          <w:rFonts w:ascii="Times New Roman" w:hAnsi="Times New Roman" w:cs="Times New Roman"/>
          <w:sz w:val="20"/>
          <w:szCs w:val="20"/>
        </w:rPr>
        <w:t xml:space="preserve"> obtained in Finance and Strategy.</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(b) </w:t>
      </w:r>
      <w:proofErr w:type="spellStart"/>
      <w:r>
        <w:rPr>
          <w:rFonts w:ascii="Times New Roman" w:hAnsi="Times New Roman" w:cs="Times New Roman"/>
          <w:sz w:val="20"/>
          <w:szCs w:val="20"/>
        </w:rPr>
        <w:t>Fazal</w:t>
      </w:r>
      <w:proofErr w:type="spellEnd"/>
      <w:r>
        <w:rPr>
          <w:rFonts w:ascii="Times New Roman" w:hAnsi="Times New Roman" w:cs="Times New Roman"/>
          <w:sz w:val="20"/>
          <w:szCs w:val="20"/>
        </w:rPr>
        <w:t xml:space="preserve"> obtained the same grade in Strategy as </w:t>
      </w:r>
      <w:proofErr w:type="spellStart"/>
      <w:r>
        <w:rPr>
          <w:rFonts w:ascii="Times New Roman" w:hAnsi="Times New Roman" w:cs="Times New Roman"/>
          <w:sz w:val="20"/>
          <w:szCs w:val="20"/>
        </w:rPr>
        <w:t>Utkarsh</w:t>
      </w:r>
      <w:proofErr w:type="spellEnd"/>
      <w:r>
        <w:rPr>
          <w:rFonts w:ascii="Times New Roman" w:hAnsi="Times New Roman" w:cs="Times New Roman"/>
          <w:sz w:val="20"/>
          <w:szCs w:val="20"/>
        </w:rPr>
        <w:t xml:space="preserve"> did in Marketing.</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Tara received the same grade in exactly three courses.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 xml:space="preserve">        [CAT 2004]</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rPr>
        <w:tab/>
        <w:t xml:space="preserve">What grade did </w:t>
      </w:r>
      <w:proofErr w:type="spellStart"/>
      <w:r>
        <w:rPr>
          <w:rFonts w:ascii="Times New Roman" w:hAnsi="Times New Roman" w:cs="Times New Roman"/>
          <w:sz w:val="20"/>
          <w:szCs w:val="20"/>
        </w:rPr>
        <w:t>Preeti</w:t>
      </w:r>
      <w:proofErr w:type="spellEnd"/>
      <w:r>
        <w:rPr>
          <w:rFonts w:ascii="Times New Roman" w:hAnsi="Times New Roman" w:cs="Times New Roman"/>
          <w:sz w:val="20"/>
          <w:szCs w:val="20"/>
        </w:rPr>
        <w:t xml:space="preserve"> obtain in Statistics?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A</w:t>
      </w:r>
      <w:r>
        <w:rPr>
          <w:rFonts w:ascii="Times New Roman" w:hAnsi="Times New Roman" w:cs="Times New Roman"/>
          <w:sz w:val="20"/>
          <w:szCs w:val="20"/>
        </w:rPr>
        <w:tab/>
        <w:t>b.</w:t>
      </w:r>
      <w:r>
        <w:rPr>
          <w:rFonts w:ascii="Times New Roman" w:hAnsi="Times New Roman" w:cs="Times New Roman"/>
          <w:sz w:val="20"/>
          <w:szCs w:val="20"/>
        </w:rPr>
        <w:tab/>
        <w:t>B</w:t>
      </w:r>
      <w:r>
        <w:rPr>
          <w:rFonts w:ascii="Times New Roman" w:hAnsi="Times New Roman" w:cs="Times New Roman"/>
          <w:sz w:val="20"/>
          <w:szCs w:val="20"/>
        </w:rPr>
        <w:tab/>
        <w:t>c.</w:t>
      </w:r>
      <w:r>
        <w:rPr>
          <w:rFonts w:ascii="Times New Roman" w:hAnsi="Times New Roman" w:cs="Times New Roman"/>
          <w:sz w:val="20"/>
          <w:szCs w:val="20"/>
        </w:rPr>
        <w:tab/>
        <w:t>C</w:t>
      </w:r>
      <w:r>
        <w:rPr>
          <w:rFonts w:ascii="Times New Roman" w:hAnsi="Times New Roman" w:cs="Times New Roman"/>
          <w:sz w:val="20"/>
          <w:szCs w:val="20"/>
        </w:rPr>
        <w:tab/>
        <w:t>d.</w:t>
      </w:r>
      <w:r>
        <w:rPr>
          <w:rFonts w:ascii="Times New Roman" w:hAnsi="Times New Roman" w:cs="Times New Roman"/>
          <w:sz w:val="20"/>
          <w:szCs w:val="20"/>
        </w:rPr>
        <w:tab/>
        <w:t>D</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sz w:val="20"/>
          <w:szCs w:val="20"/>
        </w:rPr>
        <w:tab/>
        <w:t>In operations, Tara could have received the same grade as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Ismet</w:t>
      </w:r>
      <w:proofErr w:type="spellEnd"/>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Jagdeep</w:t>
      </w:r>
      <w:proofErr w:type="spellEnd"/>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Manab</w:t>
      </w:r>
      <w:proofErr w:type="spellEnd"/>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sz w:val="20"/>
          <w:szCs w:val="20"/>
        </w:rPr>
        <w:tab/>
        <w:t xml:space="preserve">In Strategy, </w:t>
      </w:r>
      <w:proofErr w:type="spellStart"/>
      <w:r>
        <w:rPr>
          <w:rFonts w:ascii="Times New Roman" w:hAnsi="Times New Roman" w:cs="Times New Roman"/>
          <w:sz w:val="20"/>
          <w:szCs w:val="20"/>
        </w:rPr>
        <w:t>Gowri's</w:t>
      </w:r>
      <w:proofErr w:type="spellEnd"/>
      <w:r>
        <w:rPr>
          <w:rFonts w:ascii="Times New Roman" w:hAnsi="Times New Roman" w:cs="Times New Roman"/>
          <w:sz w:val="20"/>
          <w:szCs w:val="20"/>
        </w:rPr>
        <w:t xml:space="preserve"> grade point was higher than that obtained by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Fazal</w:t>
      </w:r>
      <w:proofErr w:type="spellEnd"/>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Nisha</w:t>
      </w:r>
      <w:proofErr w:type="spellEnd"/>
      <w:r>
        <w:rPr>
          <w:rFonts w:ascii="Times New Roman" w:hAnsi="Times New Roman" w:cs="Times New Roman"/>
          <w:sz w:val="20"/>
          <w:szCs w:val="20"/>
        </w:rPr>
        <w:tab/>
        <w:t>d.</w:t>
      </w:r>
      <w:r>
        <w:rPr>
          <w:rFonts w:ascii="Times New Roman" w:hAnsi="Times New Roman" w:cs="Times New Roman"/>
          <w:sz w:val="20"/>
          <w:szCs w:val="20"/>
        </w:rPr>
        <w:tab/>
        <w:t>Rahul</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sz w:val="20"/>
          <w:szCs w:val="20"/>
        </w:rPr>
        <w:tab/>
        <w:t xml:space="preserve">What grade did </w:t>
      </w:r>
      <w:proofErr w:type="spellStart"/>
      <w:r>
        <w:rPr>
          <w:rFonts w:ascii="Times New Roman" w:hAnsi="Times New Roman" w:cs="Times New Roman"/>
          <w:sz w:val="20"/>
          <w:szCs w:val="20"/>
        </w:rPr>
        <w:t>Utkarsh</w:t>
      </w:r>
      <w:proofErr w:type="spellEnd"/>
      <w:r>
        <w:rPr>
          <w:rFonts w:ascii="Times New Roman" w:hAnsi="Times New Roman" w:cs="Times New Roman"/>
          <w:sz w:val="20"/>
          <w:szCs w:val="20"/>
        </w:rPr>
        <w:t xml:space="preserve"> obtain in Finance?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b</w:t>
      </w:r>
      <w:proofErr w:type="spellEnd"/>
      <w:r>
        <w:rPr>
          <w:rFonts w:ascii="Times New Roman" w:hAnsi="Times New Roman" w:cs="Times New Roman"/>
          <w:sz w:val="20"/>
          <w:szCs w:val="20"/>
        </w:rPr>
        <w:t>.</w:t>
      </w: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c</w:t>
      </w:r>
      <w:proofErr w:type="spellEnd"/>
      <w:r>
        <w:rPr>
          <w:rFonts w:ascii="Times New Roman" w:hAnsi="Times New Roman" w:cs="Times New Roman"/>
          <w:sz w:val="20"/>
          <w:szCs w:val="20"/>
        </w:rPr>
        <w:t>.</w:t>
      </w: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d</w:t>
      </w:r>
      <w:proofErr w:type="spellEnd"/>
      <w:r>
        <w:rPr>
          <w:rFonts w:ascii="Times New Roman" w:hAnsi="Times New Roman" w:cs="Times New Roman"/>
          <w:sz w:val="20"/>
          <w:szCs w:val="20"/>
        </w:rPr>
        <w:t>.</w:t>
      </w:r>
      <w:r>
        <w:rPr>
          <w:rFonts w:ascii="Times New Roman" w:hAnsi="Times New Roman" w:cs="Times New Roman"/>
          <w:sz w:val="20"/>
          <w:szCs w:val="20"/>
        </w:rPr>
        <w:tab/>
        <w:t>F</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5 – 8): </w:t>
      </w:r>
      <w:r>
        <w:rPr>
          <w:rFonts w:ascii="Times New Roman" w:hAnsi="Times New Roman" w:cs="Times New Roman"/>
          <w:i/>
          <w:iCs/>
          <w:sz w:val="20"/>
          <w:szCs w:val="20"/>
        </w:rPr>
        <w:t>Answer the questions based on the following information.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 xml:space="preserve">The table below presents the revenue (in million rupees) of four firms in three states. </w:t>
      </w:r>
      <w:proofErr w:type="gramStart"/>
      <w:r>
        <w:rPr>
          <w:rFonts w:ascii="Times New Roman" w:hAnsi="Times New Roman" w:cs="Times New Roman"/>
          <w:sz w:val="20"/>
          <w:szCs w:val="20"/>
        </w:rPr>
        <w:t>These firms, Honest Ltd., Aggressive Ltd., Truthful Ltd.</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And Profitable Ltd.</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Are disguised in the table as A, B, C and D, in no particular order.</w:t>
      </w:r>
      <w:proofErr w:type="gramEnd"/>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788"/>
        <w:gridCol w:w="828"/>
        <w:gridCol w:w="800"/>
        <w:gridCol w:w="808"/>
        <w:gridCol w:w="794"/>
      </w:tblGrid>
      <w:tr w:rsidR="00C1718B">
        <w:tblPrEx>
          <w:tblCellMar>
            <w:top w:w="0" w:type="dxa"/>
            <w:left w:w="0" w:type="dxa"/>
            <w:bottom w:w="0" w:type="dxa"/>
            <w:right w:w="0" w:type="dxa"/>
          </w:tblCellMar>
        </w:tblPrEx>
        <w:trPr>
          <w:trHeight w:val="60"/>
        </w:trPr>
        <w:tc>
          <w:tcPr>
            <w:tcW w:w="7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States</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Firm A</w:t>
            </w:r>
          </w:p>
        </w:tc>
        <w:tc>
          <w:tcPr>
            <w:tcW w:w="8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Firm B</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Firm C</w:t>
            </w:r>
          </w:p>
        </w:tc>
        <w:tc>
          <w:tcPr>
            <w:tcW w:w="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Firm D</w:t>
            </w:r>
          </w:p>
        </w:tc>
      </w:tr>
      <w:tr w:rsidR="00C1718B">
        <w:tblPrEx>
          <w:tblCellMar>
            <w:top w:w="0" w:type="dxa"/>
            <w:left w:w="0" w:type="dxa"/>
            <w:bottom w:w="0" w:type="dxa"/>
            <w:right w:w="0" w:type="dxa"/>
          </w:tblCellMar>
        </w:tblPrEx>
        <w:trPr>
          <w:trHeight w:val="60"/>
        </w:trPr>
        <w:tc>
          <w:tcPr>
            <w:tcW w:w="7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UP</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49</w:t>
            </w:r>
          </w:p>
        </w:tc>
        <w:tc>
          <w:tcPr>
            <w:tcW w:w="8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82</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80</w:t>
            </w:r>
          </w:p>
        </w:tc>
        <w:tc>
          <w:tcPr>
            <w:tcW w:w="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55</w:t>
            </w:r>
          </w:p>
        </w:tc>
      </w:tr>
      <w:tr w:rsidR="00C1718B">
        <w:tblPrEx>
          <w:tblCellMar>
            <w:top w:w="0" w:type="dxa"/>
            <w:left w:w="0" w:type="dxa"/>
            <w:bottom w:w="0" w:type="dxa"/>
            <w:right w:w="0" w:type="dxa"/>
          </w:tblCellMar>
        </w:tblPrEx>
        <w:trPr>
          <w:trHeight w:val="60"/>
        </w:trPr>
        <w:tc>
          <w:tcPr>
            <w:tcW w:w="7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Bihar</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69</w:t>
            </w:r>
          </w:p>
        </w:tc>
        <w:tc>
          <w:tcPr>
            <w:tcW w:w="8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72</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70</w:t>
            </w:r>
          </w:p>
        </w:tc>
        <w:tc>
          <w:tcPr>
            <w:tcW w:w="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65</w:t>
            </w:r>
          </w:p>
        </w:tc>
      </w:tr>
      <w:tr w:rsidR="00C1718B">
        <w:tblPrEx>
          <w:tblCellMar>
            <w:top w:w="0" w:type="dxa"/>
            <w:left w:w="0" w:type="dxa"/>
            <w:bottom w:w="0" w:type="dxa"/>
            <w:right w:w="0" w:type="dxa"/>
          </w:tblCellMar>
        </w:tblPrEx>
        <w:trPr>
          <w:trHeight w:val="60"/>
        </w:trPr>
        <w:tc>
          <w:tcPr>
            <w:tcW w:w="7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b/>
                <w:bCs/>
                <w:sz w:val="20"/>
                <w:szCs w:val="20"/>
              </w:rPr>
              <w:t>MP</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72</w:t>
            </w:r>
          </w:p>
        </w:tc>
        <w:tc>
          <w:tcPr>
            <w:tcW w:w="8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63</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72</w:t>
            </w:r>
          </w:p>
        </w:tc>
        <w:tc>
          <w:tcPr>
            <w:tcW w:w="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65</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jc w:val="center"/>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Further, it is known that: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 In the state of MP, Truthful Ltd. </w:t>
      </w:r>
      <w:proofErr w:type="gramStart"/>
      <w:r>
        <w:rPr>
          <w:rFonts w:ascii="Times New Roman" w:hAnsi="Times New Roman" w:cs="Times New Roman"/>
          <w:sz w:val="20"/>
          <w:szCs w:val="20"/>
        </w:rPr>
        <w:t>Has</w:t>
      </w:r>
      <w:proofErr w:type="gramEnd"/>
      <w:r>
        <w:rPr>
          <w:rFonts w:ascii="Times New Roman" w:hAnsi="Times New Roman" w:cs="Times New Roman"/>
          <w:sz w:val="20"/>
          <w:szCs w:val="20"/>
        </w:rPr>
        <w:t xml:space="preserve"> the highest market share.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 Aggressive Ltd.’s aggregate revenue differs from Honest Ltd.’s by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5 million.</w:t>
      </w:r>
      <w:r w:rsidR="00F91B73">
        <w:rPr>
          <w:rFonts w:ascii="Times New Roman" w:hAnsi="Times New Roman" w:cs="Times New Roman"/>
          <w:sz w:val="20"/>
          <w:szCs w:val="20"/>
        </w:rPr>
        <w:t xml:space="preserve"> </w:t>
      </w:r>
      <w:r w:rsidR="00F91B73">
        <w:rPr>
          <w:rFonts w:ascii="Times New Roman" w:hAnsi="Times New Roman" w:cs="Times New Roman"/>
          <w:b/>
          <w:bCs/>
          <w:sz w:val="20"/>
          <w:szCs w:val="20"/>
        </w:rPr>
        <w:t xml:space="preserve"> </w:t>
      </w:r>
      <w:r>
        <w:rPr>
          <w:rFonts w:ascii="Times New Roman" w:hAnsi="Times New Roman" w:cs="Times New Roman"/>
          <w:b/>
          <w:bCs/>
          <w:sz w:val="20"/>
          <w:szCs w:val="20"/>
        </w:rPr>
        <w:t>[CAT 2005]</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5F34DD" w:rsidP="005F34DD">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5. </w:t>
      </w:r>
      <w:r w:rsidR="00D473C4">
        <w:rPr>
          <w:rFonts w:ascii="Times New Roman" w:hAnsi="Times New Roman" w:cs="Times New Roman"/>
          <w:sz w:val="20"/>
          <w:szCs w:val="20"/>
        </w:rPr>
        <w:t xml:space="preserve">    What can </w:t>
      </w:r>
      <w:proofErr w:type="gramStart"/>
      <w:r w:rsidR="00D473C4">
        <w:rPr>
          <w:rFonts w:ascii="Times New Roman" w:hAnsi="Times New Roman" w:cs="Times New Roman"/>
          <w:sz w:val="20"/>
          <w:szCs w:val="20"/>
        </w:rPr>
        <w:t>be  said</w:t>
      </w:r>
      <w:proofErr w:type="gramEnd"/>
      <w:r w:rsidR="00D473C4">
        <w:rPr>
          <w:rFonts w:ascii="Times New Roman" w:hAnsi="Times New Roman" w:cs="Times New Roman"/>
          <w:sz w:val="20"/>
          <w:szCs w:val="20"/>
        </w:rPr>
        <w:t xml:space="preserve"> regarding following two statements</w:t>
      </w:r>
      <w:r w:rsidR="00C1718B">
        <w:rPr>
          <w:rFonts w:ascii="Times New Roman" w:hAnsi="Times New Roman" w:cs="Times New Roman"/>
          <w:sz w:val="20"/>
          <w:szCs w:val="20"/>
        </w:rPr>
        <w: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Statement 1: Profitable Ltd. </w:t>
      </w:r>
      <w:proofErr w:type="gramStart"/>
      <w:r>
        <w:rPr>
          <w:rFonts w:ascii="Times New Roman" w:hAnsi="Times New Roman" w:cs="Times New Roman"/>
          <w:sz w:val="20"/>
          <w:szCs w:val="20"/>
        </w:rPr>
        <w:t>Has</w:t>
      </w:r>
      <w:proofErr w:type="gramEnd"/>
      <w:r>
        <w:rPr>
          <w:rFonts w:ascii="Times New Roman" w:hAnsi="Times New Roman" w:cs="Times New Roman"/>
          <w:sz w:val="20"/>
          <w:szCs w:val="20"/>
        </w:rPr>
        <w:t xml:space="preserve"> the lowest share in MP market.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Statement 2: Honest Ltd.’s total revenue is more than Profitable Ltd.</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If Statement 1 is true then Statement 2 is necessarily</w:t>
      </w:r>
      <w:r w:rsidR="005F34DD">
        <w:rPr>
          <w:rFonts w:ascii="Times New Roman" w:hAnsi="Times New Roman" w:cs="Times New Roman"/>
          <w:sz w:val="20"/>
          <w:szCs w:val="20"/>
        </w:rPr>
        <w:t xml:space="preserve"> </w:t>
      </w:r>
      <w:r>
        <w:rPr>
          <w:rFonts w:ascii="Times New Roman" w:hAnsi="Times New Roman" w:cs="Times New Roman"/>
          <w:sz w:val="20"/>
          <w:szCs w:val="20"/>
        </w:rPr>
        <w:t>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If Statement 1 is true then Statement 2 is necessarily</w:t>
      </w:r>
      <w:r w:rsidR="005F34DD">
        <w:rPr>
          <w:rFonts w:ascii="Times New Roman" w:hAnsi="Times New Roman" w:cs="Times New Roman"/>
          <w:sz w:val="20"/>
          <w:szCs w:val="20"/>
        </w:rPr>
        <w:t xml:space="preserve"> </w:t>
      </w:r>
      <w:r>
        <w:rPr>
          <w:rFonts w:ascii="Times New Roman" w:hAnsi="Times New Roman" w:cs="Times New Roman"/>
          <w:sz w:val="20"/>
          <w:szCs w:val="20"/>
        </w:rPr>
        <w:t>false.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Both Statement 1 and Statement 2 are 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Neither Statement 1 nor Statement 2 is 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br/>
        <w:t xml:space="preserve">6. </w:t>
      </w:r>
      <w:r>
        <w:rPr>
          <w:rFonts w:ascii="Times New Roman" w:hAnsi="Times New Roman" w:cs="Times New Roman"/>
          <w:sz w:val="20"/>
          <w:szCs w:val="20"/>
        </w:rPr>
        <w:tab/>
        <w:t>What can be said regarding the following two statements?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Statement 1: Aggressive Ltd.’s lowest revenues are from </w:t>
      </w:r>
      <w:r>
        <w:rPr>
          <w:rFonts w:ascii="Times New Roman" w:hAnsi="Times New Roman" w:cs="Times New Roman"/>
          <w:sz w:val="20"/>
          <w:szCs w:val="20"/>
        </w:rPr>
        <w:tab/>
        <w:t>MP.</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Statement 2: Honest Ltd.’s lowest revenues are from</w:t>
      </w:r>
      <w:r w:rsidR="005F34DD">
        <w:rPr>
          <w:rFonts w:ascii="Times New Roman" w:hAnsi="Times New Roman" w:cs="Times New Roman"/>
          <w:sz w:val="20"/>
          <w:szCs w:val="20"/>
        </w:rPr>
        <w:t xml:space="preserve"> </w:t>
      </w:r>
      <w:r>
        <w:rPr>
          <w:rFonts w:ascii="Times New Roman" w:hAnsi="Times New Roman" w:cs="Times New Roman"/>
          <w:sz w:val="20"/>
          <w:szCs w:val="20"/>
        </w:rPr>
        <w:t>Bihar.</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If Statement 2 is true then Statement 1 is necessarily</w:t>
      </w:r>
      <w:r w:rsidR="005F34DD">
        <w:rPr>
          <w:rFonts w:ascii="Times New Roman" w:hAnsi="Times New Roman" w:cs="Times New Roman"/>
          <w:sz w:val="20"/>
          <w:szCs w:val="20"/>
        </w:rPr>
        <w:t xml:space="preserve"> </w:t>
      </w:r>
      <w:r>
        <w:rPr>
          <w:rFonts w:ascii="Times New Roman" w:hAnsi="Times New Roman" w:cs="Times New Roman"/>
          <w:sz w:val="20"/>
          <w:szCs w:val="20"/>
        </w:rPr>
        <w:t>false.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If Statement 1 is false then Statement 2 is necessarily</w:t>
      </w:r>
      <w:r w:rsidR="005F34DD">
        <w:rPr>
          <w:rFonts w:ascii="Times New Roman" w:hAnsi="Times New Roman" w:cs="Times New Roman"/>
          <w:sz w:val="20"/>
          <w:szCs w:val="20"/>
        </w:rPr>
        <w:t xml:space="preserve"> </w:t>
      </w:r>
      <w:r>
        <w:rPr>
          <w:rFonts w:ascii="Times New Roman" w:hAnsi="Times New Roman" w:cs="Times New Roman"/>
          <w:sz w:val="20"/>
          <w:szCs w:val="20"/>
        </w:rPr>
        <w:t>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If Statement 1 is true then Statement 2 is necessarily</w:t>
      </w:r>
      <w:r w:rsidR="005F34DD">
        <w:rPr>
          <w:rFonts w:ascii="Times New Roman" w:hAnsi="Times New Roman" w:cs="Times New Roman"/>
          <w:sz w:val="20"/>
          <w:szCs w:val="20"/>
        </w:rPr>
        <w:t xml:space="preserve"> </w:t>
      </w:r>
      <w:r>
        <w:rPr>
          <w:rFonts w:ascii="Times New Roman" w:hAnsi="Times New Roman" w:cs="Times New Roman"/>
          <w:sz w:val="20"/>
          <w:szCs w:val="20"/>
        </w:rPr>
        <w:t>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None of the above.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7. What can be said regarding the following two statements?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Statement 1: Honest Ltd. </w:t>
      </w:r>
      <w:proofErr w:type="gramStart"/>
      <w:r>
        <w:rPr>
          <w:rFonts w:ascii="Times New Roman" w:hAnsi="Times New Roman" w:cs="Times New Roman"/>
          <w:sz w:val="20"/>
          <w:szCs w:val="20"/>
        </w:rPr>
        <w:t>Has</w:t>
      </w:r>
      <w:proofErr w:type="gramEnd"/>
      <w:r>
        <w:rPr>
          <w:rFonts w:ascii="Times New Roman" w:hAnsi="Times New Roman" w:cs="Times New Roman"/>
          <w:sz w:val="20"/>
          <w:szCs w:val="20"/>
        </w:rPr>
        <w:t xml:space="preserve"> the highest share in the UP</w:t>
      </w:r>
      <w:r w:rsidR="005F34DD">
        <w:rPr>
          <w:rFonts w:ascii="Times New Roman" w:hAnsi="Times New Roman" w:cs="Times New Roman"/>
          <w:sz w:val="20"/>
          <w:szCs w:val="20"/>
        </w:rPr>
        <w:t xml:space="preserve"> </w:t>
      </w:r>
      <w:r>
        <w:rPr>
          <w:rFonts w:ascii="Times New Roman" w:hAnsi="Times New Roman" w:cs="Times New Roman"/>
          <w:sz w:val="20"/>
          <w:szCs w:val="20"/>
        </w:rPr>
        <w:t>market.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Statement 2: Aggressive Ltd. </w:t>
      </w:r>
      <w:proofErr w:type="gramStart"/>
      <w:r>
        <w:rPr>
          <w:rFonts w:ascii="Times New Roman" w:hAnsi="Times New Roman" w:cs="Times New Roman"/>
          <w:sz w:val="20"/>
          <w:szCs w:val="20"/>
        </w:rPr>
        <w:t>Has</w:t>
      </w:r>
      <w:proofErr w:type="gramEnd"/>
      <w:r>
        <w:rPr>
          <w:rFonts w:ascii="Times New Roman" w:hAnsi="Times New Roman" w:cs="Times New Roman"/>
          <w:sz w:val="20"/>
          <w:szCs w:val="20"/>
        </w:rPr>
        <w:t xml:space="preserve"> the highest share in the</w:t>
      </w:r>
      <w:r w:rsidR="005F34DD">
        <w:rPr>
          <w:rFonts w:ascii="Times New Roman" w:hAnsi="Times New Roman" w:cs="Times New Roman"/>
          <w:sz w:val="20"/>
          <w:szCs w:val="20"/>
        </w:rPr>
        <w:t xml:space="preserve"> </w:t>
      </w:r>
      <w:r>
        <w:rPr>
          <w:rFonts w:ascii="Times New Roman" w:hAnsi="Times New Roman" w:cs="Times New Roman"/>
          <w:sz w:val="20"/>
          <w:szCs w:val="20"/>
        </w:rPr>
        <w:t>Bihar market.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Both statements could be 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 At least one of the statements must be 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At most one of the statements is 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None of the above.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8. If Profitable Ltd.’s lowest revenue is from UP, then which of the following is 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Truthful Ltd.’s lowest revenues are from MP.</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 Truthful Ltd.’s lowest revenues are from Bihar.</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 Truthful Ltd.’s lowest revenues are from UP.</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No definite conclusion is possible.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9 – 12): </w:t>
      </w:r>
      <w:r>
        <w:rPr>
          <w:rFonts w:ascii="Times New Roman" w:hAnsi="Times New Roman" w:cs="Times New Roman"/>
          <w:i/>
          <w:iCs/>
          <w:sz w:val="20"/>
          <w:szCs w:val="20"/>
        </w:rPr>
        <w:t>Answer the questions based on the following information.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A health-drink company’s R&amp;D department is trying to make various diet formulations, which can be used for certain specific purposes. It is considering a choice of 5 alternative ingredients (O, P, Q, R, and S), which can be used in different proportions in the formulations. The table below gives the composition of these ingredients. The cost per unit of each of these ingredients is O: 150, P: 50. Q: 200, R: 500, S: 100.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b/>
          <w:bCs/>
          <w:sz w:val="20"/>
          <w:szCs w:val="20"/>
        </w:rPr>
        <w:t>[CAT 2007]</w:t>
      </w:r>
    </w:p>
    <w:tbl>
      <w:tblPr>
        <w:tblW w:w="0" w:type="auto"/>
        <w:tblInd w:w="80" w:type="dxa"/>
        <w:tblLayout w:type="fixed"/>
        <w:tblCellMar>
          <w:left w:w="0" w:type="dxa"/>
          <w:right w:w="0" w:type="dxa"/>
        </w:tblCellMar>
        <w:tblLook w:val="0000" w:firstRow="0" w:lastRow="0" w:firstColumn="0" w:lastColumn="0" w:noHBand="0" w:noVBand="0"/>
      </w:tblPr>
      <w:tblGrid>
        <w:gridCol w:w="993"/>
        <w:gridCol w:w="885"/>
        <w:gridCol w:w="840"/>
        <w:gridCol w:w="852"/>
        <w:gridCol w:w="806"/>
      </w:tblGrid>
      <w:tr w:rsidR="00C1718B">
        <w:tblPrEx>
          <w:tblCellMar>
            <w:top w:w="0" w:type="dxa"/>
            <w:left w:w="0" w:type="dxa"/>
            <w:bottom w:w="0" w:type="dxa"/>
            <w:right w:w="0" w:type="dxa"/>
          </w:tblCellMar>
        </w:tblPrEx>
        <w:trPr>
          <w:trHeight w:val="60"/>
        </w:trPr>
        <w:tc>
          <w:tcPr>
            <w:tcW w:w="993"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20"/>
                <w:szCs w:val="20"/>
              </w:rPr>
              <w:lastRenderedPageBreak/>
              <w:t>Ingredient</w:t>
            </w:r>
          </w:p>
        </w:tc>
        <w:tc>
          <w:tcPr>
            <w:tcW w:w="3383" w:type="dxa"/>
            <w:gridSpan w:val="4"/>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20"/>
                <w:szCs w:val="20"/>
              </w:rPr>
              <w:t>Composition</w:t>
            </w:r>
          </w:p>
        </w:tc>
      </w:tr>
      <w:tr w:rsidR="00C1718B">
        <w:tblPrEx>
          <w:tblCellMar>
            <w:top w:w="0" w:type="dxa"/>
            <w:left w:w="0" w:type="dxa"/>
            <w:bottom w:w="0" w:type="dxa"/>
            <w:right w:w="0" w:type="dxa"/>
          </w:tblCellMar>
        </w:tblPrEx>
        <w:trPr>
          <w:trHeight w:val="60"/>
        </w:trPr>
        <w:tc>
          <w:tcPr>
            <w:tcW w:w="993" w:type="dxa"/>
            <w:vMerge/>
            <w:tcBorders>
              <w:top w:val="single" w:sz="8" w:space="0" w:color="000000"/>
              <w:left w:val="single" w:sz="8" w:space="0" w:color="000000"/>
              <w:bottom w:val="single" w:sz="8" w:space="0" w:color="000000"/>
              <w:right w:val="single" w:sz="8" w:space="0" w:color="000000"/>
            </w:tcBorders>
          </w:tcPr>
          <w:p w:rsidR="00C1718B" w:rsidRDefault="00C1718B">
            <w:pPr>
              <w:pStyle w:val="NoParagraphStyle"/>
              <w:spacing w:line="240" w:lineRule="auto"/>
              <w:textAlignment w:val="auto"/>
              <w:rPr>
                <w:rFonts w:ascii="Times New Roman" w:hAnsi="Times New Roman" w:cs="Mangal"/>
                <w:color w:val="auto"/>
                <w:lang w:val="en-IN"/>
              </w:rPr>
            </w:pPr>
          </w:p>
        </w:tc>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20"/>
                <w:szCs w:val="20"/>
              </w:rPr>
              <w:t>Carb %</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20"/>
                <w:szCs w:val="20"/>
              </w:rPr>
              <w:t>Pro %</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20"/>
                <w:szCs w:val="20"/>
              </w:rPr>
              <w:t>Fat %</w:t>
            </w:r>
          </w:p>
        </w:tc>
        <w:tc>
          <w:tcPr>
            <w:tcW w:w="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20"/>
                <w:szCs w:val="20"/>
              </w:rPr>
              <w:t>Mine %</w:t>
            </w:r>
          </w:p>
        </w:tc>
      </w:tr>
      <w:tr w:rsidR="00C1718B">
        <w:tblPrEx>
          <w:tblCellMar>
            <w:top w:w="0" w:type="dxa"/>
            <w:left w:w="0" w:type="dxa"/>
            <w:bottom w:w="0" w:type="dxa"/>
            <w:right w:w="0" w:type="dxa"/>
          </w:tblCellMar>
        </w:tblPrEx>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O</w:t>
            </w:r>
          </w:p>
        </w:tc>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50</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30</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10</w:t>
            </w:r>
          </w:p>
        </w:tc>
        <w:tc>
          <w:tcPr>
            <w:tcW w:w="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10</w:t>
            </w:r>
          </w:p>
        </w:tc>
      </w:tr>
      <w:tr w:rsidR="00C1718B">
        <w:tblPrEx>
          <w:tblCellMar>
            <w:top w:w="0" w:type="dxa"/>
            <w:left w:w="0" w:type="dxa"/>
            <w:bottom w:w="0" w:type="dxa"/>
            <w:right w:w="0" w:type="dxa"/>
          </w:tblCellMar>
        </w:tblPrEx>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P</w:t>
            </w:r>
          </w:p>
        </w:tc>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80</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20</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0</w:t>
            </w:r>
          </w:p>
        </w:tc>
        <w:tc>
          <w:tcPr>
            <w:tcW w:w="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0</w:t>
            </w:r>
          </w:p>
        </w:tc>
      </w:tr>
      <w:tr w:rsidR="00C1718B">
        <w:tblPrEx>
          <w:tblCellMar>
            <w:top w:w="0" w:type="dxa"/>
            <w:left w:w="0" w:type="dxa"/>
            <w:bottom w:w="0" w:type="dxa"/>
            <w:right w:w="0" w:type="dxa"/>
          </w:tblCellMar>
        </w:tblPrEx>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Q</w:t>
            </w:r>
          </w:p>
        </w:tc>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10</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30</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50</w:t>
            </w:r>
          </w:p>
        </w:tc>
        <w:tc>
          <w:tcPr>
            <w:tcW w:w="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10</w:t>
            </w:r>
          </w:p>
        </w:tc>
      </w:tr>
      <w:tr w:rsidR="00C1718B">
        <w:tblPrEx>
          <w:tblCellMar>
            <w:top w:w="0" w:type="dxa"/>
            <w:left w:w="0" w:type="dxa"/>
            <w:bottom w:w="0" w:type="dxa"/>
            <w:right w:w="0" w:type="dxa"/>
          </w:tblCellMar>
        </w:tblPrEx>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R</w:t>
            </w:r>
          </w:p>
        </w:tc>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5</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50</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40</w:t>
            </w:r>
          </w:p>
        </w:tc>
        <w:tc>
          <w:tcPr>
            <w:tcW w:w="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5</w:t>
            </w:r>
          </w:p>
        </w:tc>
      </w:tr>
      <w:tr w:rsidR="00C1718B">
        <w:tblPrEx>
          <w:tblCellMar>
            <w:top w:w="0" w:type="dxa"/>
            <w:left w:w="0" w:type="dxa"/>
            <w:bottom w:w="0" w:type="dxa"/>
            <w:right w:w="0" w:type="dxa"/>
          </w:tblCellMar>
        </w:tblPrEx>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S</w:t>
            </w:r>
          </w:p>
        </w:tc>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45</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50</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0</w:t>
            </w:r>
          </w:p>
        </w:tc>
        <w:tc>
          <w:tcPr>
            <w:tcW w:w="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jc w:val="center"/>
            </w:pPr>
            <w:r>
              <w:rPr>
                <w:rFonts w:ascii="Times New Roman" w:hAnsi="Times New Roman" w:cs="Times New Roman"/>
                <w:sz w:val="20"/>
                <w:szCs w:val="20"/>
              </w:rPr>
              <w:t>5</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jc w:val="center"/>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Carb = Carbohydrate, Pro = Protein, Mine = Minerals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9. For a recuperating patient, the doctor recommended a diet containing 10% minerals and at least 30% protein. In how </w:t>
      </w:r>
      <w:r>
        <w:rPr>
          <w:rFonts w:ascii="Times New Roman" w:hAnsi="Times New Roman" w:cs="Times New Roman"/>
          <w:sz w:val="20"/>
          <w:szCs w:val="20"/>
        </w:rPr>
        <w:tab/>
      </w:r>
      <w:r>
        <w:rPr>
          <w:rFonts w:ascii="Times New Roman" w:hAnsi="Times New Roman" w:cs="Times New Roman"/>
          <w:sz w:val="20"/>
          <w:szCs w:val="20"/>
        </w:rPr>
        <w:tab/>
        <w:t>many different ways can we prepare this diet by mixing at</w:t>
      </w:r>
      <w:r w:rsidR="005F34DD">
        <w:rPr>
          <w:rFonts w:ascii="Times New Roman" w:hAnsi="Times New Roman" w:cs="Times New Roman"/>
          <w:sz w:val="20"/>
          <w:szCs w:val="20"/>
        </w:rPr>
        <w:t xml:space="preserve"> </w:t>
      </w:r>
      <w:r>
        <w:rPr>
          <w:rFonts w:ascii="Times New Roman" w:hAnsi="Times New Roman" w:cs="Times New Roman"/>
          <w:sz w:val="20"/>
          <w:szCs w:val="20"/>
        </w:rPr>
        <w:t>least two ingredients?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One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 Two</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Three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None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10. Which among the following is the formulation having</w:t>
      </w:r>
      <w:r w:rsidR="005F34DD">
        <w:rPr>
          <w:rFonts w:ascii="Times New Roman" w:hAnsi="Times New Roman" w:cs="Times New Roman"/>
          <w:sz w:val="20"/>
          <w:szCs w:val="20"/>
        </w:rPr>
        <w:t xml:space="preserve"> </w:t>
      </w:r>
      <w:r>
        <w:rPr>
          <w:rFonts w:ascii="Times New Roman" w:hAnsi="Times New Roman" w:cs="Times New Roman"/>
          <w:sz w:val="20"/>
          <w:szCs w:val="20"/>
        </w:rPr>
        <w:t>the lowest cost per unit for a diet having 10% fat and at</w:t>
      </w:r>
      <w:r w:rsidR="005F34DD">
        <w:rPr>
          <w:rFonts w:ascii="Times New Roman" w:hAnsi="Times New Roman" w:cs="Times New Roman"/>
          <w:sz w:val="20"/>
          <w:szCs w:val="20"/>
        </w:rPr>
        <w:t xml:space="preserve"> </w:t>
      </w:r>
      <w:r>
        <w:rPr>
          <w:rFonts w:ascii="Times New Roman" w:hAnsi="Times New Roman" w:cs="Times New Roman"/>
          <w:sz w:val="20"/>
          <w:szCs w:val="20"/>
        </w:rPr>
        <w:t>least 30% protein? (The diet has to be formed by mixing</w:t>
      </w:r>
      <w:r w:rsidR="005F34DD">
        <w:rPr>
          <w:rFonts w:ascii="Times New Roman" w:hAnsi="Times New Roman" w:cs="Times New Roman"/>
          <w:sz w:val="20"/>
          <w:szCs w:val="20"/>
        </w:rPr>
        <w:t xml:space="preserve"> </w:t>
      </w:r>
      <w:r>
        <w:rPr>
          <w:rFonts w:ascii="Times New Roman" w:hAnsi="Times New Roman" w:cs="Times New Roman"/>
          <w:sz w:val="20"/>
          <w:szCs w:val="20"/>
        </w:rPr>
        <w:t>two ingredients).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P and Q</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 P and 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P and R</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Q and 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11. In what proportion P, Q and S should be mixed to make a diet having at least 60% carbohydrate</w:t>
      </w:r>
      <w:r w:rsidR="005F34DD">
        <w:rPr>
          <w:rFonts w:ascii="Times New Roman" w:hAnsi="Times New Roman" w:cs="Times New Roman"/>
          <w:sz w:val="20"/>
          <w:szCs w:val="20"/>
        </w:rPr>
        <w:t xml:space="preserve"> at the lowest cost </w:t>
      </w:r>
      <w:r>
        <w:rPr>
          <w:rFonts w:ascii="Times New Roman" w:hAnsi="Times New Roman" w:cs="Times New Roman"/>
          <w:sz w:val="20"/>
          <w:szCs w:val="20"/>
        </w:rPr>
        <w:t>per unit?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4:1:2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 2:1:4</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3:1:2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4:1:1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br/>
        <w:t>12. The company is planning to launch a balanced diet required for growth needs of adolescent children. This diet</w:t>
      </w:r>
      <w:r w:rsidR="005F34DD">
        <w:rPr>
          <w:rFonts w:ascii="Times New Roman" w:hAnsi="Times New Roman" w:cs="Times New Roman"/>
          <w:sz w:val="20"/>
          <w:szCs w:val="20"/>
        </w:rPr>
        <w:t xml:space="preserve"> </w:t>
      </w:r>
      <w:r>
        <w:rPr>
          <w:rFonts w:ascii="Times New Roman" w:hAnsi="Times New Roman" w:cs="Times New Roman"/>
          <w:sz w:val="20"/>
          <w:szCs w:val="20"/>
        </w:rPr>
        <w:t>must contain at least 30% each of carbohydrate and protein, no more than 25% fat and at least 5% minerals.</w:t>
      </w:r>
      <w:r w:rsidR="005F34DD">
        <w:rPr>
          <w:rFonts w:ascii="Times New Roman" w:hAnsi="Times New Roman" w:cs="Times New Roman"/>
          <w:sz w:val="20"/>
          <w:szCs w:val="20"/>
        </w:rPr>
        <w:t xml:space="preserve"> </w:t>
      </w:r>
      <w:r>
        <w:rPr>
          <w:rFonts w:ascii="Times New Roman" w:hAnsi="Times New Roman" w:cs="Times New Roman"/>
          <w:sz w:val="20"/>
          <w:szCs w:val="20"/>
        </w:rPr>
        <w:t>Which one of the following combinations of equally</w:t>
      </w:r>
      <w:r w:rsidR="005F34DD">
        <w:rPr>
          <w:rFonts w:ascii="Times New Roman" w:hAnsi="Times New Roman" w:cs="Times New Roman"/>
          <w:sz w:val="20"/>
          <w:szCs w:val="20"/>
        </w:rPr>
        <w:t xml:space="preserve"> </w:t>
      </w:r>
      <w:r>
        <w:rPr>
          <w:rFonts w:ascii="Times New Roman" w:hAnsi="Times New Roman" w:cs="Times New Roman"/>
          <w:sz w:val="20"/>
          <w:szCs w:val="20"/>
        </w:rPr>
        <w:t>mixed ingredients is feasible?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R and 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 P and 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Q and R</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O and 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13 – 15): </w:t>
      </w:r>
      <w:r>
        <w:rPr>
          <w:rFonts w:ascii="Times New Roman" w:hAnsi="Times New Roman" w:cs="Times New Roman"/>
          <w:i/>
          <w:iCs/>
          <w:sz w:val="20"/>
          <w:szCs w:val="20"/>
        </w:rPr>
        <w:t>Answer the questions based on the following information.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The table below shows annual statistics related to coffee production in th</w:t>
      </w:r>
      <w:r w:rsidR="00D473C4">
        <w:rPr>
          <w:rFonts w:ascii="Times New Roman" w:hAnsi="Times New Roman" w:cs="Times New Roman"/>
          <w:sz w:val="20"/>
          <w:szCs w:val="20"/>
        </w:rPr>
        <w:t>e</w:t>
      </w:r>
      <w:r>
        <w:rPr>
          <w:rFonts w:ascii="Times New Roman" w:hAnsi="Times New Roman" w:cs="Times New Roman"/>
          <w:sz w:val="20"/>
          <w:szCs w:val="20"/>
        </w:rPr>
        <w:t xml:space="preserve"> top 14 coffee producing countries of the World for the year 2014.</w:t>
      </w:r>
    </w:p>
    <w:tbl>
      <w:tblPr>
        <w:tblW w:w="0" w:type="auto"/>
        <w:tblInd w:w="80" w:type="dxa"/>
        <w:tblLayout w:type="fixed"/>
        <w:tblCellMar>
          <w:left w:w="0" w:type="dxa"/>
          <w:right w:w="0" w:type="dxa"/>
        </w:tblCellMar>
        <w:tblLook w:val="0000" w:firstRow="0" w:lastRow="0" w:firstColumn="0" w:lastColumn="0" w:noHBand="0" w:noVBand="0"/>
      </w:tblPr>
      <w:tblGrid>
        <w:gridCol w:w="974"/>
        <w:gridCol w:w="993"/>
        <w:gridCol w:w="993"/>
        <w:gridCol w:w="994"/>
        <w:gridCol w:w="993"/>
      </w:tblGrid>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Country</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rPr>
                <w:rFonts w:ascii="Times New Roman" w:hAnsi="Times New Roman" w:cs="Times New Roman"/>
                <w:sz w:val="18"/>
                <w:szCs w:val="18"/>
              </w:rPr>
            </w:pPr>
            <w:r>
              <w:rPr>
                <w:rFonts w:ascii="Times New Roman" w:hAnsi="Times New Roman" w:cs="Times New Roman"/>
                <w:sz w:val="18"/>
                <w:szCs w:val="18"/>
              </w:rPr>
              <w:t>Total Area</w:t>
            </w:r>
          </w:p>
          <w:p w:rsidR="00C1718B" w:rsidRDefault="00C1718B">
            <w:pPr>
              <w:pStyle w:val="BasicParagraph"/>
              <w:jc w:val="center"/>
            </w:pPr>
            <w:r>
              <w:rPr>
                <w:rFonts w:ascii="Times New Roman" w:hAnsi="Times New Roman" w:cs="Times New Roman"/>
                <w:sz w:val="18"/>
                <w:szCs w:val="18"/>
              </w:rPr>
              <w:t>(million sq. km)</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 Area (Under Coffee cultivation)</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rPr>
                <w:rFonts w:ascii="Times New Roman" w:hAnsi="Times New Roman" w:cs="Times New Roman"/>
                <w:sz w:val="18"/>
                <w:szCs w:val="18"/>
              </w:rPr>
            </w:pPr>
            <w:r>
              <w:rPr>
                <w:rFonts w:ascii="Times New Roman" w:hAnsi="Times New Roman" w:cs="Times New Roman"/>
                <w:sz w:val="18"/>
                <w:szCs w:val="18"/>
              </w:rPr>
              <w:t>Production</w:t>
            </w:r>
          </w:p>
          <w:p w:rsidR="00C1718B" w:rsidRDefault="00C1718B">
            <w:pPr>
              <w:pStyle w:val="BasicParagraph"/>
              <w:jc w:val="center"/>
            </w:pPr>
            <w:r>
              <w:rPr>
                <w:rFonts w:ascii="Times New Roman" w:hAnsi="Times New Roman" w:cs="Times New Roman"/>
                <w:sz w:val="18"/>
                <w:szCs w:val="18"/>
              </w:rPr>
              <w:t>(million tons)</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rPr>
                <w:rFonts w:ascii="Times New Roman" w:hAnsi="Times New Roman" w:cs="Times New Roman"/>
                <w:sz w:val="18"/>
                <w:szCs w:val="18"/>
              </w:rPr>
            </w:pPr>
            <w:r>
              <w:rPr>
                <w:rFonts w:ascii="Times New Roman" w:hAnsi="Times New Roman" w:cs="Times New Roman"/>
                <w:sz w:val="18"/>
                <w:szCs w:val="18"/>
              </w:rPr>
              <w:t>Population</w:t>
            </w:r>
          </w:p>
          <w:p w:rsidR="00C1718B" w:rsidRDefault="00C1718B">
            <w:pPr>
              <w:pStyle w:val="BasicParagraph"/>
              <w:jc w:val="center"/>
            </w:pPr>
            <w:r>
              <w:rPr>
                <w:rFonts w:ascii="Times New Roman" w:hAnsi="Times New Roman" w:cs="Times New Roman"/>
                <w:sz w:val="18"/>
                <w:szCs w:val="18"/>
              </w:rPr>
              <w:t>(millions)</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Brazil</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8.51</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20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2.72</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203.99</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lastRenderedPageBreak/>
              <w:t>Vietnam</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0.33</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60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1.65</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90.73</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Colombia</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1.14</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20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0.69</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48.02</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Indonesia</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1.90</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60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0.41</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255.46</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Ethiopia</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1.10</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50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0.39</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90.07</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India</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3.16</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80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0.30</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1267.98</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Mexico</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1.96</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80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0.27</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121.01</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Guatemala</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0.10</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60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0.24</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15.80</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Peru</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1.28</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80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0.21</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31.15</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Honduras</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0.11</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40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0.16</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8.72</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Uganda</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0.24</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70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0.15</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34.85</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Côte d’Ivoire</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0.32</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50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0.14</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22.671</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Costa Rica</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0.05</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70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0.10</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4.77</w:t>
            </w:r>
          </w:p>
        </w:tc>
      </w:tr>
      <w:tr w:rsidR="00C1718B">
        <w:tblPrEx>
          <w:tblCellMar>
            <w:top w:w="0" w:type="dxa"/>
            <w:left w:w="0" w:type="dxa"/>
            <w:bottom w:w="0" w:type="dxa"/>
            <w:right w:w="0" w:type="dxa"/>
          </w:tblCellMar>
        </w:tblPrEx>
        <w:trPr>
          <w:trHeight w:val="60"/>
        </w:trPr>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8"/>
                <w:szCs w:val="18"/>
              </w:rPr>
              <w:t>El Salvador</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0.02</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80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.08</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6.40</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13. Which two countries account for the highest productivity of coffee (tons produced per sq. km of coffee cultivation)?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Guatemala &amp; El Salvador</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 xml:space="preserve">El </w:t>
      </w:r>
      <w:proofErr w:type="spellStart"/>
      <w:r>
        <w:rPr>
          <w:rFonts w:ascii="Times New Roman" w:hAnsi="Times New Roman" w:cs="Times New Roman"/>
          <w:sz w:val="20"/>
          <w:szCs w:val="20"/>
        </w:rPr>
        <w:t>Slavador</w:t>
      </w:r>
      <w:proofErr w:type="spellEnd"/>
      <w:r>
        <w:rPr>
          <w:rFonts w:ascii="Times New Roman" w:hAnsi="Times New Roman" w:cs="Times New Roman"/>
          <w:sz w:val="20"/>
          <w:szCs w:val="20"/>
        </w:rPr>
        <w:t xml:space="preserve"> &amp; Vietnam</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Colombia &amp; Guatemala</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14. How many countries have a per capita coffee production (defined as total coffee production divided by its population) greater than Guatemala?</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5</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7</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 xml:space="preserve">None of </w:t>
      </w:r>
      <w:proofErr w:type="spellStart"/>
      <w:r>
        <w:rPr>
          <w:rFonts w:ascii="Times New Roman" w:hAnsi="Times New Roman" w:cs="Times New Roman"/>
          <w:sz w:val="20"/>
          <w:szCs w:val="20"/>
        </w:rPr>
        <w:t>thes</w:t>
      </w:r>
      <w:proofErr w:type="spellEnd"/>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15. A country is said to be coffee classic state if </w:t>
      </w:r>
      <w:proofErr w:type="gramStart"/>
      <w:r>
        <w:rPr>
          <w:rFonts w:ascii="Times New Roman" w:hAnsi="Times New Roman" w:cs="Times New Roman"/>
          <w:sz w:val="20"/>
          <w:szCs w:val="20"/>
        </w:rPr>
        <w:t>its</w:t>
      </w:r>
      <w:proofErr w:type="gramEnd"/>
      <w:r>
        <w:rPr>
          <w:rFonts w:ascii="Times New Roman" w:hAnsi="Times New Roman" w:cs="Times New Roman"/>
          <w:sz w:val="20"/>
          <w:szCs w:val="20"/>
        </w:rPr>
        <w:t xml:space="preserve"> annual coffee production per million of population is at least 10,000 tons, then how many states are coffee classic countries?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4</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7</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12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i/>
          <w:iCs/>
          <w:sz w:val="20"/>
          <w:szCs w:val="20"/>
        </w:rPr>
      </w:pPr>
      <w:r>
        <w:rPr>
          <w:rFonts w:ascii="Times New Roman" w:hAnsi="Times New Roman" w:cs="Times New Roman"/>
          <w:b/>
          <w:bCs/>
          <w:sz w:val="20"/>
          <w:szCs w:val="20"/>
        </w:rPr>
        <w:t xml:space="preserve">Directions (Q. Nos. 16 – 20): </w:t>
      </w:r>
      <w:r>
        <w:rPr>
          <w:rFonts w:ascii="Times New Roman" w:hAnsi="Times New Roman" w:cs="Times New Roman"/>
          <w:i/>
          <w:iCs/>
          <w:sz w:val="20"/>
          <w:szCs w:val="20"/>
        </w:rPr>
        <w:t>Answer the questions based on the following information.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sz w:val="20"/>
          <w:szCs w:val="20"/>
        </w:rPr>
        <w:t xml:space="preserve">A cold storage has been opened by a leading fast food giant to keep the lettuce leaves it uses in burgers. The storage was opened in January. At end of each month some of the lettuce leaves are taken to the outlets for burger production and some fresh lettuce leaves are kept in the storage. All the transactions regarding taking out or adding fresh lettuce leaves are done only at the end of the months. The cold storage has been divided into 5 floors. The table below shows the data about the lettuce leaves for 6 consecutive months. </w:t>
      </w:r>
      <w:r>
        <w:rPr>
          <w:rFonts w:ascii="Times New Roman" w:hAnsi="Times New Roman" w:cs="Times New Roman"/>
          <w:b/>
          <w:bCs/>
          <w:sz w:val="20"/>
          <w:szCs w:val="20"/>
        </w:rPr>
        <w:t xml:space="preserve">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448"/>
        <w:gridCol w:w="444"/>
        <w:gridCol w:w="456"/>
        <w:gridCol w:w="456"/>
        <w:gridCol w:w="456"/>
        <w:gridCol w:w="456"/>
        <w:gridCol w:w="444"/>
        <w:gridCol w:w="444"/>
        <w:gridCol w:w="468"/>
        <w:gridCol w:w="444"/>
        <w:gridCol w:w="450"/>
      </w:tblGrid>
      <w:tr w:rsidR="00C1718B">
        <w:tblPrEx>
          <w:tblCellMar>
            <w:top w:w="0" w:type="dxa"/>
            <w:left w:w="0" w:type="dxa"/>
            <w:bottom w:w="0" w:type="dxa"/>
            <w:right w:w="0" w:type="dxa"/>
          </w:tblCellMar>
        </w:tblPrEx>
        <w:trPr>
          <w:trHeight w:val="60"/>
        </w:trPr>
        <w:tc>
          <w:tcPr>
            <w:tcW w:w="448"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5"/>
                <w:szCs w:val="15"/>
              </w:rPr>
              <w:t xml:space="preserve"> </w:t>
            </w:r>
          </w:p>
        </w:tc>
        <w:tc>
          <w:tcPr>
            <w:tcW w:w="4518" w:type="dxa"/>
            <w:gridSpan w:val="10"/>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5"/>
                <w:szCs w:val="15"/>
              </w:rPr>
              <w:t>Floors</w:t>
            </w:r>
          </w:p>
        </w:tc>
      </w:tr>
      <w:tr w:rsidR="00C1718B">
        <w:tblPrEx>
          <w:tblCellMar>
            <w:top w:w="0" w:type="dxa"/>
            <w:left w:w="0" w:type="dxa"/>
            <w:bottom w:w="0" w:type="dxa"/>
            <w:right w:w="0" w:type="dxa"/>
          </w:tblCellMar>
        </w:tblPrEx>
        <w:trPr>
          <w:trHeight w:val="60"/>
        </w:trPr>
        <w:tc>
          <w:tcPr>
            <w:tcW w:w="448" w:type="dxa"/>
            <w:vMerge/>
            <w:tcBorders>
              <w:top w:val="single" w:sz="8" w:space="0" w:color="000000"/>
              <w:left w:val="single" w:sz="8" w:space="0" w:color="000000"/>
              <w:bottom w:val="single" w:sz="8" w:space="0" w:color="000000"/>
              <w:right w:val="single" w:sz="8" w:space="0" w:color="000000"/>
            </w:tcBorders>
          </w:tcPr>
          <w:p w:rsidR="00C1718B" w:rsidRDefault="00C1718B">
            <w:pPr>
              <w:pStyle w:val="NoParagraphStyle"/>
              <w:spacing w:line="240" w:lineRule="auto"/>
              <w:textAlignment w:val="auto"/>
              <w:rPr>
                <w:rFonts w:ascii="Times New Roman" w:hAnsi="Times New Roman" w:cs="Mangal"/>
                <w:color w:val="auto"/>
                <w:lang w:val="en-IN"/>
              </w:rPr>
            </w:pPr>
          </w:p>
        </w:tc>
        <w:tc>
          <w:tcPr>
            <w:tcW w:w="90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rPr>
                <w:rFonts w:ascii="Times New Roman" w:hAnsi="Times New Roman" w:cs="Times New Roman"/>
                <w:b/>
                <w:bCs/>
                <w:sz w:val="15"/>
                <w:szCs w:val="15"/>
              </w:rPr>
            </w:pPr>
            <w:r>
              <w:rPr>
                <w:rFonts w:ascii="Times New Roman" w:hAnsi="Times New Roman" w:cs="Times New Roman"/>
                <w:b/>
                <w:bCs/>
                <w:sz w:val="15"/>
                <w:szCs w:val="15"/>
              </w:rPr>
              <w:t xml:space="preserve">1st </w:t>
            </w:r>
          </w:p>
          <w:p w:rsidR="00C1718B" w:rsidRDefault="00C1718B">
            <w:pPr>
              <w:pStyle w:val="BasicParagraph"/>
              <w:jc w:val="center"/>
            </w:pPr>
            <w:r>
              <w:rPr>
                <w:rFonts w:ascii="Times New Roman" w:hAnsi="Times New Roman" w:cs="Times New Roman"/>
                <w:b/>
                <w:bCs/>
                <w:sz w:val="15"/>
                <w:szCs w:val="15"/>
              </w:rPr>
              <w:t>(6474)</w:t>
            </w:r>
          </w:p>
        </w:tc>
        <w:tc>
          <w:tcPr>
            <w:tcW w:w="912"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rPr>
                <w:rFonts w:ascii="Times New Roman" w:hAnsi="Times New Roman" w:cs="Times New Roman"/>
                <w:b/>
                <w:bCs/>
                <w:sz w:val="15"/>
                <w:szCs w:val="15"/>
              </w:rPr>
            </w:pPr>
            <w:r>
              <w:rPr>
                <w:rFonts w:ascii="Times New Roman" w:hAnsi="Times New Roman" w:cs="Times New Roman"/>
                <w:b/>
                <w:bCs/>
                <w:sz w:val="15"/>
                <w:szCs w:val="15"/>
              </w:rPr>
              <w:t>2nd</w:t>
            </w:r>
          </w:p>
          <w:p w:rsidR="00C1718B" w:rsidRDefault="00C1718B">
            <w:pPr>
              <w:pStyle w:val="BasicParagraph"/>
              <w:jc w:val="center"/>
            </w:pPr>
            <w:r>
              <w:rPr>
                <w:rFonts w:ascii="Times New Roman" w:hAnsi="Times New Roman" w:cs="Times New Roman"/>
                <w:b/>
                <w:bCs/>
                <w:sz w:val="15"/>
                <w:szCs w:val="15"/>
              </w:rPr>
              <w:t>(8272)</w:t>
            </w:r>
          </w:p>
        </w:tc>
        <w:tc>
          <w:tcPr>
            <w:tcW w:w="90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rPr>
                <w:rFonts w:ascii="Times New Roman" w:hAnsi="Times New Roman" w:cs="Times New Roman"/>
                <w:b/>
                <w:bCs/>
                <w:sz w:val="15"/>
                <w:szCs w:val="15"/>
              </w:rPr>
            </w:pPr>
            <w:r>
              <w:rPr>
                <w:rFonts w:ascii="Times New Roman" w:hAnsi="Times New Roman" w:cs="Times New Roman"/>
                <w:b/>
                <w:bCs/>
                <w:sz w:val="15"/>
                <w:szCs w:val="15"/>
              </w:rPr>
              <w:t>3rd</w:t>
            </w:r>
          </w:p>
          <w:p w:rsidR="00C1718B" w:rsidRDefault="00C1718B">
            <w:pPr>
              <w:pStyle w:val="BasicParagraph"/>
              <w:jc w:val="center"/>
            </w:pPr>
            <w:r>
              <w:rPr>
                <w:rFonts w:ascii="Times New Roman" w:hAnsi="Times New Roman" w:cs="Times New Roman"/>
                <w:b/>
                <w:bCs/>
                <w:sz w:val="15"/>
                <w:szCs w:val="15"/>
              </w:rPr>
              <w:t>(5027)</w:t>
            </w:r>
          </w:p>
        </w:tc>
        <w:tc>
          <w:tcPr>
            <w:tcW w:w="912"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rPr>
                <w:rFonts w:ascii="Times New Roman" w:hAnsi="Times New Roman" w:cs="Times New Roman"/>
                <w:b/>
                <w:bCs/>
                <w:sz w:val="15"/>
                <w:szCs w:val="15"/>
              </w:rPr>
            </w:pPr>
            <w:r>
              <w:rPr>
                <w:rFonts w:ascii="Times New Roman" w:hAnsi="Times New Roman" w:cs="Times New Roman"/>
                <w:b/>
                <w:bCs/>
                <w:sz w:val="15"/>
                <w:szCs w:val="15"/>
              </w:rPr>
              <w:t xml:space="preserve">4th </w:t>
            </w:r>
          </w:p>
          <w:p w:rsidR="00C1718B" w:rsidRDefault="00C1718B">
            <w:pPr>
              <w:pStyle w:val="BasicParagraph"/>
              <w:jc w:val="center"/>
            </w:pPr>
            <w:r>
              <w:rPr>
                <w:rFonts w:ascii="Times New Roman" w:hAnsi="Times New Roman" w:cs="Times New Roman"/>
                <w:b/>
                <w:bCs/>
                <w:sz w:val="15"/>
                <w:szCs w:val="15"/>
              </w:rPr>
              <w:t>(6975)</w:t>
            </w:r>
          </w:p>
        </w:tc>
        <w:tc>
          <w:tcPr>
            <w:tcW w:w="894"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rPr>
                <w:rFonts w:ascii="Times New Roman" w:hAnsi="Times New Roman" w:cs="Times New Roman"/>
                <w:b/>
                <w:bCs/>
                <w:sz w:val="15"/>
                <w:szCs w:val="15"/>
              </w:rPr>
            </w:pPr>
            <w:r>
              <w:rPr>
                <w:rFonts w:ascii="Times New Roman" w:hAnsi="Times New Roman" w:cs="Times New Roman"/>
                <w:b/>
                <w:bCs/>
                <w:sz w:val="15"/>
                <w:szCs w:val="15"/>
              </w:rPr>
              <w:t xml:space="preserve">5th </w:t>
            </w:r>
          </w:p>
          <w:p w:rsidR="00C1718B" w:rsidRDefault="00C1718B">
            <w:pPr>
              <w:pStyle w:val="BasicParagraph"/>
              <w:jc w:val="center"/>
            </w:pPr>
            <w:r>
              <w:rPr>
                <w:rFonts w:ascii="Times New Roman" w:hAnsi="Times New Roman" w:cs="Times New Roman"/>
                <w:b/>
                <w:bCs/>
                <w:sz w:val="15"/>
                <w:szCs w:val="15"/>
              </w:rPr>
              <w:t>(4814)</w:t>
            </w:r>
          </w:p>
        </w:tc>
      </w:tr>
      <w:tr w:rsidR="00C1718B">
        <w:tblPrEx>
          <w:tblCellMar>
            <w:top w:w="0" w:type="dxa"/>
            <w:left w:w="0" w:type="dxa"/>
            <w:bottom w:w="0" w:type="dxa"/>
            <w:right w:w="0" w:type="dxa"/>
          </w:tblCellMar>
        </w:tblPrEx>
        <w:trPr>
          <w:trHeight w:val="60"/>
        </w:trPr>
        <w:tc>
          <w:tcPr>
            <w:tcW w:w="448" w:type="dxa"/>
            <w:vMerge/>
            <w:tcBorders>
              <w:top w:val="single" w:sz="8" w:space="0" w:color="000000"/>
              <w:left w:val="single" w:sz="8" w:space="0" w:color="000000"/>
              <w:bottom w:val="single" w:sz="8" w:space="0" w:color="000000"/>
              <w:right w:val="single" w:sz="8" w:space="0" w:color="000000"/>
            </w:tcBorders>
          </w:tcPr>
          <w:p w:rsidR="00C1718B" w:rsidRDefault="00C1718B">
            <w:pPr>
              <w:pStyle w:val="NoParagraphStyle"/>
              <w:spacing w:line="240" w:lineRule="auto"/>
              <w:textAlignment w:val="auto"/>
              <w:rPr>
                <w:rFonts w:ascii="Times New Roman" w:hAnsi="Times New Roman" w:cs="Mangal"/>
                <w:color w:val="auto"/>
                <w:lang w:val="en-IN"/>
              </w:rPr>
            </w:pP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5"/>
                <w:szCs w:val="15"/>
              </w:rPr>
              <w:t>A</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5"/>
                <w:szCs w:val="15"/>
              </w:rPr>
              <w:t>S</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5"/>
                <w:szCs w:val="15"/>
              </w:rPr>
              <w:t>A</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5"/>
                <w:szCs w:val="15"/>
              </w:rPr>
              <w:t>S</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5"/>
                <w:szCs w:val="15"/>
              </w:rPr>
              <w:t>A</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5"/>
                <w:szCs w:val="15"/>
              </w:rPr>
              <w:t>S</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5"/>
                <w:szCs w:val="15"/>
              </w:rPr>
              <w:t>A</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5"/>
                <w:szCs w:val="15"/>
              </w:rPr>
              <w:t>S</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5"/>
                <w:szCs w:val="15"/>
              </w:rPr>
              <w:t>A</w:t>
            </w: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5"/>
                <w:szCs w:val="15"/>
              </w:rPr>
              <w:t>S</w:t>
            </w:r>
          </w:p>
        </w:tc>
      </w:tr>
      <w:tr w:rsidR="00C1718B">
        <w:tblPrEx>
          <w:tblCellMar>
            <w:top w:w="0" w:type="dxa"/>
            <w:left w:w="0" w:type="dxa"/>
            <w:bottom w:w="0" w:type="dxa"/>
            <w:right w:w="0" w:type="dxa"/>
          </w:tblCellMar>
        </w:tblPrEx>
        <w:trPr>
          <w:trHeight w:val="60"/>
        </w:trPr>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4"/>
                <w:szCs w:val="14"/>
              </w:rPr>
              <w:t>Feb</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6160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2500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3810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1060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3150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3130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8560</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3960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310</w:t>
            </w: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8160</w:t>
            </w:r>
          </w:p>
        </w:tc>
      </w:tr>
      <w:tr w:rsidR="00C1718B">
        <w:tblPrEx>
          <w:tblCellMar>
            <w:top w:w="0" w:type="dxa"/>
            <w:left w:w="0" w:type="dxa"/>
            <w:bottom w:w="0" w:type="dxa"/>
            <w:right w:w="0" w:type="dxa"/>
          </w:tblCellMar>
        </w:tblPrEx>
        <w:trPr>
          <w:trHeight w:val="60"/>
        </w:trPr>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4"/>
                <w:szCs w:val="14"/>
              </w:rPr>
              <w:t>Mar</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9530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4540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6570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9960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7000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6610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1630</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2740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7730</w:t>
            </w: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4260</w:t>
            </w:r>
          </w:p>
        </w:tc>
      </w:tr>
      <w:tr w:rsidR="00C1718B">
        <w:tblPrEx>
          <w:tblCellMar>
            <w:top w:w="0" w:type="dxa"/>
            <w:left w:w="0" w:type="dxa"/>
            <w:bottom w:w="0" w:type="dxa"/>
            <w:right w:w="0" w:type="dxa"/>
          </w:tblCellMar>
        </w:tblPrEx>
        <w:trPr>
          <w:trHeight w:val="60"/>
        </w:trPr>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4"/>
                <w:szCs w:val="14"/>
              </w:rPr>
              <w:t>Apr</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3690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4480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4300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5360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2950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4800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9370</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3470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1910</w:t>
            </w: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8420</w:t>
            </w:r>
          </w:p>
        </w:tc>
      </w:tr>
      <w:tr w:rsidR="00C1718B">
        <w:tblPrEx>
          <w:tblCellMar>
            <w:top w:w="0" w:type="dxa"/>
            <w:left w:w="0" w:type="dxa"/>
            <w:bottom w:w="0" w:type="dxa"/>
            <w:right w:w="0" w:type="dxa"/>
          </w:tblCellMar>
        </w:tblPrEx>
        <w:trPr>
          <w:trHeight w:val="60"/>
        </w:trPr>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4"/>
                <w:szCs w:val="14"/>
              </w:rPr>
              <w:t>May</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3920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3220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2340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8080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2100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4640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9430</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7130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9470</w:t>
            </w: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3150</w:t>
            </w:r>
          </w:p>
        </w:tc>
      </w:tr>
      <w:tr w:rsidR="00C1718B">
        <w:tblPrEx>
          <w:tblCellMar>
            <w:top w:w="0" w:type="dxa"/>
            <w:left w:w="0" w:type="dxa"/>
            <w:bottom w:w="0" w:type="dxa"/>
            <w:right w:w="0" w:type="dxa"/>
          </w:tblCellMar>
        </w:tblPrEx>
        <w:trPr>
          <w:trHeight w:val="60"/>
        </w:trPr>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4"/>
                <w:szCs w:val="14"/>
              </w:rPr>
              <w:t>Jun</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20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6660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7610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4800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2140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1900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7480</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8570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3930</w:t>
            </w: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7330</w:t>
            </w:r>
          </w:p>
        </w:tc>
      </w:tr>
      <w:tr w:rsidR="00C1718B">
        <w:tblPrEx>
          <w:tblCellMar>
            <w:top w:w="0" w:type="dxa"/>
            <w:left w:w="0" w:type="dxa"/>
            <w:bottom w:w="0" w:type="dxa"/>
            <w:right w:w="0" w:type="dxa"/>
          </w:tblCellMar>
        </w:tblPrEx>
        <w:trPr>
          <w:trHeight w:val="60"/>
        </w:trPr>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4"/>
                <w:szCs w:val="14"/>
              </w:rPr>
              <w:t>July</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6180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7730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7600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5600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2650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6180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1040</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1280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1990</w:t>
            </w: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5370</w:t>
            </w:r>
          </w:p>
        </w:tc>
      </w:tr>
      <w:tr w:rsidR="00C1718B">
        <w:tblPrEx>
          <w:tblCellMar>
            <w:top w:w="0" w:type="dxa"/>
            <w:left w:w="0" w:type="dxa"/>
            <w:bottom w:w="0" w:type="dxa"/>
            <w:right w:w="0" w:type="dxa"/>
          </w:tblCellMar>
        </w:tblPrEx>
        <w:trPr>
          <w:trHeight w:val="60"/>
        </w:trPr>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4"/>
                <w:szCs w:val="14"/>
              </w:rPr>
              <w:t>Aug</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4460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480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5220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5460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6950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8130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1540</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9030</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1510</w:t>
            </w: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4"/>
                <w:szCs w:val="14"/>
              </w:rPr>
              <w:t>4590</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A - Added amount (in </w:t>
      </w:r>
      <w:proofErr w:type="spellStart"/>
      <w:r>
        <w:rPr>
          <w:rFonts w:ascii="Times New Roman" w:hAnsi="Times New Roman" w:cs="Times New Roman"/>
          <w:sz w:val="20"/>
          <w:szCs w:val="20"/>
        </w:rPr>
        <w:t>kgs</w:t>
      </w:r>
      <w:proofErr w:type="spellEnd"/>
      <w:r>
        <w:rPr>
          <w:rFonts w:ascii="Times New Roman" w:hAnsi="Times New Roman" w:cs="Times New Roman"/>
          <w:sz w:val="20"/>
          <w:szCs w:val="20"/>
        </w:rPr>
        <w: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S - Amount taken to outlets (in </w:t>
      </w:r>
      <w:proofErr w:type="spellStart"/>
      <w:r>
        <w:rPr>
          <w:rFonts w:ascii="Times New Roman" w:hAnsi="Times New Roman" w:cs="Times New Roman"/>
          <w:sz w:val="20"/>
          <w:szCs w:val="20"/>
        </w:rPr>
        <w:t>kgs</w:t>
      </w:r>
      <w:proofErr w:type="spellEnd"/>
      <w:r>
        <w:rPr>
          <w:rFonts w:ascii="Times New Roman" w:hAnsi="Times New Roman" w:cs="Times New Roman"/>
          <w:sz w:val="20"/>
          <w:szCs w:val="20"/>
        </w:rPr>
        <w: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The bracket shows the initial amount of lettuce on each floor.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16. How much lettuce was present on the 2nd floor of the cold storage at the end of June?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3642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5642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8394</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1287</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17</w:t>
      </w:r>
      <w:proofErr w:type="gramStart"/>
      <w:r>
        <w:rPr>
          <w:rFonts w:ascii="Times New Roman" w:hAnsi="Times New Roman" w:cs="Times New Roman"/>
          <w:sz w:val="20"/>
          <w:szCs w:val="20"/>
        </w:rPr>
        <w:t>.Which</w:t>
      </w:r>
      <w:proofErr w:type="gramEnd"/>
      <w:r>
        <w:rPr>
          <w:rFonts w:ascii="Times New Roman" w:hAnsi="Times New Roman" w:cs="Times New Roman"/>
          <w:sz w:val="20"/>
          <w:szCs w:val="20"/>
        </w:rPr>
        <w:t xml:space="preserve"> floor had the maximum amount of lettuce kept at the end of July?</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1st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2nd</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4th</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5th</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18. The amount of lettuce on 3rd floor at the end of March is what percent of lettuce on the 5th floor at the end of May?</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18.19</w:t>
      </w:r>
      <w:proofErr w:type="gramEnd"/>
      <w:r>
        <w:rPr>
          <w:rFonts w:ascii="Times New Roman" w:hAnsi="Times New Roman" w:cs="Times New Roman"/>
          <w:sz w:val="20"/>
          <w:szCs w:val="20"/>
        </w:rPr>
        <w: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75.22</w:t>
      </w:r>
      <w:proofErr w:type="gramEnd"/>
      <w:r>
        <w:rPr>
          <w:rFonts w:ascii="Times New Roman" w:hAnsi="Times New Roman" w:cs="Times New Roman"/>
          <w:sz w:val="20"/>
          <w:szCs w:val="20"/>
        </w:rPr>
        <w: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54.18</w:t>
      </w:r>
      <w:proofErr w:type="gramEnd"/>
      <w:r>
        <w:rPr>
          <w:rFonts w:ascii="Times New Roman" w:hAnsi="Times New Roman" w:cs="Times New Roman"/>
          <w:sz w:val="20"/>
          <w:szCs w:val="20"/>
        </w:rPr>
        <w: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19. What was the total amount of lettuce present in the cold storage at the end of August?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22819</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26312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28189</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23157</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20. What is the change in the amount of lettuce on 4th floor at the end of June with respect to the initial amount of lettuce on the 4th floor?</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10600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9150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12147</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11080</w:t>
      </w:r>
    </w:p>
    <w:p w:rsidR="00C1718B" w:rsidRDefault="00D473C4" w:rsidP="00C1718B">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rsidRPr="005F34DD">
        <w:rPr>
          <w:sz w:val="24"/>
          <w:szCs w:val="24"/>
        </w:rPr>
        <w:t xml:space="preserve">Practice Exercise – </w:t>
      </w:r>
      <w:r>
        <w:rPr>
          <w:sz w:val="24"/>
          <w:szCs w:val="24"/>
        </w:rPr>
        <w:t>Difficult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1 – 4): </w:t>
      </w:r>
      <w:r>
        <w:rPr>
          <w:rFonts w:ascii="Times New Roman" w:hAnsi="Times New Roman" w:cs="Times New Roman"/>
          <w:i/>
          <w:iCs/>
          <w:sz w:val="20"/>
          <w:szCs w:val="20"/>
        </w:rPr>
        <w:t>Answer the questions based on the following information.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The year is 2089. Beijing, London, New York, and Paris are in contention to host the 2096 Olympics. The eventual winner is determined through several rounds of voting by members of the IOC with each member representing a different city. All the four cities in contention are also represented in IOC.</w:t>
      </w:r>
    </w:p>
    <w:p w:rsidR="00C1718B" w:rsidRDefault="00C1718B" w:rsidP="00C1718B">
      <w:pPr>
        <w:pStyle w:val="BasicParagraph"/>
        <w:ind w:left="360" w:hanging="360"/>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In any round of voting, the city receiving the lowest number of votes in that round gets eliminated. The survivor after the last round of voting gets to host the event.</w:t>
      </w:r>
    </w:p>
    <w:p w:rsidR="00C1718B" w:rsidRDefault="00C1718B" w:rsidP="00C1718B">
      <w:pPr>
        <w:pStyle w:val="BasicParagraph"/>
        <w:ind w:left="360" w:hanging="360"/>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A member is allowed to cast votes for at most two different cities in all rounds of voting combined. (Hence, a member becomes ineligible to cast a vote in a given round if both the cities (s)he voted for in earlier rounds are out of contention in that round of voting.)</w:t>
      </w:r>
    </w:p>
    <w:p w:rsidR="00C1718B" w:rsidRDefault="00C1718B" w:rsidP="00C1718B">
      <w:pPr>
        <w:pStyle w:val="BasicParagraph"/>
        <w:ind w:left="360" w:hanging="360"/>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A member is also ineligible to cast a vote in a round if he city (s</w:t>
      </w:r>
      <w:proofErr w:type="gramStart"/>
      <w:r>
        <w:rPr>
          <w:rFonts w:ascii="Times New Roman" w:hAnsi="Times New Roman" w:cs="Times New Roman"/>
          <w:sz w:val="20"/>
          <w:szCs w:val="20"/>
        </w:rPr>
        <w:t>)he</w:t>
      </w:r>
      <w:proofErr w:type="gramEnd"/>
      <w:r>
        <w:rPr>
          <w:rFonts w:ascii="Times New Roman" w:hAnsi="Times New Roman" w:cs="Times New Roman"/>
          <w:sz w:val="20"/>
          <w:szCs w:val="20"/>
        </w:rPr>
        <w:t xml:space="preserve"> represents is in contention in that round of voting.</w:t>
      </w:r>
    </w:p>
    <w:p w:rsidR="00C1718B" w:rsidRDefault="00C1718B" w:rsidP="00C1718B">
      <w:pPr>
        <w:pStyle w:val="BasicParagraph"/>
        <w:ind w:left="360" w:hanging="360"/>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As long as the member is eligible, (s</w:t>
      </w:r>
      <w:proofErr w:type="gramStart"/>
      <w:r>
        <w:rPr>
          <w:rFonts w:ascii="Times New Roman" w:hAnsi="Times New Roman" w:cs="Times New Roman"/>
          <w:sz w:val="20"/>
          <w:szCs w:val="20"/>
        </w:rPr>
        <w:t>)he</w:t>
      </w:r>
      <w:proofErr w:type="gramEnd"/>
      <w:r>
        <w:rPr>
          <w:rFonts w:ascii="Times New Roman" w:hAnsi="Times New Roman" w:cs="Times New Roman"/>
          <w:sz w:val="20"/>
          <w:szCs w:val="20"/>
        </w:rPr>
        <w:t xml:space="preserve"> must vote and vote for only one candidate city in any round of voting.</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The following incomplete table shows the information on cities that received the maximum and minimum votes in different rounds, the number of votes cast in their </w:t>
      </w:r>
      <w:proofErr w:type="spellStart"/>
      <w:r>
        <w:rPr>
          <w:rFonts w:ascii="Times New Roman" w:hAnsi="Times New Roman" w:cs="Times New Roman"/>
          <w:sz w:val="20"/>
          <w:szCs w:val="20"/>
        </w:rPr>
        <w:t>favour</w:t>
      </w:r>
      <w:proofErr w:type="spellEnd"/>
      <w:r>
        <w:rPr>
          <w:rFonts w:ascii="Times New Roman" w:hAnsi="Times New Roman" w:cs="Times New Roman"/>
          <w:sz w:val="20"/>
          <w:szCs w:val="20"/>
        </w:rPr>
        <w:t>, and the total votes that were cast in those rounds.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726"/>
        <w:gridCol w:w="636"/>
        <w:gridCol w:w="828"/>
        <w:gridCol w:w="912"/>
        <w:gridCol w:w="937"/>
        <w:gridCol w:w="827"/>
      </w:tblGrid>
      <w:tr w:rsidR="00C1718B">
        <w:tblPrEx>
          <w:tblCellMar>
            <w:top w:w="0" w:type="dxa"/>
            <w:left w:w="0" w:type="dxa"/>
            <w:bottom w:w="0" w:type="dxa"/>
            <w:right w:w="0" w:type="dxa"/>
          </w:tblCellMar>
        </w:tblPrEx>
        <w:trPr>
          <w:trHeight w:val="60"/>
        </w:trPr>
        <w:tc>
          <w:tcPr>
            <w:tcW w:w="726"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8"/>
                <w:szCs w:val="18"/>
              </w:rPr>
              <w:t>Round</w:t>
            </w:r>
          </w:p>
        </w:tc>
        <w:tc>
          <w:tcPr>
            <w:tcW w:w="636"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8"/>
                <w:szCs w:val="18"/>
              </w:rPr>
              <w:t>Total Votes</w:t>
            </w:r>
          </w:p>
        </w:tc>
        <w:tc>
          <w:tcPr>
            <w:tcW w:w="174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8"/>
                <w:szCs w:val="18"/>
              </w:rPr>
              <w:t>Maximum Votes Cast</w:t>
            </w:r>
          </w:p>
        </w:tc>
        <w:tc>
          <w:tcPr>
            <w:tcW w:w="1764"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8"/>
                <w:szCs w:val="18"/>
              </w:rPr>
              <w:t>Eliminated</w:t>
            </w:r>
          </w:p>
        </w:tc>
      </w:tr>
      <w:tr w:rsidR="00C1718B">
        <w:tblPrEx>
          <w:tblCellMar>
            <w:top w:w="0" w:type="dxa"/>
            <w:left w:w="0" w:type="dxa"/>
            <w:bottom w:w="0" w:type="dxa"/>
            <w:right w:w="0" w:type="dxa"/>
          </w:tblCellMar>
        </w:tblPrEx>
        <w:trPr>
          <w:trHeight w:val="60"/>
        </w:trPr>
        <w:tc>
          <w:tcPr>
            <w:tcW w:w="726" w:type="dxa"/>
            <w:vMerge/>
            <w:tcBorders>
              <w:top w:val="single" w:sz="8" w:space="0" w:color="000000"/>
              <w:left w:val="single" w:sz="8" w:space="0" w:color="000000"/>
              <w:bottom w:val="single" w:sz="8" w:space="0" w:color="000000"/>
              <w:right w:val="single" w:sz="8" w:space="0" w:color="000000"/>
            </w:tcBorders>
          </w:tcPr>
          <w:p w:rsidR="00C1718B" w:rsidRDefault="00C1718B">
            <w:pPr>
              <w:pStyle w:val="NoParagraphStyle"/>
              <w:spacing w:line="240" w:lineRule="auto"/>
              <w:textAlignment w:val="auto"/>
              <w:rPr>
                <w:rFonts w:ascii="Times New Roman" w:hAnsi="Times New Roman" w:cs="Mangal"/>
                <w:color w:val="auto"/>
                <w:lang w:val="en-IN"/>
              </w:rPr>
            </w:pPr>
          </w:p>
        </w:tc>
        <w:tc>
          <w:tcPr>
            <w:tcW w:w="636" w:type="dxa"/>
            <w:vMerge/>
            <w:tcBorders>
              <w:top w:val="single" w:sz="8" w:space="0" w:color="000000"/>
              <w:left w:val="single" w:sz="8" w:space="0" w:color="000000"/>
              <w:bottom w:val="single" w:sz="8" w:space="0" w:color="000000"/>
              <w:right w:val="single" w:sz="8" w:space="0" w:color="000000"/>
            </w:tcBorders>
          </w:tcPr>
          <w:p w:rsidR="00C1718B" w:rsidRDefault="00C1718B">
            <w:pPr>
              <w:pStyle w:val="NoParagraphStyle"/>
              <w:spacing w:line="240" w:lineRule="auto"/>
              <w:textAlignment w:val="auto"/>
              <w:rPr>
                <w:rFonts w:ascii="Times New Roman" w:hAnsi="Times New Roman" w:cs="Mangal"/>
                <w:color w:val="auto"/>
                <w:lang w:val="en-IN"/>
              </w:rPr>
            </w:pP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8"/>
                <w:szCs w:val="18"/>
              </w:rPr>
              <w:t>City</w:t>
            </w:r>
          </w:p>
        </w:tc>
        <w:tc>
          <w:tcPr>
            <w:tcW w:w="9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8"/>
                <w:szCs w:val="18"/>
              </w:rPr>
              <w:t>Votes</w:t>
            </w:r>
          </w:p>
        </w:tc>
        <w:tc>
          <w:tcPr>
            <w:tcW w:w="9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8"/>
                <w:szCs w:val="18"/>
              </w:rPr>
              <w:t>City</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8"/>
                <w:szCs w:val="18"/>
              </w:rPr>
              <w:t>Votes</w:t>
            </w:r>
          </w:p>
        </w:tc>
      </w:tr>
      <w:tr w:rsidR="00C1718B">
        <w:tblPrEx>
          <w:tblCellMar>
            <w:top w:w="0" w:type="dxa"/>
            <w:left w:w="0" w:type="dxa"/>
            <w:bottom w:w="0" w:type="dxa"/>
            <w:right w:w="0" w:type="dxa"/>
          </w:tblCellMar>
        </w:tblPrEx>
        <w:trPr>
          <w:trHeight w:val="60"/>
        </w:trPr>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London</w:t>
            </w:r>
          </w:p>
        </w:tc>
        <w:tc>
          <w:tcPr>
            <w:tcW w:w="9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30</w:t>
            </w:r>
          </w:p>
        </w:tc>
        <w:tc>
          <w:tcPr>
            <w:tcW w:w="9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New York</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12</w:t>
            </w:r>
          </w:p>
        </w:tc>
      </w:tr>
      <w:tr w:rsidR="00C1718B">
        <w:tblPrEx>
          <w:tblCellMar>
            <w:top w:w="0" w:type="dxa"/>
            <w:left w:w="0" w:type="dxa"/>
            <w:bottom w:w="0" w:type="dxa"/>
            <w:right w:w="0" w:type="dxa"/>
          </w:tblCellMar>
        </w:tblPrEx>
        <w:trPr>
          <w:trHeight w:val="60"/>
        </w:trPr>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2</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83</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Paris</w:t>
            </w:r>
          </w:p>
        </w:tc>
        <w:tc>
          <w:tcPr>
            <w:tcW w:w="9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32</w:t>
            </w:r>
          </w:p>
        </w:tc>
        <w:tc>
          <w:tcPr>
            <w:tcW w:w="9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Beijing</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21</w:t>
            </w:r>
          </w:p>
        </w:tc>
      </w:tr>
      <w:tr w:rsidR="00C1718B">
        <w:tblPrEx>
          <w:tblCellMar>
            <w:top w:w="0" w:type="dxa"/>
            <w:left w:w="0" w:type="dxa"/>
            <w:bottom w:w="0" w:type="dxa"/>
            <w:right w:w="0" w:type="dxa"/>
          </w:tblCellMar>
        </w:tblPrEx>
        <w:trPr>
          <w:trHeight w:val="60"/>
        </w:trPr>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3</w:t>
            </w:r>
          </w:p>
        </w:tc>
        <w:tc>
          <w:tcPr>
            <w:tcW w:w="6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75</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9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9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It is also known that:</w:t>
      </w:r>
    </w:p>
    <w:p w:rsidR="00C1718B" w:rsidRDefault="00C1718B" w:rsidP="00C1718B">
      <w:pPr>
        <w:pStyle w:val="BasicParagraph"/>
        <w:ind w:left="360" w:hanging="360"/>
        <w:rPr>
          <w:rFonts w:ascii="Times New Roman" w:hAnsi="Times New Roman" w:cs="Times New Roman"/>
          <w:sz w:val="20"/>
          <w:szCs w:val="20"/>
        </w:rPr>
      </w:pPr>
      <w:r>
        <w:rPr>
          <w:rFonts w:ascii="Palatino Linotype" w:hAnsi="Palatino Linotype" w:cs="Palatino Linotype"/>
          <w:sz w:val="20"/>
          <w:szCs w:val="20"/>
        </w:rPr>
        <w:t>●</w:t>
      </w:r>
      <w:r>
        <w:rPr>
          <w:rFonts w:ascii="Times New Roman" w:hAnsi="Times New Roman" w:cs="Times New Roman"/>
          <w:sz w:val="20"/>
          <w:szCs w:val="20"/>
        </w:rPr>
        <w:tab/>
        <w:t>All those who voted for London and Paris in round, 1 con</w:t>
      </w:r>
      <w:r>
        <w:rPr>
          <w:rFonts w:ascii="Times New Roman" w:hAnsi="Times New Roman" w:cs="Times New Roman"/>
          <w:sz w:val="20"/>
          <w:szCs w:val="20"/>
        </w:rPr>
        <w:tab/>
      </w:r>
      <w:proofErr w:type="spellStart"/>
      <w:r>
        <w:rPr>
          <w:rFonts w:ascii="Times New Roman" w:hAnsi="Times New Roman" w:cs="Times New Roman"/>
          <w:sz w:val="20"/>
          <w:szCs w:val="20"/>
        </w:rPr>
        <w:t>tinued</w:t>
      </w:r>
      <w:proofErr w:type="spellEnd"/>
      <w:r>
        <w:rPr>
          <w:rFonts w:ascii="Times New Roman" w:hAnsi="Times New Roman" w:cs="Times New Roman"/>
          <w:sz w:val="20"/>
          <w:szCs w:val="20"/>
        </w:rPr>
        <w:t xml:space="preserve"> to vote for the same cities in subsequent rounds as long as these cities were in contention. 75% of those who voted for Beijing in round 1, voted for Beijing in round 2 as well.</w:t>
      </w:r>
    </w:p>
    <w:p w:rsidR="00C1718B" w:rsidRDefault="00C1718B" w:rsidP="00C1718B">
      <w:pPr>
        <w:pStyle w:val="BasicParagraph"/>
        <w:ind w:left="360" w:hanging="360"/>
        <w:rPr>
          <w:rFonts w:ascii="Times New Roman" w:hAnsi="Times New Roman" w:cs="Times New Roman"/>
          <w:sz w:val="20"/>
          <w:szCs w:val="20"/>
        </w:rPr>
      </w:pPr>
      <w:r>
        <w:rPr>
          <w:rFonts w:ascii="Palatino Linotype" w:hAnsi="Palatino Linotype" w:cs="Palatino Linotype"/>
          <w:sz w:val="20"/>
          <w:szCs w:val="20"/>
        </w:rPr>
        <w:t>●</w:t>
      </w:r>
      <w:r>
        <w:rPr>
          <w:rFonts w:ascii="Times New Roman" w:hAnsi="Times New Roman" w:cs="Times New Roman"/>
          <w:sz w:val="20"/>
          <w:szCs w:val="20"/>
        </w:rPr>
        <w:tab/>
      </w:r>
      <w:proofErr w:type="gramStart"/>
      <w:r>
        <w:rPr>
          <w:rFonts w:ascii="Times New Roman" w:hAnsi="Times New Roman" w:cs="Times New Roman"/>
          <w:sz w:val="20"/>
          <w:szCs w:val="20"/>
        </w:rPr>
        <w:t>Those</w:t>
      </w:r>
      <w:proofErr w:type="gramEnd"/>
      <w:r>
        <w:rPr>
          <w:rFonts w:ascii="Times New Roman" w:hAnsi="Times New Roman" w:cs="Times New Roman"/>
          <w:sz w:val="20"/>
          <w:szCs w:val="20"/>
        </w:rPr>
        <w:t xml:space="preserve"> who voted for New York in round 1, voted either for Beijing or Paris in round 2.</w:t>
      </w:r>
    </w:p>
    <w:p w:rsidR="00C1718B" w:rsidRDefault="00C1718B" w:rsidP="00C1718B">
      <w:pPr>
        <w:pStyle w:val="BasicParagraph"/>
        <w:ind w:left="360" w:hanging="360"/>
        <w:rPr>
          <w:rFonts w:ascii="Times New Roman" w:hAnsi="Times New Roman" w:cs="Times New Roman"/>
          <w:sz w:val="20"/>
          <w:szCs w:val="20"/>
        </w:rPr>
      </w:pPr>
      <w:r>
        <w:rPr>
          <w:rFonts w:ascii="Palatino Linotype" w:hAnsi="Palatino Linotype" w:cs="Palatino Linotype"/>
          <w:sz w:val="20"/>
          <w:szCs w:val="20"/>
        </w:rPr>
        <w:t>●</w:t>
      </w:r>
      <w:r>
        <w:rPr>
          <w:rFonts w:ascii="Times New Roman" w:hAnsi="Times New Roman" w:cs="Times New Roman"/>
          <w:sz w:val="20"/>
          <w:szCs w:val="20"/>
        </w:rPr>
        <w:tab/>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difference in votes cast for the two contending cities in the last round was 1.</w:t>
      </w:r>
    </w:p>
    <w:p w:rsidR="00C1718B" w:rsidRDefault="00C1718B" w:rsidP="00C1718B">
      <w:pPr>
        <w:pStyle w:val="BasicParagraph"/>
        <w:ind w:left="360" w:hanging="360"/>
        <w:rPr>
          <w:rFonts w:ascii="Times New Roman" w:hAnsi="Times New Roman" w:cs="Times New Roman"/>
          <w:sz w:val="20"/>
          <w:szCs w:val="20"/>
        </w:rPr>
      </w:pPr>
      <w:r>
        <w:rPr>
          <w:rFonts w:ascii="Palatino Linotype" w:hAnsi="Palatino Linotype" w:cs="Palatino Linotype"/>
          <w:sz w:val="20"/>
          <w:szCs w:val="20"/>
        </w:rPr>
        <w:t>●</w:t>
      </w:r>
      <w:r>
        <w:rPr>
          <w:rFonts w:ascii="Times New Roman" w:hAnsi="Times New Roman" w:cs="Times New Roman"/>
          <w:sz w:val="20"/>
          <w:szCs w:val="20"/>
        </w:rPr>
        <w:tab/>
        <w:t>50% of those who voted for Beijing in round 1, voted for Paris in round 3.</w:t>
      </w:r>
      <w:r>
        <w:rPr>
          <w:rFonts w:ascii="Times New Roman" w:hAnsi="Times New Roman" w:cs="Times New Roman"/>
          <w:sz w:val="20"/>
          <w:szCs w:val="20"/>
        </w:rPr>
        <w:tab/>
      </w:r>
      <w:r>
        <w:rPr>
          <w:rFonts w:ascii="Times New Roman" w:hAnsi="Times New Roman" w:cs="Times New Roman"/>
          <w:b/>
          <w:bCs/>
          <w:sz w:val="20"/>
          <w:szCs w:val="20"/>
        </w:rPr>
        <w:t>[CAT 2005]</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 What percentage of members from among those who voted for New York in round 1, voted for Beijing in round 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33.33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50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66.67</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75</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2. What is the number of votes cast for Paris in round 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16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 18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22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24</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3. What percentage of members from among those who voted for Beijing in round 2 and were eligible to vote in round 3, voted for London?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33.33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 38.10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50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66.67</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4. Which of the following statements must be 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ab/>
        <w:t>I.</w:t>
      </w:r>
      <w:r>
        <w:rPr>
          <w:rFonts w:ascii="Times New Roman" w:hAnsi="Times New Roman" w:cs="Times New Roman"/>
          <w:sz w:val="20"/>
          <w:szCs w:val="20"/>
        </w:rPr>
        <w:tab/>
        <w:t>IOC member from New York must have voted for Paris in round 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IOC member from Beijing voted for London in round 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Only I</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 Only II</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Both I and II</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Neither I nor II</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5 – 7): </w:t>
      </w:r>
      <w:r>
        <w:rPr>
          <w:rFonts w:ascii="Times New Roman" w:hAnsi="Times New Roman" w:cs="Times New Roman"/>
          <w:i/>
          <w:iCs/>
          <w:sz w:val="20"/>
          <w:szCs w:val="20"/>
        </w:rPr>
        <w:t>Answer the questions based on the following information.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The table below shows the data about the SSC test given by the candidates in two different years. </w:t>
      </w:r>
    </w:p>
    <w:tbl>
      <w:tblPr>
        <w:tblW w:w="0" w:type="auto"/>
        <w:tblInd w:w="80" w:type="dxa"/>
        <w:tblLayout w:type="fixed"/>
        <w:tblCellMar>
          <w:left w:w="0" w:type="dxa"/>
          <w:right w:w="0" w:type="dxa"/>
        </w:tblCellMar>
        <w:tblLook w:val="0000" w:firstRow="0" w:lastRow="0" w:firstColumn="0" w:lastColumn="0" w:noHBand="0" w:noVBand="0"/>
      </w:tblPr>
      <w:tblGrid>
        <w:gridCol w:w="580"/>
        <w:gridCol w:w="827"/>
        <w:gridCol w:w="828"/>
        <w:gridCol w:w="828"/>
        <w:gridCol w:w="828"/>
        <w:gridCol w:w="827"/>
      </w:tblGrid>
      <w:tr w:rsidR="00C1718B">
        <w:tblPrEx>
          <w:tblCellMar>
            <w:top w:w="0" w:type="dxa"/>
            <w:left w:w="0" w:type="dxa"/>
            <w:bottom w:w="0" w:type="dxa"/>
            <w:right w:w="0" w:type="dxa"/>
          </w:tblCellMar>
        </w:tblPrEx>
        <w:trPr>
          <w:trHeight w:val="60"/>
        </w:trPr>
        <w:tc>
          <w:tcPr>
            <w:tcW w:w="5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b/>
                <w:bCs/>
                <w:sz w:val="16"/>
                <w:szCs w:val="16"/>
              </w:rPr>
              <w:t>Years</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A</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B</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C</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D</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E</w:t>
            </w:r>
          </w:p>
        </w:tc>
      </w:tr>
      <w:tr w:rsidR="00C1718B">
        <w:tblPrEx>
          <w:tblCellMar>
            <w:top w:w="0" w:type="dxa"/>
            <w:left w:w="0" w:type="dxa"/>
            <w:bottom w:w="0" w:type="dxa"/>
            <w:right w:w="0" w:type="dxa"/>
          </w:tblCellMar>
        </w:tblPrEx>
        <w:trPr>
          <w:trHeight w:val="60"/>
        </w:trPr>
        <w:tc>
          <w:tcPr>
            <w:tcW w:w="580"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pPr>
            <w:r>
              <w:rPr>
                <w:rFonts w:ascii="Times New Roman" w:hAnsi="Times New Roman" w:cs="Times New Roman"/>
                <w:b/>
                <w:bCs/>
                <w:sz w:val="16"/>
                <w:szCs w:val="16"/>
              </w:rPr>
              <w:t>2012</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Graduates</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68508</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66501</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725</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205</w:t>
            </w:r>
          </w:p>
        </w:tc>
      </w:tr>
      <w:tr w:rsidR="00C1718B">
        <w:tblPrEx>
          <w:tblCellMar>
            <w:top w:w="0" w:type="dxa"/>
            <w:left w:w="0" w:type="dxa"/>
            <w:bottom w:w="0" w:type="dxa"/>
            <w:right w:w="0" w:type="dxa"/>
          </w:tblCellMar>
        </w:tblPrEx>
        <w:trPr>
          <w:trHeight w:val="60"/>
        </w:trPr>
        <w:tc>
          <w:tcPr>
            <w:tcW w:w="580" w:type="dxa"/>
            <w:vMerge/>
            <w:tcBorders>
              <w:top w:val="single" w:sz="8" w:space="0" w:color="000000"/>
              <w:left w:val="single" w:sz="8" w:space="0" w:color="000000"/>
              <w:bottom w:val="single" w:sz="8" w:space="0" w:color="000000"/>
              <w:right w:val="single" w:sz="8" w:space="0" w:color="000000"/>
            </w:tcBorders>
          </w:tcPr>
          <w:p w:rsidR="00C1718B" w:rsidRDefault="00C1718B">
            <w:pPr>
              <w:pStyle w:val="NoParagraphStyle"/>
              <w:spacing w:line="240" w:lineRule="auto"/>
              <w:textAlignment w:val="auto"/>
              <w:rPr>
                <w:rFonts w:ascii="Times New Roman" w:hAnsi="Times New Roman" w:cs="Mangal"/>
                <w:color w:val="auto"/>
                <w:lang w:val="en-IN"/>
              </w:rPr>
            </w:pP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Post Graduates</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22706</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18504</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156</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65</w:t>
            </w:r>
          </w:p>
        </w:tc>
      </w:tr>
      <w:tr w:rsidR="00C1718B">
        <w:tblPrEx>
          <w:tblCellMar>
            <w:top w:w="0" w:type="dxa"/>
            <w:left w:w="0" w:type="dxa"/>
            <w:bottom w:w="0" w:type="dxa"/>
            <w:right w:w="0" w:type="dxa"/>
          </w:tblCellMar>
        </w:tblPrEx>
        <w:trPr>
          <w:trHeight w:val="60"/>
        </w:trPr>
        <w:tc>
          <w:tcPr>
            <w:tcW w:w="580"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pPr>
            <w:r>
              <w:rPr>
                <w:rFonts w:ascii="Times New Roman" w:hAnsi="Times New Roman" w:cs="Times New Roman"/>
                <w:b/>
                <w:bCs/>
                <w:sz w:val="16"/>
                <w:szCs w:val="16"/>
              </w:rPr>
              <w:t>2013</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Graduates</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72587</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69249</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705</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179</w:t>
            </w:r>
          </w:p>
        </w:tc>
      </w:tr>
      <w:tr w:rsidR="00C1718B">
        <w:tblPrEx>
          <w:tblCellMar>
            <w:top w:w="0" w:type="dxa"/>
            <w:left w:w="0" w:type="dxa"/>
            <w:bottom w:w="0" w:type="dxa"/>
            <w:right w:w="0" w:type="dxa"/>
          </w:tblCellMar>
        </w:tblPrEx>
        <w:trPr>
          <w:trHeight w:val="60"/>
        </w:trPr>
        <w:tc>
          <w:tcPr>
            <w:tcW w:w="580" w:type="dxa"/>
            <w:vMerge/>
            <w:tcBorders>
              <w:top w:val="single" w:sz="8" w:space="0" w:color="000000"/>
              <w:left w:val="single" w:sz="8" w:space="0" w:color="000000"/>
              <w:bottom w:val="single" w:sz="8" w:space="0" w:color="000000"/>
              <w:right w:val="single" w:sz="8" w:space="0" w:color="000000"/>
            </w:tcBorders>
          </w:tcPr>
          <w:p w:rsidR="00C1718B" w:rsidRDefault="00C1718B">
            <w:pPr>
              <w:pStyle w:val="NoParagraphStyle"/>
              <w:spacing w:line="240" w:lineRule="auto"/>
              <w:textAlignment w:val="auto"/>
              <w:rPr>
                <w:rFonts w:ascii="Times New Roman" w:hAnsi="Times New Roman" w:cs="Mangal"/>
                <w:color w:val="auto"/>
                <w:lang w:val="en-IN"/>
              </w:rPr>
            </w:pP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Post Graduates</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44809</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39615</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468</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115</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 Qualification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 - Number of students who have filled application forms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 Number of students appeared for first stage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D - Number of students clearing first stage and moving </w:t>
      </w:r>
      <w:r w:rsidR="00F91B73">
        <w:rPr>
          <w:rFonts w:ascii="Times New Roman" w:hAnsi="Times New Roman" w:cs="Times New Roman"/>
          <w:sz w:val="20"/>
          <w:szCs w:val="20"/>
        </w:rPr>
        <w:t>to second</w:t>
      </w:r>
      <w:r>
        <w:rPr>
          <w:rFonts w:ascii="Times New Roman" w:hAnsi="Times New Roman" w:cs="Times New Roman"/>
          <w:sz w:val="20"/>
          <w:szCs w:val="20"/>
        </w:rPr>
        <w:t xml:space="preserve"> stage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E - Number of students clearing second stage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Each question is based on the data above and there are two statements A and B, either of which can be true or false on the basis of the data given in the table.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Mark your answer as: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 If only I is 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 If only II is 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 If both I and II are 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 If neither A nor B is true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5. </w:t>
      </w:r>
      <w:r>
        <w:rPr>
          <w:rFonts w:ascii="Times New Roman" w:hAnsi="Times New Roman" w:cs="Times New Roman"/>
          <w:b/>
          <w:bCs/>
          <w:sz w:val="20"/>
          <w:szCs w:val="20"/>
        </w:rPr>
        <w:t>Statement I:</w:t>
      </w:r>
      <w:r>
        <w:rPr>
          <w:rFonts w:ascii="Times New Roman" w:hAnsi="Times New Roman" w:cs="Times New Roman"/>
          <w:sz w:val="20"/>
          <w:szCs w:val="20"/>
        </w:rPr>
        <w:t xml:space="preserve"> The success rate of moving from first stage to the second stage for graduates was worse than the post </w:t>
      </w:r>
      <w:r>
        <w:rPr>
          <w:rFonts w:ascii="Times New Roman" w:hAnsi="Times New Roman" w:cs="Times New Roman"/>
          <w:sz w:val="20"/>
          <w:szCs w:val="20"/>
        </w:rPr>
        <w:tab/>
      </w:r>
      <w:r>
        <w:rPr>
          <w:rFonts w:ascii="Times New Roman" w:hAnsi="Times New Roman" w:cs="Times New Roman"/>
          <w:sz w:val="20"/>
          <w:szCs w:val="20"/>
        </w:rPr>
        <w:tab/>
        <w:t xml:space="preserve"> graduates in 2013.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Statement II:</w:t>
      </w:r>
      <w:r>
        <w:rPr>
          <w:rFonts w:ascii="Times New Roman" w:hAnsi="Times New Roman" w:cs="Times New Roman"/>
          <w:sz w:val="20"/>
          <w:szCs w:val="20"/>
        </w:rPr>
        <w:t xml:space="preserve"> The success rate of moving from first stage</w:t>
      </w:r>
      <w:r w:rsidR="00F91B73">
        <w:rPr>
          <w:rFonts w:ascii="Times New Roman" w:hAnsi="Times New Roman" w:cs="Times New Roman"/>
          <w:sz w:val="20"/>
          <w:szCs w:val="20"/>
        </w:rPr>
        <w:t xml:space="preserve"> </w:t>
      </w:r>
      <w:r>
        <w:rPr>
          <w:rFonts w:ascii="Times New Roman" w:hAnsi="Times New Roman" w:cs="Times New Roman"/>
          <w:sz w:val="20"/>
          <w:szCs w:val="20"/>
        </w:rPr>
        <w:t xml:space="preserve">to second stage for post graduates was better in 2012 than </w:t>
      </w:r>
      <w:r>
        <w:rPr>
          <w:rFonts w:ascii="Times New Roman" w:hAnsi="Times New Roman" w:cs="Times New Roman"/>
          <w:sz w:val="20"/>
          <w:szCs w:val="20"/>
        </w:rPr>
        <w:tab/>
      </w:r>
      <w:r>
        <w:rPr>
          <w:rFonts w:ascii="Times New Roman" w:hAnsi="Times New Roman" w:cs="Times New Roman"/>
          <w:sz w:val="20"/>
          <w:szCs w:val="20"/>
        </w:rPr>
        <w:tab/>
        <w:t xml:space="preserve"> in 2013.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6. </w:t>
      </w:r>
      <w:r>
        <w:rPr>
          <w:rFonts w:ascii="Times New Roman" w:hAnsi="Times New Roman" w:cs="Times New Roman"/>
          <w:b/>
          <w:bCs/>
          <w:sz w:val="20"/>
          <w:szCs w:val="20"/>
        </w:rPr>
        <w:t>Statement I:</w:t>
      </w:r>
      <w:r>
        <w:rPr>
          <w:rFonts w:ascii="Times New Roman" w:hAnsi="Times New Roman" w:cs="Times New Roman"/>
          <w:sz w:val="20"/>
          <w:szCs w:val="20"/>
        </w:rPr>
        <w:t xml:space="preserve"> In 2012, the number of post graduates finally selected as a proportion of those who filled the application form, was higher that the corresponding proportion of graduates.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Statement II:</w:t>
      </w:r>
      <w:r>
        <w:rPr>
          <w:rFonts w:ascii="Times New Roman" w:hAnsi="Times New Roman" w:cs="Times New Roman"/>
          <w:sz w:val="20"/>
          <w:szCs w:val="20"/>
        </w:rPr>
        <w:t xml:space="preserve"> In 2012, among those who appeared in the second stage, graduates had a greater success rate than post graduates.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7. </w:t>
      </w:r>
      <w:r>
        <w:rPr>
          <w:rFonts w:ascii="Times New Roman" w:hAnsi="Times New Roman" w:cs="Times New Roman"/>
          <w:b/>
          <w:bCs/>
          <w:sz w:val="20"/>
          <w:szCs w:val="20"/>
        </w:rPr>
        <w:t>Statement I:</w:t>
      </w:r>
      <w:r>
        <w:rPr>
          <w:rFonts w:ascii="Times New Roman" w:hAnsi="Times New Roman" w:cs="Times New Roman"/>
          <w:sz w:val="20"/>
          <w:szCs w:val="20"/>
        </w:rPr>
        <w:t xml:space="preserve"> The percentage of students who filled the form but did not appeared for the first stage among post graduates decreased from 2012 to 2013.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 Statement II:</w:t>
      </w:r>
      <w:r>
        <w:rPr>
          <w:rFonts w:ascii="Times New Roman" w:hAnsi="Times New Roman" w:cs="Times New Roman"/>
          <w:sz w:val="20"/>
          <w:szCs w:val="20"/>
        </w:rPr>
        <w:t xml:space="preserve"> The percentage of students who filled the form but did not appeared for the first stage among graduates was larger than among post graduates in 2013.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8 – 12): </w:t>
      </w:r>
      <w:r>
        <w:rPr>
          <w:rFonts w:ascii="Times New Roman" w:hAnsi="Times New Roman" w:cs="Times New Roman"/>
          <w:i/>
          <w:iCs/>
          <w:sz w:val="20"/>
          <w:szCs w:val="20"/>
        </w:rPr>
        <w:t>Answer the questions based on the following information.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The table below shows the amount of currency </w:t>
      </w:r>
      <w:proofErr w:type="spellStart"/>
      <w:r>
        <w:rPr>
          <w:rFonts w:ascii="Times New Roman" w:hAnsi="Times New Roman" w:cs="Times New Roman"/>
          <w:sz w:val="20"/>
          <w:szCs w:val="20"/>
        </w:rPr>
        <w:t>recieved</w:t>
      </w:r>
      <w:proofErr w:type="spellEnd"/>
      <w:r>
        <w:rPr>
          <w:rFonts w:ascii="Times New Roman" w:hAnsi="Times New Roman" w:cs="Times New Roman"/>
          <w:sz w:val="20"/>
          <w:szCs w:val="20"/>
        </w:rPr>
        <w:t xml:space="preserve"> by exchanging 1 Euro in 5 different months of the year 2015. </w:t>
      </w:r>
    </w:p>
    <w:tbl>
      <w:tblPr>
        <w:tblW w:w="0" w:type="auto"/>
        <w:tblInd w:w="80" w:type="dxa"/>
        <w:tblLayout w:type="fixed"/>
        <w:tblCellMar>
          <w:left w:w="0" w:type="dxa"/>
          <w:right w:w="0" w:type="dxa"/>
        </w:tblCellMar>
        <w:tblLook w:val="0000" w:firstRow="0" w:lastRow="0" w:firstColumn="0" w:lastColumn="0" w:noHBand="0" w:noVBand="0"/>
      </w:tblPr>
      <w:tblGrid>
        <w:gridCol w:w="621"/>
        <w:gridCol w:w="621"/>
        <w:gridCol w:w="620"/>
        <w:gridCol w:w="621"/>
        <w:gridCol w:w="621"/>
        <w:gridCol w:w="621"/>
        <w:gridCol w:w="617"/>
        <w:gridCol w:w="621"/>
      </w:tblGrid>
      <w:tr w:rsidR="00C1718B">
        <w:tblPrEx>
          <w:tblCellMar>
            <w:top w:w="0" w:type="dxa"/>
            <w:left w:w="0" w:type="dxa"/>
            <w:bottom w:w="0" w:type="dxa"/>
            <w:right w:w="0" w:type="dxa"/>
          </w:tblCellMar>
        </w:tblPrEx>
        <w:trPr>
          <w:trHeight w:val="60"/>
        </w:trPr>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NoParagraphStyle"/>
              <w:spacing w:line="240" w:lineRule="auto"/>
              <w:textAlignment w:val="auto"/>
              <w:rPr>
                <w:rFonts w:ascii="Times New Roman" w:hAnsi="Times New Roman" w:cs="Mangal"/>
                <w:color w:val="auto"/>
                <w:lang w:val="en-IN"/>
              </w:rPr>
            </w:pP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USD</w:t>
            </w:r>
          </w:p>
        </w:tc>
        <w:tc>
          <w:tcPr>
            <w:tcW w:w="6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GBP</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AUD</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AED</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SAR</w:t>
            </w:r>
          </w:p>
        </w:tc>
        <w:tc>
          <w:tcPr>
            <w:tcW w:w="6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KWD</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CHF</w:t>
            </w:r>
          </w:p>
        </w:tc>
      </w:tr>
      <w:tr w:rsidR="00C1718B">
        <w:tblPrEx>
          <w:tblCellMar>
            <w:top w:w="0" w:type="dxa"/>
            <w:left w:w="0" w:type="dxa"/>
            <w:bottom w:w="0" w:type="dxa"/>
            <w:right w:w="0" w:type="dxa"/>
          </w:tblCellMar>
        </w:tblPrEx>
        <w:trPr>
          <w:trHeight w:val="60"/>
        </w:trPr>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Jan</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1.372</w:t>
            </w:r>
          </w:p>
        </w:tc>
        <w:tc>
          <w:tcPr>
            <w:tcW w:w="6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0.827</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1.539</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5.045</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5.151</w:t>
            </w:r>
          </w:p>
        </w:tc>
        <w:tc>
          <w:tcPr>
            <w:tcW w:w="6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0.391</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1.219</w:t>
            </w:r>
          </w:p>
        </w:tc>
      </w:tr>
      <w:tr w:rsidR="00C1718B">
        <w:tblPrEx>
          <w:tblCellMar>
            <w:top w:w="0" w:type="dxa"/>
            <w:left w:w="0" w:type="dxa"/>
            <w:bottom w:w="0" w:type="dxa"/>
            <w:right w:w="0" w:type="dxa"/>
          </w:tblCellMar>
        </w:tblPrEx>
        <w:trPr>
          <w:trHeight w:val="60"/>
        </w:trPr>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lastRenderedPageBreak/>
              <w:t>Feb</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1.374</w:t>
            </w:r>
          </w:p>
        </w:tc>
        <w:tc>
          <w:tcPr>
            <w:tcW w:w="6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0.829</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1.541</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5.047</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5.154</w:t>
            </w:r>
          </w:p>
        </w:tc>
        <w:tc>
          <w:tcPr>
            <w:tcW w:w="6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0.387</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1.227</w:t>
            </w:r>
          </w:p>
        </w:tc>
      </w:tr>
      <w:tr w:rsidR="00C1718B">
        <w:tblPrEx>
          <w:tblCellMar>
            <w:top w:w="0" w:type="dxa"/>
            <w:left w:w="0" w:type="dxa"/>
            <w:bottom w:w="0" w:type="dxa"/>
            <w:right w:w="0" w:type="dxa"/>
          </w:tblCellMar>
        </w:tblPrEx>
        <w:trPr>
          <w:trHeight w:val="60"/>
        </w:trPr>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Mar</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1.380</w:t>
            </w:r>
          </w:p>
        </w:tc>
        <w:tc>
          <w:tcPr>
            <w:tcW w:w="6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0.824</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1.546</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5.069</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5.176</w:t>
            </w:r>
          </w:p>
        </w:tc>
        <w:tc>
          <w:tcPr>
            <w:tcW w:w="6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0.387</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1.214</w:t>
            </w:r>
          </w:p>
        </w:tc>
      </w:tr>
      <w:tr w:rsidR="00C1718B">
        <w:tblPrEx>
          <w:tblCellMar>
            <w:top w:w="0" w:type="dxa"/>
            <w:left w:w="0" w:type="dxa"/>
            <w:bottom w:w="0" w:type="dxa"/>
            <w:right w:w="0" w:type="dxa"/>
          </w:tblCellMar>
        </w:tblPrEx>
        <w:trPr>
          <w:trHeight w:val="60"/>
        </w:trPr>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Apr</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1.386</w:t>
            </w:r>
          </w:p>
        </w:tc>
        <w:tc>
          <w:tcPr>
            <w:tcW w:w="6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0.820</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1.495</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5.093</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5.200</w:t>
            </w:r>
          </w:p>
        </w:tc>
        <w:tc>
          <w:tcPr>
            <w:tcW w:w="6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0.389</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1.219</w:t>
            </w:r>
          </w:p>
        </w:tc>
      </w:tr>
      <w:tr w:rsidR="00C1718B">
        <w:tblPrEx>
          <w:tblCellMar>
            <w:top w:w="0" w:type="dxa"/>
            <w:left w:w="0" w:type="dxa"/>
            <w:bottom w:w="0" w:type="dxa"/>
            <w:right w:w="0" w:type="dxa"/>
          </w:tblCellMar>
        </w:tblPrEx>
        <w:trPr>
          <w:trHeight w:val="60"/>
        </w:trPr>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May</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1.368</w:t>
            </w:r>
          </w:p>
        </w:tc>
        <w:tc>
          <w:tcPr>
            <w:tcW w:w="6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0.797</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1.441</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5.024</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5.130</w:t>
            </w:r>
          </w:p>
        </w:tc>
        <w:tc>
          <w:tcPr>
            <w:tcW w:w="6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0.385</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8"/>
                <w:szCs w:val="18"/>
              </w:rPr>
              <w:t>1.213</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USD = US Dollar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GBP = British Pound</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AUD = Australian Dollar</w:t>
      </w:r>
      <w:r>
        <w:rPr>
          <w:rFonts w:ascii="Times New Roman" w:hAnsi="Times New Roman" w:cs="Times New Roman"/>
          <w:sz w:val="20"/>
          <w:szCs w:val="20"/>
        </w:rPr>
        <w:tab/>
        <w:t>AED = UAE Dirham</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SAR = Saudi Riyal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KWD = Kuwaiti Dinar</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CHF = Swiss Franc</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8. The rate of 1 Australian Dollar against Euro in the month of March is: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0.652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0.649</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0.646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0.650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9. Which currency shows the highest percentage change at the end of this 5 month period in its value?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AED</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SAR</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CHF</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10. Andrew has 1000 Euros with him, he first converts them to USD in month of January, then converts </w:t>
      </w:r>
      <w:proofErr w:type="gramStart"/>
      <w:r>
        <w:rPr>
          <w:rFonts w:ascii="Times New Roman" w:hAnsi="Times New Roman" w:cs="Times New Roman"/>
          <w:sz w:val="20"/>
          <w:szCs w:val="20"/>
        </w:rPr>
        <w:t>those</w:t>
      </w:r>
      <w:proofErr w:type="gramEnd"/>
      <w:r>
        <w:rPr>
          <w:rFonts w:ascii="Times New Roman" w:hAnsi="Times New Roman" w:cs="Times New Roman"/>
          <w:sz w:val="20"/>
          <w:szCs w:val="20"/>
        </w:rPr>
        <w:t xml:space="preserve"> USD's to AUD in month of March and finally converts these AUD's back to Euro's in the month of May. What is his gain or loss in this transaction?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5.17</w:t>
      </w:r>
      <w:proofErr w:type="gramEnd"/>
      <w:r>
        <w:rPr>
          <w:rFonts w:ascii="Times New Roman" w:hAnsi="Times New Roman" w:cs="Times New Roman"/>
          <w:sz w:val="20"/>
          <w:szCs w:val="20"/>
        </w:rPr>
        <w:t>% loss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6.62</w:t>
      </w:r>
      <w:proofErr w:type="gramEnd"/>
      <w:r>
        <w:rPr>
          <w:rFonts w:ascii="Times New Roman" w:hAnsi="Times New Roman" w:cs="Times New Roman"/>
          <w:sz w:val="20"/>
          <w:szCs w:val="20"/>
        </w:rPr>
        <w:t>% gain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3.15</w:t>
      </w:r>
      <w:proofErr w:type="gramEnd"/>
      <w:r>
        <w:rPr>
          <w:rFonts w:ascii="Times New Roman" w:hAnsi="Times New Roman" w:cs="Times New Roman"/>
          <w:sz w:val="20"/>
          <w:szCs w:val="20"/>
        </w:rPr>
        <w:t>% loss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d.</w:t>
      </w:r>
      <w:r>
        <w:rPr>
          <w:rFonts w:ascii="Times New Roman" w:hAnsi="Times New Roman" w:cs="Times New Roman"/>
          <w:sz w:val="20"/>
          <w:szCs w:val="20"/>
        </w:rPr>
        <w:tab/>
        <w:t>4.51</w:t>
      </w:r>
      <w:proofErr w:type="gramEnd"/>
      <w:r>
        <w:rPr>
          <w:rFonts w:ascii="Times New Roman" w:hAnsi="Times New Roman" w:cs="Times New Roman"/>
          <w:sz w:val="20"/>
          <w:szCs w:val="20"/>
        </w:rPr>
        <w:t>% gain</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11. Christina </w:t>
      </w:r>
      <w:proofErr w:type="gramStart"/>
      <w:r>
        <w:rPr>
          <w:rFonts w:ascii="Times New Roman" w:hAnsi="Times New Roman" w:cs="Times New Roman"/>
          <w:sz w:val="20"/>
          <w:szCs w:val="20"/>
        </w:rPr>
        <w:t>possess</w:t>
      </w:r>
      <w:proofErr w:type="gramEnd"/>
      <w:r>
        <w:rPr>
          <w:rFonts w:ascii="Times New Roman" w:hAnsi="Times New Roman" w:cs="Times New Roman"/>
          <w:sz w:val="20"/>
          <w:szCs w:val="20"/>
        </w:rPr>
        <w:t xml:space="preserve"> 1000 USD, 900 GBP, 800 AUD, 700 SAR and 600 CHF. She converts all the currencies into Euro's in the month of April. What will be the amount of Euro's that she will possess after this exchange?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3600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3100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2785</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2981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12. If all the currencies have the same monthly in change in their exchange rates for the month of June as well, then what will be the difference in the amount of Euro's that can be purchased in for 1 SAR and 1 KWD in the month of June?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1.861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2.393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1.428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2.115</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13 – 16): </w:t>
      </w:r>
      <w:r>
        <w:rPr>
          <w:rFonts w:ascii="Times New Roman" w:hAnsi="Times New Roman" w:cs="Times New Roman"/>
          <w:i/>
          <w:iCs/>
          <w:sz w:val="20"/>
          <w:szCs w:val="20"/>
        </w:rPr>
        <w:t xml:space="preserve">Answer the questions based on the following information.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TRAI the body for regulating the telecom sector has recently received a proposal from the union of telecom operators regarding the new pricing regime. The table below shows the cost of one minute while calling from one operator’s network to another operator’s network (row wise). All the costs are in paisa. For e.g.:- When </w:t>
      </w:r>
      <w:proofErr w:type="spellStart"/>
      <w:r>
        <w:rPr>
          <w:rFonts w:ascii="Times New Roman" w:hAnsi="Times New Roman" w:cs="Times New Roman"/>
          <w:sz w:val="20"/>
          <w:szCs w:val="20"/>
        </w:rPr>
        <w:t>Airtel</w:t>
      </w:r>
      <w:proofErr w:type="spellEnd"/>
      <w:r>
        <w:rPr>
          <w:rFonts w:ascii="Times New Roman" w:hAnsi="Times New Roman" w:cs="Times New Roman"/>
          <w:sz w:val="20"/>
          <w:szCs w:val="20"/>
        </w:rPr>
        <w:t xml:space="preserve"> customer calls someone using </w:t>
      </w:r>
      <w:proofErr w:type="spellStart"/>
      <w:r>
        <w:rPr>
          <w:rFonts w:ascii="Times New Roman" w:hAnsi="Times New Roman" w:cs="Times New Roman"/>
          <w:sz w:val="20"/>
          <w:szCs w:val="20"/>
        </w:rPr>
        <w:t>Airtel</w:t>
      </w:r>
      <w:proofErr w:type="spellEnd"/>
      <w:r>
        <w:rPr>
          <w:rFonts w:ascii="Times New Roman" w:hAnsi="Times New Roman" w:cs="Times New Roman"/>
          <w:sz w:val="20"/>
          <w:szCs w:val="20"/>
        </w:rPr>
        <w:t xml:space="preserve"> number then the cost will be 30 paisa, if any </w:t>
      </w:r>
      <w:proofErr w:type="spellStart"/>
      <w:r>
        <w:rPr>
          <w:rFonts w:ascii="Times New Roman" w:hAnsi="Times New Roman" w:cs="Times New Roman"/>
          <w:sz w:val="20"/>
          <w:szCs w:val="20"/>
        </w:rPr>
        <w:t>Airtel</w:t>
      </w:r>
      <w:proofErr w:type="spellEnd"/>
      <w:r>
        <w:rPr>
          <w:rFonts w:ascii="Times New Roman" w:hAnsi="Times New Roman" w:cs="Times New Roman"/>
          <w:sz w:val="20"/>
          <w:szCs w:val="20"/>
        </w:rPr>
        <w:t xml:space="preserve"> customer calls any BSNL customer then he will be charged 80 paisa.</w:t>
      </w:r>
    </w:p>
    <w:tbl>
      <w:tblPr>
        <w:tblW w:w="0" w:type="auto"/>
        <w:tblInd w:w="80" w:type="dxa"/>
        <w:tblLayout w:type="fixed"/>
        <w:tblCellMar>
          <w:left w:w="0" w:type="dxa"/>
          <w:right w:w="0" w:type="dxa"/>
        </w:tblCellMar>
        <w:tblLook w:val="0000" w:firstRow="0" w:lastRow="0" w:firstColumn="0" w:lastColumn="0" w:noHBand="0" w:noVBand="0"/>
      </w:tblPr>
      <w:tblGrid>
        <w:gridCol w:w="462"/>
        <w:gridCol w:w="451"/>
        <w:gridCol w:w="452"/>
        <w:gridCol w:w="451"/>
        <w:gridCol w:w="452"/>
        <w:gridCol w:w="451"/>
        <w:gridCol w:w="452"/>
        <w:gridCol w:w="451"/>
        <w:gridCol w:w="452"/>
        <w:gridCol w:w="451"/>
        <w:gridCol w:w="452"/>
      </w:tblGrid>
      <w:tr w:rsidR="00C1718B">
        <w:tblPrEx>
          <w:tblCellMar>
            <w:top w:w="0" w:type="dxa"/>
            <w:left w:w="0" w:type="dxa"/>
            <w:bottom w:w="0" w:type="dxa"/>
            <w:right w:w="0" w:type="dxa"/>
          </w:tblCellMar>
        </w:tblPrEx>
        <w:trPr>
          <w:trHeight w:val="359"/>
        </w:trPr>
        <w:tc>
          <w:tcPr>
            <w:tcW w:w="4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sz w:val="16"/>
                <w:szCs w:val="16"/>
              </w:rPr>
              <w:t>AT</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sz w:val="16"/>
                <w:szCs w:val="16"/>
              </w:rPr>
              <w:t>VF</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sz w:val="16"/>
                <w:szCs w:val="16"/>
              </w:rPr>
              <w:t>ID</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sz w:val="16"/>
                <w:szCs w:val="16"/>
              </w:rPr>
              <w:t>AC</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sz w:val="16"/>
                <w:szCs w:val="16"/>
              </w:rPr>
              <w:t>BS</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sz w:val="16"/>
                <w:szCs w:val="16"/>
              </w:rPr>
              <w:t>RL</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sz w:val="16"/>
                <w:szCs w:val="16"/>
              </w:rPr>
              <w:t>Tata</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sz w:val="16"/>
                <w:szCs w:val="16"/>
              </w:rPr>
              <w:t>MT</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sz w:val="16"/>
                <w:szCs w:val="16"/>
              </w:rPr>
              <w:t>SP</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sz w:val="16"/>
                <w:szCs w:val="16"/>
              </w:rPr>
              <w:t>MS</w:t>
            </w:r>
          </w:p>
        </w:tc>
      </w:tr>
      <w:tr w:rsidR="00C1718B">
        <w:tblPrEx>
          <w:tblCellMar>
            <w:top w:w="0" w:type="dxa"/>
            <w:left w:w="0" w:type="dxa"/>
            <w:bottom w:w="0" w:type="dxa"/>
            <w:right w:w="0" w:type="dxa"/>
          </w:tblCellMar>
        </w:tblPrEx>
        <w:trPr>
          <w:trHeight w:val="60"/>
        </w:trPr>
        <w:tc>
          <w:tcPr>
            <w:tcW w:w="4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AT</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30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100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120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60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80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150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200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60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150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200</w:t>
            </w:r>
          </w:p>
        </w:tc>
      </w:tr>
      <w:tr w:rsidR="00C1718B">
        <w:tblPrEx>
          <w:tblCellMar>
            <w:top w:w="0" w:type="dxa"/>
            <w:left w:w="0" w:type="dxa"/>
            <w:bottom w:w="0" w:type="dxa"/>
            <w:right w:w="0" w:type="dxa"/>
          </w:tblCellMar>
        </w:tblPrEx>
        <w:trPr>
          <w:trHeight w:val="60"/>
        </w:trPr>
        <w:tc>
          <w:tcPr>
            <w:tcW w:w="4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VF</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120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210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70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90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190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110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140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170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220</w:t>
            </w:r>
          </w:p>
        </w:tc>
      </w:tr>
      <w:tr w:rsidR="00C1718B">
        <w:tblPrEx>
          <w:tblCellMar>
            <w:top w:w="0" w:type="dxa"/>
            <w:left w:w="0" w:type="dxa"/>
            <w:bottom w:w="0" w:type="dxa"/>
            <w:right w:w="0" w:type="dxa"/>
          </w:tblCellMar>
        </w:tblPrEx>
        <w:trPr>
          <w:trHeight w:val="60"/>
        </w:trPr>
        <w:tc>
          <w:tcPr>
            <w:tcW w:w="4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ID</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160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100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50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140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100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140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90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170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190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180</w:t>
            </w:r>
          </w:p>
        </w:tc>
      </w:tr>
      <w:tr w:rsidR="00C1718B">
        <w:tblPrEx>
          <w:tblCellMar>
            <w:top w:w="0" w:type="dxa"/>
            <w:left w:w="0" w:type="dxa"/>
            <w:bottom w:w="0" w:type="dxa"/>
            <w:right w:w="0" w:type="dxa"/>
          </w:tblCellMar>
        </w:tblPrEx>
        <w:trPr>
          <w:trHeight w:val="60"/>
        </w:trPr>
        <w:tc>
          <w:tcPr>
            <w:tcW w:w="4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AC</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70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120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160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60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110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180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160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210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80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140</w:t>
            </w:r>
          </w:p>
        </w:tc>
      </w:tr>
      <w:tr w:rsidR="00C1718B">
        <w:tblPrEx>
          <w:tblCellMar>
            <w:top w:w="0" w:type="dxa"/>
            <w:left w:w="0" w:type="dxa"/>
            <w:bottom w:w="0" w:type="dxa"/>
            <w:right w:w="0" w:type="dxa"/>
          </w:tblCellMar>
        </w:tblPrEx>
        <w:trPr>
          <w:trHeight w:val="60"/>
        </w:trPr>
        <w:tc>
          <w:tcPr>
            <w:tcW w:w="4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BS</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80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100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140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200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40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160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110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50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180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80</w:t>
            </w:r>
          </w:p>
        </w:tc>
      </w:tr>
      <w:tr w:rsidR="00C1718B">
        <w:tblPrEx>
          <w:tblCellMar>
            <w:top w:w="0" w:type="dxa"/>
            <w:left w:w="0" w:type="dxa"/>
            <w:bottom w:w="0" w:type="dxa"/>
            <w:right w:w="0" w:type="dxa"/>
          </w:tblCellMar>
        </w:tblPrEx>
        <w:trPr>
          <w:trHeight w:val="60"/>
        </w:trPr>
        <w:tc>
          <w:tcPr>
            <w:tcW w:w="4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RL</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220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110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120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80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170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80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120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80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110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140</w:t>
            </w:r>
          </w:p>
        </w:tc>
      </w:tr>
      <w:tr w:rsidR="00C1718B">
        <w:tblPrEx>
          <w:tblCellMar>
            <w:top w:w="0" w:type="dxa"/>
            <w:left w:w="0" w:type="dxa"/>
            <w:bottom w:w="0" w:type="dxa"/>
            <w:right w:w="0" w:type="dxa"/>
          </w:tblCellMar>
        </w:tblPrEx>
        <w:trPr>
          <w:trHeight w:val="60"/>
        </w:trPr>
        <w:tc>
          <w:tcPr>
            <w:tcW w:w="4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Tata</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130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80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120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130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220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170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110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250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130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200</w:t>
            </w:r>
          </w:p>
        </w:tc>
      </w:tr>
      <w:tr w:rsidR="00C1718B">
        <w:tblPrEx>
          <w:tblCellMar>
            <w:top w:w="0" w:type="dxa"/>
            <w:left w:w="0" w:type="dxa"/>
            <w:bottom w:w="0" w:type="dxa"/>
            <w:right w:w="0" w:type="dxa"/>
          </w:tblCellMar>
        </w:tblPrEx>
        <w:trPr>
          <w:trHeight w:val="60"/>
        </w:trPr>
        <w:tc>
          <w:tcPr>
            <w:tcW w:w="4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MT</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110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90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120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140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160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220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160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80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240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130</w:t>
            </w:r>
          </w:p>
        </w:tc>
      </w:tr>
      <w:tr w:rsidR="00C1718B">
        <w:tblPrEx>
          <w:tblCellMar>
            <w:top w:w="0" w:type="dxa"/>
            <w:left w:w="0" w:type="dxa"/>
            <w:bottom w:w="0" w:type="dxa"/>
            <w:right w:w="0" w:type="dxa"/>
          </w:tblCellMar>
        </w:tblPrEx>
        <w:trPr>
          <w:trHeight w:val="60"/>
        </w:trPr>
        <w:tc>
          <w:tcPr>
            <w:tcW w:w="4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SP</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280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160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170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220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220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230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170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180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160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150</w:t>
            </w:r>
          </w:p>
        </w:tc>
      </w:tr>
      <w:tr w:rsidR="00C1718B">
        <w:tblPrEx>
          <w:tblCellMar>
            <w:top w:w="0" w:type="dxa"/>
            <w:left w:w="0" w:type="dxa"/>
            <w:bottom w:w="0" w:type="dxa"/>
            <w:right w:w="0" w:type="dxa"/>
          </w:tblCellMar>
        </w:tblPrEx>
        <w:trPr>
          <w:trHeight w:val="60"/>
        </w:trPr>
        <w:tc>
          <w:tcPr>
            <w:tcW w:w="4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MS</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140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140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170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100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170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270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140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130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110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bottom"/>
          </w:tcPr>
          <w:p w:rsidR="00C1718B" w:rsidRDefault="00C1718B">
            <w:pPr>
              <w:pStyle w:val="BasicParagraph"/>
              <w:jc w:val="center"/>
            </w:pPr>
            <w:r>
              <w:rPr>
                <w:rFonts w:ascii="Times New Roman" w:hAnsi="Times New Roman" w:cs="Times New Roman"/>
                <w:sz w:val="16"/>
                <w:szCs w:val="16"/>
              </w:rPr>
              <w:t>90</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AT - </w:t>
      </w:r>
      <w:proofErr w:type="spellStart"/>
      <w:r>
        <w:rPr>
          <w:rFonts w:ascii="Times New Roman" w:hAnsi="Times New Roman" w:cs="Times New Roman"/>
          <w:sz w:val="20"/>
          <w:szCs w:val="20"/>
        </w:rPr>
        <w:t>Airtel</w:t>
      </w:r>
      <w:proofErr w:type="spellEnd"/>
      <w:r>
        <w:rPr>
          <w:rFonts w:ascii="Times New Roman" w:hAnsi="Times New Roman" w:cs="Times New Roman"/>
          <w:sz w:val="20"/>
          <w:szCs w:val="20"/>
        </w:rPr>
        <w:tab/>
        <w:t xml:space="preserve">   VF - Vodafone</w:t>
      </w:r>
      <w:r>
        <w:rPr>
          <w:rFonts w:ascii="Times New Roman" w:hAnsi="Times New Roman" w:cs="Times New Roman"/>
          <w:sz w:val="20"/>
          <w:szCs w:val="20"/>
        </w:rPr>
        <w:tab/>
        <w:t xml:space="preserve">         ID - Idea</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AC - </w:t>
      </w:r>
      <w:proofErr w:type="spellStart"/>
      <w:r>
        <w:rPr>
          <w:rFonts w:ascii="Times New Roman" w:hAnsi="Times New Roman" w:cs="Times New Roman"/>
          <w:sz w:val="20"/>
          <w:szCs w:val="20"/>
        </w:rPr>
        <w:t>Aircel</w:t>
      </w:r>
      <w:proofErr w:type="spellEnd"/>
      <w:r>
        <w:rPr>
          <w:rFonts w:ascii="Times New Roman" w:hAnsi="Times New Roman" w:cs="Times New Roman"/>
          <w:sz w:val="20"/>
          <w:szCs w:val="20"/>
        </w:rPr>
        <w:tab/>
        <w:t xml:space="preserve">   BS - BSNL</w:t>
      </w:r>
      <w:r>
        <w:rPr>
          <w:rFonts w:ascii="Times New Roman" w:hAnsi="Times New Roman" w:cs="Times New Roman"/>
          <w:sz w:val="20"/>
          <w:szCs w:val="20"/>
        </w:rPr>
        <w:tab/>
        <w:t xml:space="preserve">         RL -Reliance</w:t>
      </w:r>
      <w:r>
        <w:rPr>
          <w:rFonts w:ascii="Times New Roman" w:hAnsi="Times New Roman" w:cs="Times New Roman"/>
          <w:sz w:val="20"/>
          <w:szCs w:val="20"/>
        </w:rPr>
        <w:tab/>
        <w:t xml:space="preserve">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MT - MTNL</w:t>
      </w:r>
      <w:r>
        <w:rPr>
          <w:rFonts w:ascii="Times New Roman" w:hAnsi="Times New Roman" w:cs="Times New Roman"/>
          <w:sz w:val="20"/>
          <w:szCs w:val="20"/>
        </w:rPr>
        <w:tab/>
        <w:t xml:space="preserve">   SP - Spice</w:t>
      </w:r>
      <w:r>
        <w:rPr>
          <w:rFonts w:ascii="Times New Roman" w:hAnsi="Times New Roman" w:cs="Times New Roman"/>
          <w:sz w:val="20"/>
          <w:szCs w:val="20"/>
        </w:rPr>
        <w:tab/>
        <w:t xml:space="preserve">         MS - MTS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The calling costs are proposed for the first 3 months of the year 2010, </w:t>
      </w:r>
      <w:r>
        <w:rPr>
          <w:rFonts w:ascii="Times New Roman" w:hAnsi="Times New Roman" w:cs="Times New Roman"/>
          <w:i/>
          <w:iCs/>
          <w:sz w:val="20"/>
          <w:szCs w:val="20"/>
        </w:rPr>
        <w:t>i.e.</w:t>
      </w:r>
      <w:r>
        <w:rPr>
          <w:rFonts w:ascii="Times New Roman" w:hAnsi="Times New Roman" w:cs="Times New Roman"/>
          <w:sz w:val="20"/>
          <w:szCs w:val="20"/>
        </w:rPr>
        <w:t xml:space="preserve"> from January 2010 to March 2010. From April 1, 2010 to June 30, 2010 the firms plan to form a cartel named PSU, where in BSNL and MTNL decides that calls among themselves </w:t>
      </w:r>
      <w:r>
        <w:rPr>
          <w:rFonts w:ascii="Times New Roman" w:hAnsi="Times New Roman" w:cs="Times New Roman"/>
          <w:i/>
          <w:iCs/>
          <w:sz w:val="20"/>
          <w:szCs w:val="20"/>
        </w:rPr>
        <w:t>i.e.</w:t>
      </w:r>
      <w:r>
        <w:rPr>
          <w:rFonts w:ascii="Times New Roman" w:hAnsi="Times New Roman" w:cs="Times New Roman"/>
          <w:sz w:val="20"/>
          <w:szCs w:val="20"/>
        </w:rPr>
        <w:t xml:space="preserve"> any call from BSNL to BSNL or BSNL to MTNL or MTNL to MTNL or MTNL to BSNL will be charged as 50 paisa and the remaining service providers forms another cartel named Service and decides to slash charges by 20% whenever there is a call from one service provider to another but the charges of calls inside one service providers network remain the same. Whenever there is a call between the two cartels </w:t>
      </w:r>
      <w:r>
        <w:rPr>
          <w:rFonts w:ascii="Times New Roman" w:hAnsi="Times New Roman" w:cs="Times New Roman"/>
          <w:i/>
          <w:iCs/>
          <w:sz w:val="20"/>
          <w:szCs w:val="20"/>
        </w:rPr>
        <w:t>i.e.</w:t>
      </w:r>
      <w:r>
        <w:rPr>
          <w:rFonts w:ascii="Times New Roman" w:hAnsi="Times New Roman" w:cs="Times New Roman"/>
          <w:sz w:val="20"/>
          <w:szCs w:val="20"/>
        </w:rPr>
        <w:t xml:space="preserve"> one service provider of one cartel and another from the second one then the call charges remain the same. After June 30, Tata and Reliance breaks out of Service and they both form Quality. So for the remaining year there are 3 cartels PSU, Service and Quality. PSU and Service continue the rates and Quality gives a discount of 40% among themselves, while the other two cartels continue in the same way.</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 xml:space="preserve">In any month of 2010, customer of </w:t>
      </w:r>
      <w:proofErr w:type="spellStart"/>
      <w:r>
        <w:rPr>
          <w:rFonts w:ascii="Times New Roman" w:hAnsi="Times New Roman" w:cs="Times New Roman"/>
          <w:sz w:val="20"/>
          <w:szCs w:val="20"/>
        </w:rPr>
        <w:t>Aircell</w:t>
      </w:r>
      <w:proofErr w:type="spellEnd"/>
      <w:r>
        <w:rPr>
          <w:rFonts w:ascii="Times New Roman" w:hAnsi="Times New Roman" w:cs="Times New Roman"/>
          <w:sz w:val="20"/>
          <w:szCs w:val="20"/>
        </w:rPr>
        <w:t xml:space="preserve"> made total calls of 10.00,000 lakh minutes out of which 60% were to customer of </w:t>
      </w:r>
      <w:proofErr w:type="spellStart"/>
      <w:r>
        <w:rPr>
          <w:rFonts w:ascii="Times New Roman" w:hAnsi="Times New Roman" w:cs="Times New Roman"/>
          <w:sz w:val="20"/>
          <w:szCs w:val="20"/>
        </w:rPr>
        <w:t>Aircell</w:t>
      </w:r>
      <w:proofErr w:type="spellEnd"/>
      <w:r>
        <w:rPr>
          <w:rFonts w:ascii="Times New Roman" w:hAnsi="Times New Roman" w:cs="Times New Roman"/>
          <w:sz w:val="20"/>
          <w:szCs w:val="20"/>
        </w:rPr>
        <w:t xml:space="preserve">, 20% to Vodafone, 10% to </w:t>
      </w:r>
      <w:proofErr w:type="spellStart"/>
      <w:r>
        <w:rPr>
          <w:rFonts w:ascii="Times New Roman" w:hAnsi="Times New Roman" w:cs="Times New Roman"/>
          <w:sz w:val="20"/>
          <w:szCs w:val="20"/>
        </w:rPr>
        <w:t>Airtel</w:t>
      </w:r>
      <w:proofErr w:type="spellEnd"/>
      <w:r>
        <w:rPr>
          <w:rFonts w:ascii="Times New Roman" w:hAnsi="Times New Roman" w:cs="Times New Roman"/>
          <w:sz w:val="20"/>
          <w:szCs w:val="20"/>
        </w:rPr>
        <w:t xml:space="preserve"> and 10% to BSNL. What was the total revenue that </w:t>
      </w:r>
      <w:proofErr w:type="spellStart"/>
      <w:r>
        <w:rPr>
          <w:rFonts w:ascii="Times New Roman" w:hAnsi="Times New Roman" w:cs="Times New Roman"/>
          <w:sz w:val="20"/>
          <w:szCs w:val="20"/>
        </w:rPr>
        <w:t>Aircell</w:t>
      </w:r>
      <w:proofErr w:type="spellEnd"/>
      <w:r>
        <w:rPr>
          <w:rFonts w:ascii="Times New Roman" w:hAnsi="Times New Roman" w:cs="Times New Roman"/>
          <w:sz w:val="20"/>
          <w:szCs w:val="20"/>
        </w:rPr>
        <w:t xml:space="preserve"> earned for those 10</w:t>
      </w:r>
      <w:proofErr w:type="gramStart"/>
      <w:r>
        <w:rPr>
          <w:rFonts w:ascii="Times New Roman" w:hAnsi="Times New Roman" w:cs="Times New Roman"/>
          <w:sz w:val="20"/>
          <w:szCs w:val="20"/>
        </w:rPr>
        <w:t>,00,000</w:t>
      </w:r>
      <w:proofErr w:type="gramEnd"/>
      <w:r>
        <w:rPr>
          <w:rFonts w:ascii="Times New Roman" w:hAnsi="Times New Roman" w:cs="Times New Roman"/>
          <w:sz w:val="20"/>
          <w:szCs w:val="20"/>
        </w:rPr>
        <w:t xml:space="preserve"> minutes?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7.8 lakhs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6.46 lakhs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7.5 lakhs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 xml:space="preserve">During the 2nd quarter </w:t>
      </w:r>
      <w:r>
        <w:rPr>
          <w:rFonts w:ascii="Times New Roman" w:hAnsi="Times New Roman" w:cs="Times New Roman"/>
          <w:i/>
          <w:iCs/>
          <w:sz w:val="20"/>
          <w:szCs w:val="20"/>
        </w:rPr>
        <w:t>i.e.</w:t>
      </w:r>
      <w:r>
        <w:rPr>
          <w:rFonts w:ascii="Times New Roman" w:hAnsi="Times New Roman" w:cs="Times New Roman"/>
          <w:sz w:val="20"/>
          <w:szCs w:val="20"/>
        </w:rPr>
        <w:t xml:space="preserve"> April to June, how many service providers are there whose customers are charged less for at least one other provider than what they are charged for calls to the same provider?</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 xml:space="preserve"> For the month of November, if MTS customers can call only the MTS customer then what will be loss/profit incurred by MTS if there 50% of minutes have been to MTS and 50% to </w:t>
      </w:r>
      <w:proofErr w:type="spellStart"/>
      <w:r>
        <w:rPr>
          <w:rFonts w:ascii="Times New Roman" w:hAnsi="Times New Roman" w:cs="Times New Roman"/>
          <w:sz w:val="20"/>
          <w:szCs w:val="20"/>
        </w:rPr>
        <w:t>Aircell</w:t>
      </w:r>
      <w:proofErr w:type="spellEnd"/>
      <w:r>
        <w:rPr>
          <w:rFonts w:ascii="Times New Roman" w:hAnsi="Times New Roman" w:cs="Times New Roman"/>
          <w:sz w:val="20"/>
          <w:szCs w:val="20"/>
        </w:rPr>
        <w:t xml:space="preserve">?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Profit of 5.26%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Loss of 5.26%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No profit no loss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d.</w:t>
      </w:r>
      <w:r>
        <w:rPr>
          <w:rFonts w:ascii="Times New Roman" w:hAnsi="Times New Roman" w:cs="Times New Roman"/>
          <w:sz w:val="20"/>
          <w:szCs w:val="20"/>
        </w:rPr>
        <w:tab/>
        <w:t>Cannot be determined</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 xml:space="preserve">If in July 2010, </w:t>
      </w:r>
      <w:proofErr w:type="spellStart"/>
      <w:r>
        <w:rPr>
          <w:rFonts w:ascii="Times New Roman" w:hAnsi="Times New Roman" w:cs="Times New Roman"/>
          <w:sz w:val="20"/>
          <w:szCs w:val="20"/>
        </w:rPr>
        <w:t>Airtel</w:t>
      </w:r>
      <w:proofErr w:type="spellEnd"/>
      <w:r>
        <w:rPr>
          <w:rFonts w:ascii="Times New Roman" w:hAnsi="Times New Roman" w:cs="Times New Roman"/>
          <w:sz w:val="20"/>
          <w:szCs w:val="20"/>
        </w:rPr>
        <w:t xml:space="preserve"> received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20 lakh in revenue from the customers calling. Out of the total minutes called 40% of the revenue was made to </w:t>
      </w:r>
      <w:proofErr w:type="spellStart"/>
      <w:r>
        <w:rPr>
          <w:rFonts w:ascii="Times New Roman" w:hAnsi="Times New Roman" w:cs="Times New Roman"/>
          <w:sz w:val="20"/>
          <w:szCs w:val="20"/>
        </w:rPr>
        <w:t>Airtel</w:t>
      </w:r>
      <w:proofErr w:type="spellEnd"/>
      <w:r>
        <w:rPr>
          <w:rFonts w:ascii="Times New Roman" w:hAnsi="Times New Roman" w:cs="Times New Roman"/>
          <w:sz w:val="20"/>
          <w:szCs w:val="20"/>
        </w:rPr>
        <w:t xml:space="preserve"> itself. Then what can be the maximum number of minutes that </w:t>
      </w:r>
      <w:proofErr w:type="spellStart"/>
      <w:r>
        <w:rPr>
          <w:rFonts w:ascii="Times New Roman" w:hAnsi="Times New Roman" w:cs="Times New Roman"/>
          <w:sz w:val="20"/>
          <w:szCs w:val="20"/>
        </w:rPr>
        <w:t>Airtel</w:t>
      </w:r>
      <w:proofErr w:type="spellEnd"/>
      <w:r>
        <w:rPr>
          <w:rFonts w:ascii="Times New Roman" w:hAnsi="Times New Roman" w:cs="Times New Roman"/>
          <w:sz w:val="20"/>
          <w:szCs w:val="20"/>
        </w:rPr>
        <w:t xml:space="preserve"> can have knowing that out of the remaining 60% revenue; 30% of the revenue was gained by call to customers of x subscriber, 20% to customers of y subscriber and 10% to customers of z subscriber?</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8333333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7333333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9333333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17 – 20): </w:t>
      </w:r>
      <w:r>
        <w:rPr>
          <w:rFonts w:ascii="Times New Roman" w:hAnsi="Times New Roman" w:cs="Times New Roman"/>
          <w:i/>
          <w:iCs/>
          <w:sz w:val="20"/>
          <w:szCs w:val="20"/>
        </w:rPr>
        <w:t xml:space="preserve">Answer the questions based on the following information.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Honda Motors manufactures cars in their Chennai plant. The performance of the plant for 10 consecutive years is given below. The plant when started the operations in year Y1 has a cash surplus of 10 million rupees and no stock was there in the plant. It is also know that for every unit of car manufacture 2 units of body and 3 units of engine are used.</w:t>
      </w:r>
    </w:p>
    <w:tbl>
      <w:tblPr>
        <w:tblW w:w="0" w:type="auto"/>
        <w:tblInd w:w="80" w:type="dxa"/>
        <w:tblLayout w:type="fixed"/>
        <w:tblCellMar>
          <w:left w:w="0" w:type="dxa"/>
          <w:right w:w="0" w:type="dxa"/>
        </w:tblCellMar>
        <w:tblLook w:val="0000" w:firstRow="0" w:lastRow="0" w:firstColumn="0" w:lastColumn="0" w:noHBand="0" w:noVBand="0"/>
      </w:tblPr>
      <w:tblGrid>
        <w:gridCol w:w="451"/>
        <w:gridCol w:w="452"/>
        <w:gridCol w:w="451"/>
        <w:gridCol w:w="452"/>
        <w:gridCol w:w="451"/>
        <w:gridCol w:w="452"/>
        <w:gridCol w:w="451"/>
        <w:gridCol w:w="452"/>
        <w:gridCol w:w="451"/>
        <w:gridCol w:w="452"/>
        <w:gridCol w:w="451"/>
      </w:tblGrid>
      <w:tr w:rsidR="00C1718B">
        <w:tblPrEx>
          <w:tblCellMar>
            <w:top w:w="0" w:type="dxa"/>
            <w:left w:w="0" w:type="dxa"/>
            <w:bottom w:w="0" w:type="dxa"/>
            <w:right w:w="0" w:type="dxa"/>
          </w:tblCellMar>
        </w:tblPrEx>
        <w:trPr>
          <w:trHeight w:val="60"/>
        </w:trPr>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NoParagraphStyle"/>
              <w:spacing w:line="240" w:lineRule="auto"/>
              <w:textAlignment w:val="auto"/>
              <w:rPr>
                <w:rFonts w:ascii="Times New Roman" w:hAnsi="Times New Roman" w:cs="Mangal"/>
                <w:color w:val="auto"/>
                <w:lang w:val="en-IN"/>
              </w:rPr>
            </w:pP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Y1</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Y2</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Y3</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Y4</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Y5</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Y6</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Y7</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Y8</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Y9</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b/>
                <w:bCs/>
                <w:sz w:val="16"/>
                <w:szCs w:val="16"/>
              </w:rPr>
              <w:t>Y10</w:t>
            </w:r>
          </w:p>
        </w:tc>
      </w:tr>
      <w:tr w:rsidR="00C1718B">
        <w:tblPrEx>
          <w:tblCellMar>
            <w:top w:w="0" w:type="dxa"/>
            <w:left w:w="0" w:type="dxa"/>
            <w:bottom w:w="0" w:type="dxa"/>
            <w:right w:w="0" w:type="dxa"/>
          </w:tblCellMar>
        </w:tblPrEx>
        <w:trPr>
          <w:trHeight w:val="60"/>
        </w:trPr>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6"/>
                <w:szCs w:val="16"/>
              </w:rPr>
              <w:t>PR</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13</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18</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25</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12</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17</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18</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16</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w:t>
            </w:r>
          </w:p>
        </w:tc>
      </w:tr>
      <w:tr w:rsidR="00C1718B">
        <w:tblPrEx>
          <w:tblCellMar>
            <w:top w:w="0" w:type="dxa"/>
            <w:left w:w="0" w:type="dxa"/>
            <w:bottom w:w="0" w:type="dxa"/>
            <w:right w:w="0" w:type="dxa"/>
          </w:tblCellMar>
        </w:tblPrEx>
        <w:trPr>
          <w:trHeight w:val="60"/>
        </w:trPr>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6"/>
                <w:szCs w:val="16"/>
              </w:rPr>
              <w:t>SA</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12</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22</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24</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19</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19</w:t>
            </w:r>
          </w:p>
        </w:tc>
      </w:tr>
      <w:tr w:rsidR="00C1718B">
        <w:tblPrEx>
          <w:tblCellMar>
            <w:top w:w="0" w:type="dxa"/>
            <w:left w:w="0" w:type="dxa"/>
            <w:bottom w:w="0" w:type="dxa"/>
            <w:right w:w="0" w:type="dxa"/>
          </w:tblCellMar>
        </w:tblPrEx>
        <w:trPr>
          <w:trHeight w:val="60"/>
        </w:trPr>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6"/>
                <w:szCs w:val="16"/>
              </w:rPr>
              <w:t>SP</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22</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23</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24</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28</w:t>
            </w:r>
          </w:p>
        </w:tc>
      </w:tr>
      <w:tr w:rsidR="00C1718B">
        <w:tblPrEx>
          <w:tblCellMar>
            <w:top w:w="0" w:type="dxa"/>
            <w:left w:w="0" w:type="dxa"/>
            <w:bottom w:w="0" w:type="dxa"/>
            <w:right w:w="0" w:type="dxa"/>
          </w:tblCellMar>
        </w:tblPrEx>
        <w:trPr>
          <w:trHeight w:val="60"/>
        </w:trPr>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6"/>
                <w:szCs w:val="16"/>
              </w:rPr>
              <w:t>FC</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65</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65</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67</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73</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75</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75</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80</w:t>
            </w:r>
          </w:p>
        </w:tc>
      </w:tr>
      <w:tr w:rsidR="00C1718B">
        <w:tblPrEx>
          <w:tblCellMar>
            <w:top w:w="0" w:type="dxa"/>
            <w:left w:w="0" w:type="dxa"/>
            <w:bottom w:w="0" w:type="dxa"/>
            <w:right w:w="0" w:type="dxa"/>
          </w:tblCellMar>
        </w:tblPrEx>
        <w:trPr>
          <w:trHeight w:val="60"/>
        </w:trPr>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6"/>
                <w:szCs w:val="16"/>
              </w:rPr>
              <w:t>CB</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15</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37.5</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38</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60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42</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41</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35</w:t>
            </w:r>
          </w:p>
        </w:tc>
      </w:tr>
      <w:tr w:rsidR="00C1718B">
        <w:tblPrEx>
          <w:tblCellMar>
            <w:top w:w="0" w:type="dxa"/>
            <w:left w:w="0" w:type="dxa"/>
            <w:bottom w:w="0" w:type="dxa"/>
            <w:right w:w="0" w:type="dxa"/>
          </w:tblCellMar>
        </w:tblPrEx>
        <w:trPr>
          <w:trHeight w:val="60"/>
        </w:trPr>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1718B" w:rsidRDefault="00C1718B">
            <w:pPr>
              <w:pStyle w:val="BasicParagraph"/>
            </w:pPr>
            <w:r>
              <w:rPr>
                <w:rFonts w:ascii="Times New Roman" w:hAnsi="Times New Roman" w:cs="Times New Roman"/>
                <w:sz w:val="16"/>
                <w:szCs w:val="16"/>
              </w:rPr>
              <w:t>CE</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20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41</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41.5</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70</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50</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47</w:t>
            </w:r>
          </w:p>
        </w:tc>
        <w:tc>
          <w:tcPr>
            <w:tcW w:w="4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45</w:t>
            </w:r>
          </w:p>
        </w:tc>
        <w:tc>
          <w:tcPr>
            <w:tcW w:w="4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1718B" w:rsidRDefault="00C1718B">
            <w:pPr>
              <w:pStyle w:val="BasicParagraph"/>
              <w:jc w:val="center"/>
            </w:pPr>
            <w:r>
              <w:rPr>
                <w:rFonts w:ascii="Times New Roman" w:hAnsi="Times New Roman" w:cs="Times New Roman"/>
                <w:sz w:val="16"/>
                <w:szCs w:val="16"/>
              </w:rPr>
              <w:t>37.5</w:t>
            </w:r>
          </w:p>
        </w:tc>
      </w:tr>
    </w:tbl>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PR - Production (000 units)</w:t>
      </w:r>
      <w:r w:rsidR="00F91B73">
        <w:rPr>
          <w:rFonts w:ascii="Times New Roman" w:hAnsi="Times New Roman" w:cs="Times New Roman"/>
          <w:sz w:val="20"/>
          <w:szCs w:val="20"/>
        </w:rPr>
        <w:t xml:space="preserve"> </w:t>
      </w:r>
      <w:r>
        <w:rPr>
          <w:rFonts w:ascii="Times New Roman" w:hAnsi="Times New Roman" w:cs="Times New Roman"/>
          <w:sz w:val="20"/>
          <w:szCs w:val="20"/>
        </w:rPr>
        <w:t>SA - Sales (000 units)</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SP - Selling price (000 </w:t>
      </w:r>
      <w:proofErr w:type="spellStart"/>
      <w:r>
        <w:rPr>
          <w:rFonts w:ascii="Times New Roman" w:hAnsi="Times New Roman" w:cs="Times New Roman"/>
          <w:sz w:val="20"/>
          <w:szCs w:val="20"/>
        </w:rPr>
        <w:t>Rs</w:t>
      </w:r>
      <w:proofErr w:type="spellEnd"/>
      <w:proofErr w:type="gramStart"/>
      <w:r>
        <w:rPr>
          <w:rFonts w:ascii="Times New Roman" w:hAnsi="Times New Roman" w:cs="Times New Roman"/>
          <w:sz w:val="20"/>
          <w:szCs w:val="20"/>
        </w:rPr>
        <w:t>./</w:t>
      </w:r>
      <w:proofErr w:type="gramEnd"/>
      <w:r>
        <w:rPr>
          <w:rFonts w:ascii="Times New Roman" w:hAnsi="Times New Roman" w:cs="Times New Roman"/>
          <w:sz w:val="20"/>
          <w:szCs w:val="20"/>
        </w:rPr>
        <w:t>unit)</w:t>
      </w:r>
      <w:r w:rsidR="00F91B73">
        <w:rPr>
          <w:rFonts w:ascii="Times New Roman" w:hAnsi="Times New Roman" w:cs="Times New Roman"/>
          <w:sz w:val="20"/>
          <w:szCs w:val="20"/>
        </w:rPr>
        <w:t xml:space="preserve"> </w:t>
      </w:r>
      <w:r>
        <w:rPr>
          <w:rFonts w:ascii="Times New Roman" w:hAnsi="Times New Roman" w:cs="Times New Roman"/>
          <w:sz w:val="20"/>
          <w:szCs w:val="20"/>
        </w:rPr>
        <w:t>FC - Fixed Cost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Million) </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CB - Cost of body (00 </w:t>
      </w:r>
      <w:proofErr w:type="spellStart"/>
      <w:r>
        <w:rPr>
          <w:rFonts w:ascii="Times New Roman" w:hAnsi="Times New Roman" w:cs="Times New Roman"/>
          <w:sz w:val="20"/>
          <w:szCs w:val="20"/>
        </w:rPr>
        <w:t>Rs</w:t>
      </w:r>
      <w:proofErr w:type="spellEnd"/>
      <w:proofErr w:type="gramStart"/>
      <w:r>
        <w:rPr>
          <w:rFonts w:ascii="Times New Roman" w:hAnsi="Times New Roman" w:cs="Times New Roman"/>
          <w:sz w:val="20"/>
          <w:szCs w:val="20"/>
        </w:rPr>
        <w:t>./</w:t>
      </w:r>
      <w:proofErr w:type="gramEnd"/>
      <w:r>
        <w:rPr>
          <w:rFonts w:ascii="Times New Roman" w:hAnsi="Times New Roman" w:cs="Times New Roman"/>
          <w:sz w:val="20"/>
          <w:szCs w:val="20"/>
        </w:rPr>
        <w:t>unit of body)</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CE - Cost of engine (00 </w:t>
      </w:r>
      <w:proofErr w:type="spellStart"/>
      <w:r>
        <w:rPr>
          <w:rFonts w:ascii="Times New Roman" w:hAnsi="Times New Roman" w:cs="Times New Roman"/>
          <w:sz w:val="20"/>
          <w:szCs w:val="20"/>
        </w:rPr>
        <w:t>Rs</w:t>
      </w:r>
      <w:proofErr w:type="spellEnd"/>
      <w:proofErr w:type="gramStart"/>
      <w:r>
        <w:rPr>
          <w:rFonts w:ascii="Times New Roman" w:hAnsi="Times New Roman" w:cs="Times New Roman"/>
          <w:sz w:val="20"/>
          <w:szCs w:val="20"/>
        </w:rPr>
        <w:t>./</w:t>
      </w:r>
      <w:proofErr w:type="gramEnd"/>
      <w:r>
        <w:rPr>
          <w:rFonts w:ascii="Times New Roman" w:hAnsi="Times New Roman" w:cs="Times New Roman"/>
          <w:sz w:val="20"/>
          <w:szCs w:val="20"/>
        </w:rPr>
        <w:t>unit of engine)</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r>
      <w:proofErr w:type="gramStart"/>
      <w:r>
        <w:rPr>
          <w:rFonts w:ascii="Times New Roman" w:hAnsi="Times New Roman" w:cs="Times New Roman"/>
          <w:sz w:val="20"/>
          <w:szCs w:val="20"/>
        </w:rPr>
        <w:t>At</w:t>
      </w:r>
      <w:proofErr w:type="gramEnd"/>
      <w:r>
        <w:rPr>
          <w:rFonts w:ascii="Times New Roman" w:hAnsi="Times New Roman" w:cs="Times New Roman"/>
          <w:sz w:val="20"/>
          <w:szCs w:val="20"/>
        </w:rPr>
        <w:t xml:space="preserve"> end of which year did the cash surplus touched the lowest point?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2009</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2008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2005</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2004</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r>
      <w:proofErr w:type="gramStart"/>
      <w:r>
        <w:rPr>
          <w:rFonts w:ascii="Times New Roman" w:hAnsi="Times New Roman" w:cs="Times New Roman"/>
          <w:sz w:val="20"/>
          <w:szCs w:val="20"/>
        </w:rPr>
        <w:t>At</w:t>
      </w:r>
      <w:proofErr w:type="gramEnd"/>
      <w:r>
        <w:rPr>
          <w:rFonts w:ascii="Times New Roman" w:hAnsi="Times New Roman" w:cs="Times New Roman"/>
          <w:sz w:val="20"/>
          <w:szCs w:val="20"/>
        </w:rPr>
        <w:t xml:space="preserve"> end of which year did the cumulative stock was the lowest?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2001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2006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2007</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2010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t>At end of which year did Honda motors earned the highest profit?</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2010</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2006</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2003</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2001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Which year saw the highest percentage increase in the cumulative stock? (</w:t>
      </w:r>
      <w:proofErr w:type="gramStart"/>
      <w:r>
        <w:rPr>
          <w:rFonts w:ascii="Times New Roman" w:hAnsi="Times New Roman" w:cs="Times New Roman"/>
          <w:sz w:val="20"/>
          <w:szCs w:val="20"/>
        </w:rPr>
        <w:t>except</w:t>
      </w:r>
      <w:proofErr w:type="gramEnd"/>
      <w:r>
        <w:rPr>
          <w:rFonts w:ascii="Times New Roman" w:hAnsi="Times New Roman" w:cs="Times New Roman"/>
          <w:sz w:val="20"/>
          <w:szCs w:val="20"/>
        </w:rPr>
        <w:t xml:space="preserve"> 2001)</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2002</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b.</w:t>
      </w:r>
      <w:r>
        <w:rPr>
          <w:rFonts w:ascii="Times New Roman" w:hAnsi="Times New Roman" w:cs="Times New Roman"/>
          <w:sz w:val="20"/>
          <w:szCs w:val="20"/>
        </w:rPr>
        <w:tab/>
        <w:t>2004</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2007</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2008</w:t>
      </w: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sz w:val="20"/>
          <w:szCs w:val="20"/>
        </w:rPr>
      </w:pPr>
    </w:p>
    <w:p w:rsidR="00C1718B" w:rsidRDefault="00C1718B" w:rsidP="00C1718B">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u w:val="thick"/>
        </w:rPr>
      </w:pPr>
    </w:p>
    <w:p w:rsidR="00C1718B" w:rsidRDefault="00C1718B" w:rsidP="00C1718B">
      <w:pPr>
        <w:pStyle w:val="BasicParagraph"/>
        <w:tabs>
          <w:tab w:val="left" w:pos="440"/>
          <w:tab w:val="left" w:pos="680"/>
          <w:tab w:val="left" w:pos="1560"/>
          <w:tab w:val="left" w:pos="1820"/>
          <w:tab w:val="left" w:pos="2800"/>
          <w:tab w:val="left" w:pos="3080"/>
          <w:tab w:val="left" w:pos="3940"/>
          <w:tab w:val="left" w:pos="4220"/>
        </w:tabs>
        <w:rPr>
          <w:rFonts w:ascii="Times New Roman" w:hAnsi="Times New Roman" w:cs="Times New Roman"/>
          <w:b/>
          <w:bCs/>
          <w:sz w:val="20"/>
          <w:szCs w:val="20"/>
          <w:u w:val="thick"/>
        </w:rPr>
      </w:pPr>
    </w:p>
    <w:sectPr w:rsidR="00C1718B" w:rsidSect="00021E26">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F96"/>
    <w:rsid w:val="000C55C5"/>
    <w:rsid w:val="005F34DD"/>
    <w:rsid w:val="00745DB1"/>
    <w:rsid w:val="009F42A3"/>
    <w:rsid w:val="00C1718B"/>
    <w:rsid w:val="00D473C4"/>
    <w:rsid w:val="00E71F96"/>
    <w:rsid w:val="00F91B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C1718B"/>
    <w:pPr>
      <w:autoSpaceDE w:val="0"/>
      <w:autoSpaceDN w:val="0"/>
      <w:adjustRightInd w:val="0"/>
      <w:spacing w:after="0" w:line="288" w:lineRule="auto"/>
      <w:textAlignment w:val="center"/>
    </w:pPr>
    <w:rPr>
      <w:rFonts w:ascii="Minion Pro" w:hAnsi="Minion Pro" w:cs="Minion Pro"/>
      <w:color w:val="000000"/>
      <w:sz w:val="24"/>
      <w:szCs w:val="24"/>
      <w:lang w:val="en-US" w:bidi="hi-IN"/>
    </w:rPr>
  </w:style>
  <w:style w:type="paragraph" w:customStyle="1" w:styleId="BasicParagraph">
    <w:name w:val="[Basic Paragraph]"/>
    <w:basedOn w:val="NoParagraphStyle"/>
    <w:uiPriority w:val="99"/>
    <w:rsid w:val="00C1718B"/>
  </w:style>
  <w:style w:type="paragraph" w:customStyle="1" w:styleId="Question">
    <w:name w:val="Question"/>
    <w:basedOn w:val="NoParagraphStyle"/>
    <w:uiPriority w:val="99"/>
    <w:rsid w:val="00C1718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C171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C1718B"/>
    <w:pPr>
      <w:autoSpaceDE w:val="0"/>
      <w:autoSpaceDN w:val="0"/>
      <w:adjustRightInd w:val="0"/>
      <w:spacing w:after="0" w:line="288" w:lineRule="auto"/>
      <w:textAlignment w:val="center"/>
    </w:pPr>
    <w:rPr>
      <w:rFonts w:ascii="Minion Pro" w:hAnsi="Minion Pro" w:cs="Minion Pro"/>
      <w:color w:val="000000"/>
      <w:sz w:val="24"/>
      <w:szCs w:val="24"/>
      <w:lang w:val="en-US" w:bidi="hi-IN"/>
    </w:rPr>
  </w:style>
  <w:style w:type="paragraph" w:customStyle="1" w:styleId="BasicParagraph">
    <w:name w:val="[Basic Paragraph]"/>
    <w:basedOn w:val="NoParagraphStyle"/>
    <w:uiPriority w:val="99"/>
    <w:rsid w:val="00C1718B"/>
  </w:style>
  <w:style w:type="paragraph" w:customStyle="1" w:styleId="Question">
    <w:name w:val="Question"/>
    <w:basedOn w:val="NoParagraphStyle"/>
    <w:uiPriority w:val="99"/>
    <w:rsid w:val="00C1718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C171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17</Pages>
  <Words>4372</Words>
  <Characters>24921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8</cp:revision>
  <dcterms:created xsi:type="dcterms:W3CDTF">2023-06-30T08:18:00Z</dcterms:created>
  <dcterms:modified xsi:type="dcterms:W3CDTF">2023-06-30T09:39:00Z</dcterms:modified>
</cp:coreProperties>
</file>