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7F461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348706A1" w14:textId="77777777" w:rsidR="007E6C76" w:rsidRDefault="007E6C7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3B161CB7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A58643B" w14:textId="77777777" w:rsidR="009C2192" w:rsidRPr="00135EFA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42737D">
        <w:rPr>
          <w:rFonts w:ascii="Arial" w:hAnsi="Arial" w:cs="Arial"/>
        </w:rPr>
        <w:t>En la ciudad de Guatemala, siendo las</w:t>
      </w:r>
      <w:r w:rsidR="00BA4CC5" w:rsidRPr="0042737D">
        <w:rPr>
          <w:rFonts w:ascii="Arial" w:hAnsi="Arial" w:cs="Arial"/>
        </w:rPr>
        <w:t xml:space="preserve"> </w:t>
      </w:r>
      <w:r w:rsidR="00892174">
        <w:rPr>
          <w:rFonts w:ascii="Arial" w:hAnsi="Arial" w:cs="Arial"/>
        </w:rPr>
        <w:t>seis</w:t>
      </w:r>
      <w:r w:rsidR="0086233B">
        <w:rPr>
          <w:rFonts w:ascii="Arial" w:hAnsi="Arial" w:cs="Arial"/>
        </w:rPr>
        <w:t xml:space="preserve"> </w:t>
      </w:r>
      <w:r w:rsidRPr="0042737D">
        <w:rPr>
          <w:rFonts w:ascii="Arial" w:hAnsi="Arial" w:cs="Arial"/>
        </w:rPr>
        <w:t>horas con</w:t>
      </w:r>
      <w:r w:rsidR="009620D0">
        <w:rPr>
          <w:rFonts w:ascii="Arial" w:hAnsi="Arial" w:cs="Arial"/>
        </w:rPr>
        <w:t xml:space="preserve"> </w:t>
      </w:r>
      <w:r w:rsidR="00892174">
        <w:rPr>
          <w:rFonts w:ascii="Arial" w:hAnsi="Arial" w:cs="Arial"/>
        </w:rPr>
        <w:t>cinco</w:t>
      </w:r>
      <w:r w:rsidRPr="0042737D">
        <w:rPr>
          <w:rFonts w:ascii="Arial" w:hAnsi="Arial" w:cs="Arial"/>
        </w:rPr>
        <w:t xml:space="preserve"> minutos, del día</w:t>
      </w:r>
      <w:r w:rsidR="009620D0">
        <w:rPr>
          <w:rFonts w:ascii="Arial" w:hAnsi="Arial" w:cs="Arial"/>
        </w:rPr>
        <w:t xml:space="preserve"> veintiocho (28)</w:t>
      </w:r>
      <w:r w:rsidRPr="0042737D">
        <w:rPr>
          <w:rFonts w:ascii="Arial" w:hAnsi="Arial" w:cs="Arial"/>
        </w:rPr>
        <w:t>, de</w:t>
      </w:r>
      <w:r w:rsidR="0042737D" w:rsidRPr="0042737D">
        <w:rPr>
          <w:rFonts w:ascii="Arial" w:hAnsi="Arial" w:cs="Arial"/>
        </w:rPr>
        <w:t xml:space="preserve"> </w:t>
      </w:r>
      <w:r w:rsidR="009620D0">
        <w:rPr>
          <w:rFonts w:ascii="Arial" w:hAnsi="Arial" w:cs="Arial"/>
        </w:rPr>
        <w:t>noviembre</w:t>
      </w:r>
      <w:r w:rsidR="0042737D" w:rsidRPr="0042737D">
        <w:rPr>
          <w:rFonts w:ascii="Arial" w:hAnsi="Arial" w:cs="Arial"/>
        </w:rPr>
        <w:t xml:space="preserve"> </w:t>
      </w:r>
      <w:r w:rsidRPr="0042737D">
        <w:rPr>
          <w:rFonts w:ascii="Arial" w:hAnsi="Arial" w:cs="Arial"/>
        </w:rPr>
        <w:t xml:space="preserve">del dos mil </w:t>
      </w:r>
      <w:r w:rsidR="0086233B">
        <w:rPr>
          <w:rFonts w:ascii="Arial" w:hAnsi="Arial" w:cs="Arial"/>
        </w:rPr>
        <w:t>veint</w:t>
      </w:r>
      <w:r w:rsidR="009620D0">
        <w:rPr>
          <w:rFonts w:ascii="Arial" w:hAnsi="Arial" w:cs="Arial"/>
        </w:rPr>
        <w:t>i</w:t>
      </w:r>
      <w:r w:rsidR="00892174">
        <w:rPr>
          <w:rFonts w:ascii="Arial" w:hAnsi="Arial" w:cs="Arial"/>
        </w:rPr>
        <w:t>cinco</w:t>
      </w:r>
      <w:r w:rsidRPr="0042737D">
        <w:rPr>
          <w:rFonts w:ascii="Arial" w:hAnsi="Arial" w:cs="Arial"/>
        </w:rPr>
        <w:t xml:space="preserve"> (20</w:t>
      </w:r>
      <w:r w:rsidR="00D32A3E" w:rsidRPr="0042737D">
        <w:rPr>
          <w:rFonts w:ascii="Arial" w:hAnsi="Arial" w:cs="Arial"/>
        </w:rPr>
        <w:t>2</w:t>
      </w:r>
      <w:r w:rsidR="00892174">
        <w:rPr>
          <w:rFonts w:ascii="Arial" w:hAnsi="Arial" w:cs="Arial"/>
        </w:rPr>
        <w:t>5</w:t>
      </w:r>
      <w:r w:rsidRPr="0042737D">
        <w:rPr>
          <w:rFonts w:ascii="Arial" w:hAnsi="Arial" w:cs="Arial"/>
        </w:rPr>
        <w:t>),</w:t>
      </w:r>
      <w:r w:rsidRPr="0042737D">
        <w:rPr>
          <w:rFonts w:ascii="Arial" w:eastAsia="Batang" w:hAnsi="Arial" w:cs="Arial"/>
          <w:b/>
          <w:lang w:val="es-MX"/>
        </w:rPr>
        <w:t xml:space="preserve"> YO,</w:t>
      </w:r>
      <w:r w:rsidRPr="0042737D">
        <w:rPr>
          <w:rFonts w:ascii="Arial" w:hAnsi="Arial" w:cs="Arial"/>
          <w:b/>
        </w:rPr>
        <w:t xml:space="preserve"> Néstor Antolín Najarro López</w:t>
      </w:r>
      <w:r w:rsidRPr="0042737D">
        <w:rPr>
          <w:rFonts w:ascii="Arial" w:hAnsi="Arial" w:cs="Arial"/>
        </w:rPr>
        <w:t xml:space="preserve">,  </w:t>
      </w:r>
      <w:r w:rsidRPr="0042737D">
        <w:rPr>
          <w:rFonts w:ascii="Arial" w:hAnsi="Arial" w:cs="Arial"/>
          <w:b/>
        </w:rPr>
        <w:t>Notario</w:t>
      </w:r>
      <w:r w:rsidRPr="0042737D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42737D">
        <w:rPr>
          <w:rFonts w:ascii="Arial" w:eastAsia="Batang" w:hAnsi="Arial" w:cs="Arial"/>
        </w:rPr>
        <w:t>, del municipio de Guatemala, departamento de Guatemala,</w:t>
      </w:r>
      <w:r w:rsidR="004465B4" w:rsidRPr="0042737D">
        <w:rPr>
          <w:rFonts w:ascii="Arial" w:eastAsia="Batang" w:hAnsi="Arial" w:cs="Arial"/>
        </w:rPr>
        <w:t xml:space="preserve"> soy requerido por </w:t>
      </w:r>
      <w:r w:rsidRPr="0042737D">
        <w:rPr>
          <w:rFonts w:ascii="Arial" w:eastAsia="Batang" w:hAnsi="Arial" w:cs="Arial"/>
        </w:rPr>
        <w:t>la señora</w:t>
      </w:r>
      <w:r w:rsidR="001E4BBF" w:rsidRPr="0042737D">
        <w:rPr>
          <w:rFonts w:ascii="Arial" w:eastAsia="Batang" w:hAnsi="Arial" w:cs="Arial"/>
        </w:rPr>
        <w:t xml:space="preserve"> </w:t>
      </w:r>
      <w:bookmarkStart w:id="0" w:name="_Hlk183591970"/>
      <w:r w:rsidR="00B11CED">
        <w:rPr>
          <w:rFonts w:ascii="Arial" w:eastAsia="Batang" w:hAnsi="Arial" w:cs="Arial"/>
          <w:b/>
          <w:bCs/>
        </w:rPr>
        <w:t>Shirley Miroslava Santos Gómez</w:t>
      </w:r>
      <w:bookmarkEnd w:id="0"/>
      <w:r w:rsidR="001E4BBF" w:rsidRPr="0042737D">
        <w:rPr>
          <w:rFonts w:ascii="Arial" w:eastAsia="Batang" w:hAnsi="Arial" w:cs="Arial"/>
          <w:b/>
        </w:rPr>
        <w:t>,</w:t>
      </w:r>
      <w:r w:rsidR="004465B4" w:rsidRPr="0042737D">
        <w:rPr>
          <w:rFonts w:ascii="Arial" w:eastAsia="Batang" w:hAnsi="Arial" w:cs="Arial"/>
          <w:b/>
        </w:rPr>
        <w:t xml:space="preserve"> </w:t>
      </w:r>
      <w:r w:rsidR="004465B4" w:rsidRPr="0042737D">
        <w:rPr>
          <w:rFonts w:ascii="Arial" w:eastAsia="Batang" w:hAnsi="Arial" w:cs="Arial"/>
        </w:rPr>
        <w:t>de</w:t>
      </w:r>
      <w:r w:rsidR="003A4757">
        <w:rPr>
          <w:rFonts w:ascii="Arial" w:eastAsia="Batang" w:hAnsi="Arial" w:cs="Arial"/>
        </w:rPr>
        <w:t xml:space="preserve"> </w:t>
      </w:r>
      <w:r w:rsidR="00B11CED">
        <w:rPr>
          <w:rFonts w:ascii="Arial" w:eastAsia="Batang" w:hAnsi="Arial" w:cs="Arial"/>
        </w:rPr>
        <w:t>cuarenta y</w:t>
      </w:r>
      <w:r w:rsidR="00892174">
        <w:rPr>
          <w:rFonts w:ascii="Arial" w:eastAsia="Batang" w:hAnsi="Arial" w:cs="Arial"/>
        </w:rPr>
        <w:t xml:space="preserve"> cuatro</w:t>
      </w:r>
      <w:r w:rsidR="00B11CED">
        <w:rPr>
          <w:rFonts w:ascii="Arial" w:eastAsia="Batang" w:hAnsi="Arial" w:cs="Arial"/>
        </w:rPr>
        <w:t xml:space="preserve"> (4</w:t>
      </w:r>
      <w:r w:rsidR="00892174">
        <w:rPr>
          <w:rFonts w:ascii="Arial" w:eastAsia="Batang" w:hAnsi="Arial" w:cs="Arial"/>
        </w:rPr>
        <w:t>4</w:t>
      </w:r>
      <w:r w:rsidR="00B11CED">
        <w:rPr>
          <w:rFonts w:ascii="Arial" w:eastAsia="Batang" w:hAnsi="Arial" w:cs="Arial"/>
        </w:rPr>
        <w:t>)</w:t>
      </w:r>
      <w:r w:rsidR="0059627D" w:rsidRPr="0042737D">
        <w:rPr>
          <w:rFonts w:ascii="Arial" w:eastAsia="Batang" w:hAnsi="Arial" w:cs="Arial"/>
        </w:rPr>
        <w:t xml:space="preserve"> años de edad,</w:t>
      </w:r>
      <w:r w:rsidR="00C21712" w:rsidRPr="0042737D">
        <w:rPr>
          <w:rFonts w:ascii="Arial" w:eastAsia="Batang" w:hAnsi="Arial" w:cs="Arial"/>
        </w:rPr>
        <w:t xml:space="preserve"> </w:t>
      </w:r>
      <w:r w:rsidR="003A4757">
        <w:rPr>
          <w:rFonts w:ascii="Arial" w:eastAsia="Batang" w:hAnsi="Arial" w:cs="Arial"/>
        </w:rPr>
        <w:t>soltera</w:t>
      </w:r>
      <w:r w:rsidR="0059627D" w:rsidRPr="0042737D">
        <w:rPr>
          <w:rFonts w:ascii="Arial" w:eastAsia="Batang" w:hAnsi="Arial" w:cs="Arial"/>
        </w:rPr>
        <w:t>, guatemalteca</w:t>
      </w:r>
      <w:r w:rsidR="004465B4" w:rsidRPr="0042737D">
        <w:rPr>
          <w:rFonts w:ascii="Arial" w:eastAsia="Batang" w:hAnsi="Arial" w:cs="Arial"/>
        </w:rPr>
        <w:t>,</w:t>
      </w:r>
      <w:r w:rsidR="005303CC">
        <w:rPr>
          <w:rFonts w:ascii="Arial" w:eastAsia="Batang" w:hAnsi="Arial" w:cs="Arial"/>
        </w:rPr>
        <w:t xml:space="preserve"> Perito Contador con </w:t>
      </w:r>
      <w:r w:rsidR="00B11CED">
        <w:rPr>
          <w:rFonts w:ascii="Arial" w:eastAsia="Batang" w:hAnsi="Arial" w:cs="Arial"/>
        </w:rPr>
        <w:t>Orientación</w:t>
      </w:r>
      <w:r w:rsidR="005303CC">
        <w:rPr>
          <w:rFonts w:ascii="Arial" w:eastAsia="Batang" w:hAnsi="Arial" w:cs="Arial"/>
        </w:rPr>
        <w:t xml:space="preserve"> en Computación</w:t>
      </w:r>
      <w:r w:rsidR="002F3111" w:rsidRPr="008F6174">
        <w:rPr>
          <w:rFonts w:ascii="Arial" w:eastAsia="Batang" w:hAnsi="Arial" w:cs="Arial"/>
        </w:rPr>
        <w:t>,</w:t>
      </w:r>
      <w:r w:rsidR="004465B4" w:rsidRPr="0042737D">
        <w:rPr>
          <w:rFonts w:ascii="Arial" w:eastAsia="Batang" w:hAnsi="Arial" w:cs="Arial"/>
        </w:rPr>
        <w:t xml:space="preserve"> con domicilio en el</w:t>
      </w:r>
      <w:r w:rsidR="004465B4" w:rsidRPr="004465B4">
        <w:rPr>
          <w:rFonts w:ascii="Arial" w:eastAsia="Batang" w:hAnsi="Arial" w:cs="Arial"/>
        </w:rPr>
        <w:t xml:space="preserve"> departamento de </w:t>
      </w:r>
      <w:r w:rsidR="004969BF">
        <w:rPr>
          <w:rFonts w:ascii="Arial" w:eastAsia="Batang" w:hAnsi="Arial" w:cs="Arial"/>
        </w:rPr>
        <w:t>Guatemala</w:t>
      </w:r>
      <w:r w:rsidR="004465B4" w:rsidRPr="004465B4">
        <w:rPr>
          <w:rFonts w:ascii="Arial" w:eastAsia="Batang" w:hAnsi="Arial" w:cs="Arial"/>
        </w:rPr>
        <w:t xml:space="preserve">, quien se identifica con el Documento Personal de Identificación con el Código Único de Identificación </w:t>
      </w:r>
      <w:r w:rsidR="0059627D" w:rsidRPr="004465B4">
        <w:rPr>
          <w:rFonts w:ascii="Arial" w:eastAsia="Batang" w:hAnsi="Arial" w:cs="Arial"/>
        </w:rPr>
        <w:t>número</w:t>
      </w:r>
      <w:r w:rsidR="00B11CED">
        <w:rPr>
          <w:rFonts w:ascii="Arial" w:eastAsia="Batang" w:hAnsi="Arial" w:cs="Arial"/>
        </w:rPr>
        <w:t xml:space="preserve"> dos mil trescientos cincuenta y tres espacio noventa y siete mil doscientos noventa y seis espacio cero ciento uno (2353 97296 0101)</w:t>
      </w:r>
      <w:r w:rsidR="007F4DC2" w:rsidRPr="004465B4">
        <w:rPr>
          <w:rFonts w:ascii="Arial" w:hAnsi="Arial" w:cs="Arial"/>
        </w:rPr>
        <w:t>,</w:t>
      </w:r>
      <w:r w:rsidR="007F4DC2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extendido</w:t>
      </w:r>
      <w:r w:rsidR="007F4DC2" w:rsidRPr="009350B8">
        <w:rPr>
          <w:rFonts w:ascii="Arial" w:hAnsi="Arial" w:cs="Arial"/>
        </w:rPr>
        <w:t xml:space="preserve"> por el Registro Nacional de las Personas</w:t>
      </w:r>
      <w:r w:rsidR="00B11CED">
        <w:rPr>
          <w:rFonts w:ascii="Arial" w:hAnsi="Arial" w:cs="Arial"/>
        </w:rPr>
        <w:t xml:space="preserve">      </w:t>
      </w:r>
      <w:r w:rsidR="00CF69AC">
        <w:rPr>
          <w:rFonts w:ascii="Arial" w:hAnsi="Arial" w:cs="Arial"/>
        </w:rPr>
        <w:t xml:space="preserve"> </w:t>
      </w:r>
      <w:r w:rsidR="0042737D">
        <w:rPr>
          <w:rFonts w:ascii="Arial" w:hAnsi="Arial" w:cs="Arial"/>
        </w:rPr>
        <w:t>–RENAP-</w:t>
      </w:r>
      <w:r w:rsidR="007F4DC2" w:rsidRPr="009350B8">
        <w:rPr>
          <w:rFonts w:ascii="Arial" w:hAnsi="Arial" w:cs="Arial"/>
        </w:rPr>
        <w:t>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="007F4DC2" w:rsidRPr="009350B8">
        <w:rPr>
          <w:rFonts w:ascii="Arial" w:hAnsi="Arial" w:cs="Arial"/>
        </w:rPr>
        <w:t xml:space="preserve"> quedado consignados y hallarse en libre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>
        <w:rPr>
          <w:rFonts w:ascii="Arial" w:hAnsi="Arial" w:cs="Arial"/>
        </w:rPr>
        <w:t>a</w:t>
      </w:r>
      <w:r w:rsidR="00B11CED" w:rsidRPr="00B11CED">
        <w:rPr>
          <w:rFonts w:ascii="Arial" w:eastAsia="Batang" w:hAnsi="Arial" w:cs="Arial"/>
          <w:b/>
          <w:bCs/>
        </w:rPr>
        <w:t xml:space="preserve"> </w:t>
      </w:r>
      <w:r w:rsidR="00B11CED">
        <w:rPr>
          <w:rFonts w:ascii="Arial" w:eastAsia="Batang" w:hAnsi="Arial" w:cs="Arial"/>
          <w:b/>
          <w:bCs/>
        </w:rPr>
        <w:t>Shirley Miroslava Santos Gómez</w:t>
      </w:r>
      <w:r w:rsidR="00F60367" w:rsidRPr="0042737D">
        <w:rPr>
          <w:rFonts w:ascii="Arial" w:eastAsia="Batang" w:hAnsi="Arial" w:cs="Arial"/>
          <w:b/>
        </w:rPr>
        <w:t xml:space="preserve">, </w:t>
      </w:r>
      <w:r w:rsidR="0059627D">
        <w:rPr>
          <w:rFonts w:ascii="Arial" w:hAnsi="Arial" w:cs="Arial"/>
        </w:rPr>
        <w:t>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</w:t>
      </w:r>
      <w:r w:rsidR="0042737D">
        <w:rPr>
          <w:rFonts w:ascii="Arial" w:hAnsi="Arial" w:cs="Arial"/>
        </w:rPr>
        <w:t>a morosa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</w:t>
      </w:r>
      <w:r w:rsidR="00FC214B" w:rsidRPr="009350B8">
        <w:rPr>
          <w:rFonts w:ascii="Arial" w:hAnsi="Arial" w:cs="Arial"/>
        </w:rPr>
        <w:lastRenderedPageBreak/>
        <w:t xml:space="preserve">de la Ley de Contrataciones del Estado, Decreto número cincuenta y siete guion noventa y 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0C0A1DC7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7B2515CF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58C2A115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DAA7846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4FD4E082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34B5B537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0B464D"/>
    <w:rsid w:val="00135EFA"/>
    <w:rsid w:val="001E4BBF"/>
    <w:rsid w:val="002D0085"/>
    <w:rsid w:val="002F3111"/>
    <w:rsid w:val="003A4757"/>
    <w:rsid w:val="003A6CF5"/>
    <w:rsid w:val="0042737D"/>
    <w:rsid w:val="004465B4"/>
    <w:rsid w:val="004969BF"/>
    <w:rsid w:val="004A21CB"/>
    <w:rsid w:val="00524BF2"/>
    <w:rsid w:val="005303CC"/>
    <w:rsid w:val="00573541"/>
    <w:rsid w:val="0059627D"/>
    <w:rsid w:val="005B1B58"/>
    <w:rsid w:val="005B300B"/>
    <w:rsid w:val="005C03E4"/>
    <w:rsid w:val="00601A38"/>
    <w:rsid w:val="006B19D1"/>
    <w:rsid w:val="007E6C76"/>
    <w:rsid w:val="007F01F5"/>
    <w:rsid w:val="007F4DC2"/>
    <w:rsid w:val="0086233B"/>
    <w:rsid w:val="00892174"/>
    <w:rsid w:val="008F6174"/>
    <w:rsid w:val="00931CD4"/>
    <w:rsid w:val="009350B8"/>
    <w:rsid w:val="009620D0"/>
    <w:rsid w:val="00982029"/>
    <w:rsid w:val="00995489"/>
    <w:rsid w:val="009C2192"/>
    <w:rsid w:val="00A93478"/>
    <w:rsid w:val="00A9348B"/>
    <w:rsid w:val="00B11CED"/>
    <w:rsid w:val="00BA4CC5"/>
    <w:rsid w:val="00C21712"/>
    <w:rsid w:val="00C914BD"/>
    <w:rsid w:val="00CA4239"/>
    <w:rsid w:val="00CA636A"/>
    <w:rsid w:val="00CF69AC"/>
    <w:rsid w:val="00D22825"/>
    <w:rsid w:val="00D263A5"/>
    <w:rsid w:val="00D32A3E"/>
    <w:rsid w:val="00D37812"/>
    <w:rsid w:val="00E47FC0"/>
    <w:rsid w:val="00E52C88"/>
    <w:rsid w:val="00EE717C"/>
    <w:rsid w:val="00EE7C99"/>
    <w:rsid w:val="00F008FA"/>
    <w:rsid w:val="00F60367"/>
    <w:rsid w:val="00F76228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1468A751"/>
  <w15:chartTrackingRefBased/>
  <w15:docId w15:val="{38053E3C-71A2-446E-8206-A3004B7CF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934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9348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4E3EF1-E68B-4676-8404-8B7946E08F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493</Words>
  <Characters>2712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2025-11-26T17:07:00Z</cp:lastPrinted>
  <dcterms:created xsi:type="dcterms:W3CDTF">2025-12-03T20:47:00Z</dcterms:created>
  <dcterms:modified xsi:type="dcterms:W3CDTF">2025-12-03T20:47:00Z</dcterms:modified>
</cp:coreProperties>
</file>