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the following table where all the fields are required to be inserted except for the st_address, it can be null.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 creating the table, please use the create statement.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 inserting please use the insert statement.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a course table, and delete this table.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St_gpa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435434534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Any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Mustafa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345344534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Any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Soha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435345435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Any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Gamela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34534534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Any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3.4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Please apply the following queries on the previous table: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all the data from the previous table.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all the data values for the students who got a GPA greater than or equals 3.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only names of the students who got a GPA less than 2.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name and ids of students who got a GPA between 3 and 3.5.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Update the name of student Soha to Ola.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Delete mustafa from the previous table.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Describe the previous table.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Aggregation function: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 the maximum and the minimum gpa from the previous table.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the addition (total) of all the GPAs from the previous table.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How many students got GPA more than 2 (count).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names, and the ids of the students who got GPA greater than 2, order by their GPAs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Table Alteration: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new column to the previous table name it as (ST_CITY)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new column to the previous table name it as (ST_DEP)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Drop the ST_DEP col.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Rename the ST_CITY to ST_MAJOR.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