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69110" w14:textId="77777777" w:rsidR="003873EC" w:rsidRDefault="00A174FF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Project Design Phase-II</w:t>
      </w:r>
    </w:p>
    <w:p w14:paraId="71580347" w14:textId="77777777" w:rsidR="003873EC" w:rsidRDefault="00A174FF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Technology Stack (Architecture &amp; Stack)</w:t>
      </w:r>
    </w:p>
    <w:p w14:paraId="5882AD48" w14:textId="77777777" w:rsidR="003873EC" w:rsidRDefault="003873EC">
      <w:pPr>
        <w:spacing w:after="0"/>
        <w:jc w:val="center"/>
        <w:rPr>
          <w:rFonts w:ascii="Arial" w:eastAsia="Arial" w:hAnsi="Arial" w:cs="Arial"/>
          <w:b/>
          <w:bCs/>
        </w:rPr>
      </w:pPr>
    </w:p>
    <w:tbl>
      <w:tblPr>
        <w:tblStyle w:val="a"/>
        <w:tblW w:w="901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8A098D" w14:paraId="6B71C579" w14:textId="317FAD8A" w:rsidTr="008A098D">
        <w:trPr>
          <w:tblHeader/>
          <w:jc w:val="center"/>
        </w:trPr>
        <w:tc>
          <w:tcPr>
            <w:tcW w:w="4508" w:type="dxa"/>
          </w:tcPr>
          <w:p w14:paraId="283E91FA" w14:textId="77777777" w:rsidR="008A098D" w:rsidRDefault="008A098D" w:rsidP="008A098D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508" w:type="dxa"/>
          </w:tcPr>
          <w:p w14:paraId="0A3156EF" w14:textId="7DCCB722" w:rsidR="008A098D" w:rsidRDefault="008A098D" w:rsidP="008A098D">
            <w:pPr>
              <w:rPr>
                <w:rFonts w:ascii="Arial" w:eastAsia="Arial" w:hAnsi="Arial" w:cs="Arial"/>
              </w:rPr>
            </w:pPr>
            <w:r>
              <w:t>26 SEPTEMEBER 2026</w:t>
            </w:r>
          </w:p>
        </w:tc>
      </w:tr>
      <w:tr w:rsidR="008A098D" w14:paraId="672C1EE1" w14:textId="21E0D376" w:rsidTr="008A098D">
        <w:trPr>
          <w:tblHeader/>
          <w:jc w:val="center"/>
        </w:trPr>
        <w:tc>
          <w:tcPr>
            <w:tcW w:w="4508" w:type="dxa"/>
          </w:tcPr>
          <w:p w14:paraId="06B19D5C" w14:textId="77777777" w:rsidR="008A098D" w:rsidRDefault="008A098D" w:rsidP="008A098D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508" w:type="dxa"/>
          </w:tcPr>
          <w:p w14:paraId="491D1807" w14:textId="3121DB76" w:rsidR="008A098D" w:rsidRDefault="001B39B6" w:rsidP="008A098D">
            <w:pPr>
              <w:rPr>
                <w:rFonts w:ascii="Arial" w:eastAsia="Arial" w:hAnsi="Arial" w:cs="Arial"/>
              </w:rPr>
            </w:pPr>
            <w:r w:rsidRPr="001B39B6">
              <w:t>SWTID-2026-1139</w:t>
            </w:r>
          </w:p>
        </w:tc>
      </w:tr>
      <w:tr w:rsidR="008A098D" w14:paraId="7210E02F" w14:textId="7C2FAD4A" w:rsidTr="008A098D">
        <w:trPr>
          <w:tblHeader/>
          <w:jc w:val="center"/>
        </w:trPr>
        <w:tc>
          <w:tcPr>
            <w:tcW w:w="4508" w:type="dxa"/>
          </w:tcPr>
          <w:p w14:paraId="22A99866" w14:textId="77777777" w:rsidR="008A098D" w:rsidRDefault="008A098D" w:rsidP="008A098D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508" w:type="dxa"/>
          </w:tcPr>
          <w:p w14:paraId="4C17ED8A" w14:textId="1354D22A" w:rsidR="008A098D" w:rsidRDefault="008A098D" w:rsidP="008A098D">
            <w:pPr>
              <w:rPr>
                <w:rFonts w:ascii="Arial" w:eastAsia="Arial" w:hAnsi="Arial" w:cs="Arial"/>
              </w:rPr>
            </w:pPr>
            <w:r w:rsidRPr="00110F8B">
              <w:t>AI FAQ Assistant</w:t>
            </w:r>
          </w:p>
        </w:tc>
      </w:tr>
      <w:tr w:rsidR="008A098D" w14:paraId="21A491C9" w14:textId="4D009223" w:rsidTr="008A098D">
        <w:trPr>
          <w:jc w:val="center"/>
        </w:trPr>
        <w:tc>
          <w:tcPr>
            <w:tcW w:w="4508" w:type="dxa"/>
          </w:tcPr>
          <w:p w14:paraId="0C756A4E" w14:textId="77777777" w:rsidR="008A098D" w:rsidRDefault="008A098D" w:rsidP="008A098D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508" w:type="dxa"/>
          </w:tcPr>
          <w:p w14:paraId="29F31BBD" w14:textId="380F5373" w:rsidR="008A098D" w:rsidRDefault="008A098D" w:rsidP="008A098D">
            <w:pPr>
              <w:rPr>
                <w:rFonts w:ascii="Arial" w:eastAsia="Arial" w:hAnsi="Arial" w:cs="Arial"/>
              </w:rPr>
            </w:pPr>
            <w:r>
              <w:t>4 Marks</w:t>
            </w:r>
          </w:p>
        </w:tc>
      </w:tr>
    </w:tbl>
    <w:p w14:paraId="41798D22" w14:textId="77777777" w:rsidR="003873EC" w:rsidRDefault="003873EC">
      <w:pPr>
        <w:rPr>
          <w:rFonts w:ascii="Arial" w:eastAsia="Arial" w:hAnsi="Arial" w:cs="Arial"/>
          <w:b/>
          <w:bCs/>
        </w:rPr>
      </w:pPr>
    </w:p>
    <w:p w14:paraId="6F282545" w14:textId="77777777" w:rsidR="003873EC" w:rsidRDefault="00A174FF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Technical Architecture:</w:t>
      </w:r>
    </w:p>
    <w:p w14:paraId="17CA5AFD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>User</w:t>
      </w:r>
    </w:p>
    <w:p w14:paraId="491168A3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 xml:space="preserve">  ↓</w:t>
      </w:r>
    </w:p>
    <w:p w14:paraId="3BE80F0E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>React.js Frontend</w:t>
      </w:r>
    </w:p>
    <w:p w14:paraId="50965DC2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 xml:space="preserve">  ↓</w:t>
      </w:r>
    </w:p>
    <w:p w14:paraId="3397B4DE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>Node.js + Express.js Backend</w:t>
      </w:r>
    </w:p>
    <w:p w14:paraId="5E0276DF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 xml:space="preserve">  ↓</w:t>
      </w:r>
    </w:p>
    <w:p w14:paraId="1F973B21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>Authentication / FAQ API</w:t>
      </w:r>
    </w:p>
    <w:p w14:paraId="07C42CF8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 xml:space="preserve">  ↓</w:t>
      </w:r>
    </w:p>
    <w:p w14:paraId="0BFDE09E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>MongoDB Atlas</w:t>
      </w:r>
    </w:p>
    <w:p w14:paraId="259EBB8E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 xml:space="preserve">  ↓</w:t>
      </w:r>
    </w:p>
    <w:p w14:paraId="558E0C3A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>AI Service (@google/genai)</w:t>
      </w:r>
    </w:p>
    <w:p w14:paraId="4577FE83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 xml:space="preserve">  ↓</w:t>
      </w:r>
    </w:p>
    <w:p w14:paraId="276BC195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>AI Response</w:t>
      </w:r>
    </w:p>
    <w:p w14:paraId="6BEE2A5F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 xml:space="preserve">  ↓</w:t>
      </w:r>
    </w:p>
    <w:p w14:paraId="2ADC7606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>React.js Frontend</w:t>
      </w:r>
    </w:p>
    <w:p w14:paraId="66A8933A" w14:textId="77777777" w:rsidR="008A098D" w:rsidRPr="008A098D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lastRenderedPageBreak/>
        <w:t xml:space="preserve">  ↓</w:t>
      </w:r>
    </w:p>
    <w:p w14:paraId="7B674E63" w14:textId="6C250A1C" w:rsidR="003873EC" w:rsidRDefault="008A098D" w:rsidP="008A098D">
      <w:pPr>
        <w:tabs>
          <w:tab w:val="left" w:pos="2320"/>
        </w:tabs>
        <w:rPr>
          <w:rFonts w:ascii="Arial" w:eastAsia="Arial" w:hAnsi="Arial" w:cs="Arial"/>
          <w:b/>
          <w:bCs/>
        </w:rPr>
      </w:pPr>
      <w:r w:rsidRPr="008A098D">
        <w:rPr>
          <w:rFonts w:ascii="Arial" w:eastAsia="Arial" w:hAnsi="Arial" w:cs="Arial"/>
          <w:b/>
          <w:bCs/>
        </w:rPr>
        <w:t>User</w:t>
      </w:r>
    </w:p>
    <w:p w14:paraId="45372580" w14:textId="77777777" w:rsidR="003873EC" w:rsidRDefault="003873EC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6FA66AF3" w14:textId="77777777" w:rsidR="003873EC" w:rsidRDefault="003873EC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5E61E91B" w14:textId="77777777" w:rsidR="003873EC" w:rsidRDefault="003873EC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6D38A253" w14:textId="77777777" w:rsidR="003873EC" w:rsidRDefault="003873EC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30B82B1C" w14:textId="77777777" w:rsidR="003873EC" w:rsidRDefault="00A174FF">
      <w:pPr>
        <w:tabs>
          <w:tab w:val="left" w:pos="2320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Table-1 : Components &amp; Technologies:</w:t>
      </w:r>
    </w:p>
    <w:tbl>
      <w:tblPr>
        <w:tblStyle w:val="a0"/>
        <w:tblW w:w="14352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7"/>
        <w:gridCol w:w="3930"/>
        <w:gridCol w:w="5205"/>
        <w:gridCol w:w="4140"/>
      </w:tblGrid>
      <w:tr w:rsidR="008A098D" w14:paraId="121C5202" w14:textId="77777777" w:rsidTr="008A098D">
        <w:trPr>
          <w:trHeight w:val="398"/>
        </w:trPr>
        <w:tc>
          <w:tcPr>
            <w:tcW w:w="1077" w:type="dxa"/>
          </w:tcPr>
          <w:p w14:paraId="245AACD0" w14:textId="77777777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S.No</w:t>
            </w:r>
          </w:p>
        </w:tc>
        <w:tc>
          <w:tcPr>
            <w:tcW w:w="3930" w:type="dxa"/>
            <w:vAlign w:val="center"/>
          </w:tcPr>
          <w:p w14:paraId="45A460A8" w14:textId="1ED37836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5205" w:type="dxa"/>
            <w:vAlign w:val="center"/>
          </w:tcPr>
          <w:p w14:paraId="4E1CF69B" w14:textId="64AC0985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b/>
                <w:bCs/>
              </w:rPr>
              <w:t>Technology</w:t>
            </w:r>
          </w:p>
        </w:tc>
        <w:tc>
          <w:tcPr>
            <w:tcW w:w="4140" w:type="dxa"/>
            <w:vAlign w:val="center"/>
          </w:tcPr>
          <w:p w14:paraId="482D6F86" w14:textId="5F2DFE92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</w:tr>
      <w:tr w:rsidR="008A098D" w14:paraId="31BFA037" w14:textId="77777777" w:rsidTr="008A098D">
        <w:trPr>
          <w:trHeight w:val="489"/>
        </w:trPr>
        <w:tc>
          <w:tcPr>
            <w:tcW w:w="1077" w:type="dxa"/>
          </w:tcPr>
          <w:p w14:paraId="6382C089" w14:textId="77777777" w:rsidR="008A098D" w:rsidRDefault="008A098D" w:rsidP="008A098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  <w:vAlign w:val="center"/>
          </w:tcPr>
          <w:p w14:paraId="2A212F3F" w14:textId="1AADEED3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User Interface</w:t>
            </w:r>
          </w:p>
        </w:tc>
        <w:tc>
          <w:tcPr>
            <w:tcW w:w="5205" w:type="dxa"/>
            <w:vAlign w:val="center"/>
          </w:tcPr>
          <w:p w14:paraId="651B6475" w14:textId="7C0AA6BE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React.js</w:t>
            </w:r>
          </w:p>
        </w:tc>
        <w:tc>
          <w:tcPr>
            <w:tcW w:w="4140" w:type="dxa"/>
            <w:vAlign w:val="center"/>
          </w:tcPr>
          <w:p w14:paraId="66E9C88C" w14:textId="5385A151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User Interface</w:t>
            </w:r>
          </w:p>
        </w:tc>
      </w:tr>
      <w:tr w:rsidR="008A098D" w14:paraId="4D3D7C1D" w14:textId="77777777" w:rsidTr="008A098D">
        <w:trPr>
          <w:trHeight w:val="470"/>
        </w:trPr>
        <w:tc>
          <w:tcPr>
            <w:tcW w:w="1077" w:type="dxa"/>
          </w:tcPr>
          <w:p w14:paraId="1F723367" w14:textId="77777777" w:rsidR="008A098D" w:rsidRDefault="008A098D" w:rsidP="008A098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  <w:vAlign w:val="center"/>
          </w:tcPr>
          <w:p w14:paraId="7B2AAC96" w14:textId="3B7CD406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Application Logic</w:t>
            </w:r>
          </w:p>
        </w:tc>
        <w:tc>
          <w:tcPr>
            <w:tcW w:w="5205" w:type="dxa"/>
            <w:vAlign w:val="center"/>
          </w:tcPr>
          <w:p w14:paraId="2F2C0335" w14:textId="04F2CFE5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Node.js + Express.js</w:t>
            </w:r>
          </w:p>
        </w:tc>
        <w:tc>
          <w:tcPr>
            <w:tcW w:w="4140" w:type="dxa"/>
            <w:vAlign w:val="center"/>
          </w:tcPr>
          <w:p w14:paraId="4683E6E3" w14:textId="07753DDC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Application Logic</w:t>
            </w:r>
          </w:p>
        </w:tc>
      </w:tr>
      <w:tr w:rsidR="008A098D" w14:paraId="120FA6A1" w14:textId="77777777" w:rsidTr="008A098D">
        <w:trPr>
          <w:trHeight w:val="470"/>
        </w:trPr>
        <w:tc>
          <w:tcPr>
            <w:tcW w:w="1077" w:type="dxa"/>
          </w:tcPr>
          <w:p w14:paraId="4ACF42B8" w14:textId="77777777" w:rsidR="008A098D" w:rsidRDefault="008A098D" w:rsidP="008A098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  <w:vAlign w:val="center"/>
          </w:tcPr>
          <w:p w14:paraId="0C3F730D" w14:textId="0C924990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Authentication</w:t>
            </w:r>
          </w:p>
        </w:tc>
        <w:tc>
          <w:tcPr>
            <w:tcW w:w="5205" w:type="dxa"/>
            <w:vAlign w:val="center"/>
          </w:tcPr>
          <w:p w14:paraId="792D63E7" w14:textId="64A99EE1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JWT + bcrypt</w:t>
            </w:r>
          </w:p>
        </w:tc>
        <w:tc>
          <w:tcPr>
            <w:tcW w:w="4140" w:type="dxa"/>
            <w:vAlign w:val="center"/>
          </w:tcPr>
          <w:p w14:paraId="5D5E9F3C" w14:textId="2DD202BD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Authentication</w:t>
            </w:r>
          </w:p>
        </w:tc>
      </w:tr>
      <w:tr w:rsidR="008A098D" w14:paraId="37580CD4" w14:textId="77777777" w:rsidTr="008A098D">
        <w:trPr>
          <w:trHeight w:val="470"/>
        </w:trPr>
        <w:tc>
          <w:tcPr>
            <w:tcW w:w="1077" w:type="dxa"/>
          </w:tcPr>
          <w:p w14:paraId="7D781C31" w14:textId="77777777" w:rsidR="008A098D" w:rsidRDefault="008A098D" w:rsidP="008A098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  <w:vAlign w:val="center"/>
          </w:tcPr>
          <w:p w14:paraId="03DE7C5D" w14:textId="0AB9EB2E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Database</w:t>
            </w:r>
          </w:p>
        </w:tc>
        <w:tc>
          <w:tcPr>
            <w:tcW w:w="5205" w:type="dxa"/>
            <w:vAlign w:val="center"/>
          </w:tcPr>
          <w:p w14:paraId="0955B94E" w14:textId="5F06A96A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MongoDB</w:t>
            </w:r>
          </w:p>
        </w:tc>
        <w:tc>
          <w:tcPr>
            <w:tcW w:w="4140" w:type="dxa"/>
            <w:vAlign w:val="center"/>
          </w:tcPr>
          <w:p w14:paraId="38B29DAF" w14:textId="150F5B4F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Database</w:t>
            </w:r>
          </w:p>
        </w:tc>
      </w:tr>
      <w:tr w:rsidR="008A098D" w14:paraId="35C1D59A" w14:textId="77777777" w:rsidTr="008A098D">
        <w:trPr>
          <w:trHeight w:val="489"/>
        </w:trPr>
        <w:tc>
          <w:tcPr>
            <w:tcW w:w="1077" w:type="dxa"/>
          </w:tcPr>
          <w:p w14:paraId="47F0FB14" w14:textId="77777777" w:rsidR="008A098D" w:rsidRDefault="008A098D" w:rsidP="008A098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  <w:vAlign w:val="center"/>
          </w:tcPr>
          <w:p w14:paraId="02DD14D9" w14:textId="5B0CAFFB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Cloud Database</w:t>
            </w:r>
          </w:p>
        </w:tc>
        <w:tc>
          <w:tcPr>
            <w:tcW w:w="5205" w:type="dxa"/>
            <w:vAlign w:val="center"/>
          </w:tcPr>
          <w:p w14:paraId="76756F7E" w14:textId="64E4DD79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MongoDB Atlas</w:t>
            </w:r>
          </w:p>
        </w:tc>
        <w:tc>
          <w:tcPr>
            <w:tcW w:w="4140" w:type="dxa"/>
            <w:vAlign w:val="center"/>
          </w:tcPr>
          <w:p w14:paraId="12432A7E" w14:textId="5E7A4534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Cloud Database</w:t>
            </w:r>
          </w:p>
        </w:tc>
      </w:tr>
      <w:tr w:rsidR="008A098D" w14:paraId="50997B63" w14:textId="77777777" w:rsidTr="008A098D">
        <w:trPr>
          <w:trHeight w:val="489"/>
        </w:trPr>
        <w:tc>
          <w:tcPr>
            <w:tcW w:w="1077" w:type="dxa"/>
          </w:tcPr>
          <w:p w14:paraId="682C46C4" w14:textId="77777777" w:rsidR="008A098D" w:rsidRDefault="008A098D" w:rsidP="008A098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  <w:vAlign w:val="center"/>
          </w:tcPr>
          <w:p w14:paraId="05A3B488" w14:textId="2083580B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File Storage</w:t>
            </w:r>
          </w:p>
        </w:tc>
        <w:tc>
          <w:tcPr>
            <w:tcW w:w="5205" w:type="dxa"/>
            <w:vAlign w:val="center"/>
          </w:tcPr>
          <w:p w14:paraId="74518B63" w14:textId="38CE532E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Local Filesystem</w:t>
            </w:r>
          </w:p>
        </w:tc>
        <w:tc>
          <w:tcPr>
            <w:tcW w:w="4140" w:type="dxa"/>
            <w:vAlign w:val="center"/>
          </w:tcPr>
          <w:p w14:paraId="775D47D4" w14:textId="732D735B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File Storage</w:t>
            </w:r>
          </w:p>
        </w:tc>
      </w:tr>
      <w:tr w:rsidR="008A098D" w14:paraId="6716A818" w14:textId="77777777" w:rsidTr="008A098D">
        <w:trPr>
          <w:trHeight w:val="489"/>
        </w:trPr>
        <w:tc>
          <w:tcPr>
            <w:tcW w:w="1077" w:type="dxa"/>
          </w:tcPr>
          <w:p w14:paraId="2B1F6A0B" w14:textId="77777777" w:rsidR="008A098D" w:rsidRDefault="008A098D" w:rsidP="008A098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  <w:vAlign w:val="center"/>
          </w:tcPr>
          <w:p w14:paraId="6F34031B" w14:textId="38B9F00D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External/AI API</w:t>
            </w:r>
          </w:p>
        </w:tc>
        <w:tc>
          <w:tcPr>
            <w:tcW w:w="5205" w:type="dxa"/>
            <w:vAlign w:val="center"/>
          </w:tcPr>
          <w:p w14:paraId="39681E37" w14:textId="02766C4C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Google Gemini API</w:t>
            </w:r>
          </w:p>
        </w:tc>
        <w:tc>
          <w:tcPr>
            <w:tcW w:w="4140" w:type="dxa"/>
            <w:vAlign w:val="center"/>
          </w:tcPr>
          <w:p w14:paraId="6A5C041C" w14:textId="31D71ABA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External/AI API</w:t>
            </w:r>
          </w:p>
        </w:tc>
      </w:tr>
      <w:tr w:rsidR="008A098D" w14:paraId="65F27EE0" w14:textId="77777777" w:rsidTr="008A098D">
        <w:trPr>
          <w:trHeight w:val="489"/>
        </w:trPr>
        <w:tc>
          <w:tcPr>
            <w:tcW w:w="1077" w:type="dxa"/>
          </w:tcPr>
          <w:p w14:paraId="6B3B9F92" w14:textId="77777777" w:rsidR="008A098D" w:rsidRDefault="008A098D" w:rsidP="008A098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  <w:vAlign w:val="center"/>
          </w:tcPr>
          <w:p w14:paraId="696591BB" w14:textId="78727355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Machine Learning / AI Model</w:t>
            </w:r>
          </w:p>
        </w:tc>
        <w:tc>
          <w:tcPr>
            <w:tcW w:w="5205" w:type="dxa"/>
            <w:vAlign w:val="center"/>
          </w:tcPr>
          <w:p w14:paraId="7894B023" w14:textId="24577EA6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Google Gemini</w:t>
            </w:r>
          </w:p>
        </w:tc>
        <w:tc>
          <w:tcPr>
            <w:tcW w:w="4140" w:type="dxa"/>
            <w:vAlign w:val="center"/>
          </w:tcPr>
          <w:p w14:paraId="7B361C8E" w14:textId="56DE3612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Machine Learning / AI Model</w:t>
            </w:r>
          </w:p>
        </w:tc>
      </w:tr>
      <w:tr w:rsidR="008A098D" w14:paraId="2AE7E47B" w14:textId="77777777" w:rsidTr="008A098D">
        <w:trPr>
          <w:trHeight w:val="489"/>
        </w:trPr>
        <w:tc>
          <w:tcPr>
            <w:tcW w:w="1077" w:type="dxa"/>
          </w:tcPr>
          <w:p w14:paraId="22FA4AFE" w14:textId="77777777" w:rsidR="008A098D" w:rsidRDefault="008A098D" w:rsidP="008A098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  <w:vAlign w:val="center"/>
          </w:tcPr>
          <w:p w14:paraId="771BB029" w14:textId="327A0FDE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Infrastructure</w:t>
            </w:r>
          </w:p>
        </w:tc>
        <w:tc>
          <w:tcPr>
            <w:tcW w:w="5205" w:type="dxa"/>
            <w:vAlign w:val="center"/>
          </w:tcPr>
          <w:p w14:paraId="7C421671" w14:textId="40BC36EC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Local Server</w:t>
            </w:r>
          </w:p>
        </w:tc>
        <w:tc>
          <w:tcPr>
            <w:tcW w:w="4140" w:type="dxa"/>
            <w:vAlign w:val="center"/>
          </w:tcPr>
          <w:p w14:paraId="0E63EF81" w14:textId="4C582BF8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Infrastructure</w:t>
            </w:r>
          </w:p>
        </w:tc>
      </w:tr>
      <w:tr w:rsidR="008A098D" w14:paraId="454B3127" w14:textId="77777777" w:rsidTr="008A098D">
        <w:trPr>
          <w:trHeight w:val="489"/>
        </w:trPr>
        <w:tc>
          <w:tcPr>
            <w:tcW w:w="1077" w:type="dxa"/>
          </w:tcPr>
          <w:p w14:paraId="2EC4B696" w14:textId="77777777" w:rsidR="008A098D" w:rsidRDefault="008A098D" w:rsidP="008A098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  <w:vAlign w:val="center"/>
          </w:tcPr>
          <w:p w14:paraId="4B9D6D29" w14:textId="2367EDAE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User Interface</w:t>
            </w:r>
          </w:p>
        </w:tc>
        <w:tc>
          <w:tcPr>
            <w:tcW w:w="5205" w:type="dxa"/>
            <w:vAlign w:val="center"/>
          </w:tcPr>
          <w:p w14:paraId="26104145" w14:textId="16FEC8E6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React.js</w:t>
            </w:r>
          </w:p>
        </w:tc>
        <w:tc>
          <w:tcPr>
            <w:tcW w:w="4140" w:type="dxa"/>
            <w:vAlign w:val="center"/>
          </w:tcPr>
          <w:p w14:paraId="58A4CCA1" w14:textId="02B0896D" w:rsidR="008A098D" w:rsidRDefault="008A098D" w:rsidP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t>User Interface</w:t>
            </w:r>
          </w:p>
        </w:tc>
      </w:tr>
    </w:tbl>
    <w:p w14:paraId="70A977E3" w14:textId="77777777" w:rsidR="003873EC" w:rsidRDefault="003873EC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30692DB0" w14:textId="77777777" w:rsidR="003873EC" w:rsidRDefault="00A174FF">
      <w:pPr>
        <w:tabs>
          <w:tab w:val="left" w:pos="2320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Table-2: Application Characteristics:</w:t>
      </w:r>
    </w:p>
    <w:tbl>
      <w:tblPr>
        <w:tblStyle w:val="a1"/>
        <w:tblW w:w="14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6"/>
        <w:gridCol w:w="3969"/>
        <w:gridCol w:w="5170"/>
        <w:gridCol w:w="4097"/>
      </w:tblGrid>
      <w:tr w:rsidR="003873EC" w14:paraId="5189AF24" w14:textId="77777777">
        <w:trPr>
          <w:trHeight w:val="539"/>
          <w:tblHeader/>
        </w:trPr>
        <w:tc>
          <w:tcPr>
            <w:tcW w:w="826" w:type="dxa"/>
          </w:tcPr>
          <w:p w14:paraId="4E0A73E8" w14:textId="77777777" w:rsidR="003873EC" w:rsidRDefault="00A174FF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lastRenderedPageBreak/>
              <w:t>S.No</w:t>
            </w:r>
          </w:p>
        </w:tc>
        <w:tc>
          <w:tcPr>
            <w:tcW w:w="3969" w:type="dxa"/>
          </w:tcPr>
          <w:p w14:paraId="020D6340" w14:textId="77777777" w:rsidR="003873EC" w:rsidRDefault="00A174FF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Characteristics</w:t>
            </w:r>
          </w:p>
        </w:tc>
        <w:tc>
          <w:tcPr>
            <w:tcW w:w="5170" w:type="dxa"/>
          </w:tcPr>
          <w:p w14:paraId="56A54B2A" w14:textId="77777777" w:rsidR="003873EC" w:rsidRDefault="00A174FF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  <w:tc>
          <w:tcPr>
            <w:tcW w:w="4097" w:type="dxa"/>
          </w:tcPr>
          <w:p w14:paraId="1E417DF4" w14:textId="77777777" w:rsidR="003873EC" w:rsidRDefault="00A174FF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Technology </w:t>
            </w:r>
          </w:p>
        </w:tc>
      </w:tr>
      <w:tr w:rsidR="003873EC" w14:paraId="60205066" w14:textId="77777777">
        <w:trPr>
          <w:trHeight w:val="229"/>
        </w:trPr>
        <w:tc>
          <w:tcPr>
            <w:tcW w:w="826" w:type="dxa"/>
          </w:tcPr>
          <w:p w14:paraId="2A10C615" w14:textId="77777777" w:rsidR="003873EC" w:rsidRDefault="003873EC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608BCA7A" w14:textId="4C32589B" w:rsidR="003873EC" w:rsidRDefault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8A098D">
              <w:rPr>
                <w:rFonts w:ascii="Arial" w:eastAsia="Arial" w:hAnsi="Arial" w:cs="Arial"/>
              </w:rPr>
              <w:t>User Interface</w:t>
            </w:r>
          </w:p>
        </w:tc>
        <w:tc>
          <w:tcPr>
            <w:tcW w:w="5170" w:type="dxa"/>
          </w:tcPr>
          <w:p w14:paraId="6DE382A9" w14:textId="798B0295" w:rsidR="003873EC" w:rsidRDefault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8A098D">
              <w:rPr>
                <w:rFonts w:ascii="Arial" w:eastAsia="Arial" w:hAnsi="Arial" w:cs="Arial"/>
              </w:rPr>
              <w:t>Web interface through which users interact with the AI FAQ Assistant.</w:t>
            </w:r>
          </w:p>
        </w:tc>
        <w:tc>
          <w:tcPr>
            <w:tcW w:w="4097" w:type="dxa"/>
          </w:tcPr>
          <w:p w14:paraId="4C186D27" w14:textId="180B05B7" w:rsidR="003873EC" w:rsidRDefault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8A098D">
              <w:rPr>
                <w:rFonts w:ascii="Arial" w:eastAsia="Arial" w:hAnsi="Arial" w:cs="Arial"/>
              </w:rPr>
              <w:t>React.js</w:t>
            </w:r>
          </w:p>
        </w:tc>
      </w:tr>
      <w:tr w:rsidR="003873EC" w14:paraId="6C75AF1E" w14:textId="77777777">
        <w:trPr>
          <w:trHeight w:val="229"/>
        </w:trPr>
        <w:tc>
          <w:tcPr>
            <w:tcW w:w="826" w:type="dxa"/>
          </w:tcPr>
          <w:p w14:paraId="52B95416" w14:textId="77777777" w:rsidR="003873EC" w:rsidRDefault="003873EC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2ADBB393" w14:textId="29A0FA76" w:rsidR="003873EC" w:rsidRDefault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8A098D">
              <w:rPr>
                <w:rFonts w:ascii="Arial" w:eastAsia="Arial" w:hAnsi="Arial" w:cs="Arial"/>
              </w:rPr>
              <w:t>Application Logic-</w:t>
            </w: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5170" w:type="dxa"/>
          </w:tcPr>
          <w:p w14:paraId="4984D13D" w14:textId="56BC97B2" w:rsidR="003873EC" w:rsidRDefault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8A098D">
              <w:rPr>
                <w:rFonts w:ascii="Arial" w:eastAsia="Arial" w:hAnsi="Arial" w:cs="Arial"/>
              </w:rPr>
              <w:t>Handles API requests, routing and application logic.</w:t>
            </w:r>
          </w:p>
        </w:tc>
        <w:tc>
          <w:tcPr>
            <w:tcW w:w="4097" w:type="dxa"/>
          </w:tcPr>
          <w:p w14:paraId="075BEBE7" w14:textId="7C6AD7C7" w:rsidR="003873EC" w:rsidRDefault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8A098D">
              <w:rPr>
                <w:rFonts w:ascii="Arial" w:eastAsia="Arial" w:hAnsi="Arial" w:cs="Arial"/>
              </w:rPr>
              <w:t>Node.js + Express.js</w:t>
            </w:r>
          </w:p>
        </w:tc>
      </w:tr>
      <w:tr w:rsidR="003873EC" w14:paraId="6048B731" w14:textId="77777777">
        <w:trPr>
          <w:trHeight w:val="229"/>
        </w:trPr>
        <w:tc>
          <w:tcPr>
            <w:tcW w:w="826" w:type="dxa"/>
          </w:tcPr>
          <w:p w14:paraId="79CC068F" w14:textId="77777777" w:rsidR="003873EC" w:rsidRDefault="003873EC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2324951C" w14:textId="136EB1FC" w:rsidR="003873EC" w:rsidRDefault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8A098D">
              <w:rPr>
                <w:rFonts w:ascii="Arial" w:eastAsia="Arial" w:hAnsi="Arial" w:cs="Arial"/>
              </w:rPr>
              <w:t>Application Logic-2</w:t>
            </w:r>
          </w:p>
        </w:tc>
        <w:tc>
          <w:tcPr>
            <w:tcW w:w="5170" w:type="dxa"/>
          </w:tcPr>
          <w:p w14:paraId="4D792212" w14:textId="60CCCF74" w:rsidR="003873EC" w:rsidRDefault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8A098D">
              <w:rPr>
                <w:rFonts w:ascii="Arial" w:eastAsia="Arial" w:hAnsi="Arial" w:cs="Arial"/>
              </w:rPr>
              <w:t>Handles user authentication and authorization.</w:t>
            </w:r>
          </w:p>
        </w:tc>
        <w:tc>
          <w:tcPr>
            <w:tcW w:w="4097" w:type="dxa"/>
          </w:tcPr>
          <w:p w14:paraId="3B1CF0A5" w14:textId="50FE58AC" w:rsidR="003873EC" w:rsidRDefault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8A098D">
              <w:rPr>
                <w:rFonts w:ascii="Arial" w:eastAsia="Arial" w:hAnsi="Arial" w:cs="Arial"/>
              </w:rPr>
              <w:t>JWT + bcrypt</w:t>
            </w:r>
          </w:p>
        </w:tc>
      </w:tr>
      <w:tr w:rsidR="003873EC" w14:paraId="47542CE1" w14:textId="77777777">
        <w:trPr>
          <w:trHeight w:val="229"/>
        </w:trPr>
        <w:tc>
          <w:tcPr>
            <w:tcW w:w="826" w:type="dxa"/>
          </w:tcPr>
          <w:p w14:paraId="60A8B70E" w14:textId="77777777" w:rsidR="003873EC" w:rsidRDefault="003873EC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43836F46" w14:textId="4E792CDF" w:rsidR="003873EC" w:rsidRDefault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8A098D">
              <w:rPr>
                <w:rFonts w:ascii="Arial" w:eastAsia="Arial" w:hAnsi="Arial" w:cs="Arial"/>
              </w:rPr>
              <w:t>Application Logic-3</w:t>
            </w:r>
          </w:p>
        </w:tc>
        <w:tc>
          <w:tcPr>
            <w:tcW w:w="5170" w:type="dxa"/>
          </w:tcPr>
          <w:p w14:paraId="2450AC72" w14:textId="223E618F" w:rsidR="003873EC" w:rsidRDefault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8A098D">
              <w:rPr>
                <w:rFonts w:ascii="Arial" w:eastAsia="Arial" w:hAnsi="Arial" w:cs="Arial"/>
              </w:rPr>
              <w:t>Processes user questions and generates AI-powered answers.</w:t>
            </w:r>
          </w:p>
        </w:tc>
        <w:tc>
          <w:tcPr>
            <w:tcW w:w="4097" w:type="dxa"/>
          </w:tcPr>
          <w:p w14:paraId="45F446FD" w14:textId="7A704CF8" w:rsidR="003873EC" w:rsidRDefault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8A098D">
              <w:rPr>
                <w:rFonts w:ascii="Arial" w:eastAsia="Arial" w:hAnsi="Arial" w:cs="Arial"/>
              </w:rPr>
              <w:t>Google Gemini API (@google/genai)</w:t>
            </w:r>
          </w:p>
        </w:tc>
      </w:tr>
      <w:tr w:rsidR="003873EC" w14:paraId="6CD27F21" w14:textId="77777777">
        <w:trPr>
          <w:trHeight w:val="229"/>
        </w:trPr>
        <w:tc>
          <w:tcPr>
            <w:tcW w:w="826" w:type="dxa"/>
          </w:tcPr>
          <w:p w14:paraId="034A8CD5" w14:textId="77777777" w:rsidR="003873EC" w:rsidRDefault="003873EC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5E0979BB" w14:textId="487E44DC" w:rsidR="003873EC" w:rsidRDefault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8A098D">
              <w:rPr>
                <w:rFonts w:ascii="Arial" w:eastAsia="Arial" w:hAnsi="Arial" w:cs="Arial"/>
              </w:rPr>
              <w:t>Database</w:t>
            </w:r>
          </w:p>
        </w:tc>
        <w:tc>
          <w:tcPr>
            <w:tcW w:w="5170" w:type="dxa"/>
          </w:tcPr>
          <w:p w14:paraId="2C8FD72D" w14:textId="74AEE9FD" w:rsidR="003873EC" w:rsidRDefault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8A098D">
              <w:rPr>
                <w:rFonts w:ascii="Arial" w:eastAsia="Arial" w:hAnsi="Arial" w:cs="Arial"/>
              </w:rPr>
              <w:t>Stores users, FAQs and related application data.</w:t>
            </w:r>
          </w:p>
        </w:tc>
        <w:tc>
          <w:tcPr>
            <w:tcW w:w="4097" w:type="dxa"/>
          </w:tcPr>
          <w:p w14:paraId="253E9478" w14:textId="34678E62" w:rsidR="003873EC" w:rsidRDefault="008A098D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8A098D">
              <w:rPr>
                <w:rFonts w:ascii="Arial" w:eastAsia="Arial" w:hAnsi="Arial" w:cs="Arial"/>
              </w:rPr>
              <w:t>MongoDB</w:t>
            </w:r>
          </w:p>
        </w:tc>
      </w:tr>
    </w:tbl>
    <w:p w14:paraId="62641663" w14:textId="77777777" w:rsidR="003873EC" w:rsidRDefault="003873EC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34BBC87B" w14:textId="77777777" w:rsidR="003873EC" w:rsidRDefault="003873EC">
      <w:pPr>
        <w:rPr>
          <w:rFonts w:ascii="Arial" w:eastAsia="Arial" w:hAnsi="Arial" w:cs="Arial"/>
          <w:b/>
          <w:bCs/>
        </w:rPr>
      </w:pPr>
    </w:p>
    <w:p w14:paraId="35D2C349" w14:textId="77777777" w:rsidR="003873EC" w:rsidRDefault="003873EC">
      <w:pPr>
        <w:rPr>
          <w:rFonts w:ascii="Arial" w:eastAsia="Arial" w:hAnsi="Arial" w:cs="Arial"/>
          <w:b/>
          <w:bCs/>
        </w:rPr>
      </w:pPr>
    </w:p>
    <w:p w14:paraId="719A92BF" w14:textId="77777777" w:rsidR="003873EC" w:rsidRDefault="003873EC">
      <w:pPr>
        <w:rPr>
          <w:rFonts w:ascii="Arial" w:eastAsia="Arial" w:hAnsi="Arial" w:cs="Arial"/>
          <w:b/>
          <w:bCs/>
        </w:rPr>
      </w:pPr>
    </w:p>
    <w:sectPr w:rsidR="003873EC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E9E4C13-B5B9-4E4B-BDB1-26AA05361B36}"/>
    <w:embedBold r:id="rId2" w:fontKey="{D3C7B155-8A9B-4A06-B92C-97A9E51B1A0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D805557-6D55-41E3-8E1C-A3D80995B7F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4" w:fontKey="{82C1DF94-47D2-47B1-8BDE-DE04594739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BDE4829-ADB8-4706-89BC-5E8A2A73D9E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AB0EAA"/>
    <w:multiLevelType w:val="multilevel"/>
    <w:tmpl w:val="85464296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6BC06D63"/>
    <w:multiLevelType w:val="multilevel"/>
    <w:tmpl w:val="7832988E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952318160">
    <w:abstractNumId w:val="1"/>
  </w:num>
  <w:num w:numId="2" w16cid:durableId="1890143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3EC"/>
    <w:rsid w:val="001B39B6"/>
    <w:rsid w:val="00342758"/>
    <w:rsid w:val="003873EC"/>
    <w:rsid w:val="003C291D"/>
    <w:rsid w:val="004C3DD8"/>
    <w:rsid w:val="008A098D"/>
    <w:rsid w:val="00A1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7E58D"/>
  <w15:docId w15:val="{6FAFDAD2-5C08-4690-A1DD-69E794ED1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1dWbWL23mNE6+9DnEE64mlYW/w==">CgMxLjA4AHIhMTA5SWIycTZYMnM4a193YjlBZGM5STFrZ2w4cVVDRGtD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kishore D</dc:creator>
  <cp:lastModifiedBy>kishore D</cp:lastModifiedBy>
  <cp:revision>3</cp:revision>
  <dcterms:created xsi:type="dcterms:W3CDTF">2026-09-26T12:26:00Z</dcterms:created>
  <dcterms:modified xsi:type="dcterms:W3CDTF">2026-09-29T11:23:00Z</dcterms:modified>
</cp:coreProperties>
</file>