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0104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 Нефункциональные требования</w:t>
      </w:r>
    </w:p>
    <w:p w14:paraId="2EA8AEE0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 Требования к дизайну и пользовательскому интерфейсу</w:t>
      </w:r>
    </w:p>
    <w:p w14:paraId="1849989A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иметь простой, понятный и единообразный пользовательский интерфейс.</w:t>
      </w:r>
    </w:p>
    <w:p w14:paraId="5A6FFB86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удобную навигацию между основными разделами: изделия, цеха, участки, персонал, бригады, производственные работы, испытательные лаборатории, оборудование и отчеты.</w:t>
      </w:r>
    </w:p>
    <w:p w14:paraId="15112AA2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отображать информацию в структурированном виде с использованием таблиц, карточек, списков и форм ввода данных.</w:t>
      </w:r>
    </w:p>
    <w:p w14:paraId="4E9D525B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единый стиль оформления всех экранных форм, включая одинаковое расположение кнопок, меню, заголовков и полей ввода.</w:t>
      </w:r>
    </w:p>
    <w:p w14:paraId="046D4E2B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использовать понятные наименования разделов и команд, соответствующие предметной области авиастроительного предприятия.</w:t>
      </w:r>
    </w:p>
    <w:p w14:paraId="705C8AAE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визуальное выделение важных статусов изделий, например: «в сборке», «на испытании», «на доработке», «готово», «забраковано».</w:t>
      </w:r>
    </w:p>
    <w:p w14:paraId="294124DB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пользователю понятные сообщения об ошибках и результатах выполнения операций.</w:t>
      </w:r>
    </w:p>
    <w:p w14:paraId="432FB1E9" w14:textId="77777777" w:rsidR="006E584D" w:rsidRPr="006E584D" w:rsidRDefault="006E584D" w:rsidP="006E584D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минимизировать количество действий пользователя при выполнении типовых операций, таких как регистрация изделия, назначение бригады, фиксация этапа работ или формирование отчета.</w:t>
      </w:r>
    </w:p>
    <w:p w14:paraId="17C91502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 Требования к удобству использования</w:t>
      </w:r>
    </w:p>
    <w:p w14:paraId="1837ADA5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удобной для пользователей с различным уровнем подготовки.</w:t>
      </w:r>
    </w:p>
    <w:p w14:paraId="2B0D4419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быстрое выполнение основных операций без необходимости знания внутренней структуры базы данных.</w:t>
      </w:r>
    </w:p>
    <w:p w14:paraId="36FA2C8E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формы с обязательными и необязательными полями, при этом обязательные поля должны быть визуально выделены.</w:t>
      </w:r>
    </w:p>
    <w:p w14:paraId="368C0347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выполнять проверку корректности введенных данных до их сохранения.</w:t>
      </w:r>
    </w:p>
    <w:p w14:paraId="34667D68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предотвращать ввод противоречивых данных, например назначение бригадира, не входящего в состав соответствующей бригады.</w:t>
      </w:r>
    </w:p>
    <w:p w14:paraId="5AE5C49D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возможность поиска, фильтрации и сортировки данных по основным параметрам: цех, участок, категория изделия, вид изделия, дата, лаборатория, сотрудник, бригада.</w:t>
      </w:r>
    </w:p>
    <w:p w14:paraId="3BB49FF7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пользователю возможность быстро получать сведения о текущем состоянии изделия и его производственном маршруте.</w:t>
      </w:r>
    </w:p>
    <w:p w14:paraId="1B6993E9" w14:textId="77777777" w:rsidR="006E584D" w:rsidRPr="006E584D" w:rsidRDefault="006E584D" w:rsidP="006E584D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удобное формирование отчетов по заранее определенным запросам.</w:t>
      </w:r>
    </w:p>
    <w:p w14:paraId="3C5C0891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 Требования к производительности</w:t>
      </w:r>
    </w:p>
    <w:p w14:paraId="31C181FC" w14:textId="77777777" w:rsidR="006E584D" w:rsidRPr="006E584D" w:rsidRDefault="006E584D" w:rsidP="006E584D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приемлемое время отклика при выполнении основных пользовательских операций.</w:t>
      </w:r>
    </w:p>
    <w:p w14:paraId="67A47C2F" w14:textId="77777777" w:rsidR="006E584D" w:rsidRPr="006E584D" w:rsidRDefault="006E584D" w:rsidP="006E584D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выполнять поиск и фильтрацию данных без значительных задержек.</w:t>
      </w:r>
    </w:p>
    <w:p w14:paraId="2C3CF689" w14:textId="77777777" w:rsidR="006E584D" w:rsidRPr="006E584D" w:rsidRDefault="006E584D" w:rsidP="006E584D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должна обеспечивать формирование стандартных отчетов за разумное время, не мешающее работе пользователя.</w:t>
      </w:r>
    </w:p>
    <w:p w14:paraId="39CAA8FB" w14:textId="77777777" w:rsidR="006E584D" w:rsidRPr="006E584D" w:rsidRDefault="006E584D" w:rsidP="006E584D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сохранять работоспособность при одновременной работе нескольких пользователей.</w:t>
      </w:r>
    </w:p>
    <w:p w14:paraId="2EC17C67" w14:textId="77777777" w:rsidR="006E584D" w:rsidRPr="006E584D" w:rsidRDefault="006E584D" w:rsidP="006E584D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рассчитана на хранение большого объема данных об изделиях, сотрудниках, производственных операциях, испытаниях и оборудовании.</w:t>
      </w:r>
    </w:p>
    <w:p w14:paraId="4FCE3F61" w14:textId="77777777" w:rsidR="006E584D" w:rsidRPr="006E584D" w:rsidRDefault="006E584D" w:rsidP="006E584D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стабильную работу при увеличении количества записей в справочниках и журналах учета.</w:t>
      </w:r>
    </w:p>
    <w:p w14:paraId="36623C6A" w14:textId="77777777" w:rsidR="006E584D" w:rsidRPr="006E584D" w:rsidRDefault="006E584D" w:rsidP="006E584D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оптимально использовать ресурсы сервера и базы данных.</w:t>
      </w:r>
    </w:p>
    <w:p w14:paraId="71B46F9E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6.4 Требования к надежности</w:t>
      </w:r>
    </w:p>
    <w:p w14:paraId="322AFAAF" w14:textId="77777777" w:rsidR="006E584D" w:rsidRPr="006E584D" w:rsidRDefault="006E584D" w:rsidP="006E584D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сохранность данных при выполнении операций добавления, изменения и удаления информации.</w:t>
      </w:r>
    </w:p>
    <w:p w14:paraId="35DFCFD6" w14:textId="77777777" w:rsidR="006E584D" w:rsidRPr="006E584D" w:rsidRDefault="006E584D" w:rsidP="006E584D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предотвращать потерю данных при сбоях в работе программного обеспечения или оборудования.</w:t>
      </w:r>
    </w:p>
    <w:p w14:paraId="66350A6C" w14:textId="77777777" w:rsidR="006E584D" w:rsidRPr="006E584D" w:rsidRDefault="006E584D" w:rsidP="006E584D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регулярное резервное копирование базы данных.</w:t>
      </w:r>
    </w:p>
    <w:p w14:paraId="1BDDCE98" w14:textId="77777777" w:rsidR="006E584D" w:rsidRPr="006E584D" w:rsidRDefault="006E584D" w:rsidP="006E584D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возможность восстановления данных из резервной копии.</w:t>
      </w:r>
    </w:p>
    <w:p w14:paraId="274B4C47" w14:textId="77777777" w:rsidR="006E584D" w:rsidRPr="006E584D" w:rsidRDefault="006E584D" w:rsidP="006E584D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корректно обрабатывать ошибки и не завершать работу </w:t>
      </w:r>
      <w:proofErr w:type="spellStart"/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аварийно</w:t>
      </w:r>
      <w:proofErr w:type="spellEnd"/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некорректных действиях пользователя.</w:t>
      </w:r>
    </w:p>
    <w:p w14:paraId="0EB9F5F8" w14:textId="77777777" w:rsidR="006E584D" w:rsidRPr="006E584D" w:rsidRDefault="006E584D" w:rsidP="006E584D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целостность данных между связанными объектами: цехами, участками, сотрудниками, бригадами, изделиями, работами, лабораториями и испытаниями.</w:t>
      </w:r>
    </w:p>
    <w:p w14:paraId="0F1DEB16" w14:textId="77777777" w:rsidR="006E584D" w:rsidRPr="006E584D" w:rsidRDefault="006E584D" w:rsidP="006E584D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предотвращать удаление данных, которые используются в связанных записях, например удаление цеха, к которому привязаны участки или изделия.</w:t>
      </w:r>
    </w:p>
    <w:p w14:paraId="09D0631E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6.5 Требования к безопасности</w:t>
      </w:r>
    </w:p>
    <w:p w14:paraId="1A772B40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защиту информации от несанкционированного доступа.</w:t>
      </w:r>
    </w:p>
    <w:p w14:paraId="68C2F650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доступ к данным только авторизованным пользователям.</w:t>
      </w:r>
    </w:p>
    <w:p w14:paraId="1A704085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разграничение прав доступа в зависимости от роли пользователя.</w:t>
      </w:r>
    </w:p>
    <w:p w14:paraId="5F67DF8B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должны быть предусмотрены роли пользователей, например: администратор, сотрудник отдела кадров, мастер участка, начальник участка, начальник цеха, сотрудник испытательной лаборатории, пользователь отчетности.</w:t>
      </w:r>
    </w:p>
    <w:p w14:paraId="2EF7BE4D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ограничивать доступ пользователей только к тем функциям, которые необходимы для выполнения их должностных обязанностей.</w:t>
      </w:r>
    </w:p>
    <w:p w14:paraId="714C4B8A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защиту учетных записей пользователей с использованием логина и пароля.</w:t>
      </w:r>
    </w:p>
    <w:p w14:paraId="16FAD67C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 пароли пользователей в защищенном виде.</w:t>
      </w:r>
    </w:p>
    <w:p w14:paraId="30031582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фиксировать важные действия пользователей, связанные с изменением производственных, кадровых и испытательных данных.</w:t>
      </w:r>
    </w:p>
    <w:p w14:paraId="015CFA7E" w14:textId="77777777" w:rsidR="006E584D" w:rsidRPr="006E584D" w:rsidRDefault="006E584D" w:rsidP="006E584D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предотвращать несанкционированное изменение сведений о выпущенной продукции, результатах испытаний и кадровом составе.</w:t>
      </w:r>
    </w:p>
    <w:p w14:paraId="67025437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6.6 Требования к эксплуатации и сопровождению</w:t>
      </w:r>
    </w:p>
    <w:p w14:paraId="5F65B4C5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должна быть удобной для сопровождения и дальнейшего развития.</w:t>
      </w:r>
    </w:p>
    <w:p w14:paraId="5BD4D95C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иметь административный раздел для управления справочниками, пользователями и правами доступа.</w:t>
      </w:r>
    </w:p>
    <w:p w14:paraId="0FA37890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позволять добавлять новые категории изделий, виды изделий, подразделения, профессии, должности, лаборатории и оборудование без изменения программного кода.</w:t>
      </w:r>
    </w:p>
    <w:p w14:paraId="0D54F37F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предусматривать возможность обновления отдельных модулей без полной остановки работы всей системы.</w:t>
      </w:r>
    </w:p>
    <w:p w14:paraId="0F0E180C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иметь техническую документацию, описывающую структуру системы, основные модули, базу данных и порядок обслуживания.</w:t>
      </w:r>
    </w:p>
    <w:p w14:paraId="2ABD2DB9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иметь пользовательскую документацию, описывающую порядок работы с основными функциями.</w:t>
      </w:r>
    </w:p>
    <w:p w14:paraId="368FCFE0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предусматривать возможность исправления ошибок и внесения изменений в процессе эксплуатации.</w:t>
      </w:r>
    </w:p>
    <w:p w14:paraId="46268AA8" w14:textId="77777777" w:rsidR="006E584D" w:rsidRPr="006E584D" w:rsidRDefault="006E584D" w:rsidP="006E584D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возможность администрирования базы данных и выполнения резервного копирования.</w:t>
      </w:r>
    </w:p>
    <w:p w14:paraId="4FA23768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6.7 Требования к совместимости</w:t>
      </w:r>
    </w:p>
    <w:p w14:paraId="1D346B99" w14:textId="77777777" w:rsidR="006E584D" w:rsidRPr="006E584D" w:rsidRDefault="006E584D" w:rsidP="006E584D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работать на современных операционных системах, используемых на предприятии.</w:t>
      </w:r>
    </w:p>
    <w:p w14:paraId="7F1085C0" w14:textId="77777777" w:rsidR="006E584D" w:rsidRPr="006E584D" w:rsidRDefault="006E584D" w:rsidP="006E584D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система реализуется как веб-приложение, она должна корректно работать в современных браузерах: Google </w:t>
      </w:r>
      <w:proofErr w:type="spellStart"/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, Mozilla Firefox, Microsoft Edge и других актуальных браузерах.</w:t>
      </w:r>
    </w:p>
    <w:p w14:paraId="37E8074B" w14:textId="77777777" w:rsidR="006E584D" w:rsidRPr="006E584D" w:rsidRDefault="006E584D" w:rsidP="006E584D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совместима с используемой системой управления базами данных.</w:t>
      </w:r>
    </w:p>
    <w:p w14:paraId="5B6C9B7D" w14:textId="77777777" w:rsidR="006E584D" w:rsidRPr="006E584D" w:rsidRDefault="006E584D" w:rsidP="006E584D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возможность экспорта отчетов в распространенные форматы, например PDF, DOCX или XLSX.</w:t>
      </w:r>
    </w:p>
    <w:p w14:paraId="7096030B" w14:textId="77777777" w:rsidR="006E584D" w:rsidRPr="006E584D" w:rsidRDefault="006E584D" w:rsidP="006E584D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предусматривать возможность дальнейшей интеграции с другими информационными системами предприятия, например кадровой системой, системой складского учета или системой производственного планирования.</w:t>
      </w:r>
    </w:p>
    <w:p w14:paraId="45FFA7C5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6.8 Требования к масштабируемости</w:t>
      </w:r>
    </w:p>
    <w:p w14:paraId="7BD40442" w14:textId="77777777" w:rsidR="006E584D" w:rsidRPr="006E584D" w:rsidRDefault="006E584D" w:rsidP="006E584D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возможность расширения функциональности без полной переработки архитектуры.</w:t>
      </w:r>
    </w:p>
    <w:p w14:paraId="0FB45410" w14:textId="77777777" w:rsidR="006E584D" w:rsidRPr="006E584D" w:rsidRDefault="006E584D" w:rsidP="006E584D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позволять добавлять новые производственные подразделения, новые категории изделий и новые виды испытаний.</w:t>
      </w:r>
    </w:p>
    <w:p w14:paraId="14099580" w14:textId="77777777" w:rsidR="006E584D" w:rsidRPr="006E584D" w:rsidRDefault="006E584D" w:rsidP="006E584D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возможность увеличения количества пользователей без существенного снижения производительности.</w:t>
      </w:r>
    </w:p>
    <w:p w14:paraId="4EB8FF01" w14:textId="77777777" w:rsidR="006E584D" w:rsidRPr="006E584D" w:rsidRDefault="006E584D" w:rsidP="006E584D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увеличение объема хранимых данных о производстве, персонале, испытаниях и оборудовании.</w:t>
      </w:r>
    </w:p>
    <w:p w14:paraId="2A1BA959" w14:textId="77777777" w:rsidR="006E584D" w:rsidRPr="006E584D" w:rsidRDefault="006E584D" w:rsidP="006E584D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спроектирована таким образом, чтобы при необходимости можно было добавить новые отчетные формы и аналитические запросы.</w:t>
      </w:r>
    </w:p>
    <w:p w14:paraId="023C88F6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6.9 Требования к доступности</w:t>
      </w:r>
    </w:p>
    <w:p w14:paraId="675EFFBC" w14:textId="77777777" w:rsidR="006E584D" w:rsidRPr="006E584D" w:rsidRDefault="006E584D" w:rsidP="006E584D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доступна пользователям в рабочее время предприятия.</w:t>
      </w:r>
    </w:p>
    <w:p w14:paraId="4285BC3F" w14:textId="77777777" w:rsidR="006E584D" w:rsidRPr="006E584D" w:rsidRDefault="006E584D" w:rsidP="006E584D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возможность быстрого входа пользователей и перехода к необходимым разделам.</w:t>
      </w:r>
    </w:p>
    <w:p w14:paraId="1F938B6A" w14:textId="77777777" w:rsidR="006E584D" w:rsidRPr="006E584D" w:rsidRDefault="006E584D" w:rsidP="006E584D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должна сохранять доступность основных функций при стандартной нагрузке.</w:t>
      </w:r>
    </w:p>
    <w:p w14:paraId="7A5822C4" w14:textId="77777777" w:rsidR="006E584D" w:rsidRPr="006E584D" w:rsidRDefault="006E584D" w:rsidP="006E584D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Плановые технические работы должны проводиться в заранее определенное время и не должны мешать основным производственным процессам.</w:t>
      </w:r>
    </w:p>
    <w:p w14:paraId="223AC16D" w14:textId="77777777" w:rsidR="006E584D" w:rsidRPr="006E584D" w:rsidRDefault="006E584D" w:rsidP="006E584D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доступ к актуальной информации о состоянии изделий, производственных работ и испытаний.</w:t>
      </w:r>
    </w:p>
    <w:p w14:paraId="431B2EC4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6.10 Требования к качеству данных</w:t>
      </w:r>
    </w:p>
    <w:p w14:paraId="04DDE994" w14:textId="77777777" w:rsidR="006E584D" w:rsidRPr="006E584D" w:rsidRDefault="006E584D" w:rsidP="006E584D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полноту и непротиворечивость хранимых данных.</w:t>
      </w:r>
    </w:p>
    <w:p w14:paraId="5056741C" w14:textId="77777777" w:rsidR="006E584D" w:rsidRPr="006E584D" w:rsidRDefault="006E584D" w:rsidP="006E584D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контролировать обязательность заполнения ключевых реквизитов, таких как категория изделия, вид изделия, цех, участок, бригада, дата начала и завершения работ.</w:t>
      </w:r>
    </w:p>
    <w:p w14:paraId="1FB1297F" w14:textId="77777777" w:rsidR="006E584D" w:rsidRPr="006E584D" w:rsidRDefault="006E584D" w:rsidP="006E584D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исключать дублирование основных справочных данных, например повторное создание одного и того же цеха, участка, сотрудника или лаборатории.</w:t>
      </w:r>
    </w:p>
    <w:p w14:paraId="6A91A003" w14:textId="77777777" w:rsidR="006E584D" w:rsidRPr="006E584D" w:rsidRDefault="006E584D" w:rsidP="006E584D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корректную связь между изделием и его производственным маршрутом.</w:t>
      </w:r>
    </w:p>
    <w:p w14:paraId="6FB479BD" w14:textId="77777777" w:rsidR="006E584D" w:rsidRPr="006E584D" w:rsidRDefault="006E584D" w:rsidP="006E584D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корректную связь между испытанием, лабораторией, испытателями и использованным оборудованием.</w:t>
      </w:r>
    </w:p>
    <w:p w14:paraId="79AF4204" w14:textId="77777777" w:rsidR="006E584D" w:rsidRPr="006E584D" w:rsidRDefault="006E584D" w:rsidP="006E584D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 историю изменения важных данных, связанных с движением кадров, производством изделий и результатами испытаний.</w:t>
      </w:r>
    </w:p>
    <w:p w14:paraId="5384851E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6.11 Требования к отчетности</w:t>
      </w:r>
    </w:p>
    <w:p w14:paraId="1DF3BEDF" w14:textId="77777777" w:rsidR="006E584D" w:rsidRPr="006E584D" w:rsidRDefault="006E584D" w:rsidP="006E584D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формировать отчеты в удобном для просмотра и печати виде.</w:t>
      </w:r>
    </w:p>
    <w:p w14:paraId="2AEE24DD" w14:textId="77777777" w:rsidR="006E584D" w:rsidRPr="006E584D" w:rsidRDefault="006E584D" w:rsidP="006E584D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возможность выбора периода, подразделения, категории изделия и других параметров перед формированием отчета.</w:t>
      </w:r>
    </w:p>
    <w:p w14:paraId="0D090070" w14:textId="77777777" w:rsidR="006E584D" w:rsidRPr="006E584D" w:rsidRDefault="006E584D" w:rsidP="006E584D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отчеты по кадровому составу, выпускаемой продукции, текущей сборке изделий, составу бригад, производственным работам, испытаниям и использованному оборудованию.</w:t>
      </w:r>
    </w:p>
    <w:p w14:paraId="2D628D79" w14:textId="77777777" w:rsidR="006E584D" w:rsidRPr="006E584D" w:rsidRDefault="006E584D" w:rsidP="006E584D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корректное отображение итоговых показателей, включая количество изделий, количество сотрудников, перечень участков, список лабораторий и состав оборудования.</w:t>
      </w:r>
    </w:p>
    <w:p w14:paraId="38DA2B0E" w14:textId="77777777" w:rsidR="006E584D" w:rsidRPr="006E584D" w:rsidRDefault="006E584D" w:rsidP="006E584D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позволять сохранять или выгружать сформированные отчеты для дальнейшего использования.</w:t>
      </w:r>
    </w:p>
    <w:p w14:paraId="24B29898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6.12 Требования к защите от ошибок пользователя</w:t>
      </w:r>
    </w:p>
    <w:p w14:paraId="7294D742" w14:textId="77777777" w:rsidR="006E584D" w:rsidRPr="006E584D" w:rsidRDefault="006E584D" w:rsidP="006E584D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предотвращать выполнение ошибочных действий, способных привести к потере или искажению данных.</w:t>
      </w:r>
    </w:p>
    <w:p w14:paraId="5312E939" w14:textId="77777777" w:rsidR="006E584D" w:rsidRPr="006E584D" w:rsidRDefault="006E584D" w:rsidP="006E584D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запрашивать подтверждение перед удалением или изменением важных записей.</w:t>
      </w:r>
    </w:p>
    <w:p w14:paraId="178A1F6E" w14:textId="77777777" w:rsidR="006E584D" w:rsidRPr="006E584D" w:rsidRDefault="006E584D" w:rsidP="006E584D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проверять корректность дат, например дата завершения работ не должна быть раньше даты начала работ.</w:t>
      </w:r>
    </w:p>
    <w:p w14:paraId="28E46BC5" w14:textId="77777777" w:rsidR="006E584D" w:rsidRPr="006E584D" w:rsidRDefault="006E584D" w:rsidP="006E584D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не допускать назначение несуществующего сотрудника, бригады, участка, лаборатории или оборудования.</w:t>
      </w:r>
    </w:p>
    <w:p w14:paraId="5E072FDE" w14:textId="77777777" w:rsidR="006E584D" w:rsidRPr="006E584D" w:rsidRDefault="006E584D" w:rsidP="006E584D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выводить понятные сообщения при невозможности выполнения операции.</w:t>
      </w:r>
    </w:p>
    <w:p w14:paraId="54C4468B" w14:textId="77777777" w:rsidR="006E584D" w:rsidRPr="006E584D" w:rsidRDefault="006E584D" w:rsidP="006E584D">
      <w:pPr>
        <w:pStyle w:val="a4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пользователю возможность исправить ошибочно введенные данные при наличии соответствующих прав доступа.</w:t>
      </w:r>
    </w:p>
    <w:p w14:paraId="08D315BF" w14:textId="77777777" w:rsidR="006E584D" w:rsidRPr="006E584D" w:rsidRDefault="006E584D" w:rsidP="006E5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58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 Вывод</w:t>
      </w:r>
    </w:p>
    <w:p w14:paraId="24F5EC4C" w14:textId="77777777" w:rsidR="006E584D" w:rsidRPr="006E584D" w:rsidRDefault="006E584D" w:rsidP="006E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были определены основные нефункциональные требования к информационной системе авиастроительного предприятия. Данные требования описывают не отдельные функции системы, а характеристики ее качества: удобство использования, надежность, безопасность, производительность, масштабируемость, совместимость, </w:t>
      </w:r>
      <w:proofErr w:type="spellStart"/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сопровождаемость</w:t>
      </w:r>
      <w:proofErr w:type="spellEnd"/>
      <w:r w:rsidRPr="006E5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доступность. Соблюдение данных требований позволит создать устойчивую и удобную информационную систему для учета изделий, персонала, производственных работ, бригад, испытательных лабораторий и оборудования.</w:t>
      </w:r>
    </w:p>
    <w:p w14:paraId="03114319" w14:textId="77777777" w:rsidR="00DF65FC" w:rsidRPr="006E584D" w:rsidRDefault="00DF65FC">
      <w:pPr>
        <w:rPr>
          <w:rFonts w:ascii="Times New Roman" w:hAnsi="Times New Roman" w:cs="Times New Roman"/>
        </w:rPr>
      </w:pPr>
    </w:p>
    <w:sectPr w:rsidR="00DF65FC" w:rsidRPr="006E5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4461"/>
    <w:multiLevelType w:val="hybridMultilevel"/>
    <w:tmpl w:val="E0EE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4F06"/>
    <w:multiLevelType w:val="hybridMultilevel"/>
    <w:tmpl w:val="D6BEB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777B"/>
    <w:multiLevelType w:val="hybridMultilevel"/>
    <w:tmpl w:val="17824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41556"/>
    <w:multiLevelType w:val="hybridMultilevel"/>
    <w:tmpl w:val="891EE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663B0"/>
    <w:multiLevelType w:val="hybridMultilevel"/>
    <w:tmpl w:val="49D84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167A2"/>
    <w:multiLevelType w:val="hybridMultilevel"/>
    <w:tmpl w:val="1D22E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13926"/>
    <w:multiLevelType w:val="hybridMultilevel"/>
    <w:tmpl w:val="2B801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C6A95"/>
    <w:multiLevelType w:val="hybridMultilevel"/>
    <w:tmpl w:val="39A4B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53C1C"/>
    <w:multiLevelType w:val="hybridMultilevel"/>
    <w:tmpl w:val="61267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156DA"/>
    <w:multiLevelType w:val="hybridMultilevel"/>
    <w:tmpl w:val="6D6C6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17064"/>
    <w:multiLevelType w:val="hybridMultilevel"/>
    <w:tmpl w:val="F2AE8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C33BD"/>
    <w:multiLevelType w:val="hybridMultilevel"/>
    <w:tmpl w:val="10DC1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32D2E"/>
    <w:multiLevelType w:val="hybridMultilevel"/>
    <w:tmpl w:val="16DA1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9"/>
  </w:num>
  <w:num w:numId="6">
    <w:abstractNumId w:val="12"/>
  </w:num>
  <w:num w:numId="7">
    <w:abstractNumId w:val="1"/>
  </w:num>
  <w:num w:numId="8">
    <w:abstractNumId w:val="7"/>
  </w:num>
  <w:num w:numId="9">
    <w:abstractNumId w:val="8"/>
  </w:num>
  <w:num w:numId="10">
    <w:abstractNumId w:val="6"/>
  </w:num>
  <w:num w:numId="11">
    <w:abstractNumId w:val="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4D"/>
    <w:rsid w:val="006E584D"/>
    <w:rsid w:val="00D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7DF11"/>
  <w15:chartTrackingRefBased/>
  <w15:docId w15:val="{2945055B-A444-45D3-BB28-BB07D56D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E58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5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58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58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E5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E5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1563</Words>
  <Characters>8912</Characters>
  <Application>Microsoft Office Word</Application>
  <DocSecurity>0</DocSecurity>
  <Lines>74</Lines>
  <Paragraphs>20</Paragraphs>
  <ScaleCrop>false</ScaleCrop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6ixwave .</dc:creator>
  <cp:keywords/>
  <dc:description/>
  <cp:lastModifiedBy>6ixwave .</cp:lastModifiedBy>
  <cp:revision>1</cp:revision>
  <dcterms:created xsi:type="dcterms:W3CDTF">2026-05-19T02:50:00Z</dcterms:created>
  <dcterms:modified xsi:type="dcterms:W3CDTF">2026-05-19T02:52:00Z</dcterms:modified>
</cp:coreProperties>
</file>