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DC" w:rsidRPr="009E3807" w:rsidRDefault="002F49DC" w:rsidP="009E3807">
      <w:pPr>
        <w:jc w:val="center"/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java面试笔记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一.必考面试题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1、对象的概念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一个对象就是一个整体，其中包含各种属性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2、类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类是对象的抽象，用来描述对象的行为和状态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3、super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调用父类的方法或属性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4、this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指的是当前类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5、static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静态修饰符，被修饰的方法或者属性可以直接使用，不需要重新new，一般写单例模式的时候使用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6、final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修饰符，表示终态，被修饰的对象不能改变，修饰的类不能被继承，修饰的方法不能被重写，修饰的变量在定义得时候需要初始化，并且也不能在改变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finally：表示表示最终处理用在cry/catch块中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7.重载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方法名相同,但是参数数量或者类型不一样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8.重写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子类继承父类的方法,对父类的方法进行重新编写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9.线程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声明周期:线程一旦启动就会执行run方法,直到run方法中的任务执行完毕结束,也可以手动结束,使用stop/destroy方法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创建线程的方法: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</w:r>
      <w:r w:rsidRPr="009E3807">
        <w:rPr>
          <w:rFonts w:asciiTheme="minorEastAsia" w:hAnsiTheme="minorEastAsia" w:hint="eastAsia"/>
          <w:sz w:val="24"/>
          <w:szCs w:val="24"/>
        </w:rPr>
        <w:tab/>
        <w:t>(1)实现runnable接口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</w:r>
      <w:r w:rsidRPr="009E3807">
        <w:rPr>
          <w:rFonts w:asciiTheme="minorEastAsia" w:hAnsiTheme="minorEastAsia" w:hint="eastAsia"/>
          <w:sz w:val="24"/>
          <w:szCs w:val="24"/>
        </w:rPr>
        <w:tab/>
        <w:t>(2)继承Thread类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优先级:可以设置线程优先级,但是不能保证优先级高的一定先执行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10.集合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用于放置同一类元素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List有序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set无序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ab/>
        <w:t>Map键值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二.重点面试题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1.运行异常与一般异常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2.ArrayList与Vector的区别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3.事务概念,特性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4.类的三大特性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5.forward与redirect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6.提高数据查询效率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7.单例模式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8.OGNL表达式取值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lastRenderedPageBreak/>
        <w:t>9.列举Java中常用的设置模式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10.HashMap与HashTable异同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11.sleep()与wait()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12.线程同步的方法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13.反射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14.jsp与Servlet的区别于联系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15.xml解析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16.启动异常(runtime Exception)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17.Connection与Connections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18.JVM加载Class机制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19.数据库连接池的工作机制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20.IO流,字节流,字符流</w:t>
      </w:r>
    </w:p>
    <w:p w:rsidR="002F49DC" w:rsidRDefault="002F49DC" w:rsidP="002F49DC">
      <w:pPr>
        <w:rPr>
          <w:rFonts w:asciiTheme="minorEastAsia" w:hAnsiTheme="minorEastAsia" w:hint="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21.java序列化</w:t>
      </w:r>
    </w:p>
    <w:p w:rsidR="0047015B" w:rsidRDefault="0047015B" w:rsidP="002F49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22.</w:t>
      </w:r>
      <w:r w:rsidR="007257E1">
        <w:rPr>
          <w:rFonts w:asciiTheme="minorEastAsia" w:hAnsiTheme="minorEastAsia" w:hint="eastAsia"/>
          <w:sz w:val="24"/>
          <w:szCs w:val="24"/>
        </w:rPr>
        <w:t>避免重复提交</w:t>
      </w:r>
    </w:p>
    <w:p w:rsidR="00011EA0" w:rsidRDefault="00011EA0" w:rsidP="002F49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23.tcp/ip</w:t>
      </w:r>
      <w:r w:rsidR="007F6226">
        <w:rPr>
          <w:rFonts w:asciiTheme="minorEastAsia" w:hAnsiTheme="minorEastAsia" w:hint="eastAsia"/>
          <w:sz w:val="24"/>
          <w:szCs w:val="24"/>
        </w:rPr>
        <w:t>三次握手</w:t>
      </w:r>
    </w:p>
    <w:p w:rsidR="00B1787D" w:rsidRDefault="00105DBE" w:rsidP="002F49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24.</w:t>
      </w:r>
      <w:r w:rsidR="002808C1">
        <w:rPr>
          <w:rFonts w:asciiTheme="minorEastAsia" w:hAnsiTheme="minorEastAsia" w:hint="eastAsia"/>
          <w:sz w:val="24"/>
          <w:szCs w:val="24"/>
        </w:rPr>
        <w:t>存储过程</w:t>
      </w:r>
    </w:p>
    <w:p w:rsidR="00637BDE" w:rsidRPr="0047015B" w:rsidRDefault="00637BDE" w:rsidP="002F49DC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CC2198" w:rsidRDefault="00CC2198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三.框架面试题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1.Hibernate中不看数据库,XML,查询语句如何得知表结构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2.Struts框架工作流程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3.Spring的IOC(DI),AOP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4.Hibernate关联关系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5.AOP和OOP,IOC和DI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6.Hibernate中对象的3种状态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7.Hibernate延迟加载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8.Hibernate中的缓存机制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>9.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四.数据库面试题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1.查询工资排名3-5的员工信息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  <w:t>select * from (select ename,sal,rownum num from (select ename,sal from emp where sal is not null order by sal desc))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</w:r>
      <w:r w:rsidRPr="009E3807">
        <w:rPr>
          <w:rFonts w:asciiTheme="minorEastAsia" w:hAnsiTheme="minorEastAsia"/>
          <w:sz w:val="24"/>
          <w:szCs w:val="24"/>
        </w:rPr>
        <w:tab/>
        <w:t>where num between 3 and 5;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2.用一条sql语句查询出姓名重复的员工/学员姓名并统计数量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  <w:t>select ename count(*) from emp group by name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</w:r>
      <w:r w:rsidRPr="009E3807">
        <w:rPr>
          <w:rFonts w:asciiTheme="minorEastAsia" w:hAnsiTheme="minorEastAsia"/>
          <w:sz w:val="24"/>
          <w:szCs w:val="24"/>
        </w:rPr>
        <w:tab/>
        <w:t>having count(*)&gt;1 order by count(*) desc;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3.按照工资进行排序(工资相同则排名相同)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  <w:t>select e.empno,e.ename,e.salary,dense_rank() over(order by salary desc)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</w:r>
      <w:r w:rsidRPr="009E3807">
        <w:rPr>
          <w:rFonts w:asciiTheme="minorEastAsia" w:hAnsiTheme="minorEastAsia"/>
          <w:sz w:val="24"/>
          <w:szCs w:val="24"/>
        </w:rPr>
        <w:tab/>
        <w:t>mingic from emp e;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 w:hint="eastAsia"/>
          <w:sz w:val="24"/>
          <w:szCs w:val="24"/>
        </w:rPr>
        <w:t>4.查询每个部门工资最高的前两名员工信息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lastRenderedPageBreak/>
        <w:tab/>
        <w:t xml:space="preserve">select * from (select e.empno,e.dempno,e.ename,e.salary,dense_rank() over (partion by dempno order by salary desc ) </w:t>
      </w:r>
    </w:p>
    <w:p w:rsidR="002F49DC" w:rsidRPr="009E3807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</w:r>
      <w:r w:rsidRPr="009E3807">
        <w:rPr>
          <w:rFonts w:asciiTheme="minorEastAsia" w:hAnsiTheme="minorEastAsia"/>
          <w:sz w:val="24"/>
          <w:szCs w:val="24"/>
        </w:rPr>
        <w:tab/>
        <w:t>mingic from emp e)x where x.mingic&lt;=2;</w:t>
      </w:r>
    </w:p>
    <w:p w:rsidR="00BF0891" w:rsidRDefault="002F49DC" w:rsidP="002F49DC">
      <w:pPr>
        <w:rPr>
          <w:rFonts w:asciiTheme="minorEastAsia" w:hAnsiTheme="minorEastAsia"/>
          <w:sz w:val="24"/>
          <w:szCs w:val="24"/>
        </w:rPr>
      </w:pPr>
      <w:r w:rsidRPr="009E3807">
        <w:rPr>
          <w:rFonts w:asciiTheme="minorEastAsia" w:hAnsiTheme="minorEastAsia"/>
          <w:sz w:val="24"/>
          <w:szCs w:val="24"/>
        </w:rPr>
        <w:tab/>
      </w:r>
    </w:p>
    <w:p w:rsidR="003F2093" w:rsidRPr="00A5381A" w:rsidRDefault="00014614" w:rsidP="00A5381A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 w:rsidRPr="00A5381A">
        <w:rPr>
          <w:rFonts w:asciiTheme="minorEastAsia" w:hAnsiTheme="minorEastAsia" w:hint="eastAsia"/>
          <w:b/>
          <w:sz w:val="24"/>
          <w:szCs w:val="24"/>
        </w:rPr>
        <w:t>Struts2</w:t>
      </w:r>
      <w:r w:rsidR="009F7A56" w:rsidRPr="00A5381A">
        <w:rPr>
          <w:rFonts w:asciiTheme="minorEastAsia" w:hAnsiTheme="minorEastAsia" w:hint="eastAsia"/>
          <w:b/>
          <w:sz w:val="24"/>
          <w:szCs w:val="24"/>
        </w:rPr>
        <w:t>笔记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1、拷贝struts.xml文件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拷贝目录：Java Resources--src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2、拷贝Struts 的jar文件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源目录：\struts-2.3.30\lib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目标目录：/WebContent/WEB-INF/lib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3、配置web.xml文件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将filter部分拷贝到web.xml文件中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&lt;filter&gt;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&lt;filter-name&gt;struts2&lt;/filter-name&gt;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&lt;filter-class&gt;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org.apache.struts2.dispatcher.ng.filter.StrutsPrepareAndExecuteFilter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&lt;/filter-class&gt;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&lt;/filter&gt;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&lt;filter-mapping&gt;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&lt;filter-name&gt;struts2&lt;/filter-name&gt;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&lt;url-pattern&gt;/*&lt;/url-pattern&gt;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&lt;/filter-mapping&gt;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4、修改、配置struts.xml文件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//一下为最基本一个Demo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&lt;struts&gt;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&lt;package name="default" namespace="/" extends="struts-default"&gt;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    &lt;action name="login"&gt;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    &lt;result name="success"&gt;/Login.jsp&lt;/result&gt;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    &lt;/action&gt;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&lt;/package&gt;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&lt;/struts&gt;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5、Struts常量定义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&lt;constant name="struts.devMobe" value="true"&gt;&lt;/constant&gt;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//意为开发模式，对数据进行修改而无需重启服务器(热修改)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//实测Tomcat7 Struts2.3.2不支持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6、查看Struts源码、API文档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源码位置：\struts-2.3.30\src\core\src\main\java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API文档：\struts-2.3.30\docs\struts2-core-apidocs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//文档位置改变，在项目中不能实时更新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//文档位置支持中文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7、编写Struts.xml文件时自动提示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lastRenderedPageBreak/>
        <w:t xml:space="preserve">    window--preferences--搜索catalog--xml catalog--add--key:http://struts.apache.org/dtds/struts-2.3.dtd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location:file System:E:\\struts-2.3.30\lib\struts2-core-2.3.30\struts-2.3.dtd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key type :URI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8、namespace决定访问路径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namespace="",可以访问任意路径的action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namespace="/",可以访问指定路径的action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9、项目拷贝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本机项目(不在工作)：file--import--General/Existing Projects into Workspace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--Broser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本机项目(工作空间):Ctrl + C--Ctrl + V --修改项目名--右键项目--Properties--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搜索web--Web Project Setting--将原来的项目名修改为现在的项目名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10、定义Action类的3种方法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(1)自己创建一个普通的类，里边包含public String execute()方法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(2)实现Action接口,重写execute()方法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(3)继承Actionsuport类,重写execute()方法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//推荐使用第三种方法,因为ActionSupport类中已经实现Action接口，并且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本身封装了很多丰富的方法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11、Struts1和Struts2在Action实现方面的区别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Struts1定义的Action类在每一次访问时都会是同一个Action类，只有一个实例，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多个用户访问的时候，会出现线程同步问题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Struts2定义的Action类在服务器的每一次访问的时候都会new一个Action实例出来，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这样就可以避免线程同步问题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12、Struts2中的访问路径问题：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Struts2中的访问路径是根据Action的路径而不是JSP的路径来确定，所以尽量不要使用相对路径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统一使用绝对路径进行访问(在访问标签上添加或者整个页面使用指定basePath)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路径获取：&lt;% String path = request.getContextPath();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</w:t>
      </w:r>
      <w:r w:rsidRPr="00BF0891">
        <w:rPr>
          <w:rFonts w:asciiTheme="minorEastAsia" w:hAnsiTheme="minorEastAsia"/>
          <w:sz w:val="24"/>
          <w:szCs w:val="24"/>
        </w:rPr>
        <w:tab/>
        <w:t>String basePath = request.getScheme()+ "://" + request.getServerName()+":"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</w:t>
      </w:r>
      <w:r w:rsidRPr="00BF0891">
        <w:rPr>
          <w:rFonts w:asciiTheme="minorEastAsia" w:hAnsiTheme="minorEastAsia"/>
          <w:sz w:val="24"/>
          <w:szCs w:val="24"/>
        </w:rPr>
        <w:tab/>
      </w:r>
      <w:r w:rsidRPr="00BF0891">
        <w:rPr>
          <w:rFonts w:asciiTheme="minorEastAsia" w:hAnsiTheme="minorEastAsia"/>
          <w:sz w:val="24"/>
          <w:szCs w:val="24"/>
        </w:rPr>
        <w:tab/>
        <w:t>+ request.getServerPort() + path +"/";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%&gt;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路径添加：&lt;base href="&lt;%=basePath%&gt;"/&gt;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13、Struts2中的文件上传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struts2中有专门的文件上传,但是其默认上传文件最大为2M(上传超出2M的文件后台报错)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 修改struts.xml: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lastRenderedPageBreak/>
        <w:t xml:space="preserve">     常量：&lt;constant name="struts.multipart.maxSize" value="20971520" /&gt;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 &lt;!-- 设置允许最大值  20MB(1024*1024*20) --&gt; 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 拦截器: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&lt;interceptor-ref name="fileUpload"&gt; 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     &lt;param name="maximumSize"&gt;5242880&lt;/param&gt; 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 xml:space="preserve">        &lt;/interceptor-ref&gt; 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    &lt;interceptor-ref name="defaultStack" /&gt; &lt;!-- 默认拦截器栈 --&gt;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 xml:space="preserve">    //这里所有的数值都不能以算式的形式存在(5*1024*1024 错)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14、Action接收前台参数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在Action中定义参数名与前台一致,并生成set和get方法,则可以直接在后台获取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对于对象 eg:实体类user,属性name,password,前台user.name,后台定义user,同样生成set和get方法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后台取值user.name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对于其后台数据不一致的地方,可以使用对象传输模型,最后生成对象模型(简单来说就是实际的实体类模型只有name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和password两个属性,但是前台注册有一个确认密码这个参数传到后台,这是可以再定义一个实体类,其中除了name和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password两个属性之外还有一个confimpassword属性,这个实体类就是对象传输模型DTO:data transform object)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使用ModelDriven接收参数,需要Action实现ModelDriven&lt;&gt;接口(不常用),这时候需要自己new实体对象,但是不需要生成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set和get方法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15、接收参数的中文乱码问题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在struts.xml中配置常量i18n为:GBK/utf-8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16、如何配置Struts中的属性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参考Struts2-core-xxx.jar中的org.apache.struts2包下的default.properties文件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17、读一个系统源码的顺序:界面 -- 业务 -- 数据库 (一个业务一条线读下来,不要把全部页面读完了再看业务)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18、在没有对Action中的属性进行赋值,但是又在前台使用s:property标签取值是则会获取不到,但是不会报错,因为Struts2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没有走构造方法,如果使用s:debug标签时,没有对属性进行赋值就会报错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19、项目命名规则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(1)数据库名:项目名称(eg:example)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(2)要有数据库表的说明文档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(3)数据库表命名:通常以"t_"/"_"开头(避免与关键字重名,以t开头是因为Oracle数据库表名不支持"_"开头),表名全用大写或者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使用驼峰标示(eg:_User,_ShoppingItem 推荐使用)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(4)数据库表中字段命名原则:就简,保持和属性名一致(尽量不要与数据库命名冲突)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(5)包命名: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 xml:space="preserve">[1] 按照项目模块命名: 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eg: com.xxx项目.user.entity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com.xxx项目.user.action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com.xxx项目.user.dao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com.xxx项目.user.service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ab/>
      </w:r>
      <w:r w:rsidRPr="00BF0891">
        <w:rPr>
          <w:rFonts w:asciiTheme="minorEastAsia" w:hAnsiTheme="minorEastAsia"/>
          <w:sz w:val="24"/>
          <w:szCs w:val="24"/>
        </w:rPr>
        <w:tab/>
      </w:r>
      <w:r w:rsidRPr="00BF0891">
        <w:rPr>
          <w:rFonts w:asciiTheme="minorEastAsia" w:hAnsiTheme="minorEastAsia"/>
          <w:sz w:val="24"/>
          <w:szCs w:val="24"/>
        </w:rPr>
        <w:tab/>
      </w:r>
      <w:r w:rsidRPr="00BF0891">
        <w:rPr>
          <w:rFonts w:asciiTheme="minorEastAsia" w:hAnsiTheme="minorEastAsia"/>
          <w:sz w:val="24"/>
          <w:szCs w:val="24"/>
        </w:rPr>
        <w:tab/>
      </w:r>
      <w:r w:rsidRPr="00BF0891">
        <w:rPr>
          <w:rFonts w:asciiTheme="minorEastAsia" w:hAnsiTheme="minorEastAsia"/>
          <w:sz w:val="24"/>
          <w:szCs w:val="24"/>
        </w:rPr>
        <w:tab/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com.xxx项目.admin.entity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com.xxx项目.admin.action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com.xxx项目.admin.dao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com.xxx项目.admin.service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[2] 按照项目功能命名(推荐):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eg: com.xxx项目.entity.user/admin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com.xxx项目.action.userAction/adminAction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com.xxx项目.dao.userDao/adminDao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com.xxx项目.service.userService/adminService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(6)Action命名:xxxAction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(7)页面命名:模块名_动作_结果.html/jsp(eg:User_add_success.jsp),对于Struts2而言,可以考虑使用通配符配置(*_*)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>20、项目开发顺序(顺序并不固定)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(1)建立项目界面原型(整体的界面布局)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(2)建立配置文件(Struts/Hibernate/Spring)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[1]确定namespace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[2]确定package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[3]确定Action的名称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[4]确定result界面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[5]根据需要修改原型界面的name(改成可以使用通配符进行配置的形式)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[6]测试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</w:r>
      <w:r w:rsidRPr="00BF0891">
        <w:rPr>
          <w:rFonts w:asciiTheme="minorEastAsia" w:hAnsiTheme="minorEastAsia" w:hint="eastAsia"/>
          <w:sz w:val="24"/>
          <w:szCs w:val="24"/>
        </w:rPr>
        <w:tab/>
        <w:t>[7]做好整体规划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(3)建立数据库(或者实体类)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(4)建立实体层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(5)建立Service层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 w:hint="eastAsia"/>
          <w:sz w:val="24"/>
          <w:szCs w:val="24"/>
        </w:rPr>
        <w:tab/>
        <w:t>(6)单元测试(使用Junit)</w:t>
      </w:r>
    </w:p>
    <w:p w:rsidR="00BF0891" w:rsidRPr="00BF0891" w:rsidRDefault="00BF0891" w:rsidP="00BF089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ab/>
      </w:r>
    </w:p>
    <w:p w:rsidR="00A5381A" w:rsidRDefault="00BF0891" w:rsidP="003550A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BF0891">
        <w:rPr>
          <w:rFonts w:asciiTheme="minorEastAsia" w:hAnsiTheme="minorEastAsia"/>
          <w:sz w:val="24"/>
          <w:szCs w:val="24"/>
        </w:rPr>
        <w:tab/>
      </w:r>
    </w:p>
    <w:p w:rsidR="00A5381A" w:rsidRDefault="00A5381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B76C6" w:rsidRPr="00D329AF" w:rsidRDefault="00736067" w:rsidP="00D329AF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 w:rsidRPr="00D329AF">
        <w:rPr>
          <w:rFonts w:asciiTheme="minorEastAsia" w:hAnsiTheme="minorEastAsia" w:hint="eastAsia"/>
          <w:b/>
          <w:sz w:val="24"/>
          <w:szCs w:val="24"/>
        </w:rPr>
        <w:lastRenderedPageBreak/>
        <w:t>Hibernate笔记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准备工作：下载Hibernate包 (官网：http://www.hibernate.org)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数据库的驱动包(根据自己的数据可类型下载相应的驱动)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1、Hibernate说明文档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路径：\hibernate-release-4.2.21.Final\documentation\manual\en-US\html_single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2、创建对应的数据库以及表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3、创建一个Java项目,并且创建实体类(与数据库表对应)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4、配置Hibernate的XML文件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从说明文档(步骤1中已经提到)中拷贝hibernate.cfg.xml(或者直接到下载的Hibernate文件夹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中搜索hibernate.cfg.xml)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在src目录下新建文件:hibernate.cfg.xml,将说明文档中的配置拷贝到其中(或者直接将搜索到的xml文件复制到src目录下)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hibernate.cfg.xml中的标签说明详见此说明文档同一目录下的hibernate.cfg.xml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配置关联实体类的xml文件:Xxx.hbm.xml(这里的Xxx表示实体类名)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 xml:space="preserve">同样在说明文档或者Hibernate文件夹中找到,创建在和实体类同一个包下(具体参数详见同目录下User.hbm.xml)  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2、导包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使用Hibernate的jar包:\lib\required 下边所有的jar包,以及连接相应数据库的驱动jar包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直接新建user library,将hibernate有关的包全部加进来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具体实现:window -- perference -- java -- build path --user library -- new --命名自己创建的包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--ok--add external jars--选中Hibernate 的包--ok(这里并没有将其加入到特定项目中)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或者:鼠标右键项目--build path -- configure build path -- libraries -- add library -- user library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 xml:space="preserve">-- next -- user libraries -- new -- 命名自己创建的包 -- ok -- 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add external jars--选中Hibernate 的包--ok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3、测试(建议使用junit进行单元测试)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(详见同目录下Demo.java)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4、使用Annotation注解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(1)导包(按照之前的步骤,里边已经包含所需要的jar,hibernate-release-4.2.21.Final版里边已经封装)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(2)在实体类前加:@Entity //这里需要 import javax.persistence.Entity;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(3)定义主键,在主键前边加:@Id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(4)配置Hibernate的XML文件:hibernate.cfg.xml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添加:&lt;mapping class="com.hibernate.entity.Admin" /&gt;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ab/>
        <w:t>(5)高级配置: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注解数据库表：@Table(name = "table name" catlog = "database name" schema = "dbo")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//在实体类的前边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注解列名:@Column( name="columnName") //在实体类的对应变量的get方法前边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不产生持久化:@Transient //只在实体类中存在,并不会在数据库中产生相应的列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时间日期精度:@Temporal(TemporalType.TIMESTAMP)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//TIMESTAMP:时间和日期,DATE:仅日期,TIME:时间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//一般用TIMESTAMP,在使用时java中数据类型为java.util.Date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5、单元测试工具--junit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管理类库的方式:将开发代码和测试代码分开(借鉴meven,Ansroid Studio在新建项目的时候会自动生成测试类)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使用说明: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 xml:space="preserve">Java 框架的做法 :创建Junit test case测试类 -- 选择需要测试的类(也可以指定类中的方法) -- 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在需要测试的方法前边加注解:@Test(自己写的测试方法也需要加注解)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6、单例模式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使用单例模式创建 SessionFactory(SessionFactory的创建很耗时)来优化数据库链接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Action 不用单例模式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7、Oracle数据库表名不能以下划线开头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8、数据库配置文件可参考hibernate.properties(hibernate4.2.21\project\etc)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9、联合主键注意事项,除了配置文件之外,还需要实现java.io.sirializable接口以及重写主键类的equals()方法和hashCode()方法(一般很少用到)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Annotation版:(1)@Embeddable 注解在主键类 @Id 注解在实体类主键上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(2)@EmbeddedID 注解在实体类主键上(*)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(3)@Id 注解在实体类主键上 @IdClass 注解在实体类上,参数为主键类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10、常用主键生成策略:native(使用Annotation注解默认策略)、identity(支持Mysql,SQL Server)、sequence(Oracle数据库)、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uuid(都支持,但是主键数据类型为String)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11、Hibernate核心开发接口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  <w:t>(1)Configuration: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[1]管理配置信息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[2]用来产生SessionFactory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[3]可以再configure()方法中指定配置文件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12、关于Session的面试问题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openSession()与getCurrentSession()的区别: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openSession()每次打开新的Session(一个Session相当于一个连接),手动close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getCurrentSession是如果当前环境中有Session,则直接拿过来使用,并不会创建新的Session,没有的时候再创建新的Session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当一个Session已经做了提交之后,那么这个Session已经不存在了,使用getcCurrentSession获取到的并不是刚才的Session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用途:界定事务边界(比如添加日志)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getCurrentSession在提交事物之后自动close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推荐使用getCurrentSession(使用getcCurrentSession必须要指定上下文环境)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openSession不能与getCurrentSession混用,即使上边使用openSession,下边使用的getCurrentSession也不是用一个Session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上下文:thread和jta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thread是指当前线程,一般用于在一个数据库中进行操作,jta是指分布式事物管理,一般用于在多个数据库之间进行操作,jta的transmanager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有应用服务器提供,使用的驱动也不相同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13、对象的3种状态:transient,persistent,detached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transient:内存中有一个对象,没有ID,缓存中也没有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persistent:内存中有,缓存中也有,数据库有,有ID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detached:内存中有,缓存中没有,数据库中有,有ID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3种状态的区分: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(1)有么有id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(2)id在数据库中有没有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(3)内存中有没有Session(缓存)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14、Hibernate中load()方法与get()方法的区别(面试题)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(1)load()返回的是代理对象,只有在需要获取对象的时候才会发出sql语句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(2)get()会直接从数据库加载,没有延迟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(3)不存在对应记录的时候表现不一样(load()在没有发出sql语句之前即使所查询的对象在数据库不存在,依旧不会报错,但是由于get()是直接发出sql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语句去数据库查询的,因此,如果数据库中没有这一条的话就会报错)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15、Hibernate中clear()方法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无论是load()还是get()方法,都会首先查找缓存(一级缓存),如果没有才会从数据库中查找,调用clear()方法可以强制清除session缓存,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clear()方法不会与数据库打交道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16、Hibernate中flush()方法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flush()方法会强制将缓存中的数据域数据库中的数据保持一致(事物在执行commit()之前会自动flush())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17、关系映射(重要,面试+实用,重在外键,主键次之)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一对一(了解):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单向外键:数据库int fk_id 实体类@onetoone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双向外键:数据库int fk_id 实体类两边@onetoone(),数据库中没有fk_id的一边设置@onetoone(mappedBy="xxx"),"xxx"表示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另一实体类中对应的属性(凡是双向外键关联,必设mappedBy)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*单向和多向在数据库中的表现没有差别,但是在Java程序中表现不一样,单向的只能从一方找到另一方,但是双向的可以两边相互找到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外键联合主键@columns({@column(name="xxx",referencedColumnName="yyy"),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{@column(name="xxx",referencedColumnName="yyy") ...})(不重要)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多对一:单向：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多的一方 @manytoone    @joincolmn(name="xxx"):指定多的一方对应表中生成的字段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一对多:单向: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一的一方使用set @onetomany @joincolmn(name="xxx"):"xxx"指定多的一方对应表中生成的字段</w:t>
      </w:r>
      <w:r w:rsidRPr="00736067">
        <w:rPr>
          <w:rFonts w:asciiTheme="minorEastAsia" w:hAnsiTheme="minorEastAsia" w:hint="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双向:单的一方set @onetomany(mappedBy="aaa"):"aaa"为一的一方在多的一方对应的属性,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多的一方@manytoone @joincolmn(name="xxx"):"xxx"指定多的一方对应表中生成的字段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多对多:</w:t>
      </w:r>
      <w:r w:rsidRPr="00736067">
        <w:rPr>
          <w:rFonts w:asciiTheme="minorEastAsia" w:hAnsiTheme="minorEastAsia" w:hint="eastAsia"/>
          <w:sz w:val="24"/>
          <w:szCs w:val="24"/>
        </w:rPr>
        <w:tab/>
        <w:t>单向:主动方set被动方,@ManyToMany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@JoinTable(name="t_s",</w:t>
      </w:r>
      <w:r w:rsidRPr="00736067">
        <w:rPr>
          <w:rFonts w:asciiTheme="minorEastAsia" w:hAnsiTheme="minorEastAsia" w:hint="eastAsia"/>
          <w:sz w:val="24"/>
          <w:szCs w:val="24"/>
        </w:rPr>
        <w:tab/>
        <w:t>//"t_s"生成中间表的名称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 xml:space="preserve">joinColumns={@JoinColumn(name="tid")}, </w:t>
      </w:r>
      <w:r w:rsidRPr="00736067">
        <w:rPr>
          <w:rFonts w:asciiTheme="minorEastAsia" w:hAnsiTheme="minorEastAsia" w:hint="eastAsia"/>
          <w:sz w:val="24"/>
          <w:szCs w:val="24"/>
        </w:rPr>
        <w:tab/>
        <w:t>//"t_id"当前主动表在中间表中生成的字段名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inverseJoinColumns={@JoinColumn(name="sid")})</w:t>
      </w:r>
      <w:r w:rsidRPr="00736067">
        <w:rPr>
          <w:rFonts w:asciiTheme="minorEastAsia" w:hAnsiTheme="minorEastAsia" w:hint="eastAsia"/>
          <w:sz w:val="24"/>
          <w:szCs w:val="24"/>
        </w:rPr>
        <w:tab/>
        <w:t>//"s_id"被动表在中间表中生成的字段名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被动方不用设置任何属性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双向(少用):</w:t>
      </w:r>
      <w:r w:rsidRPr="00736067">
        <w:rPr>
          <w:rFonts w:asciiTheme="minorEastAsia" w:hAnsiTheme="minorEastAsia" w:hint="eastAsia"/>
          <w:sz w:val="24"/>
          <w:szCs w:val="24"/>
        </w:rPr>
        <w:tab/>
        <w:t>双向需要在双方都建立对应关系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在多对多关系中,若要向一方插入数据,则需要双方进行关联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  <w:t>eg:</w:t>
      </w:r>
      <w:r w:rsidRPr="00736067">
        <w:rPr>
          <w:rFonts w:asciiTheme="minorEastAsia" w:hAnsiTheme="minorEastAsia"/>
          <w:sz w:val="24"/>
          <w:szCs w:val="24"/>
        </w:rPr>
        <w:tab/>
        <w:t>e1.getProjects().add(p1);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  <w:t>e2.getProjects().add(p1);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  <w:t>p1.getEmployees().add(e1);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  <w:t>p1.getEmployees().add(e2);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多对一/一对多CRUD:需要建立关联(一般从多的一方进行操作方便一些),设置@manytoone(cascade={cascadeType.All})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  <w:t>/@onetomany(cascade={cascadeType.All})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/cascade:在关系映射中,一张表变动,与其有关的表中数据也跟着改变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双向必须设mappedBy()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在多对一的关系表中,从多的一方查询数据会默认将一的一方数据给查询出来,默认属性fetch=fetchType.eager,但是如果也将其设置为lazy,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则会出现在Session没有提交之前可以获取到一的一方数据,但是Session提交之后并不能获取到,而且如果提交之前没有去主动获取一的一方数据,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Hibernate也不会生成相应的sql语句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(一般不用)若要查询一的一方,同时将一对应的多的数据全部取出,则需要设置fetch=fetchType.eager</w:t>
      </w:r>
      <w:r w:rsidRPr="00736067">
        <w:rPr>
          <w:rFonts w:asciiTheme="minorEastAsia" w:hAnsiTheme="minorEastAsia" w:hint="eastAsia"/>
          <w:sz w:val="24"/>
          <w:szCs w:val="24"/>
        </w:rPr>
        <w:tab/>
        <w:t>//这时候默认为lazy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>18、主键映射:将一个实体类作为另一个实体类的一部分,共同生成一张数据库表(作为嵌入的类不需要作实体类映射)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19、在有关联的数据库表之间删除对象：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(1)在做delete和update之前,先load,除了精确知道id外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(2)如果消除关联关系,先设定关系为null,再删除对应记录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(3)使用hql语句进行删除(常用)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(4)一般从多的一方删除只删除一条数据,从一的一方删除,则将对应的多的一方全部删除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20、QL查询(HQL和EJBQL)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功能:NativeSQL &gt; HQL &gt; EJBQL(jpa ql) &gt; QBC(Query By Criteria) &gt; QBE(Query By Example)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总结:QL应该和导航关系结合,共同为查询服务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导航关系:ManyToOne,OneToMany,ManyToMany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21、Hibernate性能优化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(1)session.clear()的使用,尤其是在不断分页循环的过程中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[1]在一个大集合中进行遍历,遍历Msg,从中取出敏感字样的对象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[2]另外一种形式的内存泄露 //面试题:Java中有内存泄露吗? A:语法级别没有,但是在实际应用中会导致内存泄露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(2)1+N问题 (典型面试题)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问题描述:在一对多/多对一关系映射中,在取出多的一方数据的时候,会顺带将一的一方数据也取出来,如果取出的数据较多,则会多出很多次的查询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优化: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[1]在ManyToOne一方设置fetchType.lazy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[2]使用BatchSize(szie = n) //在一的一方实体类上边添加注解,意思是每次从中取 n 条数据,减少发出sql语句的数量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*[3]left join fetch 在写hql语句的时候,设置外连接,这样可以只发一条sql语句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(3)list与iterate的区别(不重要,一般就用List,主要用于面试):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[1]List直接获取对象所有数据,而Iterate现获取对象ID,等到需要用的时候再通过ID获取对象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[2]List连续发出两次数据请求,需要每次从数据库中获取,但是iterate在第二次不会像数据库发出请求,直接从Session缓存中读取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[3]在多对一/一对多关系中,List可以与left join fetch 搭配使用,但是iterate不能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(4)Hibernate缓存(不重要,面试题)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1)一级缓存:Session级别的缓存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2)二级缓存:SessionFactory级别的缓存,可以跨越Session的存在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使用场景: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[1]经常被访问的对象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[2]改动不大/不会经常改动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[3]数量有限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eg:用户权限,组织机构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load默认使用二级缓存,iterate默认使用二级缓存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list默认往二级缓存里边存数据,但是查询的时候不会在二级缓存里边进行查找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3)查询缓存(三级缓存):当两个查询语句一样的时候,打开查询缓存,则会只发出一条SQL语句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4)缓存算法(只做了解):当缓存占满之后从哪里开始将数据清出缓存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LRU:Least Resently Used,距离时间最远的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LFU:Least Frequently Used,使用次数最少的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FIFO:First In First Out,先进先出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设置缓存算法(ehcache缓存机制):memoryStoreEvictionPolicy="LRU"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22、事物并发处理(面试)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事物概念:要么都完成,要么都不完成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事物特性:ACID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Atomicity:原子性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Consistency:一致性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Isolation:隔离性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Durability:永久性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事物并发可能出现的问题: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脏读:读了另外一个事物没有提交的数据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不可重复读:在同一个事物中,前后两次读取的数据不一样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幻读:在一个事物读取的时候,另一个事物进行插入和删除,影响了读取的结果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事物隔离机制: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read-uncommitted:能够读取未提交的事物,以上三种错误仍然会出现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read-committed:不会出现脏读,但是仍然会有重复读和幻读现象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repeatable read:可重复读(相当于给某一事物锁定,只有当前事物完成,其他事物才能访问数据)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serializable:序列化,可以解决任何问题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事物级别越高,效率越低,一般情况下设置为read-committed,这种模式下不会出现脏读,而且效率也可以,然后手动解决二次重复读和幻读问题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在Hibernate中设置事物的隔离级别属性: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hibernate.connection.isolation ,value=1,2,,4,8 ,分别对应以上4种事物隔离机制,不设置默认使用数据库本身的事物隔离机制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Hibernate解决脏读问题: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悲观锁:借助数据库,在每次执行事物的时候将数据锁住,事物执行结束之后再将锁解开,效率低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具体实现:在获取数据的时候设置,load/get中的第三个参数:LockMode.UPGRADE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乐观锁:不用借助数据库,在数据的表中添加相应的字段,当一个事物(事物1)将数据获取之后,字段不会改变,在另一个事物也获取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当前数据的时候,不会受影响,但是当这个事物(事物2)对数据进行了修改之后,字段就会发生改变,这时之前的事物(事物1)要将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数据进行修改的时候就会检查字段有没有改变,如果改变则重新获取数据,没有改变则直接修改,效率高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具体实现:在实体类中添加verson字段,在其get方法上加注解@verson //不用手动设值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</w:r>
      <w:r w:rsidRPr="00736067">
        <w:rPr>
          <w:rFonts w:asciiTheme="minorEastAsia" w:hAnsiTheme="minorEastAsia" w:hint="eastAsia"/>
          <w:sz w:val="24"/>
          <w:szCs w:val="24"/>
        </w:rPr>
        <w:tab/>
        <w:t>每次更新之前检查比较verson值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>last、Hibernate重点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(1)ID生成策略(重点是AUTO)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(2)Hibernate核心开发接口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(3)关系映射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(4)Hibernate性能优化(尤其是面试)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 w:hint="eastAsia"/>
          <w:sz w:val="24"/>
          <w:szCs w:val="24"/>
        </w:rPr>
        <w:tab/>
        <w:t>(5)HQL语句</w:t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736067" w:rsidRPr="00736067" w:rsidRDefault="00736067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36067">
        <w:rPr>
          <w:rFonts w:asciiTheme="minorEastAsia" w:hAnsiTheme="minorEastAsia"/>
          <w:sz w:val="24"/>
          <w:szCs w:val="24"/>
        </w:rPr>
        <w:tab/>
      </w:r>
    </w:p>
    <w:p w:rsidR="000D600E" w:rsidRDefault="000D600E" w:rsidP="0073606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D600E" w:rsidRDefault="000D600E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36067" w:rsidRPr="00C03CA7" w:rsidRDefault="000D600E" w:rsidP="00C03CA7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 w:rsidRPr="00C03CA7">
        <w:rPr>
          <w:rFonts w:asciiTheme="minorEastAsia" w:hAnsiTheme="minorEastAsia" w:hint="eastAsia"/>
          <w:b/>
          <w:sz w:val="24"/>
          <w:szCs w:val="24"/>
        </w:rPr>
        <w:lastRenderedPageBreak/>
        <w:t>Spring笔记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Spring知识点记录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1.面向接口编程(面向抽象的编程)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2.应用分层:entity,service,dao,daoimpl,utils...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3.Spring原理(个人理解)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(1)Spring的配置文件中有beans根节点,bean子节点,bean中有一系列的属性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(2)关于bean的属性:id:用于标示,class:映射的类,property:与其他bean的关联,将关系设定清楚之后可以实现使用一个类的时候,可以直接将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与其有关联的类一并获取到(个人认为这是主要优势)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(3)ClassPathXmlApplicationContext类:对Spring的xml配置文件进行解析,包括bean的属性以及bean包含的property,然后将解析到的数据放到一个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容器中(Map容器),接着又进行了一些操作处理,比如执行set方法(这样可以在以后从容器中获取到对象之后直接使用,不需要new一个新的对象)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(4)ClassPathXmlApplicationContext类同时实现了BeanFasctory接口,而BeanFactory接口中定义了getBean()方法,用于读取配置文件中bean的id值,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相当于定义了一个从容器中获取数据的通道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(6)使用:直接通过从ClassPathXmlApplicationContext容器中调用getBean()方法即可获取到所需对象(这里获取到的实际上是对象的id,然后通过反射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找到对应的类)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4.Spring优势以及重点: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(1)轻量级框架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*(2)IoC容器 --- 控制反转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*(3)AOP 面向切面编程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*(4)对事物的支持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*(5)对框架的支持(整合现有技术)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5.使用IoC创建对象的3中方式(了解)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(1)无参构造方法来创建(默认,常用):要有参数的set和get方法(主要是set)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(2)有参构造方法来创建: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重写对象类的有参构造方法,参数为需要传递的属性值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在配置文件中对参数赋值方式: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[1]参数下标(index)的方式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[2]参数名称的方式(name)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[3]参数类型(type)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(3)创建动/静态工厂:创建一个user工厂,返回user对象,仍然使用了user的有参构造方法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6.Spring配置文件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bean:最常用的,用于设置类对象,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id为标识符,具有唯一性,没有设置id,则name默认为标识符,若果配置了id,又配置了name,那么name为别名,此时name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可以设置多个别名,中间可以用",",";"和" "分开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class是bean的全限定名=包名+类名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如果不配置id和name,那么可以根据applicationContext.getBean(Class)来获取对象,但是两个类名一样的话就行不通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alias:为bean设置别名,可以设置多个别名(不过没什么必要)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import:引入其他的配置文件,一般用于团队协作开发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7.Spring注入(重点)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(1)构造器注入(见IOC创建对象)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*(2)setter注入:要求被注入的属性必须有set方法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 xml:space="preserve"> (3)P,C命名空间注入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8.bean的作用域(了解)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singleton:单例(默认)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prototype:原型,每次获取bean都会产生一个新的对象(整合框架是使用该模式)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request:发出请求时产生新的对象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session:在会话范围内一个对象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global session:只在portlet下有用,表示application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application:在应用范围内一个对象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9.autowire自动装配(了解)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作用:简化配置文件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byName:根据名称(set方法名后边部分,可能会与属性名不一致)去查找相应的bean,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byType(不建议使用):根据类型自动装配,这种模式下不需要bean的id,但是同一种类型的bean只有一个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constructor:当通过构造器实例化bean时,使用byType装配构造方法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全局自动装配需要在头文件中添加default-autowire属性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推荐不使用自动装配,而使用annotation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10.静态代理(重点)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角色分析: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抽象角色:一般使用接口或者抽象类来实现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真实角色:被代理的角色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代理角色:代理真实角色,代理之后一般会做一些附属的操作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客户:使用代理角色来进行一些操作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好处:使得真实角色处理的业务更加纯粹,不再去关注一些公共的事情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公共的业务由代理来完成,实现了业务的分工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公共业务发生拓展时,变得更加集中和方便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缺点:类变多了,多了一个代理类;工作量变大了;工作效率降低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11.动态代理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分类: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基于接口:eg:jdk动态代理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基于类:eg:hibernate使用的cglib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现在使用javasist来生成动态代理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使用:一个动态代理一般代理某一类业务,一个动态可以代理多个类(或者接口)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>12.AOP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lastRenderedPageBreak/>
        <w:tab/>
        <w:t>(1)定义:Aspect Oriented Pragramming ,面向切面编程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(2)在Spring中的作用: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提供声明式服务(声明事务)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允许用户自定义切面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aop在不改变原来代码的情况下,增加新的功能,AOP属于横向编程模式,通过代理的方式实现的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(3)好处:同代理的好处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(4)名词解释: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关注点:增加的某个业务,如日志,安全,缓存,事务,异常等等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切面:一个关注点的模块化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连接点:只某个方法的执行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通知:在切面的某个特定的连接点上执行的动作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织入:把切面连接到其他的应用程序类型或者对象上,病创建一个被通知的对象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(5)AOP在Spring中实现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[1]通过Spring API实现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实现MethodBeforeActive接口需要导入 aopallianc.jar(该jar包需要自行下载)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使用aop还需要另外一个jar文件:aspectj-weaver.jar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[2]自定义类实现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*[3]注解实现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(6)AOP思想:AOP是将公共业务(如日志,安全)和领域业务结合,当执行领域业务时,将会把公共业务加进来.实现公共业务的重复利用,领域业务更纯粹,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程序员专注于领域业务,其本质还是动态代理的封装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13.Spring mybatis 整合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[1]整合必备jar:mybatis-spring-xxx.jar</w:t>
      </w:r>
      <w:r w:rsidRPr="005E0E9B">
        <w:rPr>
          <w:rFonts w:asciiTheme="minorEastAsia" w:hAnsiTheme="minorEastAsia" w:hint="eastAsia"/>
          <w:sz w:val="24"/>
          <w:szCs w:val="24"/>
        </w:rPr>
        <w:tab/>
        <w:t>(除了两个框架自身的jar之外还需此jar)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[2]整合方案: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1)xxDaoImpl实现SqlSessionTemplate接口,同时在配置文件中配置sqlSessionTemplate(具体见/Spring_Mybatis_010项目中Spring配置)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2)xxDaoImpl继承SqlSessionDaoSupport类,不需要配置sqlSessionTemplate(具体见/Spring_Mybatis_020项目中Spring配置)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3)使用mybatis注解,xxDaoImpl不需要继承类也不需要实现接口,在其类中定义xxMapper,并生成set方法,配置文件中需要配置xxMapper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(具体见/Spring_Mybatis_030项目中Spring配置)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4)不用Mybatis的配置文件,同时使用注解(不需要配置xxMapper.xml)(mybatis-spring-1.3.jar开始支持),在配置sqlSessionFactory的时候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使用configuration属性(具体见/Spring_Mybatis_040项目中Spring配置)</w:t>
      </w:r>
      <w:r w:rsidRPr="005E0E9B">
        <w:rPr>
          <w:rFonts w:asciiTheme="minorEastAsia" w:hAnsiTheme="minorEastAsia" w:hint="eastAsia"/>
          <w:sz w:val="24"/>
          <w:szCs w:val="24"/>
        </w:rPr>
        <w:tab/>
        <w:t>//个人推荐使用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14.Struts-Spring-Mybatis整合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[1]jar包管理:主要解决公共jar包以及整合以来jar包问题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公共jar:日志类jar:commens-logging.xxx.jar ,log4j,javaassist 等等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依赖jar:struts2-spring-plugin-xxx.jar</w:t>
      </w:r>
      <w:r w:rsidRPr="005E0E9B">
        <w:rPr>
          <w:rFonts w:asciiTheme="minorEastAsia" w:hAnsiTheme="minorEastAsia" w:hint="eastAsia"/>
          <w:sz w:val="24"/>
          <w:szCs w:val="24"/>
        </w:rPr>
        <w:tab/>
        <w:t>//Struts-Spring整合所依赖的jar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 xml:space="preserve">mybatis-spring-xxx.jar </w:t>
      </w:r>
      <w:r w:rsidRPr="005E0E9B">
        <w:rPr>
          <w:rFonts w:asciiTheme="minorEastAsia" w:hAnsiTheme="minorEastAsia" w:hint="eastAsia"/>
          <w:sz w:val="24"/>
          <w:szCs w:val="24"/>
        </w:rPr>
        <w:tab/>
        <w:t>//Mybatis-Spring整合依赖的jar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[2]Struts2使用set,get方法无法获取到前台form传递的值问题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在Spring AOP中对事物的范围设置太广,导致Struts的请求也被拦截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</w:r>
      <w:r w:rsidRPr="005E0E9B">
        <w:rPr>
          <w:rFonts w:asciiTheme="minorEastAsia" w:hAnsiTheme="minorEastAsia" w:hint="eastAsia"/>
          <w:sz w:val="24"/>
          <w:szCs w:val="24"/>
        </w:rPr>
        <w:tab/>
        <w:t>一般设置事物范围为:service层: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  <w:r w:rsidRPr="005E0E9B">
        <w:rPr>
          <w:rFonts w:asciiTheme="minorEastAsia" w:hAnsiTheme="minorEastAsia"/>
          <w:sz w:val="24"/>
          <w:szCs w:val="24"/>
        </w:rPr>
        <w:tab/>
      </w:r>
      <w:r w:rsidRPr="005E0E9B">
        <w:rPr>
          <w:rFonts w:asciiTheme="minorEastAsia" w:hAnsiTheme="minorEastAsia"/>
          <w:sz w:val="24"/>
          <w:szCs w:val="24"/>
        </w:rPr>
        <w:tab/>
        <w:t>&lt;aop:pointcut expression="execution(* com.demo.service.impl..*.*(..))" id="point"/&gt;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>15.Spring使用注解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  <w:t>daoImpl-----@Repository("xxxDao")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  <w:t>serviceImpl----@Service("xxxService")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  <w:t>action----@Controller("xxxAction")  @Scope("prototype")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 w:hint="eastAsia"/>
          <w:sz w:val="24"/>
          <w:szCs w:val="24"/>
        </w:rPr>
        <w:tab/>
        <w:t>属性----@Autowired</w:t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</w:p>
    <w:p w:rsidR="004D4969" w:rsidRPr="00D61B06" w:rsidRDefault="004D4969" w:rsidP="00D61B06"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 w:rsidRPr="00D61B06">
        <w:rPr>
          <w:rFonts w:asciiTheme="minorEastAsia" w:hAnsiTheme="minorEastAsia" w:hint="eastAsia"/>
          <w:b/>
          <w:sz w:val="24"/>
          <w:szCs w:val="24"/>
        </w:rPr>
        <w:t>三大框架中的一些名词: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1.JPA:Java persistence api,Java持久化API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2.O/R Mapping:object relationship mapping ,对象关系映射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3.设计模式:单例,工厂,代理,原型,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4.JTA:java transaction API:Java中管理事物的API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5.IoC:Inversion of Control,控制反转 (或者成为DI:Dependency Injection,依赖注入)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4969">
        <w:rPr>
          <w:rFonts w:asciiTheme="minorEastAsia" w:hAnsiTheme="minorEastAsia" w:hint="eastAsia"/>
          <w:sz w:val="24"/>
          <w:szCs w:val="24"/>
        </w:rPr>
        <w:t>6.AOP:Aspect Oriented Pragramming ,面向切面编程</w:t>
      </w:r>
    </w:p>
    <w:p w:rsidR="004D4969" w:rsidRPr="004D4969" w:rsidRDefault="004D4969" w:rsidP="004D4969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  <w:r w:rsidRPr="005E0E9B">
        <w:rPr>
          <w:rFonts w:asciiTheme="minorEastAsia" w:hAnsiTheme="minorEastAsia"/>
          <w:sz w:val="24"/>
          <w:szCs w:val="24"/>
        </w:rPr>
        <w:tab/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  <w:r w:rsidRPr="005E0E9B">
        <w:rPr>
          <w:rFonts w:asciiTheme="minorEastAsia" w:hAnsiTheme="minorEastAsia"/>
          <w:sz w:val="24"/>
          <w:szCs w:val="24"/>
        </w:rPr>
        <w:tab/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</w:p>
    <w:p w:rsidR="005E0E9B" w:rsidRPr="005E0E9B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5E0E9B">
        <w:rPr>
          <w:rFonts w:asciiTheme="minorEastAsia" w:hAnsiTheme="minorEastAsia"/>
          <w:sz w:val="24"/>
          <w:szCs w:val="24"/>
        </w:rPr>
        <w:tab/>
      </w:r>
    </w:p>
    <w:p w:rsidR="005E0E9B" w:rsidRPr="009E3807" w:rsidRDefault="005E0E9B" w:rsidP="005E0E9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sectPr w:rsidR="005E0E9B" w:rsidRPr="009E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1DA" w:rsidRDefault="008521DA" w:rsidP="0047015B">
      <w:r>
        <w:separator/>
      </w:r>
    </w:p>
  </w:endnote>
  <w:endnote w:type="continuationSeparator" w:id="0">
    <w:p w:rsidR="008521DA" w:rsidRDefault="008521DA" w:rsidP="0047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1DA" w:rsidRDefault="008521DA" w:rsidP="0047015B">
      <w:r>
        <w:separator/>
      </w:r>
    </w:p>
  </w:footnote>
  <w:footnote w:type="continuationSeparator" w:id="0">
    <w:p w:rsidR="008521DA" w:rsidRDefault="008521DA" w:rsidP="00470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DC"/>
    <w:rsid w:val="00011EA0"/>
    <w:rsid w:val="00014614"/>
    <w:rsid w:val="0007567C"/>
    <w:rsid w:val="000A347C"/>
    <w:rsid w:val="000D600E"/>
    <w:rsid w:val="00105DBE"/>
    <w:rsid w:val="00181F95"/>
    <w:rsid w:val="001F7B1A"/>
    <w:rsid w:val="002808C1"/>
    <w:rsid w:val="002B635A"/>
    <w:rsid w:val="002C32BF"/>
    <w:rsid w:val="002F49DC"/>
    <w:rsid w:val="0030554D"/>
    <w:rsid w:val="003304A2"/>
    <w:rsid w:val="003550A9"/>
    <w:rsid w:val="00357015"/>
    <w:rsid w:val="003779FD"/>
    <w:rsid w:val="003F2093"/>
    <w:rsid w:val="0040229E"/>
    <w:rsid w:val="00430E6D"/>
    <w:rsid w:val="00456843"/>
    <w:rsid w:val="0047015B"/>
    <w:rsid w:val="004D4969"/>
    <w:rsid w:val="00507A8E"/>
    <w:rsid w:val="0053401F"/>
    <w:rsid w:val="00577420"/>
    <w:rsid w:val="005E0E9B"/>
    <w:rsid w:val="00610026"/>
    <w:rsid w:val="00615977"/>
    <w:rsid w:val="00636CE8"/>
    <w:rsid w:val="00637BDE"/>
    <w:rsid w:val="00663A16"/>
    <w:rsid w:val="00682157"/>
    <w:rsid w:val="006B5029"/>
    <w:rsid w:val="006F2984"/>
    <w:rsid w:val="007052E1"/>
    <w:rsid w:val="007257E1"/>
    <w:rsid w:val="00736067"/>
    <w:rsid w:val="007F6226"/>
    <w:rsid w:val="0082229C"/>
    <w:rsid w:val="008521DA"/>
    <w:rsid w:val="008E7ECC"/>
    <w:rsid w:val="00954EF7"/>
    <w:rsid w:val="0095745A"/>
    <w:rsid w:val="0097482B"/>
    <w:rsid w:val="009E3807"/>
    <w:rsid w:val="009F7A56"/>
    <w:rsid w:val="00A5381A"/>
    <w:rsid w:val="00AB1DE3"/>
    <w:rsid w:val="00B1787D"/>
    <w:rsid w:val="00BF0891"/>
    <w:rsid w:val="00C03CA7"/>
    <w:rsid w:val="00C53BD3"/>
    <w:rsid w:val="00CC2198"/>
    <w:rsid w:val="00CD095E"/>
    <w:rsid w:val="00D329AF"/>
    <w:rsid w:val="00D45778"/>
    <w:rsid w:val="00D54AF0"/>
    <w:rsid w:val="00D61B06"/>
    <w:rsid w:val="00DC5965"/>
    <w:rsid w:val="00EB76C6"/>
    <w:rsid w:val="00E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1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2664</Words>
  <Characters>15189</Characters>
  <Application>Microsoft Office Word</Application>
  <DocSecurity>0</DocSecurity>
  <Lines>126</Lines>
  <Paragraphs>35</Paragraphs>
  <ScaleCrop>false</ScaleCrop>
  <Company>Microsoft</Company>
  <LinksUpToDate>false</LinksUpToDate>
  <CharactersWithSpaces>17818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30</cp:revision>
  <dcterms:created xsi:type="dcterms:W3CDTF">2016-11-24T08:19:00Z</dcterms:created>
  <dcterms:modified xsi:type="dcterms:W3CDTF">2016-11-25T03:17:00Z</dcterms:modified>
</cp:coreProperties>
</file>