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436" w:rsidRDefault="00F8730D" w:rsidP="001A4869">
      <w:pPr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MQTT P</w:t>
      </w:r>
      <w:r w:rsidR="001A4869" w:rsidRPr="001A4869">
        <w:rPr>
          <w:b/>
          <w:color w:val="000000" w:themeColor="text1"/>
          <w:sz w:val="40"/>
          <w:szCs w:val="40"/>
          <w:u w:val="single"/>
        </w:rPr>
        <w:t>rotocol</w:t>
      </w:r>
    </w:p>
    <w:p w:rsidR="001A4869" w:rsidRPr="001A4869" w:rsidRDefault="001A4869" w:rsidP="001A4869">
      <w:pPr>
        <w:rPr>
          <w:color w:val="000000" w:themeColor="text1"/>
          <w:sz w:val="28"/>
          <w:szCs w:val="28"/>
        </w:rPr>
      </w:pPr>
      <w:r w:rsidRPr="001A4869">
        <w:rPr>
          <w:color w:val="000000" w:themeColor="text1"/>
          <w:sz w:val="28"/>
          <w:szCs w:val="28"/>
        </w:rPr>
        <w:t>MQTT stands for Message Queuing Telemetry Transport.</w:t>
      </w:r>
    </w:p>
    <w:p w:rsidR="004D74CB" w:rsidRDefault="001A4869" w:rsidP="001A4869">
      <w:pPr>
        <w:rPr>
          <w:color w:val="000000" w:themeColor="text1"/>
          <w:sz w:val="28"/>
          <w:szCs w:val="28"/>
        </w:rPr>
      </w:pPr>
      <w:r w:rsidRPr="001A4869">
        <w:rPr>
          <w:color w:val="000000" w:themeColor="text1"/>
          <w:sz w:val="28"/>
          <w:szCs w:val="28"/>
        </w:rPr>
        <w:t xml:space="preserve"> MQTT is a machine to machine internet o</w:t>
      </w:r>
      <w:r w:rsidR="004D74CB">
        <w:rPr>
          <w:color w:val="000000" w:themeColor="text1"/>
          <w:sz w:val="28"/>
          <w:szCs w:val="28"/>
        </w:rPr>
        <w:t>f things connectivity protocol.</w:t>
      </w:r>
    </w:p>
    <w:p w:rsidR="001A4869" w:rsidRDefault="001A4869" w:rsidP="001A4869">
      <w:pPr>
        <w:rPr>
          <w:color w:val="000000" w:themeColor="text1"/>
          <w:sz w:val="28"/>
          <w:szCs w:val="28"/>
        </w:rPr>
      </w:pPr>
      <w:r w:rsidRPr="001A4869">
        <w:rPr>
          <w:color w:val="000000" w:themeColor="text1"/>
          <w:sz w:val="28"/>
          <w:szCs w:val="28"/>
        </w:rPr>
        <w:t xml:space="preserve"> It is an extremely lightweight and publish-subscribe messaging transport protocol.</w:t>
      </w:r>
    </w:p>
    <w:p w:rsidR="00F8730D" w:rsidRPr="00F8730D" w:rsidRDefault="00F8730D" w:rsidP="00F8730D">
      <w:pPr>
        <w:rPr>
          <w:b/>
          <w:color w:val="000000" w:themeColor="text1"/>
          <w:sz w:val="36"/>
          <w:szCs w:val="28"/>
        </w:rPr>
      </w:pPr>
      <w:r w:rsidRPr="00F8730D">
        <w:rPr>
          <w:b/>
          <w:color w:val="000000" w:themeColor="text1"/>
          <w:sz w:val="36"/>
          <w:szCs w:val="28"/>
        </w:rPr>
        <w:t>Characteristics of MQTT:</w:t>
      </w:r>
    </w:p>
    <w:p w:rsidR="00F8730D" w:rsidRPr="00F8730D" w:rsidRDefault="00F8730D" w:rsidP="00F8730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F8730D">
        <w:rPr>
          <w:color w:val="000000" w:themeColor="text1"/>
          <w:sz w:val="28"/>
          <w:szCs w:val="28"/>
        </w:rPr>
        <w:t>It is a machine to machine protocol, i.e., it provides communication between the devices.</w:t>
      </w:r>
    </w:p>
    <w:p w:rsidR="00F8730D" w:rsidRPr="00F8730D" w:rsidRDefault="00F8730D" w:rsidP="00F8730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F8730D">
        <w:rPr>
          <w:color w:val="000000" w:themeColor="text1"/>
          <w:sz w:val="28"/>
          <w:szCs w:val="28"/>
        </w:rPr>
        <w:t>It is designed as a simple and lightweight messaging protocol that uses a publish/subscribe</w:t>
      </w:r>
    </w:p>
    <w:p w:rsidR="00F8730D" w:rsidRPr="00F8730D" w:rsidRDefault="00F8730D" w:rsidP="00F8730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gramStart"/>
      <w:r w:rsidRPr="00F8730D">
        <w:rPr>
          <w:color w:val="000000" w:themeColor="text1"/>
          <w:sz w:val="28"/>
          <w:szCs w:val="28"/>
        </w:rPr>
        <w:t>system</w:t>
      </w:r>
      <w:proofErr w:type="gramEnd"/>
      <w:r w:rsidRPr="00F8730D">
        <w:rPr>
          <w:color w:val="000000" w:themeColor="text1"/>
          <w:sz w:val="28"/>
          <w:szCs w:val="28"/>
        </w:rPr>
        <w:t xml:space="preserve"> to exchange the information between the client and the server.</w:t>
      </w:r>
    </w:p>
    <w:p w:rsidR="00F8730D" w:rsidRDefault="00F8730D" w:rsidP="00F8730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F8730D">
        <w:rPr>
          <w:color w:val="000000" w:themeColor="text1"/>
          <w:sz w:val="28"/>
          <w:szCs w:val="28"/>
        </w:rPr>
        <w:t>It provides faster data transmission, like how WhatsApp/messenger provides a faster delivery. It's a real-time messaging protocol.</w:t>
      </w:r>
    </w:p>
    <w:p w:rsidR="00F8730D" w:rsidRPr="00F8730D" w:rsidRDefault="00F8730D" w:rsidP="00F8730D">
      <w:pPr>
        <w:pStyle w:val="ListParagraph"/>
        <w:numPr>
          <w:ilvl w:val="0"/>
          <w:numId w:val="1"/>
        </w:numPr>
        <w:rPr>
          <w:rStyle w:val="Normal"/>
          <w:color w:val="000000" w:themeColor="text1"/>
          <w:sz w:val="28"/>
          <w:szCs w:val="28"/>
        </w:rPr>
      </w:pPr>
      <w:r w:rsidRPr="00F8730D">
        <w:rPr>
          <w:color w:val="000000" w:themeColor="text1"/>
          <w:sz w:val="28"/>
          <w:szCs w:val="28"/>
        </w:rPr>
        <w:t>It does not require that both the client and the server establish a connection at the same time.</w:t>
      </w:r>
      <w:r w:rsidRPr="00F873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F8730D" w:rsidRPr="00F8730D" w:rsidRDefault="00F8730D" w:rsidP="00F8730D">
      <w:pPr>
        <w:pStyle w:val="ListParagraph"/>
        <w:ind w:left="829"/>
        <w:rPr>
          <w:rStyle w:val="Normal"/>
          <w:color w:val="000000" w:themeColor="text1"/>
          <w:sz w:val="28"/>
          <w:szCs w:val="28"/>
        </w:rPr>
      </w:pPr>
    </w:p>
    <w:p w:rsidR="00F8730D" w:rsidRDefault="00F8730D" w:rsidP="00F8730D">
      <w:pPr>
        <w:pStyle w:val="ListParagraph"/>
        <w:ind w:left="829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930775" cy="3241040"/>
            <wp:effectExtent l="19050" t="0" r="3175" b="0"/>
            <wp:docPr id="1" name="Picture 1" descr="C:\Users\ee212052\Pictures\MQTT_protocol\Annotation 2023-04-12 112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212052\Pictures\MQTT_protocol\Annotation 2023-04-12 1129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02F" w:rsidRPr="0083302F" w:rsidRDefault="0083302F" w:rsidP="0083302F">
      <w:pPr>
        <w:shd w:val="clear" w:color="auto" w:fill="FBFBFB"/>
        <w:spacing w:before="273" w:after="273" w:line="240" w:lineRule="auto"/>
        <w:outlineLvl w:val="1"/>
        <w:rPr>
          <w:rFonts w:asciiTheme="majorHAnsi" w:eastAsia="Times New Roman" w:hAnsiTheme="majorHAnsi" w:cs="Helvetica"/>
          <w:b/>
          <w:color w:val="232F3E"/>
          <w:sz w:val="36"/>
          <w:szCs w:val="36"/>
        </w:rPr>
      </w:pPr>
      <w:r w:rsidRPr="0083302F">
        <w:rPr>
          <w:rFonts w:asciiTheme="majorHAnsi" w:eastAsia="Times New Roman" w:hAnsiTheme="majorHAnsi" w:cs="Helvetica"/>
          <w:b/>
          <w:color w:val="232F3E"/>
          <w:sz w:val="36"/>
          <w:szCs w:val="36"/>
        </w:rPr>
        <w:lastRenderedPageBreak/>
        <w:t>How does MQTT work?</w:t>
      </w:r>
    </w:p>
    <w:p w:rsidR="0083302F" w:rsidRPr="0083302F" w:rsidRDefault="0083302F" w:rsidP="0083302F">
      <w:pPr>
        <w:pStyle w:val="ListParagraph"/>
        <w:numPr>
          <w:ilvl w:val="0"/>
          <w:numId w:val="6"/>
        </w:numPr>
        <w:shd w:val="clear" w:color="auto" w:fill="FBFBFB"/>
        <w:spacing w:before="273" w:after="273" w:line="240" w:lineRule="auto"/>
        <w:outlineLvl w:val="1"/>
        <w:rPr>
          <w:rFonts w:asciiTheme="majorHAnsi" w:eastAsia="Times New Roman" w:hAnsiTheme="majorHAnsi" w:cs="Helvetica"/>
          <w:color w:val="333333"/>
          <w:sz w:val="28"/>
          <w:szCs w:val="26"/>
        </w:rPr>
      </w:pPr>
      <w:r w:rsidRPr="0083302F">
        <w:rPr>
          <w:rFonts w:asciiTheme="majorHAnsi" w:eastAsia="Times New Roman" w:hAnsiTheme="majorHAnsi" w:cs="Helvetica"/>
          <w:color w:val="333333"/>
          <w:sz w:val="28"/>
          <w:szCs w:val="26"/>
        </w:rPr>
        <w:t>An MQTT client establishes a connection with the MQTT broker.</w:t>
      </w:r>
    </w:p>
    <w:p w:rsidR="0083302F" w:rsidRPr="0083302F" w:rsidRDefault="0083302F" w:rsidP="0083302F">
      <w:pPr>
        <w:pStyle w:val="ListParagraph"/>
        <w:numPr>
          <w:ilvl w:val="0"/>
          <w:numId w:val="6"/>
        </w:numPr>
        <w:shd w:val="clear" w:color="auto" w:fill="FBFBFB"/>
        <w:spacing w:before="100" w:beforeAutospacing="1" w:after="182" w:line="240" w:lineRule="auto"/>
        <w:rPr>
          <w:rFonts w:asciiTheme="majorHAnsi" w:eastAsia="Times New Roman" w:hAnsiTheme="majorHAnsi" w:cs="Helvetica"/>
          <w:color w:val="333333"/>
          <w:sz w:val="28"/>
          <w:szCs w:val="26"/>
        </w:rPr>
      </w:pPr>
      <w:r w:rsidRPr="0083302F">
        <w:rPr>
          <w:rFonts w:asciiTheme="majorHAnsi" w:eastAsia="Times New Roman" w:hAnsiTheme="majorHAnsi" w:cs="Helvetica"/>
          <w:color w:val="333333"/>
          <w:sz w:val="28"/>
          <w:szCs w:val="26"/>
        </w:rPr>
        <w:t>Once connected, the client can either publish messages, subscribe to specific messages, or do both.</w:t>
      </w:r>
    </w:p>
    <w:p w:rsidR="0083302F" w:rsidRPr="0083302F" w:rsidRDefault="0083302F" w:rsidP="0083302F">
      <w:pPr>
        <w:pStyle w:val="ListParagraph"/>
        <w:numPr>
          <w:ilvl w:val="0"/>
          <w:numId w:val="6"/>
        </w:numPr>
        <w:shd w:val="clear" w:color="auto" w:fill="FBFBFB"/>
        <w:spacing w:before="100" w:beforeAutospacing="1" w:after="0" w:line="240" w:lineRule="auto"/>
        <w:rPr>
          <w:rFonts w:asciiTheme="majorHAnsi" w:eastAsia="Times New Roman" w:hAnsiTheme="majorHAnsi" w:cs="Helvetica"/>
          <w:color w:val="333333"/>
          <w:sz w:val="28"/>
          <w:szCs w:val="26"/>
        </w:rPr>
      </w:pPr>
      <w:r w:rsidRPr="0083302F">
        <w:rPr>
          <w:rFonts w:asciiTheme="majorHAnsi" w:eastAsia="Times New Roman" w:hAnsiTheme="majorHAnsi" w:cs="Helvetica"/>
          <w:color w:val="333333"/>
          <w:sz w:val="28"/>
          <w:szCs w:val="26"/>
        </w:rPr>
        <w:t>When the MQTT broker receives a message, it forwards it to subscribers who are interested.</w:t>
      </w:r>
    </w:p>
    <w:p w:rsidR="0083302F" w:rsidRPr="0083302F" w:rsidRDefault="0083302F" w:rsidP="00F8730D">
      <w:pPr>
        <w:pStyle w:val="ListParagraph"/>
        <w:ind w:left="829"/>
        <w:rPr>
          <w:color w:val="000000" w:themeColor="text1"/>
          <w:sz w:val="32"/>
          <w:szCs w:val="28"/>
        </w:rPr>
      </w:pPr>
    </w:p>
    <w:p w:rsidR="00F8730D" w:rsidRDefault="005E32C5" w:rsidP="005E32C5">
      <w:pPr>
        <w:rPr>
          <w:rFonts w:ascii="Arial" w:hAnsi="Arial" w:cs="Arial"/>
          <w:b/>
          <w:bCs/>
          <w:color w:val="202124"/>
          <w:sz w:val="32"/>
          <w:szCs w:val="29"/>
          <w:shd w:val="clear" w:color="auto" w:fill="FFFFFF"/>
        </w:rPr>
      </w:pPr>
      <w:r w:rsidRPr="005E32C5">
        <w:rPr>
          <w:rFonts w:ascii="Arial" w:hAnsi="Arial" w:cs="Arial"/>
          <w:b/>
          <w:bCs/>
          <w:color w:val="202124"/>
          <w:sz w:val="32"/>
          <w:szCs w:val="29"/>
          <w:shd w:val="clear" w:color="auto" w:fill="FFFFFF"/>
        </w:rPr>
        <w:t>What are MQTT components?</w:t>
      </w:r>
    </w:p>
    <w:p w:rsidR="001C0549" w:rsidRDefault="005E32C5" w:rsidP="001C054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C0549">
        <w:rPr>
          <w:color w:val="000000" w:themeColor="text1"/>
          <w:sz w:val="28"/>
          <w:szCs w:val="28"/>
          <w:highlight w:val="yellow"/>
        </w:rPr>
        <w:t>MQTT Broker</w:t>
      </w:r>
      <w:r w:rsidRPr="001C0549">
        <w:rPr>
          <w:color w:val="000000" w:themeColor="text1"/>
          <w:sz w:val="28"/>
          <w:szCs w:val="28"/>
        </w:rPr>
        <w:t>: The MQTT broker is the central hub of the MQTT network. It receives messages from publishers and d</w:t>
      </w:r>
      <w:r w:rsidR="001C0549" w:rsidRPr="001C0549">
        <w:rPr>
          <w:color w:val="000000" w:themeColor="text1"/>
          <w:sz w:val="28"/>
          <w:szCs w:val="28"/>
        </w:rPr>
        <w:t>istributes them to subscribers.</w:t>
      </w:r>
      <w:r w:rsidRPr="001C0549">
        <w:rPr>
          <w:color w:val="000000" w:themeColor="text1"/>
          <w:sz w:val="28"/>
          <w:szCs w:val="28"/>
        </w:rPr>
        <w:t xml:space="preserve"> It also maintains the state of all connected clients and manages subscriptions.</w:t>
      </w:r>
    </w:p>
    <w:p w:rsidR="001C0549" w:rsidRDefault="005E32C5" w:rsidP="005E32C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C0549">
        <w:rPr>
          <w:color w:val="000000" w:themeColor="text1"/>
          <w:sz w:val="28"/>
          <w:szCs w:val="28"/>
          <w:highlight w:val="yellow"/>
        </w:rPr>
        <w:t>Publishers</w:t>
      </w:r>
      <w:r w:rsidRPr="001C0549">
        <w:rPr>
          <w:color w:val="000000" w:themeColor="text1"/>
          <w:sz w:val="28"/>
          <w:szCs w:val="28"/>
        </w:rPr>
        <w:t xml:space="preserve">: Publishers are clients that send messages to the MQTT </w:t>
      </w:r>
      <w:proofErr w:type="spellStart"/>
      <w:r w:rsidRPr="001C0549">
        <w:rPr>
          <w:color w:val="000000" w:themeColor="text1"/>
          <w:sz w:val="28"/>
          <w:szCs w:val="28"/>
        </w:rPr>
        <w:t>broker.They</w:t>
      </w:r>
      <w:proofErr w:type="spellEnd"/>
      <w:r w:rsidRPr="001C0549">
        <w:rPr>
          <w:color w:val="000000" w:themeColor="text1"/>
          <w:sz w:val="28"/>
          <w:szCs w:val="28"/>
        </w:rPr>
        <w:t xml:space="preserve"> publish messages to topics, which are used to identify the content of the message.</w:t>
      </w:r>
    </w:p>
    <w:p w:rsidR="001C0549" w:rsidRDefault="005E32C5" w:rsidP="005E32C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C0549">
        <w:rPr>
          <w:color w:val="000000" w:themeColor="text1"/>
          <w:sz w:val="28"/>
          <w:szCs w:val="28"/>
          <w:highlight w:val="yellow"/>
        </w:rPr>
        <w:t>Subscribers</w:t>
      </w:r>
      <w:r w:rsidRPr="001C0549">
        <w:rPr>
          <w:color w:val="000000" w:themeColor="text1"/>
          <w:sz w:val="28"/>
          <w:szCs w:val="28"/>
        </w:rPr>
        <w:t>: Subscribers are clients that receive messages from the MQTT broker. They subscribe to one or more topics and receive messages that are published to those topics.</w:t>
      </w:r>
    </w:p>
    <w:p w:rsidR="001C0549" w:rsidRDefault="005E32C5" w:rsidP="001C054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C0549">
        <w:rPr>
          <w:color w:val="000000" w:themeColor="text1"/>
          <w:sz w:val="28"/>
          <w:szCs w:val="28"/>
          <w:highlight w:val="yellow"/>
        </w:rPr>
        <w:t>Topics</w:t>
      </w:r>
      <w:r w:rsidRPr="001C0549">
        <w:rPr>
          <w:color w:val="000000" w:themeColor="text1"/>
          <w:sz w:val="28"/>
          <w:szCs w:val="28"/>
        </w:rPr>
        <w:t>: Topics are used to identify the content of MQTT messages. They are hierarchical in nature and can be t</w:t>
      </w:r>
      <w:r w:rsidR="001C0549" w:rsidRPr="001C0549">
        <w:rPr>
          <w:color w:val="000000" w:themeColor="text1"/>
          <w:sz w:val="28"/>
          <w:szCs w:val="28"/>
        </w:rPr>
        <w:t xml:space="preserve">hought of as a tree structure. </w:t>
      </w:r>
    </w:p>
    <w:p w:rsidR="005E32C5" w:rsidRPr="001C0549" w:rsidRDefault="005E32C5" w:rsidP="001C0549">
      <w:pPr>
        <w:pStyle w:val="ListParagraph"/>
        <w:rPr>
          <w:color w:val="000000" w:themeColor="text1"/>
          <w:sz w:val="28"/>
          <w:szCs w:val="28"/>
        </w:rPr>
      </w:pPr>
      <w:r w:rsidRPr="001C0549">
        <w:rPr>
          <w:color w:val="000000" w:themeColor="text1"/>
          <w:sz w:val="28"/>
          <w:szCs w:val="28"/>
        </w:rPr>
        <w:t xml:space="preserve">For example, a topic might be "sensors/temperature/room1" to indicate </w:t>
      </w:r>
      <w:r w:rsidR="001C0549" w:rsidRPr="001C0549">
        <w:rPr>
          <w:color w:val="000000" w:themeColor="text1"/>
          <w:sz w:val="28"/>
          <w:szCs w:val="28"/>
        </w:rPr>
        <w:t xml:space="preserve">    </w:t>
      </w:r>
      <w:r w:rsidRPr="001C0549">
        <w:rPr>
          <w:color w:val="000000" w:themeColor="text1"/>
          <w:sz w:val="28"/>
          <w:szCs w:val="28"/>
        </w:rPr>
        <w:t xml:space="preserve">the </w:t>
      </w:r>
      <w:r w:rsidR="001C0549" w:rsidRPr="001C0549">
        <w:rPr>
          <w:color w:val="000000" w:themeColor="text1"/>
          <w:sz w:val="28"/>
          <w:szCs w:val="28"/>
        </w:rPr>
        <w:t xml:space="preserve">  </w:t>
      </w:r>
      <w:r w:rsidRPr="001C0549">
        <w:rPr>
          <w:color w:val="000000" w:themeColor="text1"/>
          <w:sz w:val="28"/>
          <w:szCs w:val="28"/>
        </w:rPr>
        <w:t>temperature of a sensor in room 1.</w:t>
      </w:r>
    </w:p>
    <w:p w:rsidR="001C0549" w:rsidRPr="001C0549" w:rsidRDefault="005E32C5" w:rsidP="001C054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1C0549">
        <w:rPr>
          <w:color w:val="000000" w:themeColor="text1"/>
          <w:sz w:val="28"/>
          <w:szCs w:val="28"/>
          <w:highlight w:val="yellow"/>
        </w:rPr>
        <w:t>QoS</w:t>
      </w:r>
      <w:proofErr w:type="spellEnd"/>
      <w:r w:rsidRPr="001C0549">
        <w:rPr>
          <w:color w:val="000000" w:themeColor="text1"/>
          <w:sz w:val="28"/>
          <w:szCs w:val="28"/>
        </w:rPr>
        <w:t xml:space="preserve"> (Quality of Service) Levels: MQTT supports three different levels of </w:t>
      </w:r>
      <w:proofErr w:type="spellStart"/>
      <w:r w:rsidRPr="001C0549">
        <w:rPr>
          <w:color w:val="000000" w:themeColor="text1"/>
          <w:sz w:val="28"/>
          <w:szCs w:val="28"/>
        </w:rPr>
        <w:t>QoS</w:t>
      </w:r>
      <w:proofErr w:type="spellEnd"/>
      <w:r w:rsidRPr="001C0549">
        <w:rPr>
          <w:color w:val="000000" w:themeColor="text1"/>
          <w:sz w:val="28"/>
          <w:szCs w:val="28"/>
        </w:rPr>
        <w:t>,</w:t>
      </w:r>
      <w:r w:rsidR="001C0549" w:rsidRPr="001C0549">
        <w:rPr>
          <w:color w:val="000000" w:themeColor="text1"/>
          <w:sz w:val="28"/>
          <w:szCs w:val="28"/>
        </w:rPr>
        <w:t xml:space="preserve"> </w:t>
      </w:r>
      <w:r w:rsidRPr="001C0549">
        <w:rPr>
          <w:color w:val="000000" w:themeColor="text1"/>
          <w:sz w:val="28"/>
          <w:szCs w:val="28"/>
        </w:rPr>
        <w:t xml:space="preserve">which determine the level of reliability and delivery guarantees for messages. These levels </w:t>
      </w:r>
      <w:proofErr w:type="spellStart"/>
      <w:r w:rsidRPr="001C0549">
        <w:rPr>
          <w:color w:val="000000" w:themeColor="text1"/>
          <w:sz w:val="28"/>
          <w:szCs w:val="28"/>
        </w:rPr>
        <w:t>include:</w:t>
      </w:r>
      <w:proofErr w:type="spellEnd"/>
    </w:p>
    <w:p w:rsidR="0083302F" w:rsidRPr="0083302F" w:rsidRDefault="005E32C5" w:rsidP="0083302F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 w:rsidRPr="0083302F">
        <w:rPr>
          <w:color w:val="000000" w:themeColor="text1"/>
          <w:sz w:val="28"/>
          <w:szCs w:val="28"/>
          <w:u w:val="single"/>
        </w:rPr>
        <w:t>QoS</w:t>
      </w:r>
      <w:proofErr w:type="spellEnd"/>
      <w:r w:rsidRPr="0083302F">
        <w:rPr>
          <w:color w:val="000000" w:themeColor="text1"/>
          <w:sz w:val="28"/>
          <w:szCs w:val="28"/>
          <w:u w:val="single"/>
        </w:rPr>
        <w:t xml:space="preserve"> 0</w:t>
      </w:r>
      <w:r w:rsidRPr="0083302F">
        <w:rPr>
          <w:color w:val="000000" w:themeColor="text1"/>
          <w:sz w:val="28"/>
          <w:szCs w:val="28"/>
        </w:rPr>
        <w:t xml:space="preserve">: </w:t>
      </w:r>
      <w:r w:rsidR="0083302F" w:rsidRPr="0083302F">
        <w:rPr>
          <w:color w:val="000000" w:themeColor="text1"/>
          <w:sz w:val="28"/>
          <w:szCs w:val="28"/>
        </w:rPr>
        <w:t>(At most once</w:t>
      </w:r>
      <w:proofErr w:type="gramStart"/>
      <w:r w:rsidR="0083302F" w:rsidRPr="0083302F">
        <w:rPr>
          <w:color w:val="000000" w:themeColor="text1"/>
          <w:sz w:val="28"/>
          <w:szCs w:val="28"/>
        </w:rPr>
        <w:t>)specifies</w:t>
      </w:r>
      <w:proofErr w:type="gramEnd"/>
      <w:r w:rsidR="0083302F" w:rsidRPr="0083302F">
        <w:rPr>
          <w:color w:val="000000" w:themeColor="text1"/>
          <w:sz w:val="28"/>
          <w:szCs w:val="28"/>
        </w:rPr>
        <w:t xml:space="preserve"> at most once, or once and only once without requiring an acknowledgment of delivery. </w:t>
      </w:r>
      <w:proofErr w:type="gramStart"/>
      <w:r w:rsidR="0083302F" w:rsidRPr="0083302F">
        <w:rPr>
          <w:color w:val="000000" w:themeColor="text1"/>
          <w:sz w:val="28"/>
          <w:szCs w:val="28"/>
        </w:rPr>
        <w:t>This is often referred to as fire and forget</w:t>
      </w:r>
      <w:proofErr w:type="gramEnd"/>
      <w:r w:rsidR="0083302F" w:rsidRPr="0083302F">
        <w:rPr>
          <w:color w:val="000000" w:themeColor="text1"/>
          <w:sz w:val="28"/>
          <w:szCs w:val="28"/>
        </w:rPr>
        <w:t>.</w:t>
      </w:r>
    </w:p>
    <w:p w:rsidR="005E32C5" w:rsidRPr="0083302F" w:rsidRDefault="005E32C5" w:rsidP="0083302F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 w:rsidRPr="0083302F">
        <w:rPr>
          <w:color w:val="000000" w:themeColor="text1"/>
          <w:sz w:val="28"/>
          <w:szCs w:val="28"/>
          <w:u w:val="single"/>
        </w:rPr>
        <w:t>QoS</w:t>
      </w:r>
      <w:proofErr w:type="spellEnd"/>
      <w:r w:rsidRPr="0083302F">
        <w:rPr>
          <w:color w:val="000000" w:themeColor="text1"/>
          <w:sz w:val="28"/>
          <w:szCs w:val="28"/>
          <w:u w:val="single"/>
        </w:rPr>
        <w:t xml:space="preserve"> 1</w:t>
      </w:r>
      <w:r w:rsidRPr="0083302F">
        <w:rPr>
          <w:color w:val="000000" w:themeColor="text1"/>
          <w:sz w:val="28"/>
          <w:szCs w:val="28"/>
        </w:rPr>
        <w:t xml:space="preserve">: </w:t>
      </w:r>
      <w:r w:rsidR="0083302F" w:rsidRPr="0083302F">
        <w:rPr>
          <w:color w:val="000000" w:themeColor="text1"/>
          <w:sz w:val="28"/>
          <w:szCs w:val="28"/>
        </w:rPr>
        <w:t>(</w:t>
      </w:r>
      <w:r w:rsidRPr="0083302F">
        <w:rPr>
          <w:color w:val="000000" w:themeColor="text1"/>
          <w:sz w:val="28"/>
          <w:szCs w:val="28"/>
        </w:rPr>
        <w:t>At least once delivery</w:t>
      </w:r>
      <w:r w:rsidR="0083302F" w:rsidRPr="0083302F">
        <w:rPr>
          <w:color w:val="000000" w:themeColor="text1"/>
          <w:sz w:val="28"/>
          <w:szCs w:val="28"/>
        </w:rPr>
        <w:t>)</w:t>
      </w:r>
      <w:r w:rsidR="0083302F" w:rsidRPr="0083302F">
        <w:t xml:space="preserve"> </w:t>
      </w:r>
      <w:r w:rsidR="0083302F" w:rsidRPr="0083302F">
        <w:rPr>
          <w:color w:val="000000" w:themeColor="text1"/>
          <w:sz w:val="28"/>
          <w:szCs w:val="28"/>
        </w:rPr>
        <w:t>specifies at least once. The message is sent multiple times until an acknowledgment is received, known otherwise as acknowledged delivery.</w:t>
      </w:r>
    </w:p>
    <w:p w:rsidR="0083302F" w:rsidRDefault="005E32C5" w:rsidP="0083302F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 w:rsidRPr="0083302F">
        <w:rPr>
          <w:color w:val="000000" w:themeColor="text1"/>
          <w:sz w:val="28"/>
          <w:szCs w:val="28"/>
          <w:u w:val="single"/>
        </w:rPr>
        <w:lastRenderedPageBreak/>
        <w:t>QoS</w:t>
      </w:r>
      <w:proofErr w:type="spellEnd"/>
      <w:r w:rsidRPr="0083302F">
        <w:rPr>
          <w:color w:val="000000" w:themeColor="text1"/>
          <w:sz w:val="28"/>
          <w:szCs w:val="28"/>
          <w:u w:val="single"/>
        </w:rPr>
        <w:t xml:space="preserve"> 2</w:t>
      </w:r>
      <w:r w:rsidRPr="0083302F">
        <w:rPr>
          <w:color w:val="000000" w:themeColor="text1"/>
          <w:sz w:val="28"/>
          <w:szCs w:val="28"/>
        </w:rPr>
        <w:t xml:space="preserve">: </w:t>
      </w:r>
      <w:r w:rsidR="0083302F" w:rsidRPr="0083302F">
        <w:rPr>
          <w:color w:val="000000" w:themeColor="text1"/>
          <w:sz w:val="28"/>
          <w:szCs w:val="28"/>
        </w:rPr>
        <w:t>(</w:t>
      </w:r>
      <w:r w:rsidRPr="0083302F">
        <w:rPr>
          <w:color w:val="000000" w:themeColor="text1"/>
          <w:sz w:val="28"/>
          <w:szCs w:val="28"/>
        </w:rPr>
        <w:t>Exactly once delivery</w:t>
      </w:r>
      <w:r w:rsidR="0083302F" w:rsidRPr="0083302F">
        <w:rPr>
          <w:color w:val="000000" w:themeColor="text1"/>
          <w:sz w:val="28"/>
          <w:szCs w:val="28"/>
        </w:rPr>
        <w:t>)</w:t>
      </w:r>
      <w:r w:rsidR="0083302F" w:rsidRPr="0083302F">
        <w:t xml:space="preserve"> </w:t>
      </w:r>
      <w:r w:rsidR="0083302F" w:rsidRPr="0083302F">
        <w:rPr>
          <w:color w:val="000000" w:themeColor="text1"/>
          <w:sz w:val="28"/>
          <w:szCs w:val="28"/>
        </w:rPr>
        <w:t>specifies exactly once. The sender and receiver clients use a two level handshake to ensure only one copy of the message is received, known as assured delivery.</w:t>
      </w:r>
    </w:p>
    <w:p w:rsidR="0083302F" w:rsidRDefault="0083302F" w:rsidP="0083302F">
      <w:pPr>
        <w:pStyle w:val="ListParagraph"/>
        <w:rPr>
          <w:color w:val="000000" w:themeColor="text1"/>
          <w:sz w:val="28"/>
          <w:szCs w:val="28"/>
        </w:rPr>
      </w:pPr>
    </w:p>
    <w:p w:rsidR="005E32C5" w:rsidRDefault="005E32C5" w:rsidP="0083302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83302F">
        <w:rPr>
          <w:color w:val="000000" w:themeColor="text1"/>
          <w:sz w:val="28"/>
          <w:szCs w:val="28"/>
          <w:highlight w:val="yellow"/>
        </w:rPr>
        <w:t>Retained Messages</w:t>
      </w:r>
      <w:r w:rsidRPr="0083302F">
        <w:rPr>
          <w:color w:val="000000" w:themeColor="text1"/>
          <w:sz w:val="28"/>
          <w:szCs w:val="28"/>
        </w:rPr>
        <w:t>: MQTT supports retained messages, which are messages that are</w:t>
      </w:r>
      <w:r w:rsidR="001C0549" w:rsidRPr="0083302F">
        <w:rPr>
          <w:color w:val="000000" w:themeColor="text1"/>
          <w:sz w:val="28"/>
          <w:szCs w:val="28"/>
        </w:rPr>
        <w:t xml:space="preserve"> stored on the MQTT broker and </w:t>
      </w:r>
      <w:r w:rsidRPr="0083302F">
        <w:rPr>
          <w:color w:val="000000" w:themeColor="text1"/>
          <w:sz w:val="28"/>
          <w:szCs w:val="28"/>
        </w:rPr>
        <w:t>delivered to new subscribers when they subscribe to a topic.</w:t>
      </w:r>
    </w:p>
    <w:p w:rsidR="00C413F6" w:rsidRDefault="00C413F6" w:rsidP="00C413F6">
      <w:pPr>
        <w:pStyle w:val="ListParagraph"/>
        <w:rPr>
          <w:color w:val="000000" w:themeColor="text1"/>
          <w:sz w:val="28"/>
          <w:szCs w:val="28"/>
        </w:rPr>
      </w:pPr>
    </w:p>
    <w:p w:rsidR="00C413F6" w:rsidRDefault="00C413F6" w:rsidP="00C413F6">
      <w:pPr>
        <w:rPr>
          <w:b/>
          <w:color w:val="000000" w:themeColor="text1"/>
          <w:sz w:val="36"/>
          <w:szCs w:val="28"/>
          <w:u w:val="single"/>
        </w:rPr>
      </w:pPr>
      <w:r w:rsidRPr="00C413F6">
        <w:rPr>
          <w:b/>
          <w:color w:val="000000" w:themeColor="text1"/>
          <w:sz w:val="36"/>
          <w:szCs w:val="28"/>
          <w:u w:val="single"/>
        </w:rPr>
        <w:t>Key Functions in MQTT</w:t>
      </w:r>
    </w:p>
    <w:p w:rsidR="00C413F6" w:rsidRPr="009C4CDD" w:rsidRDefault="009C4CDD" w:rsidP="009C4CDD">
      <w:pPr>
        <w:rPr>
          <w:b/>
          <w:color w:val="000000" w:themeColor="text1"/>
          <w:sz w:val="36"/>
          <w:szCs w:val="28"/>
          <w:highlight w:val="lightGray"/>
          <w:u w:val="single"/>
        </w:rPr>
      </w:pPr>
      <w:proofErr w:type="gramStart"/>
      <w:r>
        <w:rPr>
          <w:color w:val="000000" w:themeColor="text1"/>
          <w:sz w:val="28"/>
          <w:szCs w:val="28"/>
          <w:highlight w:val="lightGray"/>
        </w:rPr>
        <w:t>1)</w:t>
      </w:r>
      <w:r w:rsidR="00C413F6" w:rsidRPr="009C4CDD">
        <w:rPr>
          <w:color w:val="000000" w:themeColor="text1"/>
          <w:sz w:val="28"/>
          <w:szCs w:val="28"/>
          <w:highlight w:val="lightGray"/>
        </w:rPr>
        <w:t>void</w:t>
      </w:r>
      <w:proofErr w:type="gramEnd"/>
      <w:r w:rsidR="00C413F6" w:rsidRPr="009C4CDD">
        <w:rPr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="00C413F6" w:rsidRPr="009C4CDD">
        <w:rPr>
          <w:color w:val="000000" w:themeColor="text1"/>
          <w:sz w:val="28"/>
          <w:szCs w:val="28"/>
          <w:highlight w:val="lightGray"/>
        </w:rPr>
        <w:t>on_message</w:t>
      </w:r>
      <w:proofErr w:type="spellEnd"/>
      <w:r w:rsidR="00C413F6" w:rsidRPr="009C4CDD">
        <w:rPr>
          <w:color w:val="000000" w:themeColor="text1"/>
          <w:sz w:val="28"/>
          <w:szCs w:val="28"/>
          <w:highlight w:val="lightGray"/>
        </w:rPr>
        <w:t>(</w:t>
      </w:r>
      <w:proofErr w:type="spellStart"/>
      <w:r w:rsidR="00C413F6" w:rsidRPr="009C4CDD">
        <w:rPr>
          <w:color w:val="000000" w:themeColor="text1"/>
          <w:sz w:val="28"/>
          <w:szCs w:val="28"/>
          <w:highlight w:val="lightGray"/>
        </w:rPr>
        <w:t>mosquitto</w:t>
      </w:r>
      <w:proofErr w:type="spellEnd"/>
      <w:r w:rsidR="00C413F6" w:rsidRPr="009C4CDD">
        <w:rPr>
          <w:color w:val="000000" w:themeColor="text1"/>
          <w:sz w:val="28"/>
          <w:szCs w:val="28"/>
          <w:highlight w:val="lightGray"/>
        </w:rPr>
        <w:t xml:space="preserve"> *</w:t>
      </w:r>
      <w:proofErr w:type="spellStart"/>
      <w:r w:rsidR="00C413F6" w:rsidRPr="009C4CDD">
        <w:rPr>
          <w:color w:val="000000" w:themeColor="text1"/>
          <w:sz w:val="28"/>
          <w:szCs w:val="28"/>
          <w:highlight w:val="lightGray"/>
        </w:rPr>
        <w:t>mqtt</w:t>
      </w:r>
      <w:proofErr w:type="spellEnd"/>
      <w:r w:rsidR="00C413F6" w:rsidRPr="009C4CDD">
        <w:rPr>
          <w:color w:val="000000" w:themeColor="text1"/>
          <w:sz w:val="28"/>
          <w:szCs w:val="28"/>
          <w:highlight w:val="lightGray"/>
        </w:rPr>
        <w:t>, void *</w:t>
      </w:r>
      <w:proofErr w:type="spellStart"/>
      <w:r w:rsidR="00C413F6" w:rsidRPr="009C4CDD">
        <w:rPr>
          <w:color w:val="000000" w:themeColor="text1"/>
          <w:sz w:val="28"/>
          <w:szCs w:val="28"/>
          <w:highlight w:val="lightGray"/>
        </w:rPr>
        <w:t>userdata</w:t>
      </w:r>
      <w:proofErr w:type="spellEnd"/>
      <w:r w:rsidR="00C413F6" w:rsidRPr="009C4CDD">
        <w:rPr>
          <w:color w:val="000000" w:themeColor="text1"/>
          <w:sz w:val="28"/>
          <w:szCs w:val="28"/>
          <w:highlight w:val="lightGray"/>
        </w:rPr>
        <w:t xml:space="preserve">, const </w:t>
      </w:r>
      <w:proofErr w:type="spellStart"/>
      <w:r w:rsidR="00C413F6" w:rsidRPr="009C4CDD">
        <w:rPr>
          <w:color w:val="000000" w:themeColor="text1"/>
          <w:sz w:val="28"/>
          <w:szCs w:val="28"/>
          <w:highlight w:val="lightGray"/>
        </w:rPr>
        <w:t>mosquitto_message</w:t>
      </w:r>
      <w:proofErr w:type="spellEnd"/>
      <w:r w:rsidR="00C413F6" w:rsidRPr="009C4CDD">
        <w:rPr>
          <w:color w:val="000000" w:themeColor="text1"/>
          <w:sz w:val="28"/>
          <w:szCs w:val="28"/>
          <w:highlight w:val="lightGray"/>
        </w:rPr>
        <w:t xml:space="preserve"> *</w:t>
      </w:r>
      <w:proofErr w:type="spellStart"/>
      <w:r w:rsidR="00C413F6" w:rsidRPr="009C4CDD">
        <w:rPr>
          <w:color w:val="000000" w:themeColor="text1"/>
          <w:sz w:val="28"/>
          <w:szCs w:val="28"/>
          <w:highlight w:val="lightGray"/>
        </w:rPr>
        <w:t>msg</w:t>
      </w:r>
      <w:proofErr w:type="spellEnd"/>
      <w:r w:rsidR="00C413F6" w:rsidRPr="009C4CDD">
        <w:rPr>
          <w:color w:val="000000" w:themeColor="text1"/>
          <w:sz w:val="28"/>
          <w:szCs w:val="28"/>
          <w:highlight w:val="lightGray"/>
        </w:rPr>
        <w:t xml:space="preserve">) </w:t>
      </w:r>
    </w:p>
    <w:p w:rsidR="00C413F6" w:rsidRPr="009C4CDD" w:rsidRDefault="00C413F6" w:rsidP="00C413F6">
      <w:pPr>
        <w:rPr>
          <w:color w:val="000000" w:themeColor="text1"/>
          <w:sz w:val="28"/>
          <w:szCs w:val="28"/>
          <w:highlight w:val="lightGray"/>
        </w:rPr>
      </w:pPr>
      <w:r w:rsidRPr="009C4CDD">
        <w:rPr>
          <w:color w:val="000000" w:themeColor="text1"/>
          <w:sz w:val="28"/>
          <w:szCs w:val="28"/>
          <w:highlight w:val="lightGray"/>
        </w:rPr>
        <w:t>{</w:t>
      </w:r>
    </w:p>
    <w:p w:rsidR="00C413F6" w:rsidRPr="009C4CDD" w:rsidRDefault="00C413F6" w:rsidP="00C413F6">
      <w:pPr>
        <w:rPr>
          <w:color w:val="000000" w:themeColor="text1"/>
          <w:sz w:val="28"/>
          <w:szCs w:val="28"/>
          <w:highlight w:val="lightGray"/>
        </w:rPr>
      </w:pPr>
      <w:r w:rsidRPr="009C4CDD">
        <w:rPr>
          <w:color w:val="000000" w:themeColor="text1"/>
          <w:sz w:val="28"/>
          <w:szCs w:val="28"/>
          <w:highlight w:val="lightGray"/>
        </w:rPr>
        <w:t xml:space="preserve">    </w:t>
      </w:r>
      <w:proofErr w:type="spellStart"/>
      <w:proofErr w:type="gramStart"/>
      <w:r w:rsidRPr="009C4CDD">
        <w:rPr>
          <w:color w:val="000000" w:themeColor="text1"/>
          <w:sz w:val="28"/>
          <w:szCs w:val="28"/>
          <w:highlight w:val="lightGray"/>
        </w:rPr>
        <w:t>cout</w:t>
      </w:r>
      <w:proofErr w:type="spellEnd"/>
      <w:proofErr w:type="gramEnd"/>
      <w:r w:rsidRPr="009C4CDD">
        <w:rPr>
          <w:color w:val="000000" w:themeColor="text1"/>
          <w:sz w:val="28"/>
          <w:szCs w:val="28"/>
          <w:highlight w:val="lightGray"/>
        </w:rPr>
        <w:t xml:space="preserve"> &lt;&lt; "[" &lt;&lt; </w:t>
      </w:r>
      <w:proofErr w:type="spellStart"/>
      <w:r w:rsidRPr="009C4CDD">
        <w:rPr>
          <w:color w:val="000000" w:themeColor="text1"/>
          <w:sz w:val="28"/>
          <w:szCs w:val="28"/>
          <w:highlight w:val="lightGray"/>
        </w:rPr>
        <w:t>msg</w:t>
      </w:r>
      <w:proofErr w:type="spellEnd"/>
      <w:r w:rsidRPr="009C4CDD">
        <w:rPr>
          <w:color w:val="000000" w:themeColor="text1"/>
          <w:sz w:val="28"/>
          <w:szCs w:val="28"/>
          <w:highlight w:val="lightGray"/>
        </w:rPr>
        <w:t xml:space="preserve">-&gt;topic &lt;&lt; "] " &lt;&lt; (char *) </w:t>
      </w:r>
      <w:proofErr w:type="spellStart"/>
      <w:r w:rsidRPr="009C4CDD">
        <w:rPr>
          <w:color w:val="000000" w:themeColor="text1"/>
          <w:sz w:val="28"/>
          <w:szCs w:val="28"/>
          <w:highlight w:val="lightGray"/>
        </w:rPr>
        <w:t>msg</w:t>
      </w:r>
      <w:proofErr w:type="spellEnd"/>
      <w:r w:rsidRPr="009C4CDD">
        <w:rPr>
          <w:color w:val="000000" w:themeColor="text1"/>
          <w:sz w:val="28"/>
          <w:szCs w:val="28"/>
          <w:highlight w:val="lightGray"/>
        </w:rPr>
        <w:t>-&gt;payload &lt;&lt; std::</w:t>
      </w:r>
      <w:proofErr w:type="spellStart"/>
      <w:r w:rsidRPr="009C4CDD">
        <w:rPr>
          <w:color w:val="000000" w:themeColor="text1"/>
          <w:sz w:val="28"/>
          <w:szCs w:val="28"/>
          <w:highlight w:val="lightGray"/>
        </w:rPr>
        <w:t>endl</w:t>
      </w:r>
      <w:proofErr w:type="spellEnd"/>
      <w:r w:rsidRPr="009C4CDD">
        <w:rPr>
          <w:color w:val="000000" w:themeColor="text1"/>
          <w:sz w:val="28"/>
          <w:szCs w:val="28"/>
          <w:highlight w:val="lightGray"/>
        </w:rPr>
        <w:t>;</w:t>
      </w:r>
    </w:p>
    <w:p w:rsidR="00C413F6" w:rsidRDefault="00C413F6" w:rsidP="00C413F6">
      <w:pPr>
        <w:rPr>
          <w:color w:val="000000" w:themeColor="text1"/>
          <w:sz w:val="28"/>
          <w:szCs w:val="28"/>
        </w:rPr>
      </w:pPr>
      <w:r w:rsidRPr="009C4CDD">
        <w:rPr>
          <w:color w:val="000000" w:themeColor="text1"/>
          <w:sz w:val="28"/>
          <w:szCs w:val="28"/>
          <w:highlight w:val="lightGray"/>
        </w:rPr>
        <w:t>}</w:t>
      </w:r>
    </w:p>
    <w:p w:rsidR="00C413F6" w:rsidRDefault="00C413F6" w:rsidP="00C413F6">
      <w:pPr>
        <w:rPr>
          <w:color w:val="000000" w:themeColor="text1"/>
          <w:sz w:val="28"/>
          <w:szCs w:val="28"/>
        </w:rPr>
      </w:pPr>
      <w:r w:rsidRPr="00C413F6">
        <w:rPr>
          <w:color w:val="000000" w:themeColor="text1"/>
          <w:sz w:val="28"/>
          <w:szCs w:val="28"/>
        </w:rPr>
        <w:t>This is a function definition for a callback function that is intended to be called when a message is r</w:t>
      </w:r>
      <w:r>
        <w:rPr>
          <w:color w:val="000000" w:themeColor="text1"/>
          <w:sz w:val="28"/>
          <w:szCs w:val="28"/>
        </w:rPr>
        <w:t>eceived over the MQTT protocol.</w:t>
      </w:r>
      <w:r w:rsidRPr="00C413F6">
        <w:rPr>
          <w:color w:val="000000" w:themeColor="text1"/>
          <w:sz w:val="28"/>
          <w:szCs w:val="28"/>
        </w:rPr>
        <w:t xml:space="preserve"> The function is named </w:t>
      </w:r>
      <w:proofErr w:type="spellStart"/>
      <w:r w:rsidRPr="00C413F6">
        <w:rPr>
          <w:color w:val="000000" w:themeColor="text1"/>
          <w:sz w:val="28"/>
          <w:szCs w:val="28"/>
        </w:rPr>
        <w:t>on_message</w:t>
      </w:r>
      <w:proofErr w:type="spellEnd"/>
      <w:r w:rsidRPr="00C413F6">
        <w:rPr>
          <w:color w:val="000000" w:themeColor="text1"/>
          <w:sz w:val="28"/>
          <w:szCs w:val="28"/>
        </w:rPr>
        <w:t xml:space="preserve"> and takes three parameters</w:t>
      </w:r>
    </w:p>
    <w:p w:rsidR="00C413F6" w:rsidRDefault="009C4CDD" w:rsidP="009C4CDD">
      <w:pPr>
        <w:pStyle w:val="ListParagrap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1.</w:t>
      </w:r>
      <w:r w:rsidR="00C413F6" w:rsidRPr="009C4CDD">
        <w:rPr>
          <w:color w:val="000000" w:themeColor="text1"/>
          <w:sz w:val="28"/>
          <w:szCs w:val="28"/>
        </w:rPr>
        <w:t>mqtt</w:t>
      </w:r>
      <w:proofErr w:type="gramEnd"/>
      <w:r w:rsidR="00C413F6" w:rsidRPr="009C4CDD">
        <w:rPr>
          <w:color w:val="000000" w:themeColor="text1"/>
          <w:sz w:val="28"/>
          <w:szCs w:val="28"/>
        </w:rPr>
        <w:t xml:space="preserve">: a pointer to a </w:t>
      </w:r>
      <w:proofErr w:type="spellStart"/>
      <w:r w:rsidR="00C413F6" w:rsidRPr="009C4CDD">
        <w:rPr>
          <w:color w:val="000000" w:themeColor="text1"/>
          <w:sz w:val="28"/>
          <w:szCs w:val="28"/>
        </w:rPr>
        <w:t>mosquitto</w:t>
      </w:r>
      <w:proofErr w:type="spellEnd"/>
      <w:r w:rsidR="00C413F6" w:rsidRPr="009C4CDD">
        <w:rPr>
          <w:color w:val="000000" w:themeColor="text1"/>
          <w:sz w:val="28"/>
          <w:szCs w:val="28"/>
        </w:rPr>
        <w:t xml:space="preserve"> </w:t>
      </w:r>
      <w:proofErr w:type="spellStart"/>
      <w:r w:rsidR="00C413F6" w:rsidRPr="009C4CDD">
        <w:rPr>
          <w:color w:val="000000" w:themeColor="text1"/>
          <w:sz w:val="28"/>
          <w:szCs w:val="28"/>
        </w:rPr>
        <w:t>struct</w:t>
      </w:r>
      <w:proofErr w:type="spellEnd"/>
      <w:r w:rsidR="00C413F6" w:rsidRPr="009C4CDD">
        <w:rPr>
          <w:color w:val="000000" w:themeColor="text1"/>
          <w:sz w:val="28"/>
          <w:szCs w:val="28"/>
        </w:rPr>
        <w:t xml:space="preserve"> that represents the MQTT client that received the message</w:t>
      </w:r>
    </w:p>
    <w:p w:rsidR="009C4CDD" w:rsidRDefault="009C4CDD" w:rsidP="009C4CDD">
      <w:pPr>
        <w:pStyle w:val="ListParagrap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2.</w:t>
      </w:r>
      <w:r w:rsidRPr="009C4CDD">
        <w:rPr>
          <w:color w:val="000000" w:themeColor="text1"/>
          <w:sz w:val="28"/>
          <w:szCs w:val="28"/>
        </w:rPr>
        <w:t>userdata</w:t>
      </w:r>
      <w:proofErr w:type="gramEnd"/>
      <w:r w:rsidRPr="009C4CDD">
        <w:rPr>
          <w:color w:val="000000" w:themeColor="text1"/>
          <w:sz w:val="28"/>
          <w:szCs w:val="28"/>
        </w:rPr>
        <w:t>: a void pointer that allows arbitrary user data to be passed to the callback function (it is not used in this function)</w:t>
      </w:r>
    </w:p>
    <w:p w:rsidR="009C4CDD" w:rsidRDefault="009C4CDD" w:rsidP="009C4CD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</w:t>
      </w:r>
      <w:r w:rsidRPr="009C4CDD">
        <w:t xml:space="preserve"> </w:t>
      </w:r>
      <w:proofErr w:type="spellStart"/>
      <w:proofErr w:type="gramStart"/>
      <w:r w:rsidRPr="009C4CDD">
        <w:rPr>
          <w:color w:val="000000" w:themeColor="text1"/>
          <w:sz w:val="28"/>
          <w:szCs w:val="28"/>
        </w:rPr>
        <w:t>msg</w:t>
      </w:r>
      <w:proofErr w:type="spellEnd"/>
      <w:proofErr w:type="gramEnd"/>
      <w:r w:rsidRPr="009C4CDD">
        <w:rPr>
          <w:color w:val="000000" w:themeColor="text1"/>
          <w:sz w:val="28"/>
          <w:szCs w:val="28"/>
        </w:rPr>
        <w:t xml:space="preserve">: a pointer to a </w:t>
      </w:r>
      <w:proofErr w:type="spellStart"/>
      <w:r w:rsidRPr="009C4CDD">
        <w:rPr>
          <w:color w:val="000000" w:themeColor="text1"/>
          <w:sz w:val="28"/>
          <w:szCs w:val="28"/>
        </w:rPr>
        <w:t>mosquitto_message</w:t>
      </w:r>
      <w:proofErr w:type="spellEnd"/>
      <w:r w:rsidRPr="009C4CDD">
        <w:rPr>
          <w:color w:val="000000" w:themeColor="text1"/>
          <w:sz w:val="28"/>
          <w:szCs w:val="28"/>
        </w:rPr>
        <w:t xml:space="preserve"> </w:t>
      </w:r>
      <w:proofErr w:type="spellStart"/>
      <w:r w:rsidRPr="009C4CDD">
        <w:rPr>
          <w:color w:val="000000" w:themeColor="text1"/>
          <w:sz w:val="28"/>
          <w:szCs w:val="28"/>
        </w:rPr>
        <w:t>struct</w:t>
      </w:r>
      <w:proofErr w:type="spellEnd"/>
      <w:r w:rsidRPr="009C4CDD">
        <w:rPr>
          <w:color w:val="000000" w:themeColor="text1"/>
          <w:sz w:val="28"/>
          <w:szCs w:val="28"/>
        </w:rPr>
        <w:t xml:space="preserve"> that contains information about the received message, including its payload and topic.</w:t>
      </w:r>
    </w:p>
    <w:p w:rsidR="009C4CDD" w:rsidRDefault="009C4CDD" w:rsidP="009C4CDD">
      <w:pPr>
        <w:pStyle w:val="ListParagraph"/>
        <w:rPr>
          <w:color w:val="000000" w:themeColor="text1"/>
          <w:sz w:val="28"/>
          <w:szCs w:val="28"/>
        </w:rPr>
      </w:pPr>
    </w:p>
    <w:p w:rsidR="009C4CDD" w:rsidRPr="009C4CDD" w:rsidRDefault="009C4CDD" w:rsidP="009C4CD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</w:t>
      </w:r>
      <w:r w:rsidRPr="009C4CDD">
        <w:rPr>
          <w:color w:val="000000" w:themeColor="text1"/>
          <w:sz w:val="28"/>
          <w:szCs w:val="28"/>
        </w:rPr>
        <w:t xml:space="preserve"> </w:t>
      </w:r>
      <w:proofErr w:type="spellStart"/>
      <w:r w:rsidRPr="009C4CDD">
        <w:rPr>
          <w:color w:val="000000" w:themeColor="text1"/>
          <w:sz w:val="28"/>
          <w:szCs w:val="28"/>
          <w:highlight w:val="lightGray"/>
        </w:rPr>
        <w:t>mosquitto_lib_</w:t>
      </w:r>
      <w:proofErr w:type="gramStart"/>
      <w:r w:rsidRPr="009C4CDD">
        <w:rPr>
          <w:color w:val="000000" w:themeColor="text1"/>
          <w:sz w:val="28"/>
          <w:szCs w:val="28"/>
          <w:highlight w:val="lightGray"/>
        </w:rPr>
        <w:t>init</w:t>
      </w:r>
      <w:proofErr w:type="spellEnd"/>
      <w:r w:rsidRPr="009C4CDD">
        <w:rPr>
          <w:color w:val="000000" w:themeColor="text1"/>
          <w:sz w:val="28"/>
          <w:szCs w:val="28"/>
          <w:highlight w:val="lightGray"/>
        </w:rPr>
        <w:t>(</w:t>
      </w:r>
      <w:proofErr w:type="gramEnd"/>
      <w:r w:rsidRPr="009C4CDD">
        <w:rPr>
          <w:color w:val="000000" w:themeColor="text1"/>
          <w:sz w:val="28"/>
          <w:szCs w:val="28"/>
          <w:highlight w:val="lightGray"/>
        </w:rPr>
        <w:t>);</w:t>
      </w:r>
      <w:r w:rsidRPr="009C4CDD">
        <w:rPr>
          <w:color w:val="000000" w:themeColor="text1"/>
          <w:sz w:val="28"/>
          <w:szCs w:val="28"/>
        </w:rPr>
        <w:tab/>
      </w:r>
    </w:p>
    <w:p w:rsidR="009C4CDD" w:rsidRPr="009C4CDD" w:rsidRDefault="009C4CDD" w:rsidP="009C4CDD">
      <w:pPr>
        <w:pStyle w:val="ListParagraph"/>
        <w:rPr>
          <w:color w:val="000000" w:themeColor="text1"/>
          <w:sz w:val="28"/>
          <w:szCs w:val="28"/>
        </w:rPr>
      </w:pPr>
      <w:r w:rsidRPr="009C4CDD">
        <w:rPr>
          <w:color w:val="000000" w:themeColor="text1"/>
          <w:sz w:val="28"/>
          <w:szCs w:val="28"/>
        </w:rPr>
        <w:t xml:space="preserve">The </w:t>
      </w:r>
      <w:proofErr w:type="spellStart"/>
      <w:r w:rsidRPr="009C4CDD">
        <w:rPr>
          <w:color w:val="000000" w:themeColor="text1"/>
          <w:sz w:val="28"/>
          <w:szCs w:val="28"/>
        </w:rPr>
        <w:t>mosquitto_lib_</w:t>
      </w:r>
      <w:proofErr w:type="gramStart"/>
      <w:r w:rsidRPr="009C4CDD">
        <w:rPr>
          <w:color w:val="000000" w:themeColor="text1"/>
          <w:sz w:val="28"/>
          <w:szCs w:val="28"/>
        </w:rPr>
        <w:t>init</w:t>
      </w:r>
      <w:proofErr w:type="spellEnd"/>
      <w:r w:rsidRPr="009C4CDD">
        <w:rPr>
          <w:color w:val="000000" w:themeColor="text1"/>
          <w:sz w:val="28"/>
          <w:szCs w:val="28"/>
        </w:rPr>
        <w:t>(</w:t>
      </w:r>
      <w:proofErr w:type="gramEnd"/>
      <w:r w:rsidRPr="009C4CDD">
        <w:rPr>
          <w:color w:val="000000" w:themeColor="text1"/>
          <w:sz w:val="28"/>
          <w:szCs w:val="28"/>
        </w:rPr>
        <w:t xml:space="preserve">) function initializes the library and prepares it for use by an application. It should be called once at the beginning of the application before any other </w:t>
      </w:r>
      <w:proofErr w:type="spellStart"/>
      <w:r w:rsidRPr="009C4CDD">
        <w:rPr>
          <w:color w:val="000000" w:themeColor="text1"/>
          <w:sz w:val="28"/>
          <w:szCs w:val="28"/>
        </w:rPr>
        <w:t>Mosquitto</w:t>
      </w:r>
      <w:proofErr w:type="spellEnd"/>
      <w:r w:rsidRPr="009C4CDD">
        <w:rPr>
          <w:color w:val="000000" w:themeColor="text1"/>
          <w:sz w:val="28"/>
          <w:szCs w:val="28"/>
        </w:rPr>
        <w:t xml:space="preserve"> functions are used.</w:t>
      </w:r>
    </w:p>
    <w:p w:rsidR="009C4CDD" w:rsidRDefault="009C4CDD" w:rsidP="009C4CDD">
      <w:pPr>
        <w:pStyle w:val="ListParagraph"/>
        <w:rPr>
          <w:color w:val="000000" w:themeColor="text1"/>
          <w:sz w:val="28"/>
          <w:szCs w:val="28"/>
        </w:rPr>
      </w:pPr>
      <w:r w:rsidRPr="009C4CDD">
        <w:rPr>
          <w:color w:val="000000" w:themeColor="text1"/>
          <w:sz w:val="28"/>
          <w:szCs w:val="28"/>
        </w:rPr>
        <w:lastRenderedPageBreak/>
        <w:t xml:space="preserve">If the library is not properly initialized before use, it may result in undefined behavior or crashes. Therefore, it is important to ensure that the </w:t>
      </w:r>
      <w:proofErr w:type="spellStart"/>
      <w:r w:rsidRPr="009C4CDD">
        <w:rPr>
          <w:color w:val="000000" w:themeColor="text1"/>
          <w:sz w:val="28"/>
          <w:szCs w:val="28"/>
        </w:rPr>
        <w:t>mosquitto_lib_</w:t>
      </w:r>
      <w:proofErr w:type="gramStart"/>
      <w:r w:rsidRPr="009C4CDD">
        <w:rPr>
          <w:color w:val="000000" w:themeColor="text1"/>
          <w:sz w:val="28"/>
          <w:szCs w:val="28"/>
        </w:rPr>
        <w:t>init</w:t>
      </w:r>
      <w:proofErr w:type="spellEnd"/>
      <w:r w:rsidRPr="009C4CDD">
        <w:rPr>
          <w:color w:val="000000" w:themeColor="text1"/>
          <w:sz w:val="28"/>
          <w:szCs w:val="28"/>
        </w:rPr>
        <w:t>(</w:t>
      </w:r>
      <w:proofErr w:type="gramEnd"/>
      <w:r w:rsidRPr="009C4CDD">
        <w:rPr>
          <w:color w:val="000000" w:themeColor="text1"/>
          <w:sz w:val="28"/>
          <w:szCs w:val="28"/>
        </w:rPr>
        <w:t xml:space="preserve">) function is called before any other </w:t>
      </w:r>
      <w:proofErr w:type="spellStart"/>
      <w:r w:rsidRPr="009C4CDD">
        <w:rPr>
          <w:color w:val="000000" w:themeColor="text1"/>
          <w:sz w:val="28"/>
          <w:szCs w:val="28"/>
        </w:rPr>
        <w:t>Mosquitto</w:t>
      </w:r>
      <w:proofErr w:type="spellEnd"/>
      <w:r w:rsidRPr="009C4CDD">
        <w:rPr>
          <w:color w:val="000000" w:themeColor="text1"/>
          <w:sz w:val="28"/>
          <w:szCs w:val="28"/>
        </w:rPr>
        <w:t xml:space="preserve"> functions are used in an application.</w:t>
      </w:r>
    </w:p>
    <w:p w:rsidR="006560DF" w:rsidRDefault="006560DF" w:rsidP="009C4CDD">
      <w:pPr>
        <w:pStyle w:val="ListParagraph"/>
        <w:rPr>
          <w:color w:val="000000" w:themeColor="text1"/>
          <w:sz w:val="28"/>
          <w:szCs w:val="28"/>
        </w:rPr>
      </w:pPr>
    </w:p>
    <w:p w:rsidR="009C4CDD" w:rsidRDefault="009C4CDD" w:rsidP="009C4CDD">
      <w:pPr>
        <w:rPr>
          <w:color w:val="000000" w:themeColor="text1"/>
          <w:sz w:val="28"/>
          <w:szCs w:val="28"/>
        </w:rPr>
      </w:pPr>
      <w:r w:rsidRPr="009C4CDD">
        <w:rPr>
          <w:color w:val="000000" w:themeColor="text1"/>
          <w:sz w:val="28"/>
          <w:szCs w:val="28"/>
          <w:highlight w:val="lightGray"/>
        </w:rPr>
        <w:t>3)</w:t>
      </w:r>
      <w:r w:rsidRPr="009C4CDD">
        <w:rPr>
          <w:highlight w:val="lightGray"/>
        </w:rPr>
        <w:t xml:space="preserve"> </w:t>
      </w:r>
      <w:proofErr w:type="spellStart"/>
      <w:proofErr w:type="gramStart"/>
      <w:r w:rsidRPr="009C4CDD">
        <w:rPr>
          <w:color w:val="000000" w:themeColor="text1"/>
          <w:sz w:val="28"/>
          <w:szCs w:val="28"/>
          <w:highlight w:val="lightGray"/>
        </w:rPr>
        <w:t>mosquitto</w:t>
      </w:r>
      <w:proofErr w:type="spellEnd"/>
      <w:proofErr w:type="gramEnd"/>
      <w:r w:rsidRPr="009C4CDD">
        <w:rPr>
          <w:color w:val="000000" w:themeColor="text1"/>
          <w:sz w:val="28"/>
          <w:szCs w:val="28"/>
          <w:highlight w:val="lightGray"/>
        </w:rPr>
        <w:t xml:space="preserve"> *</w:t>
      </w:r>
      <w:proofErr w:type="spellStart"/>
      <w:r w:rsidRPr="009C4CDD">
        <w:rPr>
          <w:color w:val="000000" w:themeColor="text1"/>
          <w:sz w:val="28"/>
          <w:szCs w:val="28"/>
          <w:highlight w:val="lightGray"/>
        </w:rPr>
        <w:t>mqtt</w:t>
      </w:r>
      <w:proofErr w:type="spellEnd"/>
      <w:r w:rsidRPr="009C4CDD">
        <w:rPr>
          <w:color w:val="000000" w:themeColor="text1"/>
          <w:sz w:val="28"/>
          <w:szCs w:val="28"/>
          <w:highlight w:val="lightGray"/>
        </w:rPr>
        <w:t xml:space="preserve"> = </w:t>
      </w:r>
      <w:proofErr w:type="spellStart"/>
      <w:r w:rsidRPr="009C4CDD">
        <w:rPr>
          <w:color w:val="000000" w:themeColor="text1"/>
          <w:sz w:val="28"/>
          <w:szCs w:val="28"/>
          <w:highlight w:val="lightGray"/>
        </w:rPr>
        <w:t>mosquitto_new</w:t>
      </w:r>
      <w:proofErr w:type="spellEnd"/>
      <w:r w:rsidRPr="009C4CDD">
        <w:rPr>
          <w:color w:val="000000" w:themeColor="text1"/>
          <w:sz w:val="28"/>
          <w:szCs w:val="28"/>
          <w:highlight w:val="lightGray"/>
        </w:rPr>
        <w:t>("subscriber", true, NULL);</w:t>
      </w:r>
    </w:p>
    <w:p w:rsidR="006560DF" w:rsidRDefault="006560DF" w:rsidP="006560DF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proofErr w:type="gramStart"/>
      <w:r w:rsidRPr="006560DF">
        <w:rPr>
          <w:color w:val="000000" w:themeColor="text1"/>
          <w:sz w:val="28"/>
          <w:szCs w:val="28"/>
        </w:rPr>
        <w:t>id</w:t>
      </w:r>
      <w:proofErr w:type="gramEnd"/>
      <w:r w:rsidRPr="006560DF">
        <w:rPr>
          <w:color w:val="000000" w:themeColor="text1"/>
          <w:sz w:val="28"/>
          <w:szCs w:val="28"/>
        </w:rPr>
        <w:t>: a string identifier for the client. In this case, it is set to "subscriber".</w:t>
      </w:r>
    </w:p>
    <w:p w:rsidR="006560DF" w:rsidRDefault="006560DF" w:rsidP="006560DF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proofErr w:type="spellStart"/>
      <w:r w:rsidRPr="006560DF">
        <w:rPr>
          <w:color w:val="000000" w:themeColor="text1"/>
          <w:sz w:val="28"/>
          <w:szCs w:val="28"/>
        </w:rPr>
        <w:t>clean_session</w:t>
      </w:r>
      <w:proofErr w:type="spellEnd"/>
      <w:r w:rsidRPr="006560DF">
        <w:rPr>
          <w:color w:val="000000" w:themeColor="text1"/>
          <w:sz w:val="28"/>
          <w:szCs w:val="28"/>
        </w:rPr>
        <w:t xml:space="preserve">: a </w:t>
      </w:r>
      <w:proofErr w:type="spellStart"/>
      <w:proofErr w:type="gramStart"/>
      <w:r w:rsidRPr="006560DF">
        <w:rPr>
          <w:color w:val="000000" w:themeColor="text1"/>
          <w:sz w:val="28"/>
          <w:szCs w:val="28"/>
        </w:rPr>
        <w:t>boolean</w:t>
      </w:r>
      <w:proofErr w:type="spellEnd"/>
      <w:proofErr w:type="gramEnd"/>
      <w:r w:rsidRPr="006560DF">
        <w:rPr>
          <w:color w:val="000000" w:themeColor="text1"/>
          <w:sz w:val="28"/>
          <w:szCs w:val="28"/>
        </w:rPr>
        <w:t xml:space="preserve"> flag that specifies whether the client wants to start with a clean session or resume a previous session.</w:t>
      </w:r>
    </w:p>
    <w:p w:rsidR="006560DF" w:rsidRDefault="006560DF" w:rsidP="006560DF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proofErr w:type="spellStart"/>
      <w:proofErr w:type="gramStart"/>
      <w:r w:rsidRPr="006560DF">
        <w:rPr>
          <w:color w:val="000000" w:themeColor="text1"/>
          <w:sz w:val="28"/>
          <w:szCs w:val="28"/>
        </w:rPr>
        <w:t>userdata</w:t>
      </w:r>
      <w:proofErr w:type="spellEnd"/>
      <w:proofErr w:type="gramEnd"/>
      <w:r w:rsidRPr="006560DF">
        <w:rPr>
          <w:color w:val="000000" w:themeColor="text1"/>
          <w:sz w:val="28"/>
          <w:szCs w:val="28"/>
        </w:rPr>
        <w:t>: a pointer to arbitrary user data that can be associated with the client instance. In this case, it is set to NULL as no user data is being associated.</w:t>
      </w:r>
    </w:p>
    <w:p w:rsidR="006560DF" w:rsidRDefault="006560DF" w:rsidP="006560DF">
      <w:pPr>
        <w:rPr>
          <w:color w:val="000000" w:themeColor="text1"/>
          <w:sz w:val="28"/>
          <w:szCs w:val="28"/>
        </w:rPr>
      </w:pPr>
      <w:proofErr w:type="gramStart"/>
      <w:r w:rsidRPr="006560DF">
        <w:rPr>
          <w:color w:val="000000" w:themeColor="text1"/>
          <w:sz w:val="28"/>
          <w:szCs w:val="28"/>
          <w:highlight w:val="lightGray"/>
        </w:rPr>
        <w:t>4)</w:t>
      </w:r>
      <w:proofErr w:type="spellStart"/>
      <w:r w:rsidRPr="006560DF">
        <w:rPr>
          <w:color w:val="000000" w:themeColor="text1"/>
          <w:sz w:val="28"/>
          <w:szCs w:val="28"/>
          <w:highlight w:val="lightGray"/>
        </w:rPr>
        <w:t>mosquitto</w:t>
      </w:r>
      <w:proofErr w:type="gramEnd"/>
      <w:r w:rsidRPr="006560DF">
        <w:rPr>
          <w:color w:val="000000" w:themeColor="text1"/>
          <w:sz w:val="28"/>
          <w:szCs w:val="28"/>
          <w:highlight w:val="lightGray"/>
        </w:rPr>
        <w:t>_connect</w:t>
      </w:r>
      <w:proofErr w:type="spellEnd"/>
      <w:r w:rsidRPr="006560DF">
        <w:rPr>
          <w:color w:val="000000" w:themeColor="text1"/>
          <w:sz w:val="28"/>
          <w:szCs w:val="28"/>
          <w:highlight w:val="lightGray"/>
        </w:rPr>
        <w:t>(</w:t>
      </w:r>
      <w:proofErr w:type="spellStart"/>
      <w:r w:rsidRPr="006560DF">
        <w:rPr>
          <w:color w:val="000000" w:themeColor="text1"/>
          <w:sz w:val="28"/>
          <w:szCs w:val="28"/>
          <w:highlight w:val="lightGray"/>
        </w:rPr>
        <w:t>mqtt</w:t>
      </w:r>
      <w:proofErr w:type="spellEnd"/>
      <w:r w:rsidRPr="006560DF">
        <w:rPr>
          <w:color w:val="000000" w:themeColor="text1"/>
          <w:sz w:val="28"/>
          <w:szCs w:val="28"/>
          <w:highlight w:val="lightGray"/>
        </w:rPr>
        <w:t>, MQTT_HOSTNAME, MQTT_PORT, 0)</w:t>
      </w:r>
    </w:p>
    <w:p w:rsidR="006560DF" w:rsidRDefault="006560DF" w:rsidP="006560DF">
      <w:pPr>
        <w:rPr>
          <w:color w:val="000000" w:themeColor="text1"/>
          <w:sz w:val="28"/>
          <w:szCs w:val="28"/>
        </w:rPr>
      </w:pPr>
      <w:r w:rsidRPr="006560DF">
        <w:rPr>
          <w:color w:val="000000" w:themeColor="text1"/>
          <w:sz w:val="28"/>
          <w:szCs w:val="28"/>
        </w:rPr>
        <w:t xml:space="preserve">This code snippet attempts to connect the MQTT client represented by the </w:t>
      </w:r>
      <w:proofErr w:type="spellStart"/>
      <w:r w:rsidRPr="006560DF">
        <w:rPr>
          <w:color w:val="000000" w:themeColor="text1"/>
          <w:sz w:val="28"/>
          <w:szCs w:val="28"/>
        </w:rPr>
        <w:t>mqtt</w:t>
      </w:r>
      <w:proofErr w:type="spellEnd"/>
      <w:r w:rsidRPr="006560DF">
        <w:rPr>
          <w:color w:val="000000" w:themeColor="text1"/>
          <w:sz w:val="28"/>
          <w:szCs w:val="28"/>
        </w:rPr>
        <w:t xml:space="preserve"> pointer to an MQTT broker using the </w:t>
      </w:r>
      <w:proofErr w:type="spellStart"/>
      <w:r w:rsidRPr="006560DF">
        <w:rPr>
          <w:color w:val="000000" w:themeColor="text1"/>
          <w:sz w:val="28"/>
          <w:szCs w:val="28"/>
        </w:rPr>
        <w:t>mosquitto_</w:t>
      </w:r>
      <w:proofErr w:type="gramStart"/>
      <w:r w:rsidRPr="006560DF">
        <w:rPr>
          <w:color w:val="000000" w:themeColor="text1"/>
          <w:sz w:val="28"/>
          <w:szCs w:val="28"/>
        </w:rPr>
        <w:t>connect</w:t>
      </w:r>
      <w:proofErr w:type="spellEnd"/>
      <w:r w:rsidRPr="006560DF">
        <w:rPr>
          <w:color w:val="000000" w:themeColor="text1"/>
          <w:sz w:val="28"/>
          <w:szCs w:val="28"/>
        </w:rPr>
        <w:t>(</w:t>
      </w:r>
      <w:proofErr w:type="gramEnd"/>
      <w:r w:rsidRPr="006560DF">
        <w:rPr>
          <w:color w:val="000000" w:themeColor="text1"/>
          <w:sz w:val="28"/>
          <w:szCs w:val="28"/>
        </w:rPr>
        <w:t>) function.</w:t>
      </w:r>
    </w:p>
    <w:p w:rsidR="006560DF" w:rsidRPr="006560DF" w:rsidRDefault="006560DF" w:rsidP="006560DF">
      <w:pPr>
        <w:rPr>
          <w:color w:val="000000" w:themeColor="text1"/>
          <w:sz w:val="28"/>
          <w:szCs w:val="28"/>
        </w:rPr>
      </w:pPr>
      <w:r w:rsidRPr="006560DF">
        <w:rPr>
          <w:color w:val="000000" w:themeColor="text1"/>
          <w:sz w:val="28"/>
          <w:szCs w:val="28"/>
        </w:rPr>
        <w:t xml:space="preserve">The </w:t>
      </w:r>
      <w:proofErr w:type="spellStart"/>
      <w:r w:rsidRPr="006560DF">
        <w:rPr>
          <w:color w:val="000000" w:themeColor="text1"/>
          <w:sz w:val="28"/>
          <w:szCs w:val="28"/>
        </w:rPr>
        <w:t>mosquitto_</w:t>
      </w:r>
      <w:proofErr w:type="gramStart"/>
      <w:r w:rsidRPr="006560DF">
        <w:rPr>
          <w:color w:val="000000" w:themeColor="text1"/>
          <w:sz w:val="28"/>
          <w:szCs w:val="28"/>
        </w:rPr>
        <w:t>connect</w:t>
      </w:r>
      <w:proofErr w:type="spellEnd"/>
      <w:r w:rsidRPr="006560DF">
        <w:rPr>
          <w:color w:val="000000" w:themeColor="text1"/>
          <w:sz w:val="28"/>
          <w:szCs w:val="28"/>
        </w:rPr>
        <w:t>(</w:t>
      </w:r>
      <w:proofErr w:type="gramEnd"/>
      <w:r w:rsidRPr="006560DF">
        <w:rPr>
          <w:color w:val="000000" w:themeColor="text1"/>
          <w:sz w:val="28"/>
          <w:szCs w:val="28"/>
        </w:rPr>
        <w:t>) function takes four arguments:</w:t>
      </w:r>
    </w:p>
    <w:p w:rsidR="006560DF" w:rsidRPr="006560DF" w:rsidRDefault="006560DF" w:rsidP="006560DF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proofErr w:type="spellStart"/>
      <w:proofErr w:type="gramStart"/>
      <w:r w:rsidRPr="006560DF">
        <w:rPr>
          <w:color w:val="000000" w:themeColor="text1"/>
          <w:sz w:val="28"/>
          <w:szCs w:val="28"/>
        </w:rPr>
        <w:t>mqtt</w:t>
      </w:r>
      <w:proofErr w:type="spellEnd"/>
      <w:proofErr w:type="gramEnd"/>
      <w:r w:rsidRPr="006560DF">
        <w:rPr>
          <w:color w:val="000000" w:themeColor="text1"/>
          <w:sz w:val="28"/>
          <w:szCs w:val="28"/>
        </w:rPr>
        <w:t xml:space="preserve">: a pointer to a </w:t>
      </w:r>
      <w:proofErr w:type="spellStart"/>
      <w:r w:rsidRPr="006560DF">
        <w:rPr>
          <w:color w:val="000000" w:themeColor="text1"/>
          <w:sz w:val="28"/>
          <w:szCs w:val="28"/>
        </w:rPr>
        <w:t>mosquitto</w:t>
      </w:r>
      <w:proofErr w:type="spellEnd"/>
      <w:r w:rsidRPr="006560DF">
        <w:rPr>
          <w:color w:val="000000" w:themeColor="text1"/>
          <w:sz w:val="28"/>
          <w:szCs w:val="28"/>
        </w:rPr>
        <w:t xml:space="preserve"> </w:t>
      </w:r>
      <w:proofErr w:type="spellStart"/>
      <w:r w:rsidRPr="006560DF">
        <w:rPr>
          <w:color w:val="000000" w:themeColor="text1"/>
          <w:sz w:val="28"/>
          <w:szCs w:val="28"/>
        </w:rPr>
        <w:t>struct</w:t>
      </w:r>
      <w:proofErr w:type="spellEnd"/>
      <w:r w:rsidRPr="006560DF">
        <w:rPr>
          <w:color w:val="000000" w:themeColor="text1"/>
          <w:sz w:val="28"/>
          <w:szCs w:val="28"/>
        </w:rPr>
        <w:t xml:space="preserve"> that represents the MQTT client instance.</w:t>
      </w:r>
    </w:p>
    <w:p w:rsidR="006560DF" w:rsidRPr="006560DF" w:rsidRDefault="006560DF" w:rsidP="006560DF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proofErr w:type="gramStart"/>
      <w:r w:rsidRPr="006560DF">
        <w:rPr>
          <w:color w:val="000000" w:themeColor="text1"/>
          <w:sz w:val="28"/>
          <w:szCs w:val="28"/>
        </w:rPr>
        <w:t>host</w:t>
      </w:r>
      <w:proofErr w:type="gramEnd"/>
      <w:r w:rsidRPr="006560DF">
        <w:rPr>
          <w:color w:val="000000" w:themeColor="text1"/>
          <w:sz w:val="28"/>
          <w:szCs w:val="28"/>
        </w:rPr>
        <w:t>: a string representing the hostname or IP address of the MQTT broker.</w:t>
      </w:r>
    </w:p>
    <w:p w:rsidR="006560DF" w:rsidRPr="006560DF" w:rsidRDefault="006560DF" w:rsidP="006560DF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proofErr w:type="gramStart"/>
      <w:r w:rsidRPr="006560DF">
        <w:rPr>
          <w:color w:val="000000" w:themeColor="text1"/>
          <w:sz w:val="28"/>
          <w:szCs w:val="28"/>
        </w:rPr>
        <w:t>port</w:t>
      </w:r>
      <w:proofErr w:type="gramEnd"/>
      <w:r w:rsidRPr="006560DF">
        <w:rPr>
          <w:color w:val="000000" w:themeColor="text1"/>
          <w:sz w:val="28"/>
          <w:szCs w:val="28"/>
        </w:rPr>
        <w:t>: an integer representing the port number on which the MQTT broker is listening.</w:t>
      </w:r>
    </w:p>
    <w:p w:rsidR="006560DF" w:rsidRDefault="006560DF" w:rsidP="006560DF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proofErr w:type="spellStart"/>
      <w:proofErr w:type="gramStart"/>
      <w:r w:rsidRPr="006560DF">
        <w:rPr>
          <w:color w:val="000000" w:themeColor="text1"/>
          <w:sz w:val="28"/>
          <w:szCs w:val="28"/>
        </w:rPr>
        <w:t>keepalive</w:t>
      </w:r>
      <w:proofErr w:type="spellEnd"/>
      <w:proofErr w:type="gramEnd"/>
      <w:r w:rsidRPr="006560DF">
        <w:rPr>
          <w:color w:val="000000" w:themeColor="text1"/>
          <w:sz w:val="28"/>
          <w:szCs w:val="28"/>
        </w:rPr>
        <w:t xml:space="preserve">: an integer specifying the keep-alive interval in seconds. </w:t>
      </w:r>
    </w:p>
    <w:p w:rsidR="00033272" w:rsidRDefault="006560DF" w:rsidP="00033272">
      <w:pPr>
        <w:rPr>
          <w:color w:val="000000" w:themeColor="text1"/>
          <w:sz w:val="28"/>
          <w:szCs w:val="28"/>
        </w:rPr>
      </w:pPr>
      <w:r w:rsidRPr="006560DF">
        <w:rPr>
          <w:color w:val="000000" w:themeColor="text1"/>
          <w:sz w:val="28"/>
          <w:szCs w:val="28"/>
        </w:rPr>
        <w:t xml:space="preserve">If the connection is successful, </w:t>
      </w:r>
      <w:proofErr w:type="spellStart"/>
      <w:r w:rsidRPr="006560DF">
        <w:rPr>
          <w:color w:val="000000" w:themeColor="text1"/>
          <w:sz w:val="28"/>
          <w:szCs w:val="28"/>
        </w:rPr>
        <w:t>mosquitto_</w:t>
      </w:r>
      <w:proofErr w:type="gramStart"/>
      <w:r w:rsidRPr="006560DF">
        <w:rPr>
          <w:color w:val="000000" w:themeColor="text1"/>
          <w:sz w:val="28"/>
          <w:szCs w:val="28"/>
        </w:rPr>
        <w:t>connect</w:t>
      </w:r>
      <w:proofErr w:type="spellEnd"/>
      <w:r w:rsidRPr="006560DF">
        <w:rPr>
          <w:color w:val="000000" w:themeColor="text1"/>
          <w:sz w:val="28"/>
          <w:szCs w:val="28"/>
        </w:rPr>
        <w:t>(</w:t>
      </w:r>
      <w:proofErr w:type="gramEnd"/>
      <w:r w:rsidRPr="006560DF">
        <w:rPr>
          <w:color w:val="000000" w:themeColor="text1"/>
          <w:sz w:val="28"/>
          <w:szCs w:val="28"/>
        </w:rPr>
        <w:t>) returns MOSQ_ERR_SUCCESS.</w:t>
      </w:r>
    </w:p>
    <w:p w:rsidR="009C4CDD" w:rsidRDefault="006560DF" w:rsidP="00033272">
      <w:pPr>
        <w:rPr>
          <w:color w:val="000000" w:themeColor="text1"/>
          <w:sz w:val="28"/>
          <w:szCs w:val="28"/>
        </w:rPr>
      </w:pPr>
      <w:r w:rsidRPr="006560DF">
        <w:rPr>
          <w:color w:val="000000" w:themeColor="text1"/>
          <w:sz w:val="28"/>
          <w:szCs w:val="28"/>
        </w:rPr>
        <w:t xml:space="preserve"> If the connection attempt fails, it returns an error code.</w:t>
      </w:r>
    </w:p>
    <w:p w:rsidR="00033272" w:rsidRDefault="00033272" w:rsidP="00033272">
      <w:pPr>
        <w:rPr>
          <w:color w:val="000000" w:themeColor="text1"/>
          <w:sz w:val="28"/>
          <w:szCs w:val="28"/>
        </w:rPr>
      </w:pPr>
      <w:proofErr w:type="gramStart"/>
      <w:r w:rsidRPr="00033272">
        <w:rPr>
          <w:color w:val="000000" w:themeColor="text1"/>
          <w:sz w:val="28"/>
          <w:szCs w:val="28"/>
          <w:highlight w:val="lightGray"/>
        </w:rPr>
        <w:t>5)void</w:t>
      </w:r>
      <w:proofErr w:type="gramEnd"/>
      <w:r w:rsidRPr="00033272">
        <w:rPr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33272">
        <w:rPr>
          <w:color w:val="000000" w:themeColor="text1"/>
          <w:sz w:val="28"/>
          <w:szCs w:val="28"/>
          <w:highlight w:val="lightGray"/>
        </w:rPr>
        <w:t>on_publish</w:t>
      </w:r>
      <w:proofErr w:type="spellEnd"/>
      <w:r w:rsidRPr="00033272">
        <w:rPr>
          <w:color w:val="000000" w:themeColor="text1"/>
          <w:sz w:val="28"/>
          <w:szCs w:val="28"/>
          <w:highlight w:val="lightGray"/>
        </w:rPr>
        <w:t>(</w:t>
      </w:r>
      <w:proofErr w:type="spellStart"/>
      <w:r w:rsidRPr="00033272">
        <w:rPr>
          <w:color w:val="000000" w:themeColor="text1"/>
          <w:sz w:val="28"/>
          <w:szCs w:val="28"/>
          <w:highlight w:val="lightGray"/>
        </w:rPr>
        <w:t>struct</w:t>
      </w:r>
      <w:proofErr w:type="spellEnd"/>
      <w:r w:rsidRPr="00033272">
        <w:rPr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33272">
        <w:rPr>
          <w:color w:val="000000" w:themeColor="text1"/>
          <w:sz w:val="28"/>
          <w:szCs w:val="28"/>
          <w:highlight w:val="lightGray"/>
        </w:rPr>
        <w:t>mosquitto</w:t>
      </w:r>
      <w:proofErr w:type="spellEnd"/>
      <w:r w:rsidRPr="00033272">
        <w:rPr>
          <w:color w:val="000000" w:themeColor="text1"/>
          <w:sz w:val="28"/>
          <w:szCs w:val="28"/>
          <w:highlight w:val="lightGray"/>
        </w:rPr>
        <w:t xml:space="preserve"> *</w:t>
      </w:r>
      <w:proofErr w:type="spellStart"/>
      <w:r w:rsidRPr="00033272">
        <w:rPr>
          <w:color w:val="000000" w:themeColor="text1"/>
          <w:sz w:val="28"/>
          <w:szCs w:val="28"/>
          <w:highlight w:val="lightGray"/>
        </w:rPr>
        <w:t>mqtt</w:t>
      </w:r>
      <w:proofErr w:type="spellEnd"/>
      <w:r w:rsidRPr="00033272">
        <w:rPr>
          <w:color w:val="000000" w:themeColor="text1"/>
          <w:sz w:val="28"/>
          <w:szCs w:val="28"/>
          <w:highlight w:val="lightGray"/>
        </w:rPr>
        <w:t>, void *</w:t>
      </w:r>
      <w:proofErr w:type="spellStart"/>
      <w:r w:rsidRPr="00033272">
        <w:rPr>
          <w:color w:val="000000" w:themeColor="text1"/>
          <w:sz w:val="28"/>
          <w:szCs w:val="28"/>
          <w:highlight w:val="lightGray"/>
        </w:rPr>
        <w:t>userdata</w:t>
      </w:r>
      <w:proofErr w:type="spellEnd"/>
      <w:r w:rsidRPr="00033272">
        <w:rPr>
          <w:color w:val="000000" w:themeColor="text1"/>
          <w:sz w:val="28"/>
          <w:szCs w:val="28"/>
          <w:highlight w:val="lightGray"/>
        </w:rPr>
        <w:t xml:space="preserve">, </w:t>
      </w:r>
      <w:proofErr w:type="spellStart"/>
      <w:r w:rsidRPr="00033272">
        <w:rPr>
          <w:color w:val="000000" w:themeColor="text1"/>
          <w:sz w:val="28"/>
          <w:szCs w:val="28"/>
          <w:highlight w:val="lightGray"/>
        </w:rPr>
        <w:t>int</w:t>
      </w:r>
      <w:proofErr w:type="spellEnd"/>
      <w:r w:rsidRPr="00033272">
        <w:rPr>
          <w:color w:val="000000" w:themeColor="text1"/>
          <w:sz w:val="28"/>
          <w:szCs w:val="28"/>
          <w:highlight w:val="lightGray"/>
        </w:rPr>
        <w:t xml:space="preserve"> mid)</w:t>
      </w:r>
    </w:p>
    <w:p w:rsidR="00033272" w:rsidRPr="00033272" w:rsidRDefault="00033272" w:rsidP="00033272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proofErr w:type="spellStart"/>
      <w:proofErr w:type="gramStart"/>
      <w:r w:rsidRPr="00033272">
        <w:rPr>
          <w:color w:val="000000" w:themeColor="text1"/>
          <w:sz w:val="28"/>
          <w:szCs w:val="28"/>
        </w:rPr>
        <w:t>mqtt</w:t>
      </w:r>
      <w:proofErr w:type="spellEnd"/>
      <w:proofErr w:type="gramEnd"/>
      <w:r w:rsidRPr="00033272">
        <w:rPr>
          <w:color w:val="000000" w:themeColor="text1"/>
          <w:sz w:val="28"/>
          <w:szCs w:val="28"/>
        </w:rPr>
        <w:t xml:space="preserve">:     a pointer to the </w:t>
      </w:r>
      <w:proofErr w:type="spellStart"/>
      <w:r w:rsidRPr="00033272">
        <w:rPr>
          <w:color w:val="000000" w:themeColor="text1"/>
          <w:sz w:val="28"/>
          <w:szCs w:val="28"/>
        </w:rPr>
        <w:t>Mosquitto</w:t>
      </w:r>
      <w:proofErr w:type="spellEnd"/>
      <w:r w:rsidRPr="00033272">
        <w:rPr>
          <w:color w:val="000000" w:themeColor="text1"/>
          <w:sz w:val="28"/>
          <w:szCs w:val="28"/>
        </w:rPr>
        <w:t xml:space="preserve"> client </w:t>
      </w:r>
      <w:proofErr w:type="spellStart"/>
      <w:r w:rsidRPr="00033272">
        <w:rPr>
          <w:color w:val="000000" w:themeColor="text1"/>
          <w:sz w:val="28"/>
          <w:szCs w:val="28"/>
        </w:rPr>
        <w:t>instance.</w:t>
      </w:r>
      <w:proofErr w:type="spellEnd"/>
    </w:p>
    <w:p w:rsidR="00033272" w:rsidRPr="00033272" w:rsidRDefault="00033272" w:rsidP="00033272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proofErr w:type="spellStart"/>
      <w:proofErr w:type="gramStart"/>
      <w:r w:rsidRPr="00033272">
        <w:rPr>
          <w:color w:val="000000" w:themeColor="text1"/>
          <w:sz w:val="28"/>
          <w:szCs w:val="28"/>
        </w:rPr>
        <w:lastRenderedPageBreak/>
        <w:t>userdata</w:t>
      </w:r>
      <w:proofErr w:type="spellEnd"/>
      <w:proofErr w:type="gramEnd"/>
      <w:r w:rsidRPr="00033272">
        <w:rPr>
          <w:color w:val="000000" w:themeColor="text1"/>
          <w:sz w:val="28"/>
          <w:szCs w:val="28"/>
        </w:rPr>
        <w:t xml:space="preserve">: a pointer to user-defined data that was set using </w:t>
      </w:r>
      <w:proofErr w:type="spellStart"/>
      <w:r w:rsidRPr="00033272">
        <w:rPr>
          <w:color w:val="000000" w:themeColor="text1"/>
          <w:sz w:val="28"/>
          <w:szCs w:val="28"/>
        </w:rPr>
        <w:t>mosquitto_userdata_set</w:t>
      </w:r>
      <w:proofErr w:type="spellEnd"/>
      <w:r w:rsidRPr="00033272">
        <w:rPr>
          <w:color w:val="000000" w:themeColor="text1"/>
          <w:sz w:val="28"/>
          <w:szCs w:val="28"/>
        </w:rPr>
        <w:t>().</w:t>
      </w:r>
      <w:r>
        <w:rPr>
          <w:color w:val="000000" w:themeColor="text1"/>
          <w:sz w:val="28"/>
          <w:szCs w:val="28"/>
        </w:rPr>
        <w:t xml:space="preserve"> </w:t>
      </w:r>
    </w:p>
    <w:p w:rsidR="00033272" w:rsidRDefault="00033272" w:rsidP="00033272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mid</w:t>
      </w:r>
      <w:proofErr w:type="gramEnd"/>
      <w:r>
        <w:rPr>
          <w:color w:val="000000" w:themeColor="text1"/>
          <w:sz w:val="28"/>
          <w:szCs w:val="28"/>
        </w:rPr>
        <w:t xml:space="preserve">: </w:t>
      </w:r>
      <w:r w:rsidRPr="00033272">
        <w:rPr>
          <w:color w:val="000000" w:themeColor="text1"/>
          <w:sz w:val="28"/>
          <w:szCs w:val="28"/>
        </w:rPr>
        <w:t>the message ID of the published message.</w:t>
      </w:r>
    </w:p>
    <w:p w:rsidR="00033272" w:rsidRPr="00033272" w:rsidRDefault="00033272" w:rsidP="00033272">
      <w:pPr>
        <w:rPr>
          <w:color w:val="000000" w:themeColor="text1"/>
          <w:sz w:val="28"/>
          <w:szCs w:val="28"/>
        </w:rPr>
      </w:pPr>
      <w:proofErr w:type="gramStart"/>
      <w:r w:rsidRPr="00033272">
        <w:rPr>
          <w:color w:val="000000" w:themeColor="text1"/>
          <w:sz w:val="28"/>
          <w:szCs w:val="28"/>
          <w:highlight w:val="lightGray"/>
        </w:rPr>
        <w:t>6)</w:t>
      </w:r>
      <w:proofErr w:type="spellStart"/>
      <w:r w:rsidRPr="00033272">
        <w:rPr>
          <w:color w:val="000000" w:themeColor="text1"/>
          <w:sz w:val="28"/>
          <w:szCs w:val="28"/>
          <w:highlight w:val="lightGray"/>
        </w:rPr>
        <w:t>mosquitto</w:t>
      </w:r>
      <w:proofErr w:type="gramEnd"/>
      <w:r w:rsidRPr="00033272">
        <w:rPr>
          <w:color w:val="000000" w:themeColor="text1"/>
          <w:sz w:val="28"/>
          <w:szCs w:val="28"/>
          <w:highlight w:val="lightGray"/>
        </w:rPr>
        <w:t>_destroy</w:t>
      </w:r>
      <w:proofErr w:type="spellEnd"/>
      <w:r w:rsidRPr="00033272">
        <w:rPr>
          <w:color w:val="000000" w:themeColor="text1"/>
          <w:sz w:val="28"/>
          <w:szCs w:val="28"/>
          <w:highlight w:val="lightGray"/>
        </w:rPr>
        <w:t>(</w:t>
      </w:r>
      <w:proofErr w:type="spellStart"/>
      <w:r w:rsidRPr="00033272">
        <w:rPr>
          <w:color w:val="000000" w:themeColor="text1"/>
          <w:sz w:val="28"/>
          <w:szCs w:val="28"/>
          <w:highlight w:val="lightGray"/>
        </w:rPr>
        <w:t>mqtt</w:t>
      </w:r>
      <w:proofErr w:type="spellEnd"/>
      <w:r w:rsidRPr="00033272">
        <w:rPr>
          <w:color w:val="000000" w:themeColor="text1"/>
          <w:sz w:val="28"/>
          <w:szCs w:val="28"/>
          <w:highlight w:val="lightGray"/>
        </w:rPr>
        <w:t>);</w:t>
      </w:r>
    </w:p>
    <w:p w:rsidR="00033272" w:rsidRPr="00033272" w:rsidRDefault="00033272" w:rsidP="00033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033272">
        <w:rPr>
          <w:color w:val="000000" w:themeColor="text1"/>
          <w:sz w:val="28"/>
          <w:szCs w:val="28"/>
        </w:rPr>
        <w:t>mosquitto_</w:t>
      </w:r>
      <w:proofErr w:type="gramStart"/>
      <w:r w:rsidRPr="00033272">
        <w:rPr>
          <w:color w:val="000000" w:themeColor="text1"/>
          <w:sz w:val="28"/>
          <w:szCs w:val="28"/>
        </w:rPr>
        <w:t>destroy</w:t>
      </w:r>
      <w:proofErr w:type="spellEnd"/>
      <w:r w:rsidRPr="00033272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033272">
        <w:rPr>
          <w:color w:val="000000" w:themeColor="text1"/>
          <w:sz w:val="28"/>
          <w:szCs w:val="28"/>
        </w:rPr>
        <w:t>mqtt</w:t>
      </w:r>
      <w:proofErr w:type="spellEnd"/>
      <w:r w:rsidRPr="00033272">
        <w:rPr>
          <w:color w:val="000000" w:themeColor="text1"/>
          <w:sz w:val="28"/>
          <w:szCs w:val="28"/>
        </w:rPr>
        <w:t xml:space="preserve">) is a function call to clean up and free resources associated with an instance of the </w:t>
      </w:r>
      <w:proofErr w:type="spellStart"/>
      <w:r w:rsidRPr="00033272">
        <w:rPr>
          <w:color w:val="000000" w:themeColor="text1"/>
          <w:sz w:val="28"/>
          <w:szCs w:val="28"/>
        </w:rPr>
        <w:t>Mosquitto</w:t>
      </w:r>
      <w:proofErr w:type="spellEnd"/>
      <w:r w:rsidRPr="00033272">
        <w:rPr>
          <w:color w:val="000000" w:themeColor="text1"/>
          <w:sz w:val="28"/>
          <w:szCs w:val="28"/>
        </w:rPr>
        <w:t xml:space="preserve"> library. </w:t>
      </w:r>
    </w:p>
    <w:p w:rsidR="00033272" w:rsidRDefault="00033272" w:rsidP="00033272">
      <w:pPr>
        <w:pBdr>
          <w:bottom w:val="double" w:sz="6" w:space="1" w:color="auto"/>
        </w:pBdr>
        <w:rPr>
          <w:color w:val="000000" w:themeColor="text1"/>
          <w:sz w:val="28"/>
          <w:szCs w:val="28"/>
        </w:rPr>
      </w:pPr>
      <w:r w:rsidRPr="00033272">
        <w:rPr>
          <w:color w:val="000000" w:themeColor="text1"/>
          <w:sz w:val="28"/>
          <w:szCs w:val="28"/>
        </w:rPr>
        <w:t xml:space="preserve">        It should be called at the end of the program or when the client no longer needs to use the </w:t>
      </w:r>
      <w:proofErr w:type="spellStart"/>
      <w:r w:rsidRPr="00033272">
        <w:rPr>
          <w:color w:val="000000" w:themeColor="text1"/>
          <w:sz w:val="28"/>
          <w:szCs w:val="28"/>
        </w:rPr>
        <w:t>Mosquitto</w:t>
      </w:r>
      <w:proofErr w:type="spellEnd"/>
      <w:r w:rsidRPr="00033272">
        <w:rPr>
          <w:color w:val="000000" w:themeColor="text1"/>
          <w:sz w:val="28"/>
          <w:szCs w:val="28"/>
        </w:rPr>
        <w:t xml:space="preserve"> library.</w:t>
      </w:r>
    </w:p>
    <w:p w:rsidR="002C77B6" w:rsidRDefault="002C77B6" w:rsidP="00033272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1)created</w:t>
      </w:r>
      <w:proofErr w:type="gramEnd"/>
      <w:r>
        <w:rPr>
          <w:color w:val="000000" w:themeColor="text1"/>
          <w:sz w:val="28"/>
          <w:szCs w:val="28"/>
        </w:rPr>
        <w:t xml:space="preserve"> separate file for Publisher and Subscriber</w:t>
      </w:r>
    </w:p>
    <w:p w:rsidR="002C77B6" w:rsidRDefault="002C77B6" w:rsidP="00033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that client publish message on broker and another client can subscriber that same topic and get message. But this is single way.</w:t>
      </w:r>
    </w:p>
    <w:p w:rsidR="002C77B6" w:rsidRDefault="002C77B6" w:rsidP="00033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see the following screenshots:</w:t>
      </w:r>
    </w:p>
    <w:p w:rsidR="002C77B6" w:rsidRDefault="002C77B6" w:rsidP="00033272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455475" cy="376447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448" cy="37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7B6" w:rsidRDefault="002C77B6" w:rsidP="00033272">
      <w:pPr>
        <w:rPr>
          <w:color w:val="000000" w:themeColor="text1"/>
          <w:sz w:val="28"/>
          <w:szCs w:val="28"/>
        </w:rPr>
      </w:pPr>
    </w:p>
    <w:p w:rsidR="002C77B6" w:rsidRPr="00033272" w:rsidRDefault="002C77B6" w:rsidP="00033272">
      <w:pPr>
        <w:rPr>
          <w:color w:val="000000" w:themeColor="text1"/>
          <w:sz w:val="28"/>
          <w:szCs w:val="28"/>
        </w:rPr>
      </w:pPr>
    </w:p>
    <w:p w:rsidR="009C4CDD" w:rsidRDefault="009C4CDD" w:rsidP="009C4CDD">
      <w:pPr>
        <w:pStyle w:val="ListParagraph"/>
        <w:rPr>
          <w:color w:val="000000" w:themeColor="text1"/>
          <w:sz w:val="28"/>
          <w:szCs w:val="28"/>
        </w:rPr>
      </w:pPr>
    </w:p>
    <w:p w:rsidR="009C4CDD" w:rsidRPr="009C4CDD" w:rsidRDefault="009C4CDD" w:rsidP="009C4CDD">
      <w:pPr>
        <w:pStyle w:val="ListParagraph"/>
        <w:rPr>
          <w:color w:val="000000" w:themeColor="text1"/>
          <w:sz w:val="28"/>
          <w:szCs w:val="28"/>
        </w:rPr>
      </w:pPr>
    </w:p>
    <w:sectPr w:rsidR="009C4CDD" w:rsidRPr="009C4CDD" w:rsidSect="007E2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C2D" w:rsidRDefault="002E2C2D" w:rsidP="0083302F">
      <w:pPr>
        <w:spacing w:after="0" w:line="240" w:lineRule="auto"/>
      </w:pPr>
      <w:r>
        <w:separator/>
      </w:r>
    </w:p>
  </w:endnote>
  <w:endnote w:type="continuationSeparator" w:id="0">
    <w:p w:rsidR="002E2C2D" w:rsidRDefault="002E2C2D" w:rsidP="00833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C2D" w:rsidRDefault="002E2C2D" w:rsidP="0083302F">
      <w:pPr>
        <w:spacing w:after="0" w:line="240" w:lineRule="auto"/>
      </w:pPr>
      <w:r>
        <w:separator/>
      </w:r>
    </w:p>
  </w:footnote>
  <w:footnote w:type="continuationSeparator" w:id="0">
    <w:p w:rsidR="002E2C2D" w:rsidRDefault="002E2C2D" w:rsidP="00833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A38A1"/>
    <w:multiLevelType w:val="hybridMultilevel"/>
    <w:tmpl w:val="7320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27FAB"/>
    <w:multiLevelType w:val="hybridMultilevel"/>
    <w:tmpl w:val="6AFA9498"/>
    <w:lvl w:ilvl="0" w:tplc="952408D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21789"/>
    <w:multiLevelType w:val="hybridMultilevel"/>
    <w:tmpl w:val="6AACC6BC"/>
    <w:lvl w:ilvl="0" w:tplc="88F6E9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A37C1"/>
    <w:multiLevelType w:val="hybridMultilevel"/>
    <w:tmpl w:val="4074FC66"/>
    <w:lvl w:ilvl="0" w:tplc="CFCC7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3116E"/>
    <w:multiLevelType w:val="hybridMultilevel"/>
    <w:tmpl w:val="C93A6960"/>
    <w:lvl w:ilvl="0" w:tplc="CFCC7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51692"/>
    <w:multiLevelType w:val="hybridMultilevel"/>
    <w:tmpl w:val="38020A3E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6">
    <w:nsid w:val="4009557D"/>
    <w:multiLevelType w:val="multilevel"/>
    <w:tmpl w:val="B8C6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3364E1"/>
    <w:multiLevelType w:val="hybridMultilevel"/>
    <w:tmpl w:val="070A4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EC0CF4"/>
    <w:multiLevelType w:val="hybridMultilevel"/>
    <w:tmpl w:val="BA04D81E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">
    <w:nsid w:val="62077551"/>
    <w:multiLevelType w:val="hybridMultilevel"/>
    <w:tmpl w:val="FDB0C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382EA6"/>
    <w:multiLevelType w:val="hybridMultilevel"/>
    <w:tmpl w:val="93EE7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BB24E5"/>
    <w:multiLevelType w:val="hybridMultilevel"/>
    <w:tmpl w:val="74E028B6"/>
    <w:lvl w:ilvl="0" w:tplc="CFCC7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04352"/>
    <w:multiLevelType w:val="hybridMultilevel"/>
    <w:tmpl w:val="E79E55FA"/>
    <w:lvl w:ilvl="0" w:tplc="CFCC7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16959"/>
    <w:multiLevelType w:val="hybridMultilevel"/>
    <w:tmpl w:val="44283A2E"/>
    <w:lvl w:ilvl="0" w:tplc="CFCC7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1"/>
  </w:num>
  <w:num w:numId="10">
    <w:abstractNumId w:val="11"/>
  </w:num>
  <w:num w:numId="11">
    <w:abstractNumId w:val="3"/>
  </w:num>
  <w:num w:numId="12">
    <w:abstractNumId w:val="13"/>
  </w:num>
  <w:num w:numId="13">
    <w:abstractNumId w:val="4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4869"/>
    <w:rsid w:val="00033272"/>
    <w:rsid w:val="001A4869"/>
    <w:rsid w:val="001C0549"/>
    <w:rsid w:val="002A6DD7"/>
    <w:rsid w:val="002C77B6"/>
    <w:rsid w:val="002E2C2D"/>
    <w:rsid w:val="004D74CB"/>
    <w:rsid w:val="005E32C5"/>
    <w:rsid w:val="006560DF"/>
    <w:rsid w:val="00685ACE"/>
    <w:rsid w:val="007E26D8"/>
    <w:rsid w:val="0083302F"/>
    <w:rsid w:val="008E1CAA"/>
    <w:rsid w:val="009C4CDD"/>
    <w:rsid w:val="00C413F6"/>
    <w:rsid w:val="00F87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D8"/>
  </w:style>
  <w:style w:type="paragraph" w:styleId="Heading2">
    <w:name w:val="heading 2"/>
    <w:basedOn w:val="Normal"/>
    <w:link w:val="Heading2Char"/>
    <w:uiPriority w:val="9"/>
    <w:qFormat/>
    <w:rsid w:val="008330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3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3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302F"/>
  </w:style>
  <w:style w:type="paragraph" w:styleId="Footer">
    <w:name w:val="footer"/>
    <w:basedOn w:val="Normal"/>
    <w:link w:val="FooterChar"/>
    <w:uiPriority w:val="99"/>
    <w:semiHidden/>
    <w:unhideWhenUsed/>
    <w:rsid w:val="00833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302F"/>
  </w:style>
  <w:style w:type="character" w:customStyle="1" w:styleId="Heading2Char">
    <w:name w:val="Heading 2 Char"/>
    <w:basedOn w:val="DefaultParagraphFont"/>
    <w:link w:val="Heading2"/>
    <w:uiPriority w:val="9"/>
    <w:rsid w:val="0083302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Waghmare Shilpa Vishwanath</dc:creator>
  <cp:lastModifiedBy>Waghmare Shilpa Vishwanath</cp:lastModifiedBy>
  <cp:revision>2</cp:revision>
  <dcterms:created xsi:type="dcterms:W3CDTF">2023-04-12T10:47:00Z</dcterms:created>
  <dcterms:modified xsi:type="dcterms:W3CDTF">2023-04-12T10:47:00Z</dcterms:modified>
</cp:coreProperties>
</file>