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1559"/>
        <w:gridCol w:w="425"/>
      </w:tblGrid>
      <w:tr w:rsidR="00E55D90" w:rsidRPr="00481FB4" w14:paraId="487AC9CE" w14:textId="77777777" w:rsidTr="00FE0496">
        <w:trPr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2C4565ED" w:rsidR="00E55D90" w:rsidRPr="00481FB4" w:rsidRDefault="001A7334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481FB4">
              <w:rPr>
                <w:rFonts w:ascii="Georgia" w:hAnsi="Georgia" w:cs="Arial"/>
                <w:b/>
                <w:sz w:val="48"/>
                <w:szCs w:val="44"/>
              </w:rPr>
              <w:t>MAX MUSTERMANN</w:t>
            </w:r>
          </w:p>
          <w:p w14:paraId="135895E2" w14:textId="221E42B6" w:rsidR="00F44F5F" w:rsidRPr="00481FB4" w:rsidRDefault="00F44F5F" w:rsidP="0053342F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481FB4">
              <w:rPr>
                <w:rFonts w:ascii="Georgia" w:hAnsi="Georgia" w:cs="Arial"/>
                <w:bCs/>
                <w:sz w:val="20"/>
                <w:szCs w:val="20"/>
              </w:rPr>
              <w:t>Hauptstraße 99, Musterhausen, D-55555, Germany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 • 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max.mustermann@gmx.com 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>•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 +49(0)1512424242</w:t>
            </w:r>
          </w:p>
        </w:tc>
      </w:tr>
      <w:tr w:rsidR="002508C2" w:rsidRPr="00481FB4" w14:paraId="0FCADE56" w14:textId="77777777" w:rsidTr="00405874">
        <w:trPr>
          <w:trHeight w:val="567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81FB4" w:rsidRDefault="00F44F5F" w:rsidP="00396F4D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481FB4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481FB4" w14:paraId="7D1DEBF7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0C2B846F" w14:textId="7EB566FA" w:rsidR="00D1492F" w:rsidRPr="00481FB4" w:rsidRDefault="004C7D89" w:rsidP="0072364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Rheinische Hochschule</w:t>
            </w:r>
            <w:r w:rsidR="0053342F" w:rsidRPr="00481FB4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46EE23A" w:rsidR="00D1492F" w:rsidRPr="00481FB4" w:rsidRDefault="007611BB" w:rsidP="007611BB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09/20</w:t>
            </w:r>
            <w:r w:rsidR="00BE5C7B">
              <w:rPr>
                <w:rFonts w:ascii="Georgia" w:hAnsi="Georgia" w:cs="Arial"/>
                <w:sz w:val="20"/>
                <w:szCs w:val="20"/>
              </w:rPr>
              <w:t>25</w:t>
            </w:r>
            <w:r w:rsidR="00B9366B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–</w:t>
            </w:r>
            <w:r>
              <w:rPr>
                <w:rFonts w:ascii="Georgia" w:hAnsi="Georgia" w:cs="Arial"/>
                <w:sz w:val="20"/>
                <w:szCs w:val="20"/>
              </w:rPr>
              <w:t xml:space="preserve">   </w:t>
            </w:r>
            <w:r w:rsidR="00B9366B">
              <w:rPr>
                <w:rFonts w:ascii="Georgia" w:hAnsi="Georgia" w:cs="Arial"/>
                <w:sz w:val="20"/>
                <w:szCs w:val="20"/>
              </w:rPr>
              <w:t xml:space="preserve">  </w:t>
            </w:r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 xml:space="preserve"> heute</w:t>
            </w:r>
          </w:p>
        </w:tc>
      </w:tr>
      <w:tr w:rsidR="001A7334" w:rsidRPr="00481FB4" w14:paraId="61E5D482" w14:textId="77777777" w:rsidTr="001A7334">
        <w:tc>
          <w:tcPr>
            <w:tcW w:w="10206" w:type="dxa"/>
            <w:gridSpan w:val="3"/>
            <w:vAlign w:val="bottom"/>
          </w:tcPr>
          <w:p w14:paraId="419A9228" w14:textId="27DBC12B" w:rsidR="001A7334" w:rsidRPr="00481FB4" w:rsidRDefault="001A7334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i/>
                <w:iCs/>
                <w:sz w:val="20"/>
                <w:szCs w:val="20"/>
              </w:rPr>
              <w:t>B.</w:t>
            </w:r>
            <w:r w:rsidR="004C7D89">
              <w:rPr>
                <w:rFonts w:ascii="Georgia" w:hAnsi="Georgia" w:cs="Arial"/>
                <w:i/>
                <w:iCs/>
                <w:sz w:val="20"/>
                <w:szCs w:val="20"/>
              </w:rPr>
              <w:t>A</w:t>
            </w:r>
            <w:r w:rsidRPr="00481FB4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. in </w:t>
            </w:r>
            <w:r w:rsidR="004C7D89">
              <w:rPr>
                <w:rFonts w:ascii="Georgia" w:hAnsi="Georgia" w:cs="Arial"/>
                <w:i/>
                <w:iCs/>
                <w:sz w:val="20"/>
                <w:szCs w:val="20"/>
              </w:rPr>
              <w:t>Betriebswirtschaftslehre</w:t>
            </w:r>
          </w:p>
        </w:tc>
      </w:tr>
      <w:tr w:rsidR="00D5280E" w:rsidRPr="00481FB4" w14:paraId="7EABE9F1" w14:textId="77777777" w:rsidTr="00FE0496">
        <w:tc>
          <w:tcPr>
            <w:tcW w:w="10206" w:type="dxa"/>
            <w:gridSpan w:val="3"/>
          </w:tcPr>
          <w:p w14:paraId="7A71E6B0" w14:textId="2E93EB63" w:rsidR="00426D7E" w:rsidRPr="00DB402D" w:rsidRDefault="00F25EB2" w:rsidP="00DB402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Aktueller Schnitt: </w:t>
            </w:r>
            <w:r w:rsidR="004C7D8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2,6</w:t>
            </w:r>
          </w:p>
        </w:tc>
      </w:tr>
      <w:tr w:rsidR="00D5280E" w:rsidRPr="00481FB4" w14:paraId="013361E1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197620E3" w14:textId="279F2A62" w:rsidR="00D1492F" w:rsidRPr="00481FB4" w:rsidRDefault="004C7D89" w:rsidP="00723643">
            <w:pPr>
              <w:rPr>
                <w:rFonts w:ascii="Georgia" w:hAnsi="Georgia" w:cs="Arial"/>
                <w:sz w:val="20"/>
                <w:szCs w:val="20"/>
              </w:rPr>
            </w:pPr>
            <w:proofErr w:type="spellStart"/>
            <w:r>
              <w:rPr>
                <w:rFonts w:ascii="Georgia" w:hAnsi="Georgia" w:cs="Arial"/>
                <w:b/>
                <w:sz w:val="20"/>
                <w:szCs w:val="20"/>
              </w:rPr>
              <w:t>WallStreetPrep</w:t>
            </w:r>
            <w:proofErr w:type="spellEnd"/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C505B1">
              <w:rPr>
                <w:rFonts w:ascii="Georgia" w:hAnsi="Georgia" w:cs="Arial"/>
                <w:bCs/>
                <w:iCs/>
                <w:sz w:val="20"/>
                <w:szCs w:val="20"/>
              </w:rPr>
              <w:t>Online</w:t>
            </w:r>
          </w:p>
        </w:tc>
        <w:tc>
          <w:tcPr>
            <w:tcW w:w="1984" w:type="dxa"/>
            <w:gridSpan w:val="2"/>
            <w:vAlign w:val="bottom"/>
          </w:tcPr>
          <w:p w14:paraId="63D86F51" w14:textId="71BF528E" w:rsidR="00D1492F" w:rsidRPr="00481FB4" w:rsidRDefault="0053342F" w:rsidP="00D5280E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 w:rsidR="004D7563">
              <w:rPr>
                <w:rFonts w:ascii="Georgia" w:hAnsi="Georgia" w:cs="Arial"/>
                <w:sz w:val="20"/>
                <w:szCs w:val="20"/>
              </w:rPr>
              <w:t>4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 w:rsidR="004D7563"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  <w:tr w:rsidR="001A7334" w:rsidRPr="00481FB4" w14:paraId="62632213" w14:textId="77777777" w:rsidTr="001A7334">
        <w:tc>
          <w:tcPr>
            <w:tcW w:w="10206" w:type="dxa"/>
            <w:gridSpan w:val="3"/>
            <w:vAlign w:val="bottom"/>
          </w:tcPr>
          <w:p w14:paraId="51FC9814" w14:textId="3569614B" w:rsidR="001A7334" w:rsidRPr="00481FB4" w:rsidRDefault="00DA4D4D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Online Kurs für Financial Modeling</w:t>
            </w:r>
          </w:p>
        </w:tc>
      </w:tr>
      <w:tr w:rsidR="00D5280E" w:rsidRPr="00481FB4" w14:paraId="4D68BFE7" w14:textId="77777777" w:rsidTr="00FE0496">
        <w:tc>
          <w:tcPr>
            <w:tcW w:w="10206" w:type="dxa"/>
            <w:gridSpan w:val="3"/>
          </w:tcPr>
          <w:p w14:paraId="54BF63E9" w14:textId="01766110" w:rsidR="0091331D" w:rsidRPr="00481FB4" w:rsidRDefault="00DA4D4D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Erstellung von einem </w:t>
            </w:r>
            <w:proofErr w:type="spellStart"/>
            <w:r>
              <w:rPr>
                <w:rFonts w:ascii="Georgia" w:hAnsi="Georgia" w:cs="Arial"/>
                <w:sz w:val="20"/>
                <w:szCs w:val="20"/>
              </w:rPr>
              <w:t>Three</w:t>
            </w:r>
            <w:proofErr w:type="spellEnd"/>
            <w:r>
              <w:rPr>
                <w:rFonts w:ascii="Georgia" w:hAnsi="Georgia" w:cs="Arial"/>
                <w:sz w:val="20"/>
                <w:szCs w:val="20"/>
              </w:rPr>
              <w:t xml:space="preserve"> Statement Model</w:t>
            </w:r>
          </w:p>
        </w:tc>
      </w:tr>
      <w:tr w:rsidR="001F4182" w:rsidRPr="00481FB4" w14:paraId="2468D545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AA36087" w14:textId="33005169" w:rsidR="001F4182" w:rsidRDefault="001F4182" w:rsidP="001F4182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Universität-des-Saarlandes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Saarbrücken</w:t>
            </w:r>
          </w:p>
        </w:tc>
        <w:tc>
          <w:tcPr>
            <w:tcW w:w="1984" w:type="dxa"/>
            <w:gridSpan w:val="2"/>
            <w:vAlign w:val="bottom"/>
          </w:tcPr>
          <w:p w14:paraId="28BAE17A" w14:textId="581127D5" w:rsidR="001F4182" w:rsidRPr="00481FB4" w:rsidRDefault="001F4182" w:rsidP="001F4182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 w:rsidR="00B0050A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 w:rsidR="00B0050A">
              <w:rPr>
                <w:rFonts w:ascii="Georgia" w:hAnsi="Georgia" w:cs="Arial"/>
                <w:sz w:val="20"/>
                <w:szCs w:val="20"/>
              </w:rPr>
              <w:t>24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 w:rsidR="00B0050A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="00B0050A">
              <w:rPr>
                <w:rFonts w:ascii="Georgia" w:hAnsi="Georgia" w:cs="Arial"/>
                <w:sz w:val="20"/>
                <w:szCs w:val="20"/>
              </w:rPr>
              <w:t>5</w:t>
            </w:r>
          </w:p>
        </w:tc>
      </w:tr>
      <w:tr w:rsidR="001F4182" w:rsidRPr="00481FB4" w14:paraId="58782A4F" w14:textId="77777777" w:rsidTr="007611BB">
        <w:trPr>
          <w:trHeight w:val="57"/>
        </w:trPr>
        <w:tc>
          <w:tcPr>
            <w:tcW w:w="8222" w:type="dxa"/>
            <w:vAlign w:val="bottom"/>
          </w:tcPr>
          <w:p w14:paraId="220344A3" w14:textId="04E6F3A1" w:rsidR="001F4182" w:rsidRDefault="001F4182" w:rsidP="001F4182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B. Sc. in Betriebswirtschaftslehre</w:t>
            </w:r>
          </w:p>
        </w:tc>
        <w:tc>
          <w:tcPr>
            <w:tcW w:w="1984" w:type="dxa"/>
            <w:gridSpan w:val="2"/>
          </w:tcPr>
          <w:p w14:paraId="726CF176" w14:textId="77777777" w:rsidR="001F4182" w:rsidRPr="00481FB4" w:rsidRDefault="001F4182" w:rsidP="001F4182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4D7563" w:rsidRPr="00481FB4" w14:paraId="2DD1E0D3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D403793" w14:textId="6FF8B0A4" w:rsidR="004D7563" w:rsidRDefault="004D7563" w:rsidP="004D756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 xml:space="preserve">ICI – </w:t>
            </w:r>
            <w:proofErr w:type="spellStart"/>
            <w:r>
              <w:rPr>
                <w:rFonts w:ascii="Georgia" w:hAnsi="Georgia" w:cs="Arial"/>
                <w:b/>
                <w:sz w:val="20"/>
                <w:szCs w:val="20"/>
              </w:rPr>
              <w:t>Instituto</w:t>
            </w:r>
            <w:proofErr w:type="spellEnd"/>
            <w:r>
              <w:rPr>
                <w:rFonts w:ascii="Georgia" w:hAnsi="Georgia" w:cs="Arial"/>
                <w:b/>
                <w:sz w:val="20"/>
                <w:szCs w:val="20"/>
              </w:rPr>
              <w:t xml:space="preserve"> Cultural </w:t>
            </w:r>
            <w:proofErr w:type="spellStart"/>
            <w:r>
              <w:rPr>
                <w:rFonts w:ascii="Georgia" w:hAnsi="Georgia" w:cs="Arial"/>
                <w:b/>
                <w:sz w:val="20"/>
                <w:szCs w:val="20"/>
              </w:rPr>
              <w:t>Idioma</w:t>
            </w:r>
            <w:proofErr w:type="spellEnd"/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bCs/>
                <w:iCs/>
                <w:sz w:val="20"/>
                <w:szCs w:val="20"/>
              </w:rPr>
              <w:t>Salvador, Brasilien</w:t>
            </w:r>
          </w:p>
        </w:tc>
        <w:tc>
          <w:tcPr>
            <w:tcW w:w="1984" w:type="dxa"/>
            <w:gridSpan w:val="2"/>
            <w:vAlign w:val="bottom"/>
          </w:tcPr>
          <w:p w14:paraId="63A0E083" w14:textId="75A5E988" w:rsidR="004D7563" w:rsidRPr="00481FB4" w:rsidRDefault="004D7563" w:rsidP="004D756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>
              <w:rPr>
                <w:rFonts w:ascii="Georgia" w:hAnsi="Georgia" w:cs="Arial"/>
                <w:sz w:val="20"/>
                <w:szCs w:val="20"/>
              </w:rPr>
              <w:t>5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</w:p>
        </w:tc>
      </w:tr>
      <w:tr w:rsidR="004D7563" w:rsidRPr="00481FB4" w14:paraId="0E3CE312" w14:textId="77777777" w:rsidTr="007611BB">
        <w:trPr>
          <w:trHeight w:val="244"/>
        </w:trPr>
        <w:tc>
          <w:tcPr>
            <w:tcW w:w="8222" w:type="dxa"/>
            <w:vAlign w:val="bottom"/>
          </w:tcPr>
          <w:p w14:paraId="3DB16809" w14:textId="7504958C" w:rsidR="004D7563" w:rsidRDefault="004D7563" w:rsidP="004D756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3-Monate langer Intensivsprachkurs Portugiesisch</w:t>
            </w:r>
          </w:p>
        </w:tc>
        <w:tc>
          <w:tcPr>
            <w:tcW w:w="1984" w:type="dxa"/>
            <w:gridSpan w:val="2"/>
          </w:tcPr>
          <w:p w14:paraId="59F10440" w14:textId="77777777" w:rsidR="004D7563" w:rsidRPr="00481FB4" w:rsidRDefault="004D7563" w:rsidP="004D756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AE4ED3" w:rsidRPr="00481FB4" w14:paraId="6B19CF91" w14:textId="77777777" w:rsidTr="007611BB">
        <w:trPr>
          <w:trHeight w:val="340"/>
        </w:trPr>
        <w:tc>
          <w:tcPr>
            <w:tcW w:w="8222" w:type="dxa"/>
            <w:vAlign w:val="bottom"/>
          </w:tcPr>
          <w:p w14:paraId="54F7169D" w14:textId="0851D11C" w:rsidR="00AE4ED3" w:rsidRPr="00481FB4" w:rsidRDefault="00DA4D4D" w:rsidP="00AE4ED3">
            <w:pPr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Leonardo-Da-Vinci-Gymnasium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62B6DA3" w14:textId="26F0B787" w:rsidR="00AE4ED3" w:rsidRPr="00481FB4" w:rsidRDefault="0053342F" w:rsidP="00AE4ED3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09/2008 – 06/20</w:t>
            </w:r>
            <w:r w:rsidR="00FD03BF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1A7334" w:rsidRPr="00481FB4" w14:paraId="263521E3" w14:textId="77777777" w:rsidTr="001A7334">
        <w:trPr>
          <w:trHeight w:val="57"/>
        </w:trPr>
        <w:tc>
          <w:tcPr>
            <w:tcW w:w="10206" w:type="dxa"/>
            <w:gridSpan w:val="3"/>
            <w:vAlign w:val="bottom"/>
          </w:tcPr>
          <w:p w14:paraId="3DE8C75D" w14:textId="564663AE" w:rsidR="001A7334" w:rsidRPr="00481FB4" w:rsidRDefault="001A7334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AE4ED3" w:rsidRPr="00481FB4" w14:paraId="27601A10" w14:textId="77777777" w:rsidTr="00FE0496">
        <w:trPr>
          <w:trHeight w:val="57"/>
        </w:trPr>
        <w:tc>
          <w:tcPr>
            <w:tcW w:w="10206" w:type="dxa"/>
            <w:gridSpan w:val="3"/>
          </w:tcPr>
          <w:p w14:paraId="60ECAE56" w14:textId="05188F4F" w:rsidR="00F25EB2" w:rsidRPr="00481FB4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sz w:val="20"/>
                <w:szCs w:val="20"/>
                <w:lang w:val="de-AT"/>
              </w:rPr>
              <w:t xml:space="preserve">Finale Note: </w:t>
            </w:r>
            <w:r w:rsidR="00DA4D4D">
              <w:rPr>
                <w:rFonts w:ascii="Georgia" w:hAnsi="Georgia" w:cs="Arial"/>
                <w:sz w:val="20"/>
                <w:szCs w:val="20"/>
                <w:lang w:val="de-AT"/>
              </w:rPr>
              <w:t>2,8</w:t>
            </w:r>
          </w:p>
          <w:p w14:paraId="6ECF7248" w14:textId="3ADA3DF2" w:rsidR="00AE4ED3" w:rsidRPr="00481FB4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 xml:space="preserve">Schwerpunktfächer: </w:t>
            </w:r>
            <w:r w:rsidR="00DA4D4D">
              <w:rPr>
                <w:rFonts w:ascii="Georgia" w:hAnsi="Georgia" w:cs="Arial"/>
                <w:sz w:val="20"/>
                <w:szCs w:val="20"/>
              </w:rPr>
              <w:t>Englisch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(</w:t>
            </w:r>
            <w:r w:rsidR="00DA4D4D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Punkte), </w:t>
            </w:r>
            <w:r w:rsidR="00DA4D4D">
              <w:rPr>
                <w:rFonts w:ascii="Georgia" w:hAnsi="Georgia" w:cs="Arial"/>
                <w:sz w:val="20"/>
                <w:szCs w:val="20"/>
              </w:rPr>
              <w:t>Geographie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(</w:t>
            </w:r>
            <w:r w:rsidR="00DA4D4D">
              <w:rPr>
                <w:rFonts w:ascii="Georgia" w:hAnsi="Georgia" w:cs="Arial"/>
                <w:sz w:val="20"/>
                <w:szCs w:val="20"/>
              </w:rPr>
              <w:t>10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Punkte), </w:t>
            </w:r>
            <w:r w:rsidR="00DA4D4D">
              <w:rPr>
                <w:rFonts w:ascii="Georgia" w:hAnsi="Georgia" w:cs="Arial"/>
                <w:sz w:val="20"/>
                <w:szCs w:val="20"/>
              </w:rPr>
              <w:t>Musik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(11 Punkte)</w:t>
            </w:r>
          </w:p>
        </w:tc>
      </w:tr>
      <w:tr w:rsidR="00E55D90" w:rsidRPr="00481FB4" w14:paraId="3A2665B3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81FB4" w:rsidRDefault="00F44F5F" w:rsidP="00396F4D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481FB4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E55D90" w:rsidRPr="00481FB4" w14:paraId="127C64E2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38F27285" w14:textId="00F4254E" w:rsidR="00E55D90" w:rsidRPr="00481FB4" w:rsidRDefault="0020635D" w:rsidP="00E55D90">
            <w:pPr>
              <w:rPr>
                <w:rFonts w:ascii="Georgia" w:hAnsi="Georgia" w:cs="Arial"/>
                <w:bCs/>
                <w:sz w:val="20"/>
                <w:szCs w:val="20"/>
              </w:rPr>
            </w:pPr>
            <w:proofErr w:type="spellStart"/>
            <w:r>
              <w:rPr>
                <w:rFonts w:ascii="Georgia" w:hAnsi="Georgia" w:cs="Arial"/>
                <w:b/>
                <w:sz w:val="20"/>
                <w:szCs w:val="20"/>
              </w:rPr>
              <w:t>Mimono</w:t>
            </w:r>
            <w:proofErr w:type="spellEnd"/>
            <w:r>
              <w:rPr>
                <w:rFonts w:ascii="Georgia" w:hAnsi="Georgia" w:cs="Arial"/>
                <w:b/>
                <w:sz w:val="20"/>
                <w:szCs w:val="20"/>
              </w:rPr>
              <w:t xml:space="preserve"> Kommunikation + Design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2109EC"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01BC111" w:rsidR="00E55D90" w:rsidRPr="00481FB4" w:rsidRDefault="007611BB" w:rsidP="007611BB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11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25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01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</w:p>
        </w:tc>
      </w:tr>
      <w:tr w:rsidR="001A7334" w:rsidRPr="00481FB4" w14:paraId="335D84E9" w14:textId="77777777" w:rsidTr="001A7334">
        <w:tc>
          <w:tcPr>
            <w:tcW w:w="10206" w:type="dxa"/>
            <w:gridSpan w:val="3"/>
            <w:vAlign w:val="bottom"/>
          </w:tcPr>
          <w:p w14:paraId="0475B997" w14:textId="44D0F5C3" w:rsidR="001A7334" w:rsidRPr="00481FB4" w:rsidRDefault="002E26AF" w:rsidP="001A7334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Studentische</w:t>
            </w:r>
            <w:proofErr w:type="spellEnd"/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Aushilfe</w:t>
            </w:r>
            <w:proofErr w:type="spellEnd"/>
            <w:r w:rsidR="001A7334" w:rsidRPr="00481FB4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– Video &amp; Content </w:t>
            </w:r>
            <w:proofErr w:type="spellStart"/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Kreation</w:t>
            </w:r>
            <w:proofErr w:type="spellEnd"/>
          </w:p>
        </w:tc>
      </w:tr>
      <w:tr w:rsidR="00E55D90" w:rsidRPr="00481FB4" w14:paraId="54C3D64C" w14:textId="77777777" w:rsidTr="00FE0496">
        <w:tc>
          <w:tcPr>
            <w:tcW w:w="10206" w:type="dxa"/>
            <w:gridSpan w:val="3"/>
          </w:tcPr>
          <w:p w14:paraId="425BC90F" w14:textId="35E2D3B3" w:rsidR="0053342F" w:rsidRPr="00481FB4" w:rsidRDefault="006B278A" w:rsidP="00FE0496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Konzeption und Schnitt von LinkedIn und Instagram-Reels für den Fachverband Werkzeugindustrie e.V.</w:t>
            </w:r>
          </w:p>
          <w:p w14:paraId="6DD9BA0F" w14:textId="46EE4FC4" w:rsidR="00E55D90" w:rsidRPr="00481FB4" w:rsidRDefault="00DB289C" w:rsidP="00FE0496">
            <w:pPr>
              <w:pStyle w:val="Bullets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Content für „Hidden Champions“ gem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äß</w:t>
            </w: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Brandguidelines</w:t>
            </w:r>
            <w:proofErr w:type="spellEnd"/>
          </w:p>
        </w:tc>
      </w:tr>
      <w:tr w:rsidR="00BD69AE" w:rsidRPr="00481FB4" w14:paraId="356C4229" w14:textId="77777777" w:rsidTr="00BD69AE">
        <w:trPr>
          <w:trHeight w:val="283"/>
        </w:trPr>
        <w:tc>
          <w:tcPr>
            <w:tcW w:w="8222" w:type="dxa"/>
            <w:tcBorders>
              <w:bottom w:val="single" w:sz="4" w:space="0" w:color="auto"/>
            </w:tcBorders>
            <w:vAlign w:val="bottom"/>
          </w:tcPr>
          <w:p w14:paraId="14DF187F" w14:textId="77777777" w:rsidR="00BD69AE" w:rsidRPr="00BD69AE" w:rsidRDefault="00BD69AE" w:rsidP="00BD69AE">
            <w:pPr>
              <w:pStyle w:val="Bullets"/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Verschiedene Unternehmen</w:t>
            </w:r>
            <w:r w:rsidRPr="00BD69AE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bottom"/>
          </w:tcPr>
          <w:p w14:paraId="2F42EC34" w14:textId="0BBCC609" w:rsidR="00BD69AE" w:rsidRPr="00BD69AE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BE341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="00BE341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D69AE" w:rsidRPr="00481FB4" w14:paraId="6531B0DA" w14:textId="77777777" w:rsidTr="00BD69AE">
        <w:trPr>
          <w:trHeight w:val="283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372D5E02" w14:textId="0C19CDCD" w:rsidR="00BD69AE" w:rsidRPr="00BD69AE" w:rsidRDefault="00BD69A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Servicekraft im Café &amp; Restaurant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(„Ludwig-im-Museum“)</w:t>
            </w:r>
          </w:p>
          <w:p w14:paraId="5248C1B2" w14:textId="77777777" w:rsidR="00BD69AE" w:rsidRPr="00977DEB" w:rsidRDefault="00BD69A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Servicekraft auf Hochzeiten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</w:rPr>
              <w:t xml:space="preserve"> („Orangerie-Theater Köln“)</w:t>
            </w:r>
          </w:p>
          <w:p w14:paraId="2AAD4B19" w14:textId="1007A235" w:rsidR="00977DEB" w:rsidRPr="004D29DE" w:rsidRDefault="00977DEB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In-Person</w:t>
            </w:r>
            <w:r w:rsidR="004D29DE">
              <w:rPr>
                <w:rFonts w:cs="Arial"/>
                <w:i w:val="0"/>
                <w:iCs w:val="0"/>
                <w:sz w:val="20"/>
                <w:szCs w:val="20"/>
              </w:rPr>
              <w:t>-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Vertrieb (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„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Advanzia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Bank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“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 xml:space="preserve">: gebührenfreie Kreditkarten &amp; 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„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En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p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al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“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: Solarpanels)</w:t>
            </w:r>
          </w:p>
          <w:p w14:paraId="680A10C1" w14:textId="0AF2B2D0" w:rsidR="004D29DE" w:rsidRDefault="004D29D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Auslieferung von Getränken („Flaschenpost“)</w:t>
            </w:r>
          </w:p>
        </w:tc>
      </w:tr>
      <w:tr w:rsidR="00BD69AE" w:rsidRPr="00481FB4" w14:paraId="421CE74C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9AB0CF5" w14:textId="5E802754" w:rsidR="00BD69AE" w:rsidRPr="000700A0" w:rsidRDefault="00BD69AE" w:rsidP="00BD69AE">
            <w:pPr>
              <w:pStyle w:val="Bullets"/>
              <w:jc w:val="center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  <w:t>UNTERNEHMERISCHE TÄTIGKEIT</w:t>
            </w:r>
          </w:p>
        </w:tc>
      </w:tr>
      <w:tr w:rsidR="00BD69AE" w:rsidRPr="00481FB4" w14:paraId="1BBF6CD1" w14:textId="77777777" w:rsidTr="009E01CA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61D71969" w14:textId="6DE6C1BD" w:rsidR="00BD69AE" w:rsidRPr="00481FB4" w:rsidRDefault="00BD69AE" w:rsidP="00BD69AE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cs="Arial"/>
                <w:b/>
                <w:i w:val="0"/>
                <w:iCs w:val="0"/>
                <w:smallCaps/>
                <w:sz w:val="20"/>
                <w:szCs w:val="20"/>
                <w:lang w:val="en-US"/>
              </w:rPr>
              <w:t>Freiberuflicher</w:t>
            </w:r>
            <w:proofErr w:type="spellEnd"/>
            <w:r>
              <w:rPr>
                <w:rFonts w:cs="Arial"/>
                <w:b/>
                <w:i w:val="0"/>
                <w:iCs w:val="0"/>
                <w:smallCap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b/>
                <w:i w:val="0"/>
                <w:iCs w:val="0"/>
                <w:smallCaps/>
                <w:sz w:val="20"/>
                <w:szCs w:val="20"/>
                <w:lang w:val="en-US"/>
              </w:rPr>
              <w:t>Musikproduzent</w:t>
            </w:r>
            <w:proofErr w:type="spellEnd"/>
            <w:r>
              <w:rPr>
                <w:rFonts w:cs="Arial"/>
                <w:b/>
                <w:i w:val="0"/>
                <w:iCs w:val="0"/>
                <w:smallCaps/>
                <w:sz w:val="20"/>
                <w:szCs w:val="20"/>
                <w:lang w:val="en-US"/>
              </w:rPr>
              <w:t xml:space="preserve"> &amp; Content Creator</w:t>
            </w:r>
            <w:r w:rsidRPr="00481FB4">
              <w:rPr>
                <w:rFonts w:cs="Arial"/>
                <w:bCs/>
                <w:i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cs="Arial"/>
                <w:i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26335E8F" w14:textId="640606F5" w:rsidR="00BD69AE" w:rsidRPr="00481FB4" w:rsidRDefault="00BD69AE" w:rsidP="009E01CA">
            <w:pPr>
              <w:pStyle w:val="Bullets"/>
              <w:jc w:val="right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BD69AE" w:rsidRPr="00481FB4" w14:paraId="06422D87" w14:textId="77777777" w:rsidTr="00DF432D">
        <w:tc>
          <w:tcPr>
            <w:tcW w:w="10206" w:type="dxa"/>
            <w:gridSpan w:val="3"/>
            <w:vAlign w:val="bottom"/>
          </w:tcPr>
          <w:p w14:paraId="5DA10B7A" w14:textId="36C633BD" w:rsidR="00BD69AE" w:rsidRPr="00481FB4" w:rsidRDefault="00BD69AE" w:rsidP="00BD69AE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Produktion von Beats (Musik-Instrumentals) für deutsche und internationale Künstler</w:t>
            </w:r>
          </w:p>
        </w:tc>
      </w:tr>
      <w:tr w:rsidR="00BD69AE" w:rsidRPr="00481FB4" w14:paraId="005A9ADD" w14:textId="77777777" w:rsidTr="00FE0496">
        <w:tc>
          <w:tcPr>
            <w:tcW w:w="10206" w:type="dxa"/>
            <w:gridSpan w:val="3"/>
          </w:tcPr>
          <w:p w14:paraId="0FA7AF6F" w14:textId="3DD553CD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Aufbau von zwei YouTube-Kanälen (1.100+ Abonnenten, 364.000+ Aufrufen) als Vertrieb</w:t>
            </w:r>
          </w:p>
          <w:p w14:paraId="48A40832" w14:textId="77777777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Akquise, Koordination und Zusammenarbeit mit internationalen Künstlern (USA, Frankreich, Deutschland)</w:t>
            </w:r>
          </w:p>
          <w:p w14:paraId="30351B07" w14:textId="509AC523" w:rsidR="00BD69AE" w:rsidRPr="004778D7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Platzierung eigener Produktionen bei Künstlern (u. a. 2,3 Mio. &amp; 700K monatliche Hörer bei Spotify)</w:t>
            </w:r>
          </w:p>
        </w:tc>
      </w:tr>
      <w:tr w:rsidR="00BD69AE" w:rsidRPr="00481FB4" w14:paraId="414B4085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BD69AE" w:rsidRPr="00696130" w:rsidRDefault="00BD69AE" w:rsidP="00BD69AE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696130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D69AE" w:rsidRPr="00481FB4" w14:paraId="74251178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23826F21" w14:textId="3A649780" w:rsidR="00BD69AE" w:rsidRPr="00481FB4" w:rsidRDefault="00BD69AE" w:rsidP="00BD69AE">
            <w:pPr>
              <w:pStyle w:val="Ort"/>
              <w:jc w:val="left"/>
              <w:rPr>
                <w:rFonts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Better Tommorow School</w:t>
            </w:r>
            <w:r w:rsidRPr="00481FB4">
              <w:rPr>
                <w:rFonts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cs="Arial"/>
                <w:i w:val="0"/>
                <w:iCs/>
                <w:smallCaps w:val="0"/>
                <w:sz w:val="20"/>
                <w:szCs w:val="20"/>
                <w:lang w:val="en-US"/>
              </w:rPr>
              <w:t>Nairobi, Kenia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BD71407" w:rsidR="00BD69AE" w:rsidRPr="00481FB4" w:rsidRDefault="00BD69AE" w:rsidP="00BD69AE">
            <w:pPr>
              <w:pStyle w:val="Bullets"/>
              <w:jc w:val="right"/>
              <w:rPr>
                <w:rFonts w:cs="Arial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BD69AE" w:rsidRPr="00481FB4" w14:paraId="4F59C612" w14:textId="77777777" w:rsidTr="005772F1">
        <w:trPr>
          <w:trHeight w:val="244"/>
        </w:trPr>
        <w:tc>
          <w:tcPr>
            <w:tcW w:w="10206" w:type="dxa"/>
            <w:gridSpan w:val="3"/>
            <w:vAlign w:val="bottom"/>
          </w:tcPr>
          <w:p w14:paraId="45DD2178" w14:textId="76561418" w:rsidR="00BD69AE" w:rsidRPr="00481FB4" w:rsidRDefault="00BD69AE" w:rsidP="00BD69AE">
            <w:pPr>
              <w:pStyle w:val="Beschreibung"/>
              <w:rPr>
                <w:rFonts w:cs="Arial"/>
                <w:i/>
                <w:iCs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  <w:szCs w:val="20"/>
                <w:lang w:val="de-AT"/>
              </w:rPr>
              <w:t>Lehrer für Mathematik und Deutsch für die 5. und 7. Klasse</w:t>
            </w:r>
          </w:p>
        </w:tc>
      </w:tr>
      <w:tr w:rsidR="00BD69AE" w:rsidRPr="00481FB4" w14:paraId="02437711" w14:textId="77777777" w:rsidTr="00FE0496">
        <w:trPr>
          <w:trHeight w:val="193"/>
        </w:trPr>
        <w:tc>
          <w:tcPr>
            <w:tcW w:w="10206" w:type="dxa"/>
            <w:gridSpan w:val="3"/>
          </w:tcPr>
          <w:p w14:paraId="16F0FF2A" w14:textId="77777777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Unterstützung von Schülern sowie Gestaltung von Unterrichtseinheiten</w:t>
            </w:r>
          </w:p>
          <w:p w14:paraId="68CFAD97" w14:textId="68F476D7" w:rsidR="00BD69AE" w:rsidRPr="00481FB4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Vermittlung von Lerninhalten und interkultureller Austausch</w:t>
            </w:r>
          </w:p>
        </w:tc>
      </w:tr>
      <w:tr w:rsidR="00BD69AE" w:rsidRPr="00481FB4" w14:paraId="3B26943D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11E538C2" w14:textId="463832E3" w:rsidR="00BD69AE" w:rsidRPr="00481FB4" w:rsidRDefault="00BD69AE" w:rsidP="00BD69AE">
            <w:pPr>
              <w:pStyle w:val="Bullets"/>
              <w:rPr>
                <w:rFonts w:cs="Arial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Evangelische-Lutherische Kirche</w:t>
            </w:r>
            <w:r w:rsidRPr="00481FB4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1BF18C9" w14:textId="7A2BF6C4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09/201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BD69AE" w:rsidRPr="00481FB4" w14:paraId="04BFDD79" w14:textId="77777777" w:rsidTr="005772F1">
        <w:trPr>
          <w:trHeight w:val="244"/>
        </w:trPr>
        <w:tc>
          <w:tcPr>
            <w:tcW w:w="10206" w:type="dxa"/>
            <w:gridSpan w:val="3"/>
            <w:vAlign w:val="bottom"/>
          </w:tcPr>
          <w:p w14:paraId="0D2FFB14" w14:textId="093C1721" w:rsidR="00BD69AE" w:rsidRPr="00481FB4" w:rsidRDefault="00BD69AE" w:rsidP="00BD69AE">
            <w:pPr>
              <w:pStyle w:val="Bullets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Teamer für Konfirmanden</w:t>
            </w:r>
          </w:p>
        </w:tc>
      </w:tr>
      <w:tr w:rsidR="00BD69AE" w:rsidRPr="00481FB4" w14:paraId="66A58453" w14:textId="77777777" w:rsidTr="00FE0496">
        <w:trPr>
          <w:trHeight w:val="20"/>
        </w:trPr>
        <w:tc>
          <w:tcPr>
            <w:tcW w:w="10206" w:type="dxa"/>
            <w:gridSpan w:val="3"/>
          </w:tcPr>
          <w:p w14:paraId="50B5B9CB" w14:textId="7A5CBF92" w:rsidR="00BD69AE" w:rsidRPr="00481FB4" w:rsidRDefault="00BD69AE" w:rsidP="00BD69AE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Betreuung einer Konfirmandengruppe sowie Mitgestaltung von Gruppenaktivitäten und -inhalten.</w:t>
            </w:r>
          </w:p>
        </w:tc>
      </w:tr>
      <w:tr w:rsidR="00BD69AE" w:rsidRPr="00481FB4" w14:paraId="4028871F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B81DA34" w14:textId="47659F89" w:rsidR="00BD69AE" w:rsidRPr="00481FB4" w:rsidRDefault="00BD69AE" w:rsidP="00BD69AE">
            <w:pPr>
              <w:pStyle w:val="Bullets"/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Mini-Nippes</w:t>
            </w:r>
            <w:r w:rsidRPr="00481FB4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7F9CDF1E" w14:textId="06629467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/2018 </w:t>
            </w:r>
          </w:p>
        </w:tc>
      </w:tr>
      <w:tr w:rsidR="00BD69AE" w:rsidRPr="00481FB4" w14:paraId="7B2F81B2" w14:textId="77777777" w:rsidTr="007B1076">
        <w:trPr>
          <w:trHeight w:val="57"/>
        </w:trPr>
        <w:tc>
          <w:tcPr>
            <w:tcW w:w="9781" w:type="dxa"/>
            <w:gridSpan w:val="2"/>
            <w:vAlign w:val="bottom"/>
          </w:tcPr>
          <w:p w14:paraId="099DE2C5" w14:textId="5FDE0524" w:rsidR="00BD69AE" w:rsidRPr="00481FB4" w:rsidRDefault="00BD69AE" w:rsidP="00BD69AE">
            <w:pPr>
              <w:pStyle w:val="Bullets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Teamer in einer Kinderstadt</w:t>
            </w:r>
          </w:p>
        </w:tc>
        <w:tc>
          <w:tcPr>
            <w:tcW w:w="425" w:type="dxa"/>
          </w:tcPr>
          <w:p w14:paraId="091163D4" w14:textId="493F7482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BD69AE" w:rsidRPr="00481FB4" w14:paraId="2618F0FF" w14:textId="77777777" w:rsidTr="003F1309">
        <w:trPr>
          <w:trHeight w:val="57"/>
        </w:trPr>
        <w:tc>
          <w:tcPr>
            <w:tcW w:w="10206" w:type="dxa"/>
            <w:gridSpan w:val="3"/>
          </w:tcPr>
          <w:p w14:paraId="1570DE9D" w14:textId="630786D9" w:rsidR="00BD69AE" w:rsidRPr="00481FB4" w:rsidRDefault="00BD69AE" w:rsidP="00BD69AE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Betreuung und Unterstützung von Kindern im Rahmen eines einwöchigen </w:t>
            </w:r>
            <w:proofErr w:type="spellStart"/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Freizeitsprojekt</w:t>
            </w:r>
            <w:proofErr w:type="spellEnd"/>
          </w:p>
        </w:tc>
      </w:tr>
      <w:tr w:rsidR="00BD69AE" w:rsidRPr="00481FB4" w14:paraId="482569A2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BD69AE" w:rsidRPr="00696130" w:rsidRDefault="00BD69AE" w:rsidP="00BD69AE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696130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D69AE" w:rsidRPr="00481FB4" w14:paraId="2B257790" w14:textId="77777777" w:rsidTr="00DD3373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B17A857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Deutsch (Muttersprache), Englisch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C2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),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Portugiesisch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(B2)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Französisch (B2)</w:t>
            </w:r>
          </w:p>
        </w:tc>
      </w:tr>
      <w:tr w:rsidR="00BD69AE" w:rsidRPr="00481FB4" w14:paraId="45706C3F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3BC1EC81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481FB4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481FB4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:</w:t>
            </w:r>
            <w:r w:rsidRPr="00481FB4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(</w:t>
            </w:r>
            <w:proofErr w:type="spellStart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sehr</w:t>
            </w:r>
            <w:proofErr w:type="spellEnd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gut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Adobe AE, PP &amp; PS (gut), Logic Pro X (</w:t>
            </w:r>
            <w:proofErr w:type="spellStart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BD69AE" w:rsidRPr="00481FB4" w14:paraId="70CB01B0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62986738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sz w:val="20"/>
                <w:szCs w:val="20"/>
              </w:rPr>
              <w:t>Fitness, Reisen, Lesen,</w:t>
            </w:r>
            <w:r w:rsidR="009E01CA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Mix &amp; Mastering von Songs</w:t>
            </w:r>
          </w:p>
        </w:tc>
      </w:tr>
      <w:tr w:rsidR="00BD69AE" w:rsidRPr="00481FB4" w14:paraId="071AB173" w14:textId="77777777" w:rsidTr="00FE0496">
        <w:trPr>
          <w:trHeight w:val="1279"/>
        </w:trPr>
        <w:tc>
          <w:tcPr>
            <w:tcW w:w="10206" w:type="dxa"/>
            <w:gridSpan w:val="3"/>
            <w:vAlign w:val="bottom"/>
          </w:tcPr>
          <w:p w14:paraId="6478BDEA" w14:textId="34AE6ABF" w:rsidR="00BD69AE" w:rsidRPr="00481FB4" w:rsidRDefault="00BD69AE" w:rsidP="00BD69AE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Köln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481FB4">
              <w:rPr>
                <w:rFonts w:ascii="Georgia" w:hAnsi="Georgia" w:cs="Arial"/>
                <w:sz w:val="20"/>
                <w:szCs w:val="20"/>
              </w:rPr>
              <w:t>.</w:t>
            </w:r>
            <w:r>
              <w:rPr>
                <w:rFonts w:ascii="Georgia" w:hAnsi="Georgia" w:cs="Arial"/>
                <w:sz w:val="20"/>
                <w:szCs w:val="20"/>
              </w:rPr>
              <w:t>04</w:t>
            </w:r>
            <w:r w:rsidRPr="00481FB4">
              <w:rPr>
                <w:rFonts w:ascii="Georgia" w:hAnsi="Georgia" w:cs="Arial"/>
                <w:sz w:val="20"/>
                <w:szCs w:val="20"/>
              </w:rPr>
              <w:t>.20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481FB4" w:rsidRDefault="00723643">
      <w:pPr>
        <w:rPr>
          <w:rFonts w:ascii="Georgia" w:hAnsi="Georgia" w:cs="Arial"/>
          <w:sz w:val="18"/>
        </w:rPr>
      </w:pPr>
    </w:p>
    <w:sectPr w:rsidR="00723643" w:rsidRPr="00481FB4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0833" w14:textId="77777777" w:rsidR="003A15C7" w:rsidRDefault="003A15C7" w:rsidP="00BE053D">
      <w:pPr>
        <w:spacing w:after="0" w:line="240" w:lineRule="auto"/>
      </w:pPr>
      <w:r>
        <w:separator/>
      </w:r>
    </w:p>
  </w:endnote>
  <w:endnote w:type="continuationSeparator" w:id="0">
    <w:p w14:paraId="7BC9FF04" w14:textId="77777777" w:rsidR="003A15C7" w:rsidRDefault="003A15C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0995" w14:textId="77777777" w:rsidR="003A15C7" w:rsidRDefault="003A15C7" w:rsidP="00BE053D">
      <w:pPr>
        <w:spacing w:after="0" w:line="240" w:lineRule="auto"/>
      </w:pPr>
      <w:r>
        <w:separator/>
      </w:r>
    </w:p>
  </w:footnote>
  <w:footnote w:type="continuationSeparator" w:id="0">
    <w:p w14:paraId="43EDB168" w14:textId="77777777" w:rsidR="003A15C7" w:rsidRDefault="003A15C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7E2CFC"/>
    <w:multiLevelType w:val="hybridMultilevel"/>
    <w:tmpl w:val="BD1A2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F35248"/>
    <w:multiLevelType w:val="hybridMultilevel"/>
    <w:tmpl w:val="DB96AF3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457724669">
    <w:abstractNumId w:val="29"/>
  </w:num>
  <w:num w:numId="32" w16cid:durableId="18907974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6B6"/>
    <w:rsid w:val="00057A21"/>
    <w:rsid w:val="00061D33"/>
    <w:rsid w:val="00064643"/>
    <w:rsid w:val="000700A0"/>
    <w:rsid w:val="000842CB"/>
    <w:rsid w:val="00087747"/>
    <w:rsid w:val="000A1FDA"/>
    <w:rsid w:val="000B63E2"/>
    <w:rsid w:val="000B6548"/>
    <w:rsid w:val="000D671A"/>
    <w:rsid w:val="00103EC5"/>
    <w:rsid w:val="00116C6E"/>
    <w:rsid w:val="00125CA6"/>
    <w:rsid w:val="00137151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7334"/>
    <w:rsid w:val="001B0186"/>
    <w:rsid w:val="001B62CA"/>
    <w:rsid w:val="001C3A37"/>
    <w:rsid w:val="001D4DCD"/>
    <w:rsid w:val="001F4175"/>
    <w:rsid w:val="001F4182"/>
    <w:rsid w:val="0020635D"/>
    <w:rsid w:val="002109EC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26AF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96F4D"/>
    <w:rsid w:val="003A15C7"/>
    <w:rsid w:val="003E27C3"/>
    <w:rsid w:val="003E7FCF"/>
    <w:rsid w:val="003F3E3F"/>
    <w:rsid w:val="00405874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D7"/>
    <w:rsid w:val="00481FB4"/>
    <w:rsid w:val="00484FD7"/>
    <w:rsid w:val="004929FB"/>
    <w:rsid w:val="004A54BA"/>
    <w:rsid w:val="004B6A5E"/>
    <w:rsid w:val="004C7D89"/>
    <w:rsid w:val="004D29DE"/>
    <w:rsid w:val="004D7563"/>
    <w:rsid w:val="004E35E3"/>
    <w:rsid w:val="00503C6B"/>
    <w:rsid w:val="00503CEF"/>
    <w:rsid w:val="00507EA7"/>
    <w:rsid w:val="00526089"/>
    <w:rsid w:val="00527A28"/>
    <w:rsid w:val="00527DCA"/>
    <w:rsid w:val="0053342D"/>
    <w:rsid w:val="0053342F"/>
    <w:rsid w:val="005716D4"/>
    <w:rsid w:val="00571B60"/>
    <w:rsid w:val="00572876"/>
    <w:rsid w:val="005772F1"/>
    <w:rsid w:val="00585A4D"/>
    <w:rsid w:val="005A5AB4"/>
    <w:rsid w:val="005D6329"/>
    <w:rsid w:val="005E57F6"/>
    <w:rsid w:val="005F15CB"/>
    <w:rsid w:val="006058D8"/>
    <w:rsid w:val="00610200"/>
    <w:rsid w:val="00623699"/>
    <w:rsid w:val="00632D5A"/>
    <w:rsid w:val="00635515"/>
    <w:rsid w:val="006546FD"/>
    <w:rsid w:val="00665BF3"/>
    <w:rsid w:val="00666BEF"/>
    <w:rsid w:val="006732D6"/>
    <w:rsid w:val="00693E09"/>
    <w:rsid w:val="00696130"/>
    <w:rsid w:val="006A2DE9"/>
    <w:rsid w:val="006A7230"/>
    <w:rsid w:val="006B278A"/>
    <w:rsid w:val="006B4E32"/>
    <w:rsid w:val="006B72C7"/>
    <w:rsid w:val="006B7F78"/>
    <w:rsid w:val="006C2252"/>
    <w:rsid w:val="006D02C4"/>
    <w:rsid w:val="006D7F7F"/>
    <w:rsid w:val="006E2C9C"/>
    <w:rsid w:val="006E40EF"/>
    <w:rsid w:val="006F0039"/>
    <w:rsid w:val="00711CEF"/>
    <w:rsid w:val="00713AE9"/>
    <w:rsid w:val="00720320"/>
    <w:rsid w:val="0072160D"/>
    <w:rsid w:val="00723643"/>
    <w:rsid w:val="00724F2F"/>
    <w:rsid w:val="00725D3C"/>
    <w:rsid w:val="0072686C"/>
    <w:rsid w:val="00733122"/>
    <w:rsid w:val="00733DA1"/>
    <w:rsid w:val="00737822"/>
    <w:rsid w:val="0074111D"/>
    <w:rsid w:val="00753D4A"/>
    <w:rsid w:val="00754C35"/>
    <w:rsid w:val="00756912"/>
    <w:rsid w:val="00756B60"/>
    <w:rsid w:val="007611BB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1076"/>
    <w:rsid w:val="007C6A3C"/>
    <w:rsid w:val="007D4BEE"/>
    <w:rsid w:val="007D5BE9"/>
    <w:rsid w:val="007E1199"/>
    <w:rsid w:val="007E205F"/>
    <w:rsid w:val="008050E4"/>
    <w:rsid w:val="00821FE3"/>
    <w:rsid w:val="0082257D"/>
    <w:rsid w:val="00853438"/>
    <w:rsid w:val="0086333F"/>
    <w:rsid w:val="00866846"/>
    <w:rsid w:val="00875DA9"/>
    <w:rsid w:val="008914A3"/>
    <w:rsid w:val="00895E38"/>
    <w:rsid w:val="008A782B"/>
    <w:rsid w:val="008B0FC0"/>
    <w:rsid w:val="008C429A"/>
    <w:rsid w:val="008E1F3D"/>
    <w:rsid w:val="008E28A9"/>
    <w:rsid w:val="009053D7"/>
    <w:rsid w:val="0091331D"/>
    <w:rsid w:val="0093223C"/>
    <w:rsid w:val="00941A87"/>
    <w:rsid w:val="009501C2"/>
    <w:rsid w:val="009668B9"/>
    <w:rsid w:val="00976577"/>
    <w:rsid w:val="00977DEB"/>
    <w:rsid w:val="00996356"/>
    <w:rsid w:val="00997D9A"/>
    <w:rsid w:val="009A41FF"/>
    <w:rsid w:val="009C33CB"/>
    <w:rsid w:val="009D7C49"/>
    <w:rsid w:val="009E01CA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363C"/>
    <w:rsid w:val="00A936D5"/>
    <w:rsid w:val="00AA1EB0"/>
    <w:rsid w:val="00AA20B9"/>
    <w:rsid w:val="00AA2DA3"/>
    <w:rsid w:val="00AA5A9C"/>
    <w:rsid w:val="00AA62B0"/>
    <w:rsid w:val="00AB016A"/>
    <w:rsid w:val="00AB2A5A"/>
    <w:rsid w:val="00AB3383"/>
    <w:rsid w:val="00AD28F8"/>
    <w:rsid w:val="00AE4ED3"/>
    <w:rsid w:val="00B0050A"/>
    <w:rsid w:val="00B0230B"/>
    <w:rsid w:val="00B05480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66B"/>
    <w:rsid w:val="00BA215A"/>
    <w:rsid w:val="00BB4BE4"/>
    <w:rsid w:val="00BB5F09"/>
    <w:rsid w:val="00BC0D9F"/>
    <w:rsid w:val="00BD69AE"/>
    <w:rsid w:val="00BE053D"/>
    <w:rsid w:val="00BE3417"/>
    <w:rsid w:val="00BE5C7B"/>
    <w:rsid w:val="00BF1A7A"/>
    <w:rsid w:val="00BF1FA3"/>
    <w:rsid w:val="00BF7787"/>
    <w:rsid w:val="00C00974"/>
    <w:rsid w:val="00C018E4"/>
    <w:rsid w:val="00C066FA"/>
    <w:rsid w:val="00C25387"/>
    <w:rsid w:val="00C505B1"/>
    <w:rsid w:val="00C54BE3"/>
    <w:rsid w:val="00C57F80"/>
    <w:rsid w:val="00C768ED"/>
    <w:rsid w:val="00C82A8F"/>
    <w:rsid w:val="00C916C2"/>
    <w:rsid w:val="00CB1A89"/>
    <w:rsid w:val="00CC7F56"/>
    <w:rsid w:val="00CD1B12"/>
    <w:rsid w:val="00CD26B3"/>
    <w:rsid w:val="00CD55DC"/>
    <w:rsid w:val="00CE1BBC"/>
    <w:rsid w:val="00CE2595"/>
    <w:rsid w:val="00CE28CC"/>
    <w:rsid w:val="00CE72FC"/>
    <w:rsid w:val="00CF31EE"/>
    <w:rsid w:val="00D10C37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4D4D"/>
    <w:rsid w:val="00DA69DF"/>
    <w:rsid w:val="00DB289C"/>
    <w:rsid w:val="00DB33F8"/>
    <w:rsid w:val="00DB402D"/>
    <w:rsid w:val="00DD38E2"/>
    <w:rsid w:val="00DF4425"/>
    <w:rsid w:val="00E00140"/>
    <w:rsid w:val="00E13110"/>
    <w:rsid w:val="00E24DF1"/>
    <w:rsid w:val="00E34D39"/>
    <w:rsid w:val="00E40B9A"/>
    <w:rsid w:val="00E431ED"/>
    <w:rsid w:val="00E53ACF"/>
    <w:rsid w:val="00E55D90"/>
    <w:rsid w:val="00E64FF5"/>
    <w:rsid w:val="00E82101"/>
    <w:rsid w:val="00E907EC"/>
    <w:rsid w:val="00EA5421"/>
    <w:rsid w:val="00EB34FC"/>
    <w:rsid w:val="00EB5816"/>
    <w:rsid w:val="00ED0EA9"/>
    <w:rsid w:val="00ED34DD"/>
    <w:rsid w:val="00EF77DF"/>
    <w:rsid w:val="00F11BEF"/>
    <w:rsid w:val="00F165E1"/>
    <w:rsid w:val="00F258E7"/>
    <w:rsid w:val="00F25EB2"/>
    <w:rsid w:val="00F27FE3"/>
    <w:rsid w:val="00F31B84"/>
    <w:rsid w:val="00F3564D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3BF"/>
    <w:rsid w:val="00FD0FB7"/>
    <w:rsid w:val="00FD1F48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2313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Albert Johann Oelze</cp:lastModifiedBy>
  <cp:revision>2</cp:revision>
  <dcterms:created xsi:type="dcterms:W3CDTF">2026-04-12T16:45:00Z</dcterms:created>
  <dcterms:modified xsi:type="dcterms:W3CDTF">2026-04-12T16:45:00Z</dcterms:modified>
</cp:coreProperties>
</file>