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7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827"/>
        <w:gridCol w:w="992"/>
        <w:gridCol w:w="142"/>
        <w:gridCol w:w="283"/>
        <w:gridCol w:w="142"/>
        <w:gridCol w:w="284"/>
        <w:gridCol w:w="141"/>
        <w:gridCol w:w="567"/>
        <w:gridCol w:w="2552"/>
      </w:tblGrid>
      <w:tr w:rsidR="00B57B4D" w:rsidRPr="00C817D7" w14:paraId="0CDEC018" w14:textId="77777777" w:rsidTr="00113580">
        <w:trPr>
          <w:trHeight w:val="283"/>
        </w:trPr>
        <w:tc>
          <w:tcPr>
            <w:tcW w:w="10207" w:type="dxa"/>
            <w:gridSpan w:val="10"/>
            <w:vAlign w:val="bottom"/>
          </w:tcPr>
          <w:p w14:paraId="6F80D4E1" w14:textId="58B0C4C1" w:rsidR="00B57B4D" w:rsidRPr="00C817D7" w:rsidRDefault="00F936DE" w:rsidP="008772F9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Nadir Harouak</w:t>
            </w:r>
          </w:p>
          <w:p w14:paraId="3C73B7BF" w14:textId="1249CA64" w:rsidR="00B57B4D" w:rsidRPr="00C817D7" w:rsidRDefault="00F936DE" w:rsidP="008772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Leebgasse 87a/4/8, </w:t>
            </w:r>
            <w:r w:rsidR="00B46A0B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1100</w:t>
            </w:r>
            <w:r w:rsidR="00B46A0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13580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Wien, Österreich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3E5CE58A" w14:textId="1A0EAB6F" w:rsidR="00B57B4D" w:rsidRPr="00C817D7" w:rsidRDefault="00F936DE" w:rsidP="008772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nadir.harouak@yahoo.com | +436767919804</w:t>
            </w:r>
          </w:p>
        </w:tc>
      </w:tr>
      <w:tr w:rsidR="00B57B4D" w:rsidRPr="00C817D7" w14:paraId="2A2BE8FE" w14:textId="77777777" w:rsidTr="00AC4156">
        <w:trPr>
          <w:trHeight w:val="454"/>
        </w:trPr>
        <w:tc>
          <w:tcPr>
            <w:tcW w:w="10207" w:type="dxa"/>
            <w:gridSpan w:val="10"/>
            <w:tcBorders>
              <w:bottom w:val="single" w:sz="4" w:space="0" w:color="000000"/>
            </w:tcBorders>
            <w:vAlign w:val="bottom"/>
          </w:tcPr>
          <w:p w14:paraId="587C0DD7" w14:textId="77777777" w:rsidR="00B57B4D" w:rsidRPr="00C817D7" w:rsidRDefault="00000000" w:rsidP="008772F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57B4D" w:rsidRPr="00C817D7" w14:paraId="2794E3CA" w14:textId="77777777" w:rsidTr="00AC4156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719623B9" w14:textId="34F35D8D" w:rsidR="00B57B4D" w:rsidRPr="00C817D7" w:rsidRDefault="00F936DE" w:rsidP="008772F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Wirtschaftsuniversität </w:t>
            </w:r>
            <w:r w:rsidR="00113580"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Wien</w:t>
            </w:r>
          </w:p>
        </w:tc>
        <w:tc>
          <w:tcPr>
            <w:tcW w:w="3686" w:type="dxa"/>
            <w:gridSpan w:val="5"/>
            <w:tcBorders>
              <w:top w:val="single" w:sz="4" w:space="0" w:color="000000"/>
            </w:tcBorders>
            <w:vAlign w:val="bottom"/>
          </w:tcPr>
          <w:p w14:paraId="27E56D0A" w14:textId="5FE0A30F" w:rsidR="00B57B4D" w:rsidRPr="00C817D7" w:rsidRDefault="00113580" w:rsidP="008772F9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Wien, Österreich</w:t>
            </w:r>
          </w:p>
        </w:tc>
      </w:tr>
      <w:tr w:rsidR="00B57B4D" w:rsidRPr="00C817D7" w14:paraId="78D21838" w14:textId="77777777" w:rsidTr="006C531C">
        <w:trPr>
          <w:trHeight w:val="20"/>
        </w:trPr>
        <w:tc>
          <w:tcPr>
            <w:tcW w:w="6947" w:type="dxa"/>
            <w:gridSpan w:val="7"/>
          </w:tcPr>
          <w:p w14:paraId="15F376FB" w14:textId="52D86E99" w:rsidR="00A34766" w:rsidRPr="00C817D7" w:rsidRDefault="00000000" w:rsidP="008772F9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 Wirtschafts</w:t>
            </w:r>
            <w:r w:rsidR="00F936DE"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- und Sozial</w:t>
            </w: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wissenschaften (aktueller Schnitt: 1</w:t>
            </w:r>
            <w:r w:rsidR="00F936DE"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,0</w:t>
            </w: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3"/>
          </w:tcPr>
          <w:p w14:paraId="3828304F" w14:textId="33EF99BE" w:rsidR="00B57B4D" w:rsidRPr="006C531C" w:rsidRDefault="00F06D63" w:rsidP="008772F9">
            <w:pPr>
              <w:jc w:val="right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6C531C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10/20</w:t>
            </w:r>
            <w:r w:rsidR="00F936DE" w:rsidRPr="006C531C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22</w:t>
            </w:r>
            <w:r w:rsidRPr="006C531C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 xml:space="preserve"> – heute</w:t>
            </w:r>
          </w:p>
        </w:tc>
      </w:tr>
      <w:tr w:rsidR="00A34766" w:rsidRPr="00C817D7" w14:paraId="6E306D27" w14:textId="77777777" w:rsidTr="006C531C">
        <w:trPr>
          <w:trHeight w:val="20"/>
        </w:trPr>
        <w:tc>
          <w:tcPr>
            <w:tcW w:w="10207" w:type="dxa"/>
            <w:gridSpan w:val="10"/>
          </w:tcPr>
          <w:p w14:paraId="124BF879" w14:textId="163A69A5" w:rsidR="00F80402" w:rsidRPr="00C817D7" w:rsidRDefault="00F80402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Spezialisierungen: Unternehmensführung &amp; Controlling (IfU); International Business</w:t>
            </w:r>
          </w:p>
          <w:p w14:paraId="743CBE4E" w14:textId="51F6A8B4" w:rsidR="00A34766" w:rsidRPr="00C817D7" w:rsidRDefault="00F80402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Rankings: auf Platz 1 und somit unter den besten 1 % der Studenten meines Jahrgangs (2</w:t>
            </w:r>
            <w:r w:rsidR="00F749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747 Studenten; basierend auf Notendurchschnitt)</w:t>
            </w:r>
          </w:p>
          <w:p w14:paraId="22BE9384" w14:textId="4FEECB66" w:rsidR="00A34766" w:rsidRDefault="00A34766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Rector’s List</w:t>
            </w:r>
            <w:r w:rsidR="006C5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Sommersemester 2023</w:t>
            </w:r>
          </w:p>
          <w:p w14:paraId="5E713261" w14:textId="6BADC489" w:rsidR="004E49FA" w:rsidRPr="004E49FA" w:rsidRDefault="004E49FA" w:rsidP="004E49FA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Mitglied der 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WU Top League</w:t>
            </w:r>
          </w:p>
          <w:p w14:paraId="47556F5D" w14:textId="1CD9CAE6" w:rsidR="00A34766" w:rsidRPr="00C817D7" w:rsidRDefault="00F749B6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Erhalt des </w:t>
            </w:r>
            <w:r w:rsidR="00F80402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Leistungsstipendium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  <w:p w14:paraId="6835ACBB" w14:textId="67F0C4F6" w:rsidR="00A34766" w:rsidRPr="00C817D7" w:rsidRDefault="00F80402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Geplantes </w:t>
            </w:r>
            <w:r w:rsidR="00A34766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Auslandssemester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  <w:r w:rsidR="00A34766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W</w:t>
            </w:r>
            <w:r w:rsidR="006C5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intersemester</w:t>
            </w:r>
            <w:r w:rsidR="00A34766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2024/25; National University of Singapore</w:t>
            </w:r>
          </w:p>
        </w:tc>
      </w:tr>
      <w:tr w:rsidR="00B57B4D" w:rsidRPr="00C817D7" w14:paraId="4E907A17" w14:textId="77777777" w:rsidTr="00AC4156">
        <w:trPr>
          <w:trHeight w:val="340"/>
        </w:trPr>
        <w:tc>
          <w:tcPr>
            <w:tcW w:w="6663" w:type="dxa"/>
            <w:gridSpan w:val="6"/>
            <w:vAlign w:val="bottom"/>
          </w:tcPr>
          <w:p w14:paraId="375DC7A9" w14:textId="0C8D64E9" w:rsidR="00B57B4D" w:rsidRPr="00C817D7" w:rsidRDefault="00F936DE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Bundesrealgymnasium Marchettigasse</w:t>
            </w:r>
          </w:p>
        </w:tc>
        <w:tc>
          <w:tcPr>
            <w:tcW w:w="3544" w:type="dxa"/>
            <w:gridSpan w:val="4"/>
            <w:vAlign w:val="bottom"/>
          </w:tcPr>
          <w:p w14:paraId="23C16D72" w14:textId="79B704D1" w:rsidR="00B57B4D" w:rsidRPr="00C817D7" w:rsidRDefault="00113580" w:rsidP="008772F9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Wien, Österreich</w:t>
            </w:r>
          </w:p>
        </w:tc>
      </w:tr>
      <w:tr w:rsidR="00B57B4D" w:rsidRPr="00C817D7" w14:paraId="33AE768C" w14:textId="77777777" w:rsidTr="006C531C">
        <w:trPr>
          <w:trHeight w:val="20"/>
        </w:trPr>
        <w:tc>
          <w:tcPr>
            <w:tcW w:w="5104" w:type="dxa"/>
            <w:gridSpan w:val="2"/>
          </w:tcPr>
          <w:p w14:paraId="17A8AFBB" w14:textId="07E16846" w:rsidR="00B57B4D" w:rsidRPr="00C817D7" w:rsidRDefault="00F936DE" w:rsidP="008772F9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Matura (Note: 1,0)</w:t>
            </w:r>
          </w:p>
        </w:tc>
        <w:tc>
          <w:tcPr>
            <w:tcW w:w="5103" w:type="dxa"/>
            <w:gridSpan w:val="8"/>
          </w:tcPr>
          <w:p w14:paraId="3D6A5793" w14:textId="3E6AEE49" w:rsidR="00B57B4D" w:rsidRPr="00C817D7" w:rsidRDefault="00000000" w:rsidP="008772F9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F936DE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F936DE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F936DE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B57B4D" w:rsidRPr="00C817D7" w14:paraId="66E86FDC" w14:textId="77777777" w:rsidTr="006C531C">
        <w:trPr>
          <w:trHeight w:val="20"/>
        </w:trPr>
        <w:tc>
          <w:tcPr>
            <w:tcW w:w="10207" w:type="dxa"/>
            <w:gridSpan w:val="10"/>
          </w:tcPr>
          <w:p w14:paraId="10BFDE41" w14:textId="39A97B2F" w:rsidR="00F936DE" w:rsidRPr="00C817D7" w:rsidRDefault="00F456C5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Verleihung des Optimus-Ehrenring</w:t>
            </w:r>
            <w:r w:rsidR="00F749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F936DE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Maturabester des Jahrgangs)</w:t>
            </w:r>
          </w:p>
          <w:p w14:paraId="4706B206" w14:textId="4E4DB026" w:rsidR="00F936DE" w:rsidRPr="00C817D7" w:rsidRDefault="00F936DE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Klassensprecher </w:t>
            </w:r>
            <w:r w:rsidR="007E05F4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 der vierten bis zur achten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Klasse</w:t>
            </w:r>
          </w:p>
        </w:tc>
      </w:tr>
      <w:tr w:rsidR="00B57B4D" w:rsidRPr="00C817D7" w14:paraId="05CCFA62" w14:textId="77777777" w:rsidTr="00AC4156">
        <w:trPr>
          <w:trHeight w:val="454"/>
        </w:trPr>
        <w:tc>
          <w:tcPr>
            <w:tcW w:w="10207" w:type="dxa"/>
            <w:gridSpan w:val="10"/>
            <w:tcBorders>
              <w:bottom w:val="single" w:sz="4" w:space="0" w:color="000000"/>
            </w:tcBorders>
            <w:vAlign w:val="bottom"/>
          </w:tcPr>
          <w:p w14:paraId="09E73445" w14:textId="77777777" w:rsidR="00B57B4D" w:rsidRPr="00C817D7" w:rsidRDefault="0000000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B57B4D" w:rsidRPr="00C817D7" w14:paraId="3734FC5A" w14:textId="77777777" w:rsidTr="00AC4156">
        <w:trPr>
          <w:trHeight w:val="340"/>
        </w:trPr>
        <w:tc>
          <w:tcPr>
            <w:tcW w:w="6238" w:type="dxa"/>
            <w:gridSpan w:val="4"/>
            <w:tcBorders>
              <w:top w:val="single" w:sz="4" w:space="0" w:color="000000"/>
            </w:tcBorders>
            <w:vAlign w:val="bottom"/>
          </w:tcPr>
          <w:p w14:paraId="23AE47BD" w14:textId="78CE19E3" w:rsidR="00B57B4D" w:rsidRPr="00C817D7" w:rsidRDefault="00661F9A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EbelHofer Strategy &amp; Management Consultants</w:t>
            </w:r>
          </w:p>
        </w:tc>
        <w:tc>
          <w:tcPr>
            <w:tcW w:w="3969" w:type="dxa"/>
            <w:gridSpan w:val="6"/>
            <w:tcBorders>
              <w:top w:val="single" w:sz="4" w:space="0" w:color="000000"/>
            </w:tcBorders>
            <w:vAlign w:val="bottom"/>
          </w:tcPr>
          <w:p w14:paraId="7002D1BC" w14:textId="377C966D" w:rsidR="00B57B4D" w:rsidRPr="00C817D7" w:rsidRDefault="008D30E1" w:rsidP="008772F9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München</w:t>
            </w:r>
            <w:r w:rsidR="006369F5" w:rsidRPr="00C817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Deutschland</w:t>
            </w:r>
          </w:p>
        </w:tc>
      </w:tr>
      <w:tr w:rsidR="00B57B4D" w:rsidRPr="00C817D7" w14:paraId="4439B001" w14:textId="77777777" w:rsidTr="006C531C">
        <w:trPr>
          <w:trHeight w:val="20"/>
        </w:trPr>
        <w:tc>
          <w:tcPr>
            <w:tcW w:w="6238" w:type="dxa"/>
            <w:gridSpan w:val="4"/>
          </w:tcPr>
          <w:p w14:paraId="06C1E7A2" w14:textId="7A73EBD3" w:rsidR="00B57B4D" w:rsidRPr="00C817D7" w:rsidRDefault="00661F9A" w:rsidP="008772F9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in der Strategieberatung</w:t>
            </w:r>
          </w:p>
        </w:tc>
        <w:tc>
          <w:tcPr>
            <w:tcW w:w="3969" w:type="dxa"/>
            <w:gridSpan w:val="6"/>
          </w:tcPr>
          <w:p w14:paraId="57DFEAA5" w14:textId="49ECC9DC" w:rsidR="00B57B4D" w:rsidRPr="00C817D7" w:rsidRDefault="00661F9A" w:rsidP="008772F9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07/20</w:t>
            </w:r>
            <w:r w:rsidR="006C502B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3 – 09/2023</w:t>
            </w:r>
          </w:p>
        </w:tc>
      </w:tr>
      <w:tr w:rsidR="00051945" w:rsidRPr="00C817D7" w14:paraId="7E7F0F8C" w14:textId="77777777" w:rsidTr="006C531C">
        <w:trPr>
          <w:trHeight w:val="20"/>
        </w:trPr>
        <w:tc>
          <w:tcPr>
            <w:tcW w:w="10207" w:type="dxa"/>
            <w:gridSpan w:val="10"/>
          </w:tcPr>
          <w:p w14:paraId="1F1777E2" w14:textId="77777777" w:rsidR="00051945" w:rsidRPr="00C817D7" w:rsidRDefault="00051945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EbelHofer Strategy &amp; Management Consultants ist eine international tätige </w:t>
            </w:r>
          </w:p>
          <w:p w14:paraId="625ED591" w14:textId="77777777" w:rsidR="00051945" w:rsidRPr="00C817D7" w:rsidRDefault="00051945" w:rsidP="008772F9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Unternehmensberatung mit Ausrichtung auf Strategie, Pricing, Vertrieb und Marketing</w:t>
            </w:r>
          </w:p>
          <w:p w14:paraId="6BF0B3AC" w14:textId="36CF9AE0" w:rsidR="00051945" w:rsidRPr="00C817D7" w:rsidRDefault="006369F5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Mitwirkung an zwei Beratungsprojekten für einen der führenden Automobilhersteller im Bereich FSM Retail Pricing</w:t>
            </w:r>
            <w:r w:rsidR="00024335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und</w:t>
            </w:r>
            <w:r w:rsidR="00113580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IAM Pricing</w:t>
            </w:r>
          </w:p>
          <w:p w14:paraId="571C94A3" w14:textId="475B0B70" w:rsidR="00051945" w:rsidRPr="00C817D7" w:rsidRDefault="00113580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Übernahme mehrerer Workstreams durch Erstellung von Excel-Modellen für Szenarioanalysen, Vorbereitung wesentlicher Teile von Abschlusspräsentationen und Durchführung umfangreicher Recherchen und Analysen</w:t>
            </w:r>
          </w:p>
        </w:tc>
      </w:tr>
      <w:tr w:rsidR="00051945" w:rsidRPr="00C817D7" w14:paraId="19BDEEDC" w14:textId="77777777" w:rsidTr="00AC4156">
        <w:trPr>
          <w:trHeight w:val="340"/>
        </w:trPr>
        <w:tc>
          <w:tcPr>
            <w:tcW w:w="6947" w:type="dxa"/>
            <w:gridSpan w:val="7"/>
            <w:vAlign w:val="bottom"/>
          </w:tcPr>
          <w:p w14:paraId="6B8461FF" w14:textId="15C40630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Coffeecom </w:t>
            </w:r>
          </w:p>
        </w:tc>
        <w:tc>
          <w:tcPr>
            <w:tcW w:w="3260" w:type="dxa"/>
            <w:gridSpan w:val="3"/>
            <w:vAlign w:val="bottom"/>
          </w:tcPr>
          <w:p w14:paraId="50B06274" w14:textId="38BE7495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0EE784D3" w14:textId="77777777" w:rsidTr="006C531C">
        <w:trPr>
          <w:trHeight w:val="20"/>
        </w:trPr>
        <w:tc>
          <w:tcPr>
            <w:tcW w:w="6947" w:type="dxa"/>
            <w:gridSpan w:val="7"/>
          </w:tcPr>
          <w:p w14:paraId="268124EC" w14:textId="361F9473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Texter für verschiedene Kunden aus der Fintech-Branche</w:t>
            </w:r>
          </w:p>
        </w:tc>
        <w:tc>
          <w:tcPr>
            <w:tcW w:w="3260" w:type="dxa"/>
            <w:gridSpan w:val="3"/>
          </w:tcPr>
          <w:p w14:paraId="437231A6" w14:textId="69799EA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12/2022 – </w:t>
            </w:r>
            <w:r w:rsidR="00113580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06/2023</w:t>
            </w:r>
          </w:p>
        </w:tc>
      </w:tr>
      <w:tr w:rsidR="00051945" w:rsidRPr="00C817D7" w14:paraId="2B782751" w14:textId="77777777" w:rsidTr="006C531C">
        <w:trPr>
          <w:trHeight w:val="20"/>
        </w:trPr>
        <w:tc>
          <w:tcPr>
            <w:tcW w:w="10207" w:type="dxa"/>
            <w:gridSpan w:val="10"/>
          </w:tcPr>
          <w:p w14:paraId="53E06D3A" w14:textId="3EBFE024" w:rsidR="00051945" w:rsidRPr="00C817D7" w:rsidRDefault="00051945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Coffeecom ist ein B2B-Unternehmen, welches die Content-Creation von Kunden aus der Fintech-Branche übernimmt</w:t>
            </w:r>
          </w:p>
          <w:p w14:paraId="62DF4C1F" w14:textId="63CB34B1" w:rsidR="00051945" w:rsidRPr="00C817D7" w:rsidRDefault="00051945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Verfassung von Texten, welche sich mit wirtschaftlichen Themen wie Web3 oder Optionshandel befassen</w:t>
            </w:r>
          </w:p>
        </w:tc>
      </w:tr>
      <w:tr w:rsidR="00051945" w:rsidRPr="00C817D7" w14:paraId="2CB72429" w14:textId="77777777" w:rsidTr="00AC4156">
        <w:trPr>
          <w:trHeight w:val="340"/>
        </w:trPr>
        <w:tc>
          <w:tcPr>
            <w:tcW w:w="6947" w:type="dxa"/>
            <w:gridSpan w:val="7"/>
            <w:vAlign w:val="bottom"/>
          </w:tcPr>
          <w:p w14:paraId="3B89110A" w14:textId="591C2C67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Evotion</w:t>
            </w:r>
          </w:p>
        </w:tc>
        <w:tc>
          <w:tcPr>
            <w:tcW w:w="3260" w:type="dxa"/>
            <w:gridSpan w:val="3"/>
            <w:vAlign w:val="bottom"/>
          </w:tcPr>
          <w:p w14:paraId="145F7278" w14:textId="6228478B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2B4B26F6" w14:textId="77777777" w:rsidTr="006C531C">
        <w:trPr>
          <w:trHeight w:val="20"/>
        </w:trPr>
        <w:tc>
          <w:tcPr>
            <w:tcW w:w="6947" w:type="dxa"/>
            <w:gridSpan w:val="7"/>
          </w:tcPr>
          <w:p w14:paraId="08F30613" w14:textId="19B672E8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Assistent</w:t>
            </w:r>
            <w:r w:rsid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im Eventmanagement</w:t>
            </w:r>
          </w:p>
        </w:tc>
        <w:tc>
          <w:tcPr>
            <w:tcW w:w="3260" w:type="dxa"/>
            <w:gridSpan w:val="3"/>
          </w:tcPr>
          <w:p w14:paraId="6E3CBDD3" w14:textId="382E209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03/2022 – 12/2022</w:t>
            </w:r>
          </w:p>
        </w:tc>
      </w:tr>
      <w:tr w:rsidR="00051945" w:rsidRPr="00C817D7" w14:paraId="5F59193B" w14:textId="77777777" w:rsidTr="00AC4156">
        <w:trPr>
          <w:trHeight w:val="340"/>
        </w:trPr>
        <w:tc>
          <w:tcPr>
            <w:tcW w:w="6947" w:type="dxa"/>
            <w:gridSpan w:val="7"/>
            <w:vAlign w:val="bottom"/>
          </w:tcPr>
          <w:p w14:paraId="55C7823E" w14:textId="16885976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Österreichisches Bundesheer</w:t>
            </w:r>
          </w:p>
        </w:tc>
        <w:tc>
          <w:tcPr>
            <w:tcW w:w="3260" w:type="dxa"/>
            <w:gridSpan w:val="3"/>
            <w:vAlign w:val="bottom"/>
          </w:tcPr>
          <w:p w14:paraId="61DC669A" w14:textId="40650530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3A714E5D" w14:textId="77777777" w:rsidTr="00AC4156">
        <w:tc>
          <w:tcPr>
            <w:tcW w:w="6096" w:type="dxa"/>
            <w:gridSpan w:val="3"/>
          </w:tcPr>
          <w:p w14:paraId="7829CCDD" w14:textId="6C24B14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Grundwehrdiener im Gardebataillon | Beförderung zum Gefreiten</w:t>
            </w:r>
          </w:p>
        </w:tc>
        <w:tc>
          <w:tcPr>
            <w:tcW w:w="4111" w:type="dxa"/>
            <w:gridSpan w:val="7"/>
          </w:tcPr>
          <w:p w14:paraId="76A531B8" w14:textId="74C0B72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09/2021 – 03/2022</w:t>
            </w:r>
          </w:p>
        </w:tc>
      </w:tr>
      <w:tr w:rsidR="00051945" w:rsidRPr="00C817D7" w14:paraId="0C1FEDAC" w14:textId="77777777" w:rsidTr="00AC4156">
        <w:trPr>
          <w:trHeight w:val="340"/>
        </w:trPr>
        <w:tc>
          <w:tcPr>
            <w:tcW w:w="7088" w:type="dxa"/>
            <w:gridSpan w:val="8"/>
            <w:vAlign w:val="bottom"/>
          </w:tcPr>
          <w:p w14:paraId="533156FA" w14:textId="7F7F13B1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Hygiene Austria</w:t>
            </w:r>
          </w:p>
        </w:tc>
        <w:tc>
          <w:tcPr>
            <w:tcW w:w="3119" w:type="dxa"/>
            <w:gridSpan w:val="2"/>
            <w:vAlign w:val="bottom"/>
          </w:tcPr>
          <w:p w14:paraId="70627498" w14:textId="001912B7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  <w:r w:rsidR="00051945"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er Neudorf</w:t>
            </w: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Österreich</w:t>
            </w:r>
          </w:p>
        </w:tc>
      </w:tr>
      <w:tr w:rsidR="00051945" w:rsidRPr="00C817D7" w14:paraId="6DF504AE" w14:textId="77777777" w:rsidTr="006C531C">
        <w:trPr>
          <w:trHeight w:val="20"/>
        </w:trPr>
        <w:tc>
          <w:tcPr>
            <w:tcW w:w="7088" w:type="dxa"/>
            <w:gridSpan w:val="8"/>
          </w:tcPr>
          <w:p w14:paraId="573A9AA3" w14:textId="04D29C68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i/>
                <w:iCs/>
                <w:sz w:val="21"/>
                <w:szCs w:val="21"/>
              </w:rPr>
            </w:pPr>
            <w:r w:rsidRPr="00C817D7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Lagerist</w:t>
            </w:r>
          </w:p>
        </w:tc>
        <w:tc>
          <w:tcPr>
            <w:tcW w:w="3119" w:type="dxa"/>
            <w:gridSpan w:val="2"/>
            <w:vAlign w:val="bottom"/>
          </w:tcPr>
          <w:p w14:paraId="198A6944" w14:textId="7838D394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10/2020 – 04/2021</w:t>
            </w:r>
          </w:p>
        </w:tc>
      </w:tr>
      <w:tr w:rsidR="00051945" w:rsidRPr="00C817D7" w14:paraId="030E519E" w14:textId="77777777" w:rsidTr="00AC4156">
        <w:trPr>
          <w:trHeight w:val="454"/>
        </w:trPr>
        <w:tc>
          <w:tcPr>
            <w:tcW w:w="10207" w:type="dxa"/>
            <w:gridSpan w:val="10"/>
            <w:tcBorders>
              <w:bottom w:val="single" w:sz="4" w:space="0" w:color="000000"/>
            </w:tcBorders>
            <w:vAlign w:val="bottom"/>
          </w:tcPr>
          <w:p w14:paraId="2B3DF5E0" w14:textId="77777777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051945" w:rsidRPr="00C817D7" w14:paraId="5C822FB2" w14:textId="77777777" w:rsidTr="00AC4156">
        <w:trPr>
          <w:trHeight w:val="340"/>
        </w:trPr>
        <w:tc>
          <w:tcPr>
            <w:tcW w:w="6947" w:type="dxa"/>
            <w:gridSpan w:val="7"/>
            <w:tcBorders>
              <w:top w:val="single" w:sz="4" w:space="0" w:color="000000"/>
            </w:tcBorders>
            <w:vAlign w:val="bottom"/>
          </w:tcPr>
          <w:p w14:paraId="575DD990" w14:textId="1C8CD0E6" w:rsidR="00051945" w:rsidRPr="00C817D7" w:rsidRDefault="0060236E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Starting@WU: Building First Year Communities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</w:tcBorders>
            <w:vAlign w:val="bottom"/>
          </w:tcPr>
          <w:p w14:paraId="467047E0" w14:textId="5CEFAF0D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0379010A" w14:textId="77777777" w:rsidTr="006C531C">
        <w:trPr>
          <w:trHeight w:val="20"/>
        </w:trPr>
        <w:tc>
          <w:tcPr>
            <w:tcW w:w="6521" w:type="dxa"/>
            <w:gridSpan w:val="5"/>
          </w:tcPr>
          <w:p w14:paraId="096C98E8" w14:textId="11B3E4B3" w:rsidR="00051945" w:rsidRPr="00C817D7" w:rsidRDefault="0060236E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Projektorganisat</w:t>
            </w:r>
            <w:r w:rsidR="00F749B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or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113580"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bei </w:t>
            </w:r>
            <w:r w:rsidR="00F749B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einem </w:t>
            </w:r>
            <w:r w:rsidR="00113580"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freiwillige</w:t>
            </w:r>
            <w:r w:rsidR="00F749B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 w:rsidR="00113580"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soziale</w:t>
            </w:r>
            <w:r w:rsidR="00F749B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 w:rsidR="00113580"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Projekt</w:t>
            </w:r>
          </w:p>
        </w:tc>
        <w:tc>
          <w:tcPr>
            <w:tcW w:w="3686" w:type="dxa"/>
            <w:gridSpan w:val="5"/>
          </w:tcPr>
          <w:p w14:paraId="2632BC92" w14:textId="2F5D0261" w:rsidR="00051945" w:rsidRPr="00C817D7" w:rsidRDefault="00A34766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 w:rsidR="00051945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051945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06/2023</w:t>
            </w:r>
          </w:p>
        </w:tc>
      </w:tr>
      <w:tr w:rsidR="00051945" w:rsidRPr="00C817D7" w14:paraId="5759CD10" w14:textId="77777777" w:rsidTr="006C531C">
        <w:trPr>
          <w:trHeight w:val="20"/>
        </w:trPr>
        <w:tc>
          <w:tcPr>
            <w:tcW w:w="10207" w:type="dxa"/>
            <w:gridSpan w:val="10"/>
          </w:tcPr>
          <w:p w14:paraId="134279CE" w14:textId="02FEC1A3" w:rsidR="00051945" w:rsidRPr="00C817D7" w:rsidRDefault="0060236E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Leitung des PMO-Teams (</w:t>
            </w:r>
            <w:r w:rsidR="008772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fünf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Mitglieder)</w:t>
            </w:r>
          </w:p>
          <w:p w14:paraId="5429817F" w14:textId="4CB0C0AC" w:rsidR="0060236E" w:rsidRPr="00C817D7" w:rsidRDefault="00E173E2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Organisation eines Sportevents mit dem Ziel der Integration von Migranten</w:t>
            </w:r>
          </w:p>
        </w:tc>
      </w:tr>
      <w:tr w:rsidR="00051945" w:rsidRPr="00C817D7" w14:paraId="343A2C9B" w14:textId="77777777" w:rsidTr="008D30E1">
        <w:trPr>
          <w:trHeight w:val="340"/>
        </w:trPr>
        <w:tc>
          <w:tcPr>
            <w:tcW w:w="6238" w:type="dxa"/>
            <w:gridSpan w:val="4"/>
            <w:vAlign w:val="bottom"/>
          </w:tcPr>
          <w:p w14:paraId="2B1CB62E" w14:textId="41A6C7F3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Workaway</w:t>
            </w:r>
          </w:p>
        </w:tc>
        <w:tc>
          <w:tcPr>
            <w:tcW w:w="3969" w:type="dxa"/>
            <w:gridSpan w:val="6"/>
            <w:vAlign w:val="bottom"/>
          </w:tcPr>
          <w:p w14:paraId="0785D49D" w14:textId="65DF9973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Guachaca, Kolumbien</w:t>
            </w:r>
          </w:p>
        </w:tc>
      </w:tr>
      <w:tr w:rsidR="00051945" w:rsidRPr="00C817D7" w14:paraId="71E0EBB2" w14:textId="77777777" w:rsidTr="006C531C">
        <w:trPr>
          <w:trHeight w:val="20"/>
        </w:trPr>
        <w:tc>
          <w:tcPr>
            <w:tcW w:w="7655" w:type="dxa"/>
            <w:gridSpan w:val="9"/>
          </w:tcPr>
          <w:p w14:paraId="36CDF82C" w14:textId="43990F5D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Ehrenamtlicher Helfer</w:t>
            </w:r>
          </w:p>
        </w:tc>
        <w:tc>
          <w:tcPr>
            <w:tcW w:w="2552" w:type="dxa"/>
          </w:tcPr>
          <w:p w14:paraId="16B67CDD" w14:textId="471F7FC1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A34766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/2022 – 09/2022</w:t>
            </w:r>
          </w:p>
        </w:tc>
      </w:tr>
      <w:tr w:rsidR="00051945" w:rsidRPr="00C817D7" w14:paraId="25C191A5" w14:textId="77777777" w:rsidTr="006C531C">
        <w:trPr>
          <w:trHeight w:val="20"/>
        </w:trPr>
        <w:tc>
          <w:tcPr>
            <w:tcW w:w="10207" w:type="dxa"/>
            <w:gridSpan w:val="10"/>
          </w:tcPr>
          <w:p w14:paraId="5CBEFB75" w14:textId="2BCE0510" w:rsidR="00051945" w:rsidRPr="00C817D7" w:rsidRDefault="00051945" w:rsidP="008772F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Aushelfen bei einer Herberge im Costeño Gebiet</w:t>
            </w:r>
          </w:p>
        </w:tc>
      </w:tr>
      <w:tr w:rsidR="00051945" w:rsidRPr="00C817D7" w14:paraId="4BCF226A" w14:textId="77777777" w:rsidTr="008D30E1">
        <w:trPr>
          <w:trHeight w:val="340"/>
        </w:trPr>
        <w:tc>
          <w:tcPr>
            <w:tcW w:w="6238" w:type="dxa"/>
            <w:gridSpan w:val="4"/>
            <w:vAlign w:val="bottom"/>
          </w:tcPr>
          <w:p w14:paraId="7425BE8B" w14:textId="0CE13BD1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Kukkiwon – World Taekwondo Headquarters</w:t>
            </w:r>
          </w:p>
        </w:tc>
        <w:tc>
          <w:tcPr>
            <w:tcW w:w="3969" w:type="dxa"/>
            <w:gridSpan w:val="6"/>
            <w:vAlign w:val="bottom"/>
          </w:tcPr>
          <w:p w14:paraId="670BD3F4" w14:textId="152081A0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2CA078D4" w14:textId="77777777" w:rsidTr="006C531C">
        <w:trPr>
          <w:trHeight w:val="20"/>
        </w:trPr>
        <w:tc>
          <w:tcPr>
            <w:tcW w:w="7088" w:type="dxa"/>
            <w:gridSpan w:val="8"/>
          </w:tcPr>
          <w:p w14:paraId="64681020" w14:textId="57DA7A93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Träger des Schwarzgurts</w:t>
            </w:r>
          </w:p>
        </w:tc>
        <w:tc>
          <w:tcPr>
            <w:tcW w:w="3119" w:type="dxa"/>
            <w:gridSpan w:val="2"/>
          </w:tcPr>
          <w:p w14:paraId="073F90BE" w14:textId="5875968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11/2017 – 02/2020</w:t>
            </w:r>
          </w:p>
        </w:tc>
      </w:tr>
      <w:tr w:rsidR="00051945" w:rsidRPr="00C817D7" w14:paraId="23C688BC" w14:textId="77777777" w:rsidTr="006C531C">
        <w:trPr>
          <w:trHeight w:val="20"/>
        </w:trPr>
        <w:tc>
          <w:tcPr>
            <w:tcW w:w="10207" w:type="dxa"/>
            <w:gridSpan w:val="10"/>
          </w:tcPr>
          <w:p w14:paraId="23483283" w14:textId="2DECCA96" w:rsidR="00051945" w:rsidRPr="00F749B6" w:rsidRDefault="00051945" w:rsidP="00F749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Absolvierung der Prüfung zum ersten Dan</w:t>
            </w:r>
            <w:r w:rsidR="00F749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und </w:t>
            </w:r>
            <w:r w:rsidRPr="00F749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nationalen Meisterschaften</w:t>
            </w:r>
          </w:p>
        </w:tc>
      </w:tr>
      <w:tr w:rsidR="00051945" w:rsidRPr="00C817D7" w14:paraId="2CA83A1E" w14:textId="77777777" w:rsidTr="00AC4156">
        <w:trPr>
          <w:trHeight w:val="454"/>
        </w:trPr>
        <w:tc>
          <w:tcPr>
            <w:tcW w:w="10207" w:type="dxa"/>
            <w:gridSpan w:val="10"/>
            <w:tcBorders>
              <w:bottom w:val="single" w:sz="4" w:space="0" w:color="000000"/>
            </w:tcBorders>
            <w:vAlign w:val="bottom"/>
          </w:tcPr>
          <w:p w14:paraId="1278502B" w14:textId="76C9BAB4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051945" w:rsidRPr="00C817D7" w14:paraId="6B85CAAC" w14:textId="77777777" w:rsidTr="00766531">
        <w:trPr>
          <w:trHeight w:val="340"/>
        </w:trPr>
        <w:tc>
          <w:tcPr>
            <w:tcW w:w="1277" w:type="dxa"/>
            <w:tcBorders>
              <w:top w:val="single" w:sz="4" w:space="0" w:color="000000"/>
            </w:tcBorders>
            <w:vAlign w:val="bottom"/>
          </w:tcPr>
          <w:p w14:paraId="4CCA6917" w14:textId="7401BF77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930" w:type="dxa"/>
            <w:gridSpan w:val="9"/>
            <w:tcBorders>
              <w:top w:val="single" w:sz="4" w:space="0" w:color="000000"/>
            </w:tcBorders>
            <w:vAlign w:val="bottom"/>
          </w:tcPr>
          <w:p w14:paraId="0C2E692E" w14:textId="32CEA363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C817D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6C531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C2</w:t>
            </w:r>
            <w:r w:rsidRPr="00C817D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Arabisch 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(C2)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(C1)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Französisch 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(B1), </w:t>
            </w:r>
            <w:r w:rsidRPr="00C817D7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Spanisch 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(A2)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51945" w:rsidRPr="008772F9" w14:paraId="6BD591C6" w14:textId="77777777" w:rsidTr="006C531C">
        <w:trPr>
          <w:trHeight w:val="283"/>
        </w:trPr>
        <w:tc>
          <w:tcPr>
            <w:tcW w:w="1277" w:type="dxa"/>
            <w:vAlign w:val="bottom"/>
          </w:tcPr>
          <w:p w14:paraId="06BD14D6" w14:textId="77777777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9"/>
            <w:vAlign w:val="bottom"/>
          </w:tcPr>
          <w:p w14:paraId="1ED4FC08" w14:textId="48AF4DD3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MS Excel, MS </w:t>
            </w:r>
            <w:r w:rsidR="00C817D7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PowerPoint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Python</w:t>
            </w:r>
          </w:p>
        </w:tc>
      </w:tr>
      <w:tr w:rsidR="00051945" w:rsidRPr="00C817D7" w14:paraId="77652C6A" w14:textId="77777777" w:rsidTr="006C531C">
        <w:trPr>
          <w:trHeight w:val="283"/>
        </w:trPr>
        <w:tc>
          <w:tcPr>
            <w:tcW w:w="1277" w:type="dxa"/>
            <w:vAlign w:val="bottom"/>
          </w:tcPr>
          <w:p w14:paraId="7B465515" w14:textId="77777777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930" w:type="dxa"/>
            <w:gridSpan w:val="9"/>
            <w:vAlign w:val="bottom"/>
          </w:tcPr>
          <w:p w14:paraId="543B0615" w14:textId="3F9580CF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Krafttraining, Fußball, Schach</w:t>
            </w:r>
          </w:p>
        </w:tc>
      </w:tr>
      <w:tr w:rsidR="00051945" w:rsidRPr="00C817D7" w14:paraId="03850DA1" w14:textId="77777777" w:rsidTr="006C531C">
        <w:trPr>
          <w:trHeight w:val="624"/>
        </w:trPr>
        <w:tc>
          <w:tcPr>
            <w:tcW w:w="10207" w:type="dxa"/>
            <w:gridSpan w:val="10"/>
            <w:vAlign w:val="bottom"/>
          </w:tcPr>
          <w:p w14:paraId="7F65E813" w14:textId="3F067AAF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817D7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4EA44197" wp14:editId="3D1FE414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-257810</wp:posOffset>
                  </wp:positionV>
                  <wp:extent cx="784860" cy="250825"/>
                  <wp:effectExtent l="0" t="0" r="2540" b="3175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25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13580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Wien, Österreich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="00426D29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426D29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22687C2F" w14:textId="1714703C" w:rsidR="00B57B4D" w:rsidRDefault="00B57B4D">
      <w:pPr>
        <w:rPr>
          <w:sz w:val="18"/>
          <w:szCs w:val="18"/>
        </w:rPr>
      </w:pPr>
    </w:p>
    <w:sectPr w:rsidR="00B57B4D" w:rsidSect="006C531C">
      <w:footerReference w:type="even" r:id="rId10"/>
      <w:pgSz w:w="11906" w:h="16838"/>
      <w:pgMar w:top="680" w:right="1134" w:bottom="816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2A200" w14:textId="77777777" w:rsidR="00701802" w:rsidRDefault="00701802">
      <w:pPr>
        <w:spacing w:after="0" w:line="240" w:lineRule="auto"/>
      </w:pPr>
      <w:r>
        <w:separator/>
      </w:r>
    </w:p>
  </w:endnote>
  <w:endnote w:type="continuationSeparator" w:id="0">
    <w:p w14:paraId="75E6E332" w14:textId="77777777" w:rsidR="00701802" w:rsidRDefault="00701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7E6C9" w14:textId="77777777" w:rsidR="00B57B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0DAFC5" w14:textId="77777777" w:rsidR="00B57B4D" w:rsidRDefault="00B57B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7B28B" w14:textId="77777777" w:rsidR="00701802" w:rsidRDefault="00701802">
      <w:pPr>
        <w:spacing w:after="0" w:line="240" w:lineRule="auto"/>
      </w:pPr>
      <w:r>
        <w:separator/>
      </w:r>
    </w:p>
  </w:footnote>
  <w:footnote w:type="continuationSeparator" w:id="0">
    <w:p w14:paraId="023A836C" w14:textId="77777777" w:rsidR="00701802" w:rsidRDefault="00701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B0C"/>
    <w:multiLevelType w:val="multilevel"/>
    <w:tmpl w:val="66B0C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CE7E9D"/>
    <w:multiLevelType w:val="hybridMultilevel"/>
    <w:tmpl w:val="63C86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D1357"/>
    <w:multiLevelType w:val="multilevel"/>
    <w:tmpl w:val="66789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56E99"/>
    <w:multiLevelType w:val="multilevel"/>
    <w:tmpl w:val="44422A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F11614"/>
    <w:multiLevelType w:val="multilevel"/>
    <w:tmpl w:val="57D88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D967CD"/>
    <w:multiLevelType w:val="hybridMultilevel"/>
    <w:tmpl w:val="B42A5158"/>
    <w:lvl w:ilvl="0" w:tplc="5F92C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D720B"/>
    <w:multiLevelType w:val="hybridMultilevel"/>
    <w:tmpl w:val="DD06E7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DD76C2"/>
    <w:multiLevelType w:val="hybridMultilevel"/>
    <w:tmpl w:val="D41E03A2"/>
    <w:lvl w:ilvl="0" w:tplc="AAC6F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465EA"/>
    <w:multiLevelType w:val="multilevel"/>
    <w:tmpl w:val="FB908B6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6101358">
    <w:abstractNumId w:val="2"/>
  </w:num>
  <w:num w:numId="2" w16cid:durableId="1444611604">
    <w:abstractNumId w:val="4"/>
  </w:num>
  <w:num w:numId="3" w16cid:durableId="1752772461">
    <w:abstractNumId w:val="9"/>
  </w:num>
  <w:num w:numId="4" w16cid:durableId="1567061306">
    <w:abstractNumId w:val="5"/>
  </w:num>
  <w:num w:numId="5" w16cid:durableId="1174799504">
    <w:abstractNumId w:val="0"/>
  </w:num>
  <w:num w:numId="6" w16cid:durableId="1644388852">
    <w:abstractNumId w:val="1"/>
  </w:num>
  <w:num w:numId="7" w16cid:durableId="1178929655">
    <w:abstractNumId w:val="3"/>
  </w:num>
  <w:num w:numId="8" w16cid:durableId="1821917175">
    <w:abstractNumId w:val="6"/>
  </w:num>
  <w:num w:numId="9" w16cid:durableId="271472805">
    <w:abstractNumId w:val="8"/>
  </w:num>
  <w:num w:numId="10" w16cid:durableId="38823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B4D"/>
    <w:rsid w:val="00001B24"/>
    <w:rsid w:val="00024335"/>
    <w:rsid w:val="00031819"/>
    <w:rsid w:val="00051945"/>
    <w:rsid w:val="000614D8"/>
    <w:rsid w:val="00061C2B"/>
    <w:rsid w:val="0007639E"/>
    <w:rsid w:val="000B5B8E"/>
    <w:rsid w:val="000D407F"/>
    <w:rsid w:val="00113580"/>
    <w:rsid w:val="00137763"/>
    <w:rsid w:val="0016677D"/>
    <w:rsid w:val="00173718"/>
    <w:rsid w:val="001B1CA6"/>
    <w:rsid w:val="001D075C"/>
    <w:rsid w:val="001D2F56"/>
    <w:rsid w:val="001E2159"/>
    <w:rsid w:val="001F66C4"/>
    <w:rsid w:val="002114DA"/>
    <w:rsid w:val="00236B0A"/>
    <w:rsid w:val="002512A0"/>
    <w:rsid w:val="00251C4A"/>
    <w:rsid w:val="0029630A"/>
    <w:rsid w:val="002A00C8"/>
    <w:rsid w:val="002E4D1B"/>
    <w:rsid w:val="00362510"/>
    <w:rsid w:val="003949F8"/>
    <w:rsid w:val="003C6B42"/>
    <w:rsid w:val="003E2B12"/>
    <w:rsid w:val="00422E57"/>
    <w:rsid w:val="00426D29"/>
    <w:rsid w:val="004270E8"/>
    <w:rsid w:val="004A1FED"/>
    <w:rsid w:val="004A2C7B"/>
    <w:rsid w:val="004B62A9"/>
    <w:rsid w:val="004D3A34"/>
    <w:rsid w:val="004E49FA"/>
    <w:rsid w:val="004E4D8B"/>
    <w:rsid w:val="004E53F5"/>
    <w:rsid w:val="004E71E5"/>
    <w:rsid w:val="00532E48"/>
    <w:rsid w:val="00550EBA"/>
    <w:rsid w:val="00597DBC"/>
    <w:rsid w:val="005E6073"/>
    <w:rsid w:val="0060236E"/>
    <w:rsid w:val="006369F5"/>
    <w:rsid w:val="00661F9A"/>
    <w:rsid w:val="006B1F99"/>
    <w:rsid w:val="006C3AFC"/>
    <w:rsid w:val="006C502B"/>
    <w:rsid w:val="006C531C"/>
    <w:rsid w:val="006F00ED"/>
    <w:rsid w:val="00701802"/>
    <w:rsid w:val="00744BB4"/>
    <w:rsid w:val="007634D0"/>
    <w:rsid w:val="00766531"/>
    <w:rsid w:val="00771CA1"/>
    <w:rsid w:val="0078070F"/>
    <w:rsid w:val="00784ED8"/>
    <w:rsid w:val="007E05F4"/>
    <w:rsid w:val="007E408C"/>
    <w:rsid w:val="007F0C63"/>
    <w:rsid w:val="008772F9"/>
    <w:rsid w:val="00880FB2"/>
    <w:rsid w:val="008D30E1"/>
    <w:rsid w:val="008D7B42"/>
    <w:rsid w:val="008F5E0D"/>
    <w:rsid w:val="0091679B"/>
    <w:rsid w:val="00956285"/>
    <w:rsid w:val="00967C97"/>
    <w:rsid w:val="00970D1A"/>
    <w:rsid w:val="0097775E"/>
    <w:rsid w:val="009D5AD5"/>
    <w:rsid w:val="00A00F98"/>
    <w:rsid w:val="00A34766"/>
    <w:rsid w:val="00A61594"/>
    <w:rsid w:val="00A80E6D"/>
    <w:rsid w:val="00AB001E"/>
    <w:rsid w:val="00AB1549"/>
    <w:rsid w:val="00AB6623"/>
    <w:rsid w:val="00AC4156"/>
    <w:rsid w:val="00AC5333"/>
    <w:rsid w:val="00B46A0B"/>
    <w:rsid w:val="00B57B4D"/>
    <w:rsid w:val="00BD7EBA"/>
    <w:rsid w:val="00C447F7"/>
    <w:rsid w:val="00C817D7"/>
    <w:rsid w:val="00C92BF0"/>
    <w:rsid w:val="00CA2D56"/>
    <w:rsid w:val="00CD7FFA"/>
    <w:rsid w:val="00D24E75"/>
    <w:rsid w:val="00D32E3B"/>
    <w:rsid w:val="00D4493C"/>
    <w:rsid w:val="00D6048A"/>
    <w:rsid w:val="00D64FDD"/>
    <w:rsid w:val="00D838FF"/>
    <w:rsid w:val="00DB40FD"/>
    <w:rsid w:val="00E03F4C"/>
    <w:rsid w:val="00E173E2"/>
    <w:rsid w:val="00E6695F"/>
    <w:rsid w:val="00F06D63"/>
    <w:rsid w:val="00F378A9"/>
    <w:rsid w:val="00F456C5"/>
    <w:rsid w:val="00F6187C"/>
    <w:rsid w:val="00F749B6"/>
    <w:rsid w:val="00F80402"/>
    <w:rsid w:val="00F87027"/>
    <w:rsid w:val="00F936DE"/>
    <w:rsid w:val="00FC2A2D"/>
    <w:rsid w:val="00FD17E3"/>
    <w:rsid w:val="00FE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993FB"/>
  <w15:docId w15:val="{88666148-43BA-43C0-BCD7-3578ADE3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7F0C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E53F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E53F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E53F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E53F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E53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91575B33-093B-4B56-82B8-FE189C3AD3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Nadir Harouak</cp:lastModifiedBy>
  <cp:revision>4</cp:revision>
  <cp:lastPrinted>2023-08-08T14:24:00Z</cp:lastPrinted>
  <dcterms:created xsi:type="dcterms:W3CDTF">2023-08-08T14:24:00Z</dcterms:created>
  <dcterms:modified xsi:type="dcterms:W3CDTF">2023-08-08T14:29:00Z</dcterms:modified>
</cp:coreProperties>
</file>