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horzAnchor="margin" w:tblpY="-5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538"/>
        <w:gridCol w:w="147"/>
        <w:gridCol w:w="142"/>
        <w:gridCol w:w="567"/>
        <w:gridCol w:w="142"/>
        <w:gridCol w:w="283"/>
        <w:gridCol w:w="567"/>
        <w:gridCol w:w="1696"/>
      </w:tblGrid>
      <w:tr w:rsidR="002508C2" w:rsidRPr="00BA215A" w14:paraId="5DF08F91" w14:textId="77777777" w:rsidTr="00C55635">
        <w:trPr>
          <w:trHeight w:val="227"/>
        </w:trPr>
        <w:tc>
          <w:tcPr>
            <w:tcW w:w="9067" w:type="dxa"/>
            <w:gridSpan w:val="9"/>
          </w:tcPr>
          <w:p w14:paraId="11DD220E" w14:textId="63C51D79" w:rsidR="002508C2" w:rsidRDefault="00BD3C15" w:rsidP="00C55635">
            <w:pPr>
              <w:jc w:val="center"/>
              <w:rPr>
                <w:rFonts w:ascii="Georgia" w:hAnsi="Georgia"/>
              </w:rPr>
            </w:pPr>
            <w:r w:rsidRPr="00A116EA">
              <w:rPr>
                <w:rFonts w:ascii="Georgia" w:hAnsi="Georgia"/>
                <w:b/>
                <w:smallCaps/>
                <w:sz w:val="36"/>
                <w:szCs w:val="36"/>
              </w:rPr>
              <w:t>Destay Sahan</w:t>
            </w:r>
            <w:r w:rsidR="008050E4">
              <w:rPr>
                <w:rFonts w:ascii="Georgia" w:hAnsi="Georgia"/>
                <w:sz w:val="44"/>
                <w:szCs w:val="64"/>
              </w:rPr>
              <w:br/>
            </w:r>
            <w:r w:rsidR="0042446D">
              <w:rPr>
                <w:rFonts w:ascii="Georgia" w:hAnsi="Georgia"/>
                <w:sz w:val="20"/>
              </w:rPr>
              <w:t>Linderhauser Str. 19</w:t>
            </w:r>
            <w:r w:rsidR="00853438">
              <w:rPr>
                <w:rFonts w:ascii="Georgia" w:hAnsi="Georgia"/>
                <w:sz w:val="20"/>
              </w:rPr>
              <w:t xml:space="preserve">, </w:t>
            </w:r>
            <w:r w:rsidR="0042446D">
              <w:rPr>
                <w:rFonts w:ascii="Georgia" w:hAnsi="Georgia"/>
                <w:sz w:val="20"/>
              </w:rPr>
              <w:t>42279</w:t>
            </w:r>
            <w:r w:rsidR="0091331D">
              <w:rPr>
                <w:rFonts w:ascii="Georgia" w:hAnsi="Georgia"/>
                <w:sz w:val="20"/>
              </w:rPr>
              <w:t xml:space="preserve"> </w:t>
            </w:r>
            <w:r w:rsidR="0042446D">
              <w:rPr>
                <w:rFonts w:ascii="Georgia" w:hAnsi="Georgia"/>
                <w:sz w:val="20"/>
              </w:rPr>
              <w:t>Wuppertal</w:t>
            </w:r>
          </w:p>
          <w:p w14:paraId="722A5AF6" w14:textId="4651BE6D" w:rsidR="008050E4" w:rsidRPr="00BA215A" w:rsidRDefault="002B2091" w:rsidP="00C55635">
            <w:pPr>
              <w:jc w:val="center"/>
              <w:rPr>
                <w:rFonts w:ascii="Georgia" w:hAnsi="Georgia"/>
                <w:lang w:val="de-AT"/>
              </w:rPr>
            </w:pP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BD3C15">
              <w:rPr>
                <w:rFonts w:ascii="Georgia" w:hAnsi="Georgia" w:cs="Georgia"/>
                <w:color w:val="000000"/>
                <w:sz w:val="20"/>
                <w:lang w:val="de-AT"/>
              </w:rPr>
              <w:t>15738075706</w:t>
            </w:r>
            <w:r w:rsidR="00AB016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BD3C15">
              <w:rPr>
                <w:rFonts w:ascii="Georgia" w:hAnsi="Georgia" w:cs="Georgia"/>
                <w:color w:val="000000"/>
                <w:sz w:val="20"/>
                <w:lang w:val="de-AT"/>
              </w:rPr>
              <w:t>destaydesinsahan@gmail.com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E63FFD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geb. am </w:t>
            </w:r>
            <w:r w:rsidR="009258F0">
              <w:rPr>
                <w:rFonts w:ascii="Georgia" w:hAnsi="Georgia" w:cs="Georgia"/>
                <w:color w:val="000000"/>
                <w:sz w:val="20"/>
                <w:lang w:val="de-AT"/>
              </w:rPr>
              <w:t>10</w:t>
            </w:r>
            <w:r w:rsidR="00BA215A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.0</w:t>
            </w:r>
            <w:r w:rsidR="009258F0">
              <w:rPr>
                <w:rFonts w:ascii="Georgia" w:hAnsi="Georgia" w:cs="Georgia"/>
                <w:color w:val="000000"/>
                <w:sz w:val="20"/>
                <w:lang w:val="de-AT"/>
              </w:rPr>
              <w:t>5</w:t>
            </w:r>
            <w:r w:rsidR="00BA215A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.</w:t>
            </w:r>
            <w:r w:rsidR="009258F0">
              <w:rPr>
                <w:rFonts w:ascii="Georgia" w:hAnsi="Georgia" w:cs="Georgia"/>
                <w:color w:val="000000"/>
                <w:sz w:val="20"/>
                <w:lang w:val="de-AT"/>
              </w:rPr>
              <w:t>2001</w:t>
            </w:r>
            <w:r w:rsidR="00853438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in </w:t>
            </w:r>
            <w:r w:rsidR="009258F0">
              <w:rPr>
                <w:rFonts w:ascii="Georgia" w:hAnsi="Georgia" w:cs="Georgia"/>
                <w:color w:val="000000"/>
                <w:sz w:val="20"/>
                <w:lang w:val="de-AT"/>
              </w:rPr>
              <w:t>Wuppertal</w:t>
            </w:r>
          </w:p>
        </w:tc>
      </w:tr>
      <w:tr w:rsidR="002508C2" w:rsidRPr="009D7C49" w14:paraId="0FCADE56" w14:textId="77777777" w:rsidTr="00C55635">
        <w:trPr>
          <w:trHeight w:val="454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9D7C49" w:rsidRDefault="006E2C9C" w:rsidP="00C55635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8E0905" w:rsidRPr="009D7C49" w14:paraId="3F0831AE" w14:textId="77777777" w:rsidTr="00C55635">
        <w:trPr>
          <w:trHeight w:val="283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7550BD76" w14:textId="52C41DDD" w:rsidR="008E0905" w:rsidRPr="00A116EA" w:rsidRDefault="00F33781" w:rsidP="00C55635">
            <w:pPr>
              <w:rPr>
                <w:rFonts w:ascii="Georgia" w:hAnsi="Georgia"/>
                <w:b/>
                <w:smallCaps/>
              </w:rPr>
            </w:pPr>
            <w:r w:rsidRPr="00A116EA">
              <w:rPr>
                <w:rFonts w:ascii="Georgia" w:hAnsi="Georgia"/>
                <w:b/>
                <w:smallCaps/>
              </w:rPr>
              <w:t>Universität Murcia</w:t>
            </w:r>
          </w:p>
        </w:tc>
        <w:tc>
          <w:tcPr>
            <w:tcW w:w="2263" w:type="dxa"/>
            <w:gridSpan w:val="2"/>
            <w:tcBorders>
              <w:top w:val="single" w:sz="4" w:space="0" w:color="auto"/>
            </w:tcBorders>
            <w:vAlign w:val="bottom"/>
          </w:tcPr>
          <w:p w14:paraId="35815E37" w14:textId="6E0A0323" w:rsidR="008E0905" w:rsidRPr="00A116EA" w:rsidRDefault="00B238F0" w:rsidP="00C55635">
            <w:pPr>
              <w:jc w:val="right"/>
              <w:rPr>
                <w:rFonts w:ascii="Georgia" w:hAnsi="Georgia"/>
                <w:i/>
                <w:smallCaps/>
              </w:rPr>
            </w:pPr>
            <w:r w:rsidRPr="00A116EA">
              <w:rPr>
                <w:rFonts w:ascii="Georgia" w:hAnsi="Georgia"/>
                <w:i/>
                <w:smallCaps/>
              </w:rPr>
              <w:t>Murcia</w:t>
            </w:r>
            <w:r w:rsidR="007342D5" w:rsidRPr="00A116EA">
              <w:rPr>
                <w:rFonts w:ascii="Georgia" w:hAnsi="Georgia"/>
                <w:i/>
                <w:smallCaps/>
              </w:rPr>
              <w:t>, Spanien</w:t>
            </w:r>
          </w:p>
        </w:tc>
      </w:tr>
      <w:tr w:rsidR="007342D5" w:rsidRPr="009D7C49" w14:paraId="721CD9E0" w14:textId="77777777" w:rsidTr="00C55635">
        <w:trPr>
          <w:trHeight w:val="170"/>
        </w:trPr>
        <w:tc>
          <w:tcPr>
            <w:tcW w:w="6804" w:type="dxa"/>
            <w:gridSpan w:val="7"/>
          </w:tcPr>
          <w:p w14:paraId="5B93759E" w14:textId="44185789" w:rsidR="007342D5" w:rsidRPr="007342D5" w:rsidRDefault="007342D5" w:rsidP="00C55635">
            <w:pPr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</w:pPr>
            <w:r>
              <w:rPr>
                <w:rFonts w:ascii="Georgia" w:hAnsi="Georgia"/>
                <w:sz w:val="18"/>
                <w:lang w:val="en-GB"/>
              </w:rPr>
              <w:t>Auslandssemeste</w:t>
            </w:r>
            <w:r w:rsidR="00B24D5F">
              <w:rPr>
                <w:rFonts w:ascii="Georgia" w:hAnsi="Georgia"/>
                <w:sz w:val="18"/>
                <w:lang w:val="en-GB"/>
              </w:rPr>
              <w:t>r</w:t>
            </w:r>
          </w:p>
        </w:tc>
        <w:tc>
          <w:tcPr>
            <w:tcW w:w="2263" w:type="dxa"/>
            <w:gridSpan w:val="2"/>
          </w:tcPr>
          <w:p w14:paraId="43140551" w14:textId="1A942C75" w:rsidR="007342D5" w:rsidRDefault="007342D5" w:rsidP="00C55635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sz w:val="18"/>
              </w:rPr>
              <w:t xml:space="preserve">10/2025 </w:t>
            </w:r>
            <w:r w:rsidR="00A116EA" w:rsidRPr="00D1492F">
              <w:rPr>
                <w:rFonts w:ascii="Georgia" w:hAnsi="Georgia"/>
                <w:sz w:val="18"/>
              </w:rPr>
              <w:t>–</w:t>
            </w:r>
            <w:r>
              <w:rPr>
                <w:rFonts w:ascii="Georgia" w:hAnsi="Georgia"/>
                <w:sz w:val="18"/>
              </w:rPr>
              <w:t xml:space="preserve"> heute</w:t>
            </w:r>
          </w:p>
        </w:tc>
      </w:tr>
      <w:tr w:rsidR="00FA16C7" w:rsidRPr="00B24D5F" w14:paraId="6F496BB9" w14:textId="77777777" w:rsidTr="00C55635">
        <w:trPr>
          <w:trHeight w:val="170"/>
        </w:trPr>
        <w:tc>
          <w:tcPr>
            <w:tcW w:w="9067" w:type="dxa"/>
            <w:gridSpan w:val="9"/>
          </w:tcPr>
          <w:p w14:paraId="7A3C1DA0" w14:textId="661E545D" w:rsidR="00FA16C7" w:rsidRPr="00281A76" w:rsidRDefault="00FA16C7" w:rsidP="00C55635">
            <w:pPr>
              <w:pStyle w:val="Listenabsatz"/>
              <w:numPr>
                <w:ilvl w:val="0"/>
                <w:numId w:val="28"/>
              </w:numPr>
              <w:rPr>
                <w:rFonts w:ascii="Georgia" w:hAnsi="Georgia"/>
                <w:i/>
                <w:iCs/>
                <w:sz w:val="18"/>
                <w:lang w:val="en-GB"/>
              </w:rPr>
            </w:pPr>
            <w:proofErr w:type="spellStart"/>
            <w:r w:rsidRPr="00281A76">
              <w:rPr>
                <w:rFonts w:ascii="Georgia" w:hAnsi="Georgia"/>
                <w:i/>
                <w:iCs/>
                <w:sz w:val="18"/>
                <w:lang w:val="en-GB"/>
              </w:rPr>
              <w:t>Relevante</w:t>
            </w:r>
            <w:proofErr w:type="spellEnd"/>
            <w:r w:rsidRPr="00281A76">
              <w:rPr>
                <w:rFonts w:ascii="Georgia" w:hAnsi="Georgia"/>
                <w:i/>
                <w:iCs/>
                <w:sz w:val="18"/>
                <w:lang w:val="en-GB"/>
              </w:rPr>
              <w:t xml:space="preserve"> Module: Software Security &amp; Secure Software Lifecycle</w:t>
            </w:r>
            <w:r w:rsidR="00871D01" w:rsidRPr="00281A76">
              <w:rPr>
                <w:rFonts w:ascii="Georgia" w:hAnsi="Georgia"/>
                <w:i/>
                <w:iCs/>
                <w:sz w:val="18"/>
                <w:lang w:val="en-GB"/>
              </w:rPr>
              <w:t xml:space="preserve"> und Ethical Hacking</w:t>
            </w:r>
          </w:p>
        </w:tc>
      </w:tr>
      <w:tr w:rsidR="00D1492F" w:rsidRPr="009D7C49" w14:paraId="7D1DEBF7" w14:textId="77777777" w:rsidTr="00C55635">
        <w:trPr>
          <w:trHeight w:val="283"/>
        </w:trPr>
        <w:tc>
          <w:tcPr>
            <w:tcW w:w="6804" w:type="dxa"/>
            <w:gridSpan w:val="7"/>
            <w:vAlign w:val="bottom"/>
          </w:tcPr>
          <w:p w14:paraId="0C2B846F" w14:textId="362496B8" w:rsidR="00D1492F" w:rsidRPr="00CD01DB" w:rsidRDefault="00BD3C15" w:rsidP="00C55635">
            <w:pPr>
              <w:rPr>
                <w:rFonts w:ascii="Georgia" w:hAnsi="Georgia"/>
                <w:b/>
                <w:smallCaps/>
              </w:rPr>
            </w:pPr>
            <w:r w:rsidRPr="00CD01DB">
              <w:rPr>
                <w:rFonts w:ascii="Georgia" w:hAnsi="Georgia"/>
                <w:b/>
                <w:smallCaps/>
              </w:rPr>
              <w:t>RWTH Aachen</w:t>
            </w:r>
          </w:p>
        </w:tc>
        <w:tc>
          <w:tcPr>
            <w:tcW w:w="2263" w:type="dxa"/>
            <w:gridSpan w:val="2"/>
            <w:vAlign w:val="bottom"/>
          </w:tcPr>
          <w:p w14:paraId="7C845E2D" w14:textId="4E0ED987" w:rsidR="00D1492F" w:rsidRPr="00CD01DB" w:rsidRDefault="00BD3C15" w:rsidP="00C55635">
            <w:pPr>
              <w:jc w:val="right"/>
              <w:rPr>
                <w:rFonts w:ascii="Georgia" w:hAnsi="Georgia"/>
                <w:i/>
                <w:smallCaps/>
              </w:rPr>
            </w:pPr>
            <w:r w:rsidRPr="00CD01DB">
              <w:rPr>
                <w:rFonts w:ascii="Georgia" w:hAnsi="Georgia"/>
                <w:i/>
                <w:smallCaps/>
              </w:rPr>
              <w:t>Aachen</w:t>
            </w:r>
            <w:r w:rsidR="00B17D95" w:rsidRPr="00CD01DB">
              <w:rPr>
                <w:rFonts w:ascii="Georgia" w:hAnsi="Georgia"/>
                <w:i/>
                <w:smallCaps/>
              </w:rPr>
              <w:t xml:space="preserve"> </w:t>
            </w:r>
          </w:p>
        </w:tc>
      </w:tr>
      <w:tr w:rsidR="007342D5" w:rsidRPr="00D1492F" w14:paraId="3279BE42" w14:textId="77777777" w:rsidTr="00C55635">
        <w:trPr>
          <w:trHeight w:val="283"/>
        </w:trPr>
        <w:tc>
          <w:tcPr>
            <w:tcW w:w="5523" w:type="dxa"/>
            <w:gridSpan w:val="2"/>
          </w:tcPr>
          <w:p w14:paraId="45B94A05" w14:textId="71C305A2" w:rsidR="00FA16C7" w:rsidRPr="002B2091" w:rsidRDefault="007342D5" w:rsidP="00C55635">
            <w:pPr>
              <w:rPr>
                <w:rFonts w:ascii="Georgia" w:hAnsi="Georgia"/>
                <w:sz w:val="18"/>
              </w:rPr>
            </w:pPr>
            <w:proofErr w:type="spellStart"/>
            <w:r>
              <w:rPr>
                <w:rFonts w:ascii="Georgia" w:hAnsi="Georgia"/>
                <w:sz w:val="18"/>
              </w:rPr>
              <w:t>M.Sc</w:t>
            </w:r>
            <w:proofErr w:type="spellEnd"/>
            <w:r>
              <w:rPr>
                <w:rFonts w:ascii="Georgia" w:hAnsi="Georgia"/>
                <w:sz w:val="18"/>
              </w:rPr>
              <w:t>. in Informatik</w:t>
            </w:r>
          </w:p>
        </w:tc>
        <w:tc>
          <w:tcPr>
            <w:tcW w:w="3544" w:type="dxa"/>
            <w:gridSpan w:val="7"/>
          </w:tcPr>
          <w:p w14:paraId="70597210" w14:textId="58D95B8A" w:rsidR="007342D5" w:rsidRDefault="007342D5" w:rsidP="00C55635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10/2025</w:t>
            </w:r>
            <w:r w:rsidR="00A116EA">
              <w:rPr>
                <w:rFonts w:ascii="Georgia" w:hAnsi="Georgia"/>
                <w:sz w:val="18"/>
              </w:rPr>
              <w:t xml:space="preserve"> </w:t>
            </w:r>
            <w:r w:rsidR="00A116EA" w:rsidRPr="00D1492F">
              <w:rPr>
                <w:rFonts w:ascii="Georgia" w:hAnsi="Georgia"/>
                <w:sz w:val="18"/>
              </w:rPr>
              <w:t>–</w:t>
            </w:r>
            <w:r w:rsidR="00A116EA">
              <w:rPr>
                <w:rFonts w:ascii="Georgia" w:hAnsi="Georgia"/>
                <w:sz w:val="18"/>
              </w:rPr>
              <w:t xml:space="preserve"> heute</w:t>
            </w:r>
          </w:p>
        </w:tc>
      </w:tr>
      <w:tr w:rsidR="00D1492F" w:rsidRPr="00D1492F" w14:paraId="61E5D482" w14:textId="77777777" w:rsidTr="00C55635">
        <w:trPr>
          <w:trHeight w:val="20"/>
        </w:trPr>
        <w:tc>
          <w:tcPr>
            <w:tcW w:w="5523" w:type="dxa"/>
            <w:gridSpan w:val="2"/>
          </w:tcPr>
          <w:p w14:paraId="11CB9A0F" w14:textId="74875F27" w:rsidR="00D1492F" w:rsidRPr="002B2091" w:rsidRDefault="00D1492F" w:rsidP="00C55635">
            <w:pPr>
              <w:rPr>
                <w:rFonts w:ascii="Georgia" w:hAnsi="Georgia"/>
                <w:sz w:val="18"/>
              </w:rPr>
            </w:pPr>
            <w:r w:rsidRPr="002B2091">
              <w:rPr>
                <w:rFonts w:ascii="Georgia" w:hAnsi="Georgia"/>
                <w:sz w:val="18"/>
              </w:rPr>
              <w:t xml:space="preserve">B.Sc. in </w:t>
            </w:r>
            <w:r w:rsidR="00BD3C15">
              <w:rPr>
                <w:rFonts w:ascii="Georgia" w:hAnsi="Georgia"/>
                <w:sz w:val="18"/>
              </w:rPr>
              <w:t>Informatik</w:t>
            </w:r>
            <w:r w:rsidR="00F47772">
              <w:rPr>
                <w:rFonts w:ascii="Georgia" w:hAnsi="Georgia"/>
                <w:sz w:val="18"/>
              </w:rPr>
              <w:t xml:space="preserve"> (Note: 2,5)</w:t>
            </w:r>
          </w:p>
        </w:tc>
        <w:tc>
          <w:tcPr>
            <w:tcW w:w="3544" w:type="dxa"/>
            <w:gridSpan w:val="7"/>
          </w:tcPr>
          <w:p w14:paraId="419A9228" w14:textId="0A442FB4" w:rsidR="00D1492F" w:rsidRPr="00D1492F" w:rsidRDefault="00BD3C15" w:rsidP="00C55635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10</w:t>
            </w:r>
            <w:r w:rsidR="00D1492F" w:rsidRPr="00D1492F">
              <w:rPr>
                <w:rFonts w:ascii="Georgia" w:hAnsi="Georgia"/>
                <w:sz w:val="18"/>
              </w:rPr>
              <w:t>/20</w:t>
            </w:r>
            <w:r>
              <w:rPr>
                <w:rFonts w:ascii="Georgia" w:hAnsi="Georgia"/>
                <w:sz w:val="18"/>
              </w:rPr>
              <w:t>21</w:t>
            </w:r>
            <w:r w:rsidR="00D1492F" w:rsidRPr="00D1492F">
              <w:rPr>
                <w:rFonts w:ascii="Georgia" w:hAnsi="Georgia"/>
                <w:sz w:val="18"/>
              </w:rPr>
              <w:t xml:space="preserve"> –</w:t>
            </w:r>
            <w:r w:rsidR="00B17D95">
              <w:rPr>
                <w:rFonts w:ascii="Georgia" w:hAnsi="Georgia"/>
                <w:sz w:val="18"/>
              </w:rPr>
              <w:t xml:space="preserve"> </w:t>
            </w:r>
            <w:r w:rsidR="0042446D">
              <w:rPr>
                <w:rFonts w:ascii="Georgia" w:hAnsi="Georgia"/>
                <w:sz w:val="18"/>
              </w:rPr>
              <w:t>09/2025</w:t>
            </w:r>
          </w:p>
        </w:tc>
      </w:tr>
      <w:tr w:rsidR="00D5280E" w:rsidRPr="00281A76" w14:paraId="7EABE9F1" w14:textId="77777777" w:rsidTr="00C55635">
        <w:trPr>
          <w:trHeight w:val="20"/>
        </w:trPr>
        <w:tc>
          <w:tcPr>
            <w:tcW w:w="9067" w:type="dxa"/>
            <w:gridSpan w:val="9"/>
          </w:tcPr>
          <w:p w14:paraId="7A71E6B0" w14:textId="49A19F92" w:rsidR="00426D7E" w:rsidRPr="00281A76" w:rsidRDefault="00FC39E9" w:rsidP="00C55635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</w:pPr>
            <w:proofErr w:type="spellStart"/>
            <w:r w:rsidRPr="00281A76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>Relevante</w:t>
            </w:r>
            <w:proofErr w:type="spellEnd"/>
            <w:r w:rsidRPr="00281A76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 xml:space="preserve"> Module:</w:t>
            </w:r>
            <w:r w:rsidR="009258F0" w:rsidRPr="00281A76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 xml:space="preserve"> </w:t>
            </w:r>
            <w:proofErr w:type="spellStart"/>
            <w:r w:rsidR="009258F0" w:rsidRPr="00281A76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>Softwaretechnik</w:t>
            </w:r>
            <w:proofErr w:type="spellEnd"/>
            <w:r w:rsidR="00281A76" w:rsidRPr="00281A76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 xml:space="preserve"> (No</w:t>
            </w:r>
            <w:r w:rsidR="00281A76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 xml:space="preserve">te: </w:t>
            </w:r>
            <w:r w:rsidR="00281A76" w:rsidRPr="00281A76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>1,3)</w:t>
            </w:r>
            <w:r w:rsidR="009258F0" w:rsidRPr="00281A76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 xml:space="preserve"> und </w:t>
            </w:r>
            <w:r w:rsidR="00281A76" w:rsidRPr="00281A76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>Operations Research (</w:t>
            </w:r>
            <w:r w:rsidR="00281A76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 xml:space="preserve">Note: </w:t>
            </w:r>
            <w:r w:rsidR="00281A76" w:rsidRPr="00281A76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>1,3)</w:t>
            </w:r>
          </w:p>
        </w:tc>
      </w:tr>
      <w:tr w:rsidR="00D5280E" w:rsidRPr="009D7C49" w14:paraId="12FD139A" w14:textId="77777777" w:rsidTr="00C55635">
        <w:trPr>
          <w:trHeight w:val="283"/>
        </w:trPr>
        <w:tc>
          <w:tcPr>
            <w:tcW w:w="5812" w:type="dxa"/>
            <w:gridSpan w:val="4"/>
            <w:vAlign w:val="bottom"/>
          </w:tcPr>
          <w:p w14:paraId="72847BB3" w14:textId="0EFB0D16" w:rsidR="006546FD" w:rsidRPr="00CD01DB" w:rsidRDefault="00BD3C15" w:rsidP="00C55635">
            <w:pPr>
              <w:rPr>
                <w:rFonts w:ascii="Georgia" w:hAnsi="Georgia" w:cs="Georgia"/>
                <w:i/>
                <w:iCs/>
                <w:color w:val="000000"/>
              </w:rPr>
            </w:pPr>
            <w:r w:rsidRPr="00CD01DB">
              <w:rPr>
                <w:rFonts w:ascii="Georgia" w:hAnsi="Georgia"/>
                <w:b/>
                <w:smallCaps/>
              </w:rPr>
              <w:t>Berufskolleg Barmen</w:t>
            </w:r>
            <w:r w:rsidR="00D5280E" w:rsidRPr="00CD01DB">
              <w:rPr>
                <w:rFonts w:ascii="Georgia" w:hAnsi="Georgia"/>
                <w:b/>
                <w:smallCaps/>
              </w:rPr>
              <w:t xml:space="preserve"> </w:t>
            </w:r>
          </w:p>
        </w:tc>
        <w:tc>
          <w:tcPr>
            <w:tcW w:w="3255" w:type="dxa"/>
            <w:gridSpan w:val="5"/>
            <w:vAlign w:val="bottom"/>
          </w:tcPr>
          <w:p w14:paraId="67B48271" w14:textId="1E2922C1" w:rsidR="006546FD" w:rsidRPr="00CD01DB" w:rsidRDefault="00BD3C15" w:rsidP="00C55635">
            <w:pPr>
              <w:jc w:val="right"/>
              <w:rPr>
                <w:rFonts w:ascii="Georgia" w:hAnsi="Georgia" w:cs="Georgia"/>
                <w:i/>
                <w:iCs/>
                <w:color w:val="000000"/>
              </w:rPr>
            </w:pPr>
            <w:r w:rsidRPr="00CD01DB">
              <w:rPr>
                <w:rFonts w:ascii="Georgia" w:hAnsi="Georgia"/>
                <w:i/>
                <w:smallCaps/>
              </w:rPr>
              <w:t>Wuppertal</w:t>
            </w:r>
          </w:p>
        </w:tc>
      </w:tr>
      <w:tr w:rsidR="00D5280E" w:rsidRPr="006546FD" w14:paraId="2BC35A38" w14:textId="77777777" w:rsidTr="00C55635">
        <w:trPr>
          <w:trHeight w:val="20"/>
        </w:trPr>
        <w:tc>
          <w:tcPr>
            <w:tcW w:w="5670" w:type="dxa"/>
            <w:gridSpan w:val="3"/>
          </w:tcPr>
          <w:p w14:paraId="2B55BC21" w14:textId="6B4B3C3C" w:rsidR="006546FD" w:rsidRPr="00D5280E" w:rsidRDefault="00BD3C15" w:rsidP="00C55635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Fachhochschulreife (Note: 1,0)</w:t>
            </w:r>
          </w:p>
        </w:tc>
        <w:tc>
          <w:tcPr>
            <w:tcW w:w="3397" w:type="dxa"/>
            <w:gridSpan w:val="6"/>
          </w:tcPr>
          <w:p w14:paraId="61A9021F" w14:textId="2CBF94E4" w:rsidR="006546FD" w:rsidRPr="00B701D7" w:rsidRDefault="006546FD" w:rsidP="00C55635">
            <w:pPr>
              <w:jc w:val="right"/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>
              <w:rPr>
                <w:rFonts w:ascii="Georgia" w:hAnsi="Georgia"/>
                <w:sz w:val="18"/>
              </w:rPr>
              <w:t>0</w:t>
            </w:r>
            <w:r w:rsidR="009258F0">
              <w:rPr>
                <w:rFonts w:ascii="Georgia" w:hAnsi="Georgia"/>
                <w:sz w:val="18"/>
              </w:rPr>
              <w:t>8</w:t>
            </w:r>
            <w:r>
              <w:rPr>
                <w:rFonts w:ascii="Georgia" w:hAnsi="Georgia"/>
                <w:sz w:val="18"/>
              </w:rPr>
              <w:t>/201</w:t>
            </w:r>
            <w:r w:rsidR="009258F0">
              <w:rPr>
                <w:rFonts w:ascii="Georgia" w:hAnsi="Georgia"/>
                <w:sz w:val="18"/>
              </w:rPr>
              <w:t>9</w:t>
            </w:r>
            <w:r>
              <w:rPr>
                <w:rFonts w:ascii="Georgia" w:hAnsi="Georgia"/>
                <w:sz w:val="18"/>
              </w:rPr>
              <w:t xml:space="preserve"> – 05/20</w:t>
            </w:r>
            <w:r w:rsidR="009258F0">
              <w:rPr>
                <w:rFonts w:ascii="Georgia" w:hAnsi="Georgia"/>
                <w:sz w:val="18"/>
              </w:rPr>
              <w:t>21</w:t>
            </w:r>
          </w:p>
        </w:tc>
      </w:tr>
      <w:tr w:rsidR="00D5280E" w:rsidRPr="006546FD" w14:paraId="1C51E2FF" w14:textId="77777777" w:rsidTr="00C55635">
        <w:trPr>
          <w:trHeight w:val="283"/>
        </w:trPr>
        <w:tc>
          <w:tcPr>
            <w:tcW w:w="5670" w:type="dxa"/>
            <w:gridSpan w:val="3"/>
            <w:vAlign w:val="bottom"/>
          </w:tcPr>
          <w:p w14:paraId="4BAC65D2" w14:textId="0F13C355" w:rsidR="00665BF3" w:rsidRPr="00CD01DB" w:rsidRDefault="00BD3C15" w:rsidP="00C55635">
            <w:pPr>
              <w:rPr>
                <w:rFonts w:ascii="Georgia" w:hAnsi="Georgia"/>
                <w:lang w:val="en-US"/>
              </w:rPr>
            </w:pPr>
            <w:r w:rsidRPr="00CD01DB">
              <w:rPr>
                <w:rFonts w:ascii="Georgia" w:hAnsi="Georgia"/>
                <w:b/>
                <w:smallCaps/>
              </w:rPr>
              <w:t>Carl-Duisberg-Gymnasium</w:t>
            </w:r>
          </w:p>
        </w:tc>
        <w:tc>
          <w:tcPr>
            <w:tcW w:w="3397" w:type="dxa"/>
            <w:gridSpan w:val="6"/>
            <w:vAlign w:val="bottom"/>
          </w:tcPr>
          <w:p w14:paraId="2FCB10D7" w14:textId="10F2CE01" w:rsidR="00665BF3" w:rsidRPr="00CD01DB" w:rsidRDefault="00BD3C15" w:rsidP="00C55635">
            <w:pPr>
              <w:jc w:val="right"/>
              <w:rPr>
                <w:rFonts w:ascii="Georgia" w:hAnsi="Georgia"/>
              </w:rPr>
            </w:pPr>
            <w:r w:rsidRPr="00CD01DB">
              <w:rPr>
                <w:rFonts w:ascii="Georgia" w:hAnsi="Georgia"/>
                <w:i/>
                <w:smallCaps/>
              </w:rPr>
              <w:t>Wuppertal</w:t>
            </w:r>
          </w:p>
        </w:tc>
      </w:tr>
      <w:tr w:rsidR="0091331D" w:rsidRPr="006546FD" w14:paraId="312B82BC" w14:textId="77777777" w:rsidTr="00C55635">
        <w:trPr>
          <w:trHeight w:val="20"/>
        </w:trPr>
        <w:tc>
          <w:tcPr>
            <w:tcW w:w="5670" w:type="dxa"/>
            <w:gridSpan w:val="3"/>
          </w:tcPr>
          <w:p w14:paraId="1CEE182B" w14:textId="4F2CEF60" w:rsidR="0091331D" w:rsidRPr="00D5280E" w:rsidRDefault="0091331D" w:rsidP="00C55635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Allgemeine Hochschulreife</w:t>
            </w:r>
          </w:p>
        </w:tc>
        <w:tc>
          <w:tcPr>
            <w:tcW w:w="3397" w:type="dxa"/>
            <w:gridSpan w:val="6"/>
          </w:tcPr>
          <w:p w14:paraId="7521EA6E" w14:textId="5CAE43A9" w:rsidR="0091331D" w:rsidRDefault="0091331D" w:rsidP="00C55635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09/20</w:t>
            </w:r>
            <w:r w:rsidR="00BD3C15">
              <w:rPr>
                <w:rFonts w:ascii="Georgia" w:hAnsi="Georgia"/>
                <w:sz w:val="18"/>
              </w:rPr>
              <w:t>11</w:t>
            </w:r>
            <w:r>
              <w:rPr>
                <w:rFonts w:ascii="Georgia" w:hAnsi="Georgia"/>
                <w:sz w:val="18"/>
              </w:rPr>
              <w:t xml:space="preserve"> – 06/20</w:t>
            </w:r>
            <w:r w:rsidR="00BD3C15">
              <w:rPr>
                <w:rFonts w:ascii="Georgia" w:hAnsi="Georgia"/>
                <w:sz w:val="18"/>
              </w:rPr>
              <w:t>19</w:t>
            </w:r>
          </w:p>
        </w:tc>
      </w:tr>
      <w:tr w:rsidR="00D5280E" w:rsidRPr="009D7C49" w14:paraId="3A2665B3" w14:textId="77777777" w:rsidTr="00C55635">
        <w:trPr>
          <w:trHeight w:val="454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9D7C49" w:rsidRDefault="006E2C9C" w:rsidP="00C55635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Praxiserfahrungen</w:t>
            </w:r>
          </w:p>
        </w:tc>
      </w:tr>
      <w:tr w:rsidR="00A116EA" w:rsidRPr="009D7C49" w14:paraId="5614B9AC" w14:textId="77777777" w:rsidTr="00C55635">
        <w:trPr>
          <w:trHeight w:val="283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5D3C633C" w14:textId="581E85EC" w:rsidR="00A116EA" w:rsidRPr="00CD01DB" w:rsidRDefault="00CD01DB" w:rsidP="00C55635">
            <w:pPr>
              <w:rPr>
                <w:rFonts w:ascii="Georgia" w:hAnsi="Georgia"/>
                <w:b/>
                <w:smallCaps/>
              </w:rPr>
            </w:pPr>
            <w:r>
              <w:rPr>
                <w:rFonts w:ascii="Georgia" w:hAnsi="Georgia"/>
                <w:b/>
                <w:smallCaps/>
              </w:rPr>
              <w:t>Deloitte GmbH</w:t>
            </w:r>
          </w:p>
        </w:tc>
        <w:tc>
          <w:tcPr>
            <w:tcW w:w="2546" w:type="dxa"/>
            <w:gridSpan w:val="3"/>
            <w:tcBorders>
              <w:top w:val="single" w:sz="4" w:space="0" w:color="auto"/>
            </w:tcBorders>
            <w:vAlign w:val="bottom"/>
          </w:tcPr>
          <w:p w14:paraId="70B7CBDC" w14:textId="2C4B97D6" w:rsidR="00A116EA" w:rsidRDefault="00905BE3" w:rsidP="00C55635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Aachen</w:t>
            </w:r>
          </w:p>
        </w:tc>
      </w:tr>
      <w:tr w:rsidR="00905BE3" w:rsidRPr="009D7C49" w14:paraId="204B0F58" w14:textId="77777777" w:rsidTr="00C55635">
        <w:trPr>
          <w:trHeight w:val="113"/>
        </w:trPr>
        <w:tc>
          <w:tcPr>
            <w:tcW w:w="6521" w:type="dxa"/>
            <w:gridSpan w:val="6"/>
          </w:tcPr>
          <w:p w14:paraId="76175955" w14:textId="33E4C076" w:rsidR="00905BE3" w:rsidRPr="00905BE3" w:rsidRDefault="00905BE3" w:rsidP="00C55635">
            <w:pPr>
              <w:rPr>
                <w:rFonts w:ascii="Georgia" w:hAnsi="Georgia"/>
                <w:bCs/>
                <w:smallCaps/>
                <w:sz w:val="18"/>
                <w:szCs w:val="18"/>
              </w:rPr>
            </w:pPr>
            <w:r w:rsidRPr="00905BE3">
              <w:rPr>
                <w:rFonts w:ascii="Georgia" w:hAnsi="Georgia"/>
                <w:sz w:val="18"/>
              </w:rPr>
              <w:t>Teilzeitkraft als Deloitte Budd</w:t>
            </w:r>
            <w:r>
              <w:rPr>
                <w:rFonts w:ascii="Georgia" w:hAnsi="Georgia"/>
                <w:sz w:val="18"/>
              </w:rPr>
              <w:t>y für die RWTH Aachen</w:t>
            </w:r>
          </w:p>
        </w:tc>
        <w:tc>
          <w:tcPr>
            <w:tcW w:w="2546" w:type="dxa"/>
            <w:gridSpan w:val="3"/>
          </w:tcPr>
          <w:p w14:paraId="78CB09FC" w14:textId="6E569E57" w:rsidR="00905BE3" w:rsidRPr="00905BE3" w:rsidRDefault="00905BE3" w:rsidP="00C55635">
            <w:pPr>
              <w:jc w:val="right"/>
              <w:rPr>
                <w:rFonts w:ascii="Georgia" w:hAnsi="Georgia"/>
                <w:bCs/>
                <w:smallCaps/>
                <w:sz w:val="18"/>
                <w:szCs w:val="18"/>
              </w:rPr>
            </w:pPr>
            <w:r>
              <w:rPr>
                <w:rFonts w:ascii="Georgia" w:hAnsi="Georgia"/>
                <w:sz w:val="18"/>
                <w:lang w:val="en-US"/>
              </w:rPr>
              <w:t>05/2024 – 03/2025</w:t>
            </w:r>
          </w:p>
        </w:tc>
      </w:tr>
      <w:tr w:rsidR="00F47772" w:rsidRPr="009D7C49" w14:paraId="58366345" w14:textId="77777777" w:rsidTr="00C55635">
        <w:trPr>
          <w:trHeight w:val="340"/>
        </w:trPr>
        <w:tc>
          <w:tcPr>
            <w:tcW w:w="9067" w:type="dxa"/>
            <w:gridSpan w:val="9"/>
          </w:tcPr>
          <w:p w14:paraId="19C93D03" w14:textId="058518DD" w:rsidR="00F47772" w:rsidRPr="00905BE3" w:rsidRDefault="00B24D5F" w:rsidP="00C55635">
            <w:pPr>
              <w:pStyle w:val="Bullets"/>
              <w:rPr>
                <w:sz w:val="18"/>
                <w:szCs w:val="18"/>
              </w:rPr>
            </w:pPr>
            <w:r w:rsidRPr="00B24D5F">
              <w:rPr>
                <w:sz w:val="18"/>
                <w:szCs w:val="18"/>
              </w:rPr>
              <w:t>Repräsentation von Deloitte am Campus sowie Betreuung von Studierenden und Absolventen als zentraler Ansprechpartner</w:t>
            </w:r>
          </w:p>
        </w:tc>
      </w:tr>
      <w:tr w:rsidR="00C83F76" w:rsidRPr="009D7C49" w14:paraId="323EC9B5" w14:textId="77777777" w:rsidTr="00C55635">
        <w:trPr>
          <w:trHeight w:val="283"/>
        </w:trPr>
        <w:tc>
          <w:tcPr>
            <w:tcW w:w="6521" w:type="dxa"/>
            <w:gridSpan w:val="6"/>
            <w:vAlign w:val="bottom"/>
          </w:tcPr>
          <w:p w14:paraId="4888CF9A" w14:textId="484DF03A" w:rsidR="00C83F76" w:rsidRPr="00CD01DB" w:rsidRDefault="00C83F76" w:rsidP="00C55635">
            <w:pPr>
              <w:rPr>
                <w:rFonts w:ascii="Georgia" w:hAnsi="Georgia"/>
                <w:b/>
                <w:smallCaps/>
              </w:rPr>
            </w:pPr>
            <w:proofErr w:type="spellStart"/>
            <w:r w:rsidRPr="00CD01DB">
              <w:rPr>
                <w:rFonts w:ascii="Georgia" w:hAnsi="Georgia"/>
                <w:b/>
                <w:smallCaps/>
              </w:rPr>
              <w:t>zeb</w:t>
            </w:r>
            <w:proofErr w:type="spellEnd"/>
            <w:r w:rsidRPr="00CD01DB">
              <w:rPr>
                <w:rFonts w:ascii="Georgia" w:hAnsi="Georgia"/>
                <w:b/>
                <w:smallCaps/>
              </w:rPr>
              <w:t xml:space="preserve"> Consulting</w:t>
            </w:r>
          </w:p>
        </w:tc>
        <w:tc>
          <w:tcPr>
            <w:tcW w:w="2546" w:type="dxa"/>
            <w:gridSpan w:val="3"/>
            <w:vAlign w:val="bottom"/>
          </w:tcPr>
          <w:p w14:paraId="439124D5" w14:textId="2C662B20" w:rsidR="00C83F76" w:rsidRPr="00CD01DB" w:rsidRDefault="003B5E31" w:rsidP="00C55635">
            <w:pPr>
              <w:jc w:val="right"/>
              <w:rPr>
                <w:rFonts w:ascii="Georgia" w:hAnsi="Georgia"/>
                <w:i/>
                <w:smallCaps/>
              </w:rPr>
            </w:pPr>
            <w:r w:rsidRPr="00CD01DB">
              <w:rPr>
                <w:rFonts w:ascii="Georgia" w:hAnsi="Georgia"/>
                <w:i/>
                <w:smallCaps/>
              </w:rPr>
              <w:t>Münster</w:t>
            </w:r>
          </w:p>
        </w:tc>
      </w:tr>
      <w:tr w:rsidR="00C83F76" w14:paraId="3573C1C5" w14:textId="77777777" w:rsidTr="00C55635">
        <w:trPr>
          <w:trHeight w:val="20"/>
        </w:trPr>
        <w:tc>
          <w:tcPr>
            <w:tcW w:w="6379" w:type="dxa"/>
            <w:gridSpan w:val="5"/>
          </w:tcPr>
          <w:p w14:paraId="41615EE0" w14:textId="425A30F2" w:rsidR="00C83F76" w:rsidRDefault="00C83F76" w:rsidP="00C55635">
            <w:pPr>
              <w:rPr>
                <w:rFonts w:ascii="Georgia" w:hAnsi="Georgia"/>
                <w:sz w:val="18"/>
                <w:lang w:val="en-US"/>
              </w:rPr>
            </w:pPr>
            <w:proofErr w:type="spellStart"/>
            <w:r>
              <w:rPr>
                <w:rFonts w:ascii="Georgia" w:hAnsi="Georgia"/>
                <w:sz w:val="18"/>
                <w:lang w:val="en-US"/>
              </w:rPr>
              <w:t>Praktik</w:t>
            </w:r>
            <w:r w:rsidR="00A16189">
              <w:rPr>
                <w:rFonts w:ascii="Georgia" w:hAnsi="Georgia"/>
                <w:sz w:val="18"/>
                <w:lang w:val="en-US"/>
              </w:rPr>
              <w:t>ant</w:t>
            </w:r>
            <w:proofErr w:type="spellEnd"/>
            <w:r w:rsidR="00A16189"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 w:rsidR="00A16189">
              <w:rPr>
                <w:rFonts w:ascii="Georgia" w:hAnsi="Georgia"/>
                <w:sz w:val="18"/>
                <w:lang w:val="en-US"/>
              </w:rPr>
              <w:t>im</w:t>
            </w:r>
            <w:proofErr w:type="spellEnd"/>
            <w:r w:rsidR="00A16189">
              <w:rPr>
                <w:rFonts w:ascii="Georgia" w:hAnsi="Georgia"/>
                <w:sz w:val="18"/>
                <w:lang w:val="en-US"/>
              </w:rPr>
              <w:t xml:space="preserve"> Consulting – IT Strategy &amp; Digital Transformation</w:t>
            </w:r>
          </w:p>
        </w:tc>
        <w:tc>
          <w:tcPr>
            <w:tcW w:w="2688" w:type="dxa"/>
            <w:gridSpan w:val="4"/>
          </w:tcPr>
          <w:p w14:paraId="4F817BB5" w14:textId="38171E6F" w:rsidR="00C83F76" w:rsidRDefault="007C28B9" w:rsidP="00C55635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08</w:t>
            </w:r>
            <w:r w:rsidR="00C83F76">
              <w:rPr>
                <w:rFonts w:ascii="Georgia" w:hAnsi="Georgia"/>
                <w:sz w:val="18"/>
                <w:lang w:val="en-US"/>
              </w:rPr>
              <w:t>/202</w:t>
            </w:r>
            <w:r>
              <w:rPr>
                <w:rFonts w:ascii="Georgia" w:hAnsi="Georgia"/>
                <w:sz w:val="18"/>
                <w:lang w:val="en-US"/>
              </w:rPr>
              <w:t>3</w:t>
            </w:r>
            <w:r w:rsidR="00C83F76">
              <w:rPr>
                <w:rFonts w:ascii="Georgia" w:hAnsi="Georgia"/>
                <w:sz w:val="18"/>
                <w:lang w:val="en-US"/>
              </w:rPr>
              <w:t xml:space="preserve"> – </w:t>
            </w:r>
            <w:r>
              <w:rPr>
                <w:rFonts w:ascii="Georgia" w:hAnsi="Georgia"/>
                <w:sz w:val="18"/>
                <w:lang w:val="en-US"/>
              </w:rPr>
              <w:t>11/2023</w:t>
            </w:r>
          </w:p>
        </w:tc>
      </w:tr>
      <w:tr w:rsidR="002260E3" w14:paraId="2747C8CA" w14:textId="77777777" w:rsidTr="00C55635">
        <w:trPr>
          <w:trHeight w:val="20"/>
        </w:trPr>
        <w:tc>
          <w:tcPr>
            <w:tcW w:w="9067" w:type="dxa"/>
            <w:gridSpan w:val="9"/>
          </w:tcPr>
          <w:p w14:paraId="1A4E0239" w14:textId="3DE227E0" w:rsidR="002260E3" w:rsidRPr="00190490" w:rsidRDefault="00B24D5F" w:rsidP="00C55635">
            <w:pPr>
              <w:pStyle w:val="Bullets"/>
              <w:rPr>
                <w:sz w:val="18"/>
                <w:highlight w:val="yellow"/>
                <w:lang w:val="de-AT"/>
              </w:rPr>
            </w:pPr>
            <w:r w:rsidRPr="00190490">
              <w:rPr>
                <w:sz w:val="18"/>
                <w:highlight w:val="yellow"/>
                <w:lang w:val="de-AT"/>
              </w:rPr>
              <w:t>Mitwirkung an der Migration eines Kernbanksystems (Projektvolumen im zweistelligen Millionenbereich)</w:t>
            </w:r>
          </w:p>
          <w:p w14:paraId="42EE9EAA" w14:textId="0754DFCA" w:rsidR="002260E3" w:rsidRPr="00190490" w:rsidRDefault="002260E3" w:rsidP="00C55635">
            <w:pPr>
              <w:pStyle w:val="Bullets"/>
              <w:rPr>
                <w:sz w:val="18"/>
                <w:highlight w:val="yellow"/>
                <w:lang w:val="de-AT"/>
              </w:rPr>
            </w:pPr>
            <w:r w:rsidRPr="00190490">
              <w:rPr>
                <w:sz w:val="18"/>
                <w:highlight w:val="yellow"/>
                <w:lang w:val="de-AT"/>
              </w:rPr>
              <w:t xml:space="preserve">Aufbereitung </w:t>
            </w:r>
            <w:r w:rsidR="009651B7" w:rsidRPr="00190490">
              <w:rPr>
                <w:sz w:val="18"/>
                <w:highlight w:val="yellow"/>
                <w:lang w:val="de-AT"/>
              </w:rPr>
              <w:t>diverser Gremienunterlagen (Steuerungskreis, Lenkungsausschuss, Projektausschuss/Aufsichtsrat)</w:t>
            </w:r>
          </w:p>
          <w:p w14:paraId="029AE43A" w14:textId="3B6FF6CD" w:rsidR="002260E3" w:rsidRDefault="009651B7" w:rsidP="00C55635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Kontrollieren der mit dem Kernbanksystemprovider vertraglich fixierten Meilensteine </w:t>
            </w:r>
          </w:p>
          <w:p w14:paraId="3721D07B" w14:textId="7882FBF8" w:rsidR="002260E3" w:rsidRPr="002260E3" w:rsidRDefault="00540575" w:rsidP="00C55635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Aktualisierung des Business Cases sowie der Ressourcenplanung</w:t>
            </w:r>
          </w:p>
        </w:tc>
      </w:tr>
      <w:tr w:rsidR="00D5280E" w:rsidRPr="009D7C49" w14:paraId="127C64E2" w14:textId="77777777" w:rsidTr="00C55635">
        <w:trPr>
          <w:trHeight w:val="283"/>
        </w:trPr>
        <w:tc>
          <w:tcPr>
            <w:tcW w:w="6521" w:type="dxa"/>
            <w:gridSpan w:val="6"/>
            <w:vAlign w:val="bottom"/>
          </w:tcPr>
          <w:p w14:paraId="38F27285" w14:textId="2EF26236" w:rsidR="00665BF3" w:rsidRPr="00CD01DB" w:rsidRDefault="004A24F6" w:rsidP="00C55635">
            <w:pPr>
              <w:rPr>
                <w:rFonts w:ascii="Georgia" w:hAnsi="Georgia"/>
              </w:rPr>
            </w:pPr>
            <w:r w:rsidRPr="00CD01DB">
              <w:rPr>
                <w:rFonts w:ascii="Georgia" w:hAnsi="Georgia"/>
                <w:b/>
                <w:smallCaps/>
              </w:rPr>
              <w:t>Deloitte GmbH</w:t>
            </w:r>
          </w:p>
        </w:tc>
        <w:tc>
          <w:tcPr>
            <w:tcW w:w="2546" w:type="dxa"/>
            <w:gridSpan w:val="3"/>
            <w:vAlign w:val="bottom"/>
          </w:tcPr>
          <w:p w14:paraId="4820196E" w14:textId="100867E5" w:rsidR="00665BF3" w:rsidRPr="00CD01DB" w:rsidRDefault="004A24F6" w:rsidP="00C55635">
            <w:pPr>
              <w:jc w:val="right"/>
              <w:rPr>
                <w:rFonts w:ascii="Georgia" w:hAnsi="Georgia"/>
                <w:i/>
                <w:smallCaps/>
              </w:rPr>
            </w:pPr>
            <w:r w:rsidRPr="00CD01DB">
              <w:rPr>
                <w:rFonts w:ascii="Georgia" w:hAnsi="Georgia"/>
                <w:i/>
                <w:smallCaps/>
              </w:rPr>
              <w:t>Düsseldorf</w:t>
            </w:r>
          </w:p>
        </w:tc>
      </w:tr>
      <w:tr w:rsidR="00DA6A90" w:rsidRPr="00CE1BBC" w14:paraId="6A5F6BB3" w14:textId="77777777" w:rsidTr="00C55635">
        <w:trPr>
          <w:trHeight w:val="20"/>
        </w:trPr>
        <w:tc>
          <w:tcPr>
            <w:tcW w:w="6379" w:type="dxa"/>
            <w:gridSpan w:val="5"/>
          </w:tcPr>
          <w:p w14:paraId="60EB8A1B" w14:textId="276EADA3" w:rsidR="00DA6A90" w:rsidRDefault="00A96D74" w:rsidP="00C55635">
            <w:pPr>
              <w:rPr>
                <w:rFonts w:ascii="Georgia" w:hAnsi="Georgia"/>
                <w:sz w:val="18"/>
                <w:lang w:val="en-US"/>
              </w:rPr>
            </w:pPr>
            <w:proofErr w:type="spellStart"/>
            <w:r>
              <w:rPr>
                <w:rFonts w:ascii="Georgia" w:hAnsi="Georgia"/>
                <w:sz w:val="18"/>
                <w:lang w:val="en-US"/>
              </w:rPr>
              <w:t>Werk</w:t>
            </w:r>
            <w:r w:rsidR="00D819FF">
              <w:rPr>
                <w:rFonts w:ascii="Georgia" w:hAnsi="Georgia"/>
                <w:sz w:val="18"/>
                <w:lang w:val="en-US"/>
              </w:rPr>
              <w:t>s</w:t>
            </w:r>
            <w:r>
              <w:rPr>
                <w:rFonts w:ascii="Georgia" w:hAnsi="Georgia"/>
                <w:sz w:val="18"/>
                <w:lang w:val="en-US"/>
              </w:rPr>
              <w:t>tudent</w:t>
            </w:r>
            <w:proofErr w:type="spellEnd"/>
            <w:r w:rsidR="00DA6A90"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 w:rsidR="00DA6A90">
              <w:rPr>
                <w:rFonts w:ascii="Georgia" w:hAnsi="Georgia"/>
                <w:sz w:val="18"/>
                <w:lang w:val="en-US"/>
              </w:rPr>
              <w:t>im</w:t>
            </w:r>
            <w:proofErr w:type="spellEnd"/>
            <w:r w:rsidR="00E63FFD">
              <w:rPr>
                <w:rFonts w:ascii="Georgia" w:hAnsi="Georgia"/>
                <w:sz w:val="18"/>
                <w:lang w:val="en-US"/>
              </w:rPr>
              <w:t xml:space="preserve"> </w:t>
            </w:r>
            <w:r w:rsidR="00D819FF">
              <w:rPr>
                <w:rFonts w:ascii="Georgia" w:hAnsi="Georgia"/>
                <w:sz w:val="18"/>
                <w:lang w:val="en-US"/>
              </w:rPr>
              <w:t>Risk Advisory – Cyber &amp; Strategic Risk</w:t>
            </w:r>
          </w:p>
        </w:tc>
        <w:tc>
          <w:tcPr>
            <w:tcW w:w="2688" w:type="dxa"/>
            <w:gridSpan w:val="4"/>
          </w:tcPr>
          <w:p w14:paraId="471E2432" w14:textId="5A1CB6A2" w:rsidR="00DA6A90" w:rsidRDefault="00D819FF" w:rsidP="00C55635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11</w:t>
            </w:r>
            <w:r w:rsidR="00DA6A90">
              <w:rPr>
                <w:rFonts w:ascii="Georgia" w:hAnsi="Georgia"/>
                <w:sz w:val="18"/>
                <w:lang w:val="en-US"/>
              </w:rPr>
              <w:t>/20</w:t>
            </w:r>
            <w:r>
              <w:rPr>
                <w:rFonts w:ascii="Georgia" w:hAnsi="Georgia"/>
                <w:sz w:val="18"/>
                <w:lang w:val="en-US"/>
              </w:rPr>
              <w:t>22</w:t>
            </w:r>
            <w:r w:rsidR="00DA6A90">
              <w:rPr>
                <w:rFonts w:ascii="Georgia" w:hAnsi="Georgia"/>
                <w:sz w:val="18"/>
                <w:lang w:val="en-US"/>
              </w:rPr>
              <w:t xml:space="preserve"> – </w:t>
            </w:r>
            <w:r w:rsidR="007C28B9">
              <w:rPr>
                <w:rFonts w:ascii="Georgia" w:hAnsi="Georgia"/>
                <w:sz w:val="18"/>
                <w:lang w:val="en-US"/>
              </w:rPr>
              <w:t>07/2023</w:t>
            </w:r>
          </w:p>
        </w:tc>
      </w:tr>
      <w:tr w:rsidR="00F939F9" w:rsidRPr="00CE1BBC" w14:paraId="1457F56A" w14:textId="77777777" w:rsidTr="00C55635">
        <w:tc>
          <w:tcPr>
            <w:tcW w:w="9067" w:type="dxa"/>
            <w:gridSpan w:val="9"/>
          </w:tcPr>
          <w:p w14:paraId="5094C00E" w14:textId="1F166CCD" w:rsidR="00F939F9" w:rsidRPr="003418E0" w:rsidRDefault="00F80D01" w:rsidP="00C55635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Unterstützung </w:t>
            </w:r>
            <w:r w:rsidR="00E63FFD">
              <w:rPr>
                <w:sz w:val="18"/>
                <w:lang w:val="de-AT"/>
              </w:rPr>
              <w:t>bei der</w:t>
            </w:r>
            <w:r>
              <w:rPr>
                <w:sz w:val="18"/>
                <w:lang w:val="de-AT"/>
              </w:rPr>
              <w:t xml:space="preserve"> </w:t>
            </w:r>
            <w:r w:rsidR="003B3B6B">
              <w:rPr>
                <w:sz w:val="18"/>
                <w:lang w:val="de-AT"/>
              </w:rPr>
              <w:t>jährliche</w:t>
            </w:r>
            <w:r w:rsidR="00E63FFD">
              <w:rPr>
                <w:sz w:val="18"/>
                <w:lang w:val="de-AT"/>
              </w:rPr>
              <w:t>n</w:t>
            </w:r>
            <w:r>
              <w:rPr>
                <w:sz w:val="18"/>
                <w:lang w:val="de-AT"/>
              </w:rPr>
              <w:t xml:space="preserve"> </w:t>
            </w:r>
            <w:r w:rsidR="00860754">
              <w:rPr>
                <w:sz w:val="18"/>
                <w:lang w:val="de-AT"/>
              </w:rPr>
              <w:t>Sicherheits</w:t>
            </w:r>
            <w:r>
              <w:rPr>
                <w:sz w:val="18"/>
                <w:lang w:val="de-AT"/>
              </w:rPr>
              <w:t>bewertung eines Intralogistikanbieters</w:t>
            </w:r>
          </w:p>
          <w:p w14:paraId="106BD17C" w14:textId="2E5405E2" w:rsidR="00F939F9" w:rsidRPr="002260E3" w:rsidRDefault="00F80D01" w:rsidP="00C55635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Überarbeitung </w:t>
            </w:r>
            <w:r w:rsidR="00430A1B">
              <w:rPr>
                <w:sz w:val="18"/>
                <w:lang w:val="de-AT"/>
              </w:rPr>
              <w:t>von Präsentation</w:t>
            </w:r>
            <w:r w:rsidR="00E63FFD">
              <w:rPr>
                <w:sz w:val="18"/>
                <w:lang w:val="de-AT"/>
              </w:rPr>
              <w:t>en</w:t>
            </w:r>
            <w:r w:rsidR="00430A1B">
              <w:rPr>
                <w:sz w:val="18"/>
                <w:lang w:val="de-AT"/>
              </w:rPr>
              <w:t xml:space="preserve"> zur finalen </w:t>
            </w:r>
            <w:r w:rsidR="00860754">
              <w:rPr>
                <w:sz w:val="18"/>
                <w:lang w:val="de-AT"/>
              </w:rPr>
              <w:t>Sicherheits</w:t>
            </w:r>
            <w:r w:rsidR="00430A1B">
              <w:rPr>
                <w:sz w:val="18"/>
                <w:lang w:val="de-AT"/>
              </w:rPr>
              <w:t>bewertung</w:t>
            </w:r>
          </w:p>
          <w:p w14:paraId="2F9F7BAA" w14:textId="5B7622E6" w:rsidR="00DD0FEA" w:rsidRPr="00D12828" w:rsidRDefault="00DD0FEA" w:rsidP="00C55635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Aufnahme in die Talent Community von Deloitte für herausragende Studierende</w:t>
            </w:r>
          </w:p>
        </w:tc>
      </w:tr>
      <w:tr w:rsidR="00D819FF" w:rsidRPr="00CE1BBC" w14:paraId="335D84E9" w14:textId="77777777" w:rsidTr="00C55635">
        <w:trPr>
          <w:trHeight w:val="283"/>
        </w:trPr>
        <w:tc>
          <w:tcPr>
            <w:tcW w:w="6379" w:type="dxa"/>
            <w:gridSpan w:val="5"/>
            <w:vAlign w:val="bottom"/>
          </w:tcPr>
          <w:p w14:paraId="20B1570F" w14:textId="6EA8B385" w:rsidR="00D819FF" w:rsidRPr="00A74225" w:rsidRDefault="00D819FF" w:rsidP="00C55635">
            <w:pPr>
              <w:rPr>
                <w:rFonts w:ascii="Georgia" w:hAnsi="Georgia"/>
                <w:sz w:val="18"/>
                <w:lang w:val="en-US"/>
              </w:rPr>
            </w:pPr>
            <w:proofErr w:type="spellStart"/>
            <w:r>
              <w:rPr>
                <w:rFonts w:ascii="Georgia" w:hAnsi="Georgia"/>
                <w:sz w:val="18"/>
                <w:lang w:val="en-US"/>
              </w:rPr>
              <w:t>Praktikant</w:t>
            </w:r>
            <w:proofErr w:type="spellEnd"/>
            <w:r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Georgia" w:hAnsi="Georgia"/>
                <w:sz w:val="18"/>
                <w:lang w:val="en-US"/>
              </w:rPr>
              <w:t>im</w:t>
            </w:r>
            <w:proofErr w:type="spellEnd"/>
            <w:r>
              <w:rPr>
                <w:rFonts w:ascii="Georgia" w:hAnsi="Georgia"/>
                <w:sz w:val="18"/>
                <w:lang w:val="en-US"/>
              </w:rPr>
              <w:t xml:space="preserve"> Risk Advisory – Cyber &amp; Strategic Risk</w:t>
            </w:r>
          </w:p>
        </w:tc>
        <w:tc>
          <w:tcPr>
            <w:tcW w:w="2688" w:type="dxa"/>
            <w:gridSpan w:val="4"/>
            <w:vAlign w:val="bottom"/>
          </w:tcPr>
          <w:p w14:paraId="0475B997" w14:textId="49DA7CA6" w:rsidR="00D819FF" w:rsidRPr="00A74225" w:rsidRDefault="00D819FF" w:rsidP="00C55635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08/2022 – 10/2022</w:t>
            </w:r>
          </w:p>
        </w:tc>
      </w:tr>
      <w:tr w:rsidR="00D5280E" w:rsidRPr="00D5280E" w14:paraId="54C3D64C" w14:textId="77777777" w:rsidTr="00C55635">
        <w:tc>
          <w:tcPr>
            <w:tcW w:w="9067" w:type="dxa"/>
            <w:gridSpan w:val="9"/>
          </w:tcPr>
          <w:p w14:paraId="3B3FAC76" w14:textId="6F5A50FD" w:rsidR="00D77421" w:rsidRPr="009651B7" w:rsidRDefault="001C579B" w:rsidP="00C55635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Konzipierung eine</w:t>
            </w:r>
            <w:r w:rsidR="00CD15B5">
              <w:rPr>
                <w:sz w:val="18"/>
                <w:lang w:val="de-AT"/>
              </w:rPr>
              <w:t>s Beratungsangebotes zur umfänglichen Risikobewertung von E-Ladesäulen</w:t>
            </w:r>
          </w:p>
          <w:p w14:paraId="63D930AA" w14:textId="706C24AD" w:rsidR="00D77421" w:rsidRPr="0002027D" w:rsidRDefault="00D37947" w:rsidP="00C55635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Durchführung von Recherche</w:t>
            </w:r>
            <w:r w:rsidR="00E63FFD">
              <w:rPr>
                <w:sz w:val="18"/>
                <w:lang w:val="de-AT"/>
              </w:rPr>
              <w:t>n</w:t>
            </w:r>
            <w:r>
              <w:rPr>
                <w:sz w:val="18"/>
                <w:lang w:val="de-AT"/>
              </w:rPr>
              <w:t xml:space="preserve"> zu </w:t>
            </w:r>
            <w:r w:rsidR="0002027D">
              <w:rPr>
                <w:sz w:val="18"/>
                <w:lang w:val="de-AT"/>
              </w:rPr>
              <w:t>regulatorischen Anforderungen sowie</w:t>
            </w:r>
            <w:r w:rsidR="00DC0161">
              <w:rPr>
                <w:sz w:val="18"/>
                <w:lang w:val="de-AT"/>
              </w:rPr>
              <w:t xml:space="preserve"> inhaltliche</w:t>
            </w:r>
            <w:r w:rsidR="00E63FFD">
              <w:rPr>
                <w:sz w:val="18"/>
                <w:lang w:val="de-AT"/>
              </w:rPr>
              <w:t>n</w:t>
            </w:r>
            <w:r w:rsidR="00DC0161">
              <w:rPr>
                <w:sz w:val="18"/>
                <w:lang w:val="de-AT"/>
              </w:rPr>
              <w:t xml:space="preserve"> Fragestellungen zu E-Ladesäulen</w:t>
            </w:r>
          </w:p>
          <w:p w14:paraId="1C50DE19" w14:textId="706F764F" w:rsidR="00D77421" w:rsidRDefault="00D77421" w:rsidP="00C55635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Organis</w:t>
            </w:r>
            <w:r w:rsidR="00E63FFD">
              <w:rPr>
                <w:sz w:val="18"/>
                <w:lang w:val="de-AT"/>
              </w:rPr>
              <w:t>ation</w:t>
            </w:r>
            <w:r>
              <w:rPr>
                <w:sz w:val="18"/>
                <w:lang w:val="de-AT"/>
              </w:rPr>
              <w:t xml:space="preserve"> eines Fahrzeugzulassungs</w:t>
            </w:r>
            <w:r w:rsidR="00E63FFD">
              <w:rPr>
                <w:sz w:val="18"/>
                <w:lang w:val="de-AT"/>
              </w:rPr>
              <w:t>-</w:t>
            </w:r>
            <w:r>
              <w:rPr>
                <w:sz w:val="18"/>
                <w:lang w:val="de-AT"/>
              </w:rPr>
              <w:t>Use-Cases unter Nutzung von SSI zur zukünftigen</w:t>
            </w:r>
            <w:r w:rsidR="003B3B6B">
              <w:rPr>
                <w:sz w:val="18"/>
                <w:lang w:val="de-AT"/>
              </w:rPr>
              <w:t xml:space="preserve"> Demonstration an Kunden</w:t>
            </w:r>
          </w:p>
          <w:p w14:paraId="6DD9BA0F" w14:textId="3CF7C1F1" w:rsidR="005B2ED2" w:rsidRPr="001C579B" w:rsidRDefault="00860754" w:rsidP="00C55635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Entwurf von Konzept</w:t>
            </w:r>
            <w:r w:rsidR="00E63FFD">
              <w:rPr>
                <w:sz w:val="18"/>
                <w:lang w:val="de-AT"/>
              </w:rPr>
              <w:t>en</w:t>
            </w:r>
            <w:r>
              <w:rPr>
                <w:sz w:val="18"/>
                <w:lang w:val="de-AT"/>
              </w:rPr>
              <w:t xml:space="preserve"> des Front-Ends eines CSMS für einen Automobilhersteller</w:t>
            </w:r>
          </w:p>
        </w:tc>
      </w:tr>
      <w:tr w:rsidR="00D5280E" w:rsidRPr="009D7C49" w14:paraId="50AFEA03" w14:textId="77777777" w:rsidTr="00C55635">
        <w:trPr>
          <w:trHeight w:val="283"/>
        </w:trPr>
        <w:tc>
          <w:tcPr>
            <w:tcW w:w="5523" w:type="dxa"/>
            <w:gridSpan w:val="2"/>
            <w:vAlign w:val="bottom"/>
          </w:tcPr>
          <w:p w14:paraId="42FB0D26" w14:textId="1472FAE3" w:rsidR="00665BF3" w:rsidRPr="00CD01DB" w:rsidRDefault="004A24F6" w:rsidP="00C55635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</w:rPr>
            </w:pPr>
            <w:r w:rsidRPr="00CD01DB">
              <w:rPr>
                <w:b/>
                <w:i w:val="0"/>
                <w:iCs w:val="0"/>
                <w:smallCaps/>
              </w:rPr>
              <w:t>Commerzbank AG</w:t>
            </w:r>
          </w:p>
        </w:tc>
        <w:tc>
          <w:tcPr>
            <w:tcW w:w="3544" w:type="dxa"/>
            <w:gridSpan w:val="7"/>
            <w:vAlign w:val="bottom"/>
          </w:tcPr>
          <w:p w14:paraId="11E31BD8" w14:textId="1DE9239D" w:rsidR="00665BF3" w:rsidRPr="00CD01DB" w:rsidRDefault="004A24F6" w:rsidP="00C55635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</w:rPr>
            </w:pPr>
            <w:r w:rsidRPr="00CD01DB">
              <w:rPr>
                <w:iCs w:val="0"/>
                <w:smallCaps/>
              </w:rPr>
              <w:t>Wuppertal</w:t>
            </w:r>
          </w:p>
        </w:tc>
      </w:tr>
      <w:tr w:rsidR="00D5280E" w:rsidRPr="006546FD" w14:paraId="48328CB9" w14:textId="77777777" w:rsidTr="00C55635">
        <w:trPr>
          <w:trHeight w:val="20"/>
        </w:trPr>
        <w:tc>
          <w:tcPr>
            <w:tcW w:w="6379" w:type="dxa"/>
            <w:gridSpan w:val="5"/>
          </w:tcPr>
          <w:p w14:paraId="74B74B41" w14:textId="7E8C6437" w:rsidR="00665BF3" w:rsidRPr="00A74225" w:rsidRDefault="00F00801" w:rsidP="00C55635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proofErr w:type="spellStart"/>
            <w:r>
              <w:rPr>
                <w:i w:val="0"/>
                <w:iCs w:val="0"/>
                <w:sz w:val="18"/>
                <w:lang w:val="en-US"/>
              </w:rPr>
              <w:t>Ausbildung</w:t>
            </w:r>
            <w:proofErr w:type="spellEnd"/>
            <w:r>
              <w:rPr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 w:rsidR="00E63FFD">
              <w:rPr>
                <w:i w:val="0"/>
                <w:iCs w:val="0"/>
                <w:sz w:val="18"/>
                <w:lang w:val="en-US"/>
              </w:rPr>
              <w:t>zum</w:t>
            </w:r>
            <w:proofErr w:type="spellEnd"/>
            <w:r>
              <w:rPr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>
              <w:rPr>
                <w:i w:val="0"/>
                <w:iCs w:val="0"/>
                <w:sz w:val="18"/>
                <w:lang w:val="en-US"/>
              </w:rPr>
              <w:t>Bankkaufmann</w:t>
            </w:r>
            <w:proofErr w:type="spellEnd"/>
          </w:p>
        </w:tc>
        <w:tc>
          <w:tcPr>
            <w:tcW w:w="2688" w:type="dxa"/>
            <w:gridSpan w:val="4"/>
          </w:tcPr>
          <w:p w14:paraId="2CB21DEB" w14:textId="466FAB5E" w:rsidR="00665BF3" w:rsidRPr="00A74225" w:rsidRDefault="00665BF3" w:rsidP="00C55635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</w:t>
            </w:r>
            <w:r w:rsidR="009258F0">
              <w:rPr>
                <w:i w:val="0"/>
                <w:iCs w:val="0"/>
                <w:sz w:val="18"/>
                <w:lang w:val="en-US"/>
              </w:rPr>
              <w:t>8</w:t>
            </w:r>
            <w:r>
              <w:rPr>
                <w:i w:val="0"/>
                <w:iCs w:val="0"/>
                <w:sz w:val="18"/>
                <w:lang w:val="en-US"/>
              </w:rPr>
              <w:t>/2019 – 0</w:t>
            </w:r>
            <w:r w:rsidR="009258F0">
              <w:rPr>
                <w:i w:val="0"/>
                <w:iCs w:val="0"/>
                <w:sz w:val="18"/>
                <w:lang w:val="en-US"/>
              </w:rPr>
              <w:t>5</w:t>
            </w:r>
            <w:r>
              <w:rPr>
                <w:i w:val="0"/>
                <w:iCs w:val="0"/>
                <w:sz w:val="18"/>
                <w:lang w:val="en-US"/>
              </w:rPr>
              <w:t>/2</w:t>
            </w:r>
            <w:r w:rsidR="009258F0">
              <w:rPr>
                <w:i w:val="0"/>
                <w:iCs w:val="0"/>
                <w:sz w:val="18"/>
                <w:lang w:val="en-US"/>
              </w:rPr>
              <w:t>021</w:t>
            </w:r>
          </w:p>
        </w:tc>
      </w:tr>
      <w:tr w:rsidR="00D5280E" w:rsidRPr="00D5280E" w14:paraId="7C4155D6" w14:textId="77777777" w:rsidTr="00C55635">
        <w:tc>
          <w:tcPr>
            <w:tcW w:w="9067" w:type="dxa"/>
            <w:gridSpan w:val="9"/>
          </w:tcPr>
          <w:p w14:paraId="1A135F1D" w14:textId="17E26049" w:rsidR="0091331D" w:rsidRDefault="00F00801" w:rsidP="00C55635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Vorbereitung und Begleitung von Beratungsgesprächen </w:t>
            </w:r>
            <w:r w:rsidR="001C579B">
              <w:rPr>
                <w:sz w:val="18"/>
                <w:lang w:val="de-AT"/>
              </w:rPr>
              <w:t>über mögliche Investments am Kapitalmarkt</w:t>
            </w:r>
            <w:r>
              <w:rPr>
                <w:sz w:val="18"/>
                <w:lang w:val="de-AT"/>
              </w:rPr>
              <w:t xml:space="preserve"> für vermögende Kunden</w:t>
            </w:r>
          </w:p>
          <w:p w14:paraId="3658805E" w14:textId="58B843C1" w:rsidR="00185FE2" w:rsidRPr="003011D6" w:rsidRDefault="00F00801" w:rsidP="00C55635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Aufbereitung und Präsentation einer Marktanalyse</w:t>
            </w:r>
            <w:r w:rsidR="001C579B">
              <w:rPr>
                <w:sz w:val="18"/>
                <w:lang w:val="de-AT"/>
              </w:rPr>
              <w:t xml:space="preserve"> zu Girokonten</w:t>
            </w:r>
            <w:r>
              <w:rPr>
                <w:sz w:val="18"/>
                <w:lang w:val="de-AT"/>
              </w:rPr>
              <w:t xml:space="preserve"> vor der Niederlassungsleitung</w:t>
            </w:r>
          </w:p>
        </w:tc>
      </w:tr>
      <w:tr w:rsidR="00D5280E" w:rsidRPr="009D7C49" w14:paraId="414B4085" w14:textId="77777777" w:rsidTr="00C55635">
        <w:trPr>
          <w:trHeight w:val="454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2266E609" w:rsidR="00665BF3" w:rsidRPr="009D7C49" w:rsidRDefault="00C00974" w:rsidP="00C55635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>
              <w:rPr>
                <w:sz w:val="28"/>
              </w:rPr>
              <w:t>Ausseruniversitäres</w:t>
            </w:r>
            <w:proofErr w:type="spellEnd"/>
            <w:r w:rsidR="00D5280E">
              <w:rPr>
                <w:sz w:val="28"/>
              </w:rPr>
              <w:t xml:space="preserve"> Engagement</w:t>
            </w:r>
          </w:p>
        </w:tc>
      </w:tr>
      <w:tr w:rsidR="00F64FA7" w:rsidRPr="009D7C49" w14:paraId="4AF19DD1" w14:textId="77777777" w:rsidTr="00C55635">
        <w:trPr>
          <w:trHeight w:val="283"/>
        </w:trPr>
        <w:tc>
          <w:tcPr>
            <w:tcW w:w="6379" w:type="dxa"/>
            <w:gridSpan w:val="5"/>
            <w:vAlign w:val="bottom"/>
          </w:tcPr>
          <w:p w14:paraId="7756FD9A" w14:textId="15287860" w:rsidR="00F64FA7" w:rsidRPr="00CD01DB" w:rsidRDefault="009E4D67" w:rsidP="00C55635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</w:rPr>
            </w:pPr>
            <w:r w:rsidRPr="00CD01DB">
              <w:rPr>
                <w:b/>
                <w:i w:val="0"/>
                <w:iCs w:val="0"/>
                <w:smallCaps/>
              </w:rPr>
              <w:t>Freie Demokratische Partei</w:t>
            </w:r>
          </w:p>
        </w:tc>
        <w:tc>
          <w:tcPr>
            <w:tcW w:w="2688" w:type="dxa"/>
            <w:gridSpan w:val="4"/>
            <w:vAlign w:val="bottom"/>
          </w:tcPr>
          <w:p w14:paraId="30626CB8" w14:textId="364A9347" w:rsidR="00F64FA7" w:rsidRPr="00CD01DB" w:rsidRDefault="004A6F43" w:rsidP="00C55635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</w:rPr>
            </w:pPr>
            <w:r w:rsidRPr="00CD01DB">
              <w:rPr>
                <w:smallCaps/>
              </w:rPr>
              <w:t>Wuppertal</w:t>
            </w:r>
          </w:p>
        </w:tc>
      </w:tr>
      <w:tr w:rsidR="00F64FA7" w:rsidRPr="006546FD" w14:paraId="56372BDE" w14:textId="77777777" w:rsidTr="00C55635">
        <w:trPr>
          <w:trHeight w:val="20"/>
        </w:trPr>
        <w:tc>
          <w:tcPr>
            <w:tcW w:w="7371" w:type="dxa"/>
            <w:gridSpan w:val="8"/>
          </w:tcPr>
          <w:p w14:paraId="3C87D247" w14:textId="13D15239" w:rsidR="00F64FA7" w:rsidRPr="00F64FA7" w:rsidRDefault="008F4425" w:rsidP="00C55635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>
              <w:rPr>
                <w:i w:val="0"/>
                <w:iCs w:val="0"/>
                <w:sz w:val="18"/>
                <w:lang w:val="de-AT"/>
              </w:rPr>
              <w:t>Aktives Mitglied</w:t>
            </w:r>
          </w:p>
        </w:tc>
        <w:tc>
          <w:tcPr>
            <w:tcW w:w="1696" w:type="dxa"/>
          </w:tcPr>
          <w:p w14:paraId="288A2195" w14:textId="1BCBCC09" w:rsidR="00F64FA7" w:rsidRPr="00F64FA7" w:rsidRDefault="008F4425" w:rsidP="00C55635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1</w:t>
            </w:r>
            <w:r w:rsidR="009E4D67">
              <w:rPr>
                <w:i w:val="0"/>
                <w:iCs w:val="0"/>
                <w:sz w:val="18"/>
                <w:lang w:val="en-US"/>
              </w:rPr>
              <w:t>0</w:t>
            </w:r>
            <w:r w:rsidR="00F64FA7" w:rsidRPr="00F64FA7">
              <w:rPr>
                <w:i w:val="0"/>
                <w:iCs w:val="0"/>
                <w:sz w:val="18"/>
                <w:lang w:val="en-US"/>
              </w:rPr>
              <w:t>/20</w:t>
            </w:r>
            <w:r>
              <w:rPr>
                <w:i w:val="0"/>
                <w:iCs w:val="0"/>
                <w:sz w:val="18"/>
                <w:lang w:val="en-US"/>
              </w:rPr>
              <w:t>21</w:t>
            </w:r>
            <w:r w:rsidR="00F64FA7" w:rsidRPr="00F64FA7">
              <w:rPr>
                <w:i w:val="0"/>
                <w:iCs w:val="0"/>
                <w:sz w:val="18"/>
                <w:lang w:val="en-US"/>
              </w:rPr>
              <w:t xml:space="preserve"> – </w:t>
            </w:r>
            <w:r>
              <w:rPr>
                <w:i w:val="0"/>
                <w:iCs w:val="0"/>
                <w:sz w:val="18"/>
                <w:lang w:val="en-US"/>
              </w:rPr>
              <w:t>heute</w:t>
            </w:r>
          </w:p>
        </w:tc>
      </w:tr>
      <w:tr w:rsidR="004A6F43" w:rsidRPr="006546FD" w14:paraId="64237938" w14:textId="77777777" w:rsidTr="00C55635">
        <w:trPr>
          <w:trHeight w:val="193"/>
        </w:trPr>
        <w:tc>
          <w:tcPr>
            <w:tcW w:w="9067" w:type="dxa"/>
            <w:gridSpan w:val="9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954"/>
              <w:gridCol w:w="3113"/>
            </w:tblGrid>
            <w:tr w:rsidR="004A6F43" w:rsidRPr="00CD01DB" w14:paraId="38A31377" w14:textId="77777777" w:rsidTr="00CD01DB">
              <w:trPr>
                <w:trHeight w:val="283"/>
              </w:trPr>
              <w:tc>
                <w:tcPr>
                  <w:tcW w:w="5954" w:type="dxa"/>
                  <w:vAlign w:val="bottom"/>
                </w:tcPr>
                <w:p w14:paraId="25DB7710" w14:textId="1290DEDD" w:rsidR="004A6F43" w:rsidRPr="00CD01DB" w:rsidRDefault="004A6F43" w:rsidP="00C55635">
                  <w:pPr>
                    <w:pStyle w:val="Bullets"/>
                    <w:framePr w:hSpace="141" w:wrap="around" w:hAnchor="margin" w:y="-534"/>
                    <w:numPr>
                      <w:ilvl w:val="0"/>
                      <w:numId w:val="0"/>
                    </w:numPr>
                    <w:rPr>
                      <w:rFonts w:ascii="ArialMT" w:hAnsi="ArialMT"/>
                      <w:smallCaps/>
                    </w:rPr>
                  </w:pPr>
                  <w:r w:rsidRPr="00CD01DB">
                    <w:rPr>
                      <w:b/>
                      <w:i w:val="0"/>
                      <w:iCs w:val="0"/>
                      <w:smallCaps/>
                    </w:rPr>
                    <w:t>Developer Akademie</w:t>
                  </w:r>
                </w:p>
              </w:tc>
              <w:tc>
                <w:tcPr>
                  <w:tcW w:w="3113" w:type="dxa"/>
                  <w:vAlign w:val="bottom"/>
                </w:tcPr>
                <w:p w14:paraId="6F7362D2" w14:textId="076F88CC" w:rsidR="004A6F43" w:rsidRPr="00CD01DB" w:rsidRDefault="004A6F43" w:rsidP="00C55635">
                  <w:pPr>
                    <w:pStyle w:val="Bullets"/>
                    <w:framePr w:hSpace="141" w:wrap="around" w:hAnchor="margin" w:y="-534"/>
                    <w:numPr>
                      <w:ilvl w:val="0"/>
                      <w:numId w:val="0"/>
                    </w:numPr>
                    <w:jc w:val="right"/>
                    <w:rPr>
                      <w:smallCaps/>
                    </w:rPr>
                  </w:pPr>
                  <w:r w:rsidRPr="00CD01DB">
                    <w:rPr>
                      <w:smallCaps/>
                    </w:rPr>
                    <w:t>Online</w:t>
                  </w:r>
                </w:p>
              </w:tc>
            </w:tr>
          </w:tbl>
          <w:p w14:paraId="4A2AB9B7" w14:textId="77777777" w:rsidR="004A6F43" w:rsidRPr="00CD01DB" w:rsidRDefault="004A6F43" w:rsidP="00C55635">
            <w:pPr>
              <w:pStyle w:val="Beschreibung"/>
              <w:rPr>
                <w:i/>
                <w:lang w:val="de-AT"/>
              </w:rPr>
            </w:pPr>
          </w:p>
        </w:tc>
      </w:tr>
      <w:tr w:rsidR="004A6F43" w:rsidRPr="006546FD" w14:paraId="2373EE87" w14:textId="77777777" w:rsidTr="00C55635">
        <w:trPr>
          <w:trHeight w:val="193"/>
        </w:trPr>
        <w:tc>
          <w:tcPr>
            <w:tcW w:w="9067" w:type="dxa"/>
            <w:gridSpan w:val="9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804"/>
              <w:gridCol w:w="2263"/>
            </w:tblGrid>
            <w:tr w:rsidR="004A6F43" w14:paraId="22C8CF6B" w14:textId="77777777" w:rsidTr="00094E4A">
              <w:trPr>
                <w:trHeight w:val="20"/>
              </w:trPr>
              <w:tc>
                <w:tcPr>
                  <w:tcW w:w="6804" w:type="dxa"/>
                </w:tcPr>
                <w:p w14:paraId="5586259C" w14:textId="19F305B1" w:rsidR="004A6F43" w:rsidRPr="00D5280E" w:rsidRDefault="00F939F9" w:rsidP="00C55635">
                  <w:pPr>
                    <w:pStyle w:val="Beschreibung"/>
                    <w:framePr w:hSpace="141" w:wrap="around" w:hAnchor="margin" w:y="-534"/>
                    <w:rPr>
                      <w:sz w:val="18"/>
                      <w:lang w:val="de-AT"/>
                    </w:rPr>
                  </w:pPr>
                  <w:r>
                    <w:rPr>
                      <w:sz w:val="18"/>
                      <w:lang w:val="de-AT"/>
                    </w:rPr>
                    <w:t>Teilnehmer am Online-Bootcamp für Webentwicklung</w:t>
                  </w:r>
                </w:p>
              </w:tc>
              <w:tc>
                <w:tcPr>
                  <w:tcW w:w="2263" w:type="dxa"/>
                </w:tcPr>
                <w:p w14:paraId="165DAD2A" w14:textId="74482B5D" w:rsidR="004A6F43" w:rsidRDefault="004A6F43" w:rsidP="00C55635">
                  <w:pPr>
                    <w:pStyle w:val="Beschreibung"/>
                    <w:framePr w:hSpace="141" w:wrap="around" w:hAnchor="margin" w:y="-534"/>
                    <w:jc w:val="right"/>
                    <w:rPr>
                      <w:sz w:val="18"/>
                      <w:lang w:val="en-US"/>
                    </w:rPr>
                  </w:pPr>
                  <w:r>
                    <w:rPr>
                      <w:sz w:val="18"/>
                      <w:lang w:val="en-US"/>
                    </w:rPr>
                    <w:t>0</w:t>
                  </w:r>
                  <w:r w:rsidR="008F4425">
                    <w:rPr>
                      <w:sz w:val="18"/>
                      <w:lang w:val="en-US"/>
                    </w:rPr>
                    <w:t>3</w:t>
                  </w:r>
                  <w:r>
                    <w:rPr>
                      <w:sz w:val="18"/>
                      <w:lang w:val="en-US"/>
                    </w:rPr>
                    <w:t>/20</w:t>
                  </w:r>
                  <w:r w:rsidR="008F4425">
                    <w:rPr>
                      <w:sz w:val="18"/>
                      <w:lang w:val="en-US"/>
                    </w:rPr>
                    <w:t>21</w:t>
                  </w:r>
                  <w:r>
                    <w:rPr>
                      <w:sz w:val="18"/>
                      <w:lang w:val="en-US"/>
                    </w:rPr>
                    <w:t xml:space="preserve"> </w:t>
                  </w:r>
                  <w:r w:rsidR="000B151E">
                    <w:rPr>
                      <w:sz w:val="18"/>
                      <w:lang w:val="en-US"/>
                    </w:rPr>
                    <w:t>– 10</w:t>
                  </w:r>
                  <w:r w:rsidR="008F4425">
                    <w:rPr>
                      <w:sz w:val="18"/>
                      <w:lang w:val="en-US"/>
                    </w:rPr>
                    <w:t>/202</w:t>
                  </w:r>
                  <w:r w:rsidR="00A116EA">
                    <w:rPr>
                      <w:sz w:val="18"/>
                      <w:lang w:val="en-US"/>
                    </w:rPr>
                    <w:t>1</w:t>
                  </w:r>
                </w:p>
              </w:tc>
            </w:tr>
          </w:tbl>
          <w:p w14:paraId="34365552" w14:textId="77777777" w:rsidR="004A6F43" w:rsidRDefault="004A6F43" w:rsidP="00C55635">
            <w:pPr>
              <w:pStyle w:val="Beschreibung"/>
              <w:rPr>
                <w:i/>
                <w:sz w:val="18"/>
                <w:lang w:val="de-AT"/>
              </w:rPr>
            </w:pPr>
          </w:p>
        </w:tc>
      </w:tr>
      <w:tr w:rsidR="004A6F43" w:rsidRPr="006546FD" w14:paraId="3AD1AEEE" w14:textId="77777777" w:rsidTr="00C55635">
        <w:trPr>
          <w:trHeight w:val="193"/>
        </w:trPr>
        <w:tc>
          <w:tcPr>
            <w:tcW w:w="9067" w:type="dxa"/>
            <w:gridSpan w:val="9"/>
          </w:tcPr>
          <w:p w14:paraId="5952068A" w14:textId="24EF25D1" w:rsidR="00F939F9" w:rsidRDefault="00F939F9" w:rsidP="00C55635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Koordinierung eines vierköpfigen Projektteams</w:t>
            </w:r>
            <w:r w:rsidR="00185FE2">
              <w:rPr>
                <w:i/>
                <w:sz w:val="18"/>
                <w:lang w:val="de-AT"/>
              </w:rPr>
              <w:t xml:space="preserve"> im Rahmen eines Gruppenprojektes</w:t>
            </w:r>
            <w:r>
              <w:rPr>
                <w:i/>
                <w:sz w:val="18"/>
                <w:lang w:val="de-AT"/>
              </w:rPr>
              <w:t xml:space="preserve"> zur Entwicklung</w:t>
            </w:r>
            <w:r w:rsidR="00B24D5F">
              <w:rPr>
                <w:i/>
                <w:sz w:val="18"/>
                <w:lang w:val="de-AT"/>
              </w:rPr>
              <w:t xml:space="preserve"> </w:t>
            </w:r>
            <w:r>
              <w:rPr>
                <w:i/>
                <w:sz w:val="18"/>
                <w:lang w:val="de-AT"/>
              </w:rPr>
              <w:t>eines Projektmanagement-Tools</w:t>
            </w:r>
          </w:p>
        </w:tc>
      </w:tr>
      <w:tr w:rsidR="00CE28CC" w:rsidRPr="009D7C49" w14:paraId="482569A2" w14:textId="77777777" w:rsidTr="00C55635">
        <w:trPr>
          <w:trHeight w:val="454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9D7C49" w:rsidRDefault="00CE28CC" w:rsidP="00C55635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E28CC" w:rsidRPr="00D5280E" w14:paraId="2B257790" w14:textId="77777777" w:rsidTr="00C55635">
        <w:trPr>
          <w:trHeight w:val="283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7BB42FA8" w:rsidR="000117B0" w:rsidRPr="009D7C49" w:rsidRDefault="00CE28CC" w:rsidP="00C55635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082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1BC913BF" w:rsidR="00CE28CC" w:rsidRPr="00D5280E" w:rsidRDefault="00CE28CC" w:rsidP="00C55635">
            <w:pPr>
              <w:rPr>
                <w:rFonts w:ascii="Georgia" w:hAnsi="Georgia"/>
                <w:sz w:val="18"/>
                <w:lang w:val="de-AT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 w:rsidR="00A96D74">
              <w:rPr>
                <w:rFonts w:ascii="Georgia" w:hAnsi="Georgia" w:cs="Georgia"/>
                <w:color w:val="000000"/>
                <w:sz w:val="18"/>
                <w:lang w:val="de-AT"/>
              </w:rPr>
              <w:t>Türkisch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A96D74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Muttersprache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 w:rsidR="00A96D74">
              <w:rPr>
                <w:rFonts w:ascii="Georgia" w:hAnsi="Georgia" w:cs="Georgia"/>
                <w:color w:val="000000"/>
                <w:sz w:val="18"/>
                <w:lang w:val="de-AT"/>
              </w:rPr>
              <w:t>Englisch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AD141F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fließend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</w:p>
        </w:tc>
      </w:tr>
      <w:tr w:rsidR="00CE28CC" w:rsidRPr="00B24D5F" w14:paraId="45706C3F" w14:textId="77777777" w:rsidTr="00C55635">
        <w:trPr>
          <w:trHeight w:val="283"/>
        </w:trPr>
        <w:tc>
          <w:tcPr>
            <w:tcW w:w="1985" w:type="dxa"/>
            <w:vAlign w:val="bottom"/>
          </w:tcPr>
          <w:p w14:paraId="57688BDA" w14:textId="350496FE" w:rsidR="00CE28CC" w:rsidRPr="009D7C49" w:rsidRDefault="00CE28CC" w:rsidP="00C55635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082" w:type="dxa"/>
            <w:gridSpan w:val="8"/>
            <w:vAlign w:val="bottom"/>
          </w:tcPr>
          <w:p w14:paraId="60CA2168" w14:textId="74E3054C" w:rsidR="00CE28CC" w:rsidRPr="00665BF3" w:rsidRDefault="00CE28CC" w:rsidP="00C55635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</w:t>
            </w:r>
            <w:r w:rsidR="00E27F13"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>Office,</w:t>
            </w:r>
            <w:r w:rsidR="00E27F13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Python,</w:t>
            </w: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="00A96D74">
              <w:rPr>
                <w:rFonts w:ascii="Georgia" w:hAnsi="Georgia" w:cs="Georgia"/>
                <w:color w:val="000000"/>
                <w:sz w:val="18"/>
                <w:lang w:val="en-US"/>
              </w:rPr>
              <w:t>Java, JavaScript</w:t>
            </w:r>
            <w:r w:rsidR="00CD15B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 w:rsidR="00E27F13">
              <w:rPr>
                <w:rFonts w:ascii="Georgia" w:hAnsi="Georgia" w:cs="Georgia"/>
                <w:color w:val="000000"/>
                <w:sz w:val="18"/>
                <w:lang w:val="en-US"/>
              </w:rPr>
              <w:t>ISO 27001, Burp Suite, OpenVAS</w:t>
            </w:r>
          </w:p>
        </w:tc>
      </w:tr>
      <w:tr w:rsidR="00CE28CC" w:rsidRPr="00BA215A" w14:paraId="70CB01B0" w14:textId="77777777" w:rsidTr="00C55635">
        <w:trPr>
          <w:trHeight w:val="283"/>
        </w:trPr>
        <w:tc>
          <w:tcPr>
            <w:tcW w:w="1985" w:type="dxa"/>
            <w:vAlign w:val="bottom"/>
          </w:tcPr>
          <w:p w14:paraId="04F58216" w14:textId="6D413C27" w:rsidR="00CE28CC" w:rsidRPr="009D7C49" w:rsidRDefault="00CE28CC" w:rsidP="00C55635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</w:t>
            </w:r>
            <w:r w:rsidRPr="009D7C49">
              <w:rPr>
                <w:rFonts w:ascii="Georgia" w:hAnsi="Georgia"/>
                <w:sz w:val="18"/>
              </w:rPr>
              <w:t xml:space="preserve">: </w:t>
            </w:r>
          </w:p>
        </w:tc>
        <w:tc>
          <w:tcPr>
            <w:tcW w:w="7082" w:type="dxa"/>
            <w:gridSpan w:val="8"/>
            <w:vAlign w:val="bottom"/>
          </w:tcPr>
          <w:p w14:paraId="598C2742" w14:textId="1A552BB9" w:rsidR="00CE28CC" w:rsidRPr="0074111D" w:rsidRDefault="0042446D" w:rsidP="00C55635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Joggen</w:t>
            </w:r>
            <w:r w:rsidR="00871D01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(regelmäßige Halbmarathons)</w:t>
            </w:r>
            <w:r w:rsidR="00CE28CC" w:rsidRPr="0074111D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="00871D01">
              <w:rPr>
                <w:rFonts w:ascii="Georgia" w:hAnsi="Georgia" w:cs="Georgia"/>
                <w:color w:val="000000"/>
                <w:sz w:val="18"/>
              </w:rPr>
              <w:t>Kraftsport</w:t>
            </w:r>
            <w:r>
              <w:rPr>
                <w:rFonts w:ascii="Georgia" w:hAnsi="Georgia" w:cs="Georgia"/>
                <w:color w:val="000000"/>
                <w:sz w:val="18"/>
              </w:rPr>
              <w:t>,</w:t>
            </w:r>
            <w:r w:rsidR="00E27F13">
              <w:rPr>
                <w:rFonts w:ascii="Georgia" w:hAnsi="Georgia" w:cs="Georgia"/>
                <w:color w:val="000000"/>
                <w:sz w:val="18"/>
              </w:rPr>
              <w:t xml:space="preserve"> Fußball,</w:t>
            </w:r>
            <w:r>
              <w:rPr>
                <w:rFonts w:ascii="Georgia" w:hAnsi="Georgia" w:cs="Georgia"/>
                <w:color w:val="000000"/>
                <w:sz w:val="18"/>
              </w:rPr>
              <w:t xml:space="preserve"> Programmierung</w:t>
            </w:r>
          </w:p>
        </w:tc>
      </w:tr>
      <w:tr w:rsidR="00CE28CC" w:rsidRPr="00BA215A" w14:paraId="071AB173" w14:textId="77777777" w:rsidTr="00C55635">
        <w:trPr>
          <w:trHeight w:val="1020"/>
        </w:trPr>
        <w:tc>
          <w:tcPr>
            <w:tcW w:w="1985" w:type="dxa"/>
            <w:vAlign w:val="bottom"/>
          </w:tcPr>
          <w:p w14:paraId="406B03AC" w14:textId="5C2FD7ED" w:rsidR="00CE28CC" w:rsidRDefault="000117B0" w:rsidP="00C55635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noProof/>
              </w:rPr>
              <w:drawing>
                <wp:anchor distT="0" distB="0" distL="114300" distR="114300" simplePos="0" relativeHeight="251664896" behindDoc="0" locked="0" layoutInCell="1" allowOverlap="1" wp14:anchorId="03F137A5" wp14:editId="5855791C">
                  <wp:simplePos x="0" y="0"/>
                  <wp:positionH relativeFrom="column">
                    <wp:posOffset>73660</wp:posOffset>
                  </wp:positionH>
                  <wp:positionV relativeFrom="paragraph">
                    <wp:posOffset>-412115</wp:posOffset>
                  </wp:positionV>
                  <wp:extent cx="869315" cy="310515"/>
                  <wp:effectExtent l="0" t="0" r="0" b="0"/>
                  <wp:wrapNone/>
                  <wp:docPr id="2" name="Grafik 2" descr="Ein Bild, das Text, ClipArt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 1" descr="Ein Bild, das Text, ClipArt enthält.&#10;&#10;Automatisch generierte Beschreibu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315" cy="31051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00801">
              <w:rPr>
                <w:rFonts w:ascii="Georgia" w:hAnsi="Georgia"/>
                <w:sz w:val="18"/>
              </w:rPr>
              <w:t>Aachen</w:t>
            </w:r>
            <w:r w:rsidR="00CE28CC">
              <w:rPr>
                <w:rFonts w:ascii="Georgia" w:hAnsi="Georgia"/>
                <w:sz w:val="18"/>
              </w:rPr>
              <w:t xml:space="preserve">, </w:t>
            </w:r>
            <w:r w:rsidR="00F33781">
              <w:rPr>
                <w:rFonts w:ascii="Georgia" w:hAnsi="Georgia"/>
                <w:sz w:val="18"/>
              </w:rPr>
              <w:t>24</w:t>
            </w:r>
            <w:r w:rsidR="00CE28CC">
              <w:rPr>
                <w:rFonts w:ascii="Georgia" w:hAnsi="Georgia"/>
                <w:sz w:val="18"/>
              </w:rPr>
              <w:t>.</w:t>
            </w:r>
            <w:r w:rsidR="006C68D3">
              <w:rPr>
                <w:rFonts w:ascii="Georgia" w:hAnsi="Georgia"/>
                <w:sz w:val="18"/>
              </w:rPr>
              <w:t>0</w:t>
            </w:r>
            <w:r w:rsidR="00B24D5F">
              <w:rPr>
                <w:rFonts w:ascii="Georgia" w:hAnsi="Georgia"/>
                <w:sz w:val="18"/>
              </w:rPr>
              <w:t>3</w:t>
            </w:r>
            <w:r w:rsidR="00CE28CC">
              <w:rPr>
                <w:rFonts w:ascii="Georgia" w:hAnsi="Georgia"/>
                <w:sz w:val="18"/>
              </w:rPr>
              <w:t>.20</w:t>
            </w:r>
            <w:r w:rsidR="00F00801">
              <w:rPr>
                <w:rFonts w:ascii="Georgia" w:hAnsi="Georgia"/>
                <w:sz w:val="18"/>
              </w:rPr>
              <w:t>2</w:t>
            </w:r>
            <w:r w:rsidR="00B24D5F">
              <w:rPr>
                <w:rFonts w:ascii="Georgia" w:hAnsi="Georgia"/>
                <w:sz w:val="18"/>
              </w:rPr>
              <w:t>6</w:t>
            </w:r>
          </w:p>
        </w:tc>
        <w:tc>
          <w:tcPr>
            <w:tcW w:w="7082" w:type="dxa"/>
            <w:gridSpan w:val="8"/>
            <w:vAlign w:val="bottom"/>
          </w:tcPr>
          <w:p w14:paraId="6478BDEA" w14:textId="347423EF" w:rsidR="00CE28CC" w:rsidRPr="00C768ED" w:rsidRDefault="00CE28CC" w:rsidP="00C55635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050A59">
      <w:footerReference w:type="even" r:id="rId9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E714B" w14:textId="77777777" w:rsidR="002B4C34" w:rsidRDefault="002B4C34" w:rsidP="00BE053D">
      <w:pPr>
        <w:spacing w:after="0" w:line="240" w:lineRule="auto"/>
      </w:pPr>
      <w:r>
        <w:separator/>
      </w:r>
    </w:p>
  </w:endnote>
  <w:endnote w:type="continuationSeparator" w:id="0">
    <w:p w14:paraId="1472CF0A" w14:textId="77777777" w:rsidR="002B4C34" w:rsidRDefault="002B4C34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DF3D4E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72EFA" w14:textId="77777777" w:rsidR="002B4C34" w:rsidRDefault="002B4C34" w:rsidP="00BE053D">
      <w:pPr>
        <w:spacing w:after="0" w:line="240" w:lineRule="auto"/>
      </w:pPr>
      <w:r>
        <w:separator/>
      </w:r>
    </w:p>
  </w:footnote>
  <w:footnote w:type="continuationSeparator" w:id="0">
    <w:p w14:paraId="4CDF49B3" w14:textId="77777777" w:rsidR="002B4C34" w:rsidRDefault="002B4C34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B33D4F"/>
    <w:multiLevelType w:val="hybridMultilevel"/>
    <w:tmpl w:val="494EB4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478046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9500C05"/>
    <w:multiLevelType w:val="hybridMultilevel"/>
    <w:tmpl w:val="9692D7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8F7927"/>
    <w:multiLevelType w:val="hybridMultilevel"/>
    <w:tmpl w:val="1A64E1A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93558F3"/>
    <w:multiLevelType w:val="hybridMultilevel"/>
    <w:tmpl w:val="4A4214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52522175">
    <w:abstractNumId w:val="15"/>
  </w:num>
  <w:num w:numId="2" w16cid:durableId="1380473562">
    <w:abstractNumId w:val="18"/>
  </w:num>
  <w:num w:numId="3" w16cid:durableId="849760688">
    <w:abstractNumId w:val="20"/>
  </w:num>
  <w:num w:numId="4" w16cid:durableId="1583176457">
    <w:abstractNumId w:val="0"/>
  </w:num>
  <w:num w:numId="5" w16cid:durableId="969750259">
    <w:abstractNumId w:val="1"/>
  </w:num>
  <w:num w:numId="6" w16cid:durableId="779186645">
    <w:abstractNumId w:val="2"/>
  </w:num>
  <w:num w:numId="7" w16cid:durableId="1430467847">
    <w:abstractNumId w:val="14"/>
  </w:num>
  <w:num w:numId="8" w16cid:durableId="1572351989">
    <w:abstractNumId w:val="25"/>
  </w:num>
  <w:num w:numId="9" w16cid:durableId="1200774314">
    <w:abstractNumId w:val="13"/>
  </w:num>
  <w:num w:numId="10" w16cid:durableId="633411215">
    <w:abstractNumId w:val="27"/>
  </w:num>
  <w:num w:numId="11" w16cid:durableId="450444607">
    <w:abstractNumId w:val="5"/>
  </w:num>
  <w:num w:numId="12" w16cid:durableId="1995136298">
    <w:abstractNumId w:val="7"/>
  </w:num>
  <w:num w:numId="13" w16cid:durableId="969167437">
    <w:abstractNumId w:val="9"/>
  </w:num>
  <w:num w:numId="14" w16cid:durableId="898786163">
    <w:abstractNumId w:val="10"/>
  </w:num>
  <w:num w:numId="15" w16cid:durableId="337271005">
    <w:abstractNumId w:val="22"/>
  </w:num>
  <w:num w:numId="16" w16cid:durableId="6831585">
    <w:abstractNumId w:val="4"/>
  </w:num>
  <w:num w:numId="17" w16cid:durableId="225068781">
    <w:abstractNumId w:val="17"/>
  </w:num>
  <w:num w:numId="18" w16cid:durableId="410279267">
    <w:abstractNumId w:val="3"/>
  </w:num>
  <w:num w:numId="19" w16cid:durableId="1271277776">
    <w:abstractNumId w:val="19"/>
  </w:num>
  <w:num w:numId="20" w16cid:durableId="882130852">
    <w:abstractNumId w:val="11"/>
  </w:num>
  <w:num w:numId="21" w16cid:durableId="113595306">
    <w:abstractNumId w:val="12"/>
  </w:num>
  <w:num w:numId="22" w16cid:durableId="1476797490">
    <w:abstractNumId w:val="16"/>
  </w:num>
  <w:num w:numId="23" w16cid:durableId="833494720">
    <w:abstractNumId w:val="8"/>
  </w:num>
  <w:num w:numId="24" w16cid:durableId="999771123">
    <w:abstractNumId w:val="21"/>
  </w:num>
  <w:num w:numId="25" w16cid:durableId="1453086868">
    <w:abstractNumId w:val="26"/>
  </w:num>
  <w:num w:numId="26" w16cid:durableId="1045641299">
    <w:abstractNumId w:val="6"/>
  </w:num>
  <w:num w:numId="27" w16cid:durableId="1950577356">
    <w:abstractNumId w:val="24"/>
  </w:num>
  <w:num w:numId="28" w16cid:durableId="6641729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5254"/>
    <w:rsid w:val="000117B0"/>
    <w:rsid w:val="00017BF6"/>
    <w:rsid w:val="0002027D"/>
    <w:rsid w:val="00050A59"/>
    <w:rsid w:val="00061D33"/>
    <w:rsid w:val="00064643"/>
    <w:rsid w:val="00087747"/>
    <w:rsid w:val="00092A2C"/>
    <w:rsid w:val="00094E4A"/>
    <w:rsid w:val="000A1FDA"/>
    <w:rsid w:val="000B151E"/>
    <w:rsid w:val="000B4D75"/>
    <w:rsid w:val="000B63E2"/>
    <w:rsid w:val="000B6548"/>
    <w:rsid w:val="000C3A76"/>
    <w:rsid w:val="000D671A"/>
    <w:rsid w:val="00103EC5"/>
    <w:rsid w:val="00116C6E"/>
    <w:rsid w:val="00125CA6"/>
    <w:rsid w:val="00136671"/>
    <w:rsid w:val="001555A6"/>
    <w:rsid w:val="00156FC9"/>
    <w:rsid w:val="00162A5A"/>
    <w:rsid w:val="00172867"/>
    <w:rsid w:val="00175B6D"/>
    <w:rsid w:val="00185FE2"/>
    <w:rsid w:val="001901ED"/>
    <w:rsid w:val="00190490"/>
    <w:rsid w:val="0019483A"/>
    <w:rsid w:val="001A46BF"/>
    <w:rsid w:val="001A481B"/>
    <w:rsid w:val="001A5F37"/>
    <w:rsid w:val="001B0186"/>
    <w:rsid w:val="001B62CA"/>
    <w:rsid w:val="001B6707"/>
    <w:rsid w:val="001C579B"/>
    <w:rsid w:val="001D4DCD"/>
    <w:rsid w:val="001D6F8E"/>
    <w:rsid w:val="001F4175"/>
    <w:rsid w:val="00223A4D"/>
    <w:rsid w:val="002260E3"/>
    <w:rsid w:val="00232CB5"/>
    <w:rsid w:val="00234A7E"/>
    <w:rsid w:val="0024373D"/>
    <w:rsid w:val="002446E2"/>
    <w:rsid w:val="002508C2"/>
    <w:rsid w:val="00267252"/>
    <w:rsid w:val="00281A76"/>
    <w:rsid w:val="00282DB0"/>
    <w:rsid w:val="002B2091"/>
    <w:rsid w:val="002B4C34"/>
    <w:rsid w:val="002C6972"/>
    <w:rsid w:val="002C7B67"/>
    <w:rsid w:val="002D2B32"/>
    <w:rsid w:val="002D4516"/>
    <w:rsid w:val="002F46AD"/>
    <w:rsid w:val="003011D6"/>
    <w:rsid w:val="003101F0"/>
    <w:rsid w:val="00314B7A"/>
    <w:rsid w:val="00324BC5"/>
    <w:rsid w:val="00340BAB"/>
    <w:rsid w:val="003418E0"/>
    <w:rsid w:val="00347F8D"/>
    <w:rsid w:val="00351442"/>
    <w:rsid w:val="00372F7B"/>
    <w:rsid w:val="003733E5"/>
    <w:rsid w:val="00390EA6"/>
    <w:rsid w:val="003A553D"/>
    <w:rsid w:val="003B3B6B"/>
    <w:rsid w:val="003B5E31"/>
    <w:rsid w:val="003E27C3"/>
    <w:rsid w:val="003E380C"/>
    <w:rsid w:val="003F3E3F"/>
    <w:rsid w:val="004067B8"/>
    <w:rsid w:val="004154BE"/>
    <w:rsid w:val="0042013D"/>
    <w:rsid w:val="00422F83"/>
    <w:rsid w:val="0042446D"/>
    <w:rsid w:val="00426D7E"/>
    <w:rsid w:val="00430A1B"/>
    <w:rsid w:val="00432B8E"/>
    <w:rsid w:val="0043430C"/>
    <w:rsid w:val="00435E6D"/>
    <w:rsid w:val="00443668"/>
    <w:rsid w:val="00454263"/>
    <w:rsid w:val="00456B0D"/>
    <w:rsid w:val="0046309D"/>
    <w:rsid w:val="00476AF8"/>
    <w:rsid w:val="00484FD7"/>
    <w:rsid w:val="004929FB"/>
    <w:rsid w:val="004A24F6"/>
    <w:rsid w:val="004A54BA"/>
    <w:rsid w:val="004A6F43"/>
    <w:rsid w:val="004B6A5E"/>
    <w:rsid w:val="00507EA7"/>
    <w:rsid w:val="00526089"/>
    <w:rsid w:val="00527A28"/>
    <w:rsid w:val="00527DCA"/>
    <w:rsid w:val="00540575"/>
    <w:rsid w:val="005716D4"/>
    <w:rsid w:val="00571B60"/>
    <w:rsid w:val="00585A4D"/>
    <w:rsid w:val="005B2ED2"/>
    <w:rsid w:val="005D6329"/>
    <w:rsid w:val="005E57F6"/>
    <w:rsid w:val="005F1ED6"/>
    <w:rsid w:val="006058D8"/>
    <w:rsid w:val="00610200"/>
    <w:rsid w:val="00623699"/>
    <w:rsid w:val="00632D5A"/>
    <w:rsid w:val="00635515"/>
    <w:rsid w:val="006546FD"/>
    <w:rsid w:val="00665BF3"/>
    <w:rsid w:val="006732D6"/>
    <w:rsid w:val="0068710A"/>
    <w:rsid w:val="00693E09"/>
    <w:rsid w:val="006A2DE9"/>
    <w:rsid w:val="006A7230"/>
    <w:rsid w:val="006B4E32"/>
    <w:rsid w:val="006B72C7"/>
    <w:rsid w:val="006B7F78"/>
    <w:rsid w:val="006C2252"/>
    <w:rsid w:val="006C68D3"/>
    <w:rsid w:val="006D7F72"/>
    <w:rsid w:val="006D7F7F"/>
    <w:rsid w:val="006E2C9C"/>
    <w:rsid w:val="006E40EF"/>
    <w:rsid w:val="006F0039"/>
    <w:rsid w:val="00703E17"/>
    <w:rsid w:val="00711CEF"/>
    <w:rsid w:val="00720320"/>
    <w:rsid w:val="00723643"/>
    <w:rsid w:val="0072410D"/>
    <w:rsid w:val="00725D3C"/>
    <w:rsid w:val="00733DA1"/>
    <w:rsid w:val="007342D5"/>
    <w:rsid w:val="00737822"/>
    <w:rsid w:val="0074111D"/>
    <w:rsid w:val="0074730F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B08D3"/>
    <w:rsid w:val="007C28B9"/>
    <w:rsid w:val="007C6A3C"/>
    <w:rsid w:val="007D4BEE"/>
    <w:rsid w:val="007D5BE9"/>
    <w:rsid w:val="008050E4"/>
    <w:rsid w:val="00815085"/>
    <w:rsid w:val="0082257D"/>
    <w:rsid w:val="00827003"/>
    <w:rsid w:val="00853438"/>
    <w:rsid w:val="00860754"/>
    <w:rsid w:val="00866846"/>
    <w:rsid w:val="00871D01"/>
    <w:rsid w:val="00875817"/>
    <w:rsid w:val="00875DA9"/>
    <w:rsid w:val="0089164A"/>
    <w:rsid w:val="00895E38"/>
    <w:rsid w:val="00896E83"/>
    <w:rsid w:val="008A782B"/>
    <w:rsid w:val="008B0FC0"/>
    <w:rsid w:val="008C136E"/>
    <w:rsid w:val="008C429A"/>
    <w:rsid w:val="008E0905"/>
    <w:rsid w:val="008E1F3D"/>
    <w:rsid w:val="008E523B"/>
    <w:rsid w:val="008F4425"/>
    <w:rsid w:val="008F5353"/>
    <w:rsid w:val="009053D7"/>
    <w:rsid w:val="00905BE3"/>
    <w:rsid w:val="009079B7"/>
    <w:rsid w:val="0091331D"/>
    <w:rsid w:val="009258F0"/>
    <w:rsid w:val="0093223C"/>
    <w:rsid w:val="00941A87"/>
    <w:rsid w:val="00945D5D"/>
    <w:rsid w:val="009501C2"/>
    <w:rsid w:val="0096057C"/>
    <w:rsid w:val="009651B7"/>
    <w:rsid w:val="009668B9"/>
    <w:rsid w:val="00976577"/>
    <w:rsid w:val="00983E57"/>
    <w:rsid w:val="00996356"/>
    <w:rsid w:val="00997D9A"/>
    <w:rsid w:val="009D7C49"/>
    <w:rsid w:val="009E4D67"/>
    <w:rsid w:val="009E7297"/>
    <w:rsid w:val="009F5077"/>
    <w:rsid w:val="00A0257D"/>
    <w:rsid w:val="00A116EA"/>
    <w:rsid w:val="00A12EDC"/>
    <w:rsid w:val="00A16189"/>
    <w:rsid w:val="00A26D0D"/>
    <w:rsid w:val="00A27528"/>
    <w:rsid w:val="00A33BDE"/>
    <w:rsid w:val="00A34885"/>
    <w:rsid w:val="00A43BC1"/>
    <w:rsid w:val="00A62D11"/>
    <w:rsid w:val="00A74225"/>
    <w:rsid w:val="00A81608"/>
    <w:rsid w:val="00A936D5"/>
    <w:rsid w:val="00A96D74"/>
    <w:rsid w:val="00AA1EB0"/>
    <w:rsid w:val="00AA2DA3"/>
    <w:rsid w:val="00AA5A9C"/>
    <w:rsid w:val="00AB016A"/>
    <w:rsid w:val="00AB2A5A"/>
    <w:rsid w:val="00AD141F"/>
    <w:rsid w:val="00AD28F8"/>
    <w:rsid w:val="00B0230B"/>
    <w:rsid w:val="00B04DBE"/>
    <w:rsid w:val="00B130B9"/>
    <w:rsid w:val="00B14A39"/>
    <w:rsid w:val="00B17D95"/>
    <w:rsid w:val="00B23509"/>
    <w:rsid w:val="00B238F0"/>
    <w:rsid w:val="00B23E85"/>
    <w:rsid w:val="00B24D5F"/>
    <w:rsid w:val="00B255EB"/>
    <w:rsid w:val="00B359DB"/>
    <w:rsid w:val="00B3632B"/>
    <w:rsid w:val="00B409D8"/>
    <w:rsid w:val="00B42EC5"/>
    <w:rsid w:val="00B5178D"/>
    <w:rsid w:val="00B67F1F"/>
    <w:rsid w:val="00B701D7"/>
    <w:rsid w:val="00B90595"/>
    <w:rsid w:val="00B95704"/>
    <w:rsid w:val="00BA215A"/>
    <w:rsid w:val="00BB5F09"/>
    <w:rsid w:val="00BC0D9F"/>
    <w:rsid w:val="00BD3C15"/>
    <w:rsid w:val="00BE053D"/>
    <w:rsid w:val="00BF1A7A"/>
    <w:rsid w:val="00BF1FA3"/>
    <w:rsid w:val="00C00974"/>
    <w:rsid w:val="00C018E4"/>
    <w:rsid w:val="00C066FA"/>
    <w:rsid w:val="00C117D1"/>
    <w:rsid w:val="00C25387"/>
    <w:rsid w:val="00C54BE3"/>
    <w:rsid w:val="00C55635"/>
    <w:rsid w:val="00C57F80"/>
    <w:rsid w:val="00C768ED"/>
    <w:rsid w:val="00C82A8F"/>
    <w:rsid w:val="00C83F76"/>
    <w:rsid w:val="00C916C2"/>
    <w:rsid w:val="00CB24F1"/>
    <w:rsid w:val="00CC7F56"/>
    <w:rsid w:val="00CD01DB"/>
    <w:rsid w:val="00CD15B5"/>
    <w:rsid w:val="00CD1B12"/>
    <w:rsid w:val="00CD55DC"/>
    <w:rsid w:val="00CE1BBC"/>
    <w:rsid w:val="00CE2595"/>
    <w:rsid w:val="00CE28CC"/>
    <w:rsid w:val="00CE72FC"/>
    <w:rsid w:val="00CF31EE"/>
    <w:rsid w:val="00D12828"/>
    <w:rsid w:val="00D1492F"/>
    <w:rsid w:val="00D17B69"/>
    <w:rsid w:val="00D3003C"/>
    <w:rsid w:val="00D331F4"/>
    <w:rsid w:val="00D37947"/>
    <w:rsid w:val="00D470E4"/>
    <w:rsid w:val="00D52142"/>
    <w:rsid w:val="00D5280E"/>
    <w:rsid w:val="00D61F14"/>
    <w:rsid w:val="00D77421"/>
    <w:rsid w:val="00D80D6B"/>
    <w:rsid w:val="00D819FF"/>
    <w:rsid w:val="00D826D3"/>
    <w:rsid w:val="00D90950"/>
    <w:rsid w:val="00DA69DF"/>
    <w:rsid w:val="00DA6A90"/>
    <w:rsid w:val="00DB33F8"/>
    <w:rsid w:val="00DC0161"/>
    <w:rsid w:val="00DD0FEA"/>
    <w:rsid w:val="00DD38E2"/>
    <w:rsid w:val="00DF324E"/>
    <w:rsid w:val="00DF3D4E"/>
    <w:rsid w:val="00E13110"/>
    <w:rsid w:val="00E23671"/>
    <w:rsid w:val="00E24DF1"/>
    <w:rsid w:val="00E27F13"/>
    <w:rsid w:val="00E431ED"/>
    <w:rsid w:val="00E63FFD"/>
    <w:rsid w:val="00E64FF5"/>
    <w:rsid w:val="00E907EC"/>
    <w:rsid w:val="00EA5421"/>
    <w:rsid w:val="00EB34FC"/>
    <w:rsid w:val="00EB5816"/>
    <w:rsid w:val="00EC0CDC"/>
    <w:rsid w:val="00ED0EA9"/>
    <w:rsid w:val="00EF77DF"/>
    <w:rsid w:val="00F00801"/>
    <w:rsid w:val="00F11BEF"/>
    <w:rsid w:val="00F258E7"/>
    <w:rsid w:val="00F31B84"/>
    <w:rsid w:val="00F33781"/>
    <w:rsid w:val="00F47772"/>
    <w:rsid w:val="00F631EC"/>
    <w:rsid w:val="00F64C22"/>
    <w:rsid w:val="00F64FA7"/>
    <w:rsid w:val="00F74D19"/>
    <w:rsid w:val="00F80053"/>
    <w:rsid w:val="00F80D01"/>
    <w:rsid w:val="00F939F9"/>
    <w:rsid w:val="00FA02C7"/>
    <w:rsid w:val="00FA16C7"/>
    <w:rsid w:val="00FA4186"/>
    <w:rsid w:val="00FC0531"/>
    <w:rsid w:val="00FC13F0"/>
    <w:rsid w:val="00FC39E9"/>
    <w:rsid w:val="00FC6538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docId w15:val="{70608018-F984-44EA-8878-824BB7E7F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0117B0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E63FF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E63FFD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E63FFD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63FF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63FF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418</Words>
  <Characters>2637</Characters>
  <Application>Microsoft Office Word</Application>
  <DocSecurity>0</DocSecurity>
  <Lines>21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22</cp:revision>
  <cp:lastPrinted>2023-08-11T11:40:00Z</cp:lastPrinted>
  <dcterms:created xsi:type="dcterms:W3CDTF">2023-04-01T12:27:00Z</dcterms:created>
  <dcterms:modified xsi:type="dcterms:W3CDTF">2026-03-25T09:48:00Z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0ad804eaba053d581f3afe330f075da473f9c182d9e9517b2e41ab7698365c1d</vt:lpwstr>
  </property>
</Properties>
</file>