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60" w:line="240" w:lineRule="auto"/>
        <w:jc w:val="left"/>
      </w:pPr>
      <w:r>
        <w:rPr>
          <w:rFonts w:ascii="Noto Sans CJK SC" w:hAnsi="Noto Sans CJK SC" w:eastAsia="Noto Sans CJK SC"/>
          <w:b/>
          <w:color w:val="1F2937"/>
          <w:sz w:val="46"/>
        </w:rPr>
        <w:t>bbs-go 文章与评论 MVP 功能改动方案</w:t>
      </w:r>
    </w:p>
    <w:p>
      <w:pPr>
        <w:keepNext w:val="0"/>
        <w:spacing w:before="0" w:after="280" w:line="288" w:lineRule="auto"/>
      </w:pPr>
      <w:r>
        <w:rPr>
          <w:rFonts w:ascii="Noto Sans CJK SC" w:hAnsi="Noto Sans CJK SC" w:eastAsia="Noto Sans CJK SC"/>
          <w:color w:val="4B5563"/>
          <w:sz w:val="24"/>
        </w:rPr>
        <w:t>面向仅文章发布、文章评论、文章栏目和文章首页的实施文档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文档版本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制定日期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2026-10-27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源码位置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/home/yhy/Projects/bbs-go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目标环境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bbs-go 定制部署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文档状态</w:t>
            </w:r>
          </w:p>
        </w:tc>
        <w:tc>
          <w:tcPr>
            <w:tcW w:type="dxa" w:w="68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实施方案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5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核心结论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MVP 将内容范围收敛为“只允许发布文章”。文章新增栏目和评论开关，评论只能挂在文章或文章评论下；评论是否开放由文章作者决定；评论不保存自己的栏目，而是继承文章栏目；首页改为仅展示文章流。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1. MVP 目标与边界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本文档用于限定第一阶段的内容功能范围，避免 Topic、QA、Tweet、独立评论栏目和复杂评论策略同时进入开发。读者包括产品、后端、前端、测试和运维人员。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MVP 目标：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用户只能创建、编辑和删除自己的文章。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文章必须选择一个有效栏目。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文章作者可以在发布或编辑时决定是否允许评论。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用户只能在文章下评论，也可以回复属于文章的评论。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评论不单独选择栏目，继承所属文章的栏目。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首页只展示文章。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管理员可以创建多级栏目并手动配置栏目 URL。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明确不进入 MVP：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Topic、QA、Tweet 的发布与展示。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帖子、问答、动态下的评论。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评论独立栏目字段。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评论跨栏目移动。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复杂用户等级评论权限。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Agent、浏览器自动化和模型编排。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2. 业务规则总表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19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规则</w:t>
            </w:r>
          </w:p>
        </w:tc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控制位置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文章发布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modules.article = true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帖子发布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modules.topic = false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问答发布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modules.qa = false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动态发布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modules.tweet = false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文章栏目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必填，只允许有效且允许发布的栏目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Article.CategoryId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评论开关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由文章作者设置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Article.AllowComments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评论对象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只允许文章及文章内的回复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CommentService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评论栏目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不独立选择，继承文章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实体关联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首页内容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只展示文章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首页路由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栏目层级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建议最多三级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Category.ParentId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栏目 URL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管理员手动填写并校验唯一性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Category.UrlPath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3. 当前代码现状与差距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6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5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 需要修改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文章模型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没有 categoryId 和 allowComments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新增两个字段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文章请求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CreateArticleReq 不包含栏目和评论开关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categoryId、allowComments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文章表单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只有标题、正文、标签、封面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增加栏目选择和评论开关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评论模型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已有 entityType、entityId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限制允许的实体类型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文章评论 UI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ArticleComments 已传 entityType=article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增加评论开关展示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评论后端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发布服务没有 EntityArticle 的计数分支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补充文章评论校验和计数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首页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调用 Topic 列表接口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改为 Article 列表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栏目模型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 ParentId，但业务按两级使用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支持多级树和 UrlPath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评论模块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没有全站评论开关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commentsEnabled 配置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关键现有问题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当前 CommentService.Publish 只处理 Topic 和二级评论，没有 Article 分支。文章评论虽然已有前端入口，但文章评论数可能无法正确增加。MVP 必须补上文章评论的服务端逻辑。</w:t>
            </w:r>
          </w:p>
        </w:tc>
      </w:tr>
    </w:tbl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4. 数据模型改动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4.1 文章表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t_article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category_id      BIGINT NOT NULL DEFAULT 0 INDEX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allow_comments   BOOLEAN NOT NULL DEFAULT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// 其余字段保持不变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字段说明：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category_id：文章所属栏目，创建和编辑时必填。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allow_comments：文章作者是否允许新增评论和回复。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建议默认 allow_comments=true；若要求作者显式选择，可改为默认 false。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4.2 评论表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t_comment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entity_type   仅允许 article 或 comment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entity_id     articleId 或父 commentId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// 不新增 category_id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评论不保存栏目。一级评论读取文章栏目；二级回复递归追溯到根文章，再读取该文章栏目。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4.3 栏目表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t_category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parent_id      BIGINT DEFAULT 0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name           VARCHAR(32)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url_path       VARCHAR(255) UNIQUE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allow_post     BOOLEAN DEFAULT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status         INT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sort_no        INT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// 建议最多三级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4.4 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"modules": {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"article": true,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"topic": false,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"qa": false,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"tweet": false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},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"commentsEnabled": true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5. 后端改动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5.1 文章发布与编辑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涉及文件：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/home/yhy/Projects/bbs-go/internal/models/req/request.go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/home/yhy/Projects/bbs-go/internal/services/article_service.go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/home/yhy/Projects/bbs-go/internal/handlers/api/article_handlers.go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服务端必须校验：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文章模块已开启。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categoryId 不为空。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栏目存在且状态正常。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栏目 allow_post=true。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allowComments 为合法布尔值。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当前用户拥有文章创建或编辑权限。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只有文章作者或管理员可以修改 categoryId 和 allowComments。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5.2 评论发布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涉及文件：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/home/yhy/Projects/bbs-go/internal/services/comment_service.go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/home/yhy/Projects/bbs-go/internal/handlers/api/comment_handlers.go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/home/yhy/Projects/bbs-go/internal/models/req/request.go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评论发布顺序：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检查全站 commentsEnabled。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检查用户 comment.create 权限和禁言状态。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如果 entityType=article，加载文章并检查 allowComments。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如果 entityType=comment，加载父评论并追溯根文章。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根实体不是 article 时拒绝。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根文章 allowComments=false 时拒绝。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执行反滥用、频控和审核规则。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保存评论并正确更新文章及父评论计数。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必须修复的计数问题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文章一级评论要增加 Article.CommentCount；文章内回复要增加父评论 CommentCount，并确保文章总评论数按产品口径正确累计。</w:t>
            </w:r>
          </w:p>
        </w:tc>
      </w:tr>
    </w:tbl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5.3 评论读取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一级评论：entityType=article、entityId=文章 ID。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二级回复：根据父评论 ID 读取。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响应中可返回文章栏目，但不要求客户端提交栏目。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 allowComments=false 时，已有评论继续可读。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6. 栏目与 URL 设计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6.1 多级栏目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技术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├── 后端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├── Go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  └── Java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└── 前端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├── React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└── Vue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数据库继续使用 parent_id 表达树形关系。首版建议限制最多三级，并在后台保存时检查循环父子关系。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6.2 手动 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5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 UrlPath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技术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/tech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技术 / 后端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/tech/backend</w:t>
            </w:r>
          </w:p>
        </w:tc>
      </w:tr>
      <w:tr>
        <w:trPr>
          <w:cantSplit/>
        </w:trPr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技术 / 后端 / Go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/tech/backend/go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URL 校验：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必须以 / 开头。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不允许包含查询字符串和 # 片段。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全局唯一。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不允许占用 /api、/admin、/article、/topic 等保留路径。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只允许字母、数字、中文和连字符。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修改 URL 后，旧地址应跳转到新地址。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7. 文章作者的评论控制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7.1 发布时设置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文章发布表单显示“允许评论”开关。作者可以立即选择是否开放评论。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7.2 编辑时修改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文章作者和管理员可以在编辑文章时修改 allowComments。普通读者只能读取该字段。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7.3 关闭评论后的行为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allowComments=true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allowComments=false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查看已有评论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新增一级评论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拒绝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回复已有评论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拒绝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显示评论输入框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显示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隐藏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作者重新开启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不适用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立即恢复新增评论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8. 评论与栏目的关系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文章：技术 / 后端 / Go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categoryId = 123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一级评论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entityType = article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entityId   = articleId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栏目       = 读取 article.categoryId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回复评论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entityType = comment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entityId   = parentCommentId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栏目       = 递归找到根 article 后读取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评论框上方可以显示“栏目：技术 / 后端 / Go”，但不提供栏目选择控件。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9. 首页改造</w:t>
      </w: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当前首页文件 /home/yhy/Projects/bbs-go/web/app/routes/_index.tsx 调用 /api/topic/topics，并展示 TopicFeedTabs 和 TopicListItem。MVP 需要整体切换到文章流。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MVP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首页接口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/api/topic/topics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/api/article/articles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列表组件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TopicListItem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ArticleList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频道标签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TopicFeedTabs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文章排序或栏目筛选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栏目导航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Topic 栏目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文章栏目树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右侧内容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Topic 相关统计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文章栏目、标签或推荐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搜索首页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Topic 与 Article 同时展示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默认仅文章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 w:val="0"/>
          <w:color w:val="1F2937"/>
          <w:sz w:val="21"/>
        </w:rPr>
        <w:t>即使旧 Topic 路由暂时保留，也应在导航和首页入口中隐藏；服务端同时通过 modules.topic=false 拒绝创建。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10. 前端改动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页面或组件</w:t>
            </w:r>
          </w:p>
        </w:tc>
        <w:tc>
          <w:tcPr>
            <w:tcW w:type="dxa" w:w="567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改动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article-form.tsx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增加多级栏目选择、允许评论开关、栏目路径预览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article-detail-client-page.tsx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显示栏目；根据 allowComments 控制评论区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article-comments.tsx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只传 entityType=article；禁止时隐藏输入和回复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_index.tsx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首页改为文章列表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dashboard.categories.tsx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支持多级栏目、UrlPath、allowPost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dashboard.settings.tsx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commentsEnabled 和内容模块设置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导航组件</w:t>
            </w:r>
          </w:p>
        </w:tc>
        <w:tc>
          <w:tcPr>
            <w:tcW w:type="dxa" w:w="56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隐藏 Topic、QA、Tweet 发布入口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11. 接口改动摘要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51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改动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POST /api/article/create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增加 categoryId、allowComments，并服务端校验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POST /api/article/edit/:id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允许作者或管理员修改 categoryId、allowComments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POST /api/comment/create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只允许 article 或属于 article 的 comment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GET /api/comment/comments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支持文章评论，返回栏目上下文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GET /api/article/articles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首页和列表按栏目、状态筛选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GET /api/category/tree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返回多级栏目和 UrlPath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POST /api/admin/category/create</w:t>
            </w:r>
          </w:p>
        </w:tc>
        <w:tc>
          <w:tcPr>
            <w:tcW w:type="dxa" w:w="51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保存并校验多级栏目与 URL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12. 权限与配置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权限或配置</w:t>
            </w:r>
          </w:p>
        </w:tc>
        <w:tc>
          <w:tcPr>
            <w:tcW w:type="dxa" w:w="595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article.create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发布文章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article.edit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编辑自己的文章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article.delete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删除自己的文章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comment.create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发表文章评论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category.manage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管理员创建和维护栏目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modules.article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全站是否允许文章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commentsEnabled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全站是否允许评论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Article.allowComments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单篇文章作者是否允许评论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Category.allowPost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栏目是否允许直接发布文章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13. 实施阶段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38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预计工作量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1. 数据迁移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Article 增加栏目和评论开关；Category 增加 URL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0.5 至 1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2. 后端文章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文章创建、编辑、栏目和评论开关校验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3. 后端评论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限制 article 实体、检查开关、修复评论计数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4. 栏目后台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多级树、URL、allowPost、删除检查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5. 前端发布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文章栏目选择和评论开关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6. 首页改造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首页切换为文章流并隐藏其他入口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0.5 至 1 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7. 测试验收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接口、权限、计数、首页和回归测试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至 1.5 天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88" w:lineRule="auto"/>
      </w:pPr>
      <w:r>
        <w:rPr>
          <w:rFonts w:ascii="Noto Sans CJK SC" w:hAnsi="Noto Sans CJK SC" w:eastAsia="Noto Sans CJK SC"/>
          <w:b/>
          <w:color w:val="1F2937"/>
          <w:sz w:val="21"/>
        </w:rPr>
        <w:t>合计预计 6.5 至 9 人日。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14. 测试计划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14.1 文章测试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只能创建文章，Topic、QA、Tweet 创建接口全部拒绝。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文章必须选择有效栏目。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禁用栏目或禁止发布的栏目无法选择。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只有作者或管理员能修改栏目和评论开关。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文章编辑后 categoryId 和 allowComments 正确保存。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14.2 评论测试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entityType=article 时按 allowComments 放行或拒绝。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entityType=topic 等非文章实体全部拒绝。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文章内回复可以追溯到根文章。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属于帖子的旧评论回复不能新建。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allowComments=false 时不能新增评论或回复。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allowComments=false 时已有评论仍可查看。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文章一级评论和二级回复计数正确。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全站 commentsEnabled=false 时任何用户都不能评论。</w:t>
      </w:r>
    </w:p>
    <w:p>
      <w:pPr>
        <w:pStyle w:val="Heading2"/>
        <w:keepNext/>
        <w:spacing w:before="180" w:after="100" w:line="240" w:lineRule="auto"/>
      </w:pPr>
      <w:r>
        <w:rPr>
          <w:rFonts w:ascii="Noto Sans CJK SC" w:hAnsi="Noto Sans CJK SC" w:eastAsia="Noto Sans CJK SC"/>
          <w:b/>
          <w:color w:val="1F2937"/>
          <w:sz w:val="25"/>
        </w:rPr>
        <w:t>14.3 首页与回归测试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首页只返回和展示文章。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首页不显示 Topic、QA、Tweet 内容。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文章栏目 URL 可以访问。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重复 URL 无法保存。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现有文章编辑、搜索、点赞、收藏不被破坏。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color w:val="1F2937"/>
          <w:sz w:val="21"/>
        </w:rPr>
        <w:t>关闭其他内容模块不影响文章功能。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15. MVP 验收标准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普通用户只能发布文章。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文章发布必须选择一个栏目。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文章作者可以开启或关闭该文章的评论。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只有文章以及属于文章的回复可以创建评论。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关闭评论后无法新增评论，但已有评论仍可查看。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评论不提供栏目选择，自动继承文章栏目。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文章评论计数准确。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管理员可以创建多级栏目并手动配置唯一 URL。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9. </w:t>
      </w:r>
      <w:r>
        <w:rPr>
          <w:rFonts w:ascii="Noto Sans CJK SC" w:hAnsi="Noto Sans CJK SC" w:eastAsia="Noto Sans CJK SC"/>
          <w:color w:val="1F2937"/>
          <w:sz w:val="21"/>
        </w:rPr>
        <w:t>首页只展示文章，不展示帖子、问答或动态。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10. </w:t>
      </w:r>
      <w:r>
        <w:rPr>
          <w:rFonts w:ascii="Noto Sans CJK SC" w:hAnsi="Noto Sans CJK SC" w:eastAsia="Noto Sans CJK SC"/>
          <w:color w:val="1F2937"/>
          <w:sz w:val="21"/>
        </w:rPr>
        <w:t>系统模块关闭后，相应创建接口在服务端也被拒绝。</w:t>
      </w:r>
    </w:p>
    <w:p>
      <w:pPr>
        <w:keepNext w:val="0"/>
        <w:spacing w:before="0" w:after="40" w:line="276" w:lineRule="auto"/>
        <w:ind w:left="397" w:hanging="312"/>
      </w:pPr>
      <w:r>
        <w:rPr>
          <w:rFonts w:ascii="Noto Sans CJK SC" w:hAnsi="Noto Sans CJK SC" w:eastAsia="Noto Sans CJK SC"/>
          <w:b/>
          <w:color w:val="1F2937"/>
          <w:sz w:val="21"/>
        </w:rPr>
        <w:t xml:space="preserve">11. </w:t>
      </w:r>
      <w:r>
        <w:rPr>
          <w:rFonts w:ascii="Noto Sans CJK SC" w:hAnsi="Noto Sans CJK SC" w:eastAsia="Noto Sans CJK SC"/>
          <w:color w:val="1F2937"/>
          <w:sz w:val="21"/>
        </w:rPr>
        <w:t>全部接口、权限、迁移和回归测试通过。</w:t>
      </w:r>
    </w:p>
    <w:p>
      <w:pPr>
        <w:pStyle w:val="Heading1"/>
        <w:keepNext/>
        <w:spacing w:before="260" w:after="140" w:line="240" w:lineRule="auto"/>
      </w:pPr>
      <w:r>
        <w:rPr>
          <w:rFonts w:ascii="Noto Sans CJK SC" w:hAnsi="Noto Sans CJK SC" w:eastAsia="Noto Sans CJK SC"/>
          <w:b/>
          <w:color w:val="1F2937"/>
          <w:sz w:val="32"/>
        </w:rPr>
        <w:t>16. 风险与控制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旧 Topic 数据残留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首页或搜索仍显示旧内容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服务端模块关闭，前端隐藏入口，首页仅查询文章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评论接口绕过开关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关闭后仍可评论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CommentService 强制校验全站开关和文章开关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文章评论计数错误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详情页计数不准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补齐 Article 分支并增加集成测试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栏目 URL 冲突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路由歧义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数据库唯一约束和后台校验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父栏目循环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栏目树死循环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保存前递归检查祖先节点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存量文章没有栏目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列表和筛选异常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AFA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迁移时指定默认栏目或允许旧数据待整理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关闭评论影响已有内容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用户误解为删除评论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明确采用只读策略，不删除已有评论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1"/>
              </w:rPr>
              <w:t>建议开发分支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color w:val="1F2937"/>
                <w:sz w:val="20"/>
              </w:rPr>
              <w:t>feat/article-comment-mvp。数据迁移、文章栏目、评论限制和首页文章化分阶段合并，每个阶段均保留独立功能开关，便于回滚。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88" w:lineRule="auto"/>
      <w:jc w:val="center"/>
    </w:pPr>
    <w:r>
      <w:rPr>
        <w:rFonts w:ascii="Noto Sans CJK SC" w:hAnsi="Noto Sans CJK SC" w:eastAsia="Noto Sans CJK SC"/>
        <w:color w:val="4B5563"/>
        <w:sz w:val="17"/>
      </w:rPr>
      <w:t>版本 v0.1  |  2026-10-27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8" w:lineRule="auto"/>
      <w:jc w:val="right"/>
    </w:pPr>
    <w:r>
      <w:rPr>
        <w:rFonts w:ascii="Noto Sans CJK SC" w:hAnsi="Noto Sans CJK SC" w:eastAsia="Noto Sans CJK SC"/>
        <w:color w:val="4B5563"/>
        <w:sz w:val="17"/>
      </w:rPr>
      <w:t>bbs-go 定制化规划 | 内部实施文档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bbs-go 文章与评论 MVP 功能改动方案</dc:title>
  <dc:subject>仅文章发布、文章评论、文章栏目和文章首页的实施方案</dc:subject>
  <dc:creator>Codex</dc:creator>
  <cp:keywords>bbs-go, 文章, 评论, 栏目, 首页, MVP</cp:keywords>
  <dc:description>基于 bbs-go 源码和定制需求制定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