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bottom w:val="single" w:sz="18" w:space="0" w:color="C6A15B"/>
        </w:tblBorders>
        <w:tblLayout w:type="fixed"/>
        <w:tblCellMar>
          <w:left w:w="200" w:type="dxa"/>
          <w:right w:w="200" w:type="dxa"/>
        </w:tblCellMar>
        <w:tblLook w:val="0600" w:firstRow="0" w:lastRow="0" w:firstColumn="0" w:lastColumn="0" w:noHBand="1" w:noVBand="1"/>
      </w:tblPr>
      <w:tblGrid>
        <w:gridCol w:w="3000"/>
        <w:gridCol w:w="7466"/>
      </w:tblGrid>
      <w:tr w:rsidR="00DE2117" w14:paraId="60C55CA7" w14:textId="77777777">
        <w:trPr>
          <w:cantSplit/>
        </w:trPr>
        <w:tc>
          <w:tcPr>
            <w:tcW w:w="3000" w:type="dxa"/>
            <w:shd w:val="clear" w:color="auto" w:fill="171717"/>
            <w:tcMar>
              <w:top w:w="100" w:type="dxa"/>
              <w:bottom w:w="100" w:type="dxa"/>
            </w:tcMar>
            <w:vAlign w:val="center"/>
          </w:tcPr>
          <w:p w14:paraId="1CBDBAE5" w14:textId="77777777" w:rsidR="00DE2117" w:rsidRDefault="00000000">
            <w:r>
              <w:rPr>
                <w:noProof/>
              </w:rPr>
              <w:drawing>
                <wp:inline distT="0" distB="0" distL="0" distR="0" wp14:anchorId="13A9A292" wp14:editId="6DCE85D1">
                  <wp:extent cx="1098542" cy="566928"/>
                  <wp:effectExtent l="0" t="0" r="0" b="0"/>
                  <wp:docPr id="9001" name="LMW Recovery logo" descr="LMW Recove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w_logo.png"/>
                          <pic:cNvPicPr/>
                        </pic:nvPicPr>
                        <pic:blipFill>
                          <a:blip r:embed="rId7"/>
                          <a:stretch>
                            <a:fillRect/>
                          </a:stretch>
                        </pic:blipFill>
                        <pic:spPr>
                          <a:xfrm>
                            <a:off x="0" y="0"/>
                            <a:ext cx="1098542" cy="566928"/>
                          </a:xfrm>
                          <a:prstGeom prst="rect">
                            <a:avLst/>
                          </a:prstGeom>
                        </pic:spPr>
                      </pic:pic>
                    </a:graphicData>
                  </a:graphic>
                </wp:inline>
              </w:drawing>
            </w:r>
          </w:p>
        </w:tc>
        <w:tc>
          <w:tcPr>
            <w:tcW w:w="7466" w:type="dxa"/>
            <w:shd w:val="clear" w:color="auto" w:fill="171717"/>
            <w:vAlign w:val="center"/>
          </w:tcPr>
          <w:p w14:paraId="6D490694" w14:textId="77777777" w:rsidR="00307224" w:rsidRDefault="00000000">
            <w:pPr>
              <w:jc w:val="right"/>
              <w:rPr>
                <w:rFonts w:ascii="Cormorant Garamond" w:hAnsi="Cormorant Garamond" w:cs="Cormorant Garamond"/>
                <w:b/>
                <w:bCs/>
                <w:color w:val="F4F0E8"/>
                <w:spacing w:val="10"/>
                <w:sz w:val="38"/>
                <w:szCs w:val="38"/>
              </w:rPr>
            </w:pPr>
            <w:r>
              <w:rPr>
                <w:rFonts w:ascii="Cormorant Garamond" w:hAnsi="Cormorant Garamond" w:cs="Cormorant Garamond"/>
                <w:b/>
                <w:bCs/>
                <w:color w:val="F4F0E8"/>
                <w:spacing w:val="10"/>
                <w:sz w:val="38"/>
                <w:szCs w:val="38"/>
              </w:rPr>
              <w:t xml:space="preserve">Sports Massage Consultation </w:t>
            </w:r>
          </w:p>
          <w:p w14:paraId="35B7A1C2" w14:textId="58451525" w:rsidR="00DE2117" w:rsidRDefault="00000000">
            <w:pPr>
              <w:jc w:val="right"/>
            </w:pPr>
            <w:r>
              <w:rPr>
                <w:rFonts w:ascii="Cormorant Garamond" w:hAnsi="Cormorant Garamond" w:cs="Cormorant Garamond"/>
                <w:b/>
                <w:bCs/>
                <w:color w:val="F4F0E8"/>
                <w:spacing w:val="10"/>
                <w:sz w:val="38"/>
                <w:szCs w:val="38"/>
              </w:rPr>
              <w:t>Post-event</w:t>
            </w:r>
          </w:p>
        </w:tc>
      </w:tr>
    </w:tbl>
    <w:p w14:paraId="0E804FF5" w14:textId="77777777" w:rsidR="00DE2117" w:rsidRDefault="00DE2117">
      <w:pPr>
        <w:spacing w:after="60" w:line="12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33"/>
        <w:gridCol w:w="1500"/>
        <w:gridCol w:w="3733"/>
      </w:tblGrid>
      <w:tr w:rsidR="009B2B0E" w14:paraId="18411D9B"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1FA4B91" w14:textId="77777777" w:rsidR="009B2B0E" w:rsidRDefault="005A23EB">
            <w:r>
              <w:rPr>
                <w:b/>
                <w:bCs/>
              </w:rPr>
              <w:t>Client name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A31B2FE" w14:textId="77777777" w:rsidR="009B2B0E" w:rsidRDefault="009B2B0E"/>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FACB8C1" w14:textId="77777777" w:rsidR="009B2B0E" w:rsidRDefault="005A23EB">
            <w:r>
              <w:rPr>
                <w:b/>
                <w:bCs/>
              </w:rPr>
              <w:t>Date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038A5E6" w14:textId="77777777" w:rsidR="009B2B0E" w:rsidRDefault="009B2B0E"/>
        </w:tc>
      </w:tr>
      <w:tr w:rsidR="00FD25BD" w14:paraId="7BA36382"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7F218AF" w14:textId="0D311942" w:rsidR="00FD25BD" w:rsidRDefault="00FD25BD">
            <w:pPr>
              <w:rPr>
                <w:b/>
                <w:bCs/>
              </w:rPr>
            </w:pPr>
            <w:r>
              <w:rPr>
                <w:b/>
                <w:bCs/>
              </w:rPr>
              <w:t>Mobile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A9DCB9" w14:textId="77777777" w:rsidR="00FD25BD" w:rsidRDefault="00FD25BD"/>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885754E" w14:textId="05119C87" w:rsidR="00FD25BD" w:rsidRDefault="00FD25BD">
            <w:pPr>
              <w:rPr>
                <w:b/>
                <w:bCs/>
              </w:rPr>
            </w:pPr>
            <w:r>
              <w:rPr>
                <w:b/>
                <w:bCs/>
              </w:rPr>
              <w:t>Email</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2F211D7" w14:textId="77777777" w:rsidR="00FD25BD" w:rsidRDefault="00FD25BD"/>
        </w:tc>
      </w:tr>
      <w:tr w:rsidR="00FD25BD" w14:paraId="6B7DC039" w14:textId="77777777">
        <w:trPr>
          <w:cantSplit/>
          <w:trHeight w:val="300"/>
        </w:trPr>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BB1E3D7" w14:textId="28B312D5" w:rsidR="00FD25BD" w:rsidRDefault="00FD25BD">
            <w:pPr>
              <w:rPr>
                <w:b/>
                <w:bCs/>
              </w:rPr>
            </w:pPr>
            <w:r>
              <w:rPr>
                <w:b/>
                <w:bCs/>
              </w:rPr>
              <w:t>ICE – Name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27E9409" w14:textId="77777777" w:rsidR="00FD25BD" w:rsidRDefault="00FD25BD"/>
        </w:tc>
        <w:tc>
          <w:tcPr>
            <w:tcW w:w="15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D01EA85" w14:textId="7E748EAD" w:rsidR="00FD25BD" w:rsidRDefault="00FD25BD">
            <w:pPr>
              <w:rPr>
                <w:b/>
                <w:bCs/>
              </w:rPr>
            </w:pPr>
            <w:r>
              <w:rPr>
                <w:b/>
                <w:bCs/>
              </w:rPr>
              <w:t>ICE - Number</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8ED491" w14:textId="77777777" w:rsidR="00FD25BD" w:rsidRDefault="00FD25BD"/>
        </w:tc>
      </w:tr>
    </w:tbl>
    <w:p w14:paraId="69C9D360" w14:textId="77777777" w:rsidR="009B2B0E" w:rsidRDefault="009B2B0E"/>
    <w:p w14:paraId="395A561C" w14:textId="319DF415" w:rsidR="009B2B0E" w:rsidRDefault="005A23EB" w:rsidP="001D09FE">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S – SUBJECTIVE ASSESSMENT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50CE55B8"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9A65553" w14:textId="77777777" w:rsidR="009B2B0E" w:rsidRDefault="005A23EB">
            <w:r>
              <w:rPr>
                <w:b/>
                <w:bCs/>
              </w:rPr>
              <w:t>Event / sport, duration &amp; intensity</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D24333B" w14:textId="77777777" w:rsidR="009B2B0E" w:rsidRDefault="009B2B0E"/>
        </w:tc>
      </w:tr>
      <w:tr w:rsidR="009B2B0E" w14:paraId="400424A8"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6BB5448" w14:textId="77777777" w:rsidR="009B2B0E" w:rsidRDefault="005A23EB">
            <w:r>
              <w:rPr>
                <w:b/>
                <w:bCs/>
              </w:rPr>
              <w:t>Time since event finished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B9CF8DE" w14:textId="77777777" w:rsidR="009B2B0E" w:rsidRDefault="009B2B0E"/>
        </w:tc>
      </w:tr>
      <w:tr w:rsidR="009B2B0E" w14:paraId="14E863DC"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9FF09DC" w14:textId="77777777" w:rsidR="009B2B0E" w:rsidRDefault="005A23EB">
            <w:r>
              <w:rPr>
                <w:b/>
                <w:bCs/>
              </w:rPr>
              <w:t>Conditions (heat, cold, terrain)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82A2C0A" w14:textId="77777777" w:rsidR="009B2B0E" w:rsidRDefault="009B2B0E"/>
        </w:tc>
      </w:tr>
      <w:tr w:rsidR="009B2B0E" w14:paraId="7528200F" w14:textId="77777777">
        <w:trPr>
          <w:cantSplit/>
          <w:trHeight w:val="7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24BBBCD" w14:textId="77777777" w:rsidR="009B2B0E" w:rsidRDefault="005A23EB">
            <w:r>
              <w:rPr>
                <w:b/>
                <w:bCs/>
              </w:rPr>
              <w:t>Symptoms now</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E7068E3" w14:textId="77777777" w:rsidR="009B2B0E" w:rsidRDefault="005A23EB">
            <w:r>
              <w:t>☐ Muscle soreness   ☐ Tightness   ☐ Cramp   ☐ Fatigue   ☐ Headache</w:t>
            </w:r>
          </w:p>
          <w:p w14:paraId="597495E5" w14:textId="77777777" w:rsidR="009B2B0E" w:rsidRDefault="005A23EB">
            <w:r>
              <w:t>☐ Dizziness   ☐ Nausea / vomiting   ☐ Confusion   ☐ Severe cramp</w:t>
            </w:r>
          </w:p>
          <w:p w14:paraId="68A74C54" w14:textId="77777777" w:rsidR="009B2B0E" w:rsidRDefault="005A23EB">
            <w:r>
              <w:rPr>
                <w:b/>
                <w:bCs/>
              </w:rPr>
              <w:t>If dizziness, confusion, vomiting or severe cramp: do not treat – seek help / refer.</w:t>
            </w:r>
          </w:p>
        </w:tc>
      </w:tr>
      <w:tr w:rsidR="009B2B0E" w14:paraId="4006D693"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F62CEB8" w14:textId="77777777" w:rsidR="009B2B0E" w:rsidRDefault="005A23EB">
            <w:r>
              <w:rPr>
                <w:b/>
                <w:bCs/>
              </w:rPr>
              <w:t>Injury during event? (pain, swelling, bruising, loss of movement)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A138A5" w14:textId="77777777" w:rsidR="009B2B0E" w:rsidRDefault="009B2B0E"/>
        </w:tc>
      </w:tr>
      <w:tr w:rsidR="009B2B0E" w14:paraId="0EFF6D20"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162ADED" w14:textId="77777777" w:rsidR="009B2B0E" w:rsidRDefault="005A23EB">
            <w:r>
              <w:rPr>
                <w:b/>
                <w:bCs/>
              </w:rPr>
              <w:t>Fluids &amp; food since event / cool-down done?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1B745D9" w14:textId="77777777" w:rsidR="009B2B0E" w:rsidRDefault="009B2B0E"/>
        </w:tc>
      </w:tr>
      <w:tr w:rsidR="009B2B0E" w14:paraId="5B0A2324"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80A2F8D" w14:textId="77777777" w:rsidR="009B2B0E" w:rsidRDefault="005A23EB">
            <w:r>
              <w:rPr>
                <w:b/>
                <w:bCs/>
              </w:rPr>
              <w:t>Areas worked hardest / most sore (mark on chart)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9CF26A4" w14:textId="77777777" w:rsidR="009B2B0E" w:rsidRDefault="009B2B0E"/>
        </w:tc>
      </w:tr>
      <w:tr w:rsidR="009B2B0E" w14:paraId="6C677AFE"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EF2F372" w14:textId="77777777" w:rsidR="009B2B0E" w:rsidRDefault="005A23EB">
            <w:r>
              <w:rPr>
                <w:b/>
                <w:bCs/>
              </w:rPr>
              <w:t>Discomfort now (0–10)</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9722E50" w14:textId="77777777" w:rsidR="009B2B0E" w:rsidRDefault="005A23EB">
            <w:r>
              <w:t>0   1   2   3   4   5   6   7   8   9   10      Now ___ /10</w:t>
            </w:r>
          </w:p>
        </w:tc>
      </w:tr>
      <w:tr w:rsidR="009B2B0E" w14:paraId="3C707386"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8E64A7F" w14:textId="77777777" w:rsidR="009B2B0E" w:rsidRDefault="005A23EB">
            <w:r>
              <w:rPr>
                <w:b/>
                <w:bCs/>
              </w:rPr>
              <w:t>Previous post-event massage &amp; 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5C4DD74" w14:textId="77777777" w:rsidR="009B2B0E" w:rsidRDefault="009B2B0E"/>
        </w:tc>
      </w:tr>
      <w:tr w:rsidR="009B2B0E" w14:paraId="4AAFED42"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10CA0FD" w14:textId="77777777" w:rsidR="009B2B0E" w:rsidRDefault="005A23EB">
            <w:r>
              <w:rPr>
                <w:b/>
                <w:bCs/>
              </w:rPr>
              <w:t>Goal of massage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C88E46D" w14:textId="77777777" w:rsidR="009B2B0E" w:rsidRDefault="005A23EB">
            <w:r>
              <w:t>☐ Ease soreness   ☐ Aid recovery   ☐ Relax   ☐ Other:</w:t>
            </w:r>
          </w:p>
        </w:tc>
      </w:tr>
      <w:tr w:rsidR="009B2B0E" w14:paraId="136010C6" w14:textId="77777777">
        <w:trPr>
          <w:cantSplit/>
          <w:trHeight w:val="33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A2DD7A3" w14:textId="77777777" w:rsidR="009B2B0E" w:rsidRDefault="005A23EB">
            <w:r>
              <w:rPr>
                <w:b/>
                <w:bCs/>
              </w:rPr>
              <w:t>Anything else I should know</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BB6802D" w14:textId="77777777" w:rsidR="009B2B0E" w:rsidRDefault="009B2B0E"/>
        </w:tc>
      </w:tr>
    </w:tbl>
    <w:p w14:paraId="677027E9" w14:textId="77777777" w:rsidR="009B2B0E" w:rsidRDefault="009B2B0E"/>
    <w:p w14:paraId="54B80762" w14:textId="77777777" w:rsidR="009B2B0E" w:rsidRDefault="005A23EB">
      <w:pPr>
        <w:spacing w:after="20"/>
      </w:pPr>
      <w:r>
        <w:rPr>
          <w:b/>
          <w:bCs/>
        </w:rPr>
        <w:t>Pain / body chart</w:t>
      </w:r>
      <w:r>
        <w:t xml:space="preserve"> – client or therapist marks the area(s) using the key</w:t>
      </w:r>
    </w:p>
    <w:p w14:paraId="33003077" w14:textId="77777777" w:rsidR="009B2B0E" w:rsidRDefault="005A23EB">
      <w:pPr>
        <w:spacing w:after="40"/>
        <w:jc w:val="center"/>
      </w:pPr>
      <w:r>
        <w:rPr>
          <w:noProof/>
        </w:rPr>
        <w:drawing>
          <wp:inline distT="0" distB="0" distL="0" distR="0" wp14:anchorId="034A20F9" wp14:editId="4334D855">
            <wp:extent cx="5509903" cy="2937753"/>
            <wp:effectExtent l="0" t="0" r="1905" b="0"/>
            <wp:docPr id="1" name="bodychart" descr="Front and back body outline for marking pain areas" title="Bod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3698" cy="2971767"/>
                    </a:xfrm>
                    <a:prstGeom prst="rect">
                      <a:avLst/>
                    </a:prstGeom>
                  </pic:spPr>
                </pic:pic>
              </a:graphicData>
            </a:graphic>
          </wp:inline>
        </w:drawing>
      </w:r>
    </w:p>
    <w:p w14:paraId="4F429E69" w14:textId="77777777" w:rsidR="009B2B0E" w:rsidRDefault="009B2B0E"/>
    <w:p w14:paraId="3CE9A18F" w14:textId="77777777" w:rsidR="0036775A" w:rsidRDefault="0036775A"/>
    <w:p w14:paraId="7C63E051" w14:textId="77777777" w:rsidR="0036775A" w:rsidRDefault="0036775A"/>
    <w:p w14:paraId="20703638" w14:textId="77777777" w:rsidR="0036775A" w:rsidRDefault="0036775A"/>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9B2B0E" w14:paraId="00A38D55"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9C4093F" w14:textId="77777777" w:rsidR="009B2B0E" w:rsidRDefault="005A23EB">
            <w:r>
              <w:rPr>
                <w:b/>
                <w:bCs/>
              </w:rPr>
              <w:t>Consent to assessment:</w:t>
            </w:r>
            <w:r>
              <w:t xml:space="preserve"> I confirm the information I have given is true and complete to the best of my knowledge, and I know of no condition that would prevent me having a sports massage. The assessment (observation, palpation and active movement testing) has been explained to me, my questions have been answered, and I consent to it being carried out by the therapist named below. I understand I may need to remove some clothing, and that I can stop at any time.</w:t>
            </w:r>
          </w:p>
        </w:tc>
      </w:tr>
      <w:tr w:rsidR="009B2B0E" w14:paraId="0F30BD74"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D71A862" w14:textId="77777777" w:rsidR="009B2B0E" w:rsidRDefault="005A23EB">
            <w:r>
              <w:rPr>
                <w:b/>
                <w:bCs/>
              </w:rPr>
              <w:t>Client signature (assessment)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C557B6A" w14:textId="77777777" w:rsidR="009B2B0E" w:rsidRDefault="009B2B0E"/>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66C5F3E" w14:textId="77777777" w:rsidR="009B2B0E" w:rsidRDefault="005A23EB">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8ECBE3" w14:textId="77777777" w:rsidR="009B2B0E" w:rsidRDefault="009B2B0E"/>
        </w:tc>
      </w:tr>
      <w:tr w:rsidR="009B2B0E" w14:paraId="2D44FD15"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BE0B387" w14:textId="77777777" w:rsidR="009B2B0E" w:rsidRDefault="005A23EB">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541836" w14:textId="77777777" w:rsidR="009B2B0E" w:rsidRDefault="009B2B0E"/>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331A51C" w14:textId="77777777" w:rsidR="009B2B0E" w:rsidRDefault="005A23EB">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29806AD" w14:textId="77777777" w:rsidR="009B2B0E" w:rsidRDefault="009B2B0E"/>
        </w:tc>
      </w:tr>
    </w:tbl>
    <w:p w14:paraId="4AADC720" w14:textId="0F1508AC" w:rsidR="009B2B0E" w:rsidRDefault="005A23EB">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O – OBJECTIVE ASSESSMENT</w:t>
      </w:r>
      <w:r>
        <w:rPr>
          <w:color w:val="F4F0E8"/>
          <w:sz w:val="16"/>
          <w:szCs w:val="16"/>
        </w:rPr>
        <w:t xml:space="preserve"> </w:t>
      </w:r>
    </w:p>
    <w:p w14:paraId="07BCEED2" w14:textId="77777777" w:rsidR="009B2B0E" w:rsidRDefault="005A23EB">
      <w:pPr>
        <w:spacing w:after="60"/>
      </w:pPr>
      <w:r>
        <w:rPr>
          <w:i/>
          <w:iCs/>
          <w:color w:val="78736C"/>
          <w:sz w:val="16"/>
          <w:szCs w:val="16"/>
        </w:rPr>
        <w:t>Quick, relevant assessment of the areas used in the event. Active ROM only; stop if painful.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28711BB7"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762299BF" w14:textId="77777777" w:rsidR="009B2B0E" w:rsidRDefault="005A23EB">
            <w:r>
              <w:rPr>
                <w:b/>
                <w:bCs/>
              </w:rPr>
              <w:t>Observation</w:t>
            </w:r>
          </w:p>
        </w:tc>
      </w:tr>
      <w:tr w:rsidR="009B2B0E" w14:paraId="253CA120"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641018B" w14:textId="77777777" w:rsidR="009B2B0E" w:rsidRDefault="005A23EB">
            <w:r>
              <w:rPr>
                <w:b/>
                <w:bCs/>
              </w:rPr>
              <w:t>Posture / alignment &amp; muscle imbalance (R v 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E4DE9A" w14:textId="77777777" w:rsidR="009B2B0E" w:rsidRDefault="009B2B0E"/>
        </w:tc>
      </w:tr>
      <w:tr w:rsidR="009B2B0E" w14:paraId="698BEA9E"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1FE00AC" w14:textId="77777777" w:rsidR="009B2B0E" w:rsidRDefault="005A23EB">
            <w:r>
              <w:rPr>
                <w:b/>
                <w:bCs/>
              </w:rPr>
              <w:t>Swelling / inflammation / skin colour / bruising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86C9B3B" w14:textId="77777777" w:rsidR="009B2B0E" w:rsidRDefault="009B2B0E"/>
        </w:tc>
      </w:tr>
      <w:tr w:rsidR="009B2B0E" w14:paraId="0EAB625F"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7B4947A" w14:textId="77777777" w:rsidR="009B2B0E" w:rsidRDefault="005A23EB">
            <w:r>
              <w:rPr>
                <w:b/>
                <w:bCs/>
              </w:rPr>
              <w:t>Movement patterns &amp; compensations (gait, how they move on / off couch)</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5B0E76F" w14:textId="77777777" w:rsidR="009B2B0E" w:rsidRDefault="009B2B0E"/>
        </w:tc>
      </w:tr>
      <w:tr w:rsidR="009B2B0E" w14:paraId="1E4E15DA" w14:textId="77777777">
        <w:trPr>
          <w:cantSplit/>
          <w:trHeight w:val="300"/>
        </w:trPr>
        <w:tc>
          <w:tcPr>
            <w:tcW w:w="10466" w:type="dxa"/>
            <w:gridSpan w:val="2"/>
            <w:tcBorders>
              <w:top w:val="single" w:sz="4" w:space="0" w:color="B8AEA0"/>
              <w:left w:val="single" w:sz="4" w:space="0" w:color="B8AEA0"/>
              <w:bottom w:val="single" w:sz="4" w:space="0" w:color="B8AEA0"/>
              <w:right w:val="single" w:sz="4" w:space="0" w:color="B8AEA0"/>
            </w:tcBorders>
            <w:shd w:val="clear" w:color="auto" w:fill="B8AEA0"/>
            <w:tcMar>
              <w:top w:w="40" w:type="dxa"/>
              <w:left w:w="80" w:type="dxa"/>
              <w:bottom w:w="40" w:type="dxa"/>
              <w:right w:w="80" w:type="dxa"/>
            </w:tcMar>
          </w:tcPr>
          <w:p w14:paraId="5FE99034" w14:textId="77777777" w:rsidR="009B2B0E" w:rsidRDefault="005A23EB">
            <w:r>
              <w:rPr>
                <w:b/>
                <w:bCs/>
              </w:rPr>
              <w:t>Palpation</w:t>
            </w:r>
          </w:p>
        </w:tc>
      </w:tr>
      <w:tr w:rsidR="009B2B0E" w14:paraId="00C894E1"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4A90272" w14:textId="77777777" w:rsidR="009B2B0E" w:rsidRDefault="005A23EB">
            <w:r>
              <w:rPr>
                <w:b/>
                <w:bCs/>
              </w:rPr>
              <w:t>Skin – temperature (hot / cold), moisture (clammy), texture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2CF965F" w14:textId="77777777" w:rsidR="009B2B0E" w:rsidRDefault="009B2B0E"/>
        </w:tc>
      </w:tr>
      <w:tr w:rsidR="009B2B0E" w14:paraId="2342AE48"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A043177" w14:textId="77777777" w:rsidR="009B2B0E" w:rsidRDefault="005A23EB">
            <w:r>
              <w:rPr>
                <w:b/>
                <w:bCs/>
              </w:rPr>
              <w:t>Muscle tension / tone / bulk (R v 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DEA5EC5" w14:textId="77777777" w:rsidR="009B2B0E" w:rsidRDefault="009B2B0E"/>
        </w:tc>
      </w:tr>
      <w:tr w:rsidR="009B2B0E" w14:paraId="6364C84B"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024C1DE" w14:textId="77777777" w:rsidR="009B2B0E" w:rsidRDefault="005A23EB">
            <w:r>
              <w:rPr>
                <w:b/>
                <w:bCs/>
              </w:rPr>
              <w:t>Soreness / discomfort / trigger points (mark on chart)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2E46F4" w14:textId="77777777" w:rsidR="009B2B0E" w:rsidRDefault="009B2B0E"/>
        </w:tc>
      </w:tr>
      <w:tr w:rsidR="009B2B0E" w14:paraId="7942E234"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C64D44B" w14:textId="77777777" w:rsidR="009B2B0E" w:rsidRDefault="005A23EB">
            <w:r>
              <w:rPr>
                <w:b/>
                <w:bCs/>
              </w:rPr>
              <w:t>Swelling, lumps, tissue quality</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330FC11" w14:textId="77777777" w:rsidR="009B2B0E" w:rsidRDefault="009B2B0E"/>
        </w:tc>
      </w:tr>
    </w:tbl>
    <w:p w14:paraId="15ECD06A" w14:textId="77777777" w:rsidR="009B2B0E" w:rsidRDefault="009B2B0E"/>
    <w:p w14:paraId="39043F29" w14:textId="77777777" w:rsidR="009B2B0E" w:rsidRDefault="005A23EB">
      <w:pPr>
        <w:spacing w:after="40"/>
      </w:pPr>
      <w:r>
        <w:rPr>
          <w:i/>
          <w:iCs/>
          <w:sz w:val="15"/>
          <w:szCs w:val="15"/>
        </w:rPr>
        <w:t>Key:  ✓ = full active ROM, no pain   P = pain   EOR = pain at end of range   R = restricted   W = weak   C = compensation</w:t>
      </w:r>
      <w:proofErr w:type="gramStart"/>
      <w:r>
        <w:rPr>
          <w:i/>
          <w:iCs/>
          <w:sz w:val="15"/>
          <w:szCs w:val="15"/>
        </w:rPr>
        <w:t xml:space="preserve">   (</w:t>
      </w:r>
      <w:proofErr w:type="gramEnd"/>
      <w:r>
        <w:rPr>
          <w:i/>
          <w:iCs/>
          <w:sz w:val="15"/>
          <w:szCs w:val="15"/>
        </w:rPr>
        <w:t>L = left, R = 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200"/>
        <w:gridCol w:w="1200"/>
        <w:gridCol w:w="2666"/>
      </w:tblGrid>
      <w:tr w:rsidR="009B2B0E" w14:paraId="368C01F5" w14:textId="77777777">
        <w:trPr>
          <w:cantSplit/>
          <w:trHeight w:val="3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2F7DAC3" w14:textId="77777777" w:rsidR="009B2B0E" w:rsidRDefault="005A23EB">
            <w:r>
              <w:rPr>
                <w:b/>
                <w:bCs/>
              </w:rPr>
              <w:t>Joint tested</w:t>
            </w:r>
          </w:p>
        </w:tc>
        <w:tc>
          <w:tcPr>
            <w:tcW w:w="3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99066FF" w14:textId="77777777" w:rsidR="009B2B0E" w:rsidRDefault="005A23EB">
            <w:r>
              <w:rPr>
                <w:b/>
                <w:bCs/>
              </w:rPr>
              <w:t>Movement</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3CC1DBA" w14:textId="77777777" w:rsidR="009B2B0E" w:rsidRDefault="005A23EB">
            <w:pPr>
              <w:jc w:val="center"/>
            </w:pPr>
            <w:r>
              <w:rPr>
                <w:b/>
                <w:bCs/>
              </w:rPr>
              <w:t>L</w:t>
            </w:r>
          </w:p>
        </w:tc>
        <w:tc>
          <w:tcPr>
            <w:tcW w:w="1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89D4149" w14:textId="77777777" w:rsidR="009B2B0E" w:rsidRDefault="005A23EB">
            <w:pPr>
              <w:jc w:val="center"/>
            </w:pPr>
            <w:r>
              <w:rPr>
                <w:b/>
                <w:bCs/>
              </w:rPr>
              <w:t>R</w:t>
            </w:r>
          </w:p>
        </w:tc>
        <w:tc>
          <w:tcPr>
            <w:tcW w:w="2666"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3DE69C1" w14:textId="77777777" w:rsidR="009B2B0E" w:rsidRDefault="005A23EB">
            <w:r>
              <w:rPr>
                <w:b/>
                <w:bCs/>
              </w:rPr>
              <w:t>Notes (pain, weakness, compensation)</w:t>
            </w:r>
          </w:p>
        </w:tc>
      </w:tr>
      <w:tr w:rsidR="009B2B0E" w14:paraId="4909A97E"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433DC9C"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4A326E3"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217A09E"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79922F"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5E9E52D" w14:textId="77777777" w:rsidR="009B2B0E" w:rsidRDefault="009B2B0E"/>
        </w:tc>
      </w:tr>
      <w:tr w:rsidR="009B2B0E" w14:paraId="27E52CAD"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2B81ED1"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C82FBD0"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80323C5"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B8001CC"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8D1E904" w14:textId="77777777" w:rsidR="009B2B0E" w:rsidRDefault="009B2B0E"/>
        </w:tc>
      </w:tr>
      <w:tr w:rsidR="009B2B0E" w14:paraId="2658C47E"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EFA3D2"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D6C60E5"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1CDEE1C"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4347580"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B8C745D" w14:textId="77777777" w:rsidR="009B2B0E" w:rsidRDefault="009B2B0E"/>
        </w:tc>
      </w:tr>
      <w:tr w:rsidR="009B2B0E" w14:paraId="2C342813"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676CBCC"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6752987"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7C6E068"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39BD0C0"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BA3F67F" w14:textId="77777777" w:rsidR="009B2B0E" w:rsidRDefault="009B2B0E"/>
        </w:tc>
      </w:tr>
      <w:tr w:rsidR="009B2B0E" w14:paraId="06EEF664"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F234BF"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1DE670A"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C23DACD"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8DC116"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35684B" w14:textId="77777777" w:rsidR="009B2B0E" w:rsidRDefault="009B2B0E"/>
        </w:tc>
      </w:tr>
      <w:tr w:rsidR="009B2B0E" w14:paraId="51556B44"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86F1872"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9099724"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FF83616"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3FED7D"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F86CC38" w14:textId="77777777" w:rsidR="009B2B0E" w:rsidRDefault="009B2B0E"/>
        </w:tc>
      </w:tr>
      <w:tr w:rsidR="009B2B0E" w14:paraId="63552A0D"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00F142"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0345DDA"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40124C0"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AEBA834"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DA08D30" w14:textId="77777777" w:rsidR="009B2B0E" w:rsidRDefault="009B2B0E"/>
        </w:tc>
      </w:tr>
      <w:tr w:rsidR="009B2B0E" w14:paraId="6D278CFD" w14:textId="77777777">
        <w:trPr>
          <w:cantSplit/>
          <w:trHeight w:val="340"/>
        </w:trPr>
        <w:tc>
          <w:tcPr>
            <w:tcW w:w="2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53B16BA" w14:textId="77777777" w:rsidR="009B2B0E" w:rsidRDefault="009B2B0E"/>
        </w:tc>
        <w:tc>
          <w:tcPr>
            <w:tcW w:w="3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6E3CDE3"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C5E6204" w14:textId="77777777" w:rsidR="009B2B0E" w:rsidRDefault="009B2B0E"/>
        </w:tc>
        <w:tc>
          <w:tcPr>
            <w:tcW w:w="1200"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BE32A84" w14:textId="77777777" w:rsidR="009B2B0E" w:rsidRDefault="009B2B0E"/>
        </w:tc>
        <w:tc>
          <w:tcPr>
            <w:tcW w:w="26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4E2D58E" w14:textId="77777777" w:rsidR="009B2B0E" w:rsidRDefault="009B2B0E"/>
        </w:tc>
      </w:tr>
    </w:tbl>
    <w:p w14:paraId="2158AF09" w14:textId="77777777" w:rsidR="009B2B0E" w:rsidRDefault="005A23EB">
      <w:pPr>
        <w:spacing w:before="40" w:after="40"/>
      </w:pPr>
      <w:r>
        <w:rPr>
          <w:color w:val="78736C"/>
          <w:sz w:val="14"/>
          <w:szCs w:val="14"/>
        </w:rPr>
        <w:t xml:space="preserve">Movements: Neck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lat</w:t>
      </w:r>
      <w:proofErr w:type="spellEnd"/>
      <w:r>
        <w:rPr>
          <w:color w:val="78736C"/>
          <w:sz w:val="14"/>
          <w:szCs w:val="14"/>
        </w:rPr>
        <w:t xml:space="preserve"> flex, rot | Shoulder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 xml:space="preserve">, add, </w:t>
      </w:r>
      <w:proofErr w:type="spellStart"/>
      <w:r>
        <w:rPr>
          <w:color w:val="78736C"/>
          <w:sz w:val="14"/>
          <w:szCs w:val="14"/>
        </w:rPr>
        <w:t>horiz</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/add, int/</w:t>
      </w:r>
      <w:proofErr w:type="spellStart"/>
      <w:r>
        <w:rPr>
          <w:color w:val="78736C"/>
          <w:sz w:val="14"/>
          <w:szCs w:val="14"/>
        </w:rPr>
        <w:t>ext</w:t>
      </w:r>
      <w:proofErr w:type="spellEnd"/>
      <w:r>
        <w:rPr>
          <w:color w:val="78736C"/>
          <w:sz w:val="14"/>
          <w:szCs w:val="14"/>
        </w:rPr>
        <w:t xml:space="preserve"> rot, circumduction | Elbow – flex, </w:t>
      </w:r>
      <w:proofErr w:type="spellStart"/>
      <w:r>
        <w:rPr>
          <w:color w:val="78736C"/>
          <w:sz w:val="14"/>
          <w:szCs w:val="14"/>
        </w:rPr>
        <w:t>ext</w:t>
      </w:r>
      <w:proofErr w:type="spellEnd"/>
      <w:r>
        <w:rPr>
          <w:color w:val="78736C"/>
          <w:sz w:val="14"/>
          <w:szCs w:val="14"/>
        </w:rPr>
        <w:t xml:space="preserve"> | Forearm – </w:t>
      </w:r>
      <w:proofErr w:type="spellStart"/>
      <w:r>
        <w:rPr>
          <w:color w:val="78736C"/>
          <w:sz w:val="14"/>
          <w:szCs w:val="14"/>
        </w:rPr>
        <w:t>pron</w:t>
      </w:r>
      <w:proofErr w:type="spellEnd"/>
      <w:r>
        <w:rPr>
          <w:color w:val="78736C"/>
          <w:sz w:val="14"/>
          <w:szCs w:val="14"/>
        </w:rPr>
        <w:t xml:space="preserve">, sup | Wrist – flex, </w:t>
      </w:r>
      <w:proofErr w:type="spellStart"/>
      <w:r>
        <w:rPr>
          <w:color w:val="78736C"/>
          <w:sz w:val="14"/>
          <w:szCs w:val="14"/>
        </w:rPr>
        <w:t>ext</w:t>
      </w:r>
      <w:proofErr w:type="spellEnd"/>
      <w:r>
        <w:rPr>
          <w:color w:val="78736C"/>
          <w:sz w:val="14"/>
          <w:szCs w:val="14"/>
        </w:rPr>
        <w:t xml:space="preserve"> | Spine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lat</w:t>
      </w:r>
      <w:proofErr w:type="spellEnd"/>
      <w:r>
        <w:rPr>
          <w:color w:val="78736C"/>
          <w:sz w:val="14"/>
          <w:szCs w:val="14"/>
        </w:rPr>
        <w:t xml:space="preserve"> flex, rot | Hip – flex, </w:t>
      </w:r>
      <w:proofErr w:type="spellStart"/>
      <w:r>
        <w:rPr>
          <w:color w:val="78736C"/>
          <w:sz w:val="14"/>
          <w:szCs w:val="14"/>
        </w:rPr>
        <w:t>ext</w:t>
      </w:r>
      <w:proofErr w:type="spellEnd"/>
      <w:r>
        <w:rPr>
          <w:color w:val="78736C"/>
          <w:sz w:val="14"/>
          <w:szCs w:val="14"/>
        </w:rPr>
        <w:t xml:space="preserve">, </w:t>
      </w:r>
      <w:proofErr w:type="spellStart"/>
      <w:r>
        <w:rPr>
          <w:color w:val="78736C"/>
          <w:sz w:val="14"/>
          <w:szCs w:val="14"/>
        </w:rPr>
        <w:t>abd</w:t>
      </w:r>
      <w:proofErr w:type="spellEnd"/>
      <w:r>
        <w:rPr>
          <w:color w:val="78736C"/>
          <w:sz w:val="14"/>
          <w:szCs w:val="14"/>
        </w:rPr>
        <w:t>, add, int/</w:t>
      </w:r>
      <w:proofErr w:type="spellStart"/>
      <w:r>
        <w:rPr>
          <w:color w:val="78736C"/>
          <w:sz w:val="14"/>
          <w:szCs w:val="14"/>
        </w:rPr>
        <w:t>ext</w:t>
      </w:r>
      <w:proofErr w:type="spellEnd"/>
      <w:r>
        <w:rPr>
          <w:color w:val="78736C"/>
          <w:sz w:val="14"/>
          <w:szCs w:val="14"/>
        </w:rPr>
        <w:t xml:space="preserve"> rot, circumduction | Knee – flex, </w:t>
      </w:r>
      <w:proofErr w:type="spellStart"/>
      <w:r>
        <w:rPr>
          <w:color w:val="78736C"/>
          <w:sz w:val="14"/>
          <w:szCs w:val="14"/>
        </w:rPr>
        <w:t>ext</w:t>
      </w:r>
      <w:proofErr w:type="spellEnd"/>
      <w:r>
        <w:rPr>
          <w:color w:val="78736C"/>
          <w:sz w:val="14"/>
          <w:szCs w:val="14"/>
        </w:rPr>
        <w:t>, rot | Ankle – dorsi/plantarflexion, inversion, eversion</w:t>
      </w:r>
    </w:p>
    <w:p w14:paraId="623FC01D" w14:textId="77777777" w:rsidR="009B2B0E" w:rsidRDefault="009B2B0E"/>
    <w:p w14:paraId="2FE33DB7" w14:textId="6DF9E7EF" w:rsidR="009B2B0E" w:rsidRDefault="005A23EB">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A – ASSESSMENT: summary of findings &amp; aims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56F88D5E" w14:textId="77777777">
        <w:trPr>
          <w:cantSplit/>
          <w:trHeight w:val="9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BC3740A" w14:textId="77777777" w:rsidR="009B2B0E" w:rsidRDefault="005A23EB">
            <w:r>
              <w:rPr>
                <w:b/>
                <w:bCs/>
              </w:rPr>
              <w:t>Summary of findings (from S and O)</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4478650" w14:textId="77777777" w:rsidR="009B2B0E" w:rsidRDefault="009B2B0E"/>
        </w:tc>
      </w:tr>
      <w:tr w:rsidR="009B2B0E" w14:paraId="03F0B307" w14:textId="77777777">
        <w:trPr>
          <w:cantSplit/>
          <w:trHeight w:val="7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85434FB" w14:textId="77777777" w:rsidR="009B2B0E" w:rsidRDefault="005A23EB">
            <w:r>
              <w:rPr>
                <w:b/>
                <w:bCs/>
              </w:rPr>
              <w:t>Agreed aim(s) of treatment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812EE3" w14:textId="77777777" w:rsidR="009B2B0E" w:rsidRDefault="009B2B0E"/>
        </w:tc>
      </w:tr>
      <w:tr w:rsidR="009B2B0E" w14:paraId="7885EE2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410D10F" w14:textId="77777777" w:rsidR="009B2B0E" w:rsidRDefault="005A23EB">
            <w:r>
              <w:rPr>
                <w:b/>
                <w:bCs/>
              </w:rPr>
              <w:t>Confirmed with client</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4310B28" w14:textId="77777777" w:rsidR="009B2B0E" w:rsidRDefault="005A23EB">
            <w:r>
              <w:t>☐ Yes – client agrees to the aims</w:t>
            </w:r>
          </w:p>
        </w:tc>
      </w:tr>
    </w:tbl>
    <w:p w14:paraId="450E01DE" w14:textId="77777777" w:rsidR="009B2B0E" w:rsidRDefault="009B2B0E"/>
    <w:p w14:paraId="456A883A" w14:textId="0A4629F3" w:rsidR="009B2B0E" w:rsidRDefault="005A23EB">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 – PLAN: treatment plan &amp; consent</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9B2B0E" w14:paraId="366F8F83" w14:textId="77777777">
        <w:trPr>
          <w:cantSplit/>
          <w:trHeight w:val="300"/>
        </w:trPr>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2F8E619" w14:textId="77777777" w:rsidR="009B2B0E" w:rsidRDefault="005A23EB">
            <w:r>
              <w:rPr>
                <w:b/>
                <w:bCs/>
              </w:rPr>
              <w:t>Symptom or finding</w:t>
            </w:r>
          </w:p>
        </w:tc>
        <w:tc>
          <w:tcPr>
            <w:tcW w:w="5233"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1A01C6E" w14:textId="77777777" w:rsidR="009B2B0E" w:rsidRDefault="005A23EB">
            <w:r>
              <w:rPr>
                <w:b/>
                <w:bCs/>
              </w:rPr>
              <w:t>Proposed action</w:t>
            </w:r>
          </w:p>
        </w:tc>
      </w:tr>
      <w:tr w:rsidR="009B2B0E" w14:paraId="774741B5"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0E16F7A" w14:textId="77777777" w:rsidR="009B2B0E" w:rsidRDefault="009B2B0E"/>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37E81D3" w14:textId="77777777" w:rsidR="009B2B0E" w:rsidRDefault="009B2B0E"/>
        </w:tc>
      </w:tr>
      <w:tr w:rsidR="009B2B0E" w14:paraId="5D83A187"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3B0B697" w14:textId="77777777" w:rsidR="009B2B0E" w:rsidRDefault="009B2B0E"/>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D597FAB" w14:textId="77777777" w:rsidR="009B2B0E" w:rsidRDefault="009B2B0E"/>
        </w:tc>
      </w:tr>
      <w:tr w:rsidR="009B2B0E" w14:paraId="2C5098C6" w14:textId="77777777">
        <w:trPr>
          <w:cantSplit/>
          <w:trHeight w:val="520"/>
        </w:trPr>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D8B327" w14:textId="77777777" w:rsidR="009B2B0E" w:rsidRDefault="009B2B0E"/>
        </w:tc>
        <w:tc>
          <w:tcPr>
            <w:tcW w:w="52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D5DA35B" w14:textId="77777777" w:rsidR="009B2B0E" w:rsidRDefault="009B2B0E"/>
        </w:tc>
      </w:tr>
    </w:tbl>
    <w:p w14:paraId="2B01BF0B" w14:textId="77777777" w:rsidR="009B2B0E" w:rsidRDefault="009B2B0E"/>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66E82BE5"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D0ADE09" w14:textId="77777777" w:rsidR="009B2B0E" w:rsidRDefault="005A23EB">
            <w:r>
              <w:rPr>
                <w:b/>
                <w:bCs/>
              </w:rPr>
              <w:t>Area(s) to be treated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4F505B1" w14:textId="77777777" w:rsidR="009B2B0E" w:rsidRDefault="009B2B0E"/>
        </w:tc>
      </w:tr>
      <w:tr w:rsidR="009B2B0E" w14:paraId="5631E521"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3E8CCCD" w14:textId="77777777" w:rsidR="009B2B0E" w:rsidRDefault="005A23EB">
            <w:r>
              <w:rPr>
                <w:b/>
                <w:bCs/>
              </w:rPr>
              <w:t>Techniques &amp; anticipated results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505C1CB" w14:textId="77777777" w:rsidR="009B2B0E" w:rsidRDefault="005A23EB">
            <w:r>
              <w:t>Techniques incl. passive stretches (which muscles) – areas and aim:</w:t>
            </w:r>
          </w:p>
          <w:p w14:paraId="08E86330" w14:textId="77777777" w:rsidR="009B2B0E" w:rsidRDefault="005A23EB">
            <w:r>
              <w:t>Anticipated results:</w:t>
            </w:r>
          </w:p>
        </w:tc>
      </w:tr>
      <w:tr w:rsidR="009B2B0E" w14:paraId="487DE01C"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33001C6" w14:textId="77777777" w:rsidR="009B2B0E" w:rsidRDefault="005A23EB">
            <w:r>
              <w:rPr>
                <w:b/>
                <w:bCs/>
              </w:rPr>
              <w:t>Massage medium</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C0DA26" w14:textId="77777777" w:rsidR="009B2B0E" w:rsidRDefault="005A23EB">
            <w:r>
              <w:t xml:space="preserve">☐ Oil   ☐ Wax / cream   ☐ Powder   ☐ </w:t>
            </w:r>
            <w:proofErr w:type="gramStart"/>
            <w:r>
              <w:t>None</w:t>
            </w:r>
            <w:proofErr w:type="gramEnd"/>
            <w:r>
              <w:t xml:space="preserve">    Allergy checked ☐</w:t>
            </w:r>
          </w:p>
        </w:tc>
      </w:tr>
      <w:tr w:rsidR="009B2B0E" w14:paraId="63305EFC"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00B7933" w14:textId="77777777" w:rsidR="009B2B0E" w:rsidRDefault="005A23EB">
            <w:r>
              <w:rPr>
                <w:b/>
                <w:bCs/>
              </w:rPr>
              <w:t>Clothing to be removed /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33569FF" w14:textId="77777777" w:rsidR="009B2B0E" w:rsidRDefault="009B2B0E"/>
        </w:tc>
      </w:tr>
      <w:tr w:rsidR="009B2B0E" w14:paraId="4CDF9135"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1B8D36B" w14:textId="77777777" w:rsidR="009B2B0E" w:rsidRDefault="005A23EB">
            <w:r>
              <w:rPr>
                <w:b/>
                <w:bCs/>
              </w:rPr>
              <w:t>Time frame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3A93A2F6" w14:textId="77777777" w:rsidR="009B2B0E" w:rsidRDefault="005A23EB">
            <w:r>
              <w:t>☐ 20   ☐ 25   ☐ 30 mins</w:t>
            </w:r>
          </w:p>
        </w:tc>
      </w:tr>
      <w:tr w:rsidR="009B2B0E" w14:paraId="2AAB79A3"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7D26FED" w14:textId="77777777" w:rsidR="009B2B0E" w:rsidRDefault="005A23EB">
            <w:r>
              <w:rPr>
                <w:b/>
                <w:bCs/>
              </w:rPr>
              <w:t>Other recommendations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F1CB07D" w14:textId="77777777" w:rsidR="009B2B0E" w:rsidRDefault="009B2B0E"/>
        </w:tc>
      </w:tr>
    </w:tbl>
    <w:p w14:paraId="0F662DF8" w14:textId="77777777" w:rsidR="009B2B0E" w:rsidRDefault="009B2B0E"/>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3D9671C1"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DFE4F12" w14:textId="77777777" w:rsidR="009B2B0E" w:rsidRDefault="005A23EB">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02C466D" w14:textId="77777777" w:rsidR="009B2B0E" w:rsidRDefault="009B2B0E"/>
        </w:tc>
      </w:tr>
      <w:tr w:rsidR="009B2B0E" w14:paraId="37CB0FBF"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F96CEC2" w14:textId="77777777" w:rsidR="009B2B0E" w:rsidRDefault="005A23EB">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786C1F0" w14:textId="77777777" w:rsidR="009B2B0E" w:rsidRDefault="009B2B0E"/>
        </w:tc>
      </w:tr>
      <w:tr w:rsidR="009B2B0E" w14:paraId="470354FB"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0427DA06" w14:textId="77777777" w:rsidR="009B2B0E" w:rsidRDefault="005A23EB">
            <w:r>
              <w:rPr>
                <w:b/>
                <w:bCs/>
              </w:rPr>
              <w:t>Questions / concerns</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7E3BE2C" w14:textId="77777777" w:rsidR="009B2B0E" w:rsidRDefault="009B2B0E"/>
        </w:tc>
      </w:tr>
      <w:tr w:rsidR="009B2B0E" w14:paraId="1826BC70" w14:textId="77777777">
        <w:trPr>
          <w:cantSplit/>
          <w:trHeight w:val="4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5E00775" w14:textId="77777777" w:rsidR="009B2B0E" w:rsidRDefault="005A23EB">
            <w:r>
              <w:rPr>
                <w:b/>
                <w:bCs/>
              </w:rPr>
              <w:t>Response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E8B1162" w14:textId="77777777" w:rsidR="009B2B0E" w:rsidRDefault="009B2B0E"/>
        </w:tc>
      </w:tr>
    </w:tbl>
    <w:p w14:paraId="2117D461" w14:textId="77777777" w:rsidR="009B2B0E" w:rsidRDefault="009B2B0E"/>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33"/>
        <w:gridCol w:w="1000"/>
        <w:gridCol w:w="3533"/>
      </w:tblGrid>
      <w:tr w:rsidR="009B2B0E" w14:paraId="40732407" w14:textId="77777777">
        <w:trPr>
          <w:cantSplit/>
          <w:trHeight w:val="300"/>
        </w:trPr>
        <w:tc>
          <w:tcPr>
            <w:tcW w:w="10466" w:type="dxa"/>
            <w:gridSpan w:val="4"/>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A3B4FDA" w14:textId="77777777" w:rsidR="009B2B0E" w:rsidRDefault="005A23EB">
            <w:r>
              <w:rPr>
                <w:b/>
                <w:bCs/>
              </w:rPr>
              <w:t>Consent to treatment:</w:t>
            </w:r>
            <w:r>
              <w:t xml:space="preserve"> The proposed sports massage treatment, as set out above, has been explained to me, including the areas to be treated, the techniques, the massage medium, the time frame, and which clothing needs to be removed (I will be draped). My questions and concerns, as recorded above, have been answered to my satisfaction. I understand the therapist is not a clinician and does not diagnose; that no result is guaranteed; and that there can be side effects (see aftercare). I will tell the therapist if my health changes. I can withdraw consent at any time and treatment will stop. I give my informed consent for the treatment.</w:t>
            </w:r>
          </w:p>
        </w:tc>
      </w:tr>
      <w:tr w:rsidR="009B2B0E" w14:paraId="01A68931"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C3A0579" w14:textId="77777777" w:rsidR="009B2B0E" w:rsidRDefault="005A23EB">
            <w:r>
              <w:rPr>
                <w:b/>
                <w:bCs/>
              </w:rPr>
              <w:t>Client signature (treatment)</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8F0C021" w14:textId="77777777" w:rsidR="009B2B0E" w:rsidRDefault="009B2B0E"/>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707B5A3" w14:textId="77777777" w:rsidR="009B2B0E" w:rsidRDefault="005A23EB">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DD00D9A" w14:textId="77777777" w:rsidR="009B2B0E" w:rsidRDefault="009B2B0E"/>
        </w:tc>
      </w:tr>
      <w:tr w:rsidR="009B2B0E" w14:paraId="4D507034" w14:textId="77777777">
        <w:trPr>
          <w:cantSplit/>
          <w:trHeight w:val="44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CE9D1C6" w14:textId="77777777" w:rsidR="009B2B0E" w:rsidRDefault="005A23EB">
            <w:r>
              <w:rPr>
                <w:b/>
                <w:bCs/>
              </w:rPr>
              <w:t>Therapist signature</w:t>
            </w:r>
          </w:p>
        </w:tc>
        <w:tc>
          <w:tcPr>
            <w:tcW w:w="37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12182E1" w14:textId="77777777" w:rsidR="009B2B0E" w:rsidRDefault="009B2B0E"/>
        </w:tc>
        <w:tc>
          <w:tcPr>
            <w:tcW w:w="10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5DA6D0F8" w14:textId="77777777" w:rsidR="009B2B0E" w:rsidRDefault="005A23EB">
            <w:r>
              <w:rPr>
                <w:b/>
                <w:bCs/>
              </w:rPr>
              <w:t>Date</w:t>
            </w:r>
          </w:p>
        </w:tc>
        <w:tc>
          <w:tcPr>
            <w:tcW w:w="3533"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3ABB520" w14:textId="77777777" w:rsidR="009B2B0E" w:rsidRDefault="009B2B0E"/>
        </w:tc>
      </w:tr>
    </w:tbl>
    <w:p w14:paraId="21ED6418" w14:textId="44B7D990" w:rsidR="009B2B0E" w:rsidRDefault="005A23EB">
      <w:pPr>
        <w:keepNext/>
        <w:pageBreakBefore/>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lastRenderedPageBreak/>
        <w:t xml:space="preserve"> TREATMENT RECORD</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283F34D2"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2B25A118" w14:textId="77777777" w:rsidR="009B2B0E" w:rsidRDefault="005A23EB">
            <w:r>
              <w:rPr>
                <w:b/>
                <w:bCs/>
              </w:rPr>
              <w:t>Techniques used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5DA1EE48" w14:textId="395F325A" w:rsidR="009B2B0E" w:rsidRDefault="005A23EB">
            <w:r>
              <w:t xml:space="preserve">☐ Effleurage   ☐ Petrissage   ☐ </w:t>
            </w:r>
            <w:r w:rsidR="001176AA">
              <w:t>Frictions</w:t>
            </w:r>
            <w:r>
              <w:t xml:space="preserve">   ☐ Passive stretching:</w:t>
            </w:r>
          </w:p>
        </w:tc>
      </w:tr>
      <w:tr w:rsidR="009B2B0E" w14:paraId="699D1E2B"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1BDA2F03" w14:textId="77777777" w:rsidR="009B2B0E" w:rsidRDefault="005A23EB">
            <w:r>
              <w:rPr>
                <w:b/>
                <w:bCs/>
              </w:rPr>
              <w:t>Areas treated &amp; order</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1C4A4DF3" w14:textId="77777777" w:rsidR="009B2B0E" w:rsidRDefault="009B2B0E"/>
        </w:tc>
      </w:tr>
      <w:tr w:rsidR="009B2B0E" w14:paraId="339B7972"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B9B4EFB" w14:textId="77777777" w:rsidR="009B2B0E" w:rsidRDefault="005A23EB">
            <w:r>
              <w:rPr>
                <w:b/>
                <w:bCs/>
              </w:rPr>
              <w:t>Pressure / speed / depth – how varied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2031DA96" w14:textId="77777777" w:rsidR="009B2B0E" w:rsidRDefault="009B2B0E"/>
        </w:tc>
      </w:tr>
      <w:tr w:rsidR="009B2B0E" w14:paraId="55F26075" w14:textId="77777777">
        <w:trPr>
          <w:cantSplit/>
          <w:trHeight w:val="4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6E8ED2CB" w14:textId="77777777" w:rsidR="009B2B0E" w:rsidRDefault="005A23EB">
            <w:r>
              <w:rPr>
                <w:b/>
                <w:bCs/>
              </w:rPr>
              <w:t>Client position &amp; draping</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839A16A" w14:textId="77777777" w:rsidR="009B2B0E" w:rsidRDefault="009B2B0E"/>
        </w:tc>
      </w:tr>
      <w:tr w:rsidR="009B2B0E" w14:paraId="58F2D612"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4E6B5992" w14:textId="77777777" w:rsidR="009B2B0E" w:rsidRDefault="005A23EB">
            <w:r>
              <w:rPr>
                <w:b/>
                <w:bCs/>
              </w:rPr>
              <w:t>Start – finish time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758138E" w14:textId="77777777" w:rsidR="009B2B0E" w:rsidRDefault="009B2B0E"/>
        </w:tc>
      </w:tr>
      <w:tr w:rsidR="009B2B0E" w14:paraId="5706058B"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70B662C" w14:textId="77777777" w:rsidR="009B2B0E" w:rsidRDefault="005A23EB">
            <w:r>
              <w:rPr>
                <w:b/>
                <w:bCs/>
              </w:rPr>
              <w:t>Client feedback during treatment (verbal / visual)</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0B5BACEF" w14:textId="77777777" w:rsidR="009B2B0E" w:rsidRDefault="009B2B0E"/>
        </w:tc>
      </w:tr>
    </w:tbl>
    <w:p w14:paraId="1D0F9298" w14:textId="77777777" w:rsidR="009B2B0E" w:rsidRDefault="009B2B0E"/>
    <w:p w14:paraId="797796AD" w14:textId="296D92C5" w:rsidR="009B2B0E" w:rsidRDefault="005A23EB">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POST-MASSAGE ASSESSMENT &amp; FEEDBACK</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66"/>
      </w:tblGrid>
      <w:tr w:rsidR="009B2B0E" w14:paraId="636F13D0"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BDC534B" w14:textId="77777777" w:rsidR="009B2B0E" w:rsidRDefault="005A23EB">
            <w:r>
              <w:rPr>
                <w:b/>
                <w:bCs/>
              </w:rPr>
              <w:t>Pain / discomfort now (0–10)</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E746C64" w14:textId="77777777" w:rsidR="009B2B0E" w:rsidRDefault="005A23EB">
            <w:r>
              <w:t>Before: ____ /10        After: ____ /10</w:t>
            </w:r>
          </w:p>
        </w:tc>
      </w:tr>
      <w:tr w:rsidR="009B2B0E" w14:paraId="538A12E6"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7580A73" w14:textId="77777777" w:rsidR="009B2B0E" w:rsidRDefault="005A23EB">
            <w:r>
              <w:rPr>
                <w:b/>
                <w:bCs/>
              </w:rPr>
              <w:t>Re-test of movement / palpation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795A93B" w14:textId="77777777" w:rsidR="009B2B0E" w:rsidRDefault="009B2B0E"/>
        </w:tc>
      </w:tr>
      <w:tr w:rsidR="009B2B0E" w14:paraId="688E41D7" w14:textId="77777777">
        <w:trPr>
          <w:cantSplit/>
          <w:trHeight w:val="52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303F2EB" w14:textId="77777777" w:rsidR="009B2B0E" w:rsidRDefault="005A23EB">
            <w:r>
              <w:rPr>
                <w:b/>
                <w:bCs/>
              </w:rPr>
              <w:t>Client feedback (comfort, pressure, what helped)</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98B1AC0" w14:textId="77777777" w:rsidR="009B2B0E" w:rsidRDefault="009B2B0E"/>
        </w:tc>
      </w:tr>
      <w:tr w:rsidR="009B2B0E" w14:paraId="2C66B806" w14:textId="77777777">
        <w:trPr>
          <w:cantSplit/>
          <w:trHeight w:val="38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3480CC51" w14:textId="77777777" w:rsidR="009B2B0E" w:rsidRDefault="005A23EB">
            <w:r>
              <w:rPr>
                <w:b/>
                <w:bCs/>
              </w:rPr>
              <w:t>Any adverse reaction</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4C2B18E4" w14:textId="77777777" w:rsidR="009B2B0E" w:rsidRDefault="005A23EB">
            <w:r>
              <w:t>☐ None   ☐ Yes:</w:t>
            </w:r>
          </w:p>
        </w:tc>
      </w:tr>
      <w:tr w:rsidR="009B2B0E" w14:paraId="300A1672" w14:textId="77777777">
        <w:trPr>
          <w:cantSplit/>
          <w:trHeight w:val="600"/>
        </w:trPr>
        <w:tc>
          <w:tcPr>
            <w:tcW w:w="2200" w:type="dxa"/>
            <w:tcBorders>
              <w:top w:val="single" w:sz="4" w:space="0" w:color="B8AEA0"/>
              <w:left w:val="single" w:sz="4" w:space="0" w:color="B8AEA0"/>
              <w:bottom w:val="single" w:sz="4" w:space="0" w:color="B8AEA0"/>
              <w:right w:val="single" w:sz="4" w:space="0" w:color="B8AEA0"/>
            </w:tcBorders>
            <w:shd w:val="clear" w:color="auto" w:fill="F4F0E8"/>
            <w:tcMar>
              <w:top w:w="40" w:type="dxa"/>
              <w:left w:w="80" w:type="dxa"/>
              <w:bottom w:w="40" w:type="dxa"/>
              <w:right w:w="80" w:type="dxa"/>
            </w:tcMar>
          </w:tcPr>
          <w:p w14:paraId="7BAE85CF" w14:textId="77777777" w:rsidR="009B2B0E" w:rsidRDefault="005A23EB">
            <w:r>
              <w:rPr>
                <w:b/>
                <w:bCs/>
              </w:rPr>
              <w:t>My evaluation – what worked / what to improve</w:t>
            </w:r>
          </w:p>
        </w:tc>
        <w:tc>
          <w:tcPr>
            <w:tcW w:w="82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715048E9" w14:textId="77777777" w:rsidR="009B2B0E" w:rsidRDefault="009B2B0E"/>
        </w:tc>
      </w:tr>
    </w:tbl>
    <w:p w14:paraId="0E0BDA60" w14:textId="77777777" w:rsidR="009B2B0E" w:rsidRDefault="009B2B0E"/>
    <w:p w14:paraId="77C548DF" w14:textId="2C72509A" w:rsidR="009B2B0E" w:rsidRDefault="005A23EB">
      <w:pPr>
        <w:keepNext/>
        <w:pBdr>
          <w:left w:val="single" w:sz="36" w:space="0" w:color="C6A15B"/>
        </w:pBdr>
        <w:shd w:val="clear" w:color="auto" w:fill="171717"/>
        <w:spacing w:before="140" w:after="60"/>
      </w:pPr>
      <w:r>
        <w:rPr>
          <w:rFonts w:ascii="Cormorant Garamond" w:hAnsi="Cormorant Garamond" w:cs="Cormorant Garamond"/>
          <w:b/>
          <w:bCs/>
          <w:color w:val="C6A15B"/>
          <w:spacing w:val="10"/>
          <w:sz w:val="23"/>
          <w:szCs w:val="23"/>
        </w:rPr>
        <w:t xml:space="preserve"> AFTERCARE &amp; SIDE EFFECTS</w:t>
      </w:r>
      <w:r>
        <w:rPr>
          <w:color w:val="F4F0E8"/>
          <w:sz w:val="16"/>
          <w:szCs w:val="16"/>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9B2B0E" w14:paraId="5BD4517C" w14:textId="77777777">
        <w:trPr>
          <w:cantSplit/>
          <w:trHeight w:val="1300"/>
        </w:trPr>
        <w:tc>
          <w:tcPr>
            <w:tcW w:w="10466" w:type="dxa"/>
            <w:tcBorders>
              <w:top w:val="single" w:sz="4" w:space="0" w:color="B8AEA0"/>
              <w:left w:val="single" w:sz="4" w:space="0" w:color="B8AEA0"/>
              <w:bottom w:val="single" w:sz="4" w:space="0" w:color="B8AEA0"/>
              <w:right w:val="single" w:sz="4" w:space="0" w:color="B8AEA0"/>
            </w:tcBorders>
            <w:tcMar>
              <w:top w:w="40" w:type="dxa"/>
              <w:left w:w="80" w:type="dxa"/>
              <w:bottom w:w="40" w:type="dxa"/>
              <w:right w:w="80" w:type="dxa"/>
            </w:tcMar>
          </w:tcPr>
          <w:p w14:paraId="66899576" w14:textId="77777777" w:rsidR="009B2B0E" w:rsidRDefault="005A23EB">
            <w:r>
              <w:rPr>
                <w:b/>
                <w:bCs/>
              </w:rPr>
              <w:t>Aftercare advice given</w:t>
            </w:r>
            <w:r>
              <w:t xml:space="preserve"> (tick when discussed):</w:t>
            </w:r>
          </w:p>
          <w:p w14:paraId="4737B2D9" w14:textId="77777777" w:rsidR="009B2B0E" w:rsidRDefault="005A23EB">
            <w:r>
              <w:t>☐ Avoid strenuous activity for 24 hours      ☐ Keep hydrated      ☐ Avoid heavy meals for 3 hours      ☐ Avoid heat or sunlight</w:t>
            </w:r>
          </w:p>
          <w:p w14:paraId="3ED506A6" w14:textId="77777777" w:rsidR="009B2B0E" w:rsidRDefault="005A23EB">
            <w:r>
              <w:t>☐ Stretches / exercises to do at home: ______________________________      ☐ Lifestyle / ergonomic advice: ________________</w:t>
            </w:r>
          </w:p>
          <w:p w14:paraId="0D6CE3A7" w14:textId="77777777" w:rsidR="009B2B0E" w:rsidRDefault="005A23EB">
            <w:r>
              <w:t>☐ Possible side effects explained – the most common is some discomfort or soreness for about 24–48 hours, not everyone gets it. Contact me if symptoms worsen, persist or anything unusual happens.</w:t>
            </w:r>
          </w:p>
          <w:p w14:paraId="25662CE0" w14:textId="77777777" w:rsidR="009B2B0E" w:rsidRDefault="005A23EB">
            <w:r>
              <w:t>☐ Opportunity for questions given</w:t>
            </w:r>
          </w:p>
        </w:tc>
      </w:tr>
    </w:tbl>
    <w:p w14:paraId="7B46E027" w14:textId="77777777" w:rsidR="009B2B0E" w:rsidRDefault="009B2B0E"/>
    <w:p w14:paraId="4D9C6136" w14:textId="77777777" w:rsidR="005A23EB" w:rsidRDefault="005A23EB"/>
    <w:sectPr w:rsidR="005A23EB">
      <w:footerReference w:type="default" r:id="rId9"/>
      <w:pgSz w:w="11906" w:h="16838"/>
      <w:pgMar w:top="620" w:right="720" w:bottom="7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FD797C" w14:textId="77777777" w:rsidR="004A47CB" w:rsidRDefault="004A47CB">
      <w:r>
        <w:separator/>
      </w:r>
    </w:p>
  </w:endnote>
  <w:endnote w:type="continuationSeparator" w:id="0">
    <w:p w14:paraId="7FC26792" w14:textId="77777777" w:rsidR="004A47CB" w:rsidRDefault="004A4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altName w:val="Ari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Garamond"/>
    <w:panose1 w:val="020B0604020202020204"/>
    <w:charset w:val="00"/>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99C18B" w14:textId="77777777" w:rsidR="009B2B0E" w:rsidRDefault="005A23EB">
    <w:pPr>
      <w:pBdr>
        <w:top w:val="single" w:sz="6" w:space="4" w:color="C6A15B"/>
      </w:pBdr>
      <w:jc w:val="center"/>
    </w:pPr>
    <w:r>
      <w:rPr>
        <w:b/>
        <w:bCs/>
        <w:color w:val="C6A15B"/>
        <w:spacing w:val="30"/>
        <w:sz w:val="14"/>
        <w:szCs w:val="14"/>
      </w:rPr>
      <w:t>LMW RECOVERY</w:t>
    </w:r>
    <w:r>
      <w:rPr>
        <w:color w:val="78736C"/>
        <w:sz w:val="14"/>
        <w:szCs w:val="14"/>
      </w:rPr>
      <w:t xml:space="preserve">   |   Sports Massage Consultation – Post-</w:t>
    </w:r>
    <w:proofErr w:type="gramStart"/>
    <w:r>
      <w:rPr>
        <w:color w:val="78736C"/>
        <w:sz w:val="14"/>
        <w:szCs w:val="14"/>
      </w:rPr>
      <w:t>event  –</w:t>
    </w:r>
    <w:proofErr w:type="gramEnd"/>
    <w:r>
      <w:rPr>
        <w:color w:val="78736C"/>
        <w:sz w:val="14"/>
        <w:szCs w:val="14"/>
      </w:rPr>
      <w:t xml:space="preserve">  confidential client </w:t>
    </w:r>
    <w:proofErr w:type="gramStart"/>
    <w:r>
      <w:rPr>
        <w:color w:val="78736C"/>
        <w:sz w:val="14"/>
        <w:szCs w:val="14"/>
      </w:rPr>
      <w:t>record  –</w:t>
    </w:r>
    <w:proofErr w:type="gramEnd"/>
    <w:r>
      <w:rPr>
        <w:color w:val="78736C"/>
        <w:sz w:val="14"/>
        <w:szCs w:val="14"/>
      </w:rPr>
      <w:t xml:space="preserve">  page </w:t>
    </w:r>
    <w:r>
      <w:rPr>
        <w:color w:val="78736C"/>
        <w:sz w:val="14"/>
        <w:szCs w:val="14"/>
      </w:rPr>
      <w:fldChar w:fldCharType="begin"/>
    </w:r>
    <w:r>
      <w:rPr>
        <w:color w:val="78736C"/>
        <w:sz w:val="14"/>
        <w:szCs w:val="14"/>
      </w:rPr>
      <w:instrText>PAGE</w:instrText>
    </w:r>
    <w:r>
      <w:rPr>
        <w:color w:val="78736C"/>
        <w:sz w:val="14"/>
        <w:szCs w:val="14"/>
      </w:rPr>
      <w:fldChar w:fldCharType="separate"/>
    </w:r>
    <w:r w:rsidR="005271B8">
      <w:rPr>
        <w:noProof/>
        <w:color w:val="78736C"/>
        <w:sz w:val="14"/>
        <w:szCs w:val="14"/>
      </w:rPr>
      <w:t>1</w:t>
    </w:r>
    <w:r>
      <w:rPr>
        <w:color w:val="78736C"/>
        <w:sz w:val="14"/>
        <w:szCs w:val="14"/>
      </w:rPr>
      <w:fldChar w:fldCharType="end"/>
    </w:r>
    <w:r>
      <w:rPr>
        <w:color w:val="78736C"/>
        <w:sz w:val="14"/>
        <w:szCs w:val="14"/>
      </w:rPr>
      <w:t xml:space="preserve"> of </w:t>
    </w:r>
    <w:r>
      <w:rPr>
        <w:color w:val="78736C"/>
        <w:sz w:val="14"/>
        <w:szCs w:val="14"/>
      </w:rPr>
      <w:fldChar w:fldCharType="begin"/>
    </w:r>
    <w:r>
      <w:rPr>
        <w:color w:val="78736C"/>
        <w:sz w:val="14"/>
        <w:szCs w:val="14"/>
      </w:rPr>
      <w:instrText>NUMPAGES</w:instrText>
    </w:r>
    <w:r>
      <w:rPr>
        <w:color w:val="78736C"/>
        <w:sz w:val="14"/>
        <w:szCs w:val="14"/>
      </w:rPr>
      <w:fldChar w:fldCharType="separate"/>
    </w:r>
    <w:r w:rsidR="005271B8">
      <w:rPr>
        <w:noProof/>
        <w:color w:val="78736C"/>
        <w:sz w:val="14"/>
        <w:szCs w:val="14"/>
      </w:rPr>
      <w:t>2</w:t>
    </w:r>
    <w:r>
      <w:rPr>
        <w:color w:val="78736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943A0" w14:textId="77777777" w:rsidR="004A47CB" w:rsidRDefault="004A47CB">
      <w:r>
        <w:separator/>
      </w:r>
    </w:p>
  </w:footnote>
  <w:footnote w:type="continuationSeparator" w:id="0">
    <w:p w14:paraId="484F0F2F" w14:textId="77777777" w:rsidR="004A47CB" w:rsidRDefault="004A4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0A3AD0"/>
    <w:multiLevelType w:val="hybridMultilevel"/>
    <w:tmpl w:val="FEACAA3A"/>
    <w:lvl w:ilvl="0" w:tplc="F51A6768">
      <w:start w:val="1"/>
      <w:numFmt w:val="bullet"/>
      <w:lvlText w:val="●"/>
      <w:lvlJc w:val="left"/>
      <w:pPr>
        <w:ind w:left="720" w:hanging="360"/>
      </w:pPr>
    </w:lvl>
    <w:lvl w:ilvl="1" w:tplc="9544CB1E">
      <w:start w:val="1"/>
      <w:numFmt w:val="bullet"/>
      <w:lvlText w:val="○"/>
      <w:lvlJc w:val="left"/>
      <w:pPr>
        <w:ind w:left="1440" w:hanging="360"/>
      </w:pPr>
    </w:lvl>
    <w:lvl w:ilvl="2" w:tplc="DB7E2BE6">
      <w:start w:val="1"/>
      <w:numFmt w:val="bullet"/>
      <w:lvlText w:val="■"/>
      <w:lvlJc w:val="left"/>
      <w:pPr>
        <w:ind w:left="2160" w:hanging="360"/>
      </w:pPr>
    </w:lvl>
    <w:lvl w:ilvl="3" w:tplc="A1D63BB4">
      <w:start w:val="1"/>
      <w:numFmt w:val="bullet"/>
      <w:lvlText w:val="●"/>
      <w:lvlJc w:val="left"/>
      <w:pPr>
        <w:ind w:left="2880" w:hanging="360"/>
      </w:pPr>
    </w:lvl>
    <w:lvl w:ilvl="4" w:tplc="E474FBCA">
      <w:start w:val="1"/>
      <w:numFmt w:val="bullet"/>
      <w:lvlText w:val="○"/>
      <w:lvlJc w:val="left"/>
      <w:pPr>
        <w:ind w:left="3600" w:hanging="360"/>
      </w:pPr>
    </w:lvl>
    <w:lvl w:ilvl="5" w:tplc="11B6E10A">
      <w:start w:val="1"/>
      <w:numFmt w:val="bullet"/>
      <w:lvlText w:val="■"/>
      <w:lvlJc w:val="left"/>
      <w:pPr>
        <w:ind w:left="4320" w:hanging="360"/>
      </w:pPr>
    </w:lvl>
    <w:lvl w:ilvl="6" w:tplc="FB605240">
      <w:start w:val="1"/>
      <w:numFmt w:val="bullet"/>
      <w:lvlText w:val="●"/>
      <w:lvlJc w:val="left"/>
      <w:pPr>
        <w:ind w:left="5040" w:hanging="360"/>
      </w:pPr>
    </w:lvl>
    <w:lvl w:ilvl="7" w:tplc="E1B229D2">
      <w:start w:val="1"/>
      <w:numFmt w:val="bullet"/>
      <w:lvlText w:val="●"/>
      <w:lvlJc w:val="left"/>
      <w:pPr>
        <w:ind w:left="5760" w:hanging="360"/>
      </w:pPr>
    </w:lvl>
    <w:lvl w:ilvl="8" w:tplc="C7FE16F4">
      <w:start w:val="1"/>
      <w:numFmt w:val="bullet"/>
      <w:lvlText w:val="●"/>
      <w:lvlJc w:val="left"/>
      <w:pPr>
        <w:ind w:left="6480" w:hanging="360"/>
      </w:pPr>
    </w:lvl>
  </w:abstractNum>
  <w:num w:numId="1" w16cid:durableId="10658342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B0E"/>
    <w:rsid w:val="001176AA"/>
    <w:rsid w:val="001560EB"/>
    <w:rsid w:val="001D09FE"/>
    <w:rsid w:val="00307224"/>
    <w:rsid w:val="0036775A"/>
    <w:rsid w:val="004A47CB"/>
    <w:rsid w:val="005271B8"/>
    <w:rsid w:val="005A23EB"/>
    <w:rsid w:val="00603474"/>
    <w:rsid w:val="006E3F1C"/>
    <w:rsid w:val="00833A59"/>
    <w:rsid w:val="008B7D02"/>
    <w:rsid w:val="00960F44"/>
    <w:rsid w:val="009B2B0E"/>
    <w:rsid w:val="00A003B7"/>
    <w:rsid w:val="00A37706"/>
    <w:rsid w:val="00DE2117"/>
    <w:rsid w:val="00F7706C"/>
    <w:rsid w:val="00FD2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82BF5"/>
  <w15:docId w15:val="{7A739792-64A9-864C-B483-0C5394FC0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Arial" w:hAnsi="Montserrat" w:cs="Montserrat"/>
        <w:color w:val="171717"/>
        <w:sz w:val="17"/>
        <w:szCs w:val="17"/>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Massage Consultation – Post-event</dc:title>
  <dc:creator>Sports massage forms</dc:creator>
  <cp:lastModifiedBy>Laura Warren</cp:lastModifiedBy>
  <cp:revision>13</cp:revision>
  <cp:lastPrinted>2026-10-04T15:35:00Z</cp:lastPrinted>
  <dcterms:created xsi:type="dcterms:W3CDTF">2026-10-04T15:35:00Z</dcterms:created>
  <dcterms:modified xsi:type="dcterms:W3CDTF">2026-10-04T17:57:00Z</dcterms:modified>
</cp:coreProperties>
</file>