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50733AA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5119D">
        <w:rPr>
          <w:rFonts w:ascii="Times New Roman" w:hAnsi="Times New Roman"/>
          <w:b/>
          <w:sz w:val="28"/>
          <w:szCs w:val="28"/>
        </w:rPr>
        <w:t>6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1C46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F67E334" w14:textId="77777777" w:rsidR="001C46F4" w:rsidRPr="00D42A12" w:rsidRDefault="001C46F4" w:rsidP="004C4E64">
      <w:pPr>
        <w:jc w:val="both"/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Изучение методов решения дифференциальных уравнений различных типов и их применение для анализа различных физических и инженерных задач, а также освоение компьютерных инструментов для численного решения дифференциальных уравнений и визуализации их решений.</w:t>
      </w:r>
    </w:p>
    <w:p w14:paraId="7DB4C46A" w14:textId="77777777" w:rsidR="001C46F4" w:rsidRPr="00D42A12" w:rsidRDefault="001C46F4" w:rsidP="004C4E64">
      <w:pPr>
        <w:jc w:val="both"/>
        <w:rPr>
          <w:rFonts w:ascii="Times New Roman" w:hAnsi="Times New Roman"/>
          <w:sz w:val="28"/>
          <w:szCs w:val="28"/>
        </w:rPr>
      </w:pPr>
    </w:p>
    <w:p w14:paraId="5108E0E0" w14:textId="198CF38B" w:rsidR="00C2610E" w:rsidRPr="00C2610E" w:rsidRDefault="00C2610E" w:rsidP="001C46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557DA572" w14:textId="4C275461" w:rsidR="001C46F4" w:rsidRPr="00D42A12" w:rsidRDefault="001C46F4" w:rsidP="00D42A1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Аналитическими методами или сторонними программными средствами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найти точное решение задачи Коши для дифференциального уравнения y'=f(</w:t>
      </w:r>
      <w:proofErr w:type="spellStart"/>
      <w:r w:rsidRPr="00D42A12">
        <w:rPr>
          <w:rFonts w:ascii="Times New Roman" w:hAnsi="Times New Roman"/>
          <w:sz w:val="28"/>
          <w:szCs w:val="28"/>
        </w:rPr>
        <w:t>x,y</w:t>
      </w:r>
      <w:proofErr w:type="spellEnd"/>
      <w:r w:rsidRPr="00D42A12">
        <w:rPr>
          <w:rFonts w:ascii="Times New Roman" w:hAnsi="Times New Roman"/>
          <w:sz w:val="28"/>
          <w:szCs w:val="28"/>
        </w:rPr>
        <w:t>).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Правая часть уравнения, начальная и конечная точки заданы в таблице 6.1.</w:t>
      </w:r>
    </w:p>
    <w:p w14:paraId="72C123E8" w14:textId="5C56C972" w:rsidR="001C46F4" w:rsidRPr="00D42A12" w:rsidRDefault="001C46F4" w:rsidP="00D42A1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Разработать программную реализацию вычисления решения задачи Коши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методами, заданными преподавателем. Входной информацией для разработанной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программы должны быть: координаты начальной точки, ордината конечной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точки, шаг интегрирования. Правая часть уравнения и точное решение жестко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задаются в программе. Выходная информация: графики численных решений,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полученных заданными методами, и график точного решения.</w:t>
      </w:r>
    </w:p>
    <w:p w14:paraId="76605658" w14:textId="09C5B491" w:rsidR="001C46F4" w:rsidRPr="00D42A12" w:rsidRDefault="001C46F4" w:rsidP="00D42A12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Провести эксперименты с различными значениями шага: сравнить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результаты с точным решением. Экспериментально подобрать максимальные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значения шага, при которых приближенные решения сходятся к точному,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минимальные значения шага, при котором приближенные решения расходятся.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Подобрать наибольшие значения шага, при которых результаты методов</w:t>
      </w:r>
      <w:r w:rsidR="00D42A12" w:rsidRPr="00D42A12">
        <w:rPr>
          <w:rFonts w:ascii="Times New Roman" w:hAnsi="Times New Roman"/>
          <w:sz w:val="28"/>
          <w:szCs w:val="28"/>
        </w:rPr>
        <w:t xml:space="preserve"> </w:t>
      </w:r>
      <w:r w:rsidRPr="00D42A12">
        <w:rPr>
          <w:rFonts w:ascii="Times New Roman" w:hAnsi="Times New Roman"/>
          <w:sz w:val="28"/>
          <w:szCs w:val="28"/>
        </w:rPr>
        <w:t>становятся визуально неотличимыми от точного решения.</w:t>
      </w:r>
    </w:p>
    <w:p w14:paraId="11BE80F9" w14:textId="77777777" w:rsidR="001C46F4" w:rsidRPr="00D42A12" w:rsidRDefault="001C46F4" w:rsidP="001C46F4">
      <w:pPr>
        <w:jc w:val="center"/>
        <w:rPr>
          <w:rFonts w:ascii="Times New Roman" w:hAnsi="Times New Roman"/>
          <w:sz w:val="28"/>
          <w:szCs w:val="28"/>
        </w:rPr>
      </w:pPr>
    </w:p>
    <w:p w14:paraId="7A56ED0F" w14:textId="68DD6D7F" w:rsidR="00EB65C9" w:rsidRPr="00AB666E" w:rsidRDefault="00EB65C9" w:rsidP="001C46F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2"/>
        <w:gridCol w:w="2562"/>
        <w:gridCol w:w="2563"/>
        <w:gridCol w:w="2563"/>
      </w:tblGrid>
      <w:tr w:rsidR="001C46F4" w14:paraId="5497F10E" w14:textId="77777777" w:rsidTr="001C46F4">
        <w:tc>
          <w:tcPr>
            <w:tcW w:w="2562" w:type="dxa"/>
          </w:tcPr>
          <w:p w14:paraId="4BD55893" w14:textId="567A184D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x, y)</w:t>
            </w:r>
          </w:p>
        </w:tc>
        <w:tc>
          <w:tcPr>
            <w:tcW w:w="2562" w:type="dxa"/>
          </w:tcPr>
          <w:p w14:paraId="52B3CA2E" w14:textId="74CFEB74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563" w:type="dxa"/>
          </w:tcPr>
          <w:p w14:paraId="56602B30" w14:textId="219C2442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563" w:type="dxa"/>
          </w:tcPr>
          <w:p w14:paraId="4265C088" w14:textId="2020AB54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1C46F4" w14:paraId="1810470F" w14:textId="77777777" w:rsidTr="001C46F4">
        <w:tc>
          <w:tcPr>
            <w:tcW w:w="2562" w:type="dxa"/>
          </w:tcPr>
          <w:p w14:paraId="64078325" w14:textId="48AA1361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sin(x) – 2y</w:t>
            </w:r>
          </w:p>
        </w:tc>
        <w:tc>
          <w:tcPr>
            <w:tcW w:w="2562" w:type="dxa"/>
          </w:tcPr>
          <w:p w14:paraId="0F3F1336" w14:textId="2FBF0B5C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3" w:type="dxa"/>
          </w:tcPr>
          <w:p w14:paraId="01D0C042" w14:textId="18CF3519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63" w:type="dxa"/>
          </w:tcPr>
          <w:p w14:paraId="406C5BF3" w14:textId="7B5837FF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3EDBAC17" w14:textId="1AE002B5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4C07CE01" w14:textId="13DB14DA" w:rsidR="008C1271" w:rsidRPr="001C46F4" w:rsidRDefault="001C46F4" w:rsidP="00BE3FA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Методы: </w:t>
      </w:r>
      <w:r w:rsidRPr="001C46F4">
        <w:rPr>
          <w:rFonts w:ascii="Times New Roman" w:hAnsi="Times New Roman"/>
          <w:sz w:val="28"/>
          <w:szCs w:val="28"/>
        </w:rPr>
        <w:t>метод Эйлера,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46F4">
        <w:rPr>
          <w:rFonts w:ascii="Times New Roman" w:hAnsi="Times New Roman"/>
          <w:sz w:val="28"/>
          <w:szCs w:val="28"/>
        </w:rPr>
        <w:t>метод Рунге–Кутты–</w:t>
      </w:r>
      <w:proofErr w:type="spellStart"/>
      <w:r w:rsidRPr="001C46F4">
        <w:rPr>
          <w:rFonts w:ascii="Times New Roman" w:hAnsi="Times New Roman"/>
          <w:sz w:val="28"/>
          <w:szCs w:val="28"/>
        </w:rPr>
        <w:t>Мерсона</w:t>
      </w:r>
      <w:proofErr w:type="spellEnd"/>
      <w:r>
        <w:rPr>
          <w:rFonts w:ascii="Times New Roman" w:hAnsi="Times New Roman"/>
          <w:sz w:val="28"/>
          <w:szCs w:val="28"/>
        </w:rPr>
        <w:t>, модифицированный метод Эйлера, метод Адамса 4-го порядка.</w:t>
      </w:r>
    </w:p>
    <w:p w14:paraId="0DE4512A" w14:textId="77777777" w:rsidR="008C1271" w:rsidRDefault="008C1271" w:rsidP="001C46F4">
      <w:pPr>
        <w:rPr>
          <w:rFonts w:ascii="Times New Roman" w:hAnsi="Times New Roman"/>
          <w:b/>
          <w:bCs/>
          <w:sz w:val="28"/>
          <w:szCs w:val="28"/>
        </w:rPr>
      </w:pPr>
    </w:p>
    <w:p w14:paraId="573F4D8D" w14:textId="77777777" w:rsidR="00BE3FAC" w:rsidRDefault="00BE3FA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C368BF8" w14:textId="4460F90D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178451D2" w14:textId="06D9D6EE" w:rsidR="00CC4603" w:rsidRPr="00EE1E18" w:rsidRDefault="00CC4603" w:rsidP="00BE3FA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</w:t>
      </w:r>
      <w:r w:rsidR="001C46F4">
        <w:rPr>
          <w:rFonts w:ascii="Times New Roman" w:hAnsi="Times New Roman"/>
          <w:sz w:val="28"/>
          <w:szCs w:val="28"/>
        </w:rPr>
        <w:t xml:space="preserve"> точное решение задачи Коши для уравнения 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</w:rPr>
        <w:t xml:space="preserve">’ = </w:t>
      </w:r>
      <w:r w:rsidR="001C46F4">
        <w:rPr>
          <w:rFonts w:ascii="Times New Roman" w:hAnsi="Times New Roman"/>
          <w:sz w:val="28"/>
          <w:szCs w:val="28"/>
          <w:lang w:val="en-US"/>
        </w:rPr>
        <w:t>sin</w:t>
      </w:r>
      <w:r w:rsidR="001C46F4" w:rsidRPr="001C46F4">
        <w:rPr>
          <w:rFonts w:ascii="Times New Roman" w:hAnsi="Times New Roman"/>
          <w:sz w:val="28"/>
          <w:szCs w:val="28"/>
        </w:rPr>
        <w:t>(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</w:rPr>
        <w:t xml:space="preserve">) </w:t>
      </w:r>
      <w:r w:rsidR="001C46F4">
        <w:rPr>
          <w:rFonts w:ascii="Times New Roman" w:hAnsi="Times New Roman"/>
          <w:sz w:val="28"/>
          <w:szCs w:val="28"/>
        </w:rPr>
        <w:t>–</w:t>
      </w:r>
      <w:r w:rsidR="001C46F4" w:rsidRPr="001C46F4">
        <w:rPr>
          <w:rFonts w:ascii="Times New Roman" w:hAnsi="Times New Roman"/>
          <w:sz w:val="28"/>
          <w:szCs w:val="28"/>
        </w:rPr>
        <w:t xml:space="preserve"> 2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</w:rPr>
        <w:t xml:space="preserve"> </w:t>
      </w:r>
      <w:r w:rsidR="001C46F4">
        <w:rPr>
          <w:rFonts w:ascii="Times New Roman" w:hAnsi="Times New Roman"/>
          <w:sz w:val="28"/>
          <w:szCs w:val="28"/>
        </w:rPr>
        <w:t xml:space="preserve">с начальными точками 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  <w:vertAlign w:val="subscript"/>
        </w:rPr>
        <w:t>0</w:t>
      </w:r>
      <w:r w:rsidR="001C46F4" w:rsidRPr="001C46F4">
        <w:rPr>
          <w:rFonts w:ascii="Times New Roman" w:hAnsi="Times New Roman"/>
          <w:sz w:val="28"/>
          <w:szCs w:val="28"/>
        </w:rPr>
        <w:t xml:space="preserve"> = 0</w:t>
      </w:r>
      <w:r w:rsidR="001C46F4">
        <w:rPr>
          <w:rFonts w:ascii="Times New Roman" w:hAnsi="Times New Roman"/>
          <w:sz w:val="28"/>
          <w:szCs w:val="28"/>
        </w:rPr>
        <w:t xml:space="preserve">, 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  <w:vertAlign w:val="subscript"/>
        </w:rPr>
        <w:t>0</w:t>
      </w:r>
      <w:r w:rsidR="001C46F4" w:rsidRPr="001C46F4">
        <w:rPr>
          <w:rFonts w:ascii="Times New Roman" w:hAnsi="Times New Roman"/>
          <w:sz w:val="28"/>
          <w:szCs w:val="28"/>
        </w:rPr>
        <w:t xml:space="preserve"> = 5</w:t>
      </w:r>
      <w:r w:rsidR="001C46F4">
        <w:rPr>
          <w:rFonts w:ascii="Times New Roman" w:hAnsi="Times New Roman"/>
          <w:sz w:val="28"/>
          <w:szCs w:val="28"/>
        </w:rPr>
        <w:t xml:space="preserve"> и конечной точкой </w:t>
      </w:r>
      <w:proofErr w:type="spellStart"/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="001C46F4" w:rsidRPr="001C46F4">
        <w:rPr>
          <w:rFonts w:ascii="Times New Roman" w:hAnsi="Times New Roman"/>
          <w:sz w:val="28"/>
          <w:szCs w:val="28"/>
        </w:rPr>
        <w:t xml:space="preserve"> = 10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6DCC5F51" w14:textId="77777777" w:rsidR="0026511D" w:rsidRDefault="0026511D" w:rsidP="0026511D">
      <w:pPr>
        <w:keepNext/>
        <w:jc w:val="center"/>
      </w:pPr>
      <w:r w:rsidRPr="0026511D">
        <w:rPr>
          <w:noProof/>
        </w:rPr>
        <w:drawing>
          <wp:inline distT="0" distB="0" distL="0" distR="0" wp14:anchorId="2218DC6D" wp14:editId="365D0BFA">
            <wp:extent cx="6371590" cy="4078605"/>
            <wp:effectExtent l="0" t="0" r="0" b="0"/>
            <wp:docPr id="89050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6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0EC" w14:textId="02FA9274" w:rsidR="004C1C4E" w:rsidRPr="0026511D" w:rsidRDefault="0026511D" w:rsidP="0026511D">
      <w:pPr>
        <w:pStyle w:val="a9"/>
        <w:jc w:val="center"/>
      </w:pPr>
      <w:r>
        <w:t xml:space="preserve">Рис.  </w:t>
      </w:r>
      <w:fldSimple w:instr=" SEQ Рис._ \* ARABIC ">
        <w:r w:rsidR="00F47510">
          <w:rPr>
            <w:noProof/>
          </w:rPr>
          <w:t>1</w:t>
        </w:r>
      </w:fldSimple>
      <w:r>
        <w:t xml:space="preserve"> - Решение </w:t>
      </w:r>
      <w:proofErr w:type="spellStart"/>
      <w:r>
        <w:t>диф</w:t>
      </w:r>
      <w:proofErr w:type="spellEnd"/>
      <w:r>
        <w:t xml:space="preserve">. уравнения в программе </w:t>
      </w:r>
      <w:r>
        <w:rPr>
          <w:lang w:val="en-US"/>
        </w:rPr>
        <w:t>GNU</w:t>
      </w:r>
      <w:r w:rsidRPr="0026511D">
        <w:t xml:space="preserve"> </w:t>
      </w:r>
      <w:r>
        <w:rPr>
          <w:lang w:val="en-US"/>
        </w:rPr>
        <w:t>Octave</w:t>
      </w:r>
    </w:p>
    <w:p w14:paraId="4B17FF7A" w14:textId="3BF16E02" w:rsidR="007958C3" w:rsidRDefault="0026511D" w:rsidP="00BC2177">
      <w:pPr>
        <w:jc w:val="both"/>
        <w:rPr>
          <w:rFonts w:ascii="Times New Roman" w:hAnsi="Times New Roman"/>
          <w:sz w:val="28"/>
          <w:szCs w:val="28"/>
        </w:rPr>
      </w:pPr>
      <w:r w:rsidRPr="00F47510">
        <w:rPr>
          <w:rFonts w:ascii="Times New Roman" w:hAnsi="Times New Roman"/>
          <w:sz w:val="28"/>
          <w:szCs w:val="28"/>
        </w:rPr>
        <w:br/>
      </w:r>
      <w:r w:rsidR="007958C3"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="007958C3"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7CA0C18A" w:rsidR="004C1C4E" w:rsidRDefault="0026511D" w:rsidP="004C1C4E">
      <w:pPr>
        <w:keepNext/>
        <w:jc w:val="center"/>
      </w:pPr>
      <w:r w:rsidRPr="0026511D">
        <w:rPr>
          <w:noProof/>
        </w:rPr>
        <w:lastRenderedPageBreak/>
        <w:drawing>
          <wp:inline distT="0" distB="0" distL="0" distR="0" wp14:anchorId="3E2DC4AB" wp14:editId="57C99B77">
            <wp:extent cx="6371590" cy="2964180"/>
            <wp:effectExtent l="0" t="0" r="0" b="0"/>
            <wp:docPr id="73296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F732C1C" w:rsidR="004C1C4E" w:rsidRPr="0026511D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F47510">
          <w:rPr>
            <w:noProof/>
          </w:rPr>
          <w:t>2</w:t>
        </w:r>
      </w:fldSimple>
      <w:r w:rsidRPr="004A16B4">
        <w:t xml:space="preserve"> </w:t>
      </w:r>
      <w:r w:rsidR="00EE1E18">
        <w:t>–</w:t>
      </w:r>
      <w:r w:rsidR="0026511D">
        <w:t xml:space="preserve"> Решение уравнения в разработанной программе с теми же значениями</w:t>
      </w:r>
    </w:p>
    <w:p w14:paraId="543A9390" w14:textId="77777777" w:rsidR="00242015" w:rsidRDefault="00242015" w:rsidP="00841490"/>
    <w:p w14:paraId="4F4D7ED9" w14:textId="1F77DBDE" w:rsidR="00242015" w:rsidRPr="00242015" w:rsidRDefault="00242015" w:rsidP="00036CDF">
      <w:pPr>
        <w:jc w:val="both"/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 xml:space="preserve">Оба метода решают одно и то же дифференциальное уравнение и, следовательно, </w:t>
      </w:r>
      <w:r>
        <w:rPr>
          <w:rFonts w:ascii="Times New Roman" w:hAnsi="Times New Roman"/>
          <w:sz w:val="28"/>
          <w:szCs w:val="28"/>
        </w:rPr>
        <w:t>дают</w:t>
      </w:r>
      <w:r w:rsidRPr="00242015">
        <w:rPr>
          <w:rFonts w:ascii="Times New Roman" w:hAnsi="Times New Roman"/>
          <w:sz w:val="28"/>
          <w:szCs w:val="28"/>
        </w:rPr>
        <w:t xml:space="preserve"> схожие результаты, хотя их точность немного</w:t>
      </w:r>
      <w:r>
        <w:rPr>
          <w:rFonts w:ascii="Times New Roman" w:hAnsi="Times New Roman"/>
          <w:sz w:val="28"/>
          <w:szCs w:val="28"/>
        </w:rPr>
        <w:t xml:space="preserve"> различается</w:t>
      </w:r>
      <w:r w:rsidRPr="00242015">
        <w:rPr>
          <w:rFonts w:ascii="Times New Roman" w:hAnsi="Times New Roman"/>
          <w:sz w:val="28"/>
          <w:szCs w:val="28"/>
        </w:rPr>
        <w:t xml:space="preserve"> из-за разных численных методов.</w:t>
      </w:r>
    </w:p>
    <w:p w14:paraId="251DFB4A" w14:textId="77777777" w:rsidR="00B33277" w:rsidRDefault="00B33277" w:rsidP="00841490">
      <w:pPr>
        <w:rPr>
          <w:rFonts w:ascii="Times New Roman" w:hAnsi="Times New Roman"/>
          <w:sz w:val="28"/>
          <w:szCs w:val="28"/>
        </w:rPr>
      </w:pPr>
    </w:p>
    <w:p w14:paraId="0A2B8ABD" w14:textId="25540EDF" w:rsidR="00B33277" w:rsidRDefault="00B33277" w:rsidP="008414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эксперимент с различными значениями шага:</w:t>
      </w:r>
    </w:p>
    <w:p w14:paraId="124C4C2F" w14:textId="77777777" w:rsidR="00F47510" w:rsidRDefault="00F47510" w:rsidP="00F47510">
      <w:pPr>
        <w:keepNext/>
        <w:jc w:val="center"/>
      </w:pPr>
      <w:r w:rsidRPr="00F475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B41E12" wp14:editId="6A0113D0">
            <wp:extent cx="6371590" cy="3180080"/>
            <wp:effectExtent l="0" t="0" r="0" b="0"/>
            <wp:docPr id="192460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1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2792" w14:textId="43BA4B0B" w:rsidR="00B33277" w:rsidRDefault="00F47510" w:rsidP="00F47510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3</w:t>
        </w:r>
      </w:fldSimple>
      <w:r>
        <w:t xml:space="preserve"> - Максимальный шаг</w:t>
      </w:r>
    </w:p>
    <w:p w14:paraId="081C8D35" w14:textId="48376C3A" w:rsidR="00F47510" w:rsidRDefault="00F47510" w:rsidP="00BC2177">
      <w:pPr>
        <w:jc w:val="both"/>
        <w:rPr>
          <w:rFonts w:ascii="Times New Roman" w:hAnsi="Times New Roman"/>
          <w:sz w:val="28"/>
          <w:szCs w:val="28"/>
        </w:rPr>
      </w:pPr>
      <w:r w:rsidRPr="00F47510">
        <w:rPr>
          <w:rFonts w:ascii="Times New Roman" w:hAnsi="Times New Roman"/>
          <w:sz w:val="28"/>
          <w:szCs w:val="28"/>
        </w:rPr>
        <w:t>Максимальным шагом, при котором</w:t>
      </w:r>
      <w:r>
        <w:rPr>
          <w:rFonts w:ascii="Times New Roman" w:hAnsi="Times New Roman"/>
          <w:sz w:val="28"/>
          <w:szCs w:val="28"/>
        </w:rPr>
        <w:t xml:space="preserve"> график имеет приемлемый вид</w:t>
      </w:r>
      <w:r w:rsidRPr="00F47510">
        <w:rPr>
          <w:rFonts w:ascii="Times New Roman" w:hAnsi="Times New Roman"/>
          <w:sz w:val="28"/>
          <w:szCs w:val="28"/>
        </w:rPr>
        <w:t>, будет 0.4.</w:t>
      </w:r>
    </w:p>
    <w:p w14:paraId="54CB897B" w14:textId="701B6B62" w:rsidR="00242015" w:rsidRPr="00242015" w:rsidRDefault="00242015" w:rsidP="00F45307">
      <w:pPr>
        <w:jc w:val="both"/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lastRenderedPageBreak/>
        <w:t>При увеличении шага интегрирования, то есть при уменьшении числа точек, в которых вычисляются значения функции, численные методы становятся менее точными. Это</w:t>
      </w:r>
      <w:r>
        <w:rPr>
          <w:rFonts w:ascii="Times New Roman" w:hAnsi="Times New Roman"/>
          <w:sz w:val="28"/>
          <w:szCs w:val="28"/>
        </w:rPr>
        <w:t xml:space="preserve"> приводит</w:t>
      </w:r>
      <w:r w:rsidRPr="00242015">
        <w:rPr>
          <w:rFonts w:ascii="Times New Roman" w:hAnsi="Times New Roman"/>
          <w:sz w:val="28"/>
          <w:szCs w:val="28"/>
        </w:rPr>
        <w:t xml:space="preserve"> к тому, что графики начинают "ломаться" или отклоняться от точного решения.</w:t>
      </w:r>
    </w:p>
    <w:p w14:paraId="72A4DAEF" w14:textId="77777777" w:rsidR="00F47510" w:rsidRPr="00F47510" w:rsidRDefault="00F47510" w:rsidP="00F47510">
      <w:pPr>
        <w:rPr>
          <w:rFonts w:ascii="Times New Roman" w:hAnsi="Times New Roman"/>
          <w:sz w:val="28"/>
          <w:szCs w:val="28"/>
        </w:rPr>
      </w:pPr>
    </w:p>
    <w:p w14:paraId="2948FEEC" w14:textId="77777777" w:rsidR="00F47510" w:rsidRDefault="00F47510" w:rsidP="00F47510">
      <w:pPr>
        <w:keepNext/>
      </w:pPr>
      <w:r w:rsidRPr="00F47510">
        <w:rPr>
          <w:noProof/>
        </w:rPr>
        <w:drawing>
          <wp:inline distT="0" distB="0" distL="0" distR="0" wp14:anchorId="3B17370A" wp14:editId="50681029">
            <wp:extent cx="6371590" cy="3180080"/>
            <wp:effectExtent l="0" t="0" r="0" b="0"/>
            <wp:docPr id="29868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82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9D6" w14:textId="127F2420" w:rsidR="00841490" w:rsidRDefault="00F47510" w:rsidP="00F47510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4</w:t>
        </w:r>
      </w:fldSimple>
      <w:r>
        <w:t xml:space="preserve"> </w:t>
      </w:r>
      <w:r w:rsidRPr="002F19F3">
        <w:t xml:space="preserve">- </w:t>
      </w:r>
      <w:r>
        <w:t>Минимальный шаг</w:t>
      </w:r>
    </w:p>
    <w:p w14:paraId="47EF66A7" w14:textId="3C125A32" w:rsidR="00F47510" w:rsidRDefault="002F19F3" w:rsidP="0040252C">
      <w:pPr>
        <w:jc w:val="both"/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 xml:space="preserve">Минимальным значением шага будет любое </w:t>
      </w:r>
      <w:r w:rsidR="00242015" w:rsidRPr="00242015">
        <w:rPr>
          <w:rFonts w:ascii="Times New Roman" w:hAnsi="Times New Roman"/>
          <w:sz w:val="28"/>
          <w:szCs w:val="28"/>
        </w:rPr>
        <w:t>значение &gt; 0, не превышающее ограничени</w:t>
      </w:r>
      <w:r w:rsidR="00242015">
        <w:rPr>
          <w:rFonts w:ascii="Times New Roman" w:hAnsi="Times New Roman"/>
          <w:sz w:val="28"/>
          <w:szCs w:val="28"/>
        </w:rPr>
        <w:t>я</w:t>
      </w:r>
      <w:r w:rsidR="00242015" w:rsidRPr="00242015">
        <w:rPr>
          <w:rFonts w:ascii="Times New Roman" w:hAnsi="Times New Roman"/>
          <w:sz w:val="28"/>
          <w:szCs w:val="28"/>
        </w:rPr>
        <w:t xml:space="preserve"> языка программирования.</w:t>
      </w:r>
    </w:p>
    <w:p w14:paraId="25DA67B1" w14:textId="07A18917" w:rsidR="00242015" w:rsidRPr="00242015" w:rsidRDefault="00242015" w:rsidP="00BF19C7">
      <w:pPr>
        <w:jc w:val="both"/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 xml:space="preserve">При уменьшении шага интегрирования, графики численных методов </w:t>
      </w:r>
      <w:r>
        <w:rPr>
          <w:rFonts w:ascii="Times New Roman" w:hAnsi="Times New Roman"/>
          <w:sz w:val="28"/>
          <w:szCs w:val="28"/>
        </w:rPr>
        <w:t>сходятся</w:t>
      </w:r>
      <w:r w:rsidRPr="00242015">
        <w:rPr>
          <w:rFonts w:ascii="Times New Roman" w:hAnsi="Times New Roman"/>
          <w:sz w:val="28"/>
          <w:szCs w:val="28"/>
        </w:rPr>
        <w:t xml:space="preserve"> к графику точного решения. Это происходит потому, что чем меньше шаг, тем ближе приближение численного метода к истинному значению.</w:t>
      </w:r>
    </w:p>
    <w:p w14:paraId="50725BF2" w14:textId="113FDB4B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</w:p>
    <w:p w14:paraId="058E8773" w14:textId="2101974A" w:rsidR="00E72303" w:rsidRDefault="00672E99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60D17B" w14:textId="0F7DD759" w:rsidR="00672E99" w:rsidRPr="00672E99" w:rsidRDefault="00672E99" w:rsidP="00CC150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672E99">
        <w:rPr>
          <w:sz w:val="28"/>
          <w:szCs w:val="28"/>
        </w:rPr>
        <w:t xml:space="preserve">В ходе выполнения данной работы была разработана программа на C#, которая решает задачу Коши для дифференциального уравнения </w:t>
      </w:r>
      <w:r w:rsidRPr="00672E99">
        <w:rPr>
          <w:rStyle w:val="katex-mathml"/>
          <w:sz w:val="28"/>
          <w:szCs w:val="28"/>
        </w:rPr>
        <w:t>y′=</w:t>
      </w:r>
      <w:proofErr w:type="spellStart"/>
      <w:r w:rsidRPr="00672E99">
        <w:rPr>
          <w:rStyle w:val="katex-mathml"/>
          <w:sz w:val="28"/>
          <w:szCs w:val="28"/>
        </w:rPr>
        <w:t>sin</w:t>
      </w:r>
      <w:proofErr w:type="spellEnd"/>
      <w:r w:rsidRPr="00672E99">
        <w:rPr>
          <w:rStyle w:val="katex-mathml"/>
          <w:sz w:val="28"/>
          <w:szCs w:val="28"/>
        </w:rPr>
        <w:t>(x)−2y</w:t>
      </w:r>
      <w:r w:rsidRPr="00672E99">
        <w:rPr>
          <w:sz w:val="28"/>
          <w:szCs w:val="28"/>
        </w:rPr>
        <w:t xml:space="preserve"> с использованием различных численных методов, таких как метод Эйлера, метод Рунге-Кутты-</w:t>
      </w:r>
      <w:proofErr w:type="spellStart"/>
      <w:r w:rsidRPr="00672E99">
        <w:rPr>
          <w:sz w:val="28"/>
          <w:szCs w:val="28"/>
        </w:rPr>
        <w:t>Мерсона</w:t>
      </w:r>
      <w:proofErr w:type="spellEnd"/>
      <w:r w:rsidRPr="00672E99">
        <w:rPr>
          <w:sz w:val="28"/>
          <w:szCs w:val="28"/>
        </w:rPr>
        <w:t>, модифицированный метод Эйлера и метод Адамса четвертого порядка. Каждый из этих методов представлен в виде отдельной функции, принимающей начальные условия, координаты начальной и конечной точек, а также шаг интегрирования.</w:t>
      </w:r>
    </w:p>
    <w:p w14:paraId="75513CA3" w14:textId="32336961" w:rsidR="00672E99" w:rsidRPr="00672E99" w:rsidRDefault="00672E99" w:rsidP="00CC150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672E99">
        <w:rPr>
          <w:sz w:val="28"/>
          <w:szCs w:val="28"/>
        </w:rPr>
        <w:lastRenderedPageBreak/>
        <w:t xml:space="preserve">Также было реализовано вычисление точного решения данного дифференциального уравнения. Для этого было найдено </w:t>
      </w:r>
      <w:r>
        <w:rPr>
          <w:sz w:val="28"/>
          <w:szCs w:val="28"/>
        </w:rPr>
        <w:t>программное</w:t>
      </w:r>
      <w:r w:rsidRPr="00672E99">
        <w:rPr>
          <w:sz w:val="28"/>
          <w:szCs w:val="28"/>
        </w:rPr>
        <w:t xml:space="preserve"> решение и реализовано соответствующее вычисление в программе.</w:t>
      </w:r>
    </w:p>
    <w:p w14:paraId="48903B11" w14:textId="0E45F94B" w:rsidR="00672E99" w:rsidRPr="00672E99" w:rsidRDefault="00672E99" w:rsidP="00CC150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672E99">
        <w:rPr>
          <w:sz w:val="28"/>
          <w:szCs w:val="28"/>
        </w:rPr>
        <w:t>Сравнение результатов, полученных в</w:t>
      </w:r>
      <w:r>
        <w:rPr>
          <w:sz w:val="28"/>
          <w:szCs w:val="28"/>
        </w:rPr>
        <w:t xml:space="preserve"> разработанной программе</w:t>
      </w:r>
      <w:r w:rsidRPr="00672E99">
        <w:rPr>
          <w:sz w:val="28"/>
          <w:szCs w:val="28"/>
        </w:rPr>
        <w:t>, с результатами, полученными в</w:t>
      </w:r>
      <w:r>
        <w:rPr>
          <w:sz w:val="28"/>
          <w:szCs w:val="28"/>
        </w:rPr>
        <w:t xml:space="preserve"> сторонней программе</w:t>
      </w:r>
      <w:r w:rsidRPr="00672E99">
        <w:rPr>
          <w:sz w:val="28"/>
          <w:szCs w:val="28"/>
        </w:rPr>
        <w:t xml:space="preserve">, показало существенное сходство между графиками, полученными обоими методами. Оба решения показывают схожую динамику изменения функции </w:t>
      </w:r>
      <w:r w:rsidRPr="00672E99">
        <w:rPr>
          <w:rStyle w:val="katex-mathml"/>
          <w:sz w:val="28"/>
          <w:szCs w:val="28"/>
        </w:rPr>
        <w:t>y(x)</w:t>
      </w:r>
      <w:r w:rsidRPr="00672E99">
        <w:rPr>
          <w:sz w:val="28"/>
          <w:szCs w:val="28"/>
        </w:rPr>
        <w:t xml:space="preserve">, что подтверждает корректность реализации численных методов в </w:t>
      </w:r>
      <w:r>
        <w:rPr>
          <w:sz w:val="28"/>
          <w:szCs w:val="28"/>
        </w:rPr>
        <w:t>разработанной программе</w:t>
      </w:r>
      <w:r w:rsidRPr="00672E99">
        <w:rPr>
          <w:sz w:val="28"/>
          <w:szCs w:val="28"/>
        </w:rPr>
        <w:t>.</w:t>
      </w:r>
    </w:p>
    <w:p w14:paraId="6036CCC5" w14:textId="77777777" w:rsidR="00672E99" w:rsidRPr="00672E99" w:rsidRDefault="00672E99" w:rsidP="00CC150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672E99">
        <w:rPr>
          <w:sz w:val="28"/>
          <w:szCs w:val="28"/>
        </w:rPr>
        <w:t>Было отмечено, что изменение шага интегрирования существенно влияет на точность численных методов. При увеличении шага интегрирования графики становятся менее точными и могут начать отклоняться от точного решения, в то время как при уменьшении шага интегрирования графики приближаются к точному решению.</w:t>
      </w:r>
    </w:p>
    <w:p w14:paraId="315A9A5A" w14:textId="77777777" w:rsidR="00672E99" w:rsidRPr="00672E99" w:rsidRDefault="00672E99" w:rsidP="00CC150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672E99">
        <w:rPr>
          <w:sz w:val="28"/>
          <w:szCs w:val="28"/>
        </w:rPr>
        <w:t>Таким образом, данная работа продемонстрировала эффективность численных методов для решения задачи Коши и их зависимость от выбора шага интегрирования.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722C7E26" w:rsidR="003262AE" w:rsidRDefault="009D0DE6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>разработнной</w:t>
      </w:r>
      <w:proofErr w:type="spellEnd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13B3E3D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7738A6C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628A1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595D5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5FA90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System.Windows.Forms.DataVisualization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.Charting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E44F2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BC79C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laba6</w:t>
            </w:r>
          </w:p>
          <w:p w14:paraId="1799C55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134EEA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Form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1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66B4582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FA6C80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Form1()</w:t>
            </w:r>
          </w:p>
          <w:p w14:paraId="2C55980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AB52CD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85083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99325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2C55C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Дифференциальное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уравнение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 y' = sin(x) - 2y</w:t>
            </w:r>
          </w:p>
          <w:p w14:paraId="38E43D1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double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 x, double y)</w:t>
            </w:r>
          </w:p>
          <w:p w14:paraId="270773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E1ADD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 - 2 * y;</w:t>
            </w:r>
          </w:p>
          <w:p w14:paraId="63D7295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5A8BD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B43DC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Точное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решение</w:t>
            </w:r>
            <w:proofErr w:type="spellEnd"/>
          </w:p>
          <w:p w14:paraId="69B3DB3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double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ExactSolution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 x, double y0)</w:t>
            </w:r>
          </w:p>
          <w:p w14:paraId="33EE46A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18E41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0.5 *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(x) + 2 * y0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Math.Exp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(-2 * x));</w:t>
            </w:r>
          </w:p>
          <w:p w14:paraId="70F3DA8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613CE3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DA744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</w:p>
          <w:p w14:paraId="67ABF4B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4AD8661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AD1C7D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EB64A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806E3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12471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6F3E463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4319D99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BE878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62D71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BE2169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7B88C5F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49206AC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AD357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y);</w:t>
            </w:r>
          </w:p>
          <w:p w14:paraId="3EE9535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82F68D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DD6662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19189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Color.Blue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3ED23F6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D6989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A8108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Рунге-Кутты-Мерсона</w:t>
            </w:r>
            <w:proofErr w:type="spellEnd"/>
          </w:p>
          <w:p w14:paraId="538FC03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RungeKuttaMersonMethod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4CCD293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B3D24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E97458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528A5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91AD4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20B0704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2BD1241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61A82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A7D6D7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8DD1AA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0554BA9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1E86C34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FDD91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k1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y);</w:t>
            </w:r>
          </w:p>
          <w:p w14:paraId="4F7D91C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double k2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 / 3, y + k1 / 3);</w:t>
            </w:r>
          </w:p>
          <w:p w14:paraId="1F4E84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k3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 / 3, y + k1 / 6 + k2 / 6);</w:t>
            </w:r>
          </w:p>
          <w:p w14:paraId="2238D46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k4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 / 2, y + k1 / 3 + k3 / 3);</w:t>
            </w:r>
          </w:p>
          <w:p w14:paraId="79394D7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k5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h, y + k1 / 2 - k3 + k4 * 3 / 2);</w:t>
            </w:r>
          </w:p>
          <w:p w14:paraId="265E4E4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ED2D7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+ 4 * k4 + k5) / 6;</w:t>
            </w:r>
          </w:p>
          <w:p w14:paraId="47F51E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219ADF9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D800C0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A4B8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Color.Red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Рунге-Кутты-Мерсона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57102B7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617C7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F1504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Модифицированный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</w:p>
          <w:p w14:paraId="14A091B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ModifiedEulerMethod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6F03445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60B6A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4C462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2B975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59AA5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2AE98FB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5D3C63A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C90D7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1730E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0BAF1B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2ED6F7E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07F23D2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1FE26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k1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y);</w:t>
            </w:r>
          </w:p>
          <w:p w14:paraId="293D1A8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k2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h, y + k1);</w:t>
            </w:r>
          </w:p>
          <w:p w14:paraId="282E8A3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7991D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k2) / 2;</w:t>
            </w:r>
          </w:p>
          <w:p w14:paraId="7EDD870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391024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D118AF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0C83B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Color.Green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Модифицированный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2C25CB7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FC433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AC6A4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Адамса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4-ого порядка</w:t>
            </w:r>
          </w:p>
          <w:p w14:paraId="79760DF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AdamsMethod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4101C2D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9BDE4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AA805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0B495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08D150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// Используем метод Рунге-Кутты для вычисления первых четырех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точек</w:t>
            </w:r>
          </w:p>
          <w:p w14:paraId="2A52D3F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 x = x0;</w:t>
            </w:r>
          </w:p>
          <w:p w14:paraId="46996AE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06A76CD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k1, k2, k3, k4;</w:t>
            </w:r>
          </w:p>
          <w:p w14:paraId="6007928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8C384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3; i++)</w:t>
            </w:r>
          </w:p>
          <w:p w14:paraId="2756E3D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6F7AD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k1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y);</w:t>
            </w:r>
          </w:p>
          <w:p w14:paraId="0EC915E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k2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 / 2, y + k1 / 2);</w:t>
            </w:r>
          </w:p>
          <w:p w14:paraId="5359F97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k3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 / 2, y + k2 / 2);</w:t>
            </w:r>
          </w:p>
          <w:p w14:paraId="3DC3123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k4 = h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 + h, y + k3);</w:t>
            </w:r>
          </w:p>
          <w:p w14:paraId="7F9E50E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9252A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+ 2 * k2 + 2 * k3 + k4) / 6;</w:t>
            </w:r>
          </w:p>
          <w:p w14:paraId="4378EAF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0DBD98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35064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563EC3C2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Add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40E8CDE1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E2F19DD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000070E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Решение методом Адамса</w:t>
            </w:r>
          </w:p>
          <w:p w14:paraId="0C1B80C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27F9D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6A91CC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f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y);</w:t>
            </w:r>
          </w:p>
          <w:p w14:paraId="70C2C0E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70703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y + h * (55 * f - 59 *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 - h,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- 1]) + 37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 - 2 * h,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- 2]) - 9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 - 3 * h,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- 3])) / 24;</w:t>
            </w:r>
          </w:p>
          <w:p w14:paraId="468D83E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3E0B4A3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2A99B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4756C4E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CC0B0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D0388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1662B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yValues.RemoveAt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661B0795" w14:textId="31B13164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5FED54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Color.Orange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Адамса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4-го порядка)");</w:t>
            </w:r>
          </w:p>
          <w:p w14:paraId="0C4962E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6633A4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7BF051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331AC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Построение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графика</w:t>
            </w:r>
            <w:proofErr w:type="spellEnd"/>
          </w:p>
          <w:p w14:paraId="0197DCF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Color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string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0526A2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A7D71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F3622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30A238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return;</w:t>
            </w:r>
          </w:p>
          <w:p w14:paraId="2700C676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3CA51F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84EC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Series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B3B39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series.ChartType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SeriesChartType.Line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FC71C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series.Color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color;</w:t>
            </w:r>
          </w:p>
          <w:p w14:paraId="07A5D0A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series.Name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42B67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5FC41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1DF332D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5F19B8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series.Points.AddXY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[i],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[i]);</w:t>
            </w:r>
          </w:p>
          <w:p w14:paraId="70E8397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F1AFFA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F8B535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chart1.Series.Add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(series);</w:t>
            </w:r>
          </w:p>
          <w:p w14:paraId="394C6C4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3E19D5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5E7830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btnPlot_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03591E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22ACA7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chart1.Series.Clear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EA633F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2534F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x0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(txtX0.Text);</w:t>
            </w:r>
          </w:p>
          <w:p w14:paraId="736D160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y0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(txtY0.Text);</w:t>
            </w:r>
          </w:p>
          <w:p w14:paraId="3AF417B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txtXn.Text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3F82D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h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txtStepSize.Text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8BD331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31CB2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График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точного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решения</w:t>
            </w:r>
            <w:proofErr w:type="spellEnd"/>
          </w:p>
          <w:p w14:paraId="204B748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C24553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EA324D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98BA2B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(double x = x0; 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 x += 0.1)</w:t>
            </w:r>
          </w:p>
          <w:p w14:paraId="612AE9B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563454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7422629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ExactSolution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x, y0));</w:t>
            </w:r>
          </w:p>
          <w:p w14:paraId="662D202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C378E8C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647FE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Color.Black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Точное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решение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6C8BA23F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DC4937" w14:textId="77777777" w:rsidR="00F91BB6" w:rsidRP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// Решение задачи различными методами и построение графиков этих решений</w:t>
            </w:r>
          </w:p>
          <w:p w14:paraId="74F1A668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BB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7589E56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RungeKuttaMersonMethod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4632A9E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ModifiedEulerMethod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20AD3579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AdamsMethod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2FE93707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F0D9BE" w14:textId="77777777" w:rsidR="00F91BB6" w:rsidRDefault="00F91BB6" w:rsidP="00F91BB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F65BEE6" w14:textId="52DE0B77" w:rsidR="003A482F" w:rsidRPr="00EE1E18" w:rsidRDefault="00F91BB6" w:rsidP="00F91BB6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2299"/>
    <w:multiLevelType w:val="hybridMultilevel"/>
    <w:tmpl w:val="2272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36CDF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6F4"/>
    <w:rsid w:val="001C4B7C"/>
    <w:rsid w:val="001D2337"/>
    <w:rsid w:val="001E622A"/>
    <w:rsid w:val="00224EAC"/>
    <w:rsid w:val="0024084E"/>
    <w:rsid w:val="00242015"/>
    <w:rsid w:val="002475F9"/>
    <w:rsid w:val="002519C7"/>
    <w:rsid w:val="002566E2"/>
    <w:rsid w:val="00261C43"/>
    <w:rsid w:val="002628A5"/>
    <w:rsid w:val="0026511D"/>
    <w:rsid w:val="002700A8"/>
    <w:rsid w:val="00270CEE"/>
    <w:rsid w:val="00286CF4"/>
    <w:rsid w:val="00294955"/>
    <w:rsid w:val="002B69DA"/>
    <w:rsid w:val="002D3DBF"/>
    <w:rsid w:val="002E5A24"/>
    <w:rsid w:val="002F19F3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6E81"/>
    <w:rsid w:val="00370902"/>
    <w:rsid w:val="003878A6"/>
    <w:rsid w:val="00387D5C"/>
    <w:rsid w:val="003A3DE9"/>
    <w:rsid w:val="003A482F"/>
    <w:rsid w:val="003B14C9"/>
    <w:rsid w:val="003B518C"/>
    <w:rsid w:val="003B7059"/>
    <w:rsid w:val="003E3792"/>
    <w:rsid w:val="003E5086"/>
    <w:rsid w:val="003F0E82"/>
    <w:rsid w:val="0040252C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3659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72E99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C1271"/>
    <w:rsid w:val="008D2B07"/>
    <w:rsid w:val="008F341A"/>
    <w:rsid w:val="0093606F"/>
    <w:rsid w:val="0095119D"/>
    <w:rsid w:val="00963941"/>
    <w:rsid w:val="00966BC6"/>
    <w:rsid w:val="009757EF"/>
    <w:rsid w:val="00995338"/>
    <w:rsid w:val="009A0E62"/>
    <w:rsid w:val="009A2AF1"/>
    <w:rsid w:val="009D0DE6"/>
    <w:rsid w:val="009F2C53"/>
    <w:rsid w:val="009F40A0"/>
    <w:rsid w:val="009F6B5B"/>
    <w:rsid w:val="00A2388C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33277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C2177"/>
    <w:rsid w:val="00BD08AA"/>
    <w:rsid w:val="00BD099C"/>
    <w:rsid w:val="00BD377C"/>
    <w:rsid w:val="00BD3A14"/>
    <w:rsid w:val="00BD6956"/>
    <w:rsid w:val="00BD72F1"/>
    <w:rsid w:val="00BE3FAC"/>
    <w:rsid w:val="00BF19C7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50C"/>
    <w:rsid w:val="00CC1FBB"/>
    <w:rsid w:val="00CC4603"/>
    <w:rsid w:val="00CC4868"/>
    <w:rsid w:val="00CE1283"/>
    <w:rsid w:val="00CE7B60"/>
    <w:rsid w:val="00CF244A"/>
    <w:rsid w:val="00CF2816"/>
    <w:rsid w:val="00D13709"/>
    <w:rsid w:val="00D16E99"/>
    <w:rsid w:val="00D33FDA"/>
    <w:rsid w:val="00D42A12"/>
    <w:rsid w:val="00D64FA9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45307"/>
    <w:rsid w:val="00F47510"/>
    <w:rsid w:val="00F71865"/>
    <w:rsid w:val="00F83B0F"/>
    <w:rsid w:val="00F91BB6"/>
    <w:rsid w:val="00FB7547"/>
    <w:rsid w:val="00FC250C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  <w:style w:type="character" w:customStyle="1" w:styleId="mop">
    <w:name w:val="mop"/>
    <w:basedOn w:val="a0"/>
    <w:rsid w:val="0067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Anton Buzmakov</cp:lastModifiedBy>
  <cp:revision>188</cp:revision>
  <cp:lastPrinted>2015-09-08T06:01:00Z</cp:lastPrinted>
  <dcterms:created xsi:type="dcterms:W3CDTF">2022-10-18T08:34:00Z</dcterms:created>
  <dcterms:modified xsi:type="dcterms:W3CDTF">2024-05-15T14:38:00Z</dcterms:modified>
</cp:coreProperties>
</file>