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746D2E" w:rsidP="371B48D3" w:rsidRDefault="00860730" w14:paraId="2C542A6D" wp14:textId="3D696DB3">
      <w:pPr>
        <w:pStyle w:val="Normal"/>
        <w:tabs>
          <w:tab w:val="left" w:pos="9630"/>
        </w:tabs>
        <w:ind w:firstLine="0"/>
        <w:jc w:val="both"/>
        <w:rPr>
          <w:rFonts w:ascii="Arial" w:hAnsi="Arial" w:cs="Arial"/>
          <w:sz w:val="18"/>
          <w:szCs w:val="18"/>
        </w:rPr>
      </w:pPr>
      <w:r w:rsidRPr="00BF0CB0" w:rsidR="00BF0CB0">
        <w:rPr>
          <w:noProof/>
          <w:lang w:val="en-IN" w:eastAsia="en-IN" w:bidi="kn-IN"/>
        </w:rPr>
        <w:pict w14:anchorId="7D510852">
          <v:shapetype id="_x0000_t202" coordsize="21600,21600" o:spt="202" path="m,l,21600r21600,l21600,xe">
            <v:stroke joinstyle="miter"/>
            <v:path gradientshapeok="t" o:connecttype="rect"/>
          </v:shapetype>
          <v:shape id="Text Box 108" style="position:absolute;left:0;text-align:left;margin-left:34pt;margin-top:0;width:332pt;height:97pt;z-index:251633664;visibility:visible;mso-position-horizontal-relative:text;mso-position-vertical-relative:text;mso-width-relative:margin;mso-height-relative:margin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>
            <v:textbox>
              <w:txbxContent>
                <w:p w:rsidRPr="00F40045" w:rsidR="00243E88" w:rsidP="00860730" w:rsidRDefault="00243E88" w14:paraId="6901E1DB" wp14:textId="77777777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Learning Report – LINUX OS AND PROGRAMMING  </w:t>
                  </w:r>
                </w:p>
                <w:p w:rsidRPr="00F40045" w:rsidR="00243E88" w:rsidP="00860730" w:rsidRDefault="00243E88" w14:paraId="672A6659" wp14:textId="77777777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Pr="00F40045" w:rsidR="00243E88" w:rsidP="00860730" w:rsidRDefault="00243E88" w14:paraId="0A37501D" wp14:textId="77777777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Pr="00F40045" w:rsidR="00243E88" w:rsidP="00860730" w:rsidRDefault="00243E88" w14:paraId="36602F7D" wp14:textId="77777777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Pr="00F40045" w:rsidR="00243E88" w:rsidP="00860730" w:rsidRDefault="00243E88" w14:paraId="5DAB6C7B" wp14:textId="77777777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Pr="00417AA7" w:rsidR="00243E88" w:rsidP="00860730" w:rsidRDefault="00243E88" w14:paraId="02EB378F" wp14:textId="7777777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BF0CB0" w:rsidR="00BF0CB0">
        <w:rPr>
          <w:rFonts w:ascii="Arial" w:hAnsi="Arial" w:cs="Arial"/>
          <w:noProof/>
          <w:sz w:val="18"/>
          <w:lang w:val="en-IN" w:eastAsia="en-IN" w:bidi="kn-IN"/>
        </w:rPr>
        <w:pict w14:anchorId="27351655">
          <v:group id="Group 7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spid="_x0000_s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style="position:absolute;width:12334;height:16208;visibility:visible;mso-wrap-style:square;v-text-anchor:top" coordsize="777,1021" o:spid="_x0000_s1027" fillcolor="#058eff" stroked="f" path="m621,l,1021r621,l777,785r-546,l699,,6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>
              <v:path arrowok="t" o:connecttype="custom" o:connectlocs="985838,0;0,1620837;985838,1620837;1233488,1246187;366713,1246187;1109663,0;985838,0" o:connectangles="0,0,0,0,0,0,0"/>
            </v:shape>
            <v:shape id="Freeform 106" style="position:absolute;left:7191;width:8144;height:11366;visibility:visible;mso-wrap-style:square;v-text-anchor:top" coordsize="513,716" o:spid="_x0000_s1028" fillcolor="#058eff" stroked="f" path="m435,r78,l78,716,,716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Pr="00BF0CB0" w:rsidR="00BF0CB0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 w14:anchorId="4CF6C128">
          <v:group id="Group 10" style="position:absolute;left:0;text-align:left;margin-left:375.5pt;margin-top:.6pt;width:58.85pt;height:63.7pt;z-index:251638784;mso-position-horizontal-relative:text;mso-position-vertical-relative:text;mso-width-relative:margin;mso-height-relative:margin" coordsize="15001,16240" coordorigin="48550,10748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style="position:absolute;left:51058;top:10748;width:12493;height:3937;visibility:visible;mso-wrap-style:square;v-text-anchor:top" coordsize="787,248" o:spid="_x0000_s1033" fillcolor="#058eff" stroked="f" path="m402,248r231,l787,,151,,,246r402,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>
              <v:path arrowok="t" o:connecttype="custom" o:connectlocs="638175,393700;1004888,393700;1249363,0;239713,0;0,390525;638175,393700" o:connectangles="0,0,0,0,0,0"/>
            </v:shape>
            <v:shape id="Freeform 102" style="position:absolute;left:52375;top:15749;width:8097;height:11240;visibility:visible;mso-wrap-style:square;v-text-anchor:top" coordsize="510,708" o:spid="_x0000_s1032" fillcolor="#058eff" stroked="f" path="m435,r75,l78,708,,708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>
              <v:path arrowok="t" o:connecttype="custom" o:connectlocs="690563,0;809625,0;123825,1123950;0,1123950;690563,0" o:connectangles="0,0,0,0,0"/>
            </v:shape>
            <v:shape id="Freeform 103" style="position:absolute;left:48550;top:15749;width:8032;height:11240;visibility:visible;mso-wrap-style:square;v-text-anchor:top" coordsize="506,708" o:spid="_x0000_s1029" fillcolor="#058eff" stroked="f" path="m430,r76,l76,708,,708,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>
              <v:path arrowok="t" o:connecttype="custom" o:connectlocs="682625,0;803275,0;120650,1123950;0,1123950;682625,0" o:connectangles="0,0,0,0,0"/>
            </v:shape>
          </v:group>
        </w:pict>
      </w:r>
      <w:r w:rsidRPr="371B48D3" w:rsidR="00635128">
        <w:rPr>
          <w:rFonts w:ascii="Arial" w:hAnsi="Arial" w:cs="Arial"/>
          <w:sz w:val="18"/>
          <w:szCs w:val="18"/>
        </w:rPr>
        <w:t>./</w:t>
      </w:r>
      <w:r>
        <w:drawing>
          <wp:inline xmlns:wp14="http://schemas.microsoft.com/office/word/2010/wordprocessingDrawing" wp14:editId="4C0CCB46" wp14:anchorId="3981EF48">
            <wp:extent cx="6315075" cy="7500907"/>
            <wp:effectExtent l="0" t="0" r="7620" b="0"/>
            <wp:docPr id="1186148266" name="Picture 1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9"/>
                    <pic:cNvPicPr/>
                  </pic:nvPicPr>
                  <pic:blipFill>
                    <a:blip r:embed="Ra831b36be8c348fd">
                      <a:extLst xmlns:a="http://schemas.openxmlformats.org/drawingml/2006/main"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315075" cy="750090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3DA6" w:rsidP="371B48D3" w:rsidRDefault="00BF0CB0" w14:paraId="396DEFEA" wp14:textId="77777777">
      <w:pPr>
        <w:ind w:firstLine="0"/>
        <w:rPr>
          <w:rFonts w:ascii="Arial" w:hAnsi="Arial" w:cs="Arial"/>
        </w:rPr>
      </w:pPr>
      <w:r w:rsidR="00860730">
        <w:rPr>
          <w:noProof/>
          <w:lang w:bidi="ar-SA"/>
        </w:rPr>
        <w:drawing>
          <wp:anchor xmlns:wp14="http://schemas.microsoft.com/office/word/2010/wordprocessingDrawing" distT="0" distB="0" distL="114300" distR="114300" simplePos="0" relativeHeight="251714559" behindDoc="1" locked="0" layoutInCell="1" allowOverlap="1" wp14:anchorId="0DC2B12B" wp14:editId="7777777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p w:rsidR="371B48D3" w:rsidP="371B48D3" w:rsidRDefault="371B48D3" w14:paraId="59E087B6" w14:textId="37E8EEB6">
      <w:pPr>
        <w:pStyle w:val="Normal"/>
        <w:ind w:firstLine="0"/>
        <w:rPr>
          <w:rFonts w:ascii="Arial" w:hAnsi="Arial" w:cs="Arial"/>
        </w:rPr>
      </w:pPr>
    </w:p>
    <w:p w:rsidR="371B48D3" w:rsidP="371B48D3" w:rsidRDefault="371B48D3" w14:paraId="32346158" w14:textId="45983A1E">
      <w:pPr>
        <w:pStyle w:val="Normal"/>
        <w:ind w:firstLine="0"/>
        <w:rPr>
          <w:rFonts w:ascii="Arial" w:hAnsi="Arial" w:cs="Arial"/>
        </w:rPr>
      </w:pPr>
    </w:p>
    <w:p w:rsidR="371B48D3" w:rsidP="371B48D3" w:rsidRDefault="371B48D3" w14:paraId="410953D2" w14:textId="13C48DE8">
      <w:pPr>
        <w:pStyle w:val="Normal"/>
        <w:ind w:firstLine="0"/>
        <w:rPr>
          <w:rFonts w:ascii="Arial" w:hAnsi="Arial" w:cs="Arial"/>
        </w:rPr>
      </w:pPr>
    </w:p>
    <w:p w:rsidR="371B48D3" w:rsidP="371B48D3" w:rsidRDefault="371B48D3" w14:paraId="7539696C" w14:textId="4219CF41">
      <w:pPr>
        <w:pStyle w:val="Normal"/>
        <w:ind w:firstLine="0"/>
        <w:rPr>
          <w:rFonts w:ascii="Arial" w:hAnsi="Arial" w:cs="Arial"/>
        </w:rPr>
      </w:pPr>
    </w:p>
    <w:p w:rsidR="371B48D3" w:rsidP="371B48D3" w:rsidRDefault="371B48D3" w14:paraId="0AEED8C4" w14:textId="15802CA9">
      <w:pPr>
        <w:pStyle w:val="Normal"/>
        <w:ind w:firstLine="0"/>
        <w:rPr>
          <w:rFonts w:ascii="Arial" w:hAnsi="Arial" w:cs="Arial"/>
        </w:rPr>
      </w:pPr>
    </w:p>
    <w:p w:rsidR="371B48D3" w:rsidP="371B48D3" w:rsidRDefault="371B48D3" w14:paraId="36107C5A" w14:textId="62285784">
      <w:pPr>
        <w:pStyle w:val="Normal"/>
        <w:ind w:firstLine="0"/>
        <w:rPr>
          <w:rFonts w:ascii="Arial" w:hAnsi="Arial" w:cs="Arial"/>
        </w:rPr>
      </w:pPr>
    </w:p>
    <w:tbl>
      <w:tblPr>
        <w:tblpPr w:leftFromText="180" w:rightFromText="180" w:vertAnchor="page" w:horzAnchor="margin" w:tblpY="2371"/>
        <w:tblW w:w="5078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65"/>
        <w:gridCol w:w="1295"/>
        <w:gridCol w:w="1808"/>
        <w:gridCol w:w="1645"/>
        <w:gridCol w:w="1934"/>
        <w:gridCol w:w="2728"/>
      </w:tblGrid>
      <w:tr xmlns:wp14="http://schemas.microsoft.com/office/word/2010/wordml" w:rsidRPr="00553962" w:rsidR="00503D7B" w:rsidTr="000A5165" w14:paraId="0FF8EC99" wp14:textId="77777777">
        <w:trPr>
          <w:cantSplit/>
          <w:trHeight w:val="687"/>
        </w:trPr>
        <w:tc>
          <w:tcPr>
            <w:tcW w:w="508" w:type="pct"/>
            <w:shd w:val="clear" w:color="auto" w:fill="548DD4" w:themeFill="text2" w:themeFillTint="99"/>
            <w:vAlign w:val="center"/>
          </w:tcPr>
          <w:p w:rsidRPr="00553962" w:rsidR="002979C3" w:rsidP="004817E1" w:rsidRDefault="00AD504B" w14:paraId="04355CD3" wp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618" w:type="pct"/>
            <w:shd w:val="clear" w:color="auto" w:fill="548DD4" w:themeFill="text2" w:themeFillTint="99"/>
            <w:vAlign w:val="center"/>
          </w:tcPr>
          <w:p w:rsidRPr="00553962" w:rsidR="002979C3" w:rsidP="004817E1" w:rsidRDefault="002979C3" w14:paraId="58ED2933" wp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Pr="00553962" w:rsidR="002979C3" w:rsidP="004817E1" w:rsidRDefault="002979C3" w14:paraId="6C58F81F" wp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Pr="00553962" w:rsidR="002979C3" w:rsidP="004817E1" w:rsidRDefault="002979C3" w14:paraId="5926DFEC" wp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Pr="00553962" w:rsidR="002979C3" w:rsidP="004817E1" w:rsidRDefault="00AD504B" w14:paraId="49682C68" wp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Pr="00553962" w:rsidR="002979C3" w:rsidP="004817E1" w:rsidRDefault="009C5EB3" w14:paraId="7503A6B0" wp14:textId="7777777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xmlns:wp14="http://schemas.microsoft.com/office/word/2010/wordml" w:rsidRPr="00553962" w:rsidR="002979C3" w:rsidTr="000A5165" w14:paraId="5F60C90C" wp14:textId="77777777">
        <w:trPr>
          <w:cantSplit/>
          <w:trHeight w:val="273"/>
        </w:trPr>
        <w:tc>
          <w:tcPr>
            <w:tcW w:w="508" w:type="pct"/>
            <w:vAlign w:val="center"/>
          </w:tcPr>
          <w:p w:rsidRPr="00404B4F" w:rsidR="002979C3" w:rsidP="004817E1" w:rsidRDefault="002979C3" w14:paraId="44EAFD9C" wp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Pr="00B96BE2" w:rsidR="002979C3" w:rsidP="007B1313" w:rsidRDefault="007B1313" w14:paraId="7D63F0B4" wp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02-03</w:t>
            </w:r>
            <w:r w:rsidR="00243E88">
              <w:rPr>
                <w:rFonts w:cs="Arial"/>
              </w:rPr>
              <w:t>-</w:t>
            </w:r>
            <w:r w:rsidR="006A3065">
              <w:rPr>
                <w:rFonts w:cs="Arial"/>
              </w:rPr>
              <w:t>2021</w:t>
            </w:r>
          </w:p>
        </w:tc>
        <w:tc>
          <w:tcPr>
            <w:tcW w:w="863" w:type="pct"/>
            <w:vAlign w:val="center"/>
          </w:tcPr>
          <w:p w:rsidRPr="007B3ACD" w:rsidR="001B4CE7" w:rsidP="004817E1" w:rsidRDefault="006A3065" w14:paraId="2AACBD09" wp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HARSHITHA R</w:t>
            </w:r>
          </w:p>
        </w:tc>
        <w:tc>
          <w:tcPr>
            <w:tcW w:w="785" w:type="pct"/>
            <w:vAlign w:val="center"/>
          </w:tcPr>
          <w:p w:rsidRPr="00997756" w:rsidR="002979C3" w:rsidP="004817E1" w:rsidRDefault="002979C3" w14:paraId="4B94D5A5" wp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Pr="00995956" w:rsidR="002979C3" w:rsidP="004817E1" w:rsidRDefault="002979C3" w14:paraId="3DEEC669" wp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2979C3" w:rsidP="004817E1" w:rsidRDefault="002979C3" w14:paraId="3656B9AB" wp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xmlns:wp14="http://schemas.microsoft.com/office/word/2010/wordml" w:rsidRPr="00553962" w:rsidR="00EF2B08" w:rsidTr="000A5165" w14:paraId="45FB0818" wp14:textId="77777777">
        <w:trPr>
          <w:cantSplit/>
          <w:trHeight w:val="273"/>
        </w:trPr>
        <w:tc>
          <w:tcPr>
            <w:tcW w:w="508" w:type="pct"/>
            <w:vAlign w:val="center"/>
          </w:tcPr>
          <w:p w:rsidRPr="00404B4F" w:rsidR="00EF2B08" w:rsidP="004817E1" w:rsidRDefault="00EF2B08" w14:paraId="049F31CB" wp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Pr="00B96BE2" w:rsidR="00EF2B08" w:rsidP="004817E1" w:rsidRDefault="00EF2B08" w14:paraId="53128261" wp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Pr="007B3ACD" w:rsidR="00EF2B08" w:rsidP="004817E1" w:rsidRDefault="00EF2B08" w14:paraId="62486C05" wp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Pr="00997756" w:rsidR="00EF2B08" w:rsidP="004817E1" w:rsidRDefault="00EF2B08" w14:paraId="4101652C" wp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Pr="00995956" w:rsidR="00EF2B08" w:rsidP="004817E1" w:rsidRDefault="00EF2B08" w14:paraId="4B99056E" wp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EF2B08" w:rsidP="004817E1" w:rsidRDefault="00EF2B08" w14:paraId="1299C43A" wp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xmlns:wp14="http://schemas.microsoft.com/office/word/2010/wordml" w:rsidRPr="00553962" w:rsidR="00EF2B08" w:rsidTr="000A5165" w14:paraId="4DDBEF00" wp14:textId="77777777">
        <w:trPr>
          <w:cantSplit/>
          <w:trHeight w:val="273"/>
        </w:trPr>
        <w:tc>
          <w:tcPr>
            <w:tcW w:w="508" w:type="pct"/>
            <w:vAlign w:val="center"/>
          </w:tcPr>
          <w:p w:rsidRPr="00404B4F" w:rsidR="00EF2B08" w:rsidP="004817E1" w:rsidRDefault="00EF2B08" w14:paraId="3461D779" wp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Pr="00B96BE2" w:rsidR="00EF2B08" w:rsidP="004817E1" w:rsidRDefault="00EF2B08" w14:paraId="3CF2D8B6" wp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Pr="007B3ACD" w:rsidR="00EF2B08" w:rsidP="004817E1" w:rsidRDefault="00EF2B08" w14:paraId="0FB78278" wp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Pr="00997756" w:rsidR="00EF2B08" w:rsidP="004817E1" w:rsidRDefault="00EF2B08" w14:paraId="1FC39945" wp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Pr="00995956" w:rsidR="00EF2B08" w:rsidP="004817E1" w:rsidRDefault="00EF2B08" w14:paraId="0562CB0E" wp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EF2B08" w:rsidP="004817E1" w:rsidRDefault="00EF2B08" w14:paraId="34CE0A41" wp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xmlns:wp14="http://schemas.microsoft.com/office/word/2010/wordml" w:rsidRPr="00553962" w:rsidR="00EF2B08" w:rsidTr="000A5165" w14:paraId="62EBF3C5" wp14:textId="77777777">
        <w:trPr>
          <w:cantSplit/>
          <w:trHeight w:val="273"/>
        </w:trPr>
        <w:tc>
          <w:tcPr>
            <w:tcW w:w="508" w:type="pct"/>
            <w:vAlign w:val="center"/>
          </w:tcPr>
          <w:p w:rsidRPr="00404B4F" w:rsidR="00EF2B08" w:rsidP="004817E1" w:rsidRDefault="00EF2B08" w14:paraId="6D98A12B" wp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Pr="00B96BE2" w:rsidR="00EF2B08" w:rsidP="004817E1" w:rsidRDefault="00EF2B08" w14:paraId="2946DB82" wp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Pr="007B3ACD" w:rsidR="00EF2B08" w:rsidP="004817E1" w:rsidRDefault="00EF2B08" w14:paraId="5997CC1D" wp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Pr="00997756" w:rsidR="00EF2B08" w:rsidP="004817E1" w:rsidRDefault="00EF2B08" w14:paraId="110FFD37" wp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Pr="00995956" w:rsidR="00EF2B08" w:rsidP="004817E1" w:rsidRDefault="00EF2B08" w14:paraId="6B699379" wp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EF2B08" w:rsidP="004817E1" w:rsidRDefault="00EF2B08" w14:paraId="3FE9F23F" wp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xmlns:wp14="http://schemas.microsoft.com/office/word/2010/wordml" w:rsidRPr="00553962" w:rsidR="00EF2B08" w:rsidTr="000A5165" w14:paraId="1F72F646" wp14:textId="77777777">
        <w:trPr>
          <w:cantSplit/>
          <w:trHeight w:val="273"/>
        </w:trPr>
        <w:tc>
          <w:tcPr>
            <w:tcW w:w="508" w:type="pct"/>
            <w:vAlign w:val="center"/>
          </w:tcPr>
          <w:p w:rsidRPr="00404B4F" w:rsidR="00EF2B08" w:rsidP="004817E1" w:rsidRDefault="00EF2B08" w14:paraId="08CE6F91" wp14:textId="7777777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Pr="00B96BE2" w:rsidR="00EF2B08" w:rsidP="004817E1" w:rsidRDefault="00EF2B08" w14:paraId="61CDCEAD" wp14:textId="7777777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Pr="007B3ACD" w:rsidR="00EF2B08" w:rsidP="004817E1" w:rsidRDefault="00EF2B08" w14:paraId="6BB9E253" wp14:textId="7777777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Pr="00997756" w:rsidR="00EF2B08" w:rsidP="004817E1" w:rsidRDefault="00EF2B08" w14:paraId="23DE523C" wp14:textId="7777777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Pr="00995956" w:rsidR="00EF2B08" w:rsidP="004817E1" w:rsidRDefault="00EF2B08" w14:paraId="52E56223" wp14:textId="7777777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Pr="00995956" w:rsidR="00EF2B08" w:rsidP="004817E1" w:rsidRDefault="00EF2B08" w14:paraId="07547A01" wp14:textId="7777777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xmlns:wp14="http://schemas.microsoft.com/office/word/2010/wordml" w:rsidR="004817E1" w:rsidP="371B48D3" w:rsidRDefault="004817E1" w14:paraId="58E462DF" wp14:textId="4444E835">
      <w:pPr>
        <w:ind w:firstLine="0"/>
        <w:rPr>
          <w:rStyle w:val="Strong"/>
          <w:rFonts w:ascii="Arial" w:hAnsi="Arial" w:cs="Arial"/>
          <w:sz w:val="32"/>
          <w:szCs w:val="32"/>
        </w:rPr>
      </w:pPr>
    </w:p>
    <w:p xmlns:wp14="http://schemas.microsoft.com/office/word/2010/wordml" w:rsidRPr="00E164ED" w:rsidR="002979C3" w:rsidP="00B96BE2" w:rsidRDefault="002979C3" w14:paraId="5043CB0F" wp14:textId="77777777">
      <w:pPr>
        <w:ind w:left="360"/>
        <w:rPr>
          <w:rStyle w:val="Strong"/>
          <w:rFonts w:ascii="Arial" w:hAnsi="Arial" w:cs="Arial"/>
          <w:sz w:val="24"/>
          <w:szCs w:val="24"/>
        </w:rPr>
      </w:pPr>
    </w:p>
    <w:p xmlns:wp14="http://schemas.microsoft.com/office/word/2010/wordml" w:rsidR="00860730" w:rsidP="00E164ED" w:rsidRDefault="00860730" w14:paraId="07459315" wp14:textId="77777777">
      <w:pPr>
        <w:pStyle w:val="TOCHeading"/>
        <w:jc w:val="center"/>
        <w:rPr>
          <w:rFonts w:ascii="Arial" w:hAnsi="Arial" w:cs="Arial"/>
        </w:rPr>
      </w:pPr>
      <w:bookmarkStart w:name="_Toc229759047" w:id="0"/>
      <w:bookmarkStart w:name="_Toc229764175" w:id="1"/>
    </w:p>
    <w:p xmlns:wp14="http://schemas.microsoft.com/office/word/2010/wordml" w:rsidR="00860730" w:rsidP="00E164ED" w:rsidRDefault="00860730" w14:paraId="6537F28F" wp14:textId="77777777">
      <w:pPr>
        <w:pStyle w:val="TOCHeading"/>
        <w:jc w:val="center"/>
        <w:rPr>
          <w:rFonts w:ascii="Arial" w:hAnsi="Arial" w:cs="Arial"/>
        </w:rPr>
      </w:pPr>
    </w:p>
    <w:p xmlns:wp14="http://schemas.microsoft.com/office/word/2010/wordml" w:rsidR="00860730" w:rsidP="00E164ED" w:rsidRDefault="00860730" w14:paraId="6DFB9E20" wp14:textId="77777777">
      <w:pPr>
        <w:pStyle w:val="TOCHeading"/>
        <w:jc w:val="center"/>
        <w:rPr>
          <w:rFonts w:ascii="Arial" w:hAnsi="Arial" w:cs="Arial"/>
        </w:rPr>
      </w:pPr>
    </w:p>
    <w:p xmlns:wp14="http://schemas.microsoft.com/office/word/2010/wordml" w:rsidR="00860730" w:rsidP="00E164ED" w:rsidRDefault="00860730" w14:paraId="70DF9E56" wp14:textId="77777777">
      <w:pPr>
        <w:pStyle w:val="TOCHeading"/>
        <w:jc w:val="center"/>
        <w:rPr>
          <w:rFonts w:ascii="Arial" w:hAnsi="Arial" w:cs="Arial"/>
        </w:rPr>
      </w:pPr>
    </w:p>
    <w:bookmarkStart w:name="_Toc311197302" w:id="2"/>
    <w:bookmarkStart w:name="_Toc513545819" w:id="3"/>
    <w:p xmlns:wp14="http://schemas.microsoft.com/office/word/2010/wordml" w:rsidR="00107955" w:rsidP="371B48D3" w:rsidRDefault="00107955" w14:paraId="3A0FF5F2" wp14:textId="7173CAB2">
      <w:pPr>
        <w:pStyle w:val="Heading1"/>
        <w:spacing w:before="240"/>
        <w:jc w:val="center"/>
        <w:rPr>
          <w:rFonts w:ascii="Arial" w:hAnsi="Arial" w:cs="Arial"/>
        </w:rPr>
      </w:pPr>
    </w:p>
    <w:sdt>
      <w:sdtPr>
        <w:id w:val="994111868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 xmlns:wp14="http://schemas.microsoft.com/office/word/2010/wordml" w:rsidR="00243E88" w:rsidP="371B48D3" w:rsidRDefault="00243E88" w14:paraId="406425CA" wp14:textId="77777777">
          <w:pPr>
            <w:pStyle w:val="TOCHeading"/>
            <w:rPr>
              <w:b w:val="0"/>
              <w:bCs w:val="0"/>
              <w:i w:val="1"/>
              <w:iCs w:val="1"/>
              <w:highlight w:val="yellow"/>
            </w:rPr>
          </w:pPr>
          <w:r w:rsidR="371B48D3">
            <w:rPr/>
            <w:t>Contents</w:t>
          </w:r>
        </w:p>
        <w:p xmlns:wp14="http://schemas.microsoft.com/office/word/2010/wordml" w:rsidR="00243E88" w:rsidP="371B48D3" w:rsidRDefault="00243E88" w14:paraId="0C60E4FD" wp14:textId="77777777">
          <w:pPr>
            <w:pStyle w:val="TOC1"/>
            <w:tabs>
              <w:tab w:val="right" w:leader="dot" w:pos="10160"/>
            </w:tabs>
            <w:rPr>
              <w:rFonts w:eastAsia="" w:cs="" w:eastAsiaTheme="minorEastAsia" w:cstheme="minorBidi"/>
              <w:b w:val="0"/>
              <w:bCs w:val="0"/>
              <w:i w:val="1"/>
              <w:iCs w:val="1"/>
              <w:caps w:val="0"/>
              <w:smallCaps w:val="0"/>
              <w:noProof/>
              <w:sz w:val="22"/>
              <w:szCs w:val="22"/>
              <w:highlight w:val="yellow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371B48D3">
            <w:t>￼</w:t>
          </w:r>
        </w:p>
        <w:p xmlns:wp14="http://schemas.microsoft.com/office/word/2010/wordml" w:rsidR="00243E88" w:rsidRDefault="00243E88" w14:paraId="71CA951B" wp14:textId="7777777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history="1" w:anchor="_Toc65616340">
            <w:r w:rsidRPr="00D630E0">
              <w:rPr>
                <w:rStyle w:val="Hyperlink"/>
                <w:noProof/>
              </w:rPr>
              <w:t>Case study: Design &amp; Link with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43E88" w:rsidRDefault="00243E88" w14:paraId="5630AD66" wp14:textId="77777777">
          <w:r>
            <w:fldChar w:fldCharType="end"/>
          </w:r>
        </w:p>
      </w:sdtContent>
    </w:sdt>
    <w:p xmlns:wp14="http://schemas.microsoft.com/office/word/2010/wordml" w:rsidR="00D95841" w:rsidP="008C07D7" w:rsidRDefault="00D95841" w14:paraId="61829076" wp14:textId="4F189840">
      <w:r w:rsidR="12C5A4C8">
        <w:rPr/>
        <w:t>Ignore this page</w:t>
      </w:r>
    </w:p>
    <w:p xmlns:wp14="http://schemas.microsoft.com/office/word/2010/wordml" w:rsidR="00D95841" w:rsidP="008C07D7" w:rsidRDefault="00D95841" w14:paraId="2BA226A1" wp14:textId="77777777"/>
    <w:p xmlns:wp14="http://schemas.microsoft.com/office/word/2010/wordml" w:rsidR="00D95841" w:rsidP="008C07D7" w:rsidRDefault="00D95841" w14:paraId="17AD93B2" wp14:textId="77777777"/>
    <w:p xmlns:wp14="http://schemas.microsoft.com/office/word/2010/wordml" w:rsidR="00D95841" w:rsidP="008C07D7" w:rsidRDefault="00D95841" w14:paraId="0DE4B5B7" wp14:textId="77777777"/>
    <w:p xmlns:wp14="http://schemas.microsoft.com/office/word/2010/wordml" w:rsidR="00D95841" w:rsidP="008C07D7" w:rsidRDefault="00D95841" w14:paraId="66204FF1" wp14:textId="77777777"/>
    <w:p xmlns:wp14="http://schemas.microsoft.com/office/word/2010/wordml" w:rsidR="00D95841" w:rsidP="008C07D7" w:rsidRDefault="00D95841" w14:paraId="2DBF0D7D" wp14:textId="77777777"/>
    <w:p xmlns:wp14="http://schemas.microsoft.com/office/word/2010/wordml" w:rsidR="00D95841" w:rsidP="12C5A4C8" w:rsidRDefault="00D95841" w14:paraId="02F2C34E" wp14:textId="3C4747A8">
      <w:pPr>
        <w:pStyle w:val="Normal"/>
      </w:pPr>
    </w:p>
    <w:p w:rsidR="12C5A4C8" w:rsidP="12C5A4C8" w:rsidRDefault="12C5A4C8" w14:paraId="7461886E" w14:textId="321A5329">
      <w:pPr>
        <w:pStyle w:val="Normal"/>
      </w:pPr>
    </w:p>
    <w:p w:rsidR="12C5A4C8" w:rsidP="12C5A4C8" w:rsidRDefault="12C5A4C8" w14:paraId="6BE2BB0B" w14:textId="26CAFC95">
      <w:pPr>
        <w:pStyle w:val="Heading1"/>
        <w:rPr>
          <w:b w:val="1"/>
          <w:bCs w:val="1"/>
        </w:rPr>
      </w:pPr>
      <w:r w:rsidR="12C5A4C8">
        <w:rPr/>
        <w:t>Contents:</w:t>
      </w:r>
    </w:p>
    <w:p w:rsidR="12C5A4C8" w:rsidP="12C5A4C8" w:rsidRDefault="12C5A4C8" w14:paraId="6F762EB9" w14:textId="0D80937B">
      <w:pPr>
        <w:pStyle w:val="Normal"/>
      </w:pPr>
      <w:r w:rsidR="12C5A4C8">
        <w:rPr/>
        <w:t xml:space="preserve">Activity 1: Case </w:t>
      </w:r>
      <w:r w:rsidR="12C5A4C8">
        <w:rPr/>
        <w:t>study: Design</w:t>
      </w:r>
      <w:r w:rsidR="12C5A4C8">
        <w:rPr/>
        <w:t xml:space="preserve"> and link with the libraries</w:t>
      </w:r>
    </w:p>
    <w:p w:rsidR="12C5A4C8" w:rsidP="12C5A4C8" w:rsidRDefault="12C5A4C8" w14:paraId="5E270852" w14:textId="684FBE29">
      <w:pPr>
        <w:pStyle w:val="Normal"/>
      </w:pPr>
      <w:r w:rsidR="12C5A4C8">
        <w:rPr/>
        <w:t xml:space="preserve">Activity 2: OS programming about threads, Processes and </w:t>
      </w:r>
      <w:proofErr w:type="spellStart"/>
      <w:r w:rsidR="12C5A4C8">
        <w:rPr/>
        <w:t>syscalls</w:t>
      </w:r>
      <w:proofErr w:type="spellEnd"/>
    </w:p>
    <w:p xmlns:wp14="http://schemas.microsoft.com/office/word/2010/wordml" w:rsidR="00D95841" w:rsidP="008C07D7" w:rsidRDefault="00D95841" w14:paraId="680A4E5D" wp14:textId="77777777"/>
    <w:p xmlns:wp14="http://schemas.microsoft.com/office/word/2010/wordml" w:rsidR="00D95841" w:rsidP="008C07D7" w:rsidRDefault="00D95841" w14:paraId="19219836" wp14:textId="77777777"/>
    <w:p xmlns:wp14="http://schemas.microsoft.com/office/word/2010/wordml" w:rsidR="00D95841" w:rsidP="008C07D7" w:rsidRDefault="00D95841" w14:paraId="296FEF7D" wp14:textId="77777777"/>
    <w:p xmlns:wp14="http://schemas.microsoft.com/office/word/2010/wordml" w:rsidR="00D95841" w:rsidP="008C07D7" w:rsidRDefault="00D95841" w14:paraId="7194DBDC" wp14:textId="77777777"/>
    <w:p xmlns:wp14="http://schemas.microsoft.com/office/word/2010/wordml" w:rsidR="00D95841" w:rsidP="008C07D7" w:rsidRDefault="00D95841" w14:paraId="769D0D3C" wp14:textId="77777777"/>
    <w:p xmlns:wp14="http://schemas.microsoft.com/office/word/2010/wordml" w:rsidR="002D6319" w:rsidP="008C07D7" w:rsidRDefault="002D6319" w14:paraId="54CD245A" wp14:textId="77777777"/>
    <w:p xmlns:wp14="http://schemas.microsoft.com/office/word/2010/wordml" w:rsidR="002D6319" w:rsidP="008C07D7" w:rsidRDefault="002D6319" w14:paraId="1231BE67" wp14:textId="77777777"/>
    <w:p xmlns:wp14="http://schemas.microsoft.com/office/word/2010/wordml" w:rsidR="00A93203" w:rsidP="00D95841" w:rsidRDefault="00A93203" w14:paraId="36FEB5B0" wp14:textId="77777777">
      <w:pPr>
        <w:pStyle w:val="Heading1"/>
      </w:pPr>
      <w:bookmarkStart w:name="_Toc65606199" w:id="4"/>
    </w:p>
    <w:p xmlns:wp14="http://schemas.microsoft.com/office/word/2010/wordml" w:rsidR="00A93203" w:rsidP="00D95841" w:rsidRDefault="00A93203" w14:paraId="30D7AA69" wp14:textId="77777777">
      <w:pPr>
        <w:pStyle w:val="Heading1"/>
      </w:pPr>
    </w:p>
    <w:p xmlns:wp14="http://schemas.microsoft.com/office/word/2010/wordml" w:rsidR="00A93203" w:rsidP="00D95841" w:rsidRDefault="00A93203" w14:paraId="7196D064" wp14:textId="77777777">
      <w:pPr>
        <w:pStyle w:val="Heading1"/>
      </w:pPr>
    </w:p>
    <w:p xmlns:wp14="http://schemas.microsoft.com/office/word/2010/wordml" w:rsidR="00A93203" w:rsidP="00D95841" w:rsidRDefault="00A93203" w14:paraId="34FF1C98" wp14:textId="77777777">
      <w:pPr>
        <w:pStyle w:val="Heading1"/>
      </w:pPr>
    </w:p>
    <w:p xmlns:wp14="http://schemas.microsoft.com/office/word/2010/wordml" w:rsidR="00A93203" w:rsidP="00D95841" w:rsidRDefault="00A93203" w14:paraId="6BD18F9B" wp14:textId="0E133FDB">
      <w:pPr>
        <w:pStyle w:val="Heading1"/>
      </w:pPr>
    </w:p>
    <w:p w:rsidR="12C5A4C8" w:rsidP="12C5A4C8" w:rsidRDefault="12C5A4C8" w14:paraId="51784AC6" w14:textId="6F8F2B2C">
      <w:pPr>
        <w:pStyle w:val="Heading1"/>
      </w:pPr>
    </w:p>
    <w:p w:rsidR="12C5A4C8" w:rsidP="12C5A4C8" w:rsidRDefault="12C5A4C8" w14:paraId="336C378A" w14:textId="23368A0D">
      <w:pPr>
        <w:pStyle w:val="Heading1"/>
      </w:pPr>
    </w:p>
    <w:p w:rsidR="12C5A4C8" w:rsidP="12C5A4C8" w:rsidRDefault="12C5A4C8" w14:paraId="5B5FD48D" w14:textId="7FD90021">
      <w:pPr>
        <w:pStyle w:val="Heading1"/>
      </w:pPr>
    </w:p>
    <w:p w:rsidR="12C5A4C8" w:rsidP="12C5A4C8" w:rsidRDefault="12C5A4C8" w14:paraId="59F124FC" w14:textId="7DDBA889">
      <w:pPr>
        <w:pStyle w:val="Heading1"/>
      </w:pPr>
    </w:p>
    <w:p xmlns:wp14="http://schemas.microsoft.com/office/word/2010/wordml" w:rsidR="00D95841" w:rsidP="00D95841" w:rsidRDefault="00D95841" w14:paraId="275918CA" wp14:textId="77777777">
      <w:pPr>
        <w:pStyle w:val="Heading1"/>
      </w:pPr>
      <w:bookmarkStart w:name="_Toc65616339" w:id="5"/>
      <w:r>
        <w:lastRenderedPageBreak/>
        <w:t>Activity 1</w:t>
      </w:r>
      <w:bookmarkEnd w:id="4"/>
      <w:bookmarkEnd w:id="5"/>
      <w:r>
        <w:t xml:space="preserve"> </w:t>
      </w:r>
    </w:p>
    <w:p xmlns:wp14="http://schemas.microsoft.com/office/word/2010/wordml" w:rsidR="00D95841" w:rsidP="00243E88" w:rsidRDefault="00D95841" w14:paraId="2C19E351" wp14:textId="77777777">
      <w:pPr>
        <w:pStyle w:val="Heading1"/>
      </w:pPr>
      <w:bookmarkStart w:name="_Toc65616340" w:id="6"/>
      <w:r>
        <w:t>Case study:</w:t>
      </w:r>
      <w:r w:rsidRPr="00D95841">
        <w:t xml:space="preserve"> </w:t>
      </w:r>
      <w:r w:rsidRPr="007B1313">
        <w:t>Design &amp; Link with Libraries</w:t>
      </w:r>
      <w:bookmarkEnd w:id="6"/>
    </w:p>
    <w:p xmlns:wp14="http://schemas.microsoft.com/office/word/2010/wordml" w:rsidR="00D95841" w:rsidP="00243E88" w:rsidRDefault="00D95841" w14:paraId="2D064C33" wp14:textId="77777777">
      <w:pPr>
        <w:pStyle w:val="ListParagraph"/>
        <w:numPr>
          <w:ilvl w:val="0"/>
          <w:numId w:val="18"/>
        </w:numPr>
      </w:pPr>
      <w:r>
        <w:t>Created source file for mystring, myutils, bit_set_reset.</w:t>
      </w:r>
    </w:p>
    <w:p xmlns:wp14="http://schemas.microsoft.com/office/word/2010/wordml" w:rsidR="00D95841" w:rsidP="00E826FB" w:rsidRDefault="00D95841" w14:paraId="7E8AF18A" wp14:textId="77777777">
      <w:pPr>
        <w:pStyle w:val="ListParagraph"/>
        <w:numPr>
          <w:ilvl w:val="0"/>
          <w:numId w:val="18"/>
        </w:numPr>
      </w:pPr>
      <w:r>
        <w:t>Created header files for mystring, myutils, bit_set_reset</w:t>
      </w:r>
    </w:p>
    <w:p xmlns:wp14="http://schemas.microsoft.com/office/word/2010/wordml" w:rsidR="00F97E1A" w:rsidP="00E826FB" w:rsidRDefault="00F97E1A" w14:paraId="02D567B7" wp14:textId="77777777">
      <w:pPr>
        <w:pStyle w:val="ListParagraph"/>
        <w:numPr>
          <w:ilvl w:val="0"/>
          <w:numId w:val="18"/>
        </w:numPr>
      </w:pPr>
      <w:r>
        <w:t>Created test.c which have functions of source files</w:t>
      </w:r>
    </w:p>
    <w:p xmlns:wp14="http://schemas.microsoft.com/office/word/2010/wordml" w:rsidR="00F97E1A" w:rsidP="00E826FB" w:rsidRDefault="00F97E1A" w14:paraId="0E2F5AA2" wp14:textId="77777777">
      <w:pPr>
        <w:pStyle w:val="ListParagraph"/>
        <w:numPr>
          <w:ilvl w:val="0"/>
          <w:numId w:val="18"/>
        </w:numPr>
      </w:pPr>
      <w:r>
        <w:t>Generated the M</w:t>
      </w:r>
      <w:r w:rsidRPr="00F97E1A">
        <w:t>akefile to compile all source files and link with test code</w:t>
      </w:r>
    </w:p>
    <w:p xmlns:wp14="http://schemas.microsoft.com/office/word/2010/wordml" w:rsidR="00F97E1A" w:rsidP="00E826FB" w:rsidRDefault="00F97E1A" w14:paraId="32D735BE" wp14:textId="4C0EB520">
      <w:pPr>
        <w:pStyle w:val="ListParagraph"/>
        <w:numPr>
          <w:ilvl w:val="0"/>
          <w:numId w:val="18"/>
        </w:numPr>
        <w:rPr/>
      </w:pPr>
      <w:proofErr w:type="spellStart"/>
      <w:r w:rsidR="24140961">
        <w:rPr/>
        <w:t>Mystring</w:t>
      </w:r>
      <w:proofErr w:type="spellEnd"/>
      <w:r w:rsidR="24140961">
        <w:rPr/>
        <w:t xml:space="preserve">  file consists of following </w:t>
      </w:r>
      <w:r w:rsidR="24140961">
        <w:rPr/>
        <w:t>functions:</w:t>
      </w:r>
    </w:p>
    <w:p xmlns:wp14="http://schemas.microsoft.com/office/word/2010/wordml" w:rsidR="00F97E1A" w:rsidP="00F97E1A" w:rsidRDefault="00A93203" w14:paraId="3CBD00DB" wp14:textId="77777777">
      <w:pPr>
        <w:pStyle w:val="ListParagraph"/>
        <w:numPr>
          <w:ilvl w:val="0"/>
          <w:numId w:val="15"/>
        </w:numPr>
      </w:pPr>
      <w:r>
        <w:t>M</w:t>
      </w:r>
      <w:r w:rsidR="00F97E1A">
        <w:t>ystrlen</w:t>
      </w:r>
      <w:r>
        <w:t>-It will give the length of the string</w:t>
      </w:r>
    </w:p>
    <w:p xmlns:wp14="http://schemas.microsoft.com/office/word/2010/wordml" w:rsidR="00F97E1A" w:rsidP="00F97E1A" w:rsidRDefault="00A93203" w14:paraId="08C66D56" wp14:textId="77777777">
      <w:pPr>
        <w:pStyle w:val="ListParagraph"/>
        <w:numPr>
          <w:ilvl w:val="0"/>
          <w:numId w:val="15"/>
        </w:numPr>
      </w:pPr>
      <w:r>
        <w:t>M</w:t>
      </w:r>
      <w:r w:rsidR="00F97E1A">
        <w:t>ystrcpy</w:t>
      </w:r>
      <w:r>
        <w:t xml:space="preserve">-It will copy the </w:t>
      </w:r>
      <w:r w:rsidR="00243E88">
        <w:t>string</w:t>
      </w:r>
    </w:p>
    <w:p xmlns:wp14="http://schemas.microsoft.com/office/word/2010/wordml" w:rsidR="00F97E1A" w:rsidP="00F97E1A" w:rsidRDefault="00A93203" w14:paraId="219A18C4" wp14:textId="77777777">
      <w:pPr>
        <w:pStyle w:val="ListParagraph"/>
        <w:numPr>
          <w:ilvl w:val="0"/>
          <w:numId w:val="15"/>
        </w:numPr>
      </w:pPr>
      <w:r>
        <w:t>M</w:t>
      </w:r>
      <w:r w:rsidR="00F97E1A">
        <w:t>ystrcat</w:t>
      </w:r>
      <w:r>
        <w:t xml:space="preserve">-It will add the </w:t>
      </w:r>
      <w:r w:rsidR="00243E88">
        <w:t xml:space="preserve">two </w:t>
      </w:r>
      <w:r>
        <w:t>string</w:t>
      </w:r>
    </w:p>
    <w:p xmlns:wp14="http://schemas.microsoft.com/office/word/2010/wordml" w:rsidR="00F97E1A" w:rsidP="00F97E1A" w:rsidRDefault="00F97E1A" w14:paraId="5AA11162" wp14:textId="77777777">
      <w:pPr>
        <w:pStyle w:val="ListParagraph"/>
        <w:numPr>
          <w:ilvl w:val="0"/>
          <w:numId w:val="15"/>
        </w:numPr>
      </w:pPr>
      <w:r w:rsidRPr="00F97E1A">
        <w:t>Mystrcmp</w:t>
      </w:r>
      <w:r w:rsidR="00A93203">
        <w:t xml:space="preserve">-It will compare the </w:t>
      </w:r>
      <w:r w:rsidR="00243E88">
        <w:t xml:space="preserve">two </w:t>
      </w:r>
      <w:r w:rsidR="00A93203">
        <w:t>strings</w:t>
      </w:r>
    </w:p>
    <w:p xmlns:wp14="http://schemas.microsoft.com/office/word/2010/wordml" w:rsidR="00F97E1A" w:rsidP="00E826FB" w:rsidRDefault="006B103C" w14:paraId="3364589C" wp14:textId="77777777">
      <w:pPr>
        <w:pStyle w:val="ListParagraph"/>
        <w:numPr>
          <w:ilvl w:val="0"/>
          <w:numId w:val="24"/>
        </w:numPr>
      </w:pPr>
      <w:r>
        <w:t>Myutils file c</w:t>
      </w:r>
      <w:r w:rsidR="00243E88">
        <w:t>onsists of following functions</w:t>
      </w:r>
    </w:p>
    <w:p xmlns:wp14="http://schemas.microsoft.com/office/word/2010/wordml" w:rsidR="006B103C" w:rsidP="006B103C" w:rsidRDefault="00A93203" w14:paraId="7C378E03" wp14:textId="77777777">
      <w:pPr>
        <w:pStyle w:val="ListParagraph"/>
        <w:numPr>
          <w:ilvl w:val="0"/>
          <w:numId w:val="16"/>
        </w:numPr>
      </w:pPr>
      <w:r>
        <w:t>F</w:t>
      </w:r>
      <w:r w:rsidR="006B103C">
        <w:t>actorial</w:t>
      </w:r>
      <w:r>
        <w:t xml:space="preserve"> –It will perform factorial of a number</w:t>
      </w:r>
    </w:p>
    <w:p xmlns:wp14="http://schemas.microsoft.com/office/word/2010/wordml" w:rsidR="006B103C" w:rsidP="006B103C" w:rsidRDefault="006B103C" w14:paraId="5F2046FC" wp14:textId="77777777">
      <w:pPr>
        <w:pStyle w:val="ListParagraph"/>
        <w:numPr>
          <w:ilvl w:val="0"/>
          <w:numId w:val="16"/>
        </w:numPr>
      </w:pPr>
      <w:r>
        <w:t xml:space="preserve"> isPrime</w:t>
      </w:r>
      <w:r w:rsidR="00A93203">
        <w:t xml:space="preserve"> – It will check if a number is prime or not</w:t>
      </w:r>
    </w:p>
    <w:p xmlns:wp14="http://schemas.microsoft.com/office/word/2010/wordml" w:rsidR="006B103C" w:rsidP="006B103C" w:rsidRDefault="006B103C" w14:paraId="47FB4DC8" wp14:textId="77777777">
      <w:pPr>
        <w:pStyle w:val="ListParagraph"/>
        <w:numPr>
          <w:ilvl w:val="0"/>
          <w:numId w:val="16"/>
        </w:numPr>
      </w:pPr>
      <w:r w:rsidRPr="006B103C">
        <w:t>isPalind</w:t>
      </w:r>
      <w:r>
        <w:t>rome</w:t>
      </w:r>
      <w:r w:rsidRPr="006B103C">
        <w:t xml:space="preserve"> </w:t>
      </w:r>
      <w:r w:rsidR="00A93203">
        <w:t>–it will check the palindrome of a number</w:t>
      </w:r>
    </w:p>
    <w:p xmlns:wp14="http://schemas.microsoft.com/office/word/2010/wordml" w:rsidR="006B103C" w:rsidP="006B103C" w:rsidRDefault="006B103C" w14:paraId="1017114D" wp14:textId="77777777">
      <w:pPr>
        <w:pStyle w:val="ListParagraph"/>
        <w:numPr>
          <w:ilvl w:val="0"/>
          <w:numId w:val="16"/>
        </w:numPr>
      </w:pPr>
      <w:r w:rsidRPr="006B103C">
        <w:t>vsum</w:t>
      </w:r>
      <w:r w:rsidR="00243E88">
        <w:t xml:space="preserve">- </w:t>
      </w:r>
      <w:r w:rsidR="00A93203">
        <w:t>It will give the sum of variable input</w:t>
      </w:r>
    </w:p>
    <w:p xmlns:wp14="http://schemas.microsoft.com/office/word/2010/wordml" w:rsidR="006B103C" w:rsidP="00E826FB" w:rsidRDefault="006B103C" w14:paraId="041A7CEF" wp14:textId="77777777">
      <w:pPr>
        <w:pStyle w:val="ListParagraph"/>
        <w:numPr>
          <w:ilvl w:val="0"/>
          <w:numId w:val="24"/>
        </w:numPr>
      </w:pPr>
      <w:r>
        <w:t>Bit_set_reset consists of following functions:</w:t>
      </w:r>
    </w:p>
    <w:p xmlns:wp14="http://schemas.microsoft.com/office/word/2010/wordml" w:rsidR="006B103C" w:rsidP="006B103C" w:rsidRDefault="00A93203" w14:paraId="03E9145D" wp14:textId="77777777">
      <w:pPr>
        <w:pStyle w:val="ListParagraph"/>
        <w:numPr>
          <w:ilvl w:val="0"/>
          <w:numId w:val="17"/>
        </w:numPr>
      </w:pPr>
      <w:r>
        <w:t>S</w:t>
      </w:r>
      <w:r w:rsidR="006B103C">
        <w:t>et</w:t>
      </w:r>
      <w:r>
        <w:t xml:space="preserve">   – Set the bit position</w:t>
      </w:r>
    </w:p>
    <w:p xmlns:wp14="http://schemas.microsoft.com/office/word/2010/wordml" w:rsidR="006B103C" w:rsidP="006B103C" w:rsidRDefault="002D6319" w14:paraId="405B2A8C" wp14:textId="77777777">
      <w:pPr>
        <w:pStyle w:val="ListParagraph"/>
        <w:numPr>
          <w:ilvl w:val="0"/>
          <w:numId w:val="17"/>
        </w:numPr>
        <w:rPr/>
      </w:pPr>
      <w:r w:rsidR="371B48D3">
        <w:rPr/>
        <w:t>R</w:t>
      </w:r>
      <w:r w:rsidR="371B48D3">
        <w:rPr/>
        <w:t>eset</w:t>
      </w:r>
      <w:r w:rsidR="371B48D3">
        <w:rPr/>
        <w:t xml:space="preserve"> </w:t>
      </w:r>
      <w:r w:rsidR="371B48D3">
        <w:rPr/>
        <w:t xml:space="preserve"> </w:t>
      </w:r>
      <w:r w:rsidR="371B48D3">
        <w:rPr/>
        <w:t>–</w:t>
      </w:r>
      <w:r w:rsidR="371B48D3">
        <w:rPr/>
        <w:t xml:space="preserve"> Set all the bit position to zero</w:t>
      </w:r>
    </w:p>
    <w:p xmlns:wp14="http://schemas.microsoft.com/office/word/2010/wordml" w:rsidR="006B103C" w:rsidP="006B103C" w:rsidRDefault="006B103C" w14:paraId="488FAA70" wp14:textId="77777777">
      <w:pPr>
        <w:pStyle w:val="ListParagraph"/>
        <w:numPr>
          <w:ilvl w:val="0"/>
          <w:numId w:val="17"/>
        </w:numPr>
      </w:pPr>
      <w:r>
        <w:t>Flip</w:t>
      </w:r>
      <w:r w:rsidR="00A93203">
        <w:t xml:space="preserve"> – It will flip the bit values</w:t>
      </w:r>
    </w:p>
    <w:p xmlns:wp14="http://schemas.microsoft.com/office/word/2010/wordml" w:rsidR="006B103C" w:rsidP="006B103C" w:rsidRDefault="006B103C" w14:paraId="2EA57125" wp14:textId="77777777">
      <w:pPr>
        <w:pStyle w:val="ListParagraph"/>
        <w:numPr>
          <w:ilvl w:val="0"/>
          <w:numId w:val="17"/>
        </w:numPr>
      </w:pPr>
      <w:r w:rsidRPr="006B103C">
        <w:t>Query</w:t>
      </w:r>
    </w:p>
    <w:p xmlns:wp14="http://schemas.microsoft.com/office/word/2010/wordml" w:rsidR="002D6319" w:rsidP="002D6319" w:rsidRDefault="002D6319" w14:paraId="29D6B04F" wp14:textId="77777777">
      <w:pPr>
        <w:ind w:firstLine="0"/>
      </w:pPr>
      <w:r>
        <w:t xml:space="preserve"> </w:t>
      </w:r>
    </w:p>
    <w:p xmlns:wp14="http://schemas.microsoft.com/office/word/2010/wordml" w:rsidR="006B103C" w:rsidP="00E826FB" w:rsidRDefault="002D6319" w14:paraId="1323868D" wp14:textId="428AD3EA">
      <w:pPr>
        <w:pStyle w:val="ListParagraph"/>
        <w:numPr>
          <w:ilvl w:val="0"/>
          <w:numId w:val="22"/>
        </w:numPr>
        <w:rPr/>
      </w:pPr>
      <w:r w:rsidR="24140961">
        <w:rPr/>
        <w:t xml:space="preserve">Created object files for all the </w:t>
      </w:r>
      <w:r w:rsidR="24140961">
        <w:rPr/>
        <w:t>above-mentioned</w:t>
      </w:r>
      <w:r w:rsidR="24140961">
        <w:rPr/>
        <w:t xml:space="preserve"> files</w:t>
      </w:r>
    </w:p>
    <w:p xmlns:wp14="http://schemas.microsoft.com/office/word/2010/wordml" w:rsidR="002D6319" w:rsidP="00E826FB" w:rsidRDefault="002D6319" w14:paraId="4A97AFBB" wp14:textId="77777777">
      <w:pPr>
        <w:pStyle w:val="ListParagraph"/>
        <w:numPr>
          <w:ilvl w:val="0"/>
          <w:numId w:val="22"/>
        </w:numPr>
      </w:pPr>
      <w:r>
        <w:t>Generated</w:t>
      </w:r>
      <w:r w:rsidR="00E826FB">
        <w:t xml:space="preserve"> </w:t>
      </w:r>
      <w:r>
        <w:t>libmystr.a with string functions</w:t>
      </w:r>
    </w:p>
    <w:p xmlns:wp14="http://schemas.microsoft.com/office/word/2010/wordml" w:rsidR="002D6319" w:rsidP="002D6319" w:rsidRDefault="002D6319" w14:paraId="044A8D91" wp14:textId="77777777">
      <w:pPr>
        <w:ind w:firstLine="0"/>
      </w:pPr>
      <w:r>
        <w:t xml:space="preserve">                  </w:t>
      </w:r>
      <w:r w:rsidR="00E826FB">
        <w:t xml:space="preserve">                </w:t>
      </w:r>
      <w:r>
        <w:t xml:space="preserve"> libmyutils.a with utility functions</w:t>
      </w:r>
    </w:p>
    <w:p xmlns:wp14="http://schemas.microsoft.com/office/word/2010/wordml" w:rsidR="002D6319" w:rsidP="002D6319" w:rsidRDefault="002D6319" w14:paraId="7D9B306B" wp14:textId="77777777">
      <w:pPr>
        <w:ind w:firstLine="0"/>
      </w:pPr>
      <w:r w:rsidR="24140961">
        <w:rPr/>
        <w:t xml:space="preserve">                  </w:t>
      </w:r>
      <w:r w:rsidR="24140961">
        <w:rPr/>
        <w:t xml:space="preserve">                </w:t>
      </w:r>
      <w:r w:rsidR="24140961">
        <w:rPr/>
        <w:t xml:space="preserve"> </w:t>
      </w:r>
      <w:proofErr w:type="spellStart"/>
      <w:r w:rsidR="24140961">
        <w:rPr/>
        <w:t>bit_set_reset.a</w:t>
      </w:r>
      <w:proofErr w:type="spellEnd"/>
      <w:r w:rsidR="24140961">
        <w:rPr/>
        <w:t xml:space="preserve"> with </w:t>
      </w:r>
      <w:r w:rsidR="24140961">
        <w:rPr/>
        <w:t>bit  functions</w:t>
      </w:r>
      <w:r w:rsidR="24140961">
        <w:rPr/>
        <w:t xml:space="preserve"> </w:t>
      </w:r>
    </w:p>
    <w:p xmlns:wp14="http://schemas.microsoft.com/office/word/2010/wordml" w:rsidR="002D6319" w:rsidP="00E826FB" w:rsidRDefault="002D6319" w14:paraId="20DE1F3D" wp14:textId="77777777">
      <w:pPr>
        <w:pStyle w:val="ListParagraph"/>
        <w:numPr>
          <w:ilvl w:val="0"/>
          <w:numId w:val="23"/>
        </w:numPr>
      </w:pPr>
      <w:r>
        <w:t>Above are the static libraries generated during the process</w:t>
      </w:r>
    </w:p>
    <w:p xmlns:wp14="http://schemas.microsoft.com/office/word/2010/wordml" w:rsidR="002D6319" w:rsidP="002D6319" w:rsidRDefault="002D6319" w14:paraId="238601FE" wp14:textId="77777777">
      <w:pPr>
        <w:ind w:firstLine="0"/>
      </w:pPr>
    </w:p>
    <w:p xmlns:wp14="http://schemas.microsoft.com/office/word/2010/wordml" w:rsidR="002D6319" w:rsidP="00E826FB" w:rsidRDefault="002D6319" w14:paraId="773EB037" wp14:textId="77777777">
      <w:pPr>
        <w:pStyle w:val="ListParagraph"/>
        <w:numPr>
          <w:ilvl w:val="0"/>
          <w:numId w:val="23"/>
        </w:numPr>
      </w:pPr>
      <w:r>
        <w:t>Generated shared object files</w:t>
      </w:r>
    </w:p>
    <w:p xmlns:wp14="http://schemas.microsoft.com/office/word/2010/wordml" w:rsidR="002D6319" w:rsidP="002D6319" w:rsidRDefault="002D6319" w14:paraId="1DDAD0E1" wp14:textId="77777777">
      <w:pPr>
        <w:ind w:firstLine="0"/>
      </w:pPr>
      <w:r>
        <w:t xml:space="preserve"> </w:t>
      </w:r>
      <w:r w:rsidR="00E826FB">
        <w:t xml:space="preserve">            </w:t>
      </w:r>
      <w:r>
        <w:t xml:space="preserve"> * libmystr.so with string functions</w:t>
      </w:r>
    </w:p>
    <w:p xmlns:wp14="http://schemas.microsoft.com/office/word/2010/wordml" w:rsidR="002D6319" w:rsidP="002D6319" w:rsidRDefault="00E826FB" w14:paraId="5DEA6C9F" wp14:textId="77777777">
      <w:pPr>
        <w:ind w:firstLine="0"/>
      </w:pPr>
      <w:r>
        <w:t xml:space="preserve">            </w:t>
      </w:r>
      <w:r w:rsidR="002D6319">
        <w:t xml:space="preserve">  * libmyutils.so with utility functions</w:t>
      </w:r>
    </w:p>
    <w:p xmlns:wp14="http://schemas.microsoft.com/office/word/2010/wordml" w:rsidR="002D6319" w:rsidP="002D6319" w:rsidRDefault="00E826FB" w14:paraId="47241AAA" wp14:textId="77777777">
      <w:pPr>
        <w:ind w:firstLine="0"/>
      </w:pPr>
      <w:r>
        <w:t xml:space="preserve">              * libbit_set_reset</w:t>
      </w:r>
      <w:r w:rsidR="002D6319">
        <w:t>.so with bit introspection functions</w:t>
      </w:r>
    </w:p>
    <w:p xmlns:wp14="http://schemas.microsoft.com/office/word/2010/wordml" w:rsidR="002D6319" w:rsidP="002D6319" w:rsidRDefault="002D6319" w14:paraId="0F3CABC7" wp14:textId="77777777">
      <w:pPr>
        <w:ind w:firstLine="0"/>
      </w:pPr>
    </w:p>
    <w:p xmlns:wp14="http://schemas.microsoft.com/office/word/2010/wordml" w:rsidR="006B103C" w:rsidP="24140961" w:rsidRDefault="006B103C" w14:paraId="207CCF61" wp14:textId="6E71E299">
      <w:pPr>
        <w:pStyle w:val="Normal"/>
        <w:ind w:firstLine="0"/>
      </w:pPr>
      <w:r w:rsidR="24140961">
        <w:rPr/>
        <w:t xml:space="preserve">     </w:t>
      </w:r>
    </w:p>
    <w:p xmlns:wp14="http://schemas.microsoft.com/office/word/2010/wordml" w:rsidR="006B103C" w:rsidP="24140961" w:rsidRDefault="006B103C" w14:paraId="5B08B5D1" wp14:textId="0BABD0CC">
      <w:pPr>
        <w:pStyle w:val="Normal"/>
      </w:pPr>
    </w:p>
    <w:p xmlns:wp14="http://schemas.microsoft.com/office/word/2010/wordml" w:rsidRPr="00D95841" w:rsidR="006B103C" w:rsidP="00F97E1A" w:rsidRDefault="006B103C" w14:paraId="16DEB4AB" wp14:textId="77777777"/>
    <w:p xmlns:wp14="http://schemas.microsoft.com/office/word/2010/wordml" w:rsidRPr="00D95841" w:rsidR="00D95841" w:rsidP="00D95841" w:rsidRDefault="00D95841" w14:paraId="0AD9C6F4" wp14:textId="77777777"/>
    <w:p xmlns:wp14="http://schemas.microsoft.com/office/word/2010/wordml" w:rsidR="00D95841" w:rsidP="008C07D7" w:rsidRDefault="00D95841" w14:paraId="4B1F511A" wp14:textId="77777777"/>
    <w:p xmlns:wp14="http://schemas.microsoft.com/office/word/2010/wordml" w:rsidR="00D95841" w:rsidP="008C07D7" w:rsidRDefault="00D95841" w14:paraId="65F9C3DC" wp14:textId="77777777"/>
    <w:p xmlns:wp14="http://schemas.microsoft.com/office/word/2010/wordml" w:rsidR="00D95841" w:rsidP="24140961" w:rsidRDefault="00D95841" w14:paraId="5023141B" wp14:textId="10D21F4E">
      <w:pPr>
        <w:pStyle w:val="Normal"/>
      </w:pPr>
    </w:p>
    <w:p xmlns:wp14="http://schemas.microsoft.com/office/word/2010/wordml" w:rsidR="00D95841" w:rsidP="24140961" w:rsidRDefault="00D95841" w14:paraId="1F3B1409" wp14:textId="13EA779A">
      <w:pPr>
        <w:pStyle w:val="Normal"/>
      </w:pPr>
    </w:p>
    <w:p xmlns:wp14="http://schemas.microsoft.com/office/word/2010/wordml" w:rsidR="00D95841" w:rsidP="008C07D7" w:rsidRDefault="00D95841" w14:paraId="562C75D1" wp14:textId="77777777"/>
    <w:p xmlns:wp14="http://schemas.microsoft.com/office/word/2010/wordml" w:rsidR="00FC2EE0" w:rsidP="24140961" w:rsidRDefault="00FC2EE0" w14:paraId="664355AD" wp14:textId="33405540">
      <w:pPr>
        <w:pStyle w:val="Normal"/>
      </w:pPr>
    </w:p>
    <w:p xmlns:wp14="http://schemas.microsoft.com/office/word/2010/wordml" w:rsidR="00D95841" w:rsidP="24140961" w:rsidRDefault="00FC2EE0" w14:paraId="1A965116" wp14:textId="6F8D1DAE">
      <w:pPr>
        <w:pStyle w:val="Normal"/>
        <w:ind w:firstLine="0"/>
      </w:pPr>
      <w:r>
        <w:drawing>
          <wp:inline xmlns:wp14="http://schemas.microsoft.com/office/word/2010/wordprocessingDrawing" wp14:editId="7626B6A8" wp14:anchorId="4D7012BB">
            <wp:extent cx="6476944" cy="1470740"/>
            <wp:effectExtent l="0" t="0" r="0" b="0"/>
            <wp:docPr id="7915318" name="Picture 5" descr="C:\Users\user pc\Desktop\mak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15c4dc69887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476944" cy="147074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C2EE0" w:rsidP="00FC2EE0" w:rsidRDefault="00FC2EE0" w14:paraId="3422B778" wp14:textId="77777777">
      <w:pPr>
        <w:ind w:firstLine="0"/>
        <w:jc w:val="center"/>
      </w:pPr>
      <w:r>
        <w:t>This picture shows the Makefile for source files and header files</w:t>
      </w:r>
    </w:p>
    <w:p xmlns:wp14="http://schemas.microsoft.com/office/word/2010/wordml" w:rsidR="00FC2EE0" w:rsidP="00FC2EE0" w:rsidRDefault="00FC2EE0" w14:paraId="7DF4E37C" wp14:textId="77777777">
      <w:pPr>
        <w:ind w:firstLine="0"/>
      </w:pPr>
    </w:p>
    <w:p xmlns:wp14="http://schemas.microsoft.com/office/word/2010/wordml" w:rsidR="00FC2EE0" w:rsidP="00FC2EE0" w:rsidRDefault="00FC2EE0" w14:paraId="44FB30F8" wp14:textId="77777777">
      <w:pPr>
        <w:ind w:firstLine="0"/>
      </w:pPr>
    </w:p>
    <w:p xmlns:wp14="http://schemas.microsoft.com/office/word/2010/wordml" w:rsidR="00FC2EE0" w:rsidP="008C07D7" w:rsidRDefault="00FC2EE0" w14:paraId="1DA6542E" wp14:textId="77777777"/>
    <w:p xmlns:wp14="http://schemas.microsoft.com/office/word/2010/wordml" w:rsidR="008C07D7" w:rsidP="00E826FB" w:rsidRDefault="009D40DB" w14:paraId="3041E394" wp14:textId="77777777">
      <w:pPr>
        <w:pStyle w:val="Heading2"/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6A10758C" wp14:editId="7777777">
            <wp:extent cx="6262224" cy="2828719"/>
            <wp:effectExtent l="19050" t="0" r="5226" b="0"/>
            <wp:docPr id="7" name="Picture 3" descr="C:\Users\user pc\Desktop\sta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 pc\Desktop\static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38" cy="283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D40DB" w:rsidP="00243E88" w:rsidRDefault="009D40DB" w14:paraId="2F4946EB" wp14:textId="77777777">
      <w:pPr>
        <w:jc w:val="center"/>
      </w:pPr>
      <w:r>
        <w:t xml:space="preserve">This </w:t>
      </w:r>
      <w:r w:rsidR="00243E88">
        <w:t>picture above is the code of Makefile for static library</w:t>
      </w:r>
    </w:p>
    <w:p xmlns:wp14="http://schemas.microsoft.com/office/word/2010/wordml" w:rsidR="00243E88" w:rsidP="00243E88" w:rsidRDefault="00243E88" w14:paraId="722B00AE" wp14:textId="77777777">
      <w:pPr>
        <w:jc w:val="center"/>
      </w:pPr>
    </w:p>
    <w:p xmlns:wp14="http://schemas.microsoft.com/office/word/2010/wordml" w:rsidR="00243E88" w:rsidP="00243E88" w:rsidRDefault="00243E88" w14:paraId="42C6D796" wp14:textId="77777777">
      <w:pPr>
        <w:jc w:val="center"/>
      </w:pPr>
    </w:p>
    <w:p xmlns:wp14="http://schemas.microsoft.com/office/word/2010/wordml" w:rsidR="00243E88" w:rsidP="00243E88" w:rsidRDefault="00243E88" w14:paraId="6E1831B3" wp14:textId="77777777">
      <w:pPr>
        <w:jc w:val="center"/>
      </w:pPr>
    </w:p>
    <w:p xmlns:wp14="http://schemas.microsoft.com/office/word/2010/wordml" w:rsidR="00243E88" w:rsidP="00243E88" w:rsidRDefault="00243E88" w14:paraId="54E11D2A" wp14:textId="77777777">
      <w:pPr>
        <w:jc w:val="center"/>
      </w:pPr>
    </w:p>
    <w:p xmlns:wp14="http://schemas.microsoft.com/office/word/2010/wordml" w:rsidR="00243E88" w:rsidP="00243E88" w:rsidRDefault="00243E88" w14:paraId="31126E5D" wp14:textId="384A043A">
      <w:pPr>
        <w:jc w:val="center"/>
      </w:pPr>
    </w:p>
    <w:p xmlns:wp14="http://schemas.microsoft.com/office/word/2010/wordml" w:rsidRPr="009D40DB" w:rsidR="00243E88" w:rsidP="00243E88" w:rsidRDefault="00243E88" w14:paraId="57C1AD7D" wp14:textId="290C0A31">
      <w:pPr>
        <w:jc w:val="center"/>
      </w:pPr>
      <w:bookmarkEnd w:id="0"/>
      <w:bookmarkEnd w:id="1"/>
      <w:bookmarkEnd w:id="2"/>
      <w:bookmarkEnd w:id="3"/>
    </w:p>
    <w:p xmlns:wp14="http://schemas.microsoft.com/office/word/2010/wordml" w:rsidRPr="009D40DB" w:rsidR="00243E88" w:rsidP="24140961" w:rsidRDefault="00243E88" w14:paraId="6D7D7330" wp14:textId="52FE7490">
      <w:pPr>
        <w:pStyle w:val="Normal"/>
        <w:jc w:val="center"/>
      </w:pPr>
    </w:p>
    <w:p w:rsidR="12C5A4C8" w:rsidP="12C5A4C8" w:rsidRDefault="12C5A4C8" w14:paraId="5A350843" w14:textId="0587FBB1">
      <w:pPr>
        <w:pStyle w:val="Normal"/>
        <w:jc w:val="center"/>
      </w:pPr>
    </w:p>
    <w:p w:rsidR="12C5A4C8" w:rsidP="12C5A4C8" w:rsidRDefault="12C5A4C8" w14:paraId="2905EBB7" w14:textId="449B595A">
      <w:pPr>
        <w:pStyle w:val="Normal"/>
        <w:jc w:val="center"/>
      </w:pPr>
    </w:p>
    <w:p w:rsidR="12C5A4C8" w:rsidP="12C5A4C8" w:rsidRDefault="12C5A4C8" w14:paraId="7F678030" w14:textId="03A64CC4">
      <w:pPr>
        <w:pStyle w:val="Normal"/>
        <w:jc w:val="center"/>
      </w:pPr>
    </w:p>
    <w:p w:rsidR="12C5A4C8" w:rsidP="12C5A4C8" w:rsidRDefault="12C5A4C8" w14:paraId="68298BD4" w14:textId="085EF4F8">
      <w:pPr>
        <w:pStyle w:val="Normal"/>
        <w:jc w:val="center"/>
      </w:pPr>
    </w:p>
    <w:p w:rsidR="12C5A4C8" w:rsidP="12C5A4C8" w:rsidRDefault="12C5A4C8" w14:paraId="477333D5" w14:textId="720E6A24">
      <w:pPr>
        <w:pStyle w:val="Normal"/>
        <w:jc w:val="center"/>
      </w:pPr>
    </w:p>
    <w:p w:rsidR="12C5A4C8" w:rsidP="12C5A4C8" w:rsidRDefault="12C5A4C8" w14:paraId="39066C79" w14:textId="6C9B0014">
      <w:pPr>
        <w:pStyle w:val="Normal"/>
        <w:jc w:val="center"/>
      </w:pPr>
    </w:p>
    <w:p xmlns:wp14="http://schemas.microsoft.com/office/word/2010/wordml" w:rsidRPr="009D40DB" w:rsidR="00243E88" w:rsidP="24140961" w:rsidRDefault="00243E88" w14:paraId="405B7BA9" wp14:textId="77CD169F">
      <w:pPr>
        <w:pStyle w:val="Normal"/>
        <w:jc w:val="center"/>
      </w:pPr>
    </w:p>
    <w:p xmlns:wp14="http://schemas.microsoft.com/office/word/2010/wordml" w:rsidRPr="009D40DB" w:rsidR="00243E88" w:rsidP="24140961" w:rsidRDefault="00243E88" w14:paraId="1E6E8476" wp14:textId="45054285">
      <w:pPr>
        <w:pStyle w:val="Normal"/>
        <w:jc w:val="center"/>
      </w:pPr>
      <w:r>
        <w:drawing>
          <wp:inline xmlns:wp14="http://schemas.microsoft.com/office/word/2010/wordprocessingDrawing" wp14:editId="25088CE6" wp14:anchorId="6F0DEE80">
            <wp:extent cx="6381748" cy="2215019"/>
            <wp:effectExtent l="19050" t="0" r="0" b="0"/>
            <wp:docPr id="1819851729" name="Picture 4" descr="C:\Users\user pc\Desktop\dynamic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a696dd85745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381748" cy="221501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24140961">
        <w:rPr/>
        <w:t xml:space="preserve">The picture above is the </w:t>
      </w:r>
      <w:proofErr w:type="spellStart"/>
      <w:r w:rsidR="24140961">
        <w:rPr/>
        <w:t>Makefile</w:t>
      </w:r>
      <w:proofErr w:type="spellEnd"/>
      <w:r w:rsidR="24140961">
        <w:rPr/>
        <w:t xml:space="preserve"> for Dynamic linking library</w:t>
      </w:r>
    </w:p>
    <w:p w:rsidR="24140961" w:rsidP="24140961" w:rsidRDefault="24140961" w14:paraId="174F493E" w14:textId="7E47EB68">
      <w:pPr>
        <w:pStyle w:val="Normal"/>
        <w:jc w:val="center"/>
      </w:pPr>
    </w:p>
    <w:p w:rsidR="24140961" w:rsidP="24140961" w:rsidRDefault="24140961" w14:paraId="5FEE7EC9" w14:textId="538DED4C">
      <w:pPr>
        <w:pStyle w:val="Normal"/>
        <w:jc w:val="center"/>
      </w:pPr>
    </w:p>
    <w:p w:rsidR="24140961" w:rsidP="24140961" w:rsidRDefault="24140961" w14:paraId="5DEB4AEB" w14:textId="1A75DAA6">
      <w:pPr>
        <w:pStyle w:val="Normal"/>
        <w:jc w:val="center"/>
      </w:pPr>
    </w:p>
    <w:p w:rsidR="24140961" w:rsidP="24140961" w:rsidRDefault="24140961" w14:paraId="74210426" w14:textId="6EFCB848">
      <w:pPr>
        <w:pStyle w:val="Normal"/>
        <w:jc w:val="center"/>
      </w:pPr>
    </w:p>
    <w:p w:rsidR="24140961" w:rsidP="24140961" w:rsidRDefault="24140961" w14:paraId="40C2164A" w14:textId="38191C91">
      <w:pPr>
        <w:pStyle w:val="Normal"/>
        <w:jc w:val="center"/>
      </w:pPr>
    </w:p>
    <w:p w:rsidR="24140961" w:rsidP="371B48D3" w:rsidRDefault="24140961" w14:paraId="16C6F338" w14:textId="19C1D8F2">
      <w:pPr>
        <w:pStyle w:val="Normal"/>
        <w:ind w:firstLine="0"/>
        <w:jc w:val="center"/>
      </w:pPr>
    </w:p>
    <w:p w:rsidR="371B48D3" w:rsidP="371B48D3" w:rsidRDefault="371B48D3" w14:paraId="5E3A776D" w14:textId="2CF6BAAE">
      <w:pPr>
        <w:pStyle w:val="Normal"/>
        <w:ind w:firstLine="0"/>
        <w:jc w:val="center"/>
      </w:pPr>
    </w:p>
    <w:p w:rsidR="12C5A4C8" w:rsidP="12C5A4C8" w:rsidRDefault="12C5A4C8" w14:paraId="1FBD07B6" w14:textId="321E83EF">
      <w:pPr>
        <w:pStyle w:val="Normal"/>
        <w:ind w:firstLine="0"/>
        <w:jc w:val="center"/>
      </w:pPr>
    </w:p>
    <w:p w:rsidR="12C5A4C8" w:rsidP="12C5A4C8" w:rsidRDefault="12C5A4C8" w14:paraId="63BAAE59" w14:textId="0F66F624">
      <w:pPr>
        <w:pStyle w:val="Normal"/>
        <w:ind w:firstLine="0"/>
        <w:jc w:val="center"/>
      </w:pPr>
    </w:p>
    <w:p w:rsidR="12C5A4C8" w:rsidP="12C5A4C8" w:rsidRDefault="12C5A4C8" w14:paraId="378CC13A" w14:textId="3AE65E38">
      <w:pPr>
        <w:pStyle w:val="Normal"/>
        <w:ind w:firstLine="0"/>
        <w:jc w:val="center"/>
      </w:pPr>
    </w:p>
    <w:p w:rsidR="12C5A4C8" w:rsidP="12C5A4C8" w:rsidRDefault="12C5A4C8" w14:paraId="7D4A189F" w14:textId="61993F6F">
      <w:pPr>
        <w:pStyle w:val="Normal"/>
        <w:ind w:firstLine="0"/>
        <w:jc w:val="center"/>
      </w:pPr>
    </w:p>
    <w:p w:rsidR="12C5A4C8" w:rsidP="12C5A4C8" w:rsidRDefault="12C5A4C8" w14:paraId="114B5EFC" w14:textId="62179E68">
      <w:pPr>
        <w:pStyle w:val="Normal"/>
        <w:ind w:firstLine="0"/>
        <w:jc w:val="center"/>
      </w:pPr>
    </w:p>
    <w:p w:rsidR="12C5A4C8" w:rsidP="12C5A4C8" w:rsidRDefault="12C5A4C8" w14:paraId="5F3E8F4B" w14:textId="6C75491E">
      <w:pPr>
        <w:pStyle w:val="Normal"/>
        <w:ind w:firstLine="0"/>
        <w:jc w:val="center"/>
      </w:pPr>
    </w:p>
    <w:p w:rsidR="12C5A4C8" w:rsidP="12C5A4C8" w:rsidRDefault="12C5A4C8" w14:paraId="505B646B" w14:textId="07B3BB61">
      <w:pPr>
        <w:pStyle w:val="Normal"/>
        <w:ind w:firstLine="0"/>
        <w:jc w:val="center"/>
      </w:pPr>
    </w:p>
    <w:p w:rsidR="12C5A4C8" w:rsidP="12C5A4C8" w:rsidRDefault="12C5A4C8" w14:paraId="192D680F" w14:textId="527F7E91">
      <w:pPr>
        <w:pStyle w:val="Normal"/>
        <w:ind w:firstLine="0"/>
        <w:jc w:val="center"/>
      </w:pPr>
    </w:p>
    <w:p w:rsidR="12C5A4C8" w:rsidP="12C5A4C8" w:rsidRDefault="12C5A4C8" w14:paraId="6CA8C816" w14:textId="225C3FDB">
      <w:pPr>
        <w:pStyle w:val="Normal"/>
        <w:ind w:firstLine="0"/>
        <w:jc w:val="center"/>
      </w:pPr>
    </w:p>
    <w:p w:rsidR="12C5A4C8" w:rsidP="12C5A4C8" w:rsidRDefault="12C5A4C8" w14:paraId="2E4559E9" w14:textId="6F0BA133">
      <w:pPr>
        <w:pStyle w:val="Normal"/>
        <w:ind w:firstLine="0"/>
        <w:jc w:val="center"/>
      </w:pPr>
    </w:p>
    <w:p w:rsidR="12C5A4C8" w:rsidP="12C5A4C8" w:rsidRDefault="12C5A4C8" w14:paraId="467F7573" w14:textId="3E74AC56">
      <w:pPr>
        <w:pStyle w:val="Normal"/>
        <w:ind w:firstLine="0"/>
        <w:jc w:val="center"/>
      </w:pPr>
    </w:p>
    <w:p w:rsidR="12C5A4C8" w:rsidP="12C5A4C8" w:rsidRDefault="12C5A4C8" w14:paraId="7B42508D" w14:textId="3C055988">
      <w:pPr>
        <w:pStyle w:val="Normal"/>
        <w:ind w:firstLine="0"/>
        <w:jc w:val="center"/>
      </w:pPr>
    </w:p>
    <w:p w:rsidR="12C5A4C8" w:rsidP="12C5A4C8" w:rsidRDefault="12C5A4C8" w14:paraId="13BE1DA0" w14:textId="365DBF1D">
      <w:pPr>
        <w:pStyle w:val="Normal"/>
        <w:ind w:firstLine="0"/>
        <w:jc w:val="center"/>
      </w:pPr>
    </w:p>
    <w:p w:rsidR="12C5A4C8" w:rsidP="12C5A4C8" w:rsidRDefault="12C5A4C8" w14:paraId="0D88197C" w14:textId="74CE752E">
      <w:pPr>
        <w:pStyle w:val="Normal"/>
        <w:ind w:firstLine="0"/>
        <w:jc w:val="center"/>
      </w:pPr>
    </w:p>
    <w:p w:rsidR="12C5A4C8" w:rsidP="12C5A4C8" w:rsidRDefault="12C5A4C8" w14:paraId="2D36A232" w14:textId="3934F619">
      <w:pPr>
        <w:pStyle w:val="Normal"/>
        <w:ind w:firstLine="0"/>
        <w:jc w:val="center"/>
      </w:pPr>
    </w:p>
    <w:p w:rsidR="12C5A4C8" w:rsidP="12C5A4C8" w:rsidRDefault="12C5A4C8" w14:paraId="0ABA9000" w14:textId="45C0287D">
      <w:pPr>
        <w:pStyle w:val="Normal"/>
        <w:ind w:firstLine="0"/>
        <w:jc w:val="center"/>
      </w:pPr>
    </w:p>
    <w:p w:rsidR="12C5A4C8" w:rsidP="12C5A4C8" w:rsidRDefault="12C5A4C8" w14:paraId="40F4ABD9" w14:textId="7C80A83B">
      <w:pPr>
        <w:pStyle w:val="Normal"/>
        <w:ind w:firstLine="0"/>
        <w:jc w:val="center"/>
      </w:pPr>
    </w:p>
    <w:p w:rsidR="12C5A4C8" w:rsidP="12C5A4C8" w:rsidRDefault="12C5A4C8" w14:paraId="6993A987" w14:textId="4462FFAD">
      <w:pPr>
        <w:pStyle w:val="Normal"/>
        <w:ind w:firstLine="0"/>
        <w:jc w:val="center"/>
      </w:pPr>
    </w:p>
    <w:p w:rsidR="12C5A4C8" w:rsidP="12C5A4C8" w:rsidRDefault="12C5A4C8" w14:paraId="1AE11442" w14:textId="53015D37">
      <w:pPr>
        <w:pStyle w:val="Normal"/>
        <w:ind w:firstLine="0"/>
        <w:jc w:val="center"/>
      </w:pPr>
    </w:p>
    <w:p w:rsidR="12C5A4C8" w:rsidP="12C5A4C8" w:rsidRDefault="12C5A4C8" w14:paraId="6CD59421" w14:textId="38A796B5">
      <w:pPr>
        <w:pStyle w:val="Normal"/>
        <w:ind w:firstLine="0"/>
        <w:jc w:val="center"/>
      </w:pPr>
    </w:p>
    <w:p w:rsidR="12C5A4C8" w:rsidP="12C5A4C8" w:rsidRDefault="12C5A4C8" w14:paraId="68FC4AB9" w14:textId="4741E369">
      <w:pPr>
        <w:pStyle w:val="Normal"/>
        <w:ind w:firstLine="0"/>
        <w:jc w:val="center"/>
      </w:pPr>
    </w:p>
    <w:p w:rsidR="12C5A4C8" w:rsidP="12C5A4C8" w:rsidRDefault="12C5A4C8" w14:paraId="412212CE" w14:textId="3BF58CE0">
      <w:pPr>
        <w:pStyle w:val="Normal"/>
        <w:ind w:firstLine="0"/>
        <w:jc w:val="center"/>
      </w:pPr>
    </w:p>
    <w:p w:rsidR="12C5A4C8" w:rsidP="12C5A4C8" w:rsidRDefault="12C5A4C8" w14:paraId="291C7D83" w14:textId="37E2C0D7">
      <w:pPr>
        <w:pStyle w:val="Normal"/>
        <w:ind w:firstLine="0"/>
        <w:jc w:val="center"/>
      </w:pPr>
    </w:p>
    <w:p w:rsidR="12C5A4C8" w:rsidP="12C5A4C8" w:rsidRDefault="12C5A4C8" w14:paraId="49850288" w14:textId="2AFB49D8">
      <w:pPr>
        <w:pStyle w:val="Normal"/>
        <w:ind w:firstLine="0"/>
        <w:jc w:val="center"/>
      </w:pPr>
    </w:p>
    <w:p w:rsidR="12C5A4C8" w:rsidP="12C5A4C8" w:rsidRDefault="12C5A4C8" w14:paraId="4E24A439" w14:textId="5BDA105A">
      <w:pPr>
        <w:pStyle w:val="Normal"/>
        <w:ind w:firstLine="0"/>
        <w:jc w:val="center"/>
      </w:pPr>
    </w:p>
    <w:p w:rsidR="12C5A4C8" w:rsidP="12C5A4C8" w:rsidRDefault="12C5A4C8" w14:paraId="0B19630C" w14:textId="61449030">
      <w:pPr>
        <w:pStyle w:val="Normal"/>
        <w:ind w:firstLine="0"/>
        <w:jc w:val="center"/>
      </w:pPr>
    </w:p>
    <w:p w:rsidR="12C5A4C8" w:rsidP="12C5A4C8" w:rsidRDefault="12C5A4C8" w14:paraId="09D1D5FC" w14:textId="6F29762B">
      <w:pPr>
        <w:pStyle w:val="Normal"/>
        <w:ind w:firstLine="0"/>
        <w:jc w:val="center"/>
      </w:pPr>
    </w:p>
    <w:p w:rsidR="12C5A4C8" w:rsidP="12C5A4C8" w:rsidRDefault="12C5A4C8" w14:paraId="6C9F2415" w14:textId="055A939F">
      <w:pPr>
        <w:pStyle w:val="Normal"/>
        <w:ind w:firstLine="0"/>
        <w:jc w:val="center"/>
      </w:pPr>
    </w:p>
    <w:p w:rsidR="12C5A4C8" w:rsidP="12C5A4C8" w:rsidRDefault="12C5A4C8" w14:paraId="68BB8CEF" w14:textId="46AB6107">
      <w:pPr>
        <w:pStyle w:val="Normal"/>
        <w:ind w:firstLine="0"/>
        <w:jc w:val="center"/>
      </w:pPr>
    </w:p>
    <w:p w:rsidR="12C5A4C8" w:rsidP="12C5A4C8" w:rsidRDefault="12C5A4C8" w14:paraId="667A5F29" w14:textId="6E74406B">
      <w:pPr>
        <w:pStyle w:val="Normal"/>
        <w:ind w:firstLine="0"/>
        <w:jc w:val="center"/>
      </w:pPr>
    </w:p>
    <w:p w:rsidR="12C5A4C8" w:rsidP="12C5A4C8" w:rsidRDefault="12C5A4C8" w14:paraId="2C6F3062" w14:textId="414A3B9F">
      <w:pPr>
        <w:pStyle w:val="Normal"/>
        <w:ind w:firstLine="0"/>
        <w:jc w:val="center"/>
      </w:pPr>
    </w:p>
    <w:p w:rsidR="12C5A4C8" w:rsidP="12C5A4C8" w:rsidRDefault="12C5A4C8" w14:paraId="2976F635" w14:textId="1CDFCC63">
      <w:pPr>
        <w:pStyle w:val="Normal"/>
        <w:ind w:firstLine="0"/>
        <w:jc w:val="center"/>
      </w:pPr>
    </w:p>
    <w:p w:rsidR="12C5A4C8" w:rsidP="12C5A4C8" w:rsidRDefault="12C5A4C8" w14:paraId="4FDA1279" w14:textId="6941A7DF">
      <w:pPr>
        <w:pStyle w:val="Normal"/>
        <w:ind w:firstLine="0"/>
        <w:jc w:val="center"/>
      </w:pPr>
    </w:p>
    <w:p w:rsidR="24140961" w:rsidP="24140961" w:rsidRDefault="24140961" w14:paraId="288F6B6F" w14:textId="00F17AAF">
      <w:pPr>
        <w:pStyle w:val="Heading1"/>
        <w:rPr>
          <w:b w:val="1"/>
          <w:bCs w:val="1"/>
        </w:rPr>
      </w:pPr>
      <w:r w:rsidR="24140961">
        <w:rPr/>
        <w:t>ACTIVITY 2:</w:t>
      </w:r>
    </w:p>
    <w:p w:rsidR="24140961" w:rsidP="24140961" w:rsidRDefault="24140961" w14:paraId="520C231B" w14:textId="3975CEE1">
      <w:pPr>
        <w:pStyle w:val="Heading2"/>
      </w:pPr>
      <w:r w:rsidR="24140961">
        <w:rPr/>
        <w:t>Description:</w:t>
      </w:r>
    </w:p>
    <w:p w:rsidR="24140961" w:rsidP="24140961" w:rsidRDefault="24140961" w14:paraId="3AF8C370" w14:textId="2D16207F">
      <w:pPr>
        <w:pStyle w:val="ListParagraph"/>
        <w:numPr>
          <w:ilvl w:val="0"/>
          <w:numId w:val="25"/>
        </w:numPr>
        <w:jc w:val="both"/>
        <w:rPr>
          <w:rFonts w:ascii="Calibri" w:hAnsi="Calibri" w:eastAsia="Calibri" w:cs="Calibri"/>
          <w:sz w:val="24"/>
          <w:szCs w:val="24"/>
        </w:rPr>
      </w:pPr>
      <w:r w:rsidRPr="371B48D3" w:rsidR="371B48D3">
        <w:rPr>
          <w:sz w:val="24"/>
          <w:szCs w:val="24"/>
        </w:rPr>
        <w:t xml:space="preserve">A System call is a </w:t>
      </w:r>
      <w:r w:rsidRPr="371B48D3" w:rsidR="371B48D3">
        <w:rPr>
          <w:sz w:val="24"/>
          <w:szCs w:val="24"/>
        </w:rPr>
        <w:t>mechanism which</w:t>
      </w:r>
      <w:r w:rsidRPr="371B48D3" w:rsidR="371B48D3">
        <w:rPr>
          <w:sz w:val="24"/>
          <w:szCs w:val="24"/>
        </w:rPr>
        <w:t xml:space="preserve"> provides the interface between a process and operating system. It offers the service of the operating system to the user programs via API.</w:t>
      </w:r>
    </w:p>
    <w:p w:rsidR="24140961" w:rsidP="24140961" w:rsidRDefault="24140961" w14:paraId="01C16D21" w14:textId="146EFC82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371B48D3" w:rsidR="371B48D3">
        <w:rPr>
          <w:sz w:val="24"/>
          <w:szCs w:val="24"/>
        </w:rPr>
        <w:t xml:space="preserve">A process is the instance of a computer program that is being executed by one or many threads. Depending on the operating </w:t>
      </w:r>
      <w:r w:rsidRPr="371B48D3" w:rsidR="371B48D3">
        <w:rPr>
          <w:sz w:val="24"/>
          <w:szCs w:val="24"/>
        </w:rPr>
        <w:t>system (</w:t>
      </w:r>
      <w:r w:rsidRPr="371B48D3" w:rsidR="371B48D3">
        <w:rPr>
          <w:sz w:val="24"/>
          <w:szCs w:val="24"/>
        </w:rPr>
        <w:t>OS), a process may be made up of multiple threads of execution that execute instructions concurrently.</w:t>
      </w:r>
    </w:p>
    <w:p w:rsidR="24140961" w:rsidP="24140961" w:rsidRDefault="24140961" w14:paraId="32010141" w14:textId="51D9DA72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24140961" w:rsidR="24140961">
        <w:rPr>
          <w:sz w:val="24"/>
          <w:szCs w:val="24"/>
        </w:rPr>
        <w:t xml:space="preserve">The Shell is the layer of programming that understands and executes the commands a user enters. As the outer layer of an operating system, a shell can be contrasted with the kernel, the operating system’s inmost layer or core of services. </w:t>
      </w:r>
    </w:p>
    <w:p w:rsidR="24140961" w:rsidP="24140961" w:rsidRDefault="24140961" w14:paraId="05113986" w14:textId="7F95C037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gramStart"/>
      <w:r w:rsidRPr="24140961" w:rsidR="24140961">
        <w:rPr>
          <w:sz w:val="24"/>
          <w:szCs w:val="24"/>
        </w:rPr>
        <w:t>fork(</w:t>
      </w:r>
      <w:proofErr w:type="gramEnd"/>
      <w:r w:rsidRPr="24140961" w:rsidR="24140961">
        <w:rPr>
          <w:sz w:val="24"/>
          <w:szCs w:val="24"/>
        </w:rPr>
        <w:t>) creates a new process by duplicating the process, the new process, referred to as child, is an exact duplicate of the calling process.</w:t>
      </w:r>
    </w:p>
    <w:p w:rsidR="24140961" w:rsidP="24140961" w:rsidRDefault="24140961" w14:paraId="66B467C9" w14:textId="6C6CB114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24140961" w:rsidR="24140961">
        <w:rPr>
          <w:sz w:val="24"/>
          <w:szCs w:val="24"/>
        </w:rPr>
        <w:t xml:space="preserve">Return value of </w:t>
      </w:r>
      <w:proofErr w:type="gramStart"/>
      <w:r w:rsidRPr="24140961" w:rsidR="24140961">
        <w:rPr>
          <w:sz w:val="24"/>
          <w:szCs w:val="24"/>
        </w:rPr>
        <w:t>fork(</w:t>
      </w:r>
      <w:proofErr w:type="gramEnd"/>
      <w:r w:rsidRPr="24140961" w:rsidR="24140961">
        <w:rPr>
          <w:sz w:val="24"/>
          <w:szCs w:val="24"/>
        </w:rPr>
        <w:t xml:space="preserve">), the PID of the child process is returned in the parent </w:t>
      </w:r>
      <w:proofErr w:type="gramStart"/>
      <w:r w:rsidRPr="24140961" w:rsidR="24140961">
        <w:rPr>
          <w:sz w:val="24"/>
          <w:szCs w:val="24"/>
        </w:rPr>
        <w:t>and )</w:t>
      </w:r>
      <w:proofErr w:type="gramEnd"/>
      <w:r w:rsidRPr="24140961" w:rsidR="24140961">
        <w:rPr>
          <w:sz w:val="24"/>
          <w:szCs w:val="24"/>
        </w:rPr>
        <w:t xml:space="preserve"> is returned in the child. On failure –1 is returned in the parent.</w:t>
      </w:r>
    </w:p>
    <w:p w:rsidR="24140961" w:rsidP="24140961" w:rsidRDefault="24140961" w14:paraId="3CA6564F" w14:textId="51169626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24140961" w:rsidR="24140961">
        <w:rPr>
          <w:sz w:val="24"/>
          <w:szCs w:val="24"/>
        </w:rPr>
        <w:t xml:space="preserve">The </w:t>
      </w:r>
      <w:proofErr w:type="spellStart"/>
      <w:r w:rsidRPr="24140961" w:rsidR="24140961">
        <w:rPr>
          <w:sz w:val="24"/>
          <w:szCs w:val="24"/>
        </w:rPr>
        <w:t>execl</w:t>
      </w:r>
      <w:proofErr w:type="spellEnd"/>
      <w:r w:rsidRPr="24140961" w:rsidR="24140961">
        <w:rPr>
          <w:sz w:val="24"/>
          <w:szCs w:val="24"/>
        </w:rPr>
        <w:t xml:space="preserve">() functions takes the path of the executable binary files as the first and second argument. The </w:t>
      </w:r>
      <w:proofErr w:type="spellStart"/>
      <w:r w:rsidRPr="24140961" w:rsidR="24140961">
        <w:rPr>
          <w:sz w:val="24"/>
          <w:szCs w:val="24"/>
        </w:rPr>
        <w:t>execl</w:t>
      </w:r>
      <w:proofErr w:type="spellEnd"/>
      <w:r w:rsidRPr="24140961" w:rsidR="24140961">
        <w:rPr>
          <w:sz w:val="24"/>
          <w:szCs w:val="24"/>
        </w:rPr>
        <w:t>() system function runs the command and prints the output.</w:t>
      </w:r>
    </w:p>
    <w:p w:rsidR="24140961" w:rsidP="24140961" w:rsidRDefault="24140961" w14:paraId="6ADA3696" w14:textId="49466848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24140961" w:rsidR="24140961">
        <w:rPr>
          <w:sz w:val="24"/>
          <w:szCs w:val="24"/>
        </w:rPr>
        <w:t xml:space="preserve">The thread is a basic unit of CPU utilization, consisting of a program counter, a stack, and set of registers and thread ID. </w:t>
      </w:r>
    </w:p>
    <w:p w:rsidR="24140961" w:rsidP="24140961" w:rsidRDefault="24140961" w14:paraId="50084BDB" w14:textId="708B01F9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24140961" w:rsidR="24140961">
        <w:rPr>
          <w:sz w:val="24"/>
          <w:szCs w:val="24"/>
        </w:rPr>
        <w:t xml:space="preserve">Types of thread User level thread is a user managed thread and kernel level thread is </w:t>
      </w:r>
      <w:proofErr w:type="gramStart"/>
      <w:r w:rsidRPr="24140961" w:rsidR="24140961">
        <w:rPr>
          <w:sz w:val="24"/>
          <w:szCs w:val="24"/>
        </w:rPr>
        <w:t>a</w:t>
      </w:r>
      <w:proofErr w:type="gramEnd"/>
      <w:r w:rsidRPr="24140961" w:rsidR="24140961">
        <w:rPr>
          <w:sz w:val="24"/>
          <w:szCs w:val="24"/>
        </w:rPr>
        <w:t xml:space="preserve"> OS managed thread acting on kernel, an operating system core.</w:t>
      </w:r>
    </w:p>
    <w:p w:rsidR="24140961" w:rsidP="24140961" w:rsidRDefault="24140961" w14:paraId="2F778B74" w14:textId="4804DCFA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24140961" w:rsidR="24140961">
        <w:rPr>
          <w:sz w:val="24"/>
          <w:szCs w:val="24"/>
        </w:rPr>
        <w:t>Multiple thread within the same application can run in parallel on multiple processors and a blocking system call need not block the entire process.</w:t>
      </w:r>
    </w:p>
    <w:p w:rsidR="24140961" w:rsidP="24140961" w:rsidRDefault="24140961" w14:paraId="6108A248" w14:textId="04582952">
      <w:pPr>
        <w:pStyle w:val="Normal"/>
        <w:ind w:left="0"/>
        <w:jc w:val="both"/>
        <w:rPr>
          <w:sz w:val="24"/>
          <w:szCs w:val="24"/>
        </w:rPr>
      </w:pPr>
    </w:p>
    <w:p w:rsidR="24140961" w:rsidP="24140961" w:rsidRDefault="24140961" w14:paraId="57C50729" w14:textId="75B9D31B">
      <w:pPr>
        <w:pStyle w:val="Heading2"/>
        <w:rPr>
          <w:sz w:val="24"/>
          <w:szCs w:val="24"/>
        </w:rPr>
      </w:pPr>
      <w:r w:rsidR="24140961">
        <w:rPr/>
        <w:t>Learning Outcomes:</w:t>
      </w:r>
    </w:p>
    <w:p w:rsidR="24140961" w:rsidP="24140961" w:rsidRDefault="24140961" w14:paraId="5D8D51EC" w14:textId="26D65196">
      <w:pPr>
        <w:pStyle w:val="ListParagraph"/>
        <w:numPr>
          <w:ilvl w:val="0"/>
          <w:numId w:val="27"/>
        </w:numPr>
        <w:jc w:val="both"/>
        <w:rPr>
          <w:rFonts w:ascii="Calibri" w:hAnsi="Calibri" w:eastAsia="Calibri" w:cs="Calibri"/>
          <w:sz w:val="24"/>
          <w:szCs w:val="24"/>
        </w:rPr>
      </w:pPr>
      <w:r w:rsidRPr="24140961" w:rsidR="24140961">
        <w:rPr>
          <w:sz w:val="24"/>
          <w:szCs w:val="24"/>
        </w:rPr>
        <w:t>We could be able to write the program to copy one file contents to other using open, read, write, close system calls.</w:t>
      </w:r>
    </w:p>
    <w:p w:rsidR="24140961" w:rsidP="24140961" w:rsidRDefault="24140961" w14:paraId="6FFF0BEA" w14:textId="406988B3">
      <w:pPr>
        <w:pStyle w:val="ListParagraph"/>
        <w:numPr>
          <w:ilvl w:val="0"/>
          <w:numId w:val="27"/>
        </w:numPr>
        <w:jc w:val="both"/>
        <w:rPr>
          <w:rFonts w:ascii="Calibri" w:hAnsi="Calibri" w:eastAsia="Calibri" w:cs="Calibri"/>
          <w:sz w:val="24"/>
          <w:szCs w:val="24"/>
        </w:rPr>
      </w:pPr>
      <w:r w:rsidRPr="24140961" w:rsidR="24140961">
        <w:rPr>
          <w:sz w:val="24"/>
          <w:szCs w:val="24"/>
        </w:rPr>
        <w:t>a program to send specific signal to a target process.</w:t>
      </w:r>
    </w:p>
    <w:p w:rsidR="24140961" w:rsidP="24140961" w:rsidRDefault="24140961" w14:paraId="687758FB" w14:textId="4762EBEA">
      <w:pPr>
        <w:pStyle w:val="ListParagraph"/>
        <w:numPr>
          <w:ilvl w:val="0"/>
          <w:numId w:val="27"/>
        </w:numPr>
        <w:jc w:val="both"/>
        <w:rPr>
          <w:sz w:val="24"/>
          <w:szCs w:val="24"/>
        </w:rPr>
      </w:pPr>
      <w:r w:rsidRPr="24140961" w:rsidR="24140961">
        <w:rPr>
          <w:sz w:val="24"/>
          <w:szCs w:val="24"/>
        </w:rPr>
        <w:t xml:space="preserve">To design the </w:t>
      </w:r>
      <w:proofErr w:type="spellStart"/>
      <w:r w:rsidRPr="24140961" w:rsidR="24140961">
        <w:rPr>
          <w:sz w:val="24"/>
          <w:szCs w:val="24"/>
        </w:rPr>
        <w:t>minishell</w:t>
      </w:r>
      <w:proofErr w:type="spellEnd"/>
      <w:r w:rsidRPr="24140961" w:rsidR="24140961">
        <w:rPr>
          <w:sz w:val="24"/>
          <w:szCs w:val="24"/>
        </w:rPr>
        <w:t xml:space="preserve"> and program to compile &amp; link any program within child process by launching </w:t>
      </w:r>
      <w:proofErr w:type="spellStart"/>
      <w:r w:rsidRPr="24140961" w:rsidR="24140961">
        <w:rPr>
          <w:sz w:val="24"/>
          <w:szCs w:val="24"/>
        </w:rPr>
        <w:t>gcc</w:t>
      </w:r>
      <w:proofErr w:type="spellEnd"/>
      <w:r w:rsidRPr="24140961" w:rsidR="24140961">
        <w:rPr>
          <w:sz w:val="24"/>
          <w:szCs w:val="24"/>
        </w:rPr>
        <w:t xml:space="preserve"> using execl and program to build multifile program using fork &amp; exec.</w:t>
      </w:r>
    </w:p>
    <w:p w:rsidR="24140961" w:rsidP="24140961" w:rsidRDefault="24140961" w14:paraId="1C87E9FB" w14:textId="295C6147">
      <w:pPr>
        <w:pStyle w:val="ListParagraph"/>
        <w:numPr>
          <w:ilvl w:val="0"/>
          <w:numId w:val="27"/>
        </w:numPr>
        <w:jc w:val="both"/>
        <w:rPr>
          <w:rFonts w:ascii="Wingdings" w:hAnsi="Wingdings" w:eastAsia="Wingdings" w:cs="Wingdings"/>
          <w:sz w:val="24"/>
          <w:szCs w:val="24"/>
        </w:rPr>
      </w:pPr>
      <w:r w:rsidRPr="24140961" w:rsidR="24140961">
        <w:rPr>
          <w:noProof w:val="0"/>
          <w:sz w:val="24"/>
          <w:szCs w:val="24"/>
          <w:lang w:val="en-US"/>
        </w:rPr>
        <w:t>We could be able to write a program to print current time periodically.</w:t>
      </w:r>
    </w:p>
    <w:p w:rsidR="24140961" w:rsidP="24140961" w:rsidRDefault="24140961" w14:paraId="377631E0" w14:textId="28B26E91">
      <w:pPr>
        <w:pStyle w:val="Normal"/>
        <w:ind w:left="0"/>
        <w:jc w:val="both"/>
        <w:rPr>
          <w:noProof w:val="0"/>
          <w:sz w:val="24"/>
          <w:szCs w:val="24"/>
          <w:lang w:val="en-US"/>
        </w:rPr>
      </w:pPr>
    </w:p>
    <w:p w:rsidR="24140961" w:rsidP="24140961" w:rsidRDefault="24140961" w14:paraId="72F5114D" w14:textId="5DED1890">
      <w:pPr>
        <w:pStyle w:val="Heading2"/>
        <w:rPr>
          <w:noProof w:val="0"/>
          <w:sz w:val="24"/>
          <w:szCs w:val="24"/>
          <w:lang w:val="en-US"/>
        </w:rPr>
      </w:pPr>
      <w:r w:rsidRPr="24140961" w:rsidR="24140961">
        <w:rPr>
          <w:noProof w:val="0"/>
          <w:lang w:val="en-US"/>
        </w:rPr>
        <w:t>Challenges faced</w:t>
      </w:r>
    </w:p>
    <w:p w:rsidR="24140961" w:rsidP="24140961" w:rsidRDefault="24140961" w14:paraId="58C33A3B" w14:textId="5DE6DAC8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sz w:val="22"/>
          <w:szCs w:val="22"/>
        </w:rPr>
      </w:pPr>
      <w:r w:rsidR="24140961">
        <w:rPr/>
        <w:t>Understanding the threads and multithreading was a challenge.</w:t>
      </w:r>
    </w:p>
    <w:p w:rsidR="24140961" w:rsidP="24140961" w:rsidRDefault="24140961" w14:paraId="59AB7705" w14:textId="42EF616A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="24140961">
        <w:rPr/>
        <w:t>Difference between PID and PPID.</w:t>
      </w:r>
    </w:p>
    <w:p w:rsidR="24140961" w:rsidP="24140961" w:rsidRDefault="24140961" w14:paraId="16B3A6A7" w14:textId="46AE26AE">
      <w:pPr>
        <w:pStyle w:val="Normal"/>
      </w:pPr>
    </w:p>
    <w:p w:rsidR="24140961" w:rsidP="24140961" w:rsidRDefault="24140961" w14:paraId="28BAA19D" w14:textId="3A0B4EB5">
      <w:pPr>
        <w:pStyle w:val="Normal"/>
      </w:pPr>
    </w:p>
    <w:p w:rsidR="371B48D3" w:rsidP="371B48D3" w:rsidRDefault="371B48D3" w14:paraId="72F947EF" w14:textId="6C41F549">
      <w:pPr>
        <w:pStyle w:val="Normal"/>
        <w:rPr>
          <w:rStyle w:val="Heading2Char"/>
        </w:rPr>
      </w:pPr>
    </w:p>
    <w:p w:rsidR="24140961" w:rsidP="24140961" w:rsidRDefault="24140961" w14:paraId="321FB345" w14:textId="1AB5202E">
      <w:pPr>
        <w:pStyle w:val="Normal"/>
      </w:pPr>
      <w:r w:rsidRPr="371B48D3" w:rsidR="371B48D3">
        <w:rPr>
          <w:rStyle w:val="Heading2Char"/>
        </w:rPr>
        <w:t>Github</w:t>
      </w:r>
      <w:r w:rsidRPr="371B48D3" w:rsidR="371B48D3">
        <w:rPr>
          <w:rStyle w:val="Heading2Char"/>
        </w:rPr>
        <w:t xml:space="preserve"> lin</w:t>
      </w:r>
      <w:r w:rsidR="371B48D3">
        <w:rPr/>
        <w:t xml:space="preserve">k: </w:t>
      </w:r>
      <w:hyperlink r:id="Rb23b21ae73f544f5">
        <w:r w:rsidRPr="371B48D3" w:rsidR="371B48D3">
          <w:rPr>
            <w:rStyle w:val="Hyperlink"/>
          </w:rPr>
          <w:t>https://github.com/99003531/LINUX_01</w:t>
        </w:r>
      </w:hyperlink>
    </w:p>
    <w:p w:rsidR="24140961" w:rsidP="24140961" w:rsidRDefault="24140961" w14:paraId="064E23AD" w14:textId="677F413E">
      <w:pPr>
        <w:pStyle w:val="Normal"/>
        <w:jc w:val="center"/>
      </w:pPr>
    </w:p>
    <w:p w:rsidR="24140961" w:rsidP="24140961" w:rsidRDefault="24140961" w14:paraId="55B17BCE" w14:textId="58F99FEF">
      <w:pPr>
        <w:pStyle w:val="Normal"/>
        <w:jc w:val="center"/>
      </w:pPr>
    </w:p>
    <w:p w:rsidR="24140961" w:rsidP="24140961" w:rsidRDefault="24140961" w14:paraId="540F5B52" w14:textId="6951BA9B">
      <w:pPr>
        <w:pStyle w:val="Normal"/>
        <w:jc w:val="center"/>
      </w:pPr>
    </w:p>
    <w:p w:rsidR="24140961" w:rsidP="24140961" w:rsidRDefault="24140961" w14:paraId="30986527" w14:textId="30301640">
      <w:pPr>
        <w:pStyle w:val="Normal"/>
        <w:jc w:val="center"/>
      </w:pPr>
    </w:p>
    <w:p w:rsidR="24140961" w:rsidP="24140961" w:rsidRDefault="24140961" w14:paraId="4573DEA3" w14:textId="455B7360">
      <w:pPr>
        <w:pStyle w:val="Normal"/>
        <w:jc w:val="center"/>
      </w:pPr>
    </w:p>
    <w:p w:rsidR="24140961" w:rsidP="24140961" w:rsidRDefault="24140961" w14:paraId="70519251" w14:textId="12498233">
      <w:pPr>
        <w:pStyle w:val="Normal"/>
        <w:jc w:val="center"/>
      </w:pPr>
    </w:p>
    <w:sectPr w:rsidRPr="009D40DB" w:rsidR="00243E88" w:rsidSect="00015EE5">
      <w:headerReference w:type="default" r:id="rId18"/>
      <w:footerReference w:type="default" r:id="rId19"/>
      <w:type w:val="continuous"/>
      <w:pgSz w:w="12240" w:h="15840" w:orient="portrait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065AEE" w:rsidP="006A582B" w:rsidRDefault="00065AEE" w14:paraId="16287F21" wp14:textId="77777777">
      <w:r>
        <w:separator/>
      </w:r>
    </w:p>
  </w:endnote>
  <w:endnote w:type="continuationSeparator" w:id="1">
    <w:p xmlns:wp14="http://schemas.microsoft.com/office/word/2010/wordml" w:rsidR="00065AEE" w:rsidP="006A582B" w:rsidRDefault="00065AEE" w14:paraId="5BE93A62" wp14:textId="77777777">
      <w:r>
        <w:continuationSeparator/>
      </w:r>
    </w:p>
  </w:endnote>
  <w:endnote w:type="continuationNotice" w:id="2">
    <w:p xmlns:wp14="http://schemas.microsoft.com/office/word/2010/wordml" w:rsidR="00065AEE" w:rsidRDefault="00065AEE" w14:paraId="384BA73E" wp14:textId="7777777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43E88" w:rsidRDefault="00243E88" w14:paraId="1D7B270A" wp14:textId="77777777">
    <w:pPr>
      <w:pStyle w:val="Footer"/>
      <w:jc w:val="right"/>
    </w:pPr>
  </w:p>
  <w:tbl>
    <w:tblPr>
      <w:tblStyle w:val="TableGrid"/>
      <w:tblW w:w="10728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/>
    </w:tblPr>
    <w:tblGrid>
      <w:gridCol w:w="3960"/>
      <w:gridCol w:w="5130"/>
      <w:gridCol w:w="1638"/>
    </w:tblGrid>
    <w:tr xmlns:wp14="http://schemas.microsoft.com/office/word/2010/wordml" w:rsidR="00243E88" w:rsidTr="00107955" w14:paraId="7228C84C" wp14:textId="77777777">
      <w:tc>
        <w:tcPr>
          <w:tcW w:w="3960" w:type="dxa"/>
        </w:tcPr>
        <w:p w:rsidRPr="006E044D" w:rsidR="00243E88" w:rsidP="00535DF3" w:rsidRDefault="00243E88" w14:paraId="395A360B" wp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Pr="006E044D" w:rsidR="00243E88" w:rsidP="00535DF3" w:rsidRDefault="00243E88" w14:paraId="4C5238D9" wp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Pr="006E044D" w:rsidR="00243E88" w:rsidRDefault="00243E88" w14:paraId="6B13ADC0" wp14:textId="7777777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C2EE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FC2EE0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xmlns:wp14="http://schemas.microsoft.com/office/word/2010/wordml" w:rsidRPr="00B9435E" w:rsidR="00243E88" w:rsidP="006E044D" w:rsidRDefault="00243E88" w14:paraId="4F904CB7" wp14:textId="77777777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065AEE" w:rsidP="006A582B" w:rsidRDefault="00065AEE" w14:paraId="34B3F2EB" wp14:textId="77777777">
      <w:r>
        <w:separator/>
      </w:r>
    </w:p>
  </w:footnote>
  <w:footnote w:type="continuationSeparator" w:id="1">
    <w:p xmlns:wp14="http://schemas.microsoft.com/office/word/2010/wordml" w:rsidR="00065AEE" w:rsidP="006A582B" w:rsidRDefault="00065AEE" w14:paraId="7D34F5C7" wp14:textId="77777777">
      <w:r>
        <w:continuationSeparator/>
      </w:r>
    </w:p>
  </w:footnote>
  <w:footnote w:type="continuationNotice" w:id="2">
    <w:p xmlns:wp14="http://schemas.microsoft.com/office/word/2010/wordml" w:rsidR="00065AEE" w:rsidRDefault="00065AEE" w14:paraId="0B4020A7" wp14:textId="77777777"/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A17A9" w:rsidR="00243E88" w:rsidP="00D8110D" w:rsidRDefault="00243E88" w14:paraId="2DE403A5" wp14:textId="77777777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/>
    </w:tblPr>
    <w:tblGrid>
      <w:gridCol w:w="6768"/>
      <w:gridCol w:w="2808"/>
    </w:tblGrid>
    <w:tr xmlns:wp14="http://schemas.microsoft.com/office/word/2010/wordml" w:rsidR="00243E88" w:rsidTr="00D8110D" w14:paraId="06023353" wp14:textId="77777777">
      <w:tc>
        <w:tcPr>
          <w:tcW w:w="6768" w:type="dxa"/>
        </w:tcPr>
        <w:p w:rsidR="00243E88" w:rsidP="00D8110D" w:rsidRDefault="00243E88" w14:paraId="22F30F30" wp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 w:rsidR="00243E88" w:rsidP="00D8110D" w:rsidRDefault="00243E88" w14:paraId="62431CDC" wp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xmlns:wp14="http://schemas.microsoft.com/office/word/2010/wordprocessingDrawing" distT="0" distB="0" distL="0" distR="0" wp14:anchorId="1027A1D5" wp14:editId="7777777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Pr="00DA17A9" w:rsidR="00243E88" w:rsidP="006E044D" w:rsidRDefault="00243E88" w14:paraId="49E398E2" wp14:textId="77777777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23A1F2B"/>
    <w:multiLevelType w:val="hybridMultilevel"/>
    <w:tmpl w:val="9E70AA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0F95B0F"/>
    <w:multiLevelType w:val="hybridMultilevel"/>
    <w:tmpl w:val="3FAE695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1D1C7E4A"/>
    <w:multiLevelType w:val="hybridMultilevel"/>
    <w:tmpl w:val="8D9E697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2706397B"/>
    <w:multiLevelType w:val="hybridMultilevel"/>
    <w:tmpl w:val="A8B829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340C6D83"/>
    <w:multiLevelType w:val="hybridMultilevel"/>
    <w:tmpl w:val="D3CE20EC"/>
    <w:lvl w:ilvl="0" w:tplc="04090001">
      <w:start w:val="1"/>
      <w:numFmt w:val="bullet"/>
      <w:lvlText w:val=""/>
      <w:lvlJc w:val="left"/>
      <w:pPr>
        <w:ind w:left="60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3A2E4290"/>
    <w:multiLevelType w:val="hybridMultilevel"/>
    <w:tmpl w:val="C58AE910"/>
    <w:lvl w:ilvl="0" w:tplc="04090001">
      <w:start w:val="1"/>
      <w:numFmt w:val="bullet"/>
      <w:lvlText w:val=""/>
      <w:lvlJc w:val="left"/>
      <w:pPr>
        <w:ind w:left="12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hint="default" w:ascii="Wingdings" w:hAnsi="Wingdings"/>
      </w:rPr>
    </w:lvl>
  </w:abstractNum>
  <w:abstractNum w:abstractNumId="12">
    <w:nsid w:val="3B184942"/>
    <w:multiLevelType w:val="hybridMultilevel"/>
    <w:tmpl w:val="D20CBB50"/>
    <w:lvl w:ilvl="0" w:tplc="CF84920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3E823614"/>
    <w:multiLevelType w:val="hybridMultilevel"/>
    <w:tmpl w:val="990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5A937FD"/>
    <w:multiLevelType w:val="hybridMultilevel"/>
    <w:tmpl w:val="CEB4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B5E2D"/>
    <w:multiLevelType w:val="hybridMultilevel"/>
    <w:tmpl w:val="37E49FE2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40807C2"/>
    <w:multiLevelType w:val="hybridMultilevel"/>
    <w:tmpl w:val="4C2EFD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15A60DB"/>
    <w:multiLevelType w:val="hybridMultilevel"/>
    <w:tmpl w:val="4F7252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>
    <w:nsid w:val="7677173F"/>
    <w:multiLevelType w:val="hybridMultilevel"/>
    <w:tmpl w:val="DB1C5B4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7C7D19A1"/>
    <w:multiLevelType w:val="hybridMultilevel"/>
    <w:tmpl w:val="4052E0A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5"/>
  </w:num>
  <w:num w:numId="4">
    <w:abstractNumId w:val="19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17"/>
  </w:num>
  <w:num w:numId="11">
    <w:abstractNumId w:val="14"/>
  </w:num>
  <w:num w:numId="12">
    <w:abstractNumId w:val="12"/>
  </w:num>
  <w:num w:numId="13">
    <w:abstractNumId w:val="10"/>
  </w:num>
  <w:num w:numId="14">
    <w:abstractNumId w:val="18"/>
  </w:num>
  <w:num w:numId="15">
    <w:abstractNumId w:val="22"/>
  </w:num>
  <w:num w:numId="16">
    <w:abstractNumId w:val="20"/>
  </w:num>
  <w:num w:numId="17">
    <w:abstractNumId w:val="11"/>
  </w:num>
  <w:num w:numId="18">
    <w:abstractNumId w:val="5"/>
  </w:num>
  <w:num w:numId="19">
    <w:abstractNumId w:val="7"/>
  </w:num>
  <w:num w:numId="20">
    <w:abstractNumId w:val="16"/>
  </w:num>
  <w:num w:numId="21">
    <w:abstractNumId w:val="13"/>
  </w:num>
  <w:num w:numId="22">
    <w:abstractNumId w:val="21"/>
  </w:num>
  <w:num w:numId="23">
    <w:abstractNumId w:val="0"/>
  </w:num>
  <w:num w:numId="24">
    <w:abstractNumId w:val="2"/>
  </w:num>
  <w:numIdMacAtCleanup w:val="3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16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weight="2.5pt" color="none [3200]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AEE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5165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188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58EC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3E88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6319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4D2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65021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3065"/>
    <w:rsid w:val="006A582B"/>
    <w:rsid w:val="006A6299"/>
    <w:rsid w:val="006A6589"/>
    <w:rsid w:val="006B103C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6186"/>
    <w:rsid w:val="00797330"/>
    <w:rsid w:val="00797B3F"/>
    <w:rsid w:val="007A25AF"/>
    <w:rsid w:val="007A38D2"/>
    <w:rsid w:val="007A7BC4"/>
    <w:rsid w:val="007A7C46"/>
    <w:rsid w:val="007B0FF9"/>
    <w:rsid w:val="007B11B3"/>
    <w:rsid w:val="007B131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6C19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07D7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40DB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037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203"/>
    <w:rsid w:val="00A9375A"/>
    <w:rsid w:val="00A9683A"/>
    <w:rsid w:val="00A96C5E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A6D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0CB0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5243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5841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26FB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97E1A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2EE0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7B7D"/>
    <w:rsid w:val="12C5A4C8"/>
    <w:rsid w:val="24140961"/>
    <w:rsid w:val="371B48D3"/>
    <w:rsid w:val="7B9A1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weight="2.5pt" color="none [3200]"/>
      <v:shadow color="#868686"/>
    </o:shapedefaults>
    <o:shapelayout v:ext="edit">
      <o:idmap v:ext="edit" data="1"/>
    </o:shapelayout>
  </w:shapeDefaults>
  <w:decimalSymbol w:val="."/>
  <w:listSeparator w:val=","/>
  <w14:docId w14:val="65790191"/>
  <w15:docId w15:val="{e2887d2c-c16c-453f-a850-a2d93403734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Date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styleId="TitleChar" w:customStyle="1">
    <w:name w:val="Title Char"/>
    <w:link w:val="Title"/>
    <w:uiPriority w:val="10"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styleId="SubtitleChar" w:customStyle="1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styleId="NoSpacingChar" w:customStyle="1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styleId="QuoteChar" w:customStyle="1">
    <w:name w:val="Quote Char"/>
    <w:link w:val="Quote"/>
    <w:uiPriority w:val="29"/>
    <w:rsid w:val="00FA2B4D"/>
    <w:rPr>
      <w:rFonts w:ascii="Cambria" w:hAnsi="Cambria" w:eastAsia="Times New Roman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FA2B4D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styleId="LogoText" w:customStyle="1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styleId="CommentTextChar" w:customStyle="1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styleId="BulletL1" w:customStyle="1">
    <w:name w:val="Bullet_L1"/>
    <w:basedOn w:val="Normal"/>
    <w:rsid w:val="00FC1466"/>
    <w:pPr>
      <w:numPr>
        <w:numId w:val="1"/>
      </w:numPr>
      <w:spacing w:after="60"/>
    </w:pPr>
  </w:style>
  <w:style w:type="paragraph" w:styleId="figuretextbb" w:customStyle="1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DateChar" w:customStyle="1">
    <w:name w:val="Date Char"/>
    <w:link w:val="Date"/>
    <w:rsid w:val="00A61302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character" w:styleId="BodyTextChar" w:customStyle="1">
    <w:name w:val="Body Text Char"/>
    <w:basedOn w:val="DefaultParagraphFont"/>
    <w:uiPriority w:val="99"/>
    <w:semiHidden/>
    <w:rsid w:val="00CE51B1"/>
  </w:style>
  <w:style w:type="character" w:styleId="BodyTextChar1" w:customStyle="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paragraph" w:styleId="CEC00D05F4354E1094F28D836D46DBBF" w:customStyle="1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styleId="OmniPage1" w:customStyle="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styleId="ListParagraphChar" w:customStyle="1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numbering" Target="numbering.xml" Id="rId7" /><Relationship Type="http://schemas.openxmlformats.org/officeDocument/2006/relationships/endnotes" Target="endnotes.xml" Id="rId12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footnotes" Target="footnotes.xml" Id="rId11" /><Relationship Type="http://schemas.openxmlformats.org/officeDocument/2006/relationships/customXml" Target="../customXml/item5.xml" Id="rId5" /><Relationship Type="http://schemas.openxmlformats.org/officeDocument/2006/relationships/webSettings" Target="webSetting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image" Target="media/image2.jpeg" Id="rId14" /><Relationship Type="http://schemas.openxmlformats.org/officeDocument/2006/relationships/image" Target="/media/image4.png" Id="R715c4dc698874691" /><Relationship Type="http://schemas.openxmlformats.org/officeDocument/2006/relationships/image" Target="/media/image5.png" Id="R0a696dd857454853" /><Relationship Type="http://schemas.openxmlformats.org/officeDocument/2006/relationships/glossaryDocument" Target="/word/glossary/document.xml" Id="R510e42c1a90749a6" /><Relationship Type="http://schemas.openxmlformats.org/officeDocument/2006/relationships/image" Target="/media/image4.jpg" Id="Ra831b36be8c348fd" /><Relationship Type="http://schemas.openxmlformats.org/officeDocument/2006/relationships/hyperlink" Target="https://github.com/99003531/LINUX_01" TargetMode="External" Id="Rb23b21ae73f544f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6be3e-6b23-4ea0-bd85-c722129a1c8b}"/>
      </w:docPartPr>
      <w:docPartBody>
        <w:p w14:paraId="1317D69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8DC6159-D14B-4DA5-8B28-2EE6E234197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CC63C0F-21D5-42F0-B49B-B85E9450AA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GEA Syllabus Template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&lt;Title of Proposal&gt;</dc:title>
  <dc:creator>Pagala Prithvi Sekhar</dc:creator>
  <keywords>GEA;Global Engineering Academy;MBSE</keywords>
  <lastModifiedBy>Harshitha R</lastModifiedBy>
  <revision>5</revision>
  <lastPrinted>2014-03-29T07:34:00.0000000Z</lastPrinted>
  <dcterms:created xsi:type="dcterms:W3CDTF">2021-03-02T17:26:00.0000000Z</dcterms:created>
  <dcterms:modified xsi:type="dcterms:W3CDTF">2021-03-04T03:19:10.2248388Z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