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C9A50" w14:textId="77777777" w:rsidR="00746D2E" w:rsidRDefault="00860730" w:rsidP="00746D2E">
      <w:pPr>
        <w:tabs>
          <w:tab w:val="left" w:pos="9630"/>
        </w:tabs>
        <w:ind w:firstLine="0"/>
        <w:jc w:val="both"/>
        <w:rPr>
          <w:rFonts w:ascii="Arial" w:hAnsi="Arial" w:cs="Arial"/>
          <w:sz w:val="18"/>
        </w:rPr>
      </w:pPr>
      <w:r w:rsidRPr="00D33911">
        <w:rPr>
          <w:rFonts w:ascii="Arial" w:hAnsi="Arial" w:cs="Arial"/>
          <w:noProof/>
          <w:lang w:val="en-IN" w:eastAsia="en-IN" w:bidi="kn-IN"/>
        </w:rPr>
        <w:drawing>
          <wp:anchor distT="0" distB="0" distL="114300" distR="114300" simplePos="0" relativeHeight="251631616" behindDoc="0" locked="0" layoutInCell="1" allowOverlap="1" wp14:anchorId="48DC9B2A" wp14:editId="48DC9B2B">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bidi="kn-IN"/>
        </w:rPr>
        <mc:AlternateContent>
          <mc:Choice Requires="wps">
            <w:drawing>
              <wp:anchor distT="0" distB="0" distL="114300" distR="114300" simplePos="0" relativeHeight="251633664" behindDoc="0" locked="0" layoutInCell="1" allowOverlap="1" wp14:anchorId="48DC9B2C" wp14:editId="48DC9B2D">
                <wp:simplePos x="0" y="0"/>
                <wp:positionH relativeFrom="column">
                  <wp:posOffset>431800</wp:posOffset>
                </wp:positionH>
                <wp:positionV relativeFrom="paragraph">
                  <wp:posOffset>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77777777" w:rsidR="006F3721" w:rsidRPr="00F40045" w:rsidRDefault="006F3721" w:rsidP="00860730">
                            <w:pPr>
                              <w:jc w:val="center"/>
                              <w:rPr>
                                <w:rFonts w:ascii="Arial" w:hAnsi="Arial" w:cs="Arial"/>
                                <w:sz w:val="56"/>
                              </w:rPr>
                            </w:pPr>
                            <w:r>
                              <w:rPr>
                                <w:rFonts w:ascii="Arial" w:hAnsi="Arial" w:cs="Arial"/>
                                <w:sz w:val="56"/>
                              </w:rPr>
                              <w:t xml:space="preserve">Learning Report – MBSE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77777777" w:rsidR="006F3721" w:rsidRPr="00F40045" w:rsidRDefault="006F3721"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4pt;margin-top:0;width:332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48DC9B5B" w14:textId="77777777" w:rsidR="006F3721" w:rsidRPr="00F40045" w:rsidRDefault="006F3721" w:rsidP="00860730">
                      <w:pPr>
                        <w:jc w:val="center"/>
                        <w:rPr>
                          <w:rFonts w:ascii="Arial" w:hAnsi="Arial" w:cs="Arial"/>
                          <w:sz w:val="56"/>
                        </w:rPr>
                      </w:pPr>
                      <w:r>
                        <w:rPr>
                          <w:rFonts w:ascii="Arial" w:hAnsi="Arial" w:cs="Arial"/>
                          <w:sz w:val="56"/>
                        </w:rPr>
                        <w:t xml:space="preserve">Learning Report – MBSE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77777777" w:rsidR="006F3721" w:rsidRPr="00F40045" w:rsidRDefault="006F3721"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Pr="005E3A9E">
        <w:rPr>
          <w:rFonts w:ascii="Arial" w:hAnsi="Arial" w:cs="Arial"/>
          <w:noProof/>
          <w:sz w:val="18"/>
          <w:lang w:val="en-IN" w:eastAsia="en-IN" w:bidi="kn-IN"/>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A327351"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Pr="0056455C">
        <w:rPr>
          <w:rFonts w:ascii="Arial" w:hAnsi="Arial" w:cs="Arial"/>
          <w:noProof/>
          <w:color w:val="000000" w:themeColor="text1"/>
          <w:sz w:val="18"/>
          <w:lang w:val="en-IN" w:eastAsia="en-IN" w:bidi="kn-IN"/>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BAA3D61"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77777777" w:rsidR="00963DA6" w:rsidRDefault="008B76F9" w:rsidP="00963DA6">
      <w:pPr>
        <w:ind w:firstLine="0"/>
        <w:rPr>
          <w:rFonts w:ascii="Arial" w:hAnsi="Arial" w:cs="Arial"/>
          <w:sz w:val="20"/>
          <w:szCs w:val="20"/>
        </w:rPr>
      </w:pPr>
      <w:r>
        <w:rPr>
          <w:noProof/>
          <w:lang w:val="en-IN" w:eastAsia="en-IN" w:bidi="kn-IN"/>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kn-IN"/>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48DC9A58" w14:textId="77777777" w:rsidTr="7B9A1904">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7B9A1904">
        <w:trPr>
          <w:cantSplit/>
          <w:trHeight w:val="273"/>
        </w:trPr>
        <w:tc>
          <w:tcPr>
            <w:tcW w:w="609" w:type="pct"/>
            <w:vAlign w:val="center"/>
          </w:tcPr>
          <w:p w14:paraId="48DC9A59" w14:textId="77777777" w:rsidR="002979C3" w:rsidRPr="00404B4F" w:rsidRDefault="002979C3" w:rsidP="004817E1">
            <w:pPr>
              <w:pStyle w:val="TableText"/>
              <w:spacing w:after="0"/>
              <w:ind w:left="-54" w:firstLine="27"/>
              <w:jc w:val="center"/>
              <w:rPr>
                <w:rFonts w:cs="Arial"/>
              </w:rPr>
            </w:pPr>
          </w:p>
        </w:tc>
        <w:tc>
          <w:tcPr>
            <w:tcW w:w="518" w:type="pct"/>
            <w:vAlign w:val="center"/>
          </w:tcPr>
          <w:p w14:paraId="48DC9A5A" w14:textId="127310C3" w:rsidR="002979C3" w:rsidRPr="00B96BE2" w:rsidRDefault="009F5702" w:rsidP="004817E1">
            <w:pPr>
              <w:pStyle w:val="TableText"/>
              <w:spacing w:after="0"/>
              <w:ind w:left="-54" w:hanging="12"/>
              <w:jc w:val="center"/>
              <w:rPr>
                <w:rFonts w:cs="Arial"/>
              </w:rPr>
            </w:pPr>
            <w:r>
              <w:rPr>
                <w:rFonts w:cs="Arial"/>
              </w:rPr>
              <w:t>19-03-21</w:t>
            </w:r>
          </w:p>
        </w:tc>
        <w:tc>
          <w:tcPr>
            <w:tcW w:w="863" w:type="pct"/>
            <w:vAlign w:val="center"/>
          </w:tcPr>
          <w:p w14:paraId="48DC9A5B" w14:textId="35821895" w:rsidR="001B4CE7" w:rsidRPr="007B3ACD" w:rsidRDefault="009F5702" w:rsidP="004817E1">
            <w:pPr>
              <w:pStyle w:val="TableText"/>
              <w:spacing w:after="0"/>
              <w:ind w:left="-54" w:firstLine="5"/>
              <w:jc w:val="center"/>
              <w:rPr>
                <w:rFonts w:cs="Arial"/>
              </w:rPr>
            </w:pPr>
            <w:proofErr w:type="spellStart"/>
            <w:r>
              <w:rPr>
                <w:rFonts w:cs="Arial"/>
              </w:rPr>
              <w:t>ShivaKumar</w:t>
            </w:r>
            <w:proofErr w:type="spellEnd"/>
            <w:r>
              <w:rPr>
                <w:rFonts w:cs="Arial"/>
              </w:rPr>
              <w:t xml:space="preserve"> Naga Vankadhara</w:t>
            </w: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7B9A1904">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7B9A1904">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7B9A1904">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7B9A1904">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0" w:name="_Toc229759047"/>
      <w:bookmarkStart w:id="1" w:name="_Toc229764175"/>
    </w:p>
    <w:p w14:paraId="48DC9A7F" w14:textId="77777777" w:rsidR="00860730" w:rsidRDefault="00860730" w:rsidP="00E164ED">
      <w:pPr>
        <w:pStyle w:val="TOCHeading"/>
        <w:jc w:val="center"/>
        <w:rPr>
          <w:rFonts w:ascii="Arial" w:hAnsi="Arial" w:cs="Arial"/>
        </w:rPr>
      </w:pPr>
    </w:p>
    <w:p w14:paraId="48DC9A80" w14:textId="77777777" w:rsidR="00860730" w:rsidRDefault="00860730" w:rsidP="00E164ED">
      <w:pPr>
        <w:pStyle w:val="TOCHeading"/>
        <w:jc w:val="center"/>
        <w:rPr>
          <w:rFonts w:ascii="Arial" w:hAnsi="Arial" w:cs="Arial"/>
        </w:rPr>
      </w:pPr>
    </w:p>
    <w:p w14:paraId="48DC9A81" w14:textId="77777777" w:rsidR="00860730" w:rsidRDefault="00860730" w:rsidP="00E164ED">
      <w:pPr>
        <w:pStyle w:val="TOCHeading"/>
        <w:jc w:val="center"/>
        <w:rPr>
          <w:rFonts w:ascii="Arial" w:hAnsi="Arial" w:cs="Arial"/>
        </w:rPr>
      </w:pPr>
    </w:p>
    <w:p w14:paraId="48DC9A82" w14:textId="77777777" w:rsidR="00860730" w:rsidRDefault="00860730" w:rsidP="00E164ED">
      <w:pPr>
        <w:pStyle w:val="TOCHeading"/>
        <w:jc w:val="center"/>
        <w:rPr>
          <w:rFonts w:ascii="Arial" w:hAnsi="Arial" w:cs="Arial"/>
        </w:rPr>
      </w:pPr>
    </w:p>
    <w:p w14:paraId="48DC9A83" w14:textId="77777777" w:rsidR="00860730" w:rsidRDefault="00860730" w:rsidP="00E164ED">
      <w:pPr>
        <w:pStyle w:val="TOCHeading"/>
        <w:jc w:val="center"/>
        <w:rPr>
          <w:rFonts w:ascii="Arial" w:hAnsi="Arial" w:cs="Arial"/>
        </w:rPr>
      </w:pPr>
    </w:p>
    <w:p w14:paraId="48DC9A84" w14:textId="77777777" w:rsidR="00860730" w:rsidRDefault="00860730" w:rsidP="00E164ED">
      <w:pPr>
        <w:pStyle w:val="TOCHeading"/>
        <w:jc w:val="center"/>
        <w:rPr>
          <w:rFonts w:ascii="Arial" w:hAnsi="Arial" w:cs="Arial"/>
        </w:rPr>
      </w:pPr>
    </w:p>
    <w:p w14:paraId="48DC9A85" w14:textId="77777777" w:rsidR="00860730" w:rsidRDefault="00860730" w:rsidP="00E164ED">
      <w:pPr>
        <w:pStyle w:val="TOCHeading"/>
        <w:jc w:val="center"/>
        <w:rPr>
          <w:rFonts w:ascii="Arial" w:hAnsi="Arial" w:cs="Arial"/>
        </w:rPr>
      </w:pPr>
    </w:p>
    <w:p w14:paraId="48DC9A86"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77777777" w:rsidR="00DB5DE8" w:rsidRDefault="00DB5DE8">
          <w:pPr>
            <w:pStyle w:val="TOCHeading"/>
          </w:pPr>
          <w:r>
            <w:t>Contents</w:t>
          </w:r>
        </w:p>
        <w:p w14:paraId="41BF0DB0" w14:textId="2217A336" w:rsidR="009D62B8" w:rsidRDefault="00DB5DE8">
          <w:pPr>
            <w:pStyle w:val="TOC1"/>
            <w:tabs>
              <w:tab w:val="right" w:leader="dot" w:pos="10160"/>
            </w:tabs>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hyperlink w:anchor="_Toc44060965" w:history="1">
            <w:r w:rsidR="009D62B8" w:rsidRPr="00985328">
              <w:rPr>
                <w:rStyle w:val="Hyperlink"/>
                <w:noProof/>
              </w:rPr>
              <w:t>Team Work</w:t>
            </w:r>
            <w:r w:rsidR="009D62B8">
              <w:rPr>
                <w:noProof/>
                <w:webHidden/>
              </w:rPr>
              <w:tab/>
            </w:r>
            <w:r w:rsidR="009D62B8">
              <w:rPr>
                <w:noProof/>
                <w:webHidden/>
              </w:rPr>
              <w:fldChar w:fldCharType="begin"/>
            </w:r>
            <w:r w:rsidR="009D62B8">
              <w:rPr>
                <w:noProof/>
                <w:webHidden/>
              </w:rPr>
              <w:instrText xml:space="preserve"> PAGEREF _Toc44060965 \h </w:instrText>
            </w:r>
            <w:r w:rsidR="009D62B8">
              <w:rPr>
                <w:noProof/>
                <w:webHidden/>
              </w:rPr>
            </w:r>
            <w:r w:rsidR="009D62B8">
              <w:rPr>
                <w:noProof/>
                <w:webHidden/>
              </w:rPr>
              <w:fldChar w:fldCharType="separate"/>
            </w:r>
            <w:r w:rsidR="009D62B8">
              <w:rPr>
                <w:noProof/>
                <w:webHidden/>
              </w:rPr>
              <w:t>3</w:t>
            </w:r>
            <w:r w:rsidR="009D62B8">
              <w:rPr>
                <w:noProof/>
                <w:webHidden/>
              </w:rPr>
              <w:fldChar w:fldCharType="end"/>
            </w:r>
          </w:hyperlink>
        </w:p>
        <w:p w14:paraId="597CF878" w14:textId="5ECE0B8F" w:rsidR="009D62B8" w:rsidRDefault="00FE1AC5">
          <w:pPr>
            <w:pStyle w:val="TOC2"/>
            <w:tabs>
              <w:tab w:val="right" w:leader="dot" w:pos="10160"/>
            </w:tabs>
            <w:rPr>
              <w:rFonts w:eastAsiaTheme="minorEastAsia" w:cstheme="minorBidi"/>
              <w:smallCaps w:val="0"/>
              <w:noProof/>
              <w:sz w:val="22"/>
              <w:szCs w:val="22"/>
              <w:lang w:bidi="ar-SA"/>
            </w:rPr>
          </w:pPr>
          <w:hyperlink w:anchor="_Toc44060966" w:history="1">
            <w:r w:rsidR="009D62B8" w:rsidRPr="00985328">
              <w:rPr>
                <w:rStyle w:val="Hyperlink"/>
                <w:b/>
                <w:bCs/>
                <w:noProof/>
              </w:rPr>
              <w:t>Activity 1</w:t>
            </w:r>
            <w:r w:rsidR="009D62B8" w:rsidRPr="00985328">
              <w:rPr>
                <w:rStyle w:val="Hyperlink"/>
                <w:noProof/>
              </w:rPr>
              <w:t xml:space="preserve"> – Understanding Different MBSE Workflows Based on Business Domain</w:t>
            </w:r>
            <w:r w:rsidR="009D62B8">
              <w:rPr>
                <w:noProof/>
                <w:webHidden/>
              </w:rPr>
              <w:tab/>
            </w:r>
            <w:r w:rsidR="009D62B8">
              <w:rPr>
                <w:noProof/>
                <w:webHidden/>
              </w:rPr>
              <w:fldChar w:fldCharType="begin"/>
            </w:r>
            <w:r w:rsidR="009D62B8">
              <w:rPr>
                <w:noProof/>
                <w:webHidden/>
              </w:rPr>
              <w:instrText xml:space="preserve"> PAGEREF _Toc44060966 \h </w:instrText>
            </w:r>
            <w:r w:rsidR="009D62B8">
              <w:rPr>
                <w:noProof/>
                <w:webHidden/>
              </w:rPr>
            </w:r>
            <w:r w:rsidR="009D62B8">
              <w:rPr>
                <w:noProof/>
                <w:webHidden/>
              </w:rPr>
              <w:fldChar w:fldCharType="separate"/>
            </w:r>
            <w:r w:rsidR="009D62B8">
              <w:rPr>
                <w:noProof/>
                <w:webHidden/>
              </w:rPr>
              <w:t>4</w:t>
            </w:r>
            <w:r w:rsidR="009D62B8">
              <w:rPr>
                <w:noProof/>
                <w:webHidden/>
              </w:rPr>
              <w:fldChar w:fldCharType="end"/>
            </w:r>
          </w:hyperlink>
        </w:p>
        <w:p w14:paraId="2A550423" w14:textId="522AECBE" w:rsidR="009D62B8" w:rsidRDefault="00FE1AC5">
          <w:pPr>
            <w:pStyle w:val="TOC2"/>
            <w:tabs>
              <w:tab w:val="right" w:leader="dot" w:pos="10160"/>
            </w:tabs>
            <w:rPr>
              <w:rFonts w:eastAsiaTheme="minorEastAsia" w:cstheme="minorBidi"/>
              <w:smallCaps w:val="0"/>
              <w:noProof/>
              <w:sz w:val="22"/>
              <w:szCs w:val="22"/>
              <w:lang w:bidi="ar-SA"/>
            </w:rPr>
          </w:pPr>
          <w:hyperlink w:anchor="_Toc44060967" w:history="1">
            <w:r w:rsidR="009D62B8" w:rsidRPr="00985328">
              <w:rPr>
                <w:rStyle w:val="Hyperlink"/>
                <w:b/>
                <w:bCs/>
                <w:noProof/>
              </w:rPr>
              <w:t>Activity 2</w:t>
            </w:r>
            <w:r w:rsidR="009D62B8" w:rsidRPr="00985328">
              <w:rPr>
                <w:rStyle w:val="Hyperlink"/>
                <w:noProof/>
              </w:rPr>
              <w:t xml:space="preserve"> – Modelling – Collective Learning (use any UML online tools: eg:- draw.io)</w:t>
            </w:r>
            <w:r w:rsidR="009D62B8">
              <w:rPr>
                <w:noProof/>
                <w:webHidden/>
              </w:rPr>
              <w:tab/>
            </w:r>
            <w:r w:rsidR="009D62B8">
              <w:rPr>
                <w:noProof/>
                <w:webHidden/>
              </w:rPr>
              <w:fldChar w:fldCharType="begin"/>
            </w:r>
            <w:r w:rsidR="009D62B8">
              <w:rPr>
                <w:noProof/>
                <w:webHidden/>
              </w:rPr>
              <w:instrText xml:space="preserve"> PAGEREF _Toc44060967 \h </w:instrText>
            </w:r>
            <w:r w:rsidR="009D62B8">
              <w:rPr>
                <w:noProof/>
                <w:webHidden/>
              </w:rPr>
            </w:r>
            <w:r w:rsidR="009D62B8">
              <w:rPr>
                <w:noProof/>
                <w:webHidden/>
              </w:rPr>
              <w:fldChar w:fldCharType="separate"/>
            </w:r>
            <w:r w:rsidR="009D62B8">
              <w:rPr>
                <w:noProof/>
                <w:webHidden/>
              </w:rPr>
              <w:t>4</w:t>
            </w:r>
            <w:r w:rsidR="009D62B8">
              <w:rPr>
                <w:noProof/>
                <w:webHidden/>
              </w:rPr>
              <w:fldChar w:fldCharType="end"/>
            </w:r>
          </w:hyperlink>
        </w:p>
        <w:p w14:paraId="1A8C85D0" w14:textId="621B53AA" w:rsidR="009D62B8" w:rsidRDefault="00FE1AC5">
          <w:pPr>
            <w:pStyle w:val="TOC2"/>
            <w:tabs>
              <w:tab w:val="right" w:leader="dot" w:pos="10160"/>
            </w:tabs>
            <w:rPr>
              <w:rFonts w:eastAsiaTheme="minorEastAsia" w:cstheme="minorBidi"/>
              <w:smallCaps w:val="0"/>
              <w:noProof/>
              <w:sz w:val="22"/>
              <w:szCs w:val="22"/>
              <w:lang w:bidi="ar-SA"/>
            </w:rPr>
          </w:pPr>
          <w:hyperlink w:anchor="_Toc44060968" w:history="1">
            <w:r w:rsidR="009D62B8" w:rsidRPr="00985328">
              <w:rPr>
                <w:rStyle w:val="Hyperlink"/>
                <w:b/>
                <w:bCs/>
                <w:noProof/>
              </w:rPr>
              <w:t>Activity 3</w:t>
            </w:r>
            <w:r w:rsidR="009D62B8" w:rsidRPr="00985328">
              <w:rPr>
                <w:rStyle w:val="Hyperlink"/>
                <w:noProof/>
              </w:rPr>
              <w:t xml:space="preserve"> – Explore the below resources and share learning and critical comments on the same</w:t>
            </w:r>
            <w:r w:rsidR="009D62B8">
              <w:rPr>
                <w:noProof/>
                <w:webHidden/>
              </w:rPr>
              <w:tab/>
            </w:r>
            <w:r w:rsidR="009D62B8">
              <w:rPr>
                <w:noProof/>
                <w:webHidden/>
              </w:rPr>
              <w:fldChar w:fldCharType="begin"/>
            </w:r>
            <w:r w:rsidR="009D62B8">
              <w:rPr>
                <w:noProof/>
                <w:webHidden/>
              </w:rPr>
              <w:instrText xml:space="preserve"> PAGEREF _Toc44060968 \h </w:instrText>
            </w:r>
            <w:r w:rsidR="009D62B8">
              <w:rPr>
                <w:noProof/>
                <w:webHidden/>
              </w:rPr>
            </w:r>
            <w:r w:rsidR="009D62B8">
              <w:rPr>
                <w:noProof/>
                <w:webHidden/>
              </w:rPr>
              <w:fldChar w:fldCharType="separate"/>
            </w:r>
            <w:r w:rsidR="009D62B8">
              <w:rPr>
                <w:noProof/>
                <w:webHidden/>
              </w:rPr>
              <w:t>4</w:t>
            </w:r>
            <w:r w:rsidR="009D62B8">
              <w:rPr>
                <w:noProof/>
                <w:webHidden/>
              </w:rPr>
              <w:fldChar w:fldCharType="end"/>
            </w:r>
          </w:hyperlink>
        </w:p>
        <w:p w14:paraId="1BF640E6" w14:textId="4B44F86C" w:rsidR="009D62B8" w:rsidRDefault="00FE1AC5">
          <w:pPr>
            <w:pStyle w:val="TOC2"/>
            <w:tabs>
              <w:tab w:val="right" w:leader="dot" w:pos="10160"/>
            </w:tabs>
            <w:rPr>
              <w:rFonts w:eastAsiaTheme="minorEastAsia" w:cstheme="minorBidi"/>
              <w:smallCaps w:val="0"/>
              <w:noProof/>
              <w:sz w:val="22"/>
              <w:szCs w:val="22"/>
              <w:lang w:bidi="ar-SA"/>
            </w:rPr>
          </w:pPr>
          <w:hyperlink w:anchor="_Toc44060969" w:history="1">
            <w:r w:rsidR="009D62B8" w:rsidRPr="00985328">
              <w:rPr>
                <w:rStyle w:val="Hyperlink"/>
                <w:b/>
                <w:bCs/>
                <w:noProof/>
              </w:rPr>
              <w:t>Activity 4</w:t>
            </w:r>
            <w:r w:rsidR="009D62B8" w:rsidRPr="00985328">
              <w:rPr>
                <w:rStyle w:val="Hyperlink"/>
                <w:noProof/>
              </w:rPr>
              <w:t xml:space="preserve"> – Complete Matlab Onramp</w:t>
            </w:r>
            <w:r w:rsidR="009D62B8">
              <w:rPr>
                <w:noProof/>
                <w:webHidden/>
              </w:rPr>
              <w:tab/>
            </w:r>
            <w:r w:rsidR="009D62B8">
              <w:rPr>
                <w:noProof/>
                <w:webHidden/>
              </w:rPr>
              <w:fldChar w:fldCharType="begin"/>
            </w:r>
            <w:r w:rsidR="009D62B8">
              <w:rPr>
                <w:noProof/>
                <w:webHidden/>
              </w:rPr>
              <w:instrText xml:space="preserve"> PAGEREF _Toc44060969 \h </w:instrText>
            </w:r>
            <w:r w:rsidR="009D62B8">
              <w:rPr>
                <w:noProof/>
                <w:webHidden/>
              </w:rPr>
            </w:r>
            <w:r w:rsidR="009D62B8">
              <w:rPr>
                <w:noProof/>
                <w:webHidden/>
              </w:rPr>
              <w:fldChar w:fldCharType="separate"/>
            </w:r>
            <w:r w:rsidR="009D62B8">
              <w:rPr>
                <w:noProof/>
                <w:webHidden/>
              </w:rPr>
              <w:t>5</w:t>
            </w:r>
            <w:r w:rsidR="009D62B8">
              <w:rPr>
                <w:noProof/>
                <w:webHidden/>
              </w:rPr>
              <w:fldChar w:fldCharType="end"/>
            </w:r>
          </w:hyperlink>
        </w:p>
        <w:p w14:paraId="51248435" w14:textId="52474F85" w:rsidR="009D62B8" w:rsidRDefault="00FE1AC5">
          <w:pPr>
            <w:pStyle w:val="TOC2"/>
            <w:tabs>
              <w:tab w:val="right" w:leader="dot" w:pos="10160"/>
            </w:tabs>
            <w:rPr>
              <w:rFonts w:eastAsiaTheme="minorEastAsia" w:cstheme="minorBidi"/>
              <w:smallCaps w:val="0"/>
              <w:noProof/>
              <w:sz w:val="22"/>
              <w:szCs w:val="22"/>
              <w:lang w:bidi="ar-SA"/>
            </w:rPr>
          </w:pPr>
          <w:hyperlink w:anchor="_Toc44060970" w:history="1">
            <w:r w:rsidR="009D62B8" w:rsidRPr="00985328">
              <w:rPr>
                <w:rStyle w:val="Hyperlink"/>
                <w:b/>
                <w:bCs/>
                <w:noProof/>
              </w:rPr>
              <w:t>Activity 5</w:t>
            </w:r>
            <w:r w:rsidR="009D62B8" w:rsidRPr="00985328">
              <w:rPr>
                <w:rStyle w:val="Hyperlink"/>
                <w:noProof/>
              </w:rPr>
              <w:t xml:space="preserve"> – Complete Simulink Onramp</w:t>
            </w:r>
            <w:r w:rsidR="009D62B8">
              <w:rPr>
                <w:noProof/>
                <w:webHidden/>
              </w:rPr>
              <w:tab/>
            </w:r>
            <w:r w:rsidR="009D62B8">
              <w:rPr>
                <w:noProof/>
                <w:webHidden/>
              </w:rPr>
              <w:fldChar w:fldCharType="begin"/>
            </w:r>
            <w:r w:rsidR="009D62B8">
              <w:rPr>
                <w:noProof/>
                <w:webHidden/>
              </w:rPr>
              <w:instrText xml:space="preserve"> PAGEREF _Toc44060970 \h </w:instrText>
            </w:r>
            <w:r w:rsidR="009D62B8">
              <w:rPr>
                <w:noProof/>
                <w:webHidden/>
              </w:rPr>
            </w:r>
            <w:r w:rsidR="009D62B8">
              <w:rPr>
                <w:noProof/>
                <w:webHidden/>
              </w:rPr>
              <w:fldChar w:fldCharType="separate"/>
            </w:r>
            <w:r w:rsidR="009D62B8">
              <w:rPr>
                <w:noProof/>
                <w:webHidden/>
              </w:rPr>
              <w:t>5</w:t>
            </w:r>
            <w:r w:rsidR="009D62B8">
              <w:rPr>
                <w:noProof/>
                <w:webHidden/>
              </w:rPr>
              <w:fldChar w:fldCharType="end"/>
            </w:r>
          </w:hyperlink>
        </w:p>
        <w:p w14:paraId="48DC9A96" w14:textId="00F0B821" w:rsidR="00DB5DE8" w:rsidRDefault="00DB5DE8">
          <w:r>
            <w:rPr>
              <w:b/>
              <w:bCs/>
              <w:noProof/>
            </w:rPr>
            <w:fldChar w:fldCharType="end"/>
          </w:r>
        </w:p>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p w14:paraId="48DC9A9B" w14:textId="77777777" w:rsidR="00053C2C" w:rsidRDefault="00053C2C" w:rsidP="00053C2C"/>
    <w:p w14:paraId="48DC9A9C" w14:textId="77777777" w:rsidR="00053C2C" w:rsidRDefault="00053C2C" w:rsidP="00053C2C"/>
    <w:p w14:paraId="48DC9A9D" w14:textId="77777777" w:rsidR="00053C2C" w:rsidRDefault="00053C2C" w:rsidP="00053C2C"/>
    <w:p w14:paraId="48DC9A9E" w14:textId="77777777" w:rsidR="00053C2C" w:rsidRDefault="00053C2C" w:rsidP="00053C2C"/>
    <w:p w14:paraId="48DC9A9F" w14:textId="77777777" w:rsidR="00053C2C" w:rsidRDefault="00053C2C" w:rsidP="00053C2C"/>
    <w:p w14:paraId="48DC9AA0" w14:textId="77777777" w:rsidR="00053C2C" w:rsidRDefault="00053C2C" w:rsidP="00053C2C"/>
    <w:p w14:paraId="48DC9AA1" w14:textId="77777777" w:rsidR="00053C2C" w:rsidRDefault="00053C2C" w:rsidP="00053C2C"/>
    <w:p w14:paraId="48DC9AA2" w14:textId="77777777" w:rsidR="00053C2C" w:rsidRDefault="00053C2C" w:rsidP="00053C2C"/>
    <w:p w14:paraId="48DC9AA3" w14:textId="77777777" w:rsidR="00053C2C" w:rsidRDefault="00053C2C" w:rsidP="00053C2C"/>
    <w:p w14:paraId="48DC9AA4" w14:textId="77777777" w:rsidR="00053C2C" w:rsidRDefault="00053C2C" w:rsidP="00053C2C"/>
    <w:p w14:paraId="48DC9AA5" w14:textId="77777777" w:rsidR="00053C2C" w:rsidRDefault="00053C2C" w:rsidP="00053C2C"/>
    <w:p w14:paraId="48DC9AA6" w14:textId="77777777" w:rsidR="00053C2C" w:rsidRDefault="00053C2C" w:rsidP="00053C2C"/>
    <w:p w14:paraId="48DC9AA7" w14:textId="77777777" w:rsidR="00053C2C" w:rsidRDefault="00053C2C" w:rsidP="00053C2C"/>
    <w:p w14:paraId="48DC9AA8" w14:textId="77777777" w:rsidR="00053C2C" w:rsidRDefault="00053C2C" w:rsidP="00053C2C"/>
    <w:p w14:paraId="48DC9AA9" w14:textId="77777777" w:rsidR="00053C2C" w:rsidRDefault="00053C2C" w:rsidP="00053C2C"/>
    <w:p w14:paraId="48DC9AAA" w14:textId="77777777" w:rsidR="00053C2C" w:rsidRDefault="00053C2C" w:rsidP="00053C2C"/>
    <w:p w14:paraId="48DC9AAB" w14:textId="77777777" w:rsidR="00053C2C" w:rsidRDefault="00053C2C" w:rsidP="00053C2C"/>
    <w:p w14:paraId="48DC9AAC" w14:textId="77777777" w:rsidR="00053C2C" w:rsidRDefault="00053C2C" w:rsidP="00053C2C"/>
    <w:p w14:paraId="48DC9AAD" w14:textId="77777777" w:rsidR="00053C2C" w:rsidRDefault="00053C2C" w:rsidP="00053C2C"/>
    <w:p w14:paraId="48DC9AAE" w14:textId="77777777" w:rsidR="00053C2C" w:rsidRDefault="00053C2C" w:rsidP="00053C2C"/>
    <w:p w14:paraId="48DC9AAF" w14:textId="77777777" w:rsidR="00053C2C" w:rsidRDefault="00053C2C" w:rsidP="00053C2C"/>
    <w:p w14:paraId="07213868" w14:textId="77777777" w:rsidR="00115DFA" w:rsidRDefault="00115DFA" w:rsidP="00053C2C"/>
    <w:p w14:paraId="207DB4AA" w14:textId="77777777" w:rsidR="00115DFA" w:rsidRDefault="00115DFA" w:rsidP="00053C2C"/>
    <w:p w14:paraId="1188B128" w14:textId="77777777" w:rsidR="00115DFA" w:rsidRDefault="00115DFA" w:rsidP="00053C2C"/>
    <w:p w14:paraId="44010560" w14:textId="77777777" w:rsidR="00115DFA" w:rsidRDefault="00115DFA" w:rsidP="00053C2C"/>
    <w:p w14:paraId="76381667" w14:textId="77777777" w:rsidR="00115DFA" w:rsidRDefault="00115DFA" w:rsidP="00053C2C"/>
    <w:p w14:paraId="48DC9AB0" w14:textId="77777777" w:rsidR="00053C2C" w:rsidRDefault="00053C2C" w:rsidP="00053C2C"/>
    <w:p w14:paraId="48DC9AB1" w14:textId="77777777" w:rsidR="00053C2C" w:rsidRDefault="00053C2C" w:rsidP="00053C2C"/>
    <w:bookmarkEnd w:id="0"/>
    <w:bookmarkEnd w:id="1"/>
    <w:bookmarkEnd w:id="2"/>
    <w:bookmarkEnd w:id="3"/>
    <w:p w14:paraId="48DC9AF9" w14:textId="5C956FE4" w:rsidR="00D25955" w:rsidRDefault="00D25955" w:rsidP="00705561">
      <w:pPr>
        <w:jc w:val="both"/>
        <w:rPr>
          <w:rFonts w:ascii="Arial" w:hAnsi="Arial" w:cs="Arial"/>
          <w:sz w:val="20"/>
          <w:szCs w:val="20"/>
          <w:lang w:bidi="ar-SA"/>
        </w:rPr>
      </w:pPr>
    </w:p>
    <w:p w14:paraId="6BF26A3F" w14:textId="011EC0EF" w:rsidR="009F5702" w:rsidRDefault="009F5702" w:rsidP="00705561">
      <w:pPr>
        <w:jc w:val="both"/>
        <w:rPr>
          <w:rFonts w:ascii="Arial" w:hAnsi="Arial" w:cs="Arial"/>
          <w:sz w:val="20"/>
          <w:szCs w:val="20"/>
          <w:lang w:bidi="ar-SA"/>
        </w:rPr>
      </w:pPr>
    </w:p>
    <w:p w14:paraId="13DC47E6" w14:textId="587BE1FE" w:rsidR="00423610" w:rsidRDefault="00423610" w:rsidP="00705561">
      <w:pPr>
        <w:jc w:val="both"/>
        <w:rPr>
          <w:rFonts w:ascii="Arial" w:hAnsi="Arial" w:cs="Arial"/>
          <w:sz w:val="20"/>
          <w:szCs w:val="20"/>
          <w:lang w:bidi="ar-SA"/>
        </w:rPr>
      </w:pPr>
    </w:p>
    <w:p w14:paraId="2399B8B9" w14:textId="03CBD754" w:rsidR="00423610" w:rsidRDefault="00423610" w:rsidP="00705561">
      <w:pPr>
        <w:jc w:val="both"/>
        <w:rPr>
          <w:rFonts w:ascii="Arial" w:hAnsi="Arial" w:cs="Arial"/>
          <w:sz w:val="20"/>
          <w:szCs w:val="20"/>
          <w:lang w:bidi="ar-SA"/>
        </w:rPr>
      </w:pPr>
    </w:p>
    <w:p w14:paraId="3E106C2F" w14:textId="66B7D2A9" w:rsidR="00423610" w:rsidRDefault="00423610" w:rsidP="00705561">
      <w:pPr>
        <w:jc w:val="both"/>
        <w:rPr>
          <w:rFonts w:asciiTheme="minorHAnsi" w:hAnsiTheme="minorHAnsi" w:cstheme="minorHAnsi"/>
          <w:sz w:val="28"/>
          <w:szCs w:val="28"/>
          <w:lang w:bidi="ar-SA"/>
        </w:rPr>
      </w:pPr>
      <w:r w:rsidRPr="00423610">
        <w:rPr>
          <w:rFonts w:asciiTheme="minorHAnsi" w:hAnsiTheme="minorHAnsi" w:cstheme="minorHAnsi"/>
          <w:sz w:val="28"/>
          <w:szCs w:val="28"/>
          <w:lang w:bidi="ar-SA"/>
        </w:rPr>
        <w:t>INTRODUCTION:</w:t>
      </w:r>
    </w:p>
    <w:p w14:paraId="351982B3" w14:textId="77777777" w:rsidR="004A6F43" w:rsidRDefault="004A6F43" w:rsidP="00705561">
      <w:pPr>
        <w:jc w:val="both"/>
        <w:rPr>
          <w:rFonts w:asciiTheme="minorHAnsi" w:hAnsiTheme="minorHAnsi" w:cstheme="minorHAnsi"/>
          <w:sz w:val="28"/>
          <w:szCs w:val="28"/>
          <w:lang w:bidi="ar-SA"/>
        </w:rPr>
      </w:pPr>
    </w:p>
    <w:p w14:paraId="5B98A711" w14:textId="406D9FA5" w:rsidR="00423610" w:rsidRPr="003273B0" w:rsidRDefault="008C13C3" w:rsidP="008C13C3">
      <w:pPr>
        <w:ind w:left="360"/>
        <w:jc w:val="both"/>
        <w:rPr>
          <w:rFonts w:ascii="Times New Roman" w:hAnsi="Times New Roman"/>
          <w:color w:val="202122"/>
          <w:sz w:val="28"/>
          <w:szCs w:val="28"/>
          <w:shd w:val="clear" w:color="auto" w:fill="FFFFFF"/>
        </w:rPr>
      </w:pPr>
      <w:r w:rsidRPr="003273B0">
        <w:rPr>
          <w:rFonts w:ascii="Times New Roman" w:hAnsi="Times New Roman"/>
          <w:color w:val="202122"/>
          <w:sz w:val="28"/>
          <w:szCs w:val="28"/>
          <w:shd w:val="clear" w:color="auto" w:fill="FFFFFF"/>
        </w:rPr>
        <w:t>In automotive electronics, </w:t>
      </w:r>
      <w:r w:rsidRPr="003273B0">
        <w:rPr>
          <w:rFonts w:ascii="Times New Roman" w:hAnsi="Times New Roman"/>
          <w:b/>
          <w:bCs/>
          <w:color w:val="202122"/>
          <w:sz w:val="28"/>
          <w:szCs w:val="28"/>
          <w:shd w:val="clear" w:color="auto" w:fill="FFFFFF"/>
        </w:rPr>
        <w:t>body control module</w:t>
      </w:r>
      <w:r w:rsidRPr="003273B0">
        <w:rPr>
          <w:rFonts w:ascii="Times New Roman" w:hAnsi="Times New Roman"/>
          <w:color w:val="202122"/>
          <w:sz w:val="28"/>
          <w:szCs w:val="28"/>
          <w:shd w:val="clear" w:color="auto" w:fill="FFFFFF"/>
        </w:rPr>
        <w:t> or 'body computer' is a generic term for an </w:t>
      </w:r>
      <w:r w:rsidRPr="003273B0">
        <w:rPr>
          <w:rFonts w:ascii="Times New Roman" w:hAnsi="Times New Roman"/>
          <w:sz w:val="28"/>
          <w:szCs w:val="28"/>
          <w:shd w:val="clear" w:color="auto" w:fill="FFFFFF"/>
        </w:rPr>
        <w:t>electronic control unit</w:t>
      </w:r>
      <w:r w:rsidRPr="003273B0">
        <w:rPr>
          <w:rFonts w:ascii="Times New Roman" w:hAnsi="Times New Roman"/>
          <w:color w:val="202122"/>
          <w:sz w:val="28"/>
          <w:szCs w:val="28"/>
          <w:shd w:val="clear" w:color="auto" w:fill="FFFFFF"/>
        </w:rPr>
        <w:t> responsible for monitoring and controlling various electronic accessorie</w:t>
      </w:r>
      <w:r w:rsidRPr="003273B0">
        <w:rPr>
          <w:rFonts w:ascii="Times New Roman" w:hAnsi="Times New Roman"/>
          <w:color w:val="202122"/>
          <w:sz w:val="28"/>
          <w:szCs w:val="28"/>
          <w:shd w:val="clear" w:color="auto" w:fill="FFFFFF"/>
        </w:rPr>
        <w:t>s in a vehicle's body. Typically,</w:t>
      </w:r>
      <w:r w:rsidRPr="003273B0">
        <w:rPr>
          <w:rFonts w:ascii="Times New Roman" w:hAnsi="Times New Roman"/>
          <w:color w:val="202122"/>
          <w:sz w:val="28"/>
          <w:szCs w:val="28"/>
          <w:shd w:val="clear" w:color="auto" w:fill="FFFFFF"/>
        </w:rPr>
        <w:t xml:space="preserve"> in a car the BCM controls the </w:t>
      </w:r>
      <w:r w:rsidRPr="003273B0">
        <w:rPr>
          <w:rFonts w:ascii="Times New Roman" w:hAnsi="Times New Roman"/>
          <w:sz w:val="28"/>
          <w:szCs w:val="28"/>
          <w:shd w:val="clear" w:color="auto" w:fill="FFFFFF"/>
        </w:rPr>
        <w:t>power windows</w:t>
      </w:r>
      <w:r w:rsidRPr="003273B0">
        <w:rPr>
          <w:rFonts w:ascii="Times New Roman" w:hAnsi="Times New Roman"/>
          <w:color w:val="202122"/>
          <w:sz w:val="28"/>
          <w:szCs w:val="28"/>
          <w:shd w:val="clear" w:color="auto" w:fill="FFFFFF"/>
        </w:rPr>
        <w:t>, </w:t>
      </w:r>
      <w:r w:rsidRPr="003273B0">
        <w:rPr>
          <w:rFonts w:ascii="Times New Roman" w:hAnsi="Times New Roman"/>
          <w:sz w:val="28"/>
          <w:szCs w:val="28"/>
          <w:shd w:val="clear" w:color="auto" w:fill="FFFFFF"/>
        </w:rPr>
        <w:t>power mirrors</w:t>
      </w:r>
      <w:r w:rsidRPr="003273B0">
        <w:rPr>
          <w:rFonts w:ascii="Times New Roman" w:hAnsi="Times New Roman"/>
          <w:color w:val="202122"/>
          <w:sz w:val="28"/>
          <w:szCs w:val="28"/>
          <w:shd w:val="clear" w:color="auto" w:fill="FFFFFF"/>
        </w:rPr>
        <w:t>, </w:t>
      </w:r>
      <w:r w:rsidRPr="003273B0">
        <w:rPr>
          <w:rFonts w:ascii="Times New Roman" w:hAnsi="Times New Roman"/>
          <w:sz w:val="28"/>
          <w:szCs w:val="28"/>
          <w:shd w:val="clear" w:color="auto" w:fill="FFFFFF"/>
        </w:rPr>
        <w:t>air conditioning</w:t>
      </w:r>
      <w:r w:rsidRPr="003273B0">
        <w:rPr>
          <w:rFonts w:ascii="Times New Roman" w:hAnsi="Times New Roman"/>
          <w:color w:val="202122"/>
          <w:sz w:val="28"/>
          <w:szCs w:val="28"/>
          <w:shd w:val="clear" w:color="auto" w:fill="FFFFFF"/>
        </w:rPr>
        <w:t>, </w:t>
      </w:r>
      <w:r w:rsidRPr="003273B0">
        <w:rPr>
          <w:rFonts w:ascii="Times New Roman" w:hAnsi="Times New Roman"/>
          <w:sz w:val="28"/>
          <w:szCs w:val="28"/>
          <w:shd w:val="clear" w:color="auto" w:fill="FFFFFF"/>
        </w:rPr>
        <w:t>immobilizer</w:t>
      </w:r>
      <w:r w:rsidRPr="003273B0">
        <w:rPr>
          <w:rFonts w:ascii="Times New Roman" w:hAnsi="Times New Roman"/>
          <w:color w:val="202122"/>
          <w:sz w:val="28"/>
          <w:szCs w:val="28"/>
          <w:shd w:val="clear" w:color="auto" w:fill="FFFFFF"/>
        </w:rPr>
        <w:t> system, </w:t>
      </w:r>
      <w:r w:rsidRPr="003273B0">
        <w:rPr>
          <w:rFonts w:ascii="Times New Roman" w:hAnsi="Times New Roman"/>
          <w:sz w:val="28"/>
          <w:szCs w:val="28"/>
          <w:shd w:val="clear" w:color="auto" w:fill="FFFFFF"/>
        </w:rPr>
        <w:t>central locking</w:t>
      </w:r>
      <w:r w:rsidRPr="003273B0">
        <w:rPr>
          <w:rFonts w:ascii="Times New Roman" w:hAnsi="Times New Roman"/>
          <w:color w:val="202122"/>
          <w:sz w:val="28"/>
          <w:szCs w:val="28"/>
          <w:shd w:val="clear" w:color="auto" w:fill="FFFFFF"/>
        </w:rPr>
        <w:t>, etc. The BCM communicates with other on-board computers via the car's </w:t>
      </w:r>
      <w:r w:rsidRPr="003273B0">
        <w:rPr>
          <w:rFonts w:ascii="Times New Roman" w:hAnsi="Times New Roman"/>
          <w:sz w:val="28"/>
          <w:szCs w:val="28"/>
          <w:shd w:val="clear" w:color="auto" w:fill="FFFFFF"/>
        </w:rPr>
        <w:t>vehicle bus</w:t>
      </w:r>
      <w:r w:rsidRPr="003273B0">
        <w:rPr>
          <w:rFonts w:ascii="Times New Roman" w:hAnsi="Times New Roman"/>
          <w:color w:val="202122"/>
          <w:sz w:val="28"/>
          <w:szCs w:val="28"/>
          <w:shd w:val="clear" w:color="auto" w:fill="FFFFFF"/>
        </w:rPr>
        <w:t>, and its main application is controlling load drivers – actuating </w:t>
      </w:r>
      <w:r w:rsidRPr="003273B0">
        <w:rPr>
          <w:rFonts w:ascii="Times New Roman" w:hAnsi="Times New Roman"/>
          <w:sz w:val="28"/>
          <w:szCs w:val="28"/>
          <w:shd w:val="clear" w:color="auto" w:fill="FFFFFF"/>
        </w:rPr>
        <w:t>relays</w:t>
      </w:r>
      <w:r w:rsidRPr="003273B0">
        <w:rPr>
          <w:rFonts w:ascii="Times New Roman" w:hAnsi="Times New Roman"/>
          <w:color w:val="202122"/>
          <w:sz w:val="28"/>
          <w:szCs w:val="28"/>
          <w:shd w:val="clear" w:color="auto" w:fill="FFFFFF"/>
        </w:rPr>
        <w:t> that in turn perform actions in the vehicle such as locking the doors or dimming the interior lighting</w:t>
      </w:r>
    </w:p>
    <w:p w14:paraId="08870736" w14:textId="202EFE05" w:rsidR="008C13C3" w:rsidRDefault="008C13C3" w:rsidP="008C13C3">
      <w:pPr>
        <w:jc w:val="both"/>
        <w:rPr>
          <w:rFonts w:asciiTheme="minorHAnsi" w:hAnsiTheme="minorHAnsi" w:cstheme="minorHAnsi"/>
          <w:color w:val="202122"/>
          <w:sz w:val="28"/>
          <w:szCs w:val="28"/>
          <w:shd w:val="clear" w:color="auto" w:fill="FFFFFF"/>
        </w:rPr>
      </w:pPr>
    </w:p>
    <w:p w14:paraId="45D3B938" w14:textId="08A7082F" w:rsidR="008C13C3" w:rsidRDefault="0063650B" w:rsidP="008C13C3">
      <w:pPr>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SWOT ANALYSIS:</w:t>
      </w:r>
    </w:p>
    <w:p w14:paraId="0AF1A1D5" w14:textId="39903570" w:rsidR="0063650B" w:rsidRDefault="0063650B" w:rsidP="008C13C3">
      <w:pPr>
        <w:jc w:val="both"/>
        <w:rPr>
          <w:rFonts w:asciiTheme="minorHAnsi" w:hAnsiTheme="minorHAnsi" w:cstheme="minorHAnsi"/>
          <w:color w:val="202122"/>
          <w:sz w:val="28"/>
          <w:szCs w:val="28"/>
          <w:shd w:val="clear" w:color="auto" w:fill="FFFFFF"/>
        </w:rPr>
      </w:pPr>
    </w:p>
    <w:p w14:paraId="6C5EEB3E" w14:textId="43DB6117" w:rsidR="0063650B" w:rsidRDefault="004A6F43" w:rsidP="008C13C3">
      <w:pPr>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 xml:space="preserve">      </w:t>
      </w:r>
      <w:r w:rsidR="0063650B">
        <w:rPr>
          <w:rFonts w:asciiTheme="minorHAnsi" w:hAnsiTheme="minorHAnsi" w:cstheme="minorHAnsi"/>
          <w:noProof/>
          <w:color w:val="202122"/>
          <w:sz w:val="28"/>
          <w:szCs w:val="28"/>
          <w:shd w:val="clear" w:color="auto" w:fill="FFFFFF"/>
        </w:rPr>
        <w:drawing>
          <wp:inline distT="0" distB="0" distL="0" distR="0" wp14:anchorId="3FA687D3" wp14:editId="3E750F47">
            <wp:extent cx="5524500" cy="281040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wot analysis.png"/>
                    <pic:cNvPicPr/>
                  </pic:nvPicPr>
                  <pic:blipFill>
                    <a:blip r:embed="rId15">
                      <a:extLst>
                        <a:ext uri="{28A0092B-C50C-407E-A947-70E740481C1C}">
                          <a14:useLocalDpi xmlns:a14="http://schemas.microsoft.com/office/drawing/2010/main" val="0"/>
                        </a:ext>
                      </a:extLst>
                    </a:blip>
                    <a:stretch>
                      <a:fillRect/>
                    </a:stretch>
                  </pic:blipFill>
                  <pic:spPr>
                    <a:xfrm>
                      <a:off x="0" y="0"/>
                      <a:ext cx="5556196" cy="2826527"/>
                    </a:xfrm>
                    <a:prstGeom prst="rect">
                      <a:avLst/>
                    </a:prstGeom>
                  </pic:spPr>
                </pic:pic>
              </a:graphicData>
            </a:graphic>
          </wp:inline>
        </w:drawing>
      </w:r>
    </w:p>
    <w:p w14:paraId="52288719" w14:textId="15FF252B" w:rsidR="004A6F43" w:rsidRDefault="004A6F43" w:rsidP="008C13C3">
      <w:pPr>
        <w:jc w:val="both"/>
        <w:rPr>
          <w:rFonts w:asciiTheme="minorHAnsi" w:hAnsiTheme="minorHAnsi" w:cstheme="minorHAnsi"/>
          <w:color w:val="202122"/>
          <w:sz w:val="28"/>
          <w:szCs w:val="28"/>
          <w:shd w:val="clear" w:color="auto" w:fill="FFFFFF"/>
        </w:rPr>
      </w:pPr>
    </w:p>
    <w:p w14:paraId="4ECFFB7D" w14:textId="42BA62EF" w:rsidR="004A6F43" w:rsidRDefault="004A6F43" w:rsidP="008C13C3">
      <w:pPr>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DETAILED REQUIREMNETS:</w:t>
      </w:r>
    </w:p>
    <w:p w14:paraId="03723921" w14:textId="0D7E5567" w:rsidR="004A6F43" w:rsidRDefault="004A6F43" w:rsidP="008C13C3">
      <w:pPr>
        <w:jc w:val="both"/>
        <w:rPr>
          <w:rFonts w:asciiTheme="minorHAnsi" w:hAnsiTheme="minorHAnsi" w:cstheme="minorHAnsi"/>
          <w:color w:val="202122"/>
          <w:sz w:val="28"/>
          <w:szCs w:val="28"/>
          <w:shd w:val="clear" w:color="auto" w:fill="FFFFFF"/>
        </w:rPr>
      </w:pPr>
    </w:p>
    <w:p w14:paraId="6EB3FC04" w14:textId="0BD0982E" w:rsidR="00E96B12" w:rsidRDefault="004A6F43" w:rsidP="00E96B12">
      <w:pPr>
        <w:ind w:left="360"/>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High Level Requirements:</w:t>
      </w:r>
    </w:p>
    <w:p w14:paraId="09DBD74C" w14:textId="70CFD366" w:rsidR="004A6F43" w:rsidRDefault="004A6F43" w:rsidP="004A6F43">
      <w:pPr>
        <w:ind w:left="720"/>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Opening of the Back door through Physical switch and through Proximity sensor.</w:t>
      </w:r>
    </w:p>
    <w:p w14:paraId="156D10C0" w14:textId="3D90816A" w:rsidR="004A6F43" w:rsidRDefault="004A6F43" w:rsidP="004A6F43">
      <w:pPr>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 xml:space="preserve">      </w:t>
      </w:r>
    </w:p>
    <w:p w14:paraId="39752FDD" w14:textId="77777777" w:rsidR="00E96B12" w:rsidRDefault="004A6F43" w:rsidP="004A6F43">
      <w:pPr>
        <w:ind w:firstLine="0"/>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ab/>
      </w:r>
    </w:p>
    <w:p w14:paraId="23059340" w14:textId="77777777" w:rsidR="00E96B12" w:rsidRDefault="00E96B12" w:rsidP="00E96B12">
      <w:pPr>
        <w:ind w:firstLine="720"/>
        <w:jc w:val="both"/>
        <w:rPr>
          <w:rFonts w:asciiTheme="minorHAnsi" w:hAnsiTheme="minorHAnsi" w:cstheme="minorHAnsi"/>
          <w:color w:val="202122"/>
          <w:sz w:val="28"/>
          <w:szCs w:val="28"/>
          <w:shd w:val="clear" w:color="auto" w:fill="FFFFFF"/>
        </w:rPr>
      </w:pPr>
    </w:p>
    <w:p w14:paraId="413F0A03" w14:textId="1A8ACF36" w:rsidR="00E96B12" w:rsidRDefault="004A6F43" w:rsidP="00E96B12">
      <w:pPr>
        <w:ind w:firstLine="720"/>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lastRenderedPageBreak/>
        <w:t>Low Level Requirements:</w:t>
      </w:r>
    </w:p>
    <w:p w14:paraId="296A9387" w14:textId="77777777" w:rsidR="00E96B12" w:rsidRPr="00E96B12" w:rsidRDefault="00E96B12" w:rsidP="00E96B12">
      <w:pPr>
        <w:pStyle w:val="ListParagraph"/>
        <w:numPr>
          <w:ilvl w:val="0"/>
          <w:numId w:val="11"/>
        </w:numPr>
        <w:jc w:val="both"/>
        <w:rPr>
          <w:rFonts w:asciiTheme="minorHAnsi" w:hAnsiTheme="minorHAnsi" w:cstheme="minorHAnsi"/>
          <w:color w:val="202122"/>
          <w:sz w:val="28"/>
          <w:szCs w:val="28"/>
          <w:shd w:val="clear" w:color="auto" w:fill="FFFFFF"/>
        </w:rPr>
      </w:pPr>
      <w:r w:rsidRPr="00E96B12">
        <w:rPr>
          <w:rFonts w:asciiTheme="minorHAnsi" w:hAnsiTheme="minorHAnsi" w:cstheme="minorHAnsi"/>
          <w:color w:val="202122"/>
          <w:sz w:val="28"/>
          <w:szCs w:val="28"/>
          <w:shd w:val="clear" w:color="auto" w:fill="FFFFFF"/>
        </w:rPr>
        <w:t>Stopping of the door opening through a button located on the bottom such that the door servo motor stops at certain angle with the pulse width.</w:t>
      </w:r>
    </w:p>
    <w:p w14:paraId="5A3C02E3" w14:textId="172FA2BF" w:rsidR="00E96B12" w:rsidRDefault="00E96B12" w:rsidP="00E96B12">
      <w:pPr>
        <w:pStyle w:val="ListParagraph"/>
        <w:numPr>
          <w:ilvl w:val="0"/>
          <w:numId w:val="11"/>
        </w:numPr>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 xml:space="preserve">Servomotor should go extreme right when there is no </w:t>
      </w:r>
      <w:r w:rsidR="003273B0">
        <w:rPr>
          <w:rFonts w:asciiTheme="minorHAnsi" w:hAnsiTheme="minorHAnsi" w:cstheme="minorHAnsi"/>
          <w:color w:val="202122"/>
          <w:sz w:val="28"/>
          <w:szCs w:val="28"/>
          <w:shd w:val="clear" w:color="auto" w:fill="FFFFFF"/>
        </w:rPr>
        <w:t>handle door button pressed. (i.e. Door will open)</w:t>
      </w:r>
    </w:p>
    <w:p w14:paraId="1EF38B01" w14:textId="18D65867" w:rsidR="003273B0" w:rsidRDefault="003273B0" w:rsidP="00E96B12">
      <w:pPr>
        <w:pStyle w:val="ListParagraph"/>
        <w:numPr>
          <w:ilvl w:val="0"/>
          <w:numId w:val="11"/>
        </w:numPr>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Servomotor should go extreme left when the user presses the stop button on the bottom of the door. (i.e. Door will close)</w:t>
      </w:r>
    </w:p>
    <w:p w14:paraId="1C327B14" w14:textId="69319982" w:rsidR="003273B0" w:rsidRDefault="003273B0" w:rsidP="00E96B12">
      <w:pPr>
        <w:pStyle w:val="ListParagraph"/>
        <w:numPr>
          <w:ilvl w:val="0"/>
          <w:numId w:val="11"/>
        </w:numPr>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Driver can open and close the back door from the door switch which is next to him.</w:t>
      </w:r>
    </w:p>
    <w:p w14:paraId="46E47CA3" w14:textId="64CB5515" w:rsidR="004A6F43" w:rsidRPr="003273B0" w:rsidRDefault="003273B0" w:rsidP="003273B0">
      <w:pPr>
        <w:pStyle w:val="ListParagraph"/>
        <w:numPr>
          <w:ilvl w:val="0"/>
          <w:numId w:val="11"/>
        </w:numPr>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Door should not close when there is an object in the way (i.e. it should stop closing and should go back) for this pressure sensor is used.</w:t>
      </w:r>
    </w:p>
    <w:p w14:paraId="3D6EDBDD" w14:textId="77777777" w:rsidR="004A6F43" w:rsidRDefault="004A6F43" w:rsidP="004A6F43">
      <w:pPr>
        <w:ind w:left="360"/>
        <w:jc w:val="both"/>
        <w:rPr>
          <w:rFonts w:asciiTheme="minorHAnsi" w:hAnsiTheme="minorHAnsi" w:cstheme="minorHAnsi"/>
          <w:color w:val="202122"/>
          <w:sz w:val="28"/>
          <w:szCs w:val="28"/>
          <w:shd w:val="clear" w:color="auto" w:fill="FFFFFF"/>
        </w:rPr>
      </w:pPr>
    </w:p>
    <w:p w14:paraId="58EE33EF" w14:textId="21F6FB47" w:rsidR="004A6F43" w:rsidRDefault="004A6F43" w:rsidP="004A6F43">
      <w:pPr>
        <w:ind w:left="360"/>
        <w:jc w:val="both"/>
        <w:rPr>
          <w:rFonts w:asciiTheme="minorHAnsi" w:hAnsiTheme="minorHAnsi" w:cstheme="minorHAnsi"/>
          <w:color w:val="202122"/>
          <w:sz w:val="28"/>
          <w:szCs w:val="28"/>
          <w:shd w:val="clear" w:color="auto" w:fill="FFFFFF"/>
        </w:rPr>
      </w:pPr>
    </w:p>
    <w:p w14:paraId="1B129D59" w14:textId="77777777" w:rsidR="004A6F43" w:rsidRDefault="004A6F43" w:rsidP="004A6F43">
      <w:pPr>
        <w:ind w:left="360"/>
        <w:jc w:val="both"/>
        <w:rPr>
          <w:rFonts w:asciiTheme="minorHAnsi" w:hAnsiTheme="minorHAnsi" w:cstheme="minorHAnsi"/>
          <w:color w:val="202122"/>
          <w:sz w:val="28"/>
          <w:szCs w:val="28"/>
          <w:shd w:val="clear" w:color="auto" w:fill="FFFFFF"/>
        </w:rPr>
      </w:pPr>
    </w:p>
    <w:p w14:paraId="7C05C908" w14:textId="77777777" w:rsidR="00F55788" w:rsidRPr="008C13C3" w:rsidRDefault="00F55788" w:rsidP="00F55788">
      <w:pPr>
        <w:ind w:left="360"/>
        <w:jc w:val="both"/>
        <w:rPr>
          <w:rFonts w:asciiTheme="minorHAnsi" w:hAnsiTheme="minorHAnsi" w:cstheme="minorHAnsi"/>
          <w:sz w:val="28"/>
          <w:szCs w:val="28"/>
          <w:lang w:bidi="ar-SA"/>
        </w:rPr>
      </w:pPr>
    </w:p>
    <w:p w14:paraId="26684712" w14:textId="111D5238" w:rsidR="00423610" w:rsidRDefault="00423610" w:rsidP="00705561">
      <w:pPr>
        <w:jc w:val="both"/>
        <w:rPr>
          <w:rFonts w:ascii="Arial" w:hAnsi="Arial" w:cs="Arial"/>
          <w:sz w:val="20"/>
          <w:szCs w:val="20"/>
          <w:lang w:bidi="ar-SA"/>
        </w:rPr>
      </w:pPr>
    </w:p>
    <w:p w14:paraId="2CE7F454" w14:textId="7E73426B" w:rsidR="00423610" w:rsidRDefault="00423610" w:rsidP="00705561">
      <w:pPr>
        <w:jc w:val="both"/>
        <w:rPr>
          <w:rFonts w:ascii="Arial" w:hAnsi="Arial" w:cs="Arial"/>
          <w:sz w:val="20"/>
          <w:szCs w:val="20"/>
          <w:lang w:bidi="ar-SA"/>
        </w:rPr>
      </w:pPr>
    </w:p>
    <w:p w14:paraId="26C8052C" w14:textId="0E212DBD" w:rsidR="00423610" w:rsidRDefault="00423610" w:rsidP="00705561">
      <w:pPr>
        <w:jc w:val="both"/>
        <w:rPr>
          <w:rFonts w:ascii="Arial" w:hAnsi="Arial" w:cs="Arial"/>
          <w:sz w:val="20"/>
          <w:szCs w:val="20"/>
          <w:lang w:bidi="ar-SA"/>
        </w:rPr>
      </w:pPr>
    </w:p>
    <w:p w14:paraId="29E473D1" w14:textId="2ACC08EE" w:rsidR="00423610" w:rsidRDefault="00423610" w:rsidP="00705561">
      <w:pPr>
        <w:jc w:val="both"/>
        <w:rPr>
          <w:rFonts w:ascii="Arial" w:hAnsi="Arial" w:cs="Arial"/>
          <w:sz w:val="20"/>
          <w:szCs w:val="20"/>
          <w:lang w:bidi="ar-SA"/>
        </w:rPr>
      </w:pPr>
    </w:p>
    <w:p w14:paraId="707F6F38" w14:textId="0733000D" w:rsidR="00423610" w:rsidRDefault="00423610" w:rsidP="00705561">
      <w:pPr>
        <w:jc w:val="both"/>
        <w:rPr>
          <w:rFonts w:ascii="Arial" w:hAnsi="Arial" w:cs="Arial"/>
          <w:sz w:val="20"/>
          <w:szCs w:val="20"/>
          <w:lang w:bidi="ar-SA"/>
        </w:rPr>
      </w:pPr>
    </w:p>
    <w:p w14:paraId="4A95A7FF" w14:textId="70979FD3" w:rsidR="00423610" w:rsidRDefault="00423610" w:rsidP="00705561">
      <w:pPr>
        <w:jc w:val="both"/>
        <w:rPr>
          <w:rFonts w:ascii="Arial" w:hAnsi="Arial" w:cs="Arial"/>
          <w:sz w:val="20"/>
          <w:szCs w:val="20"/>
          <w:lang w:bidi="ar-SA"/>
        </w:rPr>
      </w:pPr>
    </w:p>
    <w:p w14:paraId="03DB5ABE" w14:textId="4E01EA5A" w:rsidR="00423610" w:rsidRDefault="00423610" w:rsidP="00705561">
      <w:pPr>
        <w:jc w:val="both"/>
        <w:rPr>
          <w:rFonts w:ascii="Arial" w:hAnsi="Arial" w:cs="Arial"/>
          <w:sz w:val="20"/>
          <w:szCs w:val="20"/>
          <w:lang w:bidi="ar-SA"/>
        </w:rPr>
      </w:pPr>
    </w:p>
    <w:p w14:paraId="3A886918" w14:textId="7D8553A5" w:rsidR="00423610" w:rsidRDefault="00423610" w:rsidP="00705561">
      <w:pPr>
        <w:jc w:val="both"/>
        <w:rPr>
          <w:rFonts w:ascii="Arial" w:hAnsi="Arial" w:cs="Arial"/>
          <w:sz w:val="20"/>
          <w:szCs w:val="20"/>
          <w:lang w:bidi="ar-SA"/>
        </w:rPr>
      </w:pPr>
    </w:p>
    <w:p w14:paraId="7EE6E809" w14:textId="02CE2793" w:rsidR="00423610" w:rsidRDefault="00423610" w:rsidP="00705561">
      <w:pPr>
        <w:jc w:val="both"/>
        <w:rPr>
          <w:rFonts w:ascii="Arial" w:hAnsi="Arial" w:cs="Arial"/>
          <w:sz w:val="20"/>
          <w:szCs w:val="20"/>
          <w:lang w:bidi="ar-SA"/>
        </w:rPr>
      </w:pPr>
    </w:p>
    <w:p w14:paraId="39D0F4DD" w14:textId="3DA5027D" w:rsidR="00423610" w:rsidRDefault="00423610" w:rsidP="00705561">
      <w:pPr>
        <w:jc w:val="both"/>
        <w:rPr>
          <w:rFonts w:ascii="Arial" w:hAnsi="Arial" w:cs="Arial"/>
          <w:sz w:val="20"/>
          <w:szCs w:val="20"/>
          <w:lang w:bidi="ar-SA"/>
        </w:rPr>
      </w:pPr>
    </w:p>
    <w:p w14:paraId="7E5D492D" w14:textId="78B80A58" w:rsidR="00423610" w:rsidRDefault="00423610" w:rsidP="00705561">
      <w:pPr>
        <w:jc w:val="both"/>
        <w:rPr>
          <w:rFonts w:ascii="Arial" w:hAnsi="Arial" w:cs="Arial"/>
          <w:sz w:val="20"/>
          <w:szCs w:val="20"/>
          <w:lang w:bidi="ar-SA"/>
        </w:rPr>
      </w:pPr>
    </w:p>
    <w:p w14:paraId="4771BA7E" w14:textId="3363BC62" w:rsidR="00423610" w:rsidRDefault="00423610" w:rsidP="00705561">
      <w:pPr>
        <w:jc w:val="both"/>
        <w:rPr>
          <w:rFonts w:ascii="Arial" w:hAnsi="Arial" w:cs="Arial"/>
          <w:sz w:val="20"/>
          <w:szCs w:val="20"/>
          <w:lang w:bidi="ar-SA"/>
        </w:rPr>
      </w:pPr>
    </w:p>
    <w:p w14:paraId="143EDAC3" w14:textId="4F65CDAF" w:rsidR="00423610" w:rsidRDefault="00423610" w:rsidP="00705561">
      <w:pPr>
        <w:jc w:val="both"/>
        <w:rPr>
          <w:rFonts w:ascii="Arial" w:hAnsi="Arial" w:cs="Arial"/>
          <w:sz w:val="20"/>
          <w:szCs w:val="20"/>
          <w:lang w:bidi="ar-SA"/>
        </w:rPr>
      </w:pPr>
    </w:p>
    <w:p w14:paraId="0F907FD4" w14:textId="13997996" w:rsidR="00423610" w:rsidRDefault="00423610" w:rsidP="00705561">
      <w:pPr>
        <w:jc w:val="both"/>
        <w:rPr>
          <w:rFonts w:ascii="Arial" w:hAnsi="Arial" w:cs="Arial"/>
          <w:sz w:val="20"/>
          <w:szCs w:val="20"/>
          <w:lang w:bidi="ar-SA"/>
        </w:rPr>
      </w:pPr>
    </w:p>
    <w:p w14:paraId="01DA2033" w14:textId="4A37013C" w:rsidR="00423610" w:rsidRDefault="00423610" w:rsidP="00705561">
      <w:pPr>
        <w:jc w:val="both"/>
        <w:rPr>
          <w:rFonts w:ascii="Arial" w:hAnsi="Arial" w:cs="Arial"/>
          <w:sz w:val="20"/>
          <w:szCs w:val="20"/>
          <w:lang w:bidi="ar-SA"/>
        </w:rPr>
      </w:pPr>
    </w:p>
    <w:p w14:paraId="3B373D7A" w14:textId="54132727" w:rsidR="00423610" w:rsidRDefault="00423610" w:rsidP="00705561">
      <w:pPr>
        <w:jc w:val="both"/>
        <w:rPr>
          <w:rFonts w:ascii="Arial" w:hAnsi="Arial" w:cs="Arial"/>
          <w:sz w:val="20"/>
          <w:szCs w:val="20"/>
          <w:lang w:bidi="ar-SA"/>
        </w:rPr>
      </w:pPr>
    </w:p>
    <w:p w14:paraId="7DD1D2D0" w14:textId="5770441B" w:rsidR="00423610" w:rsidRDefault="00423610" w:rsidP="00705561">
      <w:pPr>
        <w:jc w:val="both"/>
        <w:rPr>
          <w:rFonts w:ascii="Arial" w:hAnsi="Arial" w:cs="Arial"/>
          <w:sz w:val="20"/>
          <w:szCs w:val="20"/>
          <w:lang w:bidi="ar-SA"/>
        </w:rPr>
      </w:pPr>
    </w:p>
    <w:p w14:paraId="08F19C6C" w14:textId="65857BBF" w:rsidR="00423610" w:rsidRDefault="00423610" w:rsidP="00705561">
      <w:pPr>
        <w:jc w:val="both"/>
        <w:rPr>
          <w:rFonts w:ascii="Arial" w:hAnsi="Arial" w:cs="Arial"/>
          <w:sz w:val="20"/>
          <w:szCs w:val="20"/>
          <w:lang w:bidi="ar-SA"/>
        </w:rPr>
      </w:pPr>
    </w:p>
    <w:p w14:paraId="4CE92F91" w14:textId="33AB06DD" w:rsidR="00423610" w:rsidRDefault="00423610" w:rsidP="00705561">
      <w:pPr>
        <w:jc w:val="both"/>
        <w:rPr>
          <w:rFonts w:ascii="Arial" w:hAnsi="Arial" w:cs="Arial"/>
          <w:sz w:val="20"/>
          <w:szCs w:val="20"/>
          <w:lang w:bidi="ar-SA"/>
        </w:rPr>
      </w:pPr>
    </w:p>
    <w:p w14:paraId="433323A7" w14:textId="19E62E4B" w:rsidR="00423610" w:rsidRDefault="00423610" w:rsidP="00705561">
      <w:pPr>
        <w:jc w:val="both"/>
        <w:rPr>
          <w:rFonts w:ascii="Arial" w:hAnsi="Arial" w:cs="Arial"/>
          <w:sz w:val="20"/>
          <w:szCs w:val="20"/>
          <w:lang w:bidi="ar-SA"/>
        </w:rPr>
      </w:pPr>
    </w:p>
    <w:p w14:paraId="2E8AB9AE" w14:textId="7FD78B43" w:rsidR="00423610" w:rsidRDefault="00423610" w:rsidP="00705561">
      <w:pPr>
        <w:jc w:val="both"/>
        <w:rPr>
          <w:rFonts w:ascii="Arial" w:hAnsi="Arial" w:cs="Arial"/>
          <w:sz w:val="20"/>
          <w:szCs w:val="20"/>
          <w:lang w:bidi="ar-SA"/>
        </w:rPr>
      </w:pPr>
    </w:p>
    <w:p w14:paraId="0B068F9D" w14:textId="35F94C32" w:rsidR="00423610" w:rsidRDefault="00423610" w:rsidP="00705561">
      <w:pPr>
        <w:jc w:val="both"/>
        <w:rPr>
          <w:rFonts w:ascii="Arial" w:hAnsi="Arial" w:cs="Arial"/>
          <w:sz w:val="20"/>
          <w:szCs w:val="20"/>
          <w:lang w:bidi="ar-SA"/>
        </w:rPr>
      </w:pPr>
    </w:p>
    <w:p w14:paraId="37ECE804" w14:textId="0CF4DFCC" w:rsidR="00423610" w:rsidRDefault="00423610" w:rsidP="00705561">
      <w:pPr>
        <w:jc w:val="both"/>
        <w:rPr>
          <w:rFonts w:ascii="Arial" w:hAnsi="Arial" w:cs="Arial"/>
          <w:sz w:val="20"/>
          <w:szCs w:val="20"/>
          <w:lang w:bidi="ar-SA"/>
        </w:rPr>
      </w:pPr>
    </w:p>
    <w:p w14:paraId="293A4DFB" w14:textId="3CFCB042" w:rsidR="00423610" w:rsidRDefault="00423610" w:rsidP="00705561">
      <w:pPr>
        <w:jc w:val="both"/>
        <w:rPr>
          <w:rFonts w:ascii="Arial" w:hAnsi="Arial" w:cs="Arial"/>
          <w:sz w:val="20"/>
          <w:szCs w:val="20"/>
          <w:lang w:bidi="ar-SA"/>
        </w:rPr>
      </w:pPr>
    </w:p>
    <w:p w14:paraId="45029DA2" w14:textId="3D9E9770" w:rsidR="00423610" w:rsidRDefault="00423610" w:rsidP="00705561">
      <w:pPr>
        <w:jc w:val="both"/>
        <w:rPr>
          <w:rFonts w:ascii="Arial" w:hAnsi="Arial" w:cs="Arial"/>
          <w:sz w:val="20"/>
          <w:szCs w:val="20"/>
          <w:lang w:bidi="ar-SA"/>
        </w:rPr>
      </w:pPr>
    </w:p>
    <w:p w14:paraId="082467A7" w14:textId="7AB5A707" w:rsidR="00423610" w:rsidRDefault="00423610" w:rsidP="00705561">
      <w:pPr>
        <w:jc w:val="both"/>
        <w:rPr>
          <w:rFonts w:ascii="Arial" w:hAnsi="Arial" w:cs="Arial"/>
          <w:sz w:val="20"/>
          <w:szCs w:val="20"/>
          <w:lang w:bidi="ar-SA"/>
        </w:rPr>
      </w:pPr>
    </w:p>
    <w:p w14:paraId="25D5B473" w14:textId="7BE35CB2" w:rsidR="00423610" w:rsidRDefault="00423610" w:rsidP="00705561">
      <w:pPr>
        <w:jc w:val="both"/>
        <w:rPr>
          <w:rFonts w:ascii="Arial" w:hAnsi="Arial" w:cs="Arial"/>
          <w:sz w:val="20"/>
          <w:szCs w:val="20"/>
          <w:lang w:bidi="ar-SA"/>
        </w:rPr>
      </w:pPr>
    </w:p>
    <w:p w14:paraId="5C681711" w14:textId="0B6E68FD" w:rsidR="00423610" w:rsidRDefault="00423610" w:rsidP="00705561">
      <w:pPr>
        <w:jc w:val="both"/>
        <w:rPr>
          <w:rFonts w:ascii="Arial" w:hAnsi="Arial" w:cs="Arial"/>
          <w:sz w:val="20"/>
          <w:szCs w:val="20"/>
          <w:lang w:bidi="ar-SA"/>
        </w:rPr>
      </w:pPr>
    </w:p>
    <w:p w14:paraId="25BE6EC1" w14:textId="27A6042B" w:rsidR="00423610" w:rsidRDefault="00423610" w:rsidP="00705561">
      <w:pPr>
        <w:jc w:val="both"/>
        <w:rPr>
          <w:rFonts w:ascii="Arial" w:hAnsi="Arial" w:cs="Arial"/>
          <w:sz w:val="20"/>
          <w:szCs w:val="20"/>
          <w:lang w:bidi="ar-SA"/>
        </w:rPr>
      </w:pPr>
    </w:p>
    <w:p w14:paraId="26FABDF7" w14:textId="59C7E5AD" w:rsidR="00423610" w:rsidRDefault="00423610" w:rsidP="00705561">
      <w:pPr>
        <w:jc w:val="both"/>
        <w:rPr>
          <w:rFonts w:ascii="Arial" w:hAnsi="Arial" w:cs="Arial"/>
          <w:sz w:val="20"/>
          <w:szCs w:val="20"/>
          <w:lang w:bidi="ar-SA"/>
        </w:rPr>
      </w:pPr>
    </w:p>
    <w:p w14:paraId="64C31236" w14:textId="0B97B4B0" w:rsidR="00423610" w:rsidRDefault="00423610" w:rsidP="00705561">
      <w:pPr>
        <w:jc w:val="both"/>
        <w:rPr>
          <w:rFonts w:ascii="Arial" w:hAnsi="Arial" w:cs="Arial"/>
          <w:sz w:val="20"/>
          <w:szCs w:val="20"/>
          <w:lang w:bidi="ar-SA"/>
        </w:rPr>
      </w:pPr>
    </w:p>
    <w:p w14:paraId="55FB73AA" w14:textId="29E6B095" w:rsidR="00423610" w:rsidRDefault="00423610" w:rsidP="00705561">
      <w:pPr>
        <w:jc w:val="both"/>
        <w:rPr>
          <w:rFonts w:ascii="Arial" w:hAnsi="Arial" w:cs="Arial"/>
          <w:sz w:val="20"/>
          <w:szCs w:val="20"/>
          <w:lang w:bidi="ar-SA"/>
        </w:rPr>
      </w:pPr>
    </w:p>
    <w:p w14:paraId="12110D0A" w14:textId="24FA0D1D" w:rsidR="00423610" w:rsidRDefault="00423610" w:rsidP="00705561">
      <w:pPr>
        <w:jc w:val="both"/>
        <w:rPr>
          <w:rFonts w:ascii="Arial" w:hAnsi="Arial" w:cs="Arial"/>
          <w:sz w:val="20"/>
          <w:szCs w:val="20"/>
          <w:lang w:bidi="ar-SA"/>
        </w:rPr>
      </w:pPr>
    </w:p>
    <w:p w14:paraId="27D5C9A9" w14:textId="40008F4B" w:rsidR="00423610" w:rsidRDefault="00423610" w:rsidP="00705561">
      <w:pPr>
        <w:jc w:val="both"/>
        <w:rPr>
          <w:rFonts w:ascii="Arial" w:hAnsi="Arial" w:cs="Arial"/>
          <w:sz w:val="20"/>
          <w:szCs w:val="20"/>
          <w:lang w:bidi="ar-SA"/>
        </w:rPr>
      </w:pPr>
    </w:p>
    <w:p w14:paraId="7085FAF2" w14:textId="5795F579" w:rsidR="00423610" w:rsidRDefault="00423610" w:rsidP="00705561">
      <w:pPr>
        <w:jc w:val="both"/>
        <w:rPr>
          <w:rFonts w:ascii="Arial" w:hAnsi="Arial" w:cs="Arial"/>
          <w:sz w:val="20"/>
          <w:szCs w:val="20"/>
          <w:lang w:bidi="ar-SA"/>
        </w:rPr>
      </w:pPr>
    </w:p>
    <w:p w14:paraId="2EF70E55" w14:textId="015CE1E0" w:rsidR="00423610" w:rsidRDefault="00423610" w:rsidP="00705561">
      <w:pPr>
        <w:jc w:val="both"/>
        <w:rPr>
          <w:rFonts w:ascii="Arial" w:hAnsi="Arial" w:cs="Arial"/>
          <w:sz w:val="20"/>
          <w:szCs w:val="20"/>
          <w:lang w:bidi="ar-SA"/>
        </w:rPr>
      </w:pPr>
    </w:p>
    <w:p w14:paraId="6351EE98" w14:textId="089044B5" w:rsidR="00423610" w:rsidRDefault="00423610" w:rsidP="00705561">
      <w:pPr>
        <w:jc w:val="both"/>
        <w:rPr>
          <w:rFonts w:ascii="Arial" w:hAnsi="Arial" w:cs="Arial"/>
          <w:sz w:val="20"/>
          <w:szCs w:val="20"/>
          <w:lang w:bidi="ar-SA"/>
        </w:rPr>
      </w:pPr>
    </w:p>
    <w:p w14:paraId="21A87D6B" w14:textId="67D78371" w:rsidR="00423610" w:rsidRDefault="00423610" w:rsidP="00705561">
      <w:pPr>
        <w:jc w:val="both"/>
        <w:rPr>
          <w:rFonts w:ascii="Arial" w:hAnsi="Arial" w:cs="Arial"/>
          <w:sz w:val="20"/>
          <w:szCs w:val="20"/>
          <w:lang w:bidi="ar-SA"/>
        </w:rPr>
      </w:pPr>
    </w:p>
    <w:p w14:paraId="51DA8428" w14:textId="1D6C12E7" w:rsidR="00423610" w:rsidRDefault="00423610" w:rsidP="00705561">
      <w:pPr>
        <w:jc w:val="both"/>
        <w:rPr>
          <w:rFonts w:ascii="Arial" w:hAnsi="Arial" w:cs="Arial"/>
          <w:sz w:val="20"/>
          <w:szCs w:val="20"/>
          <w:lang w:bidi="ar-SA"/>
        </w:rPr>
      </w:pPr>
    </w:p>
    <w:p w14:paraId="561DDDFF" w14:textId="56F806B9" w:rsidR="00423610" w:rsidRDefault="00423610" w:rsidP="00705561">
      <w:pPr>
        <w:jc w:val="both"/>
        <w:rPr>
          <w:rFonts w:ascii="Arial" w:hAnsi="Arial" w:cs="Arial"/>
          <w:sz w:val="20"/>
          <w:szCs w:val="20"/>
          <w:lang w:bidi="ar-SA"/>
        </w:rPr>
      </w:pPr>
    </w:p>
    <w:p w14:paraId="0426C58C" w14:textId="317447EE" w:rsidR="00423610" w:rsidRDefault="00423610" w:rsidP="00705561">
      <w:pPr>
        <w:jc w:val="both"/>
        <w:rPr>
          <w:rFonts w:ascii="Arial" w:hAnsi="Arial" w:cs="Arial"/>
          <w:sz w:val="20"/>
          <w:szCs w:val="20"/>
          <w:lang w:bidi="ar-SA"/>
        </w:rPr>
      </w:pPr>
    </w:p>
    <w:p w14:paraId="54F84602" w14:textId="178F0535" w:rsidR="00423610" w:rsidRDefault="00423610" w:rsidP="00705561">
      <w:pPr>
        <w:jc w:val="both"/>
        <w:rPr>
          <w:rFonts w:ascii="Arial" w:hAnsi="Arial" w:cs="Arial"/>
          <w:sz w:val="20"/>
          <w:szCs w:val="20"/>
          <w:lang w:bidi="ar-SA"/>
        </w:rPr>
      </w:pPr>
    </w:p>
    <w:p w14:paraId="64C78038" w14:textId="3A0A9860" w:rsidR="00423610" w:rsidRDefault="00423610" w:rsidP="00705561">
      <w:pPr>
        <w:jc w:val="both"/>
        <w:rPr>
          <w:rFonts w:ascii="Arial" w:hAnsi="Arial" w:cs="Arial"/>
          <w:sz w:val="20"/>
          <w:szCs w:val="20"/>
          <w:lang w:bidi="ar-SA"/>
        </w:rPr>
      </w:pPr>
    </w:p>
    <w:p w14:paraId="438480B4" w14:textId="66F3B0F2" w:rsidR="00423610" w:rsidRDefault="00423610" w:rsidP="00705561">
      <w:pPr>
        <w:jc w:val="both"/>
        <w:rPr>
          <w:rFonts w:ascii="Arial" w:hAnsi="Arial" w:cs="Arial"/>
          <w:sz w:val="20"/>
          <w:szCs w:val="20"/>
          <w:lang w:bidi="ar-SA"/>
        </w:rPr>
      </w:pPr>
    </w:p>
    <w:p w14:paraId="2DD82129" w14:textId="16D9ABEB" w:rsidR="00423610" w:rsidRDefault="00423610" w:rsidP="00705561">
      <w:pPr>
        <w:jc w:val="both"/>
        <w:rPr>
          <w:rFonts w:ascii="Arial" w:hAnsi="Arial" w:cs="Arial"/>
          <w:sz w:val="20"/>
          <w:szCs w:val="20"/>
          <w:lang w:bidi="ar-SA"/>
        </w:rPr>
      </w:pPr>
    </w:p>
    <w:p w14:paraId="37A50880" w14:textId="7AA93EA4" w:rsidR="00423610" w:rsidRDefault="00423610" w:rsidP="00705561">
      <w:pPr>
        <w:jc w:val="both"/>
        <w:rPr>
          <w:rFonts w:ascii="Arial" w:hAnsi="Arial" w:cs="Arial"/>
          <w:sz w:val="20"/>
          <w:szCs w:val="20"/>
          <w:lang w:bidi="ar-SA"/>
        </w:rPr>
      </w:pPr>
    </w:p>
    <w:p w14:paraId="49D5180F" w14:textId="0A474A5F" w:rsidR="00423610" w:rsidRDefault="00423610" w:rsidP="00705561">
      <w:pPr>
        <w:jc w:val="both"/>
        <w:rPr>
          <w:rFonts w:ascii="Arial" w:hAnsi="Arial" w:cs="Arial"/>
          <w:sz w:val="20"/>
          <w:szCs w:val="20"/>
          <w:lang w:bidi="ar-SA"/>
        </w:rPr>
      </w:pPr>
    </w:p>
    <w:p w14:paraId="6BFCE491" w14:textId="0AD786EB" w:rsidR="00423610" w:rsidRDefault="00423610" w:rsidP="00705561">
      <w:pPr>
        <w:jc w:val="both"/>
        <w:rPr>
          <w:rFonts w:ascii="Arial" w:hAnsi="Arial" w:cs="Arial"/>
          <w:sz w:val="20"/>
          <w:szCs w:val="20"/>
          <w:lang w:bidi="ar-SA"/>
        </w:rPr>
      </w:pPr>
    </w:p>
    <w:p w14:paraId="095FAC08" w14:textId="77777777" w:rsidR="00423610" w:rsidRDefault="00423610" w:rsidP="00705561">
      <w:pPr>
        <w:jc w:val="both"/>
        <w:rPr>
          <w:rFonts w:ascii="Arial" w:hAnsi="Arial" w:cs="Arial"/>
          <w:sz w:val="20"/>
          <w:szCs w:val="20"/>
          <w:lang w:bidi="ar-SA"/>
        </w:rPr>
      </w:pPr>
    </w:p>
    <w:p w14:paraId="133DB4B8" w14:textId="0F8F870B" w:rsidR="009F5702" w:rsidRDefault="009F5702" w:rsidP="00705561">
      <w:pPr>
        <w:jc w:val="both"/>
        <w:rPr>
          <w:rFonts w:ascii="Arial" w:hAnsi="Arial" w:cs="Arial"/>
          <w:sz w:val="20"/>
          <w:szCs w:val="20"/>
          <w:lang w:bidi="ar-SA"/>
        </w:rPr>
      </w:pPr>
    </w:p>
    <w:p w14:paraId="103C64C6" w14:textId="3AA76361" w:rsidR="009F5702" w:rsidRDefault="009F5702" w:rsidP="00705561">
      <w:pPr>
        <w:jc w:val="both"/>
        <w:rPr>
          <w:rFonts w:ascii="Times New Roman" w:hAnsi="Times New Roman"/>
          <w:sz w:val="44"/>
          <w:szCs w:val="44"/>
          <w:lang w:bidi="ar-SA"/>
        </w:rPr>
      </w:pPr>
      <w:r w:rsidRPr="009F5702">
        <w:rPr>
          <w:rFonts w:ascii="Times New Roman" w:hAnsi="Times New Roman"/>
          <w:sz w:val="44"/>
          <w:szCs w:val="44"/>
          <w:lang w:bidi="ar-SA"/>
        </w:rPr>
        <w:t>STEP1:</w:t>
      </w:r>
    </w:p>
    <w:p w14:paraId="429C5CC6" w14:textId="5DF49188" w:rsidR="009F5702" w:rsidRDefault="009F5702" w:rsidP="00705561">
      <w:pPr>
        <w:jc w:val="both"/>
        <w:rPr>
          <w:rFonts w:ascii="Times New Roman" w:hAnsi="Times New Roman"/>
          <w:sz w:val="36"/>
          <w:szCs w:val="36"/>
          <w:lang w:bidi="ar-SA"/>
        </w:rPr>
      </w:pPr>
      <w:r>
        <w:rPr>
          <w:rFonts w:ascii="Times New Roman" w:hAnsi="Times New Roman"/>
          <w:sz w:val="44"/>
          <w:szCs w:val="44"/>
          <w:lang w:bidi="ar-SA"/>
        </w:rPr>
        <w:t xml:space="preserve">   </w:t>
      </w:r>
      <w:r>
        <w:rPr>
          <w:rFonts w:ascii="Times New Roman" w:hAnsi="Times New Roman"/>
          <w:sz w:val="36"/>
          <w:szCs w:val="36"/>
          <w:lang w:bidi="ar-SA"/>
        </w:rPr>
        <w:t>Car brand chosen Mercedes BENZ</w:t>
      </w:r>
    </w:p>
    <w:p w14:paraId="0A7FF596" w14:textId="77777777" w:rsidR="009F5702" w:rsidRDefault="009F5702" w:rsidP="00705561">
      <w:pPr>
        <w:jc w:val="both"/>
        <w:rPr>
          <w:rFonts w:ascii="Times New Roman" w:hAnsi="Times New Roman"/>
          <w:sz w:val="36"/>
          <w:szCs w:val="36"/>
          <w:lang w:bidi="ar-SA"/>
        </w:rPr>
      </w:pPr>
    </w:p>
    <w:p w14:paraId="4BF365E4" w14:textId="6A2C90C2" w:rsidR="009F5702" w:rsidRDefault="009F5702" w:rsidP="00705561">
      <w:pPr>
        <w:jc w:val="both"/>
        <w:rPr>
          <w:rFonts w:ascii="Times New Roman" w:hAnsi="Times New Roman"/>
          <w:sz w:val="44"/>
          <w:szCs w:val="44"/>
          <w:lang w:bidi="ar-SA"/>
        </w:rPr>
      </w:pPr>
      <w:r w:rsidRPr="009F5702">
        <w:rPr>
          <w:rFonts w:ascii="Times New Roman" w:hAnsi="Times New Roman"/>
          <w:sz w:val="44"/>
          <w:szCs w:val="44"/>
          <w:lang w:bidi="ar-SA"/>
        </w:rPr>
        <w:t>STEP2:</w:t>
      </w:r>
    </w:p>
    <w:p w14:paraId="4ABA648D" w14:textId="3290B51D" w:rsidR="009F5702" w:rsidRDefault="009F5702" w:rsidP="009F5702">
      <w:pPr>
        <w:ind w:left="360"/>
        <w:jc w:val="both"/>
        <w:rPr>
          <w:rFonts w:ascii="Times New Roman" w:hAnsi="Times New Roman"/>
          <w:sz w:val="36"/>
          <w:szCs w:val="36"/>
          <w:lang w:bidi="ar-SA"/>
        </w:rPr>
      </w:pPr>
      <w:r>
        <w:rPr>
          <w:rFonts w:ascii="Times New Roman" w:hAnsi="Times New Roman"/>
          <w:sz w:val="36"/>
          <w:szCs w:val="36"/>
          <w:lang w:bidi="ar-SA"/>
        </w:rPr>
        <w:t>Interface of the feature has a button on the door and 2 buttons on the back door.</w:t>
      </w:r>
    </w:p>
    <w:p w14:paraId="7480ED14" w14:textId="447FB7F5" w:rsidR="009F5702" w:rsidRDefault="009F5702" w:rsidP="009F5702">
      <w:pPr>
        <w:ind w:left="360"/>
        <w:jc w:val="both"/>
        <w:rPr>
          <w:rFonts w:ascii="Times New Roman" w:hAnsi="Times New Roman"/>
          <w:sz w:val="36"/>
          <w:szCs w:val="36"/>
          <w:lang w:bidi="ar-SA"/>
        </w:rPr>
      </w:pPr>
      <w:r>
        <w:rPr>
          <w:rFonts w:ascii="Times New Roman" w:hAnsi="Times New Roman"/>
          <w:sz w:val="36"/>
          <w:szCs w:val="36"/>
          <w:lang w:bidi="ar-SA"/>
        </w:rPr>
        <w:t>Working:</w:t>
      </w:r>
    </w:p>
    <w:p w14:paraId="6E3D103B" w14:textId="15AB99ED" w:rsidR="009F5702" w:rsidRDefault="009F5702" w:rsidP="009F5702">
      <w:pPr>
        <w:ind w:left="720"/>
        <w:jc w:val="both"/>
        <w:rPr>
          <w:rFonts w:ascii="Times New Roman" w:hAnsi="Times New Roman"/>
          <w:sz w:val="36"/>
          <w:szCs w:val="36"/>
          <w:lang w:bidi="ar-SA"/>
        </w:rPr>
      </w:pPr>
      <w:r>
        <w:rPr>
          <w:rFonts w:ascii="Times New Roman" w:hAnsi="Times New Roman"/>
          <w:sz w:val="36"/>
          <w:szCs w:val="36"/>
          <w:lang w:bidi="ar-SA"/>
        </w:rPr>
        <w:t>It opens or closes if the user presses the button on the driver door and can hold the position of it by pressing the pause kind of button on the back of door and can resume the operation by pressing the stop button on the door which is present down the door and works with the sensor when the user places his leg near the sensor.</w:t>
      </w:r>
    </w:p>
    <w:p w14:paraId="2336D4AD" w14:textId="48C00593" w:rsidR="009F5702" w:rsidRDefault="009F5702" w:rsidP="009F5702">
      <w:pPr>
        <w:ind w:left="720"/>
        <w:jc w:val="both"/>
        <w:rPr>
          <w:rFonts w:ascii="Times New Roman" w:hAnsi="Times New Roman"/>
          <w:sz w:val="36"/>
          <w:szCs w:val="36"/>
          <w:lang w:bidi="ar-SA"/>
        </w:rPr>
      </w:pPr>
    </w:p>
    <w:p w14:paraId="09A2C25B" w14:textId="117BD4A0" w:rsidR="009F5702" w:rsidRDefault="009F5702" w:rsidP="009F5702">
      <w:pPr>
        <w:jc w:val="both"/>
        <w:rPr>
          <w:rFonts w:ascii="Times New Roman" w:hAnsi="Times New Roman"/>
          <w:sz w:val="44"/>
          <w:szCs w:val="44"/>
          <w:lang w:bidi="ar-SA"/>
        </w:rPr>
      </w:pPr>
      <w:r w:rsidRPr="009F5702">
        <w:rPr>
          <w:rFonts w:ascii="Times New Roman" w:hAnsi="Times New Roman"/>
          <w:sz w:val="44"/>
          <w:szCs w:val="44"/>
          <w:lang w:bidi="ar-SA"/>
        </w:rPr>
        <w:t>STEP3</w:t>
      </w:r>
      <w:r>
        <w:rPr>
          <w:rFonts w:ascii="Times New Roman" w:hAnsi="Times New Roman"/>
          <w:sz w:val="44"/>
          <w:szCs w:val="44"/>
          <w:lang w:bidi="ar-SA"/>
        </w:rPr>
        <w:t>:</w:t>
      </w:r>
    </w:p>
    <w:p w14:paraId="5698C9BA" w14:textId="7C8A7E3D" w:rsidR="009F5702" w:rsidRDefault="009F5702" w:rsidP="009F5702">
      <w:pPr>
        <w:ind w:left="360"/>
        <w:jc w:val="both"/>
        <w:rPr>
          <w:rFonts w:ascii="Times New Roman" w:hAnsi="Times New Roman"/>
          <w:sz w:val="36"/>
          <w:szCs w:val="36"/>
          <w:lang w:bidi="ar-SA"/>
        </w:rPr>
      </w:pPr>
      <w:r w:rsidRPr="009F5702">
        <w:rPr>
          <w:rFonts w:ascii="Times New Roman" w:hAnsi="Times New Roman"/>
          <w:sz w:val="36"/>
          <w:szCs w:val="36"/>
          <w:lang w:bidi="ar-SA"/>
        </w:rPr>
        <w:t>Input types:</w:t>
      </w:r>
      <w:r>
        <w:rPr>
          <w:rFonts w:ascii="Times New Roman" w:hAnsi="Times New Roman"/>
          <w:sz w:val="36"/>
          <w:szCs w:val="36"/>
          <w:lang w:bidi="ar-SA"/>
        </w:rPr>
        <w:t xml:space="preserve"> User inputs and Sensor input</w:t>
      </w:r>
    </w:p>
    <w:p w14:paraId="6819D59B" w14:textId="22BAA081" w:rsidR="009F5702" w:rsidRDefault="009F5702" w:rsidP="009F5702">
      <w:pPr>
        <w:ind w:left="360"/>
        <w:jc w:val="both"/>
        <w:rPr>
          <w:rFonts w:ascii="Times New Roman" w:hAnsi="Times New Roman"/>
          <w:sz w:val="36"/>
          <w:szCs w:val="36"/>
          <w:lang w:bidi="ar-SA"/>
        </w:rPr>
      </w:pPr>
    </w:p>
    <w:p w14:paraId="6CAC38F8" w14:textId="662E25AD" w:rsidR="005C702E" w:rsidRDefault="005C702E" w:rsidP="009F5702">
      <w:pPr>
        <w:ind w:left="360"/>
        <w:jc w:val="both"/>
        <w:rPr>
          <w:rFonts w:ascii="Times New Roman" w:hAnsi="Times New Roman"/>
          <w:sz w:val="36"/>
          <w:szCs w:val="36"/>
          <w:lang w:bidi="ar-SA"/>
        </w:rPr>
      </w:pPr>
      <w:r>
        <w:rPr>
          <w:rFonts w:ascii="Times New Roman" w:hAnsi="Times New Roman"/>
          <w:sz w:val="36"/>
          <w:szCs w:val="36"/>
          <w:lang w:bidi="ar-SA"/>
        </w:rPr>
        <w:lastRenderedPageBreak/>
        <w:t>Characteristics:</w:t>
      </w:r>
    </w:p>
    <w:tbl>
      <w:tblPr>
        <w:tblStyle w:val="TableGrid"/>
        <w:tblW w:w="0" w:type="auto"/>
        <w:tblInd w:w="360" w:type="dxa"/>
        <w:tblLook w:val="04A0" w:firstRow="1" w:lastRow="0" w:firstColumn="1" w:lastColumn="0" w:noHBand="0" w:noVBand="1"/>
      </w:tblPr>
      <w:tblGrid>
        <w:gridCol w:w="2548"/>
        <w:gridCol w:w="2104"/>
        <w:gridCol w:w="2565"/>
        <w:gridCol w:w="1506"/>
        <w:gridCol w:w="1303"/>
      </w:tblGrid>
      <w:tr w:rsidR="00D87D66" w14:paraId="49E6810D" w14:textId="77777777" w:rsidTr="00D87D66">
        <w:tc>
          <w:tcPr>
            <w:tcW w:w="2637" w:type="dxa"/>
          </w:tcPr>
          <w:p w14:paraId="3F281608" w14:textId="7D18781A" w:rsidR="00D87D66" w:rsidRDefault="00D87D66" w:rsidP="009F5702">
            <w:pPr>
              <w:ind w:firstLine="0"/>
              <w:jc w:val="both"/>
              <w:rPr>
                <w:rFonts w:ascii="Times New Roman" w:hAnsi="Times New Roman"/>
                <w:sz w:val="36"/>
                <w:szCs w:val="36"/>
                <w:lang w:bidi="ar-SA"/>
              </w:rPr>
            </w:pPr>
            <w:proofErr w:type="spellStart"/>
            <w:r>
              <w:rPr>
                <w:rFonts w:ascii="Times New Roman" w:hAnsi="Times New Roman"/>
                <w:sz w:val="36"/>
                <w:szCs w:val="36"/>
                <w:lang w:bidi="ar-SA"/>
              </w:rPr>
              <w:t>ProximitySensor</w:t>
            </w:r>
            <w:r w:rsidR="00C349BD">
              <w:rPr>
                <w:rFonts w:ascii="Times New Roman" w:hAnsi="Times New Roman"/>
                <w:sz w:val="36"/>
                <w:szCs w:val="36"/>
                <w:lang w:bidi="ar-SA"/>
              </w:rPr>
              <w:t>s</w:t>
            </w:r>
            <w:proofErr w:type="spellEnd"/>
          </w:p>
        </w:tc>
        <w:tc>
          <w:tcPr>
            <w:tcW w:w="2289" w:type="dxa"/>
          </w:tcPr>
          <w:p w14:paraId="7FE1F6A9" w14:textId="37A9215F" w:rsidR="00D87D66" w:rsidRDefault="00D87D66" w:rsidP="009F5702">
            <w:pPr>
              <w:ind w:firstLine="0"/>
              <w:jc w:val="both"/>
              <w:rPr>
                <w:rFonts w:ascii="Times New Roman" w:hAnsi="Times New Roman"/>
                <w:sz w:val="36"/>
                <w:szCs w:val="36"/>
                <w:lang w:bidi="ar-SA"/>
              </w:rPr>
            </w:pPr>
            <w:r>
              <w:rPr>
                <w:rFonts w:ascii="Times New Roman" w:hAnsi="Times New Roman"/>
                <w:sz w:val="36"/>
                <w:szCs w:val="36"/>
                <w:lang w:bidi="ar-SA"/>
              </w:rPr>
              <w:t>range</w:t>
            </w:r>
          </w:p>
        </w:tc>
        <w:tc>
          <w:tcPr>
            <w:tcW w:w="1708" w:type="dxa"/>
          </w:tcPr>
          <w:p w14:paraId="1AC0B5B8" w14:textId="1DDA7F09" w:rsidR="00D87D66" w:rsidRDefault="00D87D66" w:rsidP="009F5702">
            <w:pPr>
              <w:ind w:firstLine="0"/>
              <w:jc w:val="both"/>
              <w:rPr>
                <w:rFonts w:ascii="Times New Roman" w:hAnsi="Times New Roman"/>
                <w:sz w:val="36"/>
                <w:szCs w:val="36"/>
                <w:lang w:bidi="ar-SA"/>
              </w:rPr>
            </w:pPr>
            <w:proofErr w:type="spellStart"/>
            <w:r>
              <w:rPr>
                <w:rFonts w:ascii="Times New Roman" w:hAnsi="Times New Roman"/>
                <w:sz w:val="36"/>
                <w:szCs w:val="36"/>
                <w:lang w:bidi="ar-SA"/>
              </w:rPr>
              <w:t>i</w:t>
            </w:r>
            <w:proofErr w:type="spellEnd"/>
            <w:r>
              <w:rPr>
                <w:rFonts w:ascii="Times New Roman" w:hAnsi="Times New Roman"/>
                <w:sz w:val="36"/>
                <w:szCs w:val="36"/>
                <w:lang w:bidi="ar-SA"/>
              </w:rPr>
              <w:t>/p range</w:t>
            </w:r>
          </w:p>
        </w:tc>
        <w:tc>
          <w:tcPr>
            <w:tcW w:w="1521" w:type="dxa"/>
          </w:tcPr>
          <w:p w14:paraId="6E08254A" w14:textId="5A5F49C4" w:rsidR="00D87D66" w:rsidRDefault="00D87D66" w:rsidP="009F5702">
            <w:pPr>
              <w:ind w:firstLine="0"/>
              <w:jc w:val="both"/>
              <w:rPr>
                <w:rFonts w:ascii="Times New Roman" w:hAnsi="Times New Roman"/>
                <w:sz w:val="36"/>
                <w:szCs w:val="36"/>
                <w:lang w:bidi="ar-SA"/>
              </w:rPr>
            </w:pPr>
            <w:r>
              <w:rPr>
                <w:rFonts w:ascii="Times New Roman" w:hAnsi="Times New Roman"/>
                <w:sz w:val="36"/>
                <w:szCs w:val="36"/>
                <w:lang w:bidi="ar-SA"/>
              </w:rPr>
              <w:t>o/p response</w:t>
            </w:r>
          </w:p>
        </w:tc>
        <w:tc>
          <w:tcPr>
            <w:tcW w:w="1383" w:type="dxa"/>
          </w:tcPr>
          <w:p w14:paraId="498B72BB" w14:textId="0139DC5E" w:rsidR="00D87D66" w:rsidRDefault="00D87D66" w:rsidP="009F5702">
            <w:pPr>
              <w:ind w:firstLine="0"/>
              <w:jc w:val="both"/>
              <w:rPr>
                <w:rFonts w:ascii="Times New Roman" w:hAnsi="Times New Roman"/>
                <w:sz w:val="36"/>
                <w:szCs w:val="36"/>
                <w:lang w:bidi="ar-SA"/>
              </w:rPr>
            </w:pPr>
            <w:r>
              <w:rPr>
                <w:rFonts w:ascii="Times New Roman" w:hAnsi="Times New Roman"/>
                <w:sz w:val="36"/>
                <w:szCs w:val="36"/>
                <w:lang w:bidi="ar-SA"/>
              </w:rPr>
              <w:t>o/p current</w:t>
            </w:r>
          </w:p>
        </w:tc>
      </w:tr>
      <w:tr w:rsidR="00D87D66" w14:paraId="6115B32C" w14:textId="77777777" w:rsidTr="00D87D66">
        <w:tc>
          <w:tcPr>
            <w:tcW w:w="2637" w:type="dxa"/>
          </w:tcPr>
          <w:p w14:paraId="2AF19E06" w14:textId="36B58A14" w:rsidR="00D87D66" w:rsidRDefault="00D87D66" w:rsidP="009F5702">
            <w:pPr>
              <w:ind w:firstLine="0"/>
              <w:jc w:val="both"/>
              <w:rPr>
                <w:rFonts w:ascii="Times New Roman" w:hAnsi="Times New Roman"/>
                <w:sz w:val="36"/>
                <w:szCs w:val="36"/>
                <w:lang w:bidi="ar-SA"/>
              </w:rPr>
            </w:pPr>
            <w:r>
              <w:rPr>
                <w:rFonts w:ascii="Times New Roman" w:hAnsi="Times New Roman"/>
                <w:sz w:val="36"/>
                <w:szCs w:val="36"/>
                <w:lang w:bidi="ar-SA"/>
              </w:rPr>
              <w:t xml:space="preserve">Capacitive </w:t>
            </w:r>
          </w:p>
        </w:tc>
        <w:tc>
          <w:tcPr>
            <w:tcW w:w="2289" w:type="dxa"/>
          </w:tcPr>
          <w:p w14:paraId="12481EE7" w14:textId="18F24425" w:rsidR="00D87D66" w:rsidRDefault="00D87D66" w:rsidP="009F5702">
            <w:pPr>
              <w:ind w:firstLine="0"/>
              <w:jc w:val="both"/>
              <w:rPr>
                <w:rFonts w:ascii="Times New Roman" w:hAnsi="Times New Roman"/>
                <w:sz w:val="36"/>
                <w:szCs w:val="36"/>
                <w:lang w:bidi="ar-SA"/>
              </w:rPr>
            </w:pPr>
            <w:r>
              <w:rPr>
                <w:rFonts w:ascii="Times New Roman" w:hAnsi="Times New Roman"/>
                <w:sz w:val="36"/>
                <w:szCs w:val="36"/>
                <w:lang w:bidi="ar-SA"/>
              </w:rPr>
              <w:t>7.2mm-8.8mm(&lt;1cm)</w:t>
            </w:r>
          </w:p>
        </w:tc>
        <w:tc>
          <w:tcPr>
            <w:tcW w:w="1708" w:type="dxa"/>
          </w:tcPr>
          <w:p w14:paraId="73D64BC5" w14:textId="2A02A944" w:rsidR="00D87D66" w:rsidRDefault="00D87D66" w:rsidP="009F5702">
            <w:pPr>
              <w:ind w:firstLine="0"/>
              <w:jc w:val="both"/>
              <w:rPr>
                <w:rFonts w:ascii="Times New Roman" w:hAnsi="Times New Roman"/>
                <w:sz w:val="36"/>
                <w:szCs w:val="36"/>
                <w:lang w:bidi="ar-SA"/>
              </w:rPr>
            </w:pPr>
            <w:r>
              <w:rPr>
                <w:rFonts w:ascii="Times New Roman" w:hAnsi="Times New Roman"/>
                <w:sz w:val="36"/>
                <w:szCs w:val="36"/>
                <w:lang w:bidi="ar-SA"/>
              </w:rPr>
              <w:t>&lt;=200mA</w:t>
            </w:r>
          </w:p>
        </w:tc>
        <w:tc>
          <w:tcPr>
            <w:tcW w:w="1521" w:type="dxa"/>
          </w:tcPr>
          <w:p w14:paraId="7F25CC2F" w14:textId="7E910D7E" w:rsidR="00D87D66" w:rsidRDefault="00D87D66" w:rsidP="009F5702">
            <w:pPr>
              <w:ind w:firstLine="0"/>
              <w:jc w:val="both"/>
              <w:rPr>
                <w:rFonts w:ascii="Times New Roman" w:hAnsi="Times New Roman"/>
                <w:sz w:val="36"/>
                <w:szCs w:val="36"/>
                <w:lang w:bidi="ar-SA"/>
              </w:rPr>
            </w:pPr>
            <w:r>
              <w:rPr>
                <w:rFonts w:ascii="Times New Roman" w:hAnsi="Times New Roman"/>
                <w:sz w:val="36"/>
                <w:szCs w:val="36"/>
                <w:lang w:bidi="ar-SA"/>
              </w:rPr>
              <w:t>&lt;35ms</w:t>
            </w:r>
          </w:p>
        </w:tc>
        <w:tc>
          <w:tcPr>
            <w:tcW w:w="1383" w:type="dxa"/>
          </w:tcPr>
          <w:p w14:paraId="68171E95" w14:textId="70E85B5B" w:rsidR="00D87D66" w:rsidRDefault="00D87D66" w:rsidP="009F5702">
            <w:pPr>
              <w:ind w:firstLine="0"/>
              <w:jc w:val="both"/>
              <w:rPr>
                <w:rFonts w:ascii="Times New Roman" w:hAnsi="Times New Roman"/>
                <w:sz w:val="36"/>
                <w:szCs w:val="36"/>
                <w:lang w:bidi="ar-SA"/>
              </w:rPr>
            </w:pPr>
            <w:r>
              <w:rPr>
                <w:rFonts w:ascii="Times New Roman" w:hAnsi="Times New Roman"/>
                <w:sz w:val="36"/>
                <w:szCs w:val="36"/>
                <w:lang w:bidi="ar-SA"/>
              </w:rPr>
              <w:t>&lt;</w:t>
            </w:r>
            <w:r w:rsidR="00831641">
              <w:rPr>
                <w:rFonts w:ascii="Times New Roman" w:hAnsi="Times New Roman"/>
                <w:sz w:val="36"/>
                <w:szCs w:val="36"/>
                <w:lang w:bidi="ar-SA"/>
              </w:rPr>
              <w:t>0.3mA</w:t>
            </w:r>
          </w:p>
        </w:tc>
      </w:tr>
      <w:tr w:rsidR="00D87D66" w14:paraId="0DCFE8FF" w14:textId="77777777" w:rsidTr="00D87D66">
        <w:tc>
          <w:tcPr>
            <w:tcW w:w="2637" w:type="dxa"/>
          </w:tcPr>
          <w:p w14:paraId="18878A5C" w14:textId="66CAC8B9" w:rsidR="00D87D66" w:rsidRDefault="00D87D66" w:rsidP="009F5702">
            <w:pPr>
              <w:ind w:firstLine="0"/>
              <w:jc w:val="both"/>
              <w:rPr>
                <w:rFonts w:ascii="Times New Roman" w:hAnsi="Times New Roman"/>
                <w:sz w:val="36"/>
                <w:szCs w:val="36"/>
                <w:lang w:bidi="ar-SA"/>
              </w:rPr>
            </w:pPr>
            <w:r>
              <w:rPr>
                <w:rFonts w:ascii="Times New Roman" w:hAnsi="Times New Roman"/>
                <w:sz w:val="36"/>
                <w:szCs w:val="36"/>
                <w:lang w:bidi="ar-SA"/>
              </w:rPr>
              <w:t xml:space="preserve">Optical </w:t>
            </w:r>
          </w:p>
        </w:tc>
        <w:tc>
          <w:tcPr>
            <w:tcW w:w="2289" w:type="dxa"/>
          </w:tcPr>
          <w:p w14:paraId="22D3AA10" w14:textId="5DA6CC6A" w:rsidR="00D87D66" w:rsidRDefault="00D87D66" w:rsidP="009F5702">
            <w:pPr>
              <w:ind w:firstLine="0"/>
              <w:jc w:val="both"/>
              <w:rPr>
                <w:rFonts w:ascii="Times New Roman" w:hAnsi="Times New Roman"/>
                <w:sz w:val="36"/>
                <w:szCs w:val="36"/>
                <w:lang w:bidi="ar-SA"/>
              </w:rPr>
            </w:pPr>
            <w:r>
              <w:rPr>
                <w:rFonts w:ascii="Times New Roman" w:hAnsi="Times New Roman"/>
                <w:sz w:val="36"/>
                <w:szCs w:val="36"/>
                <w:lang w:bidi="ar-SA"/>
              </w:rPr>
              <w:t>50mm-100mm(1cm-10cm)</w:t>
            </w:r>
          </w:p>
        </w:tc>
        <w:tc>
          <w:tcPr>
            <w:tcW w:w="1708" w:type="dxa"/>
          </w:tcPr>
          <w:p w14:paraId="0EC250AA" w14:textId="77777777" w:rsidR="00D87D66" w:rsidRDefault="00D87D66" w:rsidP="009F5702">
            <w:pPr>
              <w:ind w:firstLine="0"/>
              <w:jc w:val="both"/>
              <w:rPr>
                <w:rFonts w:ascii="Times New Roman" w:hAnsi="Times New Roman"/>
                <w:sz w:val="36"/>
                <w:szCs w:val="36"/>
              </w:rPr>
            </w:pPr>
            <w:r w:rsidRPr="00D87D66">
              <w:rPr>
                <w:rFonts w:ascii="Times New Roman" w:hAnsi="Times New Roman"/>
                <w:sz w:val="36"/>
                <w:szCs w:val="36"/>
              </w:rPr>
              <w:t>(2.3 V to 3.6 V)</w:t>
            </w:r>
          </w:p>
          <w:p w14:paraId="2D2FFBF5" w14:textId="6CEEA0EC" w:rsidR="00831641" w:rsidRPr="00D87D66" w:rsidRDefault="00831641" w:rsidP="009F5702">
            <w:pPr>
              <w:ind w:firstLine="0"/>
              <w:jc w:val="both"/>
              <w:rPr>
                <w:rFonts w:ascii="Times New Roman" w:hAnsi="Times New Roman"/>
                <w:sz w:val="36"/>
                <w:szCs w:val="36"/>
                <w:lang w:bidi="ar-SA"/>
              </w:rPr>
            </w:pPr>
            <w:r>
              <w:rPr>
                <w:rFonts w:ascii="Times New Roman" w:hAnsi="Times New Roman"/>
                <w:sz w:val="36"/>
                <w:szCs w:val="36"/>
              </w:rPr>
              <w:t>Response(200ms)</w:t>
            </w:r>
          </w:p>
        </w:tc>
        <w:tc>
          <w:tcPr>
            <w:tcW w:w="1521" w:type="dxa"/>
          </w:tcPr>
          <w:p w14:paraId="24E1BF2C" w14:textId="1D9B9DD6" w:rsidR="00D87D66" w:rsidRDefault="00831641" w:rsidP="009F5702">
            <w:pPr>
              <w:ind w:firstLine="0"/>
              <w:jc w:val="both"/>
              <w:rPr>
                <w:rFonts w:ascii="Times New Roman" w:hAnsi="Times New Roman"/>
                <w:sz w:val="36"/>
                <w:szCs w:val="36"/>
                <w:lang w:bidi="ar-SA"/>
              </w:rPr>
            </w:pPr>
            <w:r>
              <w:rPr>
                <w:rFonts w:ascii="Times New Roman" w:hAnsi="Times New Roman"/>
                <w:sz w:val="36"/>
                <w:szCs w:val="36"/>
                <w:lang w:bidi="ar-SA"/>
              </w:rPr>
              <w:t>&lt;35ms</w:t>
            </w:r>
          </w:p>
        </w:tc>
        <w:tc>
          <w:tcPr>
            <w:tcW w:w="1383" w:type="dxa"/>
          </w:tcPr>
          <w:p w14:paraId="036FB44F" w14:textId="3A8F819C" w:rsidR="00D87D66" w:rsidRDefault="00831641" w:rsidP="009F5702">
            <w:pPr>
              <w:ind w:firstLine="0"/>
              <w:jc w:val="both"/>
              <w:rPr>
                <w:rFonts w:ascii="Times New Roman" w:hAnsi="Times New Roman"/>
                <w:sz w:val="36"/>
                <w:szCs w:val="36"/>
                <w:lang w:bidi="ar-SA"/>
              </w:rPr>
            </w:pPr>
            <w:r>
              <w:rPr>
                <w:rFonts w:ascii="Times New Roman" w:hAnsi="Times New Roman"/>
                <w:sz w:val="36"/>
                <w:szCs w:val="36"/>
                <w:lang w:bidi="ar-SA"/>
              </w:rPr>
              <w:t>&lt;0.3mA</w:t>
            </w:r>
          </w:p>
        </w:tc>
      </w:tr>
      <w:tr w:rsidR="00D87D66" w14:paraId="416F6049" w14:textId="77777777" w:rsidTr="00D87D66">
        <w:tc>
          <w:tcPr>
            <w:tcW w:w="2637" w:type="dxa"/>
          </w:tcPr>
          <w:p w14:paraId="7C2A43CB" w14:textId="190C6376" w:rsidR="00D87D66" w:rsidRDefault="00F02F61" w:rsidP="009F5702">
            <w:pPr>
              <w:ind w:firstLine="0"/>
              <w:jc w:val="both"/>
              <w:rPr>
                <w:rFonts w:ascii="Times New Roman" w:hAnsi="Times New Roman"/>
                <w:sz w:val="36"/>
                <w:szCs w:val="36"/>
                <w:lang w:bidi="ar-SA"/>
              </w:rPr>
            </w:pPr>
            <w:r>
              <w:rPr>
                <w:rFonts w:ascii="Times New Roman" w:hAnsi="Times New Roman"/>
                <w:sz w:val="36"/>
                <w:szCs w:val="36"/>
                <w:lang w:bidi="ar-SA"/>
              </w:rPr>
              <w:t xml:space="preserve">Inductive </w:t>
            </w:r>
          </w:p>
        </w:tc>
        <w:tc>
          <w:tcPr>
            <w:tcW w:w="2289" w:type="dxa"/>
          </w:tcPr>
          <w:p w14:paraId="7C77B5AF" w14:textId="3483E08E" w:rsidR="00D87D66" w:rsidRDefault="00F02F61" w:rsidP="009F5702">
            <w:pPr>
              <w:ind w:firstLine="0"/>
              <w:jc w:val="both"/>
              <w:rPr>
                <w:rFonts w:ascii="Times New Roman" w:hAnsi="Times New Roman"/>
                <w:sz w:val="36"/>
                <w:szCs w:val="36"/>
                <w:lang w:bidi="ar-SA"/>
              </w:rPr>
            </w:pPr>
            <w:r>
              <w:rPr>
                <w:rFonts w:ascii="Times New Roman" w:hAnsi="Times New Roman"/>
                <w:sz w:val="36"/>
                <w:szCs w:val="36"/>
                <w:lang w:bidi="ar-SA"/>
              </w:rPr>
              <w:t>30mm</w:t>
            </w:r>
          </w:p>
        </w:tc>
        <w:tc>
          <w:tcPr>
            <w:tcW w:w="1708" w:type="dxa"/>
          </w:tcPr>
          <w:p w14:paraId="1781ECFE" w14:textId="42A04B59" w:rsidR="00D87D66" w:rsidRDefault="00F02F61" w:rsidP="009F5702">
            <w:pPr>
              <w:ind w:firstLine="0"/>
              <w:jc w:val="both"/>
              <w:rPr>
                <w:rFonts w:ascii="Times New Roman" w:hAnsi="Times New Roman"/>
                <w:sz w:val="36"/>
                <w:szCs w:val="36"/>
                <w:lang w:bidi="ar-SA"/>
              </w:rPr>
            </w:pPr>
            <w:r>
              <w:rPr>
                <w:rFonts w:ascii="Times New Roman" w:hAnsi="Times New Roman"/>
                <w:sz w:val="36"/>
                <w:szCs w:val="36"/>
                <w:lang w:bidi="ar-SA"/>
              </w:rPr>
              <w:t>&lt;10ms&amp;(10v-36v)</w:t>
            </w:r>
          </w:p>
        </w:tc>
        <w:tc>
          <w:tcPr>
            <w:tcW w:w="1521" w:type="dxa"/>
          </w:tcPr>
          <w:p w14:paraId="6E6D8DD5" w14:textId="7E84BAEF" w:rsidR="00D87D66" w:rsidRDefault="00F02F61" w:rsidP="009F5702">
            <w:pPr>
              <w:ind w:firstLine="0"/>
              <w:jc w:val="both"/>
              <w:rPr>
                <w:rFonts w:ascii="Times New Roman" w:hAnsi="Times New Roman"/>
                <w:sz w:val="36"/>
                <w:szCs w:val="36"/>
                <w:lang w:bidi="ar-SA"/>
              </w:rPr>
            </w:pPr>
            <w:r>
              <w:rPr>
                <w:rFonts w:ascii="Times New Roman" w:hAnsi="Times New Roman"/>
                <w:sz w:val="36"/>
                <w:szCs w:val="36"/>
                <w:lang w:bidi="ar-SA"/>
              </w:rPr>
              <w:t>&lt;=0.3mss</w:t>
            </w:r>
          </w:p>
        </w:tc>
        <w:tc>
          <w:tcPr>
            <w:tcW w:w="1383" w:type="dxa"/>
          </w:tcPr>
          <w:p w14:paraId="7BE7221B" w14:textId="77777777" w:rsidR="00D87D66" w:rsidRDefault="00D87D66" w:rsidP="009F5702">
            <w:pPr>
              <w:ind w:firstLine="0"/>
              <w:jc w:val="both"/>
              <w:rPr>
                <w:rFonts w:ascii="Times New Roman" w:hAnsi="Times New Roman"/>
                <w:sz w:val="36"/>
                <w:szCs w:val="36"/>
                <w:lang w:bidi="ar-SA"/>
              </w:rPr>
            </w:pPr>
          </w:p>
        </w:tc>
      </w:tr>
    </w:tbl>
    <w:p w14:paraId="136852BD" w14:textId="42904CB0" w:rsidR="005C702E" w:rsidRDefault="00F02F61" w:rsidP="009F5702">
      <w:pPr>
        <w:ind w:left="360"/>
        <w:jc w:val="both"/>
        <w:rPr>
          <w:rFonts w:ascii="Times New Roman" w:hAnsi="Times New Roman"/>
          <w:sz w:val="36"/>
          <w:szCs w:val="36"/>
        </w:rPr>
      </w:pPr>
      <w:r>
        <w:rPr>
          <w:rFonts w:ascii="Times New Roman" w:hAnsi="Times New Roman"/>
          <w:sz w:val="36"/>
          <w:szCs w:val="36"/>
          <w:lang w:bidi="ar-SA"/>
        </w:rPr>
        <w:t xml:space="preserve">Sensor chosen is Optical proximity sensor </w:t>
      </w:r>
      <w:r w:rsidRPr="00F02F61">
        <w:rPr>
          <w:rFonts w:ascii="Times New Roman" w:hAnsi="Times New Roman"/>
          <w:sz w:val="36"/>
          <w:szCs w:val="36"/>
        </w:rPr>
        <w:t>NOA3302</w:t>
      </w:r>
      <w:r>
        <w:rPr>
          <w:rFonts w:ascii="Times New Roman" w:hAnsi="Times New Roman"/>
          <w:sz w:val="36"/>
          <w:szCs w:val="36"/>
        </w:rPr>
        <w:t xml:space="preserve"> because the other sensors do need metal objects to get detection and the other sensors work only for short range of distance.</w:t>
      </w:r>
    </w:p>
    <w:p w14:paraId="34DAC179" w14:textId="3E9981FE" w:rsidR="00F02F61" w:rsidRDefault="00F02F61" w:rsidP="009F5702">
      <w:pPr>
        <w:ind w:left="360"/>
        <w:jc w:val="both"/>
        <w:rPr>
          <w:rFonts w:ascii="Times New Roman" w:hAnsi="Times New Roman"/>
          <w:sz w:val="36"/>
          <w:szCs w:val="36"/>
        </w:rPr>
      </w:pPr>
    </w:p>
    <w:p w14:paraId="221CBE7F" w14:textId="26E3979A" w:rsidR="00F02F61" w:rsidRDefault="00F02F61" w:rsidP="009F5702">
      <w:pPr>
        <w:ind w:left="360"/>
        <w:jc w:val="both"/>
        <w:rPr>
          <w:rFonts w:ascii="Times New Roman" w:hAnsi="Times New Roman"/>
          <w:sz w:val="36"/>
          <w:szCs w:val="36"/>
        </w:rPr>
      </w:pPr>
      <w:r>
        <w:rPr>
          <w:rFonts w:ascii="Times New Roman" w:hAnsi="Times New Roman"/>
          <w:sz w:val="36"/>
          <w:szCs w:val="36"/>
        </w:rPr>
        <w:t xml:space="preserve">A servo motor is used to open the door </w:t>
      </w:r>
      <w:r w:rsidR="00C349BD">
        <w:rPr>
          <w:rFonts w:ascii="Times New Roman" w:hAnsi="Times New Roman"/>
          <w:sz w:val="36"/>
          <w:szCs w:val="36"/>
        </w:rPr>
        <w:t>and works with 3 different pulse widths to 3 different ranges 0to90degrees, 90to180degrees, in between 0 to 180 with milliseconds duration.</w:t>
      </w:r>
    </w:p>
    <w:p w14:paraId="043BC3D8" w14:textId="5079119B" w:rsidR="002E0477" w:rsidRDefault="002E0477" w:rsidP="009F5702">
      <w:pPr>
        <w:ind w:left="360"/>
        <w:jc w:val="both"/>
        <w:rPr>
          <w:rFonts w:ascii="Times New Roman" w:hAnsi="Times New Roman"/>
          <w:sz w:val="36"/>
          <w:szCs w:val="36"/>
        </w:rPr>
      </w:pPr>
    </w:p>
    <w:p w14:paraId="4FA55899" w14:textId="0B6E521C" w:rsidR="002E0477" w:rsidRDefault="002E0477" w:rsidP="009F5702">
      <w:pPr>
        <w:ind w:left="360"/>
        <w:jc w:val="both"/>
        <w:rPr>
          <w:rFonts w:ascii="Times New Roman" w:hAnsi="Times New Roman"/>
          <w:sz w:val="36"/>
          <w:szCs w:val="36"/>
        </w:rPr>
      </w:pPr>
    </w:p>
    <w:p w14:paraId="2250BEDC" w14:textId="34ABDB54" w:rsidR="002E0477" w:rsidRDefault="002E0477" w:rsidP="009F5702">
      <w:pPr>
        <w:ind w:left="360"/>
        <w:jc w:val="both"/>
        <w:rPr>
          <w:rFonts w:ascii="Times New Roman" w:hAnsi="Times New Roman"/>
          <w:sz w:val="36"/>
          <w:szCs w:val="36"/>
        </w:rPr>
      </w:pPr>
    </w:p>
    <w:p w14:paraId="400A07F9" w14:textId="34C66F35" w:rsidR="002E0477" w:rsidRDefault="002E0477" w:rsidP="009F5702">
      <w:pPr>
        <w:ind w:left="360"/>
        <w:jc w:val="both"/>
        <w:rPr>
          <w:rFonts w:ascii="Times New Roman" w:hAnsi="Times New Roman"/>
          <w:sz w:val="36"/>
          <w:szCs w:val="36"/>
        </w:rPr>
      </w:pPr>
    </w:p>
    <w:p w14:paraId="3BA50AFD" w14:textId="7C37EBC8" w:rsidR="002E0477" w:rsidRDefault="002E0477" w:rsidP="009F5702">
      <w:pPr>
        <w:ind w:left="360"/>
        <w:jc w:val="both"/>
        <w:rPr>
          <w:rFonts w:ascii="Times New Roman" w:hAnsi="Times New Roman"/>
          <w:sz w:val="36"/>
          <w:szCs w:val="36"/>
        </w:rPr>
      </w:pPr>
    </w:p>
    <w:p w14:paraId="085D5098" w14:textId="3A6311FB" w:rsidR="002E0477" w:rsidRDefault="002E0477" w:rsidP="009F5702">
      <w:pPr>
        <w:ind w:left="360"/>
        <w:jc w:val="both"/>
        <w:rPr>
          <w:rFonts w:ascii="Times New Roman" w:hAnsi="Times New Roman"/>
          <w:sz w:val="36"/>
          <w:szCs w:val="36"/>
        </w:rPr>
      </w:pPr>
      <w:bookmarkStart w:id="4" w:name="_GoBack"/>
      <w:bookmarkEnd w:id="4"/>
    </w:p>
    <w:p w14:paraId="05B5A7B3" w14:textId="152DE1F5" w:rsidR="002E0477" w:rsidRDefault="002E0477" w:rsidP="009F5702">
      <w:pPr>
        <w:ind w:left="360"/>
        <w:jc w:val="both"/>
        <w:rPr>
          <w:rFonts w:ascii="Times New Roman" w:hAnsi="Times New Roman"/>
          <w:sz w:val="36"/>
          <w:szCs w:val="36"/>
        </w:rPr>
      </w:pPr>
    </w:p>
    <w:p w14:paraId="1C4240A8" w14:textId="0EA69043" w:rsidR="002E0477" w:rsidRDefault="002E0477" w:rsidP="009F5702">
      <w:pPr>
        <w:ind w:left="360"/>
        <w:jc w:val="both"/>
        <w:rPr>
          <w:rFonts w:ascii="Times New Roman" w:hAnsi="Times New Roman"/>
          <w:sz w:val="36"/>
          <w:szCs w:val="36"/>
        </w:rPr>
      </w:pPr>
    </w:p>
    <w:p w14:paraId="26F90846" w14:textId="04B93F12" w:rsidR="002E0477" w:rsidRDefault="002E0477" w:rsidP="009F5702">
      <w:pPr>
        <w:ind w:left="360"/>
        <w:jc w:val="both"/>
        <w:rPr>
          <w:rFonts w:ascii="Times New Roman" w:hAnsi="Times New Roman"/>
          <w:sz w:val="36"/>
          <w:szCs w:val="36"/>
        </w:rPr>
      </w:pPr>
    </w:p>
    <w:p w14:paraId="51B541AC" w14:textId="172D240C" w:rsidR="002E0477" w:rsidRDefault="002E0477" w:rsidP="009F5702">
      <w:pPr>
        <w:ind w:left="360"/>
        <w:jc w:val="both"/>
        <w:rPr>
          <w:rFonts w:ascii="Times New Roman" w:hAnsi="Times New Roman"/>
          <w:sz w:val="36"/>
          <w:szCs w:val="36"/>
        </w:rPr>
      </w:pPr>
    </w:p>
    <w:p w14:paraId="39CC9915" w14:textId="0DD4A6ED" w:rsidR="002E0477" w:rsidRDefault="002E0477" w:rsidP="009F5702">
      <w:pPr>
        <w:ind w:left="360"/>
        <w:jc w:val="both"/>
        <w:rPr>
          <w:rFonts w:ascii="Times New Roman" w:hAnsi="Times New Roman"/>
          <w:sz w:val="36"/>
          <w:szCs w:val="36"/>
        </w:rPr>
      </w:pPr>
    </w:p>
    <w:p w14:paraId="655B8DA2" w14:textId="77777777" w:rsidR="002E0477" w:rsidRDefault="002E0477" w:rsidP="002E0477">
      <w:pPr>
        <w:ind w:firstLine="0"/>
        <w:jc w:val="both"/>
        <w:rPr>
          <w:rFonts w:ascii="Times New Roman" w:hAnsi="Times New Roman"/>
          <w:sz w:val="44"/>
          <w:szCs w:val="44"/>
          <w:lang w:bidi="ar-SA"/>
        </w:rPr>
      </w:pPr>
      <w:r>
        <w:rPr>
          <w:rFonts w:ascii="Times New Roman" w:hAnsi="Times New Roman"/>
          <w:sz w:val="44"/>
          <w:szCs w:val="44"/>
          <w:lang w:bidi="ar-SA"/>
        </w:rPr>
        <w:lastRenderedPageBreak/>
        <w:t>Flowchart:</w:t>
      </w:r>
    </w:p>
    <w:p w14:paraId="3214928A" w14:textId="77777777" w:rsidR="002E0477" w:rsidRPr="009F5702" w:rsidRDefault="002E0477" w:rsidP="009F5702">
      <w:pPr>
        <w:ind w:left="360"/>
        <w:jc w:val="both"/>
        <w:rPr>
          <w:rFonts w:ascii="Times New Roman" w:hAnsi="Times New Roman"/>
          <w:sz w:val="36"/>
          <w:szCs w:val="36"/>
          <w:lang w:bidi="ar-SA"/>
        </w:rPr>
      </w:pPr>
    </w:p>
    <w:p w14:paraId="42FDFEB1" w14:textId="66F04518" w:rsidR="009F5702" w:rsidRDefault="009F5702" w:rsidP="00360C9C">
      <w:pPr>
        <w:ind w:firstLine="0"/>
        <w:jc w:val="both"/>
        <w:rPr>
          <w:rFonts w:ascii="Times New Roman" w:hAnsi="Times New Roman"/>
          <w:sz w:val="44"/>
          <w:szCs w:val="44"/>
          <w:lang w:bidi="ar-SA"/>
        </w:rPr>
      </w:pPr>
    </w:p>
    <w:p w14:paraId="17622D08" w14:textId="67627F5B" w:rsidR="00360C9C" w:rsidRDefault="00423610" w:rsidP="00360C9C">
      <w:pPr>
        <w:ind w:firstLine="0"/>
        <w:jc w:val="both"/>
        <w:rPr>
          <w:rFonts w:ascii="Times New Roman" w:hAnsi="Times New Roman"/>
          <w:sz w:val="44"/>
          <w:szCs w:val="44"/>
          <w:lang w:bidi="ar-SA"/>
        </w:rPr>
      </w:pPr>
      <w:r>
        <w:rPr>
          <w:rFonts w:ascii="Times New Roman" w:hAnsi="Times New Roman"/>
          <w:noProof/>
          <w:sz w:val="44"/>
          <w:szCs w:val="44"/>
          <w:lang w:bidi="ar-SA"/>
        </w:rPr>
        <w:drawing>
          <wp:inline distT="0" distB="0" distL="0" distR="0" wp14:anchorId="48BCBB19" wp14:editId="424CD164">
            <wp:extent cx="6457950" cy="4792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png"/>
                    <pic:cNvPicPr/>
                  </pic:nvPicPr>
                  <pic:blipFill>
                    <a:blip r:embed="rId16">
                      <a:extLst>
                        <a:ext uri="{28A0092B-C50C-407E-A947-70E740481C1C}">
                          <a14:useLocalDpi xmlns:a14="http://schemas.microsoft.com/office/drawing/2010/main" val="0"/>
                        </a:ext>
                      </a:extLst>
                    </a:blip>
                    <a:stretch>
                      <a:fillRect/>
                    </a:stretch>
                  </pic:blipFill>
                  <pic:spPr>
                    <a:xfrm>
                      <a:off x="0" y="0"/>
                      <a:ext cx="6457950" cy="4792345"/>
                    </a:xfrm>
                    <a:prstGeom prst="rect">
                      <a:avLst/>
                    </a:prstGeom>
                  </pic:spPr>
                </pic:pic>
              </a:graphicData>
            </a:graphic>
          </wp:inline>
        </w:drawing>
      </w:r>
    </w:p>
    <w:p w14:paraId="07C39AC5" w14:textId="77777777" w:rsidR="00360C9C" w:rsidRDefault="00360C9C" w:rsidP="00360C9C">
      <w:pPr>
        <w:ind w:firstLine="0"/>
        <w:jc w:val="both"/>
        <w:rPr>
          <w:rFonts w:ascii="Times New Roman" w:hAnsi="Times New Roman"/>
          <w:sz w:val="44"/>
          <w:szCs w:val="44"/>
          <w:lang w:bidi="ar-SA"/>
        </w:rPr>
      </w:pPr>
    </w:p>
    <w:p w14:paraId="3C6BD4F8" w14:textId="77777777" w:rsidR="00360C9C" w:rsidRDefault="00360C9C" w:rsidP="00360C9C">
      <w:pPr>
        <w:ind w:firstLine="0"/>
        <w:jc w:val="both"/>
        <w:rPr>
          <w:rFonts w:ascii="Times New Roman" w:hAnsi="Times New Roman"/>
          <w:sz w:val="44"/>
          <w:szCs w:val="44"/>
          <w:lang w:bidi="ar-SA"/>
        </w:rPr>
      </w:pPr>
    </w:p>
    <w:p w14:paraId="20963F32" w14:textId="77777777" w:rsidR="00360C9C" w:rsidRDefault="00360C9C" w:rsidP="00360C9C">
      <w:pPr>
        <w:ind w:firstLine="0"/>
        <w:jc w:val="both"/>
        <w:rPr>
          <w:rFonts w:ascii="Times New Roman" w:hAnsi="Times New Roman"/>
          <w:sz w:val="44"/>
          <w:szCs w:val="44"/>
          <w:lang w:bidi="ar-SA"/>
        </w:rPr>
      </w:pPr>
    </w:p>
    <w:p w14:paraId="4B9494FD" w14:textId="77777777" w:rsidR="00360C9C" w:rsidRDefault="00360C9C" w:rsidP="00360C9C">
      <w:pPr>
        <w:ind w:firstLine="0"/>
        <w:jc w:val="both"/>
        <w:rPr>
          <w:rFonts w:ascii="Times New Roman" w:hAnsi="Times New Roman"/>
          <w:sz w:val="44"/>
          <w:szCs w:val="44"/>
          <w:lang w:bidi="ar-SA"/>
        </w:rPr>
      </w:pPr>
    </w:p>
    <w:p w14:paraId="4975D8B9" w14:textId="77777777" w:rsidR="00360C9C" w:rsidRDefault="00360C9C" w:rsidP="00360C9C">
      <w:pPr>
        <w:ind w:firstLine="0"/>
        <w:jc w:val="both"/>
        <w:rPr>
          <w:rFonts w:ascii="Times New Roman" w:hAnsi="Times New Roman"/>
          <w:sz w:val="44"/>
          <w:szCs w:val="44"/>
          <w:lang w:bidi="ar-SA"/>
        </w:rPr>
      </w:pPr>
    </w:p>
    <w:p w14:paraId="08865886" w14:textId="77777777" w:rsidR="00360C9C" w:rsidRDefault="00360C9C" w:rsidP="00360C9C">
      <w:pPr>
        <w:ind w:firstLine="0"/>
        <w:jc w:val="both"/>
        <w:rPr>
          <w:rFonts w:ascii="Times New Roman" w:hAnsi="Times New Roman"/>
          <w:sz w:val="44"/>
          <w:szCs w:val="44"/>
          <w:lang w:bidi="ar-SA"/>
        </w:rPr>
      </w:pPr>
    </w:p>
    <w:p w14:paraId="539AD65D" w14:textId="77777777" w:rsidR="00360C9C" w:rsidRDefault="00360C9C" w:rsidP="00360C9C">
      <w:pPr>
        <w:ind w:firstLine="0"/>
        <w:jc w:val="both"/>
        <w:rPr>
          <w:rFonts w:ascii="Times New Roman" w:hAnsi="Times New Roman"/>
          <w:sz w:val="44"/>
          <w:szCs w:val="44"/>
          <w:lang w:bidi="ar-SA"/>
        </w:rPr>
      </w:pPr>
    </w:p>
    <w:p w14:paraId="14316844" w14:textId="77777777" w:rsidR="00360C9C" w:rsidRDefault="00360C9C" w:rsidP="00360C9C">
      <w:pPr>
        <w:ind w:firstLine="0"/>
        <w:jc w:val="both"/>
        <w:rPr>
          <w:rFonts w:ascii="Times New Roman" w:hAnsi="Times New Roman"/>
          <w:sz w:val="44"/>
          <w:szCs w:val="44"/>
          <w:lang w:bidi="ar-SA"/>
        </w:rPr>
      </w:pPr>
    </w:p>
    <w:p w14:paraId="45352A5A" w14:textId="77777777" w:rsidR="00360C9C" w:rsidRDefault="00360C9C" w:rsidP="00360C9C">
      <w:pPr>
        <w:ind w:firstLine="0"/>
        <w:jc w:val="both"/>
        <w:rPr>
          <w:rFonts w:ascii="Times New Roman" w:hAnsi="Times New Roman"/>
          <w:sz w:val="44"/>
          <w:szCs w:val="44"/>
          <w:lang w:bidi="ar-SA"/>
        </w:rPr>
      </w:pPr>
    </w:p>
    <w:p w14:paraId="2B3BCF8A" w14:textId="77777777" w:rsidR="00360C9C" w:rsidRDefault="00360C9C" w:rsidP="00360C9C">
      <w:pPr>
        <w:ind w:firstLine="0"/>
        <w:jc w:val="both"/>
        <w:rPr>
          <w:rFonts w:ascii="Times New Roman" w:hAnsi="Times New Roman"/>
          <w:sz w:val="44"/>
          <w:szCs w:val="44"/>
          <w:lang w:bidi="ar-SA"/>
        </w:rPr>
      </w:pPr>
    </w:p>
    <w:p w14:paraId="18DE8582" w14:textId="77777777" w:rsidR="00360C9C" w:rsidRDefault="00360C9C" w:rsidP="00360C9C">
      <w:pPr>
        <w:ind w:firstLine="0"/>
        <w:jc w:val="both"/>
        <w:rPr>
          <w:rFonts w:ascii="Times New Roman" w:hAnsi="Times New Roman"/>
          <w:sz w:val="44"/>
          <w:szCs w:val="44"/>
          <w:lang w:bidi="ar-SA"/>
        </w:rPr>
      </w:pPr>
    </w:p>
    <w:p w14:paraId="396FFCB3" w14:textId="77777777" w:rsidR="00360C9C" w:rsidRDefault="00360C9C" w:rsidP="00360C9C">
      <w:pPr>
        <w:ind w:firstLine="0"/>
        <w:jc w:val="both"/>
        <w:rPr>
          <w:rFonts w:ascii="Times New Roman" w:hAnsi="Times New Roman"/>
          <w:sz w:val="44"/>
          <w:szCs w:val="44"/>
          <w:lang w:bidi="ar-SA"/>
        </w:rPr>
      </w:pPr>
    </w:p>
    <w:p w14:paraId="7C8180B4" w14:textId="77777777" w:rsidR="00360C9C" w:rsidRDefault="00360C9C" w:rsidP="00360C9C">
      <w:pPr>
        <w:ind w:firstLine="0"/>
        <w:jc w:val="both"/>
        <w:rPr>
          <w:rFonts w:ascii="Times New Roman" w:hAnsi="Times New Roman"/>
          <w:sz w:val="44"/>
          <w:szCs w:val="44"/>
          <w:lang w:bidi="ar-SA"/>
        </w:rPr>
      </w:pPr>
    </w:p>
    <w:sectPr w:rsidR="00360C9C" w:rsidSect="00015EE5">
      <w:headerReference w:type="default" r:id="rId17"/>
      <w:footerReference w:type="default" r:id="rId18"/>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FBE692" w14:textId="77777777" w:rsidR="00FE1AC5" w:rsidRDefault="00FE1AC5" w:rsidP="006A582B">
      <w:r>
        <w:separator/>
      </w:r>
    </w:p>
  </w:endnote>
  <w:endnote w:type="continuationSeparator" w:id="0">
    <w:p w14:paraId="4B574FEE" w14:textId="77777777" w:rsidR="00FE1AC5" w:rsidRDefault="00FE1AC5" w:rsidP="006A582B">
      <w:r>
        <w:continuationSeparator/>
      </w:r>
    </w:p>
  </w:endnote>
  <w:endnote w:type="continuationNotice" w:id="1">
    <w:p w14:paraId="3F248024" w14:textId="77777777" w:rsidR="00FE1AC5" w:rsidRDefault="00FE1A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04AA954A"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54303A">
                    <w:rPr>
                      <w:b/>
                      <w:bCs/>
                      <w:noProof/>
                      <w:sz w:val="20"/>
                      <w:szCs w:val="20"/>
                    </w:rPr>
                    <w:t>8</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54303A">
                    <w:rPr>
                      <w:b/>
                      <w:bCs/>
                      <w:noProof/>
                      <w:sz w:val="20"/>
                      <w:szCs w:val="20"/>
                    </w:rPr>
                    <w:t>9</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5E2017" w14:textId="77777777" w:rsidR="00FE1AC5" w:rsidRDefault="00FE1AC5" w:rsidP="006A582B">
      <w:r>
        <w:separator/>
      </w:r>
    </w:p>
  </w:footnote>
  <w:footnote w:type="continuationSeparator" w:id="0">
    <w:p w14:paraId="7A935C97" w14:textId="77777777" w:rsidR="00FE1AC5" w:rsidRDefault="00FE1AC5" w:rsidP="006A582B">
      <w:r>
        <w:continuationSeparator/>
      </w:r>
    </w:p>
  </w:footnote>
  <w:footnote w:type="continuationNotice" w:id="1">
    <w:p w14:paraId="6A91CC22" w14:textId="77777777" w:rsidR="00FE1AC5" w:rsidRDefault="00FE1A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kn-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D525B"/>
    <w:multiLevelType w:val="hybridMultilevel"/>
    <w:tmpl w:val="7202457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9"/>
  </w:num>
  <w:num w:numId="5">
    <w:abstractNumId w:val="2"/>
  </w:num>
  <w:num w:numId="6">
    <w:abstractNumId w:val="4"/>
  </w:num>
  <w:num w:numId="7">
    <w:abstractNumId w:val="3"/>
  </w:num>
  <w:num w:numId="8">
    <w:abstractNumId w:val="1"/>
  </w:num>
  <w:num w:numId="9">
    <w:abstractNumId w:val="0"/>
  </w:num>
  <w:num w:numId="10">
    <w:abstractNumId w:val="8"/>
  </w:num>
  <w:num w:numId="11">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A54D7"/>
    <w:rsid w:val="002B413A"/>
    <w:rsid w:val="002B4CAC"/>
    <w:rsid w:val="002C094F"/>
    <w:rsid w:val="002C17E6"/>
    <w:rsid w:val="002C32FB"/>
    <w:rsid w:val="002C3F89"/>
    <w:rsid w:val="002C4810"/>
    <w:rsid w:val="002D149C"/>
    <w:rsid w:val="002D1F12"/>
    <w:rsid w:val="002D2616"/>
    <w:rsid w:val="002D41DD"/>
    <w:rsid w:val="002D7552"/>
    <w:rsid w:val="002E0477"/>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273B0"/>
    <w:rsid w:val="00332A47"/>
    <w:rsid w:val="00334A26"/>
    <w:rsid w:val="0034212F"/>
    <w:rsid w:val="003429B5"/>
    <w:rsid w:val="003431C0"/>
    <w:rsid w:val="003448EA"/>
    <w:rsid w:val="0034540B"/>
    <w:rsid w:val="00350747"/>
    <w:rsid w:val="00351860"/>
    <w:rsid w:val="00352C48"/>
    <w:rsid w:val="00353A56"/>
    <w:rsid w:val="003571B8"/>
    <w:rsid w:val="003575A4"/>
    <w:rsid w:val="00360C9C"/>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3F7B08"/>
    <w:rsid w:val="00402CAC"/>
    <w:rsid w:val="00403B40"/>
    <w:rsid w:val="00404807"/>
    <w:rsid w:val="00404B4F"/>
    <w:rsid w:val="00406A57"/>
    <w:rsid w:val="00406F96"/>
    <w:rsid w:val="004077D2"/>
    <w:rsid w:val="00407D9A"/>
    <w:rsid w:val="00407DEC"/>
    <w:rsid w:val="004150CB"/>
    <w:rsid w:val="00417AA7"/>
    <w:rsid w:val="00420EE5"/>
    <w:rsid w:val="00423610"/>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A6F43"/>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303A"/>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66B1"/>
    <w:rsid w:val="005C702E"/>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3650B"/>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1641"/>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CDE"/>
    <w:rsid w:val="008A7C5F"/>
    <w:rsid w:val="008B104A"/>
    <w:rsid w:val="008B4EB4"/>
    <w:rsid w:val="008B5815"/>
    <w:rsid w:val="008B76F9"/>
    <w:rsid w:val="008B7D6E"/>
    <w:rsid w:val="008C02E0"/>
    <w:rsid w:val="008C13C3"/>
    <w:rsid w:val="008C1C50"/>
    <w:rsid w:val="008C460B"/>
    <w:rsid w:val="008C4D79"/>
    <w:rsid w:val="008C6313"/>
    <w:rsid w:val="008D2760"/>
    <w:rsid w:val="008D47E9"/>
    <w:rsid w:val="008D68CE"/>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3FF8"/>
    <w:rsid w:val="009E5630"/>
    <w:rsid w:val="009E5D1F"/>
    <w:rsid w:val="009F23CD"/>
    <w:rsid w:val="009F2EBC"/>
    <w:rsid w:val="009F3E33"/>
    <w:rsid w:val="009F4BF8"/>
    <w:rsid w:val="009F5702"/>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349BD"/>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87D66"/>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96B12"/>
    <w:rsid w:val="00E97A8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2F6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5788"/>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AC5"/>
    <w:rsid w:val="00FE1EDF"/>
    <w:rsid w:val="00FE54A1"/>
    <w:rsid w:val="00FE6047"/>
    <w:rsid w:val="00FE63E3"/>
    <w:rsid w:val="00FE74EE"/>
    <w:rsid w:val="00FF271C"/>
    <w:rsid w:val="00FF2FD0"/>
    <w:rsid w:val="00FF51F1"/>
    <w:rsid w:val="00FF6306"/>
    <w:rsid w:val="7B9A19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EC747E"/>
    <w:rsid w:val="00E15175"/>
    <w:rsid w:val="00EC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122DF46-4313-48C3-B7A3-FA58B7A80A99}">
  <ds:schemaRefs>
    <ds:schemaRef ds:uri="http://schemas.openxmlformats.org/officeDocument/2006/bibliography"/>
  </ds:schemaRefs>
</ds:datastoreItem>
</file>

<file path=customXml/itemProps6.xml><?xml version="1.0" encoding="utf-8"?>
<ds:datastoreItem xmlns:ds="http://schemas.openxmlformats.org/officeDocument/2006/customXml" ds:itemID="{69A951A2-0E7E-4B4B-9F6D-0E14414F5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109</TotalTime>
  <Pages>9</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Shiva Kumar Naga Vankadhara</cp:lastModifiedBy>
  <cp:revision>4</cp:revision>
  <cp:lastPrinted>2014-03-29T07:34:00Z</cp:lastPrinted>
  <dcterms:created xsi:type="dcterms:W3CDTF">2021-03-19T10:50:00Z</dcterms:created>
  <dcterms:modified xsi:type="dcterms:W3CDTF">2021-03-19T13:01:00Z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