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064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缺失值</w:t>
      </w:r>
    </w:p>
    <w:p>
      <w:pPr>
        <w:pStyle w:val="QuestionOption"/>
        <w:keepNext/>
      </w:pPr>
      <w:r>
        <w:rPr>
          <w:rFonts w:ascii="Calibri" w:hAnsi="Calibri" w:eastAsia="Microsoft YaHei"/>
          <w:b w:val="0"/>
          <w:i w:val="0"/>
          <w:color w:val="111111"/>
          <w:sz w:val="19"/>
        </w:rPr>
        <w:t>[ ] B. 欠拟合</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过拟合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用户界面</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概念模型</w:t>
      </w:r>
    </w:p>
    <w:p>
      <w:pPr>
        <w:pStyle w:val="QuestionOption"/>
      </w:pPr>
      <w:r>
        <w:rPr>
          <w:rFonts w:ascii="Calibri" w:hAnsi="Calibri" w:eastAsia="Microsoft YaHei"/>
          <w:b w:val="0"/>
          <w:i w:val="0"/>
          <w:color w:val="111111"/>
          <w:sz w:val="19"/>
        </w:rPr>
        <w:t>[ ] D. 交互框架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另存为</w:t>
      </w:r>
    </w:p>
    <w:p>
      <w:pPr>
        <w:pStyle w:val="QuestionOption"/>
        <w:keepNext/>
      </w:pPr>
      <w:r>
        <w:rPr>
          <w:rFonts w:ascii="Calibri" w:hAnsi="Calibri" w:eastAsia="Microsoft YaHei"/>
          <w:b w:val="0"/>
          <w:i w:val="0"/>
          <w:color w:val="111111"/>
          <w:sz w:val="19"/>
        </w:rPr>
        <w:t>[ ] B. 全部保存</w:t>
      </w:r>
    </w:p>
    <w:p>
      <w:pPr>
        <w:pStyle w:val="QuestionOption"/>
        <w:keepNext/>
      </w:pPr>
      <w:r>
        <w:rPr>
          <w:rFonts w:ascii="Calibri" w:hAnsi="Calibri" w:eastAsia="Microsoft YaHei"/>
          <w:b w:val="0"/>
          <w:i w:val="0"/>
          <w:color w:val="111111"/>
          <w:sz w:val="19"/>
        </w:rPr>
        <w:t>[ ] C. 自动保存</w:t>
      </w:r>
    </w:p>
    <w:p>
      <w:pPr>
        <w:pStyle w:val="QuestionOption"/>
      </w:pPr>
      <w:r>
        <w:rPr>
          <w:rFonts w:ascii="Calibri" w:hAnsi="Calibri" w:eastAsia="Microsoft YaHei"/>
          <w:b w:val="0"/>
          <w:i w:val="0"/>
          <w:color w:val="111111"/>
          <w:sz w:val="19"/>
        </w:rPr>
        <w:t>[ ] D. 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w:t>
      </w:r>
    </w:p>
    <w:p>
      <w:pPr>
        <w:pStyle w:val="QuestionOption"/>
        <w:keepNext/>
      </w:pPr>
      <w:r>
        <w:rPr>
          <w:rFonts w:ascii="Calibri" w:hAnsi="Calibri" w:eastAsia="Microsoft YaHei"/>
          <w:b w:val="0"/>
          <w:i w:val="0"/>
          <w:color w:val="111111"/>
          <w:sz w:val="19"/>
        </w:rPr>
        <w:t>[ ] B. \n</w:t>
      </w:r>
    </w:p>
    <w:p>
      <w:pPr>
        <w:pStyle w:val="QuestionOption"/>
        <w:keepNext/>
      </w:pPr>
      <w:r>
        <w:rPr>
          <w:rFonts w:ascii="Calibri" w:hAnsi="Calibri" w:eastAsia="Microsoft YaHei"/>
          <w:b w:val="0"/>
          <w:i w:val="0"/>
          <w:color w:val="111111"/>
          <w:sz w:val="19"/>
        </w:rPr>
        <w:t>[ ] C. \s</w:t>
      </w:r>
    </w:p>
    <w:p>
      <w:pPr>
        <w:pStyle w:val="QuestionOption"/>
      </w:pPr>
      <w:r>
        <w:rPr>
          <w:rFonts w:ascii="Calibri" w:hAnsi="Calibri" w:eastAsia="Microsoft YaHei"/>
          <w:b w:val="0"/>
          <w:i w:val="0"/>
          <w:color w:val="111111"/>
          <w:sz w:val="19"/>
        </w:rPr>
        <w:t>[ ] D. \f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传播、制造虚假信息，会被追究法律责任</w:t>
      </w:r>
    </w:p>
    <w:p>
      <w:pPr>
        <w:pStyle w:val="QuestionOption"/>
        <w:keepNext/>
      </w:pPr>
      <w:r>
        <w:rPr>
          <w:rFonts w:ascii="Calibri" w:hAnsi="Calibri" w:eastAsia="Microsoft YaHei"/>
          <w:b w:val="0"/>
          <w:i w:val="0"/>
          <w:color w:val="111111"/>
          <w:sz w:val="19"/>
        </w:rPr>
        <w:t>[ ] B. 能通过跟帖或回复与他人进行交流</w:t>
      </w:r>
    </w:p>
    <w:p>
      <w:pPr>
        <w:pStyle w:val="QuestionOption"/>
        <w:keepNext/>
      </w:pPr>
      <w:r>
        <w:rPr>
          <w:rFonts w:ascii="Calibri" w:hAnsi="Calibri" w:eastAsia="Microsoft YaHei"/>
          <w:b w:val="0"/>
          <w:i w:val="0"/>
          <w:color w:val="111111"/>
          <w:sz w:val="19"/>
        </w:rPr>
        <w:t>[ ] C. 只有加关注的人发布的信息才可以被自己看到</w:t>
      </w:r>
    </w:p>
    <w:p>
      <w:pPr>
        <w:pStyle w:val="QuestionOption"/>
      </w:pPr>
      <w:r>
        <w:rPr>
          <w:rFonts w:ascii="Calibri" w:hAnsi="Calibri" w:eastAsia="Microsoft YaHei"/>
          <w:b w:val="0"/>
          <w:i w:val="0"/>
          <w:color w:val="111111"/>
          <w:sz w:val="19"/>
        </w:rPr>
        <w:t>[ ] D. 能发布自己的信息，也能转载他人的信息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传感器</w:t>
      </w:r>
    </w:p>
    <w:p>
      <w:pPr>
        <w:pStyle w:val="QuestionOption"/>
        <w:keepNext/>
      </w:pPr>
      <w:r>
        <w:rPr>
          <w:rFonts w:ascii="Calibri" w:hAnsi="Calibri" w:eastAsia="Microsoft YaHei"/>
          <w:b w:val="0"/>
          <w:i w:val="0"/>
          <w:color w:val="111111"/>
          <w:sz w:val="19"/>
        </w:rPr>
        <w:t>[ ] B. 自动机</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遥感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隐马尔可夫链</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关联分析</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曲线和方向</w:t>
      </w:r>
    </w:p>
    <w:p>
      <w:pPr>
        <w:pStyle w:val="QuestionOption"/>
        <w:keepNext/>
      </w:pPr>
      <w:r>
        <w:rPr>
          <w:rFonts w:ascii="Calibri" w:hAnsi="Calibri" w:eastAsia="Microsoft YaHei"/>
          <w:b w:val="0"/>
          <w:i w:val="0"/>
          <w:color w:val="111111"/>
          <w:sz w:val="19"/>
        </w:rPr>
        <w:t>[ ] B. 大小和角度</w:t>
      </w:r>
    </w:p>
    <w:p>
      <w:pPr>
        <w:pStyle w:val="QuestionOption"/>
        <w:keepNext/>
      </w:pPr>
      <w:r>
        <w:rPr>
          <w:rFonts w:ascii="Calibri" w:hAnsi="Calibri" w:eastAsia="Microsoft YaHei"/>
          <w:b w:val="0"/>
          <w:i w:val="0"/>
          <w:color w:val="111111"/>
          <w:sz w:val="19"/>
        </w:rPr>
        <w:t>[ ] C. 色彩和分辨率</w:t>
      </w:r>
    </w:p>
    <w:p>
      <w:pPr>
        <w:pStyle w:val="QuestionOption"/>
      </w:pPr>
      <w:r>
        <w:rPr>
          <w:rFonts w:ascii="Calibri" w:hAnsi="Calibri" w:eastAsia="Microsoft YaHei"/>
          <w:b w:val="0"/>
          <w:i w:val="0"/>
          <w:color w:val="111111"/>
          <w:sz w:val="19"/>
        </w:rPr>
        <w:t>[ ] D. 曲线和角度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root</w:t>
      </w:r>
    </w:p>
    <w:p>
      <w:pPr>
        <w:pStyle w:val="QuestionOption"/>
        <w:keepNext/>
      </w:pPr>
      <w:r>
        <w:rPr>
          <w:rFonts w:ascii="Calibri" w:hAnsi="Calibri" w:eastAsia="Microsoft YaHei"/>
          <w:b w:val="0"/>
          <w:i w:val="0"/>
          <w:color w:val="111111"/>
          <w:sz w:val="19"/>
        </w:rPr>
        <w:t>[ ] B. guest</w:t>
      </w:r>
    </w:p>
    <w:p>
      <w:pPr>
        <w:pStyle w:val="QuestionOption"/>
        <w:keepNext/>
      </w:pPr>
      <w:r>
        <w:rPr>
          <w:rFonts w:ascii="Calibri" w:hAnsi="Calibri" w:eastAsia="Microsoft YaHei"/>
          <w:b w:val="0"/>
          <w:i w:val="0"/>
          <w:color w:val="111111"/>
          <w:sz w:val="19"/>
        </w:rPr>
        <w:t>[ ] C. admin</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词性标注</w:t>
      </w:r>
    </w:p>
    <w:p>
      <w:pPr>
        <w:pStyle w:val="QuestionOption"/>
        <w:keepNext/>
      </w:pPr>
      <w:r>
        <w:rPr>
          <w:rFonts w:ascii="Calibri" w:hAnsi="Calibri" w:eastAsia="Microsoft YaHei"/>
          <w:b w:val="0"/>
          <w:i w:val="0"/>
          <w:color w:val="111111"/>
          <w:sz w:val="19"/>
        </w:rPr>
        <w:t>[ ] B. 情感标注</w:t>
      </w:r>
    </w:p>
    <w:p>
      <w:pPr>
        <w:pStyle w:val="QuestionOption"/>
        <w:keepNext/>
      </w:pPr>
      <w:r>
        <w:rPr>
          <w:rFonts w:ascii="Calibri" w:hAnsi="Calibri" w:eastAsia="Microsoft YaHei"/>
          <w:b w:val="0"/>
          <w:i w:val="0"/>
          <w:color w:val="111111"/>
          <w:sz w:val="19"/>
        </w:rPr>
        <w:t>[ ] C. 描点标注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点标注</w:t>
      </w:r>
    </w:p>
    <w:p>
      <w:pPr>
        <w:pStyle w:val="QuestionOption"/>
        <w:keepNext/>
      </w:pPr>
      <w:r>
        <w:rPr>
          <w:rFonts w:ascii="Calibri" w:hAnsi="Calibri" w:eastAsia="Microsoft YaHei"/>
          <w:b w:val="0"/>
          <w:i w:val="0"/>
          <w:color w:val="111111"/>
          <w:sz w:val="19"/>
        </w:rPr>
        <w:t>[ ] B. 线标注</w:t>
      </w:r>
    </w:p>
    <w:p>
      <w:pPr>
        <w:pStyle w:val="QuestionOption"/>
        <w:keepNext/>
      </w:pPr>
      <w:r>
        <w:rPr>
          <w:rFonts w:ascii="Calibri" w:hAnsi="Calibri" w:eastAsia="Microsoft YaHei"/>
          <w:b w:val="0"/>
          <w:i w:val="0"/>
          <w:color w:val="111111"/>
          <w:sz w:val="19"/>
        </w:rPr>
        <w:t>[ ] C. 3D点云标注</w:t>
      </w:r>
    </w:p>
    <w:p>
      <w:pPr>
        <w:pStyle w:val="QuestionOption"/>
      </w:pPr>
      <w:r>
        <w:rPr>
          <w:rFonts w:ascii="Calibri" w:hAnsi="Calibri" w:eastAsia="Microsoft YaHei"/>
          <w:b w:val="0"/>
          <w:i w:val="0"/>
          <w:color w:val="111111"/>
          <w:sz w:val="19"/>
        </w:rPr>
        <w:t>[ ] D. 数据质检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w:t>
      </w:r>
    </w:p>
    <w:p>
      <w:pPr>
        <w:pStyle w:val="QuestionOption"/>
        <w:keepNext/>
      </w:pPr>
      <w:r>
        <w:rPr>
          <w:rFonts w:ascii="Calibri" w:hAnsi="Calibri" w:eastAsia="Microsoft YaHei"/>
          <w:b w:val="0"/>
          <w:i w:val="0"/>
          <w:color w:val="111111"/>
          <w:sz w:val="19"/>
        </w:rPr>
        <w:t>[ ] B. 50</w:t>
      </w:r>
    </w:p>
    <w:p>
      <w:pPr>
        <w:pStyle w:val="QuestionOption"/>
        <w:keepNext/>
      </w:pPr>
      <w:r>
        <w:rPr>
          <w:rFonts w:ascii="Calibri" w:hAnsi="Calibri" w:eastAsia="Microsoft YaHei"/>
          <w:b w:val="0"/>
          <w:i w:val="0"/>
          <w:color w:val="111111"/>
          <w:sz w:val="19"/>
        </w:rPr>
        <w:t>[ ] C. 5</w:t>
      </w:r>
    </w:p>
    <w:p>
      <w:pPr>
        <w:pStyle w:val="QuestionOption"/>
      </w:pPr>
      <w:r>
        <w:rPr>
          <w:rFonts w:ascii="Calibri" w:hAnsi="Calibri" w:eastAsia="Microsoft YaHei"/>
          <w:b w:val="0"/>
          <w:i w:val="0"/>
          <w:color w:val="111111"/>
          <w:sz w:val="19"/>
        </w:rPr>
        <w:t>[ ] D. 100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4条</w:t>
      </w:r>
    </w:p>
    <w:p>
      <w:pPr>
        <w:pStyle w:val="QuestionOption"/>
        <w:keepNext/>
      </w:pPr>
      <w:r>
        <w:rPr>
          <w:rFonts w:ascii="Calibri" w:hAnsi="Calibri" w:eastAsia="Microsoft YaHei"/>
          <w:b w:val="0"/>
          <w:i w:val="0"/>
          <w:color w:val="111111"/>
          <w:sz w:val="19"/>
        </w:rPr>
        <w:t>[ ] B. 1条</w:t>
      </w:r>
    </w:p>
    <w:p>
      <w:pPr>
        <w:pStyle w:val="QuestionOption"/>
        <w:keepNext/>
      </w:pPr>
      <w:r>
        <w:rPr>
          <w:rFonts w:ascii="Calibri" w:hAnsi="Calibri" w:eastAsia="Microsoft YaHei"/>
          <w:b w:val="0"/>
          <w:i w:val="0"/>
          <w:color w:val="111111"/>
          <w:sz w:val="19"/>
        </w:rPr>
        <w:t>[ ] C. 3条</w:t>
      </w:r>
    </w:p>
    <w:p>
      <w:pPr>
        <w:pStyle w:val="QuestionOption"/>
      </w:pPr>
      <w:r>
        <w:rPr>
          <w:rFonts w:ascii="Calibri" w:hAnsi="Calibri" w:eastAsia="Microsoft YaHei"/>
          <w:b w:val="0"/>
          <w:i w:val="0"/>
          <w:color w:val="111111"/>
          <w:sz w:val="19"/>
        </w:rPr>
        <w:t>[ ] D. 2条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共时语料库</w:t>
      </w:r>
    </w:p>
    <w:p>
      <w:pPr>
        <w:pStyle w:val="QuestionOption"/>
        <w:keepNext/>
      </w:pPr>
      <w:r>
        <w:rPr>
          <w:rFonts w:ascii="Calibri" w:hAnsi="Calibri" w:eastAsia="Microsoft YaHei"/>
          <w:b w:val="0"/>
          <w:i w:val="0"/>
          <w:color w:val="111111"/>
          <w:sz w:val="19"/>
        </w:rPr>
        <w:t>[ ] B. 平衡语料库</w:t>
      </w:r>
    </w:p>
    <w:p>
      <w:pPr>
        <w:pStyle w:val="QuestionOption"/>
        <w:keepNext/>
      </w:pPr>
      <w:r>
        <w:rPr>
          <w:rFonts w:ascii="Calibri" w:hAnsi="Calibri" w:eastAsia="Microsoft YaHei"/>
          <w:b w:val="0"/>
          <w:i w:val="0"/>
          <w:color w:val="111111"/>
          <w:sz w:val="19"/>
        </w:rPr>
        <w:t>[ ] C. 历时语料库</w:t>
      </w:r>
    </w:p>
    <w:p>
      <w:pPr>
        <w:pStyle w:val="QuestionOption"/>
      </w:pPr>
      <w:r>
        <w:rPr>
          <w:rFonts w:ascii="Calibri" w:hAnsi="Calibri" w:eastAsia="Microsoft YaHei"/>
          <w:b w:val="0"/>
          <w:i w:val="0"/>
          <w:color w:val="111111"/>
          <w:sz w:val="19"/>
        </w:rPr>
        <w:t>[ ] D. 平行语料库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取绝对值</w:t>
      </w:r>
    </w:p>
    <w:p>
      <w:pPr>
        <w:pStyle w:val="QuestionOption"/>
        <w:keepNext/>
      </w:pPr>
      <w:r>
        <w:rPr>
          <w:rFonts w:ascii="Calibri" w:hAnsi="Calibri" w:eastAsia="Microsoft YaHei"/>
          <w:b w:val="0"/>
          <w:i w:val="0"/>
          <w:color w:val="111111"/>
          <w:sz w:val="19"/>
        </w:rPr>
        <w:t>[ ] B. 取整</w:t>
      </w:r>
    </w:p>
    <w:p>
      <w:pPr>
        <w:pStyle w:val="QuestionOption"/>
        <w:keepNext/>
      </w:pPr>
      <w:r>
        <w:rPr>
          <w:rFonts w:ascii="Calibri" w:hAnsi="Calibri" w:eastAsia="Microsoft YaHei"/>
          <w:b w:val="0"/>
          <w:i w:val="0"/>
          <w:color w:val="111111"/>
          <w:sz w:val="19"/>
        </w:rPr>
        <w:t>[ ] C. 四舍五入</w:t>
      </w:r>
    </w:p>
    <w:p>
      <w:pPr>
        <w:pStyle w:val="QuestionOption"/>
      </w:pPr>
      <w:r>
        <w:rPr>
          <w:rFonts w:ascii="Calibri" w:hAnsi="Calibri" w:eastAsia="Microsoft YaHei"/>
          <w:b w:val="0"/>
          <w:i w:val="0"/>
          <w:color w:val="111111"/>
          <w:sz w:val="19"/>
        </w:rPr>
        <w:t>[ ] D. 把公式产生的错误值显示为空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(b+c)/(a+b+c)</w:t>
      </w:r>
    </w:p>
    <w:p>
      <w:pPr>
        <w:pStyle w:val="QuestionOption"/>
        <w:keepNext/>
      </w:pPr>
      <w:r>
        <w:rPr>
          <w:rFonts w:ascii="Calibri" w:hAnsi="Calibri" w:eastAsia="Microsoft YaHei"/>
          <w:b w:val="0"/>
          <w:i w:val="0"/>
          <w:color w:val="111111"/>
          <w:sz w:val="19"/>
        </w:rPr>
        <w:t>[ ] B. a/(a+b)</w:t>
      </w:r>
    </w:p>
    <w:p>
      <w:pPr>
        <w:pStyle w:val="QuestionOption"/>
        <w:keepNext/>
      </w:pPr>
      <w:r>
        <w:rPr>
          <w:rFonts w:ascii="Calibri" w:hAnsi="Calibri" w:eastAsia="Microsoft YaHei"/>
          <w:b w:val="0"/>
          <w:i w:val="0"/>
          <w:color w:val="111111"/>
          <w:sz w:val="19"/>
        </w:rPr>
        <w:t>[ ] C. b/(a+b)</w:t>
      </w:r>
    </w:p>
    <w:p>
      <w:pPr>
        <w:pStyle w:val="QuestionOption"/>
      </w:pPr>
      <w:r>
        <w:rPr>
          <w:rFonts w:ascii="Calibri" w:hAnsi="Calibri" w:eastAsia="Microsoft YaHei"/>
          <w:b w:val="0"/>
          <w:i w:val="0"/>
          <w:color w:val="111111"/>
          <w:sz w:val="19"/>
        </w:rPr>
        <w:t>[ ] D. b/(a+b+c)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安装率</w:t>
      </w:r>
    </w:p>
    <w:p>
      <w:pPr>
        <w:pStyle w:val="QuestionOption"/>
        <w:keepNext/>
      </w:pPr>
      <w:r>
        <w:rPr>
          <w:rFonts w:ascii="Calibri" w:hAnsi="Calibri" w:eastAsia="Microsoft YaHei"/>
          <w:b w:val="0"/>
          <w:i w:val="0"/>
          <w:color w:val="111111"/>
          <w:sz w:val="19"/>
        </w:rPr>
        <w:t>[ ] B. 存活率</w:t>
      </w:r>
    </w:p>
    <w:p>
      <w:pPr>
        <w:pStyle w:val="QuestionOption"/>
        <w:keepNext/>
      </w:pPr>
      <w:r>
        <w:rPr>
          <w:rFonts w:ascii="Calibri" w:hAnsi="Calibri" w:eastAsia="Microsoft YaHei"/>
          <w:b w:val="0"/>
          <w:i w:val="0"/>
          <w:color w:val="111111"/>
          <w:sz w:val="19"/>
        </w:rPr>
        <w:t>[ ] C. 使用率</w:t>
      </w:r>
    </w:p>
    <w:p>
      <w:pPr>
        <w:pStyle w:val="QuestionOption"/>
      </w:pPr>
      <w:r>
        <w:rPr>
          <w:rFonts w:ascii="Calibri" w:hAnsi="Calibri" w:eastAsia="Microsoft YaHei"/>
          <w:b w:val="0"/>
          <w:i w:val="0"/>
          <w:color w:val="111111"/>
          <w:sz w:val="19"/>
        </w:rPr>
        <w:t>[ ] D. 转化率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压缩视频提取法</w:t>
      </w:r>
    </w:p>
    <w:p>
      <w:pPr>
        <w:pStyle w:val="QuestionOption"/>
        <w:keepNext/>
      </w:pPr>
      <w:r>
        <w:rPr>
          <w:rFonts w:ascii="Calibri" w:hAnsi="Calibri" w:eastAsia="Microsoft YaHei"/>
          <w:b w:val="0"/>
          <w:i w:val="0"/>
          <w:color w:val="111111"/>
          <w:sz w:val="19"/>
        </w:rPr>
        <w:t>[ ] B. 基于抽样的提取法</w:t>
      </w:r>
    </w:p>
    <w:p>
      <w:pPr>
        <w:pStyle w:val="QuestionOption"/>
        <w:keepNext/>
      </w:pPr>
      <w:r>
        <w:rPr>
          <w:rFonts w:ascii="Calibri" w:hAnsi="Calibri" w:eastAsia="Microsoft YaHei"/>
          <w:b w:val="0"/>
          <w:i w:val="0"/>
          <w:color w:val="111111"/>
          <w:sz w:val="19"/>
        </w:rPr>
        <w:t>[ ] C. 自定义k值聚类提取法</w:t>
      </w:r>
    </w:p>
    <w:p>
      <w:pPr>
        <w:pStyle w:val="QuestionOption"/>
      </w:pPr>
      <w:r>
        <w:rPr>
          <w:rFonts w:ascii="Calibri" w:hAnsi="Calibri" w:eastAsia="Microsoft YaHei"/>
          <w:b w:val="0"/>
          <w:i w:val="0"/>
          <w:color w:val="111111"/>
          <w:sz w:val="19"/>
        </w:rPr>
        <w:t>[ ] D. 全图像序列提取法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连续性</w:t>
      </w:r>
    </w:p>
    <w:p>
      <w:pPr>
        <w:pStyle w:val="QuestionOption"/>
        <w:keepNext/>
      </w:pPr>
      <w:r>
        <w:rPr>
          <w:rFonts w:ascii="Calibri" w:hAnsi="Calibri" w:eastAsia="Microsoft YaHei"/>
          <w:b w:val="0"/>
          <w:i w:val="0"/>
          <w:color w:val="111111"/>
          <w:sz w:val="19"/>
        </w:rPr>
        <w:t>[ ] C. 独立性</w:t>
      </w:r>
    </w:p>
    <w:p>
      <w:pPr>
        <w:pStyle w:val="QuestionOption"/>
      </w:pPr>
      <w:r>
        <w:rPr>
          <w:rFonts w:ascii="Calibri" w:hAnsi="Calibri" w:eastAsia="Microsoft YaHei"/>
          <w:b w:val="0"/>
          <w:i w:val="0"/>
          <w:color w:val="111111"/>
          <w:sz w:val="19"/>
        </w:rPr>
        <w:t>[ ] D. 离散型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系统误差</w:t>
      </w:r>
    </w:p>
    <w:p>
      <w:pPr>
        <w:pStyle w:val="QuestionOption"/>
        <w:keepNext/>
      </w:pPr>
      <w:r>
        <w:rPr>
          <w:rFonts w:ascii="Calibri" w:hAnsi="Calibri" w:eastAsia="Microsoft YaHei"/>
          <w:b w:val="0"/>
          <w:i w:val="0"/>
          <w:color w:val="111111"/>
          <w:sz w:val="19"/>
        </w:rPr>
        <w:t>[ ] B. 随机误差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泛化误差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资源共享</w:t>
      </w:r>
    </w:p>
    <w:p>
      <w:pPr>
        <w:pStyle w:val="QuestionOption"/>
        <w:keepNext/>
      </w:pPr>
      <w:r>
        <w:rPr>
          <w:rFonts w:ascii="Calibri" w:hAnsi="Calibri" w:eastAsia="Microsoft YaHei"/>
          <w:b w:val="0"/>
          <w:i w:val="0"/>
          <w:color w:val="111111"/>
          <w:sz w:val="19"/>
        </w:rPr>
        <w:t>[ ] B. 运算精度高</w:t>
      </w:r>
    </w:p>
    <w:p>
      <w:pPr>
        <w:pStyle w:val="QuestionOption"/>
        <w:keepNext/>
      </w:pPr>
      <w:r>
        <w:rPr>
          <w:rFonts w:ascii="Calibri" w:hAnsi="Calibri" w:eastAsia="Microsoft YaHei"/>
          <w:b w:val="0"/>
          <w:i w:val="0"/>
          <w:color w:val="111111"/>
          <w:sz w:val="19"/>
        </w:rPr>
        <w:t>[ ] C. 存储容量大</w:t>
      </w:r>
    </w:p>
    <w:p>
      <w:pPr>
        <w:pStyle w:val="QuestionOption"/>
      </w:pPr>
      <w:r>
        <w:rPr>
          <w:rFonts w:ascii="Calibri" w:hAnsi="Calibri" w:eastAsia="Microsoft YaHei"/>
          <w:b w:val="0"/>
          <w:i w:val="0"/>
          <w:color w:val="111111"/>
          <w:sz w:val="19"/>
        </w:rPr>
        <w:t>[ ] D. 运算速度快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程序</w:t>
      </w:r>
    </w:p>
    <w:p>
      <w:pPr>
        <w:pStyle w:val="QuestionOption"/>
        <w:keepNext/>
      </w:pPr>
      <w:r>
        <w:rPr>
          <w:rFonts w:ascii="Calibri" w:hAnsi="Calibri" w:eastAsia="Microsoft YaHei"/>
          <w:b w:val="0"/>
          <w:i w:val="0"/>
          <w:color w:val="111111"/>
          <w:sz w:val="19"/>
        </w:rPr>
        <w:t>[ ] C. 数据文件</w:t>
      </w:r>
    </w:p>
    <w:p>
      <w:pPr>
        <w:pStyle w:val="QuestionOption"/>
      </w:pPr>
      <w:r>
        <w:rPr>
          <w:rFonts w:ascii="Calibri" w:hAnsi="Calibri" w:eastAsia="Microsoft YaHei"/>
          <w:b w:val="0"/>
          <w:i w:val="0"/>
          <w:color w:val="111111"/>
          <w:sz w:val="19"/>
        </w:rPr>
        <w:t>[ ] D. 装置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能及时发现问题并解决问题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安全说明</w:t>
      </w:r>
    </w:p>
    <w:p>
      <w:pPr>
        <w:pStyle w:val="QuestionOption"/>
        <w:keepNext/>
      </w:pPr>
      <w:r>
        <w:rPr>
          <w:rFonts w:ascii="Calibri" w:hAnsi="Calibri" w:eastAsia="Microsoft YaHei"/>
          <w:b w:val="0"/>
          <w:i w:val="0"/>
          <w:color w:val="111111"/>
          <w:sz w:val="19"/>
        </w:rPr>
        <w:t>[ ] C. 安全警示标志</w:t>
      </w:r>
    </w:p>
    <w:p>
      <w:pPr>
        <w:pStyle w:val="QuestionOption"/>
      </w:pPr>
      <w:r>
        <w:rPr>
          <w:rFonts w:ascii="Calibri" w:hAnsi="Calibri" w:eastAsia="Microsoft YaHei"/>
          <w:b w:val="0"/>
          <w:i w:val="0"/>
          <w:color w:val="111111"/>
          <w:sz w:val="19"/>
        </w:rPr>
        <w:t>[ ] D. 安全宣传挂图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变异系数</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贝叶斯估计</w:t>
      </w:r>
    </w:p>
    <w:p>
      <w:pPr>
        <w:pStyle w:val="QuestionOption"/>
        <w:keepNext/>
      </w:pPr>
      <w:r>
        <w:rPr>
          <w:rFonts w:ascii="Calibri" w:hAnsi="Calibri" w:eastAsia="Microsoft YaHei"/>
          <w:b w:val="0"/>
          <w:i w:val="0"/>
          <w:color w:val="111111"/>
          <w:sz w:val="19"/>
        </w:rPr>
        <w:t>[ ] B. 极大似然估计</w:t>
      </w:r>
    </w:p>
    <w:p>
      <w:pPr>
        <w:pStyle w:val="QuestionOption"/>
        <w:keepNext/>
      </w:pPr>
      <w:r>
        <w:rPr>
          <w:rFonts w:ascii="Calibri" w:hAnsi="Calibri" w:eastAsia="Microsoft YaHei"/>
          <w:b w:val="0"/>
          <w:i w:val="0"/>
          <w:color w:val="111111"/>
          <w:sz w:val="19"/>
        </w:rPr>
        <w:t>[ ] C. 最小二乘法</w:t>
      </w:r>
    </w:p>
    <w:p>
      <w:pPr>
        <w:pStyle w:val="QuestionOption"/>
      </w:pPr>
      <w:r>
        <w:rPr>
          <w:rFonts w:ascii="Calibri" w:hAnsi="Calibri" w:eastAsia="Microsoft YaHei"/>
          <w:b w:val="0"/>
          <w:i w:val="0"/>
          <w:color w:val="111111"/>
          <w:sz w:val="19"/>
        </w:rPr>
        <w:t>[ ] D. 角估计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探索性统计分析</w:t>
      </w:r>
    </w:p>
    <w:p>
      <w:pPr>
        <w:pStyle w:val="QuestionOption"/>
        <w:keepNext/>
      </w:pPr>
      <w:r>
        <w:rPr>
          <w:rFonts w:ascii="Calibri" w:hAnsi="Calibri" w:eastAsia="Microsoft YaHei"/>
          <w:b w:val="0"/>
          <w:i w:val="0"/>
          <w:color w:val="111111"/>
          <w:sz w:val="19"/>
        </w:rPr>
        <w:t>[ ] B. 推断性统计分析</w:t>
      </w:r>
    </w:p>
    <w:p>
      <w:pPr>
        <w:pStyle w:val="QuestionOption"/>
        <w:keepNext/>
      </w:pPr>
      <w:r>
        <w:rPr>
          <w:rFonts w:ascii="Calibri" w:hAnsi="Calibri" w:eastAsia="Microsoft YaHei"/>
          <w:b w:val="0"/>
          <w:i w:val="0"/>
          <w:color w:val="111111"/>
          <w:sz w:val="19"/>
        </w:rPr>
        <w:t>[ ] C. 预测性统计分析</w:t>
      </w:r>
    </w:p>
    <w:p>
      <w:pPr>
        <w:pStyle w:val="QuestionOption"/>
      </w:pPr>
      <w:r>
        <w:rPr>
          <w:rFonts w:ascii="Calibri" w:hAnsi="Calibri" w:eastAsia="Microsoft YaHei"/>
          <w:b w:val="0"/>
          <w:i w:val="0"/>
          <w:color w:val="111111"/>
          <w:sz w:val="19"/>
        </w:rPr>
        <w:t>[ ] D. 描述性统计分析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项目设计</w:t>
      </w:r>
    </w:p>
    <w:p>
      <w:pPr>
        <w:pStyle w:val="QuestionOption"/>
        <w:keepNext/>
      </w:pPr>
      <w:r>
        <w:rPr>
          <w:rFonts w:ascii="Calibri" w:hAnsi="Calibri" w:eastAsia="Microsoft YaHei"/>
          <w:b w:val="0"/>
          <w:i w:val="0"/>
          <w:color w:val="111111"/>
          <w:sz w:val="19"/>
        </w:rPr>
        <w:t>[ ] B. 组件设置</w:t>
      </w:r>
    </w:p>
    <w:p>
      <w:pPr>
        <w:pStyle w:val="QuestionOption"/>
        <w:keepNext/>
      </w:pPr>
      <w:r>
        <w:rPr>
          <w:rFonts w:ascii="Calibri" w:hAnsi="Calibri" w:eastAsia="Microsoft YaHei"/>
          <w:b w:val="0"/>
          <w:i w:val="0"/>
          <w:color w:val="111111"/>
          <w:sz w:val="19"/>
        </w:rPr>
        <w:t>[ ] C. 配置关联</w:t>
      </w:r>
    </w:p>
    <w:p>
      <w:pPr>
        <w:pStyle w:val="QuestionOption"/>
      </w:pPr>
      <w:r>
        <w:rPr>
          <w:rFonts w:ascii="Calibri" w:hAnsi="Calibri" w:eastAsia="Microsoft YaHei"/>
          <w:b w:val="0"/>
          <w:i w:val="0"/>
          <w:color w:val="111111"/>
          <w:sz w:val="19"/>
        </w:rPr>
        <w:t>[ ] D. 配置管理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Adobe Audition</w:t>
      </w:r>
    </w:p>
    <w:p>
      <w:pPr>
        <w:pStyle w:val="QuestionOption"/>
        <w:keepNext/>
      </w:pPr>
      <w:r>
        <w:rPr>
          <w:rFonts w:ascii="Calibri" w:hAnsi="Calibri" w:eastAsia="Microsoft YaHei"/>
          <w:b w:val="0"/>
          <w:i w:val="0"/>
          <w:color w:val="111111"/>
          <w:sz w:val="19"/>
        </w:rPr>
        <w:t>[ ] C. GoldWare</w:t>
      </w:r>
    </w:p>
    <w:p>
      <w:pPr>
        <w:pStyle w:val="QuestionOption"/>
      </w:pPr>
      <w:r>
        <w:rPr>
          <w:rFonts w:ascii="Calibri" w:hAnsi="Calibri" w:eastAsia="Microsoft YaHei"/>
          <w:b w:val="0"/>
          <w:i w:val="0"/>
          <w:color w:val="111111"/>
          <w:sz w:val="19"/>
        </w:rPr>
        <w:t>[ ] D. Logic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使用产品执行任务</w:t>
      </w:r>
    </w:p>
    <w:p>
      <w:pPr>
        <w:pStyle w:val="QuestionOption"/>
        <w:keepNext/>
      </w:pPr>
      <w:r>
        <w:rPr>
          <w:rFonts w:ascii="Calibri" w:hAnsi="Calibri" w:eastAsia="Microsoft YaHei"/>
          <w:b w:val="0"/>
          <w:i w:val="0"/>
          <w:color w:val="111111"/>
          <w:sz w:val="19"/>
        </w:rPr>
        <w:t>[ ] B. 测试产品</w:t>
      </w:r>
    </w:p>
    <w:p>
      <w:pPr>
        <w:pStyle w:val="QuestionOption"/>
        <w:keepNext/>
      </w:pPr>
      <w:r>
        <w:rPr>
          <w:rFonts w:ascii="Calibri" w:hAnsi="Calibri" w:eastAsia="Microsoft YaHei"/>
          <w:b w:val="0"/>
          <w:i w:val="0"/>
          <w:color w:val="111111"/>
          <w:sz w:val="19"/>
        </w:rPr>
        <w:t>[ ] C. 评估产品</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检验某品牌充电宝是否满足宣传的5000毫安容量的说法</w:t>
      </w:r>
    </w:p>
    <w:p>
      <w:pPr>
        <w:pStyle w:val="QuestionOption"/>
        <w:keepNext/>
      </w:pPr>
      <w:r>
        <w:rPr>
          <w:rFonts w:ascii="Calibri" w:hAnsi="Calibri" w:eastAsia="Microsoft YaHei"/>
          <w:b w:val="0"/>
          <w:i w:val="0"/>
          <w:color w:val="111111"/>
          <w:sz w:val="19"/>
        </w:rPr>
        <w:t>[ ] B. 分析某学生的各科成绩，判断是否偏科严重</w:t>
      </w:r>
    </w:p>
    <w:p>
      <w:pPr>
        <w:pStyle w:val="QuestionOption"/>
        <w:keepNext/>
      </w:pPr>
      <w:r>
        <w:rPr>
          <w:rFonts w:ascii="Calibri" w:hAnsi="Calibri" w:eastAsia="Microsoft YaHei"/>
          <w:b w:val="0"/>
          <w:i w:val="0"/>
          <w:color w:val="111111"/>
          <w:sz w:val="19"/>
        </w:rPr>
        <w:t>[ ] C. 乘客的年龄数据是否服从正态分布</w:t>
      </w:r>
    </w:p>
    <w:p>
      <w:pPr>
        <w:pStyle w:val="QuestionOption"/>
      </w:pPr>
      <w:r>
        <w:rPr>
          <w:rFonts w:ascii="Calibri" w:hAnsi="Calibri" w:eastAsia="Microsoft YaHei"/>
          <w:b w:val="0"/>
          <w:i w:val="0"/>
          <w:color w:val="111111"/>
          <w:sz w:val="19"/>
        </w:rPr>
        <w:t>[ ] D. 汽车速度与刹车距离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采集数据时间较长，目标人物变化大</w:t>
      </w:r>
    </w:p>
    <w:p>
      <w:pPr>
        <w:pStyle w:val="QuestionOption"/>
        <w:keepNext/>
      </w:pPr>
      <w:r>
        <w:rPr>
          <w:rFonts w:ascii="Calibri" w:hAnsi="Calibri" w:eastAsia="Microsoft YaHei"/>
          <w:b w:val="0"/>
          <w:i w:val="0"/>
          <w:color w:val="111111"/>
          <w:sz w:val="19"/>
        </w:rPr>
        <w:t>[ ] B. 在人流量大的地方容易出现漏掉目标人物的情况</w:t>
      </w:r>
    </w:p>
    <w:p>
      <w:pPr>
        <w:pStyle w:val="QuestionOption"/>
        <w:keepNext/>
      </w:pPr>
      <w:r>
        <w:rPr>
          <w:rFonts w:ascii="Calibri" w:hAnsi="Calibri" w:eastAsia="Microsoft YaHei"/>
          <w:b w:val="0"/>
          <w:i w:val="0"/>
          <w:color w:val="111111"/>
          <w:sz w:val="19"/>
        </w:rPr>
        <w:t>[ ] C. 光线变化会对标注工程师判断目标人物产生影响</w:t>
      </w:r>
    </w:p>
    <w:p>
      <w:pPr>
        <w:pStyle w:val="QuestionOption"/>
      </w:pPr>
      <w:r>
        <w:rPr>
          <w:rFonts w:ascii="Calibri" w:hAnsi="Calibri" w:eastAsia="Microsoft YaHei"/>
          <w:b w:val="0"/>
          <w:i w:val="0"/>
          <w:color w:val="111111"/>
          <w:sz w:val="19"/>
        </w:rPr>
        <w:t>[ ] D. 通过标清摄像头获取的视频数据质量相对较高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列</w:t>
      </w:r>
    </w:p>
    <w:p>
      <w:pPr>
        <w:pStyle w:val="QuestionOption"/>
        <w:keepNext/>
      </w:pPr>
      <w:r>
        <w:rPr>
          <w:rFonts w:ascii="Calibri" w:hAnsi="Calibri" w:eastAsia="Microsoft YaHei"/>
          <w:b w:val="0"/>
          <w:i w:val="0"/>
          <w:color w:val="111111"/>
          <w:sz w:val="19"/>
        </w:rPr>
        <w:t>[ ] B. 数字</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技术支持文档</w:t>
      </w:r>
    </w:p>
    <w:p>
      <w:pPr>
        <w:pStyle w:val="QuestionOption"/>
        <w:keepNext/>
      </w:pPr>
      <w:r>
        <w:rPr>
          <w:rFonts w:ascii="Calibri" w:hAnsi="Calibri" w:eastAsia="Microsoft YaHei"/>
          <w:b w:val="0"/>
          <w:i w:val="0"/>
          <w:color w:val="111111"/>
          <w:sz w:val="19"/>
        </w:rPr>
        <w:t>[ ] B. 错误控制文档</w:t>
      </w:r>
    </w:p>
    <w:p>
      <w:pPr>
        <w:pStyle w:val="QuestionOption"/>
        <w:keepNext/>
      </w:pPr>
      <w:r>
        <w:rPr>
          <w:rFonts w:ascii="Calibri" w:hAnsi="Calibri" w:eastAsia="Microsoft YaHei"/>
          <w:b w:val="0"/>
          <w:i w:val="0"/>
          <w:color w:val="111111"/>
          <w:sz w:val="19"/>
        </w:rPr>
        <w:t>[ ] C. 主动问题管理文档</w:t>
      </w:r>
    </w:p>
    <w:p>
      <w:pPr>
        <w:pStyle w:val="QuestionOption"/>
      </w:pPr>
      <w:r>
        <w:rPr>
          <w:rFonts w:ascii="Calibri" w:hAnsi="Calibri" w:eastAsia="Microsoft YaHei"/>
          <w:b w:val="0"/>
          <w:i w:val="0"/>
          <w:color w:val="111111"/>
          <w:sz w:val="19"/>
        </w:rPr>
        <w:t>[ ] D. 问题控制文档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大小性</w:t>
      </w:r>
    </w:p>
    <w:p>
      <w:pPr>
        <w:pStyle w:val="QuestionOption"/>
        <w:keepNext/>
      </w:pPr>
      <w:r>
        <w:rPr>
          <w:rFonts w:ascii="Calibri" w:hAnsi="Calibri" w:eastAsia="Microsoft YaHei"/>
          <w:b w:val="0"/>
          <w:i w:val="0"/>
          <w:color w:val="111111"/>
          <w:sz w:val="19"/>
        </w:rPr>
        <w:t>[ ] B. 对称性</w:t>
      </w:r>
    </w:p>
    <w:p>
      <w:pPr>
        <w:pStyle w:val="QuestionOption"/>
        <w:keepNext/>
      </w:pPr>
      <w:r>
        <w:rPr>
          <w:rFonts w:ascii="Calibri" w:hAnsi="Calibri" w:eastAsia="Microsoft YaHei"/>
          <w:b w:val="0"/>
          <w:i w:val="0"/>
          <w:color w:val="111111"/>
          <w:sz w:val="19"/>
        </w:rPr>
        <w:t>[ ] C. 有界性</w:t>
      </w:r>
    </w:p>
    <w:p>
      <w:pPr>
        <w:pStyle w:val="QuestionOption"/>
      </w:pPr>
      <w:r>
        <w:rPr>
          <w:rFonts w:ascii="Calibri" w:hAnsi="Calibri" w:eastAsia="Microsoft YaHei"/>
          <w:b w:val="0"/>
          <w:i w:val="0"/>
          <w:color w:val="111111"/>
          <w:sz w:val="19"/>
        </w:rPr>
        <w:t>[ ] D. 抵偿性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函数</w:t>
      </w:r>
    </w:p>
    <w:p>
      <w:pPr>
        <w:pStyle w:val="QuestionOption"/>
        <w:keepNext/>
      </w:pPr>
      <w:r>
        <w:rPr>
          <w:rFonts w:ascii="Calibri" w:hAnsi="Calibri" w:eastAsia="Microsoft YaHei"/>
          <w:b w:val="0"/>
          <w:i w:val="0"/>
          <w:color w:val="111111"/>
          <w:sz w:val="19"/>
        </w:rPr>
        <w:t>[ ] B. 设置转换工程的名称</w:t>
      </w:r>
    </w:p>
    <w:p>
      <w:pPr>
        <w:pStyle w:val="QuestionOption"/>
        <w:keepNext/>
      </w:pPr>
      <w:r>
        <w:rPr>
          <w:rFonts w:ascii="Calibri" w:hAnsi="Calibri" w:eastAsia="Microsoft YaHei"/>
          <w:b w:val="0"/>
          <w:i w:val="0"/>
          <w:color w:val="111111"/>
          <w:sz w:val="19"/>
        </w:rPr>
        <w:t>[ ] C. 命名参数</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磁盘</w:t>
      </w:r>
    </w:p>
    <w:p>
      <w:pPr>
        <w:pStyle w:val="QuestionOption"/>
        <w:keepNext/>
      </w:pPr>
      <w:r>
        <w:rPr>
          <w:rFonts w:ascii="Calibri" w:hAnsi="Calibri" w:eastAsia="Microsoft YaHei"/>
          <w:b w:val="0"/>
          <w:i w:val="0"/>
          <w:color w:val="111111"/>
          <w:sz w:val="19"/>
        </w:rPr>
        <w:t>[ ] B. 盘片</w:t>
      </w:r>
    </w:p>
    <w:p>
      <w:pPr>
        <w:pStyle w:val="QuestionOption"/>
        <w:keepNext/>
      </w:pPr>
      <w:r>
        <w:rPr>
          <w:rFonts w:ascii="Calibri" w:hAnsi="Calibri" w:eastAsia="Microsoft YaHei"/>
          <w:b w:val="0"/>
          <w:i w:val="0"/>
          <w:color w:val="111111"/>
          <w:sz w:val="19"/>
        </w:rPr>
        <w:t>[ ] C. 磁道</w:t>
      </w:r>
    </w:p>
    <w:p>
      <w:pPr>
        <w:pStyle w:val="QuestionOption"/>
      </w:pPr>
      <w:r>
        <w:rPr>
          <w:rFonts w:ascii="Calibri" w:hAnsi="Calibri" w:eastAsia="Microsoft YaHei"/>
          <w:b w:val="0"/>
          <w:i w:val="0"/>
          <w:color w:val="111111"/>
          <w:sz w:val="19"/>
        </w:rPr>
        <w:t>[ ] D. 扇区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合并法</w:t>
      </w:r>
    </w:p>
    <w:p>
      <w:pPr>
        <w:pStyle w:val="QuestionOption"/>
        <w:keepNext/>
      </w:pPr>
      <w:r>
        <w:rPr>
          <w:rFonts w:ascii="Calibri" w:hAnsi="Calibri" w:eastAsia="Microsoft YaHei"/>
          <w:b w:val="0"/>
          <w:i w:val="0"/>
          <w:color w:val="111111"/>
          <w:sz w:val="19"/>
        </w:rPr>
        <w:t>[ ] C. 划分聚类</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回答特定问题</w:t>
      </w:r>
    </w:p>
    <w:p>
      <w:pPr>
        <w:pStyle w:val="QuestionOption"/>
        <w:keepNext/>
      </w:pPr>
      <w:r>
        <w:rPr>
          <w:rFonts w:ascii="Calibri" w:hAnsi="Calibri" w:eastAsia="Microsoft YaHei"/>
          <w:b w:val="0"/>
          <w:i w:val="0"/>
          <w:color w:val="111111"/>
          <w:sz w:val="19"/>
        </w:rPr>
        <w:t>[ ] B. 深入研究问题</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搜集多方观点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爱剪辑</w:t>
      </w:r>
    </w:p>
    <w:p>
      <w:pPr>
        <w:pStyle w:val="QuestionOption"/>
        <w:keepNext/>
      </w:pPr>
      <w:r>
        <w:rPr>
          <w:rFonts w:ascii="Calibri" w:hAnsi="Calibri" w:eastAsia="Microsoft YaHei"/>
          <w:b w:val="0"/>
          <w:i w:val="0"/>
          <w:color w:val="111111"/>
          <w:sz w:val="19"/>
        </w:rPr>
        <w:t>[ ] B. AdobePremiere</w:t>
      </w:r>
    </w:p>
    <w:p>
      <w:pPr>
        <w:pStyle w:val="QuestionOption"/>
        <w:keepNext/>
      </w:pPr>
      <w:r>
        <w:rPr>
          <w:rFonts w:ascii="Calibri" w:hAnsi="Calibri" w:eastAsia="Microsoft YaHei"/>
          <w:b w:val="0"/>
          <w:i w:val="0"/>
          <w:color w:val="111111"/>
          <w:sz w:val="19"/>
        </w:rPr>
        <w:t>[ ] C. Photoshop</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lnformatica</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维度表包含维度值和维度属性</w:t>
      </w:r>
    </w:p>
    <w:p>
      <w:pPr>
        <w:pStyle w:val="QuestionOption"/>
        <w:keepNext/>
      </w:pPr>
      <w:r>
        <w:rPr>
          <w:rFonts w:ascii="Calibri" w:hAnsi="Calibri" w:eastAsia="Microsoft YaHei"/>
          <w:b w:val="0"/>
          <w:i w:val="0"/>
          <w:color w:val="111111"/>
          <w:sz w:val="19"/>
        </w:rPr>
        <w:t>[ ] B. 维度值是和事实表关联的主键</w:t>
      </w:r>
    </w:p>
    <w:p>
      <w:pPr>
        <w:pStyle w:val="QuestionOption"/>
        <w:keepNext/>
      </w:pPr>
      <w:r>
        <w:rPr>
          <w:rFonts w:ascii="Calibri" w:hAnsi="Calibri" w:eastAsia="Microsoft YaHei"/>
          <w:b w:val="0"/>
          <w:i w:val="0"/>
          <w:color w:val="111111"/>
          <w:sz w:val="19"/>
        </w:rPr>
        <w:t>[ ] C. 维度属性是此维度所属的分类</w:t>
      </w:r>
    </w:p>
    <w:p>
      <w:pPr>
        <w:pStyle w:val="QuestionOption"/>
      </w:pPr>
      <w:r>
        <w:rPr>
          <w:rFonts w:ascii="Calibri" w:hAnsi="Calibri" w:eastAsia="Microsoft YaHei"/>
          <w:b w:val="0"/>
          <w:i w:val="0"/>
          <w:color w:val="111111"/>
          <w:sz w:val="19"/>
        </w:rPr>
        <w:t>[ ] D. 维度与主题是一对一关系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面向界面</w:t>
      </w:r>
    </w:p>
    <w:p>
      <w:pPr>
        <w:pStyle w:val="QuestionOption"/>
        <w:keepNext/>
      </w:pPr>
      <w:r>
        <w:rPr>
          <w:rFonts w:ascii="Calibri" w:hAnsi="Calibri" w:eastAsia="Microsoft YaHei"/>
          <w:b w:val="0"/>
          <w:i w:val="0"/>
          <w:color w:val="111111"/>
          <w:sz w:val="19"/>
        </w:rPr>
        <w:t>[ ] C. 面向人机</w:t>
      </w:r>
    </w:p>
    <w:p>
      <w:pPr>
        <w:pStyle w:val="QuestionOption"/>
      </w:pPr>
      <w:r>
        <w:rPr>
          <w:rFonts w:ascii="Calibri" w:hAnsi="Calibri" w:eastAsia="Microsoft YaHei"/>
          <w:b w:val="0"/>
          <w:i w:val="0"/>
          <w:color w:val="111111"/>
          <w:sz w:val="19"/>
        </w:rPr>
        <w:t>[ ] D. 面向过程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传染性</w:t>
      </w:r>
    </w:p>
    <w:p>
      <w:pPr>
        <w:pStyle w:val="QuestionOption"/>
        <w:keepNext/>
      </w:pPr>
      <w:r>
        <w:rPr>
          <w:rFonts w:ascii="Calibri" w:hAnsi="Calibri" w:eastAsia="Microsoft YaHei"/>
          <w:b w:val="0"/>
          <w:i w:val="0"/>
          <w:color w:val="111111"/>
          <w:sz w:val="19"/>
        </w:rPr>
        <w:t>[ ] B. 免疫性</w:t>
      </w:r>
    </w:p>
    <w:p>
      <w:pPr>
        <w:pStyle w:val="QuestionOption"/>
        <w:keepNext/>
      </w:pPr>
      <w:r>
        <w:rPr>
          <w:rFonts w:ascii="Calibri" w:hAnsi="Calibri" w:eastAsia="Microsoft YaHei"/>
          <w:b w:val="0"/>
          <w:i w:val="0"/>
          <w:color w:val="111111"/>
          <w:sz w:val="19"/>
        </w:rPr>
        <w:t>[ ] C. 潜伏性</w:t>
      </w:r>
    </w:p>
    <w:p>
      <w:pPr>
        <w:pStyle w:val="QuestionOption"/>
      </w:pPr>
      <w:r>
        <w:rPr>
          <w:rFonts w:ascii="Calibri" w:hAnsi="Calibri" w:eastAsia="Microsoft YaHei"/>
          <w:b w:val="0"/>
          <w:i w:val="0"/>
          <w:color w:val="111111"/>
          <w:sz w:val="19"/>
        </w:rPr>
        <w:t>[ ] D. 激发性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逻辑限制</w:t>
      </w:r>
    </w:p>
    <w:p>
      <w:pPr>
        <w:pStyle w:val="QuestionOption"/>
        <w:keepNext/>
      </w:pPr>
      <w:r>
        <w:rPr>
          <w:rFonts w:ascii="Calibri" w:hAnsi="Calibri" w:eastAsia="Microsoft YaHei"/>
          <w:b w:val="0"/>
          <w:i w:val="0"/>
          <w:color w:val="111111"/>
          <w:sz w:val="19"/>
        </w:rPr>
        <w:t>[ ] B. 文化限制</w:t>
      </w:r>
    </w:p>
    <w:p>
      <w:pPr>
        <w:pStyle w:val="QuestionOption"/>
        <w:keepNext/>
      </w:pPr>
      <w:r>
        <w:rPr>
          <w:rFonts w:ascii="Calibri" w:hAnsi="Calibri" w:eastAsia="Microsoft YaHei"/>
          <w:b w:val="0"/>
          <w:i w:val="0"/>
          <w:color w:val="111111"/>
          <w:sz w:val="19"/>
        </w:rPr>
        <w:t>[ ] C. 物理限制</w:t>
      </w:r>
    </w:p>
    <w:p>
      <w:pPr>
        <w:pStyle w:val="QuestionOption"/>
      </w:pPr>
      <w:r>
        <w:rPr>
          <w:rFonts w:ascii="Calibri" w:hAnsi="Calibri" w:eastAsia="Microsoft YaHei"/>
          <w:b w:val="0"/>
          <w:i w:val="0"/>
          <w:color w:val="111111"/>
          <w:sz w:val="19"/>
        </w:rPr>
        <w:t>[ ] D. 系统限制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RAND</w:t>
      </w:r>
    </w:p>
    <w:p>
      <w:pPr>
        <w:pStyle w:val="QuestionOption"/>
        <w:keepNext/>
      </w:pPr>
      <w:r>
        <w:rPr>
          <w:rFonts w:ascii="Calibri" w:hAnsi="Calibri" w:eastAsia="Microsoft YaHei"/>
          <w:b w:val="0"/>
          <w:i w:val="0"/>
          <w:color w:val="111111"/>
          <w:sz w:val="19"/>
        </w:rPr>
        <w:t>[ ] B. ROUND</w:t>
      </w:r>
    </w:p>
    <w:p>
      <w:pPr>
        <w:pStyle w:val="QuestionOption"/>
        <w:keepNext/>
      </w:pPr>
      <w:r>
        <w:rPr>
          <w:rFonts w:ascii="Calibri" w:hAnsi="Calibri" w:eastAsia="Microsoft YaHei"/>
          <w:b w:val="0"/>
          <w:i w:val="0"/>
          <w:color w:val="111111"/>
          <w:sz w:val="19"/>
        </w:rPr>
        <w:t>[ ] C. IFERROR</w:t>
      </w:r>
    </w:p>
    <w:p>
      <w:pPr>
        <w:pStyle w:val="QuestionOption"/>
      </w:pPr>
      <w:r>
        <w:rPr>
          <w:rFonts w:ascii="Calibri" w:hAnsi="Calibri" w:eastAsia="Microsoft YaHei"/>
          <w:b w:val="0"/>
          <w:i w:val="0"/>
          <w:color w:val="111111"/>
          <w:sz w:val="19"/>
        </w:rPr>
        <w:t>[ ] D. VLOOKUP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1天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3天</w:t>
      </w:r>
    </w:p>
    <w:p>
      <w:pPr>
        <w:pStyle w:val="QuestionOption"/>
      </w:pPr>
      <w:r>
        <w:rPr>
          <w:rFonts w:ascii="Calibri" w:hAnsi="Calibri" w:eastAsia="Microsoft YaHei"/>
          <w:b w:val="0"/>
          <w:i w:val="0"/>
          <w:color w:val="111111"/>
          <w:sz w:val="19"/>
        </w:rPr>
        <w:t>[ ] D. 4天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每条记录占一行</w:t>
      </w:r>
    </w:p>
    <w:p>
      <w:pPr>
        <w:pStyle w:val="QuestionOption"/>
        <w:keepNext/>
      </w:pPr>
      <w:r>
        <w:rPr>
          <w:rFonts w:ascii="Calibri" w:hAnsi="Calibri" w:eastAsia="Microsoft YaHei"/>
          <w:b w:val="0"/>
          <w:i w:val="0"/>
          <w:color w:val="111111"/>
          <w:sz w:val="19"/>
        </w:rPr>
        <w:t>[ ] B. 若字段中包含逗号，则该字段必须用双引号括起来</w:t>
      </w:r>
    </w:p>
    <w:p>
      <w:pPr>
        <w:pStyle w:val="QuestionOption"/>
        <w:keepNext/>
      </w:pPr>
      <w:r>
        <w:rPr>
          <w:rFonts w:ascii="Calibri" w:hAnsi="Calibri" w:eastAsia="Microsoft YaHei"/>
          <w:b w:val="0"/>
          <w:i w:val="0"/>
          <w:color w:val="111111"/>
          <w:sz w:val="19"/>
        </w:rPr>
        <w:t>[ ] C. 若字段中包含双引号，则该字段必须用双引号括起来</w:t>
      </w:r>
    </w:p>
    <w:p>
      <w:pPr>
        <w:pStyle w:val="QuestionOption"/>
      </w:pPr>
      <w:r>
        <w:rPr>
          <w:rFonts w:ascii="Calibri" w:hAnsi="Calibri" w:eastAsia="Microsoft YaHei"/>
          <w:b w:val="0"/>
          <w:i w:val="0"/>
          <w:color w:val="111111"/>
          <w:sz w:val="19"/>
        </w:rPr>
        <w:t>[ ] D. 以逗号或空格为分隔符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草拟构思</w:t>
      </w:r>
    </w:p>
    <w:p>
      <w:pPr>
        <w:pStyle w:val="QuestionOption"/>
        <w:keepNext/>
      </w:pPr>
      <w:r>
        <w:rPr>
          <w:rFonts w:ascii="Calibri" w:hAnsi="Calibri" w:eastAsia="Microsoft YaHei"/>
          <w:b w:val="0"/>
          <w:i w:val="0"/>
          <w:color w:val="111111"/>
          <w:sz w:val="19"/>
        </w:rPr>
        <w:t>[ ] B. 使用情节串联法</w:t>
      </w:r>
    </w:p>
    <w:p>
      <w:pPr>
        <w:pStyle w:val="QuestionOption"/>
        <w:keepNext/>
      </w:pPr>
      <w:r>
        <w:rPr>
          <w:rFonts w:ascii="Calibri" w:hAnsi="Calibri" w:eastAsia="Microsoft YaHei"/>
          <w:b w:val="0"/>
          <w:i w:val="0"/>
          <w:color w:val="111111"/>
          <w:sz w:val="19"/>
        </w:rPr>
        <w:t>[ ] C. 实践测试</w:t>
      </w:r>
    </w:p>
    <w:p>
      <w:pPr>
        <w:pStyle w:val="QuestionOption"/>
      </w:pPr>
      <w:r>
        <w:rPr>
          <w:rFonts w:ascii="Calibri" w:hAnsi="Calibri" w:eastAsia="Microsoft YaHei"/>
          <w:b w:val="0"/>
          <w:i w:val="0"/>
          <w:color w:val="111111"/>
          <w:sz w:val="19"/>
        </w:rPr>
        <w:t>[ ] D. 描述可能的场景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虹膜</w:t>
      </w:r>
    </w:p>
    <w:p>
      <w:pPr>
        <w:pStyle w:val="QuestionOption"/>
        <w:keepNext/>
      </w:pPr>
      <w:r>
        <w:rPr>
          <w:rFonts w:ascii="Calibri" w:hAnsi="Calibri" w:eastAsia="Microsoft YaHei"/>
          <w:b w:val="0"/>
          <w:i w:val="0"/>
          <w:color w:val="111111"/>
          <w:sz w:val="19"/>
        </w:rPr>
        <w:t>[ ] B. 眼线</w:t>
      </w:r>
    </w:p>
    <w:p>
      <w:pPr>
        <w:pStyle w:val="QuestionOption"/>
        <w:keepNext/>
      </w:pPr>
      <w:r>
        <w:rPr>
          <w:rFonts w:ascii="Calibri" w:hAnsi="Calibri" w:eastAsia="Microsoft YaHei"/>
          <w:b w:val="0"/>
          <w:i w:val="0"/>
          <w:color w:val="111111"/>
          <w:sz w:val="19"/>
        </w:rPr>
        <w:t>[ ] C. 眼角</w:t>
      </w:r>
    </w:p>
    <w:p>
      <w:pPr>
        <w:pStyle w:val="QuestionOption"/>
      </w:pPr>
      <w:r>
        <w:rPr>
          <w:rFonts w:ascii="Calibri" w:hAnsi="Calibri" w:eastAsia="Microsoft YaHei"/>
          <w:b w:val="0"/>
          <w:i w:val="0"/>
          <w:color w:val="111111"/>
          <w:sz w:val="19"/>
        </w:rPr>
        <w:t>[ ] D. 瞳孔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监督权</w:t>
      </w:r>
    </w:p>
    <w:p>
      <w:pPr>
        <w:pStyle w:val="QuestionOption"/>
        <w:keepNext/>
      </w:pPr>
      <w:r>
        <w:rPr>
          <w:rFonts w:ascii="Calibri" w:hAnsi="Calibri" w:eastAsia="Microsoft YaHei"/>
          <w:b w:val="0"/>
          <w:i w:val="0"/>
          <w:color w:val="111111"/>
          <w:sz w:val="19"/>
        </w:rPr>
        <w:t>[ ] C. 危险因素和应急措施的知情权</w:t>
      </w:r>
    </w:p>
    <w:p>
      <w:pPr>
        <w:pStyle w:val="QuestionOption"/>
      </w:pPr>
      <w:r>
        <w:rPr>
          <w:rFonts w:ascii="Calibri" w:hAnsi="Calibri" w:eastAsia="Microsoft YaHei"/>
          <w:b w:val="0"/>
          <w:i w:val="0"/>
          <w:color w:val="111111"/>
          <w:sz w:val="19"/>
        </w:rPr>
        <w:t>[ ] D. 拒绝权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素材收集员</w:t>
      </w:r>
    </w:p>
    <w:p>
      <w:pPr>
        <w:pStyle w:val="QuestionOption"/>
        <w:keepNext/>
      </w:pPr>
      <w:r>
        <w:rPr>
          <w:rFonts w:ascii="Calibri" w:hAnsi="Calibri" w:eastAsia="Microsoft YaHei"/>
          <w:b w:val="0"/>
          <w:i w:val="0"/>
          <w:color w:val="111111"/>
          <w:sz w:val="19"/>
        </w:rPr>
        <w:t>[ ] B. 教授</w:t>
      </w:r>
    </w:p>
    <w:p>
      <w:pPr>
        <w:pStyle w:val="QuestionOption"/>
        <w:keepNext/>
      </w:pPr>
      <w:r>
        <w:rPr>
          <w:rFonts w:ascii="Calibri" w:hAnsi="Calibri" w:eastAsia="Microsoft YaHei"/>
          <w:b w:val="0"/>
          <w:i w:val="0"/>
          <w:color w:val="111111"/>
          <w:sz w:val="19"/>
        </w:rPr>
        <w:t>[ ] C. 高级专家</w:t>
      </w:r>
    </w:p>
    <w:p>
      <w:pPr>
        <w:pStyle w:val="QuestionOption"/>
      </w:pPr>
      <w:r>
        <w:rPr>
          <w:rFonts w:ascii="Calibri" w:hAnsi="Calibri" w:eastAsia="Microsoft YaHei"/>
          <w:b w:val="0"/>
          <w:i w:val="0"/>
          <w:color w:val="111111"/>
          <w:sz w:val="19"/>
        </w:rPr>
        <w:t>[ ] D. 讲师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中控</w:t>
      </w:r>
    </w:p>
    <w:p>
      <w:pPr>
        <w:pStyle w:val="QuestionOption"/>
        <w:keepNext/>
      </w:pPr>
      <w:r>
        <w:rPr>
          <w:rFonts w:ascii="Calibri" w:hAnsi="Calibri" w:eastAsia="Microsoft YaHei"/>
          <w:b w:val="0"/>
          <w:i w:val="0"/>
          <w:color w:val="111111"/>
          <w:sz w:val="19"/>
        </w:rPr>
        <w:t>[ ] B. 触发</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分段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调和平均数</w:t>
      </w:r>
    </w:p>
    <w:p>
      <w:pPr>
        <w:pStyle w:val="QuestionOption"/>
        <w:keepNext/>
      </w:pPr>
      <w:r>
        <w:rPr>
          <w:rFonts w:ascii="Calibri" w:hAnsi="Calibri" w:eastAsia="Microsoft YaHei"/>
          <w:b w:val="0"/>
          <w:i w:val="0"/>
          <w:color w:val="111111"/>
          <w:sz w:val="19"/>
        </w:rPr>
        <w:t>[ ] B. 几何平均数</w:t>
      </w:r>
    </w:p>
    <w:p>
      <w:pPr>
        <w:pStyle w:val="QuestionOption"/>
        <w:keepNext/>
      </w:pPr>
      <w:r>
        <w:rPr>
          <w:rFonts w:ascii="Calibri" w:hAnsi="Calibri" w:eastAsia="Microsoft YaHei"/>
          <w:b w:val="0"/>
          <w:i w:val="0"/>
          <w:color w:val="111111"/>
          <w:sz w:val="19"/>
        </w:rPr>
        <w:t>[ ] C. 算术平均数</w:t>
      </w:r>
    </w:p>
    <w:p>
      <w:pPr>
        <w:pStyle w:val="QuestionOption"/>
      </w:pPr>
      <w:r>
        <w:rPr>
          <w:rFonts w:ascii="Calibri" w:hAnsi="Calibri" w:eastAsia="Microsoft YaHei"/>
          <w:b w:val="0"/>
          <w:i w:val="0"/>
          <w:color w:val="111111"/>
          <w:sz w:val="19"/>
        </w:rPr>
        <w:t>[ ] D. 位置平均数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Pearson相关性检验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Shapiro正态性检验</w:t>
      </w:r>
    </w:p>
    <w:p>
      <w:pPr>
        <w:pStyle w:val="QuestionOption"/>
      </w:pPr>
      <w:r>
        <w:rPr>
          <w:rFonts w:ascii="Calibri" w:hAnsi="Calibri" w:eastAsia="Microsoft YaHei"/>
          <w:b w:val="0"/>
          <w:i w:val="0"/>
          <w:color w:val="111111"/>
          <w:sz w:val="19"/>
        </w:rPr>
        <w:t>[ ] D. 均值检验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汇总</w:t>
      </w:r>
    </w:p>
    <w:p>
      <w:pPr>
        <w:pStyle w:val="QuestionOption"/>
        <w:keepNext/>
      </w:pPr>
      <w:r>
        <w:rPr>
          <w:rFonts w:ascii="Calibri" w:hAnsi="Calibri" w:eastAsia="Microsoft YaHei"/>
          <w:b w:val="0"/>
          <w:i w:val="0"/>
          <w:color w:val="111111"/>
          <w:sz w:val="19"/>
        </w:rPr>
        <w:t>[ ] C. 分布规律</w:t>
      </w:r>
    </w:p>
    <w:p>
      <w:pPr>
        <w:pStyle w:val="QuestionOption"/>
      </w:pPr>
      <w:r>
        <w:rPr>
          <w:rFonts w:ascii="Calibri" w:hAnsi="Calibri" w:eastAsia="Microsoft YaHei"/>
          <w:b w:val="0"/>
          <w:i w:val="0"/>
          <w:color w:val="111111"/>
          <w:sz w:val="19"/>
        </w:rPr>
        <w:t>[ ] D. 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采集、显示</w:t>
      </w:r>
    </w:p>
    <w:p>
      <w:pPr>
        <w:pStyle w:val="QuestionOption"/>
        <w:keepNext/>
      </w:pPr>
      <w:r>
        <w:rPr>
          <w:rFonts w:ascii="Calibri" w:hAnsi="Calibri" w:eastAsia="Microsoft YaHei"/>
          <w:b w:val="0"/>
          <w:i w:val="0"/>
          <w:color w:val="111111"/>
          <w:sz w:val="19"/>
        </w:rPr>
        <w:t>[ ] B. 通信</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灰度值标准化</w:t>
      </w:r>
    </w:p>
    <w:p>
      <w:pPr>
        <w:pStyle w:val="QuestionOption"/>
        <w:keepNext/>
      </w:pPr>
      <w:r>
        <w:rPr>
          <w:rFonts w:ascii="Calibri" w:hAnsi="Calibri" w:eastAsia="Microsoft YaHei"/>
          <w:b w:val="0"/>
          <w:i w:val="0"/>
          <w:color w:val="111111"/>
          <w:sz w:val="19"/>
        </w:rPr>
        <w:t>[ ] B. 人脸对准</w:t>
      </w:r>
    </w:p>
    <w:p>
      <w:pPr>
        <w:pStyle w:val="QuestionOption"/>
        <w:keepNext/>
      </w:pPr>
      <w:r>
        <w:rPr>
          <w:rFonts w:ascii="Calibri" w:hAnsi="Calibri" w:eastAsia="Microsoft YaHei"/>
          <w:b w:val="0"/>
          <w:i w:val="0"/>
          <w:color w:val="111111"/>
          <w:sz w:val="19"/>
        </w:rPr>
        <w:t>[ ] C. 人脸对比</w:t>
      </w:r>
    </w:p>
    <w:p>
      <w:pPr>
        <w:pStyle w:val="QuestionOption"/>
      </w:pPr>
      <w:r>
        <w:rPr>
          <w:rFonts w:ascii="Calibri" w:hAnsi="Calibri" w:eastAsia="Microsoft YaHei"/>
          <w:b w:val="0"/>
          <w:i w:val="0"/>
          <w:color w:val="111111"/>
          <w:sz w:val="19"/>
        </w:rPr>
        <w:t>[ ] D. 几何校正、中值滤波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定距数据</w:t>
      </w:r>
    </w:p>
    <w:p>
      <w:pPr>
        <w:pStyle w:val="QuestionOption"/>
      </w:pPr>
      <w:r>
        <w:rPr>
          <w:rFonts w:ascii="Calibri" w:hAnsi="Calibri" w:eastAsia="Microsoft YaHei"/>
          <w:b w:val="0"/>
          <w:i w:val="0"/>
          <w:color w:val="111111"/>
          <w:sz w:val="19"/>
        </w:rPr>
        <w:t>[ ] D. 定类数据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提高数据输出的准确率</w:t>
      </w:r>
    </w:p>
    <w:p>
      <w:pPr>
        <w:pStyle w:val="QuestionOption"/>
        <w:keepNext/>
      </w:pPr>
      <w:r>
        <w:rPr>
          <w:rFonts w:ascii="Calibri" w:hAnsi="Calibri" w:eastAsia="Microsoft YaHei"/>
          <w:b w:val="0"/>
          <w:i w:val="0"/>
          <w:color w:val="111111"/>
          <w:sz w:val="19"/>
        </w:rPr>
        <w:t>[ ] B. 去掉重复的、无关的数据</w:t>
      </w:r>
    </w:p>
    <w:p>
      <w:pPr>
        <w:pStyle w:val="QuestionOption"/>
        <w:keepNext/>
      </w:pPr>
      <w:r>
        <w:rPr>
          <w:rFonts w:ascii="Calibri" w:hAnsi="Calibri" w:eastAsia="Microsoft YaHei"/>
          <w:b w:val="0"/>
          <w:i w:val="0"/>
          <w:color w:val="111111"/>
          <w:sz w:val="19"/>
        </w:rPr>
        <w:t>[ ] C. 获取公开的数据集与专业数据集</w:t>
      </w:r>
    </w:p>
    <w:p>
      <w:pPr>
        <w:pStyle w:val="QuestionOption"/>
      </w:pPr>
      <w:r>
        <w:rPr>
          <w:rFonts w:ascii="Calibri" w:hAnsi="Calibri" w:eastAsia="Microsoft YaHei"/>
          <w:b w:val="0"/>
          <w:i w:val="0"/>
          <w:color w:val="111111"/>
          <w:sz w:val="19"/>
        </w:rPr>
        <w:t>[ ] D. 对于异常值与缺失值进行查缺补漏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Ctrl+X</w:t>
      </w:r>
    </w:p>
    <w:p>
      <w:pPr>
        <w:pStyle w:val="QuestionOption"/>
        <w:keepNext/>
      </w:pPr>
      <w:r>
        <w:rPr>
          <w:rFonts w:ascii="Calibri" w:hAnsi="Calibri" w:eastAsia="Microsoft YaHei"/>
          <w:b w:val="0"/>
          <w:i w:val="0"/>
          <w:color w:val="111111"/>
          <w:sz w:val="19"/>
        </w:rPr>
        <w:t>[ ] B. Ctrl+D</w:t>
      </w:r>
    </w:p>
    <w:p>
      <w:pPr>
        <w:pStyle w:val="QuestionOption"/>
        <w:keepNext/>
      </w:pPr>
      <w:r>
        <w:rPr>
          <w:rFonts w:ascii="Calibri" w:hAnsi="Calibri" w:eastAsia="Microsoft YaHei"/>
          <w:b w:val="0"/>
          <w:i w:val="0"/>
          <w:color w:val="111111"/>
          <w:sz w:val="19"/>
        </w:rPr>
        <w:t>[ ] C. Ctrl+C</w:t>
      </w:r>
    </w:p>
    <w:p>
      <w:pPr>
        <w:pStyle w:val="QuestionOption"/>
      </w:pPr>
      <w:r>
        <w:rPr>
          <w:rFonts w:ascii="Calibri" w:hAnsi="Calibri" w:eastAsia="Microsoft YaHei"/>
          <w:b w:val="0"/>
          <w:i w:val="0"/>
          <w:color w:val="111111"/>
          <w:sz w:val="19"/>
        </w:rPr>
        <w:t>[ ] D. Ctrl+V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日期</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数值</w:t>
      </w:r>
    </w:p>
    <w:p>
      <w:pPr>
        <w:pStyle w:val="QuestionOption"/>
      </w:pPr>
      <w:r>
        <w:rPr>
          <w:rFonts w:ascii="Calibri" w:hAnsi="Calibri" w:eastAsia="Microsoft YaHei"/>
          <w:b w:val="0"/>
          <w:i w:val="0"/>
          <w:color w:val="111111"/>
          <w:sz w:val="19"/>
        </w:rPr>
        <w:t>[ ] D. 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人工填写缺失值</w:t>
      </w:r>
    </w:p>
    <w:p>
      <w:pPr>
        <w:pStyle w:val="QuestionOption"/>
        <w:keepNext/>
      </w:pPr>
      <w:r>
        <w:rPr>
          <w:rFonts w:ascii="Calibri" w:hAnsi="Calibri" w:eastAsia="Microsoft YaHei"/>
          <w:b w:val="0"/>
          <w:i w:val="0"/>
          <w:color w:val="111111"/>
          <w:sz w:val="19"/>
        </w:rPr>
        <w:t>[ ] B. 忽略元组</w:t>
      </w:r>
    </w:p>
    <w:p>
      <w:pPr>
        <w:pStyle w:val="QuestionOption"/>
        <w:keepNext/>
      </w:pPr>
      <w:r>
        <w:rPr>
          <w:rFonts w:ascii="Calibri" w:hAnsi="Calibri" w:eastAsia="Microsoft YaHei"/>
          <w:b w:val="0"/>
          <w:i w:val="0"/>
          <w:color w:val="111111"/>
          <w:sz w:val="19"/>
        </w:rPr>
        <w:t>[ ] C. 使用全局常量进行填充</w:t>
      </w:r>
    </w:p>
    <w:p>
      <w:pPr>
        <w:pStyle w:val="QuestionOption"/>
      </w:pPr>
      <w:r>
        <w:rPr>
          <w:rFonts w:ascii="Calibri" w:hAnsi="Calibri" w:eastAsia="Microsoft YaHei"/>
          <w:b w:val="0"/>
          <w:i w:val="0"/>
          <w:color w:val="111111"/>
          <w:sz w:val="19"/>
        </w:rPr>
        <w:t>[ ] D. 使用属性的中心度量进行填充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为员工创造发展空间</w:t>
      </w:r>
    </w:p>
    <w:p>
      <w:pPr>
        <w:pStyle w:val="QuestionOption"/>
        <w:keepNext/>
      </w:pPr>
      <w:r>
        <w:rPr>
          <w:rFonts w:ascii="Calibri" w:hAnsi="Calibri" w:eastAsia="Microsoft YaHei"/>
          <w:b w:val="0"/>
          <w:i w:val="0"/>
          <w:color w:val="111111"/>
          <w:sz w:val="19"/>
        </w:rPr>
        <w:t>[ ] B. 协调员工之间的关系</w:t>
      </w:r>
    </w:p>
    <w:p>
      <w:pPr>
        <w:pStyle w:val="QuestionOption"/>
        <w:keepNext/>
      </w:pPr>
      <w:r>
        <w:rPr>
          <w:rFonts w:ascii="Calibri" w:hAnsi="Calibri" w:eastAsia="Microsoft YaHei"/>
          <w:b w:val="0"/>
          <w:i w:val="0"/>
          <w:color w:val="111111"/>
          <w:sz w:val="19"/>
        </w:rPr>
        <w:t>[ ] C. 增加员工福利</w:t>
      </w:r>
    </w:p>
    <w:p>
      <w:pPr>
        <w:pStyle w:val="QuestionOption"/>
      </w:pPr>
      <w:r>
        <w:rPr>
          <w:rFonts w:ascii="Calibri" w:hAnsi="Calibri" w:eastAsia="Microsoft YaHei"/>
          <w:b w:val="0"/>
          <w:i w:val="0"/>
          <w:color w:val="111111"/>
          <w:sz w:val="19"/>
        </w:rPr>
        <w:t>[ ] D. 调节企业与社会的关系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开头是留空的</w:t>
      </w:r>
    </w:p>
    <w:p>
      <w:pPr>
        <w:pStyle w:val="QuestionOption"/>
        <w:keepNext/>
      </w:pPr>
      <w:r>
        <w:rPr>
          <w:rFonts w:ascii="Calibri" w:hAnsi="Calibri" w:eastAsia="Microsoft YaHei"/>
          <w:b w:val="0"/>
          <w:i w:val="0"/>
          <w:color w:val="111111"/>
          <w:sz w:val="19"/>
        </w:rPr>
        <w:t>[ ] B. 一行数据不跨行，无空行</w:t>
      </w:r>
    </w:p>
    <w:p>
      <w:pPr>
        <w:pStyle w:val="QuestionOption"/>
        <w:keepNext/>
      </w:pPr>
      <w:r>
        <w:rPr>
          <w:rFonts w:ascii="Calibri" w:hAnsi="Calibri" w:eastAsia="Microsoft YaHei"/>
          <w:b w:val="0"/>
          <w:i w:val="0"/>
          <w:color w:val="111111"/>
          <w:sz w:val="19"/>
        </w:rPr>
        <w:t>[ ] C. 含或不含列名，含列名则居文件第一行</w:t>
      </w:r>
    </w:p>
    <w:p>
      <w:pPr>
        <w:pStyle w:val="QuestionOption"/>
      </w:pPr>
      <w:r>
        <w:rPr>
          <w:rFonts w:ascii="Calibri" w:hAnsi="Calibri" w:eastAsia="Microsoft YaHei"/>
          <w:b w:val="0"/>
          <w:i w:val="0"/>
          <w:color w:val="111111"/>
          <w:sz w:val="19"/>
        </w:rPr>
        <w:t>[ ] D. 以行为单位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保密守信</w:t>
      </w:r>
    </w:p>
    <w:p>
      <w:pPr>
        <w:pStyle w:val="QuestionOption"/>
        <w:keepNext/>
      </w:pPr>
      <w:r>
        <w:rPr>
          <w:rFonts w:ascii="Calibri" w:hAnsi="Calibri" w:eastAsia="Microsoft YaHei"/>
          <w:b w:val="0"/>
          <w:i w:val="0"/>
          <w:color w:val="111111"/>
          <w:sz w:val="19"/>
        </w:rPr>
        <w:t>[ ] B. 积极进取</w:t>
      </w:r>
    </w:p>
    <w:p>
      <w:pPr>
        <w:pStyle w:val="QuestionOption"/>
        <w:keepNext/>
      </w:pPr>
      <w:r>
        <w:rPr>
          <w:rFonts w:ascii="Calibri" w:hAnsi="Calibri" w:eastAsia="Microsoft YaHei"/>
          <w:b w:val="0"/>
          <w:i w:val="0"/>
          <w:color w:val="111111"/>
          <w:sz w:val="19"/>
        </w:rPr>
        <w:t>[ ] C. 不搞虚假</w:t>
      </w:r>
    </w:p>
    <w:p>
      <w:pPr>
        <w:pStyle w:val="QuestionOption"/>
      </w:pPr>
      <w:r>
        <w:rPr>
          <w:rFonts w:ascii="Calibri" w:hAnsi="Calibri" w:eastAsia="Microsoft YaHei"/>
          <w:b w:val="0"/>
          <w:i w:val="0"/>
          <w:color w:val="111111"/>
          <w:sz w:val="19"/>
        </w:rPr>
        <w:t>[ ] D. 忠于职守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网络完全规则</w:t>
      </w:r>
    </w:p>
    <w:p>
      <w:pPr>
        <w:pStyle w:val="QuestionOption"/>
        <w:keepNext/>
      </w:pPr>
      <w:r>
        <w:rPr>
          <w:rFonts w:ascii="Calibri" w:hAnsi="Calibri" w:eastAsia="Microsoft YaHei"/>
          <w:b w:val="0"/>
          <w:i w:val="0"/>
          <w:color w:val="111111"/>
          <w:sz w:val="19"/>
        </w:rPr>
        <w:t>[ ] B. 网络技术方案</w:t>
      </w:r>
    </w:p>
    <w:p>
      <w:pPr>
        <w:pStyle w:val="QuestionOption"/>
        <w:keepNext/>
      </w:pPr>
      <w:r>
        <w:rPr>
          <w:rFonts w:ascii="Calibri" w:hAnsi="Calibri" w:eastAsia="Microsoft YaHei"/>
          <w:b w:val="0"/>
          <w:i w:val="0"/>
          <w:color w:val="111111"/>
          <w:sz w:val="19"/>
        </w:rPr>
        <w:t>[ ] C. 网络服务性质和范围</w:t>
      </w:r>
    </w:p>
    <w:p>
      <w:pPr>
        <w:pStyle w:val="QuestionOption"/>
      </w:pPr>
      <w:r>
        <w:rPr>
          <w:rFonts w:ascii="Calibri" w:hAnsi="Calibri" w:eastAsia="Microsoft YaHei"/>
          <w:b w:val="0"/>
          <w:i w:val="0"/>
          <w:color w:val="111111"/>
          <w:sz w:val="19"/>
        </w:rPr>
        <w:t>[ ] D. 管理办法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色彩</w:t>
      </w:r>
    </w:p>
    <w:p>
      <w:pPr>
        <w:pStyle w:val="QuestionOption"/>
        <w:keepNext/>
      </w:pPr>
      <w:r>
        <w:rPr>
          <w:rFonts w:ascii="Calibri" w:hAnsi="Calibri" w:eastAsia="Microsoft YaHei"/>
          <w:b w:val="0"/>
          <w:i w:val="0"/>
          <w:color w:val="111111"/>
          <w:sz w:val="19"/>
        </w:rPr>
        <w:t>[ ] B. 空间</w:t>
      </w:r>
    </w:p>
    <w:p>
      <w:pPr>
        <w:pStyle w:val="QuestionOption"/>
        <w:keepNext/>
      </w:pPr>
      <w:r>
        <w:rPr>
          <w:rFonts w:ascii="Calibri" w:hAnsi="Calibri" w:eastAsia="Microsoft YaHei"/>
          <w:b w:val="0"/>
          <w:i w:val="0"/>
          <w:color w:val="111111"/>
          <w:sz w:val="19"/>
        </w:rPr>
        <w:t>[ ] C. 视觉</w:t>
      </w:r>
    </w:p>
    <w:p>
      <w:pPr>
        <w:pStyle w:val="QuestionOption"/>
      </w:pPr>
      <w:r>
        <w:rPr>
          <w:rFonts w:ascii="Calibri" w:hAnsi="Calibri" w:eastAsia="Microsoft YaHei"/>
          <w:b w:val="0"/>
          <w:i w:val="0"/>
          <w:color w:val="111111"/>
          <w:sz w:val="19"/>
        </w:rPr>
        <w:t>[ ] D. 文件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以下可视化分析工具不需要编程()。</w:t>
      </w:r>
    </w:p>
    <w:p>
      <w:pPr>
        <w:pStyle w:val="QuestionOption"/>
        <w:keepNext/>
      </w:pPr>
      <w:r>
        <w:rPr>
          <w:rFonts w:ascii="Calibri" w:hAnsi="Calibri" w:eastAsia="Microsoft YaHei"/>
          <w:b w:val="0"/>
          <w:i w:val="0"/>
          <w:color w:val="111111"/>
          <w:sz w:val="19"/>
        </w:rPr>
        <w:t>[ ] A. Chart.js</w:t>
      </w:r>
    </w:p>
    <w:p>
      <w:pPr>
        <w:pStyle w:val="QuestionOption"/>
        <w:keepNext/>
      </w:pPr>
      <w:r>
        <w:rPr>
          <w:rFonts w:ascii="Calibri" w:hAnsi="Calibri" w:eastAsia="Microsoft YaHei"/>
          <w:b w:val="0"/>
          <w:i w:val="0"/>
          <w:color w:val="111111"/>
          <w:sz w:val="19"/>
        </w:rPr>
        <w:t>[ ] B. Raw</w:t>
      </w:r>
    </w:p>
    <w:p>
      <w:pPr>
        <w:pStyle w:val="QuestionOption"/>
        <w:keepNext/>
      </w:pPr>
      <w:r>
        <w:rPr>
          <w:rFonts w:ascii="Calibri" w:hAnsi="Calibri" w:eastAsia="Microsoft YaHei"/>
          <w:b w:val="0"/>
          <w:i w:val="0"/>
          <w:color w:val="111111"/>
          <w:sz w:val="19"/>
        </w:rPr>
        <w:t>[ ] C. Tableau</w:t>
      </w:r>
    </w:p>
    <w:p>
      <w:pPr>
        <w:pStyle w:val="QuestionOption"/>
        <w:keepNext/>
      </w:pPr>
      <w:r>
        <w:rPr>
          <w:rFonts w:ascii="Calibri" w:hAnsi="Calibri" w:eastAsia="Microsoft YaHei"/>
          <w:b w:val="0"/>
          <w:i w:val="0"/>
          <w:color w:val="111111"/>
          <w:sz w:val="19"/>
        </w:rPr>
        <w:t>[ ] D. Processing</w:t>
      </w:r>
    </w:p>
    <w:p>
      <w:pPr>
        <w:pStyle w:val="QuestionOption"/>
      </w:pPr>
      <w:r>
        <w:rPr>
          <w:rFonts w:ascii="Calibri" w:hAnsi="Calibri" w:eastAsia="Microsoft YaHei"/>
          <w:b w:val="0"/>
          <w:i w:val="0"/>
          <w:color w:val="111111"/>
          <w:sz w:val="19"/>
        </w:rPr>
        <w:t>[ ] E. Facets</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数据标注的应用场景有以下（）。</w:t>
      </w:r>
    </w:p>
    <w:p>
      <w:pPr>
        <w:pStyle w:val="QuestionOption"/>
        <w:keepNext/>
      </w:pPr>
      <w:r>
        <w:rPr>
          <w:rFonts w:ascii="Calibri" w:hAnsi="Calibri" w:eastAsia="Microsoft YaHei"/>
          <w:b w:val="0"/>
          <w:i w:val="0"/>
          <w:color w:val="111111"/>
          <w:sz w:val="19"/>
        </w:rPr>
        <w:t>[ ] A. 安防领域</w:t>
      </w:r>
    </w:p>
    <w:p>
      <w:pPr>
        <w:pStyle w:val="QuestionOption"/>
        <w:keepNext/>
      </w:pPr>
      <w:r>
        <w:rPr>
          <w:rFonts w:ascii="Calibri" w:hAnsi="Calibri" w:eastAsia="Microsoft YaHei"/>
          <w:b w:val="0"/>
          <w:i w:val="0"/>
          <w:color w:val="111111"/>
          <w:sz w:val="19"/>
        </w:rPr>
        <w:t>[ ] B. 公共服务领域</w:t>
      </w:r>
    </w:p>
    <w:p>
      <w:pPr>
        <w:pStyle w:val="QuestionOption"/>
        <w:keepNext/>
      </w:pPr>
      <w:r>
        <w:rPr>
          <w:rFonts w:ascii="Calibri" w:hAnsi="Calibri" w:eastAsia="Microsoft YaHei"/>
          <w:b w:val="0"/>
          <w:i w:val="0"/>
          <w:color w:val="111111"/>
          <w:sz w:val="19"/>
        </w:rPr>
        <w:t>[ ] C. 电子商务领域</w:t>
      </w:r>
    </w:p>
    <w:p>
      <w:pPr>
        <w:pStyle w:val="QuestionOption"/>
        <w:keepNext/>
      </w:pPr>
      <w:r>
        <w:rPr>
          <w:rFonts w:ascii="Calibri" w:hAnsi="Calibri" w:eastAsia="Microsoft YaHei"/>
          <w:b w:val="0"/>
          <w:i w:val="0"/>
          <w:color w:val="111111"/>
          <w:sz w:val="19"/>
        </w:rPr>
        <w:t>[ ] D. 金融领域</w:t>
      </w:r>
    </w:p>
    <w:p>
      <w:pPr>
        <w:pStyle w:val="QuestionOption"/>
      </w:pPr>
      <w:r>
        <w:rPr>
          <w:rFonts w:ascii="Calibri" w:hAnsi="Calibri" w:eastAsia="Microsoft YaHei"/>
          <w:b w:val="0"/>
          <w:i w:val="0"/>
          <w:color w:val="111111"/>
          <w:sz w:val="19"/>
        </w:rPr>
        <w:t>[ ] E. 出行领域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算法对几组不同的输入数据能够得出满足要求的结构</w:t>
      </w:r>
    </w:p>
    <w:p>
      <w:pPr>
        <w:pStyle w:val="QuestionOption"/>
        <w:keepNext/>
      </w:pPr>
      <w:r>
        <w:rPr>
          <w:rFonts w:ascii="Calibri" w:hAnsi="Calibri" w:eastAsia="Microsoft YaHei"/>
          <w:b w:val="0"/>
          <w:i w:val="0"/>
          <w:color w:val="111111"/>
          <w:sz w:val="19"/>
        </w:rPr>
        <w:t>[ ] B. 算法对于一切合法的输入数据都产生满足要求的结果</w:t>
      </w:r>
    </w:p>
    <w:p>
      <w:pPr>
        <w:pStyle w:val="QuestionOption"/>
        <w:keepNext/>
      </w:pPr>
      <w:r>
        <w:rPr>
          <w:rFonts w:ascii="Calibri" w:hAnsi="Calibri" w:eastAsia="Microsoft YaHei"/>
          <w:b w:val="0"/>
          <w:i w:val="0"/>
          <w:color w:val="111111"/>
          <w:sz w:val="19"/>
        </w:rPr>
        <w:t>[ ] C. 算法对题目的合理性能够给出证明</w:t>
      </w:r>
    </w:p>
    <w:p>
      <w:pPr>
        <w:pStyle w:val="QuestionOption"/>
        <w:keepNext/>
      </w:pPr>
      <w:r>
        <w:rPr>
          <w:rFonts w:ascii="Calibri" w:hAnsi="Calibri" w:eastAsia="Microsoft YaHei"/>
          <w:b w:val="0"/>
          <w:i w:val="0"/>
          <w:color w:val="111111"/>
          <w:sz w:val="19"/>
        </w:rPr>
        <w:t>[ ] D. 算法对于精心选择的典型、苛刻而带有刁难性的输入数据能够得出满足要求的结果</w:t>
      </w:r>
    </w:p>
    <w:p>
      <w:pPr>
        <w:pStyle w:val="QuestionOption"/>
      </w:pPr>
      <w:r>
        <w:rPr>
          <w:rFonts w:ascii="Calibri" w:hAnsi="Calibri" w:eastAsia="Microsoft YaHei"/>
          <w:b w:val="0"/>
          <w:i w:val="0"/>
          <w:color w:val="111111"/>
          <w:sz w:val="19"/>
        </w:rPr>
        <w:t>[ ] E. 证明关于输入与输出之关系的命题是正确的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网页名称</w:t>
      </w:r>
    </w:p>
    <w:p>
      <w:pPr>
        <w:pStyle w:val="QuestionOption"/>
        <w:keepNext/>
      </w:pPr>
      <w:r>
        <w:rPr>
          <w:rFonts w:ascii="Calibri" w:hAnsi="Calibri" w:eastAsia="Microsoft YaHei"/>
          <w:b w:val="0"/>
          <w:i w:val="0"/>
          <w:color w:val="111111"/>
          <w:sz w:val="19"/>
        </w:rPr>
        <w:t>[ ] B. 抓取存储</w:t>
      </w:r>
    </w:p>
    <w:p>
      <w:pPr>
        <w:pStyle w:val="QuestionOption"/>
        <w:keepNext/>
      </w:pPr>
      <w:r>
        <w:rPr>
          <w:rFonts w:ascii="Calibri" w:hAnsi="Calibri" w:eastAsia="Microsoft YaHei"/>
          <w:b w:val="0"/>
          <w:i w:val="0"/>
          <w:color w:val="111111"/>
          <w:sz w:val="19"/>
        </w:rPr>
        <w:t>[ ] C. 预处理</w:t>
      </w:r>
    </w:p>
    <w:p>
      <w:pPr>
        <w:pStyle w:val="QuestionOption"/>
        <w:keepNext/>
      </w:pPr>
      <w:r>
        <w:rPr>
          <w:rFonts w:ascii="Calibri" w:hAnsi="Calibri" w:eastAsia="Microsoft YaHei"/>
          <w:b w:val="0"/>
          <w:i w:val="0"/>
          <w:color w:val="111111"/>
          <w:sz w:val="19"/>
        </w:rPr>
        <w:t>[ ] D. 排名</w:t>
      </w:r>
    </w:p>
    <w:p>
      <w:pPr>
        <w:pStyle w:val="QuestionOption"/>
      </w:pPr>
      <w:r>
        <w:rPr>
          <w:rFonts w:ascii="Calibri" w:hAnsi="Calibri" w:eastAsia="Microsoft YaHei"/>
          <w:b w:val="0"/>
          <w:i w:val="0"/>
          <w:color w:val="111111"/>
          <w:sz w:val="19"/>
        </w:rPr>
        <w:t>[ ] E. 爬行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“从以前的结果获取文件”组件在（）等处理、使用或者创建一个文件时，文件被捕获并附加到结果。</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文件细节</w:t>
      </w:r>
    </w:p>
    <w:p>
      <w:pPr>
        <w:pStyle w:val="QuestionOption"/>
        <w:keepNext/>
      </w:pPr>
      <w:r>
        <w:rPr>
          <w:rFonts w:ascii="Calibri" w:hAnsi="Calibri" w:eastAsia="Microsoft YaHei"/>
          <w:b w:val="0"/>
          <w:i w:val="0"/>
          <w:color w:val="111111"/>
          <w:sz w:val="19"/>
        </w:rPr>
        <w:t>[ ] C. 转换</w:t>
      </w:r>
    </w:p>
    <w:p>
      <w:pPr>
        <w:pStyle w:val="QuestionOption"/>
        <w:keepNext/>
      </w:pPr>
      <w:r>
        <w:rPr>
          <w:rFonts w:ascii="Calibri" w:hAnsi="Calibri" w:eastAsia="Microsoft YaHei"/>
          <w:b w:val="0"/>
          <w:i w:val="0"/>
          <w:color w:val="111111"/>
          <w:sz w:val="19"/>
        </w:rPr>
        <w:t>[ ] D. 任务条目</w:t>
      </w:r>
    </w:p>
    <w:p>
      <w:pPr>
        <w:pStyle w:val="QuestionOption"/>
      </w:pPr>
      <w:r>
        <w:rPr>
          <w:rFonts w:ascii="Calibri" w:hAnsi="Calibri" w:eastAsia="Microsoft YaHei"/>
          <w:b w:val="0"/>
          <w:i w:val="0"/>
          <w:color w:val="111111"/>
          <w:sz w:val="19"/>
        </w:rPr>
        <w:t>[ ] E. 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数据标注团队的培训流程包括以下选项()。</w:t>
      </w:r>
    </w:p>
    <w:p>
      <w:pPr>
        <w:pStyle w:val="QuestionOption"/>
        <w:keepNext/>
      </w:pPr>
      <w:r>
        <w:rPr>
          <w:rFonts w:ascii="Calibri" w:hAnsi="Calibri" w:eastAsia="Microsoft YaHei"/>
          <w:b w:val="0"/>
          <w:i w:val="0"/>
          <w:color w:val="111111"/>
          <w:sz w:val="19"/>
        </w:rPr>
        <w:t>[ ] A. 线上培训</w:t>
      </w:r>
    </w:p>
    <w:p>
      <w:pPr>
        <w:pStyle w:val="QuestionOption"/>
        <w:keepNext/>
      </w:pPr>
      <w:r>
        <w:rPr>
          <w:rFonts w:ascii="Calibri" w:hAnsi="Calibri" w:eastAsia="Microsoft YaHei"/>
          <w:b w:val="0"/>
          <w:i w:val="0"/>
          <w:color w:val="111111"/>
          <w:sz w:val="19"/>
        </w:rPr>
        <w:t>[ ] B. 学习规则</w:t>
      </w:r>
    </w:p>
    <w:p>
      <w:pPr>
        <w:pStyle w:val="QuestionOption"/>
        <w:keepNext/>
      </w:pPr>
      <w:r>
        <w:rPr>
          <w:rFonts w:ascii="Calibri" w:hAnsi="Calibri" w:eastAsia="Microsoft YaHei"/>
          <w:b w:val="0"/>
          <w:i w:val="0"/>
          <w:color w:val="111111"/>
          <w:sz w:val="19"/>
        </w:rPr>
        <w:t>[ ] C. 录像学习</w:t>
      </w:r>
    </w:p>
    <w:p>
      <w:pPr>
        <w:pStyle w:val="QuestionOption"/>
        <w:keepNext/>
      </w:pPr>
      <w:r>
        <w:rPr>
          <w:rFonts w:ascii="Calibri" w:hAnsi="Calibri" w:eastAsia="Microsoft YaHei"/>
          <w:b w:val="0"/>
          <w:i w:val="0"/>
          <w:color w:val="111111"/>
          <w:sz w:val="19"/>
        </w:rPr>
        <w:t>[ ] D. 了解目标</w:t>
      </w:r>
    </w:p>
    <w:p>
      <w:pPr>
        <w:pStyle w:val="QuestionOption"/>
      </w:pPr>
      <w:r>
        <w:rPr>
          <w:rFonts w:ascii="Calibri" w:hAnsi="Calibri" w:eastAsia="Microsoft YaHei"/>
          <w:b w:val="0"/>
          <w:i w:val="0"/>
          <w:color w:val="111111"/>
          <w:sz w:val="19"/>
        </w:rPr>
        <w:t>[ ] E. 达标考试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电子邮件中所包含的信息可以是()。</w:t>
      </w:r>
    </w:p>
    <w:p>
      <w:pPr>
        <w:pStyle w:val="QuestionOption"/>
        <w:keepNext/>
      </w:pPr>
      <w:r>
        <w:rPr>
          <w:rFonts w:ascii="Calibri" w:hAnsi="Calibri" w:eastAsia="Microsoft YaHei"/>
          <w:b w:val="0"/>
          <w:i w:val="0"/>
          <w:color w:val="111111"/>
          <w:sz w:val="19"/>
        </w:rPr>
        <w:t>[ ] A. 以上都不可以</w:t>
      </w:r>
    </w:p>
    <w:p>
      <w:pPr>
        <w:pStyle w:val="QuestionOption"/>
        <w:keepNext/>
      </w:pPr>
      <w:r>
        <w:rPr>
          <w:rFonts w:ascii="Calibri" w:hAnsi="Calibri" w:eastAsia="Microsoft YaHei"/>
          <w:b w:val="0"/>
          <w:i w:val="0"/>
          <w:color w:val="111111"/>
          <w:sz w:val="19"/>
        </w:rPr>
        <w:t>[ ] B. 图形图像信息</w:t>
      </w:r>
    </w:p>
    <w:p>
      <w:pPr>
        <w:pStyle w:val="QuestionOption"/>
        <w:keepNext/>
      </w:pPr>
      <w:r>
        <w:rPr>
          <w:rFonts w:ascii="Calibri" w:hAnsi="Calibri" w:eastAsia="Microsoft YaHei"/>
          <w:b w:val="0"/>
          <w:i w:val="0"/>
          <w:color w:val="111111"/>
          <w:sz w:val="19"/>
        </w:rPr>
        <w:t>[ ] C. 只能文字信息</w:t>
      </w:r>
    </w:p>
    <w:p>
      <w:pPr>
        <w:pStyle w:val="QuestionOption"/>
        <w:keepNext/>
      </w:pPr>
      <w:r>
        <w:rPr>
          <w:rFonts w:ascii="Calibri" w:hAnsi="Calibri" w:eastAsia="Microsoft YaHei"/>
          <w:b w:val="0"/>
          <w:i w:val="0"/>
          <w:color w:val="111111"/>
          <w:sz w:val="19"/>
        </w:rPr>
        <w:t>[ ] D. 声音信息</w:t>
      </w:r>
    </w:p>
    <w:p>
      <w:pPr>
        <w:pStyle w:val="QuestionOption"/>
      </w:pPr>
      <w:r>
        <w:rPr>
          <w:rFonts w:ascii="Calibri" w:hAnsi="Calibri" w:eastAsia="Microsoft YaHei"/>
          <w:b w:val="0"/>
          <w:i w:val="0"/>
          <w:color w:val="111111"/>
          <w:sz w:val="19"/>
        </w:rPr>
        <w:t>[ ] E. 文字信息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以下选项是常用的插值法()。</w:t>
      </w:r>
    </w:p>
    <w:p>
      <w:pPr>
        <w:pStyle w:val="QuestionOption"/>
        <w:keepNext/>
      </w:pPr>
      <w:r>
        <w:rPr>
          <w:rFonts w:ascii="Calibri" w:hAnsi="Calibri" w:eastAsia="Microsoft YaHei"/>
          <w:b w:val="0"/>
          <w:i w:val="0"/>
          <w:color w:val="111111"/>
          <w:sz w:val="19"/>
        </w:rPr>
        <w:t>[ ] A. 字段插值法</w:t>
      </w:r>
    </w:p>
    <w:p>
      <w:pPr>
        <w:pStyle w:val="QuestionOption"/>
        <w:keepNext/>
      </w:pPr>
      <w:r>
        <w:rPr>
          <w:rFonts w:ascii="Calibri" w:hAnsi="Calibri" w:eastAsia="Microsoft YaHei"/>
          <w:b w:val="0"/>
          <w:i w:val="0"/>
          <w:color w:val="111111"/>
          <w:sz w:val="19"/>
        </w:rPr>
        <w:t>[ ] B. 分段线性插值法</w:t>
      </w:r>
    </w:p>
    <w:p>
      <w:pPr>
        <w:pStyle w:val="QuestionOption"/>
        <w:keepNext/>
      </w:pPr>
      <w:r>
        <w:rPr>
          <w:rFonts w:ascii="Calibri" w:hAnsi="Calibri" w:eastAsia="Microsoft YaHei"/>
          <w:b w:val="0"/>
          <w:i w:val="0"/>
          <w:color w:val="111111"/>
          <w:sz w:val="19"/>
        </w:rPr>
        <w:t>[ ] C. 拉格朗日插值法</w:t>
      </w:r>
    </w:p>
    <w:p>
      <w:pPr>
        <w:pStyle w:val="QuestionOption"/>
        <w:keepNext/>
      </w:pPr>
      <w:r>
        <w:rPr>
          <w:rFonts w:ascii="Calibri" w:hAnsi="Calibri" w:eastAsia="Microsoft YaHei"/>
          <w:b w:val="0"/>
          <w:i w:val="0"/>
          <w:color w:val="111111"/>
          <w:sz w:val="19"/>
        </w:rPr>
        <w:t>[ ] D. 样条插值法</w:t>
      </w:r>
    </w:p>
    <w:p>
      <w:pPr>
        <w:pStyle w:val="QuestionOption"/>
      </w:pPr>
      <w:r>
        <w:rPr>
          <w:rFonts w:ascii="Calibri" w:hAnsi="Calibri" w:eastAsia="Microsoft YaHei"/>
          <w:b w:val="0"/>
          <w:i w:val="0"/>
          <w:color w:val="111111"/>
          <w:sz w:val="19"/>
        </w:rPr>
        <w:t>[ ] E. 牛顿插值法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以下方法可以用来识别可能代表噪声的离群点（）。</w:t>
      </w:r>
    </w:p>
    <w:p>
      <w:pPr>
        <w:pStyle w:val="QuestionOption"/>
        <w:keepNext/>
      </w:pPr>
      <w:r>
        <w:rPr>
          <w:rFonts w:ascii="Calibri" w:hAnsi="Calibri" w:eastAsia="Microsoft YaHei"/>
          <w:b w:val="0"/>
          <w:i w:val="0"/>
          <w:color w:val="111111"/>
          <w:sz w:val="19"/>
        </w:rPr>
        <w:t>[ ] A. 数据统计描述</w:t>
      </w:r>
    </w:p>
    <w:p>
      <w:pPr>
        <w:pStyle w:val="QuestionOption"/>
        <w:keepNext/>
      </w:pPr>
      <w:r>
        <w:rPr>
          <w:rFonts w:ascii="Calibri" w:hAnsi="Calibri" w:eastAsia="Microsoft YaHei"/>
          <w:b w:val="0"/>
          <w:i w:val="0"/>
          <w:color w:val="111111"/>
          <w:sz w:val="19"/>
        </w:rPr>
        <w:t>[ ] B. 数据异常值剔除</w:t>
      </w:r>
    </w:p>
    <w:p>
      <w:pPr>
        <w:pStyle w:val="QuestionOption"/>
        <w:keepNext/>
      </w:pPr>
      <w:r>
        <w:rPr>
          <w:rFonts w:ascii="Calibri" w:hAnsi="Calibri" w:eastAsia="Microsoft YaHei"/>
          <w:b w:val="0"/>
          <w:i w:val="0"/>
          <w:color w:val="111111"/>
          <w:sz w:val="19"/>
        </w:rPr>
        <w:t>[ ] C. 数据可视化</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填补缺失值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以下选项是计算机拓扑结构（）。</w:t>
      </w:r>
    </w:p>
    <w:p>
      <w:pPr>
        <w:pStyle w:val="QuestionOption"/>
        <w:keepNext/>
      </w:pPr>
      <w:r>
        <w:rPr>
          <w:rFonts w:ascii="Calibri" w:hAnsi="Calibri" w:eastAsia="Microsoft YaHei"/>
          <w:b w:val="0"/>
          <w:i w:val="0"/>
          <w:color w:val="111111"/>
          <w:sz w:val="19"/>
        </w:rPr>
        <w:t>[ ] A. 树型结构</w:t>
      </w:r>
    </w:p>
    <w:p>
      <w:pPr>
        <w:pStyle w:val="QuestionOption"/>
        <w:keepNext/>
      </w:pPr>
      <w:r>
        <w:rPr>
          <w:rFonts w:ascii="Calibri" w:hAnsi="Calibri" w:eastAsia="Microsoft YaHei"/>
          <w:b w:val="0"/>
          <w:i w:val="0"/>
          <w:color w:val="111111"/>
          <w:sz w:val="19"/>
        </w:rPr>
        <w:t>[ ] B. 星型结构</w:t>
      </w:r>
    </w:p>
    <w:p>
      <w:pPr>
        <w:pStyle w:val="QuestionOption"/>
        <w:keepNext/>
      </w:pPr>
      <w:r>
        <w:rPr>
          <w:rFonts w:ascii="Calibri" w:hAnsi="Calibri" w:eastAsia="Microsoft YaHei"/>
          <w:b w:val="0"/>
          <w:i w:val="0"/>
          <w:color w:val="111111"/>
          <w:sz w:val="19"/>
        </w:rPr>
        <w:t>[ ] C. 总线结构</w:t>
      </w:r>
    </w:p>
    <w:p>
      <w:pPr>
        <w:pStyle w:val="QuestionOption"/>
        <w:keepNext/>
      </w:pPr>
      <w:r>
        <w:rPr>
          <w:rFonts w:ascii="Calibri" w:hAnsi="Calibri" w:eastAsia="Microsoft YaHei"/>
          <w:b w:val="0"/>
          <w:i w:val="0"/>
          <w:color w:val="111111"/>
          <w:sz w:val="19"/>
        </w:rPr>
        <w:t>[ ] D. 双线结构</w:t>
      </w:r>
    </w:p>
    <w:p>
      <w:pPr>
        <w:pStyle w:val="QuestionOption"/>
      </w:pPr>
      <w:r>
        <w:rPr>
          <w:rFonts w:ascii="Calibri" w:hAnsi="Calibri" w:eastAsia="Microsoft YaHei"/>
          <w:b w:val="0"/>
          <w:i w:val="0"/>
          <w:color w:val="111111"/>
          <w:sz w:val="19"/>
        </w:rPr>
        <w:t>[ ] E. 环形结构</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三音子模型综合了前两个发音的影响。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计算机由于采用了存储程序原理,可以实现自动连续运算。()</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数据可追溯性是数据处理过程中最好的依据。()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WPS文档不可在打印文件的同时编辑该文本。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在数据采集过程中, 需要及时同客户进行沟通, 协商解决问题的方法, 做到不隐瞒、不降低数据采集标准与质量。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问卷调查的优点是使用资源少，调查人数多。()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变更管理流程的范围由配置管理和发布管理决定。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语音标注的质量标准是标注与发音时间轴误差在1个语音帧以内。</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数据流处理模式对应的是静态数据形式。()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正态检验主要用于检验一个数据集是否服从正态分布。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交互设计的功能可视性越好, 越方便用户发现和了解使用方法。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软件测试是指使用人工或自动的手段,来运行或测试某个系统的过程。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计算机工作环境温度应保持适中,一般温度设置为30摄氏度以上。()</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发表权是指决定软件是否公之于众的权利。()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分类是一种半监督学习方法。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K折交叉验证需要将数据集分成k个互不相交的大小不同的数据集。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假设检验中第一类错误为纳伪的错误。()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时间型数据不是聚合算法支持的数据类型。()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实践教学要确立以素质教育为核心，技术应用能力培养为主线，应变能力培养为关键，产学研结合为途径，与时俱进的人才教育培养模式。()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第064套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