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F39350" w14:textId="26A2A0A4" w:rsidR="004935C3" w:rsidRDefault="008F73DF">
      <w:r>
        <w:t>OUTPUT:</w:t>
      </w:r>
      <w:r>
        <w:rPr>
          <w:noProof/>
        </w:rPr>
        <w:drawing>
          <wp:inline distT="0" distB="0" distL="0" distR="0" wp14:anchorId="715736FD" wp14:editId="0CA1DA1C">
            <wp:extent cx="5731510" cy="2962910"/>
            <wp:effectExtent l="0" t="0" r="2540" b="8890"/>
            <wp:docPr id="1350477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477131" name="Picture 135047713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Circuit diagrams on Esp32,Arduino Raspberry Pi</w:t>
      </w:r>
      <w:r>
        <w:rPr>
          <w:noProof/>
        </w:rPr>
        <w:drawing>
          <wp:inline distT="0" distB="0" distL="0" distR="0" wp14:anchorId="224844D3" wp14:editId="1B7701EC">
            <wp:extent cx="5707380" cy="3348169"/>
            <wp:effectExtent l="0" t="0" r="7620" b="5080"/>
            <wp:docPr id="15103329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332987" name="Picture 151033298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9290" cy="3355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6D40AB1" wp14:editId="213A2E0D">
            <wp:extent cx="5731510" cy="4379595"/>
            <wp:effectExtent l="0" t="0" r="2540" b="1905"/>
            <wp:docPr id="11043796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379631" name="Picture 110437963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17BA2C" wp14:editId="2CE28B33">
            <wp:extent cx="5731510" cy="4360545"/>
            <wp:effectExtent l="0" t="0" r="2540" b="1905"/>
            <wp:docPr id="14735016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501615" name="Picture 147350161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35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3DF"/>
    <w:rsid w:val="004935C3"/>
    <w:rsid w:val="005F785C"/>
    <w:rsid w:val="008F73DF"/>
    <w:rsid w:val="00F21A35"/>
    <w:rsid w:val="00F42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ACB28"/>
  <w15:chartTrackingRefBased/>
  <w15:docId w15:val="{A293737D-5AC1-490F-A6B3-583920777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73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73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73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73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73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73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73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73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73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73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73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73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73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73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73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73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73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73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73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73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73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73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73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73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73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73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73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73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73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Suhashini Chaurasia</dc:creator>
  <cp:keywords/>
  <dc:description/>
  <cp:lastModifiedBy>Suhashini Chaurasia</cp:lastModifiedBy>
  <cp:revision>1</cp:revision>
  <dcterms:created xsi:type="dcterms:W3CDTF">2025-04-12T15:48:00Z</dcterms:created>
  <dcterms:modified xsi:type="dcterms:W3CDTF">2025-04-12T15:52:00Z</dcterms:modified>
</cp:coreProperties>
</file>