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ab/>
        <w:tab/>
        <w:t xml:space="preserve">permanent</w:t>
        <w:tab/>
        <w:tab/>
        <w:t xml:space="preserve">consumable</w:t>
        <w:tab/>
        <w:tab/>
        <w:tab/>
        <w:t xml:space="preserve">cash</w:t>
      </w:r>
    </w:p>
    <w:p w:rsidR="00000000" w:rsidDel="00000000" w:rsidP="00000000" w:rsidRDefault="00000000" w:rsidRPr="00000000" w14:paraId="00000002">
      <w:pPr>
        <w:pageBreakBefore w:val="0"/>
        <w:rPr>
          <w:b w:val="1"/>
        </w:rPr>
      </w:pPr>
      <w:r w:rsidDel="00000000" w:rsidR="00000000" w:rsidRPr="00000000">
        <w:rPr>
          <w:b w:val="1"/>
          <w:rtl w:val="0"/>
        </w:rPr>
        <w:t xml:space="preserve">Part 1 &amp; Part 2</w:t>
      </w:r>
    </w:p>
    <w:p w:rsidR="00000000" w:rsidDel="00000000" w:rsidP="00000000" w:rsidRDefault="00000000" w:rsidRPr="00000000" w14:paraId="00000003">
      <w:pPr>
        <w:pageBreakBefore w:val="0"/>
        <w:rPr/>
      </w:pPr>
      <w:r w:rsidDel="00000000" w:rsidR="00000000" w:rsidRPr="00000000">
        <w:rPr>
          <w:rtl w:val="0"/>
        </w:rPr>
        <w:t xml:space="preserve">Lv9</w:t>
        <w:tab/>
        <w:tab/>
        <w:t xml:space="preserve">2x10th, 2x9th</w:t>
        <w:tab/>
        <w:tab/>
        <w:t xml:space="preserve">2x10th, 2x9th, 2x8th</w:t>
        <w:tab/>
        <w:tab/>
        <w:t xml:space="preserve">1,400 gp</w:t>
      </w:r>
    </w:p>
    <w:p w:rsidR="00000000" w:rsidDel="00000000" w:rsidP="00000000" w:rsidRDefault="00000000" w:rsidRPr="00000000" w14:paraId="00000004">
      <w:pPr>
        <w:pageBreakBefore w:val="0"/>
        <w:rPr>
          <w:b w:val="1"/>
        </w:rPr>
      </w:pPr>
      <w:r w:rsidDel="00000000" w:rsidR="00000000" w:rsidRPr="00000000">
        <w:rPr>
          <w:b w:val="1"/>
          <w:rtl w:val="0"/>
        </w:rPr>
        <w:t xml:space="preserve">Part 3 &amp; Part 4</w:t>
      </w:r>
    </w:p>
    <w:p w:rsidR="00000000" w:rsidDel="00000000" w:rsidP="00000000" w:rsidRDefault="00000000" w:rsidRPr="00000000" w14:paraId="00000005">
      <w:pPr>
        <w:pageBreakBefore w:val="0"/>
        <w:rPr/>
      </w:pPr>
      <w:r w:rsidDel="00000000" w:rsidR="00000000" w:rsidRPr="00000000">
        <w:rPr>
          <w:rtl w:val="0"/>
        </w:rPr>
        <w:t xml:space="preserve">Lv10</w:t>
        <w:tab/>
        <w:tab/>
        <w:t xml:space="preserve">2x11th, 2x10th</w:t>
        <w:tab/>
        <w:tab/>
        <w:t xml:space="preserve">2x11th, 2x10th, 2x9th</w:t>
        <w:tab/>
        <w:tab/>
        <w:t xml:space="preserve">2,000 gp</w:t>
      </w:r>
    </w:p>
    <w:p w:rsidR="00000000" w:rsidDel="00000000" w:rsidP="00000000" w:rsidRDefault="00000000" w:rsidRPr="00000000" w14:paraId="00000006">
      <w:pPr>
        <w:pageBreakBefore w:val="0"/>
        <w:rPr>
          <w:b w:val="1"/>
          <w:sz w:val="26"/>
          <w:szCs w:val="26"/>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Party starts out at Lv9 in </w:t>
      </w:r>
      <w:r w:rsidDel="00000000" w:rsidR="00000000" w:rsidRPr="00000000">
        <w:rPr>
          <w:b w:val="1"/>
          <w:rtl w:val="0"/>
        </w:rPr>
        <w:t xml:space="preserve">Part 1 </w:t>
      </w:r>
      <w:r w:rsidDel="00000000" w:rsidR="00000000" w:rsidRPr="00000000">
        <w:rPr>
          <w:rtl w:val="0"/>
        </w:rPr>
        <w:t xml:space="preserve">and should reach Lv10 before </w:t>
      </w:r>
      <w:r w:rsidDel="00000000" w:rsidR="00000000" w:rsidRPr="00000000">
        <w:rPr>
          <w:b w:val="1"/>
          <w:rtl w:val="0"/>
        </w:rPr>
        <w:t xml:space="preserve">Part 3</w:t>
      </w:r>
      <w:r w:rsidDel="00000000" w:rsidR="00000000" w:rsidRPr="00000000">
        <w:rPr>
          <w:rtl w:val="0"/>
        </w:rPr>
        <w:t xml:space="preserve">. Party then reaches Lv11 by the end of the adventure.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Due to the requirement of maintaining a ship, paying crew, and more - it can be quite difficult to determine how much plunder is required. The provided plunder below assumes that half of all plunder found is given to the crew, per the rules of Infamy &amp; Plunder. In addition, the party is given 25% more wealth to cover the costs of a ship. You should keep an eye on their wealth and increase, or decrease, as needed. Each point of plunder is valued at 100 gp but could be sold for far less or far more. Players are also free to sell ships that they capture, typically a ship is sold for half of its total value (including any upgrades) with half of its sale going to the crew and the other half to the party. In addition, the vehicle needs to be squibbed first before selling, which further decreases how much money they can make from selling the vehicle.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Magic items given for vehicles are not counted against the party’s total wealth or items they should receive.</w:t>
      </w:r>
    </w:p>
    <w:p w:rsidR="00000000" w:rsidDel="00000000" w:rsidP="00000000" w:rsidRDefault="00000000" w:rsidRPr="00000000" w14:paraId="0000000C">
      <w:pPr>
        <w:pageBreakBefore w:val="0"/>
        <w:rPr>
          <w:b w:val="1"/>
          <w:sz w:val="26"/>
          <w:szCs w:val="26"/>
        </w:rPr>
      </w:pPr>
      <w:r w:rsidDel="00000000" w:rsidR="00000000" w:rsidRPr="00000000">
        <w:rPr>
          <w:rtl w:val="0"/>
        </w:rPr>
      </w:r>
    </w:p>
    <w:p w:rsidR="00000000" w:rsidDel="00000000" w:rsidP="00000000" w:rsidRDefault="00000000" w:rsidRPr="00000000" w14:paraId="0000000D">
      <w:pPr>
        <w:pageBreakBefore w:val="0"/>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ageBreakBefore w:val="0"/>
        <w:rPr>
          <w:b w:val="1"/>
          <w:sz w:val="26"/>
          <w:szCs w:val="26"/>
        </w:rPr>
      </w:pPr>
      <w:r w:rsidDel="00000000" w:rsidR="00000000" w:rsidRPr="00000000">
        <w:rPr>
          <w:rtl w:val="0"/>
        </w:rPr>
      </w:r>
    </w:p>
    <w:p w:rsidR="00000000" w:rsidDel="00000000" w:rsidP="00000000" w:rsidRDefault="00000000" w:rsidRPr="00000000" w14:paraId="0000000F">
      <w:pPr>
        <w:pageBreakBefore w:val="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10">
      <w:pPr>
        <w:pageBreakBefore w:val="0"/>
        <w:rPr>
          <w:b w:val="1"/>
        </w:rPr>
      </w:pPr>
      <w:r w:rsidDel="00000000" w:rsidR="00000000" w:rsidRPr="00000000">
        <w:rPr>
          <w:rtl w:val="0"/>
        </w:rPr>
        <w:t xml:space="preserve">The Island of Empty Eyes - </w:t>
      </w:r>
      <w:r w:rsidDel="00000000" w:rsidR="00000000" w:rsidRPr="00000000">
        <w:rPr>
          <w:b w:val="1"/>
          <w:rtl w:val="0"/>
        </w:rPr>
        <w:t xml:space="preserve">PCs Lv9</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b w:val="1"/>
          <w:rtl w:val="0"/>
        </w:rPr>
        <w:t xml:space="preserve">H:</w:t>
      </w:r>
      <w:r w:rsidDel="00000000" w:rsidR="00000000" w:rsidRPr="00000000">
        <w:rPr>
          <w:rtl w:val="0"/>
        </w:rPr>
        <w:t xml:space="preserve"> x4 fire opals worth 50 gp each</w:t>
      </w:r>
    </w:p>
    <w:p w:rsidR="00000000" w:rsidDel="00000000" w:rsidP="00000000" w:rsidRDefault="00000000" w:rsidRPr="00000000" w14:paraId="00000013">
      <w:pPr>
        <w:pageBreakBefore w:val="0"/>
        <w:rPr>
          <w:i w:val="1"/>
        </w:rPr>
      </w:pPr>
      <w:r w:rsidDel="00000000" w:rsidR="00000000" w:rsidRPr="00000000">
        <w:rPr>
          <w:b w:val="1"/>
          <w:rtl w:val="0"/>
        </w:rPr>
        <w:t xml:space="preserve">I:</w:t>
      </w:r>
      <w:r w:rsidDel="00000000" w:rsidR="00000000" w:rsidRPr="00000000">
        <w:rPr>
          <w:rtl w:val="0"/>
        </w:rPr>
        <w:t xml:space="preserve"> </w:t>
      </w:r>
      <w:r w:rsidDel="00000000" w:rsidR="00000000" w:rsidRPr="00000000">
        <w:rPr>
          <w:i w:val="1"/>
          <w:rtl w:val="0"/>
        </w:rPr>
        <w:t xml:space="preserve">ring of lies (Lv10)</w:t>
      </w:r>
    </w:p>
    <w:p w:rsidR="00000000" w:rsidDel="00000000" w:rsidP="00000000" w:rsidRDefault="00000000" w:rsidRPr="00000000" w14:paraId="00000014">
      <w:pPr>
        <w:pageBreakBefore w:val="0"/>
        <w:rPr>
          <w:i w:val="1"/>
        </w:rPr>
      </w:pPr>
      <w:r w:rsidDel="00000000" w:rsidR="00000000" w:rsidRPr="00000000">
        <w:rPr>
          <w:b w:val="1"/>
          <w:rtl w:val="0"/>
        </w:rPr>
        <w:t xml:space="preserve">P:</w:t>
      </w:r>
      <w:r w:rsidDel="00000000" w:rsidR="00000000" w:rsidRPr="00000000">
        <w:rPr>
          <w:rtl w:val="0"/>
        </w:rPr>
        <w:t xml:space="preserve"> a strongbox holds a jeweled scepter worth 30 gp, a coral statuette worth 12 gp, x9 diamonds worth 15 gp each, loose coins adding up to 44 gp, and a watertight scroll tube containing a </w:t>
      </w:r>
      <w:r w:rsidDel="00000000" w:rsidR="00000000" w:rsidRPr="00000000">
        <w:rPr>
          <w:i w:val="1"/>
          <w:rtl w:val="0"/>
        </w:rPr>
        <w:t xml:space="preserve">scroll of transmute rock and mud (Lv9)</w:t>
      </w:r>
      <w:r w:rsidDel="00000000" w:rsidR="00000000" w:rsidRPr="00000000">
        <w:rPr>
          <w:rtl w:val="0"/>
        </w:rPr>
        <w:t xml:space="preserve">, </w:t>
      </w:r>
      <w:r w:rsidDel="00000000" w:rsidR="00000000" w:rsidRPr="00000000">
        <w:rPr>
          <w:i w:val="1"/>
          <w:rtl w:val="0"/>
        </w:rPr>
        <w:t xml:space="preserve">scroll of quench (Lv9)</w:t>
      </w:r>
      <w:r w:rsidDel="00000000" w:rsidR="00000000" w:rsidRPr="00000000">
        <w:rPr>
          <w:rtl w:val="0"/>
        </w:rPr>
        <w:t xml:space="preserve">, x2 </w:t>
      </w:r>
      <w:r w:rsidDel="00000000" w:rsidR="00000000" w:rsidRPr="00000000">
        <w:rPr>
          <w:i w:val="1"/>
          <w:rtl w:val="0"/>
        </w:rPr>
        <w:t xml:space="preserve">scrolls of water breathing (Lv2)</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17">
      <w:pPr>
        <w:pageBreakBefore w:val="0"/>
        <w:rPr>
          <w:b w:val="1"/>
        </w:rPr>
      </w:pPr>
      <w:r w:rsidDel="00000000" w:rsidR="00000000" w:rsidRPr="00000000">
        <w:rPr>
          <w:rtl w:val="0"/>
        </w:rPr>
        <w:t xml:space="preserve">The Abandoned Fort - </w:t>
      </w:r>
      <w:r w:rsidDel="00000000" w:rsidR="00000000" w:rsidRPr="00000000">
        <w:rPr>
          <w:b w:val="1"/>
          <w:rtl w:val="0"/>
        </w:rPr>
        <w:t xml:space="preserve">PCs Lv9</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b w:val="1"/>
          <w:rtl w:val="0"/>
        </w:rPr>
        <w:t xml:space="preserve">B6: </w:t>
      </w:r>
      <w:r w:rsidDel="00000000" w:rsidR="00000000" w:rsidRPr="00000000">
        <w:rPr>
          <w:rtl w:val="0"/>
        </w:rPr>
        <w:t xml:space="preserve">implements can be used to create x2 </w:t>
      </w:r>
      <w:r w:rsidDel="00000000" w:rsidR="00000000" w:rsidRPr="00000000">
        <w:rPr>
          <w:i w:val="1"/>
          <w:rtl w:val="0"/>
        </w:rPr>
        <w:t xml:space="preserve">sterling artisan’s tools (Lv3)</w:t>
      </w:r>
      <w:r w:rsidDel="00000000" w:rsidR="00000000" w:rsidRPr="00000000">
        <w:rPr>
          <w:rtl w:val="0"/>
        </w:rPr>
      </w:r>
    </w:p>
    <w:p w:rsidR="00000000" w:rsidDel="00000000" w:rsidP="00000000" w:rsidRDefault="00000000" w:rsidRPr="00000000" w14:paraId="0000001A">
      <w:pPr>
        <w:pageBreakBefore w:val="0"/>
        <w:rPr>
          <w:i w:val="1"/>
        </w:rPr>
      </w:pPr>
      <w:r w:rsidDel="00000000" w:rsidR="00000000" w:rsidRPr="00000000">
        <w:rPr>
          <w:b w:val="1"/>
          <w:rtl w:val="0"/>
        </w:rPr>
        <w:t xml:space="preserve">B8: </w:t>
      </w:r>
      <w:r w:rsidDel="00000000" w:rsidR="00000000" w:rsidRPr="00000000">
        <w:rPr>
          <w:rtl w:val="0"/>
        </w:rPr>
        <w:t xml:space="preserve">iron chest contains </w:t>
      </w:r>
      <w:r w:rsidDel="00000000" w:rsidR="00000000" w:rsidRPr="00000000">
        <w:rPr>
          <w:i w:val="1"/>
          <w:rtl w:val="0"/>
        </w:rPr>
        <w:t xml:space="preserve">jade bauble (Lv8)</w:t>
      </w:r>
      <w:r w:rsidDel="00000000" w:rsidR="00000000" w:rsidRPr="00000000">
        <w:rPr>
          <w:rtl w:val="0"/>
        </w:rPr>
        <w:t xml:space="preserve">, </w:t>
      </w:r>
      <w:r w:rsidDel="00000000" w:rsidR="00000000" w:rsidRPr="00000000">
        <w:rPr>
          <w:i w:val="1"/>
          <w:rtl w:val="0"/>
        </w:rPr>
        <w:t xml:space="preserve">potion of quickness (Lv8)</w:t>
      </w:r>
      <w:r w:rsidDel="00000000" w:rsidR="00000000" w:rsidRPr="00000000">
        <w:rPr>
          <w:rtl w:val="0"/>
        </w:rPr>
        <w:t xml:space="preserve">, </w:t>
      </w:r>
      <w:r w:rsidDel="00000000" w:rsidR="00000000" w:rsidRPr="00000000">
        <w:rPr>
          <w:i w:val="1"/>
          <w:rtl w:val="0"/>
        </w:rPr>
        <w:t xml:space="preserve">reddish orange elemental gem (Lv10)</w:t>
      </w:r>
      <w:r w:rsidDel="00000000" w:rsidR="00000000" w:rsidRPr="00000000">
        <w:rPr>
          <w:rtl w:val="0"/>
        </w:rPr>
        <w:t xml:space="preserve">, a spyglass, a bottle of fine wine worth 10 gp, and 26 gp, 350 sp</w: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b w:val="1"/>
          <w:rtl w:val="0"/>
        </w:rPr>
        <w:t xml:space="preserve">B9:</w:t>
      </w:r>
      <w:r w:rsidDel="00000000" w:rsidR="00000000" w:rsidRPr="00000000">
        <w:rPr>
          <w:rtl w:val="0"/>
        </w:rPr>
        <w:t xml:space="preserve"> holy symbol of Aroden is worth 135 gp to collectors</w:t>
      </w:r>
      <w:r w:rsidDel="00000000" w:rsidR="00000000" w:rsidRPr="00000000">
        <w:rPr>
          <w:rtl w:val="0"/>
        </w:rPr>
      </w:r>
    </w:p>
    <w:p w:rsidR="00000000" w:rsidDel="00000000" w:rsidP="00000000" w:rsidRDefault="00000000" w:rsidRPr="00000000" w14:paraId="0000001C">
      <w:pPr>
        <w:pageBreakBefore w:val="0"/>
        <w:rPr>
          <w:i w:val="1"/>
        </w:rPr>
      </w:pPr>
      <w:r w:rsidDel="00000000" w:rsidR="00000000" w:rsidRPr="00000000">
        <w:rPr>
          <w:b w:val="1"/>
          <w:rtl w:val="0"/>
        </w:rPr>
        <w:t xml:space="preserve">B22:</w:t>
      </w:r>
      <w:r w:rsidDel="00000000" w:rsidR="00000000" w:rsidRPr="00000000">
        <w:rPr>
          <w:rtl w:val="0"/>
        </w:rPr>
        <w:t xml:space="preserve"> Ederleigh Baines: </w:t>
      </w:r>
      <w:r w:rsidDel="00000000" w:rsidR="00000000" w:rsidRPr="00000000">
        <w:rPr>
          <w:i w:val="1"/>
          <w:rtl w:val="0"/>
        </w:rPr>
        <w:t xml:space="preserve">+1 striking shortsword (Lv4)</w:t>
      </w:r>
    </w:p>
    <w:p w:rsidR="00000000" w:rsidDel="00000000" w:rsidP="00000000" w:rsidRDefault="00000000" w:rsidRPr="00000000" w14:paraId="0000001D">
      <w:pPr>
        <w:pageBreakBefore w:val="0"/>
        <w:rPr/>
      </w:pPr>
      <w:r w:rsidDel="00000000" w:rsidR="00000000" w:rsidRPr="00000000">
        <w:rPr>
          <w:b w:val="1"/>
          <w:rtl w:val="0"/>
        </w:rPr>
        <w:t xml:space="preserve">B31:</w:t>
      </w:r>
      <w:r w:rsidDel="00000000" w:rsidR="00000000" w:rsidRPr="00000000">
        <w:rPr>
          <w:rtl w:val="0"/>
        </w:rPr>
        <w:t xml:space="preserve"> chamber vault consists of </w:t>
      </w:r>
      <w:r w:rsidDel="00000000" w:rsidR="00000000" w:rsidRPr="00000000">
        <w:rPr>
          <w:i w:val="1"/>
          <w:rtl w:val="0"/>
        </w:rPr>
        <w:t xml:space="preserve">+2 resilient chain shirt (Lv11)</w:t>
      </w:r>
      <w:r w:rsidDel="00000000" w:rsidR="00000000" w:rsidRPr="00000000">
        <w:rPr>
          <w:rtl w:val="0"/>
        </w:rPr>
        <w:t xml:space="preserve">, </w:t>
      </w:r>
      <w:r w:rsidDel="00000000" w:rsidR="00000000" w:rsidRPr="00000000">
        <w:rPr>
          <w:i w:val="1"/>
          <w:rtl w:val="0"/>
        </w:rPr>
        <w:t xml:space="preserve">greater healer’s gloves (Lv9)</w:t>
      </w:r>
      <w:r w:rsidDel="00000000" w:rsidR="00000000" w:rsidRPr="00000000">
        <w:rPr>
          <w:rtl w:val="0"/>
        </w:rPr>
        <w:t xml:space="preserve">, </w:t>
      </w:r>
      <w:r w:rsidDel="00000000" w:rsidR="00000000" w:rsidRPr="00000000">
        <w:rPr>
          <w:i w:val="1"/>
          <w:rtl w:val="0"/>
        </w:rPr>
        <w:t xml:space="preserve">oil of keen edges (Lv11)</w:t>
      </w:r>
      <w:r w:rsidDel="00000000" w:rsidR="00000000" w:rsidRPr="00000000">
        <w:rPr>
          <w:rtl w:val="0"/>
        </w:rPr>
        <w:t xml:space="preserve">, </w:t>
      </w:r>
      <w:r w:rsidDel="00000000" w:rsidR="00000000" w:rsidRPr="00000000">
        <w:rPr>
          <w:i w:val="1"/>
          <w:rtl w:val="0"/>
        </w:rPr>
        <w:t xml:space="preserve">potion of moderate resistance (Lv10)</w:t>
      </w:r>
      <w:r w:rsidDel="00000000" w:rsidR="00000000" w:rsidRPr="00000000">
        <w:rPr>
          <w:rtl w:val="0"/>
        </w:rPr>
        <w:t xml:space="preserve">, a ruby-studded scepter worth 40 gp, a silver tea set worth 9 gp, a gold ring worth 5 gp, x2 diamonds worth 50 gp each, x3 sapphires worth 25 gp each, x8 fire opals worth 10 gp each, x12 aquamarines worth 5 gp each, and 175 gp, 231 sp</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20">
      <w:pPr>
        <w:pageBreakBefore w:val="0"/>
        <w:rPr>
          <w:b w:val="1"/>
        </w:rPr>
      </w:pPr>
      <w:r w:rsidDel="00000000" w:rsidR="00000000" w:rsidRPr="00000000">
        <w:rPr>
          <w:rtl w:val="0"/>
        </w:rPr>
        <w:t xml:space="preserve">The Ruins of Ghol-Gan - </w:t>
      </w:r>
      <w:r w:rsidDel="00000000" w:rsidR="00000000" w:rsidRPr="00000000">
        <w:rPr>
          <w:b w:val="1"/>
          <w:rtl w:val="0"/>
        </w:rPr>
        <w:t xml:space="preserve">PCs Lv10</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i w:val="1"/>
        </w:rPr>
      </w:pPr>
      <w:r w:rsidDel="00000000" w:rsidR="00000000" w:rsidRPr="00000000">
        <w:rPr>
          <w:b w:val="1"/>
          <w:rtl w:val="0"/>
        </w:rPr>
        <w:t xml:space="preserve">G2: </w:t>
      </w:r>
      <w:r w:rsidDel="00000000" w:rsidR="00000000" w:rsidRPr="00000000">
        <w:rPr>
          <w:rtl w:val="0"/>
        </w:rPr>
        <w:t xml:space="preserve">x2 </w:t>
      </w:r>
      <w:r w:rsidDel="00000000" w:rsidR="00000000" w:rsidRPr="00000000">
        <w:rPr>
          <w:i w:val="1"/>
          <w:rtl w:val="0"/>
        </w:rPr>
        <w:t xml:space="preserve">+1 striking greataxe (Lv4)</w:t>
      </w:r>
    </w:p>
    <w:p w:rsidR="00000000" w:rsidDel="00000000" w:rsidP="00000000" w:rsidRDefault="00000000" w:rsidRPr="00000000" w14:paraId="00000023">
      <w:pPr>
        <w:pageBreakBefore w:val="0"/>
        <w:rPr/>
      </w:pPr>
      <w:r w:rsidDel="00000000" w:rsidR="00000000" w:rsidRPr="00000000">
        <w:rPr>
          <w:b w:val="1"/>
          <w:rtl w:val="0"/>
        </w:rPr>
        <w:t xml:space="preserve">G3:</w:t>
      </w:r>
      <w:r w:rsidDel="00000000" w:rsidR="00000000" w:rsidRPr="00000000">
        <w:rPr>
          <w:rtl w:val="0"/>
        </w:rPr>
        <w:t xml:space="preserve"> x4 </w:t>
      </w:r>
      <w:r w:rsidDel="00000000" w:rsidR="00000000" w:rsidRPr="00000000">
        <w:rPr>
          <w:i w:val="1"/>
          <w:rtl w:val="0"/>
        </w:rPr>
        <w:t xml:space="preserve">+1 striking greataxe (Lv4)</w:t>
      </w:r>
      <w:r w:rsidDel="00000000" w:rsidR="00000000" w:rsidRPr="00000000">
        <w:rPr>
          <w:rtl w:val="0"/>
        </w:rPr>
        <w:t xml:space="preserve"> </w:t>
      </w:r>
    </w:p>
    <w:p w:rsidR="00000000" w:rsidDel="00000000" w:rsidP="00000000" w:rsidRDefault="00000000" w:rsidRPr="00000000" w14:paraId="00000024">
      <w:pPr>
        <w:pageBreakBefore w:val="0"/>
        <w:rPr>
          <w:i w:val="1"/>
        </w:rPr>
      </w:pPr>
      <w:r w:rsidDel="00000000" w:rsidR="00000000" w:rsidRPr="00000000">
        <w:rPr>
          <w:b w:val="1"/>
          <w:rtl w:val="0"/>
        </w:rPr>
        <w:t xml:space="preserve">G5:</w:t>
      </w:r>
      <w:r w:rsidDel="00000000" w:rsidR="00000000" w:rsidRPr="00000000">
        <w:rPr>
          <w:rtl w:val="0"/>
        </w:rPr>
        <w:t xml:space="preserve"> </w:t>
      </w:r>
      <w:r w:rsidDel="00000000" w:rsidR="00000000" w:rsidRPr="00000000">
        <w:rPr>
          <w:i w:val="1"/>
          <w:rtl w:val="0"/>
        </w:rPr>
        <w:t xml:space="preserve">+1 dagger (Lv2)</w:t>
      </w:r>
    </w:p>
    <w:p w:rsidR="00000000" w:rsidDel="00000000" w:rsidP="00000000" w:rsidRDefault="00000000" w:rsidRPr="00000000" w14:paraId="00000025">
      <w:pPr>
        <w:pageBreakBefore w:val="0"/>
        <w:rPr>
          <w:i w:val="1"/>
        </w:rPr>
      </w:pPr>
      <w:r w:rsidDel="00000000" w:rsidR="00000000" w:rsidRPr="00000000">
        <w:rPr>
          <w:b w:val="1"/>
          <w:rtl w:val="0"/>
        </w:rPr>
        <w:t xml:space="preserve">G9:</w:t>
      </w:r>
      <w:r w:rsidDel="00000000" w:rsidR="00000000" w:rsidRPr="00000000">
        <w:rPr>
          <w:rtl w:val="0"/>
        </w:rPr>
        <w:t xml:space="preserve"> </w:t>
      </w:r>
      <w:r w:rsidDel="00000000" w:rsidR="00000000" w:rsidRPr="00000000">
        <w:rPr>
          <w:i w:val="1"/>
          <w:rtl w:val="0"/>
        </w:rPr>
        <w:t xml:space="preserve">+1 striking trident (Lv4)</w:t>
      </w:r>
    </w:p>
    <w:p w:rsidR="00000000" w:rsidDel="00000000" w:rsidP="00000000" w:rsidRDefault="00000000" w:rsidRPr="00000000" w14:paraId="00000026">
      <w:pPr>
        <w:pageBreakBefore w:val="0"/>
        <w:rPr/>
      </w:pPr>
      <w:r w:rsidDel="00000000" w:rsidR="00000000" w:rsidRPr="00000000">
        <w:rPr>
          <w:b w:val="1"/>
          <w:rtl w:val="0"/>
        </w:rPr>
        <w:t xml:space="preserve">G10: </w:t>
      </w:r>
      <w:r w:rsidDel="00000000" w:rsidR="00000000" w:rsidRPr="00000000">
        <w:rPr>
          <w:rtl w:val="0"/>
        </w:rPr>
        <w:t xml:space="preserve">x3 </w:t>
      </w:r>
      <w:r w:rsidDel="00000000" w:rsidR="00000000" w:rsidRPr="00000000">
        <w:rPr>
          <w:i w:val="1"/>
          <w:rtl w:val="0"/>
        </w:rPr>
        <w:t xml:space="preserve">+1 striking greataxe (Lv4)</w:t>
        <w:br w:type="textWrapping"/>
      </w:r>
      <w:r w:rsidDel="00000000" w:rsidR="00000000" w:rsidRPr="00000000">
        <w:rPr>
          <w:b w:val="1"/>
          <w:rtl w:val="0"/>
        </w:rPr>
        <w:t xml:space="preserve">G11: </w:t>
      </w:r>
      <w:r w:rsidDel="00000000" w:rsidR="00000000" w:rsidRPr="00000000">
        <w:rPr>
          <w:rtl w:val="0"/>
        </w:rPr>
        <w:t xml:space="preserve">several ancient coins worth 25 gp</w:t>
      </w:r>
    </w:p>
    <w:p w:rsidR="00000000" w:rsidDel="00000000" w:rsidP="00000000" w:rsidRDefault="00000000" w:rsidRPr="00000000" w14:paraId="00000027">
      <w:pPr>
        <w:pageBreakBefore w:val="0"/>
        <w:rPr>
          <w:b w:val="1"/>
        </w:rPr>
      </w:pPr>
      <w:r w:rsidDel="00000000" w:rsidR="00000000" w:rsidRPr="00000000">
        <w:rPr>
          <w:b w:val="1"/>
          <w:rtl w:val="0"/>
        </w:rPr>
        <w:t xml:space="preserve">G14: </w:t>
      </w:r>
      <w:r w:rsidDel="00000000" w:rsidR="00000000" w:rsidRPr="00000000">
        <w:rPr>
          <w:rtl w:val="0"/>
        </w:rPr>
        <w:t xml:space="preserve">x5 </w:t>
      </w:r>
      <w:r w:rsidDel="00000000" w:rsidR="00000000" w:rsidRPr="00000000">
        <w:rPr>
          <w:i w:val="1"/>
          <w:rtl w:val="0"/>
        </w:rPr>
        <w:t xml:space="preserve">+1 striking greataxe (Lv4)</w:t>
      </w:r>
      <w:r w:rsidDel="00000000" w:rsidR="00000000" w:rsidRPr="00000000">
        <w:rPr>
          <w:rtl w:val="0"/>
        </w:rPr>
      </w:r>
    </w:p>
    <w:p w:rsidR="00000000" w:rsidDel="00000000" w:rsidP="00000000" w:rsidRDefault="00000000" w:rsidRPr="00000000" w14:paraId="00000028">
      <w:pPr>
        <w:pageBreakBefore w:val="0"/>
        <w:rPr>
          <w:i w:val="1"/>
        </w:rPr>
      </w:pPr>
      <w:r w:rsidDel="00000000" w:rsidR="00000000" w:rsidRPr="00000000">
        <w:rPr>
          <w:b w:val="1"/>
          <w:rtl w:val="0"/>
        </w:rPr>
        <w:t xml:space="preserve">G15: </w:t>
      </w:r>
      <w:r w:rsidDel="00000000" w:rsidR="00000000" w:rsidRPr="00000000">
        <w:rPr>
          <w:rtl w:val="0"/>
        </w:rPr>
        <w:t xml:space="preserve">x5 </w:t>
      </w:r>
      <w:r w:rsidDel="00000000" w:rsidR="00000000" w:rsidRPr="00000000">
        <w:rPr>
          <w:i w:val="1"/>
          <w:rtl w:val="0"/>
        </w:rPr>
        <w:t xml:space="preserve">+1 striking greataxe (Lv4)</w:t>
      </w:r>
    </w:p>
    <w:p w:rsidR="00000000" w:rsidDel="00000000" w:rsidP="00000000" w:rsidRDefault="00000000" w:rsidRPr="00000000" w14:paraId="00000029">
      <w:pPr>
        <w:pageBreakBefore w:val="0"/>
        <w:rPr/>
      </w:pPr>
      <w:r w:rsidDel="00000000" w:rsidR="00000000" w:rsidRPr="00000000">
        <w:rPr>
          <w:b w:val="1"/>
          <w:rtl w:val="0"/>
        </w:rPr>
        <w:t xml:space="preserve">G20: </w:t>
      </w:r>
      <w:r w:rsidDel="00000000" w:rsidR="00000000" w:rsidRPr="00000000">
        <w:rPr>
          <w:rtl w:val="0"/>
        </w:rPr>
        <w:t xml:space="preserve">x2 </w:t>
      </w:r>
      <w:r w:rsidDel="00000000" w:rsidR="00000000" w:rsidRPr="00000000">
        <w:rPr>
          <w:i w:val="1"/>
          <w:rtl w:val="0"/>
        </w:rPr>
        <w:t xml:space="preserve">+1 striking scythe (Lv4)</w:t>
      </w:r>
      <w:r w:rsidDel="00000000" w:rsidR="00000000" w:rsidRPr="00000000">
        <w:rPr>
          <w:rtl w:val="0"/>
        </w:rPr>
      </w:r>
    </w:p>
    <w:p w:rsidR="00000000" w:rsidDel="00000000" w:rsidP="00000000" w:rsidRDefault="00000000" w:rsidRPr="00000000" w14:paraId="0000002A">
      <w:pPr>
        <w:pageBreakBefore w:val="0"/>
        <w:rPr>
          <w:i w:val="1"/>
        </w:rPr>
      </w:pPr>
      <w:r w:rsidDel="00000000" w:rsidR="00000000" w:rsidRPr="00000000">
        <w:rPr>
          <w:b w:val="1"/>
          <w:rtl w:val="0"/>
        </w:rPr>
        <w:t xml:space="preserve">G22:</w:t>
      </w:r>
      <w:r w:rsidDel="00000000" w:rsidR="00000000" w:rsidRPr="00000000">
        <w:rPr>
          <w:rtl w:val="0"/>
        </w:rPr>
        <w:t xml:space="preserve"> x2 </w:t>
      </w:r>
      <w:r w:rsidDel="00000000" w:rsidR="00000000" w:rsidRPr="00000000">
        <w:rPr>
          <w:i w:val="1"/>
          <w:rtl w:val="0"/>
        </w:rPr>
        <w:t xml:space="preserve">sight-theft grit (Lv9)</w:t>
      </w:r>
    </w:p>
    <w:p w:rsidR="00000000" w:rsidDel="00000000" w:rsidP="00000000" w:rsidRDefault="00000000" w:rsidRPr="00000000" w14:paraId="0000002B">
      <w:pPr>
        <w:pageBreakBefore w:val="0"/>
        <w:rPr/>
      </w:pPr>
      <w:r w:rsidDel="00000000" w:rsidR="00000000" w:rsidRPr="00000000">
        <w:rPr>
          <w:b w:val="1"/>
          <w:rtl w:val="0"/>
        </w:rPr>
        <w:t xml:space="preserve">G23:</w:t>
      </w:r>
      <w:r w:rsidDel="00000000" w:rsidR="00000000" w:rsidRPr="00000000">
        <w:rPr>
          <w:rtl w:val="0"/>
        </w:rPr>
        <w:t xml:space="preserve"> vault contains 1 Plunder (gems and relics), </w:t>
      </w:r>
      <w:r w:rsidDel="00000000" w:rsidR="00000000" w:rsidRPr="00000000">
        <w:rPr>
          <w:i w:val="1"/>
          <w:rtl w:val="0"/>
        </w:rPr>
        <w:t xml:space="preserve">greater mistform elixir (Lv10)</w:t>
      </w:r>
      <w:r w:rsidDel="00000000" w:rsidR="00000000" w:rsidRPr="00000000">
        <w:rPr>
          <w:rtl w:val="0"/>
        </w:rPr>
        <w:t xml:space="preserve">, </w:t>
      </w:r>
      <w:r w:rsidDel="00000000" w:rsidR="00000000" w:rsidRPr="00000000">
        <w:rPr>
          <w:i w:val="1"/>
          <w:rtl w:val="0"/>
        </w:rPr>
        <w:t xml:space="preserve">scroll of neutralize poison (Lv5)</w:t>
      </w:r>
      <w:r w:rsidDel="00000000" w:rsidR="00000000" w:rsidRPr="00000000">
        <w:rPr>
          <w:rtl w:val="0"/>
        </w:rPr>
        <w:t xml:space="preserve">, </w:t>
      </w:r>
      <w:r w:rsidDel="00000000" w:rsidR="00000000" w:rsidRPr="00000000">
        <w:rPr>
          <w:i w:val="1"/>
          <w:rtl w:val="0"/>
        </w:rPr>
        <w:t xml:space="preserve">scroll of phantasmal calamity (Lv11)</w:t>
      </w:r>
      <w:r w:rsidDel="00000000" w:rsidR="00000000" w:rsidRPr="00000000">
        <w:rPr>
          <w:rtl w:val="0"/>
        </w:rPr>
        <w:t xml:space="preserve">, </w:t>
      </w:r>
      <w:r w:rsidDel="00000000" w:rsidR="00000000" w:rsidRPr="00000000">
        <w:rPr>
          <w:i w:val="1"/>
          <w:rtl w:val="0"/>
        </w:rPr>
        <w:t xml:space="preserve">greater staff of conjuration (Lv10)</w:t>
      </w:r>
      <w:r w:rsidDel="00000000" w:rsidR="00000000" w:rsidRPr="00000000">
        <w:rPr>
          <w:rtl w:val="0"/>
        </w:rPr>
        <w:t xml:space="preserve">, gold necklace worth 50 gp, expensive vase worth 20 gp, x9 pearls worth 10 gp each, and 5 pp, 234 gp, 144 sp.</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b w:val="1"/>
          <w:sz w:val="26"/>
          <w:szCs w:val="26"/>
        </w:rPr>
      </w:pPr>
      <w:r w:rsidDel="00000000" w:rsidR="00000000" w:rsidRPr="00000000">
        <w:rPr>
          <w:b w:val="1"/>
          <w:sz w:val="26"/>
          <w:szCs w:val="26"/>
          <w:rtl w:val="0"/>
        </w:rPr>
        <w:t xml:space="preserve">Part 4</w:t>
      </w:r>
    </w:p>
    <w:p w:rsidR="00000000" w:rsidDel="00000000" w:rsidP="00000000" w:rsidRDefault="00000000" w:rsidRPr="00000000" w14:paraId="0000002E">
      <w:pPr>
        <w:pageBreakBefore w:val="0"/>
        <w:rPr>
          <w:b w:val="1"/>
        </w:rPr>
      </w:pPr>
      <w:r w:rsidDel="00000000" w:rsidR="00000000" w:rsidRPr="00000000">
        <w:rPr>
          <w:rtl w:val="0"/>
        </w:rPr>
        <w:t xml:space="preserve">Feast of Spoils </w:t>
      </w:r>
      <w:r w:rsidDel="00000000" w:rsidR="00000000" w:rsidRPr="00000000">
        <w:rPr>
          <w:rtl w:val="0"/>
        </w:rPr>
        <w:t xml:space="preserve">- </w:t>
      </w:r>
      <w:r w:rsidDel="00000000" w:rsidR="00000000" w:rsidRPr="00000000">
        <w:rPr>
          <w:b w:val="1"/>
          <w:rtl w:val="0"/>
        </w:rPr>
        <w:t xml:space="preserve">PCs Lv10</w:t>
      </w:r>
    </w:p>
    <w:p w:rsidR="00000000" w:rsidDel="00000000" w:rsidP="00000000" w:rsidRDefault="00000000" w:rsidRPr="00000000" w14:paraId="0000002F">
      <w:pPr>
        <w:pageBreakBefore w:val="0"/>
        <w:rPr>
          <w:b w:val="1"/>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b w:val="1"/>
          <w:rtl w:val="0"/>
        </w:rPr>
        <w:t xml:space="preserve">Q2:</w:t>
      </w:r>
      <w:r w:rsidDel="00000000" w:rsidR="00000000" w:rsidRPr="00000000">
        <w:rPr>
          <w:rtl w:val="0"/>
        </w:rPr>
        <w:t xml:space="preserve"> fire opal worth 30 gp</w:t>
      </w:r>
    </w:p>
    <w:p w:rsidR="00000000" w:rsidDel="00000000" w:rsidP="00000000" w:rsidRDefault="00000000" w:rsidRPr="00000000" w14:paraId="00000031">
      <w:pPr>
        <w:pageBreakBefore w:val="0"/>
        <w:rPr/>
      </w:pPr>
      <w:r w:rsidDel="00000000" w:rsidR="00000000" w:rsidRPr="00000000">
        <w:rPr>
          <w:b w:val="1"/>
          <w:rtl w:val="0"/>
        </w:rPr>
        <w:t xml:space="preserve">Q5:</w:t>
      </w:r>
      <w:r w:rsidDel="00000000" w:rsidR="00000000" w:rsidRPr="00000000">
        <w:rPr>
          <w:rtl w:val="0"/>
        </w:rPr>
        <w:t xml:space="preserve"> 10 Plunder (alcohol, gems, ivory, ceramic vases, and whale oil); </w:t>
      </w:r>
      <w:r w:rsidDel="00000000" w:rsidR="00000000" w:rsidRPr="00000000">
        <w:rPr>
          <w:i w:val="1"/>
          <w:rtl w:val="0"/>
        </w:rPr>
        <w:t xml:space="preserve">wand of false life (Lv5)</w:t>
      </w:r>
      <w:r w:rsidDel="00000000" w:rsidR="00000000" w:rsidRPr="00000000">
        <w:rPr>
          <w:rtl w:val="0"/>
        </w:rPr>
        <w:t xml:space="preserve">, </w:t>
      </w:r>
      <w:r w:rsidDel="00000000" w:rsidR="00000000" w:rsidRPr="00000000">
        <w:rPr>
          <w:i w:val="1"/>
          <w:rtl w:val="0"/>
        </w:rPr>
        <w:t xml:space="preserve">scroll of heroism (Lv5)</w:t>
      </w:r>
      <w:r w:rsidDel="00000000" w:rsidR="00000000" w:rsidRPr="00000000">
        <w:rPr>
          <w:rtl w:val="0"/>
        </w:rPr>
        <w:t xml:space="preserve">, </w:t>
      </w:r>
      <w:r w:rsidDel="00000000" w:rsidR="00000000" w:rsidRPr="00000000">
        <w:rPr>
          <w:i w:val="1"/>
          <w:rtl w:val="0"/>
        </w:rPr>
        <w:t xml:space="preserve">skeleton anchor (Lv9, see below)</w:t>
      </w:r>
      <w:r w:rsidDel="00000000" w:rsidR="00000000" w:rsidRPr="00000000">
        <w:rPr>
          <w:rtl w:val="0"/>
        </w:rPr>
        <w:t xml:space="preserve">, </w:t>
      </w:r>
      <w:r w:rsidDel="00000000" w:rsidR="00000000" w:rsidRPr="00000000">
        <w:rPr>
          <w:i w:val="1"/>
          <w:rtl w:val="0"/>
        </w:rPr>
        <w:t xml:space="preserve">mummified bat (Lv10)</w:t>
      </w:r>
      <w:r w:rsidDel="00000000" w:rsidR="00000000" w:rsidRPr="00000000">
        <w:rPr>
          <w:rtl w:val="0"/>
        </w:rPr>
        <w:t xml:space="preserve">, diamond worth 40 gp, jeweled headdress worth 28 gp, a jade necklace worth 9 gp, and a carved darkwood mask worth 11 gp.</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b w:val="1"/>
          <w:rtl w:val="0"/>
        </w:rPr>
        <w:t xml:space="preserve">The Jester’s Grin:</w:t>
      </w:r>
      <w:r w:rsidDel="00000000" w:rsidR="00000000" w:rsidRPr="00000000">
        <w:rPr>
          <w:rtl w:val="0"/>
        </w:rPr>
        <w:t xml:space="preserve"> 5 plunder (rum); Fargo Vitterande: </w:t>
      </w:r>
      <w:r w:rsidDel="00000000" w:rsidR="00000000" w:rsidRPr="00000000">
        <w:rPr>
          <w:i w:val="1"/>
          <w:rtl w:val="0"/>
        </w:rPr>
        <w:t xml:space="preserve">+1 striking shortsword (Lv4), +1 crossbow (Lv2); </w:t>
      </w:r>
      <w:r w:rsidDel="00000000" w:rsidR="00000000" w:rsidRPr="00000000">
        <w:rPr>
          <w:rtl w:val="0"/>
        </w:rPr>
        <w:t xml:space="preserve">Pirate Bodyguards</w:t>
      </w:r>
      <w:r w:rsidDel="00000000" w:rsidR="00000000" w:rsidRPr="00000000">
        <w:rPr>
          <w:i w:val="1"/>
          <w:rtl w:val="0"/>
        </w:rPr>
        <w:t xml:space="preserve">: </w:t>
      </w:r>
      <w:r w:rsidDel="00000000" w:rsidR="00000000" w:rsidRPr="00000000">
        <w:rPr>
          <w:rtl w:val="0"/>
        </w:rPr>
        <w:t xml:space="preserve">x4 </w:t>
      </w:r>
      <w:r w:rsidDel="00000000" w:rsidR="00000000" w:rsidRPr="00000000">
        <w:rPr>
          <w:i w:val="1"/>
          <w:rtl w:val="0"/>
        </w:rPr>
        <w:t xml:space="preserve">+1 composite longbow</w: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i w:val="1"/>
        </w:rPr>
      </w:pPr>
      <w:r w:rsidDel="00000000" w:rsidR="00000000" w:rsidRPr="00000000">
        <w:rPr>
          <w:b w:val="1"/>
          <w:rtl w:val="0"/>
        </w:rPr>
        <w:t xml:space="preserve">Event 1:</w:t>
      </w:r>
      <w:r w:rsidDel="00000000" w:rsidR="00000000" w:rsidRPr="00000000">
        <w:rPr>
          <w:rtl w:val="0"/>
        </w:rPr>
        <w:t xml:space="preserve"> </w:t>
      </w:r>
      <w:r w:rsidDel="00000000" w:rsidR="00000000" w:rsidRPr="00000000">
        <w:rPr>
          <w:i w:val="1"/>
          <w:rtl w:val="0"/>
        </w:rPr>
        <w:t xml:space="preserve">impossible bottle (Lv9, see below)</w:t>
      </w:r>
    </w:p>
    <w:p w:rsidR="00000000" w:rsidDel="00000000" w:rsidP="00000000" w:rsidRDefault="00000000" w:rsidRPr="00000000" w14:paraId="00000036">
      <w:pPr>
        <w:pageBreakBefore w:val="0"/>
        <w:rPr>
          <w:i w:val="1"/>
        </w:rPr>
      </w:pPr>
      <w:r w:rsidDel="00000000" w:rsidR="00000000" w:rsidRPr="00000000">
        <w:rPr>
          <w:b w:val="1"/>
          <w:rtl w:val="0"/>
        </w:rPr>
        <w:t xml:space="preserve">Event 2: </w:t>
      </w:r>
      <w:r w:rsidDel="00000000" w:rsidR="00000000" w:rsidRPr="00000000">
        <w:rPr>
          <w:i w:val="1"/>
          <w:rtl w:val="0"/>
        </w:rPr>
        <w:t xml:space="preserve">scoundrel’s sword cane (Lv10, see below)</w:t>
      </w:r>
    </w:p>
    <w:p w:rsidR="00000000" w:rsidDel="00000000" w:rsidP="00000000" w:rsidRDefault="00000000" w:rsidRPr="00000000" w14:paraId="00000037">
      <w:pPr>
        <w:pageBreakBefore w:val="0"/>
        <w:rPr>
          <w:i w:val="1"/>
        </w:rPr>
      </w:pPr>
      <w:r w:rsidDel="00000000" w:rsidR="00000000" w:rsidRPr="00000000">
        <w:rPr>
          <w:b w:val="1"/>
          <w:rtl w:val="0"/>
        </w:rPr>
        <w:t xml:space="preserve">Event 4:</w:t>
      </w:r>
      <w:r w:rsidDel="00000000" w:rsidR="00000000" w:rsidRPr="00000000">
        <w:rPr>
          <w:rtl w:val="0"/>
        </w:rPr>
        <w:t xml:space="preserve"> </w:t>
      </w:r>
      <w:r w:rsidDel="00000000" w:rsidR="00000000" w:rsidRPr="00000000">
        <w:rPr>
          <w:i w:val="1"/>
          <w:rtl w:val="0"/>
        </w:rPr>
        <w:t xml:space="preserve">triton’s conch (Lv9)</w:t>
      </w:r>
    </w:p>
    <w:p w:rsidR="00000000" w:rsidDel="00000000" w:rsidP="00000000" w:rsidRDefault="00000000" w:rsidRPr="00000000" w14:paraId="00000038">
      <w:pPr>
        <w:pageBreakBefore w:val="0"/>
        <w:rPr/>
      </w:pPr>
      <w:r w:rsidDel="00000000" w:rsidR="00000000" w:rsidRPr="00000000">
        <w:rPr>
          <w:b w:val="1"/>
          <w:rtl w:val="0"/>
        </w:rPr>
        <w:t xml:space="preserve">Event 6:</w:t>
      </w:r>
      <w:r w:rsidDel="00000000" w:rsidR="00000000" w:rsidRPr="00000000">
        <w:rPr>
          <w:rtl w:val="0"/>
        </w:rPr>
        <w:t xml:space="preserve"> Avimar Sorrinash: </w:t>
      </w:r>
      <w:r w:rsidDel="00000000" w:rsidR="00000000" w:rsidRPr="00000000">
        <w:rPr>
          <w:i w:val="1"/>
          <w:rtl w:val="0"/>
        </w:rPr>
        <w:t xml:space="preserve">+2 striking handwraps of mighty blows (Lv10), +1 striking longsword (Lv4), +1 hatchet (Lv2). </w:t>
      </w:r>
      <w:r w:rsidDel="00000000" w:rsidR="00000000" w:rsidRPr="00000000">
        <w:rPr>
          <w:rtl w:val="0"/>
        </w:rPr>
        <w:t xml:space="preserve">Depending on what your party does here, they may or may not get these items. If they don’t acquire them, find another opportunity to give them a Lv10 permanent item as well as 67.5 gp as cash.</w:t>
      </w:r>
    </w:p>
    <w:p w:rsidR="00000000" w:rsidDel="00000000" w:rsidP="00000000" w:rsidRDefault="00000000" w:rsidRPr="00000000" w14:paraId="00000039">
      <w:pPr>
        <w:pageBreakBefore w:val="0"/>
        <w:rPr>
          <w:i w:val="1"/>
        </w:rPr>
      </w:pPr>
      <w:r w:rsidDel="00000000" w:rsidR="00000000" w:rsidRPr="00000000">
        <w:rPr>
          <w:b w:val="1"/>
          <w:rtl w:val="0"/>
        </w:rPr>
        <w:t xml:space="preserve">The Slippery Eel:</w:t>
      </w:r>
      <w:r w:rsidDel="00000000" w:rsidR="00000000" w:rsidRPr="00000000">
        <w:rPr>
          <w:rtl w:val="0"/>
        </w:rPr>
        <w:t xml:space="preserve"> </w:t>
      </w:r>
      <w:r w:rsidDel="00000000" w:rsidR="00000000" w:rsidRPr="00000000">
        <w:rPr>
          <w:i w:val="1"/>
          <w:rtl w:val="0"/>
        </w:rPr>
        <w:t xml:space="preserve">greater alchemist goggles (Lv11)</w:t>
      </w:r>
      <w:r w:rsidDel="00000000" w:rsidR="00000000" w:rsidRPr="00000000">
        <w:rPr>
          <w:rtl w:val="0"/>
        </w:rPr>
        <w:t xml:space="preserve">, </w:t>
      </w:r>
      <w:r w:rsidDel="00000000" w:rsidR="00000000" w:rsidRPr="00000000">
        <w:rPr>
          <w:i w:val="1"/>
          <w:rtl w:val="0"/>
        </w:rPr>
        <w:t xml:space="preserve">+1 leather armor (Lv5), +1 striking shortsword (Lv4)</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rtl w:val="0"/>
        </w:rPr>
      </w:r>
    </w:p>
    <w:p w:rsidR="00000000" w:rsidDel="00000000" w:rsidP="00000000" w:rsidRDefault="00000000" w:rsidRPr="00000000" w14:paraId="0000003D">
      <w:pPr>
        <w:rPr/>
      </w:pPr>
      <w:r w:rsidDel="00000000" w:rsidR="00000000" w:rsidRPr="00000000">
        <w:rPr>
          <w:b w:val="1"/>
          <w:sz w:val="26"/>
          <w:szCs w:val="26"/>
          <w:rtl w:val="0"/>
        </w:rPr>
        <w:t xml:space="preserve">NPCs</w:t>
      </w:r>
      <w:r w:rsidDel="00000000" w:rsidR="00000000" w:rsidRPr="00000000">
        <w:rPr>
          <w:rtl w:val="0"/>
        </w:rPr>
      </w:r>
    </w:p>
    <w:p w:rsidR="00000000" w:rsidDel="00000000" w:rsidP="00000000" w:rsidRDefault="00000000" w:rsidRPr="00000000" w14:paraId="0000003E">
      <w:pPr>
        <w:rPr>
          <w:i w:val="1"/>
        </w:rPr>
      </w:pPr>
      <w:r w:rsidDel="00000000" w:rsidR="00000000" w:rsidRPr="00000000">
        <w:rPr>
          <w:b w:val="1"/>
          <w:rtl w:val="0"/>
        </w:rPr>
        <w:t xml:space="preserve">Avimar Sorrinash</w:t>
      </w:r>
      <w:r w:rsidDel="00000000" w:rsidR="00000000" w:rsidRPr="00000000">
        <w:rPr>
          <w:rtl w:val="0"/>
        </w:rPr>
        <w:t xml:space="preserve"> </w:t>
      </w:r>
      <w:r w:rsidDel="00000000" w:rsidR="00000000" w:rsidRPr="00000000">
        <w:rPr>
          <w:i w:val="1"/>
          <w:rtl w:val="0"/>
        </w:rPr>
        <w:t xml:space="preserve">+2 striking handwraps of mighty blows (Lv10), +1 striking longsword (Lv4), +1 hatchet (Lv2)</w:t>
      </w:r>
    </w:p>
    <w:p w:rsidR="00000000" w:rsidDel="00000000" w:rsidP="00000000" w:rsidRDefault="00000000" w:rsidRPr="00000000" w14:paraId="0000003F">
      <w:pPr>
        <w:rPr>
          <w:i w:val="1"/>
        </w:rPr>
      </w:pPr>
      <w:r w:rsidDel="00000000" w:rsidR="00000000" w:rsidRPr="00000000">
        <w:rPr>
          <w:b w:val="1"/>
          <w:rtl w:val="0"/>
        </w:rPr>
        <w:t xml:space="preserve">Ederleigh Baines</w:t>
      </w:r>
      <w:r w:rsidDel="00000000" w:rsidR="00000000" w:rsidRPr="00000000">
        <w:rPr>
          <w:rtl w:val="0"/>
        </w:rPr>
        <w:t xml:space="preserve"> </w:t>
      </w:r>
      <w:r w:rsidDel="00000000" w:rsidR="00000000" w:rsidRPr="00000000">
        <w:rPr>
          <w:i w:val="1"/>
          <w:rtl w:val="0"/>
        </w:rPr>
        <w:t xml:space="preserve">+1 striking shortsword (Lv4)</w:t>
      </w:r>
    </w:p>
    <w:p w:rsidR="00000000" w:rsidDel="00000000" w:rsidP="00000000" w:rsidRDefault="00000000" w:rsidRPr="00000000" w14:paraId="00000040">
      <w:pPr>
        <w:rPr>
          <w:i w:val="1"/>
        </w:rPr>
      </w:pPr>
      <w:r w:rsidDel="00000000" w:rsidR="00000000" w:rsidRPr="00000000">
        <w:rPr>
          <w:b w:val="1"/>
          <w:rtl w:val="0"/>
        </w:rPr>
        <w:t xml:space="preserve">The Eel </w:t>
      </w:r>
      <w:r w:rsidDel="00000000" w:rsidR="00000000" w:rsidRPr="00000000">
        <w:rPr>
          <w:i w:val="1"/>
          <w:rtl w:val="0"/>
        </w:rPr>
        <w:t xml:space="preserve">greater alchemist goggles (Lv11)</w:t>
      </w:r>
      <w:r w:rsidDel="00000000" w:rsidR="00000000" w:rsidRPr="00000000">
        <w:rPr>
          <w:rtl w:val="0"/>
        </w:rPr>
        <w:t xml:space="preserve">, </w:t>
      </w:r>
      <w:r w:rsidDel="00000000" w:rsidR="00000000" w:rsidRPr="00000000">
        <w:rPr>
          <w:i w:val="1"/>
          <w:rtl w:val="0"/>
        </w:rPr>
        <w:t xml:space="preserve">+1 leather armor (Lv5), +1 striking shortsword (Lv4)</w:t>
      </w:r>
    </w:p>
    <w:p w:rsidR="00000000" w:rsidDel="00000000" w:rsidP="00000000" w:rsidRDefault="00000000" w:rsidRPr="00000000" w14:paraId="00000041">
      <w:pPr>
        <w:rPr>
          <w:i w:val="1"/>
        </w:rPr>
      </w:pPr>
      <w:r w:rsidDel="00000000" w:rsidR="00000000" w:rsidRPr="00000000">
        <w:rPr>
          <w:b w:val="1"/>
          <w:rtl w:val="0"/>
        </w:rPr>
        <w:t xml:space="preserve">Fargo Vitterande</w:t>
      </w:r>
      <w:r w:rsidDel="00000000" w:rsidR="00000000" w:rsidRPr="00000000">
        <w:rPr>
          <w:rtl w:val="0"/>
        </w:rPr>
        <w:t xml:space="preserve"> </w:t>
      </w:r>
      <w:r w:rsidDel="00000000" w:rsidR="00000000" w:rsidRPr="00000000">
        <w:rPr>
          <w:i w:val="1"/>
          <w:rtl w:val="0"/>
        </w:rPr>
        <w:t xml:space="preserve">+1 striking shortsword (Lv4), +1 crossbow (Lv2)</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b w:val="1"/>
          <w:sz w:val="26"/>
          <w:szCs w:val="26"/>
          <w:rtl w:val="0"/>
        </w:rPr>
        <w:t xml:space="preserve">New Items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Impossible Bottle </w:t>
      </w:r>
      <w:r w:rsidDel="00000000" w:rsidR="00000000" w:rsidRPr="00000000">
        <w:rPr>
          <w:rtl w:val="0"/>
        </w:rPr>
        <w:t xml:space="preserve">/ Item 9</w:t>
      </w:r>
    </w:p>
    <w:p w:rsidR="00000000" w:rsidDel="00000000" w:rsidP="00000000" w:rsidRDefault="00000000" w:rsidRPr="00000000" w14:paraId="00000048">
      <w:pPr>
        <w:rPr/>
      </w:pPr>
      <w:r w:rsidDel="00000000" w:rsidR="00000000" w:rsidRPr="00000000">
        <w:rPr>
          <w:i w:val="1"/>
          <w:rtl w:val="0"/>
        </w:rPr>
        <w:t xml:space="preserve">Uncommon</w:t>
      </w:r>
      <w:r w:rsidDel="00000000" w:rsidR="00000000" w:rsidRPr="00000000">
        <w:rPr>
          <w:rtl w:val="0"/>
        </w:rPr>
        <w:t xml:space="preserve"> / </w:t>
      </w:r>
      <w:r w:rsidDel="00000000" w:rsidR="00000000" w:rsidRPr="00000000">
        <w:rPr>
          <w:i w:val="1"/>
          <w:rtl w:val="0"/>
        </w:rPr>
        <w:t xml:space="preserve">Magical</w:t>
      </w:r>
      <w:r w:rsidDel="00000000" w:rsidR="00000000" w:rsidRPr="00000000">
        <w:rPr>
          <w:rtl w:val="0"/>
        </w:rPr>
        <w:t xml:space="preserve"> / </w:t>
      </w:r>
      <w:r w:rsidDel="00000000" w:rsidR="00000000" w:rsidRPr="00000000">
        <w:rPr>
          <w:i w:val="1"/>
          <w:rtl w:val="0"/>
        </w:rPr>
        <w:t xml:space="preserve">Abjuration </w:t>
      </w:r>
      <w:r w:rsidDel="00000000" w:rsidR="00000000" w:rsidRPr="00000000">
        <w:rPr>
          <w:rtl w:val="0"/>
        </w:rPr>
        <w:t xml:space="preserve">/ </w:t>
      </w:r>
      <w:r w:rsidDel="00000000" w:rsidR="00000000" w:rsidRPr="00000000">
        <w:rPr>
          <w:i w:val="1"/>
          <w:rtl w:val="0"/>
        </w:rPr>
        <w:t xml:space="preserve">Uncommon</w:t>
      </w: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Price</w:t>
      </w:r>
      <w:r w:rsidDel="00000000" w:rsidR="00000000" w:rsidRPr="00000000">
        <w:rPr>
          <w:rtl w:val="0"/>
        </w:rPr>
        <w:t xml:space="preserve"> 650 gp</w:t>
      </w:r>
    </w:p>
    <w:p w:rsidR="00000000" w:rsidDel="00000000" w:rsidP="00000000" w:rsidRDefault="00000000" w:rsidRPr="00000000" w14:paraId="0000004A">
      <w:pPr>
        <w:rPr/>
      </w:pPr>
      <w:r w:rsidDel="00000000" w:rsidR="00000000" w:rsidRPr="00000000">
        <w:rPr>
          <w:b w:val="1"/>
          <w:rtl w:val="0"/>
        </w:rPr>
        <w:t xml:space="preserve">Usage</w:t>
      </w:r>
      <w:r w:rsidDel="00000000" w:rsidR="00000000" w:rsidRPr="00000000">
        <w:rPr>
          <w:rtl w:val="0"/>
        </w:rPr>
        <w:t xml:space="preserve"> placed in the captain’s quarters on a ship; </w:t>
      </w:r>
      <w:r w:rsidDel="00000000" w:rsidR="00000000" w:rsidRPr="00000000">
        <w:rPr>
          <w:b w:val="1"/>
          <w:rtl w:val="0"/>
        </w:rPr>
        <w:t xml:space="preserve">Bulk</w:t>
      </w:r>
      <w:r w:rsidDel="00000000" w:rsidR="00000000" w:rsidRPr="00000000">
        <w:rPr>
          <w:rtl w:val="0"/>
        </w:rPr>
        <w:t xml:space="preserve"> L</w:t>
      </w:r>
    </w:p>
    <w:p w:rsidR="00000000" w:rsidDel="00000000" w:rsidP="00000000" w:rsidRDefault="00000000" w:rsidRPr="00000000" w14:paraId="0000004B">
      <w:pPr>
        <w:rPr/>
      </w:pPr>
      <w:r w:rsidDel="00000000" w:rsidR="00000000" w:rsidRPr="00000000">
        <w:rPr>
          <w:rtl w:val="0"/>
        </w:rPr>
        <w:t xml:space="preserve">This glass bottle holds an intricately detailed miniature sailing ship inside of it. When taken aboard an undamaged sailing vehicle at sea, the model slowly reconfigures itself to become a perfect replicata of the new ship over the course of 24 hours.</w:t>
      </w:r>
    </w:p>
    <w:p w:rsidR="00000000" w:rsidDel="00000000" w:rsidP="00000000" w:rsidRDefault="00000000" w:rsidRPr="00000000" w14:paraId="0000004C">
      <w:pPr>
        <w:rPr/>
      </w:pPr>
      <w:r w:rsidDel="00000000" w:rsidR="00000000" w:rsidRPr="00000000">
        <w:rPr>
          <w:rtl w:val="0"/>
        </w:rPr>
        <w:t xml:space="preserve">If the attuned vehicle would gain the broken condition, the model ship instead becomes broken. This does not restore the vehicle’s hit points, but it allows the vehicle to be used for its normal function and removes the broken condition. If the attuned vehicle begins sinking or is destroyed, the </w:t>
      </w:r>
      <w:r w:rsidDel="00000000" w:rsidR="00000000" w:rsidRPr="00000000">
        <w:rPr>
          <w:i w:val="1"/>
          <w:rtl w:val="0"/>
        </w:rPr>
        <w:t xml:space="preserve">impossible bottle</w:t>
      </w:r>
      <w:r w:rsidDel="00000000" w:rsidR="00000000" w:rsidRPr="00000000">
        <w:rPr>
          <w:rtl w:val="0"/>
        </w:rPr>
        <w:t xml:space="preserve"> shatters and is destroyed. The model retains the broken condition until the vehicle it is attuned to is completely restored to full hit points. If the vehicle it is attuned to is repaired, but does not regain its full hit points, the model can not prevent the vehicle from gaining the broken condition again.</w:t>
      </w:r>
    </w:p>
    <w:p w:rsidR="00000000" w:rsidDel="00000000" w:rsidP="00000000" w:rsidRDefault="00000000" w:rsidRPr="00000000" w14:paraId="0000004D">
      <w:pPr>
        <w:rPr/>
      </w:pPr>
      <w:r w:rsidDel="00000000" w:rsidR="00000000" w:rsidRPr="00000000">
        <w:rPr>
          <w:rtl w:val="0"/>
        </w:rPr>
        <w:t xml:space="preserve">If the </w:t>
      </w:r>
      <w:r w:rsidDel="00000000" w:rsidR="00000000" w:rsidRPr="00000000">
        <w:rPr>
          <w:i w:val="1"/>
          <w:rtl w:val="0"/>
        </w:rPr>
        <w:t xml:space="preserve">impossible bottle</w:t>
      </w:r>
      <w:r w:rsidDel="00000000" w:rsidR="00000000" w:rsidRPr="00000000">
        <w:rPr>
          <w:rtl w:val="0"/>
        </w:rPr>
        <w:t xml:space="preserve"> is removed from a vehicle it is attuned to, and is currently broken, the vehicle it was attuned to is immediately given the broken condition until its full hit points are restored.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Scoundrel’s Sword Cane </w:t>
      </w:r>
      <w:r w:rsidDel="00000000" w:rsidR="00000000" w:rsidRPr="00000000">
        <w:rPr>
          <w:rtl w:val="0"/>
        </w:rPr>
        <w:t xml:space="preserve">/ Item 10</w:t>
      </w:r>
    </w:p>
    <w:p w:rsidR="00000000" w:rsidDel="00000000" w:rsidP="00000000" w:rsidRDefault="00000000" w:rsidRPr="00000000" w14:paraId="00000050">
      <w:pPr>
        <w:rPr/>
      </w:pPr>
      <w:r w:rsidDel="00000000" w:rsidR="00000000" w:rsidRPr="00000000">
        <w:rPr>
          <w:i w:val="1"/>
          <w:rtl w:val="0"/>
        </w:rPr>
        <w:t xml:space="preserve">Magical</w:t>
      </w:r>
      <w:r w:rsidDel="00000000" w:rsidR="00000000" w:rsidRPr="00000000">
        <w:rPr>
          <w:rtl w:val="0"/>
        </w:rPr>
        <w:t xml:space="preserve"> / </w:t>
      </w:r>
      <w:r w:rsidDel="00000000" w:rsidR="00000000" w:rsidRPr="00000000">
        <w:rPr>
          <w:i w:val="1"/>
          <w:rtl w:val="0"/>
        </w:rPr>
        <w:t xml:space="preserve">Divination </w:t>
      </w:r>
      <w:r w:rsidDel="00000000" w:rsidR="00000000" w:rsidRPr="00000000">
        <w:rPr>
          <w:rtl w:val="0"/>
        </w:rPr>
        <w:t xml:space="preserve">/ </w:t>
      </w:r>
      <w:r w:rsidDel="00000000" w:rsidR="00000000" w:rsidRPr="00000000">
        <w:rPr>
          <w:i w:val="1"/>
          <w:rtl w:val="0"/>
        </w:rPr>
        <w:t xml:space="preserve">Invested</w:t>
      </w: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Price</w:t>
      </w:r>
      <w:r w:rsidDel="00000000" w:rsidR="00000000" w:rsidRPr="00000000">
        <w:rPr>
          <w:rtl w:val="0"/>
        </w:rPr>
        <w:t xml:space="preserve"> 1,000 gp</w:t>
      </w:r>
    </w:p>
    <w:p w:rsidR="00000000" w:rsidDel="00000000" w:rsidP="00000000" w:rsidRDefault="00000000" w:rsidRPr="00000000" w14:paraId="00000052">
      <w:pPr>
        <w:rPr/>
      </w:pPr>
      <w:r w:rsidDel="00000000" w:rsidR="00000000" w:rsidRPr="00000000">
        <w:rPr>
          <w:b w:val="1"/>
          <w:rtl w:val="0"/>
        </w:rPr>
        <w:t xml:space="preserve">Usage</w:t>
      </w:r>
      <w:r w:rsidDel="00000000" w:rsidR="00000000" w:rsidRPr="00000000">
        <w:rPr>
          <w:rtl w:val="0"/>
        </w:rPr>
        <w:t xml:space="preserve"> held in 1 hand; </w:t>
      </w:r>
      <w:r w:rsidDel="00000000" w:rsidR="00000000" w:rsidRPr="00000000">
        <w:rPr>
          <w:b w:val="1"/>
          <w:rtl w:val="0"/>
        </w:rPr>
        <w:t xml:space="preserve">Bulk</w:t>
      </w:r>
      <w:r w:rsidDel="00000000" w:rsidR="00000000" w:rsidRPr="00000000">
        <w:rPr>
          <w:rtl w:val="0"/>
        </w:rPr>
        <w:t xml:space="preserve"> 1</w:t>
      </w:r>
    </w:p>
    <w:p w:rsidR="00000000" w:rsidDel="00000000" w:rsidP="00000000" w:rsidRDefault="00000000" w:rsidRPr="00000000" w14:paraId="00000053">
      <w:pPr>
        <w:rPr/>
      </w:pPr>
      <w:r w:rsidDel="00000000" w:rsidR="00000000" w:rsidRPr="00000000">
        <w:rPr>
          <w:rtl w:val="0"/>
        </w:rPr>
        <w:t xml:space="preserve">This </w:t>
      </w:r>
      <w:r w:rsidDel="00000000" w:rsidR="00000000" w:rsidRPr="00000000">
        <w:rPr>
          <w:i w:val="1"/>
          <w:rtl w:val="0"/>
        </w:rPr>
        <w:t xml:space="preserve">+1 striking sword cane </w:t>
      </w:r>
      <w:r w:rsidDel="00000000" w:rsidR="00000000" w:rsidRPr="00000000">
        <w:rPr>
          <w:rtl w:val="0"/>
        </w:rPr>
        <w:t xml:space="preserve">has a hilt made of ivory and carved into a skull and partial backbone. The eyes atop the sword enhance the wielder’s awareness, and grant a +2 item bonus to Perception checks that involve sight. In addition, the weapon can be used to allow the wielder to safely peer over obstacles or around corners.</w:t>
      </w:r>
    </w:p>
    <w:p w:rsidR="00000000" w:rsidDel="00000000" w:rsidP="00000000" w:rsidRDefault="00000000" w:rsidRPr="00000000" w14:paraId="00000054">
      <w:pPr>
        <w:rPr/>
      </w:pPr>
      <w:r w:rsidDel="00000000" w:rsidR="00000000" w:rsidRPr="00000000">
        <w:rPr>
          <w:b w:val="1"/>
          <w:rtl w:val="0"/>
        </w:rPr>
        <w:t xml:space="preserve">Activate </w:t>
      </w:r>
      <w:r w:rsidDel="00000000" w:rsidR="00000000" w:rsidRPr="00000000">
        <w:rPr>
          <w:rtl w:val="0"/>
        </w:rPr>
        <w:t xml:space="preserve">1Action</w:t>
      </w:r>
      <w:r w:rsidDel="00000000" w:rsidR="00000000" w:rsidRPr="00000000">
        <w:rPr>
          <w:b w:val="1"/>
          <w:rtl w:val="0"/>
        </w:rPr>
        <w:t xml:space="preserve"> </w:t>
      </w:r>
      <w:r w:rsidDel="00000000" w:rsidR="00000000" w:rsidRPr="00000000">
        <w:rPr>
          <w:rtl w:val="0"/>
        </w:rPr>
        <w:t xml:space="preserve">concentrate, interact; </w:t>
      </w:r>
      <w:r w:rsidDel="00000000" w:rsidR="00000000" w:rsidRPr="00000000">
        <w:rPr>
          <w:b w:val="1"/>
          <w:rtl w:val="0"/>
        </w:rPr>
        <w:t xml:space="preserve">Effect</w:t>
      </w:r>
      <w:r w:rsidDel="00000000" w:rsidR="00000000" w:rsidRPr="00000000">
        <w:rPr>
          <w:rtl w:val="0"/>
        </w:rPr>
        <w:t xml:space="preserve"> You see through the eyes of the skull on the hilt so long as you are holding it. While you are looking through the skull, you are Clumsy 2. If you drop the sword cane, you are blinded until you hold the weapon again. To end this effect, you must spend an action that has the concentrate trait to revert to your normal senses while holding the weapon.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Skeleton Anchor</w:t>
      </w:r>
      <w:r w:rsidDel="00000000" w:rsidR="00000000" w:rsidRPr="00000000">
        <w:rPr>
          <w:rtl w:val="0"/>
        </w:rPr>
        <w:t xml:space="preserve"> / Item 9</w:t>
      </w:r>
    </w:p>
    <w:p w:rsidR="00000000" w:rsidDel="00000000" w:rsidP="00000000" w:rsidRDefault="00000000" w:rsidRPr="00000000" w14:paraId="00000057">
      <w:pPr>
        <w:rPr/>
      </w:pPr>
      <w:r w:rsidDel="00000000" w:rsidR="00000000" w:rsidRPr="00000000">
        <w:rPr>
          <w:i w:val="1"/>
          <w:rtl w:val="0"/>
        </w:rPr>
        <w:t xml:space="preserve">Magical</w:t>
      </w:r>
      <w:r w:rsidDel="00000000" w:rsidR="00000000" w:rsidRPr="00000000">
        <w:rPr>
          <w:rtl w:val="0"/>
        </w:rPr>
        <w:t xml:space="preserve"> / </w:t>
      </w:r>
      <w:r w:rsidDel="00000000" w:rsidR="00000000" w:rsidRPr="00000000">
        <w:rPr>
          <w:i w:val="1"/>
          <w:rtl w:val="0"/>
        </w:rPr>
        <w:t xml:space="preserve">Necromancy</w:t>
      </w:r>
      <w:r w:rsidDel="00000000" w:rsidR="00000000" w:rsidRPr="00000000">
        <w:rPr>
          <w:rtl w:val="0"/>
        </w:rPr>
        <w:t xml:space="preserve"> / </w:t>
      </w:r>
      <w:r w:rsidDel="00000000" w:rsidR="00000000" w:rsidRPr="00000000">
        <w:rPr>
          <w:i w:val="1"/>
          <w:rtl w:val="0"/>
        </w:rPr>
        <w:t xml:space="preserve">Vehicle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Price 575 gp</w:t>
      </w:r>
    </w:p>
    <w:p w:rsidR="00000000" w:rsidDel="00000000" w:rsidP="00000000" w:rsidRDefault="00000000" w:rsidRPr="00000000" w14:paraId="00000059">
      <w:pPr>
        <w:rPr/>
      </w:pPr>
      <w:r w:rsidDel="00000000" w:rsidR="00000000" w:rsidRPr="00000000">
        <w:rPr>
          <w:b w:val="1"/>
          <w:rtl w:val="0"/>
        </w:rPr>
        <w:t xml:space="preserve">Usage</w:t>
      </w:r>
      <w:r w:rsidDel="00000000" w:rsidR="00000000" w:rsidRPr="00000000">
        <w:rPr>
          <w:rtl w:val="0"/>
        </w:rPr>
        <w:t xml:space="preserve"> as a ship’s anchor; </w:t>
      </w:r>
      <w:r w:rsidDel="00000000" w:rsidR="00000000" w:rsidRPr="00000000">
        <w:rPr>
          <w:b w:val="1"/>
          <w:rtl w:val="0"/>
        </w:rPr>
        <w:t xml:space="preserve">Bulk</w:t>
      </w:r>
      <w:r w:rsidDel="00000000" w:rsidR="00000000" w:rsidRPr="00000000">
        <w:rPr>
          <w:rtl w:val="0"/>
        </w:rPr>
        <w:t xml:space="preserve"> 10</w:t>
      </w:r>
    </w:p>
    <w:p w:rsidR="00000000" w:rsidDel="00000000" w:rsidP="00000000" w:rsidRDefault="00000000" w:rsidRPr="00000000" w14:paraId="0000005A">
      <w:pPr>
        <w:rPr/>
      </w:pPr>
      <w:r w:rsidDel="00000000" w:rsidR="00000000" w:rsidRPr="00000000">
        <w:rPr>
          <w:rtl w:val="0"/>
        </w:rPr>
        <w:t xml:space="preserve">This anchor is crafted from fused bones and skulls, but with the hardness of iron. When attached to a ship by a rope or chain and dropped into the water, the anchor causes the vehicle to immediately stop.</w:t>
      </w:r>
    </w:p>
    <w:p w:rsidR="00000000" w:rsidDel="00000000" w:rsidP="00000000" w:rsidRDefault="00000000" w:rsidRPr="00000000" w14:paraId="0000005B">
      <w:pPr>
        <w:rPr/>
      </w:pPr>
      <w:r w:rsidDel="00000000" w:rsidR="00000000" w:rsidRPr="00000000">
        <w:rPr>
          <w:rtl w:val="0"/>
        </w:rPr>
        <w:t xml:space="preserve">The anchor, when lowered, can also be used to bring forth a grisly crew from the depths.</w:t>
      </w:r>
    </w:p>
    <w:p w:rsidR="00000000" w:rsidDel="00000000" w:rsidP="00000000" w:rsidRDefault="00000000" w:rsidRPr="00000000" w14:paraId="0000005C">
      <w:pPr>
        <w:rPr/>
      </w:pPr>
      <w:r w:rsidDel="00000000" w:rsidR="00000000" w:rsidRPr="00000000">
        <w:rPr>
          <w:b w:val="1"/>
          <w:rtl w:val="0"/>
        </w:rPr>
        <w:t xml:space="preserve">Activate </w:t>
      </w:r>
      <w:r w:rsidDel="00000000" w:rsidR="00000000" w:rsidRPr="00000000">
        <w:rPr>
          <w:rtl w:val="0"/>
        </w:rPr>
        <w:t xml:space="preserve">10 minutes command, concentrate, interact; </w:t>
      </w:r>
      <w:r w:rsidDel="00000000" w:rsidR="00000000" w:rsidRPr="00000000">
        <w:rPr>
          <w:b w:val="1"/>
          <w:rtl w:val="0"/>
        </w:rPr>
        <w:t xml:space="preserve">Frequency</w:t>
      </w:r>
      <w:r w:rsidDel="00000000" w:rsidR="00000000" w:rsidRPr="00000000">
        <w:rPr>
          <w:rtl w:val="0"/>
        </w:rPr>
        <w:t xml:space="preserve"> Once per week; </w:t>
      </w:r>
      <w:r w:rsidDel="00000000" w:rsidR="00000000" w:rsidRPr="00000000">
        <w:rPr>
          <w:b w:val="1"/>
          <w:rtl w:val="0"/>
        </w:rPr>
        <w:t xml:space="preserve">Effect</w:t>
      </w:r>
      <w:r w:rsidDel="00000000" w:rsidR="00000000" w:rsidRPr="00000000">
        <w:rPr>
          <w:rtl w:val="0"/>
        </w:rPr>
        <w:t xml:space="preserve"> The captain of the ship can summon forth drowned mariners to climb up the anchor and crew the vehicle. The anchor summons a number of </w:t>
      </w:r>
      <w:r w:rsidDel="00000000" w:rsidR="00000000" w:rsidRPr="00000000">
        <w:rPr>
          <w:u w:val="single"/>
          <w:rtl w:val="0"/>
        </w:rPr>
        <w:t xml:space="preserve">skeleton guards</w:t>
      </w:r>
      <w:r w:rsidDel="00000000" w:rsidR="00000000" w:rsidRPr="00000000">
        <w:rPr>
          <w:rtl w:val="0"/>
        </w:rPr>
        <w:t xml:space="preserve"> (lv-1 </w:t>
      </w:r>
      <w:r w:rsidDel="00000000" w:rsidR="00000000" w:rsidRPr="00000000">
        <w:rPr>
          <w:i w:val="1"/>
          <w:rtl w:val="0"/>
        </w:rPr>
        <w:t xml:space="preserve">PB p.298) </w:t>
      </w:r>
      <w:r w:rsidDel="00000000" w:rsidR="00000000" w:rsidRPr="00000000">
        <w:rPr>
          <w:rtl w:val="0"/>
        </w:rPr>
        <w:t xml:space="preserve">equal to the level of the vehicle and they listen to commands given to them by anyone piloting the ship and holding the ship’s wheel. While they are summoned they have no weapons or armor, can not fight, and do nothing to defend themselves, they can only crew the vehicle and do not take part in combat. This skeletal crew remains for one week or until the pilot dismisses them, at which point they abandon the vehicle.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sz w:val="24"/>
          <w:szCs w:val="24"/>
          <w:rtl w:val="0"/>
        </w:rPr>
        <w:t xml:space="preserve">Sources: </w:t>
      </w:r>
      <w:r w:rsidDel="00000000" w:rsidR="00000000" w:rsidRPr="00000000">
        <w:rPr>
          <w:i w:val="1"/>
          <w:sz w:val="24"/>
          <w:szCs w:val="24"/>
          <w:rtl w:val="0"/>
        </w:rPr>
        <w:t xml:space="preserve">Pathfinder Core Rulebook</w:t>
      </w:r>
      <w:r w:rsidDel="00000000" w:rsidR="00000000" w:rsidRPr="00000000">
        <w:rPr>
          <w:sz w:val="24"/>
          <w:szCs w:val="24"/>
          <w:rtl w:val="0"/>
        </w:rPr>
        <w:t xml:space="preserve">, </w:t>
      </w:r>
      <w:r w:rsidDel="00000000" w:rsidR="00000000" w:rsidRPr="00000000">
        <w:rPr>
          <w:i w:val="1"/>
          <w:sz w:val="24"/>
          <w:szCs w:val="24"/>
          <w:rtl w:val="0"/>
        </w:rPr>
        <w:t xml:space="preserve">Advanced Player’s Guide</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