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tcPr>
            <w:tcBorders>
              <w:top w:val="dashDotStroked" w:color="FF0000" w:sz="3"/>
              <w:left w:val="dashDotStroked" w:color="00FF00" w:sz="3"/>
              <w:bottom w:val="double" w:color="0000FF" w:sz="3"/>
              <w:right w:val="dashDotStroked" w:color="ff8000" w:sz="3"/>
            </w:tcBorders>
          </w:tcPr>
          <w:p>
            <w:r>
              <w:t xml:space="preserve">Hello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2024-08-16T10:11:15.786Z</dcterms:created>
  <dcterms:modified xsi:type="dcterms:W3CDTF">2024-08-16T10:11:15.786Z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