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506E7" w:rsidRPr="00954856" w:rsidRDefault="004506E7" w:rsidP="004506E7">
      <w:pPr>
        <w:spacing w:after="0" w:line="240" w:lineRule="auto"/>
        <w:ind w:right="6661"/>
        <w:jc w:val="center"/>
        <w:rPr>
          <w:rFonts w:ascii="Garamond" w:eastAsia="Times New Roman" w:hAnsi="Garamond"/>
          <w:caps/>
          <w:color w:val="0D0D0D"/>
          <w:spacing w:val="22"/>
          <w:sz w:val="26"/>
          <w:szCs w:val="26"/>
        </w:rPr>
      </w:pPr>
      <w:r w:rsidRPr="00954856">
        <w:rPr>
          <w:rFonts w:ascii="Garamond" w:eastAsia="Times New Roman" w:hAnsi="Garamond"/>
          <w:caps/>
          <w:color w:val="0D0D0D"/>
          <w:spacing w:val="22"/>
          <w:sz w:val="26"/>
          <w:szCs w:val="26"/>
        </w:rPr>
        <w:t>PrÉsidence</w:t>
      </w:r>
    </w:p>
    <w:p w:rsidR="004506E7" w:rsidRPr="00954856" w:rsidRDefault="004506E7" w:rsidP="004506E7">
      <w:pPr>
        <w:tabs>
          <w:tab w:val="left" w:pos="6521"/>
        </w:tabs>
        <w:spacing w:after="0" w:line="240" w:lineRule="auto"/>
        <w:ind w:left="993" w:right="-1"/>
        <w:rPr>
          <w:rFonts w:ascii="Times New Roman" w:eastAsia="Times New Roman" w:hAnsi="Times New Roman"/>
          <w:caps/>
          <w:color w:val="0D0D0D"/>
          <w:spacing w:val="22"/>
          <w:sz w:val="26"/>
          <w:szCs w:val="26"/>
        </w:rPr>
      </w:pPr>
      <w:r w:rsidRPr="00954856">
        <w:rPr>
          <w:rFonts w:ascii="Garamond" w:eastAsia="Times New Roman" w:hAnsi="Garamond"/>
          <w:caps/>
          <w:color w:val="0D0D0D"/>
          <w:spacing w:val="22"/>
          <w:sz w:val="26"/>
          <w:szCs w:val="26"/>
        </w:rPr>
        <w:t>de la</w:t>
      </w:r>
      <w:r w:rsidRPr="00954856">
        <w:rPr>
          <w:color w:val="0D0D0D"/>
          <w:sz w:val="26"/>
          <w:szCs w:val="26"/>
        </w:rPr>
        <w:tab/>
      </w:r>
      <w:r w:rsidRPr="00954856">
        <w:rPr>
          <w:rFonts w:ascii="Times New Roman" w:eastAsia="Times New Roman" w:hAnsi="Times New Roman"/>
          <w:color w:val="0D0D0D"/>
          <w:sz w:val="23"/>
          <w:szCs w:val="23"/>
        </w:rPr>
        <w:t xml:space="preserve">Paris, le </w:t>
      </w:r>
      <w:r w:rsidR="00E318B4">
        <w:rPr>
          <w:rFonts w:ascii="Times New Roman" w:eastAsia="Times New Roman" w:hAnsi="Times New Roman"/>
          <w:color w:val="0D0D0D"/>
          <w:sz w:val="23"/>
          <w:szCs w:val="23"/>
        </w:rPr>
        <w:t>21</w:t>
      </w:r>
      <w:r>
        <w:rPr>
          <w:rFonts w:ascii="Times New Roman" w:eastAsia="Times New Roman" w:hAnsi="Times New Roman"/>
          <w:color w:val="0D0D0D"/>
          <w:sz w:val="23"/>
          <w:szCs w:val="23"/>
        </w:rPr>
        <w:t xml:space="preserve"> juin</w:t>
      </w:r>
      <w:r w:rsidRPr="00954856">
        <w:rPr>
          <w:rFonts w:ascii="Times New Roman" w:eastAsia="Times New Roman" w:hAnsi="Times New Roman"/>
          <w:color w:val="0D0D0D"/>
          <w:sz w:val="23"/>
          <w:szCs w:val="23"/>
        </w:rPr>
        <w:t xml:space="preserve"> 2015</w:t>
      </w:r>
    </w:p>
    <w:p w:rsidR="004506E7" w:rsidRPr="00954856" w:rsidRDefault="004506E7" w:rsidP="004506E7">
      <w:pPr>
        <w:spacing w:after="0" w:line="240" w:lineRule="auto"/>
        <w:ind w:right="6661"/>
        <w:jc w:val="center"/>
        <w:rPr>
          <w:rFonts w:ascii="Times New Roman" w:eastAsia="Times New Roman" w:hAnsi="Times New Roman"/>
          <w:caps/>
          <w:color w:val="0D0D0D"/>
          <w:spacing w:val="22"/>
          <w:sz w:val="24"/>
          <w:szCs w:val="24"/>
        </w:rPr>
      </w:pPr>
      <w:r w:rsidRPr="00954856">
        <w:rPr>
          <w:rFonts w:ascii="Garamond" w:eastAsia="Times New Roman" w:hAnsi="Garamond"/>
          <w:caps/>
          <w:color w:val="0D0D0D"/>
          <w:spacing w:val="22"/>
          <w:sz w:val="26"/>
          <w:szCs w:val="26"/>
        </w:rPr>
        <w:t>République</w:t>
      </w:r>
    </w:p>
    <w:p w:rsidR="004506E7" w:rsidRDefault="004506E7" w:rsidP="004506E7">
      <w:pPr>
        <w:spacing w:after="0" w:line="240" w:lineRule="auto"/>
        <w:outlineLvl w:val="0"/>
        <w:rPr>
          <w:rFonts w:ascii="Times New Roman" w:eastAsia="Times New Roman" w:hAnsi="Times New Roman"/>
          <w:smallCaps/>
          <w:color w:val="0D0D0D"/>
        </w:rPr>
      </w:pPr>
    </w:p>
    <w:p w:rsidR="004506E7" w:rsidRDefault="004506E7" w:rsidP="004506E7">
      <w:pPr>
        <w:spacing w:after="0" w:line="240" w:lineRule="auto"/>
        <w:outlineLvl w:val="0"/>
        <w:rPr>
          <w:rFonts w:ascii="Times New Roman" w:eastAsia="Times New Roman" w:hAnsi="Times New Roman"/>
          <w:smallCaps/>
          <w:color w:val="0D0D0D"/>
        </w:rPr>
      </w:pPr>
    </w:p>
    <w:p w:rsidR="004506E7" w:rsidRPr="00954856" w:rsidRDefault="004506E7" w:rsidP="004506E7">
      <w:pPr>
        <w:spacing w:after="0" w:line="240" w:lineRule="auto"/>
        <w:outlineLvl w:val="0"/>
        <w:rPr>
          <w:rFonts w:ascii="Times New Roman" w:eastAsia="Times New Roman" w:hAnsi="Times New Roman"/>
          <w:smallCaps/>
          <w:color w:val="0D0D0D"/>
        </w:rPr>
      </w:pPr>
    </w:p>
    <w:p w:rsidR="004506E7" w:rsidRPr="00954856" w:rsidRDefault="004506E7" w:rsidP="004506E7">
      <w:pPr>
        <w:spacing w:after="0" w:line="240" w:lineRule="auto"/>
        <w:jc w:val="center"/>
        <w:outlineLvl w:val="0"/>
        <w:rPr>
          <w:rFonts w:ascii="Times New Roman" w:eastAsia="Times New Roman" w:hAnsi="Times New Roman"/>
          <w:smallCaps/>
          <w:color w:val="0D0D0D"/>
          <w:sz w:val="25"/>
          <w:szCs w:val="25"/>
        </w:rPr>
      </w:pPr>
      <w:r w:rsidRPr="00954856">
        <w:rPr>
          <w:rFonts w:ascii="Times New Roman" w:eastAsia="Times New Roman" w:hAnsi="Times New Roman"/>
          <w:smallCaps/>
          <w:color w:val="0D0D0D"/>
          <w:sz w:val="25"/>
          <w:szCs w:val="25"/>
        </w:rPr>
        <w:t>NOTE</w:t>
      </w:r>
    </w:p>
    <w:p w:rsidR="004506E7" w:rsidRPr="00954856" w:rsidRDefault="004506E7" w:rsidP="004506E7">
      <w:pPr>
        <w:spacing w:after="0" w:line="240" w:lineRule="auto"/>
        <w:jc w:val="center"/>
        <w:outlineLvl w:val="0"/>
        <w:rPr>
          <w:rFonts w:ascii="Times New Roman" w:eastAsia="Times New Roman" w:hAnsi="Times New Roman"/>
          <w:smallCaps/>
          <w:color w:val="0D0D0D"/>
          <w:sz w:val="25"/>
          <w:szCs w:val="25"/>
        </w:rPr>
      </w:pPr>
      <w:r w:rsidRPr="00954856">
        <w:rPr>
          <w:rFonts w:ascii="Times New Roman" w:eastAsia="Times New Roman" w:hAnsi="Times New Roman"/>
          <w:smallCaps/>
          <w:color w:val="0D0D0D"/>
          <w:sz w:val="25"/>
          <w:szCs w:val="25"/>
        </w:rPr>
        <w:t xml:space="preserve"> à Monsieur le Président de la République</w:t>
      </w:r>
    </w:p>
    <w:p w:rsidR="004506E7" w:rsidRPr="00954856" w:rsidRDefault="004506E7" w:rsidP="004506E7">
      <w:pPr>
        <w:tabs>
          <w:tab w:val="center" w:pos="4706"/>
          <w:tab w:val="left" w:pos="6443"/>
        </w:tabs>
        <w:spacing w:after="0" w:line="240" w:lineRule="auto"/>
        <w:rPr>
          <w:rFonts w:ascii="Times New Roman" w:eastAsia="Times New Roman" w:hAnsi="Times New Roman"/>
          <w:smallCaps/>
          <w:color w:val="0D0D0D"/>
          <w:sz w:val="23"/>
          <w:szCs w:val="23"/>
        </w:rPr>
      </w:pPr>
      <w:r w:rsidRPr="00954856">
        <w:rPr>
          <w:color w:val="0D0D0D"/>
          <w:sz w:val="23"/>
          <w:szCs w:val="23"/>
        </w:rPr>
        <w:tab/>
      </w:r>
      <w:r w:rsidRPr="00954856">
        <w:rPr>
          <w:rFonts w:ascii="Times New Roman" w:eastAsia="Times New Roman" w:hAnsi="Times New Roman"/>
          <w:smallCaps/>
          <w:color w:val="0D0D0D"/>
          <w:sz w:val="23"/>
          <w:szCs w:val="23"/>
        </w:rPr>
        <w:t>----</w:t>
      </w:r>
      <w:r w:rsidRPr="00954856">
        <w:rPr>
          <w:color w:val="0D0D0D"/>
          <w:sz w:val="23"/>
          <w:szCs w:val="23"/>
        </w:rPr>
        <w:tab/>
      </w:r>
    </w:p>
    <w:p w:rsidR="004506E7" w:rsidRPr="00954856" w:rsidRDefault="004506E7" w:rsidP="004506E7">
      <w:pPr>
        <w:spacing w:after="0" w:line="240" w:lineRule="auto"/>
        <w:jc w:val="center"/>
        <w:rPr>
          <w:rFonts w:ascii="Times New Roman" w:eastAsia="Times New Roman" w:hAnsi="Times New Roman"/>
          <w:smallCaps/>
          <w:color w:val="0D0D0D"/>
          <w:sz w:val="23"/>
          <w:szCs w:val="23"/>
        </w:rPr>
      </w:pPr>
      <w:r w:rsidRPr="00954856">
        <w:rPr>
          <w:rFonts w:ascii="Times New Roman" w:eastAsia="Times New Roman" w:hAnsi="Times New Roman"/>
          <w:smallCaps/>
          <w:color w:val="0D0D0D"/>
          <w:sz w:val="23"/>
          <w:szCs w:val="23"/>
        </w:rPr>
        <w:t>s/c de Monsieur le Secrétaire General</w:t>
      </w:r>
    </w:p>
    <w:p w:rsidR="004506E7" w:rsidRPr="00954856" w:rsidRDefault="004506E7" w:rsidP="004506E7">
      <w:pPr>
        <w:spacing w:after="0" w:line="240" w:lineRule="auto"/>
        <w:rPr>
          <w:rFonts w:ascii="Times New Roman" w:eastAsia="Times New Roman" w:hAnsi="Times New Roman"/>
          <w:smallCaps/>
          <w:color w:val="0D0D0D"/>
        </w:rPr>
      </w:pPr>
    </w:p>
    <w:p w:rsidR="004506E7" w:rsidRPr="00954856" w:rsidRDefault="004506E7" w:rsidP="004506E7">
      <w:pPr>
        <w:spacing w:after="0" w:line="240" w:lineRule="auto"/>
        <w:rPr>
          <w:rFonts w:ascii="Times New Roman" w:eastAsia="Times New Roman" w:hAnsi="Times New Roman"/>
          <w:smallCaps/>
          <w:color w:val="0D0D0D"/>
        </w:rPr>
      </w:pPr>
    </w:p>
    <w:p w:rsidR="00917583" w:rsidRPr="004506E7" w:rsidRDefault="004506E7" w:rsidP="004E4F34">
      <w:pPr>
        <w:spacing w:after="0" w:line="240" w:lineRule="auto"/>
        <w:jc w:val="both"/>
        <w:rPr>
          <w:rFonts w:ascii="Times New Roman" w:eastAsia="Times New Roman" w:hAnsi="Times New Roman"/>
          <w:b/>
          <w:bCs/>
          <w:i/>
          <w:sz w:val="24"/>
          <w:szCs w:val="24"/>
          <w:lang w:eastAsia="fr-FR"/>
        </w:rPr>
      </w:pPr>
      <w:r w:rsidRPr="00954856">
        <w:rPr>
          <w:rFonts w:ascii="Times New Roman" w:eastAsia="Times New Roman" w:hAnsi="Times New Roman"/>
          <w:b/>
          <w:i/>
          <w:smallCaps/>
          <w:color w:val="0D0D0D"/>
          <w:spacing w:val="-2"/>
          <w:sz w:val="23"/>
          <w:szCs w:val="23"/>
          <w:u w:val="single"/>
        </w:rPr>
        <w:t>Objet</w:t>
      </w:r>
      <w:r w:rsidRPr="00954856">
        <w:rPr>
          <w:rFonts w:ascii="Times New Roman" w:eastAsia="Times New Roman" w:hAnsi="Times New Roman"/>
          <w:b/>
          <w:i/>
          <w:color w:val="0D0D0D"/>
          <w:spacing w:val="-2"/>
          <w:sz w:val="23"/>
          <w:szCs w:val="23"/>
        </w:rPr>
        <w:t> : </w:t>
      </w:r>
      <w:r w:rsidR="00E318B4">
        <w:rPr>
          <w:rFonts w:ascii="Times New Roman" w:eastAsia="Times New Roman" w:hAnsi="Times New Roman"/>
          <w:b/>
          <w:bCs/>
          <w:i/>
          <w:sz w:val="24"/>
          <w:szCs w:val="24"/>
          <w:lang w:eastAsia="fr-FR"/>
        </w:rPr>
        <w:t>Questions d’actualité – 21</w:t>
      </w:r>
      <w:r w:rsidR="00917583" w:rsidRPr="004506E7">
        <w:rPr>
          <w:rFonts w:ascii="Times New Roman" w:eastAsia="Times New Roman" w:hAnsi="Times New Roman"/>
          <w:b/>
          <w:bCs/>
          <w:i/>
          <w:sz w:val="24"/>
          <w:szCs w:val="24"/>
          <w:lang w:eastAsia="fr-FR"/>
        </w:rPr>
        <w:t xml:space="preserve"> juin 2015</w:t>
      </w:r>
    </w:p>
    <w:p w:rsidR="00917583" w:rsidRDefault="00917583" w:rsidP="004E4F34">
      <w:pPr>
        <w:spacing w:after="0" w:line="240" w:lineRule="auto"/>
        <w:jc w:val="both"/>
        <w:rPr>
          <w:rFonts w:ascii="Times New Roman" w:eastAsia="Times New Roman" w:hAnsi="Times New Roman"/>
          <w:b/>
          <w:bCs/>
          <w:sz w:val="24"/>
          <w:szCs w:val="24"/>
          <w:u w:val="single"/>
          <w:lang w:eastAsia="fr-FR"/>
        </w:rPr>
      </w:pPr>
    </w:p>
    <w:p w:rsidR="00802713" w:rsidRPr="00802713" w:rsidRDefault="00802713" w:rsidP="00802713">
      <w:pPr>
        <w:numPr>
          <w:ilvl w:val="0"/>
          <w:numId w:val="1"/>
        </w:numPr>
        <w:spacing w:before="480" w:after="0" w:line="276" w:lineRule="auto"/>
        <w:ind w:left="567" w:hanging="283"/>
        <w:jc w:val="both"/>
        <w:rPr>
          <w:rFonts w:ascii="Times New Roman" w:hAnsi="Times New Roman"/>
          <w:sz w:val="23"/>
          <w:szCs w:val="23"/>
          <w:u w:val="single"/>
        </w:rPr>
      </w:pPr>
      <w:r>
        <w:rPr>
          <w:rFonts w:ascii="Times New Roman" w:eastAsia="Times New Roman" w:hAnsi="Times New Roman"/>
          <w:b/>
          <w:bCs/>
          <w:sz w:val="23"/>
          <w:szCs w:val="23"/>
          <w:u w:val="single"/>
          <w:lang w:eastAsia="fr-FR"/>
        </w:rPr>
        <w:t>P</w:t>
      </w:r>
      <w:r w:rsidRPr="00802713">
        <w:rPr>
          <w:rFonts w:ascii="Times New Roman" w:eastAsia="Times New Roman" w:hAnsi="Times New Roman"/>
          <w:b/>
          <w:bCs/>
          <w:sz w:val="23"/>
          <w:szCs w:val="23"/>
          <w:u w:val="single"/>
          <w:lang w:eastAsia="fr-FR"/>
        </w:rPr>
        <w:t>rélèvement</w:t>
      </w:r>
      <w:r w:rsidRPr="00802713">
        <w:rPr>
          <w:rFonts w:ascii="Times New Roman" w:hAnsi="Times New Roman"/>
          <w:b/>
          <w:sz w:val="23"/>
          <w:szCs w:val="23"/>
          <w:u w:val="single"/>
        </w:rPr>
        <w:t xml:space="preserve"> à la source : une opinion très bien orientée, mai</w:t>
      </w:r>
      <w:r>
        <w:rPr>
          <w:rFonts w:ascii="Times New Roman" w:hAnsi="Times New Roman"/>
          <w:b/>
          <w:sz w:val="23"/>
          <w:szCs w:val="23"/>
          <w:u w:val="single"/>
        </w:rPr>
        <w:t>s un débat à cadrer rapidement</w:t>
      </w:r>
    </w:p>
    <w:p w:rsidR="00802713" w:rsidRPr="00802713" w:rsidRDefault="00802713" w:rsidP="00802713">
      <w:pPr>
        <w:spacing w:after="0" w:line="276" w:lineRule="auto"/>
        <w:jc w:val="both"/>
        <w:rPr>
          <w:rFonts w:ascii="Times New Roman" w:hAnsi="Times New Roman"/>
          <w:sz w:val="23"/>
          <w:szCs w:val="23"/>
        </w:rPr>
      </w:pPr>
    </w:p>
    <w:p w:rsidR="00802713" w:rsidRPr="00802713" w:rsidRDefault="00802713" w:rsidP="00802713">
      <w:pPr>
        <w:pStyle w:val="ListParagraph"/>
        <w:numPr>
          <w:ilvl w:val="0"/>
          <w:numId w:val="6"/>
        </w:numPr>
        <w:tabs>
          <w:tab w:val="left" w:pos="284"/>
        </w:tabs>
        <w:spacing w:after="0" w:line="276" w:lineRule="auto"/>
        <w:ind w:left="0" w:firstLine="0"/>
        <w:contextualSpacing w:val="0"/>
        <w:jc w:val="both"/>
        <w:rPr>
          <w:rFonts w:ascii="Times New Roman" w:hAnsi="Times New Roman"/>
          <w:sz w:val="23"/>
          <w:szCs w:val="23"/>
        </w:rPr>
      </w:pPr>
      <w:r w:rsidRPr="00802713">
        <w:rPr>
          <w:rFonts w:ascii="Times New Roman" w:hAnsi="Times New Roman"/>
          <w:sz w:val="23"/>
          <w:szCs w:val="23"/>
        </w:rPr>
        <w:t xml:space="preserve">Malgré la couverture médiatique plutôt mitigée, </w:t>
      </w:r>
      <w:r w:rsidRPr="00802713">
        <w:rPr>
          <w:rFonts w:ascii="Times New Roman" w:hAnsi="Times New Roman"/>
          <w:b/>
          <w:sz w:val="23"/>
          <w:szCs w:val="23"/>
        </w:rPr>
        <w:t>l’adhésion des Français au prélèvement à la source ne se dément pas : 65% s’y disent favorables</w:t>
      </w:r>
      <w:r w:rsidRPr="00802713">
        <w:rPr>
          <w:rFonts w:ascii="Times New Roman" w:hAnsi="Times New Roman"/>
          <w:sz w:val="23"/>
          <w:szCs w:val="23"/>
        </w:rPr>
        <w:t xml:space="preserve"> (</w:t>
      </w:r>
      <w:r w:rsidR="00463C1A">
        <w:rPr>
          <w:rFonts w:ascii="Times New Roman" w:hAnsi="Times New Roman"/>
          <w:sz w:val="23"/>
          <w:szCs w:val="23"/>
        </w:rPr>
        <w:t xml:space="preserve">+5 par rapport à mars et mai dernier), dont 73% à gauche et </w:t>
      </w:r>
      <w:r w:rsidR="00463C1A" w:rsidRPr="00463C1A">
        <w:rPr>
          <w:rFonts w:ascii="Times New Roman" w:hAnsi="Times New Roman"/>
          <w:b/>
          <w:sz w:val="23"/>
          <w:szCs w:val="23"/>
        </w:rPr>
        <w:t>80% des sympathisants PS</w:t>
      </w:r>
      <w:r w:rsidR="00463C1A">
        <w:rPr>
          <w:rFonts w:ascii="Times New Roman" w:hAnsi="Times New Roman"/>
          <w:sz w:val="23"/>
          <w:szCs w:val="23"/>
        </w:rPr>
        <w:t xml:space="preserve">. </w:t>
      </w:r>
      <w:r w:rsidRPr="00802713">
        <w:rPr>
          <w:rFonts w:ascii="Times New Roman" w:hAnsi="Times New Roman"/>
          <w:sz w:val="23"/>
          <w:szCs w:val="23"/>
        </w:rPr>
        <w:t>Les catégories populaires sont plus méfiantes (57%) que les CSP+ (69%).</w:t>
      </w:r>
    </w:p>
    <w:p w:rsidR="00802713" w:rsidRPr="00802713" w:rsidRDefault="00802713" w:rsidP="00802713">
      <w:pPr>
        <w:spacing w:after="0" w:line="276" w:lineRule="auto"/>
        <w:jc w:val="both"/>
        <w:rPr>
          <w:rFonts w:ascii="Times New Roman" w:hAnsi="Times New Roman"/>
          <w:sz w:val="23"/>
          <w:szCs w:val="23"/>
        </w:rPr>
      </w:pPr>
    </w:p>
    <w:p w:rsidR="00802713" w:rsidRPr="00802713" w:rsidRDefault="00802713" w:rsidP="00802713">
      <w:pPr>
        <w:pStyle w:val="ListParagraph"/>
        <w:numPr>
          <w:ilvl w:val="0"/>
          <w:numId w:val="6"/>
        </w:numPr>
        <w:tabs>
          <w:tab w:val="left" w:pos="284"/>
        </w:tabs>
        <w:spacing w:after="0" w:line="276" w:lineRule="auto"/>
        <w:ind w:left="0" w:firstLine="0"/>
        <w:contextualSpacing w:val="0"/>
        <w:jc w:val="both"/>
        <w:rPr>
          <w:rFonts w:ascii="Times New Roman" w:hAnsi="Times New Roman"/>
          <w:b/>
          <w:sz w:val="23"/>
          <w:szCs w:val="23"/>
        </w:rPr>
      </w:pPr>
      <w:r w:rsidRPr="00802713">
        <w:rPr>
          <w:rFonts w:ascii="Times New Roman" w:hAnsi="Times New Roman"/>
          <w:b/>
          <w:sz w:val="23"/>
          <w:szCs w:val="23"/>
        </w:rPr>
        <w:t xml:space="preserve">L’adhésion s’appuie </w:t>
      </w:r>
      <w:r w:rsidR="00656059">
        <w:rPr>
          <w:rFonts w:ascii="Times New Roman" w:hAnsi="Times New Roman"/>
          <w:b/>
          <w:sz w:val="23"/>
          <w:szCs w:val="23"/>
        </w:rPr>
        <w:t xml:space="preserve">notamment </w:t>
      </w:r>
      <w:r w:rsidRPr="00802713">
        <w:rPr>
          <w:rFonts w:ascii="Times New Roman" w:hAnsi="Times New Roman"/>
          <w:b/>
          <w:sz w:val="23"/>
          <w:szCs w:val="23"/>
        </w:rPr>
        <w:t>sur deux ressorts d’opinion très forts :</w:t>
      </w:r>
    </w:p>
    <w:p w:rsidR="00802713" w:rsidRDefault="00802713" w:rsidP="00802713">
      <w:pPr>
        <w:pStyle w:val="ListParagraph"/>
        <w:numPr>
          <w:ilvl w:val="0"/>
          <w:numId w:val="5"/>
        </w:numPr>
        <w:spacing w:before="120" w:after="0" w:line="276" w:lineRule="auto"/>
        <w:ind w:left="284" w:hanging="284"/>
        <w:contextualSpacing w:val="0"/>
        <w:jc w:val="both"/>
        <w:rPr>
          <w:rFonts w:ascii="Times New Roman" w:hAnsi="Times New Roman"/>
          <w:sz w:val="23"/>
          <w:szCs w:val="23"/>
        </w:rPr>
      </w:pPr>
      <w:r w:rsidRPr="00802713">
        <w:rPr>
          <w:rFonts w:ascii="Times New Roman" w:hAnsi="Times New Roman"/>
          <w:b/>
          <w:sz w:val="23"/>
          <w:szCs w:val="23"/>
        </w:rPr>
        <w:t>Un surcroît de sécurité et de prévisibilité</w:t>
      </w:r>
      <w:r w:rsidRPr="00802713">
        <w:rPr>
          <w:rFonts w:ascii="Times New Roman" w:hAnsi="Times New Roman"/>
          <w:sz w:val="23"/>
          <w:szCs w:val="23"/>
        </w:rPr>
        <w:t> : 76% pensent que « </w:t>
      </w:r>
      <w:r w:rsidRPr="00802713">
        <w:rPr>
          <w:rFonts w:ascii="Times New Roman" w:hAnsi="Times New Roman"/>
          <w:i/>
          <w:sz w:val="23"/>
          <w:szCs w:val="23"/>
        </w:rPr>
        <w:t xml:space="preserve">c’est une bonne chose car les contribuables pourront </w:t>
      </w:r>
      <w:r w:rsidRPr="00656059">
        <w:rPr>
          <w:rFonts w:ascii="Times New Roman" w:hAnsi="Times New Roman"/>
          <w:i/>
          <w:sz w:val="23"/>
          <w:szCs w:val="23"/>
          <w:u w:val="single"/>
        </w:rPr>
        <w:t>mieux gérer leur budget en payant leurs impôts en fonction de leurs revenus</w:t>
      </w:r>
      <w:r w:rsidRPr="00802713">
        <w:rPr>
          <w:rFonts w:ascii="Times New Roman" w:hAnsi="Times New Roman"/>
          <w:i/>
          <w:sz w:val="23"/>
          <w:szCs w:val="23"/>
        </w:rPr>
        <w:t xml:space="preserve"> de l’année en cours, et pas ceux de l’année dernière</w:t>
      </w:r>
      <w:r w:rsidRPr="00802713">
        <w:rPr>
          <w:rFonts w:ascii="Times New Roman" w:hAnsi="Times New Roman"/>
          <w:sz w:val="23"/>
          <w:szCs w:val="23"/>
        </w:rPr>
        <w:t> ».</w:t>
      </w:r>
    </w:p>
    <w:p w:rsidR="00656059" w:rsidRDefault="00802713" w:rsidP="00802713">
      <w:pPr>
        <w:pStyle w:val="ListParagraph"/>
        <w:numPr>
          <w:ilvl w:val="0"/>
          <w:numId w:val="5"/>
        </w:numPr>
        <w:spacing w:before="120" w:after="0" w:line="276" w:lineRule="auto"/>
        <w:ind w:left="284" w:hanging="284"/>
        <w:contextualSpacing w:val="0"/>
        <w:jc w:val="both"/>
        <w:rPr>
          <w:rFonts w:ascii="Times New Roman" w:hAnsi="Times New Roman"/>
          <w:sz w:val="23"/>
          <w:szCs w:val="23"/>
        </w:rPr>
      </w:pPr>
      <w:r w:rsidRPr="00802713">
        <w:rPr>
          <w:rFonts w:ascii="Times New Roman" w:hAnsi="Times New Roman"/>
          <w:b/>
          <w:sz w:val="23"/>
          <w:szCs w:val="23"/>
        </w:rPr>
        <w:t>Une méthode qui peut éviter les fraudes</w:t>
      </w:r>
      <w:r w:rsidRPr="00802713">
        <w:rPr>
          <w:rFonts w:ascii="Times New Roman" w:hAnsi="Times New Roman"/>
          <w:sz w:val="23"/>
          <w:szCs w:val="23"/>
        </w:rPr>
        <w:t> : 71% pensent que « </w:t>
      </w:r>
      <w:r w:rsidRPr="00802713">
        <w:rPr>
          <w:rFonts w:ascii="Times New Roman" w:hAnsi="Times New Roman"/>
          <w:i/>
          <w:sz w:val="23"/>
          <w:szCs w:val="23"/>
        </w:rPr>
        <w:t xml:space="preserve">c’est une bonne chose car cela permettra de </w:t>
      </w:r>
      <w:r w:rsidRPr="00656059">
        <w:rPr>
          <w:rFonts w:ascii="Times New Roman" w:hAnsi="Times New Roman"/>
          <w:i/>
          <w:sz w:val="23"/>
          <w:szCs w:val="23"/>
          <w:u w:val="single"/>
        </w:rPr>
        <w:t>mieux lutter contre les fraudes</w:t>
      </w:r>
      <w:r w:rsidRPr="00802713">
        <w:rPr>
          <w:rFonts w:ascii="Times New Roman" w:hAnsi="Times New Roman"/>
          <w:i/>
          <w:sz w:val="23"/>
          <w:szCs w:val="23"/>
        </w:rPr>
        <w:t> </w:t>
      </w:r>
      <w:r w:rsidR="00656059">
        <w:rPr>
          <w:rFonts w:ascii="Times New Roman" w:hAnsi="Times New Roman"/>
          <w:sz w:val="23"/>
          <w:szCs w:val="23"/>
        </w:rPr>
        <w:t>».</w:t>
      </w:r>
    </w:p>
    <w:p w:rsidR="00802713" w:rsidRPr="00802713" w:rsidRDefault="00802713" w:rsidP="00656059">
      <w:pPr>
        <w:pStyle w:val="ListParagraph"/>
        <w:spacing w:before="120" w:after="0" w:line="276" w:lineRule="auto"/>
        <w:ind w:left="284"/>
        <w:contextualSpacing w:val="0"/>
        <w:jc w:val="both"/>
        <w:rPr>
          <w:rFonts w:ascii="Times New Roman" w:hAnsi="Times New Roman"/>
          <w:sz w:val="23"/>
          <w:szCs w:val="23"/>
        </w:rPr>
      </w:pPr>
      <w:r w:rsidRPr="00802713">
        <w:rPr>
          <w:rFonts w:ascii="Times New Roman" w:hAnsi="Times New Roman"/>
          <w:sz w:val="23"/>
          <w:szCs w:val="23"/>
        </w:rPr>
        <w:t>On en trouve là aussi que</w:t>
      </w:r>
      <w:r w:rsidR="00656059">
        <w:rPr>
          <w:rFonts w:ascii="Times New Roman" w:hAnsi="Times New Roman"/>
          <w:sz w:val="23"/>
          <w:szCs w:val="23"/>
        </w:rPr>
        <w:t>lques traces dans les verbatims </w:t>
      </w:r>
      <w:r w:rsidR="00656059" w:rsidRPr="00656059">
        <w:rPr>
          <w:rFonts w:ascii="Times New Roman" w:hAnsi="Times New Roman"/>
          <w:sz w:val="20"/>
          <w:szCs w:val="20"/>
        </w:rPr>
        <w:t>:</w:t>
      </w:r>
      <w:r w:rsidR="00656059">
        <w:rPr>
          <w:rFonts w:ascii="Times New Roman" w:hAnsi="Times New Roman"/>
          <w:sz w:val="20"/>
          <w:szCs w:val="20"/>
        </w:rPr>
        <w:t xml:space="preserve"> </w:t>
      </w:r>
      <w:r w:rsidRPr="00802713">
        <w:rPr>
          <w:rFonts w:ascii="Times New Roman" w:hAnsi="Times New Roman"/>
          <w:sz w:val="20"/>
          <w:szCs w:val="20"/>
        </w:rPr>
        <w:t>« </w:t>
      </w:r>
      <w:r w:rsidRPr="00802713">
        <w:rPr>
          <w:rFonts w:ascii="Times New Roman" w:hAnsi="Times New Roman"/>
          <w:i/>
          <w:sz w:val="20"/>
          <w:szCs w:val="20"/>
        </w:rPr>
        <w:t>La loi sur les prélèvements direct des impôts, je pense que c’est un bon truc. Ça impose a tout le monde payer ses impôts  ça va éviter un peu de triche</w:t>
      </w:r>
      <w:r w:rsidRPr="00802713">
        <w:rPr>
          <w:rFonts w:ascii="Times New Roman" w:hAnsi="Times New Roman"/>
          <w:sz w:val="20"/>
          <w:szCs w:val="20"/>
        </w:rPr>
        <w:t> »</w:t>
      </w:r>
      <w:r w:rsidRPr="00802713">
        <w:rPr>
          <w:rFonts w:ascii="Times New Roman" w:hAnsi="Times New Roman"/>
          <w:sz w:val="23"/>
          <w:szCs w:val="23"/>
        </w:rPr>
        <w:t>.</w:t>
      </w:r>
    </w:p>
    <w:p w:rsidR="00463C1A" w:rsidRDefault="00802713" w:rsidP="00463C1A">
      <w:pPr>
        <w:spacing w:before="120" w:after="0" w:line="276" w:lineRule="auto"/>
        <w:jc w:val="both"/>
        <w:rPr>
          <w:rFonts w:ascii="Times New Roman" w:hAnsi="Times New Roman"/>
          <w:sz w:val="23"/>
          <w:szCs w:val="23"/>
        </w:rPr>
      </w:pPr>
      <w:r w:rsidRPr="00802713">
        <w:rPr>
          <w:rFonts w:ascii="Times New Roman" w:hAnsi="Times New Roman"/>
          <w:b/>
          <w:sz w:val="23"/>
          <w:szCs w:val="23"/>
        </w:rPr>
        <w:t xml:space="preserve">Ces points d’appuis, correspondent à des </w:t>
      </w:r>
      <w:r w:rsidR="00656059">
        <w:rPr>
          <w:rFonts w:ascii="Times New Roman" w:hAnsi="Times New Roman"/>
          <w:b/>
          <w:sz w:val="23"/>
          <w:szCs w:val="23"/>
        </w:rPr>
        <w:t>attentes réelles</w:t>
      </w:r>
      <w:r w:rsidRPr="00802713">
        <w:rPr>
          <w:rFonts w:ascii="Times New Roman" w:hAnsi="Times New Roman"/>
          <w:b/>
          <w:sz w:val="23"/>
          <w:szCs w:val="23"/>
        </w:rPr>
        <w:t xml:space="preserve"> de l’opinion</w:t>
      </w:r>
      <w:r w:rsidR="00656059">
        <w:rPr>
          <w:rFonts w:ascii="Times New Roman" w:hAnsi="Times New Roman"/>
          <w:sz w:val="23"/>
          <w:szCs w:val="23"/>
        </w:rPr>
        <w:t>. R</w:t>
      </w:r>
      <w:r w:rsidRPr="00463C1A">
        <w:rPr>
          <w:rFonts w:ascii="Times New Roman" w:hAnsi="Times New Roman"/>
          <w:sz w:val="23"/>
          <w:szCs w:val="23"/>
        </w:rPr>
        <w:t>elativ</w:t>
      </w:r>
      <w:r w:rsidR="00463C1A" w:rsidRPr="00463C1A">
        <w:rPr>
          <w:rFonts w:ascii="Times New Roman" w:hAnsi="Times New Roman"/>
          <w:sz w:val="23"/>
          <w:szCs w:val="23"/>
        </w:rPr>
        <w:t>ement peu traité</w:t>
      </w:r>
      <w:r w:rsidR="00656059">
        <w:rPr>
          <w:rFonts w:ascii="Times New Roman" w:hAnsi="Times New Roman"/>
          <w:sz w:val="23"/>
          <w:szCs w:val="23"/>
        </w:rPr>
        <w:t>s</w:t>
      </w:r>
      <w:r w:rsidR="00463C1A" w:rsidRPr="00463C1A">
        <w:rPr>
          <w:rFonts w:ascii="Times New Roman" w:hAnsi="Times New Roman"/>
          <w:sz w:val="23"/>
          <w:szCs w:val="23"/>
        </w:rPr>
        <w:t xml:space="preserve"> par les médias, </w:t>
      </w:r>
      <w:r w:rsidR="00656059">
        <w:rPr>
          <w:rFonts w:ascii="Times New Roman" w:hAnsi="Times New Roman"/>
          <w:sz w:val="23"/>
          <w:szCs w:val="23"/>
        </w:rPr>
        <w:t xml:space="preserve">ils </w:t>
      </w:r>
      <w:r w:rsidRPr="00463C1A">
        <w:rPr>
          <w:rFonts w:ascii="Times New Roman" w:hAnsi="Times New Roman"/>
          <w:sz w:val="23"/>
          <w:szCs w:val="23"/>
        </w:rPr>
        <w:t>mérite</w:t>
      </w:r>
      <w:r w:rsidR="00463C1A" w:rsidRPr="00463C1A">
        <w:rPr>
          <w:rFonts w:ascii="Times New Roman" w:hAnsi="Times New Roman"/>
          <w:sz w:val="23"/>
          <w:szCs w:val="23"/>
        </w:rPr>
        <w:t>raie</w:t>
      </w:r>
      <w:r w:rsidRPr="00463C1A">
        <w:rPr>
          <w:rFonts w:ascii="Times New Roman" w:hAnsi="Times New Roman"/>
          <w:sz w:val="23"/>
          <w:szCs w:val="23"/>
        </w:rPr>
        <w:t xml:space="preserve">nt d’être </w:t>
      </w:r>
      <w:r w:rsidR="00656059">
        <w:rPr>
          <w:rFonts w:ascii="Times New Roman" w:hAnsi="Times New Roman"/>
          <w:sz w:val="23"/>
          <w:szCs w:val="23"/>
        </w:rPr>
        <w:t>re</w:t>
      </w:r>
      <w:r w:rsidRPr="00463C1A">
        <w:rPr>
          <w:rFonts w:ascii="Times New Roman" w:hAnsi="Times New Roman"/>
          <w:sz w:val="23"/>
          <w:szCs w:val="23"/>
        </w:rPr>
        <w:t>mis en avant.</w:t>
      </w:r>
    </w:p>
    <w:p w:rsidR="00802713" w:rsidRPr="00802713" w:rsidRDefault="00802713" w:rsidP="00463C1A">
      <w:pPr>
        <w:pStyle w:val="ListParagraph"/>
        <w:numPr>
          <w:ilvl w:val="0"/>
          <w:numId w:val="5"/>
        </w:numPr>
        <w:spacing w:before="120" w:after="0" w:line="276" w:lineRule="auto"/>
        <w:ind w:left="284" w:hanging="284"/>
        <w:contextualSpacing w:val="0"/>
        <w:jc w:val="both"/>
        <w:rPr>
          <w:rFonts w:ascii="Times New Roman" w:hAnsi="Times New Roman"/>
          <w:sz w:val="23"/>
          <w:szCs w:val="23"/>
        </w:rPr>
      </w:pPr>
      <w:r w:rsidRPr="00802713">
        <w:rPr>
          <w:rFonts w:ascii="Times New Roman" w:hAnsi="Times New Roman"/>
          <w:sz w:val="23"/>
          <w:szCs w:val="23"/>
        </w:rPr>
        <w:t xml:space="preserve">Un </w:t>
      </w:r>
      <w:r w:rsidRPr="00463C1A">
        <w:rPr>
          <w:rFonts w:ascii="Times New Roman" w:hAnsi="Times New Roman"/>
          <w:sz w:val="23"/>
          <w:szCs w:val="23"/>
        </w:rPr>
        <w:t>troisième</w:t>
      </w:r>
      <w:r w:rsidRPr="00802713">
        <w:rPr>
          <w:rFonts w:ascii="Times New Roman" w:hAnsi="Times New Roman"/>
          <w:sz w:val="23"/>
          <w:szCs w:val="23"/>
        </w:rPr>
        <w:t xml:space="preserve"> motif d’adhésion est plus classique : 65% pensent que </w:t>
      </w:r>
      <w:r w:rsidR="00463C1A">
        <w:rPr>
          <w:rFonts w:ascii="Times New Roman" w:hAnsi="Times New Roman"/>
          <w:sz w:val="23"/>
          <w:szCs w:val="23"/>
        </w:rPr>
        <w:t>« </w:t>
      </w:r>
      <w:r w:rsidRPr="00463C1A">
        <w:rPr>
          <w:rFonts w:ascii="Times New Roman" w:hAnsi="Times New Roman"/>
          <w:i/>
          <w:sz w:val="23"/>
          <w:szCs w:val="23"/>
        </w:rPr>
        <w:t>c’</w:t>
      </w:r>
      <w:r w:rsidR="00463C1A" w:rsidRPr="00463C1A">
        <w:rPr>
          <w:rFonts w:ascii="Times New Roman" w:hAnsi="Times New Roman"/>
          <w:i/>
          <w:sz w:val="23"/>
          <w:szCs w:val="23"/>
        </w:rPr>
        <w:t>est une bonne chose car cela</w:t>
      </w:r>
      <w:r w:rsidR="00463C1A">
        <w:rPr>
          <w:rFonts w:ascii="Times New Roman" w:hAnsi="Times New Roman"/>
          <w:sz w:val="23"/>
          <w:szCs w:val="23"/>
        </w:rPr>
        <w:t xml:space="preserve"> </w:t>
      </w:r>
      <w:r w:rsidRPr="00656059">
        <w:rPr>
          <w:rFonts w:ascii="Times New Roman" w:hAnsi="Times New Roman"/>
          <w:i/>
          <w:sz w:val="23"/>
          <w:szCs w:val="23"/>
          <w:u w:val="single"/>
        </w:rPr>
        <w:t>simplifiera</w:t>
      </w:r>
      <w:r w:rsidRPr="00656059">
        <w:rPr>
          <w:rFonts w:ascii="Times New Roman" w:hAnsi="Times New Roman"/>
          <w:i/>
          <w:sz w:val="23"/>
          <w:szCs w:val="23"/>
        </w:rPr>
        <w:t xml:space="preserve"> la déclaration d’impôt des contribuables</w:t>
      </w:r>
      <w:r w:rsidRPr="00802713">
        <w:rPr>
          <w:rFonts w:ascii="Times New Roman" w:hAnsi="Times New Roman"/>
          <w:b/>
          <w:sz w:val="23"/>
          <w:szCs w:val="23"/>
        </w:rPr>
        <w:t> »</w:t>
      </w:r>
      <w:r w:rsidRPr="00802713">
        <w:rPr>
          <w:rFonts w:ascii="Times New Roman" w:hAnsi="Times New Roman"/>
          <w:sz w:val="23"/>
          <w:szCs w:val="23"/>
        </w:rPr>
        <w:t>.</w:t>
      </w:r>
    </w:p>
    <w:p w:rsidR="00802713" w:rsidRPr="00802713" w:rsidRDefault="00802713" w:rsidP="00802713">
      <w:pPr>
        <w:spacing w:after="0" w:line="276" w:lineRule="auto"/>
        <w:jc w:val="both"/>
        <w:rPr>
          <w:rFonts w:ascii="Times New Roman" w:hAnsi="Times New Roman"/>
          <w:sz w:val="23"/>
          <w:szCs w:val="23"/>
        </w:rPr>
      </w:pPr>
    </w:p>
    <w:p w:rsidR="00802713" w:rsidRPr="00463C1A" w:rsidRDefault="00656059" w:rsidP="00802713">
      <w:pPr>
        <w:pStyle w:val="ListParagraph"/>
        <w:numPr>
          <w:ilvl w:val="0"/>
          <w:numId w:val="6"/>
        </w:numPr>
        <w:tabs>
          <w:tab w:val="left" w:pos="284"/>
        </w:tabs>
        <w:spacing w:after="0" w:line="276" w:lineRule="auto"/>
        <w:ind w:left="0" w:firstLine="0"/>
        <w:contextualSpacing w:val="0"/>
        <w:jc w:val="both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b/>
          <w:sz w:val="23"/>
          <w:szCs w:val="23"/>
        </w:rPr>
        <w:t>L</w:t>
      </w:r>
      <w:r w:rsidR="00802713" w:rsidRPr="00802713">
        <w:rPr>
          <w:rFonts w:ascii="Times New Roman" w:hAnsi="Times New Roman"/>
          <w:b/>
          <w:sz w:val="23"/>
          <w:szCs w:val="23"/>
        </w:rPr>
        <w:t>e potentiel positif reste, à ce stade, beaucoup plus fort que les craintes</w:t>
      </w:r>
      <w:r w:rsidR="00802713" w:rsidRPr="00802713">
        <w:rPr>
          <w:rFonts w:ascii="Times New Roman" w:hAnsi="Times New Roman"/>
          <w:sz w:val="23"/>
          <w:szCs w:val="23"/>
        </w:rPr>
        <w:t> :</w:t>
      </w:r>
    </w:p>
    <w:p w:rsidR="00463C1A" w:rsidRDefault="00802713" w:rsidP="00656059">
      <w:pPr>
        <w:pStyle w:val="ListParagraph"/>
        <w:numPr>
          <w:ilvl w:val="0"/>
          <w:numId w:val="5"/>
        </w:numPr>
        <w:spacing w:before="120" w:after="0" w:line="276" w:lineRule="auto"/>
        <w:ind w:left="284" w:hanging="284"/>
        <w:contextualSpacing w:val="0"/>
        <w:jc w:val="both"/>
        <w:rPr>
          <w:rFonts w:ascii="Times New Roman" w:hAnsi="Times New Roman"/>
          <w:sz w:val="23"/>
          <w:szCs w:val="23"/>
        </w:rPr>
      </w:pPr>
      <w:r w:rsidRPr="00802713">
        <w:rPr>
          <w:rFonts w:ascii="Times New Roman" w:hAnsi="Times New Roman"/>
          <w:b/>
          <w:sz w:val="23"/>
          <w:szCs w:val="23"/>
        </w:rPr>
        <w:t>49% pensent que « </w:t>
      </w:r>
      <w:r w:rsidRPr="00802713">
        <w:rPr>
          <w:rFonts w:ascii="Times New Roman" w:hAnsi="Times New Roman"/>
          <w:b/>
          <w:i/>
          <w:sz w:val="23"/>
          <w:szCs w:val="23"/>
        </w:rPr>
        <w:t>c’est une mauvaise chose car les employeurs pourront connaître la situation fiscale de leurs salariés et de leurs conjoints</w:t>
      </w:r>
      <w:r w:rsidRPr="00802713">
        <w:rPr>
          <w:rFonts w:ascii="Times New Roman" w:hAnsi="Times New Roman"/>
          <w:b/>
          <w:sz w:val="23"/>
          <w:szCs w:val="23"/>
        </w:rPr>
        <w:t> »</w:t>
      </w:r>
      <w:r w:rsidRPr="00802713">
        <w:rPr>
          <w:rFonts w:ascii="Times New Roman" w:hAnsi="Times New Roman"/>
          <w:sz w:val="23"/>
          <w:szCs w:val="23"/>
        </w:rPr>
        <w:t>. Les CSP + (45%) sont presque aussi méfiantes que les catégories : nombre de cadres craignent sans doute que cela les fragilise dans leurs négociations salariales.</w:t>
      </w:r>
    </w:p>
    <w:p w:rsidR="00802713" w:rsidRPr="00802713" w:rsidRDefault="00802713" w:rsidP="00463C1A">
      <w:pPr>
        <w:pStyle w:val="ListParagraph"/>
        <w:spacing w:before="120" w:after="0" w:line="276" w:lineRule="auto"/>
        <w:ind w:left="284"/>
        <w:contextualSpacing w:val="0"/>
        <w:jc w:val="both"/>
        <w:rPr>
          <w:rFonts w:ascii="Times New Roman" w:hAnsi="Times New Roman"/>
          <w:sz w:val="23"/>
          <w:szCs w:val="23"/>
        </w:rPr>
      </w:pPr>
      <w:r w:rsidRPr="00463C1A">
        <w:rPr>
          <w:rFonts w:ascii="Times New Roman" w:hAnsi="Times New Roman"/>
          <w:sz w:val="23"/>
          <w:szCs w:val="23"/>
        </w:rPr>
        <w:t>Les éléments de communication déjà mis en avant pour atténuer cette crainte mériteraient d’être davantage soulignés.</w:t>
      </w:r>
    </w:p>
    <w:p w:rsidR="00802713" w:rsidRPr="00802713" w:rsidRDefault="00802713" w:rsidP="00463C1A">
      <w:pPr>
        <w:pStyle w:val="ListParagraph"/>
        <w:numPr>
          <w:ilvl w:val="0"/>
          <w:numId w:val="5"/>
        </w:numPr>
        <w:spacing w:before="120" w:after="0" w:line="276" w:lineRule="auto"/>
        <w:ind w:left="284" w:hanging="284"/>
        <w:contextualSpacing w:val="0"/>
        <w:jc w:val="both"/>
        <w:rPr>
          <w:rFonts w:ascii="Times New Roman" w:hAnsi="Times New Roman"/>
          <w:sz w:val="23"/>
          <w:szCs w:val="23"/>
        </w:rPr>
      </w:pPr>
      <w:r w:rsidRPr="00802713">
        <w:rPr>
          <w:rFonts w:ascii="Times New Roman" w:hAnsi="Times New Roman"/>
          <w:b/>
          <w:sz w:val="23"/>
          <w:szCs w:val="23"/>
        </w:rPr>
        <w:t>43% craignent que cette mesure entraine des hausses d’impôts déguisées</w:t>
      </w:r>
      <w:r w:rsidRPr="00802713">
        <w:rPr>
          <w:rFonts w:ascii="Times New Roman" w:hAnsi="Times New Roman"/>
          <w:sz w:val="23"/>
          <w:szCs w:val="23"/>
        </w:rPr>
        <w:t>. Une crainte bien normale, dans un contexte où 58% des français soumis à l’IR déclarent que leur impôt a encore augmenté cette année.</w:t>
      </w:r>
    </w:p>
    <w:p w:rsidR="00802713" w:rsidRPr="0075114E" w:rsidRDefault="00802713" w:rsidP="00656059">
      <w:pPr>
        <w:numPr>
          <w:ilvl w:val="0"/>
          <w:numId w:val="3"/>
        </w:numPr>
        <w:spacing w:after="0" w:line="276" w:lineRule="auto"/>
        <w:ind w:left="284" w:hanging="284"/>
        <w:jc w:val="both"/>
        <w:rPr>
          <w:rFonts w:ascii="Times New Roman" w:hAnsi="Times New Roman"/>
          <w:i/>
          <w:sz w:val="23"/>
          <w:szCs w:val="23"/>
        </w:rPr>
      </w:pPr>
      <w:r w:rsidRPr="0075114E">
        <w:rPr>
          <w:rFonts w:ascii="Times New Roman" w:hAnsi="Times New Roman"/>
          <w:b/>
          <w:i/>
          <w:sz w:val="23"/>
          <w:szCs w:val="23"/>
        </w:rPr>
        <w:t xml:space="preserve">Il </w:t>
      </w:r>
      <w:r w:rsidRPr="0075114E">
        <w:rPr>
          <w:rFonts w:ascii="Times New Roman" w:eastAsia="Times New Roman" w:hAnsi="Times New Roman"/>
          <w:b/>
          <w:i/>
          <w:sz w:val="24"/>
          <w:szCs w:val="24"/>
          <w:lang w:eastAsia="fr-FR"/>
        </w:rPr>
        <w:t>paraît</w:t>
      </w:r>
      <w:r w:rsidRPr="0075114E">
        <w:rPr>
          <w:rFonts w:ascii="Times New Roman" w:hAnsi="Times New Roman"/>
          <w:b/>
          <w:i/>
          <w:sz w:val="23"/>
          <w:szCs w:val="23"/>
        </w:rPr>
        <w:t xml:space="preserve"> impor</w:t>
      </w:r>
      <w:r w:rsidR="00656059">
        <w:rPr>
          <w:rFonts w:ascii="Times New Roman" w:hAnsi="Times New Roman"/>
          <w:b/>
          <w:i/>
          <w:sz w:val="23"/>
          <w:szCs w:val="23"/>
        </w:rPr>
        <w:t xml:space="preserve">tant de </w:t>
      </w:r>
      <w:r w:rsidRPr="0075114E">
        <w:rPr>
          <w:rFonts w:ascii="Times New Roman" w:hAnsi="Times New Roman"/>
          <w:b/>
          <w:i/>
          <w:sz w:val="23"/>
          <w:szCs w:val="23"/>
        </w:rPr>
        <w:t xml:space="preserve">poser rapidement </w:t>
      </w:r>
      <w:r w:rsidR="00656059">
        <w:rPr>
          <w:rFonts w:ascii="Times New Roman" w:hAnsi="Times New Roman"/>
          <w:b/>
          <w:i/>
          <w:sz w:val="23"/>
          <w:szCs w:val="23"/>
        </w:rPr>
        <w:t xml:space="preserve">et fortement </w:t>
      </w:r>
      <w:r w:rsidRPr="0075114E">
        <w:rPr>
          <w:rFonts w:ascii="Times New Roman" w:hAnsi="Times New Roman"/>
          <w:b/>
          <w:i/>
          <w:sz w:val="23"/>
          <w:szCs w:val="23"/>
        </w:rPr>
        <w:t>le cadre du débat, sans se laisser enfermer dans les commentaires sur les modalités de mise en œuvre, au risque de faire perdre de vue l’essentiel</w:t>
      </w:r>
      <w:r w:rsidRPr="0075114E">
        <w:rPr>
          <w:rFonts w:ascii="Times New Roman" w:hAnsi="Times New Roman"/>
          <w:i/>
          <w:sz w:val="23"/>
          <w:szCs w:val="23"/>
        </w:rPr>
        <w:t>. Le sens et les bénéfices de la réforme peuvent être réels pour les Français, mais il faut les expliciter : ils ne seront pas forcément spontanés.</w:t>
      </w:r>
    </w:p>
    <w:p w:rsidR="00802713" w:rsidRPr="0075114E" w:rsidRDefault="00802713" w:rsidP="00656059">
      <w:pPr>
        <w:spacing w:before="120" w:after="0" w:line="276" w:lineRule="auto"/>
        <w:ind w:left="284"/>
        <w:jc w:val="both"/>
        <w:rPr>
          <w:rFonts w:ascii="Times New Roman" w:hAnsi="Times New Roman"/>
          <w:i/>
          <w:sz w:val="23"/>
          <w:szCs w:val="23"/>
        </w:rPr>
      </w:pPr>
      <w:r w:rsidRPr="00656059">
        <w:rPr>
          <w:rFonts w:ascii="Times New Roman" w:hAnsi="Times New Roman"/>
          <w:b/>
          <w:i/>
          <w:sz w:val="23"/>
          <w:szCs w:val="23"/>
        </w:rPr>
        <w:t>A n’avoir entendu pendant une semaine que des commentaires techniques,</w:t>
      </w:r>
      <w:r w:rsidRPr="0075114E">
        <w:rPr>
          <w:rFonts w:ascii="Times New Roman" w:hAnsi="Times New Roman"/>
          <w:i/>
          <w:sz w:val="23"/>
          <w:szCs w:val="23"/>
        </w:rPr>
        <w:t xml:space="preserve"> </w:t>
      </w:r>
      <w:r w:rsidRPr="0075114E">
        <w:rPr>
          <w:rFonts w:ascii="Times New Roman" w:hAnsi="Times New Roman"/>
          <w:b/>
          <w:i/>
          <w:sz w:val="23"/>
          <w:szCs w:val="23"/>
        </w:rPr>
        <w:t>apparaissent déjà des interrogations</w:t>
      </w:r>
      <w:r w:rsidR="00656059">
        <w:rPr>
          <w:rFonts w:ascii="Times New Roman" w:hAnsi="Times New Roman"/>
          <w:b/>
          <w:i/>
          <w:sz w:val="23"/>
          <w:szCs w:val="23"/>
        </w:rPr>
        <w:t> </w:t>
      </w:r>
      <w:r w:rsidR="00656059">
        <w:rPr>
          <w:rFonts w:ascii="Times New Roman" w:hAnsi="Times New Roman"/>
          <w:i/>
          <w:sz w:val="23"/>
          <w:szCs w:val="23"/>
        </w:rPr>
        <w:t xml:space="preserve">: </w:t>
      </w:r>
      <w:r w:rsidRPr="0075114E">
        <w:rPr>
          <w:rFonts w:ascii="Times New Roman" w:hAnsi="Times New Roman"/>
          <w:i/>
          <w:sz w:val="20"/>
          <w:szCs w:val="20"/>
        </w:rPr>
        <w:t>«</w:t>
      </w:r>
      <w:r w:rsidRPr="0075114E">
        <w:rPr>
          <w:rFonts w:ascii="Times New Roman" w:hAnsi="Times New Roman"/>
          <w:sz w:val="20"/>
          <w:szCs w:val="20"/>
        </w:rPr>
        <w:t xml:space="preserve"> Le </w:t>
      </w:r>
      <w:r w:rsidRPr="0075114E">
        <w:rPr>
          <w:rFonts w:ascii="Times New Roman" w:eastAsia="Times New Roman" w:hAnsi="Times New Roman"/>
          <w:sz w:val="20"/>
          <w:szCs w:val="20"/>
          <w:lang w:eastAsia="fr-FR"/>
        </w:rPr>
        <w:t>prélèvement</w:t>
      </w:r>
      <w:r w:rsidRPr="0075114E">
        <w:rPr>
          <w:rFonts w:ascii="Times New Roman" w:hAnsi="Times New Roman"/>
          <w:sz w:val="20"/>
          <w:szCs w:val="20"/>
        </w:rPr>
        <w:t xml:space="preserve"> à la source, ça à l’air un peu compliqué à mettre en place. Je ne suis pas sûr que cela apporte grand-chose </w:t>
      </w:r>
      <w:r w:rsidRPr="0075114E">
        <w:rPr>
          <w:rFonts w:ascii="Times New Roman" w:hAnsi="Times New Roman"/>
          <w:i/>
          <w:sz w:val="20"/>
          <w:szCs w:val="20"/>
        </w:rPr>
        <w:t xml:space="preserve">» - </w:t>
      </w:r>
      <w:r w:rsidR="0075114E" w:rsidRPr="0075114E">
        <w:rPr>
          <w:rFonts w:ascii="Times New Roman" w:hAnsi="Times New Roman"/>
          <w:i/>
          <w:sz w:val="20"/>
          <w:szCs w:val="20"/>
        </w:rPr>
        <w:t>EELV</w:t>
      </w:r>
      <w:r w:rsidR="0075114E">
        <w:rPr>
          <w:rFonts w:ascii="Times New Roman" w:hAnsi="Times New Roman"/>
          <w:i/>
          <w:sz w:val="20"/>
          <w:szCs w:val="20"/>
        </w:rPr>
        <w:t>.</w:t>
      </w:r>
      <w:r w:rsidRPr="0075114E">
        <w:rPr>
          <w:rFonts w:ascii="Times New Roman" w:hAnsi="Times New Roman"/>
          <w:i/>
          <w:sz w:val="20"/>
          <w:szCs w:val="20"/>
        </w:rPr>
        <w:t xml:space="preserve"> «</w:t>
      </w:r>
      <w:r w:rsidRPr="0075114E">
        <w:rPr>
          <w:rFonts w:ascii="Times New Roman" w:hAnsi="Times New Roman"/>
          <w:sz w:val="20"/>
          <w:szCs w:val="20"/>
        </w:rPr>
        <w:t> Les impôts directs, comment ça se passe le basculement, que d’un coup ? On a une certaine habitude, là, il y a une incertitude </w:t>
      </w:r>
      <w:r w:rsidR="00656059">
        <w:rPr>
          <w:rFonts w:ascii="Times New Roman" w:hAnsi="Times New Roman"/>
          <w:i/>
          <w:sz w:val="20"/>
          <w:szCs w:val="20"/>
        </w:rPr>
        <w:t xml:space="preserve">» - </w:t>
      </w:r>
      <w:proofErr w:type="spellStart"/>
      <w:r w:rsidR="00656059">
        <w:rPr>
          <w:rFonts w:ascii="Times New Roman" w:hAnsi="Times New Roman"/>
          <w:i/>
          <w:sz w:val="20"/>
          <w:szCs w:val="20"/>
        </w:rPr>
        <w:t>FdG</w:t>
      </w:r>
      <w:proofErr w:type="spellEnd"/>
      <w:r w:rsidR="00656059">
        <w:rPr>
          <w:rFonts w:ascii="Times New Roman" w:hAnsi="Times New Roman"/>
          <w:i/>
          <w:sz w:val="20"/>
          <w:szCs w:val="20"/>
        </w:rPr>
        <w:t>.</w:t>
      </w:r>
    </w:p>
    <w:p w:rsidR="00802713" w:rsidRPr="00802713" w:rsidRDefault="00802713" w:rsidP="00656059">
      <w:pPr>
        <w:spacing w:after="0" w:line="276" w:lineRule="auto"/>
        <w:jc w:val="both"/>
        <w:rPr>
          <w:rFonts w:ascii="Times New Roman" w:hAnsi="Times New Roman"/>
          <w:sz w:val="23"/>
          <w:szCs w:val="23"/>
        </w:rPr>
      </w:pPr>
    </w:p>
    <w:p w:rsidR="0075114E" w:rsidRPr="0075114E" w:rsidRDefault="00802713" w:rsidP="00656059">
      <w:pPr>
        <w:numPr>
          <w:ilvl w:val="0"/>
          <w:numId w:val="3"/>
        </w:numPr>
        <w:spacing w:after="0" w:line="276" w:lineRule="auto"/>
        <w:ind w:left="284" w:hanging="284"/>
        <w:jc w:val="both"/>
        <w:rPr>
          <w:rFonts w:ascii="Times New Roman" w:hAnsi="Times New Roman"/>
          <w:i/>
          <w:sz w:val="23"/>
          <w:szCs w:val="23"/>
        </w:rPr>
      </w:pPr>
      <w:r w:rsidRPr="0075114E">
        <w:rPr>
          <w:rFonts w:ascii="Times New Roman" w:hAnsi="Times New Roman"/>
          <w:i/>
          <w:sz w:val="23"/>
          <w:szCs w:val="23"/>
        </w:rPr>
        <w:t xml:space="preserve">D’autant que nous </w:t>
      </w:r>
      <w:r w:rsidRPr="0075114E">
        <w:rPr>
          <w:rFonts w:ascii="Times New Roman" w:hAnsi="Times New Roman"/>
          <w:b/>
          <w:i/>
          <w:sz w:val="23"/>
          <w:szCs w:val="23"/>
        </w:rPr>
        <w:t xml:space="preserve">nous sommes relativement fragiles sur le terrain de la crédibilité d’exécution. </w:t>
      </w:r>
    </w:p>
    <w:p w:rsidR="0075114E" w:rsidRPr="0075114E" w:rsidRDefault="00802713" w:rsidP="00656059">
      <w:pPr>
        <w:spacing w:before="120" w:after="0" w:line="276" w:lineRule="auto"/>
        <w:ind w:left="284"/>
        <w:jc w:val="both"/>
        <w:rPr>
          <w:rFonts w:ascii="Times New Roman" w:hAnsi="Times New Roman"/>
          <w:i/>
          <w:sz w:val="23"/>
          <w:szCs w:val="23"/>
        </w:rPr>
      </w:pPr>
      <w:r w:rsidRPr="0075114E">
        <w:rPr>
          <w:rFonts w:ascii="Times New Roman" w:hAnsi="Times New Roman"/>
          <w:b/>
          <w:i/>
          <w:sz w:val="23"/>
          <w:szCs w:val="23"/>
        </w:rPr>
        <w:t>Même parmi les personnes favorables</w:t>
      </w:r>
      <w:r w:rsidRPr="0075114E">
        <w:rPr>
          <w:rFonts w:ascii="Times New Roman" w:hAnsi="Times New Roman"/>
          <w:i/>
          <w:sz w:val="23"/>
          <w:szCs w:val="23"/>
        </w:rPr>
        <w:t xml:space="preserve"> à la mesure, seule </w:t>
      </w:r>
      <w:r w:rsidRPr="0075114E">
        <w:rPr>
          <w:rFonts w:ascii="Times New Roman" w:hAnsi="Times New Roman"/>
          <w:b/>
          <w:i/>
          <w:sz w:val="23"/>
          <w:szCs w:val="23"/>
        </w:rPr>
        <w:t>une petite majorité (54%) fait confiance au gouvernement pour « mettre en œuvre une réforme aussi complexe »</w:t>
      </w:r>
      <w:r w:rsidRPr="0075114E">
        <w:rPr>
          <w:rFonts w:ascii="Times New Roman" w:hAnsi="Times New Roman"/>
          <w:i/>
          <w:sz w:val="23"/>
          <w:szCs w:val="23"/>
        </w:rPr>
        <w:t>. Le déficit se concentre naturellement à droite (38% de confiance seulement, contre 68% à gauche), mais il s’agit d’une faiblesse à surveiller.</w:t>
      </w:r>
    </w:p>
    <w:p w:rsidR="0075114E" w:rsidRDefault="0075114E" w:rsidP="00656059">
      <w:pPr>
        <w:spacing w:after="0" w:line="276" w:lineRule="auto"/>
        <w:ind w:left="284"/>
        <w:jc w:val="both"/>
        <w:rPr>
          <w:rFonts w:ascii="Times New Roman" w:hAnsi="Times New Roman"/>
          <w:sz w:val="23"/>
          <w:szCs w:val="23"/>
        </w:rPr>
      </w:pPr>
    </w:p>
    <w:p w:rsidR="0075114E" w:rsidRDefault="0075114E" w:rsidP="00656059">
      <w:pPr>
        <w:numPr>
          <w:ilvl w:val="0"/>
          <w:numId w:val="3"/>
        </w:numPr>
        <w:spacing w:after="0" w:line="276" w:lineRule="auto"/>
        <w:ind w:left="284" w:hanging="284"/>
        <w:jc w:val="both"/>
        <w:rPr>
          <w:rFonts w:ascii="Times New Roman" w:hAnsi="Times New Roman"/>
          <w:i/>
          <w:sz w:val="23"/>
          <w:szCs w:val="23"/>
        </w:rPr>
      </w:pPr>
      <w:r>
        <w:rPr>
          <w:rFonts w:ascii="Times New Roman" w:hAnsi="Times New Roman"/>
          <w:i/>
          <w:sz w:val="23"/>
          <w:szCs w:val="23"/>
        </w:rPr>
        <w:t>Pour éviter un mécanisme similaire à celui de</w:t>
      </w:r>
      <w:r w:rsidR="00802713" w:rsidRPr="0075114E">
        <w:rPr>
          <w:rFonts w:ascii="Times New Roman" w:hAnsi="Times New Roman"/>
          <w:i/>
          <w:sz w:val="23"/>
          <w:szCs w:val="23"/>
        </w:rPr>
        <w:t xml:space="preserve"> la réforme du collège (cadre </w:t>
      </w:r>
      <w:r>
        <w:rPr>
          <w:rFonts w:ascii="Times New Roman" w:hAnsi="Times New Roman"/>
          <w:i/>
          <w:sz w:val="23"/>
          <w:szCs w:val="23"/>
        </w:rPr>
        <w:t>de compréhension</w:t>
      </w:r>
      <w:r w:rsidR="00802713" w:rsidRPr="0075114E">
        <w:rPr>
          <w:rFonts w:ascii="Times New Roman" w:hAnsi="Times New Roman"/>
          <w:i/>
          <w:sz w:val="23"/>
          <w:szCs w:val="23"/>
        </w:rPr>
        <w:t xml:space="preserve"> imposé p</w:t>
      </w:r>
      <w:r>
        <w:rPr>
          <w:rFonts w:ascii="Times New Roman" w:hAnsi="Times New Roman"/>
          <w:i/>
          <w:sz w:val="23"/>
          <w:szCs w:val="23"/>
        </w:rPr>
        <w:t>ar nos adversaires, se concentran</w:t>
      </w:r>
      <w:r w:rsidR="00802713" w:rsidRPr="0075114E">
        <w:rPr>
          <w:rFonts w:ascii="Times New Roman" w:hAnsi="Times New Roman"/>
          <w:i/>
          <w:sz w:val="23"/>
          <w:szCs w:val="23"/>
        </w:rPr>
        <w:t xml:space="preserve">t sur des points accessoires </w:t>
      </w:r>
      <w:r>
        <w:rPr>
          <w:rFonts w:ascii="Times New Roman" w:hAnsi="Times New Roman"/>
          <w:i/>
          <w:sz w:val="23"/>
          <w:szCs w:val="23"/>
        </w:rPr>
        <w:t>voire</w:t>
      </w:r>
      <w:r w:rsidR="00802713" w:rsidRPr="0075114E">
        <w:rPr>
          <w:rFonts w:ascii="Times New Roman" w:hAnsi="Times New Roman"/>
          <w:i/>
          <w:sz w:val="23"/>
          <w:szCs w:val="23"/>
        </w:rPr>
        <w:t xml:space="preserve"> faux, mais suffi</w:t>
      </w:r>
      <w:r>
        <w:rPr>
          <w:rFonts w:ascii="Times New Roman" w:hAnsi="Times New Roman"/>
          <w:i/>
          <w:sz w:val="23"/>
          <w:szCs w:val="23"/>
        </w:rPr>
        <w:t>sant</w:t>
      </w:r>
      <w:r w:rsidR="00802713" w:rsidRPr="0075114E">
        <w:rPr>
          <w:rFonts w:ascii="Times New Roman" w:hAnsi="Times New Roman"/>
          <w:i/>
          <w:sz w:val="23"/>
          <w:szCs w:val="23"/>
        </w:rPr>
        <w:t xml:space="preserve"> </w:t>
      </w:r>
      <w:r>
        <w:rPr>
          <w:rFonts w:ascii="Times New Roman" w:hAnsi="Times New Roman"/>
          <w:i/>
          <w:sz w:val="23"/>
          <w:szCs w:val="23"/>
        </w:rPr>
        <w:t>pour</w:t>
      </w:r>
      <w:r w:rsidR="00802713" w:rsidRPr="0075114E">
        <w:rPr>
          <w:rFonts w:ascii="Times New Roman" w:hAnsi="Times New Roman"/>
          <w:i/>
          <w:sz w:val="23"/>
          <w:szCs w:val="23"/>
        </w:rPr>
        <w:t xml:space="preserve"> emporter le rejet de la réforme alors </w:t>
      </w:r>
      <w:r w:rsidR="00656059">
        <w:rPr>
          <w:rFonts w:ascii="Times New Roman" w:hAnsi="Times New Roman"/>
          <w:i/>
          <w:sz w:val="23"/>
          <w:szCs w:val="23"/>
        </w:rPr>
        <w:t xml:space="preserve">même </w:t>
      </w:r>
      <w:r w:rsidR="00802713" w:rsidRPr="0075114E">
        <w:rPr>
          <w:rFonts w:ascii="Times New Roman" w:hAnsi="Times New Roman"/>
          <w:i/>
          <w:sz w:val="23"/>
          <w:szCs w:val="23"/>
        </w:rPr>
        <w:t>que les mesures importantes étaient</w:t>
      </w:r>
      <w:r>
        <w:rPr>
          <w:rFonts w:ascii="Times New Roman" w:hAnsi="Times New Roman"/>
          <w:i/>
          <w:sz w:val="23"/>
          <w:szCs w:val="23"/>
        </w:rPr>
        <w:t xml:space="preserve">, prises isolément, approuvées), il paraît </w:t>
      </w:r>
      <w:r w:rsidR="00656059">
        <w:rPr>
          <w:rFonts w:ascii="Times New Roman" w:hAnsi="Times New Roman"/>
          <w:i/>
          <w:sz w:val="23"/>
          <w:szCs w:val="23"/>
        </w:rPr>
        <w:t xml:space="preserve">essentiel </w:t>
      </w:r>
      <w:r w:rsidR="00E77B9E" w:rsidRPr="00E77B9E">
        <w:rPr>
          <w:rFonts w:ascii="Times New Roman" w:hAnsi="Times New Roman"/>
          <w:i/>
          <w:sz w:val="23"/>
          <w:szCs w:val="23"/>
        </w:rPr>
        <w:t>de</w:t>
      </w:r>
      <w:r w:rsidR="00E77B9E">
        <w:rPr>
          <w:rFonts w:ascii="Times New Roman" w:hAnsi="Times New Roman"/>
          <w:b/>
          <w:i/>
          <w:sz w:val="23"/>
          <w:szCs w:val="23"/>
        </w:rPr>
        <w:t xml:space="preserve"> remettre en avant</w:t>
      </w:r>
      <w:r w:rsidR="00656059">
        <w:rPr>
          <w:rFonts w:ascii="Times New Roman" w:hAnsi="Times New Roman"/>
          <w:b/>
          <w:i/>
          <w:sz w:val="23"/>
          <w:szCs w:val="23"/>
        </w:rPr>
        <w:t>,</w:t>
      </w:r>
      <w:r>
        <w:rPr>
          <w:rFonts w:ascii="Times New Roman" w:hAnsi="Times New Roman"/>
          <w:i/>
          <w:sz w:val="23"/>
          <w:szCs w:val="23"/>
        </w:rPr>
        <w:t xml:space="preserve"> </w:t>
      </w:r>
      <w:r w:rsidRPr="0075114E">
        <w:rPr>
          <w:rFonts w:ascii="Times New Roman" w:hAnsi="Times New Roman"/>
          <w:b/>
          <w:i/>
          <w:sz w:val="23"/>
          <w:szCs w:val="23"/>
        </w:rPr>
        <w:t>à travers l’ensemble de la communication gouvernementale</w:t>
      </w:r>
      <w:r w:rsidR="00656059">
        <w:rPr>
          <w:rFonts w:ascii="Times New Roman" w:hAnsi="Times New Roman"/>
          <w:i/>
          <w:sz w:val="23"/>
          <w:szCs w:val="23"/>
        </w:rPr>
        <w:t xml:space="preserve"> - </w:t>
      </w:r>
      <w:r>
        <w:rPr>
          <w:rFonts w:ascii="Times New Roman" w:hAnsi="Times New Roman"/>
          <w:i/>
          <w:sz w:val="23"/>
          <w:szCs w:val="23"/>
        </w:rPr>
        <w:t xml:space="preserve">on sait que </w:t>
      </w:r>
      <w:r w:rsidRPr="00656059">
        <w:rPr>
          <w:rFonts w:ascii="Times New Roman" w:hAnsi="Times New Roman"/>
          <w:i/>
          <w:sz w:val="23"/>
          <w:szCs w:val="23"/>
        </w:rPr>
        <w:t>les premières semaines sont déterminantes</w:t>
      </w:r>
      <w:r>
        <w:rPr>
          <w:rFonts w:ascii="Times New Roman" w:hAnsi="Times New Roman"/>
          <w:i/>
          <w:sz w:val="23"/>
          <w:szCs w:val="23"/>
        </w:rPr>
        <w:t> :</w:t>
      </w:r>
    </w:p>
    <w:p w:rsidR="0075114E" w:rsidRPr="0075114E" w:rsidRDefault="0075114E" w:rsidP="00656059">
      <w:pPr>
        <w:numPr>
          <w:ilvl w:val="0"/>
          <w:numId w:val="8"/>
        </w:numPr>
        <w:spacing w:before="80" w:after="0" w:line="276" w:lineRule="auto"/>
        <w:ind w:left="568" w:hanging="284"/>
        <w:jc w:val="both"/>
        <w:rPr>
          <w:rFonts w:ascii="Times New Roman" w:hAnsi="Times New Roman"/>
          <w:i/>
          <w:sz w:val="23"/>
          <w:szCs w:val="23"/>
        </w:rPr>
      </w:pPr>
      <w:r w:rsidRPr="0075114E">
        <w:rPr>
          <w:rFonts w:ascii="Times New Roman" w:hAnsi="Times New Roman"/>
          <w:b/>
          <w:i/>
          <w:sz w:val="23"/>
          <w:szCs w:val="23"/>
        </w:rPr>
        <w:t>le</w:t>
      </w:r>
      <w:r w:rsidR="00802713" w:rsidRPr="0075114E">
        <w:rPr>
          <w:rFonts w:ascii="Times New Roman" w:hAnsi="Times New Roman"/>
          <w:b/>
          <w:i/>
          <w:sz w:val="23"/>
          <w:szCs w:val="23"/>
        </w:rPr>
        <w:t xml:space="preserve"> sens de la réforme</w:t>
      </w:r>
      <w:r w:rsidR="00AA18F8">
        <w:rPr>
          <w:rFonts w:ascii="Times New Roman" w:hAnsi="Times New Roman"/>
          <w:i/>
          <w:sz w:val="23"/>
          <w:szCs w:val="23"/>
        </w:rPr>
        <w:t>, qui répond à des attentes réelles de l’opinion</w:t>
      </w:r>
      <w:r w:rsidRPr="0075114E">
        <w:rPr>
          <w:rFonts w:ascii="Times New Roman" w:hAnsi="Times New Roman"/>
          <w:b/>
          <w:i/>
          <w:sz w:val="23"/>
          <w:szCs w:val="23"/>
        </w:rPr>
        <w:t> </w:t>
      </w:r>
      <w:r w:rsidRPr="0075114E">
        <w:rPr>
          <w:rFonts w:ascii="Times New Roman" w:hAnsi="Times New Roman"/>
          <w:i/>
          <w:sz w:val="23"/>
          <w:szCs w:val="23"/>
        </w:rPr>
        <w:t xml:space="preserve">: </w:t>
      </w:r>
      <w:r w:rsidRPr="0075114E">
        <w:rPr>
          <w:rFonts w:ascii="Times New Roman" w:hAnsi="Times New Roman"/>
          <w:b/>
          <w:i/>
          <w:sz w:val="23"/>
          <w:szCs w:val="23"/>
        </w:rPr>
        <w:t xml:space="preserve">(i) sécurité / </w:t>
      </w:r>
      <w:r w:rsidR="00802713" w:rsidRPr="0075114E">
        <w:rPr>
          <w:rFonts w:ascii="Times New Roman" w:hAnsi="Times New Roman"/>
          <w:b/>
          <w:i/>
          <w:sz w:val="23"/>
          <w:szCs w:val="23"/>
        </w:rPr>
        <w:t xml:space="preserve">prévisibilité ; </w:t>
      </w:r>
      <w:r w:rsidRPr="0075114E">
        <w:rPr>
          <w:rFonts w:ascii="Times New Roman" w:hAnsi="Times New Roman"/>
          <w:b/>
          <w:i/>
          <w:sz w:val="23"/>
          <w:szCs w:val="23"/>
        </w:rPr>
        <w:t>(ii) justice /</w:t>
      </w:r>
      <w:r w:rsidR="00802713" w:rsidRPr="0075114E">
        <w:rPr>
          <w:rFonts w:ascii="Times New Roman" w:hAnsi="Times New Roman"/>
          <w:b/>
          <w:i/>
          <w:sz w:val="23"/>
          <w:szCs w:val="23"/>
        </w:rPr>
        <w:t xml:space="preserve"> lutte contre les fraudes</w:t>
      </w:r>
      <w:r w:rsidR="00802713" w:rsidRPr="00AA18F8">
        <w:rPr>
          <w:rFonts w:ascii="Times New Roman" w:hAnsi="Times New Roman"/>
          <w:i/>
          <w:sz w:val="23"/>
          <w:szCs w:val="23"/>
        </w:rPr>
        <w:t> ;</w:t>
      </w:r>
      <w:r w:rsidR="00802713" w:rsidRPr="0075114E">
        <w:rPr>
          <w:rFonts w:ascii="Times New Roman" w:hAnsi="Times New Roman"/>
          <w:b/>
          <w:i/>
          <w:sz w:val="23"/>
          <w:szCs w:val="23"/>
        </w:rPr>
        <w:t xml:space="preserve"> </w:t>
      </w:r>
      <w:r w:rsidRPr="0075114E">
        <w:rPr>
          <w:rFonts w:ascii="Times New Roman" w:hAnsi="Times New Roman"/>
          <w:b/>
          <w:i/>
          <w:sz w:val="23"/>
          <w:szCs w:val="23"/>
        </w:rPr>
        <w:t xml:space="preserve">(iii) </w:t>
      </w:r>
      <w:r w:rsidR="00802713" w:rsidRPr="0075114E">
        <w:rPr>
          <w:rFonts w:ascii="Times New Roman" w:hAnsi="Times New Roman"/>
          <w:b/>
          <w:i/>
          <w:sz w:val="23"/>
          <w:szCs w:val="23"/>
        </w:rPr>
        <w:t>simplicité</w:t>
      </w:r>
      <w:r w:rsidR="00802713" w:rsidRPr="0075114E">
        <w:rPr>
          <w:rFonts w:ascii="Times New Roman" w:hAnsi="Times New Roman"/>
          <w:i/>
          <w:sz w:val="23"/>
          <w:szCs w:val="23"/>
        </w:rPr>
        <w:t>.</w:t>
      </w:r>
    </w:p>
    <w:p w:rsidR="0075114E" w:rsidRPr="0075114E" w:rsidRDefault="00802713" w:rsidP="00656059">
      <w:pPr>
        <w:numPr>
          <w:ilvl w:val="0"/>
          <w:numId w:val="8"/>
        </w:numPr>
        <w:spacing w:before="80" w:after="0" w:line="276" w:lineRule="auto"/>
        <w:ind w:left="568" w:hanging="284"/>
        <w:jc w:val="both"/>
        <w:rPr>
          <w:rFonts w:ascii="Times New Roman" w:hAnsi="Times New Roman"/>
          <w:i/>
          <w:sz w:val="23"/>
          <w:szCs w:val="23"/>
        </w:rPr>
      </w:pPr>
      <w:r w:rsidRPr="0075114E">
        <w:rPr>
          <w:rFonts w:ascii="Times New Roman" w:hAnsi="Times New Roman"/>
          <w:i/>
          <w:sz w:val="23"/>
          <w:szCs w:val="23"/>
        </w:rPr>
        <w:t xml:space="preserve">répondre aux craintes : </w:t>
      </w:r>
      <w:r w:rsidRPr="0075114E">
        <w:rPr>
          <w:rFonts w:ascii="Times New Roman" w:hAnsi="Times New Roman"/>
          <w:b/>
          <w:i/>
          <w:sz w:val="23"/>
          <w:szCs w:val="23"/>
        </w:rPr>
        <w:t xml:space="preserve">pas </w:t>
      </w:r>
      <w:r w:rsidRPr="00656059">
        <w:rPr>
          <w:rFonts w:ascii="Times New Roman" w:hAnsi="Times New Roman"/>
          <w:b/>
          <w:i/>
          <w:sz w:val="23"/>
          <w:szCs w:val="23"/>
        </w:rPr>
        <w:t>de</w:t>
      </w:r>
      <w:r w:rsidRPr="0075114E">
        <w:rPr>
          <w:rFonts w:ascii="Times New Roman" w:hAnsi="Times New Roman"/>
          <w:b/>
          <w:i/>
          <w:sz w:val="23"/>
          <w:szCs w:val="23"/>
        </w:rPr>
        <w:t xml:space="preserve"> hausse d’impôt</w:t>
      </w:r>
      <w:r w:rsidRPr="0075114E">
        <w:rPr>
          <w:rFonts w:ascii="Times New Roman" w:hAnsi="Times New Roman"/>
          <w:i/>
          <w:sz w:val="23"/>
          <w:szCs w:val="23"/>
        </w:rPr>
        <w:t xml:space="preserve"> ; </w:t>
      </w:r>
      <w:r w:rsidRPr="0075114E">
        <w:rPr>
          <w:rFonts w:ascii="Times New Roman" w:hAnsi="Times New Roman"/>
          <w:b/>
          <w:i/>
          <w:sz w:val="23"/>
          <w:szCs w:val="23"/>
        </w:rPr>
        <w:t>garanties sur les données personnelles</w:t>
      </w:r>
      <w:r w:rsidRPr="0075114E">
        <w:rPr>
          <w:rFonts w:ascii="Times New Roman" w:hAnsi="Times New Roman"/>
          <w:i/>
          <w:sz w:val="23"/>
          <w:szCs w:val="23"/>
        </w:rPr>
        <w:t>.</w:t>
      </w:r>
    </w:p>
    <w:p w:rsidR="0075114E" w:rsidRPr="00656059" w:rsidRDefault="00802713" w:rsidP="00802713">
      <w:pPr>
        <w:numPr>
          <w:ilvl w:val="0"/>
          <w:numId w:val="8"/>
        </w:numPr>
        <w:spacing w:before="80" w:after="0" w:line="276" w:lineRule="auto"/>
        <w:ind w:left="568" w:hanging="284"/>
        <w:jc w:val="both"/>
        <w:rPr>
          <w:rFonts w:ascii="Times New Roman" w:hAnsi="Times New Roman"/>
          <w:i/>
          <w:sz w:val="23"/>
          <w:szCs w:val="23"/>
        </w:rPr>
      </w:pPr>
      <w:r w:rsidRPr="0075114E">
        <w:rPr>
          <w:rFonts w:ascii="Times New Roman" w:hAnsi="Times New Roman"/>
          <w:i/>
          <w:sz w:val="23"/>
          <w:szCs w:val="23"/>
        </w:rPr>
        <w:t xml:space="preserve">rassurer sur l’exécution, </w:t>
      </w:r>
      <w:r w:rsidRPr="00656059">
        <w:rPr>
          <w:rFonts w:ascii="Times New Roman" w:hAnsi="Times New Roman"/>
          <w:b/>
          <w:i/>
          <w:sz w:val="23"/>
          <w:szCs w:val="23"/>
        </w:rPr>
        <w:t>sans s’enfermer dans</w:t>
      </w:r>
      <w:r w:rsidR="00AA18F8" w:rsidRPr="00656059">
        <w:rPr>
          <w:rFonts w:ascii="Times New Roman" w:hAnsi="Times New Roman"/>
          <w:b/>
          <w:i/>
          <w:sz w:val="23"/>
          <w:szCs w:val="23"/>
        </w:rPr>
        <w:t xml:space="preserve"> des discussions qui feraient perdre de vue les objectifs de fond</w:t>
      </w:r>
      <w:r w:rsidRPr="0075114E">
        <w:rPr>
          <w:rFonts w:ascii="Times New Roman" w:hAnsi="Times New Roman"/>
          <w:i/>
          <w:sz w:val="23"/>
          <w:szCs w:val="23"/>
        </w:rPr>
        <w:t>.</w:t>
      </w:r>
    </w:p>
    <w:p w:rsidR="0075114E" w:rsidRPr="00AA18F8" w:rsidRDefault="00802713" w:rsidP="00AA18F8">
      <w:pPr>
        <w:numPr>
          <w:ilvl w:val="0"/>
          <w:numId w:val="1"/>
        </w:numPr>
        <w:spacing w:before="480" w:after="0" w:line="276" w:lineRule="auto"/>
        <w:ind w:left="567" w:hanging="283"/>
        <w:jc w:val="both"/>
        <w:rPr>
          <w:rFonts w:ascii="Times New Roman" w:eastAsia="Times New Roman" w:hAnsi="Times New Roman"/>
          <w:b/>
          <w:bCs/>
          <w:sz w:val="23"/>
          <w:szCs w:val="23"/>
          <w:u w:val="single"/>
          <w:lang w:eastAsia="fr-FR"/>
        </w:rPr>
      </w:pPr>
      <w:r w:rsidRPr="00AA18F8">
        <w:rPr>
          <w:rFonts w:ascii="Times New Roman" w:eastAsia="Times New Roman" w:hAnsi="Times New Roman"/>
          <w:b/>
          <w:bCs/>
          <w:sz w:val="23"/>
          <w:szCs w:val="23"/>
          <w:u w:val="single"/>
          <w:lang w:eastAsia="fr-FR"/>
        </w:rPr>
        <w:t>Loi Macron et recours au 49.3</w:t>
      </w:r>
    </w:p>
    <w:p w:rsidR="00802713" w:rsidRPr="00802713" w:rsidRDefault="00802713" w:rsidP="00802713">
      <w:pPr>
        <w:spacing w:after="0" w:line="276" w:lineRule="auto"/>
        <w:jc w:val="both"/>
        <w:rPr>
          <w:rFonts w:ascii="Times New Roman" w:hAnsi="Times New Roman"/>
          <w:sz w:val="23"/>
          <w:szCs w:val="23"/>
          <w:u w:val="single"/>
        </w:rPr>
      </w:pPr>
    </w:p>
    <w:p w:rsidR="00802713" w:rsidRPr="00802713" w:rsidRDefault="00802713" w:rsidP="00802713">
      <w:pPr>
        <w:pStyle w:val="ListParagraph"/>
        <w:numPr>
          <w:ilvl w:val="0"/>
          <w:numId w:val="7"/>
        </w:numPr>
        <w:tabs>
          <w:tab w:val="left" w:pos="284"/>
        </w:tabs>
        <w:spacing w:after="0" w:line="276" w:lineRule="auto"/>
        <w:ind w:left="0" w:firstLine="0"/>
        <w:contextualSpacing w:val="0"/>
        <w:jc w:val="both"/>
        <w:rPr>
          <w:rFonts w:ascii="Times New Roman" w:hAnsi="Times New Roman"/>
          <w:sz w:val="23"/>
          <w:szCs w:val="23"/>
        </w:rPr>
      </w:pPr>
      <w:r w:rsidRPr="00802713">
        <w:rPr>
          <w:rFonts w:ascii="Times New Roman" w:hAnsi="Times New Roman"/>
          <w:sz w:val="23"/>
          <w:szCs w:val="23"/>
        </w:rPr>
        <w:t xml:space="preserve">L’utilisation du 49-3 est assez largement désapprouvée - même avec une question mettant en balance l’efficacité : </w:t>
      </w:r>
      <w:r w:rsidRPr="00802713">
        <w:rPr>
          <w:rFonts w:ascii="Times New Roman" w:hAnsi="Times New Roman"/>
          <w:b/>
          <w:sz w:val="23"/>
          <w:szCs w:val="23"/>
        </w:rPr>
        <w:t>66% des Français estiment que « </w:t>
      </w:r>
      <w:r w:rsidRPr="00802713">
        <w:rPr>
          <w:rFonts w:ascii="Times New Roman" w:hAnsi="Times New Roman"/>
          <w:b/>
          <w:i/>
          <w:sz w:val="23"/>
          <w:szCs w:val="23"/>
        </w:rPr>
        <w:t>Manuel V</w:t>
      </w:r>
      <w:r w:rsidR="00656059">
        <w:rPr>
          <w:rFonts w:ascii="Times New Roman" w:hAnsi="Times New Roman"/>
          <w:b/>
          <w:i/>
          <w:sz w:val="23"/>
          <w:szCs w:val="23"/>
        </w:rPr>
        <w:t>alls a eu tort d’utiliser le 49-</w:t>
      </w:r>
      <w:r w:rsidRPr="00802713">
        <w:rPr>
          <w:rFonts w:ascii="Times New Roman" w:hAnsi="Times New Roman"/>
          <w:b/>
          <w:i/>
          <w:sz w:val="23"/>
          <w:szCs w:val="23"/>
        </w:rPr>
        <w:t>3, car il faut laisser au Parlement le temps de débattre </w:t>
      </w:r>
      <w:r w:rsidRPr="00802713">
        <w:rPr>
          <w:rFonts w:ascii="Times New Roman" w:hAnsi="Times New Roman"/>
          <w:b/>
          <w:sz w:val="23"/>
          <w:szCs w:val="23"/>
        </w:rPr>
        <w:t xml:space="preserve">» </w:t>
      </w:r>
      <w:r w:rsidRPr="00802713">
        <w:rPr>
          <w:rFonts w:ascii="Times New Roman" w:hAnsi="Times New Roman"/>
          <w:sz w:val="23"/>
          <w:szCs w:val="23"/>
        </w:rPr>
        <w:t>contre 32% qui pensent « </w:t>
      </w:r>
      <w:r w:rsidRPr="00802713">
        <w:rPr>
          <w:rFonts w:ascii="Times New Roman" w:hAnsi="Times New Roman"/>
          <w:i/>
          <w:sz w:val="23"/>
          <w:szCs w:val="23"/>
        </w:rPr>
        <w:t>qu’il a eu raison de l’utiliser car il faut réformer le pays le plus rapidement possible </w:t>
      </w:r>
      <w:r w:rsidRPr="00802713">
        <w:rPr>
          <w:rFonts w:ascii="Times New Roman" w:hAnsi="Times New Roman"/>
          <w:sz w:val="23"/>
          <w:szCs w:val="23"/>
        </w:rPr>
        <w:t>».</w:t>
      </w:r>
    </w:p>
    <w:p w:rsidR="00802713" w:rsidRPr="00802713" w:rsidRDefault="00802713" w:rsidP="00802713">
      <w:pPr>
        <w:spacing w:after="0" w:line="276" w:lineRule="auto"/>
        <w:jc w:val="both"/>
        <w:rPr>
          <w:rFonts w:ascii="Times New Roman" w:hAnsi="Times New Roman"/>
          <w:sz w:val="23"/>
          <w:szCs w:val="23"/>
        </w:rPr>
      </w:pPr>
    </w:p>
    <w:p w:rsidR="00802713" w:rsidRPr="00AA18F8" w:rsidRDefault="00802713" w:rsidP="00802713">
      <w:pPr>
        <w:pStyle w:val="ListParagraph"/>
        <w:numPr>
          <w:ilvl w:val="0"/>
          <w:numId w:val="7"/>
        </w:numPr>
        <w:tabs>
          <w:tab w:val="left" w:pos="284"/>
        </w:tabs>
        <w:spacing w:after="0" w:line="276" w:lineRule="auto"/>
        <w:ind w:left="0" w:firstLine="0"/>
        <w:contextualSpacing w:val="0"/>
        <w:jc w:val="both"/>
        <w:rPr>
          <w:rFonts w:ascii="Times New Roman" w:hAnsi="Times New Roman"/>
          <w:sz w:val="23"/>
          <w:szCs w:val="23"/>
        </w:rPr>
      </w:pPr>
      <w:r w:rsidRPr="00802713">
        <w:rPr>
          <w:rFonts w:ascii="Times New Roman" w:hAnsi="Times New Roman"/>
          <w:sz w:val="23"/>
          <w:szCs w:val="23"/>
        </w:rPr>
        <w:t xml:space="preserve">Pourquoi ? Les questions </w:t>
      </w:r>
      <w:r w:rsidR="00AA18F8">
        <w:rPr>
          <w:rFonts w:ascii="Times New Roman" w:hAnsi="Times New Roman"/>
          <w:sz w:val="23"/>
          <w:szCs w:val="23"/>
        </w:rPr>
        <w:t>ouvertes éclairent les raisons :</w:t>
      </w:r>
    </w:p>
    <w:p w:rsidR="00802713" w:rsidRPr="00AA18F8" w:rsidRDefault="00802713" w:rsidP="00AA18F8">
      <w:pPr>
        <w:pStyle w:val="ListParagraph"/>
        <w:numPr>
          <w:ilvl w:val="0"/>
          <w:numId w:val="5"/>
        </w:numPr>
        <w:spacing w:before="120" w:after="0" w:line="276" w:lineRule="auto"/>
        <w:ind w:left="284" w:hanging="284"/>
        <w:contextualSpacing w:val="0"/>
        <w:jc w:val="both"/>
        <w:rPr>
          <w:rFonts w:ascii="Times New Roman" w:hAnsi="Times New Roman"/>
          <w:sz w:val="23"/>
          <w:szCs w:val="23"/>
        </w:rPr>
      </w:pPr>
      <w:r w:rsidRPr="00802713">
        <w:rPr>
          <w:rFonts w:ascii="Times New Roman" w:eastAsia="Times New Roman" w:hAnsi="Times New Roman"/>
          <w:color w:val="000000"/>
          <w:sz w:val="23"/>
          <w:szCs w:val="23"/>
          <w:lang w:eastAsia="fr-FR"/>
        </w:rPr>
        <w:t>Il y a</w:t>
      </w:r>
      <w:r w:rsidRPr="00802713">
        <w:rPr>
          <w:rFonts w:ascii="Times New Roman" w:eastAsia="Times New Roman" w:hAnsi="Times New Roman"/>
          <w:b/>
          <w:color w:val="000000"/>
          <w:sz w:val="23"/>
          <w:szCs w:val="23"/>
          <w:lang w:eastAsia="fr-FR"/>
        </w:rPr>
        <w:t xml:space="preserve"> très peu de critiques de fond de la loi</w:t>
      </w:r>
      <w:r w:rsidRPr="00802713">
        <w:rPr>
          <w:rFonts w:ascii="Times New Roman" w:eastAsia="Times New Roman" w:hAnsi="Times New Roman"/>
          <w:color w:val="000000"/>
          <w:sz w:val="23"/>
          <w:szCs w:val="23"/>
          <w:lang w:eastAsia="fr-FR"/>
        </w:rPr>
        <w:t>. La quasi-totalité des commentaires se concentrent sur la méthode.</w:t>
      </w:r>
    </w:p>
    <w:p w:rsidR="00802713" w:rsidRPr="00802713" w:rsidRDefault="00802713" w:rsidP="00AA18F8">
      <w:pPr>
        <w:pStyle w:val="ListParagraph"/>
        <w:numPr>
          <w:ilvl w:val="0"/>
          <w:numId w:val="5"/>
        </w:numPr>
        <w:spacing w:before="120" w:after="0" w:line="276" w:lineRule="auto"/>
        <w:ind w:left="284" w:hanging="284"/>
        <w:contextualSpacing w:val="0"/>
        <w:jc w:val="both"/>
        <w:rPr>
          <w:rFonts w:ascii="Times New Roman" w:hAnsi="Times New Roman"/>
          <w:sz w:val="23"/>
          <w:szCs w:val="23"/>
        </w:rPr>
      </w:pPr>
      <w:r w:rsidRPr="00802713">
        <w:rPr>
          <w:rFonts w:ascii="Times New Roman" w:hAnsi="Times New Roman"/>
          <w:sz w:val="23"/>
          <w:szCs w:val="23"/>
        </w:rPr>
        <w:t xml:space="preserve">On </w:t>
      </w:r>
      <w:r w:rsidRPr="00AA18F8">
        <w:rPr>
          <w:rFonts w:ascii="Times New Roman" w:eastAsia="Times New Roman" w:hAnsi="Times New Roman"/>
          <w:color w:val="000000"/>
          <w:sz w:val="23"/>
          <w:szCs w:val="23"/>
          <w:lang w:eastAsia="fr-FR"/>
        </w:rPr>
        <w:t>retrouve</w:t>
      </w:r>
      <w:r w:rsidR="00656059">
        <w:rPr>
          <w:rFonts w:ascii="Times New Roman" w:eastAsia="Times New Roman" w:hAnsi="Times New Roman"/>
          <w:color w:val="000000"/>
          <w:sz w:val="23"/>
          <w:szCs w:val="23"/>
          <w:lang w:eastAsia="fr-FR"/>
        </w:rPr>
        <w:t xml:space="preserve"> fortement</w:t>
      </w:r>
      <w:r w:rsidRPr="00802713">
        <w:rPr>
          <w:rFonts w:ascii="Times New Roman" w:hAnsi="Times New Roman"/>
          <w:sz w:val="23"/>
          <w:szCs w:val="23"/>
        </w:rPr>
        <w:t xml:space="preserve">, comme en février, </w:t>
      </w:r>
      <w:r w:rsidR="00656059">
        <w:rPr>
          <w:rFonts w:ascii="Times New Roman" w:hAnsi="Times New Roman"/>
          <w:b/>
          <w:sz w:val="23"/>
          <w:szCs w:val="23"/>
        </w:rPr>
        <w:t>l</w:t>
      </w:r>
      <w:r w:rsidRPr="00802713">
        <w:rPr>
          <w:rFonts w:ascii="Times New Roman" w:hAnsi="Times New Roman"/>
          <w:b/>
          <w:sz w:val="23"/>
          <w:szCs w:val="23"/>
        </w:rPr>
        <w:t>e « déni de démocratie »</w:t>
      </w:r>
      <w:r w:rsidRPr="00802713">
        <w:rPr>
          <w:rFonts w:ascii="Times New Roman" w:hAnsi="Times New Roman"/>
          <w:sz w:val="23"/>
          <w:szCs w:val="23"/>
        </w:rPr>
        <w:t xml:space="preserve"> : ce </w:t>
      </w:r>
      <w:r w:rsidR="00AA18F8">
        <w:rPr>
          <w:rFonts w:ascii="Times New Roman" w:hAnsi="Times New Roman"/>
          <w:sz w:val="23"/>
          <w:szCs w:val="23"/>
        </w:rPr>
        <w:t>ne serait</w:t>
      </w:r>
      <w:r w:rsidRPr="00802713">
        <w:rPr>
          <w:rFonts w:ascii="Times New Roman" w:hAnsi="Times New Roman"/>
          <w:sz w:val="23"/>
          <w:szCs w:val="23"/>
        </w:rPr>
        <w:t xml:space="preserve"> pas normal de violenter le Parlement pour faire passer une loi, </w:t>
      </w:r>
      <w:r w:rsidR="00AA18F8">
        <w:rPr>
          <w:rFonts w:ascii="Times New Roman" w:hAnsi="Times New Roman"/>
          <w:sz w:val="23"/>
          <w:szCs w:val="23"/>
        </w:rPr>
        <w:t>on y voit</w:t>
      </w:r>
      <w:r w:rsidRPr="00802713">
        <w:rPr>
          <w:rFonts w:ascii="Times New Roman" w:hAnsi="Times New Roman"/>
          <w:sz w:val="23"/>
          <w:szCs w:val="23"/>
        </w:rPr>
        <w:t xml:space="preserve"> le signe d’un dysfonctionnement politique.</w:t>
      </w:r>
    </w:p>
    <w:p w:rsidR="00802713" w:rsidRPr="00AA18F8" w:rsidRDefault="00AA18F8" w:rsidP="00AA18F8">
      <w:pPr>
        <w:spacing w:before="80" w:after="0" w:line="276" w:lineRule="auto"/>
        <w:ind w:left="567"/>
        <w:jc w:val="both"/>
        <w:rPr>
          <w:rFonts w:ascii="Times New Roman" w:eastAsia="Times New Roman" w:hAnsi="Times New Roman"/>
          <w:i/>
          <w:color w:val="000000"/>
          <w:sz w:val="20"/>
          <w:szCs w:val="20"/>
          <w:lang w:eastAsia="fr-FR"/>
        </w:rPr>
      </w:pPr>
      <w:r>
        <w:rPr>
          <w:rFonts w:ascii="Times New Roman" w:eastAsia="Times New Roman" w:hAnsi="Times New Roman"/>
          <w:i/>
          <w:color w:val="000000"/>
          <w:sz w:val="20"/>
          <w:szCs w:val="20"/>
          <w:lang w:eastAsia="fr-FR"/>
        </w:rPr>
        <w:t>« </w:t>
      </w:r>
      <w:r w:rsidR="00802713" w:rsidRPr="00AA18F8">
        <w:rPr>
          <w:rFonts w:ascii="Times New Roman" w:eastAsia="Times New Roman" w:hAnsi="Times New Roman"/>
          <w:i/>
          <w:color w:val="000000"/>
          <w:sz w:val="20"/>
          <w:szCs w:val="20"/>
          <w:lang w:eastAsia="fr-FR"/>
        </w:rPr>
        <w:t>La passation de la loi du 49-3. Pour moi on est plus une démocratie car on fait passer des textes de lois sans consulter la population.</w:t>
      </w:r>
      <w:r>
        <w:rPr>
          <w:rFonts w:ascii="Times New Roman" w:eastAsia="Times New Roman" w:hAnsi="Times New Roman"/>
          <w:i/>
          <w:color w:val="000000"/>
          <w:sz w:val="20"/>
          <w:szCs w:val="20"/>
          <w:lang w:eastAsia="fr-FR"/>
        </w:rPr>
        <w:t> »</w:t>
      </w:r>
    </w:p>
    <w:p w:rsidR="00802713" w:rsidRPr="00AA18F8" w:rsidRDefault="00AA18F8" w:rsidP="00AA18F8">
      <w:pPr>
        <w:spacing w:before="80" w:after="0" w:line="276" w:lineRule="auto"/>
        <w:ind w:left="567"/>
        <w:jc w:val="both"/>
        <w:rPr>
          <w:rFonts w:ascii="Times New Roman" w:eastAsia="Times New Roman" w:hAnsi="Times New Roman"/>
          <w:i/>
          <w:color w:val="000000"/>
          <w:sz w:val="20"/>
          <w:szCs w:val="20"/>
          <w:lang w:eastAsia="fr-FR"/>
        </w:rPr>
      </w:pPr>
      <w:r>
        <w:rPr>
          <w:rFonts w:ascii="Times New Roman" w:eastAsia="Times New Roman" w:hAnsi="Times New Roman"/>
          <w:i/>
          <w:color w:val="000000"/>
          <w:sz w:val="20"/>
          <w:szCs w:val="20"/>
          <w:lang w:eastAsia="fr-FR"/>
        </w:rPr>
        <w:t>« </w:t>
      </w:r>
      <w:r w:rsidR="00802713" w:rsidRPr="00AA18F8">
        <w:rPr>
          <w:rFonts w:ascii="Times New Roman" w:eastAsia="Times New Roman" w:hAnsi="Times New Roman"/>
          <w:i/>
          <w:color w:val="000000"/>
          <w:sz w:val="20"/>
          <w:szCs w:val="20"/>
          <w:lang w:eastAsia="fr-FR"/>
        </w:rPr>
        <w:t>On fait passer des lois au forcing et donc c’est pas très honnête</w:t>
      </w:r>
      <w:r>
        <w:rPr>
          <w:rFonts w:ascii="Times New Roman" w:eastAsia="Times New Roman" w:hAnsi="Times New Roman"/>
          <w:i/>
          <w:color w:val="000000"/>
          <w:sz w:val="20"/>
          <w:szCs w:val="20"/>
          <w:lang w:eastAsia="fr-FR"/>
        </w:rPr>
        <w:t>. »</w:t>
      </w:r>
    </w:p>
    <w:p w:rsidR="00802713" w:rsidRPr="00AA18F8" w:rsidRDefault="00AA18F8" w:rsidP="00AA18F8">
      <w:pPr>
        <w:spacing w:before="80" w:after="0" w:line="276" w:lineRule="auto"/>
        <w:ind w:left="567"/>
        <w:jc w:val="both"/>
        <w:rPr>
          <w:rFonts w:ascii="Times New Roman" w:eastAsia="Times New Roman" w:hAnsi="Times New Roman"/>
          <w:i/>
          <w:color w:val="000000"/>
          <w:sz w:val="20"/>
          <w:szCs w:val="20"/>
          <w:lang w:eastAsia="fr-FR"/>
        </w:rPr>
      </w:pPr>
      <w:r>
        <w:rPr>
          <w:rFonts w:ascii="Times New Roman" w:eastAsia="Times New Roman" w:hAnsi="Times New Roman"/>
          <w:i/>
          <w:color w:val="000000"/>
          <w:sz w:val="20"/>
          <w:szCs w:val="20"/>
          <w:lang w:eastAsia="fr-FR"/>
        </w:rPr>
        <w:t>« </w:t>
      </w:r>
      <w:r w:rsidR="00802713" w:rsidRPr="00AA18F8">
        <w:rPr>
          <w:rFonts w:ascii="Times New Roman" w:eastAsia="Times New Roman" w:hAnsi="Times New Roman"/>
          <w:i/>
          <w:color w:val="000000"/>
          <w:sz w:val="20"/>
          <w:szCs w:val="20"/>
          <w:lang w:eastAsia="fr-FR"/>
        </w:rPr>
        <w:t>J’imagine qu’il y a des choses intéressantes dans la loi Macron mais l’utilisation du 49-3 est inadmissible. L’idéal serait de passer en referendum, c’est le retour à la démocratie.</w:t>
      </w:r>
      <w:r>
        <w:rPr>
          <w:rFonts w:ascii="Times New Roman" w:eastAsia="Times New Roman" w:hAnsi="Times New Roman"/>
          <w:i/>
          <w:color w:val="000000"/>
          <w:sz w:val="20"/>
          <w:szCs w:val="20"/>
          <w:lang w:eastAsia="fr-FR"/>
        </w:rPr>
        <w:t> »</w:t>
      </w:r>
    </w:p>
    <w:p w:rsidR="00802713" w:rsidRPr="00AA18F8" w:rsidRDefault="00AA18F8" w:rsidP="00AA18F8">
      <w:pPr>
        <w:spacing w:before="80" w:after="0" w:line="276" w:lineRule="auto"/>
        <w:ind w:left="567"/>
        <w:jc w:val="both"/>
        <w:rPr>
          <w:rFonts w:ascii="Times New Roman" w:eastAsia="Times New Roman" w:hAnsi="Times New Roman"/>
          <w:i/>
          <w:color w:val="000000"/>
          <w:sz w:val="20"/>
          <w:szCs w:val="20"/>
          <w:lang w:eastAsia="fr-FR"/>
        </w:rPr>
      </w:pPr>
      <w:r>
        <w:rPr>
          <w:rFonts w:ascii="Times New Roman" w:eastAsia="Times New Roman" w:hAnsi="Times New Roman"/>
          <w:i/>
          <w:color w:val="000000"/>
          <w:sz w:val="20"/>
          <w:szCs w:val="20"/>
          <w:lang w:eastAsia="fr-FR"/>
        </w:rPr>
        <w:t>« </w:t>
      </w:r>
      <w:r w:rsidR="00802713" w:rsidRPr="00AA18F8">
        <w:rPr>
          <w:rFonts w:ascii="Times New Roman" w:eastAsia="Times New Roman" w:hAnsi="Times New Roman"/>
          <w:i/>
          <w:color w:val="000000"/>
          <w:sz w:val="20"/>
          <w:szCs w:val="20"/>
          <w:lang w:eastAsia="fr-FR"/>
        </w:rPr>
        <w:t>Le recours à l’article 49-3. On reste sur la division droite-gauche. La loi en elle-même n’est pas mauvaise, mais il y a seulement de la politique face à cette loi, alors qu’elle méritait mieux un positionnement intelligent.</w:t>
      </w:r>
      <w:r>
        <w:rPr>
          <w:rFonts w:ascii="Times New Roman" w:eastAsia="Times New Roman" w:hAnsi="Times New Roman"/>
          <w:i/>
          <w:color w:val="000000"/>
          <w:sz w:val="20"/>
          <w:szCs w:val="20"/>
          <w:lang w:eastAsia="fr-FR"/>
        </w:rPr>
        <w:t> »</w:t>
      </w:r>
    </w:p>
    <w:p w:rsidR="00802713" w:rsidRPr="00802713" w:rsidRDefault="00802713" w:rsidP="00AA18F8">
      <w:pPr>
        <w:pStyle w:val="ListParagraph"/>
        <w:numPr>
          <w:ilvl w:val="0"/>
          <w:numId w:val="5"/>
        </w:numPr>
        <w:spacing w:before="120" w:after="0" w:line="276" w:lineRule="auto"/>
        <w:ind w:left="284" w:hanging="284"/>
        <w:contextualSpacing w:val="0"/>
        <w:jc w:val="both"/>
        <w:rPr>
          <w:rFonts w:ascii="Times New Roman" w:eastAsia="Times New Roman" w:hAnsi="Times New Roman"/>
          <w:color w:val="000000"/>
          <w:sz w:val="23"/>
          <w:szCs w:val="23"/>
          <w:lang w:eastAsia="fr-FR"/>
        </w:rPr>
      </w:pPr>
      <w:r w:rsidRPr="00802713">
        <w:rPr>
          <w:rFonts w:ascii="Times New Roman" w:eastAsia="Times New Roman" w:hAnsi="Times New Roman"/>
          <w:color w:val="000000"/>
          <w:sz w:val="23"/>
          <w:szCs w:val="23"/>
          <w:lang w:eastAsia="fr-FR"/>
        </w:rPr>
        <w:t xml:space="preserve">Cette critique ne </w:t>
      </w:r>
      <w:r w:rsidR="00AA18F8">
        <w:rPr>
          <w:rFonts w:ascii="Times New Roman" w:eastAsia="Times New Roman" w:hAnsi="Times New Roman"/>
          <w:color w:val="000000"/>
          <w:sz w:val="23"/>
          <w:szCs w:val="23"/>
          <w:lang w:eastAsia="fr-FR"/>
        </w:rPr>
        <w:t>peut se développer que parce que</w:t>
      </w:r>
      <w:r w:rsidRPr="00802713">
        <w:rPr>
          <w:rFonts w:ascii="Times New Roman" w:eastAsia="Times New Roman" w:hAnsi="Times New Roman"/>
          <w:color w:val="000000"/>
          <w:sz w:val="23"/>
          <w:szCs w:val="23"/>
          <w:lang w:eastAsia="fr-FR"/>
        </w:rPr>
        <w:t xml:space="preserve"> </w:t>
      </w:r>
      <w:r w:rsidRPr="00802713">
        <w:rPr>
          <w:rFonts w:ascii="Times New Roman" w:eastAsia="Times New Roman" w:hAnsi="Times New Roman"/>
          <w:b/>
          <w:color w:val="000000"/>
          <w:sz w:val="23"/>
          <w:szCs w:val="23"/>
          <w:lang w:eastAsia="fr-FR"/>
        </w:rPr>
        <w:t>les débats au Parlement n’ont pas été entendus</w:t>
      </w:r>
      <w:r w:rsidRPr="00802713">
        <w:rPr>
          <w:rFonts w:ascii="Times New Roman" w:eastAsia="Times New Roman" w:hAnsi="Times New Roman"/>
          <w:color w:val="000000"/>
          <w:sz w:val="23"/>
          <w:szCs w:val="23"/>
          <w:lang w:eastAsia="fr-FR"/>
        </w:rPr>
        <w:t>. Il n’y a pas eu de récit d’une discu</w:t>
      </w:r>
      <w:r w:rsidR="00AA18F8">
        <w:rPr>
          <w:rFonts w:ascii="Times New Roman" w:eastAsia="Times New Roman" w:hAnsi="Times New Roman"/>
          <w:color w:val="000000"/>
          <w:sz w:val="23"/>
          <w:szCs w:val="23"/>
          <w:lang w:eastAsia="fr-FR"/>
        </w:rPr>
        <w:t>ssion qui risquait de s’enliser - ou de dénaturer la réforme -, pouvant justifier de la terminer ainsi</w:t>
      </w:r>
      <w:r w:rsidRPr="00802713">
        <w:rPr>
          <w:rFonts w:ascii="Times New Roman" w:eastAsia="Times New Roman" w:hAnsi="Times New Roman"/>
          <w:color w:val="000000"/>
          <w:sz w:val="23"/>
          <w:szCs w:val="23"/>
          <w:lang w:eastAsia="fr-FR"/>
        </w:rPr>
        <w:t xml:space="preserve">. </w:t>
      </w:r>
      <w:r w:rsidR="00656059" w:rsidRPr="00E77B9E">
        <w:rPr>
          <w:rFonts w:ascii="Times New Roman" w:eastAsia="Times New Roman" w:hAnsi="Times New Roman"/>
          <w:color w:val="000000"/>
          <w:sz w:val="23"/>
          <w:szCs w:val="23"/>
          <w:lang w:eastAsia="fr-FR"/>
        </w:rPr>
        <w:t xml:space="preserve">Le sentiment qui a été renvoyé </w:t>
      </w:r>
      <w:r w:rsidR="00E77B9E" w:rsidRPr="00E77B9E">
        <w:rPr>
          <w:rFonts w:ascii="Times New Roman" w:eastAsia="Times New Roman" w:hAnsi="Times New Roman"/>
          <w:color w:val="000000"/>
          <w:sz w:val="23"/>
          <w:szCs w:val="23"/>
          <w:lang w:eastAsia="fr-FR"/>
        </w:rPr>
        <w:t xml:space="preserve">a été </w:t>
      </w:r>
      <w:r w:rsidRPr="00E77B9E">
        <w:rPr>
          <w:rFonts w:ascii="Times New Roman" w:eastAsia="Times New Roman" w:hAnsi="Times New Roman"/>
          <w:color w:val="000000"/>
          <w:sz w:val="23"/>
          <w:szCs w:val="23"/>
          <w:lang w:eastAsia="fr-FR"/>
        </w:rPr>
        <w:t>que</w:t>
      </w:r>
      <w:r w:rsidRPr="00802713">
        <w:rPr>
          <w:rFonts w:ascii="Times New Roman" w:eastAsia="Times New Roman" w:hAnsi="Times New Roman"/>
          <w:b/>
          <w:color w:val="000000"/>
          <w:sz w:val="23"/>
          <w:szCs w:val="23"/>
          <w:lang w:eastAsia="fr-FR"/>
        </w:rPr>
        <w:t xml:space="preserve"> le 49-3 a été utilisé pour esquiver un débat, et non pour surmonter un blocage</w:t>
      </w:r>
      <w:r w:rsidRPr="00802713">
        <w:rPr>
          <w:rFonts w:ascii="Times New Roman" w:eastAsia="Times New Roman" w:hAnsi="Times New Roman"/>
          <w:color w:val="000000"/>
          <w:sz w:val="23"/>
          <w:szCs w:val="23"/>
          <w:lang w:eastAsia="fr-FR"/>
        </w:rPr>
        <w:t>.</w:t>
      </w:r>
    </w:p>
    <w:p w:rsidR="00802713" w:rsidRPr="00AA18F8" w:rsidRDefault="00AA18F8" w:rsidP="00AA18F8">
      <w:pPr>
        <w:spacing w:before="80" w:after="0" w:line="276" w:lineRule="auto"/>
        <w:ind w:left="567"/>
        <w:jc w:val="both"/>
        <w:rPr>
          <w:rFonts w:ascii="Times New Roman" w:eastAsia="Times New Roman" w:hAnsi="Times New Roman"/>
          <w:i/>
          <w:color w:val="000000"/>
          <w:sz w:val="20"/>
          <w:szCs w:val="20"/>
          <w:lang w:eastAsia="fr-FR"/>
        </w:rPr>
      </w:pPr>
      <w:r>
        <w:rPr>
          <w:rFonts w:ascii="Times New Roman" w:eastAsia="Times New Roman" w:hAnsi="Times New Roman"/>
          <w:i/>
          <w:color w:val="000000"/>
          <w:sz w:val="20"/>
          <w:szCs w:val="20"/>
          <w:lang w:eastAsia="fr-FR"/>
        </w:rPr>
        <w:t>« </w:t>
      </w:r>
      <w:r w:rsidR="00802713" w:rsidRPr="00AA18F8">
        <w:rPr>
          <w:rFonts w:ascii="Times New Roman" w:eastAsia="Times New Roman" w:hAnsi="Times New Roman"/>
          <w:i/>
          <w:color w:val="000000"/>
          <w:sz w:val="20"/>
          <w:szCs w:val="20"/>
          <w:lang w:eastAsia="fr-FR"/>
        </w:rPr>
        <w:t>L’histoire du 49-3, je trouve ça pitoyable. Ça bloque tout débat. Et quand on passe une loi sans débat et sans considération de sa majorité, on est vraiment un lâche</w:t>
      </w:r>
      <w:r>
        <w:rPr>
          <w:rFonts w:ascii="Times New Roman" w:eastAsia="Times New Roman" w:hAnsi="Times New Roman"/>
          <w:i/>
          <w:color w:val="000000"/>
          <w:sz w:val="20"/>
          <w:szCs w:val="20"/>
          <w:lang w:eastAsia="fr-FR"/>
        </w:rPr>
        <w:t>. »</w:t>
      </w:r>
    </w:p>
    <w:p w:rsidR="00802713" w:rsidRPr="00AA18F8" w:rsidRDefault="00AA18F8" w:rsidP="00AA18F8">
      <w:pPr>
        <w:spacing w:before="80" w:after="0" w:line="276" w:lineRule="auto"/>
        <w:ind w:left="567"/>
        <w:jc w:val="both"/>
        <w:rPr>
          <w:rFonts w:ascii="Times New Roman" w:eastAsia="Times New Roman" w:hAnsi="Times New Roman"/>
          <w:i/>
          <w:color w:val="000000"/>
          <w:sz w:val="20"/>
          <w:szCs w:val="20"/>
          <w:lang w:eastAsia="fr-FR"/>
        </w:rPr>
      </w:pPr>
      <w:r>
        <w:rPr>
          <w:rFonts w:ascii="Times New Roman" w:eastAsia="Times New Roman" w:hAnsi="Times New Roman"/>
          <w:i/>
          <w:color w:val="000000"/>
          <w:sz w:val="20"/>
          <w:szCs w:val="20"/>
          <w:lang w:eastAsia="fr-FR"/>
        </w:rPr>
        <w:t>« </w:t>
      </w:r>
      <w:r w:rsidR="00802713" w:rsidRPr="00AA18F8">
        <w:rPr>
          <w:rFonts w:ascii="Times New Roman" w:eastAsia="Times New Roman" w:hAnsi="Times New Roman"/>
          <w:i/>
          <w:color w:val="000000"/>
          <w:sz w:val="20"/>
          <w:szCs w:val="20"/>
          <w:lang w:eastAsia="fr-FR"/>
        </w:rPr>
        <w:t>La loi Macron passée par décret, on s’est débrouillé pour qu’il n’y ait pas de débats à l’Assemblée</w:t>
      </w:r>
      <w:r>
        <w:rPr>
          <w:rFonts w:ascii="Times New Roman" w:eastAsia="Times New Roman" w:hAnsi="Times New Roman"/>
          <w:i/>
          <w:color w:val="000000"/>
          <w:sz w:val="20"/>
          <w:szCs w:val="20"/>
          <w:lang w:eastAsia="fr-FR"/>
        </w:rPr>
        <w:t>. »</w:t>
      </w:r>
    </w:p>
    <w:p w:rsidR="00802713" w:rsidRPr="00AA18F8" w:rsidRDefault="00AA18F8" w:rsidP="00AA18F8">
      <w:pPr>
        <w:spacing w:before="80" w:after="0" w:line="276" w:lineRule="auto"/>
        <w:ind w:left="567"/>
        <w:jc w:val="both"/>
        <w:rPr>
          <w:rFonts w:ascii="Times New Roman" w:eastAsia="Times New Roman" w:hAnsi="Times New Roman"/>
          <w:i/>
          <w:color w:val="000000"/>
          <w:sz w:val="20"/>
          <w:szCs w:val="20"/>
          <w:lang w:eastAsia="fr-FR"/>
        </w:rPr>
      </w:pPr>
      <w:r>
        <w:rPr>
          <w:rFonts w:ascii="Times New Roman" w:eastAsia="Times New Roman" w:hAnsi="Times New Roman"/>
          <w:i/>
          <w:color w:val="000000"/>
          <w:sz w:val="20"/>
          <w:szCs w:val="20"/>
          <w:lang w:eastAsia="fr-FR"/>
        </w:rPr>
        <w:t>« </w:t>
      </w:r>
      <w:r w:rsidR="00802713" w:rsidRPr="00AA18F8">
        <w:rPr>
          <w:rFonts w:ascii="Times New Roman" w:eastAsia="Times New Roman" w:hAnsi="Times New Roman"/>
          <w:i/>
          <w:color w:val="000000"/>
          <w:sz w:val="20"/>
          <w:szCs w:val="20"/>
          <w:lang w:eastAsia="fr-FR"/>
        </w:rPr>
        <w:t>L’emploi du 49-3, faire passer sauvagement une loi aussi importante n’est pas responsable.</w:t>
      </w:r>
      <w:r>
        <w:rPr>
          <w:rFonts w:ascii="Times New Roman" w:eastAsia="Times New Roman" w:hAnsi="Times New Roman"/>
          <w:i/>
          <w:color w:val="000000"/>
          <w:sz w:val="20"/>
          <w:szCs w:val="20"/>
          <w:lang w:eastAsia="fr-FR"/>
        </w:rPr>
        <w:t> »</w:t>
      </w:r>
    </w:p>
    <w:p w:rsidR="00802713" w:rsidRPr="00802713" w:rsidRDefault="00802713" w:rsidP="00AA18F8">
      <w:pPr>
        <w:pStyle w:val="ListParagraph"/>
        <w:numPr>
          <w:ilvl w:val="0"/>
          <w:numId w:val="5"/>
        </w:numPr>
        <w:spacing w:before="120" w:after="0" w:line="276" w:lineRule="auto"/>
        <w:ind w:left="284" w:hanging="284"/>
        <w:contextualSpacing w:val="0"/>
        <w:jc w:val="both"/>
        <w:rPr>
          <w:rFonts w:ascii="Times New Roman" w:hAnsi="Times New Roman"/>
          <w:sz w:val="23"/>
          <w:szCs w:val="23"/>
        </w:rPr>
      </w:pPr>
      <w:r w:rsidRPr="00AA18F8">
        <w:rPr>
          <w:rFonts w:ascii="Times New Roman" w:eastAsia="Times New Roman" w:hAnsi="Times New Roman"/>
          <w:color w:val="000000"/>
          <w:sz w:val="23"/>
          <w:szCs w:val="23"/>
          <w:lang w:eastAsia="fr-FR"/>
        </w:rPr>
        <w:t>Enfin</w:t>
      </w:r>
      <w:r w:rsidRPr="00802713">
        <w:rPr>
          <w:rFonts w:ascii="Times New Roman" w:hAnsi="Times New Roman"/>
          <w:sz w:val="23"/>
          <w:szCs w:val="23"/>
        </w:rPr>
        <w:t>, le 49-3</w:t>
      </w:r>
      <w:r w:rsidRPr="00802713">
        <w:rPr>
          <w:rFonts w:ascii="Times New Roman" w:hAnsi="Times New Roman"/>
          <w:b/>
          <w:sz w:val="23"/>
          <w:szCs w:val="23"/>
        </w:rPr>
        <w:t xml:space="preserve"> résonne beaucoup avec les traits d’image négatifs de M. Valls</w:t>
      </w:r>
      <w:r w:rsidRPr="00802713">
        <w:rPr>
          <w:rFonts w:ascii="Times New Roman" w:hAnsi="Times New Roman"/>
          <w:sz w:val="23"/>
          <w:szCs w:val="23"/>
        </w:rPr>
        <w:t xml:space="preserve"> et renforce la certitude que le gouvernement est « passé en force » sans écouter.</w:t>
      </w:r>
    </w:p>
    <w:p w:rsidR="00802713" w:rsidRPr="00AA18F8" w:rsidRDefault="00AA18F8" w:rsidP="00AA18F8">
      <w:pPr>
        <w:spacing w:before="80" w:after="0" w:line="276" w:lineRule="auto"/>
        <w:ind w:left="567"/>
        <w:jc w:val="both"/>
        <w:rPr>
          <w:rFonts w:ascii="Times New Roman" w:eastAsia="Times New Roman" w:hAnsi="Times New Roman"/>
          <w:i/>
          <w:color w:val="000000"/>
          <w:sz w:val="20"/>
          <w:szCs w:val="20"/>
          <w:lang w:eastAsia="fr-FR"/>
        </w:rPr>
      </w:pPr>
      <w:r>
        <w:rPr>
          <w:rFonts w:ascii="Times New Roman" w:eastAsia="Times New Roman" w:hAnsi="Times New Roman"/>
          <w:i/>
          <w:color w:val="000000"/>
          <w:sz w:val="20"/>
          <w:szCs w:val="20"/>
          <w:lang w:eastAsia="fr-FR"/>
        </w:rPr>
        <w:t>« </w:t>
      </w:r>
      <w:r w:rsidR="00802713" w:rsidRPr="00AA18F8">
        <w:rPr>
          <w:rFonts w:ascii="Times New Roman" w:eastAsia="Times New Roman" w:hAnsi="Times New Roman"/>
          <w:i/>
          <w:color w:val="000000"/>
          <w:sz w:val="20"/>
          <w:szCs w:val="20"/>
          <w:lang w:eastAsia="fr-FR"/>
        </w:rPr>
        <w:t xml:space="preserve">Le comportement de monsieur Valls, sa façon de faire certaines choses et de dire certaines choses ne conduisent </w:t>
      </w:r>
      <w:r w:rsidRPr="00AA18F8">
        <w:rPr>
          <w:rFonts w:ascii="Times New Roman" w:eastAsia="Times New Roman" w:hAnsi="Times New Roman"/>
          <w:i/>
          <w:color w:val="000000"/>
          <w:sz w:val="20"/>
          <w:szCs w:val="20"/>
          <w:lang w:eastAsia="fr-FR"/>
        </w:rPr>
        <w:t>à</w:t>
      </w:r>
      <w:r w:rsidR="00802713" w:rsidRPr="00AA18F8">
        <w:rPr>
          <w:rFonts w:ascii="Times New Roman" w:eastAsia="Times New Roman" w:hAnsi="Times New Roman"/>
          <w:i/>
          <w:color w:val="000000"/>
          <w:sz w:val="20"/>
          <w:szCs w:val="20"/>
          <w:lang w:eastAsia="fr-FR"/>
        </w:rPr>
        <w:t xml:space="preserve"> rien de bon</w:t>
      </w:r>
      <w:r>
        <w:rPr>
          <w:rFonts w:ascii="Times New Roman" w:eastAsia="Times New Roman" w:hAnsi="Times New Roman"/>
          <w:i/>
          <w:color w:val="000000"/>
          <w:sz w:val="20"/>
          <w:szCs w:val="20"/>
          <w:lang w:eastAsia="fr-FR"/>
        </w:rPr>
        <w:t>. »</w:t>
      </w:r>
      <w:r w:rsidR="00802713" w:rsidRPr="00AA18F8">
        <w:rPr>
          <w:rFonts w:ascii="Times New Roman" w:eastAsia="Times New Roman" w:hAnsi="Times New Roman"/>
          <w:i/>
          <w:color w:val="000000"/>
          <w:sz w:val="20"/>
          <w:szCs w:val="20"/>
          <w:lang w:eastAsia="fr-FR"/>
        </w:rPr>
        <w:t>.</w:t>
      </w:r>
    </w:p>
    <w:p w:rsidR="00802713" w:rsidRPr="00AA18F8" w:rsidRDefault="00AA18F8" w:rsidP="00AA18F8">
      <w:pPr>
        <w:spacing w:before="80" w:after="0" w:line="276" w:lineRule="auto"/>
        <w:ind w:left="567"/>
        <w:jc w:val="both"/>
        <w:rPr>
          <w:rFonts w:ascii="Times New Roman" w:eastAsia="Times New Roman" w:hAnsi="Times New Roman"/>
          <w:i/>
          <w:color w:val="000000"/>
          <w:sz w:val="20"/>
          <w:szCs w:val="20"/>
          <w:lang w:eastAsia="fr-FR"/>
        </w:rPr>
      </w:pPr>
      <w:r>
        <w:rPr>
          <w:rFonts w:ascii="Times New Roman" w:eastAsia="Times New Roman" w:hAnsi="Times New Roman"/>
          <w:i/>
          <w:color w:val="000000"/>
          <w:sz w:val="20"/>
          <w:szCs w:val="20"/>
          <w:lang w:eastAsia="fr-FR"/>
        </w:rPr>
        <w:t>« </w:t>
      </w:r>
      <w:r w:rsidR="00802713" w:rsidRPr="00AA18F8">
        <w:rPr>
          <w:rFonts w:ascii="Times New Roman" w:eastAsia="Times New Roman" w:hAnsi="Times New Roman"/>
          <w:i/>
          <w:color w:val="000000"/>
          <w:sz w:val="20"/>
          <w:szCs w:val="20"/>
          <w:lang w:eastAsia="fr-FR"/>
        </w:rPr>
        <w:t>La loi Macron a été forcée et non discutée. C’est vraiment une attitude autoritaire du gouvernement.</w:t>
      </w:r>
      <w:r>
        <w:rPr>
          <w:rFonts w:ascii="Times New Roman" w:eastAsia="Times New Roman" w:hAnsi="Times New Roman"/>
          <w:i/>
          <w:color w:val="000000"/>
          <w:sz w:val="20"/>
          <w:szCs w:val="20"/>
          <w:lang w:eastAsia="fr-FR"/>
        </w:rPr>
        <w:t> »</w:t>
      </w:r>
    </w:p>
    <w:p w:rsidR="00802713" w:rsidRPr="00AA18F8" w:rsidRDefault="00AA18F8" w:rsidP="00AA18F8">
      <w:pPr>
        <w:spacing w:before="80" w:after="0" w:line="276" w:lineRule="auto"/>
        <w:ind w:left="567"/>
        <w:jc w:val="both"/>
        <w:rPr>
          <w:rFonts w:ascii="Times New Roman" w:eastAsia="Times New Roman" w:hAnsi="Times New Roman"/>
          <w:i/>
          <w:color w:val="000000"/>
          <w:sz w:val="20"/>
          <w:szCs w:val="20"/>
          <w:lang w:eastAsia="fr-FR"/>
        </w:rPr>
      </w:pPr>
      <w:r>
        <w:rPr>
          <w:rFonts w:ascii="Times New Roman" w:eastAsia="Times New Roman" w:hAnsi="Times New Roman"/>
          <w:i/>
          <w:color w:val="000000"/>
          <w:sz w:val="20"/>
          <w:szCs w:val="20"/>
          <w:lang w:eastAsia="fr-FR"/>
        </w:rPr>
        <w:t>« </w:t>
      </w:r>
      <w:r w:rsidR="00802713" w:rsidRPr="00AA18F8">
        <w:rPr>
          <w:rFonts w:ascii="Times New Roman" w:eastAsia="Times New Roman" w:hAnsi="Times New Roman"/>
          <w:i/>
          <w:color w:val="000000"/>
          <w:sz w:val="20"/>
          <w:szCs w:val="20"/>
          <w:lang w:eastAsia="fr-FR"/>
        </w:rPr>
        <w:t>Il ne demande pas l’avis des gens.</w:t>
      </w:r>
      <w:r>
        <w:rPr>
          <w:rFonts w:ascii="Times New Roman" w:eastAsia="Times New Roman" w:hAnsi="Times New Roman"/>
          <w:i/>
          <w:color w:val="000000"/>
          <w:sz w:val="20"/>
          <w:szCs w:val="20"/>
          <w:lang w:eastAsia="fr-FR"/>
        </w:rPr>
        <w:t> »</w:t>
      </w:r>
    </w:p>
    <w:p w:rsidR="00AA18F8" w:rsidRDefault="00AA18F8" w:rsidP="00AA18F8">
      <w:pPr>
        <w:spacing w:before="80" w:after="0" w:line="276" w:lineRule="auto"/>
        <w:ind w:left="567"/>
        <w:jc w:val="both"/>
        <w:rPr>
          <w:rFonts w:ascii="Times New Roman" w:eastAsia="Times New Roman" w:hAnsi="Times New Roman"/>
          <w:i/>
          <w:color w:val="000000"/>
          <w:sz w:val="20"/>
          <w:szCs w:val="20"/>
          <w:lang w:eastAsia="fr-FR"/>
        </w:rPr>
      </w:pPr>
      <w:r>
        <w:rPr>
          <w:rFonts w:ascii="Times New Roman" w:eastAsia="Times New Roman" w:hAnsi="Times New Roman"/>
          <w:i/>
          <w:color w:val="000000"/>
          <w:sz w:val="20"/>
          <w:szCs w:val="20"/>
          <w:lang w:eastAsia="fr-FR"/>
        </w:rPr>
        <w:t>« Manuel V</w:t>
      </w:r>
      <w:r w:rsidR="00802713" w:rsidRPr="00AA18F8">
        <w:rPr>
          <w:rFonts w:ascii="Times New Roman" w:eastAsia="Times New Roman" w:hAnsi="Times New Roman"/>
          <w:i/>
          <w:color w:val="000000"/>
          <w:sz w:val="20"/>
          <w:szCs w:val="20"/>
          <w:lang w:eastAsia="fr-FR"/>
        </w:rPr>
        <w:t>a</w:t>
      </w:r>
      <w:r>
        <w:rPr>
          <w:rFonts w:ascii="Times New Roman" w:eastAsia="Times New Roman" w:hAnsi="Times New Roman"/>
          <w:i/>
          <w:color w:val="000000"/>
          <w:sz w:val="20"/>
          <w:szCs w:val="20"/>
          <w:lang w:eastAsia="fr-FR"/>
        </w:rPr>
        <w:t>l</w:t>
      </w:r>
      <w:r w:rsidR="00802713" w:rsidRPr="00AA18F8">
        <w:rPr>
          <w:rFonts w:ascii="Times New Roman" w:eastAsia="Times New Roman" w:hAnsi="Times New Roman"/>
          <w:i/>
          <w:color w:val="000000"/>
          <w:sz w:val="20"/>
          <w:szCs w:val="20"/>
          <w:lang w:eastAsia="fr-FR"/>
        </w:rPr>
        <w:t>ls a encore fait le 49-3. C’est dommage, les députés n’ont pas pu voter. C’est la deuxième fois</w:t>
      </w:r>
      <w:r>
        <w:rPr>
          <w:rFonts w:ascii="Times New Roman" w:eastAsia="Times New Roman" w:hAnsi="Times New Roman"/>
          <w:i/>
          <w:color w:val="000000"/>
          <w:sz w:val="20"/>
          <w:szCs w:val="20"/>
          <w:lang w:eastAsia="fr-FR"/>
        </w:rPr>
        <w:t>. »</w:t>
      </w:r>
    </w:p>
    <w:p w:rsidR="00802713" w:rsidRPr="00AA18F8" w:rsidRDefault="00AA18F8" w:rsidP="00AA18F8">
      <w:pPr>
        <w:spacing w:before="80" w:after="0" w:line="276" w:lineRule="auto"/>
        <w:ind w:left="567"/>
        <w:jc w:val="both"/>
        <w:rPr>
          <w:rFonts w:ascii="Times New Roman" w:eastAsia="Times New Roman" w:hAnsi="Times New Roman"/>
          <w:i/>
          <w:color w:val="000000"/>
          <w:sz w:val="20"/>
          <w:szCs w:val="20"/>
          <w:lang w:eastAsia="fr-FR"/>
        </w:rPr>
      </w:pPr>
      <w:r>
        <w:rPr>
          <w:rFonts w:ascii="Times New Roman" w:eastAsia="Times New Roman" w:hAnsi="Times New Roman"/>
          <w:i/>
          <w:color w:val="000000"/>
          <w:sz w:val="20"/>
          <w:szCs w:val="20"/>
          <w:lang w:eastAsia="fr-FR"/>
        </w:rPr>
        <w:t>« </w:t>
      </w:r>
      <w:r w:rsidR="00802713" w:rsidRPr="00AA18F8">
        <w:rPr>
          <w:rFonts w:ascii="Times New Roman" w:eastAsia="Times New Roman" w:hAnsi="Times New Roman"/>
          <w:i/>
          <w:color w:val="000000"/>
          <w:sz w:val="20"/>
          <w:szCs w:val="20"/>
          <w:lang w:eastAsia="fr-FR"/>
        </w:rPr>
        <w:t>Le 49-3, c’est de l’autoritarisme. Vouloir refuser le dialogue, ne pas oser risquer d’avoir tort, ça me cho</w:t>
      </w:r>
      <w:r>
        <w:rPr>
          <w:rFonts w:ascii="Times New Roman" w:eastAsia="Times New Roman" w:hAnsi="Times New Roman"/>
          <w:i/>
          <w:color w:val="000000"/>
          <w:sz w:val="20"/>
          <w:szCs w:val="20"/>
          <w:lang w:eastAsia="fr-FR"/>
        </w:rPr>
        <w:t>que. »</w:t>
      </w:r>
    </w:p>
    <w:p w:rsidR="00802713" w:rsidRPr="00802713" w:rsidRDefault="00802713" w:rsidP="00AA18F8">
      <w:pPr>
        <w:pStyle w:val="ListParagraph"/>
        <w:numPr>
          <w:ilvl w:val="0"/>
          <w:numId w:val="5"/>
        </w:numPr>
        <w:spacing w:before="120" w:after="0" w:line="276" w:lineRule="auto"/>
        <w:ind w:left="284" w:hanging="284"/>
        <w:contextualSpacing w:val="0"/>
        <w:jc w:val="both"/>
        <w:rPr>
          <w:rFonts w:ascii="Times New Roman" w:eastAsia="Times New Roman" w:hAnsi="Times New Roman"/>
          <w:color w:val="000000"/>
          <w:sz w:val="23"/>
          <w:szCs w:val="23"/>
          <w:lang w:eastAsia="fr-FR"/>
        </w:rPr>
      </w:pPr>
      <w:r w:rsidRPr="00802713">
        <w:rPr>
          <w:rFonts w:ascii="Times New Roman" w:eastAsia="Times New Roman" w:hAnsi="Times New Roman"/>
          <w:color w:val="000000"/>
          <w:sz w:val="23"/>
          <w:szCs w:val="23"/>
          <w:lang w:eastAsia="fr-FR"/>
        </w:rPr>
        <w:t xml:space="preserve">En mineur, on retrouve, comme en février, des </w:t>
      </w:r>
      <w:r w:rsidRPr="00802713">
        <w:rPr>
          <w:rFonts w:ascii="Times New Roman" w:eastAsia="Times New Roman" w:hAnsi="Times New Roman"/>
          <w:b/>
          <w:color w:val="000000"/>
          <w:sz w:val="23"/>
          <w:szCs w:val="23"/>
          <w:lang w:eastAsia="fr-FR"/>
        </w:rPr>
        <w:t>c</w:t>
      </w:r>
      <w:r w:rsidRPr="00802713">
        <w:rPr>
          <w:rFonts w:ascii="Times New Roman" w:hAnsi="Times New Roman"/>
          <w:b/>
          <w:sz w:val="23"/>
          <w:szCs w:val="23"/>
        </w:rPr>
        <w:t>raintes pour les réformes futures</w:t>
      </w:r>
    </w:p>
    <w:p w:rsidR="00802713" w:rsidRPr="00AA18F8" w:rsidRDefault="00AA18F8" w:rsidP="00AA18F8">
      <w:pPr>
        <w:spacing w:before="80" w:after="0" w:line="276" w:lineRule="auto"/>
        <w:ind w:left="567"/>
        <w:jc w:val="both"/>
        <w:rPr>
          <w:rFonts w:ascii="Times New Roman" w:eastAsia="Times New Roman" w:hAnsi="Times New Roman"/>
          <w:i/>
          <w:color w:val="000000"/>
          <w:sz w:val="20"/>
          <w:szCs w:val="20"/>
          <w:lang w:eastAsia="fr-FR"/>
        </w:rPr>
      </w:pPr>
      <w:r>
        <w:rPr>
          <w:rFonts w:ascii="Times New Roman" w:eastAsia="Times New Roman" w:hAnsi="Times New Roman"/>
          <w:i/>
          <w:color w:val="000000"/>
          <w:sz w:val="20"/>
          <w:szCs w:val="20"/>
          <w:lang w:eastAsia="fr-FR"/>
        </w:rPr>
        <w:t>« </w:t>
      </w:r>
      <w:r w:rsidR="00802713" w:rsidRPr="00AA18F8">
        <w:rPr>
          <w:rFonts w:ascii="Times New Roman" w:eastAsia="Times New Roman" w:hAnsi="Times New Roman"/>
          <w:i/>
          <w:color w:val="000000"/>
          <w:sz w:val="20"/>
          <w:szCs w:val="20"/>
          <w:lang w:eastAsia="fr-FR"/>
        </w:rPr>
        <w:t>Le fait que l’on discute et qu’on soit obligé d’en venir au 49-3 car il y a trop d’opposition, c’est pas bon</w:t>
      </w:r>
      <w:r>
        <w:rPr>
          <w:rFonts w:ascii="Times New Roman" w:eastAsia="Times New Roman" w:hAnsi="Times New Roman"/>
          <w:i/>
          <w:color w:val="000000"/>
          <w:sz w:val="20"/>
          <w:szCs w:val="20"/>
          <w:lang w:eastAsia="fr-FR"/>
        </w:rPr>
        <w:t>. »</w:t>
      </w:r>
    </w:p>
    <w:p w:rsidR="00802713" w:rsidRPr="00AA18F8" w:rsidRDefault="00AA18F8" w:rsidP="00AA18F8">
      <w:pPr>
        <w:spacing w:before="80" w:after="0" w:line="276" w:lineRule="auto"/>
        <w:ind w:left="567"/>
        <w:jc w:val="both"/>
        <w:rPr>
          <w:rFonts w:ascii="Times New Roman" w:eastAsia="Times New Roman" w:hAnsi="Times New Roman"/>
          <w:i/>
          <w:color w:val="000000"/>
          <w:sz w:val="20"/>
          <w:szCs w:val="20"/>
          <w:lang w:eastAsia="fr-FR"/>
        </w:rPr>
      </w:pPr>
      <w:r>
        <w:rPr>
          <w:rFonts w:ascii="Times New Roman" w:eastAsia="Times New Roman" w:hAnsi="Times New Roman"/>
          <w:i/>
          <w:color w:val="000000"/>
          <w:sz w:val="20"/>
          <w:szCs w:val="20"/>
          <w:lang w:eastAsia="fr-FR"/>
        </w:rPr>
        <w:t>« </w:t>
      </w:r>
      <w:r w:rsidR="00802713" w:rsidRPr="00AA18F8">
        <w:rPr>
          <w:rFonts w:ascii="Times New Roman" w:eastAsia="Times New Roman" w:hAnsi="Times New Roman"/>
          <w:i/>
          <w:color w:val="000000"/>
          <w:sz w:val="20"/>
          <w:szCs w:val="20"/>
          <w:lang w:eastAsia="fr-FR"/>
        </w:rPr>
        <w:t xml:space="preserve">Ça prouve que le </w:t>
      </w:r>
      <w:r>
        <w:rPr>
          <w:rFonts w:ascii="Times New Roman" w:eastAsia="Times New Roman" w:hAnsi="Times New Roman"/>
          <w:i/>
          <w:color w:val="000000"/>
          <w:sz w:val="20"/>
          <w:szCs w:val="20"/>
          <w:lang w:eastAsia="fr-FR"/>
        </w:rPr>
        <w:t>gouvernement</w:t>
      </w:r>
      <w:r w:rsidR="00802713" w:rsidRPr="00AA18F8">
        <w:rPr>
          <w:rFonts w:ascii="Times New Roman" w:eastAsia="Times New Roman" w:hAnsi="Times New Roman"/>
          <w:i/>
          <w:color w:val="000000"/>
          <w:sz w:val="20"/>
          <w:szCs w:val="20"/>
          <w:lang w:eastAsia="fr-FR"/>
        </w:rPr>
        <w:t xml:space="preserve"> n’a pas la représentation suffisante pour faire passer les lois de manière générale</w:t>
      </w:r>
      <w:r>
        <w:rPr>
          <w:rFonts w:ascii="Times New Roman" w:eastAsia="Times New Roman" w:hAnsi="Times New Roman"/>
          <w:i/>
          <w:color w:val="000000"/>
          <w:sz w:val="20"/>
          <w:szCs w:val="20"/>
          <w:lang w:eastAsia="fr-FR"/>
        </w:rPr>
        <w:t>. »</w:t>
      </w:r>
    </w:p>
    <w:p w:rsidR="00802713" w:rsidRPr="00AA18F8" w:rsidRDefault="00802713" w:rsidP="00AA18F8">
      <w:pPr>
        <w:spacing w:before="80" w:after="0" w:line="276" w:lineRule="auto"/>
        <w:ind w:left="567"/>
        <w:jc w:val="both"/>
        <w:rPr>
          <w:rFonts w:ascii="Times New Roman" w:eastAsia="Times New Roman" w:hAnsi="Times New Roman"/>
          <w:i/>
          <w:color w:val="000000"/>
          <w:sz w:val="20"/>
          <w:szCs w:val="20"/>
          <w:lang w:eastAsia="fr-FR"/>
        </w:rPr>
      </w:pPr>
    </w:p>
    <w:p w:rsidR="00802713" w:rsidRPr="00AA18F8" w:rsidRDefault="00802713" w:rsidP="00802713">
      <w:pPr>
        <w:pStyle w:val="ListParagraph"/>
        <w:numPr>
          <w:ilvl w:val="0"/>
          <w:numId w:val="7"/>
        </w:numPr>
        <w:tabs>
          <w:tab w:val="left" w:pos="284"/>
        </w:tabs>
        <w:spacing w:after="0" w:line="276" w:lineRule="auto"/>
        <w:ind w:left="0" w:firstLine="0"/>
        <w:contextualSpacing w:val="0"/>
        <w:jc w:val="both"/>
        <w:rPr>
          <w:rFonts w:ascii="Times New Roman" w:hAnsi="Times New Roman"/>
          <w:sz w:val="23"/>
          <w:szCs w:val="23"/>
        </w:rPr>
      </w:pPr>
      <w:r w:rsidRPr="00802713">
        <w:rPr>
          <w:rFonts w:ascii="Times New Roman" w:hAnsi="Times New Roman"/>
          <w:b/>
          <w:sz w:val="23"/>
          <w:szCs w:val="23"/>
        </w:rPr>
        <w:t xml:space="preserve">Malgré nos efforts pour banaliser ce vote, seuls 33% des Français pensent que </w:t>
      </w:r>
      <w:r w:rsidRPr="00AA18F8">
        <w:rPr>
          <w:rFonts w:ascii="Times New Roman" w:hAnsi="Times New Roman"/>
          <w:b/>
          <w:i/>
          <w:sz w:val="23"/>
          <w:szCs w:val="23"/>
        </w:rPr>
        <w:t>« c’est un acte politique sans conséquence </w:t>
      </w:r>
      <w:r w:rsidRPr="00802713">
        <w:rPr>
          <w:rFonts w:ascii="Times New Roman" w:hAnsi="Times New Roman"/>
          <w:b/>
          <w:sz w:val="23"/>
          <w:szCs w:val="23"/>
        </w:rPr>
        <w:t>»</w:t>
      </w:r>
      <w:r w:rsidRPr="00802713">
        <w:rPr>
          <w:rFonts w:ascii="Times New Roman" w:hAnsi="Times New Roman"/>
          <w:sz w:val="23"/>
          <w:szCs w:val="23"/>
        </w:rPr>
        <w:t xml:space="preserve"> (contre 64% qui estiment que « </w:t>
      </w:r>
      <w:r w:rsidRPr="00E77B9E">
        <w:rPr>
          <w:rFonts w:ascii="Times New Roman" w:hAnsi="Times New Roman"/>
          <w:i/>
          <w:sz w:val="23"/>
          <w:szCs w:val="23"/>
        </w:rPr>
        <w:t>c’est un acte fort qui engage le gouvernement</w:t>
      </w:r>
      <w:r w:rsidRPr="00802713">
        <w:rPr>
          <w:rFonts w:ascii="Times New Roman" w:hAnsi="Times New Roman"/>
          <w:sz w:val="23"/>
          <w:szCs w:val="23"/>
        </w:rPr>
        <w:t> »).</w:t>
      </w:r>
    </w:p>
    <w:p w:rsidR="00AA18F8" w:rsidRDefault="00802713" w:rsidP="00E77B9E">
      <w:pPr>
        <w:spacing w:before="80" w:after="0" w:line="276" w:lineRule="auto"/>
        <w:jc w:val="both"/>
        <w:rPr>
          <w:rFonts w:ascii="Times New Roman" w:hAnsi="Times New Roman"/>
          <w:sz w:val="23"/>
          <w:szCs w:val="23"/>
        </w:rPr>
      </w:pPr>
      <w:r w:rsidRPr="00802713">
        <w:rPr>
          <w:rFonts w:ascii="Times New Roman" w:hAnsi="Times New Roman"/>
          <w:sz w:val="23"/>
          <w:szCs w:val="23"/>
        </w:rPr>
        <w:t xml:space="preserve">En conséquence, même s’il y très peu de critiques formulées sur le fond, </w:t>
      </w:r>
      <w:r w:rsidRPr="00802713">
        <w:rPr>
          <w:rFonts w:ascii="Times New Roman" w:hAnsi="Times New Roman"/>
          <w:b/>
          <w:sz w:val="23"/>
          <w:szCs w:val="23"/>
        </w:rPr>
        <w:t>le soutien à la loi elle-même se fragilise : il s’effrite à gauche, et se politise à droite</w:t>
      </w:r>
      <w:r w:rsidRPr="00802713">
        <w:rPr>
          <w:rFonts w:ascii="Times New Roman" w:hAnsi="Times New Roman"/>
          <w:sz w:val="23"/>
          <w:szCs w:val="23"/>
        </w:rPr>
        <w:t>. 51% des Français s’y disent favorables, dont 53% à gauche (72% au PS), 47% chez les Républicains (mais 67% à l’UDI).</w:t>
      </w:r>
    </w:p>
    <w:p w:rsidR="00802713" w:rsidRPr="00802713" w:rsidRDefault="00802713" w:rsidP="00802713">
      <w:pPr>
        <w:spacing w:after="0" w:line="276" w:lineRule="auto"/>
        <w:jc w:val="both"/>
        <w:rPr>
          <w:rFonts w:ascii="Times New Roman" w:hAnsi="Times New Roman"/>
          <w:sz w:val="23"/>
          <w:szCs w:val="23"/>
        </w:rPr>
      </w:pPr>
    </w:p>
    <w:p w:rsidR="00802713" w:rsidRPr="00520E34" w:rsidRDefault="00802713" w:rsidP="00E77B9E">
      <w:pPr>
        <w:numPr>
          <w:ilvl w:val="0"/>
          <w:numId w:val="3"/>
        </w:numPr>
        <w:spacing w:after="0" w:line="276" w:lineRule="auto"/>
        <w:ind w:left="284" w:hanging="284"/>
        <w:jc w:val="both"/>
        <w:rPr>
          <w:rFonts w:ascii="Times New Roman" w:hAnsi="Times New Roman"/>
          <w:i/>
          <w:sz w:val="23"/>
          <w:szCs w:val="23"/>
        </w:rPr>
      </w:pPr>
      <w:r w:rsidRPr="00AA18F8">
        <w:rPr>
          <w:rFonts w:ascii="Times New Roman" w:hAnsi="Times New Roman"/>
          <w:b/>
          <w:i/>
          <w:sz w:val="23"/>
          <w:szCs w:val="23"/>
        </w:rPr>
        <w:t>Les débats au parlement n’ont pas entendus</w:t>
      </w:r>
      <w:r w:rsidR="00AA18F8" w:rsidRPr="00AA18F8">
        <w:rPr>
          <w:rFonts w:ascii="Times New Roman" w:hAnsi="Times New Roman"/>
          <w:b/>
          <w:i/>
          <w:sz w:val="23"/>
          <w:szCs w:val="23"/>
        </w:rPr>
        <w:t xml:space="preserve"> par les Français</w:t>
      </w:r>
      <w:r w:rsidRPr="00AA18F8">
        <w:rPr>
          <w:rFonts w:ascii="Times New Roman" w:hAnsi="Times New Roman"/>
          <w:i/>
          <w:sz w:val="23"/>
          <w:szCs w:val="23"/>
        </w:rPr>
        <w:t xml:space="preserve"> (ni en </w:t>
      </w:r>
      <w:r w:rsidR="00AA18F8">
        <w:rPr>
          <w:rFonts w:ascii="Times New Roman" w:hAnsi="Times New Roman"/>
          <w:i/>
          <w:sz w:val="23"/>
          <w:szCs w:val="23"/>
        </w:rPr>
        <w:t>février</w:t>
      </w:r>
      <w:r w:rsidRPr="00AA18F8">
        <w:rPr>
          <w:rFonts w:ascii="Times New Roman" w:hAnsi="Times New Roman"/>
          <w:i/>
          <w:sz w:val="23"/>
          <w:szCs w:val="23"/>
        </w:rPr>
        <w:t xml:space="preserve">, ni depuis), et fin de la discussion pas </w:t>
      </w:r>
      <w:r w:rsidR="00AA18F8" w:rsidRPr="00AA18F8">
        <w:rPr>
          <w:rFonts w:ascii="Times New Roman" w:hAnsi="Times New Roman"/>
          <w:i/>
          <w:sz w:val="23"/>
          <w:szCs w:val="23"/>
        </w:rPr>
        <w:t>annoncée</w:t>
      </w:r>
      <w:r w:rsidRPr="00AA18F8">
        <w:rPr>
          <w:rFonts w:ascii="Times New Roman" w:hAnsi="Times New Roman"/>
          <w:i/>
          <w:sz w:val="23"/>
          <w:szCs w:val="23"/>
        </w:rPr>
        <w:t xml:space="preserve">. Le nouvel usage du 49-3 est donc majoritairement </w:t>
      </w:r>
      <w:r w:rsidRPr="00520E34">
        <w:rPr>
          <w:rFonts w:ascii="Times New Roman" w:hAnsi="Times New Roman"/>
          <w:b/>
          <w:i/>
          <w:sz w:val="23"/>
          <w:szCs w:val="23"/>
        </w:rPr>
        <w:t>vu comme un passage en force évitable, plutôt que comme un impératif d’efficacité pour éviter des blocages prévisibles</w:t>
      </w:r>
      <w:r w:rsidRPr="00AA18F8">
        <w:rPr>
          <w:rFonts w:ascii="Times New Roman" w:hAnsi="Times New Roman"/>
          <w:i/>
          <w:sz w:val="23"/>
          <w:szCs w:val="23"/>
        </w:rPr>
        <w:t>.</w:t>
      </w:r>
    </w:p>
    <w:p w:rsidR="00802713" w:rsidRPr="00520E34" w:rsidRDefault="00802713" w:rsidP="00E77B9E">
      <w:pPr>
        <w:spacing w:before="120" w:after="0" w:line="276" w:lineRule="auto"/>
        <w:ind w:left="284"/>
        <w:jc w:val="both"/>
        <w:rPr>
          <w:rFonts w:ascii="Times New Roman" w:hAnsi="Times New Roman"/>
          <w:b/>
          <w:i/>
          <w:sz w:val="23"/>
          <w:szCs w:val="23"/>
        </w:rPr>
      </w:pPr>
      <w:r w:rsidRPr="00520E34">
        <w:rPr>
          <w:rFonts w:ascii="Times New Roman" w:hAnsi="Times New Roman"/>
          <w:b/>
          <w:i/>
          <w:sz w:val="23"/>
          <w:szCs w:val="23"/>
        </w:rPr>
        <w:t xml:space="preserve">Il est, comme en </w:t>
      </w:r>
      <w:r w:rsidR="00520E34">
        <w:rPr>
          <w:rFonts w:ascii="Times New Roman" w:hAnsi="Times New Roman"/>
          <w:b/>
          <w:i/>
          <w:sz w:val="23"/>
          <w:szCs w:val="23"/>
        </w:rPr>
        <w:t>février</w:t>
      </w:r>
      <w:r w:rsidRPr="00520E34">
        <w:rPr>
          <w:rFonts w:ascii="Times New Roman" w:hAnsi="Times New Roman"/>
          <w:b/>
          <w:i/>
          <w:sz w:val="23"/>
          <w:szCs w:val="23"/>
        </w:rPr>
        <w:t>, quasi-exclusivement associé au PM</w:t>
      </w:r>
      <w:r w:rsidRPr="00520E34">
        <w:rPr>
          <w:rFonts w:ascii="Times New Roman" w:hAnsi="Times New Roman"/>
          <w:i/>
          <w:sz w:val="23"/>
          <w:szCs w:val="23"/>
        </w:rPr>
        <w:t xml:space="preserve">, et non au ministre ou au PR. Mais </w:t>
      </w:r>
      <w:r w:rsidR="00520E34">
        <w:rPr>
          <w:rFonts w:ascii="Times New Roman" w:hAnsi="Times New Roman"/>
          <w:i/>
          <w:sz w:val="23"/>
          <w:szCs w:val="23"/>
        </w:rPr>
        <w:t>alors qu’en début d’année</w:t>
      </w:r>
      <w:r w:rsidRPr="00520E34">
        <w:rPr>
          <w:rFonts w:ascii="Times New Roman" w:hAnsi="Times New Roman"/>
          <w:i/>
          <w:sz w:val="23"/>
          <w:szCs w:val="23"/>
        </w:rPr>
        <w:t xml:space="preserve"> l’image de détermination et d’efficacité</w:t>
      </w:r>
      <w:r w:rsidR="00520E34">
        <w:rPr>
          <w:rFonts w:ascii="Times New Roman" w:hAnsi="Times New Roman"/>
          <w:i/>
          <w:sz w:val="23"/>
          <w:szCs w:val="23"/>
        </w:rPr>
        <w:t xml:space="preserve"> du PM</w:t>
      </w:r>
      <w:r w:rsidRPr="00520E34">
        <w:rPr>
          <w:rFonts w:ascii="Times New Roman" w:hAnsi="Times New Roman"/>
          <w:i/>
          <w:sz w:val="23"/>
          <w:szCs w:val="23"/>
        </w:rPr>
        <w:t xml:space="preserve"> </w:t>
      </w:r>
      <w:r w:rsidR="00520E34">
        <w:rPr>
          <w:rFonts w:ascii="Times New Roman" w:hAnsi="Times New Roman"/>
          <w:i/>
          <w:sz w:val="23"/>
          <w:szCs w:val="23"/>
        </w:rPr>
        <w:t>avait pu aider</w:t>
      </w:r>
      <w:r w:rsidRPr="00520E34">
        <w:rPr>
          <w:rFonts w:ascii="Times New Roman" w:hAnsi="Times New Roman"/>
          <w:i/>
          <w:sz w:val="23"/>
          <w:szCs w:val="23"/>
        </w:rPr>
        <w:t xml:space="preserve"> aider à orienter les représentations, à l’issue d’un</w:t>
      </w:r>
      <w:r w:rsidR="00520E34">
        <w:rPr>
          <w:rFonts w:ascii="Times New Roman" w:hAnsi="Times New Roman"/>
          <w:i/>
          <w:sz w:val="23"/>
          <w:szCs w:val="23"/>
        </w:rPr>
        <w:t>e séquence plus difficile paraissent avoir davantage résonné</w:t>
      </w:r>
      <w:r w:rsidR="00E77B9E">
        <w:rPr>
          <w:rFonts w:ascii="Times New Roman" w:hAnsi="Times New Roman"/>
          <w:i/>
          <w:sz w:val="23"/>
          <w:szCs w:val="23"/>
        </w:rPr>
        <w:t>e</w:t>
      </w:r>
      <w:r w:rsidR="00520E34">
        <w:rPr>
          <w:rFonts w:ascii="Times New Roman" w:hAnsi="Times New Roman"/>
          <w:i/>
          <w:sz w:val="23"/>
          <w:szCs w:val="23"/>
        </w:rPr>
        <w:t>s</w:t>
      </w:r>
      <w:r w:rsidRPr="00520E34">
        <w:rPr>
          <w:rFonts w:ascii="Times New Roman" w:hAnsi="Times New Roman"/>
          <w:i/>
          <w:sz w:val="23"/>
          <w:szCs w:val="23"/>
        </w:rPr>
        <w:t xml:space="preserve"> </w:t>
      </w:r>
      <w:r w:rsidR="00520E34" w:rsidRPr="00520E34">
        <w:rPr>
          <w:rFonts w:ascii="Times New Roman" w:hAnsi="Times New Roman"/>
          <w:i/>
          <w:sz w:val="23"/>
          <w:szCs w:val="23"/>
        </w:rPr>
        <w:t>le</w:t>
      </w:r>
      <w:r w:rsidR="00520E34">
        <w:rPr>
          <w:rFonts w:ascii="Times New Roman" w:hAnsi="Times New Roman"/>
          <w:i/>
          <w:sz w:val="23"/>
          <w:szCs w:val="23"/>
        </w:rPr>
        <w:t>s</w:t>
      </w:r>
      <w:r w:rsidR="00520E34" w:rsidRPr="00520E34">
        <w:rPr>
          <w:rFonts w:ascii="Times New Roman" w:hAnsi="Times New Roman"/>
          <w:i/>
          <w:sz w:val="23"/>
          <w:szCs w:val="23"/>
        </w:rPr>
        <w:t xml:space="preserve"> </w:t>
      </w:r>
      <w:r w:rsidR="00520E34">
        <w:rPr>
          <w:rFonts w:ascii="Times New Roman" w:hAnsi="Times New Roman"/>
          <w:i/>
          <w:sz w:val="23"/>
          <w:szCs w:val="23"/>
        </w:rPr>
        <w:t>perceptions</w:t>
      </w:r>
      <w:r w:rsidRPr="00520E34">
        <w:rPr>
          <w:rFonts w:ascii="Times New Roman" w:hAnsi="Times New Roman"/>
          <w:i/>
          <w:sz w:val="23"/>
          <w:szCs w:val="23"/>
        </w:rPr>
        <w:t xml:space="preserve"> d’autoritarisme.</w:t>
      </w:r>
    </w:p>
    <w:p w:rsidR="00802713" w:rsidRPr="00802713" w:rsidRDefault="00802713" w:rsidP="00E77B9E">
      <w:pPr>
        <w:spacing w:after="0" w:line="276" w:lineRule="auto"/>
        <w:jc w:val="both"/>
        <w:rPr>
          <w:rFonts w:ascii="Times New Roman" w:hAnsi="Times New Roman"/>
          <w:sz w:val="23"/>
          <w:szCs w:val="23"/>
        </w:rPr>
      </w:pPr>
    </w:p>
    <w:p w:rsidR="00802713" w:rsidRPr="00520E34" w:rsidRDefault="00802713" w:rsidP="00E77B9E">
      <w:pPr>
        <w:numPr>
          <w:ilvl w:val="0"/>
          <w:numId w:val="3"/>
        </w:numPr>
        <w:spacing w:after="0" w:line="276" w:lineRule="auto"/>
        <w:ind w:left="284" w:hanging="284"/>
        <w:jc w:val="both"/>
        <w:rPr>
          <w:rFonts w:ascii="Times New Roman" w:hAnsi="Times New Roman"/>
          <w:b/>
          <w:i/>
          <w:sz w:val="23"/>
          <w:szCs w:val="23"/>
        </w:rPr>
      </w:pPr>
      <w:r w:rsidRPr="00520E34">
        <w:rPr>
          <w:rFonts w:ascii="Times New Roman" w:hAnsi="Times New Roman"/>
          <w:b/>
          <w:i/>
          <w:sz w:val="23"/>
          <w:szCs w:val="23"/>
        </w:rPr>
        <w:t>Il paraît dès lors important de :</w:t>
      </w:r>
    </w:p>
    <w:p w:rsidR="00802713" w:rsidRPr="00520E34" w:rsidRDefault="00802713" w:rsidP="00E77B9E">
      <w:pPr>
        <w:numPr>
          <w:ilvl w:val="0"/>
          <w:numId w:val="8"/>
        </w:numPr>
        <w:spacing w:before="80" w:after="0" w:line="276" w:lineRule="auto"/>
        <w:ind w:left="568" w:hanging="284"/>
        <w:jc w:val="both"/>
        <w:rPr>
          <w:rFonts w:ascii="Times New Roman" w:hAnsi="Times New Roman"/>
          <w:b/>
          <w:i/>
          <w:sz w:val="23"/>
          <w:szCs w:val="23"/>
        </w:rPr>
      </w:pPr>
      <w:r w:rsidRPr="00520E34">
        <w:rPr>
          <w:rFonts w:ascii="Times New Roman" w:hAnsi="Times New Roman"/>
          <w:b/>
          <w:i/>
          <w:sz w:val="23"/>
          <w:szCs w:val="23"/>
        </w:rPr>
        <w:t>insister davantage sur le temps consacré au débat depuis la présentation de cette loi </w:t>
      </w:r>
      <w:r w:rsidRPr="00520E34">
        <w:rPr>
          <w:rFonts w:ascii="Times New Roman" w:hAnsi="Times New Roman"/>
          <w:i/>
          <w:sz w:val="23"/>
          <w:szCs w:val="23"/>
        </w:rPr>
        <w:t xml:space="preserve">: ce pourrait être </w:t>
      </w:r>
      <w:r w:rsidR="00E77B9E">
        <w:rPr>
          <w:rFonts w:ascii="Times New Roman" w:hAnsi="Times New Roman"/>
          <w:i/>
          <w:sz w:val="23"/>
          <w:szCs w:val="23"/>
        </w:rPr>
        <w:t>l’</w:t>
      </w:r>
      <w:r w:rsidRPr="00520E34">
        <w:rPr>
          <w:rFonts w:ascii="Times New Roman" w:hAnsi="Times New Roman"/>
          <w:i/>
          <w:sz w:val="23"/>
          <w:szCs w:val="23"/>
        </w:rPr>
        <w:t>un de nos angles</w:t>
      </w:r>
      <w:r w:rsidR="00E77B9E">
        <w:rPr>
          <w:rFonts w:ascii="Times New Roman" w:hAnsi="Times New Roman"/>
          <w:i/>
          <w:sz w:val="23"/>
          <w:szCs w:val="23"/>
        </w:rPr>
        <w:t xml:space="preserve"> </w:t>
      </w:r>
      <w:proofErr w:type="spellStart"/>
      <w:r w:rsidR="00E77B9E">
        <w:rPr>
          <w:rFonts w:ascii="Times New Roman" w:hAnsi="Times New Roman"/>
          <w:i/>
          <w:sz w:val="23"/>
          <w:szCs w:val="23"/>
        </w:rPr>
        <w:t>peincipaux</w:t>
      </w:r>
      <w:proofErr w:type="spellEnd"/>
      <w:r w:rsidRPr="00520E34">
        <w:rPr>
          <w:rFonts w:ascii="Times New Roman" w:hAnsi="Times New Roman"/>
          <w:i/>
          <w:sz w:val="23"/>
          <w:szCs w:val="23"/>
        </w:rPr>
        <w:t xml:space="preserve"> de communication, en particulier en prévision d’un troisième 49-3 en juillet.</w:t>
      </w:r>
    </w:p>
    <w:p w:rsidR="00802713" w:rsidRPr="00520E34" w:rsidRDefault="00520E34" w:rsidP="00E77B9E">
      <w:pPr>
        <w:spacing w:before="60" w:after="0" w:line="276" w:lineRule="auto"/>
        <w:ind w:left="851"/>
        <w:jc w:val="both"/>
        <w:rPr>
          <w:rFonts w:ascii="Times New Roman" w:eastAsia="Times New Roman" w:hAnsi="Times New Roman"/>
          <w:color w:val="000000"/>
          <w:sz w:val="20"/>
          <w:szCs w:val="20"/>
          <w:lang w:eastAsia="fr-FR"/>
        </w:rPr>
      </w:pPr>
      <w:r w:rsidRPr="00520E34">
        <w:rPr>
          <w:rFonts w:ascii="Times New Roman" w:eastAsia="Times New Roman" w:hAnsi="Times New Roman"/>
          <w:color w:val="000000"/>
          <w:sz w:val="20"/>
          <w:szCs w:val="20"/>
          <w:lang w:eastAsia="fr-FR"/>
        </w:rPr>
        <w:t>« Le 49-3, on revient à la charge une deuxième fois avec cette méthode, là vraiment ce n’est pas facile à suivre. » (PS)</w:t>
      </w:r>
    </w:p>
    <w:p w:rsidR="00802713" w:rsidRPr="00520E34" w:rsidRDefault="00802713" w:rsidP="00E77B9E">
      <w:pPr>
        <w:numPr>
          <w:ilvl w:val="0"/>
          <w:numId w:val="8"/>
        </w:numPr>
        <w:spacing w:before="80" w:after="0" w:line="276" w:lineRule="auto"/>
        <w:ind w:left="568" w:hanging="284"/>
        <w:jc w:val="both"/>
        <w:rPr>
          <w:rFonts w:ascii="Times New Roman" w:hAnsi="Times New Roman"/>
          <w:i/>
          <w:sz w:val="23"/>
          <w:szCs w:val="23"/>
        </w:rPr>
      </w:pPr>
      <w:r w:rsidRPr="00520E34">
        <w:rPr>
          <w:rFonts w:ascii="Times New Roman" w:hAnsi="Times New Roman"/>
          <w:b/>
          <w:i/>
          <w:sz w:val="23"/>
          <w:szCs w:val="23"/>
        </w:rPr>
        <w:t xml:space="preserve">illustrer encore davantage les bénéfices concrets à attendre de la loi </w:t>
      </w:r>
      <w:r w:rsidRPr="00520E34">
        <w:rPr>
          <w:rFonts w:ascii="Times New Roman" w:hAnsi="Times New Roman"/>
          <w:i/>
          <w:sz w:val="23"/>
          <w:szCs w:val="23"/>
        </w:rPr>
        <w:t xml:space="preserve">(ouverture des premières lignes d’autocar, …) ; pour recentrer autant que possible le débat sur le fond et </w:t>
      </w:r>
      <w:r w:rsidRPr="00520E34">
        <w:rPr>
          <w:rFonts w:ascii="Times New Roman" w:hAnsi="Times New Roman"/>
          <w:b/>
          <w:i/>
          <w:sz w:val="23"/>
          <w:szCs w:val="23"/>
        </w:rPr>
        <w:t xml:space="preserve">éviter que la méthode d’adoption ne déteigne trop </w:t>
      </w:r>
      <w:r w:rsidR="00520E34">
        <w:rPr>
          <w:rFonts w:ascii="Times New Roman" w:hAnsi="Times New Roman"/>
          <w:b/>
          <w:i/>
          <w:sz w:val="23"/>
          <w:szCs w:val="23"/>
        </w:rPr>
        <w:t xml:space="preserve">sur </w:t>
      </w:r>
      <w:r w:rsidRPr="00520E34">
        <w:rPr>
          <w:rFonts w:ascii="Times New Roman" w:hAnsi="Times New Roman"/>
          <w:b/>
          <w:i/>
          <w:sz w:val="23"/>
          <w:szCs w:val="23"/>
        </w:rPr>
        <w:t>le soutien à la loi</w:t>
      </w:r>
      <w:r w:rsidRPr="00520E34">
        <w:rPr>
          <w:rFonts w:ascii="Times New Roman" w:hAnsi="Times New Roman"/>
          <w:i/>
          <w:sz w:val="23"/>
          <w:szCs w:val="23"/>
        </w:rPr>
        <w:t>.</w:t>
      </w:r>
    </w:p>
    <w:p w:rsidR="00881547" w:rsidRDefault="00881547" w:rsidP="00881547">
      <w:pPr>
        <w:numPr>
          <w:ilvl w:val="0"/>
          <w:numId w:val="1"/>
        </w:numPr>
        <w:spacing w:before="480" w:after="0" w:line="276" w:lineRule="auto"/>
        <w:ind w:left="567" w:hanging="283"/>
        <w:jc w:val="both"/>
        <w:rPr>
          <w:rFonts w:ascii="Times New Roman" w:eastAsia="Times New Roman" w:hAnsi="Times New Roman"/>
          <w:b/>
          <w:bCs/>
          <w:sz w:val="23"/>
          <w:szCs w:val="23"/>
          <w:u w:val="single"/>
          <w:lang w:eastAsia="fr-FR"/>
        </w:rPr>
      </w:pPr>
      <w:r>
        <w:rPr>
          <w:rFonts w:ascii="Times New Roman" w:eastAsia="Times New Roman" w:hAnsi="Times New Roman"/>
          <w:b/>
          <w:bCs/>
          <w:sz w:val="23"/>
          <w:szCs w:val="23"/>
          <w:u w:val="single"/>
          <w:lang w:eastAsia="fr-FR"/>
        </w:rPr>
        <w:t>Migrants :</w:t>
      </w:r>
      <w:r w:rsidR="00802713" w:rsidRPr="00520E34">
        <w:rPr>
          <w:rFonts w:ascii="Times New Roman" w:eastAsia="Times New Roman" w:hAnsi="Times New Roman"/>
          <w:b/>
          <w:bCs/>
          <w:sz w:val="23"/>
          <w:szCs w:val="23"/>
          <w:u w:val="single"/>
          <w:lang w:eastAsia="fr-FR"/>
        </w:rPr>
        <w:t xml:space="preserve"> </w:t>
      </w:r>
      <w:r>
        <w:rPr>
          <w:rFonts w:ascii="Times New Roman" w:eastAsia="Times New Roman" w:hAnsi="Times New Roman"/>
          <w:b/>
          <w:bCs/>
          <w:sz w:val="23"/>
          <w:szCs w:val="23"/>
          <w:u w:val="single"/>
          <w:lang w:eastAsia="fr-FR"/>
        </w:rPr>
        <w:t>grande frilosité d’accueil ; attente très forte d’une solution européenne.</w:t>
      </w:r>
    </w:p>
    <w:p w:rsidR="00881547" w:rsidRDefault="00881547" w:rsidP="00881547">
      <w:pPr>
        <w:pStyle w:val="ListParagraph"/>
        <w:tabs>
          <w:tab w:val="left" w:pos="284"/>
        </w:tabs>
        <w:spacing w:after="0" w:line="276" w:lineRule="auto"/>
        <w:ind w:left="0"/>
        <w:contextualSpacing w:val="0"/>
        <w:jc w:val="both"/>
        <w:rPr>
          <w:rFonts w:ascii="Times New Roman" w:hAnsi="Times New Roman"/>
          <w:sz w:val="23"/>
          <w:szCs w:val="23"/>
        </w:rPr>
      </w:pPr>
    </w:p>
    <w:p w:rsidR="00881547" w:rsidRPr="00881547" w:rsidRDefault="00881547" w:rsidP="00881547">
      <w:pPr>
        <w:pStyle w:val="ListParagraph"/>
        <w:numPr>
          <w:ilvl w:val="0"/>
          <w:numId w:val="7"/>
        </w:numPr>
        <w:tabs>
          <w:tab w:val="left" w:pos="284"/>
        </w:tabs>
        <w:spacing w:after="0" w:line="276" w:lineRule="auto"/>
        <w:ind w:left="0" w:firstLine="0"/>
        <w:contextualSpacing w:val="0"/>
        <w:jc w:val="both"/>
        <w:rPr>
          <w:rFonts w:ascii="Times New Roman" w:hAnsi="Times New Roman"/>
          <w:sz w:val="23"/>
          <w:szCs w:val="23"/>
        </w:rPr>
      </w:pPr>
      <w:r w:rsidRPr="00EF57E8">
        <w:rPr>
          <w:rFonts w:ascii="Times New Roman" w:hAnsi="Times New Roman"/>
          <w:b/>
          <w:sz w:val="23"/>
          <w:szCs w:val="23"/>
        </w:rPr>
        <w:t>Seuls 15% des F</w:t>
      </w:r>
      <w:r w:rsidR="00802713" w:rsidRPr="00EF57E8">
        <w:rPr>
          <w:rFonts w:ascii="Times New Roman" w:hAnsi="Times New Roman"/>
          <w:b/>
          <w:sz w:val="23"/>
          <w:szCs w:val="23"/>
        </w:rPr>
        <w:t xml:space="preserve">rançais </w:t>
      </w:r>
      <w:r w:rsidRPr="00EF57E8">
        <w:rPr>
          <w:rFonts w:ascii="Times New Roman" w:hAnsi="Times New Roman"/>
          <w:b/>
          <w:sz w:val="23"/>
          <w:szCs w:val="23"/>
        </w:rPr>
        <w:t>disent refuser d</w:t>
      </w:r>
      <w:r w:rsidR="00802713" w:rsidRPr="00EF57E8">
        <w:rPr>
          <w:rFonts w:ascii="Times New Roman" w:hAnsi="Times New Roman"/>
          <w:b/>
          <w:sz w:val="23"/>
          <w:szCs w:val="23"/>
        </w:rPr>
        <w:t>’accueil</w:t>
      </w:r>
      <w:r w:rsidRPr="00EF57E8">
        <w:rPr>
          <w:rFonts w:ascii="Times New Roman" w:hAnsi="Times New Roman"/>
          <w:b/>
          <w:sz w:val="23"/>
          <w:szCs w:val="23"/>
        </w:rPr>
        <w:t>lir les</w:t>
      </w:r>
      <w:r w:rsidR="00802713" w:rsidRPr="00EF57E8">
        <w:rPr>
          <w:rFonts w:ascii="Times New Roman" w:hAnsi="Times New Roman"/>
          <w:b/>
          <w:sz w:val="23"/>
          <w:szCs w:val="23"/>
        </w:rPr>
        <w:t xml:space="preserve"> migrants</w:t>
      </w:r>
      <w:r w:rsidR="00802713" w:rsidRPr="00802713">
        <w:rPr>
          <w:rFonts w:ascii="Times New Roman" w:hAnsi="Times New Roman"/>
          <w:sz w:val="23"/>
          <w:szCs w:val="23"/>
        </w:rPr>
        <w:t xml:space="preserve"> qui fuient </w:t>
      </w:r>
      <w:r>
        <w:rPr>
          <w:rFonts w:ascii="Times New Roman" w:hAnsi="Times New Roman"/>
          <w:sz w:val="23"/>
          <w:szCs w:val="23"/>
        </w:rPr>
        <w:t>« </w:t>
      </w:r>
      <w:r w:rsidR="00802713" w:rsidRPr="00EF57E8">
        <w:rPr>
          <w:rFonts w:ascii="Times New Roman" w:hAnsi="Times New Roman"/>
          <w:i/>
          <w:sz w:val="23"/>
          <w:szCs w:val="23"/>
        </w:rPr>
        <w:t>la guerre</w:t>
      </w:r>
      <w:r>
        <w:rPr>
          <w:rFonts w:ascii="Times New Roman" w:hAnsi="Times New Roman"/>
          <w:sz w:val="23"/>
          <w:szCs w:val="23"/>
        </w:rPr>
        <w:t> »</w:t>
      </w:r>
      <w:r w:rsidR="00802713" w:rsidRPr="00802713">
        <w:rPr>
          <w:rFonts w:ascii="Times New Roman" w:hAnsi="Times New Roman"/>
          <w:sz w:val="23"/>
          <w:szCs w:val="23"/>
        </w:rPr>
        <w:t xml:space="preserve"> ou </w:t>
      </w:r>
      <w:r>
        <w:rPr>
          <w:rFonts w:ascii="Times New Roman" w:hAnsi="Times New Roman"/>
          <w:sz w:val="23"/>
          <w:szCs w:val="23"/>
        </w:rPr>
        <w:t>« </w:t>
      </w:r>
      <w:r w:rsidR="00802713" w:rsidRPr="00EF57E8">
        <w:rPr>
          <w:rFonts w:ascii="Times New Roman" w:hAnsi="Times New Roman"/>
          <w:i/>
          <w:sz w:val="23"/>
          <w:szCs w:val="23"/>
        </w:rPr>
        <w:t>les persécutions</w:t>
      </w:r>
      <w:r>
        <w:rPr>
          <w:rFonts w:ascii="Times New Roman" w:hAnsi="Times New Roman"/>
          <w:sz w:val="23"/>
          <w:szCs w:val="23"/>
        </w:rPr>
        <w:t> »</w:t>
      </w:r>
      <w:r w:rsidR="00802713" w:rsidRPr="00802713">
        <w:rPr>
          <w:rFonts w:ascii="Times New Roman" w:hAnsi="Times New Roman"/>
          <w:sz w:val="23"/>
          <w:szCs w:val="23"/>
        </w:rPr>
        <w:t>, et un quart s’opposent au principe d’accuei</w:t>
      </w:r>
      <w:r>
        <w:rPr>
          <w:rFonts w:ascii="Times New Roman" w:hAnsi="Times New Roman"/>
          <w:sz w:val="23"/>
          <w:szCs w:val="23"/>
        </w:rPr>
        <w:t>llir ceux qui fuient « </w:t>
      </w:r>
      <w:r w:rsidRPr="00EF57E8">
        <w:rPr>
          <w:rFonts w:ascii="Times New Roman" w:hAnsi="Times New Roman"/>
          <w:i/>
          <w:sz w:val="23"/>
          <w:szCs w:val="23"/>
        </w:rPr>
        <w:t>les conditions de vie et la misère dans leur pays</w:t>
      </w:r>
      <w:r>
        <w:rPr>
          <w:rFonts w:ascii="Times New Roman" w:hAnsi="Times New Roman"/>
          <w:sz w:val="23"/>
          <w:szCs w:val="23"/>
        </w:rPr>
        <w:t> ».</w:t>
      </w:r>
    </w:p>
    <w:p w:rsidR="00EF57E8" w:rsidRDefault="00E77B9E" w:rsidP="00EF57E8">
      <w:pPr>
        <w:spacing w:before="120" w:after="0" w:line="276" w:lineRule="auto"/>
        <w:jc w:val="both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b/>
          <w:sz w:val="23"/>
          <w:szCs w:val="23"/>
        </w:rPr>
        <w:t>U</w:t>
      </w:r>
      <w:r w:rsidR="00802713" w:rsidRPr="00EF57E8">
        <w:rPr>
          <w:rFonts w:ascii="Times New Roman" w:hAnsi="Times New Roman"/>
          <w:b/>
          <w:sz w:val="23"/>
          <w:szCs w:val="23"/>
        </w:rPr>
        <w:t>ne majorité</w:t>
      </w:r>
      <w:r w:rsidR="00881547" w:rsidRPr="00EF57E8">
        <w:rPr>
          <w:rFonts w:ascii="Times New Roman" w:hAnsi="Times New Roman"/>
          <w:b/>
          <w:sz w:val="23"/>
          <w:szCs w:val="23"/>
        </w:rPr>
        <w:t xml:space="preserve"> (50 à 52%)</w:t>
      </w:r>
      <w:r w:rsidR="00802713" w:rsidRPr="00EF57E8">
        <w:rPr>
          <w:rFonts w:ascii="Times New Roman" w:hAnsi="Times New Roman"/>
          <w:b/>
          <w:sz w:val="23"/>
          <w:szCs w:val="23"/>
        </w:rPr>
        <w:t xml:space="preserve"> estime </w:t>
      </w:r>
      <w:r w:rsidR="00881547" w:rsidRPr="00EF57E8">
        <w:rPr>
          <w:rFonts w:ascii="Times New Roman" w:hAnsi="Times New Roman"/>
          <w:b/>
          <w:sz w:val="23"/>
          <w:szCs w:val="23"/>
        </w:rPr>
        <w:t>que « </w:t>
      </w:r>
      <w:r w:rsidR="00881547" w:rsidRPr="00EF57E8">
        <w:rPr>
          <w:rFonts w:ascii="Times New Roman" w:hAnsi="Times New Roman"/>
          <w:b/>
          <w:i/>
          <w:sz w:val="23"/>
          <w:szCs w:val="23"/>
        </w:rPr>
        <w:t>la France devrait les accueillir, mais la situation actuelle du pays ne le permet pas</w:t>
      </w:r>
      <w:r w:rsidR="00881547" w:rsidRPr="00EF57E8">
        <w:rPr>
          <w:rFonts w:ascii="Times New Roman" w:hAnsi="Times New Roman"/>
          <w:b/>
          <w:sz w:val="23"/>
          <w:szCs w:val="23"/>
        </w:rPr>
        <w:t> »</w:t>
      </w:r>
      <w:r w:rsidR="00881547">
        <w:rPr>
          <w:rFonts w:ascii="Times New Roman" w:hAnsi="Times New Roman"/>
          <w:sz w:val="23"/>
          <w:szCs w:val="23"/>
        </w:rPr>
        <w:t xml:space="preserve">. </w:t>
      </w:r>
      <w:r w:rsidR="00EF57E8">
        <w:rPr>
          <w:rFonts w:ascii="Times New Roman" w:hAnsi="Times New Roman"/>
          <w:sz w:val="23"/>
          <w:szCs w:val="23"/>
        </w:rPr>
        <w:t>Ils ne sont qu’entre un quart et un tiers à juger que « </w:t>
      </w:r>
      <w:r w:rsidR="00EF57E8" w:rsidRPr="00EF57E8">
        <w:rPr>
          <w:rFonts w:ascii="Times New Roman" w:hAnsi="Times New Roman"/>
          <w:i/>
          <w:sz w:val="23"/>
          <w:szCs w:val="23"/>
        </w:rPr>
        <w:t>la France doit les accueillir </w:t>
      </w:r>
      <w:r w:rsidR="00EF57E8">
        <w:rPr>
          <w:rFonts w:ascii="Times New Roman" w:hAnsi="Times New Roman"/>
          <w:sz w:val="23"/>
          <w:szCs w:val="23"/>
        </w:rPr>
        <w:t>» (24% ceux qui fuient la misère ; 36% ceux qui fuient la guerre et les persécutions).</w:t>
      </w:r>
    </w:p>
    <w:p w:rsidR="00881547" w:rsidRDefault="00EF57E8" w:rsidP="00EF57E8">
      <w:pPr>
        <w:spacing w:before="120" w:after="0" w:line="276" w:lineRule="auto"/>
        <w:jc w:val="both"/>
        <w:rPr>
          <w:rFonts w:ascii="Times New Roman" w:hAnsi="Times New Roman"/>
          <w:sz w:val="23"/>
          <w:szCs w:val="23"/>
        </w:rPr>
      </w:pPr>
      <w:r w:rsidRPr="00EF57E8">
        <w:rPr>
          <w:rFonts w:ascii="Times New Roman" w:hAnsi="Times New Roman"/>
          <w:b/>
          <w:sz w:val="23"/>
          <w:szCs w:val="23"/>
        </w:rPr>
        <w:t>A gauche</w:t>
      </w:r>
      <w:r w:rsidR="00802713" w:rsidRPr="00EF57E8">
        <w:rPr>
          <w:rFonts w:ascii="Times New Roman" w:hAnsi="Times New Roman"/>
          <w:b/>
          <w:sz w:val="23"/>
          <w:szCs w:val="23"/>
        </w:rPr>
        <w:t xml:space="preserve"> cependant, 54% estiment que la France </w:t>
      </w:r>
      <w:r w:rsidRPr="00EF57E8">
        <w:rPr>
          <w:rFonts w:ascii="Times New Roman" w:hAnsi="Times New Roman"/>
          <w:b/>
          <w:sz w:val="23"/>
          <w:szCs w:val="23"/>
        </w:rPr>
        <w:t>« </w:t>
      </w:r>
      <w:r w:rsidR="00802713" w:rsidRPr="00EF57E8">
        <w:rPr>
          <w:rFonts w:ascii="Times New Roman" w:hAnsi="Times New Roman"/>
          <w:b/>
          <w:i/>
          <w:sz w:val="23"/>
          <w:szCs w:val="23"/>
        </w:rPr>
        <w:t>doit accueill</w:t>
      </w:r>
      <w:r w:rsidRPr="00EF57E8">
        <w:rPr>
          <w:rFonts w:ascii="Times New Roman" w:hAnsi="Times New Roman"/>
          <w:b/>
          <w:i/>
          <w:sz w:val="23"/>
          <w:szCs w:val="23"/>
        </w:rPr>
        <w:t>ir</w:t>
      </w:r>
      <w:r w:rsidRPr="00EF57E8">
        <w:rPr>
          <w:rFonts w:ascii="Times New Roman" w:hAnsi="Times New Roman"/>
          <w:b/>
          <w:sz w:val="23"/>
          <w:szCs w:val="23"/>
        </w:rPr>
        <w:t> » ceux qui fuient les conflits</w:t>
      </w:r>
      <w:r w:rsidR="00802713" w:rsidRPr="00EF57E8">
        <w:rPr>
          <w:rFonts w:ascii="Times New Roman" w:hAnsi="Times New Roman"/>
          <w:b/>
          <w:sz w:val="23"/>
          <w:szCs w:val="23"/>
        </w:rPr>
        <w:t xml:space="preserve"> </w:t>
      </w:r>
      <w:r w:rsidRPr="00EF57E8">
        <w:rPr>
          <w:rFonts w:ascii="Times New Roman" w:hAnsi="Times New Roman"/>
          <w:b/>
          <w:sz w:val="23"/>
          <w:szCs w:val="23"/>
        </w:rPr>
        <w:t xml:space="preserve">et </w:t>
      </w:r>
      <w:r w:rsidR="00802713" w:rsidRPr="00EF57E8">
        <w:rPr>
          <w:rFonts w:ascii="Times New Roman" w:hAnsi="Times New Roman"/>
          <w:b/>
          <w:sz w:val="23"/>
          <w:szCs w:val="23"/>
        </w:rPr>
        <w:t xml:space="preserve">les persécutions, et 39% ceux qui fuient </w:t>
      </w:r>
      <w:r>
        <w:rPr>
          <w:rFonts w:ascii="Times New Roman" w:hAnsi="Times New Roman"/>
          <w:b/>
          <w:sz w:val="23"/>
          <w:szCs w:val="23"/>
        </w:rPr>
        <w:t>leurs conditions de vie -</w:t>
      </w:r>
      <w:r w:rsidR="00802713" w:rsidRPr="00802713">
        <w:rPr>
          <w:rFonts w:ascii="Times New Roman" w:hAnsi="Times New Roman"/>
          <w:sz w:val="23"/>
          <w:szCs w:val="23"/>
        </w:rPr>
        <w:t xml:space="preserve"> </w:t>
      </w:r>
      <w:r>
        <w:rPr>
          <w:rFonts w:ascii="Times New Roman" w:hAnsi="Times New Roman"/>
          <w:sz w:val="23"/>
          <w:szCs w:val="23"/>
        </w:rPr>
        <w:t>s</w:t>
      </w:r>
      <w:r w:rsidR="00802713" w:rsidRPr="00802713">
        <w:rPr>
          <w:rFonts w:ascii="Times New Roman" w:hAnsi="Times New Roman"/>
          <w:sz w:val="23"/>
          <w:szCs w:val="23"/>
        </w:rPr>
        <w:t>ur ce dernier point, une majorité relative</w:t>
      </w:r>
      <w:r>
        <w:rPr>
          <w:rFonts w:ascii="Times New Roman" w:hAnsi="Times New Roman"/>
          <w:sz w:val="23"/>
          <w:szCs w:val="23"/>
        </w:rPr>
        <w:t xml:space="preserve"> de sympathisants de gauche</w:t>
      </w:r>
      <w:r w:rsidR="00802713" w:rsidRPr="00802713">
        <w:rPr>
          <w:rFonts w:ascii="Times New Roman" w:hAnsi="Times New Roman"/>
          <w:sz w:val="23"/>
          <w:szCs w:val="23"/>
        </w:rPr>
        <w:t xml:space="preserve"> (48%)</w:t>
      </w:r>
      <w:r>
        <w:rPr>
          <w:rFonts w:ascii="Times New Roman" w:hAnsi="Times New Roman"/>
          <w:sz w:val="23"/>
          <w:szCs w:val="23"/>
        </w:rPr>
        <w:t xml:space="preserve"> continue à penser </w:t>
      </w:r>
      <w:r w:rsidR="00802713" w:rsidRPr="00802713">
        <w:rPr>
          <w:rFonts w:ascii="Times New Roman" w:hAnsi="Times New Roman"/>
          <w:sz w:val="23"/>
          <w:szCs w:val="23"/>
        </w:rPr>
        <w:t xml:space="preserve">que </w:t>
      </w:r>
      <w:r>
        <w:rPr>
          <w:rFonts w:ascii="Times New Roman" w:hAnsi="Times New Roman"/>
          <w:sz w:val="23"/>
          <w:szCs w:val="23"/>
        </w:rPr>
        <w:t>la France</w:t>
      </w:r>
      <w:r w:rsidR="00802713" w:rsidRPr="00802713">
        <w:rPr>
          <w:rFonts w:ascii="Times New Roman" w:hAnsi="Times New Roman"/>
          <w:sz w:val="23"/>
          <w:szCs w:val="23"/>
        </w:rPr>
        <w:t xml:space="preserve"> n’a pas les moyens d’accueillir </w:t>
      </w:r>
      <w:r w:rsidR="00881547">
        <w:rPr>
          <w:rFonts w:ascii="Times New Roman" w:hAnsi="Times New Roman"/>
          <w:sz w:val="23"/>
          <w:szCs w:val="23"/>
        </w:rPr>
        <w:t>tous ceux qui fuient la misère.</w:t>
      </w:r>
    </w:p>
    <w:p w:rsidR="00881547" w:rsidRDefault="00881547" w:rsidP="00881547">
      <w:pPr>
        <w:pStyle w:val="ListParagraph"/>
        <w:ind w:left="0"/>
        <w:rPr>
          <w:rFonts w:ascii="Times New Roman" w:hAnsi="Times New Roman"/>
          <w:sz w:val="23"/>
          <w:szCs w:val="23"/>
        </w:rPr>
      </w:pPr>
    </w:p>
    <w:p w:rsidR="00EF57E8" w:rsidRPr="00EF57E8" w:rsidRDefault="00802713" w:rsidP="00EF57E8">
      <w:pPr>
        <w:pStyle w:val="ListParagraph"/>
        <w:numPr>
          <w:ilvl w:val="0"/>
          <w:numId w:val="7"/>
        </w:numPr>
        <w:tabs>
          <w:tab w:val="left" w:pos="284"/>
        </w:tabs>
        <w:spacing w:after="0" w:line="276" w:lineRule="auto"/>
        <w:ind w:left="0" w:firstLine="0"/>
        <w:contextualSpacing w:val="0"/>
        <w:jc w:val="both"/>
        <w:rPr>
          <w:rFonts w:ascii="Times New Roman" w:hAnsi="Times New Roman"/>
          <w:sz w:val="23"/>
          <w:szCs w:val="23"/>
        </w:rPr>
      </w:pPr>
      <w:r w:rsidRPr="00802713">
        <w:rPr>
          <w:rFonts w:ascii="Times New Roman" w:hAnsi="Times New Roman"/>
          <w:sz w:val="23"/>
          <w:szCs w:val="23"/>
        </w:rPr>
        <w:t xml:space="preserve">Dans ce contexte, et alors même que la question des migrants a </w:t>
      </w:r>
      <w:r w:rsidR="00EF57E8">
        <w:rPr>
          <w:rFonts w:ascii="Times New Roman" w:hAnsi="Times New Roman"/>
          <w:sz w:val="23"/>
          <w:szCs w:val="23"/>
        </w:rPr>
        <w:t xml:space="preserve">très largement </w:t>
      </w:r>
      <w:r w:rsidRPr="00802713">
        <w:rPr>
          <w:rFonts w:ascii="Times New Roman" w:hAnsi="Times New Roman"/>
          <w:sz w:val="23"/>
          <w:szCs w:val="23"/>
        </w:rPr>
        <w:t>occupé les médias et les convers</w:t>
      </w:r>
      <w:r w:rsidR="00EF57E8">
        <w:rPr>
          <w:rFonts w:ascii="Times New Roman" w:hAnsi="Times New Roman"/>
          <w:sz w:val="23"/>
          <w:szCs w:val="23"/>
        </w:rPr>
        <w:t>ations des F</w:t>
      </w:r>
      <w:r w:rsidRPr="00802713">
        <w:rPr>
          <w:rFonts w:ascii="Times New Roman" w:hAnsi="Times New Roman"/>
          <w:sz w:val="23"/>
          <w:szCs w:val="23"/>
        </w:rPr>
        <w:t xml:space="preserve">rançais, </w:t>
      </w:r>
      <w:r w:rsidRPr="00EF57E8">
        <w:rPr>
          <w:rFonts w:ascii="Times New Roman" w:hAnsi="Times New Roman"/>
          <w:b/>
          <w:sz w:val="23"/>
          <w:szCs w:val="23"/>
        </w:rPr>
        <w:t xml:space="preserve">le plan </w:t>
      </w:r>
      <w:r w:rsidR="00EF57E8" w:rsidRPr="00EF57E8">
        <w:rPr>
          <w:rFonts w:ascii="Times New Roman" w:hAnsi="Times New Roman"/>
          <w:b/>
          <w:sz w:val="23"/>
          <w:szCs w:val="23"/>
        </w:rPr>
        <w:t xml:space="preserve">présenté par B. </w:t>
      </w:r>
      <w:r w:rsidRPr="00EF57E8">
        <w:rPr>
          <w:rFonts w:ascii="Times New Roman" w:hAnsi="Times New Roman"/>
          <w:b/>
          <w:sz w:val="23"/>
          <w:szCs w:val="23"/>
        </w:rPr>
        <w:t xml:space="preserve">Cazeneuve est passé presque </w:t>
      </w:r>
      <w:r w:rsidR="00EF57E8">
        <w:rPr>
          <w:rFonts w:ascii="Times New Roman" w:hAnsi="Times New Roman"/>
          <w:b/>
          <w:sz w:val="23"/>
          <w:szCs w:val="23"/>
        </w:rPr>
        <w:t>inaperçu </w:t>
      </w:r>
      <w:r w:rsidR="00EF57E8" w:rsidRPr="00EF57E8">
        <w:rPr>
          <w:rFonts w:ascii="Times New Roman" w:hAnsi="Times New Roman"/>
          <w:sz w:val="23"/>
          <w:szCs w:val="23"/>
        </w:rPr>
        <w:t>:</w:t>
      </w:r>
      <w:r w:rsidRPr="00802713">
        <w:rPr>
          <w:rFonts w:ascii="Times New Roman" w:hAnsi="Times New Roman"/>
          <w:sz w:val="23"/>
          <w:szCs w:val="23"/>
        </w:rPr>
        <w:t xml:space="preserve"> 29% en ont entendu parler, dont seulement 8% savent précisément de quoi il s’</w:t>
      </w:r>
      <w:r w:rsidR="00881547">
        <w:rPr>
          <w:rFonts w:ascii="Times New Roman" w:hAnsi="Times New Roman"/>
          <w:sz w:val="23"/>
          <w:szCs w:val="23"/>
        </w:rPr>
        <w:t>agit.</w:t>
      </w:r>
    </w:p>
    <w:p w:rsidR="00881547" w:rsidRDefault="00881547" w:rsidP="00881547">
      <w:pPr>
        <w:pStyle w:val="ListParagraph"/>
        <w:tabs>
          <w:tab w:val="left" w:pos="284"/>
        </w:tabs>
        <w:spacing w:after="0" w:line="276" w:lineRule="auto"/>
        <w:ind w:left="0"/>
        <w:contextualSpacing w:val="0"/>
        <w:jc w:val="both"/>
        <w:rPr>
          <w:rFonts w:ascii="Times New Roman" w:hAnsi="Times New Roman"/>
          <w:sz w:val="23"/>
          <w:szCs w:val="23"/>
        </w:rPr>
      </w:pPr>
    </w:p>
    <w:p w:rsidR="00A708CA" w:rsidRDefault="00EF57E8" w:rsidP="00BF48A6">
      <w:pPr>
        <w:numPr>
          <w:ilvl w:val="0"/>
          <w:numId w:val="3"/>
        </w:numPr>
        <w:spacing w:after="0" w:line="276" w:lineRule="auto"/>
        <w:ind w:left="284" w:hanging="284"/>
        <w:jc w:val="both"/>
        <w:rPr>
          <w:rFonts w:ascii="Times New Roman" w:hAnsi="Times New Roman"/>
          <w:i/>
          <w:sz w:val="23"/>
          <w:szCs w:val="23"/>
        </w:rPr>
      </w:pPr>
      <w:r>
        <w:rPr>
          <w:rFonts w:ascii="Times New Roman" w:hAnsi="Times New Roman"/>
          <w:i/>
          <w:sz w:val="23"/>
          <w:szCs w:val="23"/>
        </w:rPr>
        <w:t xml:space="preserve">Nous sommes vus pour le moment comme </w:t>
      </w:r>
      <w:r w:rsidR="00E77B9E">
        <w:rPr>
          <w:rFonts w:ascii="Times New Roman" w:hAnsi="Times New Roman"/>
          <w:i/>
          <w:sz w:val="23"/>
          <w:szCs w:val="23"/>
        </w:rPr>
        <w:t>assez peu porteurs de solution de fond sur ce sujet</w:t>
      </w:r>
      <w:r>
        <w:rPr>
          <w:rFonts w:ascii="Times New Roman" w:hAnsi="Times New Roman"/>
          <w:i/>
          <w:sz w:val="23"/>
          <w:szCs w:val="23"/>
        </w:rPr>
        <w:t xml:space="preserve"> </w:t>
      </w:r>
      <w:r w:rsidR="00A708CA">
        <w:rPr>
          <w:rFonts w:ascii="Times New Roman" w:hAnsi="Times New Roman"/>
          <w:i/>
          <w:sz w:val="23"/>
          <w:szCs w:val="23"/>
        </w:rPr>
        <w:t>(hor</w:t>
      </w:r>
      <w:r>
        <w:rPr>
          <w:rFonts w:ascii="Times New Roman" w:hAnsi="Times New Roman"/>
          <w:i/>
          <w:sz w:val="23"/>
          <w:szCs w:val="23"/>
        </w:rPr>
        <w:t>s</w:t>
      </w:r>
      <w:r w:rsidR="00A708CA">
        <w:rPr>
          <w:rFonts w:ascii="Times New Roman" w:hAnsi="Times New Roman"/>
          <w:i/>
          <w:sz w:val="23"/>
          <w:szCs w:val="23"/>
        </w:rPr>
        <w:t xml:space="preserve"> les expulsions temporaires)</w:t>
      </w:r>
      <w:r w:rsidR="00E77B9E">
        <w:rPr>
          <w:rFonts w:ascii="Times New Roman" w:hAnsi="Times New Roman"/>
          <w:i/>
          <w:sz w:val="23"/>
          <w:szCs w:val="23"/>
        </w:rPr>
        <w:t> : p</w:t>
      </w:r>
      <w:r>
        <w:rPr>
          <w:rFonts w:ascii="Times New Roman" w:hAnsi="Times New Roman"/>
          <w:i/>
          <w:sz w:val="23"/>
          <w:szCs w:val="23"/>
        </w:rPr>
        <w:t>eut-être</w:t>
      </w:r>
      <w:r w:rsidR="00802713" w:rsidRPr="00EF57E8">
        <w:rPr>
          <w:rFonts w:ascii="Times New Roman" w:hAnsi="Times New Roman"/>
          <w:i/>
          <w:sz w:val="23"/>
          <w:szCs w:val="23"/>
        </w:rPr>
        <w:t xml:space="preserve"> </w:t>
      </w:r>
      <w:r w:rsidR="00F52D06">
        <w:rPr>
          <w:rFonts w:ascii="Times New Roman" w:hAnsi="Times New Roman"/>
          <w:i/>
          <w:sz w:val="23"/>
          <w:szCs w:val="23"/>
        </w:rPr>
        <w:t xml:space="preserve">notre plan d’action </w:t>
      </w:r>
      <w:r w:rsidR="00802713" w:rsidRPr="00EF57E8">
        <w:rPr>
          <w:rFonts w:ascii="Times New Roman" w:hAnsi="Times New Roman"/>
          <w:i/>
          <w:sz w:val="23"/>
          <w:szCs w:val="23"/>
        </w:rPr>
        <w:t>mériterait</w:t>
      </w:r>
      <w:r>
        <w:rPr>
          <w:rFonts w:ascii="Times New Roman" w:hAnsi="Times New Roman"/>
          <w:i/>
          <w:sz w:val="23"/>
          <w:szCs w:val="23"/>
        </w:rPr>
        <w:t>-il</w:t>
      </w:r>
      <w:r w:rsidR="00802713" w:rsidRPr="00EF57E8">
        <w:rPr>
          <w:rFonts w:ascii="Times New Roman" w:hAnsi="Times New Roman"/>
          <w:i/>
          <w:sz w:val="23"/>
          <w:szCs w:val="23"/>
        </w:rPr>
        <w:t xml:space="preserve"> d’être accompagné par le PR ou le PM, tant les inquiétudes</w:t>
      </w:r>
      <w:r>
        <w:rPr>
          <w:rFonts w:ascii="Times New Roman" w:hAnsi="Times New Roman"/>
          <w:i/>
          <w:sz w:val="23"/>
          <w:szCs w:val="23"/>
        </w:rPr>
        <w:t xml:space="preserve"> paraissent</w:t>
      </w:r>
      <w:r w:rsidRPr="00EF57E8">
        <w:rPr>
          <w:rFonts w:ascii="Times New Roman" w:hAnsi="Times New Roman"/>
          <w:i/>
          <w:sz w:val="23"/>
          <w:szCs w:val="23"/>
        </w:rPr>
        <w:t xml:space="preserve"> grandes </w:t>
      </w:r>
      <w:r w:rsidR="00802713" w:rsidRPr="00EF57E8">
        <w:rPr>
          <w:rFonts w:ascii="Times New Roman" w:hAnsi="Times New Roman"/>
          <w:i/>
          <w:sz w:val="23"/>
          <w:szCs w:val="23"/>
        </w:rPr>
        <w:t xml:space="preserve">- du côté de ceux qui ont peur </w:t>
      </w:r>
      <w:r w:rsidR="00BF48A6">
        <w:rPr>
          <w:rFonts w:ascii="Times New Roman" w:hAnsi="Times New Roman"/>
          <w:i/>
          <w:sz w:val="23"/>
          <w:szCs w:val="23"/>
        </w:rPr>
        <w:t>de flux incontrôlables</w:t>
      </w:r>
      <w:r w:rsidR="00802713" w:rsidRPr="00EF57E8">
        <w:rPr>
          <w:rFonts w:ascii="Times New Roman" w:hAnsi="Times New Roman"/>
          <w:i/>
          <w:sz w:val="23"/>
          <w:szCs w:val="23"/>
        </w:rPr>
        <w:t xml:space="preserve"> </w:t>
      </w:r>
      <w:r>
        <w:rPr>
          <w:rFonts w:ascii="Times New Roman" w:hAnsi="Times New Roman"/>
          <w:i/>
          <w:sz w:val="23"/>
          <w:szCs w:val="23"/>
        </w:rPr>
        <w:t>comme de celui des F</w:t>
      </w:r>
      <w:r w:rsidR="00802713" w:rsidRPr="00EF57E8">
        <w:rPr>
          <w:rFonts w:ascii="Times New Roman" w:hAnsi="Times New Roman"/>
          <w:i/>
          <w:sz w:val="23"/>
          <w:szCs w:val="23"/>
        </w:rPr>
        <w:t>rançais qui craignent que nous renoncions à nos principes et notre tradition d’</w:t>
      </w:r>
      <w:r w:rsidR="00A708CA">
        <w:rPr>
          <w:rFonts w:ascii="Times New Roman" w:hAnsi="Times New Roman"/>
          <w:i/>
          <w:sz w:val="23"/>
          <w:szCs w:val="23"/>
        </w:rPr>
        <w:t>accueil.</w:t>
      </w:r>
    </w:p>
    <w:p w:rsidR="00A708CA" w:rsidRDefault="00A708CA" w:rsidP="00BF48A6">
      <w:pPr>
        <w:spacing w:after="0" w:line="276" w:lineRule="auto"/>
        <w:ind w:left="284"/>
        <w:jc w:val="both"/>
        <w:rPr>
          <w:rFonts w:ascii="Times New Roman" w:hAnsi="Times New Roman"/>
          <w:i/>
          <w:sz w:val="23"/>
          <w:szCs w:val="23"/>
        </w:rPr>
      </w:pPr>
    </w:p>
    <w:p w:rsidR="00F52D06" w:rsidRPr="00F52D06" w:rsidRDefault="00F52D06" w:rsidP="00BF48A6">
      <w:pPr>
        <w:numPr>
          <w:ilvl w:val="0"/>
          <w:numId w:val="3"/>
        </w:numPr>
        <w:spacing w:after="0" w:line="276" w:lineRule="auto"/>
        <w:ind w:left="284" w:hanging="284"/>
        <w:jc w:val="both"/>
        <w:rPr>
          <w:rFonts w:ascii="Times New Roman" w:hAnsi="Times New Roman"/>
          <w:i/>
          <w:sz w:val="23"/>
          <w:szCs w:val="23"/>
        </w:rPr>
      </w:pPr>
      <w:r>
        <w:rPr>
          <w:rFonts w:ascii="Times New Roman" w:hAnsi="Times New Roman"/>
          <w:i/>
          <w:sz w:val="23"/>
          <w:szCs w:val="23"/>
        </w:rPr>
        <w:t xml:space="preserve">A noter qu’il s’agit de </w:t>
      </w:r>
      <w:r w:rsidRPr="00F52D06">
        <w:rPr>
          <w:rFonts w:ascii="Times New Roman" w:hAnsi="Times New Roman"/>
          <w:b/>
          <w:i/>
          <w:sz w:val="23"/>
          <w:szCs w:val="23"/>
        </w:rPr>
        <w:t xml:space="preserve">l’un des rares domaines où les attentes se concentrent </w:t>
      </w:r>
      <w:r w:rsidR="00BF48A6">
        <w:rPr>
          <w:rFonts w:ascii="Times New Roman" w:hAnsi="Times New Roman"/>
          <w:b/>
          <w:i/>
          <w:sz w:val="23"/>
          <w:szCs w:val="23"/>
        </w:rPr>
        <w:t>avant tout à l’échelle européenne</w:t>
      </w:r>
      <w:r>
        <w:rPr>
          <w:rFonts w:ascii="Times New Roman" w:hAnsi="Times New Roman"/>
          <w:b/>
          <w:i/>
          <w:sz w:val="23"/>
          <w:szCs w:val="23"/>
        </w:rPr>
        <w:t> </w:t>
      </w:r>
      <w:r>
        <w:rPr>
          <w:rFonts w:ascii="Times New Roman" w:hAnsi="Times New Roman"/>
          <w:i/>
          <w:sz w:val="23"/>
          <w:szCs w:val="23"/>
        </w:rPr>
        <w:t>: les F</w:t>
      </w:r>
      <w:r w:rsidR="00802713" w:rsidRPr="00EF57E8">
        <w:rPr>
          <w:rFonts w:ascii="Times New Roman" w:hAnsi="Times New Roman"/>
          <w:i/>
          <w:sz w:val="23"/>
          <w:szCs w:val="23"/>
        </w:rPr>
        <w:t xml:space="preserve">rançais pensent à 90% que c’est </w:t>
      </w:r>
      <w:r w:rsidR="00BF48A6">
        <w:rPr>
          <w:rFonts w:ascii="Times New Roman" w:hAnsi="Times New Roman"/>
          <w:i/>
          <w:sz w:val="23"/>
          <w:szCs w:val="23"/>
        </w:rPr>
        <w:t>« au niveau de l’Union européenne » que la question peut être résolue efficacement, contre 9% seulement « au niveau de la France »</w:t>
      </w:r>
      <w:r>
        <w:rPr>
          <w:rFonts w:ascii="Times New Roman" w:hAnsi="Times New Roman"/>
          <w:i/>
          <w:sz w:val="23"/>
          <w:szCs w:val="23"/>
        </w:rPr>
        <w:t>.</w:t>
      </w:r>
    </w:p>
    <w:p w:rsidR="00881547" w:rsidRDefault="00F52D06" w:rsidP="00BF48A6">
      <w:pPr>
        <w:spacing w:before="120" w:after="0" w:line="276" w:lineRule="auto"/>
        <w:ind w:left="284"/>
        <w:jc w:val="both"/>
        <w:rPr>
          <w:rFonts w:ascii="Times New Roman" w:hAnsi="Times New Roman"/>
          <w:i/>
          <w:sz w:val="23"/>
          <w:szCs w:val="23"/>
        </w:rPr>
      </w:pPr>
      <w:r>
        <w:rPr>
          <w:rFonts w:ascii="Times New Roman" w:hAnsi="Times New Roman"/>
          <w:i/>
          <w:sz w:val="23"/>
          <w:szCs w:val="23"/>
        </w:rPr>
        <w:t xml:space="preserve">Nous pourrions davantage </w:t>
      </w:r>
      <w:r w:rsidRPr="00511BE5">
        <w:rPr>
          <w:rFonts w:ascii="Times New Roman" w:hAnsi="Times New Roman"/>
          <w:b/>
          <w:i/>
          <w:sz w:val="23"/>
          <w:szCs w:val="23"/>
        </w:rPr>
        <w:t>mettre en avant nos initiatives européennes, qui répondent à la fois à un a priori d’efficacité, et permettent de</w:t>
      </w:r>
      <w:r w:rsidR="00802713" w:rsidRPr="00511BE5">
        <w:rPr>
          <w:rFonts w:ascii="Times New Roman" w:hAnsi="Times New Roman"/>
          <w:b/>
          <w:i/>
          <w:sz w:val="23"/>
          <w:szCs w:val="23"/>
        </w:rPr>
        <w:t xml:space="preserve"> mettre en échec la rhétorique de l’isolement e</w:t>
      </w:r>
      <w:r w:rsidRPr="00511BE5">
        <w:rPr>
          <w:rFonts w:ascii="Times New Roman" w:hAnsi="Times New Roman"/>
          <w:b/>
          <w:i/>
          <w:sz w:val="23"/>
          <w:szCs w:val="23"/>
        </w:rPr>
        <w:t>t de la souveraineté lepéniste</w:t>
      </w:r>
      <w:r w:rsidR="00BF48A6">
        <w:rPr>
          <w:rFonts w:ascii="Times New Roman" w:hAnsi="Times New Roman"/>
          <w:b/>
          <w:i/>
          <w:sz w:val="23"/>
          <w:szCs w:val="23"/>
        </w:rPr>
        <w:t> </w:t>
      </w:r>
      <w:r w:rsidR="00BF48A6">
        <w:rPr>
          <w:rFonts w:ascii="Times New Roman" w:hAnsi="Times New Roman"/>
          <w:i/>
          <w:sz w:val="23"/>
          <w:szCs w:val="23"/>
        </w:rPr>
        <w:t>: i</w:t>
      </w:r>
      <w:r>
        <w:rPr>
          <w:rFonts w:ascii="Times New Roman" w:hAnsi="Times New Roman"/>
          <w:i/>
          <w:sz w:val="23"/>
          <w:szCs w:val="23"/>
        </w:rPr>
        <w:t xml:space="preserve">l est à ce titre remarquable de noter que </w:t>
      </w:r>
      <w:r w:rsidR="00802713" w:rsidRPr="00EF57E8">
        <w:rPr>
          <w:rFonts w:ascii="Times New Roman" w:hAnsi="Times New Roman"/>
          <w:i/>
          <w:sz w:val="23"/>
          <w:szCs w:val="23"/>
        </w:rPr>
        <w:t xml:space="preserve">83% des électeurs de MLP pensent que la situation ne peut </w:t>
      </w:r>
      <w:r>
        <w:rPr>
          <w:rFonts w:ascii="Times New Roman" w:hAnsi="Times New Roman"/>
          <w:i/>
          <w:sz w:val="23"/>
          <w:szCs w:val="23"/>
        </w:rPr>
        <w:t xml:space="preserve">pas </w:t>
      </w:r>
      <w:r w:rsidR="00802713" w:rsidRPr="00EF57E8">
        <w:rPr>
          <w:rFonts w:ascii="Times New Roman" w:hAnsi="Times New Roman"/>
          <w:i/>
          <w:sz w:val="23"/>
          <w:szCs w:val="23"/>
        </w:rPr>
        <w:t>être réglée effic</w:t>
      </w:r>
      <w:r w:rsidR="00881547" w:rsidRPr="00EF57E8">
        <w:rPr>
          <w:rFonts w:ascii="Times New Roman" w:hAnsi="Times New Roman"/>
          <w:i/>
          <w:sz w:val="23"/>
          <w:szCs w:val="23"/>
        </w:rPr>
        <w:t>acement</w:t>
      </w:r>
      <w:r>
        <w:rPr>
          <w:rFonts w:ascii="Times New Roman" w:hAnsi="Times New Roman"/>
          <w:i/>
          <w:sz w:val="23"/>
          <w:szCs w:val="23"/>
        </w:rPr>
        <w:t xml:space="preserve"> sur le plan national, mais au niveau européen</w:t>
      </w:r>
      <w:r w:rsidR="00A708CA">
        <w:rPr>
          <w:rFonts w:ascii="Times New Roman" w:hAnsi="Times New Roman"/>
          <w:i/>
          <w:sz w:val="23"/>
          <w:szCs w:val="23"/>
        </w:rPr>
        <w:t>.</w:t>
      </w:r>
    </w:p>
    <w:p w:rsidR="00A708CA" w:rsidRPr="00EF57E8" w:rsidRDefault="00A708CA" w:rsidP="00BF48A6">
      <w:pPr>
        <w:spacing w:after="0" w:line="276" w:lineRule="auto"/>
        <w:jc w:val="both"/>
        <w:rPr>
          <w:rFonts w:ascii="Times New Roman" w:hAnsi="Times New Roman"/>
          <w:i/>
          <w:sz w:val="23"/>
          <w:szCs w:val="23"/>
        </w:rPr>
      </w:pPr>
    </w:p>
    <w:p w:rsidR="004506E7" w:rsidRPr="004506E7" w:rsidRDefault="004506E7" w:rsidP="004506E7">
      <w:pPr>
        <w:tabs>
          <w:tab w:val="left" w:pos="6663"/>
        </w:tabs>
        <w:spacing w:before="360" w:after="0" w:line="288" w:lineRule="auto"/>
        <w:jc w:val="both"/>
        <w:rPr>
          <w:rFonts w:ascii="Times New Roman" w:hAnsi="Times New Roman"/>
          <w:color w:val="0D0D0D"/>
          <w:sz w:val="23"/>
          <w:szCs w:val="23"/>
        </w:rPr>
      </w:pPr>
      <w:r w:rsidRPr="00954856">
        <w:rPr>
          <w:color w:val="0D0D0D"/>
          <w:sz w:val="23"/>
          <w:szCs w:val="23"/>
        </w:rPr>
        <w:tab/>
      </w:r>
      <w:r>
        <w:rPr>
          <w:rFonts w:ascii="Times New Roman" w:hAnsi="Times New Roman"/>
          <w:color w:val="0D0D0D"/>
          <w:sz w:val="23"/>
          <w:szCs w:val="23"/>
        </w:rPr>
        <w:t>Adrien ABECASSIS</w:t>
      </w:r>
    </w:p>
    <w:sectPr w:rsidR="004506E7" w:rsidRPr="004506E7" w:rsidSect="00752386">
      <w:footerReference w:type="default" r:id="rId7"/>
      <w:pgSz w:w="11906" w:h="16838"/>
      <w:pgMar w:top="1134" w:right="1134" w:bottom="1134" w:left="1134" w:header="709" w:footer="52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837B97" w:rsidRDefault="00837B97" w:rsidP="00752386">
      <w:pPr>
        <w:spacing w:after="0" w:line="240" w:lineRule="auto"/>
      </w:pPr>
      <w:r>
        <w:separator/>
      </w:r>
    </w:p>
  </w:endnote>
  <w:endnote w:type="continuationSeparator" w:id="0">
    <w:p w:rsidR="00837B97" w:rsidRDefault="00837B97" w:rsidP="007523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752386" w:rsidRPr="00752386" w:rsidRDefault="00752386" w:rsidP="00752386">
    <w:pPr>
      <w:pStyle w:val="Footer"/>
      <w:jc w:val="right"/>
      <w:rPr>
        <w:rFonts w:ascii="Times New Roman" w:hAnsi="Times New Roman"/>
      </w:rPr>
    </w:pPr>
    <w:r w:rsidRPr="00752386">
      <w:rPr>
        <w:rFonts w:ascii="Times New Roman" w:hAnsi="Times New Roman"/>
      </w:rPr>
      <w:fldChar w:fldCharType="begin"/>
    </w:r>
    <w:r w:rsidRPr="00752386">
      <w:rPr>
        <w:rFonts w:ascii="Times New Roman" w:hAnsi="Times New Roman"/>
      </w:rPr>
      <w:instrText>PAGE   \* MERGEFORMAT</w:instrText>
    </w:r>
    <w:r w:rsidRPr="00752386">
      <w:rPr>
        <w:rFonts w:ascii="Times New Roman" w:hAnsi="Times New Roman"/>
      </w:rPr>
      <w:fldChar w:fldCharType="separate"/>
    </w:r>
    <w:r w:rsidR="009841A2">
      <w:rPr>
        <w:rFonts w:ascii="Times New Roman" w:hAnsi="Times New Roman"/>
        <w:noProof/>
      </w:rPr>
      <w:t>4</w:t>
    </w:r>
    <w:r w:rsidRPr="00752386">
      <w:rPr>
        <w:rFonts w:ascii="Times New Roman" w:hAnsi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837B97" w:rsidRDefault="00837B97" w:rsidP="00752386">
      <w:pPr>
        <w:spacing w:after="0" w:line="240" w:lineRule="auto"/>
      </w:pPr>
      <w:r>
        <w:separator/>
      </w:r>
    </w:p>
  </w:footnote>
  <w:footnote w:type="continuationSeparator" w:id="0">
    <w:p w:rsidR="00837B97" w:rsidRDefault="00837B97" w:rsidP="007523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3F7805"/>
    <w:multiLevelType w:val="hybridMultilevel"/>
    <w:tmpl w:val="852EB70A"/>
    <w:lvl w:ilvl="0" w:tplc="C3DC695C">
      <w:start w:val="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41D156B"/>
    <w:multiLevelType w:val="hybridMultilevel"/>
    <w:tmpl w:val="BD5E64D2"/>
    <w:lvl w:ilvl="0" w:tplc="FFFFFFFF">
      <w:start w:val="1"/>
      <w:numFmt w:val="bullet"/>
      <w:lvlText w:val="ð"/>
      <w:lvlJc w:val="left"/>
      <w:pPr>
        <w:ind w:left="720" w:hanging="360"/>
      </w:pPr>
      <w:rPr>
        <w:rFonts w:ascii="Wingdings" w:hAnsi="Wingdings"/>
        <w:b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7739BF"/>
    <w:multiLevelType w:val="hybridMultilevel"/>
    <w:tmpl w:val="810AE9C8"/>
    <w:lvl w:ilvl="0" w:tplc="27041D16">
      <w:start w:val="1"/>
      <w:numFmt w:val="decimal"/>
      <w:lvlText w:val="%1."/>
      <w:lvlJc w:val="left"/>
      <w:pPr>
        <w:ind w:left="717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37" w:hanging="360"/>
      </w:pPr>
    </w:lvl>
    <w:lvl w:ilvl="2" w:tplc="040C001B" w:tentative="1">
      <w:start w:val="1"/>
      <w:numFmt w:val="lowerRoman"/>
      <w:lvlText w:val="%3."/>
      <w:lvlJc w:val="right"/>
      <w:pPr>
        <w:ind w:left="2157" w:hanging="180"/>
      </w:pPr>
    </w:lvl>
    <w:lvl w:ilvl="3" w:tplc="040C000F" w:tentative="1">
      <w:start w:val="1"/>
      <w:numFmt w:val="decimal"/>
      <w:lvlText w:val="%4."/>
      <w:lvlJc w:val="left"/>
      <w:pPr>
        <w:ind w:left="2877" w:hanging="360"/>
      </w:pPr>
    </w:lvl>
    <w:lvl w:ilvl="4" w:tplc="040C0019" w:tentative="1">
      <w:start w:val="1"/>
      <w:numFmt w:val="lowerLetter"/>
      <w:lvlText w:val="%5."/>
      <w:lvlJc w:val="left"/>
      <w:pPr>
        <w:ind w:left="3597" w:hanging="360"/>
      </w:pPr>
    </w:lvl>
    <w:lvl w:ilvl="5" w:tplc="040C001B" w:tentative="1">
      <w:start w:val="1"/>
      <w:numFmt w:val="lowerRoman"/>
      <w:lvlText w:val="%6."/>
      <w:lvlJc w:val="right"/>
      <w:pPr>
        <w:ind w:left="4317" w:hanging="180"/>
      </w:pPr>
    </w:lvl>
    <w:lvl w:ilvl="6" w:tplc="040C000F" w:tentative="1">
      <w:start w:val="1"/>
      <w:numFmt w:val="decimal"/>
      <w:lvlText w:val="%7."/>
      <w:lvlJc w:val="left"/>
      <w:pPr>
        <w:ind w:left="5037" w:hanging="360"/>
      </w:pPr>
    </w:lvl>
    <w:lvl w:ilvl="7" w:tplc="040C0019" w:tentative="1">
      <w:start w:val="1"/>
      <w:numFmt w:val="lowerLetter"/>
      <w:lvlText w:val="%8."/>
      <w:lvlJc w:val="left"/>
      <w:pPr>
        <w:ind w:left="5757" w:hanging="360"/>
      </w:pPr>
    </w:lvl>
    <w:lvl w:ilvl="8" w:tplc="040C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3" w15:restartNumberingAfterBreak="0">
    <w:nsid w:val="2F644DA6"/>
    <w:multiLevelType w:val="hybridMultilevel"/>
    <w:tmpl w:val="21E24FBA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36DF5829"/>
    <w:multiLevelType w:val="hybridMultilevel"/>
    <w:tmpl w:val="A8344242"/>
    <w:lvl w:ilvl="0" w:tplc="FFFFFFFF">
      <w:start w:val="1"/>
      <w:numFmt w:val="bullet"/>
      <w:lvlText w:val="ð"/>
      <w:lvlJc w:val="left"/>
      <w:pPr>
        <w:ind w:left="720" w:hanging="360"/>
      </w:pPr>
      <w:rPr>
        <w:rFonts w:ascii="Wingdings" w:hAnsi="Wingdings"/>
        <w:b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940F10"/>
    <w:multiLevelType w:val="hybridMultilevel"/>
    <w:tmpl w:val="C73E473A"/>
    <w:lvl w:ilvl="0" w:tplc="C9BE1C0E">
      <w:numFmt w:val="bullet"/>
      <w:lvlText w:val="-"/>
      <w:lvlJc w:val="left"/>
      <w:pPr>
        <w:ind w:left="360" w:hanging="360"/>
      </w:pPr>
      <w:rPr>
        <w:rFonts w:ascii="Calibri" w:eastAsia="Calibri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03340FB"/>
    <w:multiLevelType w:val="hybridMultilevel"/>
    <w:tmpl w:val="1CAAEFA0"/>
    <w:lvl w:ilvl="0" w:tplc="C99E5806">
      <w:start w:val="1"/>
      <w:numFmt w:val="bullet"/>
      <w:lvlText w:val="-"/>
      <w:lvlJc w:val="left"/>
      <w:pPr>
        <w:ind w:left="644" w:hanging="360"/>
      </w:pPr>
      <w:rPr>
        <w:rFonts w:ascii="Arial" w:eastAsia="Calibr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7" w15:restartNumberingAfterBreak="0">
    <w:nsid w:val="6EA27BE2"/>
    <w:multiLevelType w:val="hybridMultilevel"/>
    <w:tmpl w:val="A65456D8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987171648">
    <w:abstractNumId w:val="2"/>
  </w:num>
  <w:num w:numId="2" w16cid:durableId="1460801337">
    <w:abstractNumId w:val="0"/>
  </w:num>
  <w:num w:numId="3" w16cid:durableId="963000272">
    <w:abstractNumId w:val="7"/>
  </w:num>
  <w:num w:numId="4" w16cid:durableId="1866207905">
    <w:abstractNumId w:val="3"/>
  </w:num>
  <w:num w:numId="5" w16cid:durableId="1870486298">
    <w:abstractNumId w:val="5"/>
  </w:num>
  <w:num w:numId="6" w16cid:durableId="1331908786">
    <w:abstractNumId w:val="1"/>
  </w:num>
  <w:num w:numId="7" w16cid:durableId="1937014745">
    <w:abstractNumId w:val="4"/>
  </w:num>
  <w:num w:numId="8" w16cid:durableId="18837786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8"/>
  <w:proofState w:spelling="clean" w:grammar="clean"/>
  <w:doNotTrackMoves/>
  <w:defaultTabStop w:val="708"/>
  <w:hyphenationZone w:val="425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E4F34"/>
    <w:rsid w:val="000A3B28"/>
    <w:rsid w:val="00392014"/>
    <w:rsid w:val="004506E7"/>
    <w:rsid w:val="00463C1A"/>
    <w:rsid w:val="004E09A0"/>
    <w:rsid w:val="004E4F34"/>
    <w:rsid w:val="00511BE5"/>
    <w:rsid w:val="00520E34"/>
    <w:rsid w:val="00581DFF"/>
    <w:rsid w:val="00594CD5"/>
    <w:rsid w:val="00656059"/>
    <w:rsid w:val="006F6A2F"/>
    <w:rsid w:val="0075114E"/>
    <w:rsid w:val="00752386"/>
    <w:rsid w:val="00802713"/>
    <w:rsid w:val="00837B97"/>
    <w:rsid w:val="0084296E"/>
    <w:rsid w:val="00881547"/>
    <w:rsid w:val="00917583"/>
    <w:rsid w:val="009841A2"/>
    <w:rsid w:val="00A36D6F"/>
    <w:rsid w:val="00A708CA"/>
    <w:rsid w:val="00AA18F8"/>
    <w:rsid w:val="00AA76B0"/>
    <w:rsid w:val="00BF48A6"/>
    <w:rsid w:val="00D26A8A"/>
    <w:rsid w:val="00DF5336"/>
    <w:rsid w:val="00E318B4"/>
    <w:rsid w:val="00E57772"/>
    <w:rsid w:val="00E77B9E"/>
    <w:rsid w:val="00EF57E8"/>
    <w:rsid w:val="00F52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9ECF5599-978B-4E23-8042-6A5E7DD58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1DF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52386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752386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752386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752386"/>
    <w:rPr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6059"/>
    <w:pPr>
      <w:spacing w:after="0" w:line="240" w:lineRule="auto"/>
    </w:pPr>
    <w:rPr>
      <w:rFonts w:ascii="Arial" w:hAnsi="Arial" w:cs="Arial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56059"/>
    <w:rPr>
      <w:rFonts w:ascii="Arial" w:hAnsi="Arial" w:cs="Arial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562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0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44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86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073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4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90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62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29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942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341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7842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5089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9445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068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0750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816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000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724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238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473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1451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6592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052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183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8355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2103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95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896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498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8879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716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3193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147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131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9547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869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74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57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42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26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55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6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19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12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0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24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4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07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2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6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2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1705</Words>
  <Characters>9725</Characters>
  <Application>Microsoft Office Word</Application>
  <DocSecurity>4</DocSecurity>
  <Lines>81</Lines>
  <Paragraphs>22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PRESIDENCE</Company>
  <LinksUpToDate>false</LinksUpToDate>
  <CharactersWithSpaces>11408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Latifa et Adrien</dc:creator>
  <cp:keywords/>
  <cp:lastModifiedBy>ABECASSIS Adrien</cp:lastModifiedBy>
  <cp:revision>3</cp:revision>
  <cp:lastPrinted>2015-06-22T07:36:00Z</cp:lastPrinted>
  <dcterms:created xsi:type="dcterms:W3CDTF">2015-06-22T07:32:00Z</dcterms:created>
  <dcterms:modified xsi:type="dcterms:W3CDTF">2015-06-22T08:05:00Z</dcterms:modified>
</cp:coreProperties>
</file>