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1"/>
      </w:pPr>
    </w:p>
    <w:p>
      <w:pPr>
        <w:spacing w:after="100" w:before="100"/>
        <w:jc w:val="center"/>
      </w:pPr>
      <w:r>
        <w:rPr>
          <w:rFonts w:ascii="Calibri" w:cs="Calibri" w:eastAsia="Calibri" w:hAnsi="Calibri"/>
          <w:b/>
          <w:bCs/>
          <w:color w:val="1F3A5F"/>
          <w:sz w:val="52"/>
          <w:szCs w:val="52"/>
        </w:rPr>
        <w:t xml:space="preserve">FRONTEND ASSIGNMENT – 3</w:t>
      </w:r>
    </w:p>
    <w:p>
      <w:pPr>
        <w:spacing w:before="200"/>
      </w:pPr>
    </w:p>
    <w:p>
      <w:pPr>
        <w:pBdr>
          <w:bottom w:val="single" w:color="1F3A5F" w:sz="12" w:space="1"/>
        </w:pBdr>
      </w:pPr>
    </w:p>
    <w:p>
      <w:pPr>
        <w:spacing w:before="200"/>
      </w:pPr>
    </w:p>
    <w:p>
      <w:pPr>
        <w:jc w:val="center"/>
      </w:pPr>
      <w:r>
        <w:rPr>
          <w:rFonts w:ascii="Calibri" w:cs="Calibri" w:eastAsia="Calibri" w:hAnsi="Calibri"/>
          <w:color w:val="333333"/>
          <w:sz w:val="30"/>
          <w:szCs w:val="30"/>
        </w:rPr>
        <w:t xml:space="preserve">Introduction To Frontend Engineering – Theory</w:t>
      </w:r>
    </w:p>
    <w:p>
      <w:pPr>
        <w:spacing w:before="200"/>
      </w:pPr>
    </w:p>
    <w:p>
      <w:pPr>
        <w:pBdr>
          <w:bottom w:val="single" w:color="1F3A5F" w:sz="12" w:space="1"/>
        </w:pBdr>
      </w:pPr>
    </w:p>
    <w:p>
      <w:pPr>
        <w:spacing w:before="1247"/>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488"/>
        <w:gridCol w:w="6710"/>
      </w:tblGrid>
      <w:tr>
        <w:trPr>
          <w:cantSplit/>
          <w:tblHeader w:val="false"/>
        </w:trPr>
        <w:tc>
          <w:tcPr>
            <w:tcW w:type="dxa" w:w="244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bCs/>
                <w:sz w:val="28"/>
                <w:szCs w:val="28"/>
              </w:rPr>
              <w:t xml:space="preserve">Name</w:t>
            </w:r>
          </w:p>
        </w:tc>
        <w:tc>
          <w:tcPr>
            <w:tcW w:type="dxa" w:w="488"/>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w:t>
            </w:r>
          </w:p>
        </w:tc>
        <w:tc>
          <w:tcPr>
            <w:tcW w:type="dxa" w:w="671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Aayushi</w:t>
            </w:r>
          </w:p>
        </w:tc>
      </w:tr>
      <w:tr>
        <w:trPr>
          <w:cantSplit/>
          <w:tblHeader w:val="false"/>
        </w:trPr>
        <w:tc>
          <w:tcPr>
            <w:tcW w:type="dxa" w:w="244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bCs/>
                <w:sz w:val="28"/>
                <w:szCs w:val="28"/>
              </w:rPr>
              <w:t xml:space="preserve">Course</w:t>
            </w:r>
          </w:p>
        </w:tc>
        <w:tc>
          <w:tcPr>
            <w:tcW w:type="dxa" w:w="488"/>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w:t>
            </w:r>
          </w:p>
        </w:tc>
        <w:tc>
          <w:tcPr>
            <w:tcW w:type="dxa" w:w="671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B.Tech CSE</w:t>
            </w:r>
          </w:p>
        </w:tc>
      </w:tr>
      <w:tr>
        <w:trPr>
          <w:cantSplit/>
          <w:tblHeader w:val="false"/>
        </w:trPr>
        <w:tc>
          <w:tcPr>
            <w:tcW w:type="dxa" w:w="244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bCs/>
                <w:sz w:val="28"/>
                <w:szCs w:val="28"/>
              </w:rPr>
              <w:t xml:space="preserve">Roll No.</w:t>
            </w:r>
          </w:p>
        </w:tc>
        <w:tc>
          <w:tcPr>
            <w:tcW w:type="dxa" w:w="488"/>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w:t>
            </w:r>
          </w:p>
        </w:tc>
        <w:tc>
          <w:tcPr>
            <w:tcW w:type="dxa" w:w="671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22515000005</w:t>
            </w:r>
          </w:p>
        </w:tc>
      </w:tr>
      <w:tr>
        <w:trPr>
          <w:cantSplit/>
          <w:tblHeader w:val="false"/>
        </w:trPr>
        <w:tc>
          <w:tcPr>
            <w:tcW w:type="dxa" w:w="244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bCs/>
                <w:sz w:val="28"/>
                <w:szCs w:val="28"/>
              </w:rPr>
              <w:t xml:space="preserve">Section</w:t>
            </w:r>
          </w:p>
        </w:tc>
        <w:tc>
          <w:tcPr>
            <w:tcW w:type="dxa" w:w="488"/>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w:t>
            </w:r>
          </w:p>
        </w:tc>
        <w:tc>
          <w:tcPr>
            <w:tcW w:type="dxa" w:w="671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NA</w:t>
            </w:r>
          </w:p>
        </w:tc>
      </w:tr>
      <w:tr>
        <w:trPr>
          <w:cantSplit/>
          <w:tblHeader w:val="false"/>
        </w:trPr>
        <w:tc>
          <w:tcPr>
            <w:tcW w:type="dxa" w:w="244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bCs/>
                <w:sz w:val="28"/>
                <w:szCs w:val="28"/>
              </w:rPr>
              <w:t xml:space="preserve">Subject</w:t>
            </w:r>
          </w:p>
        </w:tc>
        <w:tc>
          <w:tcPr>
            <w:tcW w:type="dxa" w:w="488"/>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w:t>
            </w:r>
          </w:p>
        </w:tc>
        <w:tc>
          <w:tcPr>
            <w:tcW w:type="dxa" w:w="671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Introduction To Frontend Engineering</w:t>
            </w:r>
          </w:p>
        </w:tc>
      </w:tr>
      <w:tr>
        <w:trPr>
          <w:cantSplit/>
          <w:tblHeader w:val="false"/>
        </w:trPr>
        <w:tc>
          <w:tcPr>
            <w:tcW w:type="dxa" w:w="244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bCs/>
                <w:sz w:val="28"/>
                <w:szCs w:val="28"/>
              </w:rPr>
              <w:t xml:space="preserve">Assignment</w:t>
            </w:r>
          </w:p>
        </w:tc>
        <w:tc>
          <w:tcPr>
            <w:tcW w:type="dxa" w:w="488"/>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w:t>
            </w:r>
          </w:p>
        </w:tc>
        <w:tc>
          <w:tcPr>
            <w:tcW w:type="dxa" w:w="6710"/>
            <w:tcBorders>
              <w:top w:val="none" w:color="FFFFFF" w:sz="0"/>
              <w:left w:val="none" w:color="FFFFFF" w:sz="0"/>
              <w:bottom w:val="single" w:color="CCCCCC" w:sz="2"/>
              <w:right w:val="none" w:color="FFFFFF" w:sz="0"/>
            </w:tcBorders>
            <w:tcMar>
              <w:top w:type="dxa" w:w="120"/>
              <w:left w:type="dxa" w:w="100"/>
              <w:bottom w:type="dxa" w:w="120"/>
              <w:right w:type="dxa" w:w="100"/>
            </w:tcMar>
          </w:tcPr>
          <w:p>
            <w:r>
              <w:rPr>
                <w:rFonts w:ascii="Calibri" w:cs="Calibri" w:eastAsia="Calibri" w:hAnsi="Calibri"/>
                <w:b w:val="false"/>
                <w:bCs w:val="false"/>
                <w:sz w:val="28"/>
                <w:szCs w:val="28"/>
              </w:rPr>
              <w:t xml:space="preserve">Assignment 3</w:t>
            </w:r>
          </w:p>
        </w:tc>
      </w:tr>
    </w:tbl>
    <w:p>
      <w:pPr>
        <w:spacing w:after="100"/>
      </w:pPr>
    </w:p>
    <w:p>
      <w:pPr>
        <w:pageBreakBefore/>
      </w:pPr>
    </w:p>
    <w:p>
      <w:pPr>
        <w:pStyle w:val="Heading1"/>
        <w:keepNext/>
      </w:pPr>
      <w:r>
        <w:rPr>
          <w:rFonts w:ascii="Calibri" w:cs="Calibri" w:eastAsia="Calibri" w:hAnsi="Calibri"/>
        </w:rPr>
        <w:t xml:space="preserve">Q1. What is the difference between frontend and backend JavaScript?</w:t>
      </w:r>
    </w:p>
    <w:p>
      <w:pPr>
        <w:spacing w:after="120" w:line="320"/>
        <w:jc w:val="both"/>
      </w:pPr>
      <w:r>
        <w:rPr>
          <w:rFonts w:ascii="Calibri" w:cs="Calibri" w:eastAsia="Calibri" w:hAnsi="Calibri"/>
        </w:rPr>
        <w:t xml:space="preserve">JavaScript can run in two environments: in the </w:t>
      </w:r>
      <w:r>
        <w:rPr>
          <w:rFonts w:ascii="Calibri" w:cs="Calibri" w:eastAsia="Calibri" w:hAnsi="Calibri"/>
          <w:b/>
          <w:bCs/>
        </w:rPr>
        <w:t xml:space="preserve">browser</w:t>
      </w:r>
      <w:r>
        <w:rPr>
          <w:rFonts w:ascii="Calibri" w:cs="Calibri" w:eastAsia="Calibri" w:hAnsi="Calibri"/>
        </w:rPr>
        <w:t xml:space="preserve"> (frontend) and on the </w:t>
      </w:r>
      <w:r>
        <w:rPr>
          <w:rFonts w:ascii="Calibri" w:cs="Calibri" w:eastAsia="Calibri" w:hAnsi="Calibri"/>
          <w:b/>
          <w:bCs/>
        </w:rPr>
        <w:t xml:space="preserve">server</w:t>
      </w:r>
      <w:r>
        <w:rPr>
          <w:rFonts w:ascii="Calibri" w:cs="Calibri" w:eastAsia="Calibri" w:hAnsi="Calibri"/>
        </w:rPr>
        <w:t xml:space="preserve"> (backend, using Node.js). The language is the same, but the environment, available APIs and purpose are different.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1"/>
        <w:gridCol w:w="3799"/>
        <w:gridCol w:w="3798"/>
      </w:tblGrid>
      <w:tr>
        <w:trPr>
          <w:cantSplit/>
          <w:tblHeader/>
        </w:trPr>
        <w:tc>
          <w:tcPr>
            <w:tcW w:type="dxa" w:w="2041"/>
            <w:tcBorders>
              <w:top w:val="single" w:color="9CA3AF" w:sz="4"/>
              <w:left w:val="single" w:color="9CA3AF" w:sz="4"/>
              <w:bottom w:val="single" w:color="9CA3AF" w:sz="4"/>
              <w:right w:val="single" w:color="9CA3AF" w:sz="4"/>
            </w:tcBorders>
            <w:shd w:fill="E5EAF2" w:color="auto" w:val="clear"/>
            <w:tcMar>
              <w:top w:type="dxa" w:w="70"/>
              <w:left w:type="dxa" w:w="100"/>
              <w:bottom w:type="dxa" w:w="70"/>
              <w:right w:type="dxa" w:w="100"/>
            </w:tcMar>
          </w:tcPr>
          <w:p>
            <w:r>
              <w:rPr>
                <w:rFonts w:ascii="Calibri" w:cs="Calibri" w:eastAsia="Calibri" w:hAnsi="Calibri"/>
                <w:b/>
                <w:bCs/>
                <w:sz w:val="19"/>
                <w:szCs w:val="19"/>
              </w:rPr>
              <w:t xml:space="preserve">Feature</w:t>
            </w:r>
          </w:p>
        </w:tc>
        <w:tc>
          <w:tcPr>
            <w:tcW w:type="dxa" w:w="3799"/>
            <w:tcBorders>
              <w:top w:val="single" w:color="9CA3AF" w:sz="4"/>
              <w:left w:val="single" w:color="9CA3AF" w:sz="4"/>
              <w:bottom w:val="single" w:color="9CA3AF" w:sz="4"/>
              <w:right w:val="single" w:color="9CA3AF" w:sz="4"/>
            </w:tcBorders>
            <w:shd w:fill="E5EAF2" w:color="auto" w:val="clear"/>
            <w:tcMar>
              <w:top w:type="dxa" w:w="70"/>
              <w:left w:type="dxa" w:w="100"/>
              <w:bottom w:type="dxa" w:w="70"/>
              <w:right w:type="dxa" w:w="100"/>
            </w:tcMar>
          </w:tcPr>
          <w:p>
            <w:r>
              <w:rPr>
                <w:rFonts w:ascii="Calibri" w:cs="Calibri" w:eastAsia="Calibri" w:hAnsi="Calibri"/>
                <w:b/>
                <w:bCs/>
                <w:sz w:val="19"/>
                <w:szCs w:val="19"/>
              </w:rPr>
              <w:t xml:space="preserve">Frontend JavaScript</w:t>
            </w:r>
          </w:p>
        </w:tc>
        <w:tc>
          <w:tcPr>
            <w:tcW w:type="dxa" w:w="3798"/>
            <w:tcBorders>
              <w:top w:val="single" w:color="9CA3AF" w:sz="4"/>
              <w:left w:val="single" w:color="9CA3AF" w:sz="4"/>
              <w:bottom w:val="single" w:color="9CA3AF" w:sz="4"/>
              <w:right w:val="single" w:color="9CA3AF" w:sz="4"/>
            </w:tcBorders>
            <w:shd w:fill="E5EAF2" w:color="auto" w:val="clear"/>
            <w:tcMar>
              <w:top w:type="dxa" w:w="70"/>
              <w:left w:type="dxa" w:w="100"/>
              <w:bottom w:type="dxa" w:w="70"/>
              <w:right w:type="dxa" w:w="100"/>
            </w:tcMar>
          </w:tcPr>
          <w:p>
            <w:r>
              <w:rPr>
                <w:rFonts w:ascii="Calibri" w:cs="Calibri" w:eastAsia="Calibri" w:hAnsi="Calibri"/>
                <w:b/>
                <w:bCs/>
                <w:sz w:val="19"/>
                <w:szCs w:val="19"/>
              </w:rPr>
              <w:t xml:space="preserve">Backend JavaScript</w:t>
            </w:r>
          </w:p>
        </w:tc>
      </w:tr>
      <w:tr>
        <w:trPr>
          <w:cantSplit/>
          <w:tblHeader w:val="false"/>
        </w:trPr>
        <w:tc>
          <w:tcPr>
            <w:tcW w:type="dxa" w:w="2041"/>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Runs on</w:t>
            </w:r>
          </w:p>
        </w:tc>
        <w:tc>
          <w:tcPr>
            <w:tcW w:type="dxa" w:w="379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User's web browser (client side)</w:t>
            </w:r>
          </w:p>
        </w:tc>
        <w:tc>
          <w:tcPr>
            <w:tcW w:type="dxa" w:w="379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Server, using runtime like Node.js</w:t>
            </w:r>
          </w:p>
        </w:tc>
      </w:tr>
      <w:tr>
        <w:trPr>
          <w:cantSplit/>
          <w:tblHeader w:val="false"/>
        </w:trPr>
        <w:tc>
          <w:tcPr>
            <w:tcW w:type="dxa" w:w="2041"/>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Purpose</w:t>
            </w:r>
          </w:p>
        </w:tc>
        <w:tc>
          <w:tcPr>
            <w:tcW w:type="dxa" w:w="379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Builds UI, handles user interaction, updates the page dynamically</w:t>
            </w:r>
          </w:p>
        </w:tc>
        <w:tc>
          <w:tcPr>
            <w:tcW w:type="dxa" w:w="379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Handles business logic, databases, authentication, APIs</w:t>
            </w:r>
          </w:p>
        </w:tc>
      </w:tr>
      <w:tr>
        <w:trPr>
          <w:cantSplit/>
          <w:tblHeader w:val="false"/>
        </w:trPr>
        <w:tc>
          <w:tcPr>
            <w:tcW w:type="dxa" w:w="2041"/>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Special APIs</w:t>
            </w:r>
          </w:p>
        </w:tc>
        <w:tc>
          <w:tcPr>
            <w:tcW w:type="dxa" w:w="379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DOM, BOM (window), localStorage, fetch, events</w:t>
            </w:r>
          </w:p>
        </w:tc>
        <w:tc>
          <w:tcPr>
            <w:tcW w:type="dxa" w:w="379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File system (fs), http, path, os modules</w:t>
            </w:r>
          </w:p>
        </w:tc>
      </w:tr>
      <w:tr>
        <w:trPr>
          <w:cantSplit/>
          <w:tblHeader w:val="false"/>
        </w:trPr>
        <w:tc>
          <w:tcPr>
            <w:tcW w:type="dxa" w:w="2041"/>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Access to DOM</w:t>
            </w:r>
          </w:p>
        </w:tc>
        <w:tc>
          <w:tcPr>
            <w:tcW w:type="dxa" w:w="379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379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No</w:t>
            </w:r>
          </w:p>
        </w:tc>
      </w:tr>
      <w:tr>
        <w:trPr>
          <w:cantSplit/>
          <w:tblHeader w:val="false"/>
        </w:trPr>
        <w:tc>
          <w:tcPr>
            <w:tcW w:type="dxa" w:w="2041"/>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Access to file system / database</w:t>
            </w:r>
          </w:p>
        </w:tc>
        <w:tc>
          <w:tcPr>
            <w:tcW w:type="dxa" w:w="379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No (restricted by browser security)</w:t>
            </w:r>
          </w:p>
        </w:tc>
        <w:tc>
          <w:tcPr>
            <w:tcW w:type="dxa" w:w="379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w:t>
            </w:r>
          </w:p>
        </w:tc>
      </w:tr>
      <w:tr>
        <w:trPr>
          <w:cantSplit/>
          <w:tblHeader w:val="false"/>
        </w:trPr>
        <w:tc>
          <w:tcPr>
            <w:tcW w:type="dxa" w:w="2041"/>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Frameworks / libraries</w:t>
            </w:r>
          </w:p>
        </w:tc>
        <w:tc>
          <w:tcPr>
            <w:tcW w:type="dxa" w:w="379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React, Angular, Vue, jQuery</w:t>
            </w:r>
          </w:p>
        </w:tc>
        <w:tc>
          <w:tcPr>
            <w:tcW w:type="dxa" w:w="379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Express.js, NestJS, Koa</w:t>
            </w:r>
          </w:p>
        </w:tc>
      </w:tr>
      <w:tr>
        <w:trPr>
          <w:cantSplit/>
          <w:tblHeader w:val="false"/>
        </w:trPr>
        <w:tc>
          <w:tcPr>
            <w:tcW w:type="dxa" w:w="2041"/>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Modules</w:t>
            </w:r>
          </w:p>
        </w:tc>
        <w:tc>
          <w:tcPr>
            <w:tcW w:type="dxa" w:w="379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ES modules (import/export), script tags</w:t>
            </w:r>
          </w:p>
        </w:tc>
        <w:tc>
          <w:tcPr>
            <w:tcW w:type="dxa" w:w="379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CommonJS (require) and ES modules</w:t>
            </w:r>
          </w:p>
        </w:tc>
      </w:tr>
      <w:tr>
        <w:trPr>
          <w:cantSplit/>
          <w:tblHeader w:val="false"/>
        </w:trPr>
        <w:tc>
          <w:tcPr>
            <w:tcW w:type="dxa" w:w="2041"/>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Visibility</w:t>
            </w:r>
          </w:p>
        </w:tc>
        <w:tc>
          <w:tcPr>
            <w:tcW w:type="dxa" w:w="379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Code is visible to the user</w:t>
            </w:r>
          </w:p>
        </w:tc>
        <w:tc>
          <w:tcPr>
            <w:tcW w:type="dxa" w:w="379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Code stays hidden on the server</w:t>
            </w:r>
          </w:p>
        </w:tc>
      </w:tr>
    </w:tbl>
    <w:p>
      <w:pPr>
        <w:spacing w:after="100"/>
      </w:pPr>
    </w:p>
    <w:p>
      <w:pPr>
        <w:spacing w:before="160"/>
      </w:pPr>
    </w:p>
    <w:p>
      <w:pPr>
        <w:pStyle w:val="Heading1"/>
        <w:keepNext/>
      </w:pPr>
      <w:r>
        <w:rPr>
          <w:rFonts w:ascii="Calibri" w:cs="Calibri" w:eastAsia="Calibri" w:hAnsi="Calibri"/>
        </w:rPr>
        <w:t xml:space="preserve">Q2. What is DOM?</w:t>
      </w:r>
    </w:p>
    <w:p>
      <w:pPr>
        <w:spacing w:after="120" w:line="320"/>
        <w:jc w:val="both"/>
      </w:pPr>
      <w:r>
        <w:rPr>
          <w:rFonts w:ascii="Calibri" w:cs="Calibri" w:eastAsia="Calibri" w:hAnsi="Calibri"/>
        </w:rPr>
        <w:t xml:space="preserve">DOM stands for </w:t>
      </w:r>
      <w:r>
        <w:rPr>
          <w:rFonts w:ascii="Calibri" w:cs="Calibri" w:eastAsia="Calibri" w:hAnsi="Calibri"/>
          <w:b/>
          <w:bCs/>
        </w:rPr>
        <w:t xml:space="preserve">Document Object Model</w:t>
      </w:r>
      <w:r>
        <w:rPr>
          <w:rFonts w:ascii="Calibri" w:cs="Calibri" w:eastAsia="Calibri" w:hAnsi="Calibri"/>
        </w:rPr>
        <w:t xml:space="preserve">. It is a programming interface that represents an HTML (or XML) document as a </w:t>
      </w:r>
      <w:r>
        <w:rPr>
          <w:rFonts w:ascii="Calibri" w:cs="Calibri" w:eastAsia="Calibri" w:hAnsi="Calibri"/>
          <w:b/>
          <w:bCs/>
        </w:rPr>
        <w:t xml:space="preserve">tree of objects (nodes)</w:t>
      </w:r>
      <w:r>
        <w:rPr>
          <w:rFonts w:ascii="Calibri" w:cs="Calibri" w:eastAsia="Calibri" w:hAnsi="Calibri"/>
        </w:rPr>
        <w:t xml:space="preserve">. The browser creates this tree when a page loads, and JavaScript can use it to read, change, add or delete elements, attributes, text and styles, so the page can be updated dynamically without reloading.</w:t>
      </w:r>
    </w:p>
    <w:p>
      <w:pPr>
        <w:spacing w:after="120" w:line="320"/>
        <w:jc w:val="both"/>
      </w:pPr>
      <w:r>
        <w:rPr>
          <w:rFonts w:ascii="Calibri" w:cs="Calibri" w:eastAsia="Calibri" w:hAnsi="Calibri"/>
        </w:rPr>
        <w:t xml:space="preserve">The top of the tree is the </w:t>
      </w:r>
      <w:r>
        <w:rPr>
          <w:rFonts w:ascii="Courier New" w:cs="Courier New" w:eastAsia="Courier New" w:hAnsi="Courier New"/>
          <w:sz w:val="20"/>
          <w:szCs w:val="20"/>
        </w:rPr>
        <w:t xml:space="preserve">document</w:t>
      </w:r>
      <w:r>
        <w:rPr>
          <w:rFonts w:ascii="Calibri" w:cs="Calibri" w:eastAsia="Calibri" w:hAnsi="Calibri"/>
        </w:rPr>
        <w:t xml:space="preserve"> object, below which come </w:t>
      </w:r>
      <w:r>
        <w:rPr>
          <w:rFonts w:ascii="Courier New" w:cs="Courier New" w:eastAsia="Courier New" w:hAnsi="Courier New"/>
          <w:sz w:val="20"/>
          <w:szCs w:val="20"/>
        </w:rPr>
        <w:t xml:space="preserve">&lt;html&gt;</w:t>
      </w:r>
      <w:r>
        <w:rPr>
          <w:rFonts w:ascii="Calibri" w:cs="Calibri" w:eastAsia="Calibri" w:hAnsi="Calibri"/>
        </w:rPr>
        <w:t xml:space="preserve">, then </w:t>
      </w:r>
      <w:r>
        <w:rPr>
          <w:rFonts w:ascii="Courier New" w:cs="Courier New" w:eastAsia="Courier New" w:hAnsi="Courier New"/>
          <w:sz w:val="20"/>
          <w:szCs w:val="20"/>
        </w:rPr>
        <w:t xml:space="preserve">&lt;head&gt;</w:t>
      </w:r>
      <w:r>
        <w:rPr>
          <w:rFonts w:ascii="Calibri" w:cs="Calibri" w:eastAsia="Calibri" w:hAnsi="Calibri"/>
        </w:rPr>
        <w:t xml:space="preserve"> and </w:t>
      </w:r>
      <w:r>
        <w:rPr>
          <w:rFonts w:ascii="Courier New" w:cs="Courier New" w:eastAsia="Courier New" w:hAnsi="Courier New"/>
          <w:sz w:val="20"/>
          <w:szCs w:val="20"/>
        </w:rPr>
        <w:t xml:space="preserve">&lt;body&gt;</w:t>
      </w:r>
      <w:r>
        <w:rPr>
          <w:rFonts w:ascii="Calibri" w:cs="Calibri" w:eastAsia="Calibri" w:hAnsi="Calibri"/>
        </w:rPr>
        <w:t xml:space="preserve">, and so on.</w:t>
      </w:r>
    </w:p>
    <w:p>
      <w:pPr>
        <w:keepNext/>
        <w:keepLines/>
        <w:shd w:fill="F3F4F6" w:color="auto" w:val="clear"/>
        <w:spacing w:after="0" w:before="0" w:line="240"/>
        <w:ind w:left="120" w:right="120"/>
      </w:pPr>
      <w:r>
        <w:rPr>
          <w:rFonts w:ascii="Courier New" w:cs="Courier New" w:eastAsia="Courier New" w:hAnsi="Courier New"/>
          <w:sz w:val="18"/>
          <w:szCs w:val="18"/>
        </w:rPr>
        <w:t xml:space="preserve">html</w:t>
      </w:r>
    </w:p>
    <w:p>
      <w:pPr>
        <w:keepNext/>
        <w:keepLines/>
        <w:shd w:fill="F3F4F6" w:color="auto" w:val="clear"/>
        <w:spacing w:after="0" w:before="0" w:line="240"/>
        <w:ind w:left="120" w:right="120"/>
      </w:pPr>
      <w:r>
        <w:rPr>
          <w:rFonts w:ascii="Courier New" w:cs="Courier New" w:eastAsia="Courier New" w:hAnsi="Courier New"/>
          <w:sz w:val="18"/>
          <w:szCs w:val="18"/>
        </w:rPr>
        <w:t xml:space="preserve"> |-- head</w:t>
      </w:r>
    </w:p>
    <w:p>
      <w:pPr>
        <w:keepNext/>
        <w:keepLines/>
        <w:shd w:fill="F3F4F6" w:color="auto" w:val="clear"/>
        <w:spacing w:after="0" w:before="0" w:line="240"/>
        <w:ind w:left="120" w:right="120"/>
      </w:pPr>
      <w:r>
        <w:rPr>
          <w:rFonts w:ascii="Courier New" w:cs="Courier New" w:eastAsia="Courier New" w:hAnsi="Courier New"/>
          <w:sz w:val="18"/>
          <w:szCs w:val="18"/>
        </w:rPr>
        <w:t xml:space="preserve"> |    +-- title</w:t>
      </w:r>
    </w:p>
    <w:p>
      <w:pPr>
        <w:keepNext/>
        <w:keepLines/>
        <w:shd w:fill="F3F4F6" w:color="auto" w:val="clear"/>
        <w:spacing w:after="0" w:before="0" w:line="240"/>
        <w:ind w:left="120" w:right="120"/>
      </w:pPr>
      <w:r>
        <w:rPr>
          <w:rFonts w:ascii="Courier New" w:cs="Courier New" w:eastAsia="Courier New" w:hAnsi="Courier New"/>
          <w:sz w:val="18"/>
          <w:szCs w:val="18"/>
        </w:rPr>
        <w:t xml:space="preserve"> +-- body</w:t>
      </w:r>
    </w:p>
    <w:p>
      <w:pPr>
        <w:keepNext/>
        <w:keepLines/>
        <w:shd w:fill="F3F4F6" w:color="auto" w:val="clear"/>
        <w:spacing w:after="0" w:before="0" w:line="240"/>
        <w:ind w:left="120" w:right="120"/>
      </w:pPr>
      <w:r>
        <w:rPr>
          <w:rFonts w:ascii="Courier New" w:cs="Courier New" w:eastAsia="Courier New" w:hAnsi="Courier New"/>
          <w:sz w:val="18"/>
          <w:szCs w:val="18"/>
        </w:rPr>
        <w:t xml:space="preserve">      |-- h1</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      +-- p</w:t>
      </w:r>
    </w:p>
    <w:p>
      <w:pPr>
        <w:keepNext/>
        <w:keepLines/>
        <w:shd w:fill="F3F4F6" w:color="auto" w:val="clear"/>
        <w:spacing w:after="0" w:before="0" w:line="240"/>
        <w:ind w:left="120" w:right="120"/>
      </w:pPr>
      <w:r>
        <w:rPr>
          <w:rFonts w:ascii="Courier New" w:cs="Courier New" w:eastAsia="Courier New" w:hAnsi="Courier New"/>
          <w:sz w:val="18"/>
          <w:szCs w:val="18"/>
        </w:rPr>
        <w:t xml:space="preserve">// Selecting elements</w:t>
      </w:r>
    </w:p>
    <w:p>
      <w:pPr>
        <w:keepNext/>
        <w:keepLines/>
        <w:shd w:fill="F3F4F6" w:color="auto" w:val="clear"/>
        <w:spacing w:after="0" w:before="0" w:line="240"/>
        <w:ind w:left="120" w:right="120"/>
      </w:pPr>
      <w:r>
        <w:rPr>
          <w:rFonts w:ascii="Courier New" w:cs="Courier New" w:eastAsia="Courier New" w:hAnsi="Courier New"/>
          <w:sz w:val="18"/>
          <w:szCs w:val="18"/>
        </w:rPr>
        <w:t xml:space="preserve">let heading = document.getElementById("title");</w:t>
      </w:r>
    </w:p>
    <w:p>
      <w:pPr>
        <w:keepNext/>
        <w:keepLines/>
        <w:shd w:fill="F3F4F6" w:color="auto" w:val="clear"/>
        <w:spacing w:after="0" w:before="0" w:line="240"/>
        <w:ind w:left="120" w:right="120"/>
      </w:pPr>
      <w:r>
        <w:rPr>
          <w:rFonts w:ascii="Courier New" w:cs="Courier New" w:eastAsia="Courier New" w:hAnsi="Courier New"/>
          <w:sz w:val="18"/>
          <w:szCs w:val="18"/>
        </w:rPr>
        <w:t xml:space="preserve">let items   = document.querySelectorAll(".item");</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Changing content and style</w:t>
      </w:r>
    </w:p>
    <w:p>
      <w:pPr>
        <w:keepNext/>
        <w:keepLines/>
        <w:shd w:fill="F3F4F6" w:color="auto" w:val="clear"/>
        <w:spacing w:after="0" w:before="0" w:line="240"/>
        <w:ind w:left="120" w:right="120"/>
      </w:pPr>
      <w:r>
        <w:rPr>
          <w:rFonts w:ascii="Courier New" w:cs="Courier New" w:eastAsia="Courier New" w:hAnsi="Courier New"/>
          <w:sz w:val="18"/>
          <w:szCs w:val="18"/>
        </w:rPr>
        <w:t xml:space="preserve">heading.textContent = "Hello DOM!";</w:t>
      </w:r>
    </w:p>
    <w:p>
      <w:pPr>
        <w:keepNext/>
        <w:keepLines/>
        <w:shd w:fill="F3F4F6" w:color="auto" w:val="clear"/>
        <w:spacing w:after="0" w:before="0" w:line="240"/>
        <w:ind w:left="120" w:right="120"/>
      </w:pPr>
      <w:r>
        <w:rPr>
          <w:rFonts w:ascii="Courier New" w:cs="Courier New" w:eastAsia="Courier New" w:hAnsi="Courier New"/>
          <w:sz w:val="18"/>
          <w:szCs w:val="18"/>
        </w:rPr>
        <w:t xml:space="preserve">heading.style.color = "blue";</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Creating and adding a new element</w:t>
      </w:r>
    </w:p>
    <w:p>
      <w:pPr>
        <w:keepNext/>
        <w:keepLines/>
        <w:shd w:fill="F3F4F6" w:color="auto" w:val="clear"/>
        <w:spacing w:after="0" w:before="0" w:line="240"/>
        <w:ind w:left="120" w:right="120"/>
      </w:pPr>
      <w:r>
        <w:rPr>
          <w:rFonts w:ascii="Courier New" w:cs="Courier New" w:eastAsia="Courier New" w:hAnsi="Courier New"/>
          <w:sz w:val="18"/>
          <w:szCs w:val="18"/>
        </w:rPr>
        <w:t xml:space="preserve">let p = document.createElement("p");</w:t>
      </w:r>
    </w:p>
    <w:p>
      <w:pPr>
        <w:keepNext/>
        <w:keepLines/>
        <w:shd w:fill="F3F4F6" w:color="auto" w:val="clear"/>
        <w:spacing w:after="0" w:before="0" w:line="240"/>
        <w:ind w:left="120" w:right="120"/>
      </w:pPr>
      <w:r>
        <w:rPr>
          <w:rFonts w:ascii="Courier New" w:cs="Courier New" w:eastAsia="Courier New" w:hAnsi="Courier New"/>
          <w:sz w:val="18"/>
          <w:szCs w:val="18"/>
        </w:rPr>
        <w:t xml:space="preserve">p.textContent = "New paragraph";</w:t>
      </w:r>
    </w:p>
    <w:p>
      <w:pPr>
        <w:keepNext/>
        <w:keepLines/>
        <w:shd w:fill="F3F4F6" w:color="auto" w:val="clear"/>
        <w:spacing w:after="0" w:before="0" w:line="240"/>
        <w:ind w:left="120" w:right="120"/>
      </w:pPr>
      <w:r>
        <w:rPr>
          <w:rFonts w:ascii="Courier New" w:cs="Courier New" w:eastAsia="Courier New" w:hAnsi="Courier New"/>
          <w:sz w:val="18"/>
          <w:szCs w:val="18"/>
        </w:rPr>
        <w:t xml:space="preserve">document.body.appendChild(p);</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Removing an element</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heading.remove();</w:t>
      </w:r>
    </w:p>
    <w:p>
      <w:pPr>
        <w:pStyle w:val="Heading1"/>
        <w:keepNext/>
      </w:pPr>
      <w:r>
        <w:rPr>
          <w:rFonts w:ascii="Calibri" w:cs="Calibri" w:eastAsia="Calibri" w:hAnsi="Calibri"/>
        </w:rPr>
        <w:t xml:space="preserve">Q3. What is event in JavaScript?</w:t>
      </w:r>
    </w:p>
    <w:p>
      <w:pPr>
        <w:spacing w:after="120" w:line="320"/>
        <w:jc w:val="both"/>
      </w:pPr>
      <w:r>
        <w:rPr>
          <w:rFonts w:ascii="Calibri" w:cs="Calibri" w:eastAsia="Calibri" w:hAnsi="Calibri"/>
        </w:rPr>
        <w:t xml:space="preserve">An event is an action or occurrence that happens in the browser, which JavaScript can detect and respond to. Events can be caused by the user (click, key press, mouse move) or by the browser (page load, resize). The function that runs in response is called an </w:t>
      </w:r>
      <w:r>
        <w:rPr>
          <w:rFonts w:ascii="Calibri" w:cs="Calibri" w:eastAsia="Calibri" w:hAnsi="Calibri"/>
          <w:b/>
          <w:bCs/>
        </w:rPr>
        <w:t xml:space="preserve">event handler</w:t>
      </w:r>
      <w:r>
        <w:rPr>
          <w:rFonts w:ascii="Calibri" w:cs="Calibri" w:eastAsia="Calibri" w:hAnsi="Calibri"/>
        </w:rPr>
        <w:t xml:space="preserve"> or </w:t>
      </w:r>
      <w:r>
        <w:rPr>
          <w:rFonts w:ascii="Calibri" w:cs="Calibri" w:eastAsia="Calibri" w:hAnsi="Calibri"/>
          <w:b/>
          <w:bCs/>
        </w:rPr>
        <w:t xml:space="preserve">event listener</w:t>
      </w:r>
      <w:r>
        <w:rPr>
          <w:rFonts w:ascii="Calibri" w:cs="Calibri" w:eastAsia="Calibri" w:hAnsi="Calibri"/>
        </w:rPr>
        <w:t xml:space="preserve">.</w:t>
      </w:r>
    </w:p>
    <w:p>
      <w:pPr>
        <w:spacing w:after="120" w:line="320"/>
        <w:jc w:val="both"/>
      </w:pPr>
      <w:r>
        <w:rPr>
          <w:rFonts w:ascii="Calibri" w:cs="Calibri" w:eastAsia="Calibri" w:hAnsi="Calibri"/>
          <w:b/>
          <w:bCs/>
        </w:rPr>
        <w:t xml:space="preserve">Common events:</w:t>
      </w:r>
    </w:p>
    <w:p>
      <w:pPr>
        <w:pStyle w:val="ListParagraph"/>
        <w:numPr>
          <w:ilvl w:val="0"/>
          <w:numId w:val="2"/>
        </w:numPr>
        <w:spacing w:after="60"/>
        <w:jc w:val="both"/>
      </w:pPr>
      <w:r>
        <w:rPr>
          <w:rFonts w:ascii="Calibri" w:cs="Calibri" w:eastAsia="Calibri" w:hAnsi="Calibri"/>
          <w:b/>
          <w:bCs/>
        </w:rPr>
        <w:t xml:space="preserve">Mouse:</w:t>
      </w:r>
      <w:r>
        <w:rPr>
          <w:rFonts w:ascii="Calibri" w:cs="Calibri" w:eastAsia="Calibri" w:hAnsi="Calibri"/>
        </w:rPr>
        <w:t xml:space="preserve"> click, dblclick, mouseover, mouseout, mousemove</w:t>
      </w:r>
    </w:p>
    <w:p>
      <w:pPr>
        <w:pStyle w:val="ListParagraph"/>
        <w:numPr>
          <w:ilvl w:val="0"/>
          <w:numId w:val="2"/>
        </w:numPr>
        <w:spacing w:after="60"/>
        <w:jc w:val="both"/>
      </w:pPr>
      <w:r>
        <w:rPr>
          <w:rFonts w:ascii="Calibri" w:cs="Calibri" w:eastAsia="Calibri" w:hAnsi="Calibri"/>
          <w:b/>
          <w:bCs/>
        </w:rPr>
        <w:t xml:space="preserve">Keyboard:</w:t>
      </w:r>
      <w:r>
        <w:rPr>
          <w:rFonts w:ascii="Calibri" w:cs="Calibri" w:eastAsia="Calibri" w:hAnsi="Calibri"/>
        </w:rPr>
        <w:t xml:space="preserve"> keydown, keyup, keypress</w:t>
      </w:r>
    </w:p>
    <w:p>
      <w:pPr>
        <w:pStyle w:val="ListParagraph"/>
        <w:numPr>
          <w:ilvl w:val="0"/>
          <w:numId w:val="2"/>
        </w:numPr>
        <w:spacing w:after="60"/>
        <w:jc w:val="both"/>
      </w:pPr>
      <w:r>
        <w:rPr>
          <w:rFonts w:ascii="Calibri" w:cs="Calibri" w:eastAsia="Calibri" w:hAnsi="Calibri"/>
          <w:b/>
          <w:bCs/>
        </w:rPr>
        <w:t xml:space="preserve">Form:</w:t>
      </w:r>
      <w:r>
        <w:rPr>
          <w:rFonts w:ascii="Calibri" w:cs="Calibri" w:eastAsia="Calibri" w:hAnsi="Calibri"/>
        </w:rPr>
        <w:t xml:space="preserve"> submit, change, input, focus, blur</w:t>
      </w:r>
    </w:p>
    <w:p>
      <w:pPr>
        <w:pStyle w:val="ListParagraph"/>
        <w:numPr>
          <w:ilvl w:val="0"/>
          <w:numId w:val="2"/>
        </w:numPr>
        <w:spacing w:after="60"/>
        <w:jc w:val="both"/>
      </w:pPr>
      <w:r>
        <w:rPr>
          <w:rFonts w:ascii="Calibri" w:cs="Calibri" w:eastAsia="Calibri" w:hAnsi="Calibri"/>
          <w:b/>
          <w:bCs/>
        </w:rPr>
        <w:t xml:space="preserve">Window / document:</w:t>
      </w:r>
      <w:r>
        <w:rPr>
          <w:rFonts w:ascii="Calibri" w:cs="Calibri" w:eastAsia="Calibri" w:hAnsi="Calibri"/>
        </w:rPr>
        <w:t xml:space="preserve"> load, DOMContentLoaded, resize, scroll</w:t>
      </w:r>
    </w:p>
    <w:p>
      <w:pPr>
        <w:spacing w:after="120" w:line="320"/>
        <w:jc w:val="both"/>
      </w:pPr>
      <w:r>
        <w:rPr>
          <w:rFonts w:ascii="Calibri" w:cs="Calibri" w:eastAsia="Calibri" w:hAnsi="Calibri"/>
          <w:b/>
          <w:bCs/>
        </w:rPr>
        <w:t xml:space="preserve">Ways to handle events:</w:t>
      </w:r>
    </w:p>
    <w:p>
      <w:pPr>
        <w:keepNext/>
        <w:keepLines/>
        <w:shd w:fill="F3F4F6" w:color="auto" w:val="clear"/>
        <w:spacing w:after="0" w:before="0" w:line="240"/>
        <w:ind w:left="120" w:right="120"/>
      </w:pPr>
      <w:r>
        <w:rPr>
          <w:rFonts w:ascii="Courier New" w:cs="Courier New" w:eastAsia="Courier New" w:hAnsi="Courier New"/>
          <w:sz w:val="18"/>
          <w:szCs w:val="18"/>
        </w:rPr>
        <w:t xml:space="preserve">&lt;!-- 1. Inline HTML attribute --&gt;</w:t>
      </w:r>
    </w:p>
    <w:p>
      <w:pPr>
        <w:keepNext/>
        <w:keepLines/>
        <w:shd w:fill="F3F4F6" w:color="auto" w:val="clear"/>
        <w:spacing w:after="0" w:before="0" w:line="240"/>
        <w:ind w:left="120" w:right="120"/>
      </w:pPr>
      <w:r>
        <w:rPr>
          <w:rFonts w:ascii="Courier New" w:cs="Courier New" w:eastAsia="Courier New" w:hAnsi="Courier New"/>
          <w:sz w:val="18"/>
          <w:szCs w:val="18"/>
        </w:rPr>
        <w:t xml:space="preserve">&lt;button onclick="alert('Clicked!')"&gt;Click&lt;/button&gt;</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2. DOM property</w:t>
      </w:r>
    </w:p>
    <w:p>
      <w:pPr>
        <w:keepNext/>
        <w:keepLines/>
        <w:shd w:fill="F3F4F6" w:color="auto" w:val="clear"/>
        <w:spacing w:after="0" w:before="0" w:line="240"/>
        <w:ind w:left="120" w:right="120"/>
      </w:pPr>
      <w:r>
        <w:rPr>
          <w:rFonts w:ascii="Courier New" w:cs="Courier New" w:eastAsia="Courier New" w:hAnsi="Courier New"/>
          <w:sz w:val="18"/>
          <w:szCs w:val="18"/>
        </w:rPr>
        <w:t xml:space="preserve">btn.onclick = function () { alert("Clicked!"); };</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3. addEventListener (recommended - allows multiple handlers)</w:t>
      </w:r>
    </w:p>
    <w:p>
      <w:pPr>
        <w:keepNext/>
        <w:keepLines/>
        <w:shd w:fill="F3F4F6" w:color="auto" w:val="clear"/>
        <w:spacing w:after="0" w:before="0" w:line="240"/>
        <w:ind w:left="120" w:right="120"/>
      </w:pPr>
      <w:r>
        <w:rPr>
          <w:rFonts w:ascii="Courier New" w:cs="Courier New" w:eastAsia="Courier New" w:hAnsi="Courier New"/>
          <w:sz w:val="18"/>
          <w:szCs w:val="18"/>
        </w:rPr>
        <w:t xml:space="preserve">btn.addEventListener("click", function (event) {</w:t>
      </w:r>
    </w:p>
    <w:p>
      <w:pPr>
        <w:keepNext/>
        <w:keepLines/>
        <w:shd w:fill="F3F4F6" w:color="auto" w:val="clear"/>
        <w:spacing w:after="0" w:before="0" w:line="240"/>
        <w:ind w:left="120" w:right="120"/>
      </w:pPr>
      <w:r>
        <w:rPr>
          <w:rFonts w:ascii="Courier New" w:cs="Courier New" w:eastAsia="Courier New" w:hAnsi="Courier New"/>
          <w:sz w:val="18"/>
          <w:szCs w:val="18"/>
        </w:rPr>
        <w:t xml:space="preserve">  console.log("Button clicked", event.target);</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w:t>
      </w:r>
    </w:p>
    <w:p>
      <w:pPr>
        <w:pStyle w:val="Heading1"/>
        <w:keepNext/>
      </w:pPr>
      <w:r>
        <w:rPr>
          <w:rFonts w:ascii="Calibri" w:cs="Calibri" w:eastAsia="Calibri" w:hAnsi="Calibri"/>
        </w:rPr>
        <w:t xml:space="preserve">Q4. What is event loop in JavaScript?</w:t>
      </w:r>
    </w:p>
    <w:p>
      <w:pPr>
        <w:spacing w:after="120" w:line="320"/>
        <w:jc w:val="both"/>
      </w:pPr>
      <w:r>
        <w:rPr>
          <w:rFonts w:ascii="Calibri" w:cs="Calibri" w:eastAsia="Calibri" w:hAnsi="Calibri"/>
        </w:rPr>
        <w:t xml:space="preserve">JavaScript is </w:t>
      </w:r>
      <w:r>
        <w:rPr>
          <w:rFonts w:ascii="Calibri" w:cs="Calibri" w:eastAsia="Calibri" w:hAnsi="Calibri"/>
          <w:b/>
          <w:bCs/>
        </w:rPr>
        <w:t xml:space="preserve">single-threaded</w:t>
      </w:r>
      <w:r>
        <w:rPr>
          <w:rFonts w:ascii="Calibri" w:cs="Calibri" w:eastAsia="Calibri" w:hAnsi="Calibri"/>
        </w:rPr>
        <w:t xml:space="preserve">, meaning it can execute only one task at a time. The </w:t>
      </w:r>
      <w:r>
        <w:rPr>
          <w:rFonts w:ascii="Calibri" w:cs="Calibri" w:eastAsia="Calibri" w:hAnsi="Calibri"/>
          <w:b/>
          <w:bCs/>
        </w:rPr>
        <w:t xml:space="preserve">event loop</w:t>
      </w:r>
      <w:r>
        <w:rPr>
          <w:rFonts w:ascii="Calibri" w:cs="Calibri" w:eastAsia="Calibri" w:hAnsi="Calibri"/>
        </w:rPr>
        <w:t xml:space="preserve"> is the mechanism that allows JavaScript to perform non-blocking, asynchronous operations (like setTimeout, fetch, and DOM events) despite being single-threaded. It continuously checks whether the call stack is empty and, if so, moves pending tasks from the queues to the stack.</w:t>
      </w:r>
    </w:p>
    <w:p>
      <w:pPr>
        <w:spacing w:after="120" w:line="320"/>
        <w:jc w:val="both"/>
      </w:pPr>
      <w:r>
        <w:rPr>
          <w:rFonts w:ascii="Calibri" w:cs="Calibri" w:eastAsia="Calibri" w:hAnsi="Calibri"/>
          <w:b/>
          <w:bCs/>
        </w:rPr>
        <w:t xml:space="preserve">Main parts:</w:t>
      </w:r>
    </w:p>
    <w:p>
      <w:pPr>
        <w:pStyle w:val="ListParagraph"/>
        <w:numPr>
          <w:ilvl w:val="0"/>
          <w:numId w:val="2"/>
        </w:numPr>
        <w:spacing w:after="60"/>
        <w:jc w:val="both"/>
      </w:pPr>
      <w:r>
        <w:rPr>
          <w:rFonts w:ascii="Calibri" w:cs="Calibri" w:eastAsia="Calibri" w:hAnsi="Calibri"/>
          <w:b/>
          <w:bCs/>
        </w:rPr>
        <w:t xml:space="preserve">Call Stack</w:t>
      </w:r>
      <w:r>
        <w:rPr>
          <w:rFonts w:ascii="Calibri" w:cs="Calibri" w:eastAsia="Calibri" w:hAnsi="Calibri"/>
        </w:rPr>
        <w:t xml:space="preserve"> – where functions are executed (Last In, First Out).</w:t>
      </w:r>
    </w:p>
    <w:p>
      <w:pPr>
        <w:pStyle w:val="ListParagraph"/>
        <w:numPr>
          <w:ilvl w:val="0"/>
          <w:numId w:val="2"/>
        </w:numPr>
        <w:spacing w:after="60"/>
        <w:jc w:val="both"/>
      </w:pPr>
      <w:r>
        <w:rPr>
          <w:rFonts w:ascii="Calibri" w:cs="Calibri" w:eastAsia="Calibri" w:hAnsi="Calibri"/>
          <w:b/>
          <w:bCs/>
        </w:rPr>
        <w:t xml:space="preserve">Web APIs</w:t>
      </w:r>
      <w:r>
        <w:rPr>
          <w:rFonts w:ascii="Calibri" w:cs="Calibri" w:eastAsia="Calibri" w:hAnsi="Calibri"/>
        </w:rPr>
        <w:t xml:space="preserve"> – browser features (timers, fetch, DOM events) that handle async work outside the stack.</w:t>
      </w:r>
    </w:p>
    <w:p>
      <w:pPr>
        <w:pStyle w:val="ListParagraph"/>
        <w:numPr>
          <w:ilvl w:val="0"/>
          <w:numId w:val="2"/>
        </w:numPr>
        <w:spacing w:after="60"/>
        <w:jc w:val="both"/>
      </w:pPr>
      <w:r>
        <w:rPr>
          <w:rFonts w:ascii="Calibri" w:cs="Calibri" w:eastAsia="Calibri" w:hAnsi="Calibri"/>
          <w:b/>
          <w:bCs/>
        </w:rPr>
        <w:t xml:space="preserve">Callback (Macrotask) Queue</w:t>
      </w:r>
      <w:r>
        <w:rPr>
          <w:rFonts w:ascii="Calibri" w:cs="Calibri" w:eastAsia="Calibri" w:hAnsi="Calibri"/>
        </w:rPr>
        <w:t xml:space="preserve"> – holds callbacks of setTimeout, setInterval, and events.</w:t>
      </w:r>
    </w:p>
    <w:p>
      <w:pPr>
        <w:pStyle w:val="ListParagraph"/>
        <w:numPr>
          <w:ilvl w:val="0"/>
          <w:numId w:val="2"/>
        </w:numPr>
        <w:spacing w:after="60"/>
        <w:jc w:val="both"/>
      </w:pPr>
      <w:r>
        <w:rPr>
          <w:rFonts w:ascii="Calibri" w:cs="Calibri" w:eastAsia="Calibri" w:hAnsi="Calibri"/>
          <w:b/>
          <w:bCs/>
        </w:rPr>
        <w:t xml:space="preserve">Microtask Queue</w:t>
      </w:r>
      <w:r>
        <w:rPr>
          <w:rFonts w:ascii="Calibri" w:cs="Calibri" w:eastAsia="Calibri" w:hAnsi="Calibri"/>
        </w:rPr>
        <w:t xml:space="preserve"> – holds callbacks of Promises (.then) and queueMicrotask; it has </w:t>
      </w:r>
      <w:r>
        <w:rPr>
          <w:rFonts w:ascii="Calibri" w:cs="Calibri" w:eastAsia="Calibri" w:hAnsi="Calibri"/>
          <w:b/>
          <w:bCs/>
        </w:rPr>
        <w:t xml:space="preserve">higher priority</w:t>
      </w:r>
      <w:r>
        <w:rPr>
          <w:rFonts w:ascii="Calibri" w:cs="Calibri" w:eastAsia="Calibri" w:hAnsi="Calibri"/>
        </w:rPr>
        <w:t xml:space="preserve"> than the callback queue.</w:t>
      </w:r>
    </w:p>
    <w:p>
      <w:pPr>
        <w:pStyle w:val="ListParagraph"/>
        <w:numPr>
          <w:ilvl w:val="0"/>
          <w:numId w:val="2"/>
        </w:numPr>
        <w:spacing w:after="60"/>
        <w:jc w:val="both"/>
      </w:pPr>
      <w:r>
        <w:rPr>
          <w:rFonts w:ascii="Calibri" w:cs="Calibri" w:eastAsia="Calibri" w:hAnsi="Calibri"/>
          <w:b/>
          <w:bCs/>
        </w:rPr>
        <w:t xml:space="preserve">Event Loop</w:t>
      </w:r>
      <w:r>
        <w:rPr>
          <w:rFonts w:ascii="Calibri" w:cs="Calibri" w:eastAsia="Calibri" w:hAnsi="Calibri"/>
        </w:rPr>
        <w:t xml:space="preserve"> – moves tasks from the queues to the call stack when the stack is empty (microtasks first).</w:t>
      </w:r>
    </w:p>
    <w:p>
      <w:pPr>
        <w:keepNext/>
        <w:keepLines/>
        <w:shd w:fill="F3F4F6" w:color="auto" w:val="clear"/>
        <w:spacing w:after="0" w:before="0" w:line="240"/>
        <w:ind w:left="120" w:right="120"/>
      </w:pPr>
      <w:r>
        <w:rPr>
          <w:rFonts w:ascii="Courier New" w:cs="Courier New" w:eastAsia="Courier New" w:hAnsi="Courier New"/>
          <w:sz w:val="18"/>
          <w:szCs w:val="18"/>
        </w:rPr>
        <w:t xml:space="preserve">console.log("1. Start");</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setTimeout(() =&gt; console.log("2. setTimeout"), 0);</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Promise.resolve().then(() =&gt; console.log("3. Promise"));</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console.log("4. End");</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Output:</w:t>
      </w:r>
    </w:p>
    <w:p>
      <w:pPr>
        <w:keepNext/>
        <w:keepLines/>
        <w:shd w:fill="F3F4F6" w:color="auto" w:val="clear"/>
        <w:spacing w:after="0" w:before="0" w:line="240"/>
        <w:ind w:left="120" w:right="120"/>
      </w:pPr>
      <w:r>
        <w:rPr>
          <w:rFonts w:ascii="Courier New" w:cs="Courier New" w:eastAsia="Courier New" w:hAnsi="Courier New"/>
          <w:sz w:val="18"/>
          <w:szCs w:val="18"/>
        </w:rPr>
        <w:t xml:space="preserve">// 1. Start</w:t>
      </w:r>
    </w:p>
    <w:p>
      <w:pPr>
        <w:keepNext/>
        <w:keepLines/>
        <w:shd w:fill="F3F4F6" w:color="auto" w:val="clear"/>
        <w:spacing w:after="0" w:before="0" w:line="240"/>
        <w:ind w:left="120" w:right="120"/>
      </w:pPr>
      <w:r>
        <w:rPr>
          <w:rFonts w:ascii="Courier New" w:cs="Courier New" w:eastAsia="Courier New" w:hAnsi="Courier New"/>
          <w:sz w:val="18"/>
          <w:szCs w:val="18"/>
        </w:rPr>
        <w:t xml:space="preserve">// 4. End</w:t>
      </w:r>
    </w:p>
    <w:p>
      <w:pPr>
        <w:keepNext/>
        <w:keepLines/>
        <w:shd w:fill="F3F4F6" w:color="auto" w:val="clear"/>
        <w:spacing w:after="0" w:before="0" w:line="240"/>
        <w:ind w:left="120" w:right="120"/>
      </w:pPr>
      <w:r>
        <w:rPr>
          <w:rFonts w:ascii="Courier New" w:cs="Courier New" w:eastAsia="Courier New" w:hAnsi="Courier New"/>
          <w:sz w:val="18"/>
          <w:szCs w:val="18"/>
        </w:rPr>
        <w:t xml:space="preserve">// 3. Promise      (microtask runs first)</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 2. setTimeout   (macrotask runs later)</w:t>
      </w:r>
    </w:p>
    <w:p>
      <w:pPr>
        <w:pStyle w:val="Heading1"/>
        <w:keepNext/>
      </w:pPr>
      <w:r>
        <w:rPr>
          <w:rFonts w:ascii="Calibri" w:cs="Calibri" w:eastAsia="Calibri" w:hAnsi="Calibri"/>
        </w:rPr>
        <w:t xml:space="preserve">Q5. What is hoisting in JavaScript?</w:t>
      </w:r>
    </w:p>
    <w:p>
      <w:pPr>
        <w:spacing w:after="120" w:line="320"/>
        <w:jc w:val="both"/>
      </w:pPr>
      <w:r>
        <w:rPr>
          <w:rFonts w:ascii="Calibri" w:cs="Calibri" w:eastAsia="Calibri" w:hAnsi="Calibri"/>
        </w:rPr>
        <w:t xml:space="preserve">Hoisting is JavaScript's default behaviour of moving </w:t>
      </w:r>
      <w:r>
        <w:rPr>
          <w:rFonts w:ascii="Calibri" w:cs="Calibri" w:eastAsia="Calibri" w:hAnsi="Calibri"/>
          <w:b/>
          <w:bCs/>
        </w:rPr>
        <w:t xml:space="preserve">declarations</w:t>
      </w:r>
      <w:r>
        <w:rPr>
          <w:rFonts w:ascii="Calibri" w:cs="Calibri" w:eastAsia="Calibri" w:hAnsi="Calibri"/>
        </w:rPr>
        <w:t xml:space="preserve"> to the top of their scope (global or function) during the compilation phase, before the code is executed. Only the declaration is hoisted, not the initialisation (value assignment).</w:t>
      </w:r>
    </w:p>
    <w:p>
      <w:pPr>
        <w:pStyle w:val="ListParagraph"/>
        <w:numPr>
          <w:ilvl w:val="0"/>
          <w:numId w:val="2"/>
        </w:numPr>
        <w:spacing w:after="60"/>
        <w:jc w:val="both"/>
      </w:pPr>
      <w:r>
        <w:rPr>
          <w:rFonts w:ascii="Calibri" w:cs="Calibri" w:eastAsia="Calibri" w:hAnsi="Calibri"/>
          <w:b/>
          <w:bCs/>
        </w:rPr>
        <w:t xml:space="preserve">var</w:t>
      </w:r>
      <w:r>
        <w:rPr>
          <w:rFonts w:ascii="Calibri" w:cs="Calibri" w:eastAsia="Calibri" w:hAnsi="Calibri"/>
        </w:rPr>
        <w:t xml:space="preserve"> – hoisted and initialised with </w:t>
      </w:r>
      <w:r>
        <w:rPr>
          <w:rFonts w:ascii="Courier New" w:cs="Courier New" w:eastAsia="Courier New" w:hAnsi="Courier New"/>
          <w:sz w:val="20"/>
          <w:szCs w:val="20"/>
        </w:rPr>
        <w:t xml:space="preserve">undefined</w:t>
      </w:r>
      <w:r>
        <w:rPr>
          <w:rFonts w:ascii="Calibri" w:cs="Calibri" w:eastAsia="Calibri" w:hAnsi="Calibri"/>
        </w:rPr>
        <w:t xml:space="preserve">.</w:t>
      </w:r>
    </w:p>
    <w:p>
      <w:pPr>
        <w:pStyle w:val="ListParagraph"/>
        <w:numPr>
          <w:ilvl w:val="0"/>
          <w:numId w:val="2"/>
        </w:numPr>
        <w:spacing w:after="60"/>
        <w:jc w:val="both"/>
      </w:pPr>
      <w:r>
        <w:rPr>
          <w:rFonts w:ascii="Calibri" w:cs="Calibri" w:eastAsia="Calibri" w:hAnsi="Calibri"/>
          <w:b/>
          <w:bCs/>
        </w:rPr>
        <w:t xml:space="preserve">let / const</w:t>
      </w:r>
      <w:r>
        <w:rPr>
          <w:rFonts w:ascii="Calibri" w:cs="Calibri" w:eastAsia="Calibri" w:hAnsi="Calibri"/>
        </w:rPr>
        <w:t xml:space="preserve"> – hoisted but not initialised; they stay in the Temporal Dead Zone, so accessing them early gives a ReferenceError.</w:t>
      </w:r>
    </w:p>
    <w:p>
      <w:pPr>
        <w:pStyle w:val="ListParagraph"/>
        <w:numPr>
          <w:ilvl w:val="0"/>
          <w:numId w:val="2"/>
        </w:numPr>
        <w:spacing w:after="60"/>
        <w:jc w:val="both"/>
      </w:pPr>
      <w:r>
        <w:rPr>
          <w:rFonts w:ascii="Calibri" w:cs="Calibri" w:eastAsia="Calibri" w:hAnsi="Calibri"/>
          <w:b/>
          <w:bCs/>
        </w:rPr>
        <w:t xml:space="preserve">Function declarations</w:t>
      </w:r>
      <w:r>
        <w:rPr>
          <w:rFonts w:ascii="Calibri" w:cs="Calibri" w:eastAsia="Calibri" w:hAnsi="Calibri"/>
        </w:rPr>
        <w:t xml:space="preserve"> – fully hoisted (name and body), so they can be called before they are defined.</w:t>
      </w:r>
    </w:p>
    <w:p>
      <w:pPr>
        <w:pStyle w:val="ListParagraph"/>
        <w:numPr>
          <w:ilvl w:val="0"/>
          <w:numId w:val="2"/>
        </w:numPr>
        <w:spacing w:after="60"/>
        <w:jc w:val="both"/>
      </w:pPr>
      <w:r>
        <w:rPr>
          <w:rFonts w:ascii="Calibri" w:cs="Calibri" w:eastAsia="Calibri" w:hAnsi="Calibri"/>
          <w:b/>
          <w:bCs/>
        </w:rPr>
        <w:t xml:space="preserve">Function expressions</w:t>
      </w:r>
      <w:r>
        <w:rPr>
          <w:rFonts w:ascii="Calibri" w:cs="Calibri" w:eastAsia="Calibri" w:hAnsi="Calibri"/>
        </w:rPr>
        <w:t xml:space="preserve"> – behave like the variable they are assigned to (var gives undefined, so calling it gives TypeError).</w:t>
      </w:r>
    </w:p>
    <w:p>
      <w:pPr>
        <w:keepNext/>
        <w:keepLines/>
        <w:shd w:fill="F3F4F6" w:color="auto" w:val="clear"/>
        <w:spacing w:after="0" w:before="0" w:line="240"/>
        <w:ind w:left="120" w:right="120"/>
      </w:pPr>
      <w:r>
        <w:rPr>
          <w:rFonts w:ascii="Courier New" w:cs="Courier New" w:eastAsia="Courier New" w:hAnsi="Courier New"/>
          <w:sz w:val="18"/>
          <w:szCs w:val="18"/>
        </w:rPr>
        <w:t xml:space="preserve">console.log(a);      // undefined  (var is hoisted)</w:t>
      </w:r>
    </w:p>
    <w:p>
      <w:pPr>
        <w:keepNext/>
        <w:keepLines/>
        <w:shd w:fill="F3F4F6" w:color="auto" w:val="clear"/>
        <w:spacing w:after="0" w:before="0" w:line="240"/>
        <w:ind w:left="120" w:right="120"/>
      </w:pPr>
      <w:r>
        <w:rPr>
          <w:rFonts w:ascii="Courier New" w:cs="Courier New" w:eastAsia="Courier New" w:hAnsi="Courier New"/>
          <w:sz w:val="18"/>
          <w:szCs w:val="18"/>
        </w:rPr>
        <w:t xml:space="preserve">var a = 10;</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sayHi();             // "Hi!"  (function declaration is fully hoisted)</w:t>
      </w:r>
    </w:p>
    <w:p>
      <w:pPr>
        <w:keepNext/>
        <w:keepLines/>
        <w:shd w:fill="F3F4F6" w:color="auto" w:val="clear"/>
        <w:spacing w:after="0" w:before="0" w:line="240"/>
        <w:ind w:left="120" w:right="120"/>
      </w:pPr>
      <w:r>
        <w:rPr>
          <w:rFonts w:ascii="Courier New" w:cs="Courier New" w:eastAsia="Courier New" w:hAnsi="Courier New"/>
          <w:sz w:val="18"/>
          <w:szCs w:val="18"/>
        </w:rPr>
        <w:t xml:space="preserve">function sayHi() { console.log("Hi!"); }</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console.log(b);      // ReferenceError (let is in Temporal Dead Zone)</w:t>
      </w:r>
    </w:p>
    <w:p>
      <w:pPr>
        <w:keepNext/>
        <w:keepLines/>
        <w:shd w:fill="F3F4F6" w:color="auto" w:val="clear"/>
        <w:spacing w:after="0" w:before="0" w:line="240"/>
        <w:ind w:left="120" w:right="120"/>
      </w:pPr>
      <w:r>
        <w:rPr>
          <w:rFonts w:ascii="Courier New" w:cs="Courier New" w:eastAsia="Courier New" w:hAnsi="Courier New"/>
          <w:sz w:val="18"/>
          <w:szCs w:val="18"/>
        </w:rPr>
        <w:t xml:space="preserve">let b = 20;</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greet();             // TypeError: greet is not a function</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var greet = function () { console.log("Hello"); };</w:t>
      </w:r>
    </w:p>
    <w:p>
      <w:pPr>
        <w:pStyle w:val="Heading1"/>
        <w:keepNext/>
      </w:pPr>
      <w:r>
        <w:rPr>
          <w:rFonts w:ascii="Calibri" w:cs="Calibri" w:eastAsia="Calibri" w:hAnsi="Calibri"/>
        </w:rPr>
        <w:t xml:space="preserve">Q6. What is event bubbling?</w:t>
      </w:r>
    </w:p>
    <w:p>
      <w:pPr>
        <w:spacing w:after="120" w:line="320"/>
        <w:jc w:val="both"/>
      </w:pPr>
      <w:r>
        <w:rPr>
          <w:rFonts w:ascii="Calibri" w:cs="Calibri" w:eastAsia="Calibri" w:hAnsi="Calibri"/>
        </w:rPr>
        <w:t xml:space="preserve">Event bubbling is a mechanism of event propagation in which, when an event occurs on an element, it first runs the handler on that element and then </w:t>
      </w:r>
      <w:r>
        <w:rPr>
          <w:rFonts w:ascii="Calibri" w:cs="Calibri" w:eastAsia="Calibri" w:hAnsi="Calibri"/>
          <w:b/>
          <w:bCs/>
        </w:rPr>
        <w:t xml:space="preserve">bubbles up</w:t>
      </w:r>
      <w:r>
        <w:rPr>
          <w:rFonts w:ascii="Calibri" w:cs="Calibri" w:eastAsia="Calibri" w:hAnsi="Calibri"/>
        </w:rPr>
        <w:t xml:space="preserve"> to its parent, then to the grandparent, and so on, all the way up to the </w:t>
      </w:r>
      <w:r>
        <w:rPr>
          <w:rFonts w:ascii="Courier New" w:cs="Courier New" w:eastAsia="Courier New" w:hAnsi="Courier New"/>
          <w:sz w:val="20"/>
          <w:szCs w:val="20"/>
        </w:rPr>
        <w:t xml:space="preserve">document</w:t>
      </w:r>
      <w:r>
        <w:rPr>
          <w:rFonts w:ascii="Calibri" w:cs="Calibri" w:eastAsia="Calibri" w:hAnsi="Calibri"/>
        </w:rPr>
        <w:t xml:space="preserve"> object.</w:t>
      </w:r>
    </w:p>
    <w:p>
      <w:pPr>
        <w:spacing w:after="120" w:line="320"/>
        <w:jc w:val="both"/>
      </w:pPr>
      <w:r>
        <w:rPr>
          <w:rFonts w:ascii="Calibri" w:cs="Calibri" w:eastAsia="Calibri" w:hAnsi="Calibri"/>
          <w:b/>
          <w:bCs/>
        </w:rPr>
        <w:t xml:space="preserve">Event propagation phases:</w:t>
      </w:r>
      <w:r>
        <w:rPr>
          <w:rFonts w:ascii="Calibri" w:cs="Calibri" w:eastAsia="Calibri" w:hAnsi="Calibri"/>
        </w:rPr>
        <w:t xml:space="preserve"> (1) Capturing phase – from window down to the target, (2) Target phase, (3) Bubbling phase – from the target back up to window. By default, listeners work in the bubbling phase. Bubbling can be stopped using </w:t>
      </w:r>
      <w:r>
        <w:rPr>
          <w:rFonts w:ascii="Courier New" w:cs="Courier New" w:eastAsia="Courier New" w:hAnsi="Courier New"/>
          <w:sz w:val="20"/>
          <w:szCs w:val="20"/>
        </w:rPr>
        <w:t xml:space="preserve">event.stopPropagation()</w:t>
      </w:r>
      <w:r>
        <w:rPr>
          <w:rFonts w:ascii="Calibri" w:cs="Calibri" w:eastAsia="Calibri" w:hAnsi="Calibri"/>
        </w:rPr>
        <w:t xml:space="preserve">, and the opposite behaviour (capturing) can be enabled by passing </w:t>
      </w:r>
      <w:r>
        <w:rPr>
          <w:rFonts w:ascii="Courier New" w:cs="Courier New" w:eastAsia="Courier New" w:hAnsi="Courier New"/>
          <w:sz w:val="20"/>
          <w:szCs w:val="20"/>
        </w:rPr>
        <w:t xml:space="preserve">true</w:t>
      </w:r>
      <w:r>
        <w:rPr>
          <w:rFonts w:ascii="Calibri" w:cs="Calibri" w:eastAsia="Calibri" w:hAnsi="Calibri"/>
        </w:rPr>
        <w:t xml:space="preserve"> as the third argument of addEventListener.</w:t>
      </w:r>
    </w:p>
    <w:p>
      <w:pPr>
        <w:keepNext/>
        <w:keepLines/>
        <w:shd w:fill="F3F4F6" w:color="auto" w:val="clear"/>
        <w:spacing w:after="0" w:before="0" w:line="240"/>
        <w:ind w:left="120" w:right="120"/>
      </w:pPr>
      <w:r>
        <w:rPr>
          <w:rFonts w:ascii="Courier New" w:cs="Courier New" w:eastAsia="Courier New" w:hAnsi="Courier New"/>
          <w:sz w:val="18"/>
          <w:szCs w:val="18"/>
        </w:rPr>
        <w:t xml:space="preserve">&lt;div id="parent"&gt;</w:t>
      </w:r>
    </w:p>
    <w:p>
      <w:pPr>
        <w:keepNext/>
        <w:keepLines/>
        <w:shd w:fill="F3F4F6" w:color="auto" w:val="clear"/>
        <w:spacing w:after="0" w:before="0" w:line="240"/>
        <w:ind w:left="120" w:right="120"/>
      </w:pPr>
      <w:r>
        <w:rPr>
          <w:rFonts w:ascii="Courier New" w:cs="Courier New" w:eastAsia="Courier New" w:hAnsi="Courier New"/>
          <w:sz w:val="18"/>
          <w:szCs w:val="18"/>
        </w:rPr>
        <w:t xml:space="preserve">  &lt;button id="child"&gt;Click Me&lt;/button&gt;</w:t>
      </w:r>
    </w:p>
    <w:p>
      <w:pPr>
        <w:keepNext/>
        <w:keepLines/>
        <w:shd w:fill="F3F4F6" w:color="auto" w:val="clear"/>
        <w:spacing w:after="0" w:before="0" w:line="240"/>
        <w:ind w:left="120" w:right="120"/>
      </w:pPr>
      <w:r>
        <w:rPr>
          <w:rFonts w:ascii="Courier New" w:cs="Courier New" w:eastAsia="Courier New" w:hAnsi="Courier New"/>
          <w:sz w:val="18"/>
          <w:szCs w:val="18"/>
        </w:rPr>
        <w:t xml:space="preserve">&lt;/div&gt;</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document.getElementById("child").addEventListener("click", () =&gt; {</w:t>
      </w:r>
    </w:p>
    <w:p>
      <w:pPr>
        <w:keepNext/>
        <w:keepLines/>
        <w:shd w:fill="F3F4F6" w:color="auto" w:val="clear"/>
        <w:spacing w:after="0" w:before="0" w:line="240"/>
        <w:ind w:left="120" w:right="120"/>
      </w:pPr>
      <w:r>
        <w:rPr>
          <w:rFonts w:ascii="Courier New" w:cs="Courier New" w:eastAsia="Courier New" w:hAnsi="Courier New"/>
          <w:sz w:val="18"/>
          <w:szCs w:val="18"/>
        </w:rPr>
        <w:t xml:space="preserve">  console.log("Child clicked");</w:t>
      </w:r>
    </w:p>
    <w:p>
      <w:pPr>
        <w:keepNext/>
        <w:keepLines/>
        <w:shd w:fill="F3F4F6" w:color="auto" w:val="clear"/>
        <w:spacing w:after="0" w:before="0" w:line="240"/>
        <w:ind w:left="120" w:right="120"/>
      </w:pPr>
      <w:r>
        <w:rPr>
          <w:rFonts w:ascii="Courier New" w:cs="Courier New" w:eastAsia="Courier New" w:hAnsi="Courier New"/>
          <w:sz w:val="18"/>
          <w:szCs w:val="18"/>
        </w:rPr>
        <w:t xml:space="preserve">});</w:t>
      </w:r>
    </w:p>
    <w:p>
      <w:pPr>
        <w:keepNext/>
        <w:keepLines/>
        <w:shd w:fill="F3F4F6" w:color="auto" w:val="clear"/>
        <w:spacing w:after="0" w:before="0" w:line="240"/>
        <w:ind w:left="120" w:right="120"/>
      </w:pPr>
      <w:r>
        <w:rPr>
          <w:rFonts w:ascii="Courier New" w:cs="Courier New" w:eastAsia="Courier New" w:hAnsi="Courier New"/>
          <w:sz w:val="18"/>
          <w:szCs w:val="18"/>
        </w:rPr>
        <w:t xml:space="preserve">document.getElementById("parent").addEventListener("click", () =&gt; {</w:t>
      </w:r>
    </w:p>
    <w:p>
      <w:pPr>
        <w:keepNext/>
        <w:keepLines/>
        <w:shd w:fill="F3F4F6" w:color="auto" w:val="clear"/>
        <w:spacing w:after="0" w:before="0" w:line="240"/>
        <w:ind w:left="120" w:right="120"/>
      </w:pPr>
      <w:r>
        <w:rPr>
          <w:rFonts w:ascii="Courier New" w:cs="Courier New" w:eastAsia="Courier New" w:hAnsi="Courier New"/>
          <w:sz w:val="18"/>
          <w:szCs w:val="18"/>
        </w:rPr>
        <w:t xml:space="preserve">  console.log("Parent clicked");</w:t>
      </w:r>
    </w:p>
    <w:p>
      <w:pPr>
        <w:keepNext/>
        <w:keepLines/>
        <w:shd w:fill="F3F4F6" w:color="auto" w:val="clear"/>
        <w:spacing w:after="0" w:before="0" w:line="240"/>
        <w:ind w:left="120" w:right="120"/>
      </w:pPr>
      <w:r>
        <w:rPr>
          <w:rFonts w:ascii="Courier New" w:cs="Courier New" w:eastAsia="Courier New" w:hAnsi="Courier New"/>
          <w:sz w:val="18"/>
          <w:szCs w:val="18"/>
        </w:rPr>
        <w:t xml:space="preserve">});</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Clicking the button prints:</w:t>
      </w:r>
    </w:p>
    <w:p>
      <w:pPr>
        <w:keepNext/>
        <w:keepLines/>
        <w:shd w:fill="F3F4F6" w:color="auto" w:val="clear"/>
        <w:spacing w:after="0" w:before="0" w:line="240"/>
        <w:ind w:left="120" w:right="120"/>
      </w:pPr>
      <w:r>
        <w:rPr>
          <w:rFonts w:ascii="Courier New" w:cs="Courier New" w:eastAsia="Courier New" w:hAnsi="Courier New"/>
          <w:sz w:val="18"/>
          <w:szCs w:val="18"/>
        </w:rPr>
        <w:t xml:space="preserve">// Child clicked</w:t>
      </w:r>
    </w:p>
    <w:p>
      <w:pPr>
        <w:keepNext/>
        <w:keepLines/>
        <w:shd w:fill="F3F4F6" w:color="auto" w:val="clear"/>
        <w:spacing w:after="0" w:before="0" w:line="240"/>
        <w:ind w:left="120" w:right="120"/>
      </w:pPr>
      <w:r>
        <w:rPr>
          <w:rFonts w:ascii="Courier New" w:cs="Courier New" w:eastAsia="Courier New" w:hAnsi="Courier New"/>
          <w:sz w:val="18"/>
          <w:szCs w:val="18"/>
        </w:rPr>
        <w:t xml:space="preserve">// Parent clicked   (event bubbled up)</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To stop bubbling:</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 event.stopPropagation();</w:t>
      </w:r>
    </w:p>
    <w:p>
      <w:pPr>
        <w:pStyle w:val="Heading1"/>
        <w:keepNext/>
      </w:pPr>
      <w:r>
        <w:rPr>
          <w:rFonts w:ascii="Calibri" w:cs="Calibri" w:eastAsia="Calibri" w:hAnsi="Calibri"/>
        </w:rPr>
        <w:t xml:space="preserve">Q7. What is the difference between named function, anonymous function and arrow function?</w:t>
      </w:r>
    </w:p>
    <w:p>
      <w:pPr>
        <w:spacing w:after="120" w:line="320"/>
        <w:jc w:val="both"/>
      </w:pPr>
      <w:r>
        <w:rPr>
          <w:rFonts w:ascii="Calibri" w:cs="Calibri" w:eastAsia="Calibri" w:hAnsi="Calibri"/>
          <w:b/>
          <w:bCs/>
        </w:rPr>
        <w:t xml:space="preserve">Named function:</w:t>
      </w:r>
      <w:r>
        <w:rPr>
          <w:rFonts w:ascii="Calibri" w:cs="Calibri" w:eastAsia="Calibri" w:hAnsi="Calibri"/>
        </w:rPr>
        <w:t xml:space="preserve"> a function that has a name. It can be reused and called by name, and function declarations are hoisted.</w:t>
      </w:r>
    </w:p>
    <w:p>
      <w:pPr>
        <w:keepNext/>
        <w:keepLines/>
        <w:shd w:fill="F3F4F6" w:color="auto" w:val="clear"/>
        <w:spacing w:after="0" w:before="0" w:line="240"/>
        <w:ind w:left="120" w:right="120"/>
      </w:pPr>
      <w:r>
        <w:rPr>
          <w:rFonts w:ascii="Courier New" w:cs="Courier New" w:eastAsia="Courier New" w:hAnsi="Courier New"/>
          <w:sz w:val="18"/>
          <w:szCs w:val="18"/>
        </w:rPr>
        <w:t xml:space="preserve">function add(a, b) {</w:t>
      </w:r>
    </w:p>
    <w:p>
      <w:pPr>
        <w:keepNext/>
        <w:keepLines/>
        <w:shd w:fill="F3F4F6" w:color="auto" w:val="clear"/>
        <w:spacing w:after="0" w:before="0" w:line="240"/>
        <w:ind w:left="120" w:right="120"/>
      </w:pPr>
      <w:r>
        <w:rPr>
          <w:rFonts w:ascii="Courier New" w:cs="Courier New" w:eastAsia="Courier New" w:hAnsi="Courier New"/>
          <w:sz w:val="18"/>
          <w:szCs w:val="18"/>
        </w:rPr>
        <w:t xml:space="preserve">  return a + b;</w:t>
      </w:r>
    </w:p>
    <w:p>
      <w:pPr>
        <w:keepNext/>
        <w:keepLines/>
        <w:shd w:fill="F3F4F6" w:color="auto" w:val="clear"/>
        <w:spacing w:after="0" w:before="0" w:line="240"/>
        <w:ind w:left="120" w:right="120"/>
      </w:pPr>
      <w:r>
        <w:rPr>
          <w:rFonts w:ascii="Courier New" w:cs="Courier New" w:eastAsia="Courier New" w:hAnsi="Courier New"/>
          <w:sz w:val="18"/>
          <w:szCs w:val="18"/>
        </w:rPr>
        <w:t xml:space="preserve">}</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console.log(add(2, 3));  // 5</w:t>
      </w:r>
    </w:p>
    <w:p>
      <w:pPr>
        <w:spacing w:after="120" w:line="320"/>
        <w:jc w:val="both"/>
      </w:pPr>
      <w:r>
        <w:rPr>
          <w:rFonts w:ascii="Calibri" w:cs="Calibri" w:eastAsia="Calibri" w:hAnsi="Calibri"/>
          <w:b/>
          <w:bCs/>
        </w:rPr>
        <w:t xml:space="preserve">Anonymous function:</w:t>
      </w:r>
      <w:r>
        <w:rPr>
          <w:rFonts w:ascii="Calibri" w:cs="Calibri" w:eastAsia="Calibri" w:hAnsi="Calibri"/>
        </w:rPr>
        <w:t xml:space="preserve"> a function without a name. It is usually stored in a variable or passed as an argument (e.g. callbacks). It is not hoisted when stored using a function expression.</w:t>
      </w:r>
    </w:p>
    <w:p>
      <w:pPr>
        <w:keepNext/>
        <w:keepLines/>
        <w:shd w:fill="F3F4F6" w:color="auto" w:val="clear"/>
        <w:spacing w:after="0" w:before="0" w:line="240"/>
        <w:ind w:left="120" w:right="120"/>
      </w:pPr>
      <w:r>
        <w:rPr>
          <w:rFonts w:ascii="Courier New" w:cs="Courier New" w:eastAsia="Courier New" w:hAnsi="Courier New"/>
          <w:sz w:val="18"/>
          <w:szCs w:val="18"/>
        </w:rPr>
        <w:t xml:space="preserve">const add = function (a, b) {</w:t>
      </w:r>
    </w:p>
    <w:p>
      <w:pPr>
        <w:keepNext/>
        <w:keepLines/>
        <w:shd w:fill="F3F4F6" w:color="auto" w:val="clear"/>
        <w:spacing w:after="0" w:before="0" w:line="240"/>
        <w:ind w:left="120" w:right="120"/>
      </w:pPr>
      <w:r>
        <w:rPr>
          <w:rFonts w:ascii="Courier New" w:cs="Courier New" w:eastAsia="Courier New" w:hAnsi="Courier New"/>
          <w:sz w:val="18"/>
          <w:szCs w:val="18"/>
        </w:rPr>
        <w:t xml:space="preserve">  return a + b;</w:t>
      </w:r>
    </w:p>
    <w:p>
      <w:pPr>
        <w:keepNext/>
        <w:keepLines/>
        <w:shd w:fill="F3F4F6" w:color="auto" w:val="clear"/>
        <w:spacing w:after="0" w:before="0" w:line="240"/>
        <w:ind w:left="120" w:right="120"/>
      </w:pPr>
      <w:r>
        <w:rPr>
          <w:rFonts w:ascii="Courier New" w:cs="Courier New" w:eastAsia="Courier New" w:hAnsi="Courier New"/>
          <w:sz w:val="18"/>
          <w:szCs w:val="18"/>
        </w:rPr>
        <w:t xml:space="preserve">};</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setTimeout(function () { console.log("Done"); }, 1000);</w:t>
      </w:r>
    </w:p>
    <w:p>
      <w:pPr>
        <w:spacing w:after="120" w:line="320"/>
        <w:jc w:val="both"/>
      </w:pPr>
      <w:r>
        <w:rPr>
          <w:rFonts w:ascii="Calibri" w:cs="Calibri" w:eastAsia="Calibri" w:hAnsi="Calibri"/>
          <w:b/>
          <w:bCs/>
        </w:rPr>
        <w:t xml:space="preserve">Arrow function (ES6):</w:t>
      </w:r>
      <w:r>
        <w:rPr>
          <w:rFonts w:ascii="Calibri" w:cs="Calibri" w:eastAsia="Calibri" w:hAnsi="Calibri"/>
        </w:rPr>
        <w:t xml:space="preserve"> a shorter syntax using </w:t>
      </w:r>
      <w:r>
        <w:rPr>
          <w:rFonts w:ascii="Courier New" w:cs="Courier New" w:eastAsia="Courier New" w:hAnsi="Courier New"/>
          <w:sz w:val="20"/>
          <w:szCs w:val="20"/>
        </w:rPr>
        <w:t xml:space="preserve">=&gt;</w:t>
      </w:r>
      <w:r>
        <w:rPr>
          <w:rFonts w:ascii="Calibri" w:cs="Calibri" w:eastAsia="Calibri" w:hAnsi="Calibri"/>
        </w:rPr>
        <w:t xml:space="preserve">. It does not have its own </w:t>
      </w:r>
      <w:r>
        <w:rPr>
          <w:rFonts w:ascii="Courier New" w:cs="Courier New" w:eastAsia="Courier New" w:hAnsi="Courier New"/>
          <w:sz w:val="20"/>
          <w:szCs w:val="20"/>
        </w:rPr>
        <w:t xml:space="preserve">this</w:t>
      </w:r>
      <w:r>
        <w:rPr>
          <w:rFonts w:ascii="Calibri" w:cs="Calibri" w:eastAsia="Calibri" w:hAnsi="Calibri"/>
        </w:rPr>
        <w:t xml:space="preserve"> (it uses </w:t>
      </w:r>
      <w:r>
        <w:rPr>
          <w:rFonts w:ascii="Courier New" w:cs="Courier New" w:eastAsia="Courier New" w:hAnsi="Courier New"/>
          <w:sz w:val="20"/>
          <w:szCs w:val="20"/>
        </w:rPr>
        <w:t xml:space="preserve">this</w:t>
      </w:r>
      <w:r>
        <w:rPr>
          <w:rFonts w:ascii="Calibri" w:cs="Calibri" w:eastAsia="Calibri" w:hAnsi="Calibri"/>
        </w:rPr>
        <w:t xml:space="preserve"> of the surrounding scope), has no </w:t>
      </w:r>
      <w:r>
        <w:rPr>
          <w:rFonts w:ascii="Courier New" w:cs="Courier New" w:eastAsia="Courier New" w:hAnsi="Courier New"/>
          <w:sz w:val="20"/>
          <w:szCs w:val="20"/>
        </w:rPr>
        <w:t xml:space="preserve">arguments</w:t>
      </w:r>
      <w:r>
        <w:rPr>
          <w:rFonts w:ascii="Calibri" w:cs="Calibri" w:eastAsia="Calibri" w:hAnsi="Calibri"/>
        </w:rPr>
        <w:t xml:space="preserve"> object, and cannot be used as a constructor.</w:t>
      </w:r>
    </w:p>
    <w:p>
      <w:pPr>
        <w:keepNext/>
        <w:keepLines/>
        <w:shd w:fill="F3F4F6" w:color="auto" w:val="clear"/>
        <w:spacing w:after="0" w:before="0" w:line="240"/>
        <w:ind w:left="120" w:right="120"/>
      </w:pPr>
      <w:r>
        <w:rPr>
          <w:rFonts w:ascii="Courier New" w:cs="Courier New" w:eastAsia="Courier New" w:hAnsi="Courier New"/>
          <w:sz w:val="18"/>
          <w:szCs w:val="18"/>
        </w:rPr>
        <w:t xml:space="preserve">const add = (a, b) =&gt; a + b;       // implicit return</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const square = n =&gt; n * n;         // single parameter, no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4"/>
        <w:gridCol w:w="2268"/>
        <w:gridCol w:w="2268"/>
        <w:gridCol w:w="2948"/>
      </w:tblGrid>
      <w:tr>
        <w:trPr>
          <w:cantSplit/>
          <w:tblHeader/>
        </w:trPr>
        <w:tc>
          <w:tcPr>
            <w:tcW w:type="dxa" w:w="2154"/>
            <w:tcBorders>
              <w:top w:val="single" w:color="9CA3AF" w:sz="4"/>
              <w:left w:val="single" w:color="9CA3AF" w:sz="4"/>
              <w:bottom w:val="single" w:color="9CA3AF" w:sz="4"/>
              <w:right w:val="single" w:color="9CA3AF" w:sz="4"/>
            </w:tcBorders>
            <w:shd w:fill="E5EAF2" w:color="auto" w:val="clear"/>
            <w:tcMar>
              <w:top w:type="dxa" w:w="70"/>
              <w:left w:type="dxa" w:w="100"/>
              <w:bottom w:type="dxa" w:w="70"/>
              <w:right w:type="dxa" w:w="100"/>
            </w:tcMar>
          </w:tcPr>
          <w:p>
            <w:r>
              <w:rPr>
                <w:rFonts w:ascii="Calibri" w:cs="Calibri" w:eastAsia="Calibri" w:hAnsi="Calibri"/>
                <w:b/>
                <w:bCs/>
                <w:sz w:val="19"/>
                <w:szCs w:val="19"/>
              </w:rPr>
              <w:t xml:space="preserve">Feature</w:t>
            </w:r>
          </w:p>
        </w:tc>
        <w:tc>
          <w:tcPr>
            <w:tcW w:type="dxa" w:w="2268"/>
            <w:tcBorders>
              <w:top w:val="single" w:color="9CA3AF" w:sz="4"/>
              <w:left w:val="single" w:color="9CA3AF" w:sz="4"/>
              <w:bottom w:val="single" w:color="9CA3AF" w:sz="4"/>
              <w:right w:val="single" w:color="9CA3AF" w:sz="4"/>
            </w:tcBorders>
            <w:shd w:fill="E5EAF2" w:color="auto" w:val="clear"/>
            <w:tcMar>
              <w:top w:type="dxa" w:w="70"/>
              <w:left w:type="dxa" w:w="100"/>
              <w:bottom w:type="dxa" w:w="70"/>
              <w:right w:type="dxa" w:w="100"/>
            </w:tcMar>
          </w:tcPr>
          <w:p>
            <w:r>
              <w:rPr>
                <w:rFonts w:ascii="Calibri" w:cs="Calibri" w:eastAsia="Calibri" w:hAnsi="Calibri"/>
                <w:b/>
                <w:bCs/>
                <w:sz w:val="19"/>
                <w:szCs w:val="19"/>
              </w:rPr>
              <w:t xml:space="preserve">Named</w:t>
            </w:r>
          </w:p>
        </w:tc>
        <w:tc>
          <w:tcPr>
            <w:tcW w:type="dxa" w:w="2268"/>
            <w:tcBorders>
              <w:top w:val="single" w:color="9CA3AF" w:sz="4"/>
              <w:left w:val="single" w:color="9CA3AF" w:sz="4"/>
              <w:bottom w:val="single" w:color="9CA3AF" w:sz="4"/>
              <w:right w:val="single" w:color="9CA3AF" w:sz="4"/>
            </w:tcBorders>
            <w:shd w:fill="E5EAF2" w:color="auto" w:val="clear"/>
            <w:tcMar>
              <w:top w:type="dxa" w:w="70"/>
              <w:left w:type="dxa" w:w="100"/>
              <w:bottom w:type="dxa" w:w="70"/>
              <w:right w:type="dxa" w:w="100"/>
            </w:tcMar>
          </w:tcPr>
          <w:p>
            <w:r>
              <w:rPr>
                <w:rFonts w:ascii="Calibri" w:cs="Calibri" w:eastAsia="Calibri" w:hAnsi="Calibri"/>
                <w:b/>
                <w:bCs/>
                <w:sz w:val="19"/>
                <w:szCs w:val="19"/>
              </w:rPr>
              <w:t xml:space="preserve">Anonymous</w:t>
            </w:r>
          </w:p>
        </w:tc>
        <w:tc>
          <w:tcPr>
            <w:tcW w:type="dxa" w:w="2948"/>
            <w:tcBorders>
              <w:top w:val="single" w:color="9CA3AF" w:sz="4"/>
              <w:left w:val="single" w:color="9CA3AF" w:sz="4"/>
              <w:bottom w:val="single" w:color="9CA3AF" w:sz="4"/>
              <w:right w:val="single" w:color="9CA3AF" w:sz="4"/>
            </w:tcBorders>
            <w:shd w:fill="E5EAF2" w:color="auto" w:val="clear"/>
            <w:tcMar>
              <w:top w:type="dxa" w:w="70"/>
              <w:left w:type="dxa" w:w="100"/>
              <w:bottom w:type="dxa" w:w="70"/>
              <w:right w:type="dxa" w:w="100"/>
            </w:tcMar>
          </w:tcPr>
          <w:p>
            <w:r>
              <w:rPr>
                <w:rFonts w:ascii="Calibri" w:cs="Calibri" w:eastAsia="Calibri" w:hAnsi="Calibri"/>
                <w:b/>
                <w:bCs/>
                <w:sz w:val="19"/>
                <w:szCs w:val="19"/>
              </w:rPr>
              <w:t xml:space="preserve">Arrow</w:t>
            </w:r>
          </w:p>
        </w:tc>
      </w:tr>
      <w:tr>
        <w:trPr>
          <w:cantSplit/>
          <w:tblHeader w:val="false"/>
        </w:trPr>
        <w:tc>
          <w:tcPr>
            <w:tcW w:type="dxa" w:w="2154"/>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Has a name</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294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No (usually assigned to a variable)</w:t>
            </w:r>
          </w:p>
        </w:tc>
      </w:tr>
      <w:tr>
        <w:trPr>
          <w:cantSplit/>
          <w:tblHeader w:val="false"/>
        </w:trPr>
        <w:tc>
          <w:tcPr>
            <w:tcW w:type="dxa" w:w="2154"/>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Syntax</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function name() {}</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function() {}</w:t>
            </w:r>
          </w:p>
        </w:tc>
        <w:tc>
          <w:tcPr>
            <w:tcW w:type="dxa" w:w="294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 =&gt; {}</w:t>
            </w:r>
          </w:p>
        </w:tc>
      </w:tr>
      <w:tr>
        <w:trPr>
          <w:cantSplit/>
          <w:tblHeader w:val="false"/>
        </w:trPr>
        <w:tc>
          <w:tcPr>
            <w:tcW w:type="dxa" w:w="2154"/>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Hoisting</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 (declaration)</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No</w:t>
            </w:r>
          </w:p>
        </w:tc>
        <w:tc>
          <w:tcPr>
            <w:tcW w:type="dxa" w:w="294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No</w:t>
            </w:r>
          </w:p>
        </w:tc>
      </w:tr>
      <w:tr>
        <w:trPr>
          <w:cantSplit/>
          <w:tblHeader w:val="false"/>
        </w:trPr>
        <w:tc>
          <w:tcPr>
            <w:tcW w:type="dxa" w:w="2154"/>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Own 'this'</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294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No (lexical this)</w:t>
            </w:r>
          </w:p>
        </w:tc>
      </w:tr>
      <w:tr>
        <w:trPr>
          <w:cantSplit/>
          <w:tblHeader w:val="false"/>
        </w:trPr>
        <w:tc>
          <w:tcPr>
            <w:tcW w:type="dxa" w:w="2154"/>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arguments object</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294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No</w:t>
            </w:r>
          </w:p>
        </w:tc>
      </w:tr>
      <w:tr>
        <w:trPr>
          <w:cantSplit/>
          <w:tblHeader w:val="false"/>
        </w:trPr>
        <w:tc>
          <w:tcPr>
            <w:tcW w:type="dxa" w:w="2154"/>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Can be a constructor</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226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Yes</w:t>
            </w:r>
          </w:p>
        </w:tc>
        <w:tc>
          <w:tcPr>
            <w:tcW w:type="dxa" w:w="2948"/>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No</w:t>
            </w:r>
          </w:p>
        </w:tc>
      </w:tr>
    </w:tbl>
    <w:p>
      <w:pPr>
        <w:spacing w:after="100"/>
      </w:pPr>
    </w:p>
    <w:p>
      <w:pPr>
        <w:spacing w:before="160"/>
      </w:pPr>
    </w:p>
    <w:p>
      <w:pPr>
        <w:pStyle w:val="Heading1"/>
        <w:keepNext/>
      </w:pPr>
      <w:r>
        <w:rPr>
          <w:rFonts w:ascii="Calibri" w:cs="Calibri" w:eastAsia="Calibri" w:hAnsi="Calibri"/>
        </w:rPr>
        <w:t xml:space="preserve">Q8. Explain for-of and for-in loop?</w:t>
      </w:r>
    </w:p>
    <w:p>
      <w:pPr>
        <w:spacing w:after="120" w:line="320"/>
        <w:jc w:val="both"/>
      </w:pPr>
      <w:r>
        <w:rPr>
          <w:rFonts w:ascii="Calibri" w:cs="Calibri" w:eastAsia="Calibri" w:hAnsi="Calibri"/>
          <w:b/>
          <w:bCs/>
        </w:rPr>
        <w:t xml:space="preserve">for...in loop</w:t>
      </w:r>
      <w:r>
        <w:rPr>
          <w:rFonts w:ascii="Calibri" w:cs="Calibri" w:eastAsia="Calibri" w:hAnsi="Calibri"/>
        </w:rPr>
        <w:t xml:space="preserve"> iterates over the </w:t>
      </w:r>
      <w:r>
        <w:rPr>
          <w:rFonts w:ascii="Calibri" w:cs="Calibri" w:eastAsia="Calibri" w:hAnsi="Calibri"/>
          <w:b/>
          <w:bCs/>
        </w:rPr>
        <w:t xml:space="preserve">enumerable property names (keys)</w:t>
      </w:r>
      <w:r>
        <w:rPr>
          <w:rFonts w:ascii="Calibri" w:cs="Calibri" w:eastAsia="Calibri" w:hAnsi="Calibri"/>
        </w:rPr>
        <w:t xml:space="preserve"> of an object. For arrays it gives the </w:t>
      </w:r>
      <w:r>
        <w:rPr>
          <w:rFonts w:ascii="Calibri" w:cs="Calibri" w:eastAsia="Calibri" w:hAnsi="Calibri"/>
          <w:b/>
          <w:bCs/>
        </w:rPr>
        <w:t xml:space="preserve">indexes</w:t>
      </w:r>
      <w:r>
        <w:rPr>
          <w:rFonts w:ascii="Calibri" w:cs="Calibri" w:eastAsia="Calibri" w:hAnsi="Calibri"/>
        </w:rPr>
        <w:t xml:space="preserve"> (as strings). It is mainly used for objects.</w:t>
      </w:r>
    </w:p>
    <w:p>
      <w:pPr>
        <w:spacing w:after="120" w:line="320"/>
        <w:jc w:val="both"/>
      </w:pPr>
      <w:r>
        <w:rPr>
          <w:rFonts w:ascii="Calibri" w:cs="Calibri" w:eastAsia="Calibri" w:hAnsi="Calibri"/>
          <w:b/>
          <w:bCs/>
        </w:rPr>
        <w:t xml:space="preserve">for...of loop</w:t>
      </w:r>
      <w:r>
        <w:rPr>
          <w:rFonts w:ascii="Calibri" w:cs="Calibri" w:eastAsia="Calibri" w:hAnsi="Calibri"/>
        </w:rPr>
        <w:t xml:space="preserve"> (ES6) iterates over the </w:t>
      </w:r>
      <w:r>
        <w:rPr>
          <w:rFonts w:ascii="Calibri" w:cs="Calibri" w:eastAsia="Calibri" w:hAnsi="Calibri"/>
          <w:b/>
          <w:bCs/>
        </w:rPr>
        <w:t xml:space="preserve">values</w:t>
      </w:r>
      <w:r>
        <w:rPr>
          <w:rFonts w:ascii="Calibri" w:cs="Calibri" w:eastAsia="Calibri" w:hAnsi="Calibri"/>
        </w:rPr>
        <w:t xml:space="preserve"> of </w:t>
      </w:r>
      <w:r>
        <w:rPr>
          <w:rFonts w:ascii="Calibri" w:cs="Calibri" w:eastAsia="Calibri" w:hAnsi="Calibri"/>
          <w:b/>
          <w:bCs/>
        </w:rPr>
        <w:t xml:space="preserve">iterable</w:t>
      </w:r>
      <w:r>
        <w:rPr>
          <w:rFonts w:ascii="Calibri" w:cs="Calibri" w:eastAsia="Calibri" w:hAnsi="Calibri"/>
        </w:rPr>
        <w:t xml:space="preserve"> objects such as arrays, strings, Maps, Sets and NodeLists. It does not work directly on plain objects.</w:t>
      </w:r>
    </w:p>
    <w:p>
      <w:pPr>
        <w:keepNext/>
        <w:keepLines/>
        <w:shd w:fill="F3F4F6" w:color="auto" w:val="clear"/>
        <w:spacing w:after="0" w:before="0" w:line="240"/>
        <w:ind w:left="120" w:right="120"/>
      </w:pPr>
      <w:r>
        <w:rPr>
          <w:rFonts w:ascii="Courier New" w:cs="Courier New" w:eastAsia="Courier New" w:hAnsi="Courier New"/>
          <w:sz w:val="18"/>
          <w:szCs w:val="18"/>
        </w:rPr>
        <w:t xml:space="preserve">const arr = ["a", "b", "c"];</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for (let i in arr)  { console.log(i); }   // 0, 1, 2   (indexes)</w:t>
      </w:r>
    </w:p>
    <w:p>
      <w:pPr>
        <w:keepNext/>
        <w:keepLines/>
        <w:shd w:fill="F3F4F6" w:color="auto" w:val="clear"/>
        <w:spacing w:after="0" w:before="0" w:line="240"/>
        <w:ind w:left="120" w:right="120"/>
      </w:pPr>
      <w:r>
        <w:rPr>
          <w:rFonts w:ascii="Courier New" w:cs="Courier New" w:eastAsia="Courier New" w:hAnsi="Courier New"/>
          <w:sz w:val="18"/>
          <w:szCs w:val="18"/>
        </w:rPr>
        <w:t xml:space="preserve">for (let v of arr)  { console.log(v); }   // a, b, c   (values)</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const person = { name: "Aayushi", age: 20 };</w:t>
      </w:r>
    </w:p>
    <w:p>
      <w:pPr>
        <w:keepNext/>
        <w:keepLines/>
        <w:shd w:fill="F3F4F6" w:color="auto" w:val="clear"/>
        <w:spacing w:after="0" w:before="0" w:line="240"/>
        <w:ind w:left="120" w:right="120"/>
      </w:pPr>
      <w:r>
        <w:rPr>
          <w:rFonts w:ascii="Courier New" w:cs="Courier New" w:eastAsia="Courier New" w:hAnsi="Courier New"/>
          <w:sz w:val="18"/>
          <w:szCs w:val="18"/>
        </w:rPr>
        <w:t xml:space="preserve">for (let key in person) {</w:t>
      </w:r>
    </w:p>
    <w:p>
      <w:pPr>
        <w:keepNext/>
        <w:keepLines/>
        <w:shd w:fill="F3F4F6" w:color="auto" w:val="clear"/>
        <w:spacing w:after="0" w:before="0" w:line="240"/>
        <w:ind w:left="120" w:right="120"/>
      </w:pPr>
      <w:r>
        <w:rPr>
          <w:rFonts w:ascii="Courier New" w:cs="Courier New" w:eastAsia="Courier New" w:hAnsi="Courier New"/>
          <w:sz w:val="18"/>
          <w:szCs w:val="18"/>
        </w:rPr>
        <w:t xml:space="preserve">  console.log(key, person[key]);          // name Aayushi, age 20</w:t>
      </w:r>
    </w:p>
    <w:p>
      <w:pPr>
        <w:keepNext/>
        <w:keepLines/>
        <w:shd w:fill="F3F4F6" w:color="auto" w:val="clear"/>
        <w:spacing w:after="0" w:before="0" w:line="240"/>
        <w:ind w:left="120" w:right="120"/>
      </w:pPr>
      <w:r>
        <w:rPr>
          <w:rFonts w:ascii="Courier New" w:cs="Courier New" w:eastAsia="Courier New" w:hAnsi="Courier New"/>
          <w:sz w:val="18"/>
          <w:szCs w:val="18"/>
        </w:rPr>
        <w:t xml:space="preserve">}</w:t>
      </w:r>
    </w:p>
    <w:p>
      <w:pPr>
        <w:keepNext/>
        <w:keepLines/>
        <w:shd w:fill="F3F4F6" w:color="auto" w:val="clear"/>
        <w:spacing w:after="0" w:before="0" w:line="240"/>
        <w:ind w:left="120" w:right="120"/>
      </w:pPr>
      <w:r>
        <w:rPr>
          <w:rFonts w:ascii="Courier New" w:cs="Courier New" w:eastAsia="Courier New" w:hAnsi="Courier New"/>
          <w:sz w:val="18"/>
          <w:szCs w:val="18"/>
        </w:rPr>
        <w:t xml:space="preserve">// for (let x of person) {}  -&gt; TypeError: person is not iterable</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for (let ch of "Hi") { console.log(ch); } // H, 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CA3AF" w:sz="4"/>
              <w:left w:val="single" w:color="9CA3AF" w:sz="4"/>
              <w:bottom w:val="single" w:color="9CA3AF" w:sz="4"/>
              <w:right w:val="single" w:color="9CA3AF" w:sz="4"/>
            </w:tcBorders>
            <w:shd w:fill="E5EAF2" w:color="auto" w:val="clear"/>
            <w:tcMar>
              <w:top w:type="dxa" w:w="70"/>
              <w:left w:type="dxa" w:w="100"/>
              <w:bottom w:type="dxa" w:w="70"/>
              <w:right w:type="dxa" w:w="100"/>
            </w:tcMar>
          </w:tcPr>
          <w:p>
            <w:r>
              <w:rPr>
                <w:rFonts w:ascii="Calibri" w:cs="Calibri" w:eastAsia="Calibri" w:hAnsi="Calibri"/>
                <w:b/>
                <w:bCs/>
                <w:sz w:val="19"/>
                <w:szCs w:val="19"/>
              </w:rPr>
              <w:t xml:space="preserve">for...in</w:t>
            </w:r>
          </w:p>
        </w:tc>
        <w:tc>
          <w:tcPr>
            <w:tcW w:type="dxa" w:w="4819"/>
            <w:tcBorders>
              <w:top w:val="single" w:color="9CA3AF" w:sz="4"/>
              <w:left w:val="single" w:color="9CA3AF" w:sz="4"/>
              <w:bottom w:val="single" w:color="9CA3AF" w:sz="4"/>
              <w:right w:val="single" w:color="9CA3AF" w:sz="4"/>
            </w:tcBorders>
            <w:shd w:fill="E5EAF2" w:color="auto" w:val="clear"/>
            <w:tcMar>
              <w:top w:type="dxa" w:w="70"/>
              <w:left w:type="dxa" w:w="100"/>
              <w:bottom w:type="dxa" w:w="70"/>
              <w:right w:type="dxa" w:w="100"/>
            </w:tcMar>
          </w:tcPr>
          <w:p>
            <w:r>
              <w:rPr>
                <w:rFonts w:ascii="Calibri" w:cs="Calibri" w:eastAsia="Calibri" w:hAnsi="Calibri"/>
                <w:b/>
                <w:bCs/>
                <w:sz w:val="19"/>
                <w:szCs w:val="19"/>
              </w:rPr>
              <w:t xml:space="preserve">for...of</w:t>
            </w:r>
          </w:p>
        </w:tc>
      </w:tr>
      <w:tr>
        <w:trPr>
          <w:cantSplit/>
          <w:tblHeader w:val="false"/>
        </w:trPr>
        <w:tc>
          <w:tcPr>
            <w:tcW w:type="dxa" w:w="481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Gives keys / property names</w:t>
            </w:r>
          </w:p>
        </w:tc>
        <w:tc>
          <w:tcPr>
            <w:tcW w:type="dxa" w:w="481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Gives values</w:t>
            </w:r>
          </w:p>
        </w:tc>
      </w:tr>
      <w:tr>
        <w:trPr>
          <w:cantSplit/>
          <w:tblHeader w:val="false"/>
        </w:trPr>
        <w:tc>
          <w:tcPr>
            <w:tcW w:type="dxa" w:w="481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Best for objects</w:t>
            </w:r>
          </w:p>
        </w:tc>
        <w:tc>
          <w:tcPr>
            <w:tcW w:type="dxa" w:w="481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Best for arrays, strings, Maps, Sets</w:t>
            </w:r>
          </w:p>
        </w:tc>
      </w:tr>
      <w:tr>
        <w:trPr>
          <w:cantSplit/>
          <w:tblHeader w:val="false"/>
        </w:trPr>
        <w:tc>
          <w:tcPr>
            <w:tcW w:type="dxa" w:w="481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Also loops over inherited enumerable properties</w:t>
            </w:r>
          </w:p>
        </w:tc>
        <w:tc>
          <w:tcPr>
            <w:tcW w:type="dxa" w:w="481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Uses the iterable protocol (Symbol.iterator)</w:t>
            </w:r>
          </w:p>
        </w:tc>
      </w:tr>
      <w:tr>
        <w:trPr>
          <w:cantSplit/>
          <w:tblHeader w:val="false"/>
        </w:trPr>
        <w:tc>
          <w:tcPr>
            <w:tcW w:type="dxa" w:w="481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Works on plain objects</w:t>
            </w:r>
          </w:p>
        </w:tc>
        <w:tc>
          <w:tcPr>
            <w:tcW w:type="dxa" w:w="4819"/>
            <w:tcBorders>
              <w:top w:val="single" w:color="9CA3AF" w:sz="4"/>
              <w:left w:val="single" w:color="9CA3AF" w:sz="4"/>
              <w:bottom w:val="single" w:color="9CA3AF" w:sz="4"/>
              <w:right w:val="single" w:color="9CA3AF" w:sz="4"/>
            </w:tcBorders>
            <w:tcMar>
              <w:top w:type="dxa" w:w="70"/>
              <w:left w:type="dxa" w:w="100"/>
              <w:bottom w:type="dxa" w:w="70"/>
              <w:right w:type="dxa" w:w="100"/>
            </w:tcMar>
          </w:tcPr>
          <w:p>
            <w:r>
              <w:rPr>
                <w:rFonts w:ascii="Calibri" w:cs="Calibri" w:eastAsia="Calibri" w:hAnsi="Calibri"/>
                <w:b w:val="false"/>
                <w:bCs w:val="false"/>
                <w:sz w:val="19"/>
                <w:szCs w:val="19"/>
              </w:rPr>
              <w:t xml:space="preserve">Does not work on plain objects</w:t>
            </w:r>
          </w:p>
        </w:tc>
      </w:tr>
    </w:tbl>
    <w:p>
      <w:pPr>
        <w:spacing w:after="100"/>
      </w:pPr>
    </w:p>
    <w:p>
      <w:pPr>
        <w:spacing w:before="160"/>
      </w:pPr>
    </w:p>
    <w:p>
      <w:pPr>
        <w:pStyle w:val="Heading1"/>
        <w:keepNext/>
      </w:pPr>
      <w:r>
        <w:rPr>
          <w:rFonts w:ascii="Calibri" w:cs="Calibri" w:eastAsia="Calibri" w:hAnsi="Calibri"/>
        </w:rPr>
        <w:t xml:space="preserve">Q9. Explain any five array methods?</w:t>
      </w:r>
    </w:p>
    <w:p>
      <w:pPr>
        <w:spacing w:after="120" w:line="320"/>
        <w:jc w:val="both"/>
      </w:pPr>
      <w:r>
        <w:rPr>
          <w:rFonts w:ascii="Calibri" w:cs="Calibri" w:eastAsia="Calibri" w:hAnsi="Calibri"/>
        </w:rPr>
        <w:t xml:space="preserve">Arrays in JavaScript have many built-in methods. Five commonly used methods are:</w:t>
      </w:r>
    </w:p>
    <w:p>
      <w:pPr>
        <w:keepNext/>
        <w:spacing w:after="60" w:before="80"/>
      </w:pPr>
      <w:r>
        <w:rPr>
          <w:rFonts w:ascii="Calibri" w:cs="Calibri" w:eastAsia="Calibri" w:hAnsi="Calibri"/>
          <w:b/>
          <w:bCs/>
        </w:rPr>
        <w:t xml:space="preserve">1. push() and pop()</w:t>
      </w:r>
    </w:p>
    <w:p>
      <w:pPr>
        <w:spacing w:after="120" w:line="320"/>
        <w:jc w:val="both"/>
      </w:pPr>
      <w:r>
        <w:rPr>
          <w:rFonts w:ascii="Courier New" w:cs="Courier New" w:eastAsia="Courier New" w:hAnsi="Courier New"/>
          <w:sz w:val="20"/>
          <w:szCs w:val="20"/>
        </w:rPr>
        <w:t xml:space="preserve">push()</w:t>
      </w:r>
      <w:r>
        <w:rPr>
          <w:rFonts w:ascii="Calibri" w:cs="Calibri" w:eastAsia="Calibri" w:hAnsi="Calibri"/>
        </w:rPr>
        <w:t xml:space="preserve"> adds one or more elements at the </w:t>
      </w:r>
      <w:r>
        <w:rPr>
          <w:rFonts w:ascii="Calibri" w:cs="Calibri" w:eastAsia="Calibri" w:hAnsi="Calibri"/>
          <w:b/>
          <w:bCs/>
        </w:rPr>
        <w:t xml:space="preserve">end</w:t>
      </w:r>
      <w:r>
        <w:rPr>
          <w:rFonts w:ascii="Calibri" w:cs="Calibri" w:eastAsia="Calibri" w:hAnsi="Calibri"/>
        </w:rPr>
        <w:t xml:space="preserve"> of an array and returns the new length. </w:t>
      </w:r>
      <w:r>
        <w:rPr>
          <w:rFonts w:ascii="Courier New" w:cs="Courier New" w:eastAsia="Courier New" w:hAnsi="Courier New"/>
          <w:sz w:val="20"/>
          <w:szCs w:val="20"/>
        </w:rPr>
        <w:t xml:space="preserve">pop()</w:t>
      </w:r>
      <w:r>
        <w:rPr>
          <w:rFonts w:ascii="Calibri" w:cs="Calibri" w:eastAsia="Calibri" w:hAnsi="Calibri"/>
        </w:rPr>
        <w:t xml:space="preserve"> removes the </w:t>
      </w:r>
      <w:r>
        <w:rPr>
          <w:rFonts w:ascii="Calibri" w:cs="Calibri" w:eastAsia="Calibri" w:hAnsi="Calibri"/>
          <w:b/>
          <w:bCs/>
        </w:rPr>
        <w:t xml:space="preserve">last</w:t>
      </w:r>
      <w:r>
        <w:rPr>
          <w:rFonts w:ascii="Calibri" w:cs="Calibri" w:eastAsia="Calibri" w:hAnsi="Calibri"/>
        </w:rPr>
        <w:t xml:space="preserve"> element and returns it.</w:t>
      </w:r>
    </w:p>
    <w:p>
      <w:pPr>
        <w:keepNext/>
        <w:keepLines/>
        <w:shd w:fill="F3F4F6" w:color="auto" w:val="clear"/>
        <w:spacing w:after="0" w:before="0" w:line="240"/>
        <w:ind w:left="120" w:right="120"/>
      </w:pPr>
      <w:r>
        <w:rPr>
          <w:rFonts w:ascii="Courier New" w:cs="Courier New" w:eastAsia="Courier New" w:hAnsi="Courier New"/>
          <w:sz w:val="18"/>
          <w:szCs w:val="18"/>
        </w:rPr>
        <w:t xml:space="preserve">let fruits = ["apple", "banana"];</w:t>
      </w:r>
    </w:p>
    <w:p>
      <w:pPr>
        <w:keepNext/>
        <w:keepLines/>
        <w:shd w:fill="F3F4F6" w:color="auto" w:val="clear"/>
        <w:spacing w:after="0" w:before="0" w:line="240"/>
        <w:ind w:left="120" w:right="120"/>
      </w:pPr>
      <w:r>
        <w:rPr>
          <w:rFonts w:ascii="Courier New" w:cs="Courier New" w:eastAsia="Courier New" w:hAnsi="Courier New"/>
          <w:sz w:val="18"/>
          <w:szCs w:val="18"/>
        </w:rPr>
        <w:t xml:space="preserve">fruits.push("mango");     // ["apple", "banana", "mango"]</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fruits.pop();             // removes "mango"</w:t>
      </w:r>
    </w:p>
    <w:p>
      <w:pPr>
        <w:keepNext/>
        <w:spacing w:after="60" w:before="80"/>
      </w:pPr>
      <w:r>
        <w:rPr>
          <w:rFonts w:ascii="Calibri" w:cs="Calibri" w:eastAsia="Calibri" w:hAnsi="Calibri"/>
          <w:b/>
          <w:bCs/>
        </w:rPr>
        <w:t xml:space="preserve">2. map()</w:t>
      </w:r>
    </w:p>
    <w:p>
      <w:pPr>
        <w:spacing w:after="120" w:line="320"/>
        <w:jc w:val="both"/>
      </w:pPr>
      <w:r>
        <w:rPr>
          <w:rFonts w:ascii="Calibri" w:cs="Calibri" w:eastAsia="Calibri" w:hAnsi="Calibri"/>
        </w:rPr>
        <w:t xml:space="preserve">Creates a </w:t>
      </w:r>
      <w:r>
        <w:rPr>
          <w:rFonts w:ascii="Calibri" w:cs="Calibri" w:eastAsia="Calibri" w:hAnsi="Calibri"/>
          <w:b/>
          <w:bCs/>
        </w:rPr>
        <w:t xml:space="preserve">new array</w:t>
      </w:r>
      <w:r>
        <w:rPr>
          <w:rFonts w:ascii="Calibri" w:cs="Calibri" w:eastAsia="Calibri" w:hAnsi="Calibri"/>
        </w:rPr>
        <w:t xml:space="preserve"> by applying a function to every element of the original array. The original array is not changed.</w:t>
      </w:r>
    </w:p>
    <w:p>
      <w:pPr>
        <w:keepNext/>
        <w:keepLines/>
        <w:shd w:fill="F3F4F6" w:color="auto" w:val="clear"/>
        <w:spacing w:after="0" w:before="0" w:line="240"/>
        <w:ind w:left="120" w:right="120"/>
      </w:pPr>
      <w:r>
        <w:rPr>
          <w:rFonts w:ascii="Courier New" w:cs="Courier New" w:eastAsia="Courier New" w:hAnsi="Courier New"/>
          <w:sz w:val="18"/>
          <w:szCs w:val="18"/>
        </w:rPr>
        <w:t xml:space="preserve">let nums = [1, 2, 3, 4];</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let doubled = nums.map(n =&gt; n * 2);   // [2, 4, 6, 8]</w:t>
      </w:r>
    </w:p>
    <w:p>
      <w:pPr>
        <w:keepNext/>
        <w:spacing w:after="60" w:before="80"/>
      </w:pPr>
      <w:r>
        <w:rPr>
          <w:rFonts w:ascii="Calibri" w:cs="Calibri" w:eastAsia="Calibri" w:hAnsi="Calibri"/>
          <w:b/>
          <w:bCs/>
        </w:rPr>
        <w:t xml:space="preserve">3. filter()</w:t>
      </w:r>
    </w:p>
    <w:p>
      <w:pPr>
        <w:spacing w:after="120" w:line="320"/>
        <w:jc w:val="both"/>
      </w:pPr>
      <w:r>
        <w:rPr>
          <w:rFonts w:ascii="Calibri" w:cs="Calibri" w:eastAsia="Calibri" w:hAnsi="Calibri"/>
        </w:rPr>
        <w:t xml:space="preserve">Creates a </w:t>
      </w:r>
      <w:r>
        <w:rPr>
          <w:rFonts w:ascii="Calibri" w:cs="Calibri" w:eastAsia="Calibri" w:hAnsi="Calibri"/>
          <w:b/>
          <w:bCs/>
        </w:rPr>
        <w:t xml:space="preserve">new array</w:t>
      </w:r>
      <w:r>
        <w:rPr>
          <w:rFonts w:ascii="Calibri" w:cs="Calibri" w:eastAsia="Calibri" w:hAnsi="Calibri"/>
        </w:rPr>
        <w:t xml:space="preserve"> containing only the elements that pass the test given in the callback function.</w:t>
      </w:r>
    </w:p>
    <w:p>
      <w:pPr>
        <w:keepNext/>
        <w:keepLines/>
        <w:shd w:fill="F3F4F6" w:color="auto" w:val="clear"/>
        <w:spacing w:after="0" w:before="0" w:line="240"/>
        <w:ind w:left="120" w:right="120"/>
      </w:pPr>
      <w:r>
        <w:rPr>
          <w:rFonts w:ascii="Courier New" w:cs="Courier New" w:eastAsia="Courier New" w:hAnsi="Courier New"/>
          <w:sz w:val="18"/>
          <w:szCs w:val="18"/>
        </w:rPr>
        <w:t xml:space="preserve">let nums = [1, 2, 3, 4, 5, 6];</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let even = nums.filter(n =&gt; n % 2 === 0);   // [2, 4, 6]</w:t>
      </w:r>
    </w:p>
    <w:p>
      <w:pPr>
        <w:keepNext/>
        <w:spacing w:after="60" w:before="80"/>
      </w:pPr>
      <w:r>
        <w:rPr>
          <w:rFonts w:ascii="Calibri" w:cs="Calibri" w:eastAsia="Calibri" w:hAnsi="Calibri"/>
          <w:b/>
          <w:bCs/>
        </w:rPr>
        <w:t xml:space="preserve">4. reduce()</w:t>
      </w:r>
    </w:p>
    <w:p>
      <w:pPr>
        <w:spacing w:after="120" w:line="320"/>
        <w:jc w:val="both"/>
      </w:pPr>
      <w:r>
        <w:rPr>
          <w:rFonts w:ascii="Calibri" w:cs="Calibri" w:eastAsia="Calibri" w:hAnsi="Calibri"/>
        </w:rPr>
        <w:t xml:space="preserve">Reduces the array to a </w:t>
      </w:r>
      <w:r>
        <w:rPr>
          <w:rFonts w:ascii="Calibri" w:cs="Calibri" w:eastAsia="Calibri" w:hAnsi="Calibri"/>
          <w:b/>
          <w:bCs/>
        </w:rPr>
        <w:t xml:space="preserve">single value</w:t>
      </w:r>
      <w:r>
        <w:rPr>
          <w:rFonts w:ascii="Calibri" w:cs="Calibri" w:eastAsia="Calibri" w:hAnsi="Calibri"/>
        </w:rPr>
        <w:t xml:space="preserve"> by running a function on each element with an accumulator.</w:t>
      </w:r>
    </w:p>
    <w:p>
      <w:pPr>
        <w:keepNext/>
        <w:keepLines/>
        <w:shd w:fill="F3F4F6" w:color="auto" w:val="clear"/>
        <w:spacing w:after="0" w:before="0" w:line="240"/>
        <w:ind w:left="120" w:right="120"/>
      </w:pPr>
      <w:r>
        <w:rPr>
          <w:rFonts w:ascii="Courier New" w:cs="Courier New" w:eastAsia="Courier New" w:hAnsi="Courier New"/>
          <w:sz w:val="18"/>
          <w:szCs w:val="18"/>
        </w:rPr>
        <w:t xml:space="preserve">let nums = [1, 2, 3, 4];</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let sum = nums.reduce((acc, n) =&gt; acc + n, 0);   // 10</w:t>
      </w:r>
    </w:p>
    <w:p>
      <w:pPr>
        <w:keepNext/>
        <w:spacing w:after="60" w:before="80"/>
      </w:pPr>
      <w:r>
        <w:rPr>
          <w:rFonts w:ascii="Calibri" w:cs="Calibri" w:eastAsia="Calibri" w:hAnsi="Calibri"/>
          <w:b/>
          <w:bCs/>
        </w:rPr>
        <w:t xml:space="preserve">5. forEach()</w:t>
      </w:r>
    </w:p>
    <w:p>
      <w:pPr>
        <w:spacing w:after="120" w:line="320"/>
        <w:jc w:val="both"/>
      </w:pPr>
      <w:r>
        <w:rPr>
          <w:rFonts w:ascii="Calibri" w:cs="Calibri" w:eastAsia="Calibri" w:hAnsi="Calibri"/>
        </w:rPr>
        <w:t xml:space="preserve">Executes a function once for each element of the array. It returns </w:t>
      </w:r>
      <w:r>
        <w:rPr>
          <w:rFonts w:ascii="Courier New" w:cs="Courier New" w:eastAsia="Courier New" w:hAnsi="Courier New"/>
          <w:sz w:val="20"/>
          <w:szCs w:val="20"/>
        </w:rPr>
        <w:t xml:space="preserve">undefined</w:t>
      </w:r>
      <w:r>
        <w:rPr>
          <w:rFonts w:ascii="Calibri" w:cs="Calibri" w:eastAsia="Calibri" w:hAnsi="Calibri"/>
        </w:rPr>
        <w:t xml:space="preserve"> (it does not create a new array).</w:t>
      </w:r>
    </w:p>
    <w:p>
      <w:pPr>
        <w:keepNext/>
        <w:keepLines/>
        <w:shd w:fill="F3F4F6" w:color="auto" w:val="clear"/>
        <w:spacing w:after="0" w:before="0" w:line="240"/>
        <w:ind w:left="120" w:right="120"/>
      </w:pPr>
      <w:r>
        <w:rPr>
          <w:rFonts w:ascii="Courier New" w:cs="Courier New" w:eastAsia="Courier New" w:hAnsi="Courier New"/>
          <w:sz w:val="18"/>
          <w:szCs w:val="18"/>
        </w:rPr>
        <w:t xml:space="preserve">["a", "b", "c"].forEach((item, index) =&gt; {</w:t>
      </w:r>
    </w:p>
    <w:p>
      <w:pPr>
        <w:keepNext/>
        <w:keepLines/>
        <w:shd w:fill="F3F4F6" w:color="auto" w:val="clear"/>
        <w:spacing w:after="0" w:before="0" w:line="240"/>
        <w:ind w:left="120" w:right="120"/>
      </w:pPr>
      <w:r>
        <w:rPr>
          <w:rFonts w:ascii="Courier New" w:cs="Courier New" w:eastAsia="Courier New" w:hAnsi="Courier New"/>
          <w:sz w:val="18"/>
          <w:szCs w:val="18"/>
        </w:rPr>
        <w:t xml:space="preserve">  console.log(index, item);   // 0 a, 1 b, 2 c</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w:t>
      </w:r>
    </w:p>
    <w:p>
      <w:pPr>
        <w:spacing w:after="120" w:line="320"/>
        <w:jc w:val="both"/>
      </w:pPr>
      <w:r>
        <w:rPr>
          <w:rFonts w:ascii="Calibri" w:cs="Calibri" w:eastAsia="Calibri" w:hAnsi="Calibri"/>
          <w:b/>
          <w:bCs/>
        </w:rPr>
        <w:t xml:space="preserve">Other useful methods:</w:t>
      </w:r>
      <w:r>
        <w:rPr>
          <w:rFonts w:ascii="Calibri" w:cs="Calibri" w:eastAsia="Calibri" w:hAnsi="Calibri"/>
        </w:rPr>
        <w:t xml:space="preserve"> find(), includes(), slice(), splice(), sort(), concat(), join(), indexOf(), some(), every().</w:t>
      </w:r>
    </w:p>
    <w:p>
      <w:pPr>
        <w:pStyle w:val="Heading1"/>
        <w:keepNext/>
      </w:pPr>
      <w:r>
        <w:rPr>
          <w:rFonts w:ascii="Calibri" w:cs="Calibri" w:eastAsia="Calibri" w:hAnsi="Calibri"/>
        </w:rPr>
        <w:t xml:space="preserve">Q10. What is callback method?</w:t>
      </w:r>
    </w:p>
    <w:p>
      <w:pPr>
        <w:spacing w:after="120" w:line="320"/>
        <w:jc w:val="both"/>
      </w:pPr>
      <w:r>
        <w:rPr>
          <w:rFonts w:ascii="Calibri" w:cs="Calibri" w:eastAsia="Calibri" w:hAnsi="Calibri"/>
        </w:rPr>
        <w:t xml:space="preserve">A callback is a </w:t>
      </w:r>
      <w:r>
        <w:rPr>
          <w:rFonts w:ascii="Calibri" w:cs="Calibri" w:eastAsia="Calibri" w:hAnsi="Calibri"/>
          <w:b/>
          <w:bCs/>
        </w:rPr>
        <w:t xml:space="preserve">function that is passed as an argument to another function</w:t>
      </w:r>
      <w:r>
        <w:rPr>
          <w:rFonts w:ascii="Calibri" w:cs="Calibri" w:eastAsia="Calibri" w:hAnsi="Calibri"/>
        </w:rPr>
        <w:t xml:space="preserve"> and is executed later, either immediately or after some task is completed. Because functions in JavaScript are first-class objects (they can be stored in variables and passed around), callbacks are widely used for asynchronous operations such as timers, event handling, and API calls, as well as in array methods like map, filter and forEach.</w:t>
      </w:r>
    </w:p>
    <w:p>
      <w:pPr>
        <w:keepNext/>
        <w:keepLines/>
        <w:shd w:fill="F3F4F6" w:color="auto" w:val="clear"/>
        <w:spacing w:after="0" w:before="0" w:line="240"/>
        <w:ind w:left="120" w:right="120"/>
      </w:pPr>
      <w:r>
        <w:rPr>
          <w:rFonts w:ascii="Courier New" w:cs="Courier New" w:eastAsia="Courier New" w:hAnsi="Courier New"/>
          <w:sz w:val="18"/>
          <w:szCs w:val="18"/>
        </w:rPr>
        <w:t xml:space="preserve">function greet(name, callback) {</w:t>
      </w:r>
    </w:p>
    <w:p>
      <w:pPr>
        <w:keepNext/>
        <w:keepLines/>
        <w:shd w:fill="F3F4F6" w:color="auto" w:val="clear"/>
        <w:spacing w:after="0" w:before="0" w:line="240"/>
        <w:ind w:left="120" w:right="120"/>
      </w:pPr>
      <w:r>
        <w:rPr>
          <w:rFonts w:ascii="Courier New" w:cs="Courier New" w:eastAsia="Courier New" w:hAnsi="Courier New"/>
          <w:sz w:val="18"/>
          <w:szCs w:val="18"/>
        </w:rPr>
        <w:t xml:space="preserve">  console.log("Hello " + name);</w:t>
      </w:r>
    </w:p>
    <w:p>
      <w:pPr>
        <w:keepNext/>
        <w:keepLines/>
        <w:shd w:fill="F3F4F6" w:color="auto" w:val="clear"/>
        <w:spacing w:after="0" w:before="0" w:line="240"/>
        <w:ind w:left="120" w:right="120"/>
      </w:pPr>
      <w:r>
        <w:rPr>
          <w:rFonts w:ascii="Courier New" w:cs="Courier New" w:eastAsia="Courier New" w:hAnsi="Courier New"/>
          <w:sz w:val="18"/>
          <w:szCs w:val="18"/>
        </w:rPr>
        <w:t xml:space="preserve">  callback();</w:t>
      </w:r>
    </w:p>
    <w:p>
      <w:pPr>
        <w:keepNext/>
        <w:keepLines/>
        <w:shd w:fill="F3F4F6" w:color="auto" w:val="clear"/>
        <w:spacing w:after="0" w:before="0" w:line="240"/>
        <w:ind w:left="120" w:right="120"/>
      </w:pPr>
      <w:r>
        <w:rPr>
          <w:rFonts w:ascii="Courier New" w:cs="Courier New" w:eastAsia="Courier New" w:hAnsi="Courier New"/>
          <w:sz w:val="18"/>
          <w:szCs w:val="18"/>
        </w:rPr>
        <w:t xml:space="preserve">}</w:t>
      </w:r>
    </w:p>
    <w:p>
      <w:pPr>
        <w:keepNext/>
        <w:keepLines/>
        <w:shd w:fill="F3F4F6" w:color="auto" w:val="clear"/>
        <w:spacing w:after="0" w:before="0" w:line="240"/>
        <w:ind w:left="120" w:right="120"/>
      </w:pPr>
      <w:r>
        <w:rPr>
          <w:rFonts w:ascii="Courier New" w:cs="Courier New" w:eastAsia="Courier New" w:hAnsi="Courier New"/>
          <w:sz w:val="18"/>
          <w:szCs w:val="18"/>
        </w:rPr>
        <w:t xml:space="preserve">function afterGreet() { console.log("Welcome to Frontend!"); }</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greet("Aayushi", afterGreet);</w:t>
      </w:r>
    </w:p>
    <w:p>
      <w:pPr>
        <w:keepNext/>
        <w:keepLines/>
        <w:shd w:fill="F3F4F6" w:color="auto" w:val="clear"/>
        <w:spacing w:after="0" w:before="0" w:line="240"/>
        <w:ind w:left="120" w:right="120"/>
      </w:pPr>
      <w:r>
        <w:rPr>
          <w:rFonts w:ascii="Courier New" w:cs="Courier New" w:eastAsia="Courier New" w:hAnsi="Courier New"/>
          <w:sz w:val="18"/>
          <w:szCs w:val="18"/>
        </w:rPr>
        <w:t xml:space="preserve">// Hello Aayushi</w:t>
      </w:r>
    </w:p>
    <w:p>
      <w:pPr>
        <w:keepNext/>
        <w:keepLines/>
        <w:shd w:fill="F3F4F6" w:color="auto" w:val="clear"/>
        <w:spacing w:after="0" w:before="0" w:line="240"/>
        <w:ind w:left="120" w:right="120"/>
      </w:pPr>
      <w:r>
        <w:rPr>
          <w:rFonts w:ascii="Courier New" w:cs="Courier New" w:eastAsia="Courier New" w:hAnsi="Courier New"/>
          <w:sz w:val="18"/>
          <w:szCs w:val="18"/>
        </w:rPr>
        <w:t xml:space="preserve">// Welcome to Frontend!</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Asynchronous callback</w:t>
      </w:r>
    </w:p>
    <w:p>
      <w:pPr>
        <w:keepNext/>
        <w:keepLines/>
        <w:shd w:fill="F3F4F6" w:color="auto" w:val="clear"/>
        <w:spacing w:after="0" w:before="0" w:line="240"/>
        <w:ind w:left="120" w:right="120"/>
      </w:pPr>
      <w:r>
        <w:rPr>
          <w:rFonts w:ascii="Courier New" w:cs="Courier New" w:eastAsia="Courier New" w:hAnsi="Courier New"/>
          <w:sz w:val="18"/>
          <w:szCs w:val="18"/>
        </w:rPr>
        <w:t xml:space="preserve">setTimeout(function () {</w:t>
      </w:r>
    </w:p>
    <w:p>
      <w:pPr>
        <w:keepNext/>
        <w:keepLines/>
        <w:shd w:fill="F3F4F6" w:color="auto" w:val="clear"/>
        <w:spacing w:after="0" w:before="0" w:line="240"/>
        <w:ind w:left="120" w:right="120"/>
      </w:pPr>
      <w:r>
        <w:rPr>
          <w:rFonts w:ascii="Courier New" w:cs="Courier New" w:eastAsia="Courier New" w:hAnsi="Courier New"/>
          <w:sz w:val="18"/>
          <w:szCs w:val="18"/>
        </w:rPr>
        <w:t xml:space="preserve">  console.log("Runs after 2 seconds");</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 2000);</w:t>
      </w:r>
    </w:p>
    <w:p>
      <w:pPr>
        <w:spacing w:after="120" w:line="320"/>
        <w:jc w:val="both"/>
      </w:pPr>
      <w:r>
        <w:rPr>
          <w:rFonts w:ascii="Calibri" w:cs="Calibri" w:eastAsia="Calibri" w:hAnsi="Calibri"/>
          <w:b/>
          <w:bCs/>
        </w:rPr>
        <w:t xml:space="preserve">Callback Hell:</w:t>
      </w:r>
      <w:r>
        <w:rPr>
          <w:rFonts w:ascii="Calibri" w:cs="Calibri" w:eastAsia="Calibri" w:hAnsi="Calibri"/>
        </w:rPr>
        <w:t xml:space="preserve"> when many callbacks are nested inside each other, the code becomes hard to read and maintain (also called the 'pyramid of doom'). This problem is solved using </w:t>
      </w:r>
      <w:r>
        <w:rPr>
          <w:rFonts w:ascii="Calibri" w:cs="Calibri" w:eastAsia="Calibri" w:hAnsi="Calibri"/>
          <w:b/>
          <w:bCs/>
        </w:rPr>
        <w:t xml:space="preserve">Promises</w:t>
      </w:r>
      <w:r>
        <w:rPr>
          <w:rFonts w:ascii="Calibri" w:cs="Calibri" w:eastAsia="Calibri" w:hAnsi="Calibri"/>
        </w:rPr>
        <w:t xml:space="preserve"> and </w:t>
      </w:r>
      <w:r>
        <w:rPr>
          <w:rFonts w:ascii="Calibri" w:cs="Calibri" w:eastAsia="Calibri" w:hAnsi="Calibri"/>
          <w:b/>
          <w:bCs/>
        </w:rPr>
        <w:t xml:space="preserve">async/await</w:t>
      </w:r>
      <w:r>
        <w:rPr>
          <w:rFonts w:ascii="Calibri" w:cs="Calibri" w:eastAsia="Calibri" w:hAnsi="Calibri"/>
        </w:rPr>
        <w:t xml:space="preserve">.</w:t>
      </w:r>
    </w:p>
    <w:p>
      <w:pPr>
        <w:keepNext/>
        <w:keepLines/>
        <w:shd w:fill="F3F4F6" w:color="auto" w:val="clear"/>
        <w:spacing w:after="0" w:before="0" w:line="240"/>
        <w:ind w:left="120" w:right="120"/>
      </w:pPr>
      <w:r>
        <w:rPr>
          <w:rFonts w:ascii="Courier New" w:cs="Courier New" w:eastAsia="Courier New" w:hAnsi="Courier New"/>
          <w:sz w:val="18"/>
          <w:szCs w:val="18"/>
        </w:rPr>
        <w:t xml:space="preserve">getUser(function (user) {</w:t>
      </w:r>
    </w:p>
    <w:p>
      <w:pPr>
        <w:keepNext/>
        <w:keepLines/>
        <w:shd w:fill="F3F4F6" w:color="auto" w:val="clear"/>
        <w:spacing w:after="0" w:before="0" w:line="240"/>
        <w:ind w:left="120" w:right="120"/>
      </w:pPr>
      <w:r>
        <w:rPr>
          <w:rFonts w:ascii="Courier New" w:cs="Courier New" w:eastAsia="Courier New" w:hAnsi="Courier New"/>
          <w:sz w:val="18"/>
          <w:szCs w:val="18"/>
        </w:rPr>
        <w:t xml:space="preserve">  getPosts(user.id, function (posts) {</w:t>
      </w:r>
    </w:p>
    <w:p>
      <w:pPr>
        <w:keepNext/>
        <w:keepLines/>
        <w:shd w:fill="F3F4F6" w:color="auto" w:val="clear"/>
        <w:spacing w:after="0" w:before="0" w:line="240"/>
        <w:ind w:left="120" w:right="120"/>
      </w:pPr>
      <w:r>
        <w:rPr>
          <w:rFonts w:ascii="Courier New" w:cs="Courier New" w:eastAsia="Courier New" w:hAnsi="Courier New"/>
          <w:sz w:val="18"/>
          <w:szCs w:val="18"/>
        </w:rPr>
        <w:t xml:space="preserve">    getComments(posts[0].id, function (comments) {</w:t>
      </w:r>
    </w:p>
    <w:p>
      <w:pPr>
        <w:keepNext/>
        <w:keepLines/>
        <w:shd w:fill="F3F4F6" w:color="auto" w:val="clear"/>
        <w:spacing w:after="0" w:before="0" w:line="240"/>
        <w:ind w:left="120" w:right="120"/>
      </w:pPr>
      <w:r>
        <w:rPr>
          <w:rFonts w:ascii="Courier New" w:cs="Courier New" w:eastAsia="Courier New" w:hAnsi="Courier New"/>
          <w:sz w:val="18"/>
          <w:szCs w:val="18"/>
        </w:rPr>
        <w:t xml:space="preserve">      console.log(comments);   // deeply nested - callback hell</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keepLines/>
        <w:shd w:fill="F3F4F6" w:color="auto" w:val="clear"/>
        <w:spacing w:after="0" w:before="0" w:line="240"/>
        <w:ind w:left="120" w:right="120"/>
      </w:pPr>
      <w:r>
        <w:rPr>
          <w:rFonts w:ascii="Courier New" w:cs="Courier New" w:eastAsia="Courier New" w:hAnsi="Courier New"/>
          <w:sz w:val="18"/>
          <w:szCs w:val="18"/>
        </w:rPr>
        <w:t xml:space="preserve">  });</w:t>
      </w:r>
    </w:p>
    <w:p>
      <w:pPr>
        <w:keepNext w:val="false"/>
        <w:keepLines/>
        <w:shd w:fill="F3F4F6" w:color="auto" w:val="clear"/>
        <w:spacing w:after="200" w:before="0" w:line="240"/>
        <w:ind w:left="120" w:right="120"/>
      </w:pPr>
      <w:r>
        <w:rPr>
          <w:rFonts w:ascii="Courier New" w:cs="Courier New" w:eastAsia="Courier New" w:hAnsi="Courier New"/>
          <w:sz w:val="18"/>
          <w:szCs w:val="18"/>
        </w:rPr>
        <w:t xml:space="preserve">});</w:t>
      </w:r>
    </w:p>
    <w:p>
      <w:pPr>
        <w:spacing w:before="240"/>
      </w:pPr>
    </w:p>
    <w:p>
      <w:pPr>
        <w:pBdr>
          <w:bottom w:val="single" w:color="1F3A5F" w:sz="12" w:space="1"/>
        </w:pBdr>
      </w:pPr>
    </w:p>
    <w:p>
      <w:pPr>
        <w:spacing w:before="120"/>
      </w:pPr>
    </w:p>
    <w:p>
      <w:pPr>
        <w:jc w:val="center"/>
      </w:pPr>
      <w:r>
        <w:rPr>
          <w:rFonts w:ascii="Calibri" w:cs="Calibri" w:eastAsia="Calibri" w:hAnsi="Calibri"/>
          <w:i/>
          <w:iCs/>
        </w:rPr>
        <w:t xml:space="preserve">*** End of Assignment ***</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08080"/>
        <w:sz w:val="18"/>
        <w:szCs w:val="18"/>
      </w:rPr>
      <w:t xml:space="preserve">Frontend Assignment - 3 | Aayushi | Roll No. 22515000005</w:t>
    </w:r>
    <w:r>
      <w:rPr>
        <w:color w:val="808080"/>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Assignment 3</dc:title>
  <dc:creator>Aayushi</dc:creator>
  <cp:lastModifiedBy>Un-named</cp:lastModifiedBy>
  <cp:revision>1</cp:revision>
  <dcterms:created xsi:type="dcterms:W3CDTF">2026-10-22T17:27:57.824Z</dcterms:created>
  <dcterms:modified xsi:type="dcterms:W3CDTF">2026-10-22T17:27:57.824Z</dcterms:modified>
</cp:coreProperties>
</file>

<file path=docProps/custom.xml><?xml version="1.0" encoding="utf-8"?>
<Properties xmlns="http://schemas.openxmlformats.org/officeDocument/2006/custom-properties" xmlns:vt="http://schemas.openxmlformats.org/officeDocument/2006/docPropsVTypes"/>
</file>