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Model Validation Methods</w:t>
      </w:r>
    </w:p>
    <w:p>
      <w:pPr>
        <w:pStyle w:val="Heading2"/>
      </w:pPr>
      <w:r>
        <w:t>1. Train-Test Split</w:t>
      </w:r>
    </w:p>
    <w:p>
      <w:r>
        <w:t>The train-test split is one of the simplest and most commonly used validation techniques. In this method, the dataset is divided into two parts: the training set and the test set. Typically, the split ratio is 80-20 or 70-30, where the larger portion is used for training the model, and the smaller portion is reserved for testing its performance.</w:t>
      </w:r>
    </w:p>
    <w:p>
      <w:pPr>
        <w:pStyle w:val="Heading3"/>
      </w:pPr>
      <w:r>
        <w:t>Steps:</w:t>
      </w:r>
    </w:p>
    <w:p>
      <w:r>
        <w:t>1. Split the Data: Randomly split the dataset into a training set and a test set.</w:t>
        <w:br/>
        <w:t>2. Train the Model: Use the training set to train the model.</w:t>
        <w:br/>
        <w:t>3. Test the Model: Evaluate the model's performance on the test set.</w:t>
      </w:r>
    </w:p>
    <w:p>
      <w:pPr>
        <w:pStyle w:val="Heading3"/>
      </w:pPr>
      <w:r>
        <w:t>Advantages:</w:t>
      </w:r>
    </w:p>
    <w:p>
      <w:r>
        <w:t>• Simple to implement.</w:t>
        <w:br/>
        <w:t>• Provides a quick evaluation of model performance.</w:t>
      </w:r>
    </w:p>
    <w:p>
      <w:pPr>
        <w:pStyle w:val="Heading3"/>
      </w:pPr>
      <w:r>
        <w:t>Disadvantages:</w:t>
      </w:r>
    </w:p>
    <w:p>
      <w:r>
        <w:t>• Performance may vary depending on the random split.</w:t>
        <w:br/>
        <w:t>• Does not utilize the entire dataset for training, which may lead to less robust models.</w:t>
      </w:r>
    </w:p>
    <w:p>
      <w:pPr>
        <w:pStyle w:val="Heading2"/>
      </w:pPr>
      <w:r>
        <w:t>2. Cross-Validation (CV)</w:t>
      </w:r>
    </w:p>
    <w:p>
      <w:r>
        <w:t>Cross-validation is a more robust method for model validation. In k-fold cross-validation, the dataset is divided into k subsets (folds). The model is trained k times, each time using a different fold as the test set and the remaining k-1 folds as the training set.</w:t>
      </w:r>
    </w:p>
    <w:p>
      <w:pPr>
        <w:pStyle w:val="Heading3"/>
      </w:pPr>
      <w:r>
        <w:t>Steps:</w:t>
      </w:r>
    </w:p>
    <w:p>
      <w:r>
        <w:t>1. Split the Data: Divide the dataset into k equal-sized folds.</w:t>
        <w:br/>
        <w:t>2. Train and Test: For each fold, train the model on the k-1 folds and test it on the remaining fold.</w:t>
        <w:br/>
        <w:t>3. Average Performance: Calculate the average performance across all k folds.</w:t>
      </w:r>
    </w:p>
    <w:p>
      <w:pPr>
        <w:pStyle w:val="Heading3"/>
      </w:pPr>
      <w:r>
        <w:t>Advantages:</w:t>
      </w:r>
    </w:p>
    <w:p>
      <w:r>
        <w:t>• Reduces the variance in performance estimates.</w:t>
        <w:br/>
        <w:t>• Utilizes the entire dataset for both training and validation.</w:t>
      </w:r>
    </w:p>
    <w:p>
      <w:pPr>
        <w:pStyle w:val="Heading3"/>
      </w:pPr>
      <w:r>
        <w:t>Disadvantages:</w:t>
      </w:r>
    </w:p>
    <w:p>
      <w:r>
        <w:t>• Computationally intensive, especially for large datasets.</w:t>
        <w:br/>
        <w:t>• More complex to implement compared to a simple train-test split.</w:t>
      </w:r>
    </w:p>
    <w:p>
      <w:pPr>
        <w:pStyle w:val="Heading2"/>
      </w:pPr>
      <w:r>
        <w:t>3. Shuffle Split Cross-Validation</w:t>
      </w:r>
    </w:p>
    <w:p>
      <w:r>
        <w:t>Shuffle split cross-validation is a variation of k-fold cross-validation. Instead of dividing the dataset into k equal-sized folds, it repeatedly randomly shuffles the dataset and splits it into training and test sets.</w:t>
      </w:r>
    </w:p>
    <w:p>
      <w:pPr>
        <w:pStyle w:val="Heading3"/>
      </w:pPr>
      <w:r>
        <w:t>Steps:</w:t>
      </w:r>
    </w:p>
    <w:p>
      <w:r>
        <w:t>1. Shuffle and Split: Randomly shuffle the dataset and split it into training and test sets.</w:t>
        <w:br/>
        <w:t>2. Train and Test: Train the model on the training set and test it on the test set.</w:t>
        <w:br/>
        <w:t>3. Repeat: Repeat the process multiple times and average the performance.</w:t>
      </w:r>
    </w:p>
    <w:p>
      <w:pPr>
        <w:pStyle w:val="Heading3"/>
      </w:pPr>
      <w:r>
        <w:t>Advantages:</w:t>
      </w:r>
    </w:p>
    <w:p>
      <w:r>
        <w:t>• Provides a more random and diverse set of training and test splits.</w:t>
        <w:br/>
        <w:t>• Can be more flexible in terms of the number of splits and the size of the test set.</w:t>
      </w:r>
    </w:p>
    <w:p>
      <w:pPr>
        <w:pStyle w:val="Heading3"/>
      </w:pPr>
      <w:r>
        <w:t>Disadvantages:</w:t>
      </w:r>
    </w:p>
    <w:p>
      <w:r>
        <w:t>• Can be computationally expensive due to repeated training and testing.</w:t>
        <w:br/>
        <w:t>• Performance estimates may still vary if the dataset is not large enough.</w:t>
      </w:r>
    </w:p>
    <w:p>
      <w:pPr>
        <w:pStyle w:val="Heading2"/>
      </w:pPr>
      <w:r>
        <w:t>4. Accuracy Methods</w:t>
      </w:r>
    </w:p>
    <w:p>
      <w:r>
        <w:t>Accuracy is a common metric used to evaluate classification models. It measures the proportion of correctly predicted instances out of the total instances.</w:t>
      </w:r>
    </w:p>
    <w:p>
      <w:r>
        <w:t>Formula:</w:t>
        <w:br/>
        <w:t>Accuracy = (Number of Correct Predictions) / (Total Number of Predictions)</w:t>
      </w:r>
    </w:p>
    <w:p>
      <w:pPr>
        <w:pStyle w:val="Heading3"/>
      </w:pPr>
      <w:r>
        <w:t>Steps:</w:t>
      </w:r>
    </w:p>
    <w:p>
      <w:r>
        <w:t>1. Make Predictions: Use the trained model to make predictions on the test set.</w:t>
        <w:br/>
        <w:t>2. Calculate Accuracy: Compare the predicted labels to the true labels and calculate the accuracy.</w:t>
      </w:r>
    </w:p>
    <w:p>
      <w:pPr>
        <w:pStyle w:val="Heading3"/>
      </w:pPr>
      <w:r>
        <w:t>Advantages:</w:t>
      </w:r>
    </w:p>
    <w:p>
      <w:r>
        <w:t>• Simple to understand and interpret.</w:t>
        <w:br/>
        <w:t>• Suitable for balanced datasets where the classes are equally represented.</w:t>
      </w:r>
    </w:p>
    <w:p>
      <w:pPr>
        <w:pStyle w:val="Heading3"/>
      </w:pPr>
      <w:r>
        <w:t>Disadvantages:</w:t>
      </w:r>
    </w:p>
    <w:p>
      <w:r>
        <w:t>• Can be misleading for imbalanced datasets, where one class may dominate the predictions.</w:t>
        <w:br/>
        <w:t>• Does not provide detailed information about the types of errors made by the model.</w:t>
      </w:r>
    </w:p>
    <w:p>
      <w:pPr>
        <w:pStyle w:val="Heading2"/>
      </w:pPr>
      <w:r>
        <w:t>Conclusion</w:t>
      </w:r>
    </w:p>
    <w:p>
      <w:r>
        <w:t>Each validation method has its strengths and weaknesses, and the choice of method depends on the specific requirements and constraints of the task at hand. For a quick and simple evaluation, the train-test split may suffice. For more robust and reliable performance estimates, cross-validation techniques are preferred. Accuracy is a straightforward metric but should be used with caution, especially for imbalanced datasets.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