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81D80" w:rsidRPr="00714413" w:rsidRDefault="00000000">
      <w:pPr>
        <w:spacing w:after="40"/>
        <w:jc w:val="center"/>
        <w:rPr>
          <w:color w:val="000000" w:themeColor="text1"/>
          <w:sz w:val="28"/>
          <w:szCs w:val="28"/>
        </w:rPr>
      </w:pPr>
      <w:r w:rsidRPr="00714413">
        <w:rPr>
          <w:b/>
          <w:color w:val="000000" w:themeColor="text1"/>
          <w:sz w:val="28"/>
          <w:szCs w:val="28"/>
        </w:rPr>
        <w:t>PROJECT PROGRESS REPORT</w:t>
      </w:r>
    </w:p>
    <w:p w:rsidR="00B81D80" w:rsidRPr="00714413" w:rsidRDefault="00000000" w:rsidP="00714413">
      <w:pPr>
        <w:spacing w:after="100"/>
        <w:rPr>
          <w:color w:val="000000" w:themeColor="text1"/>
          <w:sz w:val="20"/>
          <w:szCs w:val="20"/>
        </w:rPr>
      </w:pPr>
      <w:r w:rsidRPr="00714413">
        <w:rPr>
          <w:b/>
          <w:color w:val="000000" w:themeColor="text1"/>
          <w:sz w:val="20"/>
          <w:szCs w:val="20"/>
        </w:rPr>
        <w:t>Project Name: ACMAD Website Modernization, Product Migration and Digital Services Integration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0"/>
      </w:tblGrid>
      <w:tr w:rsidR="00B81D80" w:rsidRPr="001C2FA6">
        <w:tc>
          <w:tcPr>
            <w:tcW w:w="14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186928" w:rsidRPr="001C2FA6" w:rsidRDefault="00DA602E">
            <w:r>
              <w:rPr>
                <w:b/>
                <w:bCs/>
                <w:sz w:val="17"/>
                <w:szCs w:val="17"/>
              </w:rPr>
              <w:t xml:space="preserve">Instructions: </w:t>
            </w:r>
            <w:r>
              <w:rPr>
                <w:sz w:val="17"/>
                <w:szCs w:val="17"/>
              </w:rPr>
              <w:t>This form is used by Experts to report the status of progress in the project activities at the end of every month. It must be submitted to the Project Coordinator or Team Leader / Supervisor not later than the 10th of the following month.</w:t>
            </w:r>
          </w:p>
        </w:tc>
      </w:tr>
    </w:tbl>
    <w:p w:rsidR="00B81D80" w:rsidRPr="001C2FA6" w:rsidRDefault="00B81D80"/>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4100"/>
        <w:gridCol w:w="3300"/>
        <w:gridCol w:w="4000"/>
      </w:tblGrid>
      <w:tr w:rsidR="0009355F" w:rsidRPr="001C2FA6" w:rsidTr="00DA602E">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09355F" w:rsidRPr="0009355F" w:rsidRDefault="0009355F" w:rsidP="0009355F">
            <w:pPr>
              <w:rPr>
                <w:color w:val="000000" w:themeColor="text1"/>
                <w:sz w:val="17"/>
                <w:szCs w:val="17"/>
              </w:rPr>
            </w:pPr>
            <w:r w:rsidRPr="0009355F">
              <w:rPr>
                <w:b/>
                <w:color w:val="000000" w:themeColor="text1"/>
                <w:sz w:val="17"/>
                <w:szCs w:val="17"/>
              </w:rPr>
              <w:t>Reporting Expert Name</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355F" w:rsidRPr="0009355F" w:rsidRDefault="0009355F" w:rsidP="0009355F">
            <w:pPr>
              <w:rPr>
                <w:sz w:val="17"/>
                <w:szCs w:val="17"/>
              </w:rPr>
            </w:pPr>
            <w:r>
              <w:rPr>
                <w:color w:val="000000"/>
                <w:sz w:val="17"/>
                <w:szCs w:val="17"/>
              </w:rPr>
              <w:t>Yusuf Habu YUSUF</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09355F" w:rsidRPr="0009355F" w:rsidRDefault="0009355F" w:rsidP="0009355F">
            <w:pPr>
              <w:rPr>
                <w:color w:val="000000" w:themeColor="text1"/>
                <w:sz w:val="17"/>
                <w:szCs w:val="17"/>
              </w:rPr>
            </w:pPr>
            <w:r w:rsidRPr="0009355F">
              <w:rPr>
                <w:b/>
                <w:color w:val="000000" w:themeColor="text1"/>
                <w:sz w:val="17"/>
                <w:szCs w:val="17"/>
              </w:rPr>
              <w:t>Project Executive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355F" w:rsidRDefault="0009355F" w:rsidP="0009355F">
            <w:pPr>
              <w:spacing w:after="20"/>
            </w:pPr>
            <w:r>
              <w:rPr>
                <w:sz w:val="17"/>
                <w:szCs w:val="17"/>
              </w:rPr>
              <w:t>Dr Ousmane NDIAYE</w:t>
            </w:r>
          </w:p>
        </w:tc>
      </w:tr>
      <w:tr w:rsidR="0009355F" w:rsidRPr="001C2FA6" w:rsidTr="00DA602E">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09355F" w:rsidRPr="0009355F" w:rsidRDefault="0009355F" w:rsidP="0009355F">
            <w:pPr>
              <w:rPr>
                <w:color w:val="000000" w:themeColor="text1"/>
                <w:sz w:val="17"/>
                <w:szCs w:val="17"/>
              </w:rPr>
            </w:pPr>
            <w:r w:rsidRPr="0009355F">
              <w:rPr>
                <w:b/>
                <w:color w:val="000000" w:themeColor="text1"/>
                <w:sz w:val="17"/>
                <w:szCs w:val="17"/>
              </w:rPr>
              <w:t>Reporting Period</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355F" w:rsidRPr="0009355F" w:rsidRDefault="00B03CCA" w:rsidP="0009355F">
            <w:pPr>
              <w:rPr>
                <w:sz w:val="17"/>
                <w:szCs w:val="17"/>
              </w:rPr>
            </w:pPr>
            <w:r>
              <w:rPr>
                <w:color w:val="000000"/>
                <w:sz w:val="17"/>
                <w:szCs w:val="17"/>
              </w:rPr>
              <w:t>25 September - 27 October</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09355F" w:rsidRPr="0009355F" w:rsidRDefault="0009355F" w:rsidP="0009355F">
            <w:pPr>
              <w:rPr>
                <w:color w:val="000000" w:themeColor="text1"/>
                <w:sz w:val="17"/>
                <w:szCs w:val="17"/>
              </w:rPr>
            </w:pPr>
            <w:r w:rsidRPr="0009355F">
              <w:rPr>
                <w:b/>
                <w:color w:val="000000" w:themeColor="text1"/>
                <w:sz w:val="17"/>
                <w:szCs w:val="17"/>
              </w:rPr>
              <w:t>Project Coordinator</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355F" w:rsidRDefault="00D55819" w:rsidP="0009355F">
            <w:pPr>
              <w:spacing w:after="20"/>
            </w:pPr>
            <w:r>
              <w:rPr>
                <w:sz w:val="17"/>
                <w:szCs w:val="17"/>
              </w:rPr>
              <w:t>Dr. Pierre H. KAMSU TAMO</w:t>
            </w:r>
          </w:p>
        </w:tc>
      </w:tr>
      <w:tr w:rsidR="0009355F" w:rsidRPr="001C2FA6" w:rsidTr="00DA602E">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09355F" w:rsidRPr="0009355F" w:rsidRDefault="0009355F" w:rsidP="0009355F">
            <w:pPr>
              <w:rPr>
                <w:color w:val="000000" w:themeColor="text1"/>
                <w:sz w:val="17"/>
                <w:szCs w:val="17"/>
              </w:rPr>
            </w:pPr>
            <w:r w:rsidRPr="0009355F">
              <w:rPr>
                <w:b/>
                <w:color w:val="000000" w:themeColor="text1"/>
                <w:sz w:val="17"/>
                <w:szCs w:val="17"/>
              </w:rPr>
              <w:t>Year</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355F" w:rsidRPr="0009355F" w:rsidRDefault="0009355F" w:rsidP="0009355F">
            <w:pPr>
              <w:rPr>
                <w:sz w:val="17"/>
                <w:szCs w:val="17"/>
              </w:rPr>
            </w:pPr>
            <w:r>
              <w:rPr>
                <w:color w:val="000000"/>
                <w:sz w:val="17"/>
                <w:szCs w:val="17"/>
              </w:rPr>
              <w:t>2026</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09355F" w:rsidRPr="0009355F" w:rsidRDefault="0009355F" w:rsidP="0009355F">
            <w:pPr>
              <w:rPr>
                <w:color w:val="000000" w:themeColor="text1"/>
                <w:sz w:val="17"/>
                <w:szCs w:val="17"/>
              </w:rPr>
            </w:pPr>
            <w:r w:rsidRPr="0009355F">
              <w:rPr>
                <w:b/>
                <w:color w:val="000000" w:themeColor="text1"/>
                <w:sz w:val="17"/>
                <w:szCs w:val="17"/>
              </w:rPr>
              <w:t>Action Supervisor</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355F" w:rsidRDefault="00587DBB" w:rsidP="0009355F">
            <w:pPr>
              <w:spacing w:after="20"/>
            </w:pPr>
            <w:r>
              <w:t xml:space="preserve">Ali ABANI AHMAD </w:t>
            </w:r>
          </w:p>
        </w:tc>
      </w:tr>
      <w:tr w:rsidR="00B81D80" w:rsidRPr="001C2FA6" w:rsidTr="00DA602E">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186928" w:rsidRPr="0009355F" w:rsidRDefault="00000000">
            <w:pPr>
              <w:rPr>
                <w:color w:val="000000" w:themeColor="text1"/>
                <w:sz w:val="17"/>
                <w:szCs w:val="17"/>
              </w:rPr>
            </w:pPr>
            <w:r w:rsidRPr="0009355F">
              <w:rPr>
                <w:b/>
                <w:color w:val="000000" w:themeColor="text1"/>
                <w:sz w:val="17"/>
                <w:szCs w:val="17"/>
              </w:rPr>
              <w:t>Signature</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Default="00186928">
            <w:pPr>
              <w:rPr>
                <w:sz w:val="17"/>
                <w:szCs w:val="17"/>
              </w:rPr>
            </w:pPr>
          </w:p>
          <w:p w:rsidR="0009355F" w:rsidRDefault="0009355F">
            <w:pPr>
              <w:rPr>
                <w:sz w:val="17"/>
                <w:szCs w:val="17"/>
              </w:rPr>
            </w:pPr>
          </w:p>
          <w:p w:rsidR="0009355F" w:rsidRPr="0009355F" w:rsidRDefault="0009355F">
            <w:pPr>
              <w:rPr>
                <w:sz w:val="17"/>
                <w:szCs w:val="17"/>
              </w:rPr>
            </w:pP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186928" w:rsidRPr="0009355F" w:rsidRDefault="00000000">
            <w:pPr>
              <w:rPr>
                <w:color w:val="000000" w:themeColor="text1"/>
                <w:sz w:val="17"/>
                <w:szCs w:val="17"/>
              </w:rPr>
            </w:pPr>
            <w:r w:rsidRPr="0009355F">
              <w:rPr>
                <w:b/>
                <w:color w:val="000000" w:themeColor="text1"/>
                <w:sz w:val="17"/>
                <w:szCs w:val="17"/>
              </w:rPr>
              <w:t>Approval By (Sign)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09355F" w:rsidRDefault="00186928">
            <w:pPr>
              <w:rPr>
                <w:sz w:val="17"/>
                <w:szCs w:val="17"/>
              </w:rPr>
            </w:pPr>
          </w:p>
        </w:tc>
      </w:tr>
      <w:tr w:rsidR="00B81D80" w:rsidRPr="001C2FA6" w:rsidTr="00DA602E">
        <w:trPr>
          <w:cantSplit/>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186928" w:rsidRPr="0009355F" w:rsidRDefault="00000000">
            <w:pPr>
              <w:rPr>
                <w:color w:val="000000" w:themeColor="text1"/>
                <w:sz w:val="17"/>
                <w:szCs w:val="17"/>
              </w:rPr>
            </w:pPr>
            <w:r w:rsidRPr="0009355F">
              <w:rPr>
                <w:b/>
                <w:color w:val="000000" w:themeColor="text1"/>
                <w:sz w:val="17"/>
                <w:szCs w:val="17"/>
              </w:rPr>
              <w:t>Submission Date</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09355F" w:rsidRDefault="00363C52">
            <w:pPr>
              <w:rPr>
                <w:sz w:val="17"/>
                <w:szCs w:val="17"/>
              </w:rPr>
            </w:pPr>
            <w:r>
              <w:rPr>
                <w:color w:val="000000"/>
                <w:sz w:val="17"/>
                <w:szCs w:val="17"/>
              </w:rPr>
              <w:t>27 October 2026</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rsidR="00186928" w:rsidRPr="0009355F" w:rsidRDefault="00000000">
            <w:pPr>
              <w:rPr>
                <w:color w:val="000000" w:themeColor="text1"/>
                <w:sz w:val="17"/>
                <w:szCs w:val="17"/>
              </w:rPr>
            </w:pPr>
            <w:r w:rsidRPr="0009355F">
              <w:rPr>
                <w:b/>
                <w:color w:val="000000" w:themeColor="text1"/>
                <w:sz w:val="17"/>
                <w:szCs w:val="17"/>
              </w:rPr>
              <w:t>Approval Date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09355F" w:rsidRDefault="00186928">
            <w:pPr>
              <w:rPr>
                <w:sz w:val="17"/>
                <w:szCs w:val="17"/>
              </w:rPr>
            </w:pPr>
          </w:p>
        </w:tc>
      </w:tr>
    </w:tbl>
    <w:p w:rsidR="00B81D80" w:rsidRPr="001C2FA6" w:rsidRDefault="00B81D80"/>
    <w:p w:rsidR="00B81D80" w:rsidRPr="001C2FA6" w:rsidRDefault="00000000">
      <w:pPr>
        <w:spacing w:before="80" w:after="60"/>
      </w:pPr>
      <w:r w:rsidRPr="001C2FA6">
        <w:rPr>
          <w:b/>
          <w:color w:val="1F4E78"/>
          <w:sz w:val="24"/>
        </w:rPr>
        <w:t>Background and project objectives</w:t>
      </w:r>
    </w:p>
    <w:p w:rsidR="00B81D80" w:rsidRPr="00714413" w:rsidRDefault="00000000">
      <w:pPr>
        <w:spacing w:after="60"/>
      </w:pPr>
      <w:r>
        <w:rPr>
          <w:color w:val="000000"/>
        </w:rPr>
        <w:t>The project continued the modernization of ACMAD public digital services on the ClimWeb and Wagtail platform. From 25 September to 27 October, production work stabilized the Regional Climate Centre website, delivered an Africa-focused ENSO information experience, expanded public editorial controls and established a substantially broader staff workspace. Development and feature branches then added GIS-linked products, multilingual publications, richer institutional timelines, CUIP and Summer School improvements, and the new CLIMSA website.</w:t>
      </w:r>
    </w:p>
    <w:p w:rsidR="00B81D80" w:rsidRPr="00714413" w:rsidRDefault="00000000">
      <w:pPr>
        <w:spacing w:after="100"/>
      </w:pPr>
      <w:r>
        <w:rPr>
          <w:color w:val="000000"/>
        </w:rPr>
        <w:t>Objectives for the period were to: (1) complete RCC operational and hosting improvements; (2) publish clearer ENSO information and related content; (3) strengthen homepage, product and institutional content management; (4) implement secure staff reporting, HR and Google Drive workflows; (5) advance CLIMSA, Summer School and news-media delivery; and (6) prepare branch consolidation, validation, deployment and handover.</w:t>
      </w:r>
    </w:p>
    <w:p w:rsidR="00B81D80" w:rsidRPr="001C2FA6" w:rsidRDefault="00000000">
      <w:pPr>
        <w:spacing w:before="80" w:after="40"/>
      </w:pPr>
      <w:r w:rsidRPr="001C2FA6">
        <w:rPr>
          <w:b/>
          <w:color w:val="1F4E78"/>
          <w:sz w:val="24"/>
        </w:rPr>
        <w:t>Achievements</w:t>
      </w:r>
      <w:r w:rsidR="00D26257">
        <w:rPr>
          <w:b/>
          <w:color w:val="1F4E78"/>
          <w:sz w:val="24"/>
        </w:rPr>
        <w:t xml:space="preserve"> </w:t>
      </w:r>
    </w:p>
    <w:p w:rsidR="00B81D80" w:rsidRPr="001C2FA6" w:rsidRDefault="00000000">
      <w:pPr>
        <w:spacing w:after="60"/>
      </w:pPr>
      <w:r>
        <w:rPr>
          <w:i/>
          <w:color w:val="000000"/>
        </w:rPr>
        <w:t>The table below maps verified work across production, develop and active feature branches. "Implemented" means the capability exists in the codebase; release completeness depends on the code line identified in the realization indicator and on final migration, regression, deployment and editorial validation.</w:t>
      </w: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50"/>
        <w:gridCol w:w="3050"/>
        <w:gridCol w:w="1200"/>
        <w:gridCol w:w="2950"/>
        <w:gridCol w:w="2550"/>
        <w:gridCol w:w="1900"/>
      </w:tblGrid>
      <w:tr w:rsidR="00B81D80" w:rsidRPr="001C2FA6" w:rsidTr="00BA2C07">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BA2C07">
            <w:pPr>
              <w:jc w:val="center"/>
              <w:rPr>
                <w:color w:val="000000" w:themeColor="text1"/>
              </w:rPr>
            </w:pPr>
            <w:r w:rsidRPr="00BA2C07">
              <w:rPr>
                <w:b/>
                <w:bCs/>
                <w:color w:val="000000" w:themeColor="text1"/>
                <w:sz w:val="17"/>
              </w:rPr>
              <w:t>Planned activities / tasks (per the contract Terms of Reference</w:t>
            </w:r>
          </w:p>
        </w:tc>
        <w:tc>
          <w:tcPr>
            <w:tcW w:w="9750" w:type="dxa"/>
            <w:gridSpan w:val="4"/>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7"/>
              </w:rPr>
              <w:t xml:space="preserve">Status of deliverables at </w:t>
            </w:r>
            <w:r w:rsidR="00BA2C07">
              <w:rPr>
                <w:b/>
                <w:color w:val="000000" w:themeColor="text1"/>
                <w:sz w:val="17"/>
              </w:rPr>
              <w:t>the end of the period</w:t>
            </w:r>
          </w:p>
        </w:tc>
        <w:tc>
          <w:tcPr>
            <w:tcW w:w="19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7"/>
              </w:rPr>
              <w:t xml:space="preserve">Comments / </w:t>
            </w:r>
            <w:r w:rsidR="00BA2C07">
              <w:rPr>
                <w:b/>
                <w:color w:val="000000" w:themeColor="text1"/>
                <w:sz w:val="17"/>
              </w:rPr>
              <w:t>justification</w:t>
            </w:r>
          </w:p>
        </w:tc>
      </w:tr>
      <w:tr w:rsidR="00B81D80" w:rsidRPr="001C2FA6" w:rsidTr="00BA2C07">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186928">
            <w:pPr>
              <w:jc w:val="center"/>
              <w:rPr>
                <w:color w:val="000000" w:themeColor="text1"/>
              </w:rPr>
            </w:pPr>
          </w:p>
        </w:tc>
        <w:tc>
          <w:tcPr>
            <w:tcW w:w="305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 xml:space="preserve">Deliverable </w:t>
            </w:r>
            <w:r w:rsidR="00BA2C07">
              <w:rPr>
                <w:b/>
                <w:color w:val="000000" w:themeColor="text1"/>
                <w:sz w:val="16"/>
              </w:rPr>
              <w:t>(contract reference)</w:t>
            </w:r>
          </w:p>
        </w:tc>
        <w:tc>
          <w:tcPr>
            <w:tcW w:w="12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Status</w:t>
            </w:r>
          </w:p>
        </w:tc>
        <w:tc>
          <w:tcPr>
            <w:tcW w:w="295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Milestones completed</w:t>
            </w:r>
          </w:p>
        </w:tc>
        <w:tc>
          <w:tcPr>
            <w:tcW w:w="255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BA2C07">
            <w:pPr>
              <w:jc w:val="center"/>
              <w:rPr>
                <w:color w:val="000000" w:themeColor="text1"/>
              </w:rPr>
            </w:pPr>
            <w:r>
              <w:rPr>
                <w:b/>
                <w:color w:val="000000" w:themeColor="text1"/>
                <w:sz w:val="16"/>
              </w:rPr>
              <w:t>Realization</w:t>
            </w:r>
            <w:r w:rsidRPr="00BA2C07">
              <w:rPr>
                <w:b/>
                <w:color w:val="000000" w:themeColor="text1"/>
                <w:sz w:val="16"/>
              </w:rPr>
              <w:t xml:space="preserve"> indicator</w:t>
            </w:r>
          </w:p>
        </w:tc>
        <w:tc>
          <w:tcPr>
            <w:tcW w:w="19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186928">
            <w:pPr>
              <w:jc w:val="center"/>
              <w:rPr>
                <w:color w:val="000000" w:themeColor="text1"/>
              </w:rPr>
            </w:pP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BA2C07" w:rsidRDefault="00000000">
            <w:pPr>
              <w:jc w:val="left"/>
              <w:rPr>
                <w:bCs/>
              </w:rPr>
            </w:pPr>
            <w:r>
              <w:rPr>
                <w:bCs/>
                <w:color w:val="000000"/>
                <w:sz w:val="15"/>
              </w:rPr>
              <w:t>RCC stabilization and operational controls</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left"/>
            </w:pPr>
            <w:r>
              <w:rPr>
                <w:color w:val="000000"/>
                <w:sz w:val="15"/>
              </w:rPr>
              <w:t>Stable RCC services, hosting and managed data-import operations.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1C2FA6" w:rsidRDefault="00000000">
            <w:pPr>
              <w:jc w:val="center"/>
            </w:pPr>
            <w:r>
              <w:rPr>
                <w:color w:val="000000"/>
                <w:sz w:val="15"/>
              </w:rPr>
              <w:t>Completed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left"/>
            </w:pPr>
            <w:r>
              <w:rPr>
                <w:color w:val="000000"/>
                <w:sz w:val="15"/>
              </w:rPr>
              <w:t>Restored missing page titles, expanded training and coordination content, configured RCC subdomain hosting, exposed import-stop actions, clarified active-run behavior and restored compact dataset selectors.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left"/>
            </w:pPr>
            <w:r>
              <w:rPr>
                <w:color w:val="000000"/>
                <w:sz w:val="15"/>
              </w:rPr>
              <w:t>Production branch; commits 291e081c, 591019c7, a06f1fac, d02c9040, 5deb5278 and e9297323.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FB73D1" w:rsidRDefault="00FB73D1">
            <w:pPr>
              <w:jc w:val="left"/>
              <w:rPr>
                <w:sz w:val="15"/>
                <w:szCs w:val="15"/>
              </w:rPr>
            </w:pPr>
            <w:r>
              <w:rPr>
                <w:color w:val="000000"/>
                <w:sz w:val="15"/>
                <w:szCs w:val="15"/>
              </w:rPr>
              <w:t>Merged to production.</w:t>
            </w: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Africa-focused ENSO information hub</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Dedicated ENSO page with bulletins, explanations and related content.</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C42FDE" w:rsidRDefault="00B03F82">
            <w:pPr>
              <w:jc w:val="center"/>
              <w:rPr>
                <w:bCs/>
              </w:rPr>
            </w:pPr>
            <w:r>
              <w:rPr>
                <w:bCs/>
                <w:color w:val="000000"/>
                <w:sz w:val="15"/>
              </w:rPr>
              <w:t>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Created the Africa-focused El Nino page, broadened it to ENSO, moved the latest bulletin into the hero, added related news, events and partner activities, and improved mobile pagination and imagery.</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color w:val="000000"/>
                <w:sz w:val="15"/>
              </w:rPr>
              <w:t>Production branch; ENSO delivery from cefe3dd7 through d2e3b50d with follow-up fixes.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FB73D1">
            <w:pPr>
              <w:jc w:val="left"/>
              <w:rPr>
                <w:bCs/>
              </w:rPr>
            </w:pPr>
            <w:r>
              <w:rPr>
                <w:bCs/>
                <w:color w:val="000000"/>
                <w:sz w:val="15"/>
              </w:rPr>
              <w:t>Merged to production.</w:t>
            </w: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Homepage and editorial controls</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Maintainable hero, featured-content and public-page controls.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C42FDE" w:rsidRDefault="00000000">
            <w:pPr>
              <w:jc w:val="center"/>
              <w:rPr>
                <w:bCs/>
              </w:rPr>
            </w:pPr>
            <w:r>
              <w:rPr>
                <w:bCs/>
                <w:color w:val="000000"/>
                <w:sz w:val="15"/>
              </w:rPr>
              <w:t>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Made the hero carousel configurable, added featured products and upcoming events, expanded homepage controls, refined Media Center video presentation and improved organisation, service and product-page administration.</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color w:val="000000"/>
                <w:sz w:val="15"/>
              </w:rPr>
              <w:t>Production branch; hero-carousel, ui-fixes and develop merge history.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Core work merged; later refinements remain on develop.</w:t>
            </w: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Security and platform reliability</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Safer public forms, authentication routes and schema evolution.</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C42FDE" w:rsidRDefault="00000000">
            <w:pPr>
              <w:jc w:val="center"/>
              <w:rPr>
                <w:bCs/>
              </w:rPr>
            </w:pPr>
            <w:r>
              <w:rPr>
                <w:bCs/>
                <w:color w:val="000000"/>
                <w:sz w:val="15"/>
              </w:rPr>
              <w:t>Completed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Hardened product subscriptions, disabled unnecessary public authentication pages, reconciled conflicting migrations and repaired About and ENSO test failures.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363C52">
            <w:pPr>
              <w:jc w:val="left"/>
              <w:rPr>
                <w:bCs/>
              </w:rPr>
            </w:pPr>
            <w:r>
              <w:rPr>
                <w:bCs/>
                <w:color w:val="000000"/>
                <w:sz w:val="15"/>
              </w:rPr>
              <w:t>Production branch; a89d73b9, 68058d29, 2f2aca02 and 2910d4d0.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Merged to production.</w:t>
            </w: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Staff dashboard and report workflow</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Staff assignments, proposals, reports, review and approval in one workspace.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C42FDE" w:rsidRDefault="00000000">
            <w:pPr>
              <w:jc w:val="center"/>
              <w:rPr>
                <w:bCs/>
              </w:rPr>
            </w:pPr>
            <w:r>
              <w:rPr>
                <w:bCs/>
                <w:color w:val="000000"/>
                <w:sz w:val="15"/>
              </w:rPr>
              <w:t>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Built staff dashboards and training assignments, improved report submission and approval, supported multiple report documents and added bulk profile invitations.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Production branch; 68802d0c, 3dbb5719, a70a50c4 and 4b2b09fe.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Merged to production.</w:t>
            </w: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HR notifications and Google Drive integration</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Traceable HR activities, workflow notifications and managed staff files.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C42FDE" w:rsidRDefault="00000000">
            <w:pPr>
              <w:jc w:val="center"/>
              <w:rPr>
                <w:bCs/>
              </w:rPr>
            </w:pPr>
            <w:r>
              <w:rPr>
                <w:bCs/>
                <w:color w:val="000000"/>
                <w:sz w:val="15"/>
              </w:rPr>
              <w:t>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Added workflow email notifications and delivery tracking, enhanced HR activity management, integrated Google Drive browsing and file movement, and synchronized report documents with operational checks.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color w:val="000000"/>
                <w:sz w:val="15"/>
              </w:rPr>
              <w:t>Production branch; 12b9c89c, 5a6ae2cc, f6520e2d and bfc35fdc.</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FB73D1">
            <w:pPr>
              <w:jc w:val="left"/>
              <w:rPr>
                <w:bCs/>
              </w:rPr>
            </w:pPr>
            <w:r>
              <w:rPr>
                <w:color w:val="000000"/>
                <w:sz w:val="15"/>
                <w:szCs w:val="15"/>
              </w:rPr>
              <w:t>Merged to production; live credentials still require environment validation.</w:t>
            </w: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Institutional profiles and presentation</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Dedicated leadership content and consistent portrait presentation.</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C42FDE" w:rsidRDefault="00000000">
            <w:pPr>
              <w:jc w:val="center"/>
              <w:rPr>
                <w:bCs/>
              </w:rPr>
            </w:pPr>
            <w:r>
              <w:rPr>
                <w:bCs/>
                <w:color w:val="000000"/>
                <w:sz w:val="15"/>
              </w:rPr>
              <w:t>Implemented</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Added a Director General profile page, improved institutional and staff portrait framing, expanded directories and preserved responsive presentation.</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color w:val="000000"/>
                <w:sz w:val="15"/>
              </w:rPr>
              <w:t>Production and develop branches; 76b9ff45, 932b2025, 6e6ebf8f and 71392ded.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C42FDE" w:rsidRDefault="00000000">
            <w:pPr>
              <w:jc w:val="left"/>
              <w:rPr>
                <w:bCs/>
              </w:rPr>
            </w:pPr>
            <w:r>
              <w:rPr>
                <w:bCs/>
                <w:color w:val="000000"/>
                <w:sz w:val="15"/>
              </w:rPr>
              <w:t>Production baseline plus a later develop refinement.</w:t>
            </w:r>
          </w:p>
        </w:tc>
      </w:tr>
      <w:tr w:rsidR="00EE5C8A"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E5C8A" w:rsidRPr="00C42FDE" w:rsidRDefault="00EE5C8A">
            <w:pPr>
              <w:jc w:val="left"/>
              <w:rPr>
                <w:bCs/>
                <w:color w:val="000000"/>
                <w:sz w:val="15"/>
              </w:rPr>
            </w:pPr>
            <w:r>
              <w:rPr>
                <w:bCs/>
                <w:color w:val="000000"/>
                <w:sz w:val="15"/>
              </w:rPr>
              <w:t>Products, publications, timeline and CUIP</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E5C8A" w:rsidRPr="00C42FDE" w:rsidRDefault="00EE5C8A">
            <w:pPr>
              <w:jc w:val="left"/>
              <w:rPr>
                <w:bCs/>
                <w:color w:val="000000"/>
                <w:sz w:val="15"/>
              </w:rPr>
            </w:pPr>
            <w:r>
              <w:rPr>
                <w:bCs/>
                <w:color w:val="000000"/>
                <w:sz w:val="15"/>
              </w:rPr>
              <w:t>Expanded product links and richer institutional and service content.</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EE5C8A" w:rsidRPr="00C42FDE" w:rsidRDefault="00EE5C8A">
            <w:pPr>
              <w:jc w:val="center"/>
              <w:rPr>
                <w:bCs/>
                <w:color w:val="000000"/>
                <w:sz w:val="15"/>
              </w:rPr>
            </w:pPr>
            <w:r>
              <w:rPr>
                <w:bCs/>
                <w:color w:val="000000"/>
                <w:sz w:val="15"/>
              </w:rPr>
              <w:t>Implemented on develop</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E5C8A" w:rsidRPr="00C42FDE" w:rsidRDefault="00726C0E">
            <w:pPr>
              <w:jc w:val="left"/>
              <w:rPr>
                <w:bCs/>
                <w:color w:val="000000"/>
                <w:sz w:val="15"/>
              </w:rPr>
            </w:pPr>
            <w:r>
              <w:rPr>
                <w:bCs/>
                <w:color w:val="000000"/>
                <w:sz w:val="15"/>
              </w:rPr>
              <w:t>Added editor-managed GIS applications, multilingual publication metadata, supporting timeline documents, CUIP rationale content and stronger Summer School joining actions and galleries.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E5C8A" w:rsidRPr="00C42FDE" w:rsidRDefault="00000000">
            <w:pPr>
              <w:jc w:val="left"/>
              <w:rPr>
                <w:bCs/>
                <w:color w:val="000000"/>
                <w:sz w:val="15"/>
              </w:rPr>
            </w:pPr>
            <w:r>
              <w:rPr>
                <w:color w:val="000000"/>
                <w:sz w:val="15"/>
              </w:rPr>
              <w:t>Develop branch; b787d50c, a43bbdbc, c6a2b830, 57df172e and 80bf1ae7.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E5C8A" w:rsidRPr="00C42FDE" w:rsidRDefault="00726C0E">
            <w:pPr>
              <w:jc w:val="left"/>
              <w:rPr>
                <w:bCs/>
                <w:color w:val="000000"/>
                <w:sz w:val="15"/>
              </w:rPr>
            </w:pPr>
            <w:r>
              <w:rPr>
                <w:bCs/>
                <w:color w:val="000000"/>
                <w:sz w:val="15"/>
              </w:rPr>
              <w:t>Awaiting promotion to production.</w:t>
            </w:r>
          </w:p>
        </w:tc>
      </w:tr>
      <w:tr w:rsidR="00726C0E" w:rsidRPr="00C42FDE" w:rsidTr="00763CAA">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6C0E" w:rsidRPr="00781C29" w:rsidRDefault="00726C0E" w:rsidP="00763CAA">
            <w:pPr>
              <w:jc w:val="left"/>
              <w:rPr>
                <w:bCs/>
                <w:sz w:val="15"/>
                <w:szCs w:val="15"/>
              </w:rPr>
            </w:pPr>
            <w:r>
              <w:rPr>
                <w:bCs/>
                <w:color w:val="000000"/>
                <w:sz w:val="15"/>
                <w:szCs w:val="15"/>
              </w:rPr>
              <w:t>CLIMSA website customization</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6C0E" w:rsidRPr="00781C29" w:rsidRDefault="00726C0E" w:rsidP="00763CAA">
            <w:pPr>
              <w:jc w:val="left"/>
              <w:rPr>
                <w:bCs/>
                <w:sz w:val="15"/>
                <w:szCs w:val="15"/>
              </w:rPr>
            </w:pPr>
            <w:r>
              <w:rPr>
                <w:bCs/>
                <w:color w:val="000000"/>
                <w:sz w:val="15"/>
                <w:szCs w:val="15"/>
              </w:rPr>
              <w:t>Dedicated CLIMSA application, homepage, About page and programme interface.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726C0E" w:rsidRPr="00781C29" w:rsidRDefault="00781C29" w:rsidP="00763CAA">
            <w:pPr>
              <w:jc w:val="center"/>
              <w:rPr>
                <w:bCs/>
                <w:sz w:val="15"/>
                <w:szCs w:val="15"/>
              </w:rPr>
            </w:pPr>
            <w:r>
              <w:rPr>
                <w:bCs/>
                <w:color w:val="000000"/>
                <w:sz w:val="15"/>
                <w:szCs w:val="15"/>
              </w:rPr>
              <w:t>Implemented on feature branch</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6C0E" w:rsidRPr="00781C29" w:rsidRDefault="00726C0E" w:rsidP="00763CAA">
            <w:pPr>
              <w:jc w:val="left"/>
              <w:rPr>
                <w:bCs/>
                <w:sz w:val="15"/>
                <w:szCs w:val="15"/>
              </w:rPr>
            </w:pPr>
            <w:r>
              <w:rPr>
                <w:bCs/>
                <w:color w:val="000000"/>
                <w:sz w:val="15"/>
                <w:szCs w:val="15"/>
              </w:rPr>
              <w:t>Built CLIMSA models, editable content, responsive styling, subdomain configuration, tests and deployment documentation; added the About page and refined programme and partner presentation.</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6C0E" w:rsidRPr="00781C29" w:rsidRDefault="00000000" w:rsidP="00763CAA">
            <w:pPr>
              <w:jc w:val="left"/>
              <w:rPr>
                <w:bCs/>
                <w:sz w:val="15"/>
                <w:szCs w:val="15"/>
              </w:rPr>
            </w:pPr>
            <w:r>
              <w:rPr>
                <w:color w:val="000000"/>
                <w:sz w:val="15"/>
              </w:rPr>
              <w:t>climsa-website and codex/climsa-website-clean branches through 22 October.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6C0E" w:rsidRPr="00781C29" w:rsidRDefault="00726C0E" w:rsidP="00763CAA">
            <w:pPr>
              <w:jc w:val="left"/>
              <w:rPr>
                <w:bCs/>
                <w:sz w:val="15"/>
                <w:szCs w:val="15"/>
              </w:rPr>
            </w:pPr>
            <w:r>
              <w:rPr>
                <w:bCs/>
                <w:color w:val="000000"/>
                <w:sz w:val="15"/>
                <w:szCs w:val="15"/>
              </w:rPr>
              <w:t>Select one canonical branch and complete integrated validation.</w:t>
            </w: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781C29" w:rsidRDefault="00726C0E">
            <w:pPr>
              <w:jc w:val="left"/>
              <w:rPr>
                <w:bCs/>
                <w:sz w:val="15"/>
                <w:szCs w:val="15"/>
              </w:rPr>
            </w:pPr>
            <w:r>
              <w:rPr>
                <w:bCs/>
                <w:color w:val="000000"/>
                <w:sz w:val="15"/>
                <w:szCs w:val="15"/>
              </w:rPr>
              <w:t>Summer School and news-media expansion</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781C29" w:rsidRDefault="00726C0E">
            <w:pPr>
              <w:jc w:val="left"/>
              <w:rPr>
                <w:bCs/>
                <w:sz w:val="15"/>
                <w:szCs w:val="15"/>
              </w:rPr>
            </w:pPr>
            <w:r>
              <w:rPr>
                <w:bCs/>
                <w:color w:val="000000"/>
                <w:sz w:val="15"/>
                <w:szCs w:val="15"/>
              </w:rPr>
              <w:t>Daily activities, reviews and richer editorial media blocks.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781C29" w:rsidRDefault="00781C29">
            <w:pPr>
              <w:jc w:val="center"/>
              <w:rPr>
                <w:bCs/>
                <w:sz w:val="15"/>
                <w:szCs w:val="15"/>
              </w:rPr>
            </w:pPr>
            <w:r>
              <w:rPr>
                <w:bCs/>
                <w:color w:val="000000"/>
                <w:sz w:val="15"/>
                <w:szCs w:val="15"/>
              </w:rPr>
              <w:t>Implemented on feature branch</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781C29" w:rsidRDefault="00781C29">
            <w:pPr>
              <w:jc w:val="left"/>
              <w:rPr>
                <w:bCs/>
                <w:sz w:val="15"/>
                <w:szCs w:val="15"/>
              </w:rPr>
            </w:pPr>
            <w:r>
              <w:rPr>
                <w:bCs/>
                <w:color w:val="000000"/>
                <w:sz w:val="15"/>
                <w:szCs w:val="15"/>
              </w:rPr>
              <w:t>Added Summer School daily activities and reviews, gallery and navigation refinements, plus news body videos, gallery videos, quotation content, mosaic rendering and expanded tests.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781C29" w:rsidRDefault="00000000">
            <w:pPr>
              <w:jc w:val="left"/>
              <w:rPr>
                <w:bCs/>
                <w:sz w:val="15"/>
                <w:szCs w:val="15"/>
              </w:rPr>
            </w:pPr>
            <w:r>
              <w:rPr>
                <w:color w:val="000000"/>
                <w:sz w:val="15"/>
              </w:rPr>
              <w:t>summer-school-enhancement branch through a79f82e7.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781C29" w:rsidRDefault="00781C29">
            <w:pPr>
              <w:jc w:val="left"/>
              <w:rPr>
                <w:bCs/>
                <w:sz w:val="15"/>
                <w:szCs w:val="15"/>
              </w:rPr>
            </w:pPr>
            <w:r>
              <w:rPr>
                <w:bCs/>
                <w:color w:val="000000"/>
                <w:sz w:val="15"/>
                <w:szCs w:val="15"/>
              </w:rPr>
              <w:t>Awaiting integration with develop and production.</w:t>
            </w:r>
          </w:p>
        </w:tc>
      </w:tr>
      <w:tr w:rsidR="00B81D80" w:rsidRPr="001C2FA6" w:rsidTr="00C42FDE">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097C29" w:rsidRDefault="00726C0E">
            <w:pPr>
              <w:jc w:val="left"/>
              <w:rPr>
                <w:bCs/>
                <w:sz w:val="15"/>
                <w:szCs w:val="15"/>
              </w:rPr>
            </w:pPr>
            <w:r>
              <w:rPr>
                <w:bCs/>
                <w:color w:val="000000"/>
                <w:sz w:val="15"/>
                <w:szCs w:val="15"/>
              </w:rPr>
              <w:t>Release integration and handover readiness</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097C29" w:rsidRDefault="00781C29">
            <w:pPr>
              <w:jc w:val="left"/>
              <w:rPr>
                <w:bCs/>
                <w:sz w:val="15"/>
                <w:szCs w:val="15"/>
              </w:rPr>
            </w:pPr>
            <w:r>
              <w:rPr>
                <w:bCs/>
                <w:color w:val="000000"/>
                <w:sz w:val="15"/>
                <w:szCs w:val="15"/>
              </w:rPr>
              <w:t>Consolidated, tested and deployable release across active code lines.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rsidR="00186928" w:rsidRPr="00097C29" w:rsidRDefault="00781C29">
            <w:pPr>
              <w:jc w:val="center"/>
              <w:rPr>
                <w:bCs/>
                <w:sz w:val="15"/>
                <w:szCs w:val="15"/>
              </w:rPr>
            </w:pPr>
            <w:r>
              <w:rPr>
                <w:bCs/>
                <w:color w:val="000000"/>
                <w:sz w:val="15"/>
                <w:szCs w:val="15"/>
              </w:rPr>
              <w:t>In progress</w:t>
            </w:r>
          </w:p>
        </w:tc>
        <w:tc>
          <w:tcPr>
            <w:tcW w:w="2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097C29" w:rsidRDefault="00781C29">
            <w:pPr>
              <w:jc w:val="left"/>
              <w:rPr>
                <w:bCs/>
                <w:sz w:val="15"/>
                <w:szCs w:val="15"/>
              </w:rPr>
            </w:pPr>
            <w:r>
              <w:rPr>
                <w:bCs/>
                <w:color w:val="000000"/>
                <w:sz w:val="15"/>
                <w:szCs w:val="15"/>
              </w:rPr>
              <w:t>Documented staff operations and deployment behavior, identified duplicate CLIMSA histories, separated production, develop and feature-branch scope, and prepared the remaining validation sequence.</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097C29" w:rsidRDefault="00000000">
            <w:pPr>
              <w:jc w:val="left"/>
              <w:rPr>
                <w:bCs/>
                <w:sz w:val="15"/>
                <w:szCs w:val="15"/>
              </w:rPr>
            </w:pPr>
            <w:r>
              <w:rPr>
                <w:color w:val="000000"/>
                <w:sz w:val="15"/>
              </w:rPr>
              <w:t>ui-fixes, develop, CLIMSA and Summer School branches; current workspace reviewed 27 October.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097C29" w:rsidRDefault="00097C29">
            <w:pPr>
              <w:jc w:val="left"/>
              <w:rPr>
                <w:bCs/>
                <w:sz w:val="15"/>
                <w:szCs w:val="15"/>
              </w:rPr>
            </w:pPr>
            <w:r>
              <w:rPr>
                <w:bCs/>
                <w:color w:val="000000"/>
                <w:sz w:val="15"/>
                <w:szCs w:val="15"/>
              </w:rPr>
              <w:t>Branch consolidation, regression QA, deployment validation and acceptance remain.</w:t>
            </w:r>
          </w:p>
        </w:tc>
      </w:tr>
    </w:tbl>
    <w:p w:rsidR="00714413" w:rsidRDefault="00714413">
      <w:pPr>
        <w:spacing w:before="100" w:after="40"/>
        <w:rPr>
          <w:b/>
          <w:color w:val="1F4E78"/>
          <w:sz w:val="24"/>
        </w:rPr>
      </w:pPr>
    </w:p>
    <w:p w:rsidR="00B81D80" w:rsidRPr="001C2FA6" w:rsidRDefault="00B81D80">
      <w:pPr>
        <w:spacing w:before="100" w:after="40"/>
      </w:pPr>
      <w:r w:rsidRPr="001C2FA6">
        <w:rPr>
          <w:b/>
          <w:color w:val="1F4E78"/>
          <w:sz w:val="24"/>
        </w:rPr>
        <w:t xml:space="preserve">Planning for the next </w:t>
      </w:r>
      <w:r w:rsidR="00D55819">
        <w:rPr>
          <w:b/>
          <w:color w:val="1F4E78"/>
          <w:sz w:val="24"/>
        </w:rPr>
        <w:t>month</w:t>
      </w:r>
    </w:p>
    <w:p w:rsidR="00B81D80" w:rsidRPr="001C2FA6" w:rsidRDefault="00B81D80"/>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4200"/>
        <w:gridCol w:w="4200"/>
        <w:gridCol w:w="3400"/>
      </w:tblGrid>
      <w:tr w:rsidR="00B81D80" w:rsidRPr="001C2FA6" w:rsidTr="00BA2C07">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Roadmap deliverable</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Milestone / target date</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Planned activities</w:t>
            </w:r>
          </w:p>
        </w:tc>
        <w:tc>
          <w:tcPr>
            <w:tcW w:w="34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Expected verification indicator</w:t>
            </w:r>
          </w:p>
        </w:tc>
      </w:tr>
      <w:tr w:rsidR="00B81D80" w:rsidRPr="001C2FA6">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03D1" w:rsidRPr="00DE03D1" w:rsidRDefault="00DE03D1" w:rsidP="00DE03D1">
            <w:pPr>
              <w:jc w:val="left"/>
              <w:rPr>
                <w:b/>
                <w:color w:val="000000"/>
                <w:sz w:val="16"/>
                <w:lang w:val="en-NG"/>
              </w:rPr>
            </w:pPr>
            <w:r>
              <w:rPr>
                <w:b/>
                <w:color w:val="000000"/>
                <w:sz w:val="16"/>
                <w:lang w:val="en-NG"/>
              </w:rPr>
              <w:t>Consolidate the CLIMSA and Summer School code lines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DE03D1">
            <w:pPr>
              <w:jc w:val="center"/>
            </w:pPr>
            <w:r>
              <w:rPr>
                <w:b w:val="0"/>
                <w:color w:val="000000"/>
                <w:sz w:val="16"/>
              </w:rPr>
              <w:t>28-30 October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92A1A" w:rsidRPr="00792A1A" w:rsidRDefault="00792A1A" w:rsidP="00792A1A">
            <w:pPr>
              <w:jc w:val="left"/>
              <w:rPr>
                <w:color w:val="000000"/>
                <w:sz w:val="16"/>
                <w:lang w:val="en-NG"/>
              </w:rPr>
            </w:pPr>
            <w:r>
              <w:rPr>
                <w:b w:val="0"/>
                <w:color w:val="000000"/>
                <w:sz w:val="16"/>
                <w:lang w:val="en-NG"/>
              </w:rPr>
              <w:t>Select the canonical CLIMSA history and definitive Summer School/news branch, then prepare a conflict-controlled integration branch.</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DE03D1" w:rsidP="00DE03D1">
            <w:pPr>
              <w:pStyle w:val="p1"/>
              <w:jc w:val="left"/>
            </w:pPr>
            <w:r>
              <w:rPr>
                <w:b w:val="0"/>
                <w:color w:val="000000"/>
                <w:sz w:val="16"/>
                <w:lang w:val="en-US"/>
              </w:rPr>
              <w:t>One reviewed integration branch with duplicate histories removed from the merge plan.</w:t>
            </w:r>
          </w:p>
        </w:tc>
      </w:tr>
      <w:tr w:rsidR="00B81D80" w:rsidRPr="001C2FA6">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92A1A" w:rsidRPr="00792A1A" w:rsidRDefault="00792A1A" w:rsidP="00792A1A">
            <w:pPr>
              <w:jc w:val="left"/>
              <w:rPr>
                <w:b/>
                <w:color w:val="000000"/>
                <w:sz w:val="16"/>
                <w:lang w:val="en-NG"/>
              </w:rPr>
            </w:pPr>
            <w:r>
              <w:rPr>
                <w:b/>
                <w:color w:val="000000"/>
                <w:sz w:val="16"/>
                <w:lang w:val="en-NG"/>
              </w:rPr>
              <w:t>Promote validated develop work</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792A1A">
            <w:pPr>
              <w:jc w:val="center"/>
            </w:pPr>
            <w:r>
              <w:rPr>
                <w:b w:val="0"/>
                <w:color w:val="000000"/>
                <w:sz w:val="16"/>
              </w:rPr>
              <w:t>30 October-3 November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792A1A" w:rsidRDefault="00792A1A">
            <w:pPr>
              <w:jc w:val="left"/>
              <w:rPr>
                <w:color w:val="000000"/>
                <w:sz w:val="16"/>
              </w:rPr>
            </w:pPr>
            <w:r>
              <w:rPr>
                <w:b w:val="0"/>
                <w:color w:val="000000"/>
                <w:sz w:val="16"/>
                <w:lang w:val="en-NG"/>
              </w:rPr>
              <w:t>Review GIS, publications, timeline, CUIP and Summer School changes; apply migration checks and merge the approved develop delta.</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DE03D1" w:rsidRDefault="00DE03D1">
            <w:pPr>
              <w:jc w:val="left"/>
              <w:rPr>
                <w:color w:val="000000"/>
                <w:sz w:val="16"/>
                <w:lang w:val="en-NG"/>
              </w:rPr>
            </w:pPr>
            <w:r>
              <w:rPr>
                <w:b w:val="0"/>
                <w:color w:val="000000"/>
                <w:sz w:val="16"/>
                <w:lang w:val="en-NG"/>
              </w:rPr>
              <w:t>Approved release candidate containing the seven post-production develop changes.</w:t>
            </w:r>
          </w:p>
        </w:tc>
      </w:tr>
      <w:tr w:rsidR="00B81D80" w:rsidRPr="001C2FA6">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92A1A" w:rsidRPr="00792A1A" w:rsidRDefault="00792A1A" w:rsidP="00792A1A">
            <w:pPr>
              <w:jc w:val="left"/>
              <w:rPr>
                <w:b/>
                <w:color w:val="000000"/>
                <w:sz w:val="16"/>
                <w:lang w:val="en-NG"/>
              </w:rPr>
            </w:pPr>
            <w:r>
              <w:rPr>
                <w:b/>
                <w:color w:val="000000"/>
                <w:sz w:val="16"/>
                <w:lang w:val="en-NG"/>
              </w:rPr>
              <w:t>Integrated regression and migration quality assurance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792A1A">
            <w:pPr>
              <w:jc w:val="center"/>
            </w:pPr>
            <w:r>
              <w:rPr>
                <w:b w:val="0"/>
                <w:color w:val="000000"/>
                <w:sz w:val="16"/>
              </w:rPr>
              <w:t>3-7 November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792A1A" w:rsidRDefault="00792A1A">
            <w:pPr>
              <w:jc w:val="left"/>
              <w:rPr>
                <w:color w:val="000000"/>
                <w:sz w:val="16"/>
                <w:lang w:val="en-NG"/>
              </w:rPr>
            </w:pPr>
            <w:r>
              <w:rPr>
                <w:b w:val="0"/>
                <w:color w:val="000000"/>
                <w:sz w:val="16"/>
                <w:lang w:val="en-NG"/>
              </w:rPr>
              <w:t>Run CLIMSA, Summer School, news, RCC navigation, staff, product and deployment test suites together and resolve shared-schema conflicts.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03D1" w:rsidRPr="00DE03D1" w:rsidRDefault="00DE03D1" w:rsidP="00DE03D1">
            <w:pPr>
              <w:jc w:val="left"/>
              <w:rPr>
                <w:color w:val="000000"/>
                <w:sz w:val="16"/>
                <w:lang w:val="en-NG"/>
              </w:rPr>
            </w:pPr>
            <w:r>
              <w:rPr>
                <w:b w:val="0"/>
                <w:color w:val="000000"/>
                <w:sz w:val="16"/>
              </w:rPr>
              <w:t>Passing integrated tests, clean migration graph and documented known issues.</w:t>
            </w:r>
          </w:p>
        </w:tc>
      </w:tr>
      <w:tr w:rsidR="00B81D80" w:rsidRPr="001C2FA6">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92A1A" w:rsidRPr="00792A1A" w:rsidRDefault="00792A1A" w:rsidP="00792A1A">
            <w:pPr>
              <w:jc w:val="left"/>
              <w:rPr>
                <w:b/>
                <w:color w:val="000000"/>
                <w:sz w:val="16"/>
                <w:lang w:val="en-NG"/>
              </w:rPr>
            </w:pPr>
            <w:r>
              <w:rPr>
                <w:b/>
                <w:color w:val="000000"/>
                <w:sz w:val="16"/>
                <w:lang w:val="en-NG"/>
              </w:rPr>
              <w:t>Production routing and deployment validation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792A1A">
            <w:pPr>
              <w:jc w:val="center"/>
            </w:pPr>
            <w:r>
              <w:rPr>
                <w:b w:val="0"/>
                <w:color w:val="000000"/>
                <w:sz w:val="16"/>
              </w:rPr>
              <w:t>9-13 November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792A1A" w:rsidRDefault="00792A1A">
            <w:pPr>
              <w:jc w:val="left"/>
              <w:rPr>
                <w:color w:val="000000"/>
                <w:sz w:val="16"/>
                <w:lang w:val="en-NG"/>
              </w:rPr>
            </w:pPr>
            <w:r>
              <w:rPr>
                <w:b w:val="0"/>
                <w:color w:val="000000"/>
                <w:sz w:val="16"/>
              </w:rPr>
              <w:t>Validate subdomain routing, static assets, seeded content, environment configuration and production startup for ACMAD, RCC and CLIMSA.</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DE03D1" w:rsidRDefault="00DE03D1">
            <w:pPr>
              <w:jc w:val="left"/>
              <w:rPr>
                <w:color w:val="000000"/>
                <w:sz w:val="16"/>
                <w:lang w:val="en-NG"/>
              </w:rPr>
            </w:pPr>
            <w:r>
              <w:rPr>
                <w:b w:val="0"/>
                <w:color w:val="000000"/>
                <w:sz w:val="16"/>
                <w:lang w:val="en-NG"/>
              </w:rPr>
              <w:t>Deployment checklist completed with verified domains, assets and administrative access.</w:t>
            </w:r>
          </w:p>
        </w:tc>
      </w:tr>
      <w:tr w:rsidR="00DE03D1" w:rsidRPr="001C2FA6">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92A1A" w:rsidRPr="00792A1A" w:rsidRDefault="00792A1A" w:rsidP="00792A1A">
            <w:pPr>
              <w:jc w:val="left"/>
              <w:rPr>
                <w:b/>
                <w:color w:val="000000"/>
                <w:sz w:val="16"/>
                <w:lang w:val="en-NG"/>
              </w:rPr>
            </w:pPr>
            <w:r>
              <w:rPr>
                <w:b/>
                <w:color w:val="000000"/>
                <w:sz w:val="16"/>
                <w:lang w:val="en-NG"/>
              </w:rPr>
              <w:t>Editor and administrator handover</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03D1" w:rsidRPr="001C2FA6" w:rsidRDefault="00792A1A">
            <w:pPr>
              <w:jc w:val="center"/>
              <w:rPr>
                <w:color w:val="000000"/>
                <w:sz w:val="16"/>
              </w:rPr>
            </w:pPr>
            <w:r>
              <w:rPr>
                <w:b w:val="0"/>
                <w:color w:val="000000"/>
                <w:sz w:val="16"/>
              </w:rPr>
              <w:t>16-20 November 2026</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92A1A" w:rsidRPr="00792A1A" w:rsidRDefault="00792A1A" w:rsidP="00792A1A">
            <w:pPr>
              <w:jc w:val="left"/>
              <w:rPr>
                <w:color w:val="000000"/>
                <w:sz w:val="16"/>
              </w:rPr>
            </w:pPr>
            <w:r>
              <w:rPr>
                <w:b w:val="0"/>
                <w:color w:val="000000"/>
                <w:sz w:val="16"/>
                <w:lang w:val="en-NG"/>
              </w:rPr>
              <w:t>Update staff-workspace, CLIMSA, Summer School media and public-content guidance; conduct acceptance review and record ownership.</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03D1" w:rsidRPr="00DE03D1" w:rsidRDefault="00DE03D1" w:rsidP="00DE03D1">
            <w:pPr>
              <w:jc w:val="left"/>
              <w:rPr>
                <w:color w:val="000000"/>
                <w:sz w:val="16"/>
                <w:lang w:val="en-NG"/>
              </w:rPr>
            </w:pPr>
            <w:r>
              <w:rPr>
                <w:b w:val="0"/>
                <w:color w:val="000000"/>
                <w:sz w:val="16"/>
                <w:lang w:val="en-NG"/>
              </w:rPr>
              <w:t>Approved editor/admin guide, acceptance record and assigned operational owners.</w:t>
            </w:r>
          </w:p>
        </w:tc>
      </w:tr>
    </w:tbl>
    <w:p w:rsidR="00DA602E" w:rsidRDefault="00DA602E">
      <w:pPr>
        <w:spacing w:before="100" w:after="40"/>
        <w:rPr>
          <w:b/>
          <w:color w:val="1F4E78"/>
          <w:sz w:val="24"/>
        </w:rPr>
      </w:pPr>
    </w:p>
    <w:p w:rsidR="00DA602E" w:rsidRDefault="00DA602E">
      <w:pPr>
        <w:spacing w:before="100" w:after="40"/>
        <w:rPr>
          <w:b/>
          <w:color w:val="1F4E78"/>
          <w:sz w:val="24"/>
        </w:rPr>
      </w:pPr>
    </w:p>
    <w:p w:rsidR="00DA602E" w:rsidRDefault="00DA602E">
      <w:pPr>
        <w:spacing w:before="100" w:after="40"/>
        <w:rPr>
          <w:b/>
          <w:color w:val="1F4E78"/>
          <w:sz w:val="24"/>
        </w:rPr>
      </w:pPr>
    </w:p>
    <w:p w:rsidR="00781C29" w:rsidRDefault="00781C29">
      <w:pPr>
        <w:spacing w:before="100" w:after="40"/>
        <w:rPr>
          <w:b/>
          <w:color w:val="1F4E78"/>
          <w:sz w:val="24"/>
        </w:rPr>
      </w:pPr>
    </w:p>
    <w:p w:rsidR="00B81D80" w:rsidRPr="001C2FA6" w:rsidRDefault="00B81D80">
      <w:pPr>
        <w:spacing w:before="100" w:after="40"/>
      </w:pPr>
      <w:r w:rsidRPr="001C2FA6">
        <w:rPr>
          <w:b/>
          <w:color w:val="1F4E78"/>
          <w:sz w:val="24"/>
        </w:rPr>
        <w:t>Annexes and evidence register</w:t>
      </w:r>
    </w:p>
    <w:p w:rsidR="00B81D80" w:rsidRPr="001C2FA6" w:rsidRDefault="00B81D80"/>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100"/>
        <w:gridCol w:w="5400"/>
      </w:tblGrid>
      <w:tr w:rsidR="00BA2C07" w:rsidRPr="00BA2C07" w:rsidTr="00BA2C0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Reference</w:t>
            </w:r>
          </w:p>
        </w:tc>
        <w:tc>
          <w:tcPr>
            <w:tcW w:w="71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Evidence / deliverable</w:t>
            </w:r>
          </w:p>
        </w:tc>
        <w:tc>
          <w:tcPr>
            <w:tcW w:w="54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rsidR="00186928" w:rsidRPr="00BA2C07" w:rsidRDefault="00000000">
            <w:pPr>
              <w:jc w:val="center"/>
              <w:rPr>
                <w:color w:val="000000" w:themeColor="text1"/>
              </w:rPr>
            </w:pPr>
            <w:r w:rsidRPr="00BA2C07">
              <w:rPr>
                <w:b/>
                <w:color w:val="000000" w:themeColor="text1"/>
                <w:sz w:val="16"/>
              </w:rPr>
              <w:t>Location or identifier</w:t>
            </w:r>
          </w:p>
        </w:tc>
      </w:tr>
      <w:tr w:rsidR="00B81D80" w:rsidRPr="001C2FA6">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center"/>
            </w:pPr>
            <w:r>
              <w:rPr>
                <w:b/>
                <w:color w:val="000000"/>
                <w:sz w:val="16"/>
              </w:rPr>
              <w:t>A1</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r>
              <w:rPr>
                <w:color w:val="000000"/>
                <w:sz w:val="16"/>
              </w:rPr>
              <w:t>RCC stabilization, services, hosting and managed import controls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hyperlink r:id="rId25">
              <w:r>
                <w:rPr>
                  <w:color w:val="0563C1"/>
                  <w:u w:val="single"/>
                  <w:sz w:val="16"/>
                  <w:szCs w:val="16"/>
                </w:rPr>
                <w:t>https://github.com/ACMAD-Niamey/climweb/tree/production</w:t>
              </w:r>
            </w:hyperlink>
          </w:p>
        </w:tc>
      </w:tr>
      <w:tr w:rsidR="00B81D80" w:rsidRPr="001C2FA6">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center"/>
            </w:pPr>
            <w:r>
              <w:rPr>
                <w:b/>
                <w:color w:val="000000"/>
                <w:sz w:val="16"/>
              </w:rPr>
              <w:t>A2</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r>
              <w:rPr>
                <w:color w:val="000000"/>
                <w:sz w:val="16"/>
              </w:rPr>
              <w:t>Africa-focused ENSO page, bulletins and related content</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hyperlink r:id="rId26">
              <w:r>
                <w:rPr>
                  <w:color w:val="0563C1"/>
                  <w:u w:val="single"/>
                  <w:sz w:val="16"/>
                  <w:szCs w:val="16"/>
                </w:rPr>
                <w:t>https://github.com/ACMAD-Niamey/climweb/tree/el-nino-africa</w:t>
              </w:r>
            </w:hyperlink>
          </w:p>
        </w:tc>
      </w:tr>
      <w:tr w:rsidR="00B81D80" w:rsidRPr="001C2FA6">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center"/>
            </w:pPr>
            <w:r>
              <w:rPr>
                <w:b/>
                <w:color w:val="000000"/>
                <w:sz w:val="16"/>
              </w:rPr>
              <w:t>A3</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r>
              <w:rPr>
                <w:color w:val="000000"/>
                <w:sz w:val="16"/>
              </w:rPr>
              <w:t>Staff workspace, HR workflows, notifications and Google Drive integration</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hyperlink r:id="rId27">
              <w:r>
                <w:rPr>
                  <w:color w:val="0563C1"/>
                  <w:u w:val="single"/>
                  <w:sz w:val="16"/>
                  <w:szCs w:val="16"/>
                </w:rPr>
                <w:t>https://github.com/ACMAD-Niamey/climweb/tree/staff-dashboard-enhancements</w:t>
              </w:r>
            </w:hyperlink>
          </w:p>
        </w:tc>
      </w:tr>
      <w:tr w:rsidR="00B81D80" w:rsidRPr="001C2FA6">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center"/>
            </w:pPr>
            <w:r>
              <w:rPr>
                <w:b/>
                <w:color w:val="000000"/>
                <w:sz w:val="16"/>
              </w:rPr>
              <w:t>A4</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r>
              <w:rPr>
                <w:color w:val="000000"/>
                <w:sz w:val="16"/>
              </w:rPr>
              <w:t>Homepage, organisation, products, publications, timeline and CUIP improvements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hyperlink r:id="rId28">
              <w:r>
                <w:rPr>
                  <w:color w:val="0563C1"/>
                  <w:u w:val="single"/>
                  <w:sz w:val="16"/>
                  <w:szCs w:val="16"/>
                </w:rPr>
                <w:t>https://github.com/ACMAD-Niamey/climweb/tree/ui-fixes</w:t>
              </w:r>
            </w:hyperlink>
          </w:p>
        </w:tc>
      </w:tr>
      <w:tr w:rsidR="00B81D80" w:rsidRPr="001C2FA6">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center"/>
            </w:pPr>
            <w:r>
              <w:rPr>
                <w:b/>
                <w:color w:val="000000"/>
                <w:sz w:val="16"/>
              </w:rPr>
              <w:t>A5</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r>
              <w:rPr>
                <w:color w:val="000000"/>
                <w:sz w:val="16"/>
              </w:rPr>
              <w:t>Post-production GIS, publications, timeline and service additions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9D340B" w:rsidRDefault="00000000">
            <w:pPr>
              <w:rPr>
                <w:sz w:val="16"/>
                <w:szCs w:val="16"/>
              </w:rPr>
            </w:pPr>
            <w:hyperlink r:id="rId29">
              <w:r>
                <w:rPr>
                  <w:color w:val="0563C1"/>
                  <w:u w:val="single"/>
                  <w:sz w:val="16"/>
                  <w:szCs w:val="16"/>
                </w:rPr>
                <w:t>https://github.com/ACMAD-Niamey/climweb/tree/develop</w:t>
              </w:r>
            </w:hyperlink>
          </w:p>
        </w:tc>
      </w:tr>
      <w:tr w:rsidR="00B81D80" w:rsidRPr="001C2FA6">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center"/>
            </w:pPr>
            <w:r>
              <w:rPr>
                <w:b/>
                <w:color w:val="000000"/>
                <w:sz w:val="16"/>
              </w:rPr>
              <w:t>A6</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r>
              <w:rPr>
                <w:color w:val="000000"/>
                <w:sz w:val="16"/>
              </w:rPr>
              <w:t>CLIMSA website, About page, programme interface and deployment configuration</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9D340B" w:rsidRDefault="00000000">
            <w:pPr>
              <w:rPr>
                <w:sz w:val="16"/>
                <w:szCs w:val="16"/>
              </w:rPr>
            </w:pPr>
            <w:hyperlink r:id="rId30">
              <w:r>
                <w:rPr>
                  <w:color w:val="0563C1"/>
                  <w:u w:val="single"/>
                  <w:sz w:val="16"/>
                  <w:szCs w:val="16"/>
                </w:rPr>
                <w:t>https://github.com/ACMAD-Niamey/climweb/tree/climsa-website</w:t>
              </w:r>
            </w:hyperlink>
          </w:p>
        </w:tc>
      </w:tr>
      <w:tr w:rsidR="00B81D80" w:rsidRPr="001C2FA6">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pPr>
              <w:jc w:val="center"/>
            </w:pPr>
            <w:r>
              <w:rPr>
                <w:b/>
                <w:color w:val="000000"/>
                <w:sz w:val="16"/>
              </w:rPr>
              <w:t>A7</w:t>
            </w:r>
          </w:p>
        </w:tc>
        <w:tc>
          <w:tcPr>
            <w:tcW w:w="7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1C2FA6" w:rsidRDefault="00000000">
            <w:r>
              <w:rPr>
                <w:color w:val="000000"/>
                <w:sz w:val="16"/>
              </w:rPr>
              <w:t>Summer School daily activities and reviews plus news videos, quotes and galleries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186928" w:rsidRPr="009D340B" w:rsidRDefault="00000000">
            <w:pPr>
              <w:rPr>
                <w:sz w:val="16"/>
                <w:szCs w:val="16"/>
              </w:rPr>
            </w:pPr>
            <w:hyperlink r:id="rId31">
              <w:r>
                <w:rPr>
                  <w:color w:val="0563C1"/>
                  <w:u w:val="single"/>
                  <w:sz w:val="16"/>
                  <w:szCs w:val="16"/>
                </w:rPr>
                <w:t>https://github.com/ACMAD-Niamey/climweb/tree/summer-school-enhancement</w:t>
              </w:r>
            </w:hyperlink>
          </w:p>
        </w:tc>
      </w:tr>
    </w:tbl>
    <w:p w:rsidR="00B81D80" w:rsidRDefault="00B81D80">
      <w:pPr>
        <w:spacing w:after="60"/>
        <w:rPr>
          <w:b/>
          <w:color w:val="1F4E78"/>
        </w:rPr>
      </w:pPr>
    </w:p>
    <w:p w:rsidR="009D340B" w:rsidRPr="009D340B" w:rsidRDefault="009D340B">
      <w:pPr>
        <w:spacing w:after="60"/>
        <w:rPr>
          <w:i/>
          <w:iCs/>
        </w:rPr>
      </w:pPr>
      <w:r>
        <w:rPr>
          <w:i/>
          <w:iCs/>
        </w:rPr>
        <w:t>Permanent link to access your reports and to navigate to the exact link with your current deliverables / evidence:</w:t>
      </w:r>
    </w:p>
    <w:sectPr w:rsidR="009D340B" w:rsidRPr="009D340B">
      <w:headerReference w:type="default" r:id="rId21"/>
      <w:footerReference w:type="default" r:id="rId22"/>
      <w:type w:val="continuous"/>
      <w:pgSz w:w="15840" w:h="12240" w:orient="landscape"/>
      <w:pgMar w:top="1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3023" w:rsidRDefault="00813023">
      <w:r>
        <w:separator/>
      </w:r>
    </w:p>
  </w:endnote>
  <w:endnote w:type="continuationSeparator" w:id="0">
    <w:p w:rsidR="00813023" w:rsidRDefault="00813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1D80" w:rsidRPr="006203FF" w:rsidRDefault="00000000">
    <w:pPr>
      <w:jc w:val="center"/>
      <w:rPr>
        <w:lang w:val="fr-FR"/>
      </w:rPr>
    </w:pPr>
    <w:r w:rsidRPr="006203FF">
      <w:rPr>
        <w:color w:val="808080"/>
        <w:sz w:val="13"/>
        <w:szCs w:val="13"/>
        <w:lang w:val="fr-FR"/>
      </w:rPr>
      <w:t>Direction Générale ACMAD : 55, Avenue des Ministères, PL6 – BP 13184 Niamey, Niger   |   www.acmad.org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3023" w:rsidRDefault="00813023">
      <w:r>
        <w:separator/>
      </w:r>
    </w:p>
  </w:footnote>
  <w:footnote w:type="continuationSeparator" w:id="0">
    <w:p w:rsidR="00813023" w:rsidRDefault="00813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400" w:type="dxa"/>
      <w:tblCellMar>
        <w:left w:w="10" w:type="dxa"/>
        <w:right w:w="10" w:type="dxa"/>
      </w:tblCellMar>
      <w:tblLook w:val="0000" w:firstRow="0" w:lastRow="0" w:firstColumn="0" w:lastColumn="0" w:noHBand="0" w:noVBand="0"/>
    </w:tblPr>
    <w:tblGrid>
      <w:gridCol w:w="5400"/>
      <w:gridCol w:w="3600"/>
      <w:gridCol w:w="5400"/>
    </w:tblGrid>
    <w:tr w:rsidR="00B81D80">
      <w:tc>
        <w:tcPr>
          <w:tcW w:w="5400" w:type="dxa"/>
          <w:vAlign w:val="center"/>
        </w:tcPr>
        <w:p w:rsidR="00B81D80" w:rsidRPr="006203FF" w:rsidRDefault="00000000">
          <w:pPr>
            <w:rPr>
              <w:lang w:val="fr-FR"/>
            </w:rPr>
          </w:pPr>
          <w:r w:rsidRPr="006203FF">
            <w:rPr>
              <w:b/>
              <w:bCs/>
              <w:color w:val="1F4E79"/>
              <w:sz w:val="16"/>
              <w:szCs w:val="16"/>
              <w:lang w:val="fr-FR"/>
            </w:rPr>
            <w:t>CENTRE AFRICAIN POUR LES APPLICATIONS DE LA MÉTÉOROLOGIE AU DÉVELOPPEMENT</w:t>
          </w:r>
        </w:p>
      </w:tc>
      <w:tc>
        <w:tcPr>
          <w:tcW w:w="3600" w:type="dxa"/>
          <w:vAlign w:val="center"/>
        </w:tcPr>
        <w:p w:rsidR="00B81D80" w:rsidRDefault="00000000">
          <w:pPr>
            <w:jc w:val="center"/>
          </w:pPr>
          <w:r>
            <w:rPr>
              <w:noProof/>
            </w:rPr>
            <w:drawing>
              <wp:inline distT="0" distB="0" distL="0" distR="0" wp14:anchorId="6B8056EF" wp14:editId="3593F1F5">
                <wp:extent cx="66675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95325"/>
                        </a:xfrm>
                        <a:prstGeom prst="rect">
                          <a:avLst/>
                        </a:prstGeom>
                      </pic:spPr>
                    </pic:pic>
                  </a:graphicData>
                </a:graphic>
              </wp:inline>
            </w:drawing>
          </w:r>
        </w:p>
      </w:tc>
      <w:tc>
        <w:tcPr>
          <w:tcW w:w="5400" w:type="dxa"/>
          <w:vAlign w:val="center"/>
        </w:tcPr>
        <w:p w:rsidR="00B81D80" w:rsidRDefault="00000000">
          <w:pPr>
            <w:jc w:val="right"/>
          </w:pPr>
          <w:r>
            <w:rPr>
              <w:b/>
              <w:bCs/>
              <w:color w:val="1F4E79"/>
              <w:sz w:val="16"/>
              <w:szCs w:val="16"/>
            </w:rPr>
            <w:t>AFRICAN CENTRE OF METEOROLOGICAL APPLICATIONS FOR DEVELOPMENT</w:t>
          </w:r>
        </w:p>
      </w:tc>
    </w:tr>
  </w:tbl>
  <w:p w:rsidR="00B81D80" w:rsidRDefault="00B81D80">
    <w:pPr>
      <w:pBdr>
        <w:bottom w:val="single" w:sz="12" w:space="1" w:color="1F4E79"/>
      </w:pBdr>
      <w:spacing w:before="40" w:after="40"/>
    </w:pPr>
  </w:p>
  <w:tbl>
    <w:tblPr>
      <w:tblW w:w="14400" w:type="dxa"/>
      <w:tblCellMar>
        <w:left w:w="10" w:type="dxa"/>
        <w:right w:w="10" w:type="dxa"/>
      </w:tblCellMar>
      <w:tblLook w:val="0000" w:firstRow="0" w:lastRow="0" w:firstColumn="0" w:lastColumn="0" w:noHBand="0" w:noVBand="0"/>
    </w:tblPr>
    <w:tblGrid>
      <w:gridCol w:w="7200"/>
      <w:gridCol w:w="7200"/>
    </w:tblGrid>
    <w:tr w:rsidR="00B81D80">
      <w:tc>
        <w:tcPr>
          <w:tcW w:w="7200" w:type="dxa"/>
        </w:tcPr>
        <w:p w:rsidR="00B81D80" w:rsidRPr="006203FF" w:rsidRDefault="00000000">
          <w:pPr>
            <w:rPr>
              <w:lang w:val="fr-FR"/>
            </w:rPr>
          </w:pPr>
          <w:r w:rsidRPr="006203FF">
            <w:rPr>
              <w:i/>
              <w:iCs/>
              <w:sz w:val="14"/>
              <w:szCs w:val="14"/>
              <w:lang w:val="fr-FR"/>
            </w:rPr>
            <w:t>Institution Africaine parrainée par la CEA et l’OMM</w:t>
          </w:r>
        </w:p>
      </w:tc>
      <w:tc>
        <w:tcPr>
          <w:tcW w:w="7200" w:type="dxa"/>
        </w:tcPr>
        <w:p w:rsidR="00B81D80" w:rsidRDefault="00000000">
          <w:pPr>
            <w:jc w:val="right"/>
          </w:pPr>
          <w:r>
            <w:rPr>
              <w:i/>
              <w:iCs/>
              <w:sz w:val="14"/>
              <w:szCs w:val="14"/>
            </w:rPr>
            <w:t>African Institution under the aegis of UNECA and WMO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25BBE"/>
    <w:multiLevelType w:val="hybridMultilevel"/>
    <w:tmpl w:val="B8ECD760"/>
    <w:lvl w:ilvl="0" w:tplc="F4E820EC">
      <w:start w:val="1"/>
      <w:numFmt w:val="bullet"/>
      <w:lvlText w:val="●"/>
      <w:lvlJc w:val="left"/>
      <w:pPr>
        <w:ind w:left="720" w:hanging="360"/>
      </w:pPr>
    </w:lvl>
    <w:lvl w:ilvl="1" w:tplc="7B248BA4">
      <w:start w:val="1"/>
      <w:numFmt w:val="bullet"/>
      <w:lvlText w:val="○"/>
      <w:lvlJc w:val="left"/>
      <w:pPr>
        <w:ind w:left="1440" w:hanging="360"/>
      </w:pPr>
    </w:lvl>
    <w:lvl w:ilvl="2" w:tplc="93EEB548">
      <w:start w:val="1"/>
      <w:numFmt w:val="bullet"/>
      <w:lvlText w:val="■"/>
      <w:lvlJc w:val="left"/>
      <w:pPr>
        <w:ind w:left="2160" w:hanging="360"/>
      </w:pPr>
    </w:lvl>
    <w:lvl w:ilvl="3" w:tplc="163E8DCC">
      <w:start w:val="1"/>
      <w:numFmt w:val="bullet"/>
      <w:lvlText w:val="●"/>
      <w:lvlJc w:val="left"/>
      <w:pPr>
        <w:ind w:left="2880" w:hanging="360"/>
      </w:pPr>
    </w:lvl>
    <w:lvl w:ilvl="4" w:tplc="6C30C5F0">
      <w:start w:val="1"/>
      <w:numFmt w:val="bullet"/>
      <w:lvlText w:val="○"/>
      <w:lvlJc w:val="left"/>
      <w:pPr>
        <w:ind w:left="3600" w:hanging="360"/>
      </w:pPr>
    </w:lvl>
    <w:lvl w:ilvl="5" w:tplc="0DB4F388">
      <w:start w:val="1"/>
      <w:numFmt w:val="bullet"/>
      <w:lvlText w:val="■"/>
      <w:lvlJc w:val="left"/>
      <w:pPr>
        <w:ind w:left="4320" w:hanging="360"/>
      </w:pPr>
    </w:lvl>
    <w:lvl w:ilvl="6" w:tplc="5AF25A98">
      <w:start w:val="1"/>
      <w:numFmt w:val="bullet"/>
      <w:lvlText w:val="●"/>
      <w:lvlJc w:val="left"/>
      <w:pPr>
        <w:ind w:left="5040" w:hanging="360"/>
      </w:pPr>
    </w:lvl>
    <w:lvl w:ilvl="7" w:tplc="E2184F5A">
      <w:start w:val="1"/>
      <w:numFmt w:val="bullet"/>
      <w:lvlText w:val="●"/>
      <w:lvlJc w:val="left"/>
      <w:pPr>
        <w:ind w:left="5760" w:hanging="360"/>
      </w:pPr>
    </w:lvl>
    <w:lvl w:ilvl="8" w:tplc="ADBC8A96">
      <w:start w:val="1"/>
      <w:numFmt w:val="bullet"/>
      <w:lvlText w:val="●"/>
      <w:lvlJc w:val="left"/>
      <w:pPr>
        <w:ind w:left="6480" w:hanging="360"/>
      </w:pPr>
    </w:lvl>
  </w:abstractNum>
  <w:num w:numId="1" w16cid:durableId="671179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D80"/>
    <w:rsid w:val="0009355F"/>
    <w:rsid w:val="00097C29"/>
    <w:rsid w:val="000E718B"/>
    <w:rsid w:val="00186928"/>
    <w:rsid w:val="0019045C"/>
    <w:rsid w:val="001C2FA6"/>
    <w:rsid w:val="001F2587"/>
    <w:rsid w:val="00204120"/>
    <w:rsid w:val="0028123B"/>
    <w:rsid w:val="00284467"/>
    <w:rsid w:val="002F0458"/>
    <w:rsid w:val="00363C52"/>
    <w:rsid w:val="003650D7"/>
    <w:rsid w:val="00587DBB"/>
    <w:rsid w:val="006203FF"/>
    <w:rsid w:val="00714413"/>
    <w:rsid w:val="00726C0E"/>
    <w:rsid w:val="00736789"/>
    <w:rsid w:val="00781C29"/>
    <w:rsid w:val="00792A1A"/>
    <w:rsid w:val="007E7FB3"/>
    <w:rsid w:val="00813023"/>
    <w:rsid w:val="0083526E"/>
    <w:rsid w:val="0088366E"/>
    <w:rsid w:val="009C4751"/>
    <w:rsid w:val="009D340B"/>
    <w:rsid w:val="00A44E40"/>
    <w:rsid w:val="00A85368"/>
    <w:rsid w:val="00B03CCA"/>
    <w:rsid w:val="00B03F82"/>
    <w:rsid w:val="00B81D80"/>
    <w:rsid w:val="00BA2C07"/>
    <w:rsid w:val="00C42FDE"/>
    <w:rsid w:val="00D26257"/>
    <w:rsid w:val="00D458F0"/>
    <w:rsid w:val="00D55819"/>
    <w:rsid w:val="00DA602E"/>
    <w:rsid w:val="00DE03D1"/>
    <w:rsid w:val="00EE5C8A"/>
    <w:rsid w:val="00F663F1"/>
    <w:rsid w:val="00FB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AA20"/>
  <w15:docId w15:val="{B75E3A6F-32AF-421B-8D82-6008A0C69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03FF"/>
    <w:pPr>
      <w:tabs>
        <w:tab w:val="center" w:pos="4680"/>
        <w:tab w:val="right" w:pos="9360"/>
      </w:tabs>
    </w:pPr>
  </w:style>
  <w:style w:type="character" w:customStyle="1" w:styleId="HeaderChar">
    <w:name w:val="Header Char"/>
    <w:basedOn w:val="DefaultParagraphFont"/>
    <w:link w:val="Header"/>
    <w:uiPriority w:val="99"/>
    <w:rsid w:val="006203FF"/>
  </w:style>
  <w:style w:type="paragraph" w:styleId="Footer">
    <w:name w:val="footer"/>
    <w:basedOn w:val="Normal"/>
    <w:link w:val="FooterChar"/>
    <w:uiPriority w:val="99"/>
    <w:unhideWhenUsed/>
    <w:rsid w:val="006203FF"/>
    <w:pPr>
      <w:tabs>
        <w:tab w:val="center" w:pos="4680"/>
        <w:tab w:val="right" w:pos="9360"/>
      </w:tabs>
    </w:pPr>
  </w:style>
  <w:style w:type="character" w:customStyle="1" w:styleId="FooterChar">
    <w:name w:val="Footer Char"/>
    <w:basedOn w:val="DefaultParagraphFont"/>
    <w:link w:val="Footer"/>
    <w:uiPriority w:val="99"/>
    <w:rsid w:val="006203FF"/>
  </w:style>
  <w:style w:type="character" w:styleId="UnresolvedMention">
    <w:name w:val="Unresolved Mention"/>
    <w:basedOn w:val="DefaultParagraphFont"/>
    <w:uiPriority w:val="99"/>
    <w:semiHidden/>
    <w:unhideWhenUsed/>
    <w:rsid w:val="00EE5C8A"/>
    <w:rPr>
      <w:color w:val="605E5C"/>
      <w:shd w:val="clear" w:color="auto" w:fill="E1DFDD"/>
    </w:rPr>
  </w:style>
  <w:style w:type="paragraph" w:customStyle="1" w:styleId="p1">
    <w:name w:val="p1"/>
    <w:basedOn w:val="Normal"/>
    <w:rsid w:val="00DE03D1"/>
    <w:rPr>
      <w:rFonts w:ascii="Helvetica" w:eastAsia="Times New Roman" w:hAnsi="Helvetica" w:cs="Times New Roman"/>
      <w:color w:val="1F1F22"/>
      <w:sz w:val="17"/>
      <w:szCs w:val="17"/>
      <w:lang w:val="en-NG" w:eastAsia="en-GB"/>
    </w:rPr>
  </w:style>
  <w:style w:type="character" w:styleId="FollowedHyperlink">
    <w:name w:val="FollowedHyperlink"/>
    <w:basedOn w:val="DefaultParagraphFont"/>
    <w:uiPriority w:val="99"/>
    <w:semiHidden/>
    <w:unhideWhenUsed/>
    <w:rsid w:val="00792A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47571">
      <w:bodyDiv w:val="1"/>
      <w:marLeft w:val="0"/>
      <w:marRight w:val="0"/>
      <w:marTop w:val="0"/>
      <w:marBottom w:val="0"/>
      <w:divBdr>
        <w:top w:val="none" w:sz="0" w:space="0" w:color="auto"/>
        <w:left w:val="none" w:sz="0" w:space="0" w:color="auto"/>
        <w:bottom w:val="none" w:sz="0" w:space="0" w:color="auto"/>
        <w:right w:val="none" w:sz="0" w:space="0" w:color="auto"/>
      </w:divBdr>
    </w:div>
    <w:div w:id="215972489">
      <w:bodyDiv w:val="1"/>
      <w:marLeft w:val="0"/>
      <w:marRight w:val="0"/>
      <w:marTop w:val="0"/>
      <w:marBottom w:val="0"/>
      <w:divBdr>
        <w:top w:val="none" w:sz="0" w:space="0" w:color="auto"/>
        <w:left w:val="none" w:sz="0" w:space="0" w:color="auto"/>
        <w:bottom w:val="none" w:sz="0" w:space="0" w:color="auto"/>
        <w:right w:val="none" w:sz="0" w:space="0" w:color="auto"/>
      </w:divBdr>
    </w:div>
    <w:div w:id="249461563">
      <w:bodyDiv w:val="1"/>
      <w:marLeft w:val="0"/>
      <w:marRight w:val="0"/>
      <w:marTop w:val="0"/>
      <w:marBottom w:val="0"/>
      <w:divBdr>
        <w:top w:val="none" w:sz="0" w:space="0" w:color="auto"/>
        <w:left w:val="none" w:sz="0" w:space="0" w:color="auto"/>
        <w:bottom w:val="none" w:sz="0" w:space="0" w:color="auto"/>
        <w:right w:val="none" w:sz="0" w:space="0" w:color="auto"/>
      </w:divBdr>
    </w:div>
    <w:div w:id="326979894">
      <w:bodyDiv w:val="1"/>
      <w:marLeft w:val="0"/>
      <w:marRight w:val="0"/>
      <w:marTop w:val="0"/>
      <w:marBottom w:val="0"/>
      <w:divBdr>
        <w:top w:val="none" w:sz="0" w:space="0" w:color="auto"/>
        <w:left w:val="none" w:sz="0" w:space="0" w:color="auto"/>
        <w:bottom w:val="none" w:sz="0" w:space="0" w:color="auto"/>
        <w:right w:val="none" w:sz="0" w:space="0" w:color="auto"/>
      </w:divBdr>
    </w:div>
    <w:div w:id="333386207">
      <w:bodyDiv w:val="1"/>
      <w:marLeft w:val="0"/>
      <w:marRight w:val="0"/>
      <w:marTop w:val="0"/>
      <w:marBottom w:val="0"/>
      <w:divBdr>
        <w:top w:val="none" w:sz="0" w:space="0" w:color="auto"/>
        <w:left w:val="none" w:sz="0" w:space="0" w:color="auto"/>
        <w:bottom w:val="none" w:sz="0" w:space="0" w:color="auto"/>
        <w:right w:val="none" w:sz="0" w:space="0" w:color="auto"/>
      </w:divBdr>
    </w:div>
    <w:div w:id="333845419">
      <w:bodyDiv w:val="1"/>
      <w:marLeft w:val="0"/>
      <w:marRight w:val="0"/>
      <w:marTop w:val="0"/>
      <w:marBottom w:val="0"/>
      <w:divBdr>
        <w:top w:val="none" w:sz="0" w:space="0" w:color="auto"/>
        <w:left w:val="none" w:sz="0" w:space="0" w:color="auto"/>
        <w:bottom w:val="none" w:sz="0" w:space="0" w:color="auto"/>
        <w:right w:val="none" w:sz="0" w:space="0" w:color="auto"/>
      </w:divBdr>
    </w:div>
    <w:div w:id="373582061">
      <w:bodyDiv w:val="1"/>
      <w:marLeft w:val="0"/>
      <w:marRight w:val="0"/>
      <w:marTop w:val="0"/>
      <w:marBottom w:val="0"/>
      <w:divBdr>
        <w:top w:val="none" w:sz="0" w:space="0" w:color="auto"/>
        <w:left w:val="none" w:sz="0" w:space="0" w:color="auto"/>
        <w:bottom w:val="none" w:sz="0" w:space="0" w:color="auto"/>
        <w:right w:val="none" w:sz="0" w:space="0" w:color="auto"/>
      </w:divBdr>
    </w:div>
    <w:div w:id="481191620">
      <w:bodyDiv w:val="1"/>
      <w:marLeft w:val="0"/>
      <w:marRight w:val="0"/>
      <w:marTop w:val="0"/>
      <w:marBottom w:val="0"/>
      <w:divBdr>
        <w:top w:val="none" w:sz="0" w:space="0" w:color="auto"/>
        <w:left w:val="none" w:sz="0" w:space="0" w:color="auto"/>
        <w:bottom w:val="none" w:sz="0" w:space="0" w:color="auto"/>
        <w:right w:val="none" w:sz="0" w:space="0" w:color="auto"/>
      </w:divBdr>
    </w:div>
    <w:div w:id="676808180">
      <w:bodyDiv w:val="1"/>
      <w:marLeft w:val="0"/>
      <w:marRight w:val="0"/>
      <w:marTop w:val="0"/>
      <w:marBottom w:val="0"/>
      <w:divBdr>
        <w:top w:val="none" w:sz="0" w:space="0" w:color="auto"/>
        <w:left w:val="none" w:sz="0" w:space="0" w:color="auto"/>
        <w:bottom w:val="none" w:sz="0" w:space="0" w:color="auto"/>
        <w:right w:val="none" w:sz="0" w:space="0" w:color="auto"/>
      </w:divBdr>
    </w:div>
    <w:div w:id="708914227">
      <w:bodyDiv w:val="1"/>
      <w:marLeft w:val="0"/>
      <w:marRight w:val="0"/>
      <w:marTop w:val="0"/>
      <w:marBottom w:val="0"/>
      <w:divBdr>
        <w:top w:val="none" w:sz="0" w:space="0" w:color="auto"/>
        <w:left w:val="none" w:sz="0" w:space="0" w:color="auto"/>
        <w:bottom w:val="none" w:sz="0" w:space="0" w:color="auto"/>
        <w:right w:val="none" w:sz="0" w:space="0" w:color="auto"/>
      </w:divBdr>
    </w:div>
    <w:div w:id="798645951">
      <w:bodyDiv w:val="1"/>
      <w:marLeft w:val="0"/>
      <w:marRight w:val="0"/>
      <w:marTop w:val="0"/>
      <w:marBottom w:val="0"/>
      <w:divBdr>
        <w:top w:val="none" w:sz="0" w:space="0" w:color="auto"/>
        <w:left w:val="none" w:sz="0" w:space="0" w:color="auto"/>
        <w:bottom w:val="none" w:sz="0" w:space="0" w:color="auto"/>
        <w:right w:val="none" w:sz="0" w:space="0" w:color="auto"/>
      </w:divBdr>
    </w:div>
    <w:div w:id="1121268530">
      <w:bodyDiv w:val="1"/>
      <w:marLeft w:val="0"/>
      <w:marRight w:val="0"/>
      <w:marTop w:val="0"/>
      <w:marBottom w:val="0"/>
      <w:divBdr>
        <w:top w:val="none" w:sz="0" w:space="0" w:color="auto"/>
        <w:left w:val="none" w:sz="0" w:space="0" w:color="auto"/>
        <w:bottom w:val="none" w:sz="0" w:space="0" w:color="auto"/>
        <w:right w:val="none" w:sz="0" w:space="0" w:color="auto"/>
      </w:divBdr>
    </w:div>
    <w:div w:id="1216087362">
      <w:bodyDiv w:val="1"/>
      <w:marLeft w:val="0"/>
      <w:marRight w:val="0"/>
      <w:marTop w:val="0"/>
      <w:marBottom w:val="0"/>
      <w:divBdr>
        <w:top w:val="none" w:sz="0" w:space="0" w:color="auto"/>
        <w:left w:val="none" w:sz="0" w:space="0" w:color="auto"/>
        <w:bottom w:val="none" w:sz="0" w:space="0" w:color="auto"/>
        <w:right w:val="none" w:sz="0" w:space="0" w:color="auto"/>
      </w:divBdr>
    </w:div>
    <w:div w:id="1222403961">
      <w:bodyDiv w:val="1"/>
      <w:marLeft w:val="0"/>
      <w:marRight w:val="0"/>
      <w:marTop w:val="0"/>
      <w:marBottom w:val="0"/>
      <w:divBdr>
        <w:top w:val="none" w:sz="0" w:space="0" w:color="auto"/>
        <w:left w:val="none" w:sz="0" w:space="0" w:color="auto"/>
        <w:bottom w:val="none" w:sz="0" w:space="0" w:color="auto"/>
        <w:right w:val="none" w:sz="0" w:space="0" w:color="auto"/>
      </w:divBdr>
    </w:div>
    <w:div w:id="1291786425">
      <w:bodyDiv w:val="1"/>
      <w:marLeft w:val="0"/>
      <w:marRight w:val="0"/>
      <w:marTop w:val="0"/>
      <w:marBottom w:val="0"/>
      <w:divBdr>
        <w:top w:val="none" w:sz="0" w:space="0" w:color="auto"/>
        <w:left w:val="none" w:sz="0" w:space="0" w:color="auto"/>
        <w:bottom w:val="none" w:sz="0" w:space="0" w:color="auto"/>
        <w:right w:val="none" w:sz="0" w:space="0" w:color="auto"/>
      </w:divBdr>
    </w:div>
    <w:div w:id="1323894950">
      <w:bodyDiv w:val="1"/>
      <w:marLeft w:val="0"/>
      <w:marRight w:val="0"/>
      <w:marTop w:val="0"/>
      <w:marBottom w:val="0"/>
      <w:divBdr>
        <w:top w:val="none" w:sz="0" w:space="0" w:color="auto"/>
        <w:left w:val="none" w:sz="0" w:space="0" w:color="auto"/>
        <w:bottom w:val="none" w:sz="0" w:space="0" w:color="auto"/>
        <w:right w:val="none" w:sz="0" w:space="0" w:color="auto"/>
      </w:divBdr>
    </w:div>
    <w:div w:id="1385520823">
      <w:bodyDiv w:val="1"/>
      <w:marLeft w:val="0"/>
      <w:marRight w:val="0"/>
      <w:marTop w:val="0"/>
      <w:marBottom w:val="0"/>
      <w:divBdr>
        <w:top w:val="none" w:sz="0" w:space="0" w:color="auto"/>
        <w:left w:val="none" w:sz="0" w:space="0" w:color="auto"/>
        <w:bottom w:val="none" w:sz="0" w:space="0" w:color="auto"/>
        <w:right w:val="none" w:sz="0" w:space="0" w:color="auto"/>
      </w:divBdr>
    </w:div>
    <w:div w:id="1491749894">
      <w:bodyDiv w:val="1"/>
      <w:marLeft w:val="0"/>
      <w:marRight w:val="0"/>
      <w:marTop w:val="0"/>
      <w:marBottom w:val="0"/>
      <w:divBdr>
        <w:top w:val="none" w:sz="0" w:space="0" w:color="auto"/>
        <w:left w:val="none" w:sz="0" w:space="0" w:color="auto"/>
        <w:bottom w:val="none" w:sz="0" w:space="0" w:color="auto"/>
        <w:right w:val="none" w:sz="0" w:space="0" w:color="auto"/>
      </w:divBdr>
    </w:div>
    <w:div w:id="1511094141">
      <w:bodyDiv w:val="1"/>
      <w:marLeft w:val="0"/>
      <w:marRight w:val="0"/>
      <w:marTop w:val="0"/>
      <w:marBottom w:val="0"/>
      <w:divBdr>
        <w:top w:val="none" w:sz="0" w:space="0" w:color="auto"/>
        <w:left w:val="none" w:sz="0" w:space="0" w:color="auto"/>
        <w:bottom w:val="none" w:sz="0" w:space="0" w:color="auto"/>
        <w:right w:val="none" w:sz="0" w:space="0" w:color="auto"/>
      </w:divBdr>
    </w:div>
    <w:div w:id="1531526766">
      <w:bodyDiv w:val="1"/>
      <w:marLeft w:val="0"/>
      <w:marRight w:val="0"/>
      <w:marTop w:val="0"/>
      <w:marBottom w:val="0"/>
      <w:divBdr>
        <w:top w:val="none" w:sz="0" w:space="0" w:color="auto"/>
        <w:left w:val="none" w:sz="0" w:space="0" w:color="auto"/>
        <w:bottom w:val="none" w:sz="0" w:space="0" w:color="auto"/>
        <w:right w:val="none" w:sz="0" w:space="0" w:color="auto"/>
      </w:divBdr>
    </w:div>
    <w:div w:id="1533104084">
      <w:bodyDiv w:val="1"/>
      <w:marLeft w:val="0"/>
      <w:marRight w:val="0"/>
      <w:marTop w:val="0"/>
      <w:marBottom w:val="0"/>
      <w:divBdr>
        <w:top w:val="none" w:sz="0" w:space="0" w:color="auto"/>
        <w:left w:val="none" w:sz="0" w:space="0" w:color="auto"/>
        <w:bottom w:val="none" w:sz="0" w:space="0" w:color="auto"/>
        <w:right w:val="none" w:sz="0" w:space="0" w:color="auto"/>
      </w:divBdr>
    </w:div>
    <w:div w:id="1540970160">
      <w:bodyDiv w:val="1"/>
      <w:marLeft w:val="0"/>
      <w:marRight w:val="0"/>
      <w:marTop w:val="0"/>
      <w:marBottom w:val="0"/>
      <w:divBdr>
        <w:top w:val="none" w:sz="0" w:space="0" w:color="auto"/>
        <w:left w:val="none" w:sz="0" w:space="0" w:color="auto"/>
        <w:bottom w:val="none" w:sz="0" w:space="0" w:color="auto"/>
        <w:right w:val="none" w:sz="0" w:space="0" w:color="auto"/>
      </w:divBdr>
    </w:div>
    <w:div w:id="1554580441">
      <w:bodyDiv w:val="1"/>
      <w:marLeft w:val="0"/>
      <w:marRight w:val="0"/>
      <w:marTop w:val="0"/>
      <w:marBottom w:val="0"/>
      <w:divBdr>
        <w:top w:val="none" w:sz="0" w:space="0" w:color="auto"/>
        <w:left w:val="none" w:sz="0" w:space="0" w:color="auto"/>
        <w:bottom w:val="none" w:sz="0" w:space="0" w:color="auto"/>
        <w:right w:val="none" w:sz="0" w:space="0" w:color="auto"/>
      </w:divBdr>
    </w:div>
    <w:div w:id="1598446796">
      <w:bodyDiv w:val="1"/>
      <w:marLeft w:val="0"/>
      <w:marRight w:val="0"/>
      <w:marTop w:val="0"/>
      <w:marBottom w:val="0"/>
      <w:divBdr>
        <w:top w:val="none" w:sz="0" w:space="0" w:color="auto"/>
        <w:left w:val="none" w:sz="0" w:space="0" w:color="auto"/>
        <w:bottom w:val="none" w:sz="0" w:space="0" w:color="auto"/>
        <w:right w:val="none" w:sz="0" w:space="0" w:color="auto"/>
      </w:divBdr>
    </w:div>
    <w:div w:id="1601335467">
      <w:bodyDiv w:val="1"/>
      <w:marLeft w:val="0"/>
      <w:marRight w:val="0"/>
      <w:marTop w:val="0"/>
      <w:marBottom w:val="0"/>
      <w:divBdr>
        <w:top w:val="none" w:sz="0" w:space="0" w:color="auto"/>
        <w:left w:val="none" w:sz="0" w:space="0" w:color="auto"/>
        <w:bottom w:val="none" w:sz="0" w:space="0" w:color="auto"/>
        <w:right w:val="none" w:sz="0" w:space="0" w:color="auto"/>
      </w:divBdr>
    </w:div>
    <w:div w:id="1630546330">
      <w:bodyDiv w:val="1"/>
      <w:marLeft w:val="0"/>
      <w:marRight w:val="0"/>
      <w:marTop w:val="0"/>
      <w:marBottom w:val="0"/>
      <w:divBdr>
        <w:top w:val="none" w:sz="0" w:space="0" w:color="auto"/>
        <w:left w:val="none" w:sz="0" w:space="0" w:color="auto"/>
        <w:bottom w:val="none" w:sz="0" w:space="0" w:color="auto"/>
        <w:right w:val="none" w:sz="0" w:space="0" w:color="auto"/>
      </w:divBdr>
    </w:div>
    <w:div w:id="1698240129">
      <w:bodyDiv w:val="1"/>
      <w:marLeft w:val="0"/>
      <w:marRight w:val="0"/>
      <w:marTop w:val="0"/>
      <w:marBottom w:val="0"/>
      <w:divBdr>
        <w:top w:val="none" w:sz="0" w:space="0" w:color="auto"/>
        <w:left w:val="none" w:sz="0" w:space="0" w:color="auto"/>
        <w:bottom w:val="none" w:sz="0" w:space="0" w:color="auto"/>
        <w:right w:val="none" w:sz="0" w:space="0" w:color="auto"/>
      </w:divBdr>
    </w:div>
    <w:div w:id="1747875744">
      <w:bodyDiv w:val="1"/>
      <w:marLeft w:val="0"/>
      <w:marRight w:val="0"/>
      <w:marTop w:val="0"/>
      <w:marBottom w:val="0"/>
      <w:divBdr>
        <w:top w:val="none" w:sz="0" w:space="0" w:color="auto"/>
        <w:left w:val="none" w:sz="0" w:space="0" w:color="auto"/>
        <w:bottom w:val="none" w:sz="0" w:space="0" w:color="auto"/>
        <w:right w:val="none" w:sz="0" w:space="0" w:color="auto"/>
      </w:divBdr>
    </w:div>
    <w:div w:id="1856727012">
      <w:bodyDiv w:val="1"/>
      <w:marLeft w:val="0"/>
      <w:marRight w:val="0"/>
      <w:marTop w:val="0"/>
      <w:marBottom w:val="0"/>
      <w:divBdr>
        <w:top w:val="none" w:sz="0" w:space="0" w:color="auto"/>
        <w:left w:val="none" w:sz="0" w:space="0" w:color="auto"/>
        <w:bottom w:val="none" w:sz="0" w:space="0" w:color="auto"/>
        <w:right w:val="none" w:sz="0" w:space="0" w:color="auto"/>
      </w:divBdr>
    </w:div>
    <w:div w:id="1862620291">
      <w:bodyDiv w:val="1"/>
      <w:marLeft w:val="0"/>
      <w:marRight w:val="0"/>
      <w:marTop w:val="0"/>
      <w:marBottom w:val="0"/>
      <w:divBdr>
        <w:top w:val="none" w:sz="0" w:space="0" w:color="auto"/>
        <w:left w:val="none" w:sz="0" w:space="0" w:color="auto"/>
        <w:bottom w:val="none" w:sz="0" w:space="0" w:color="auto"/>
        <w:right w:val="none" w:sz="0" w:space="0" w:color="auto"/>
      </w:divBdr>
    </w:div>
    <w:div w:id="1937592148">
      <w:bodyDiv w:val="1"/>
      <w:marLeft w:val="0"/>
      <w:marRight w:val="0"/>
      <w:marTop w:val="0"/>
      <w:marBottom w:val="0"/>
      <w:divBdr>
        <w:top w:val="none" w:sz="0" w:space="0" w:color="auto"/>
        <w:left w:val="none" w:sz="0" w:space="0" w:color="auto"/>
        <w:bottom w:val="none" w:sz="0" w:space="0" w:color="auto"/>
        <w:right w:val="none" w:sz="0" w:space="0" w:color="auto"/>
      </w:divBdr>
    </w:div>
    <w:div w:id="2082408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cc.acmad.org/data-services/" TargetMode="External"/><Relationship Id="rId13" Type="http://schemas.openxmlformats.org/officeDocument/2006/relationships/hyperlink" Target="https://github.com/ACMAD-Niamey/climweb/tree/rcc-website" TargetMode="External"/><Relationship Id="rId18" Type="http://schemas.openxmlformats.org/officeDocument/2006/relationships/hyperlink" Target="https://acmad.org/Services/regional-climate-center/training/"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rcc.acmad.org/" TargetMode="External"/><Relationship Id="rId12" Type="http://schemas.openxmlformats.org/officeDocument/2006/relationships/hyperlink" Target="https://rcc.acmad.org/coordination/" TargetMode="External"/><Relationship Id="rId17" Type="http://schemas.openxmlformats.org/officeDocument/2006/relationships/hyperlink" Target="https://acmad.org/Services/regional-climate-center/long-range-forecasting/" TargetMode="External"/><Relationship Id="rId2" Type="http://schemas.openxmlformats.org/officeDocument/2006/relationships/styles" Target="styles.xml"/><Relationship Id="rId16" Type="http://schemas.openxmlformats.org/officeDocument/2006/relationships/hyperlink" Target="https://acmad.org/Services/regional-climate-center/climate-monitoring/" TargetMode="External"/><Relationship Id="rId20" Type="http://schemas.openxmlformats.org/officeDocument/2006/relationships/hyperlink" Target="https://github.com/ACMAD-Niamey/climweb/tree/rcc-websi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cc.acmad.org/training/"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cmad.org/Services/regional-climate-center/data-services/" TargetMode="External"/><Relationship Id="rId23" Type="http://schemas.openxmlformats.org/officeDocument/2006/relationships/fontTable" Target="fontTable.xml"/><Relationship Id="rId10" Type="http://schemas.openxmlformats.org/officeDocument/2006/relationships/hyperlink" Target="https://rcc.acmad.org/long-range-forecasting/" TargetMode="External"/><Relationship Id="rId19" Type="http://schemas.openxmlformats.org/officeDocument/2006/relationships/hyperlink" Target="https://acmad.org/Services/regional-climate-center/coordination/" TargetMode="External"/><Relationship Id="rId4" Type="http://schemas.openxmlformats.org/officeDocument/2006/relationships/webSettings" Target="webSettings.xml"/><Relationship Id="rId9" Type="http://schemas.openxmlformats.org/officeDocument/2006/relationships/hyperlink" Target="https://rcc.acmad.org/climate-monitoring/" TargetMode="External"/><Relationship Id="rId14" Type="http://schemas.openxmlformats.org/officeDocument/2006/relationships/hyperlink" Target="https://acmad.org/Services/regional-climate-center/" TargetMode="External"/><Relationship Id="rId22" Type="http://schemas.openxmlformats.org/officeDocument/2006/relationships/footer" Target="footer1.xml"/><Relationship Id="rId25" Type="http://schemas.openxmlformats.org/officeDocument/2006/relationships/hyperlink" Target="https://github.com/ACMAD-Niamey/climweb/tree/production" TargetMode="External"/><Relationship Id="rId26" Type="http://schemas.openxmlformats.org/officeDocument/2006/relationships/hyperlink" Target="https://github.com/ACMAD-Niamey/climweb/tree/el-nino-africa" TargetMode="External"/><Relationship Id="rId27" Type="http://schemas.openxmlformats.org/officeDocument/2006/relationships/hyperlink" Target="https://github.com/ACMAD-Niamey/climweb/tree/staff-dashboard-enhancements" TargetMode="External"/><Relationship Id="rId28" Type="http://schemas.openxmlformats.org/officeDocument/2006/relationships/hyperlink" Target="https://github.com/ACMAD-Niamey/climweb/tree/ui-fixes" TargetMode="External"/><Relationship Id="rId29" Type="http://schemas.openxmlformats.org/officeDocument/2006/relationships/hyperlink" Target="https://github.com/ACMAD-Niamey/climweb/tree/develop" TargetMode="External"/><Relationship Id="rId30" Type="http://schemas.openxmlformats.org/officeDocument/2006/relationships/hyperlink" Target="https://github.com/ACMAD-Niamey/climweb/tree/climsa-website" TargetMode="External"/><Relationship Id="rId31" Type="http://schemas.openxmlformats.org/officeDocument/2006/relationships/hyperlink" Target="https://github.com/ACMAD-Niamey/climweb/tree/summer-school-enhanc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4</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ACMAD Project Progress Report September 2026</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ACMAD Project Progress Report 25 September to 27 October 2026</dc:title>
  <dc:subject>Monthly project progress across production, develop and active feature branches</dc:subject>
  <dc:creator>ACMAD</dc:creator>
  <dc:description>Prepared from repository evidence and the approved developer roadmap.</dc:description>
  <cp:lastModifiedBy>User</cp:lastModifiedBy>
  <cp:revision>6</cp:revision>
  <cp:lastPrinted>2026-09-04T09:55:00Z</cp:lastPrinted>
  <dcterms:created xsi:type="dcterms:W3CDTF">2026-09-04T09:55:00Z</dcterms:created>
  <dcterms:modified xsi:type="dcterms:W3CDTF">2026-10-27T08:28:00Z</dcterms:modified>
</cp:coreProperties>
</file>