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FEA" w:rsidRDefault="00150FEA" w:rsidP="00150FEA">
      <w:bookmarkStart w:id="0" w:name="_Toc467438158"/>
    </w:p>
    <w:p w:rsidR="00150FEA" w:rsidRDefault="00150FEA" w:rsidP="00150FEA">
      <w:pPr>
        <w:jc w:val="center"/>
        <w:rPr>
          <w:sz w:val="84"/>
          <w:szCs w:val="84"/>
        </w:rPr>
      </w:pPr>
    </w:p>
    <w:p w:rsidR="00150FEA" w:rsidRDefault="00150FEA" w:rsidP="00150FEA">
      <w:pPr>
        <w:jc w:val="center"/>
        <w:rPr>
          <w:sz w:val="84"/>
          <w:szCs w:val="84"/>
        </w:rPr>
      </w:pPr>
    </w:p>
    <w:p w:rsidR="00150FEA" w:rsidRDefault="00150FEA" w:rsidP="00150FEA">
      <w:pPr>
        <w:jc w:val="center"/>
        <w:rPr>
          <w:sz w:val="84"/>
          <w:szCs w:val="84"/>
        </w:rPr>
      </w:pPr>
    </w:p>
    <w:p w:rsidR="00150FEA" w:rsidRDefault="00150FEA" w:rsidP="00150FEA">
      <w:pPr>
        <w:jc w:val="center"/>
        <w:rPr>
          <w:sz w:val="84"/>
          <w:szCs w:val="84"/>
        </w:rPr>
      </w:pPr>
    </w:p>
    <w:p w:rsidR="00150FEA" w:rsidRDefault="00150FEA" w:rsidP="00150FEA">
      <w:pPr>
        <w:jc w:val="center"/>
        <w:rPr>
          <w:sz w:val="84"/>
          <w:szCs w:val="84"/>
        </w:rPr>
      </w:pPr>
    </w:p>
    <w:p w:rsidR="00150FEA" w:rsidRDefault="00150FEA" w:rsidP="00150FEA">
      <w:pPr>
        <w:jc w:val="center"/>
        <w:rPr>
          <w:sz w:val="84"/>
          <w:szCs w:val="84"/>
        </w:rPr>
      </w:pPr>
      <w:r w:rsidRPr="00150FEA">
        <w:rPr>
          <w:rFonts w:hint="eastAsia"/>
          <w:sz w:val="84"/>
          <w:szCs w:val="84"/>
        </w:rPr>
        <w:t>产品需求文档</w:t>
      </w:r>
    </w:p>
    <w:p w:rsidR="00150FEA" w:rsidRDefault="00150FEA" w:rsidP="00150FEA">
      <w:pPr>
        <w:jc w:val="center"/>
        <w:rPr>
          <w:sz w:val="84"/>
          <w:szCs w:val="84"/>
        </w:rPr>
      </w:pPr>
    </w:p>
    <w:p w:rsidR="00150FEA" w:rsidRDefault="00150FEA" w:rsidP="00150FEA">
      <w:pPr>
        <w:jc w:val="center"/>
        <w:rPr>
          <w:sz w:val="84"/>
          <w:szCs w:val="84"/>
        </w:rPr>
      </w:pPr>
    </w:p>
    <w:p w:rsidR="00150FEA" w:rsidRDefault="00150FEA" w:rsidP="00150FEA">
      <w:pPr>
        <w:jc w:val="center"/>
        <w:rPr>
          <w:sz w:val="84"/>
          <w:szCs w:val="84"/>
        </w:rPr>
      </w:pPr>
    </w:p>
    <w:p w:rsidR="00150FEA" w:rsidRDefault="00150FEA" w:rsidP="00150FEA">
      <w:pPr>
        <w:jc w:val="center"/>
        <w:rPr>
          <w:sz w:val="84"/>
          <w:szCs w:val="84"/>
        </w:rPr>
      </w:pPr>
    </w:p>
    <w:p w:rsidR="00150FEA" w:rsidRDefault="00150FEA" w:rsidP="00150FEA">
      <w:pPr>
        <w:jc w:val="center"/>
        <w:rPr>
          <w:sz w:val="84"/>
          <w:szCs w:val="84"/>
        </w:rPr>
      </w:pPr>
    </w:p>
    <w:p w:rsidR="00150FEA" w:rsidRDefault="00150FEA" w:rsidP="00150FEA">
      <w:pPr>
        <w:pStyle w:val="HPTableTitle"/>
        <w:spacing w:before="0" w:after="0" w:line="360" w:lineRule="auto"/>
        <w:ind w:firstLineChars="0" w:firstLine="0"/>
        <w:jc w:val="center"/>
        <w:rPr>
          <w:rFonts w:ascii="PMingLiU" w:hAnsi="PMingLiU"/>
          <w:sz w:val="24"/>
          <w:lang w:eastAsia="zh-CN"/>
        </w:rPr>
      </w:pPr>
      <w:bookmarkStart w:id="1" w:name="hp_DistributionList"/>
      <w:r>
        <w:rPr>
          <w:rFonts w:ascii="PMingLiU" w:hAnsi="PMingLiU" w:hint="eastAsia"/>
          <w:sz w:val="24"/>
          <w:lang w:eastAsia="zh-CN"/>
        </w:rPr>
        <w:lastRenderedPageBreak/>
        <w:t>文</w:t>
      </w:r>
      <w:r>
        <w:rPr>
          <w:rFonts w:ascii="PMingLiU" w:hAnsi="PMingLiU" w:hint="eastAsia"/>
          <w:sz w:val="24"/>
          <w:lang w:eastAsia="zh-CN"/>
        </w:rPr>
        <w:t xml:space="preserve"> </w:t>
      </w:r>
      <w:r>
        <w:rPr>
          <w:rFonts w:ascii="PMingLiU" w:hAnsi="PMingLiU" w:hint="eastAsia"/>
          <w:sz w:val="24"/>
          <w:lang w:eastAsia="zh-CN"/>
        </w:rPr>
        <w:t>档</w:t>
      </w:r>
      <w:r>
        <w:rPr>
          <w:rFonts w:ascii="PMingLiU" w:hAnsi="PMingLiU" w:hint="eastAsia"/>
          <w:sz w:val="24"/>
          <w:lang w:eastAsia="zh-CN"/>
        </w:rPr>
        <w:t xml:space="preserve"> </w:t>
      </w:r>
      <w:r>
        <w:rPr>
          <w:rFonts w:ascii="PMingLiU" w:hAnsi="PMingLiU" w:hint="eastAsia"/>
          <w:sz w:val="24"/>
          <w:lang w:eastAsia="zh-CN"/>
        </w:rPr>
        <w:t>变</w:t>
      </w:r>
      <w:r>
        <w:rPr>
          <w:rFonts w:ascii="PMingLiU" w:hAnsi="PMingLiU" w:hint="eastAsia"/>
          <w:sz w:val="24"/>
          <w:lang w:eastAsia="zh-CN"/>
        </w:rPr>
        <w:t xml:space="preserve"> </w:t>
      </w:r>
      <w:r>
        <w:rPr>
          <w:rFonts w:ascii="PMingLiU" w:hAnsi="PMingLiU" w:hint="eastAsia"/>
          <w:sz w:val="24"/>
          <w:lang w:eastAsia="zh-CN"/>
        </w:rPr>
        <w:t>更</w:t>
      </w:r>
      <w:r>
        <w:rPr>
          <w:rFonts w:ascii="PMingLiU" w:hAnsi="PMingLiU" w:hint="eastAsia"/>
          <w:sz w:val="24"/>
          <w:lang w:eastAsia="zh-CN"/>
        </w:rPr>
        <w:t xml:space="preserve"> </w:t>
      </w:r>
      <w:r>
        <w:rPr>
          <w:rFonts w:ascii="PMingLiU" w:hAnsi="PMingLiU" w:hint="eastAsia"/>
          <w:sz w:val="24"/>
          <w:lang w:eastAsia="zh-CN"/>
        </w:rPr>
        <w:t>记</w:t>
      </w:r>
      <w:r>
        <w:rPr>
          <w:rFonts w:ascii="PMingLiU" w:hAnsi="PMingLiU" w:hint="eastAsia"/>
          <w:sz w:val="24"/>
          <w:lang w:eastAsia="zh-CN"/>
        </w:rPr>
        <w:t xml:space="preserve"> </w:t>
      </w:r>
      <w:r>
        <w:rPr>
          <w:rFonts w:ascii="PMingLiU" w:hAnsi="PMingLiU" w:hint="eastAsia"/>
          <w:sz w:val="24"/>
          <w:lang w:eastAsia="zh-CN"/>
        </w:rPr>
        <w:t>录</w:t>
      </w:r>
    </w:p>
    <w:tbl>
      <w:tblPr>
        <w:tblW w:w="8286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276"/>
        <w:gridCol w:w="1353"/>
        <w:gridCol w:w="4317"/>
      </w:tblGrid>
      <w:tr w:rsidR="00150FEA" w:rsidTr="00FC287E">
        <w:trPr>
          <w:tblHeader/>
        </w:trPr>
        <w:tc>
          <w:tcPr>
            <w:tcW w:w="1340" w:type="dxa"/>
          </w:tcPr>
          <w:p w:rsidR="00150FEA" w:rsidRDefault="00150FEA" w:rsidP="00FC287E">
            <w:pPr>
              <w:pStyle w:val="TableSmHeading"/>
              <w:ind w:firstLineChars="0" w:firstLine="0"/>
              <w:rPr>
                <w:rFonts w:ascii="PMingLiU" w:hAnsi="PMingLiU"/>
                <w:sz w:val="20"/>
                <w:lang w:eastAsia="zh-CN"/>
              </w:rPr>
            </w:pPr>
            <w:bookmarkStart w:id="2" w:name="hp_RevisionHistory"/>
            <w:bookmarkEnd w:id="1"/>
            <w:r>
              <w:rPr>
                <w:rFonts w:ascii="PMingLiU" w:hAnsi="PMingLiU" w:hint="eastAsia"/>
                <w:sz w:val="20"/>
                <w:lang w:eastAsia="zh-CN"/>
              </w:rPr>
              <w:t>版</w:t>
            </w:r>
            <w:r>
              <w:rPr>
                <w:rFonts w:ascii="PMingLiU" w:hAnsi="PMingLiU"/>
                <w:sz w:val="20"/>
                <w:lang w:eastAsia="zh-CN"/>
              </w:rPr>
              <w:t xml:space="preserve"> </w:t>
            </w:r>
            <w:r>
              <w:rPr>
                <w:rFonts w:ascii="PMingLiU" w:hAnsi="PMingLiU" w:hint="eastAsia"/>
                <w:sz w:val="20"/>
                <w:lang w:eastAsia="zh-CN"/>
              </w:rPr>
              <w:t>本</w:t>
            </w:r>
            <w:r>
              <w:rPr>
                <w:rFonts w:ascii="PMingLiU" w:hAnsi="PMingLiU"/>
                <w:sz w:val="20"/>
                <w:lang w:eastAsia="zh-CN"/>
              </w:rPr>
              <w:t xml:space="preserve"> </w:t>
            </w:r>
            <w:r>
              <w:rPr>
                <w:rFonts w:ascii="PMingLiU" w:hAnsi="PMingLiU" w:hint="eastAsia"/>
                <w:sz w:val="20"/>
                <w:lang w:eastAsia="zh-CN"/>
              </w:rPr>
              <w:t>编</w:t>
            </w:r>
            <w:r>
              <w:rPr>
                <w:rFonts w:ascii="PMingLiU" w:hAnsi="PMingLiU"/>
                <w:sz w:val="20"/>
                <w:lang w:eastAsia="zh-CN"/>
              </w:rPr>
              <w:t xml:space="preserve"> </w:t>
            </w:r>
            <w:r>
              <w:rPr>
                <w:rFonts w:ascii="PMingLiU" w:hAnsi="PMingLiU" w:hint="eastAsia"/>
                <w:sz w:val="20"/>
                <w:lang w:eastAsia="zh-CN"/>
              </w:rPr>
              <w:t>号</w:t>
            </w:r>
          </w:p>
        </w:tc>
        <w:tc>
          <w:tcPr>
            <w:tcW w:w="1276" w:type="dxa"/>
          </w:tcPr>
          <w:p w:rsidR="00150FEA" w:rsidRDefault="00150FEA" w:rsidP="00FC287E">
            <w:pPr>
              <w:pStyle w:val="TableSmHeading"/>
              <w:ind w:firstLineChars="0" w:firstLine="0"/>
              <w:rPr>
                <w:rFonts w:ascii="PMingLiU" w:hAnsi="PMingLiU"/>
                <w:sz w:val="20"/>
                <w:lang w:eastAsia="zh-CN"/>
              </w:rPr>
            </w:pPr>
            <w:r>
              <w:rPr>
                <w:rFonts w:ascii="PMingLiU" w:hAnsi="PMingLiU" w:hint="eastAsia"/>
                <w:sz w:val="20"/>
                <w:lang w:eastAsia="zh-CN"/>
              </w:rPr>
              <w:t>版</w:t>
            </w:r>
            <w:r>
              <w:rPr>
                <w:rFonts w:ascii="PMingLiU" w:hAnsi="PMingLiU"/>
                <w:sz w:val="20"/>
                <w:lang w:eastAsia="zh-CN"/>
              </w:rPr>
              <w:t xml:space="preserve"> </w:t>
            </w:r>
            <w:r>
              <w:rPr>
                <w:rFonts w:ascii="PMingLiU" w:hAnsi="PMingLiU" w:hint="eastAsia"/>
                <w:sz w:val="20"/>
                <w:lang w:eastAsia="zh-CN"/>
              </w:rPr>
              <w:t>本</w:t>
            </w:r>
            <w:r>
              <w:rPr>
                <w:rFonts w:ascii="PMingLiU" w:hAnsi="PMingLiU"/>
                <w:sz w:val="20"/>
                <w:lang w:eastAsia="zh-CN"/>
              </w:rPr>
              <w:t xml:space="preserve"> </w:t>
            </w:r>
            <w:r>
              <w:rPr>
                <w:rFonts w:ascii="PMingLiU" w:hAnsi="PMingLiU" w:hint="eastAsia"/>
                <w:sz w:val="20"/>
                <w:lang w:eastAsia="zh-CN"/>
              </w:rPr>
              <w:t>日</w:t>
            </w:r>
            <w:r>
              <w:rPr>
                <w:rFonts w:ascii="PMingLiU" w:hAnsi="PMingLiU"/>
                <w:sz w:val="20"/>
                <w:lang w:eastAsia="zh-CN"/>
              </w:rPr>
              <w:t xml:space="preserve"> </w:t>
            </w:r>
            <w:r>
              <w:rPr>
                <w:rFonts w:ascii="PMingLiU" w:hAnsi="PMingLiU" w:hint="eastAsia"/>
                <w:sz w:val="20"/>
                <w:lang w:eastAsia="zh-CN"/>
              </w:rPr>
              <w:t>期</w:t>
            </w:r>
          </w:p>
        </w:tc>
        <w:tc>
          <w:tcPr>
            <w:tcW w:w="1353" w:type="dxa"/>
          </w:tcPr>
          <w:p w:rsidR="00150FEA" w:rsidRDefault="00150FEA" w:rsidP="00FC287E">
            <w:pPr>
              <w:pStyle w:val="TableSmHeading"/>
              <w:ind w:firstLineChars="0" w:firstLine="0"/>
              <w:jc w:val="center"/>
              <w:rPr>
                <w:rFonts w:ascii="PMingLiU" w:hAnsi="PMingLiU"/>
                <w:sz w:val="20"/>
                <w:lang w:eastAsia="zh-CN"/>
              </w:rPr>
            </w:pPr>
            <w:r>
              <w:rPr>
                <w:rFonts w:ascii="PMingLiU" w:hAnsi="PMingLiU" w:hint="eastAsia"/>
                <w:sz w:val="20"/>
                <w:lang w:eastAsia="zh-CN"/>
              </w:rPr>
              <w:t>作</w:t>
            </w:r>
            <w:r>
              <w:rPr>
                <w:rFonts w:ascii="PMingLiU" w:hAnsi="PMingLiU" w:hint="eastAsia"/>
                <w:sz w:val="20"/>
                <w:lang w:eastAsia="zh-CN"/>
              </w:rPr>
              <w:t xml:space="preserve"> </w:t>
            </w:r>
            <w:r>
              <w:rPr>
                <w:rFonts w:ascii="PMingLiU" w:hAnsi="PMingLiU" w:hint="eastAsia"/>
                <w:sz w:val="20"/>
                <w:lang w:eastAsia="zh-CN"/>
              </w:rPr>
              <w:t>者</w:t>
            </w:r>
          </w:p>
        </w:tc>
        <w:tc>
          <w:tcPr>
            <w:tcW w:w="4317" w:type="dxa"/>
          </w:tcPr>
          <w:p w:rsidR="00150FEA" w:rsidRDefault="00150FEA" w:rsidP="00FC287E">
            <w:pPr>
              <w:pStyle w:val="TableSmHeading"/>
              <w:ind w:firstLine="402"/>
              <w:rPr>
                <w:rFonts w:ascii="PMingLiU" w:hAnsi="PMingLiU"/>
                <w:sz w:val="20"/>
                <w:lang w:eastAsia="zh-CN"/>
              </w:rPr>
            </w:pPr>
            <w:r>
              <w:rPr>
                <w:rFonts w:ascii="PMingLiU" w:hAnsi="PMingLiU" w:hint="eastAsia"/>
                <w:sz w:val="20"/>
                <w:lang w:eastAsia="zh-CN"/>
              </w:rPr>
              <w:t>说</w:t>
            </w:r>
            <w:r>
              <w:rPr>
                <w:rFonts w:ascii="PMingLiU" w:hAnsi="PMingLiU"/>
                <w:sz w:val="20"/>
                <w:lang w:eastAsia="zh-CN"/>
              </w:rPr>
              <w:t xml:space="preserve"> </w:t>
            </w:r>
            <w:r>
              <w:rPr>
                <w:rFonts w:ascii="PMingLiU" w:hAnsi="PMingLiU" w:hint="eastAsia"/>
                <w:sz w:val="20"/>
                <w:lang w:eastAsia="zh-CN"/>
              </w:rPr>
              <w:t>明</w:t>
            </w:r>
          </w:p>
        </w:tc>
      </w:tr>
      <w:tr w:rsidR="00150FEA" w:rsidTr="00FC287E">
        <w:tc>
          <w:tcPr>
            <w:tcW w:w="1340" w:type="dxa"/>
          </w:tcPr>
          <w:p w:rsidR="00150FEA" w:rsidRDefault="00150FEA" w:rsidP="00FC287E">
            <w:pPr>
              <w:pStyle w:val="TableMedium"/>
              <w:ind w:firstLineChars="0" w:firstLine="0"/>
              <w:jc w:val="both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V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0.9</w:t>
            </w:r>
          </w:p>
        </w:tc>
        <w:tc>
          <w:tcPr>
            <w:tcW w:w="1276" w:type="dxa"/>
          </w:tcPr>
          <w:p w:rsidR="00150FEA" w:rsidRDefault="00150FEA" w:rsidP="00FC287E">
            <w:pPr>
              <w:pStyle w:val="TableMedium"/>
              <w:ind w:firstLineChars="0" w:firstLine="0"/>
              <w:jc w:val="both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201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  <w:r>
              <w:rPr>
                <w:rFonts w:asciiTheme="minorEastAsia" w:eastAsiaTheme="minorEastAsia" w:hAnsiTheme="minorEastAsia"/>
                <w:lang w:eastAsia="zh-CN"/>
              </w:rP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03</w:t>
            </w:r>
            <w:r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="00167AC5">
              <w:rPr>
                <w:rFonts w:asciiTheme="minorEastAsia" w:eastAsiaTheme="minorEastAsia" w:hAnsiTheme="minorEastAsia" w:hint="eastAsia"/>
                <w:lang w:eastAsia="zh-CN"/>
              </w:rPr>
              <w:t>22</w:t>
            </w:r>
          </w:p>
        </w:tc>
        <w:tc>
          <w:tcPr>
            <w:tcW w:w="1353" w:type="dxa"/>
          </w:tcPr>
          <w:p w:rsidR="00150FEA" w:rsidRDefault="00150FEA" w:rsidP="00FC287E">
            <w:pPr>
              <w:pStyle w:val="Table-Text"/>
              <w:ind w:firstLineChars="0" w:firstLine="0"/>
              <w:jc w:val="both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李士锦</w:t>
            </w:r>
          </w:p>
        </w:tc>
        <w:tc>
          <w:tcPr>
            <w:tcW w:w="4317" w:type="dxa"/>
          </w:tcPr>
          <w:p w:rsidR="00150FEA" w:rsidRDefault="00150FEA" w:rsidP="00FC287E">
            <w:pPr>
              <w:pStyle w:val="Table-Text"/>
              <w:ind w:firstLineChars="0" w:firstLine="0"/>
              <w:jc w:val="both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初稿</w:t>
            </w:r>
          </w:p>
        </w:tc>
      </w:tr>
      <w:tr w:rsidR="00150FEA" w:rsidTr="00FC287E">
        <w:tc>
          <w:tcPr>
            <w:tcW w:w="1340" w:type="dxa"/>
          </w:tcPr>
          <w:p w:rsidR="00150FEA" w:rsidRDefault="00150FEA" w:rsidP="00FC287E">
            <w:pPr>
              <w:pStyle w:val="TableMedium"/>
              <w:ind w:firstLineChars="0" w:firstLine="0"/>
              <w:jc w:val="both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V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1.0</w:t>
            </w:r>
          </w:p>
        </w:tc>
        <w:tc>
          <w:tcPr>
            <w:tcW w:w="1276" w:type="dxa"/>
          </w:tcPr>
          <w:p w:rsidR="00150FEA" w:rsidRDefault="00150FEA" w:rsidP="00FC287E">
            <w:pPr>
              <w:pStyle w:val="TableMedium"/>
              <w:ind w:firstLineChars="0" w:firstLine="0"/>
              <w:jc w:val="both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2017-03-24</w:t>
            </w:r>
          </w:p>
        </w:tc>
        <w:tc>
          <w:tcPr>
            <w:tcW w:w="1353" w:type="dxa"/>
          </w:tcPr>
          <w:p w:rsidR="00150FEA" w:rsidRDefault="00150FEA" w:rsidP="00FC287E">
            <w:pPr>
              <w:pStyle w:val="Table-Text"/>
              <w:ind w:firstLineChars="0" w:firstLine="0"/>
              <w:jc w:val="both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秦丽云、罗洁</w:t>
            </w:r>
          </w:p>
        </w:tc>
        <w:tc>
          <w:tcPr>
            <w:tcW w:w="4317" w:type="dxa"/>
          </w:tcPr>
          <w:p w:rsidR="00150FEA" w:rsidRDefault="00150FEA" w:rsidP="00FC287E">
            <w:pPr>
              <w:pStyle w:val="Table-Text"/>
              <w:ind w:firstLineChars="0" w:firstLine="0"/>
              <w:jc w:val="both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修改</w:t>
            </w:r>
          </w:p>
        </w:tc>
      </w:tr>
      <w:bookmarkEnd w:id="2"/>
    </w:tbl>
    <w:p w:rsidR="00150FEA" w:rsidRPr="00150FEA" w:rsidRDefault="00150FEA" w:rsidP="00150FEA">
      <w:pPr>
        <w:jc w:val="left"/>
        <w:rPr>
          <w:kern w:val="44"/>
          <w:sz w:val="84"/>
          <w:szCs w:val="84"/>
        </w:rPr>
      </w:pPr>
      <w:r w:rsidRPr="00150FEA">
        <w:rPr>
          <w:sz w:val="84"/>
          <w:szCs w:val="84"/>
        </w:rPr>
        <w:br w:type="page"/>
      </w:r>
    </w:p>
    <w:p w:rsidR="00D22C8A" w:rsidRDefault="00D22C8A" w:rsidP="00D22C8A">
      <w:pPr>
        <w:pStyle w:val="1"/>
      </w:pPr>
      <w:r>
        <w:rPr>
          <w:rFonts w:hint="eastAsia"/>
        </w:rPr>
        <w:lastRenderedPageBreak/>
        <w:t>1.</w:t>
      </w:r>
      <w:r>
        <w:rPr>
          <w:rFonts w:hint="eastAsia"/>
        </w:rPr>
        <w:t>用户角</w:t>
      </w:r>
      <w:bookmarkEnd w:id="0"/>
      <w:r>
        <w:rPr>
          <w:rFonts w:hint="eastAsia"/>
        </w:rPr>
        <w:t>色</w:t>
      </w:r>
      <w:r w:rsidR="000360B1">
        <w:rPr>
          <w:rFonts w:hint="eastAsia"/>
        </w:rPr>
        <w:t>及权限</w:t>
      </w:r>
    </w:p>
    <w:p w:rsidR="00D22C8A" w:rsidRPr="00D22C8A" w:rsidRDefault="00D22C8A" w:rsidP="00D22C8A">
      <w:pPr>
        <w:rPr>
          <w:b/>
        </w:rPr>
      </w:pPr>
      <w:r w:rsidRPr="00D22C8A">
        <w:rPr>
          <w:rFonts w:hint="eastAsia"/>
          <w:b/>
        </w:rPr>
        <w:t>1.</w:t>
      </w:r>
      <w:r w:rsidRPr="00D22C8A">
        <w:rPr>
          <w:rFonts w:hint="eastAsia"/>
          <w:b/>
        </w:rPr>
        <w:t>系统</w:t>
      </w:r>
      <w:r w:rsidRPr="00D22C8A">
        <w:rPr>
          <w:b/>
        </w:rPr>
        <w:t>管理员</w:t>
      </w:r>
    </w:p>
    <w:p w:rsidR="00D22C8A" w:rsidRDefault="00D22C8A" w:rsidP="00D22C8A">
      <w:r>
        <w:tab/>
      </w:r>
      <w:r>
        <w:rPr>
          <w:rFonts w:hint="eastAsia"/>
        </w:rPr>
        <w:t>拥有</w:t>
      </w:r>
      <w:r>
        <w:t>最高权限，对教师和学生账号</w:t>
      </w:r>
      <w:r>
        <w:rPr>
          <w:rFonts w:hint="eastAsia"/>
        </w:rPr>
        <w:t>管理</w:t>
      </w:r>
      <w:r>
        <w:t>以及系统相关配置的管理</w:t>
      </w:r>
    </w:p>
    <w:p w:rsidR="00D22C8A" w:rsidRDefault="00D22C8A" w:rsidP="00D22C8A">
      <w:pPr>
        <w:rPr>
          <w:b/>
        </w:rPr>
      </w:pPr>
      <w:r w:rsidRPr="00D22C8A">
        <w:rPr>
          <w:b/>
        </w:rPr>
        <w:t>2.</w:t>
      </w:r>
      <w:r w:rsidRPr="00D22C8A">
        <w:rPr>
          <w:rFonts w:hint="eastAsia"/>
          <w:b/>
        </w:rPr>
        <w:t>教师</w:t>
      </w:r>
    </w:p>
    <w:p w:rsidR="00D22C8A" w:rsidRPr="00D22C8A" w:rsidRDefault="00D22C8A" w:rsidP="00D22C8A">
      <w:r>
        <w:rPr>
          <w:b/>
        </w:rPr>
        <w:tab/>
      </w:r>
      <w:r w:rsidRPr="00D22C8A">
        <w:rPr>
          <w:rFonts w:hint="eastAsia"/>
        </w:rPr>
        <w:t>可以</w:t>
      </w:r>
      <w:r w:rsidRPr="00D22C8A">
        <w:t>管理</w:t>
      </w:r>
      <w:r w:rsidR="00D616E0">
        <w:rPr>
          <w:rFonts w:hint="eastAsia"/>
        </w:rPr>
        <w:t>个人账号，管</w:t>
      </w:r>
      <w:r w:rsidRPr="00D22C8A">
        <w:rPr>
          <w:rFonts w:hint="eastAsia"/>
        </w:rPr>
        <w:t>理</w:t>
      </w:r>
      <w:r w:rsidRPr="00D22C8A">
        <w:t>签到相关信息</w:t>
      </w:r>
    </w:p>
    <w:p w:rsidR="00D22C8A" w:rsidRDefault="00D22C8A" w:rsidP="00D22C8A">
      <w:pPr>
        <w:rPr>
          <w:b/>
        </w:rPr>
      </w:pPr>
      <w:r>
        <w:rPr>
          <w:b/>
        </w:rPr>
        <w:t>3.</w:t>
      </w:r>
      <w:r>
        <w:rPr>
          <w:rFonts w:hint="eastAsia"/>
          <w:b/>
        </w:rPr>
        <w:t>学生</w:t>
      </w:r>
    </w:p>
    <w:p w:rsidR="00D22C8A" w:rsidRDefault="00D22C8A" w:rsidP="00D22C8A">
      <w:r>
        <w:rPr>
          <w:b/>
        </w:rPr>
        <w:tab/>
      </w:r>
      <w:r w:rsidRPr="00D22C8A">
        <w:rPr>
          <w:rFonts w:hint="eastAsia"/>
        </w:rPr>
        <w:t>可以</w:t>
      </w:r>
      <w:r w:rsidRPr="00D22C8A">
        <w:t>进行签到</w:t>
      </w:r>
      <w:r>
        <w:rPr>
          <w:rFonts w:hint="eastAsia"/>
        </w:rPr>
        <w:t>以及</w:t>
      </w:r>
      <w:r>
        <w:t>账号的相关配置</w:t>
      </w:r>
    </w:p>
    <w:p w:rsidR="00D22C8A" w:rsidRDefault="00D22C8A" w:rsidP="00D22C8A"/>
    <w:p w:rsidR="00D22C8A" w:rsidRDefault="00D22C8A" w:rsidP="000360B1">
      <w:pPr>
        <w:pStyle w:val="1"/>
      </w:pPr>
      <w:r w:rsidRPr="00D22C8A">
        <w:rPr>
          <w:rFonts w:hint="eastAsia"/>
        </w:rPr>
        <w:t>2.</w:t>
      </w:r>
      <w:r w:rsidRPr="00D22C8A">
        <w:rPr>
          <w:rFonts w:hint="eastAsia"/>
        </w:rPr>
        <w:t>功能需求</w:t>
      </w:r>
    </w:p>
    <w:p w:rsidR="009D2E4A" w:rsidRDefault="009D2E4A" w:rsidP="009D2E4A">
      <w:pPr>
        <w:pStyle w:val="2"/>
      </w:pPr>
      <w:r>
        <w:t>2.</w:t>
      </w:r>
      <w:r w:rsidR="002B59A2">
        <w:rPr>
          <w:rFonts w:hint="eastAsia"/>
        </w:rPr>
        <w:t>1</w:t>
      </w:r>
      <w:r w:rsidRPr="00F00EEE">
        <w:t xml:space="preserve"> </w:t>
      </w:r>
      <w:r>
        <w:rPr>
          <w:rFonts w:hint="eastAsia"/>
        </w:rPr>
        <w:t>系统管理员</w:t>
      </w:r>
      <w:r w:rsidRPr="00F00EEE">
        <w:t>功能</w:t>
      </w:r>
    </w:p>
    <w:p w:rsidR="00D22C8A" w:rsidRDefault="009D2E4A" w:rsidP="00D22C8A">
      <w:pPr>
        <w:numPr>
          <w:ilvl w:val="0"/>
          <w:numId w:val="3"/>
        </w:numPr>
      </w:pPr>
      <w:r>
        <w:rPr>
          <w:rFonts w:hint="eastAsia"/>
        </w:rPr>
        <w:t>系统管理员可以</w:t>
      </w:r>
      <w:r w:rsidR="002B59A2">
        <w:rPr>
          <w:rFonts w:hint="eastAsia"/>
        </w:rPr>
        <w:t>查看</w:t>
      </w:r>
      <w:r w:rsidR="002B59A2">
        <w:t>、</w:t>
      </w:r>
      <w:r>
        <w:rPr>
          <w:rFonts w:hint="eastAsia"/>
        </w:rPr>
        <w:t>删除</w:t>
      </w:r>
      <w:r w:rsidR="002B59A2">
        <w:rPr>
          <w:rFonts w:hint="eastAsia"/>
        </w:rPr>
        <w:t>、添加</w:t>
      </w:r>
      <w:r w:rsidR="002B59A2">
        <w:t>、修改</w:t>
      </w:r>
      <w:r>
        <w:rPr>
          <w:rFonts w:hint="eastAsia"/>
        </w:rPr>
        <w:t>课程</w:t>
      </w:r>
      <w:r w:rsidR="002B59A2">
        <w:rPr>
          <w:rFonts w:hint="eastAsia"/>
        </w:rPr>
        <w:t>。</w:t>
      </w:r>
    </w:p>
    <w:p w:rsidR="002B59A2" w:rsidRDefault="002B59A2" w:rsidP="002B59A2">
      <w:pPr>
        <w:numPr>
          <w:ilvl w:val="0"/>
          <w:numId w:val="3"/>
        </w:numPr>
      </w:pPr>
      <w:r>
        <w:rPr>
          <w:rFonts w:hint="eastAsia"/>
        </w:rPr>
        <w:t>系统管理员可以添加、查看、修改、删除、管理各角色用户账号。</w:t>
      </w:r>
    </w:p>
    <w:p w:rsidR="002B59A2" w:rsidRDefault="002B59A2" w:rsidP="002B59A2">
      <w:pPr>
        <w:numPr>
          <w:ilvl w:val="0"/>
          <w:numId w:val="3"/>
        </w:numPr>
      </w:pPr>
      <w:r>
        <w:rPr>
          <w:rFonts w:hint="eastAsia"/>
        </w:rPr>
        <w:t>系统管理员用户可以添加角色名称，授权角色功能模块等。</w:t>
      </w:r>
    </w:p>
    <w:p w:rsidR="002B59A2" w:rsidRDefault="002B59A2" w:rsidP="002B59A2">
      <w:pPr>
        <w:ind w:left="420"/>
      </w:pPr>
    </w:p>
    <w:p w:rsidR="00D22C8A" w:rsidRPr="00F00EEE" w:rsidRDefault="009D2E4A" w:rsidP="000360B1">
      <w:pPr>
        <w:pStyle w:val="2"/>
      </w:pPr>
      <w:r>
        <w:t>2.</w:t>
      </w:r>
      <w:r w:rsidR="002B59A2">
        <w:rPr>
          <w:rFonts w:hint="eastAsia"/>
        </w:rPr>
        <w:t>2</w:t>
      </w:r>
      <w:r w:rsidR="00D22C8A" w:rsidRPr="00F00EEE">
        <w:t xml:space="preserve"> </w:t>
      </w:r>
      <w:r w:rsidR="00D22C8A" w:rsidRPr="00F00EEE">
        <w:rPr>
          <w:rFonts w:hint="eastAsia"/>
        </w:rPr>
        <w:t>教师</w:t>
      </w:r>
      <w:r w:rsidR="00D22C8A" w:rsidRPr="00F00EEE">
        <w:t>功能</w:t>
      </w:r>
    </w:p>
    <w:p w:rsidR="00D22C8A" w:rsidRPr="00F00EEE" w:rsidRDefault="00D22C8A" w:rsidP="000360B1">
      <w:pPr>
        <w:pStyle w:val="3"/>
      </w:pPr>
      <w:r w:rsidRPr="00F00EEE">
        <w:tab/>
      </w:r>
      <w:r w:rsidR="002B59A2">
        <w:t>2.2.1</w:t>
      </w:r>
      <w:r w:rsidRPr="00F00EEE">
        <w:rPr>
          <w:rFonts w:hint="eastAsia"/>
        </w:rPr>
        <w:t>学生</w:t>
      </w:r>
      <w:r w:rsidRPr="00F00EEE">
        <w:t>管理</w:t>
      </w:r>
    </w:p>
    <w:p w:rsidR="00D22C8A" w:rsidRDefault="00D616E0" w:rsidP="00D22C8A">
      <w:pPr>
        <w:numPr>
          <w:ilvl w:val="0"/>
          <w:numId w:val="5"/>
        </w:numPr>
      </w:pPr>
      <w:r>
        <w:rPr>
          <w:rFonts w:hint="eastAsia"/>
        </w:rPr>
        <w:t>系统管理员</w:t>
      </w:r>
      <w:r w:rsidR="00D22C8A">
        <w:rPr>
          <w:rFonts w:hint="eastAsia"/>
        </w:rPr>
        <w:t>可以对学生账号</w:t>
      </w:r>
      <w:r w:rsidR="00D22C8A">
        <w:t>进行列表</w:t>
      </w:r>
      <w:r w:rsidR="00D22C8A">
        <w:rPr>
          <w:rFonts w:hint="eastAsia"/>
        </w:rPr>
        <w:t>查看</w:t>
      </w:r>
      <w:r w:rsidR="00D22C8A">
        <w:t>、详情查看、查询、编辑、删除</w:t>
      </w:r>
      <w:r w:rsidR="00D22C8A">
        <w:rPr>
          <w:rFonts w:hint="eastAsia"/>
        </w:rPr>
        <w:t>。</w:t>
      </w:r>
    </w:p>
    <w:p w:rsidR="00D22C8A" w:rsidRDefault="00D22C8A" w:rsidP="00D22C8A">
      <w:pPr>
        <w:numPr>
          <w:ilvl w:val="0"/>
          <w:numId w:val="5"/>
        </w:numPr>
      </w:pPr>
      <w:r>
        <w:rPr>
          <w:rFonts w:hint="eastAsia"/>
        </w:rPr>
        <w:t>教师</w:t>
      </w:r>
      <w:r w:rsidR="00F00EEE">
        <w:rPr>
          <w:rFonts w:hint="eastAsia"/>
        </w:rPr>
        <w:t>用户</w:t>
      </w:r>
      <w:r>
        <w:t>可以设置签到时间段和签到的</w:t>
      </w:r>
      <w:r>
        <w:rPr>
          <w:rFonts w:hint="eastAsia"/>
        </w:rPr>
        <w:t>地点</w:t>
      </w:r>
      <w:r>
        <w:t>以及</w:t>
      </w:r>
      <w:r w:rsidR="00D616E0">
        <w:rPr>
          <w:rFonts w:hint="eastAsia"/>
        </w:rPr>
        <w:t>可</w:t>
      </w:r>
      <w:r w:rsidR="009E2D99">
        <w:rPr>
          <w:rFonts w:hint="eastAsia"/>
        </w:rPr>
        <w:t>进行</w:t>
      </w:r>
      <w:r w:rsidR="00D616E0">
        <w:rPr>
          <w:rFonts w:hint="eastAsia"/>
        </w:rPr>
        <w:t>签到的</w:t>
      </w:r>
      <w:r>
        <w:t>距离</w:t>
      </w:r>
      <w:r w:rsidR="00D616E0">
        <w:rPr>
          <w:rFonts w:hint="eastAsia"/>
        </w:rPr>
        <w:t>范围</w:t>
      </w:r>
      <w:r>
        <w:rPr>
          <w:rFonts w:hint="eastAsia"/>
        </w:rPr>
        <w:t>。</w:t>
      </w:r>
    </w:p>
    <w:p w:rsidR="00D22C8A" w:rsidRDefault="00D22C8A" w:rsidP="00D22C8A">
      <w:pPr>
        <w:numPr>
          <w:ilvl w:val="0"/>
          <w:numId w:val="5"/>
        </w:numPr>
      </w:pPr>
      <w:r>
        <w:rPr>
          <w:rFonts w:hint="eastAsia"/>
        </w:rPr>
        <w:t>教师</w:t>
      </w:r>
      <w:r w:rsidR="00F00EEE">
        <w:rPr>
          <w:rFonts w:hint="eastAsia"/>
        </w:rPr>
        <w:t>用户</w:t>
      </w:r>
      <w:r>
        <w:t>可以</w:t>
      </w:r>
      <w:r w:rsidR="009D2E4A">
        <w:rPr>
          <w:rFonts w:hint="eastAsia"/>
        </w:rPr>
        <w:t>查看和</w:t>
      </w:r>
      <w:r>
        <w:rPr>
          <w:rFonts w:hint="eastAsia"/>
        </w:rPr>
        <w:t>管理</w:t>
      </w:r>
      <w:r>
        <w:t>学生的签到信息。</w:t>
      </w:r>
    </w:p>
    <w:p w:rsidR="008C5F3C" w:rsidRDefault="00D616E0" w:rsidP="00D22C8A">
      <w:pPr>
        <w:numPr>
          <w:ilvl w:val="0"/>
          <w:numId w:val="5"/>
        </w:numPr>
      </w:pPr>
      <w:r>
        <w:rPr>
          <w:rFonts w:hint="eastAsia"/>
        </w:rPr>
        <w:t>教师用户可以审核学生</w:t>
      </w:r>
      <w:r w:rsidR="008C5F3C">
        <w:rPr>
          <w:rFonts w:hint="eastAsia"/>
        </w:rPr>
        <w:t>课程申请信息。</w:t>
      </w:r>
    </w:p>
    <w:p w:rsidR="00D22C8A" w:rsidRPr="00F00EEE" w:rsidRDefault="002B59A2" w:rsidP="00C67266">
      <w:pPr>
        <w:pStyle w:val="3"/>
        <w:ind w:firstLine="420"/>
      </w:pPr>
      <w:r>
        <w:rPr>
          <w:rFonts w:hint="eastAsia"/>
        </w:rPr>
        <w:t>2.2.2</w:t>
      </w:r>
      <w:r w:rsidR="00D616E0">
        <w:rPr>
          <w:rFonts w:hint="eastAsia"/>
        </w:rPr>
        <w:t>课程</w:t>
      </w:r>
      <w:r w:rsidR="00D22C8A" w:rsidRPr="00F00EEE">
        <w:t>管理</w:t>
      </w:r>
    </w:p>
    <w:p w:rsidR="00D22C8A" w:rsidRDefault="00D616E0" w:rsidP="00D22C8A">
      <w:pPr>
        <w:numPr>
          <w:ilvl w:val="0"/>
          <w:numId w:val="5"/>
        </w:numPr>
      </w:pPr>
      <w:r>
        <w:rPr>
          <w:rFonts w:hint="eastAsia"/>
        </w:rPr>
        <w:t>可以对课程</w:t>
      </w:r>
      <w:r w:rsidR="00D22C8A">
        <w:t>进行新建、列表</w:t>
      </w:r>
      <w:r w:rsidR="00D22C8A">
        <w:rPr>
          <w:rFonts w:hint="eastAsia"/>
        </w:rPr>
        <w:t>查看</w:t>
      </w:r>
      <w:r w:rsidR="009E2D99">
        <w:t>、详情查看、查询、编辑、</w:t>
      </w:r>
      <w:r w:rsidR="00D22C8A">
        <w:t>删除</w:t>
      </w:r>
      <w:r w:rsidR="00D22C8A">
        <w:rPr>
          <w:rFonts w:hint="eastAsia"/>
        </w:rPr>
        <w:t>。</w:t>
      </w:r>
    </w:p>
    <w:p w:rsidR="00D22C8A" w:rsidRDefault="00D22C8A" w:rsidP="00D22C8A">
      <w:pPr>
        <w:numPr>
          <w:ilvl w:val="0"/>
          <w:numId w:val="5"/>
        </w:numPr>
      </w:pPr>
      <w:r>
        <w:rPr>
          <w:rFonts w:hint="eastAsia"/>
        </w:rPr>
        <w:t>教师</w:t>
      </w:r>
      <w:r w:rsidR="00F00EEE">
        <w:rPr>
          <w:rFonts w:hint="eastAsia"/>
        </w:rPr>
        <w:t>用户</w:t>
      </w:r>
      <w:r w:rsidR="009E2D99">
        <w:rPr>
          <w:rFonts w:hint="eastAsia"/>
        </w:rPr>
        <w:t>可以</w:t>
      </w:r>
      <w:r>
        <w:rPr>
          <w:rFonts w:hint="eastAsia"/>
        </w:rPr>
        <w:t>将学生加入</w:t>
      </w:r>
      <w:r w:rsidR="00D616E0">
        <w:rPr>
          <w:rFonts w:hint="eastAsia"/>
        </w:rPr>
        <w:t>课程</w:t>
      </w:r>
      <w:r>
        <w:t>中</w:t>
      </w:r>
      <w:r>
        <w:rPr>
          <w:rFonts w:hint="eastAsia"/>
        </w:rPr>
        <w:t>。</w:t>
      </w:r>
    </w:p>
    <w:p w:rsidR="00D22C8A" w:rsidRDefault="00D22C8A" w:rsidP="00D22C8A">
      <w:pPr>
        <w:numPr>
          <w:ilvl w:val="0"/>
          <w:numId w:val="5"/>
        </w:numPr>
      </w:pPr>
      <w:r>
        <w:rPr>
          <w:rFonts w:hint="eastAsia"/>
        </w:rPr>
        <w:t>教师</w:t>
      </w:r>
      <w:r w:rsidR="00F00EEE">
        <w:rPr>
          <w:rFonts w:hint="eastAsia"/>
        </w:rPr>
        <w:t>用户</w:t>
      </w:r>
      <w:r w:rsidR="00D616E0">
        <w:t>可以将学生从</w:t>
      </w:r>
      <w:r w:rsidR="00D616E0">
        <w:rPr>
          <w:rFonts w:hint="eastAsia"/>
        </w:rPr>
        <w:t>课程</w:t>
      </w:r>
      <w:r>
        <w:t>中删除</w:t>
      </w:r>
      <w:r>
        <w:rPr>
          <w:rFonts w:hint="eastAsia"/>
        </w:rPr>
        <w:t>。</w:t>
      </w:r>
    </w:p>
    <w:p w:rsidR="002B59A2" w:rsidRDefault="002B59A2" w:rsidP="002B59A2">
      <w:pPr>
        <w:numPr>
          <w:ilvl w:val="0"/>
          <w:numId w:val="5"/>
        </w:numPr>
      </w:pPr>
      <w:r>
        <w:rPr>
          <w:rFonts w:hint="eastAsia"/>
        </w:rPr>
        <w:t>教师用户可以</w:t>
      </w:r>
      <w:r>
        <w:t>设置签到的</w:t>
      </w:r>
      <w:r>
        <w:rPr>
          <w:rFonts w:hint="eastAsia"/>
        </w:rPr>
        <w:t>时间</w:t>
      </w:r>
      <w:r>
        <w:t>地点和</w:t>
      </w:r>
      <w:r>
        <w:rPr>
          <w:rFonts w:hint="eastAsia"/>
        </w:rPr>
        <w:t>相关</w:t>
      </w:r>
      <w:r>
        <w:t>距离</w:t>
      </w:r>
      <w:r>
        <w:rPr>
          <w:rFonts w:hint="eastAsia"/>
        </w:rPr>
        <w:t>。</w:t>
      </w:r>
    </w:p>
    <w:p w:rsidR="002B59A2" w:rsidRDefault="002B59A2" w:rsidP="002B59A2">
      <w:pPr>
        <w:ind w:left="1140"/>
      </w:pPr>
    </w:p>
    <w:p w:rsidR="00D22C8A" w:rsidRPr="00F00EEE" w:rsidRDefault="002B59A2" w:rsidP="005D3E61">
      <w:pPr>
        <w:pStyle w:val="3"/>
        <w:ind w:firstLine="420"/>
      </w:pPr>
      <w:r>
        <w:rPr>
          <w:rFonts w:hint="eastAsia"/>
        </w:rPr>
        <w:lastRenderedPageBreak/>
        <w:t>2.2.3</w:t>
      </w:r>
      <w:r w:rsidR="00F00EEE" w:rsidRPr="00F00EEE">
        <w:rPr>
          <w:rFonts w:hint="eastAsia"/>
        </w:rPr>
        <w:t>签到</w:t>
      </w:r>
      <w:r w:rsidR="00F00EEE" w:rsidRPr="00F00EEE">
        <w:t>管理</w:t>
      </w:r>
    </w:p>
    <w:p w:rsidR="00F00EEE" w:rsidRDefault="00F00EEE" w:rsidP="00F00EEE">
      <w:pPr>
        <w:numPr>
          <w:ilvl w:val="0"/>
          <w:numId w:val="5"/>
        </w:numPr>
      </w:pPr>
      <w:r>
        <w:tab/>
      </w:r>
      <w:r>
        <w:rPr>
          <w:rFonts w:hint="eastAsia"/>
        </w:rPr>
        <w:t>教师用户可以</w:t>
      </w:r>
      <w:r w:rsidR="00D71398">
        <w:t>开启某个</w:t>
      </w:r>
      <w:r w:rsidR="00D71398">
        <w:rPr>
          <w:rFonts w:hint="eastAsia"/>
        </w:rPr>
        <w:t>课程</w:t>
      </w:r>
      <w:r>
        <w:t>的签到</w:t>
      </w:r>
      <w:r>
        <w:rPr>
          <w:rFonts w:hint="eastAsia"/>
        </w:rPr>
        <w:t>功能或者</w:t>
      </w:r>
      <w:r>
        <w:t>关闭</w:t>
      </w:r>
      <w:r>
        <w:rPr>
          <w:rFonts w:hint="eastAsia"/>
        </w:rPr>
        <w:t>。</w:t>
      </w:r>
    </w:p>
    <w:p w:rsidR="00F00EEE" w:rsidRDefault="00F00EEE" w:rsidP="00F00EEE">
      <w:pPr>
        <w:numPr>
          <w:ilvl w:val="0"/>
          <w:numId w:val="5"/>
        </w:numPr>
      </w:pPr>
      <w:r>
        <w:rPr>
          <w:rFonts w:hint="eastAsia"/>
        </w:rPr>
        <w:t xml:space="preserve"> </w:t>
      </w:r>
      <w:r>
        <w:rPr>
          <w:rFonts w:hint="eastAsia"/>
        </w:rPr>
        <w:t>教师</w:t>
      </w:r>
      <w:r>
        <w:t>用户</w:t>
      </w:r>
      <w:r>
        <w:rPr>
          <w:rFonts w:hint="eastAsia"/>
        </w:rPr>
        <w:t>可以</w:t>
      </w:r>
      <w:r w:rsidR="00D616E0">
        <w:t>列表查看</w:t>
      </w:r>
      <w:r w:rsidR="00D616E0">
        <w:rPr>
          <w:rFonts w:hint="eastAsia"/>
        </w:rPr>
        <w:t>课程</w:t>
      </w:r>
      <w:r>
        <w:t>的签到信息。</w:t>
      </w:r>
    </w:p>
    <w:p w:rsidR="00D616E0" w:rsidRDefault="00F00EEE" w:rsidP="00D616E0">
      <w:pPr>
        <w:numPr>
          <w:ilvl w:val="0"/>
          <w:numId w:val="5"/>
        </w:numPr>
      </w:pPr>
      <w:r>
        <w:rPr>
          <w:rFonts w:hint="eastAsia"/>
        </w:rPr>
        <w:t xml:space="preserve"> </w:t>
      </w:r>
      <w:r>
        <w:rPr>
          <w:rFonts w:hint="eastAsia"/>
        </w:rPr>
        <w:t>教师</w:t>
      </w:r>
      <w:r>
        <w:t>用户</w:t>
      </w:r>
      <w:r>
        <w:rPr>
          <w:rFonts w:hint="eastAsia"/>
        </w:rPr>
        <w:t>可以</w:t>
      </w:r>
      <w:r w:rsidR="00D616E0">
        <w:t>设置</w:t>
      </w:r>
      <w:r w:rsidR="00D616E0">
        <w:rPr>
          <w:rFonts w:hint="eastAsia"/>
        </w:rPr>
        <w:t>课程</w:t>
      </w:r>
      <w:r>
        <w:rPr>
          <w:rFonts w:hint="eastAsia"/>
        </w:rPr>
        <w:t>的签到</w:t>
      </w:r>
      <w:r>
        <w:t>地点和签到的时间段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不同</w:t>
      </w:r>
      <w:r>
        <w:t>的班级可能有不同</w:t>
      </w:r>
      <w:r>
        <w:rPr>
          <w:rFonts w:hint="eastAsia"/>
        </w:rPr>
        <w:t xml:space="preserve">  </w:t>
      </w:r>
      <w:r>
        <w:t>的</w:t>
      </w:r>
      <w:r>
        <w:rPr>
          <w:rFonts w:hint="eastAsia"/>
        </w:rPr>
        <w:t>地点</w:t>
      </w:r>
      <w:r>
        <w:t>和时间段）</w:t>
      </w:r>
    </w:p>
    <w:p w:rsidR="00D616E0" w:rsidRPr="00F00EEE" w:rsidRDefault="002B59A2" w:rsidP="00D616E0">
      <w:pPr>
        <w:pStyle w:val="3"/>
        <w:ind w:firstLine="420"/>
      </w:pPr>
      <w:r>
        <w:rPr>
          <w:rFonts w:hint="eastAsia"/>
        </w:rPr>
        <w:t>2.2.4</w:t>
      </w:r>
      <w:r w:rsidR="00D616E0">
        <w:rPr>
          <w:rFonts w:hint="eastAsia"/>
        </w:rPr>
        <w:t>个人账户管理</w:t>
      </w:r>
    </w:p>
    <w:p w:rsidR="00D616E0" w:rsidRDefault="00D616E0" w:rsidP="00D616E0">
      <w:pPr>
        <w:numPr>
          <w:ilvl w:val="0"/>
          <w:numId w:val="5"/>
        </w:numPr>
      </w:pPr>
      <w:r>
        <w:tab/>
      </w:r>
      <w:r>
        <w:rPr>
          <w:rFonts w:hint="eastAsia"/>
        </w:rPr>
        <w:t>教师用户可以更改</w:t>
      </w:r>
      <w:r w:rsidR="009D2E4A">
        <w:rPr>
          <w:rFonts w:hint="eastAsia"/>
        </w:rPr>
        <w:t>、查看</w:t>
      </w:r>
      <w:r>
        <w:rPr>
          <w:rFonts w:hint="eastAsia"/>
        </w:rPr>
        <w:t>自己的账户信息</w:t>
      </w:r>
      <w:r>
        <w:rPr>
          <w:rFonts w:hint="eastAsia"/>
        </w:rPr>
        <w:t xml:space="preserve"> </w:t>
      </w:r>
    </w:p>
    <w:p w:rsidR="00F00EEE" w:rsidRPr="00F00EEE" w:rsidRDefault="002B59A2" w:rsidP="009D2E4A">
      <w:pPr>
        <w:pStyle w:val="2"/>
      </w:pPr>
      <w:r>
        <w:rPr>
          <w:rFonts w:hint="eastAsia"/>
        </w:rPr>
        <w:t xml:space="preserve"> 2.3</w:t>
      </w:r>
      <w:bookmarkStart w:id="3" w:name="_GoBack"/>
      <w:bookmarkEnd w:id="3"/>
      <w:r w:rsidR="00F00EEE" w:rsidRPr="00F00EEE">
        <w:rPr>
          <w:rFonts w:hint="eastAsia"/>
        </w:rPr>
        <w:t xml:space="preserve"> </w:t>
      </w:r>
      <w:r w:rsidR="00F00EEE" w:rsidRPr="00F00EEE">
        <w:rPr>
          <w:rFonts w:hint="eastAsia"/>
        </w:rPr>
        <w:t>学生</w:t>
      </w:r>
      <w:r w:rsidR="00F00EEE" w:rsidRPr="00F00EEE">
        <w:t>功能</w:t>
      </w:r>
    </w:p>
    <w:p w:rsidR="00F00EEE" w:rsidRDefault="00F00EEE" w:rsidP="00F00EEE">
      <w:pPr>
        <w:numPr>
          <w:ilvl w:val="0"/>
          <w:numId w:val="5"/>
        </w:numPr>
      </w:pPr>
      <w:r>
        <w:rPr>
          <w:rFonts w:hint="eastAsia"/>
        </w:rPr>
        <w:t>学生</w:t>
      </w:r>
      <w:r>
        <w:t>用户</w:t>
      </w:r>
      <w:r>
        <w:rPr>
          <w:rFonts w:hint="eastAsia"/>
        </w:rPr>
        <w:t>可以</w:t>
      </w:r>
      <w:r>
        <w:t>查看自己的签到信息。</w:t>
      </w:r>
    </w:p>
    <w:p w:rsidR="00F00EEE" w:rsidRDefault="00F00EEE" w:rsidP="00F00EEE">
      <w:pPr>
        <w:numPr>
          <w:ilvl w:val="0"/>
          <w:numId w:val="5"/>
        </w:numPr>
      </w:pPr>
      <w:r>
        <w:rPr>
          <w:rFonts w:hint="eastAsia"/>
        </w:rPr>
        <w:t>学生用户</w:t>
      </w:r>
      <w:r>
        <w:t>可以</w:t>
      </w:r>
      <w:r>
        <w:rPr>
          <w:rFonts w:hint="eastAsia"/>
        </w:rPr>
        <w:t>修改</w:t>
      </w:r>
      <w:r w:rsidR="009D2E4A">
        <w:rPr>
          <w:rFonts w:hint="eastAsia"/>
        </w:rPr>
        <w:t>、</w:t>
      </w:r>
      <w:r>
        <w:t>查看自己的账号信息。</w:t>
      </w:r>
    </w:p>
    <w:p w:rsidR="00F00EEE" w:rsidRDefault="00F00EEE" w:rsidP="00F00EEE">
      <w:pPr>
        <w:numPr>
          <w:ilvl w:val="0"/>
          <w:numId w:val="5"/>
        </w:numPr>
      </w:pPr>
      <w:r>
        <w:rPr>
          <w:rFonts w:hint="eastAsia"/>
        </w:rPr>
        <w:t>学生</w:t>
      </w:r>
      <w:r>
        <w:t>用户可以签到。</w:t>
      </w:r>
    </w:p>
    <w:p w:rsidR="008C5F3C" w:rsidRDefault="008C5F3C" w:rsidP="00F00EEE">
      <w:pPr>
        <w:numPr>
          <w:ilvl w:val="0"/>
          <w:numId w:val="5"/>
        </w:numPr>
      </w:pPr>
      <w:r>
        <w:rPr>
          <w:rFonts w:hint="eastAsia"/>
        </w:rPr>
        <w:t>学生用户可以申请</w:t>
      </w:r>
      <w:r w:rsidR="00D616E0">
        <w:rPr>
          <w:rFonts w:hint="eastAsia"/>
        </w:rPr>
        <w:t>加入</w:t>
      </w:r>
      <w:r>
        <w:rPr>
          <w:rFonts w:hint="eastAsia"/>
        </w:rPr>
        <w:t>课程。</w:t>
      </w:r>
    </w:p>
    <w:p w:rsidR="009E2D99" w:rsidRDefault="009E2D99" w:rsidP="00F00EEE">
      <w:pPr>
        <w:numPr>
          <w:ilvl w:val="0"/>
          <w:numId w:val="5"/>
        </w:numPr>
      </w:pPr>
      <w:r>
        <w:rPr>
          <w:rFonts w:hint="eastAsia"/>
        </w:rPr>
        <w:t>学生用户可以查看已加入的课程和审核中的课程。</w:t>
      </w:r>
    </w:p>
    <w:p w:rsidR="00D22C8A" w:rsidRPr="00F00EEE" w:rsidRDefault="00D22C8A" w:rsidP="00D22C8A"/>
    <w:p w:rsidR="00D22C8A" w:rsidRPr="00D22C8A" w:rsidRDefault="00D22C8A" w:rsidP="00D22C8A">
      <w:pPr>
        <w:ind w:firstLine="420"/>
      </w:pPr>
    </w:p>
    <w:p w:rsidR="00D71398" w:rsidRDefault="00D71398" w:rsidP="00D71398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字典</w:t>
      </w:r>
    </w:p>
    <w:p w:rsidR="00D71398" w:rsidRDefault="00D71398" w:rsidP="00D71398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学生</w:t>
      </w:r>
      <w:r>
        <w:rPr>
          <w:b/>
          <w:szCs w:val="21"/>
        </w:rPr>
        <w:t>表</w:t>
      </w:r>
    </w:p>
    <w:p w:rsidR="00D71398" w:rsidRPr="00D22C8A" w:rsidRDefault="00D71398" w:rsidP="00D71398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D71398" w:rsidTr="00741F96">
        <w:tc>
          <w:tcPr>
            <w:tcW w:w="1185" w:type="dxa"/>
          </w:tcPr>
          <w:p w:rsidR="00D71398" w:rsidRPr="008E12BA" w:rsidRDefault="00D71398" w:rsidP="00741F96">
            <w:pPr>
              <w:rPr>
                <w:b/>
                <w:sz w:val="18"/>
                <w:szCs w:val="18"/>
              </w:rPr>
            </w:pPr>
            <w:r w:rsidRPr="008E12BA">
              <w:rPr>
                <w:rFonts w:hint="eastAsia"/>
                <w:b/>
                <w:sz w:val="18"/>
                <w:szCs w:val="18"/>
              </w:rPr>
              <w:t>数据项名称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</w:t>
            </w:r>
            <w:r>
              <w:rPr>
                <w:b/>
                <w:szCs w:val="21"/>
              </w:rPr>
              <w:t>为空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1186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D71398" w:rsidTr="00741F96"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d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64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否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学号</w:t>
            </w:r>
          </w:p>
        </w:tc>
        <w:tc>
          <w:tcPr>
            <w:tcW w:w="1186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</w:tr>
      <w:tr w:rsidR="00D71398" w:rsidTr="00741F96"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ame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Varchar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64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否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否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学生</w:t>
            </w:r>
            <w:r>
              <w:rPr>
                <w:b/>
                <w:szCs w:val="21"/>
              </w:rPr>
              <w:t>姓名</w:t>
            </w:r>
          </w:p>
        </w:tc>
        <w:tc>
          <w:tcPr>
            <w:tcW w:w="1186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</w:tr>
      <w:tr w:rsidR="00D71398" w:rsidTr="00741F96"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ex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</w:t>
            </w:r>
            <w:r>
              <w:rPr>
                <w:rFonts w:hint="eastAsia"/>
                <w:b/>
                <w:szCs w:val="21"/>
              </w:rPr>
              <w:t>archar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否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否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性别</w:t>
            </w:r>
          </w:p>
        </w:tc>
        <w:tc>
          <w:tcPr>
            <w:tcW w:w="1186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</w:tr>
      <w:tr w:rsidR="00D71398" w:rsidTr="00741F96"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6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</w:tr>
      <w:tr w:rsidR="00D71398" w:rsidTr="00741F96"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6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</w:tr>
    </w:tbl>
    <w:p w:rsidR="00D71398" w:rsidRDefault="00D71398" w:rsidP="00D71398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</w:p>
    <w:p w:rsidR="00D71398" w:rsidRDefault="00D71398" w:rsidP="00D71398">
      <w:pPr>
        <w:rPr>
          <w:b/>
          <w:szCs w:val="21"/>
        </w:rPr>
      </w:pPr>
    </w:p>
    <w:p w:rsidR="00D71398" w:rsidRPr="00D22C8A" w:rsidRDefault="00D71398" w:rsidP="00D71398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教师表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D71398" w:rsidTr="00741F96">
        <w:tc>
          <w:tcPr>
            <w:tcW w:w="1185" w:type="dxa"/>
          </w:tcPr>
          <w:p w:rsidR="00D71398" w:rsidRPr="008E12BA" w:rsidRDefault="00D71398" w:rsidP="00741F96">
            <w:pPr>
              <w:rPr>
                <w:b/>
                <w:sz w:val="18"/>
                <w:szCs w:val="18"/>
              </w:rPr>
            </w:pPr>
            <w:r w:rsidRPr="008E12BA">
              <w:rPr>
                <w:rFonts w:hint="eastAsia"/>
                <w:b/>
                <w:sz w:val="18"/>
                <w:szCs w:val="18"/>
              </w:rPr>
              <w:t>数据项</w:t>
            </w:r>
            <w:r w:rsidRPr="008E12BA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</w:t>
            </w:r>
            <w:r>
              <w:rPr>
                <w:b/>
                <w:szCs w:val="21"/>
              </w:rPr>
              <w:t>为空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1186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D71398" w:rsidTr="00741F96"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d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64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否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教师</w:t>
            </w:r>
            <w:r>
              <w:rPr>
                <w:b/>
                <w:szCs w:val="21"/>
              </w:rPr>
              <w:t>工号</w:t>
            </w:r>
          </w:p>
        </w:tc>
        <w:tc>
          <w:tcPr>
            <w:tcW w:w="1186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</w:tr>
      <w:tr w:rsidR="00D71398" w:rsidTr="00741F96"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ame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</w:t>
            </w:r>
            <w:r>
              <w:rPr>
                <w:rFonts w:hint="eastAsia"/>
                <w:b/>
                <w:szCs w:val="21"/>
              </w:rPr>
              <w:t>archar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64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否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教师</w:t>
            </w:r>
            <w:r>
              <w:rPr>
                <w:b/>
                <w:szCs w:val="21"/>
              </w:rPr>
              <w:t>姓名</w:t>
            </w:r>
          </w:p>
        </w:tc>
        <w:tc>
          <w:tcPr>
            <w:tcW w:w="1186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</w:tr>
      <w:tr w:rsidR="00D71398" w:rsidTr="00741F96"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ex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</w:t>
            </w:r>
            <w:r>
              <w:rPr>
                <w:rFonts w:hint="eastAsia"/>
                <w:b/>
                <w:szCs w:val="21"/>
              </w:rPr>
              <w:t>ar</w:t>
            </w:r>
            <w:r>
              <w:rPr>
                <w:b/>
                <w:szCs w:val="21"/>
              </w:rPr>
              <w:t>char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否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性别</w:t>
            </w:r>
          </w:p>
        </w:tc>
        <w:tc>
          <w:tcPr>
            <w:tcW w:w="1186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</w:tr>
      <w:tr w:rsidR="00D71398" w:rsidTr="00741F96"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6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</w:tr>
    </w:tbl>
    <w:p w:rsidR="00D71398" w:rsidRDefault="00D71398" w:rsidP="00D71398">
      <w:pPr>
        <w:rPr>
          <w:b/>
          <w:szCs w:val="21"/>
        </w:rPr>
      </w:pPr>
    </w:p>
    <w:p w:rsidR="00D71398" w:rsidRDefault="00D71398" w:rsidP="00D71398">
      <w:pPr>
        <w:rPr>
          <w:b/>
          <w:szCs w:val="21"/>
        </w:rPr>
      </w:pPr>
    </w:p>
    <w:p w:rsidR="00D71398" w:rsidRDefault="00D71398" w:rsidP="00D71398">
      <w:pPr>
        <w:rPr>
          <w:b/>
          <w:szCs w:val="21"/>
        </w:rPr>
      </w:pPr>
    </w:p>
    <w:p w:rsidR="00D71398" w:rsidRDefault="00D71398" w:rsidP="00D71398">
      <w:pPr>
        <w:rPr>
          <w:b/>
          <w:szCs w:val="21"/>
        </w:rPr>
      </w:pPr>
    </w:p>
    <w:p w:rsidR="00D71398" w:rsidRDefault="00D71398" w:rsidP="00D71398">
      <w:pPr>
        <w:rPr>
          <w:b/>
          <w:szCs w:val="21"/>
        </w:rPr>
      </w:pPr>
    </w:p>
    <w:p w:rsidR="00D71398" w:rsidRDefault="00D71398" w:rsidP="00D71398">
      <w:pPr>
        <w:rPr>
          <w:b/>
          <w:szCs w:val="21"/>
        </w:rPr>
      </w:pPr>
    </w:p>
    <w:p w:rsidR="00D71398" w:rsidRDefault="00D71398" w:rsidP="00D71398">
      <w:pPr>
        <w:rPr>
          <w:rFonts w:hint="eastAsia"/>
          <w:b/>
          <w:szCs w:val="21"/>
        </w:rPr>
      </w:pPr>
    </w:p>
    <w:p w:rsidR="00D71398" w:rsidRDefault="00D71398" w:rsidP="00D71398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  <w:t xml:space="preserve"> </w:t>
      </w:r>
      <w:r>
        <w:rPr>
          <w:rFonts w:hint="eastAsia"/>
          <w:b/>
          <w:szCs w:val="21"/>
        </w:rPr>
        <w:t>课程</w:t>
      </w:r>
      <w:r>
        <w:rPr>
          <w:b/>
          <w:szCs w:val="21"/>
        </w:rPr>
        <w:t>表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441"/>
        <w:gridCol w:w="1418"/>
      </w:tblGrid>
      <w:tr w:rsidR="00D71398" w:rsidTr="00741F96">
        <w:tc>
          <w:tcPr>
            <w:tcW w:w="1185" w:type="dxa"/>
          </w:tcPr>
          <w:p w:rsidR="00D71398" w:rsidRPr="00E67446" w:rsidRDefault="00D71398" w:rsidP="00741F96">
            <w:pPr>
              <w:rPr>
                <w:b/>
                <w:sz w:val="18"/>
                <w:szCs w:val="18"/>
              </w:rPr>
            </w:pPr>
            <w:r w:rsidRPr="00E67446">
              <w:rPr>
                <w:rFonts w:hint="eastAsia"/>
                <w:b/>
                <w:sz w:val="18"/>
                <w:szCs w:val="18"/>
              </w:rPr>
              <w:t>数据项名称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</w:t>
            </w:r>
            <w:r>
              <w:rPr>
                <w:b/>
                <w:szCs w:val="21"/>
              </w:rPr>
              <w:t>为空</w:t>
            </w:r>
          </w:p>
        </w:tc>
        <w:tc>
          <w:tcPr>
            <w:tcW w:w="1441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1418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D71398" w:rsidTr="00741F96"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d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64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否</w:t>
            </w:r>
          </w:p>
        </w:tc>
        <w:tc>
          <w:tcPr>
            <w:tcW w:w="1441" w:type="dxa"/>
          </w:tcPr>
          <w:p w:rsidR="00D71398" w:rsidRDefault="00D71398" w:rsidP="00741F9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课程</w:t>
            </w:r>
            <w:r>
              <w:rPr>
                <w:b/>
                <w:szCs w:val="21"/>
              </w:rPr>
              <w:t>编号</w:t>
            </w:r>
          </w:p>
        </w:tc>
        <w:tc>
          <w:tcPr>
            <w:tcW w:w="1418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</w:tr>
      <w:tr w:rsidR="00D71398" w:rsidTr="00741F96"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ame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</w:t>
            </w:r>
            <w:r>
              <w:rPr>
                <w:rFonts w:hint="eastAsia"/>
                <w:b/>
                <w:szCs w:val="21"/>
              </w:rPr>
              <w:t>archar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64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否</w:t>
            </w:r>
          </w:p>
        </w:tc>
        <w:tc>
          <w:tcPr>
            <w:tcW w:w="1441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课程名称</w:t>
            </w:r>
          </w:p>
        </w:tc>
        <w:tc>
          <w:tcPr>
            <w:tcW w:w="1418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</w:tr>
      <w:tr w:rsidR="00D71398" w:rsidTr="00741F96"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lace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</w:t>
            </w:r>
            <w:r>
              <w:rPr>
                <w:rFonts w:hint="eastAsia"/>
                <w:b/>
                <w:szCs w:val="21"/>
              </w:rPr>
              <w:t>archar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64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否</w:t>
            </w:r>
          </w:p>
        </w:tc>
        <w:tc>
          <w:tcPr>
            <w:tcW w:w="1441" w:type="dxa"/>
          </w:tcPr>
          <w:p w:rsidR="00D71398" w:rsidRDefault="00D71398" w:rsidP="00741F9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上课</w:t>
            </w:r>
            <w:r>
              <w:rPr>
                <w:b/>
                <w:szCs w:val="21"/>
              </w:rPr>
              <w:t>地点</w:t>
            </w:r>
          </w:p>
        </w:tc>
        <w:tc>
          <w:tcPr>
            <w:tcW w:w="1418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</w:tr>
      <w:tr w:rsidR="00D71398" w:rsidTr="00741F96"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time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D</w:t>
            </w:r>
            <w:r>
              <w:rPr>
                <w:rFonts w:hint="eastAsia"/>
                <w:b/>
                <w:szCs w:val="21"/>
              </w:rPr>
              <w:t>ate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16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否</w:t>
            </w:r>
          </w:p>
        </w:tc>
        <w:tc>
          <w:tcPr>
            <w:tcW w:w="1441" w:type="dxa"/>
          </w:tcPr>
          <w:p w:rsidR="00D71398" w:rsidRDefault="00D71398" w:rsidP="00741F9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上课</w:t>
            </w:r>
            <w:r>
              <w:rPr>
                <w:b/>
                <w:szCs w:val="21"/>
              </w:rPr>
              <w:t>时间</w:t>
            </w:r>
          </w:p>
        </w:tc>
        <w:tc>
          <w:tcPr>
            <w:tcW w:w="1418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</w:tr>
      <w:tr w:rsidR="00D71398" w:rsidTr="00741F96"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Id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64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441" w:type="dxa"/>
          </w:tcPr>
          <w:p w:rsidR="00D71398" w:rsidRDefault="00D71398" w:rsidP="00741F9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学生编号</w:t>
            </w:r>
          </w:p>
        </w:tc>
        <w:tc>
          <w:tcPr>
            <w:tcW w:w="1418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</w:tr>
      <w:tr w:rsidR="00D71398" w:rsidTr="00741F96"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d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64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441" w:type="dxa"/>
          </w:tcPr>
          <w:p w:rsidR="00D71398" w:rsidRDefault="00D71398" w:rsidP="00741F9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教师</w:t>
            </w:r>
            <w:r>
              <w:rPr>
                <w:b/>
                <w:szCs w:val="21"/>
              </w:rPr>
              <w:t>编号</w:t>
            </w:r>
          </w:p>
        </w:tc>
        <w:tc>
          <w:tcPr>
            <w:tcW w:w="1418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</w:tr>
      <w:tr w:rsidR="00D71398" w:rsidTr="00741F96"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</w:t>
            </w:r>
            <w:r>
              <w:rPr>
                <w:b/>
                <w:szCs w:val="21"/>
              </w:rPr>
              <w:t>lassH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否</w:t>
            </w:r>
          </w:p>
        </w:tc>
        <w:tc>
          <w:tcPr>
            <w:tcW w:w="1441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课时</w:t>
            </w:r>
          </w:p>
        </w:tc>
        <w:tc>
          <w:tcPr>
            <w:tcW w:w="1418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</w:tr>
      <w:tr w:rsidR="00D71398" w:rsidTr="00741F96">
        <w:tc>
          <w:tcPr>
            <w:tcW w:w="1185" w:type="dxa"/>
          </w:tcPr>
          <w:p w:rsidR="00D71398" w:rsidRDefault="00D71398" w:rsidP="00741F96">
            <w:pPr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core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否</w:t>
            </w:r>
          </w:p>
        </w:tc>
        <w:tc>
          <w:tcPr>
            <w:tcW w:w="1441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学分</w:t>
            </w:r>
          </w:p>
        </w:tc>
        <w:tc>
          <w:tcPr>
            <w:tcW w:w="1418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</w:tr>
    </w:tbl>
    <w:p w:rsidR="00D71398" w:rsidRDefault="00D71398" w:rsidP="00D71398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ab/>
      </w:r>
    </w:p>
    <w:p w:rsidR="00D71398" w:rsidRDefault="00D71398" w:rsidP="00D71398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学生</w:t>
      </w:r>
      <w:r>
        <w:rPr>
          <w:b/>
          <w:szCs w:val="21"/>
        </w:rPr>
        <w:t>-</w:t>
      </w:r>
      <w:r>
        <w:rPr>
          <w:b/>
          <w:szCs w:val="21"/>
        </w:rPr>
        <w:t>课程中间表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D71398" w:rsidTr="00741F96">
        <w:tc>
          <w:tcPr>
            <w:tcW w:w="1185" w:type="dxa"/>
          </w:tcPr>
          <w:p w:rsidR="00D71398" w:rsidRPr="009B0C17" w:rsidRDefault="00D71398" w:rsidP="00741F96">
            <w:pPr>
              <w:rPr>
                <w:rFonts w:hint="eastAsia"/>
                <w:b/>
                <w:sz w:val="18"/>
                <w:szCs w:val="18"/>
              </w:rPr>
            </w:pPr>
            <w:r w:rsidRPr="009B0C17">
              <w:rPr>
                <w:rFonts w:hint="eastAsia"/>
                <w:b/>
                <w:sz w:val="18"/>
                <w:szCs w:val="18"/>
              </w:rPr>
              <w:t>数据项</w:t>
            </w:r>
            <w:r w:rsidRPr="009B0C17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</w:t>
            </w:r>
            <w:r>
              <w:rPr>
                <w:b/>
                <w:szCs w:val="21"/>
              </w:rPr>
              <w:t>为空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1186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D71398" w:rsidTr="00741F96"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d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64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否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1186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</w:tr>
      <w:tr w:rsidR="00D71398" w:rsidTr="00741F96"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Id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64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5" w:type="dxa"/>
          </w:tcPr>
          <w:p w:rsidR="00D71398" w:rsidRDefault="00D71398" w:rsidP="00741F9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学生</w:t>
            </w:r>
            <w:r>
              <w:rPr>
                <w:b/>
                <w:szCs w:val="21"/>
              </w:rPr>
              <w:t>编号</w:t>
            </w:r>
          </w:p>
        </w:tc>
        <w:tc>
          <w:tcPr>
            <w:tcW w:w="1186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</w:tr>
      <w:tr w:rsidR="00D71398" w:rsidTr="00741F96"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Id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64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5" w:type="dxa"/>
          </w:tcPr>
          <w:p w:rsidR="00D71398" w:rsidRDefault="00D71398" w:rsidP="00741F9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教师</w:t>
            </w:r>
            <w:r>
              <w:rPr>
                <w:b/>
                <w:szCs w:val="21"/>
              </w:rPr>
              <w:t>编号</w:t>
            </w:r>
          </w:p>
        </w:tc>
        <w:tc>
          <w:tcPr>
            <w:tcW w:w="1186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</w:tr>
      <w:tr w:rsidR="00D71398" w:rsidTr="00741F96"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tatus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</w:t>
            </w:r>
            <w:r>
              <w:rPr>
                <w:rFonts w:hint="eastAsia"/>
                <w:b/>
                <w:szCs w:val="21"/>
              </w:rPr>
              <w:t>arc</w:t>
            </w:r>
            <w:r>
              <w:rPr>
                <w:b/>
                <w:szCs w:val="21"/>
              </w:rPr>
              <w:t>har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64</w:t>
            </w: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  <w:tc>
          <w:tcPr>
            <w:tcW w:w="1185" w:type="dxa"/>
          </w:tcPr>
          <w:p w:rsidR="00D71398" w:rsidRDefault="00D71398" w:rsidP="00741F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选课状态</w:t>
            </w:r>
          </w:p>
        </w:tc>
        <w:tc>
          <w:tcPr>
            <w:tcW w:w="1186" w:type="dxa"/>
          </w:tcPr>
          <w:p w:rsidR="00D71398" w:rsidRDefault="00D71398" w:rsidP="00741F96">
            <w:pPr>
              <w:rPr>
                <w:b/>
                <w:szCs w:val="21"/>
              </w:rPr>
            </w:pPr>
          </w:p>
        </w:tc>
      </w:tr>
    </w:tbl>
    <w:p w:rsidR="00D71398" w:rsidRPr="00D22C8A" w:rsidRDefault="00D71398" w:rsidP="00D71398">
      <w:pPr>
        <w:rPr>
          <w:b/>
          <w:szCs w:val="21"/>
        </w:rPr>
      </w:pPr>
    </w:p>
    <w:p w:rsidR="00D22C8A" w:rsidRPr="00D22C8A" w:rsidRDefault="00D22C8A" w:rsidP="00D22C8A"/>
    <w:p w:rsidR="00D22C8A" w:rsidRPr="00D22C8A" w:rsidRDefault="00D22C8A" w:rsidP="00D22C8A">
      <w:pPr>
        <w:rPr>
          <w:b/>
          <w:szCs w:val="21"/>
        </w:rPr>
      </w:pPr>
    </w:p>
    <w:sectPr w:rsidR="00D22C8A" w:rsidRPr="00D22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D63" w:rsidRDefault="00363D63" w:rsidP="00D22C8A">
      <w:r>
        <w:separator/>
      </w:r>
    </w:p>
  </w:endnote>
  <w:endnote w:type="continuationSeparator" w:id="0">
    <w:p w:rsidR="00363D63" w:rsidRDefault="00363D63" w:rsidP="00D22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D63" w:rsidRDefault="00363D63" w:rsidP="00D22C8A">
      <w:r>
        <w:separator/>
      </w:r>
    </w:p>
  </w:footnote>
  <w:footnote w:type="continuationSeparator" w:id="0">
    <w:p w:rsidR="00363D63" w:rsidRDefault="00363D63" w:rsidP="00D22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F128C"/>
    <w:multiLevelType w:val="multilevel"/>
    <w:tmpl w:val="35CF128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1">
    <w:nsid w:val="427D7D40"/>
    <w:multiLevelType w:val="hybridMultilevel"/>
    <w:tmpl w:val="0B2CEE88"/>
    <w:lvl w:ilvl="0" w:tplc="D0DC0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520BAB"/>
    <w:multiLevelType w:val="hybridMultilevel"/>
    <w:tmpl w:val="8FD6724E"/>
    <w:lvl w:ilvl="0" w:tplc="9334C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A55590"/>
    <w:multiLevelType w:val="multilevel"/>
    <w:tmpl w:val="61A5559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D782A43"/>
    <w:multiLevelType w:val="multilevel"/>
    <w:tmpl w:val="7D782A43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06"/>
    <w:rsid w:val="000360B1"/>
    <w:rsid w:val="00150FEA"/>
    <w:rsid w:val="00167AC5"/>
    <w:rsid w:val="001B7D0A"/>
    <w:rsid w:val="00280C06"/>
    <w:rsid w:val="002B59A2"/>
    <w:rsid w:val="00363D63"/>
    <w:rsid w:val="003D5BF2"/>
    <w:rsid w:val="005D3E61"/>
    <w:rsid w:val="00617766"/>
    <w:rsid w:val="008C5F3C"/>
    <w:rsid w:val="00976E5F"/>
    <w:rsid w:val="009D2E4A"/>
    <w:rsid w:val="009E2D99"/>
    <w:rsid w:val="009E2DF8"/>
    <w:rsid w:val="00AC0F39"/>
    <w:rsid w:val="00C67266"/>
    <w:rsid w:val="00D22C8A"/>
    <w:rsid w:val="00D41D3B"/>
    <w:rsid w:val="00D616E0"/>
    <w:rsid w:val="00D71398"/>
    <w:rsid w:val="00DE23D2"/>
    <w:rsid w:val="00F00EEE"/>
    <w:rsid w:val="00F4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217E6F-CE8F-4120-AE3D-E74E8C1E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2C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60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0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2C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2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2C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D22C8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22C8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360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60B1"/>
    <w:rPr>
      <w:b/>
      <w:bCs/>
      <w:sz w:val="32"/>
      <w:szCs w:val="32"/>
    </w:rPr>
  </w:style>
  <w:style w:type="paragraph" w:customStyle="1" w:styleId="Table-Text">
    <w:name w:val="Table - Text"/>
    <w:basedOn w:val="a"/>
    <w:qFormat/>
    <w:rsid w:val="00150FEA"/>
    <w:pPr>
      <w:widowControl/>
      <w:spacing w:before="60" w:after="60"/>
      <w:ind w:firstLineChars="200" w:firstLine="48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HPTableTitle">
    <w:name w:val="HP_Table_Title"/>
    <w:basedOn w:val="a"/>
    <w:next w:val="a"/>
    <w:qFormat/>
    <w:rsid w:val="00150FEA"/>
    <w:pPr>
      <w:keepNext/>
      <w:keepLines/>
      <w:widowControl/>
      <w:spacing w:before="240" w:after="60"/>
      <w:ind w:firstLineChars="200" w:firstLine="480"/>
      <w:jc w:val="left"/>
    </w:pPr>
    <w:rPr>
      <w:rFonts w:ascii="Arial" w:eastAsia="宋体" w:hAnsi="Arial" w:cs="Times New Roman"/>
      <w:b/>
      <w:kern w:val="0"/>
      <w:sz w:val="18"/>
      <w:szCs w:val="20"/>
      <w:lang w:eastAsia="en-US"/>
    </w:rPr>
  </w:style>
  <w:style w:type="paragraph" w:customStyle="1" w:styleId="TableSmHeading">
    <w:name w:val="Table_Sm_Heading"/>
    <w:basedOn w:val="a"/>
    <w:qFormat/>
    <w:rsid w:val="00150FEA"/>
    <w:pPr>
      <w:keepNext/>
      <w:keepLines/>
      <w:widowControl/>
      <w:spacing w:before="60" w:after="40"/>
      <w:ind w:firstLineChars="200" w:firstLine="480"/>
      <w:jc w:val="left"/>
    </w:pPr>
    <w:rPr>
      <w:rFonts w:ascii="Arial" w:eastAsia="宋体" w:hAnsi="Arial" w:cs="Times New Roman"/>
      <w:b/>
      <w:kern w:val="0"/>
      <w:sz w:val="16"/>
      <w:szCs w:val="20"/>
      <w:lang w:eastAsia="en-US"/>
    </w:rPr>
  </w:style>
  <w:style w:type="paragraph" w:customStyle="1" w:styleId="TableMedium">
    <w:name w:val="Table_Medium"/>
    <w:basedOn w:val="a"/>
    <w:qFormat/>
    <w:rsid w:val="00150FEA"/>
    <w:pPr>
      <w:widowControl/>
      <w:spacing w:before="40" w:after="40"/>
      <w:ind w:firstLineChars="200" w:firstLine="480"/>
      <w:jc w:val="left"/>
    </w:pPr>
    <w:rPr>
      <w:rFonts w:ascii="Arial" w:eastAsia="宋体" w:hAnsi="Arial" w:cs="Times New Roman"/>
      <w:kern w:val="0"/>
      <w:sz w:val="18"/>
      <w:szCs w:val="20"/>
      <w:lang w:eastAsia="en-US"/>
    </w:rPr>
  </w:style>
  <w:style w:type="table" w:styleId="a6">
    <w:name w:val="Table Grid"/>
    <w:basedOn w:val="a1"/>
    <w:uiPriority w:val="39"/>
    <w:rsid w:val="00D713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2017-03-24T01:35:00Z</dcterms:created>
  <dcterms:modified xsi:type="dcterms:W3CDTF">2017-03-24T09:02:00Z</dcterms:modified>
</cp:coreProperties>
</file>