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794" w:rsidRDefault="00E20794" w:rsidP="00E20794">
      <w:r>
        <w:t xml:space="preserve">VOLUME </w:t>
      </w:r>
      <w:proofErr w:type="gramStart"/>
      <w:r>
        <w:t>=  9</w:t>
      </w:r>
      <w:proofErr w:type="gramEnd"/>
      <w:r>
        <w:t>.8025340e+04  MM^3</w:t>
      </w:r>
    </w:p>
    <w:p w:rsidR="00E20794" w:rsidRDefault="00E20794" w:rsidP="00E20794">
      <w:r>
        <w:t xml:space="preserve">SURFACE AREA </w:t>
      </w:r>
      <w:proofErr w:type="gramStart"/>
      <w:r>
        <w:t>=  8</w:t>
      </w:r>
      <w:proofErr w:type="gramEnd"/>
      <w:r>
        <w:t>.1441818e+04  MM^2</w:t>
      </w: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AVERAGE DENSITY =  3.8589839e-06 KILOGRAM / MM^3</w:t>
      </w: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 xml:space="preserve">MASS =  3.7827821e-01 KILOGRAM </w:t>
      </w:r>
    </w:p>
    <w:p w:rsidR="00E20794" w:rsidRPr="00E20794" w:rsidRDefault="00E20794" w:rsidP="00E20794">
      <w:pPr>
        <w:rPr>
          <w:lang w:val="en-US"/>
        </w:rPr>
      </w:pP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CENTER OF GRAVITY with respect to URDF_WRIST-YAW_LINK coordinate frame:</w:t>
      </w: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X   Y   Z     8.2161929e-02 -2.6334189e+00 -1.6465877e+01  MM</w:t>
      </w:r>
    </w:p>
    <w:p w:rsidR="00E20794" w:rsidRPr="00E20794" w:rsidRDefault="00E20794" w:rsidP="00E20794">
      <w:pPr>
        <w:rPr>
          <w:lang w:val="en-US"/>
        </w:rPr>
      </w:pP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INERTIA with respect to URDF_WRIST-YAW_LINK coordinate frame:  (KILOGRAM * MM^2)</w:t>
      </w:r>
    </w:p>
    <w:p w:rsidR="00E20794" w:rsidRPr="00E20794" w:rsidRDefault="00E20794" w:rsidP="00E20794">
      <w:pPr>
        <w:rPr>
          <w:lang w:val="en-US"/>
        </w:rPr>
      </w:pPr>
    </w:p>
    <w:p w:rsidR="00E20794" w:rsidRDefault="00E20794" w:rsidP="00E20794">
      <w:r>
        <w:t>INERTIA TENSOR:</w:t>
      </w:r>
    </w:p>
    <w:p w:rsidR="00E20794" w:rsidRDefault="00E20794" w:rsidP="00E2079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3</w:t>
      </w:r>
      <w:proofErr w:type="gramEnd"/>
      <w:r>
        <w:t>.3840120e+02 -2.2862966e+00 -1.2921497e+00</w:t>
      </w:r>
    </w:p>
    <w:p w:rsidR="00E20794" w:rsidRDefault="00E20794" w:rsidP="00E2079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-2.2862966e+</w:t>
      </w:r>
      <w:proofErr w:type="gramStart"/>
      <w:r>
        <w:t>00  3</w:t>
      </w:r>
      <w:proofErr w:type="gramEnd"/>
      <w:r>
        <w:t>.0882618e+02 -4.7991020e+01</w:t>
      </w:r>
    </w:p>
    <w:p w:rsidR="00E20794" w:rsidRDefault="00E20794" w:rsidP="00E2079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-1.2921497e+00 -4.7991020e+</w:t>
      </w:r>
      <w:proofErr w:type="gramStart"/>
      <w:r>
        <w:t>01  2</w:t>
      </w:r>
      <w:proofErr w:type="gramEnd"/>
      <w:r>
        <w:t>.7662468e+02</w:t>
      </w:r>
    </w:p>
    <w:p w:rsidR="00E20794" w:rsidRDefault="00E20794" w:rsidP="00E20794"/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INERTIA at CENTER OF GRAVITY with respect to URDF_WRIST-YAW_LINK coordinate frame:  (KILOGRAM * MM^2)</w:t>
      </w:r>
    </w:p>
    <w:p w:rsidR="00E20794" w:rsidRPr="00E20794" w:rsidRDefault="00E20794" w:rsidP="00E20794">
      <w:pPr>
        <w:rPr>
          <w:lang w:val="en-US"/>
        </w:rPr>
      </w:pPr>
    </w:p>
    <w:p w:rsidR="00E20794" w:rsidRDefault="00E20794" w:rsidP="00E20794">
      <w:r>
        <w:t>INERTIA TENSOR:</w:t>
      </w:r>
    </w:p>
    <w:p w:rsidR="00E20794" w:rsidRDefault="00E20794" w:rsidP="00E2079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2</w:t>
      </w:r>
      <w:proofErr w:type="gramEnd"/>
      <w:r>
        <w:t>.3321716e+02 -2.3681435e+00 -1.8039102e+00</w:t>
      </w:r>
    </w:p>
    <w:p w:rsidR="00E20794" w:rsidRDefault="00E20794" w:rsidP="00E2079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-2.3681435e+</w:t>
      </w:r>
      <w:proofErr w:type="gramStart"/>
      <w:r>
        <w:t>00  2</w:t>
      </w:r>
      <w:proofErr w:type="gramEnd"/>
      <w:r>
        <w:t>.0626291e+02 -3.1588290e+01</w:t>
      </w:r>
    </w:p>
    <w:p w:rsidR="00E20794" w:rsidRDefault="00E20794" w:rsidP="00E2079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-1.8039102e+00 -3.1588290e+</w:t>
      </w:r>
      <w:proofErr w:type="gramStart"/>
      <w:r>
        <w:t>01  2</w:t>
      </w:r>
      <w:proofErr w:type="gramEnd"/>
      <w:r>
        <w:t>.7399881e+02</w:t>
      </w:r>
    </w:p>
    <w:p w:rsidR="00E20794" w:rsidRDefault="00E20794" w:rsidP="00E20794"/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PRINCIPAL MOMENTS OF INERTIA:  (KILOGRAM * MM^2)</w:t>
      </w: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I1  I2  I3   1.9361103e+02  2.3341202e+02  2.8645582e+02</w:t>
      </w:r>
    </w:p>
    <w:p w:rsidR="00E20794" w:rsidRPr="00E20794" w:rsidRDefault="00E20794" w:rsidP="00E20794">
      <w:pPr>
        <w:rPr>
          <w:lang w:val="en-US"/>
        </w:rPr>
      </w:pP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ROTATION MATRIX from URDF_WRIST-YAW_LINK orientation to PRINCIPAL AXES:</w:t>
      </w: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 xml:space="preserve">       0.07215       -0.99728       -0.01524</w:t>
      </w: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 xml:space="preserve">       0.92774        0.07272       -0.36606</w:t>
      </w: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 xml:space="preserve">       0.36618        0.01227        0.93047</w:t>
      </w:r>
    </w:p>
    <w:p w:rsidR="00E20794" w:rsidRPr="00E20794" w:rsidRDefault="00E20794" w:rsidP="00E20794">
      <w:pPr>
        <w:rPr>
          <w:lang w:val="en-US"/>
        </w:rPr>
      </w:pP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ROTATION ANGLES from URDF_WRIST-YAW_LINK orientation to PRINCIPAL AXES (degrees):</w:t>
      </w: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lastRenderedPageBreak/>
        <w:t xml:space="preserve">angles about x  y  z  21.476         -0.873         85.862 </w:t>
      </w:r>
    </w:p>
    <w:p w:rsidR="00E20794" w:rsidRPr="00E20794" w:rsidRDefault="00E20794" w:rsidP="00E20794">
      <w:pPr>
        <w:rPr>
          <w:lang w:val="en-US"/>
        </w:rPr>
      </w:pP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RADII OF GYRATION with respect to PRINCIPAL AXES:</w:t>
      </w: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R1  R2  R3 2.2623479e+01  2.4840249e+01  2.7518399e+01  MM</w:t>
      </w:r>
    </w:p>
    <w:p w:rsidR="00E20794" w:rsidRPr="00E20794" w:rsidRDefault="00E20794" w:rsidP="00E20794">
      <w:pPr>
        <w:rPr>
          <w:lang w:val="en-US"/>
        </w:rPr>
      </w:pP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---------------------------------------------</w:t>
      </w:r>
    </w:p>
    <w:p w:rsidR="00E20794" w:rsidRPr="00E20794" w:rsidRDefault="00E20794" w:rsidP="00E20794">
      <w:pPr>
        <w:rPr>
          <w:lang w:val="en-US"/>
        </w:rPr>
      </w:pP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MASS PROPERTIES OF COMPONENTS OF THE ASSEMBLY</w:t>
      </w: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>(in assembly units and the URDF_WRIST-YAW_LINK coordinate frame)</w:t>
      </w:r>
    </w:p>
    <w:p w:rsidR="00E20794" w:rsidRPr="00E20794" w:rsidRDefault="00E20794" w:rsidP="00E20794">
      <w:pPr>
        <w:rPr>
          <w:lang w:val="en-US"/>
        </w:rPr>
      </w:pPr>
    </w:p>
    <w:p w:rsidR="00E20794" w:rsidRPr="00E20794" w:rsidRDefault="00E20794" w:rsidP="00E20794">
      <w:pPr>
        <w:rPr>
          <w:lang w:val="en-US"/>
        </w:rPr>
      </w:pPr>
      <w:r w:rsidRPr="00E20794">
        <w:rPr>
          <w:lang w:val="en-US"/>
        </w:rPr>
        <w:t xml:space="preserve">   DENSITY             MASS          C.G.:  X        Y         Z</w:t>
      </w:r>
    </w:p>
    <w:p w:rsidR="00E20794" w:rsidRPr="00E20794" w:rsidRDefault="00E20794" w:rsidP="00E20794">
      <w:pPr>
        <w:rPr>
          <w:lang w:val="en-US"/>
        </w:rPr>
      </w:pPr>
    </w:p>
    <w:p w:rsidR="00E20794" w:rsidRDefault="00E20794" w:rsidP="00E20794">
      <w:r w:rsidRPr="00E20794">
        <w:rPr>
          <w:lang w:val="en-US"/>
        </w:rPr>
        <w:t xml:space="preserve">                        </w:t>
      </w:r>
      <w:r>
        <w:t xml:space="preserve">CE0008B0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BC5685" w:rsidRDefault="00E20794" w:rsidP="00E20794">
      <w:r>
        <w:t xml:space="preserve">         3.85898e-</w:t>
      </w:r>
      <w:proofErr w:type="gramStart"/>
      <w:r>
        <w:t>06  3</w:t>
      </w:r>
      <w:proofErr w:type="gramEnd"/>
      <w:r>
        <w:t>.78278e-01  8.21619e-02 -2.63342e+00 -1.64659e+01</w:t>
      </w:r>
      <w:bookmarkStart w:id="0" w:name="_GoBack"/>
      <w:bookmarkEnd w:id="0"/>
    </w:p>
    <w:sectPr w:rsidR="00BC56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39"/>
    <w:rsid w:val="00BC5685"/>
    <w:rsid w:val="00E20794"/>
    <w:rsid w:val="00E2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6387C-883A-48F2-8A84-428EEB99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2018-01-22T13:15:00Z</dcterms:created>
  <dcterms:modified xsi:type="dcterms:W3CDTF">2018-01-22T13:16:00Z</dcterms:modified>
</cp:coreProperties>
</file>