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150B04" w:rsidP="092FF0A6" w:rsidRDefault="27150B04" w14:paraId="4057EEDF" w14:textId="41D75F98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da-DK"/>
        </w:rPr>
      </w:pPr>
      <w:r w:rsidRPr="092FF0A6" w:rsidR="27150B0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a-DK"/>
        </w:rPr>
        <w:t>Referat fra vejledermøde # 6</w:t>
      </w:r>
    </w:p>
    <w:p w:rsidR="27150B04" w:rsidP="092FF0A6" w:rsidRDefault="27150B04" w14:paraId="5B115756" w14:textId="718C5FD2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092FF0A6" w:rsidR="27150B0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Dato: 21/10-19</w:t>
      </w:r>
    </w:p>
    <w:p w:rsidR="27150B04" w:rsidP="092FF0A6" w:rsidRDefault="27150B04" w14:paraId="1526C710" w14:textId="514E9A34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092FF0A6" w:rsidR="27150B0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Tid: 8:30</w:t>
      </w:r>
    </w:p>
    <w:p w:rsidR="27150B04" w:rsidP="092FF0A6" w:rsidRDefault="27150B04" w14:paraId="4C9626E8" w14:textId="528979DA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092FF0A6" w:rsidR="27150B0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Sted: Edision - 3 etage</w:t>
      </w:r>
    </w:p>
    <w:p w:rsidR="27150B04" w:rsidP="092FF0A6" w:rsidRDefault="27150B04" w14:paraId="49D256C1" w14:textId="73197BC1">
      <w:pPr>
        <w:spacing w:after="200" w:line="276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</w:pPr>
      <w:r w:rsidRPr="092FF0A6" w:rsidR="27150B0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Fremmødte:  Alle </w:t>
      </w:r>
      <w:r w:rsidRPr="092FF0A6" w:rsidR="274B4F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 (Shyn lidt forsinket)</w:t>
      </w:r>
    </w:p>
    <w:p w:rsidR="27150B04" w:rsidP="092FF0A6" w:rsidRDefault="27150B04" w14:paraId="569689DE" w14:textId="3550A413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092FF0A6" w:rsidR="27150B0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Udeblevet med afbud:  </w:t>
      </w:r>
    </w:p>
    <w:p w:rsidR="27150B04" w:rsidP="092FF0A6" w:rsidRDefault="27150B04" w14:paraId="0A49F56B" w14:textId="6F8BA178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092FF0A6" w:rsidR="27150B0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Udeblevet uden afbud:</w:t>
      </w:r>
    </w:p>
    <w:p w:rsidR="27150B04" w:rsidP="092FF0A6" w:rsidRDefault="27150B04" w14:paraId="670CD84D" w14:textId="5C72AA9B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092FF0A6" w:rsidR="27150B0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Dagsorden</w:t>
      </w:r>
    </w:p>
    <w:p w:rsidR="62E7C35B" w:rsidP="092FF0A6" w:rsidRDefault="62E7C35B" w14:paraId="296406DB" w14:textId="374554D5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092FF0A6" w:rsidR="62E7C35B">
        <w:rPr>
          <w:rFonts w:ascii="Calibri" w:hAnsi="Calibri" w:eastAsia="Calibri" w:cs="Calibri"/>
          <w:noProof w:val="0"/>
          <w:sz w:val="24"/>
          <w:szCs w:val="24"/>
          <w:lang w:val="da-DK"/>
        </w:rPr>
        <w:t>Kravspecifikation</w:t>
      </w:r>
    </w:p>
    <w:p w:rsidR="62E7C35B" w:rsidP="092FF0A6" w:rsidRDefault="62E7C35B" w14:paraId="79B00874" w14:textId="7585660B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092FF0A6" w:rsidR="62E7C35B">
        <w:rPr>
          <w:rFonts w:ascii="Calibri" w:hAnsi="Calibri" w:eastAsia="Calibri" w:cs="Calibri"/>
          <w:noProof w:val="0"/>
          <w:sz w:val="24"/>
          <w:szCs w:val="24"/>
          <w:lang w:val="da-DK"/>
        </w:rPr>
        <w:t>Krav, Opfylde krav, bevise for at opfyldt krav</w:t>
      </w:r>
    </w:p>
    <w:p w:rsidR="209E418C" w:rsidP="092FF0A6" w:rsidRDefault="209E418C" w14:paraId="7C799411" w14:textId="53FEDD4B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092FF0A6" w:rsidR="209E418C">
        <w:rPr>
          <w:rFonts w:ascii="Calibri" w:hAnsi="Calibri" w:eastAsia="Calibri" w:cs="Calibri"/>
          <w:noProof w:val="0"/>
          <w:sz w:val="24"/>
          <w:szCs w:val="24"/>
          <w:lang w:val="da-DK"/>
        </w:rPr>
        <w:t>Skrivning af accepttests til kravspecifikationerne</w:t>
      </w:r>
      <w:r w:rsidRPr="092FF0A6" w:rsidR="1EB1A677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som også skal skrives</w:t>
      </w:r>
    </w:p>
    <w:p w:rsidR="1EB1A677" w:rsidP="092FF0A6" w:rsidRDefault="1EB1A677" w14:paraId="1162F77C" w14:textId="05469974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092FF0A6" w:rsidR="1EB1A677">
        <w:rPr>
          <w:rFonts w:ascii="Calibri" w:hAnsi="Calibri" w:eastAsia="Calibri" w:cs="Calibri"/>
          <w:noProof w:val="0"/>
          <w:sz w:val="24"/>
          <w:szCs w:val="24"/>
          <w:lang w:val="da-DK"/>
        </w:rPr>
        <w:t>Arkitekturfase – Opdeling af opgaver</w:t>
      </w:r>
    </w:p>
    <w:p w:rsidR="1EB1A677" w:rsidP="092FF0A6" w:rsidRDefault="1EB1A677" w14:paraId="715C05E0" w14:textId="08C1EBB9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092FF0A6" w:rsidR="1EB1A677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Hardware </w:t>
      </w:r>
      <w:proofErr w:type="spellStart"/>
      <w:r w:rsidRPr="092FF0A6" w:rsidR="1EB1A677">
        <w:rPr>
          <w:rFonts w:ascii="Calibri" w:hAnsi="Calibri" w:eastAsia="Calibri" w:cs="Calibri"/>
          <w:noProof w:val="0"/>
          <w:sz w:val="24"/>
          <w:szCs w:val="24"/>
          <w:lang w:val="da-DK"/>
        </w:rPr>
        <w:t>forlæsning</w:t>
      </w:r>
      <w:proofErr w:type="spellEnd"/>
      <w:r w:rsidRPr="092FF0A6" w:rsidR="1EB1A677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25.10 og software </w:t>
      </w:r>
      <w:proofErr w:type="spellStart"/>
      <w:r w:rsidRPr="092FF0A6" w:rsidR="1EB1A677">
        <w:rPr>
          <w:rFonts w:ascii="Calibri" w:hAnsi="Calibri" w:eastAsia="Calibri" w:cs="Calibri"/>
          <w:noProof w:val="0"/>
          <w:sz w:val="24"/>
          <w:szCs w:val="24"/>
          <w:lang w:val="da-DK"/>
        </w:rPr>
        <w:t>forlæsning</w:t>
      </w:r>
      <w:proofErr w:type="spellEnd"/>
      <w:r w:rsidRPr="092FF0A6" w:rsidR="1EB1A677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01.11.2019</w:t>
      </w:r>
    </w:p>
    <w:p w:rsidR="5A785B4B" w:rsidP="092FF0A6" w:rsidRDefault="5A785B4B" w14:paraId="31599012" w14:textId="72FAE9D0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092FF0A6" w:rsidR="5A785B4B">
        <w:rPr>
          <w:rFonts w:ascii="Calibri" w:hAnsi="Calibri" w:eastAsia="Calibri" w:cs="Calibri"/>
          <w:noProof w:val="0"/>
          <w:sz w:val="24"/>
          <w:szCs w:val="24"/>
          <w:lang w:val="da-DK"/>
        </w:rPr>
        <w:t>Primær aktør - Brugeren, sekundær aktør - passive egenskaber. (refleksbrik)</w:t>
      </w:r>
    </w:p>
    <w:p w:rsidR="01A7502A" w:rsidP="092FF0A6" w:rsidRDefault="01A7502A" w14:paraId="5421CC9F" w14:textId="0E52CE4C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>
          <w:noProof w:val="0"/>
          <w:sz w:val="24"/>
          <w:szCs w:val="24"/>
          <w:lang w:val="da-DK"/>
        </w:rPr>
      </w:pPr>
      <w:proofErr w:type="spellStart"/>
      <w:r w:rsidRPr="092FF0A6" w:rsidR="01A7502A">
        <w:rPr>
          <w:rFonts w:ascii="Calibri" w:hAnsi="Calibri" w:eastAsia="Calibri" w:cs="Calibri"/>
          <w:noProof w:val="0"/>
          <w:sz w:val="24"/>
          <w:szCs w:val="24"/>
          <w:lang w:val="da-DK"/>
        </w:rPr>
        <w:t>Use</w:t>
      </w:r>
      <w:proofErr w:type="spellEnd"/>
      <w:r w:rsidRPr="092FF0A6" w:rsidR="01A7502A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cases – </w:t>
      </w:r>
      <w:proofErr w:type="spellStart"/>
      <w:r w:rsidRPr="092FF0A6" w:rsidR="01A7502A">
        <w:rPr>
          <w:rFonts w:ascii="Calibri" w:hAnsi="Calibri" w:eastAsia="Calibri" w:cs="Calibri"/>
          <w:noProof w:val="0"/>
          <w:sz w:val="24"/>
          <w:szCs w:val="24"/>
          <w:lang w:val="da-DK"/>
        </w:rPr>
        <w:t>indelling</w:t>
      </w:r>
      <w:proofErr w:type="spellEnd"/>
      <w:r w:rsidRPr="092FF0A6" w:rsidR="01A7502A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af opgaver</w:t>
      </w:r>
      <w:r w:rsidRPr="092FF0A6" w:rsidR="02588E90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(funktionelle krav)</w:t>
      </w:r>
    </w:p>
    <w:p w:rsidR="03C2E7E8" w:rsidP="092FF0A6" w:rsidRDefault="03C2E7E8" w14:paraId="58DE8EA7" w14:textId="093C2701">
      <w:pPr>
        <w:pStyle w:val="ListParagraph"/>
        <w:numPr>
          <w:ilvl w:val="1"/>
          <w:numId w:val="1"/>
        </w:numPr>
        <w:bidi w:val="0"/>
        <w:spacing w:before="0" w:beforeAutospacing="off" w:after="200" w:afterAutospacing="off" w:line="276" w:lineRule="auto"/>
        <w:ind w:right="0"/>
        <w:jc w:val="left"/>
        <w:rPr>
          <w:noProof w:val="0"/>
          <w:sz w:val="24"/>
          <w:szCs w:val="24"/>
          <w:lang w:val="da-DK"/>
        </w:rPr>
      </w:pPr>
      <w:r w:rsidRPr="092FF0A6" w:rsidR="03C2E7E8">
        <w:rPr>
          <w:rFonts w:ascii="Calibri" w:hAnsi="Calibri" w:eastAsia="Calibri" w:cs="Calibri"/>
          <w:noProof w:val="0"/>
          <w:sz w:val="24"/>
          <w:szCs w:val="24"/>
          <w:lang w:val="da-DK"/>
        </w:rPr>
        <w:t>Tilføj vores egne use cases for at gøre bilen “unik”</w:t>
      </w:r>
    </w:p>
    <w:p w:rsidR="02588E90" w:rsidP="092FF0A6" w:rsidRDefault="02588E90" w14:paraId="1014EA18" w14:textId="098F0D83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>
          <w:noProof w:val="0"/>
          <w:sz w:val="24"/>
          <w:szCs w:val="24"/>
          <w:lang w:val="da-DK"/>
        </w:rPr>
      </w:pPr>
      <w:r w:rsidRPr="092FF0A6" w:rsidR="02588E90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Ikke funktionelle krav ( specifikationer som er </w:t>
      </w:r>
      <w:proofErr w:type="spellStart"/>
      <w:r w:rsidRPr="092FF0A6" w:rsidR="02588E90">
        <w:rPr>
          <w:rFonts w:ascii="Calibri" w:hAnsi="Calibri" w:eastAsia="Calibri" w:cs="Calibri"/>
          <w:noProof w:val="0"/>
          <w:sz w:val="24"/>
          <w:szCs w:val="24"/>
          <w:lang w:val="da-DK"/>
        </w:rPr>
        <w:t>relavnt</w:t>
      </w:r>
      <w:proofErr w:type="spellEnd"/>
      <w:r w:rsidRPr="092FF0A6" w:rsidR="02588E90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for brugeren)</w:t>
      </w:r>
    </w:p>
    <w:p w:rsidR="6DD89907" w:rsidP="092FF0A6" w:rsidRDefault="6DD89907" w14:paraId="2C888E61" w14:textId="554A92E5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>
          <w:noProof w:val="0"/>
          <w:sz w:val="24"/>
          <w:szCs w:val="24"/>
          <w:lang w:val="da-DK"/>
        </w:rPr>
      </w:pPr>
      <w:r w:rsidRPr="092FF0A6" w:rsidR="6DD89907">
        <w:rPr>
          <w:rFonts w:ascii="Calibri" w:hAnsi="Calibri" w:eastAsia="Calibri" w:cs="Calibri"/>
          <w:noProof w:val="0"/>
          <w:sz w:val="24"/>
          <w:szCs w:val="24"/>
          <w:lang w:val="da-DK"/>
        </w:rPr>
        <w:t>Accepttest skal være til sidst af rapporten, da den ikke skal være der 2 gange, flyttes til afsnit 10.</w:t>
      </w:r>
    </w:p>
    <w:p w:rsidR="7296C5AD" w:rsidP="092FF0A6" w:rsidRDefault="7296C5AD" w14:paraId="52B990F5" w14:textId="64CB6377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right="0"/>
        <w:jc w:val="left"/>
        <w:rPr>
          <w:noProof w:val="0"/>
          <w:sz w:val="24"/>
          <w:szCs w:val="24"/>
          <w:lang w:val="da-DK"/>
        </w:rPr>
      </w:pPr>
      <w:r w:rsidRPr="092FF0A6" w:rsidR="7296C5AD">
        <w:rPr>
          <w:rFonts w:ascii="Calibri" w:hAnsi="Calibri" w:eastAsia="Calibri" w:cs="Calibri"/>
          <w:noProof w:val="0"/>
          <w:sz w:val="24"/>
          <w:szCs w:val="24"/>
          <w:lang w:val="da-DK"/>
        </w:rPr>
        <w:t>Kravspecifikation + accepttest skal laves inden næste mødegang</w:t>
      </w:r>
    </w:p>
    <w:p w:rsidR="092FF0A6" w:rsidP="092FF0A6" w:rsidRDefault="092FF0A6" w14:paraId="32E4FC6C" w14:textId="5E36ACD4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</w:p>
    <w:p w:rsidR="27150B04" w:rsidP="092FF0A6" w:rsidRDefault="27150B04" w14:paraId="4D8672F6" w14:textId="2C81C63D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092FF0A6" w:rsidR="27150B04">
        <w:rPr>
          <w:rFonts w:ascii="Calibri" w:hAnsi="Calibri" w:eastAsia="Calibri" w:cs="Calibri"/>
          <w:noProof w:val="0"/>
          <w:sz w:val="24"/>
          <w:szCs w:val="24"/>
          <w:lang w:val="da-DK"/>
        </w:rPr>
        <w:t>Næste møder</w:t>
      </w:r>
    </w:p>
    <w:p w:rsidR="2B7DBCFF" w:rsidP="092FF0A6" w:rsidRDefault="2B7DBCFF" w14:paraId="17CEAEAE" w14:textId="4CC0256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B7DBCFF">
        <w:rPr/>
        <w:t>28.10.2019</w:t>
      </w:r>
      <w:r w:rsidR="08AFADF8">
        <w:rPr/>
        <w:t xml:space="preserve"> - </w:t>
      </w:r>
      <w:r w:rsidR="66C36DF8">
        <w:rPr/>
        <w:t xml:space="preserve"> 8:30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D87C8F"/>
  <w15:docId w15:val="{c83666fb-1fc3-4c8b-a1bd-a5f9cddec5b3}"/>
  <w:rsids>
    <w:rsidRoot w:val="3AEB29D7"/>
    <w:rsid w:val="013B11C6"/>
    <w:rsid w:val="01A7502A"/>
    <w:rsid w:val="02588E90"/>
    <w:rsid w:val="03C2E7E8"/>
    <w:rsid w:val="0691FE33"/>
    <w:rsid w:val="08AFADF8"/>
    <w:rsid w:val="092FF0A6"/>
    <w:rsid w:val="0AB50122"/>
    <w:rsid w:val="1019E807"/>
    <w:rsid w:val="161A8F19"/>
    <w:rsid w:val="19051990"/>
    <w:rsid w:val="19882EB2"/>
    <w:rsid w:val="1B4BF74F"/>
    <w:rsid w:val="1BA88209"/>
    <w:rsid w:val="1EB1A677"/>
    <w:rsid w:val="209E418C"/>
    <w:rsid w:val="24261FD7"/>
    <w:rsid w:val="26D8C051"/>
    <w:rsid w:val="27150B04"/>
    <w:rsid w:val="274B4FC3"/>
    <w:rsid w:val="27A284B7"/>
    <w:rsid w:val="285F9735"/>
    <w:rsid w:val="2B7DBCFF"/>
    <w:rsid w:val="2C964174"/>
    <w:rsid w:val="3433F174"/>
    <w:rsid w:val="37B4B805"/>
    <w:rsid w:val="3830913F"/>
    <w:rsid w:val="3AEB29D7"/>
    <w:rsid w:val="4767C455"/>
    <w:rsid w:val="47B5D6BF"/>
    <w:rsid w:val="4C276053"/>
    <w:rsid w:val="4E5BFB89"/>
    <w:rsid w:val="5622167F"/>
    <w:rsid w:val="56410058"/>
    <w:rsid w:val="5A785B4B"/>
    <w:rsid w:val="5AAB393C"/>
    <w:rsid w:val="5B6583D5"/>
    <w:rsid w:val="62E7C35B"/>
    <w:rsid w:val="64814A48"/>
    <w:rsid w:val="667E6AC0"/>
    <w:rsid w:val="66C36DF8"/>
    <w:rsid w:val="6AA042C0"/>
    <w:rsid w:val="6B5B2A2F"/>
    <w:rsid w:val="6D3A90B9"/>
    <w:rsid w:val="6DD89907"/>
    <w:rsid w:val="6F1E4C66"/>
    <w:rsid w:val="7296C5AD"/>
    <w:rsid w:val="72AAEFFE"/>
    <w:rsid w:val="763836A1"/>
    <w:rsid w:val="79DF308B"/>
    <w:rsid w:val="7B412949"/>
    <w:rsid w:val="7FC227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c1e82b4f40444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2019-10-21T06:27:21.5363512Z</dcterms:created>
  <dcterms:modified xsi:type="dcterms:W3CDTF">2019-10-21T07:12:14.5835426Z</dcterms:modified>
  <dc:creator>Simon Phi Dang</dc:creator>
  <lastModifiedBy>Simon Phi Dang</lastModifiedBy>
</coreProperties>
</file>