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395C83">
        <w:rPr>
          <w:rFonts w:hint="eastAsia"/>
          <w:b/>
          <w:bCs/>
          <w:sz w:val="32"/>
          <w:szCs w:val="32"/>
        </w:rPr>
        <w:t>认识钟表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  <w:b/>
          <w:bCs/>
        </w:rPr>
        <w:t>教学内容：</w:t>
      </w:r>
      <w:r w:rsidRPr="00395C83">
        <w:rPr>
          <w:rFonts w:hint="eastAsia"/>
        </w:rPr>
        <w:t>义务教育教科书小学数学一年级上册教材第</w:t>
      </w:r>
      <w:r w:rsidRPr="00395C83">
        <w:t>84—</w:t>
      </w:r>
      <w:r w:rsidRPr="00395C83">
        <w:rPr>
          <w:rFonts w:ascii="Times New Roman" w:hAnsi="Times New Roman" w:cs="Times New Roman"/>
        </w:rPr>
        <w:t>85</w:t>
      </w:r>
      <w:r w:rsidRPr="00395C83">
        <w:rPr>
          <w:rFonts w:hint="eastAsia"/>
        </w:rPr>
        <w:t>页。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  <w:b/>
          <w:bCs/>
        </w:rPr>
        <w:t>教学目标：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480"/>
      </w:pPr>
      <w:r w:rsidRPr="00395C83">
        <w:t>1</w:t>
      </w:r>
      <w:r w:rsidRPr="00395C83">
        <w:rPr>
          <w:rFonts w:hint="eastAsia"/>
        </w:rPr>
        <w:t>、结合生活经验认识钟面，学会看整时。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 xml:space="preserve">    2</w:t>
      </w:r>
      <w:r w:rsidRPr="00395C83">
        <w:rPr>
          <w:rFonts w:hint="eastAsia"/>
        </w:rPr>
        <w:t>、通过观察、操作、讨论、交流等活动，培养学生合作意识。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840" w:hanging="840"/>
      </w:pPr>
      <w:r w:rsidRPr="00395C83">
        <w:t xml:space="preserve">    3</w:t>
      </w:r>
      <w:r w:rsidRPr="00395C83">
        <w:rPr>
          <w:rFonts w:hint="eastAsia"/>
        </w:rPr>
        <w:t>、建立时间观念，培养学生养成遵守时间、珍惜时间的良好生活，学习习惯。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840" w:hanging="840"/>
      </w:pPr>
      <w:r w:rsidRPr="00395C83">
        <w:t xml:space="preserve">    4</w:t>
      </w:r>
      <w:r w:rsidRPr="00395C83">
        <w:rPr>
          <w:rFonts w:hint="eastAsia"/>
        </w:rPr>
        <w:t>、培养学生的观察能力，能用所学的知识，合理安排自己的时间，做时间的主人。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  <w:b/>
          <w:bCs/>
        </w:rPr>
        <w:t>教学重点</w:t>
      </w:r>
      <w:r w:rsidRPr="00395C83">
        <w:rPr>
          <w:rFonts w:hint="eastAsia"/>
        </w:rPr>
        <w:t>：正确读写钟表上的整时。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  <w:b/>
          <w:bCs/>
        </w:rPr>
        <w:t>教学难点</w:t>
      </w:r>
      <w:r w:rsidRPr="00395C83">
        <w:rPr>
          <w:rFonts w:hint="eastAsia"/>
        </w:rPr>
        <w:t>：正确、迅速说出钟面时间。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  <w:b/>
          <w:bCs/>
        </w:rPr>
        <w:t>教学准备</w:t>
      </w:r>
      <w:r w:rsidRPr="00395C83">
        <w:rPr>
          <w:rFonts w:hint="eastAsia"/>
        </w:rPr>
        <w:t>：实物钟表、实物投影、微机课件；学生准备学具钟。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  <w:b/>
          <w:bCs/>
        </w:rPr>
        <w:t>教学过程：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一、创设情境、引发兴趣。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360" w:hanging="360"/>
      </w:pPr>
      <w:r w:rsidRPr="00395C83">
        <w:t>1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媒体播放天线宝宝，请听这是什么声音？（对，是钟声。今天我们就来认识钟表。板书课题：认识钟表）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2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欣赏各种形状的钟表。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二、直观演示自主探究新知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1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初步认识钟表。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师：请同学们和老师一起拿出准备好的钟表，观察钟面上都有什么？教师根据学生汇报的情况随时进行小结：钟面上有时针和分针，有</w:t>
      </w:r>
      <w:r w:rsidRPr="00395C83">
        <w:t>1—12</w:t>
      </w:r>
      <w:r w:rsidRPr="00395C83">
        <w:rPr>
          <w:rFonts w:hint="eastAsia"/>
        </w:rPr>
        <w:t>个数，还有</w:t>
      </w:r>
      <w:r w:rsidRPr="00395C83">
        <w:t>12</w:t>
      </w:r>
      <w:r w:rsidRPr="00395C83">
        <w:rPr>
          <w:rFonts w:hint="eastAsia"/>
        </w:rPr>
        <w:t>个大格。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2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认识整时。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600" w:hanging="600"/>
      </w:pPr>
      <w:r w:rsidRPr="00395C83">
        <w:rPr>
          <w:rFonts w:hint="eastAsia"/>
        </w:rPr>
        <w:t>（</w:t>
      </w:r>
      <w:r w:rsidRPr="00395C83">
        <w:t>1</w:t>
      </w:r>
      <w:r w:rsidRPr="00395C83">
        <w:rPr>
          <w:rFonts w:hint="eastAsia"/>
        </w:rPr>
        <w:t>）认识</w:t>
      </w:r>
      <w:r w:rsidRPr="00395C83">
        <w:t>7</w:t>
      </w:r>
      <w:r w:rsidRPr="00395C83">
        <w:rPr>
          <w:rFonts w:hint="eastAsia"/>
        </w:rPr>
        <w:t>时。出示：课本上的主题图。问：图上画的是什么时间？你是怎么看出来的？用小明几时在干什么说一句话。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600" w:hanging="600"/>
      </w:pPr>
      <w:r w:rsidRPr="00395C83">
        <w:rPr>
          <w:rFonts w:hint="eastAsia"/>
        </w:rPr>
        <w:t>（</w:t>
      </w:r>
      <w:r w:rsidRPr="00395C83">
        <w:t>2</w:t>
      </w:r>
      <w:r w:rsidRPr="00395C83">
        <w:rPr>
          <w:rFonts w:hint="eastAsia"/>
        </w:rPr>
        <w:t>）认识</w:t>
      </w:r>
      <w:r w:rsidRPr="00395C83">
        <w:t>9</w:t>
      </w:r>
      <w:r w:rsidRPr="00395C83">
        <w:rPr>
          <w:rFonts w:hint="eastAsia"/>
        </w:rPr>
        <w:t>时。出示后问：图上画的是什么时间？你是怎么看出来的？用小明几时在干什么说一句话。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600" w:hanging="600"/>
      </w:pPr>
      <w:r w:rsidRPr="00395C83">
        <w:rPr>
          <w:rFonts w:hint="eastAsia"/>
        </w:rPr>
        <w:t>（</w:t>
      </w:r>
      <w:r w:rsidRPr="00395C83">
        <w:t>3</w:t>
      </w:r>
      <w:r w:rsidRPr="00395C83">
        <w:rPr>
          <w:rFonts w:hint="eastAsia"/>
        </w:rPr>
        <w:t>）认识</w:t>
      </w:r>
      <w:r w:rsidRPr="00395C83">
        <w:t>8</w:t>
      </w:r>
      <w:r w:rsidRPr="00395C83">
        <w:rPr>
          <w:rFonts w:hint="eastAsia"/>
        </w:rPr>
        <w:t>时。出示后问：图上画的是什么时间？你是怎么看出来的？用小明几时在干什么说一句话。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（</w:t>
      </w:r>
      <w:r w:rsidRPr="00395C83">
        <w:t>4</w:t>
      </w:r>
      <w:r w:rsidRPr="00395C83">
        <w:rPr>
          <w:rFonts w:hint="eastAsia"/>
        </w:rPr>
        <w:t>）小结。出示：分针指着</w:t>
      </w:r>
      <w:r w:rsidRPr="00395C83">
        <w:t>12</w:t>
      </w:r>
      <w:r w:rsidRPr="00395C83">
        <w:rPr>
          <w:rFonts w:hint="eastAsia"/>
        </w:rPr>
        <w:t>，时针指着几就是几时。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3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用学具拨出</w:t>
      </w:r>
      <w:r w:rsidRPr="00395C83">
        <w:t>9</w:t>
      </w:r>
      <w:r w:rsidRPr="00395C83">
        <w:rPr>
          <w:rFonts w:hint="eastAsia"/>
        </w:rPr>
        <w:t>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4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认识电子表。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239" w:hanging="600"/>
      </w:pPr>
      <w:r w:rsidRPr="00395C83">
        <w:rPr>
          <w:rFonts w:hint="eastAsia"/>
        </w:rPr>
        <w:t>（</w:t>
      </w:r>
      <w:r w:rsidRPr="00395C83">
        <w:t>1</w:t>
      </w:r>
      <w:r w:rsidRPr="00395C83">
        <w:rPr>
          <w:rFonts w:hint="eastAsia"/>
        </w:rPr>
        <w:t>）出示手机上的时间</w:t>
      </w:r>
      <w:r w:rsidRPr="00395C83">
        <w:t>7</w:t>
      </w:r>
      <w:r w:rsidRPr="00395C83">
        <w:rPr>
          <w:rFonts w:hint="eastAsia"/>
        </w:rPr>
        <w:t>：</w:t>
      </w:r>
      <w:r w:rsidRPr="00395C83">
        <w:t>00</w:t>
      </w:r>
      <w:r w:rsidRPr="00395C83">
        <w:rPr>
          <w:rFonts w:hint="eastAsia"/>
        </w:rPr>
        <w:t>，让学生讨论说出所表示的时间。师：你是怎么看出来的？及时反馈学情。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239" w:hanging="600"/>
      </w:pPr>
      <w:r w:rsidRPr="00395C83">
        <w:rPr>
          <w:rFonts w:hint="eastAsia"/>
        </w:rPr>
        <w:t>（</w:t>
      </w:r>
      <w:r w:rsidRPr="00395C83">
        <w:t>2</w:t>
      </w:r>
      <w:r w:rsidRPr="00395C83">
        <w:rPr>
          <w:rFonts w:hint="eastAsia"/>
        </w:rPr>
        <w:t>）再出示</w:t>
      </w:r>
      <w:r w:rsidRPr="00395C83">
        <w:t>12</w:t>
      </w:r>
      <w:r w:rsidRPr="00395C83">
        <w:rPr>
          <w:rFonts w:hint="eastAsia"/>
        </w:rPr>
        <w:t>：</w:t>
      </w:r>
      <w:r w:rsidRPr="00395C83">
        <w:t>00</w:t>
      </w:r>
      <w:r w:rsidRPr="00395C83">
        <w:rPr>
          <w:rFonts w:hint="eastAsia"/>
        </w:rPr>
        <w:t>和</w:t>
      </w:r>
      <w:r w:rsidRPr="00395C83">
        <w:t>8</w:t>
      </w:r>
      <w:r w:rsidRPr="00395C83">
        <w:rPr>
          <w:rFonts w:hint="eastAsia"/>
        </w:rPr>
        <w:t>：</w:t>
      </w:r>
      <w:r w:rsidRPr="00395C83">
        <w:t>00</w:t>
      </w:r>
      <w:r w:rsidRPr="00395C83">
        <w:rPr>
          <w:rFonts w:hint="eastAsia"/>
        </w:rPr>
        <w:t>。师：你是怎么看出来的？小结；电子表用数字表示整时，两个小圆点右边是两个“</w:t>
      </w:r>
      <w:r w:rsidRPr="00395C83">
        <w:t>0</w:t>
      </w:r>
      <w:r w:rsidRPr="00395C83">
        <w:rPr>
          <w:rFonts w:hint="eastAsia"/>
        </w:rPr>
        <w:t>”，</w:t>
      </w:r>
      <w:r w:rsidRPr="00395C83">
        <w:t xml:space="preserve"> </w:t>
      </w:r>
      <w:r w:rsidRPr="00395C83">
        <w:rPr>
          <w:rFonts w:hint="eastAsia"/>
        </w:rPr>
        <w:t>两个小圆点左边是几就是几时。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240"/>
      </w:pPr>
      <w:r w:rsidRPr="00395C83">
        <w:rPr>
          <w:rFonts w:hint="eastAsia"/>
        </w:rPr>
        <w:t>（</w:t>
      </w:r>
      <w:r w:rsidRPr="00395C83">
        <w:t>3</w:t>
      </w:r>
      <w:r w:rsidRPr="00395C83">
        <w:rPr>
          <w:rFonts w:hint="eastAsia"/>
        </w:rPr>
        <w:t>）学生举例。师：你在哪里看过这种电子表显示时间？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三、巩固强化。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1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完成练习十六第</w:t>
      </w:r>
      <w:r w:rsidRPr="00395C83">
        <w:t>1</w:t>
      </w:r>
      <w:r w:rsidRPr="00395C83">
        <w:rPr>
          <w:rFonts w:hint="eastAsia"/>
        </w:rPr>
        <w:t>题。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2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快乐的周末。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240"/>
      </w:pPr>
      <w:r w:rsidRPr="00395C83">
        <w:rPr>
          <w:rFonts w:hint="eastAsia"/>
        </w:rPr>
        <w:t>（</w:t>
      </w:r>
      <w:r w:rsidRPr="00395C83">
        <w:t>1</w:t>
      </w:r>
      <w:r w:rsidRPr="00395C83">
        <w:rPr>
          <w:rFonts w:hint="eastAsia"/>
        </w:rPr>
        <w:t>）看看天线宝宝什么时候在干什么？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 xml:space="preserve">   </w:t>
      </w:r>
      <w:r w:rsidRPr="00395C83">
        <w:rPr>
          <w:rFonts w:hint="eastAsia"/>
        </w:rPr>
        <w:t>学生反馈：</w:t>
      </w:r>
      <w:r w:rsidRPr="00395C83">
        <w:t>8</w:t>
      </w:r>
      <w:r w:rsidRPr="00395C83">
        <w:rPr>
          <w:rFonts w:hint="eastAsia"/>
        </w:rPr>
        <w:t>时起床</w:t>
      </w:r>
      <w:r w:rsidRPr="00395C83">
        <w:t xml:space="preserve">  9</w:t>
      </w:r>
      <w:r w:rsidRPr="00395C83">
        <w:rPr>
          <w:rFonts w:hint="eastAsia"/>
        </w:rPr>
        <w:t>时放风筝</w:t>
      </w:r>
      <w:r w:rsidRPr="00395C83">
        <w:t xml:space="preserve">  11</w:t>
      </w:r>
      <w:r w:rsidRPr="00395C83">
        <w:rPr>
          <w:rFonts w:hint="eastAsia"/>
        </w:rPr>
        <w:t>时吃饭</w:t>
      </w:r>
      <w:r w:rsidRPr="00395C83">
        <w:t xml:space="preserve">  3</w:t>
      </w:r>
      <w:r w:rsidRPr="00395C83">
        <w:rPr>
          <w:rFonts w:hint="eastAsia"/>
        </w:rPr>
        <w:t>时看书</w:t>
      </w:r>
      <w:r w:rsidRPr="00395C83">
        <w:t xml:space="preserve">  9</w:t>
      </w:r>
      <w:r w:rsidRPr="00395C83">
        <w:rPr>
          <w:rFonts w:hint="eastAsia"/>
        </w:rPr>
        <w:t>时睡觉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left="239" w:hanging="600"/>
      </w:pPr>
      <w:r w:rsidRPr="00395C83">
        <w:rPr>
          <w:rFonts w:hint="eastAsia"/>
        </w:rPr>
        <w:t>（</w:t>
      </w:r>
      <w:r w:rsidRPr="00395C83">
        <w:t>2</w:t>
      </w:r>
      <w:r w:rsidRPr="00395C83">
        <w:rPr>
          <w:rFonts w:hint="eastAsia"/>
        </w:rPr>
        <w:t>）师：你发现了什么？教师随学生汇报强调：时针每天转</w:t>
      </w:r>
      <w:r w:rsidRPr="00395C83">
        <w:t>2</w:t>
      </w:r>
      <w:r w:rsidRPr="00395C83">
        <w:rPr>
          <w:rFonts w:hint="eastAsia"/>
        </w:rPr>
        <w:t>圈，一天有早晨、上午、下午和晚上，有上午</w:t>
      </w:r>
      <w:r w:rsidRPr="00395C83">
        <w:t>9</w:t>
      </w:r>
      <w:r w:rsidRPr="00395C83">
        <w:rPr>
          <w:rFonts w:hint="eastAsia"/>
        </w:rPr>
        <w:t>时，还有晚上</w:t>
      </w:r>
      <w:r w:rsidRPr="00395C83">
        <w:t>9</w:t>
      </w:r>
      <w:r w:rsidRPr="00395C83">
        <w:rPr>
          <w:rFonts w:hint="eastAsia"/>
        </w:rPr>
        <w:t>时。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240"/>
      </w:pPr>
      <w:r w:rsidRPr="00395C83">
        <w:rPr>
          <w:rFonts w:hint="eastAsia"/>
        </w:rPr>
        <w:t>（</w:t>
      </w:r>
      <w:r w:rsidRPr="00395C83">
        <w:t>3</w:t>
      </w:r>
      <w:r w:rsidRPr="00395C83">
        <w:rPr>
          <w:rFonts w:hint="eastAsia"/>
        </w:rPr>
        <w:t>）请学生用早晨、上午、下午和晚上加在前面说一句话。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3</w:t>
      </w:r>
      <w:r w:rsidRPr="00395C83">
        <w:rPr>
          <w:rFonts w:hint="eastAsia"/>
        </w:rPr>
        <w:t>、</w:t>
      </w:r>
      <w:r w:rsidRPr="00395C83">
        <w:t xml:space="preserve"> </w:t>
      </w:r>
      <w:r w:rsidRPr="00395C83">
        <w:rPr>
          <w:rFonts w:hint="eastAsia"/>
        </w:rPr>
        <w:t>猜猜看，过</w:t>
      </w:r>
      <w:r w:rsidRPr="00395C83">
        <w:t>1</w:t>
      </w:r>
      <w:r w:rsidRPr="00395C83">
        <w:rPr>
          <w:rFonts w:hint="eastAsia"/>
        </w:rPr>
        <w:t>小时是几时？（完成练习十六第</w:t>
      </w:r>
      <w:r w:rsidRPr="00395C83">
        <w:t>3</w:t>
      </w:r>
      <w:r w:rsidRPr="00395C83">
        <w:rPr>
          <w:rFonts w:hint="eastAsia"/>
        </w:rPr>
        <w:t>题）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四、总结：今天你学到了什么知识？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师：小朋友一定要珍惜时间，合理安排时间，不浪费时间，珍惜每一分钟，争当时间的小主人。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rPr>
          <w:rFonts w:hint="eastAsia"/>
        </w:rPr>
        <w:t>五、板书设计：</w:t>
      </w:r>
      <w:r w:rsidRPr="00395C83">
        <w:t xml:space="preserve">                 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2880"/>
      </w:pPr>
      <w:r w:rsidRPr="00395C83">
        <w:rPr>
          <w:rFonts w:hint="eastAsia"/>
        </w:rPr>
        <w:t>认识钟表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 xml:space="preserve">                    </w:t>
      </w:r>
      <w:r w:rsidRPr="00395C83">
        <w:rPr>
          <w:rFonts w:hint="eastAsia"/>
        </w:rPr>
        <w:t>时针</w:t>
      </w:r>
      <w:r w:rsidRPr="00395C83">
        <w:t xml:space="preserve">     </w:t>
      </w:r>
      <w:r w:rsidRPr="00395C83">
        <w:rPr>
          <w:rFonts w:hint="eastAsia"/>
        </w:rPr>
        <w:t>分针</w:t>
      </w:r>
      <w:r w:rsidRPr="00395C83">
        <w:t xml:space="preserve">   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2160"/>
      </w:pPr>
      <w:r w:rsidRPr="00395C83">
        <w:t xml:space="preserve"> 12</w:t>
      </w:r>
      <w:r w:rsidRPr="00395C83">
        <w:rPr>
          <w:rFonts w:hint="eastAsia"/>
        </w:rPr>
        <w:t>个数</w:t>
      </w:r>
      <w:r w:rsidRPr="00395C83">
        <w:t xml:space="preserve">   </w:t>
      </w:r>
      <w:r w:rsidRPr="00395C83">
        <w:rPr>
          <w:rFonts w:ascii="Times New Roman" w:hAnsi="Times New Roman" w:cs="Times New Roman"/>
        </w:rPr>
        <w:t>12</w:t>
      </w:r>
      <w:r w:rsidRPr="00395C83">
        <w:rPr>
          <w:rFonts w:hint="eastAsia"/>
        </w:rPr>
        <w:t>个大格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  <w:ind w:firstLine="2160"/>
      </w:pPr>
      <w:r w:rsidRPr="00395C83">
        <w:t xml:space="preserve"> 7</w:t>
      </w:r>
      <w:r w:rsidRPr="00395C83">
        <w:rPr>
          <w:rFonts w:hint="eastAsia"/>
        </w:rPr>
        <w:t>时</w:t>
      </w:r>
      <w:r w:rsidRPr="00395C83">
        <w:t xml:space="preserve">      </w:t>
      </w:r>
      <w:r w:rsidRPr="00395C83">
        <w:rPr>
          <w:rFonts w:ascii="Times New Roman" w:hAnsi="Times New Roman" w:cs="Times New Roman"/>
        </w:rPr>
        <w:t>7</w:t>
      </w:r>
      <w:r w:rsidRPr="00395C83">
        <w:rPr>
          <w:rFonts w:hint="eastAsia"/>
        </w:rPr>
        <w:t>：</w:t>
      </w:r>
      <w:r w:rsidRPr="00395C83">
        <w:rPr>
          <w:rFonts w:ascii="Times New Roman" w:hAnsi="Times New Roman" w:cs="Times New Roman"/>
        </w:rPr>
        <w:t>00</w:t>
      </w:r>
      <w:r w:rsidRPr="00395C83">
        <w:t xml:space="preserve"> </w:t>
      </w:r>
    </w:p>
    <w:p w:rsidR="00D6307B" w:rsidRPr="00395C83" w:rsidRDefault="00D6307B" w:rsidP="003D7818">
      <w:pPr>
        <w:pStyle w:val="NormalWeb"/>
        <w:spacing w:before="0" w:beforeAutospacing="0" w:after="0" w:afterAutospacing="0" w:line="360" w:lineRule="auto"/>
      </w:pPr>
      <w:r w:rsidRPr="00395C83">
        <w:t> </w:t>
      </w:r>
    </w:p>
    <w:p w:rsidR="00D6307B" w:rsidRPr="00395C83" w:rsidRDefault="00D6307B"/>
    <w:sectPr w:rsidR="00D6307B" w:rsidRPr="00395C83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07B" w:rsidRDefault="00D6307B" w:rsidP="00C1584D">
      <w:r>
        <w:separator/>
      </w:r>
    </w:p>
  </w:endnote>
  <w:endnote w:type="continuationSeparator" w:id="0">
    <w:p w:rsidR="00D6307B" w:rsidRDefault="00D6307B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B" w:rsidRDefault="00D630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B" w:rsidRPr="00C1584D" w:rsidRDefault="00D6307B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B" w:rsidRDefault="00D63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07B" w:rsidRDefault="00D6307B" w:rsidP="00C1584D">
      <w:r>
        <w:separator/>
      </w:r>
    </w:p>
  </w:footnote>
  <w:footnote w:type="continuationSeparator" w:id="0">
    <w:p w:rsidR="00D6307B" w:rsidRDefault="00D6307B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B" w:rsidRDefault="00D630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B" w:rsidRPr="00C1584D" w:rsidRDefault="00D6307B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07B" w:rsidRDefault="00D630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56E51"/>
    <w:rsid w:val="0008641F"/>
    <w:rsid w:val="000E19AE"/>
    <w:rsid w:val="000F709A"/>
    <w:rsid w:val="001A1A57"/>
    <w:rsid w:val="001A6F16"/>
    <w:rsid w:val="001C5678"/>
    <w:rsid w:val="001D5500"/>
    <w:rsid w:val="002156D9"/>
    <w:rsid w:val="002611B7"/>
    <w:rsid w:val="002E5638"/>
    <w:rsid w:val="002F6374"/>
    <w:rsid w:val="00312F82"/>
    <w:rsid w:val="00372795"/>
    <w:rsid w:val="0039311C"/>
    <w:rsid w:val="00395C83"/>
    <w:rsid w:val="003D7818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BA7842"/>
    <w:rsid w:val="00C1584D"/>
    <w:rsid w:val="00C84023"/>
    <w:rsid w:val="00D6307B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3D78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41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193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193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169</Words>
  <Characters>969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2013-10-14T07:04:00Z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