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noProof/>
          <w:sz w:val="36"/>
          <w:szCs w:val="36"/>
          <w:u w:val="single"/>
        </w:rPr>
      </w:pPr>
      <w:r w:rsidRPr="00577BC3">
        <w:rPr>
          <w:rFonts w:ascii="Calibri" w:hAnsi="Calibri"/>
          <w:b w:val="0"/>
          <w:noProof/>
          <w:sz w:val="36"/>
          <w:szCs w:val="36"/>
          <w:u w:val="single"/>
        </w:rPr>
        <w:t>Parts Sales History Via Customers (SHVC)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</w:p>
    <w:p w:rsidR="00F92837" w:rsidRPr="00577BC3" w:rsidRDefault="00552041" w:rsidP="000A55D7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b w:val="0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24pt;visibility:visible">
            <v:imagedata r:id="rId7" o:title=""/>
          </v:shape>
        </w:pict>
      </w:r>
    </w:p>
    <w:p w:rsidR="000A55D7" w:rsidRPr="00577BC3" w:rsidRDefault="000A55D7" w:rsidP="000A55D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0A55D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This report is useful in tracking sales activity on high volume parts. It also lists the customers who bought the part, Invoice Numbers</w:t>
      </w:r>
      <w:r w:rsidR="00862F4F" w:rsidRPr="00577BC3">
        <w:rPr>
          <w:rFonts w:ascii="Calibri" w:hAnsi="Calibri"/>
          <w:sz w:val="22"/>
          <w:szCs w:val="22"/>
        </w:rPr>
        <w:t>,</w:t>
      </w:r>
      <w:r w:rsidRPr="00577BC3">
        <w:rPr>
          <w:rFonts w:ascii="Calibri" w:hAnsi="Calibri"/>
          <w:sz w:val="22"/>
          <w:szCs w:val="22"/>
        </w:rPr>
        <w:t xml:space="preserve"> and Dates</w:t>
      </w:r>
      <w:r w:rsidR="00862F4F" w:rsidRPr="00577BC3">
        <w:rPr>
          <w:rFonts w:ascii="Calibri" w:hAnsi="Calibri"/>
          <w:sz w:val="22"/>
          <w:szCs w:val="22"/>
        </w:rPr>
        <w:t>,</w:t>
      </w:r>
      <w:r w:rsidRPr="00577BC3">
        <w:rPr>
          <w:rFonts w:ascii="Calibri" w:hAnsi="Calibri"/>
          <w:sz w:val="22"/>
          <w:szCs w:val="22"/>
        </w:rPr>
        <w:t xml:space="preserve"> as well as the quantity sold and the extended sales price.</w:t>
      </w:r>
    </w:p>
    <w:p w:rsidR="000A55D7" w:rsidRPr="00577BC3" w:rsidRDefault="000A55D7" w:rsidP="000A55D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A55D7" w:rsidRPr="00577BC3" w:rsidRDefault="00303685" w:rsidP="000A55D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 xml:space="preserve">To access the Part Sales History </w:t>
      </w:r>
      <w:r w:rsidR="001D726A" w:rsidRPr="00577BC3">
        <w:rPr>
          <w:rFonts w:ascii="Calibri" w:hAnsi="Calibri"/>
          <w:sz w:val="22"/>
          <w:szCs w:val="22"/>
        </w:rPr>
        <w:t>v</w:t>
      </w:r>
      <w:r w:rsidRPr="00577BC3">
        <w:rPr>
          <w:rFonts w:ascii="Calibri" w:hAnsi="Calibri"/>
          <w:sz w:val="22"/>
          <w:szCs w:val="22"/>
        </w:rPr>
        <w:t xml:space="preserve">ia Customer Report, </w:t>
      </w:r>
      <w:r w:rsidR="000A55D7" w:rsidRPr="00577BC3">
        <w:rPr>
          <w:rFonts w:ascii="Calibri" w:hAnsi="Calibri"/>
          <w:sz w:val="22"/>
          <w:szCs w:val="22"/>
        </w:rPr>
        <w:t>you can either:</w:t>
      </w:r>
    </w:p>
    <w:p w:rsidR="00303685" w:rsidRPr="00577BC3" w:rsidRDefault="000A55D7" w:rsidP="000A55D7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Select “Inventory” from the menu.  Choose the</w:t>
      </w:r>
      <w:r w:rsidR="004745A6" w:rsidRPr="00577BC3">
        <w:rPr>
          <w:rFonts w:ascii="Calibri" w:hAnsi="Calibri"/>
          <w:sz w:val="22"/>
          <w:szCs w:val="22"/>
        </w:rPr>
        <w:t xml:space="preserve"> </w:t>
      </w:r>
      <w:r w:rsidRPr="00577BC3">
        <w:rPr>
          <w:rFonts w:ascii="Calibri" w:hAnsi="Calibri"/>
          <w:sz w:val="22"/>
          <w:szCs w:val="22"/>
        </w:rPr>
        <w:t>“</w:t>
      </w:r>
      <w:r w:rsidR="00F92837" w:rsidRPr="00577BC3">
        <w:rPr>
          <w:rFonts w:ascii="Calibri" w:hAnsi="Calibri"/>
          <w:sz w:val="22"/>
          <w:szCs w:val="22"/>
        </w:rPr>
        <w:t>POS History</w:t>
      </w:r>
      <w:r w:rsidRPr="00577BC3">
        <w:rPr>
          <w:rFonts w:ascii="Calibri" w:hAnsi="Calibri"/>
          <w:sz w:val="22"/>
          <w:szCs w:val="22"/>
        </w:rPr>
        <w:t>” submenu and click</w:t>
      </w:r>
      <w:r w:rsidR="00303685" w:rsidRPr="00577BC3">
        <w:rPr>
          <w:rFonts w:ascii="Calibri" w:hAnsi="Calibri"/>
          <w:sz w:val="22"/>
          <w:szCs w:val="22"/>
        </w:rPr>
        <w:t xml:space="preserve"> </w:t>
      </w:r>
      <w:r w:rsidRPr="00577BC3">
        <w:rPr>
          <w:rFonts w:ascii="Calibri" w:hAnsi="Calibri"/>
          <w:sz w:val="22"/>
          <w:szCs w:val="22"/>
        </w:rPr>
        <w:t>“</w:t>
      </w:r>
      <w:r w:rsidR="00303685" w:rsidRPr="00577BC3">
        <w:rPr>
          <w:rFonts w:ascii="Calibri" w:hAnsi="Calibri"/>
          <w:sz w:val="22"/>
          <w:szCs w:val="22"/>
        </w:rPr>
        <w:t xml:space="preserve">Parts Sales History </w:t>
      </w:r>
      <w:r w:rsidR="001D726A" w:rsidRPr="00577BC3">
        <w:rPr>
          <w:rFonts w:ascii="Calibri" w:hAnsi="Calibri"/>
          <w:sz w:val="22"/>
          <w:szCs w:val="22"/>
        </w:rPr>
        <w:t>v</w:t>
      </w:r>
      <w:r w:rsidR="00303685" w:rsidRPr="00577BC3">
        <w:rPr>
          <w:rFonts w:ascii="Calibri" w:hAnsi="Calibri"/>
          <w:sz w:val="22"/>
          <w:szCs w:val="22"/>
        </w:rPr>
        <w:t>ia Customers</w:t>
      </w:r>
      <w:r w:rsidRPr="00577BC3">
        <w:rPr>
          <w:rFonts w:ascii="Calibri" w:hAnsi="Calibri"/>
          <w:sz w:val="22"/>
          <w:szCs w:val="22"/>
        </w:rPr>
        <w:t>.”</w:t>
      </w:r>
    </w:p>
    <w:p w:rsidR="00303685" w:rsidRPr="00577BC3" w:rsidRDefault="000A55D7" w:rsidP="000A55D7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T</w:t>
      </w:r>
      <w:r w:rsidR="00303685" w:rsidRPr="00577BC3">
        <w:rPr>
          <w:rFonts w:ascii="Calibri" w:hAnsi="Calibri"/>
          <w:b w:val="0"/>
          <w:sz w:val="22"/>
          <w:szCs w:val="22"/>
        </w:rPr>
        <w:t xml:space="preserve">ype </w:t>
      </w:r>
      <w:r w:rsidRPr="00577BC3">
        <w:rPr>
          <w:rFonts w:ascii="Calibri" w:hAnsi="Calibri"/>
          <w:b w:val="0"/>
          <w:sz w:val="22"/>
          <w:szCs w:val="22"/>
        </w:rPr>
        <w:t>“</w:t>
      </w:r>
      <w:r w:rsidR="001D726A" w:rsidRPr="00577BC3">
        <w:rPr>
          <w:rFonts w:ascii="Calibri" w:hAnsi="Calibri"/>
          <w:b w:val="0"/>
          <w:sz w:val="22"/>
          <w:szCs w:val="22"/>
        </w:rPr>
        <w:t>SHVC</w:t>
      </w:r>
      <w:r w:rsidRPr="00577BC3">
        <w:rPr>
          <w:rFonts w:ascii="Calibri" w:hAnsi="Calibri"/>
          <w:b w:val="0"/>
          <w:sz w:val="22"/>
          <w:szCs w:val="22"/>
        </w:rPr>
        <w:t>”</w:t>
      </w:r>
      <w:r w:rsidR="001D726A" w:rsidRPr="00577BC3">
        <w:rPr>
          <w:rFonts w:ascii="Calibri" w:hAnsi="Calibri"/>
          <w:b w:val="0"/>
          <w:sz w:val="22"/>
          <w:szCs w:val="22"/>
        </w:rPr>
        <w:t xml:space="preserve"> in the </w:t>
      </w:r>
      <w:r w:rsidR="00862F4F" w:rsidRPr="00577BC3">
        <w:rPr>
          <w:rFonts w:ascii="Calibri" w:hAnsi="Calibri"/>
          <w:b w:val="0"/>
          <w:sz w:val="22"/>
          <w:szCs w:val="22"/>
        </w:rPr>
        <w:t>Shortcuts Bar</w:t>
      </w:r>
      <w:r w:rsidRPr="00577BC3">
        <w:rPr>
          <w:rFonts w:ascii="Calibri" w:hAnsi="Calibri"/>
          <w:b w:val="0"/>
          <w:sz w:val="22"/>
          <w:szCs w:val="22"/>
        </w:rPr>
        <w:t>.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35C9" w:rsidRPr="00577BC3" w:rsidRDefault="00D535C9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577BC3">
        <w:rPr>
          <w:rFonts w:ascii="Calibri" w:hAnsi="Calibri"/>
          <w:sz w:val="22"/>
          <w:szCs w:val="22"/>
          <w:u w:val="single"/>
        </w:rPr>
        <w:t>Field Definitions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35C9" w:rsidRPr="00577BC3" w:rsidRDefault="00D535C9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Part Number</w:t>
      </w:r>
      <w:r w:rsidR="000A55D7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0A55D7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Enter a part number to include on the report.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35C9" w:rsidRPr="00577BC3" w:rsidRDefault="00D535C9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Vendor</w:t>
      </w:r>
      <w:r w:rsidR="000A55D7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0A55D7" w:rsidRPr="00577BC3">
        <w:rPr>
          <w:rFonts w:ascii="Calibri" w:hAnsi="Calibri"/>
          <w:b w:val="0"/>
          <w:sz w:val="22"/>
          <w:szCs w:val="22"/>
        </w:rPr>
        <w:t xml:space="preserve"> </w:t>
      </w:r>
      <w:r w:rsidR="007F2F40" w:rsidRPr="00577BC3">
        <w:rPr>
          <w:rFonts w:ascii="Calibri" w:hAnsi="Calibri"/>
          <w:b w:val="0"/>
          <w:sz w:val="22"/>
          <w:szCs w:val="22"/>
        </w:rPr>
        <w:t>The vendor number for this part pre</w:t>
      </w:r>
      <w:r w:rsidR="000A55D7" w:rsidRPr="00577BC3">
        <w:rPr>
          <w:rFonts w:ascii="Calibri" w:hAnsi="Calibri"/>
          <w:b w:val="0"/>
          <w:sz w:val="22"/>
          <w:szCs w:val="22"/>
        </w:rPr>
        <w:t>-fills, but you can select a different vendor using the drop-down menu in the Select Vendor Number field.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35C9" w:rsidRPr="00577BC3" w:rsidRDefault="00D535C9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Part Type</w:t>
      </w:r>
      <w:r w:rsidR="000A55D7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0A55D7" w:rsidRPr="00577BC3">
        <w:rPr>
          <w:rFonts w:ascii="Calibri" w:hAnsi="Calibri"/>
          <w:b w:val="0"/>
          <w:sz w:val="22"/>
          <w:szCs w:val="22"/>
        </w:rPr>
        <w:t xml:space="preserve"> </w:t>
      </w:r>
    </w:p>
    <w:p w:rsidR="00896FA2" w:rsidRPr="00577BC3" w:rsidRDefault="007F2F40" w:rsidP="000A55D7">
      <w:p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T</w:t>
      </w:r>
      <w:r w:rsidR="00D535C9" w:rsidRPr="00577BC3">
        <w:rPr>
          <w:rFonts w:ascii="Calibri" w:hAnsi="Calibri"/>
          <w:sz w:val="22"/>
          <w:szCs w:val="22"/>
        </w:rPr>
        <w:t>he part type is pre-filled from the part master.  It could be</w:t>
      </w:r>
      <w:r w:rsidR="00896FA2" w:rsidRPr="00577BC3">
        <w:rPr>
          <w:rFonts w:ascii="Calibri" w:hAnsi="Calibri"/>
          <w:sz w:val="22"/>
          <w:szCs w:val="22"/>
        </w:rPr>
        <w:t>:</w:t>
      </w:r>
      <w:r w:rsidR="00D535C9" w:rsidRPr="00577BC3">
        <w:rPr>
          <w:rFonts w:ascii="Calibri" w:hAnsi="Calibri"/>
          <w:sz w:val="22"/>
          <w:szCs w:val="22"/>
        </w:rPr>
        <w:t xml:space="preserve"> </w:t>
      </w:r>
    </w:p>
    <w:p w:rsidR="00896FA2" w:rsidRPr="00577BC3" w:rsidRDefault="00896FA2" w:rsidP="000A55D7">
      <w:pPr>
        <w:contextualSpacing/>
        <w:jc w:val="left"/>
        <w:rPr>
          <w:rFonts w:ascii="Calibri" w:hAnsi="Calibri"/>
          <w:sz w:val="22"/>
          <w:szCs w:val="22"/>
        </w:rPr>
      </w:pPr>
    </w:p>
    <w:p w:rsidR="00896FA2" w:rsidRPr="00577BC3" w:rsidRDefault="00896FA2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New</w:t>
      </w:r>
    </w:p>
    <w:p w:rsidR="00896FA2" w:rsidRPr="00577BC3" w:rsidRDefault="00896FA2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lastRenderedPageBreak/>
        <w:t>Used</w:t>
      </w:r>
    </w:p>
    <w:p w:rsidR="00896FA2" w:rsidRPr="00577BC3" w:rsidRDefault="00896FA2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Reman</w:t>
      </w:r>
    </w:p>
    <w:p w:rsidR="00896FA2" w:rsidRPr="00577BC3" w:rsidRDefault="00896FA2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Core</w:t>
      </w:r>
    </w:p>
    <w:p w:rsidR="00D535C9" w:rsidRPr="00577BC3" w:rsidRDefault="00896FA2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>Memo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A55D7" w:rsidRPr="00577BC3" w:rsidRDefault="000A55D7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Start Date/End Date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Choose the starting and ending dates for the report, or leave both blank to run the report for “All Dates.”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FA2" w:rsidRPr="00577BC3" w:rsidRDefault="00084ADD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Look At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The report can include information from</w:t>
      </w:r>
      <w:r w:rsidR="00896FA2" w:rsidRPr="00577BC3">
        <w:rPr>
          <w:rFonts w:ascii="Calibri" w:hAnsi="Calibri"/>
          <w:b w:val="0"/>
          <w:sz w:val="22"/>
          <w:szCs w:val="22"/>
        </w:rPr>
        <w:t>:</w:t>
      </w:r>
      <w:r w:rsidRPr="00577BC3">
        <w:rPr>
          <w:rFonts w:ascii="Calibri" w:hAnsi="Calibri"/>
          <w:b w:val="0"/>
          <w:sz w:val="22"/>
          <w:szCs w:val="22"/>
        </w:rPr>
        <w:t xml:space="preserve"> </w:t>
      </w:r>
    </w:p>
    <w:p w:rsidR="00896FA2" w:rsidRPr="00577BC3" w:rsidRDefault="00896FA2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96FA2" w:rsidRPr="00577BC3" w:rsidRDefault="00896FA2" w:rsidP="00896FA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POS</w:t>
      </w:r>
    </w:p>
    <w:p w:rsidR="00896FA2" w:rsidRPr="00577BC3" w:rsidRDefault="00084ADD" w:rsidP="00896FA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SMS</w:t>
      </w:r>
    </w:p>
    <w:p w:rsidR="00896FA2" w:rsidRPr="00577BC3" w:rsidRDefault="00552041" w:rsidP="00896FA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SS</w:t>
      </w:r>
    </w:p>
    <w:p w:rsidR="00896FA2" w:rsidRPr="00577BC3" w:rsidRDefault="00896FA2" w:rsidP="00896FA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A</w:t>
      </w:r>
      <w:r w:rsidR="00552041" w:rsidRPr="00577BC3">
        <w:rPr>
          <w:rFonts w:ascii="Calibri" w:hAnsi="Calibri"/>
          <w:b w:val="0"/>
          <w:sz w:val="22"/>
          <w:szCs w:val="22"/>
        </w:rPr>
        <w:t>ll three</w:t>
      </w:r>
      <w:r w:rsidRPr="00577BC3">
        <w:rPr>
          <w:rFonts w:ascii="Calibri" w:hAnsi="Calibri"/>
          <w:b w:val="0"/>
          <w:sz w:val="22"/>
          <w:szCs w:val="22"/>
        </w:rPr>
        <w:t xml:space="preserve"> (</w:t>
      </w:r>
      <w:r w:rsidRPr="00577BC3">
        <w:rPr>
          <w:rFonts w:ascii="Calibri" w:hAnsi="Calibri"/>
          <w:sz w:val="22"/>
          <w:szCs w:val="22"/>
        </w:rPr>
        <w:t>Default</w:t>
      </w:r>
      <w:r w:rsidRPr="00577BC3">
        <w:rPr>
          <w:rFonts w:ascii="Calibri" w:hAnsi="Calibri"/>
          <w:b w:val="0"/>
          <w:sz w:val="22"/>
          <w:szCs w:val="22"/>
        </w:rPr>
        <w:t>)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84ADD" w:rsidRPr="00577BC3" w:rsidRDefault="00084ADD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Page Break by Month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</w:p>
    <w:p w:rsidR="00896FA2" w:rsidRPr="00577BC3" w:rsidRDefault="00896FA2" w:rsidP="000A55D7">
      <w:pPr>
        <w:contextualSpacing/>
        <w:jc w:val="left"/>
        <w:rPr>
          <w:rFonts w:ascii="Calibri" w:hAnsi="Calibri"/>
          <w:sz w:val="22"/>
          <w:szCs w:val="22"/>
        </w:rPr>
      </w:pPr>
    </w:p>
    <w:p w:rsidR="00896FA2" w:rsidRPr="00577BC3" w:rsidRDefault="00084ADD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 xml:space="preserve">Choose </w:t>
      </w:r>
      <w:r w:rsidRPr="00577BC3">
        <w:rPr>
          <w:rFonts w:ascii="Calibri" w:hAnsi="Calibri"/>
          <w:b/>
          <w:sz w:val="22"/>
          <w:szCs w:val="22"/>
        </w:rPr>
        <w:t>Yes</w:t>
      </w:r>
      <w:r w:rsidRPr="00577BC3">
        <w:rPr>
          <w:rFonts w:ascii="Calibri" w:hAnsi="Calibri"/>
          <w:sz w:val="22"/>
          <w:szCs w:val="22"/>
        </w:rPr>
        <w:t xml:space="preserve"> to have the report page break when a new month of activity begins.  </w:t>
      </w:r>
    </w:p>
    <w:p w:rsidR="00084ADD" w:rsidRPr="00577BC3" w:rsidRDefault="00084ADD" w:rsidP="00896FA2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t xml:space="preserve">Choose </w:t>
      </w:r>
      <w:r w:rsidRPr="00577BC3">
        <w:rPr>
          <w:rFonts w:ascii="Calibri" w:hAnsi="Calibri"/>
          <w:b/>
          <w:sz w:val="22"/>
          <w:szCs w:val="22"/>
        </w:rPr>
        <w:t xml:space="preserve">No </w:t>
      </w:r>
      <w:r w:rsidRPr="00577BC3">
        <w:rPr>
          <w:rFonts w:ascii="Calibri" w:hAnsi="Calibri"/>
          <w:sz w:val="22"/>
          <w:szCs w:val="22"/>
        </w:rPr>
        <w:t xml:space="preserve">to produce a continuous report of the </w:t>
      </w:r>
      <w:r w:rsidR="00480F5B" w:rsidRPr="00577BC3">
        <w:rPr>
          <w:rFonts w:ascii="Calibri" w:hAnsi="Calibri"/>
          <w:sz w:val="22"/>
          <w:szCs w:val="22"/>
        </w:rPr>
        <w:t>part</w:t>
      </w:r>
      <w:r w:rsidRPr="00577BC3">
        <w:rPr>
          <w:rFonts w:ascii="Calibri" w:hAnsi="Calibri"/>
          <w:sz w:val="22"/>
          <w:szCs w:val="22"/>
        </w:rPr>
        <w:t xml:space="preserve">’s activity.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bookmarkStart w:id="0" w:name="OLE_LINK3"/>
      <w:bookmarkStart w:id="1" w:name="OLE_LINK4"/>
    </w:p>
    <w:p w:rsidR="00862F4F" w:rsidRPr="00577BC3" w:rsidRDefault="00862F4F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Printer Name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Select the printer to receive the printout.  A default printer name is pre-filled but can be changed as necessary.  Use the </w:t>
      </w:r>
      <w:r w:rsidRPr="00577BC3">
        <w:rPr>
          <w:rFonts w:ascii="Calibri" w:hAnsi="Calibri"/>
          <w:sz w:val="22"/>
          <w:szCs w:val="22"/>
        </w:rPr>
        <w:t>see</w:t>
      </w:r>
      <w:r w:rsidRPr="00577BC3">
        <w:rPr>
          <w:rFonts w:ascii="Calibri" w:hAnsi="Calibri"/>
          <w:b w:val="0"/>
          <w:sz w:val="22"/>
          <w:szCs w:val="22"/>
        </w:rPr>
        <w:t xml:space="preserve"> printer to view the report on the screen without printing a copy of it.</w:t>
      </w:r>
    </w:p>
    <w:bookmarkEnd w:id="0"/>
    <w:bookmarkEnd w:id="1"/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535C9" w:rsidRPr="00577BC3" w:rsidRDefault="00862F4F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sz w:val="22"/>
          <w:szCs w:val="22"/>
          <w:u w:val="single"/>
        </w:rPr>
        <w:t>Print Report</w:t>
      </w:r>
      <w:r w:rsidR="00896FA2" w:rsidRPr="00577BC3">
        <w:rPr>
          <w:rFonts w:ascii="Calibri" w:hAnsi="Calibri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Press this button to print your report.</w:t>
      </w:r>
    </w:p>
    <w:p w:rsidR="000A55D7" w:rsidRPr="00577BC3" w:rsidRDefault="000A55D7" w:rsidP="000A55D7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AB13D7" w:rsidP="000A55D7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577BC3">
        <w:rPr>
          <w:rFonts w:ascii="Calibri" w:hAnsi="Calibri"/>
          <w:sz w:val="22"/>
          <w:szCs w:val="22"/>
        </w:rPr>
        <w:pict>
          <v:shape id="_x0000_i1026" type="#_x0000_t75" style="width:6in;height:110.25pt">
            <v:imagedata r:id="rId8" o:title=""/>
          </v:shape>
        </w:pic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96FA2" w:rsidRPr="00577BC3" w:rsidRDefault="00896FA2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sz w:val="22"/>
          <w:szCs w:val="22"/>
          <w:u w:val="single"/>
        </w:rPr>
        <w:t>Report Detail</w:t>
      </w:r>
    </w:p>
    <w:p w:rsidR="00896FA2" w:rsidRPr="00896FA2" w:rsidRDefault="00896FA2" w:rsidP="00896FA2">
      <w:pPr>
        <w:pStyle w:val="BodyText"/>
      </w:pPr>
    </w:p>
    <w:p w:rsidR="00896FA2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Part Number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This </w:t>
      </w:r>
      <w:r w:rsidR="002435A4" w:rsidRPr="00577BC3">
        <w:rPr>
          <w:rFonts w:ascii="Calibri" w:hAnsi="Calibri"/>
          <w:b w:val="0"/>
          <w:sz w:val="22"/>
          <w:szCs w:val="22"/>
        </w:rPr>
        <w:t>line of the report shows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the following information about the item selected:</w:t>
      </w:r>
      <w:r w:rsidR="002435A4" w:rsidRPr="00577BC3">
        <w:rPr>
          <w:rFonts w:ascii="Calibri" w:hAnsi="Calibri"/>
          <w:b w:val="0"/>
          <w:sz w:val="22"/>
          <w:szCs w:val="22"/>
        </w:rPr>
        <w:t xml:space="preserve"> </w:t>
      </w:r>
    </w:p>
    <w:p w:rsidR="00896FA2" w:rsidRPr="00577BC3" w:rsidRDefault="00896FA2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96FA2" w:rsidRPr="00577BC3" w:rsidRDefault="00896FA2" w:rsidP="00577BC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Part number</w:t>
      </w:r>
    </w:p>
    <w:p w:rsidR="00896FA2" w:rsidRPr="00577BC3" w:rsidRDefault="00896FA2" w:rsidP="00577BC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Description</w:t>
      </w:r>
    </w:p>
    <w:p w:rsidR="00896FA2" w:rsidRPr="00577BC3" w:rsidRDefault="00896FA2" w:rsidP="00577BC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V</w:t>
      </w:r>
      <w:r w:rsidR="002435A4" w:rsidRPr="00577BC3">
        <w:rPr>
          <w:rFonts w:ascii="Calibri" w:hAnsi="Calibri"/>
          <w:b w:val="0"/>
          <w:sz w:val="22"/>
          <w:szCs w:val="22"/>
        </w:rPr>
        <w:t>endor</w:t>
      </w:r>
    </w:p>
    <w:p w:rsidR="000A55D7" w:rsidRPr="00577BC3" w:rsidRDefault="00896FA2" w:rsidP="00577BC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T</w:t>
      </w:r>
      <w:r w:rsidR="002435A4" w:rsidRPr="00577BC3">
        <w:rPr>
          <w:rFonts w:ascii="Calibri" w:hAnsi="Calibri"/>
          <w:b w:val="0"/>
          <w:sz w:val="22"/>
          <w:szCs w:val="22"/>
        </w:rPr>
        <w:t xml:space="preserve">ype </w:t>
      </w:r>
    </w:p>
    <w:p w:rsidR="00896FA2" w:rsidRPr="00896FA2" w:rsidRDefault="00896FA2" w:rsidP="00896FA2">
      <w:pPr>
        <w:pStyle w:val="BodyText"/>
      </w:pPr>
    </w:p>
    <w:p w:rsidR="00896FA2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Invoice Source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This indicates if the invoices came from</w:t>
      </w:r>
    </w:p>
    <w:p w:rsidR="00896FA2" w:rsidRPr="00577BC3" w:rsidRDefault="00896FA2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96FA2" w:rsidRPr="00577BC3" w:rsidRDefault="00896FA2" w:rsidP="00896FA2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POS</w:t>
      </w:r>
    </w:p>
    <w:p w:rsidR="00896FA2" w:rsidRPr="00577BC3" w:rsidRDefault="00896FA2" w:rsidP="00896FA2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SMS</w:t>
      </w:r>
    </w:p>
    <w:p w:rsidR="00896FA2" w:rsidRPr="00577BC3" w:rsidRDefault="00896FA2" w:rsidP="00896FA2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SS</w:t>
      </w:r>
    </w:p>
    <w:p w:rsidR="00896FA2" w:rsidRPr="00577BC3" w:rsidRDefault="00896FA2" w:rsidP="00896FA2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Two of those</w:t>
      </w:r>
    </w:p>
    <w:p w:rsidR="00303685" w:rsidRPr="00577BC3" w:rsidRDefault="00896FA2" w:rsidP="00896FA2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</w:rPr>
        <w:t>A</w:t>
      </w:r>
      <w:r w:rsidR="00552041" w:rsidRPr="00577BC3">
        <w:rPr>
          <w:rFonts w:ascii="Calibri" w:hAnsi="Calibri"/>
          <w:b w:val="0"/>
          <w:sz w:val="22"/>
          <w:szCs w:val="22"/>
        </w:rPr>
        <w:t>ll three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Cust#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The customer’s account number is shown here.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479EA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Customer Name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The customer’s name is printer in this field.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Phone Number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The customer’s phone number is shown here.</w:t>
      </w:r>
      <w:r w:rsidRPr="00577BC3">
        <w:rPr>
          <w:rFonts w:ascii="Calibri" w:hAnsi="Calibri"/>
          <w:sz w:val="22"/>
          <w:szCs w:val="22"/>
        </w:rPr>
        <w:t xml:space="preserve">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Qty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This field holds the quantity sold of the part number shown.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Ext. Price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This is the extende</w:t>
      </w:r>
      <w:r w:rsidR="00862F4F" w:rsidRPr="00577BC3">
        <w:rPr>
          <w:rFonts w:ascii="Calibri" w:hAnsi="Calibri"/>
          <w:b w:val="0"/>
          <w:sz w:val="22"/>
          <w:szCs w:val="22"/>
        </w:rPr>
        <w:t>d selling price for this item (selling p</w:t>
      </w:r>
      <w:r w:rsidRPr="00577BC3">
        <w:rPr>
          <w:rFonts w:ascii="Calibri" w:hAnsi="Calibri"/>
          <w:b w:val="0"/>
          <w:sz w:val="22"/>
          <w:szCs w:val="22"/>
        </w:rPr>
        <w:t>rice times quantit</w:t>
      </w:r>
      <w:r w:rsidR="007F2F40" w:rsidRPr="00577BC3">
        <w:rPr>
          <w:rFonts w:ascii="Calibri" w:hAnsi="Calibri"/>
          <w:b w:val="0"/>
          <w:sz w:val="22"/>
          <w:szCs w:val="22"/>
        </w:rPr>
        <w:t>y sold</w:t>
      </w:r>
      <w:r w:rsidRPr="00577BC3">
        <w:rPr>
          <w:rFonts w:ascii="Calibri" w:hAnsi="Calibri"/>
          <w:b w:val="0"/>
          <w:sz w:val="22"/>
          <w:szCs w:val="22"/>
        </w:rPr>
        <w:t xml:space="preserve">).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Invoice #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="00862F4F" w:rsidRPr="00577BC3">
        <w:rPr>
          <w:rFonts w:ascii="Calibri" w:hAnsi="Calibri"/>
          <w:b w:val="0"/>
          <w:sz w:val="22"/>
          <w:szCs w:val="22"/>
        </w:rPr>
        <w:t>Here you will find the invoice number</w:t>
      </w:r>
      <w:r w:rsidRPr="00577BC3">
        <w:rPr>
          <w:rFonts w:ascii="Calibri" w:hAnsi="Calibri"/>
          <w:b w:val="0"/>
          <w:sz w:val="22"/>
          <w:szCs w:val="22"/>
        </w:rPr>
        <w:t xml:space="preserve"> for the customer.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Date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The date shown is the invoice date.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77BC3">
        <w:rPr>
          <w:rFonts w:ascii="Calibri" w:hAnsi="Calibri"/>
          <w:b w:val="0"/>
          <w:sz w:val="22"/>
          <w:szCs w:val="22"/>
          <w:u w:val="single"/>
        </w:rPr>
        <w:t>Pik</w:t>
      </w:r>
      <w:proofErr w:type="spellEnd"/>
      <w:r w:rsidRPr="00577BC3">
        <w:rPr>
          <w:rFonts w:ascii="Calibri" w:hAnsi="Calibri"/>
          <w:b w:val="0"/>
          <w:sz w:val="22"/>
          <w:szCs w:val="22"/>
          <w:u w:val="single"/>
        </w:rPr>
        <w:t xml:space="preserve"> #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 xml:space="preserve">This field will show the original picking ticket number. 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Month Total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This is a total of all invoices for this customer for the month indicated.</w:t>
      </w:r>
    </w:p>
    <w:p w:rsidR="000A55D7" w:rsidRPr="00577BC3" w:rsidRDefault="000A55D7" w:rsidP="000A55D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03685" w:rsidRPr="00577BC3" w:rsidRDefault="00303685" w:rsidP="00896FA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77BC3">
        <w:rPr>
          <w:rFonts w:ascii="Calibri" w:hAnsi="Calibri"/>
          <w:b w:val="0"/>
          <w:sz w:val="22"/>
          <w:szCs w:val="22"/>
          <w:u w:val="single"/>
        </w:rPr>
        <w:t>Report Total</w:t>
      </w:r>
      <w:r w:rsidR="00896FA2" w:rsidRPr="00577BC3">
        <w:rPr>
          <w:rFonts w:ascii="Calibri" w:hAnsi="Calibri"/>
          <w:b w:val="0"/>
          <w:sz w:val="22"/>
          <w:szCs w:val="22"/>
          <w:u w:val="single"/>
        </w:rPr>
        <w:t>:</w:t>
      </w:r>
      <w:r w:rsidR="00896FA2" w:rsidRPr="00577BC3">
        <w:rPr>
          <w:rFonts w:ascii="Calibri" w:hAnsi="Calibri"/>
          <w:b w:val="0"/>
          <w:sz w:val="22"/>
          <w:szCs w:val="22"/>
        </w:rPr>
        <w:t xml:space="preserve"> </w:t>
      </w:r>
      <w:r w:rsidRPr="00577BC3">
        <w:rPr>
          <w:rFonts w:ascii="Calibri" w:hAnsi="Calibri"/>
          <w:b w:val="0"/>
          <w:sz w:val="22"/>
          <w:szCs w:val="22"/>
        </w:rPr>
        <w:t>This is a grand total of all sales for the specified dates and part numbers</w:t>
      </w:r>
      <w:r w:rsidR="00896FA2" w:rsidRPr="00577BC3">
        <w:rPr>
          <w:rFonts w:ascii="Calibri" w:hAnsi="Calibri"/>
          <w:b w:val="0"/>
          <w:sz w:val="22"/>
          <w:szCs w:val="22"/>
        </w:rPr>
        <w:t>.</w:t>
      </w:r>
    </w:p>
    <w:sectPr w:rsidR="00303685" w:rsidRPr="00577B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545D" w:rsidRDefault="0097545D">
      <w:r>
        <w:separator/>
      </w:r>
    </w:p>
  </w:endnote>
  <w:endnote w:type="continuationSeparator" w:id="0">
    <w:p w:rsidR="0097545D" w:rsidRDefault="0097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9C6" w:rsidRDefault="002639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45A6" w:rsidRDefault="004745A6" w:rsidP="004745A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9C6" w:rsidRDefault="00263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545D" w:rsidRDefault="0097545D">
      <w:r>
        <w:separator/>
      </w:r>
    </w:p>
  </w:footnote>
  <w:footnote w:type="continuationSeparator" w:id="0">
    <w:p w:rsidR="0097545D" w:rsidRDefault="0097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9C6" w:rsidRDefault="002639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45A6" w:rsidRDefault="004745A6" w:rsidP="004745A6">
    <w:pPr>
      <w:rPr>
        <w:bCs/>
        <w:i/>
      </w:rPr>
    </w:pPr>
    <w:r>
      <w:rPr>
        <w:b/>
        <w:bCs/>
        <w:i/>
      </w:rPr>
      <w:t xml:space="preserve">Parts Sales History Via Customers Report 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303685" w:rsidRDefault="004745A6">
    <w:proofErr w:type="spellStart"/>
    <w:r>
      <w:rPr>
        <w:bCs/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9C6" w:rsidRDefault="002639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5964C7DC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87B5089"/>
    <w:multiLevelType w:val="hybridMultilevel"/>
    <w:tmpl w:val="98F0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62A6463F"/>
    <w:multiLevelType w:val="hybridMultilevel"/>
    <w:tmpl w:val="2498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800E2"/>
    <w:multiLevelType w:val="hybridMultilevel"/>
    <w:tmpl w:val="0A7E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066"/>
    <w:rsid w:val="0001102F"/>
    <w:rsid w:val="000479EA"/>
    <w:rsid w:val="00084ADD"/>
    <w:rsid w:val="0008582F"/>
    <w:rsid w:val="000A55D7"/>
    <w:rsid w:val="000F3133"/>
    <w:rsid w:val="001331D6"/>
    <w:rsid w:val="00166770"/>
    <w:rsid w:val="001B58BB"/>
    <w:rsid w:val="001D726A"/>
    <w:rsid w:val="002435A4"/>
    <w:rsid w:val="002639C6"/>
    <w:rsid w:val="00303685"/>
    <w:rsid w:val="003873CF"/>
    <w:rsid w:val="004156E3"/>
    <w:rsid w:val="004745A6"/>
    <w:rsid w:val="00480F5B"/>
    <w:rsid w:val="004A1D51"/>
    <w:rsid w:val="004A7834"/>
    <w:rsid w:val="004C76A5"/>
    <w:rsid w:val="004E34D8"/>
    <w:rsid w:val="00552041"/>
    <w:rsid w:val="00577BC3"/>
    <w:rsid w:val="005B2702"/>
    <w:rsid w:val="006B55E4"/>
    <w:rsid w:val="007F2F40"/>
    <w:rsid w:val="00862F4F"/>
    <w:rsid w:val="00896FA2"/>
    <w:rsid w:val="00914C4B"/>
    <w:rsid w:val="00974A41"/>
    <w:rsid w:val="0097545D"/>
    <w:rsid w:val="00A5295F"/>
    <w:rsid w:val="00AB13D7"/>
    <w:rsid w:val="00AC0535"/>
    <w:rsid w:val="00AC761B"/>
    <w:rsid w:val="00B27957"/>
    <w:rsid w:val="00BD776C"/>
    <w:rsid w:val="00BF5B00"/>
    <w:rsid w:val="00D46096"/>
    <w:rsid w:val="00D535C9"/>
    <w:rsid w:val="00D6479A"/>
    <w:rsid w:val="00E46A67"/>
    <w:rsid w:val="00EF0274"/>
    <w:rsid w:val="00F03066"/>
    <w:rsid w:val="00F24384"/>
    <w:rsid w:val="00F9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9B196D-69FB-4525-92BB-50CC4BFD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Heading3Char">
    <w:name w:val="Heading 3 Char"/>
    <w:link w:val="Heading3"/>
    <w:rsid w:val="00D535C9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2008-06-03T17:44:00Z</cp:lastPrinted>
  <dcterms:created xsi:type="dcterms:W3CDTF">2026-01-17T14:23:00Z</dcterms:created>
  <dcterms:modified xsi:type="dcterms:W3CDTF">2026-01-17T14:23:00Z</dcterms:modified>
</cp:coreProperties>
</file>