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4579" w14:textId="77777777" w:rsidR="00F0063D" w:rsidRPr="00821FFB" w:rsidRDefault="00000000">
      <w:pPr>
        <w:spacing w:before="200" w:after="60"/>
        <w:jc w:val="center"/>
      </w:pPr>
      <w:r w:rsidRPr="00821FFB">
        <w:rPr>
          <w:b/>
          <w:bCs/>
          <w:sz w:val="44"/>
          <w:szCs w:val="44"/>
        </w:rPr>
        <w:t>SCOPE OF WORK</w:t>
      </w:r>
    </w:p>
    <w:p w14:paraId="23F57CAF" w14:textId="77777777" w:rsidR="00F0063D" w:rsidRPr="00821FFB" w:rsidRDefault="00000000">
      <w:pPr>
        <w:pStyle w:val="Heading1"/>
        <w:spacing w:before="320" w:after="160"/>
        <w:rPr>
          <w:color w:val="auto"/>
        </w:rPr>
      </w:pPr>
      <w:r w:rsidRPr="00821FFB">
        <w:rPr>
          <w:b/>
          <w:bCs/>
          <w:color w:val="auto"/>
          <w:sz w:val="30"/>
          <w:szCs w:val="30"/>
        </w:rPr>
        <w:t>1. Problem Statement</w:t>
      </w:r>
    </w:p>
    <w:p w14:paraId="1BBD1D05" w14:textId="77777777" w:rsidR="00F0063D" w:rsidRPr="00821FFB" w:rsidRDefault="00000000">
      <w:pPr>
        <w:spacing w:after="120"/>
      </w:pPr>
      <w:r w:rsidRPr="00821FFB">
        <w:t xml:space="preserve">The DPL Sales team spends a large part of every tender cycle reading long government tenders by hand. A single tender often runs 400 to 500 pages, and the team </w:t>
      </w:r>
      <w:proofErr w:type="gramStart"/>
      <w:r w:rsidRPr="00821FFB">
        <w:t>has to</w:t>
      </w:r>
      <w:proofErr w:type="gramEnd"/>
      <w:r w:rsidRPr="00821FFB">
        <w:t xml:space="preserve"> go through every page to pull out the requirements, the marks attached to each requirement, and the supporting documents the tender is asking for. Under deadline pressure, requirements get missed. When a requirement is missed, the company loses marks, and in some cases the proposal is disqualified outright. After the reading is finished, the team then </w:t>
      </w:r>
      <w:proofErr w:type="gramStart"/>
      <w:r w:rsidRPr="00821FFB">
        <w:t>has to</w:t>
      </w:r>
      <w:proofErr w:type="gramEnd"/>
      <w:r w:rsidRPr="00821FFB">
        <w:t xml:space="preserve"> search through folders of case studies, methodology documents, and company documents to attach the right files to each requirement. Both halves of this process are manual, slow, and prone to error, and this is the bottleneck that is holding back the Sales department's ability to respond to more tenders.</w:t>
      </w:r>
    </w:p>
    <w:p w14:paraId="410EFB51" w14:textId="77777777" w:rsidR="00F0063D" w:rsidRPr="00821FFB" w:rsidRDefault="00000000">
      <w:pPr>
        <w:pStyle w:val="Heading1"/>
        <w:spacing w:before="320" w:after="160"/>
        <w:rPr>
          <w:color w:val="auto"/>
        </w:rPr>
      </w:pPr>
      <w:r w:rsidRPr="00821FFB">
        <w:rPr>
          <w:b/>
          <w:bCs/>
          <w:color w:val="auto"/>
          <w:sz w:val="30"/>
          <w:szCs w:val="30"/>
        </w:rPr>
        <w:t>2. Objectives</w:t>
      </w:r>
    </w:p>
    <w:p w14:paraId="76CC3C99" w14:textId="77777777" w:rsidR="00F0063D" w:rsidRPr="00821FFB" w:rsidRDefault="00000000">
      <w:pPr>
        <w:spacing w:after="120"/>
      </w:pPr>
      <w:r w:rsidRPr="00821FFB">
        <w:t>When this project is complete, the following will be true that is not true today:</w:t>
      </w:r>
    </w:p>
    <w:p w14:paraId="143DA22F" w14:textId="77777777" w:rsidR="00F0063D" w:rsidRPr="00821FFB" w:rsidRDefault="00000000">
      <w:pPr>
        <w:pStyle w:val="ListParagraph"/>
        <w:numPr>
          <w:ilvl w:val="0"/>
          <w:numId w:val="2"/>
        </w:numPr>
        <w:spacing w:after="80"/>
      </w:pPr>
      <w:r w:rsidRPr="00821FFB">
        <w:t>The Sales team will upload a tender once and receive a complete requirement list without reading the document page by page.</w:t>
      </w:r>
    </w:p>
    <w:p w14:paraId="1B83AE6E" w14:textId="77777777" w:rsidR="00F0063D" w:rsidRPr="00821FFB" w:rsidRDefault="00000000">
      <w:pPr>
        <w:pStyle w:val="ListParagraph"/>
        <w:numPr>
          <w:ilvl w:val="0"/>
          <w:numId w:val="2"/>
        </w:numPr>
        <w:spacing w:after="80"/>
      </w:pPr>
      <w:r w:rsidRPr="00821FFB">
        <w:t>Every requirement in the tender will be captured with its page number, section, clause, marks, and evidence needed. Nothing will be missed because of document length.</w:t>
      </w:r>
    </w:p>
    <w:p w14:paraId="25C78522" w14:textId="77777777" w:rsidR="00F0063D" w:rsidRPr="00821FFB" w:rsidRDefault="00000000">
      <w:pPr>
        <w:pStyle w:val="ListParagraph"/>
        <w:numPr>
          <w:ilvl w:val="0"/>
          <w:numId w:val="2"/>
        </w:numPr>
        <w:spacing w:after="80"/>
      </w:pPr>
      <w:r w:rsidRPr="00821FFB">
        <w:t>The system will automatically match each requirement to the correct case study, methodology, or company document from the DPL library.</w:t>
      </w:r>
    </w:p>
    <w:p w14:paraId="724B34A7" w14:textId="77777777" w:rsidR="00F0063D" w:rsidRPr="00821FFB" w:rsidRDefault="00000000">
      <w:pPr>
        <w:pStyle w:val="ListParagraph"/>
        <w:numPr>
          <w:ilvl w:val="0"/>
          <w:numId w:val="2"/>
        </w:numPr>
        <w:spacing w:after="80"/>
      </w:pPr>
      <w:r w:rsidRPr="00821FFB">
        <w:t>A ready-to-submit folder will be produced for each tender, containing the tender, the requirement tracker in Excel, and every matched supporting document.</w:t>
      </w:r>
    </w:p>
    <w:p w14:paraId="4A2FD990" w14:textId="77777777" w:rsidR="00F0063D" w:rsidRPr="00821FFB" w:rsidRDefault="00000000">
      <w:pPr>
        <w:pStyle w:val="ListParagraph"/>
        <w:numPr>
          <w:ilvl w:val="0"/>
          <w:numId w:val="2"/>
        </w:numPr>
        <w:spacing w:after="80"/>
      </w:pPr>
      <w:r w:rsidRPr="00821FFB">
        <w:t xml:space="preserve">A Sales Manager will always review the matches before the folder is </w:t>
      </w:r>
      <w:proofErr w:type="spellStart"/>
      <w:r w:rsidRPr="00821FFB">
        <w:t>finalised</w:t>
      </w:r>
      <w:proofErr w:type="spellEnd"/>
      <w:r w:rsidRPr="00821FFB">
        <w:t>. Nothing goes out without human sign-off.</w:t>
      </w:r>
    </w:p>
    <w:p w14:paraId="28BA3C8F" w14:textId="77777777" w:rsidR="00F0063D" w:rsidRPr="00821FFB" w:rsidRDefault="00000000">
      <w:pPr>
        <w:pStyle w:val="ListParagraph"/>
        <w:numPr>
          <w:ilvl w:val="0"/>
          <w:numId w:val="2"/>
        </w:numPr>
        <w:spacing w:after="80"/>
      </w:pPr>
      <w:r w:rsidRPr="00821FFB">
        <w:t xml:space="preserve">The time from tender arrival to a review-ready folder will drop from </w:t>
      </w:r>
      <w:proofErr w:type="gramStart"/>
      <w:r w:rsidRPr="00821FFB">
        <w:t>days</w:t>
      </w:r>
      <w:proofErr w:type="gramEnd"/>
      <w:r w:rsidRPr="00821FFB">
        <w:t xml:space="preserve"> to hours.</w:t>
      </w:r>
    </w:p>
    <w:p w14:paraId="0BB20C39" w14:textId="5BCDAEF3" w:rsidR="00F0063D" w:rsidRPr="00821FFB" w:rsidRDefault="00000000">
      <w:pPr>
        <w:pStyle w:val="Heading1"/>
        <w:spacing w:before="320" w:after="160"/>
        <w:rPr>
          <w:color w:val="auto"/>
        </w:rPr>
      </w:pPr>
      <w:r w:rsidRPr="00821FFB">
        <w:rPr>
          <w:b/>
          <w:bCs/>
          <w:color w:val="auto"/>
          <w:sz w:val="30"/>
          <w:szCs w:val="30"/>
        </w:rPr>
        <w:t xml:space="preserve">3. Scope of Work </w:t>
      </w:r>
    </w:p>
    <w:p w14:paraId="31307185" w14:textId="77777777" w:rsidR="00F0063D" w:rsidRPr="00821FFB" w:rsidRDefault="00000000">
      <w:pPr>
        <w:pStyle w:val="Heading2"/>
        <w:spacing w:before="220" w:after="100"/>
        <w:rPr>
          <w:color w:val="auto"/>
        </w:rPr>
      </w:pPr>
      <w:r w:rsidRPr="00821FFB">
        <w:rPr>
          <w:b/>
          <w:bCs/>
          <w:color w:val="auto"/>
        </w:rPr>
        <w:t>3.1 Tender Processing</w:t>
      </w:r>
    </w:p>
    <w:p w14:paraId="2A7FCA11" w14:textId="77777777" w:rsidR="00F0063D" w:rsidRPr="00821FFB" w:rsidRDefault="00000000">
      <w:pPr>
        <w:pStyle w:val="ListParagraph"/>
        <w:numPr>
          <w:ilvl w:val="0"/>
          <w:numId w:val="2"/>
        </w:numPr>
        <w:spacing w:after="80"/>
      </w:pPr>
      <w:r w:rsidRPr="00821FFB">
        <w:t>Upload of tender documents in PDF format, up to 500 pages and 100 MB per file.</w:t>
      </w:r>
    </w:p>
    <w:p w14:paraId="0377C459" w14:textId="77777777" w:rsidR="00F0063D" w:rsidRPr="00821FFB" w:rsidRDefault="00000000">
      <w:pPr>
        <w:pStyle w:val="ListParagraph"/>
        <w:numPr>
          <w:ilvl w:val="0"/>
          <w:numId w:val="2"/>
        </w:numPr>
        <w:spacing w:after="80"/>
      </w:pPr>
      <w:r w:rsidRPr="00821FFB">
        <w:t>Automatic reading of the tender page by page, with page numbers preserved.</w:t>
      </w:r>
    </w:p>
    <w:p w14:paraId="24B43977" w14:textId="77777777" w:rsidR="00F0063D" w:rsidRPr="00821FFB" w:rsidRDefault="00000000">
      <w:pPr>
        <w:pStyle w:val="ListParagraph"/>
        <w:numPr>
          <w:ilvl w:val="0"/>
          <w:numId w:val="2"/>
        </w:numPr>
        <w:spacing w:after="80"/>
      </w:pPr>
      <w:r w:rsidRPr="00821FFB">
        <w:t>Section detection for standard tender sections such as Procurement Notice, Instructions to Proposers, Evaluation Criteria, and Annexes.</w:t>
      </w:r>
    </w:p>
    <w:p w14:paraId="310D4760" w14:textId="77777777" w:rsidR="00F0063D" w:rsidRPr="00821FFB" w:rsidRDefault="00000000">
      <w:pPr>
        <w:pStyle w:val="ListParagraph"/>
        <w:numPr>
          <w:ilvl w:val="0"/>
          <w:numId w:val="2"/>
        </w:numPr>
        <w:spacing w:after="80"/>
      </w:pPr>
      <w:r w:rsidRPr="00821FFB">
        <w:t>Extraction of every requirement, including page number, section, clause reference, description, mandatory or advisory flag, evaluation type (Pass/Fail, Technical, Financial, Compliance), marks, and evidence required.</w:t>
      </w:r>
    </w:p>
    <w:p w14:paraId="6577E9BE" w14:textId="77777777" w:rsidR="00F0063D" w:rsidRPr="00821FFB" w:rsidRDefault="00000000">
      <w:pPr>
        <w:pStyle w:val="ListParagraph"/>
        <w:numPr>
          <w:ilvl w:val="0"/>
          <w:numId w:val="2"/>
        </w:numPr>
        <w:spacing w:after="80"/>
      </w:pPr>
      <w:r w:rsidRPr="00821FFB">
        <w:t>A running count of marks captured against the tender's own evaluation weighting, so the team can see coverage as it happens.</w:t>
      </w:r>
    </w:p>
    <w:p w14:paraId="444EFCE2" w14:textId="77777777" w:rsidR="00F0063D" w:rsidRPr="00821FFB" w:rsidRDefault="00000000">
      <w:pPr>
        <w:pStyle w:val="ListParagraph"/>
        <w:numPr>
          <w:ilvl w:val="0"/>
          <w:numId w:val="2"/>
        </w:numPr>
        <w:spacing w:after="80"/>
      </w:pPr>
      <w:r w:rsidRPr="00821FFB">
        <w:t>Optical character recognition (OCR) fallback for scanned pages.</w:t>
      </w:r>
    </w:p>
    <w:p w14:paraId="2548424B" w14:textId="77777777" w:rsidR="00F0063D" w:rsidRPr="00821FFB" w:rsidRDefault="00000000">
      <w:pPr>
        <w:pStyle w:val="Heading2"/>
        <w:spacing w:before="220" w:after="100"/>
        <w:rPr>
          <w:color w:val="auto"/>
        </w:rPr>
      </w:pPr>
      <w:r w:rsidRPr="00821FFB">
        <w:rPr>
          <w:b/>
          <w:bCs/>
          <w:color w:val="auto"/>
        </w:rPr>
        <w:lastRenderedPageBreak/>
        <w:t>3.2 Evidence Library</w:t>
      </w:r>
    </w:p>
    <w:p w14:paraId="60240911" w14:textId="77777777" w:rsidR="00F0063D" w:rsidRPr="00821FFB" w:rsidRDefault="00000000">
      <w:pPr>
        <w:pStyle w:val="ListParagraph"/>
        <w:numPr>
          <w:ilvl w:val="0"/>
          <w:numId w:val="2"/>
        </w:numPr>
        <w:spacing w:after="80"/>
      </w:pPr>
      <w:r w:rsidRPr="00821FFB">
        <w:t>Three separate sections in the library: Case Studies (about 40 to 50 files), Methodology Documents (about 6 to 7 files), and Company Documents (about 15 to 20 files).</w:t>
      </w:r>
    </w:p>
    <w:p w14:paraId="617CB880" w14:textId="0D67128A" w:rsidR="00F0063D" w:rsidRPr="00821FFB" w:rsidRDefault="00000000">
      <w:pPr>
        <w:pStyle w:val="ListParagraph"/>
        <w:numPr>
          <w:ilvl w:val="0"/>
          <w:numId w:val="2"/>
        </w:numPr>
        <w:spacing w:after="80"/>
      </w:pPr>
      <w:proofErr w:type="gramStart"/>
      <w:r w:rsidRPr="00821FFB">
        <w:t>Upload of</w:t>
      </w:r>
      <w:proofErr w:type="gramEnd"/>
      <w:r w:rsidRPr="00821FFB">
        <w:t xml:space="preserve"> documents in </w:t>
      </w:r>
      <w:proofErr w:type="gramStart"/>
      <w:r w:rsidRPr="00821FFB">
        <w:t>PDF</w:t>
      </w:r>
      <w:r w:rsidR="00821FFB">
        <w:t xml:space="preserve"> </w:t>
      </w:r>
      <w:r w:rsidRPr="00821FFB">
        <w:t xml:space="preserve"> formats</w:t>
      </w:r>
      <w:proofErr w:type="gramEnd"/>
      <w:r w:rsidRPr="00821FFB">
        <w:t>.</w:t>
      </w:r>
    </w:p>
    <w:p w14:paraId="08BEF2DA" w14:textId="77777777" w:rsidR="00F0063D" w:rsidRPr="00821FFB" w:rsidRDefault="00000000">
      <w:pPr>
        <w:pStyle w:val="ListParagraph"/>
        <w:numPr>
          <w:ilvl w:val="0"/>
          <w:numId w:val="2"/>
        </w:numPr>
        <w:spacing w:after="80"/>
      </w:pPr>
      <w:r w:rsidRPr="00821FFB">
        <w:t>A single Train button that indexes newly uploaded files without touching the ones already indexed.</w:t>
      </w:r>
    </w:p>
    <w:p w14:paraId="20773B56" w14:textId="77777777" w:rsidR="00F0063D" w:rsidRPr="00821FFB" w:rsidRDefault="00000000">
      <w:pPr>
        <w:pStyle w:val="ListParagraph"/>
        <w:numPr>
          <w:ilvl w:val="0"/>
          <w:numId w:val="2"/>
        </w:numPr>
        <w:spacing w:after="80"/>
      </w:pPr>
      <w:r w:rsidRPr="00821FFB">
        <w:t>Duplicate check before indexing, so the same case study is not stored twice under a different filename.</w:t>
      </w:r>
    </w:p>
    <w:p w14:paraId="192C172E" w14:textId="77777777" w:rsidR="00F0063D" w:rsidRPr="00821FFB" w:rsidRDefault="00000000">
      <w:pPr>
        <w:pStyle w:val="ListParagraph"/>
        <w:numPr>
          <w:ilvl w:val="0"/>
          <w:numId w:val="2"/>
        </w:numPr>
        <w:spacing w:after="80"/>
      </w:pPr>
      <w:r w:rsidRPr="00821FFB">
        <w:t>A search view so the team can see what the library currently holds.</w:t>
      </w:r>
    </w:p>
    <w:p w14:paraId="4B81F762" w14:textId="77777777" w:rsidR="00F0063D" w:rsidRPr="00821FFB" w:rsidRDefault="00000000">
      <w:pPr>
        <w:pStyle w:val="Heading2"/>
        <w:spacing w:before="220" w:after="100"/>
        <w:rPr>
          <w:color w:val="auto"/>
        </w:rPr>
      </w:pPr>
      <w:r w:rsidRPr="00821FFB">
        <w:rPr>
          <w:b/>
          <w:bCs/>
          <w:color w:val="auto"/>
        </w:rPr>
        <w:t>3.3 Evidence Matching and Review</w:t>
      </w:r>
    </w:p>
    <w:p w14:paraId="53FC42DE" w14:textId="77777777" w:rsidR="00F0063D" w:rsidRPr="00821FFB" w:rsidRDefault="00000000">
      <w:pPr>
        <w:pStyle w:val="ListParagraph"/>
        <w:numPr>
          <w:ilvl w:val="0"/>
          <w:numId w:val="2"/>
        </w:numPr>
        <w:spacing w:after="80"/>
      </w:pPr>
      <w:r w:rsidRPr="00821FFB">
        <w:t>For every requirement that asks for a supporting document, the system searches the library and attaches the best match.</w:t>
      </w:r>
    </w:p>
    <w:p w14:paraId="0F9E1771" w14:textId="77777777" w:rsidR="00F0063D" w:rsidRPr="00821FFB" w:rsidRDefault="00000000">
      <w:pPr>
        <w:pStyle w:val="ListParagraph"/>
        <w:numPr>
          <w:ilvl w:val="0"/>
          <w:numId w:val="2"/>
        </w:numPr>
        <w:spacing w:after="80"/>
      </w:pPr>
      <w:r w:rsidRPr="00821FFB">
        <w:t>A confidence score is shown against each match: high confidence is attached automatically, medium confidence is shown as a suggestion, low confidence is flagged as missing.</w:t>
      </w:r>
    </w:p>
    <w:p w14:paraId="3EF606E5" w14:textId="77777777" w:rsidR="00F0063D" w:rsidRPr="00821FFB" w:rsidRDefault="00000000">
      <w:pPr>
        <w:pStyle w:val="ListParagraph"/>
        <w:numPr>
          <w:ilvl w:val="0"/>
          <w:numId w:val="2"/>
        </w:numPr>
        <w:spacing w:after="80"/>
      </w:pPr>
      <w:r w:rsidRPr="00821FFB">
        <w:t xml:space="preserve">A review screen where the Sales Manager can accept, reject, or reassign each suggested match before the folder is </w:t>
      </w:r>
      <w:proofErr w:type="spellStart"/>
      <w:r w:rsidRPr="00821FFB">
        <w:t>finalised</w:t>
      </w:r>
      <w:proofErr w:type="spellEnd"/>
      <w:r w:rsidRPr="00821FFB">
        <w:t>.</w:t>
      </w:r>
    </w:p>
    <w:p w14:paraId="7F73458C" w14:textId="77777777" w:rsidR="00F0063D" w:rsidRPr="00821FFB" w:rsidRDefault="00000000">
      <w:pPr>
        <w:pStyle w:val="Heading2"/>
        <w:spacing w:before="220" w:after="100"/>
        <w:rPr>
          <w:color w:val="auto"/>
        </w:rPr>
      </w:pPr>
      <w:r w:rsidRPr="00821FFB">
        <w:rPr>
          <w:b/>
          <w:bCs/>
          <w:color w:val="auto"/>
        </w:rPr>
        <w:t>3.4 Output and Folder Assembly</w:t>
      </w:r>
    </w:p>
    <w:p w14:paraId="043FFB35" w14:textId="77777777" w:rsidR="00F0063D" w:rsidRPr="00821FFB" w:rsidRDefault="00000000">
      <w:pPr>
        <w:pStyle w:val="ListParagraph"/>
        <w:numPr>
          <w:ilvl w:val="0"/>
          <w:numId w:val="2"/>
        </w:numPr>
        <w:spacing w:after="80"/>
      </w:pPr>
      <w:r w:rsidRPr="00821FFB">
        <w:t>A multi-sheet Excel workbook: a main sheet with every requirement in tender order, a summary sheet by section and evaluation type, and an instructions sheet.</w:t>
      </w:r>
    </w:p>
    <w:p w14:paraId="2594D0BC" w14:textId="77777777" w:rsidR="00F0063D" w:rsidRPr="00821FFB" w:rsidRDefault="00000000">
      <w:pPr>
        <w:pStyle w:val="ListParagraph"/>
        <w:numPr>
          <w:ilvl w:val="0"/>
          <w:numId w:val="2"/>
        </w:numPr>
        <w:spacing w:after="80"/>
      </w:pPr>
      <w:r w:rsidRPr="00821FFB">
        <w:t>A tender folder named after the tender and the date, holding the original tender, the Excel tracker, and a Required Documents subfolder with every matched file.</w:t>
      </w:r>
    </w:p>
    <w:p w14:paraId="591883C7" w14:textId="77777777" w:rsidR="00F0063D" w:rsidRPr="00821FFB" w:rsidRDefault="00000000">
      <w:pPr>
        <w:pStyle w:val="ListParagraph"/>
        <w:numPr>
          <w:ilvl w:val="0"/>
          <w:numId w:val="2"/>
        </w:numPr>
        <w:spacing w:after="80"/>
      </w:pPr>
      <w:r w:rsidRPr="00821FFB">
        <w:t>The whole folder packaged as a downloadable ZIP archive.</w:t>
      </w:r>
    </w:p>
    <w:p w14:paraId="1C844E13" w14:textId="77777777" w:rsidR="00F0063D" w:rsidRPr="00821FFB" w:rsidRDefault="00000000">
      <w:pPr>
        <w:pStyle w:val="Heading2"/>
        <w:spacing w:before="220" w:after="100"/>
        <w:rPr>
          <w:color w:val="auto"/>
        </w:rPr>
      </w:pPr>
      <w:r w:rsidRPr="00821FFB">
        <w:rPr>
          <w:b/>
          <w:bCs/>
          <w:color w:val="auto"/>
        </w:rPr>
        <w:t>3.5 User Access and Roles</w:t>
      </w:r>
    </w:p>
    <w:p w14:paraId="07C0D8DF" w14:textId="45E62306" w:rsidR="00F0063D" w:rsidRPr="00821FFB" w:rsidRDefault="0031190B" w:rsidP="0031190B">
      <w:pPr>
        <w:pStyle w:val="ListParagraph"/>
        <w:numPr>
          <w:ilvl w:val="0"/>
          <w:numId w:val="3"/>
        </w:numPr>
        <w:spacing w:after="80"/>
      </w:pPr>
      <w:r>
        <w:t>Admin And User is l</w:t>
      </w:r>
      <w:r w:rsidRPr="00821FFB">
        <w:t>ogin with email and password, with account lockout after repeated failed attempts.</w:t>
      </w:r>
    </w:p>
    <w:p w14:paraId="0C4C9F55" w14:textId="77777777" w:rsidR="00F0063D" w:rsidRPr="00821FFB" w:rsidRDefault="00000000">
      <w:pPr>
        <w:pStyle w:val="Heading2"/>
        <w:spacing w:before="220" w:after="100"/>
        <w:rPr>
          <w:color w:val="auto"/>
        </w:rPr>
      </w:pPr>
      <w:r w:rsidRPr="00821FFB">
        <w:rPr>
          <w:b/>
          <w:bCs/>
          <w:color w:val="auto"/>
        </w:rPr>
        <w:t>3.6 User Interface</w:t>
      </w:r>
    </w:p>
    <w:p w14:paraId="72893BD2" w14:textId="77777777" w:rsidR="00F0063D" w:rsidRPr="00821FFB" w:rsidRDefault="00000000">
      <w:pPr>
        <w:pStyle w:val="ListParagraph"/>
        <w:numPr>
          <w:ilvl w:val="0"/>
          <w:numId w:val="2"/>
        </w:numPr>
        <w:spacing w:after="80"/>
      </w:pPr>
      <w:r w:rsidRPr="00821FFB">
        <w:t>A dashboard showing recent tenders and library activity.</w:t>
      </w:r>
    </w:p>
    <w:p w14:paraId="15C8CD1F" w14:textId="77777777" w:rsidR="00F0063D" w:rsidRPr="00821FFB" w:rsidRDefault="00000000">
      <w:pPr>
        <w:pStyle w:val="ListParagraph"/>
        <w:numPr>
          <w:ilvl w:val="0"/>
          <w:numId w:val="2"/>
        </w:numPr>
        <w:spacing w:after="80"/>
      </w:pPr>
      <w:r w:rsidRPr="00821FFB">
        <w:t>A tender workspace with drag-and-drop upload, a live progress bar for the eight processing steps, the requirements table, and the review panel.</w:t>
      </w:r>
    </w:p>
    <w:p w14:paraId="5371CC0B" w14:textId="77777777" w:rsidR="00F0063D" w:rsidRPr="00821FFB" w:rsidRDefault="00000000">
      <w:pPr>
        <w:pStyle w:val="ListParagraph"/>
        <w:numPr>
          <w:ilvl w:val="0"/>
          <w:numId w:val="2"/>
        </w:numPr>
        <w:spacing w:after="80"/>
      </w:pPr>
      <w:r w:rsidRPr="00821FFB">
        <w:t>A library workspace with three tabs, drag-and-drop upload, and the Train button.</w:t>
      </w:r>
    </w:p>
    <w:p w14:paraId="4FAD9B29" w14:textId="77777777" w:rsidR="00F0063D" w:rsidRPr="00821FFB" w:rsidRDefault="00000000">
      <w:pPr>
        <w:pStyle w:val="ListParagraph"/>
        <w:numPr>
          <w:ilvl w:val="0"/>
          <w:numId w:val="2"/>
        </w:numPr>
        <w:spacing w:after="80"/>
      </w:pPr>
      <w:r w:rsidRPr="00821FFB">
        <w:t>Live progress updates so a user knows the system is working and can leave the browser and come back later.</w:t>
      </w:r>
    </w:p>
    <w:p w14:paraId="52265394" w14:textId="77777777" w:rsidR="00F0063D" w:rsidRPr="00821FFB" w:rsidRDefault="00000000">
      <w:pPr>
        <w:pStyle w:val="Heading1"/>
        <w:spacing w:before="320" w:after="160"/>
        <w:rPr>
          <w:color w:val="auto"/>
        </w:rPr>
      </w:pPr>
      <w:r w:rsidRPr="00821FFB">
        <w:rPr>
          <w:b/>
          <w:bCs/>
          <w:color w:val="auto"/>
          <w:sz w:val="30"/>
          <w:szCs w:val="30"/>
        </w:rPr>
        <w:t>4. Out of Scope</w:t>
      </w:r>
    </w:p>
    <w:p w14:paraId="23612CE2" w14:textId="77777777" w:rsidR="00F0063D" w:rsidRPr="00821FFB" w:rsidRDefault="00000000">
      <w:pPr>
        <w:spacing w:after="120"/>
      </w:pPr>
      <w:r w:rsidRPr="00821FFB">
        <w:t>The following items are deliberately not included in Version 1. They may be considered in later releases but will not be delivered as part of this project:</w:t>
      </w:r>
    </w:p>
    <w:p w14:paraId="6203A4F4" w14:textId="77777777" w:rsidR="00F0063D" w:rsidRPr="00821FFB" w:rsidRDefault="00000000">
      <w:pPr>
        <w:pStyle w:val="ListParagraph"/>
        <w:numPr>
          <w:ilvl w:val="0"/>
          <w:numId w:val="2"/>
        </w:numPr>
        <w:spacing w:after="80"/>
      </w:pPr>
      <w:r w:rsidRPr="00821FFB">
        <w:t>Automatic writing of the tender response itself. The system extracts and matches requirements; it does not draft the proposal.</w:t>
      </w:r>
    </w:p>
    <w:p w14:paraId="03B7EBA8" w14:textId="77777777" w:rsidR="00F0063D" w:rsidRPr="00821FFB" w:rsidRDefault="00000000">
      <w:pPr>
        <w:pStyle w:val="ListParagraph"/>
        <w:numPr>
          <w:ilvl w:val="0"/>
          <w:numId w:val="2"/>
        </w:numPr>
        <w:spacing w:after="80"/>
      </w:pPr>
      <w:r w:rsidRPr="00821FFB">
        <w:t>Support for languages other than English in the tender text.</w:t>
      </w:r>
    </w:p>
    <w:p w14:paraId="41D841D4" w14:textId="77777777" w:rsidR="00F0063D" w:rsidRPr="00821FFB" w:rsidRDefault="00000000">
      <w:pPr>
        <w:pStyle w:val="ListParagraph"/>
        <w:numPr>
          <w:ilvl w:val="0"/>
          <w:numId w:val="2"/>
        </w:numPr>
        <w:spacing w:after="80"/>
      </w:pPr>
      <w:r w:rsidRPr="00821FFB">
        <w:t xml:space="preserve">Bulk </w:t>
      </w:r>
      <w:proofErr w:type="gramStart"/>
      <w:r w:rsidRPr="00821FFB">
        <w:t>upload of</w:t>
      </w:r>
      <w:proofErr w:type="gramEnd"/>
      <w:r w:rsidRPr="00821FFB">
        <w:t xml:space="preserve"> more than one tender at a time.</w:t>
      </w:r>
    </w:p>
    <w:p w14:paraId="20624BE4" w14:textId="77777777" w:rsidR="00F0063D" w:rsidRPr="00821FFB" w:rsidRDefault="00000000">
      <w:pPr>
        <w:pStyle w:val="ListParagraph"/>
        <w:numPr>
          <w:ilvl w:val="0"/>
          <w:numId w:val="2"/>
        </w:numPr>
        <w:spacing w:after="80"/>
      </w:pPr>
      <w:r w:rsidRPr="00821FFB">
        <w:lastRenderedPageBreak/>
        <w:t>Editing of tender text inside the platform.</w:t>
      </w:r>
    </w:p>
    <w:p w14:paraId="7606368D" w14:textId="77777777" w:rsidR="00F0063D" w:rsidRPr="00821FFB" w:rsidRDefault="00000000">
      <w:pPr>
        <w:pStyle w:val="ListParagraph"/>
        <w:numPr>
          <w:ilvl w:val="0"/>
          <w:numId w:val="2"/>
        </w:numPr>
        <w:spacing w:after="80"/>
      </w:pPr>
      <w:r w:rsidRPr="00821FFB">
        <w:t>Public or client-facing access. The system is for internal DPL use only.</w:t>
      </w:r>
    </w:p>
    <w:p w14:paraId="12278A59" w14:textId="77777777" w:rsidR="00F0063D" w:rsidRPr="00821FFB" w:rsidRDefault="00000000">
      <w:pPr>
        <w:pStyle w:val="ListParagraph"/>
        <w:numPr>
          <w:ilvl w:val="0"/>
          <w:numId w:val="2"/>
        </w:numPr>
        <w:spacing w:after="80"/>
      </w:pPr>
      <w:r w:rsidRPr="00821FFB">
        <w:t>Automated submission of proposals to government portals.</w:t>
      </w:r>
    </w:p>
    <w:p w14:paraId="11F33254" w14:textId="77777777" w:rsidR="00F0063D" w:rsidRPr="00821FFB" w:rsidRDefault="00000000">
      <w:pPr>
        <w:pStyle w:val="Heading1"/>
        <w:spacing w:before="320" w:after="160"/>
        <w:rPr>
          <w:color w:val="auto"/>
        </w:rPr>
      </w:pPr>
      <w:r w:rsidRPr="00821FFB">
        <w:rPr>
          <w:b/>
          <w:bCs/>
          <w:color w:val="auto"/>
          <w:sz w:val="30"/>
          <w:szCs w:val="30"/>
        </w:rPr>
        <w:t>5. Stakeholders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F0063D" w:rsidRPr="00821FFB" w14:paraId="18B31049" w14:textId="77777777" w:rsidTr="00A669CC">
        <w:trPr>
          <w:tblHeader/>
        </w:trPr>
        <w:tc>
          <w:tcPr>
            <w:tcW w:w="32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39DE8A9F" w14:textId="77777777" w:rsidR="00F0063D" w:rsidRPr="00A669CC" w:rsidRDefault="00000000">
            <w:r w:rsidRPr="00A669CC">
              <w:rPr>
                <w:b/>
                <w:bCs/>
                <w:sz w:val="20"/>
                <w:szCs w:val="20"/>
              </w:rPr>
              <w:t>Stakeholder</w:t>
            </w:r>
          </w:p>
        </w:tc>
        <w:tc>
          <w:tcPr>
            <w:tcW w:w="61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2978C1E4" w14:textId="77777777" w:rsidR="00F0063D" w:rsidRPr="00821FFB" w:rsidRDefault="00000000">
            <w:r w:rsidRPr="00821FFB">
              <w:rPr>
                <w:b/>
                <w:bCs/>
                <w:sz w:val="20"/>
                <w:szCs w:val="20"/>
              </w:rPr>
              <w:t>Role in Project</w:t>
            </w:r>
          </w:p>
        </w:tc>
      </w:tr>
      <w:tr w:rsidR="00F0063D" w:rsidRPr="00821FFB" w14:paraId="0AC2CCE7" w14:textId="77777777">
        <w:tc>
          <w:tcPr>
            <w:tcW w:w="32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8848CCC" w14:textId="77777777" w:rsidR="00F0063D" w:rsidRPr="00821FFB" w:rsidRDefault="00000000">
            <w:pPr>
              <w:spacing w:line="260" w:lineRule="auto"/>
            </w:pPr>
            <w:r w:rsidRPr="00821FFB">
              <w:rPr>
                <w:sz w:val="20"/>
                <w:szCs w:val="20"/>
              </w:rPr>
              <w:t>DPL Sales Department</w:t>
            </w:r>
          </w:p>
        </w:tc>
        <w:tc>
          <w:tcPr>
            <w:tcW w:w="61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01A4482" w14:textId="77777777" w:rsidR="00F0063D" w:rsidRPr="00821FFB" w:rsidRDefault="00000000">
            <w:pPr>
              <w:spacing w:line="260" w:lineRule="auto"/>
            </w:pPr>
            <w:r w:rsidRPr="00821FFB">
              <w:rPr>
                <w:sz w:val="20"/>
                <w:szCs w:val="20"/>
              </w:rPr>
              <w:t>Primary user. Uploads tenders, reviews requirement tables, and downloads finished folders.</w:t>
            </w:r>
          </w:p>
        </w:tc>
      </w:tr>
      <w:tr w:rsidR="00F0063D" w:rsidRPr="00821FFB" w14:paraId="59DCA96B" w14:textId="77777777">
        <w:tc>
          <w:tcPr>
            <w:tcW w:w="32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6E3B6AB2" w14:textId="77777777" w:rsidR="00F0063D" w:rsidRPr="00821FFB" w:rsidRDefault="00000000">
            <w:pPr>
              <w:spacing w:line="260" w:lineRule="auto"/>
            </w:pPr>
            <w:r w:rsidRPr="00821FFB">
              <w:rPr>
                <w:sz w:val="20"/>
                <w:szCs w:val="20"/>
              </w:rPr>
              <w:t>Sales Manager / Sales Lead</w:t>
            </w:r>
          </w:p>
        </w:tc>
        <w:tc>
          <w:tcPr>
            <w:tcW w:w="61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78792065" w14:textId="77777777" w:rsidR="00F0063D" w:rsidRPr="00821FFB" w:rsidRDefault="00000000">
            <w:pPr>
              <w:spacing w:line="260" w:lineRule="auto"/>
            </w:pPr>
            <w:r w:rsidRPr="00821FFB">
              <w:rPr>
                <w:sz w:val="20"/>
                <w:szCs w:val="20"/>
              </w:rPr>
              <w:t xml:space="preserve">Reviews evidence matches, </w:t>
            </w:r>
            <w:proofErr w:type="spellStart"/>
            <w:r w:rsidRPr="00821FFB">
              <w:rPr>
                <w:sz w:val="20"/>
                <w:szCs w:val="20"/>
              </w:rPr>
              <w:t>finalises</w:t>
            </w:r>
            <w:proofErr w:type="spellEnd"/>
            <w:r w:rsidRPr="00821FFB">
              <w:rPr>
                <w:sz w:val="20"/>
                <w:szCs w:val="20"/>
              </w:rPr>
              <w:t xml:space="preserve"> folders, and manages the library.</w:t>
            </w:r>
          </w:p>
        </w:tc>
      </w:tr>
      <w:tr w:rsidR="00F0063D" w:rsidRPr="00821FFB" w14:paraId="7B6AD705" w14:textId="77777777">
        <w:tc>
          <w:tcPr>
            <w:tcW w:w="32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15C48EA" w14:textId="77777777" w:rsidR="00F0063D" w:rsidRPr="00821FFB" w:rsidRDefault="00000000">
            <w:pPr>
              <w:spacing w:line="260" w:lineRule="auto"/>
            </w:pPr>
            <w:r w:rsidRPr="00821FFB">
              <w:rPr>
                <w:sz w:val="20"/>
                <w:szCs w:val="20"/>
              </w:rPr>
              <w:t>Project Mentor</w:t>
            </w:r>
          </w:p>
        </w:tc>
        <w:tc>
          <w:tcPr>
            <w:tcW w:w="61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4C65E0B8" w14:textId="77777777" w:rsidR="00F0063D" w:rsidRPr="00821FFB" w:rsidRDefault="00000000">
            <w:pPr>
              <w:spacing w:line="260" w:lineRule="auto"/>
            </w:pPr>
            <w:r w:rsidRPr="00821FFB">
              <w:rPr>
                <w:sz w:val="20"/>
                <w:szCs w:val="20"/>
              </w:rPr>
              <w:t>Reviews and approves the Scope of Work and each weekly deliverable before it moves forward.</w:t>
            </w:r>
          </w:p>
        </w:tc>
      </w:tr>
      <w:tr w:rsidR="00F0063D" w:rsidRPr="00821FFB" w14:paraId="46A45824" w14:textId="77777777">
        <w:tc>
          <w:tcPr>
            <w:tcW w:w="32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4CC7E0DD" w14:textId="77777777" w:rsidR="00F0063D" w:rsidRPr="00821FFB" w:rsidRDefault="00000000">
            <w:pPr>
              <w:spacing w:line="260" w:lineRule="auto"/>
            </w:pPr>
            <w:r w:rsidRPr="00821FFB">
              <w:rPr>
                <w:sz w:val="20"/>
                <w:szCs w:val="20"/>
              </w:rPr>
              <w:t>Project Team (Developers)</w:t>
            </w:r>
          </w:p>
        </w:tc>
        <w:tc>
          <w:tcPr>
            <w:tcW w:w="61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B0A567A" w14:textId="77777777" w:rsidR="00F0063D" w:rsidRPr="00821FFB" w:rsidRDefault="00000000">
            <w:pPr>
              <w:spacing w:line="260" w:lineRule="auto"/>
            </w:pPr>
            <w:r w:rsidRPr="00821FFB">
              <w:rPr>
                <w:sz w:val="20"/>
                <w:szCs w:val="20"/>
              </w:rPr>
              <w:t>Builds, tests, and delivers the platform end to end.</w:t>
            </w:r>
          </w:p>
        </w:tc>
      </w:tr>
      <w:tr w:rsidR="00F0063D" w:rsidRPr="00821FFB" w14:paraId="6F689EB4" w14:textId="77777777">
        <w:tc>
          <w:tcPr>
            <w:tcW w:w="32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9D64468" w14:textId="77777777" w:rsidR="00F0063D" w:rsidRPr="00821FFB" w:rsidRDefault="00000000">
            <w:pPr>
              <w:spacing w:line="260" w:lineRule="auto"/>
            </w:pPr>
            <w:r w:rsidRPr="00821FFB">
              <w:rPr>
                <w:sz w:val="20"/>
                <w:szCs w:val="20"/>
              </w:rPr>
              <w:t>Project Manager / Team Lead</w:t>
            </w:r>
          </w:p>
        </w:tc>
        <w:tc>
          <w:tcPr>
            <w:tcW w:w="61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C0B0FC4" w14:textId="77777777" w:rsidR="00F0063D" w:rsidRPr="00821FFB" w:rsidRDefault="00000000">
            <w:pPr>
              <w:spacing w:line="260" w:lineRule="auto"/>
            </w:pPr>
            <w:r w:rsidRPr="00821FFB">
              <w:rPr>
                <w:sz w:val="20"/>
                <w:szCs w:val="20"/>
              </w:rPr>
              <w:t>Owns the plan, tracks progress week by week, and reports status to the mentor.</w:t>
            </w:r>
          </w:p>
        </w:tc>
      </w:tr>
    </w:tbl>
    <w:p w14:paraId="250B7126" w14:textId="77777777" w:rsidR="00F0063D" w:rsidRPr="00821FFB" w:rsidRDefault="00F0063D">
      <w:pPr>
        <w:spacing w:after="80"/>
      </w:pPr>
    </w:p>
    <w:p w14:paraId="43008995" w14:textId="77777777" w:rsidR="00F0063D" w:rsidRPr="00821FFB" w:rsidRDefault="00000000">
      <w:pPr>
        <w:spacing w:after="120"/>
      </w:pPr>
      <w:r w:rsidRPr="00821FFB">
        <w:t xml:space="preserve">Sign-off on the Scope of Work rests with the Project Mentor. </w:t>
      </w:r>
      <w:proofErr w:type="gramStart"/>
      <w:r w:rsidRPr="00821FFB">
        <w:t>Sign-off</w:t>
      </w:r>
      <w:proofErr w:type="gramEnd"/>
      <w:r w:rsidRPr="00821FFB">
        <w:t xml:space="preserve"> on each weekly deliverable rests with the Project Mentor. Final acceptance of the </w:t>
      </w:r>
      <w:proofErr w:type="gramStart"/>
      <w:r w:rsidRPr="00821FFB">
        <w:t>delivered</w:t>
      </w:r>
      <w:proofErr w:type="gramEnd"/>
      <w:r w:rsidRPr="00821FFB">
        <w:t xml:space="preserve"> system rests with the DPL Sales Department Head, on the mentor's recommendation.</w:t>
      </w:r>
    </w:p>
    <w:p w14:paraId="06AAFD9D" w14:textId="77777777" w:rsidR="00F0063D" w:rsidRPr="00821FFB" w:rsidRDefault="00000000">
      <w:pPr>
        <w:pStyle w:val="Heading1"/>
        <w:spacing w:before="320" w:after="160"/>
        <w:rPr>
          <w:color w:val="auto"/>
        </w:rPr>
      </w:pPr>
      <w:r w:rsidRPr="00821FFB">
        <w:rPr>
          <w:b/>
          <w:bCs/>
          <w:color w:val="auto"/>
          <w:sz w:val="30"/>
          <w:szCs w:val="30"/>
        </w:rPr>
        <w:t>6. Deliverables</w:t>
      </w:r>
    </w:p>
    <w:p w14:paraId="68D01366" w14:textId="77777777" w:rsidR="00F0063D" w:rsidRPr="00821FFB" w:rsidRDefault="00000000">
      <w:pPr>
        <w:spacing w:after="120"/>
      </w:pPr>
      <w:r w:rsidRPr="00821FFB">
        <w:t>At the end of the project, the DPL team will receive:</w:t>
      </w:r>
    </w:p>
    <w:p w14:paraId="11852612" w14:textId="77777777" w:rsidR="00F0063D" w:rsidRPr="00821FFB" w:rsidRDefault="00000000">
      <w:pPr>
        <w:pStyle w:val="ListParagraph"/>
        <w:numPr>
          <w:ilvl w:val="0"/>
          <w:numId w:val="2"/>
        </w:numPr>
        <w:spacing w:after="80"/>
      </w:pPr>
      <w:proofErr w:type="gramStart"/>
      <w:r w:rsidRPr="00821FFB">
        <w:t>A working web application,</w:t>
      </w:r>
      <w:proofErr w:type="gramEnd"/>
      <w:r w:rsidRPr="00821FFB">
        <w:t xml:space="preserve"> deployed and running, with the tender workspace and the evidence library.</w:t>
      </w:r>
    </w:p>
    <w:p w14:paraId="3C12373D" w14:textId="77777777" w:rsidR="00F0063D" w:rsidRPr="00821FFB" w:rsidRDefault="00000000">
      <w:pPr>
        <w:pStyle w:val="ListParagraph"/>
        <w:numPr>
          <w:ilvl w:val="0"/>
          <w:numId w:val="2"/>
        </w:numPr>
        <w:spacing w:after="80"/>
      </w:pPr>
      <w:r w:rsidRPr="00821FFB">
        <w:t>A tender processing pipeline that handles PDFs up to 500 pages and produces a complete, page-referenced requirement table.</w:t>
      </w:r>
    </w:p>
    <w:p w14:paraId="21DDE991" w14:textId="77777777" w:rsidR="00F0063D" w:rsidRPr="00821FFB" w:rsidRDefault="00000000">
      <w:pPr>
        <w:pStyle w:val="ListParagraph"/>
        <w:numPr>
          <w:ilvl w:val="0"/>
          <w:numId w:val="2"/>
        </w:numPr>
        <w:spacing w:after="80"/>
      </w:pPr>
      <w:r w:rsidRPr="00821FFB">
        <w:t>An evidence library with the current DPL case studies, methodology documents, and company documents already indexed and ready to search.</w:t>
      </w:r>
    </w:p>
    <w:p w14:paraId="59562150" w14:textId="77777777" w:rsidR="00F0063D" w:rsidRPr="00821FFB" w:rsidRDefault="00000000">
      <w:pPr>
        <w:pStyle w:val="ListParagraph"/>
        <w:numPr>
          <w:ilvl w:val="0"/>
          <w:numId w:val="2"/>
        </w:numPr>
        <w:spacing w:after="80"/>
      </w:pPr>
      <w:r w:rsidRPr="00821FFB">
        <w:t>The Excel requirement tracker template, in the format the Sales team already uses.</w:t>
      </w:r>
    </w:p>
    <w:p w14:paraId="5848D865" w14:textId="77777777" w:rsidR="00F0063D" w:rsidRPr="00821FFB" w:rsidRDefault="00000000">
      <w:pPr>
        <w:pStyle w:val="ListParagraph"/>
        <w:numPr>
          <w:ilvl w:val="0"/>
          <w:numId w:val="2"/>
        </w:numPr>
        <w:spacing w:after="80"/>
      </w:pPr>
      <w:r w:rsidRPr="00821FFB">
        <w:t xml:space="preserve">The automated tender folder </w:t>
      </w:r>
      <w:proofErr w:type="gramStart"/>
      <w:r w:rsidRPr="00821FFB">
        <w:t>feature</w:t>
      </w:r>
      <w:proofErr w:type="gramEnd"/>
      <w:r w:rsidRPr="00821FFB">
        <w:t>, producing a named folder and a downloadable ZIP for every processed tender.</w:t>
      </w:r>
    </w:p>
    <w:p w14:paraId="7DA28ED4" w14:textId="0FF99EDA" w:rsidR="00F0063D" w:rsidRPr="00821FFB" w:rsidRDefault="00B14452">
      <w:pPr>
        <w:pStyle w:val="ListParagraph"/>
        <w:numPr>
          <w:ilvl w:val="0"/>
          <w:numId w:val="2"/>
        </w:numPr>
        <w:spacing w:after="80"/>
      </w:pPr>
      <w:r>
        <w:t>U</w:t>
      </w:r>
      <w:r w:rsidRPr="00821FFB">
        <w:t>ser accounts</w:t>
      </w:r>
      <w:r>
        <w:t>.</w:t>
      </w:r>
    </w:p>
    <w:p w14:paraId="604E49AF" w14:textId="77777777" w:rsidR="00F0063D" w:rsidRPr="00821FFB" w:rsidRDefault="00000000">
      <w:pPr>
        <w:pStyle w:val="ListParagraph"/>
        <w:numPr>
          <w:ilvl w:val="0"/>
          <w:numId w:val="2"/>
        </w:numPr>
        <w:spacing w:after="80"/>
      </w:pPr>
      <w:r w:rsidRPr="00821FFB">
        <w:t>A short user guide, written for the Sales team, explaining how to upload a tender, review matches, and download the folder.</w:t>
      </w:r>
    </w:p>
    <w:p w14:paraId="2720994D" w14:textId="77777777" w:rsidR="00F0063D" w:rsidRPr="00821FFB" w:rsidRDefault="00000000">
      <w:pPr>
        <w:pStyle w:val="ListParagraph"/>
        <w:numPr>
          <w:ilvl w:val="0"/>
          <w:numId w:val="2"/>
        </w:numPr>
        <w:spacing w:after="80"/>
      </w:pPr>
      <w:r w:rsidRPr="00821FFB">
        <w:t>Source code and deployment files, handed over on project close.</w:t>
      </w:r>
    </w:p>
    <w:p w14:paraId="28A5DE24" w14:textId="77777777" w:rsidR="00F0063D" w:rsidRPr="00821FFB" w:rsidRDefault="00000000">
      <w:pPr>
        <w:pStyle w:val="ListParagraph"/>
        <w:numPr>
          <w:ilvl w:val="0"/>
          <w:numId w:val="2"/>
        </w:numPr>
        <w:spacing w:after="80"/>
      </w:pPr>
      <w:r w:rsidRPr="00821FFB">
        <w:t>A test report covering the tender pipeline, the library, and the frontend.</w:t>
      </w:r>
    </w:p>
    <w:p w14:paraId="6F5533D7" w14:textId="77777777" w:rsidR="00B14452" w:rsidRDefault="00B14452">
      <w:pPr>
        <w:pStyle w:val="Heading1"/>
        <w:spacing w:before="320" w:after="160"/>
        <w:rPr>
          <w:b/>
          <w:bCs/>
          <w:color w:val="auto"/>
          <w:sz w:val="30"/>
          <w:szCs w:val="30"/>
        </w:rPr>
      </w:pPr>
    </w:p>
    <w:p w14:paraId="0D3718E6" w14:textId="77777777" w:rsidR="00B14452" w:rsidRDefault="00B14452">
      <w:pPr>
        <w:pStyle w:val="Heading1"/>
        <w:spacing w:before="320" w:after="160"/>
        <w:rPr>
          <w:b/>
          <w:bCs/>
          <w:color w:val="auto"/>
          <w:sz w:val="30"/>
          <w:szCs w:val="30"/>
        </w:rPr>
      </w:pPr>
    </w:p>
    <w:p w14:paraId="7E47C345" w14:textId="32B2B784" w:rsidR="00F0063D" w:rsidRPr="00821FFB" w:rsidRDefault="00000000">
      <w:pPr>
        <w:pStyle w:val="Heading1"/>
        <w:spacing w:before="320" w:after="160"/>
        <w:rPr>
          <w:color w:val="auto"/>
        </w:rPr>
      </w:pPr>
      <w:r w:rsidRPr="00821FFB">
        <w:rPr>
          <w:b/>
          <w:bCs/>
          <w:color w:val="auto"/>
          <w:sz w:val="30"/>
          <w:szCs w:val="30"/>
        </w:rPr>
        <w:lastRenderedPageBreak/>
        <w:t>7. Timeline</w:t>
      </w:r>
    </w:p>
    <w:p w14:paraId="221B371D" w14:textId="77777777" w:rsidR="00F0063D" w:rsidRPr="00821FFB" w:rsidRDefault="00000000">
      <w:pPr>
        <w:spacing w:after="120"/>
      </w:pPr>
      <w:r w:rsidRPr="00821FFB">
        <w:t xml:space="preserve">The project runs for six weeks, week by week, as shown below. Each </w:t>
      </w:r>
      <w:proofErr w:type="gramStart"/>
      <w:r w:rsidRPr="00821FFB">
        <w:t>week ends</w:t>
      </w:r>
      <w:proofErr w:type="gramEnd"/>
      <w:r w:rsidRPr="00821FFB">
        <w:t xml:space="preserve"> with a working piece the mentor can review.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5300"/>
      </w:tblGrid>
      <w:tr w:rsidR="00F0063D" w:rsidRPr="00821FFB" w14:paraId="5CB26DC6" w14:textId="77777777" w:rsidTr="0063218F">
        <w:trPr>
          <w:tblHeader/>
        </w:trPr>
        <w:tc>
          <w:tcPr>
            <w:tcW w:w="13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091E0F8E" w14:textId="77777777" w:rsidR="00F0063D" w:rsidRPr="00821FFB" w:rsidRDefault="00000000">
            <w:r w:rsidRPr="00821FFB">
              <w:rPr>
                <w:b/>
                <w:bCs/>
                <w:sz w:val="20"/>
                <w:szCs w:val="20"/>
              </w:rPr>
              <w:t>Week</w:t>
            </w:r>
          </w:p>
        </w:tc>
        <w:tc>
          <w:tcPr>
            <w:tcW w:w="27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61478104" w14:textId="77777777" w:rsidR="00F0063D" w:rsidRPr="00821FFB" w:rsidRDefault="00000000">
            <w:r w:rsidRPr="00821FFB">
              <w:rPr>
                <w:b/>
                <w:bCs/>
                <w:sz w:val="20"/>
                <w:szCs w:val="20"/>
              </w:rPr>
              <w:t>Focus</w:t>
            </w:r>
          </w:p>
        </w:tc>
        <w:tc>
          <w:tcPr>
            <w:tcW w:w="53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0F2D6CC5" w14:textId="77777777" w:rsidR="00F0063D" w:rsidRPr="00821FFB" w:rsidRDefault="00000000">
            <w:r w:rsidRPr="00821FFB">
              <w:rPr>
                <w:b/>
                <w:bCs/>
                <w:sz w:val="20"/>
                <w:szCs w:val="20"/>
              </w:rPr>
              <w:t>What Is Delivered</w:t>
            </w:r>
          </w:p>
        </w:tc>
      </w:tr>
      <w:tr w:rsidR="00F0063D" w:rsidRPr="00821FFB" w14:paraId="470BAEE3"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442A2536" w14:textId="77777777" w:rsidR="00F0063D" w:rsidRPr="00821FFB" w:rsidRDefault="00000000">
            <w:pPr>
              <w:spacing w:line="260" w:lineRule="auto"/>
            </w:pPr>
            <w:r w:rsidRPr="00821FFB">
              <w:rPr>
                <w:sz w:val="20"/>
                <w:szCs w:val="20"/>
              </w:rPr>
              <w:t>Week 1</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FE2721E" w14:textId="77777777" w:rsidR="00F0063D" w:rsidRPr="00821FFB" w:rsidRDefault="00000000">
            <w:pPr>
              <w:spacing w:line="260" w:lineRule="auto"/>
            </w:pPr>
            <w:proofErr w:type="gramStart"/>
            <w:r w:rsidRPr="00821FFB">
              <w:rPr>
                <w:sz w:val="20"/>
                <w:szCs w:val="20"/>
              </w:rPr>
              <w:t>Setup</w:t>
            </w:r>
            <w:proofErr w:type="gramEnd"/>
            <w:r w:rsidRPr="00821FFB">
              <w:rPr>
                <w:sz w:val="20"/>
                <w:szCs w:val="20"/>
              </w:rPr>
              <w:t xml:space="preserve"> and Foundations</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4D40B925" w14:textId="728384F1" w:rsidR="00F0063D" w:rsidRPr="00821FFB" w:rsidRDefault="00000000">
            <w:pPr>
              <w:spacing w:line="260" w:lineRule="auto"/>
            </w:pPr>
            <w:r w:rsidRPr="00821FFB">
              <w:rPr>
                <w:sz w:val="20"/>
                <w:szCs w:val="20"/>
              </w:rPr>
              <w:t>Project environment set up. Database and backend skeleton in place. Login</w:t>
            </w:r>
            <w:r w:rsidR="00B14452">
              <w:rPr>
                <w:sz w:val="20"/>
                <w:szCs w:val="20"/>
              </w:rPr>
              <w:t xml:space="preserve"> </w:t>
            </w:r>
            <w:r w:rsidRPr="00821FFB">
              <w:rPr>
                <w:sz w:val="20"/>
                <w:szCs w:val="20"/>
              </w:rPr>
              <w:t>and basic dashboard working. Scope of Work signed off by mentor.</w:t>
            </w:r>
          </w:p>
        </w:tc>
      </w:tr>
      <w:tr w:rsidR="00F0063D" w:rsidRPr="00821FFB" w14:paraId="17A795F5"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6410A44" w14:textId="77777777" w:rsidR="00F0063D" w:rsidRPr="00821FFB" w:rsidRDefault="00000000">
            <w:pPr>
              <w:spacing w:line="260" w:lineRule="auto"/>
            </w:pPr>
            <w:r w:rsidRPr="00821FFB">
              <w:rPr>
                <w:sz w:val="20"/>
                <w:szCs w:val="20"/>
              </w:rPr>
              <w:t>Week 2</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8339757" w14:textId="77777777" w:rsidR="00F0063D" w:rsidRPr="00821FFB" w:rsidRDefault="00000000">
            <w:pPr>
              <w:spacing w:line="260" w:lineRule="auto"/>
            </w:pPr>
            <w:r w:rsidRPr="00821FFB">
              <w:rPr>
                <w:sz w:val="20"/>
                <w:szCs w:val="20"/>
              </w:rPr>
              <w:t>Tender Ingestion and Chunking</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5E41A6C4" w14:textId="77777777" w:rsidR="00F0063D" w:rsidRPr="00821FFB" w:rsidRDefault="00000000">
            <w:pPr>
              <w:spacing w:line="260" w:lineRule="auto"/>
            </w:pPr>
            <w:r w:rsidRPr="00821FFB">
              <w:rPr>
                <w:sz w:val="20"/>
                <w:szCs w:val="20"/>
              </w:rPr>
              <w:t xml:space="preserve">Tender </w:t>
            </w:r>
            <w:proofErr w:type="gramStart"/>
            <w:r w:rsidRPr="00821FFB">
              <w:rPr>
                <w:sz w:val="20"/>
                <w:szCs w:val="20"/>
              </w:rPr>
              <w:t>upload</w:t>
            </w:r>
            <w:proofErr w:type="gramEnd"/>
            <w:r w:rsidRPr="00821FFB">
              <w:rPr>
                <w:sz w:val="20"/>
                <w:szCs w:val="20"/>
              </w:rPr>
              <w:t xml:space="preserve"> working end to end. PDFs of any length read page by page, split into chunks, with OCR fallback for scanned pages. Progress bar shown on screen.</w:t>
            </w:r>
          </w:p>
        </w:tc>
      </w:tr>
      <w:tr w:rsidR="00F0063D" w:rsidRPr="00821FFB" w14:paraId="6D56661B"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33088EF" w14:textId="77777777" w:rsidR="00F0063D" w:rsidRPr="00821FFB" w:rsidRDefault="00000000">
            <w:pPr>
              <w:spacing w:line="260" w:lineRule="auto"/>
            </w:pPr>
            <w:r w:rsidRPr="00821FFB">
              <w:rPr>
                <w:sz w:val="20"/>
                <w:szCs w:val="20"/>
              </w:rPr>
              <w:t>Week 3</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480203C1" w14:textId="77777777" w:rsidR="00F0063D" w:rsidRPr="00821FFB" w:rsidRDefault="00000000">
            <w:pPr>
              <w:spacing w:line="260" w:lineRule="auto"/>
            </w:pPr>
            <w:r w:rsidRPr="00821FFB">
              <w:rPr>
                <w:sz w:val="20"/>
                <w:szCs w:val="20"/>
              </w:rPr>
              <w:t>Requirement Extraction and Marks Tally</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056CF2B" w14:textId="77777777" w:rsidR="00F0063D" w:rsidRPr="00821FFB" w:rsidRDefault="00000000">
            <w:pPr>
              <w:spacing w:line="260" w:lineRule="auto"/>
            </w:pPr>
            <w:r w:rsidRPr="00821FFB">
              <w:rPr>
                <w:sz w:val="20"/>
                <w:szCs w:val="20"/>
              </w:rPr>
              <w:t>Every requirement pulled out with page, section, clause, marks, and evidence needed. Running mark tally against the tender's own evaluation weighting. Requirements table shown on screen.</w:t>
            </w:r>
          </w:p>
        </w:tc>
      </w:tr>
      <w:tr w:rsidR="00F0063D" w:rsidRPr="00821FFB" w14:paraId="4EA80600"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6981092" w14:textId="77777777" w:rsidR="00F0063D" w:rsidRPr="00821FFB" w:rsidRDefault="00000000">
            <w:pPr>
              <w:spacing w:line="260" w:lineRule="auto"/>
            </w:pPr>
            <w:r w:rsidRPr="00821FFB">
              <w:rPr>
                <w:sz w:val="20"/>
                <w:szCs w:val="20"/>
              </w:rPr>
              <w:t>Week 4</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32C08722" w14:textId="77777777" w:rsidR="00F0063D" w:rsidRPr="00821FFB" w:rsidRDefault="00000000">
            <w:pPr>
              <w:spacing w:line="260" w:lineRule="auto"/>
            </w:pPr>
            <w:r w:rsidRPr="00821FFB">
              <w:rPr>
                <w:sz w:val="20"/>
                <w:szCs w:val="20"/>
              </w:rPr>
              <w:t>Evidence Library and Indexing</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F0CF1E1" w14:textId="77777777" w:rsidR="00F0063D" w:rsidRPr="00821FFB" w:rsidRDefault="00000000">
            <w:pPr>
              <w:spacing w:line="260" w:lineRule="auto"/>
            </w:pPr>
            <w:r w:rsidRPr="00821FFB">
              <w:rPr>
                <w:sz w:val="20"/>
                <w:szCs w:val="20"/>
              </w:rPr>
              <w:t>Library screens for Case Studies, Methodology, and Company Documents. Upload, Train button, duplicate check, and library search. Initial DPL library loaded and indexed.</w:t>
            </w:r>
          </w:p>
        </w:tc>
      </w:tr>
      <w:tr w:rsidR="00F0063D" w:rsidRPr="00821FFB" w14:paraId="7A4EE07E"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EFB0FDC" w14:textId="77777777" w:rsidR="00F0063D" w:rsidRPr="00821FFB" w:rsidRDefault="00000000">
            <w:pPr>
              <w:spacing w:line="260" w:lineRule="auto"/>
            </w:pPr>
            <w:r w:rsidRPr="00821FFB">
              <w:rPr>
                <w:sz w:val="20"/>
                <w:szCs w:val="20"/>
              </w:rPr>
              <w:t>Week 5</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09C26F1" w14:textId="77777777" w:rsidR="00F0063D" w:rsidRPr="00821FFB" w:rsidRDefault="00000000">
            <w:pPr>
              <w:spacing w:line="260" w:lineRule="auto"/>
            </w:pPr>
            <w:r w:rsidRPr="00821FFB">
              <w:rPr>
                <w:sz w:val="20"/>
                <w:szCs w:val="20"/>
              </w:rPr>
              <w:t>Evidence Matching, Review Panel, and Output</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18EB1FC" w14:textId="77777777" w:rsidR="00F0063D" w:rsidRPr="00821FFB" w:rsidRDefault="00000000">
            <w:pPr>
              <w:spacing w:line="260" w:lineRule="auto"/>
            </w:pPr>
            <w:r w:rsidRPr="00821FFB">
              <w:rPr>
                <w:sz w:val="20"/>
                <w:szCs w:val="20"/>
              </w:rPr>
              <w:t>Matching engine attaches files to requirements with confidence scores. Review panel for accept, reject, and reassign. Excel tracker generated. Tender folder and ZIP produced.</w:t>
            </w:r>
          </w:p>
        </w:tc>
      </w:tr>
      <w:tr w:rsidR="00F0063D" w:rsidRPr="00821FFB" w14:paraId="728D4598" w14:textId="77777777">
        <w:tc>
          <w:tcPr>
            <w:tcW w:w="1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3F073AB5" w14:textId="77777777" w:rsidR="00F0063D" w:rsidRPr="00821FFB" w:rsidRDefault="00000000">
            <w:pPr>
              <w:spacing w:line="260" w:lineRule="auto"/>
            </w:pPr>
            <w:r w:rsidRPr="00821FFB">
              <w:rPr>
                <w:sz w:val="20"/>
                <w:szCs w:val="20"/>
              </w:rPr>
              <w:t>Week 6</w:t>
            </w:r>
          </w:p>
        </w:tc>
        <w:tc>
          <w:tcPr>
            <w:tcW w:w="27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3641231" w14:textId="77777777" w:rsidR="00F0063D" w:rsidRPr="00821FFB" w:rsidRDefault="00000000">
            <w:pPr>
              <w:spacing w:line="260" w:lineRule="auto"/>
            </w:pPr>
            <w:r w:rsidRPr="00821FFB">
              <w:rPr>
                <w:sz w:val="20"/>
                <w:szCs w:val="20"/>
              </w:rPr>
              <w:t>Testing, Fixes, and Handover</w:t>
            </w:r>
          </w:p>
        </w:tc>
        <w:tc>
          <w:tcPr>
            <w:tcW w:w="53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11A8C84" w14:textId="77777777" w:rsidR="00F0063D" w:rsidRPr="00821FFB" w:rsidRDefault="00000000">
            <w:pPr>
              <w:spacing w:line="260" w:lineRule="auto"/>
            </w:pPr>
            <w:r w:rsidRPr="00821FFB">
              <w:rPr>
                <w:sz w:val="20"/>
                <w:szCs w:val="20"/>
              </w:rPr>
              <w:t>End-to-end testing on real DPL tenders. Bug fixes, performance tuning, and security checks. User guide and admin guide written. Final handover to the Sales team and mentor.</w:t>
            </w:r>
          </w:p>
        </w:tc>
      </w:tr>
    </w:tbl>
    <w:p w14:paraId="30B3C76A" w14:textId="77777777" w:rsidR="00F0063D" w:rsidRPr="00821FFB" w:rsidRDefault="00000000">
      <w:pPr>
        <w:pStyle w:val="Heading1"/>
        <w:spacing w:before="320" w:after="160"/>
        <w:rPr>
          <w:color w:val="auto"/>
        </w:rPr>
      </w:pPr>
      <w:r w:rsidRPr="00821FFB">
        <w:rPr>
          <w:b/>
          <w:bCs/>
          <w:color w:val="auto"/>
          <w:sz w:val="30"/>
          <w:szCs w:val="30"/>
        </w:rPr>
        <w:t>8. Assumptions</w:t>
      </w:r>
    </w:p>
    <w:p w14:paraId="7BF601CC" w14:textId="77777777" w:rsidR="00F0063D" w:rsidRPr="00821FFB" w:rsidRDefault="00000000">
      <w:pPr>
        <w:spacing w:after="120"/>
      </w:pPr>
      <w:r w:rsidRPr="00821FFB">
        <w:t>The plan and timeline above assume the following are true:</w:t>
      </w:r>
    </w:p>
    <w:p w14:paraId="27AFFC93" w14:textId="77777777" w:rsidR="00F0063D" w:rsidRPr="00821FFB" w:rsidRDefault="00000000">
      <w:pPr>
        <w:pStyle w:val="ListParagraph"/>
        <w:numPr>
          <w:ilvl w:val="0"/>
          <w:numId w:val="2"/>
        </w:numPr>
        <w:spacing w:after="80"/>
      </w:pPr>
      <w:r w:rsidRPr="00821FFB">
        <w:t>The DPL Sales team will make sample tenders available for testing during the project.</w:t>
      </w:r>
    </w:p>
    <w:p w14:paraId="25796AD8" w14:textId="77777777" w:rsidR="00F0063D" w:rsidRPr="00821FFB" w:rsidRDefault="00000000">
      <w:pPr>
        <w:pStyle w:val="ListParagraph"/>
        <w:numPr>
          <w:ilvl w:val="0"/>
          <w:numId w:val="2"/>
        </w:numPr>
        <w:spacing w:after="80"/>
      </w:pPr>
      <w:r w:rsidRPr="00821FFB">
        <w:t>The current DPL library (case studies, methodology, and company documents) is available and can be shared with the project team for indexing.</w:t>
      </w:r>
    </w:p>
    <w:p w14:paraId="3E04B956" w14:textId="77777777" w:rsidR="00F0063D" w:rsidRPr="00821FFB" w:rsidRDefault="00000000">
      <w:pPr>
        <w:pStyle w:val="ListParagraph"/>
        <w:numPr>
          <w:ilvl w:val="0"/>
          <w:numId w:val="2"/>
        </w:numPr>
        <w:spacing w:after="80"/>
      </w:pPr>
      <w:r w:rsidRPr="00821FFB">
        <w:t>The Sales team will be available for short review sessions each week to confirm the output matches their working format.</w:t>
      </w:r>
    </w:p>
    <w:p w14:paraId="5646DC0D" w14:textId="77777777" w:rsidR="00F0063D" w:rsidRPr="00821FFB" w:rsidRDefault="00000000">
      <w:pPr>
        <w:pStyle w:val="ListParagraph"/>
        <w:numPr>
          <w:ilvl w:val="0"/>
          <w:numId w:val="2"/>
        </w:numPr>
        <w:spacing w:after="80"/>
      </w:pPr>
      <w:r w:rsidRPr="00821FFB">
        <w:t>The mentor will review deliverables within two working days of each weekly demo.</w:t>
      </w:r>
    </w:p>
    <w:p w14:paraId="7774C752" w14:textId="77777777" w:rsidR="00F0063D" w:rsidRPr="00821FFB" w:rsidRDefault="00000000">
      <w:pPr>
        <w:pStyle w:val="ListParagraph"/>
        <w:numPr>
          <w:ilvl w:val="0"/>
          <w:numId w:val="2"/>
        </w:numPr>
        <w:spacing w:after="80"/>
      </w:pPr>
      <w:r w:rsidRPr="00821FFB">
        <w:t>The team will have access to the required cloud or server resources for hosting the application throughout the project.</w:t>
      </w:r>
    </w:p>
    <w:p w14:paraId="560F8482" w14:textId="77777777" w:rsidR="00F0063D" w:rsidRPr="00821FFB" w:rsidRDefault="00000000">
      <w:pPr>
        <w:pStyle w:val="ListParagraph"/>
        <w:numPr>
          <w:ilvl w:val="0"/>
          <w:numId w:val="2"/>
        </w:numPr>
        <w:spacing w:after="80"/>
      </w:pPr>
      <w:r w:rsidRPr="00821FFB">
        <w:t>The company will approve the use of a large-language-model API for the extraction step. If this is not approved, the timeline will need to be revisited.</w:t>
      </w:r>
    </w:p>
    <w:p w14:paraId="2C5B4279" w14:textId="77777777" w:rsidR="00F0063D" w:rsidRPr="00821FFB" w:rsidRDefault="00000000">
      <w:pPr>
        <w:pStyle w:val="ListParagraph"/>
        <w:numPr>
          <w:ilvl w:val="0"/>
          <w:numId w:val="2"/>
        </w:numPr>
        <w:spacing w:after="80"/>
      </w:pPr>
      <w:r w:rsidRPr="00821FFB">
        <w:t>The tenders being processed are in English and are in PDF format.</w:t>
      </w:r>
    </w:p>
    <w:p w14:paraId="4411EE3A" w14:textId="77777777" w:rsidR="00F0063D" w:rsidRPr="00821FFB" w:rsidRDefault="00000000">
      <w:pPr>
        <w:pStyle w:val="ListParagraph"/>
        <w:numPr>
          <w:ilvl w:val="0"/>
          <w:numId w:val="2"/>
        </w:numPr>
        <w:spacing w:after="80"/>
      </w:pPr>
      <w:r w:rsidRPr="00821FFB">
        <w:t xml:space="preserve">The Sales team will be present at the final handover and available for one round of feedback before </w:t>
      </w:r>
      <w:proofErr w:type="gramStart"/>
      <w:r w:rsidRPr="00821FFB">
        <w:t>close</w:t>
      </w:r>
      <w:proofErr w:type="gramEnd"/>
      <w:r w:rsidRPr="00821FFB">
        <w:t>.</w:t>
      </w:r>
    </w:p>
    <w:p w14:paraId="451CBE3E" w14:textId="77777777" w:rsidR="00B14452" w:rsidRDefault="00B14452">
      <w:pPr>
        <w:pStyle w:val="Heading1"/>
        <w:spacing w:before="320" w:after="160"/>
        <w:rPr>
          <w:b/>
          <w:bCs/>
          <w:color w:val="auto"/>
          <w:sz w:val="30"/>
          <w:szCs w:val="30"/>
        </w:rPr>
      </w:pPr>
    </w:p>
    <w:p w14:paraId="7EED11D7" w14:textId="3A901906" w:rsidR="00F0063D" w:rsidRPr="00821FFB" w:rsidRDefault="00000000">
      <w:pPr>
        <w:pStyle w:val="Heading1"/>
        <w:spacing w:before="320" w:after="160"/>
        <w:rPr>
          <w:color w:val="auto"/>
        </w:rPr>
      </w:pPr>
      <w:r w:rsidRPr="00821FFB">
        <w:rPr>
          <w:b/>
          <w:bCs/>
          <w:color w:val="auto"/>
          <w:sz w:val="30"/>
          <w:szCs w:val="30"/>
        </w:rPr>
        <w:lastRenderedPageBreak/>
        <w:t>9. Risks and Mitigations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00"/>
      </w:tblGrid>
      <w:tr w:rsidR="00F0063D" w:rsidRPr="00821FFB" w14:paraId="5ECDED50" w14:textId="77777777" w:rsidTr="0063218F">
        <w:trPr>
          <w:tblHeader/>
        </w:trPr>
        <w:tc>
          <w:tcPr>
            <w:tcW w:w="28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67D25F16" w14:textId="77777777" w:rsidR="00F0063D" w:rsidRPr="00821FFB" w:rsidRDefault="00000000">
            <w:r w:rsidRPr="00821FFB">
              <w:rPr>
                <w:b/>
                <w:bCs/>
                <w:sz w:val="20"/>
                <w:szCs w:val="20"/>
              </w:rPr>
              <w:t>Risk</w:t>
            </w:r>
          </w:p>
        </w:tc>
        <w:tc>
          <w:tcPr>
            <w:tcW w:w="20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0C96C41C" w14:textId="77777777" w:rsidR="00F0063D" w:rsidRPr="00821FFB" w:rsidRDefault="00000000">
            <w:r w:rsidRPr="00821FFB">
              <w:rPr>
                <w:b/>
                <w:bCs/>
                <w:sz w:val="20"/>
                <w:szCs w:val="20"/>
              </w:rPr>
              <w:t>Impact</w:t>
            </w:r>
          </w:p>
        </w:tc>
        <w:tc>
          <w:tcPr>
            <w:tcW w:w="4500" w:type="dxa"/>
            <w:tcBorders>
              <w:top w:val="single" w:sz="4" w:space="0" w:color="B8C4D9"/>
              <w:left w:val="single" w:sz="4" w:space="0" w:color="B8C4D9"/>
              <w:bottom w:val="single" w:sz="4" w:space="0" w:color="B8C4D9"/>
              <w:right w:val="single" w:sz="4" w:space="0" w:color="B8C4D9"/>
            </w:tcBorders>
            <w:shd w:val="clear" w:color="auto" w:fill="000000" w:themeFill="text1"/>
            <w:tcMar>
              <w:top w:w="100" w:type="dxa"/>
              <w:left w:w="120" w:type="dxa"/>
              <w:bottom w:w="100" w:type="dxa"/>
              <w:right w:w="120" w:type="dxa"/>
            </w:tcMar>
          </w:tcPr>
          <w:p w14:paraId="0EEE15FB" w14:textId="77777777" w:rsidR="00F0063D" w:rsidRPr="00821FFB" w:rsidRDefault="00000000">
            <w:r w:rsidRPr="00821FFB">
              <w:rPr>
                <w:b/>
                <w:bCs/>
                <w:sz w:val="20"/>
                <w:szCs w:val="20"/>
              </w:rPr>
              <w:t>Mitigation</w:t>
            </w:r>
          </w:p>
        </w:tc>
      </w:tr>
      <w:tr w:rsidR="00F0063D" w:rsidRPr="00821FFB" w14:paraId="43E0CD6B" w14:textId="77777777">
        <w:tc>
          <w:tcPr>
            <w:tcW w:w="28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D15F992" w14:textId="77777777" w:rsidR="00F0063D" w:rsidRPr="00821FFB" w:rsidRDefault="00000000">
            <w:pPr>
              <w:spacing w:line="260" w:lineRule="auto"/>
            </w:pPr>
            <w:r w:rsidRPr="00821FFB">
              <w:rPr>
                <w:sz w:val="20"/>
                <w:szCs w:val="20"/>
              </w:rPr>
              <w:t>A tender is scanned or image-only rather than text.</w:t>
            </w:r>
          </w:p>
        </w:tc>
        <w:tc>
          <w:tcPr>
            <w:tcW w:w="20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6F1411E7" w14:textId="77777777" w:rsidR="00F0063D" w:rsidRPr="00821FFB" w:rsidRDefault="00000000">
            <w:pPr>
              <w:spacing w:line="260" w:lineRule="auto"/>
            </w:pPr>
            <w:r w:rsidRPr="00821FFB">
              <w:rPr>
                <w:sz w:val="20"/>
                <w:szCs w:val="20"/>
              </w:rPr>
              <w:t>Extraction may miss content.</w:t>
            </w:r>
          </w:p>
        </w:tc>
        <w:tc>
          <w:tcPr>
            <w:tcW w:w="45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6FFFD023" w14:textId="77777777" w:rsidR="00F0063D" w:rsidRPr="00821FFB" w:rsidRDefault="00000000">
            <w:pPr>
              <w:spacing w:line="260" w:lineRule="auto"/>
            </w:pPr>
            <w:r w:rsidRPr="00821FFB">
              <w:rPr>
                <w:sz w:val="20"/>
                <w:szCs w:val="20"/>
              </w:rPr>
              <w:t>OCR fallback is built into Week 2. Any page the OCR cannot read is flagged for manual review rather than dropped.</w:t>
            </w:r>
          </w:p>
        </w:tc>
      </w:tr>
      <w:tr w:rsidR="00F0063D" w:rsidRPr="00821FFB" w14:paraId="57B94673" w14:textId="77777777">
        <w:tc>
          <w:tcPr>
            <w:tcW w:w="28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223561B5" w14:textId="77777777" w:rsidR="00F0063D" w:rsidRPr="00821FFB" w:rsidRDefault="00000000">
            <w:pPr>
              <w:spacing w:line="260" w:lineRule="auto"/>
            </w:pPr>
            <w:r w:rsidRPr="00821FFB">
              <w:rPr>
                <w:sz w:val="20"/>
                <w:szCs w:val="20"/>
              </w:rPr>
              <w:t>The library does not contain a good match for a requirement.</w:t>
            </w:r>
          </w:p>
        </w:tc>
        <w:tc>
          <w:tcPr>
            <w:tcW w:w="20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74F21C71" w14:textId="77777777" w:rsidR="00F0063D" w:rsidRPr="00821FFB" w:rsidRDefault="00000000">
            <w:pPr>
              <w:spacing w:line="260" w:lineRule="auto"/>
            </w:pPr>
            <w:r w:rsidRPr="00821FFB">
              <w:rPr>
                <w:sz w:val="20"/>
                <w:szCs w:val="20"/>
              </w:rPr>
              <w:t>The requirement is flagged as missing evidence.</w:t>
            </w:r>
          </w:p>
        </w:tc>
        <w:tc>
          <w:tcPr>
            <w:tcW w:w="45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73A0407" w14:textId="77777777" w:rsidR="00F0063D" w:rsidRPr="00821FFB" w:rsidRDefault="00000000">
            <w:pPr>
              <w:spacing w:line="260" w:lineRule="auto"/>
            </w:pPr>
            <w:r w:rsidRPr="00821FFB">
              <w:rPr>
                <w:sz w:val="20"/>
                <w:szCs w:val="20"/>
              </w:rPr>
              <w:t>The system flags this clearly on the review screen. The Manager can add a new document to the library and re-run the match.</w:t>
            </w:r>
          </w:p>
        </w:tc>
      </w:tr>
      <w:tr w:rsidR="00F0063D" w:rsidRPr="00821FFB" w14:paraId="1C279E6D" w14:textId="77777777">
        <w:tc>
          <w:tcPr>
            <w:tcW w:w="28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79D095AC" w14:textId="77777777" w:rsidR="00F0063D" w:rsidRPr="00821FFB" w:rsidRDefault="00000000">
            <w:pPr>
              <w:spacing w:line="260" w:lineRule="auto"/>
            </w:pPr>
            <w:r w:rsidRPr="00821FFB">
              <w:rPr>
                <w:sz w:val="20"/>
                <w:szCs w:val="20"/>
              </w:rPr>
              <w:t>The extraction step returns a wrong or incomplete result on a specific chunk.</w:t>
            </w:r>
          </w:p>
        </w:tc>
        <w:tc>
          <w:tcPr>
            <w:tcW w:w="20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520AD6E7" w14:textId="77777777" w:rsidR="00F0063D" w:rsidRPr="00821FFB" w:rsidRDefault="00000000">
            <w:pPr>
              <w:spacing w:line="260" w:lineRule="auto"/>
            </w:pPr>
            <w:r w:rsidRPr="00821FFB">
              <w:rPr>
                <w:sz w:val="20"/>
                <w:szCs w:val="20"/>
              </w:rPr>
              <w:t>One or two rows may need manual correction.</w:t>
            </w:r>
          </w:p>
        </w:tc>
        <w:tc>
          <w:tcPr>
            <w:tcW w:w="45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4E339A8" w14:textId="77777777" w:rsidR="00F0063D" w:rsidRPr="00821FFB" w:rsidRDefault="00000000">
            <w:pPr>
              <w:spacing w:line="260" w:lineRule="auto"/>
            </w:pPr>
            <w:r w:rsidRPr="00821FFB">
              <w:rPr>
                <w:sz w:val="20"/>
                <w:szCs w:val="20"/>
              </w:rPr>
              <w:t>The chunk is retried up to three times. If it still fails, the row is flagged 'Needs Manual Review' and the rest of the tender continues.</w:t>
            </w:r>
          </w:p>
        </w:tc>
      </w:tr>
      <w:tr w:rsidR="00F0063D" w:rsidRPr="00821FFB" w14:paraId="5C8E68D8" w14:textId="77777777">
        <w:tc>
          <w:tcPr>
            <w:tcW w:w="28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C5BD803" w14:textId="77777777" w:rsidR="00F0063D" w:rsidRPr="00821FFB" w:rsidRDefault="00000000">
            <w:pPr>
              <w:spacing w:line="260" w:lineRule="auto"/>
            </w:pPr>
            <w:r w:rsidRPr="00821FFB">
              <w:rPr>
                <w:sz w:val="20"/>
                <w:szCs w:val="20"/>
              </w:rPr>
              <w:t>A library document is uploaded twice under different names.</w:t>
            </w:r>
          </w:p>
        </w:tc>
        <w:tc>
          <w:tcPr>
            <w:tcW w:w="20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3A7A9F2A" w14:textId="77777777" w:rsidR="00F0063D" w:rsidRPr="00821FFB" w:rsidRDefault="00000000">
            <w:pPr>
              <w:spacing w:line="260" w:lineRule="auto"/>
            </w:pPr>
            <w:r w:rsidRPr="00821FFB">
              <w:rPr>
                <w:sz w:val="20"/>
                <w:szCs w:val="20"/>
              </w:rPr>
              <w:t>Duplicate matches confuse the reviewer.</w:t>
            </w:r>
          </w:p>
        </w:tc>
        <w:tc>
          <w:tcPr>
            <w:tcW w:w="45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0D38F151" w14:textId="77777777" w:rsidR="00F0063D" w:rsidRPr="00821FFB" w:rsidRDefault="00000000">
            <w:pPr>
              <w:spacing w:line="260" w:lineRule="auto"/>
            </w:pPr>
            <w:r w:rsidRPr="00821FFB">
              <w:rPr>
                <w:sz w:val="20"/>
                <w:szCs w:val="20"/>
              </w:rPr>
              <w:t>A duplicate check by file hash and content similarity is run before every library upload.</w:t>
            </w:r>
          </w:p>
        </w:tc>
      </w:tr>
      <w:tr w:rsidR="00F0063D" w:rsidRPr="00821FFB" w14:paraId="489D55A4" w14:textId="77777777">
        <w:tc>
          <w:tcPr>
            <w:tcW w:w="28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5E591E0E" w14:textId="77777777" w:rsidR="00F0063D" w:rsidRPr="00821FFB" w:rsidRDefault="00000000">
            <w:pPr>
              <w:spacing w:line="260" w:lineRule="auto"/>
            </w:pPr>
            <w:r w:rsidRPr="00821FFB">
              <w:rPr>
                <w:sz w:val="20"/>
                <w:szCs w:val="20"/>
              </w:rPr>
              <w:t xml:space="preserve">Team </w:t>
            </w:r>
            <w:proofErr w:type="gramStart"/>
            <w:r w:rsidRPr="00821FFB">
              <w:rPr>
                <w:sz w:val="20"/>
                <w:szCs w:val="20"/>
              </w:rPr>
              <w:t>member</w:t>
            </w:r>
            <w:proofErr w:type="gramEnd"/>
            <w:r w:rsidRPr="00821FFB">
              <w:rPr>
                <w:sz w:val="20"/>
                <w:szCs w:val="20"/>
              </w:rPr>
              <w:t xml:space="preserve"> unavailable during a project week.</w:t>
            </w:r>
          </w:p>
        </w:tc>
        <w:tc>
          <w:tcPr>
            <w:tcW w:w="20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1BE2D508" w14:textId="77777777" w:rsidR="00F0063D" w:rsidRPr="00821FFB" w:rsidRDefault="00000000">
            <w:pPr>
              <w:spacing w:line="260" w:lineRule="auto"/>
            </w:pPr>
            <w:r w:rsidRPr="00821FFB">
              <w:rPr>
                <w:sz w:val="20"/>
                <w:szCs w:val="20"/>
              </w:rPr>
              <w:t>A weekly deliverable slips.</w:t>
            </w:r>
          </w:p>
        </w:tc>
        <w:tc>
          <w:tcPr>
            <w:tcW w:w="4500" w:type="dxa"/>
            <w:tcBorders>
              <w:top w:val="single" w:sz="4" w:space="0" w:color="B8C4D9"/>
              <w:left w:val="single" w:sz="4" w:space="0" w:color="B8C4D9"/>
              <w:bottom w:val="single" w:sz="4" w:space="0" w:color="B8C4D9"/>
              <w:right w:val="single" w:sz="4" w:space="0" w:color="B8C4D9"/>
            </w:tcBorders>
            <w:tcMar>
              <w:top w:w="90" w:type="dxa"/>
              <w:left w:w="120" w:type="dxa"/>
              <w:bottom w:w="90" w:type="dxa"/>
              <w:right w:w="120" w:type="dxa"/>
            </w:tcMar>
          </w:tcPr>
          <w:p w14:paraId="6813547E" w14:textId="77777777" w:rsidR="00F0063D" w:rsidRPr="00821FFB" w:rsidRDefault="00000000">
            <w:pPr>
              <w:spacing w:line="260" w:lineRule="auto"/>
            </w:pPr>
            <w:r w:rsidRPr="00821FFB">
              <w:rPr>
                <w:sz w:val="20"/>
                <w:szCs w:val="20"/>
              </w:rPr>
              <w:t>Weekly deliverables are broken into smaller pieces so another team member can pick them up. The project manager tracks this daily.</w:t>
            </w:r>
          </w:p>
        </w:tc>
      </w:tr>
    </w:tbl>
    <w:p w14:paraId="50CDFBD8" w14:textId="77777777" w:rsidR="00F0063D" w:rsidRPr="00821FFB" w:rsidRDefault="00000000">
      <w:pPr>
        <w:pStyle w:val="Heading1"/>
        <w:spacing w:before="320" w:after="160"/>
        <w:rPr>
          <w:color w:val="auto"/>
        </w:rPr>
      </w:pPr>
      <w:r w:rsidRPr="00821FFB">
        <w:rPr>
          <w:b/>
          <w:bCs/>
          <w:color w:val="auto"/>
          <w:sz w:val="30"/>
          <w:szCs w:val="30"/>
        </w:rPr>
        <w:t>10. Acceptance Criteria</w:t>
      </w:r>
    </w:p>
    <w:p w14:paraId="09437BFE" w14:textId="77777777" w:rsidR="00F0063D" w:rsidRPr="00821FFB" w:rsidRDefault="00000000">
      <w:pPr>
        <w:spacing w:after="120"/>
      </w:pPr>
      <w:r w:rsidRPr="00821FFB">
        <w:t xml:space="preserve">The project will be considered complete when </w:t>
      </w:r>
      <w:proofErr w:type="gramStart"/>
      <w:r w:rsidRPr="00821FFB">
        <w:t>all of</w:t>
      </w:r>
      <w:proofErr w:type="gramEnd"/>
      <w:r w:rsidRPr="00821FFB">
        <w:t xml:space="preserve"> the following are true:</w:t>
      </w:r>
    </w:p>
    <w:p w14:paraId="7CF86FAC" w14:textId="77777777" w:rsidR="00F0063D" w:rsidRPr="00821FFB" w:rsidRDefault="00000000">
      <w:pPr>
        <w:pStyle w:val="ListParagraph"/>
        <w:numPr>
          <w:ilvl w:val="0"/>
          <w:numId w:val="2"/>
        </w:numPr>
        <w:spacing w:after="80"/>
      </w:pPr>
      <w:r w:rsidRPr="00821FFB">
        <w:t>A tender of at least 400 pages can be uploaded, processed end to end, and produces a complete requirement table with page numbers and marks.</w:t>
      </w:r>
    </w:p>
    <w:p w14:paraId="61E126B9" w14:textId="77777777" w:rsidR="00F0063D" w:rsidRPr="00821FFB" w:rsidRDefault="00000000">
      <w:pPr>
        <w:pStyle w:val="ListParagraph"/>
        <w:numPr>
          <w:ilvl w:val="0"/>
          <w:numId w:val="2"/>
        </w:numPr>
        <w:spacing w:after="80"/>
      </w:pPr>
      <w:r w:rsidRPr="00821FFB">
        <w:t>The evidence library holds the current DPL case studies, methodology documents, and company documents, and returns matches for the requirements in a sample tender.</w:t>
      </w:r>
    </w:p>
    <w:p w14:paraId="1597702F" w14:textId="77777777" w:rsidR="00F0063D" w:rsidRPr="00821FFB" w:rsidRDefault="00000000">
      <w:pPr>
        <w:pStyle w:val="ListParagraph"/>
        <w:numPr>
          <w:ilvl w:val="0"/>
          <w:numId w:val="2"/>
        </w:numPr>
        <w:spacing w:after="80"/>
      </w:pPr>
      <w:r w:rsidRPr="00821FFB">
        <w:t>The Excel tracker matches the format the Sales team already uses.</w:t>
      </w:r>
    </w:p>
    <w:p w14:paraId="6DB780E8" w14:textId="77777777" w:rsidR="00F0063D" w:rsidRPr="00821FFB" w:rsidRDefault="00000000">
      <w:pPr>
        <w:pStyle w:val="ListParagraph"/>
        <w:numPr>
          <w:ilvl w:val="0"/>
          <w:numId w:val="2"/>
        </w:numPr>
        <w:spacing w:after="80"/>
      </w:pPr>
      <w:r w:rsidRPr="00821FFB">
        <w:t>The tender folder and ZIP archive are produced automatically at the end of the run.</w:t>
      </w:r>
    </w:p>
    <w:p w14:paraId="33D92936" w14:textId="776A0B47" w:rsidR="00F0063D" w:rsidRPr="00821FFB" w:rsidRDefault="00000000">
      <w:pPr>
        <w:pStyle w:val="ListParagraph"/>
        <w:numPr>
          <w:ilvl w:val="0"/>
          <w:numId w:val="2"/>
        </w:numPr>
        <w:spacing w:after="80"/>
      </w:pPr>
      <w:r w:rsidRPr="00821FFB">
        <w:t>User roles behave as described in Section 3.5.</w:t>
      </w:r>
    </w:p>
    <w:p w14:paraId="2D0EC9DF" w14:textId="77777777" w:rsidR="00F0063D" w:rsidRPr="00821FFB" w:rsidRDefault="00000000">
      <w:pPr>
        <w:pStyle w:val="ListParagraph"/>
        <w:numPr>
          <w:ilvl w:val="0"/>
          <w:numId w:val="2"/>
        </w:numPr>
        <w:spacing w:after="80"/>
      </w:pPr>
      <w:r w:rsidRPr="00821FFB">
        <w:t>The user guide and admin guide are handed over.</w:t>
      </w:r>
    </w:p>
    <w:p w14:paraId="2B632DE7" w14:textId="77777777" w:rsidR="00F0063D" w:rsidRPr="00821FFB" w:rsidRDefault="00000000">
      <w:pPr>
        <w:pStyle w:val="ListParagraph"/>
        <w:numPr>
          <w:ilvl w:val="0"/>
          <w:numId w:val="2"/>
        </w:numPr>
        <w:spacing w:after="80"/>
      </w:pPr>
      <w:r w:rsidRPr="00821FFB">
        <w:t>The mentor and the Sales Department Head have signed off on the final demonstration.</w:t>
      </w:r>
    </w:p>
    <w:p w14:paraId="16E4D21C" w14:textId="77777777" w:rsidR="00F0063D" w:rsidRPr="00821FFB" w:rsidRDefault="00000000">
      <w:pPr>
        <w:pStyle w:val="Heading1"/>
        <w:spacing w:before="320" w:after="160"/>
        <w:rPr>
          <w:color w:val="auto"/>
        </w:rPr>
      </w:pPr>
      <w:r w:rsidRPr="00821FFB">
        <w:rPr>
          <w:b/>
          <w:bCs/>
          <w:color w:val="auto"/>
          <w:sz w:val="30"/>
          <w:szCs w:val="30"/>
        </w:rPr>
        <w:t>11. Sign-off</w:t>
      </w:r>
    </w:p>
    <w:p w14:paraId="635D31D2" w14:textId="77777777" w:rsidR="00F0063D" w:rsidRPr="00821FFB" w:rsidRDefault="00000000">
      <w:pPr>
        <w:spacing w:after="120"/>
      </w:pPr>
      <w:r w:rsidRPr="00821FFB">
        <w:t>This Scope of Work will move into planning and build only after it has been reviewed and signed off by the Project Mentor. Any change to the scope, timeline, or deliverables after sign-off will be raised in writing and approved by the mentor before the team acts on it.</w:t>
      </w:r>
    </w:p>
    <w:p w14:paraId="094D213B" w14:textId="77777777" w:rsidR="00F0063D" w:rsidRPr="00821FFB" w:rsidRDefault="00F0063D">
      <w:pPr>
        <w:spacing w:after="80"/>
      </w:pPr>
    </w:p>
    <w:p w14:paraId="7CF63566" w14:textId="77777777" w:rsidR="00312D65" w:rsidRPr="00821FFB" w:rsidRDefault="00312D65"/>
    <w:sectPr w:rsidR="00312D65" w:rsidRPr="00821FFB" w:rsidSect="00821FFB">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97E3F"/>
    <w:multiLevelType w:val="hybridMultilevel"/>
    <w:tmpl w:val="2CE6E2A6"/>
    <w:lvl w:ilvl="0" w:tplc="7B1EA116">
      <w:start w:val="1"/>
      <w:numFmt w:val="bullet"/>
      <w:lvlText w:val="●"/>
      <w:lvlJc w:val="left"/>
      <w:pPr>
        <w:ind w:left="720" w:hanging="360"/>
      </w:pPr>
    </w:lvl>
    <w:lvl w:ilvl="1" w:tplc="58EE0192">
      <w:start w:val="1"/>
      <w:numFmt w:val="bullet"/>
      <w:lvlText w:val="○"/>
      <w:lvlJc w:val="left"/>
      <w:pPr>
        <w:ind w:left="1440" w:hanging="360"/>
      </w:pPr>
    </w:lvl>
    <w:lvl w:ilvl="2" w:tplc="A1CC988C">
      <w:start w:val="1"/>
      <w:numFmt w:val="bullet"/>
      <w:lvlText w:val="■"/>
      <w:lvlJc w:val="left"/>
      <w:pPr>
        <w:ind w:left="2160" w:hanging="360"/>
      </w:pPr>
    </w:lvl>
    <w:lvl w:ilvl="3" w:tplc="ADBC81DC">
      <w:start w:val="1"/>
      <w:numFmt w:val="bullet"/>
      <w:lvlText w:val="●"/>
      <w:lvlJc w:val="left"/>
      <w:pPr>
        <w:ind w:left="2880" w:hanging="360"/>
      </w:pPr>
    </w:lvl>
    <w:lvl w:ilvl="4" w:tplc="385CA1A4">
      <w:start w:val="1"/>
      <w:numFmt w:val="bullet"/>
      <w:lvlText w:val="○"/>
      <w:lvlJc w:val="left"/>
      <w:pPr>
        <w:ind w:left="3600" w:hanging="360"/>
      </w:pPr>
    </w:lvl>
    <w:lvl w:ilvl="5" w:tplc="A62A0E72">
      <w:start w:val="1"/>
      <w:numFmt w:val="bullet"/>
      <w:lvlText w:val="■"/>
      <w:lvlJc w:val="left"/>
      <w:pPr>
        <w:ind w:left="4320" w:hanging="360"/>
      </w:pPr>
    </w:lvl>
    <w:lvl w:ilvl="6" w:tplc="6792B706">
      <w:start w:val="1"/>
      <w:numFmt w:val="bullet"/>
      <w:lvlText w:val="●"/>
      <w:lvlJc w:val="left"/>
      <w:pPr>
        <w:ind w:left="5040" w:hanging="360"/>
      </w:pPr>
    </w:lvl>
    <w:lvl w:ilvl="7" w:tplc="0C6A7B8E">
      <w:start w:val="1"/>
      <w:numFmt w:val="bullet"/>
      <w:lvlText w:val="●"/>
      <w:lvlJc w:val="left"/>
      <w:pPr>
        <w:ind w:left="5760" w:hanging="360"/>
      </w:pPr>
    </w:lvl>
    <w:lvl w:ilvl="8" w:tplc="81BEF8A4">
      <w:start w:val="1"/>
      <w:numFmt w:val="bullet"/>
      <w:lvlText w:val="●"/>
      <w:lvlJc w:val="left"/>
      <w:pPr>
        <w:ind w:left="6480" w:hanging="360"/>
      </w:pPr>
    </w:lvl>
  </w:abstractNum>
  <w:abstractNum w:abstractNumId="1" w15:restartNumberingAfterBreak="0">
    <w:nsid w:val="49394DF5"/>
    <w:multiLevelType w:val="hybridMultilevel"/>
    <w:tmpl w:val="D60898A0"/>
    <w:lvl w:ilvl="0" w:tplc="A888ED7E">
      <w:start w:val="1"/>
      <w:numFmt w:val="bullet"/>
      <w:lvlText w:val="•"/>
      <w:lvlJc w:val="left"/>
      <w:pPr>
        <w:ind w:left="360" w:hanging="260"/>
      </w:pPr>
    </w:lvl>
    <w:lvl w:ilvl="1" w:tplc="B29A3BB8">
      <w:numFmt w:val="decimal"/>
      <w:lvlText w:val=""/>
      <w:lvlJc w:val="left"/>
    </w:lvl>
    <w:lvl w:ilvl="2" w:tplc="8C38D16C">
      <w:numFmt w:val="decimal"/>
      <w:lvlText w:val=""/>
      <w:lvlJc w:val="left"/>
    </w:lvl>
    <w:lvl w:ilvl="3" w:tplc="CF5C85C0">
      <w:numFmt w:val="decimal"/>
      <w:lvlText w:val=""/>
      <w:lvlJc w:val="left"/>
    </w:lvl>
    <w:lvl w:ilvl="4" w:tplc="8758E596">
      <w:numFmt w:val="decimal"/>
      <w:lvlText w:val=""/>
      <w:lvlJc w:val="left"/>
    </w:lvl>
    <w:lvl w:ilvl="5" w:tplc="4860FED8">
      <w:numFmt w:val="decimal"/>
      <w:lvlText w:val=""/>
      <w:lvlJc w:val="left"/>
    </w:lvl>
    <w:lvl w:ilvl="6" w:tplc="595229A2">
      <w:numFmt w:val="decimal"/>
      <w:lvlText w:val=""/>
      <w:lvlJc w:val="left"/>
    </w:lvl>
    <w:lvl w:ilvl="7" w:tplc="77BE4A20">
      <w:numFmt w:val="decimal"/>
      <w:lvlText w:val=""/>
      <w:lvlJc w:val="left"/>
    </w:lvl>
    <w:lvl w:ilvl="8" w:tplc="45B6E3C2">
      <w:numFmt w:val="decimal"/>
      <w:lvlText w:val=""/>
      <w:lvlJc w:val="left"/>
    </w:lvl>
  </w:abstractNum>
  <w:abstractNum w:abstractNumId="2" w15:restartNumberingAfterBreak="0">
    <w:nsid w:val="66EB1D9E"/>
    <w:multiLevelType w:val="hybridMultilevel"/>
    <w:tmpl w:val="C43A9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8445566">
    <w:abstractNumId w:val="0"/>
    <w:lvlOverride w:ilvl="0">
      <w:startOverride w:val="1"/>
    </w:lvlOverride>
  </w:num>
  <w:num w:numId="2" w16cid:durableId="1739745851">
    <w:abstractNumId w:val="1"/>
    <w:lvlOverride w:ilvl="0">
      <w:startOverride w:val="1"/>
    </w:lvlOverride>
  </w:num>
  <w:num w:numId="3" w16cid:durableId="1938102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63D"/>
    <w:rsid w:val="0031190B"/>
    <w:rsid w:val="00312D65"/>
    <w:rsid w:val="0063218F"/>
    <w:rsid w:val="006431A1"/>
    <w:rsid w:val="006E7BCE"/>
    <w:rsid w:val="00821FFB"/>
    <w:rsid w:val="00A669CC"/>
    <w:rsid w:val="00B14452"/>
    <w:rsid w:val="00F00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8A95"/>
  <w15:docId w15:val="{CCB46119-72C9-42C0-9AD7-16F7CF47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Scope of Work - Tender Analysis and Evidence Assembly System</vt:lpstr>
    </vt:vector>
  </TitlesOfParts>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Tender Analysis and Evidence Assembly System</dc:title>
  <dc:creator>DPL Project Team</dc:creator>
  <dc:description>Scope of Work document for the DPL Tender Analysis project</dc:description>
  <cp:lastModifiedBy>22PWCSE2155</cp:lastModifiedBy>
  <cp:revision>3</cp:revision>
  <cp:lastPrinted>2026-07-28T11:03:00Z</cp:lastPrinted>
  <dcterms:created xsi:type="dcterms:W3CDTF">2026-07-28T10:20:00Z</dcterms:created>
  <dcterms:modified xsi:type="dcterms:W3CDTF">2026-07-28T11:04:00Z</dcterms:modified>
</cp:coreProperties>
</file>