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72041" w:displacedByCustomXml="next"/>
    <w:sdt>
      <w:sdtPr>
        <w:id w:val="-1073350905"/>
        <w:docPartObj>
          <w:docPartGallery w:val="Cover Pages"/>
          <w:docPartUnique/>
        </w:docPartObj>
      </w:sdtPr>
      <w:sdtEndPr/>
      <w:sdtContent>
        <w:p w:rsidR="00DE03A8" w:rsidRDefault="00DE03A8">
          <w:r>
            <w:rPr>
              <w:noProof/>
              <w:lang w:eastAsia="en-IN" w:bidi="hi-IN"/>
            </w:rPr>
            <mc:AlternateContent>
              <mc:Choice Requires="wpg">
                <w:drawing>
                  <wp:anchor distT="0" distB="0" distL="114300" distR="114300" simplePos="0" relativeHeight="2517084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031D8" id="Group 149" o:spid="_x0000_s1026" style="position:absolute;margin-left:0;margin-top:0;width:8in;height:95.7pt;z-index:2517084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IN" w:bidi="hi-IN"/>
            </w:rPr>
            <mc:AlternateContent>
              <mc:Choice Requires="wps">
                <w:drawing>
                  <wp:anchor distT="0" distB="0" distL="114300" distR="114300" simplePos="0" relativeHeight="2517063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E03A8" w:rsidRDefault="00413A06">
                                    <w:pPr>
                                      <w:pStyle w:val="NoSpacing"/>
                                      <w:jc w:val="right"/>
                                      <w:rPr>
                                        <w:color w:val="595959" w:themeColor="text1" w:themeTint="A6"/>
                                        <w:sz w:val="28"/>
                                        <w:szCs w:val="28"/>
                                      </w:rPr>
                                    </w:pPr>
                                    <w:r>
                                      <w:rPr>
                                        <w:color w:val="595959" w:themeColor="text1" w:themeTint="A6"/>
                                        <w:sz w:val="28"/>
                                        <w:szCs w:val="28"/>
                                      </w:rPr>
                                      <w:t xml:space="preserve">Adnan </w:t>
                                    </w:r>
                                    <w:proofErr w:type="spellStart"/>
                                    <w:r>
                                      <w:rPr>
                                        <w:color w:val="595959" w:themeColor="text1" w:themeTint="A6"/>
                                        <w:sz w:val="28"/>
                                        <w:szCs w:val="28"/>
                                      </w:rPr>
                                      <w:t>Kotawala</w:t>
                                    </w:r>
                                    <w:proofErr w:type="spellEnd"/>
                                  </w:p>
                                </w:sdtContent>
                              </w:sdt>
                              <w:p w:rsidR="00DE03A8" w:rsidRDefault="00C158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13A06">
                                      <w:rPr>
                                        <w:color w:val="595959" w:themeColor="text1" w:themeTint="A6"/>
                                        <w:sz w:val="18"/>
                                        <w:szCs w:val="18"/>
                                      </w:rPr>
                                      <w:t>Kotawala_Adnan@yahoo.co.in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063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E03A8" w:rsidRDefault="00413A06">
                              <w:pPr>
                                <w:pStyle w:val="NoSpacing"/>
                                <w:jc w:val="right"/>
                                <w:rPr>
                                  <w:color w:val="595959" w:themeColor="text1" w:themeTint="A6"/>
                                  <w:sz w:val="28"/>
                                  <w:szCs w:val="28"/>
                                </w:rPr>
                              </w:pPr>
                              <w:r>
                                <w:rPr>
                                  <w:color w:val="595959" w:themeColor="text1" w:themeTint="A6"/>
                                  <w:sz w:val="28"/>
                                  <w:szCs w:val="28"/>
                                </w:rPr>
                                <w:t xml:space="preserve">Adnan </w:t>
                              </w:r>
                              <w:proofErr w:type="spellStart"/>
                              <w:r>
                                <w:rPr>
                                  <w:color w:val="595959" w:themeColor="text1" w:themeTint="A6"/>
                                  <w:sz w:val="28"/>
                                  <w:szCs w:val="28"/>
                                </w:rPr>
                                <w:t>Kotawala</w:t>
                              </w:r>
                              <w:proofErr w:type="spellEnd"/>
                            </w:p>
                          </w:sdtContent>
                        </w:sdt>
                        <w:p w:rsidR="00DE03A8" w:rsidRDefault="00C158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13A06">
                                <w:rPr>
                                  <w:color w:val="595959" w:themeColor="text1" w:themeTint="A6"/>
                                  <w:sz w:val="18"/>
                                  <w:szCs w:val="18"/>
                                </w:rPr>
                                <w:t>Kotawala_Adnan@yahoo.co.in</w:t>
                              </w:r>
                            </w:sdtContent>
                          </w:sdt>
                        </w:p>
                      </w:txbxContent>
                    </v:textbox>
                    <w10:wrap type="square" anchorx="page" anchory="page"/>
                  </v:shape>
                </w:pict>
              </mc:Fallback>
            </mc:AlternateContent>
          </w:r>
          <w:r>
            <w:rPr>
              <w:noProof/>
              <w:lang w:eastAsia="en-IN" w:bidi="hi-IN"/>
            </w:rPr>
            <mc:AlternateContent>
              <mc:Choice Requires="wps">
                <w:drawing>
                  <wp:anchor distT="0" distB="0" distL="114300" distR="114300" simplePos="0" relativeHeight="2517053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3A8" w:rsidRDefault="00C158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A06">
                                      <w:rPr>
                                        <w:caps/>
                                        <w:color w:val="5B9BD5" w:themeColor="accent1"/>
                                        <w:sz w:val="64"/>
                                        <w:szCs w:val="64"/>
                                      </w:rPr>
                                      <w:t>Task Management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E03A8" w:rsidRDefault="00413A06">
                                    <w:pPr>
                                      <w:jc w:val="right"/>
                                      <w:rPr>
                                        <w:smallCaps/>
                                        <w:color w:val="404040" w:themeColor="text1" w:themeTint="BF"/>
                                        <w:sz w:val="36"/>
                                        <w:szCs w:val="36"/>
                                      </w:rPr>
                                    </w:pPr>
                                    <w:r>
                                      <w:rPr>
                                        <w:color w:val="404040" w:themeColor="text1" w:themeTint="BF"/>
                                        <w:sz w:val="36"/>
                                        <w:szCs w:val="36"/>
                                      </w:rPr>
                                      <w:t>Architecture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7053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E03A8" w:rsidRDefault="00C158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A06">
                                <w:rPr>
                                  <w:caps/>
                                  <w:color w:val="5B9BD5" w:themeColor="accent1"/>
                                  <w:sz w:val="64"/>
                                  <w:szCs w:val="64"/>
                                </w:rPr>
                                <w:t>Task Management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E03A8" w:rsidRDefault="00413A06">
                              <w:pPr>
                                <w:jc w:val="right"/>
                                <w:rPr>
                                  <w:smallCaps/>
                                  <w:color w:val="404040" w:themeColor="text1" w:themeTint="BF"/>
                                  <w:sz w:val="36"/>
                                  <w:szCs w:val="36"/>
                                </w:rPr>
                              </w:pPr>
                              <w:r>
                                <w:rPr>
                                  <w:color w:val="404040" w:themeColor="text1" w:themeTint="BF"/>
                                  <w:sz w:val="36"/>
                                  <w:szCs w:val="36"/>
                                </w:rPr>
                                <w:t>Architecture Document</w:t>
                              </w:r>
                            </w:p>
                          </w:sdtContent>
                        </w:sdt>
                      </w:txbxContent>
                    </v:textbox>
                    <w10:wrap type="square" anchorx="page" anchory="page"/>
                  </v:shape>
                </w:pict>
              </mc:Fallback>
            </mc:AlternateContent>
          </w:r>
        </w:p>
        <w:p w:rsidR="00DE03A8" w:rsidRDefault="00DE03A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N"/>
        </w:rPr>
        <w:id w:val="1440950672"/>
        <w:docPartObj>
          <w:docPartGallery w:val="Table of Contents"/>
          <w:docPartUnique/>
        </w:docPartObj>
      </w:sdtPr>
      <w:sdtEndPr>
        <w:rPr>
          <w:b/>
          <w:bCs/>
          <w:noProof/>
        </w:rPr>
      </w:sdtEndPr>
      <w:sdtContent>
        <w:p w:rsidR="00DE03A8" w:rsidRDefault="00DE03A8">
          <w:pPr>
            <w:pStyle w:val="TOCHeading"/>
          </w:pPr>
          <w:r>
            <w:t>Table of Contents</w:t>
          </w:r>
        </w:p>
        <w:p w:rsidR="00C15855" w:rsidRDefault="00DE03A8">
          <w:pPr>
            <w:pStyle w:val="TOC1"/>
            <w:tabs>
              <w:tab w:val="right" w:leader="dot" w:pos="9016"/>
            </w:tabs>
            <w:rPr>
              <w:rFonts w:eastAsiaTheme="minorEastAsia"/>
              <w:noProof/>
              <w:szCs w:val="20"/>
              <w:lang w:eastAsia="en-IN" w:bidi="hi-IN"/>
            </w:rPr>
          </w:pPr>
          <w:r>
            <w:rPr>
              <w:b/>
              <w:bCs/>
              <w:noProof/>
            </w:rPr>
            <w:fldChar w:fldCharType="begin"/>
          </w:r>
          <w:r>
            <w:rPr>
              <w:b/>
              <w:bCs/>
              <w:noProof/>
            </w:rPr>
            <w:instrText xml:space="preserve"> TOC \o "1-3" \h \z \u </w:instrText>
          </w:r>
          <w:r>
            <w:rPr>
              <w:b/>
              <w:bCs/>
              <w:noProof/>
            </w:rPr>
            <w:fldChar w:fldCharType="separate"/>
          </w:r>
          <w:hyperlink w:anchor="_Toc169905422" w:history="1">
            <w:r w:rsidR="00C15855" w:rsidRPr="00155299">
              <w:rPr>
                <w:rStyle w:val="Hyperlink"/>
                <w:noProof/>
                <w:lang w:bidi="he-IL"/>
              </w:rPr>
              <w:t>Background</w:t>
            </w:r>
            <w:r w:rsidR="00C15855">
              <w:rPr>
                <w:noProof/>
                <w:webHidden/>
              </w:rPr>
              <w:tab/>
            </w:r>
            <w:r w:rsidR="00C15855">
              <w:rPr>
                <w:noProof/>
                <w:webHidden/>
              </w:rPr>
              <w:fldChar w:fldCharType="begin"/>
            </w:r>
            <w:r w:rsidR="00C15855">
              <w:rPr>
                <w:noProof/>
                <w:webHidden/>
              </w:rPr>
              <w:instrText xml:space="preserve"> PAGEREF _Toc169905422 \h </w:instrText>
            </w:r>
            <w:r w:rsidR="00C15855">
              <w:rPr>
                <w:noProof/>
                <w:webHidden/>
              </w:rPr>
            </w:r>
            <w:r w:rsidR="00C15855">
              <w:rPr>
                <w:noProof/>
                <w:webHidden/>
              </w:rPr>
              <w:fldChar w:fldCharType="separate"/>
            </w:r>
            <w:r w:rsidR="00C15855">
              <w:rPr>
                <w:noProof/>
                <w:webHidden/>
              </w:rPr>
              <w:t>3</w:t>
            </w:r>
            <w:r w:rsidR="00C15855">
              <w:rPr>
                <w:noProof/>
                <w:webHidden/>
              </w:rPr>
              <w:fldChar w:fldCharType="end"/>
            </w:r>
          </w:hyperlink>
        </w:p>
        <w:p w:rsidR="00C15855" w:rsidRDefault="00C15855">
          <w:pPr>
            <w:pStyle w:val="TOC1"/>
            <w:tabs>
              <w:tab w:val="right" w:leader="dot" w:pos="9016"/>
            </w:tabs>
            <w:rPr>
              <w:rFonts w:eastAsiaTheme="minorEastAsia"/>
              <w:noProof/>
              <w:szCs w:val="20"/>
              <w:lang w:eastAsia="en-IN" w:bidi="hi-IN"/>
            </w:rPr>
          </w:pPr>
          <w:hyperlink w:anchor="_Toc169905423" w:history="1">
            <w:r w:rsidRPr="00155299">
              <w:rPr>
                <w:rStyle w:val="Hyperlink"/>
                <w:noProof/>
                <w:lang w:bidi="he-IL"/>
              </w:rPr>
              <w:t>Requirements</w:t>
            </w:r>
            <w:r>
              <w:rPr>
                <w:noProof/>
                <w:webHidden/>
              </w:rPr>
              <w:tab/>
            </w:r>
            <w:r>
              <w:rPr>
                <w:noProof/>
                <w:webHidden/>
              </w:rPr>
              <w:fldChar w:fldCharType="begin"/>
            </w:r>
            <w:r>
              <w:rPr>
                <w:noProof/>
                <w:webHidden/>
              </w:rPr>
              <w:instrText xml:space="preserve"> PAGEREF _Toc169905423 \h </w:instrText>
            </w:r>
            <w:r>
              <w:rPr>
                <w:noProof/>
                <w:webHidden/>
              </w:rPr>
            </w:r>
            <w:r>
              <w:rPr>
                <w:noProof/>
                <w:webHidden/>
              </w:rPr>
              <w:fldChar w:fldCharType="separate"/>
            </w:r>
            <w:r>
              <w:rPr>
                <w:noProof/>
                <w:webHidden/>
              </w:rPr>
              <w:t>4</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24" w:history="1">
            <w:r w:rsidRPr="00155299">
              <w:rPr>
                <w:rStyle w:val="Hyperlink"/>
                <w:noProof/>
              </w:rPr>
              <w:t>Functional Requirements</w:t>
            </w:r>
            <w:r>
              <w:rPr>
                <w:noProof/>
                <w:webHidden/>
              </w:rPr>
              <w:tab/>
            </w:r>
            <w:r>
              <w:rPr>
                <w:noProof/>
                <w:webHidden/>
              </w:rPr>
              <w:fldChar w:fldCharType="begin"/>
            </w:r>
            <w:r>
              <w:rPr>
                <w:noProof/>
                <w:webHidden/>
              </w:rPr>
              <w:instrText xml:space="preserve"> PAGEREF _Toc169905424 \h </w:instrText>
            </w:r>
            <w:r>
              <w:rPr>
                <w:noProof/>
                <w:webHidden/>
              </w:rPr>
            </w:r>
            <w:r>
              <w:rPr>
                <w:noProof/>
                <w:webHidden/>
              </w:rPr>
              <w:fldChar w:fldCharType="separate"/>
            </w:r>
            <w:r>
              <w:rPr>
                <w:noProof/>
                <w:webHidden/>
              </w:rPr>
              <w:t>4</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25" w:history="1">
            <w:r w:rsidRPr="00155299">
              <w:rPr>
                <w:rStyle w:val="Hyperlink"/>
                <w:noProof/>
              </w:rPr>
              <w:t>Non-Functional Requirements</w:t>
            </w:r>
            <w:r>
              <w:rPr>
                <w:noProof/>
                <w:webHidden/>
              </w:rPr>
              <w:tab/>
            </w:r>
            <w:r>
              <w:rPr>
                <w:noProof/>
                <w:webHidden/>
              </w:rPr>
              <w:fldChar w:fldCharType="begin"/>
            </w:r>
            <w:r>
              <w:rPr>
                <w:noProof/>
                <w:webHidden/>
              </w:rPr>
              <w:instrText xml:space="preserve"> PAGEREF _Toc169905425 \h </w:instrText>
            </w:r>
            <w:r>
              <w:rPr>
                <w:noProof/>
                <w:webHidden/>
              </w:rPr>
            </w:r>
            <w:r>
              <w:rPr>
                <w:noProof/>
                <w:webHidden/>
              </w:rPr>
              <w:fldChar w:fldCharType="separate"/>
            </w:r>
            <w:r>
              <w:rPr>
                <w:noProof/>
                <w:webHidden/>
              </w:rPr>
              <w:t>4</w:t>
            </w:r>
            <w:r>
              <w:rPr>
                <w:noProof/>
                <w:webHidden/>
              </w:rPr>
              <w:fldChar w:fldCharType="end"/>
            </w:r>
          </w:hyperlink>
        </w:p>
        <w:p w:rsidR="00C15855" w:rsidRDefault="00C15855">
          <w:pPr>
            <w:pStyle w:val="TOC1"/>
            <w:tabs>
              <w:tab w:val="right" w:leader="dot" w:pos="9016"/>
            </w:tabs>
            <w:rPr>
              <w:rFonts w:eastAsiaTheme="minorEastAsia"/>
              <w:noProof/>
              <w:szCs w:val="20"/>
              <w:lang w:eastAsia="en-IN" w:bidi="hi-IN"/>
            </w:rPr>
          </w:pPr>
          <w:hyperlink w:anchor="_Toc169905426" w:history="1">
            <w:r w:rsidRPr="00155299">
              <w:rPr>
                <w:rStyle w:val="Hyperlink"/>
                <w:noProof/>
                <w:lang w:bidi="he-IL"/>
              </w:rPr>
              <w:t>Executive Summary</w:t>
            </w:r>
            <w:r>
              <w:rPr>
                <w:noProof/>
                <w:webHidden/>
              </w:rPr>
              <w:tab/>
            </w:r>
            <w:r>
              <w:rPr>
                <w:noProof/>
                <w:webHidden/>
              </w:rPr>
              <w:fldChar w:fldCharType="begin"/>
            </w:r>
            <w:r>
              <w:rPr>
                <w:noProof/>
                <w:webHidden/>
              </w:rPr>
              <w:instrText xml:space="preserve"> PAGEREF _Toc169905426 \h </w:instrText>
            </w:r>
            <w:r>
              <w:rPr>
                <w:noProof/>
                <w:webHidden/>
              </w:rPr>
            </w:r>
            <w:r>
              <w:rPr>
                <w:noProof/>
                <w:webHidden/>
              </w:rPr>
              <w:fldChar w:fldCharType="separate"/>
            </w:r>
            <w:r>
              <w:rPr>
                <w:noProof/>
                <w:webHidden/>
              </w:rPr>
              <w:t>5</w:t>
            </w:r>
            <w:r>
              <w:rPr>
                <w:noProof/>
                <w:webHidden/>
              </w:rPr>
              <w:fldChar w:fldCharType="end"/>
            </w:r>
          </w:hyperlink>
        </w:p>
        <w:p w:rsidR="00C15855" w:rsidRDefault="00C15855">
          <w:pPr>
            <w:pStyle w:val="TOC1"/>
            <w:tabs>
              <w:tab w:val="right" w:leader="dot" w:pos="9016"/>
            </w:tabs>
            <w:rPr>
              <w:rFonts w:eastAsiaTheme="minorEastAsia"/>
              <w:noProof/>
              <w:szCs w:val="20"/>
              <w:lang w:eastAsia="en-IN" w:bidi="hi-IN"/>
            </w:rPr>
          </w:pPr>
          <w:hyperlink w:anchor="_Toc169905427" w:history="1">
            <w:r w:rsidRPr="00155299">
              <w:rPr>
                <w:rStyle w:val="Hyperlink"/>
                <w:rFonts w:eastAsia="Times New Roman"/>
                <w:noProof/>
                <w:lang w:eastAsia="en-IN" w:bidi="he-IL"/>
              </w:rPr>
              <w:t>Clean Architecture Implementation</w:t>
            </w:r>
            <w:r>
              <w:rPr>
                <w:noProof/>
                <w:webHidden/>
              </w:rPr>
              <w:tab/>
            </w:r>
            <w:r>
              <w:rPr>
                <w:noProof/>
                <w:webHidden/>
              </w:rPr>
              <w:fldChar w:fldCharType="begin"/>
            </w:r>
            <w:r>
              <w:rPr>
                <w:noProof/>
                <w:webHidden/>
              </w:rPr>
              <w:instrText xml:space="preserve"> PAGEREF _Toc169905427 \h </w:instrText>
            </w:r>
            <w:r>
              <w:rPr>
                <w:noProof/>
                <w:webHidden/>
              </w:rPr>
            </w:r>
            <w:r>
              <w:rPr>
                <w:noProof/>
                <w:webHidden/>
              </w:rPr>
              <w:fldChar w:fldCharType="separate"/>
            </w:r>
            <w:r>
              <w:rPr>
                <w:noProof/>
                <w:webHidden/>
              </w:rPr>
              <w:t>7</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28" w:history="1">
            <w:r w:rsidRPr="00155299">
              <w:rPr>
                <w:rStyle w:val="Hyperlink"/>
                <w:rFonts w:eastAsia="Times New Roman"/>
                <w:noProof/>
                <w:lang w:eastAsia="en-IN"/>
              </w:rPr>
              <w:t>Overview</w:t>
            </w:r>
            <w:r>
              <w:rPr>
                <w:noProof/>
                <w:webHidden/>
              </w:rPr>
              <w:tab/>
            </w:r>
            <w:r>
              <w:rPr>
                <w:noProof/>
                <w:webHidden/>
              </w:rPr>
              <w:fldChar w:fldCharType="begin"/>
            </w:r>
            <w:r>
              <w:rPr>
                <w:noProof/>
                <w:webHidden/>
              </w:rPr>
              <w:instrText xml:space="preserve"> PAGEREF _Toc169905428 \h </w:instrText>
            </w:r>
            <w:r>
              <w:rPr>
                <w:noProof/>
                <w:webHidden/>
              </w:rPr>
            </w:r>
            <w:r>
              <w:rPr>
                <w:noProof/>
                <w:webHidden/>
              </w:rPr>
              <w:fldChar w:fldCharType="separate"/>
            </w:r>
            <w:r>
              <w:rPr>
                <w:noProof/>
                <w:webHidden/>
              </w:rPr>
              <w:t>7</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29" w:history="1">
            <w:r w:rsidRPr="00155299">
              <w:rPr>
                <w:rStyle w:val="Hyperlink"/>
                <w:rFonts w:eastAsia="Times New Roman"/>
                <w:noProof/>
                <w:lang w:eastAsia="en-IN"/>
              </w:rPr>
              <w:t>Principles to Follow</w:t>
            </w:r>
            <w:r>
              <w:rPr>
                <w:noProof/>
                <w:webHidden/>
              </w:rPr>
              <w:tab/>
            </w:r>
            <w:r>
              <w:rPr>
                <w:noProof/>
                <w:webHidden/>
              </w:rPr>
              <w:fldChar w:fldCharType="begin"/>
            </w:r>
            <w:r>
              <w:rPr>
                <w:noProof/>
                <w:webHidden/>
              </w:rPr>
              <w:instrText xml:space="preserve"> PAGEREF _Toc169905429 \h </w:instrText>
            </w:r>
            <w:r>
              <w:rPr>
                <w:noProof/>
                <w:webHidden/>
              </w:rPr>
            </w:r>
            <w:r>
              <w:rPr>
                <w:noProof/>
                <w:webHidden/>
              </w:rPr>
              <w:fldChar w:fldCharType="separate"/>
            </w:r>
            <w:r>
              <w:rPr>
                <w:noProof/>
                <w:webHidden/>
              </w:rPr>
              <w:t>7</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30" w:history="1">
            <w:r w:rsidRPr="00155299">
              <w:rPr>
                <w:rStyle w:val="Hyperlink"/>
                <w:rFonts w:eastAsia="Times New Roman"/>
                <w:noProof/>
                <w:lang w:eastAsia="en-IN"/>
              </w:rPr>
              <w:t>Layer and Structure Implementation</w:t>
            </w:r>
            <w:r>
              <w:rPr>
                <w:noProof/>
                <w:webHidden/>
              </w:rPr>
              <w:tab/>
            </w:r>
            <w:r>
              <w:rPr>
                <w:noProof/>
                <w:webHidden/>
              </w:rPr>
              <w:fldChar w:fldCharType="begin"/>
            </w:r>
            <w:r>
              <w:rPr>
                <w:noProof/>
                <w:webHidden/>
              </w:rPr>
              <w:instrText xml:space="preserve"> PAGEREF _Toc169905430 \h </w:instrText>
            </w:r>
            <w:r>
              <w:rPr>
                <w:noProof/>
                <w:webHidden/>
              </w:rPr>
            </w:r>
            <w:r>
              <w:rPr>
                <w:noProof/>
                <w:webHidden/>
              </w:rPr>
              <w:fldChar w:fldCharType="separate"/>
            </w:r>
            <w:r>
              <w:rPr>
                <w:noProof/>
                <w:webHidden/>
              </w:rPr>
              <w:t>7</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31" w:history="1">
            <w:r w:rsidRPr="00155299">
              <w:rPr>
                <w:rStyle w:val="Hyperlink"/>
                <w:rFonts w:eastAsia="Times New Roman"/>
                <w:noProof/>
                <w:lang w:eastAsia="en-IN"/>
              </w:rPr>
              <w:t>Detailed Implementation Instructions</w:t>
            </w:r>
            <w:r>
              <w:rPr>
                <w:noProof/>
                <w:webHidden/>
              </w:rPr>
              <w:tab/>
            </w:r>
            <w:r>
              <w:rPr>
                <w:noProof/>
                <w:webHidden/>
              </w:rPr>
              <w:fldChar w:fldCharType="begin"/>
            </w:r>
            <w:r>
              <w:rPr>
                <w:noProof/>
                <w:webHidden/>
              </w:rPr>
              <w:instrText xml:space="preserve"> PAGEREF _Toc169905431 \h </w:instrText>
            </w:r>
            <w:r>
              <w:rPr>
                <w:noProof/>
                <w:webHidden/>
              </w:rPr>
            </w:r>
            <w:r>
              <w:rPr>
                <w:noProof/>
                <w:webHidden/>
              </w:rPr>
              <w:fldChar w:fldCharType="separate"/>
            </w:r>
            <w:r>
              <w:rPr>
                <w:noProof/>
                <w:webHidden/>
              </w:rPr>
              <w:t>8</w:t>
            </w:r>
            <w:r>
              <w:rPr>
                <w:noProof/>
                <w:webHidden/>
              </w:rPr>
              <w:fldChar w:fldCharType="end"/>
            </w:r>
          </w:hyperlink>
        </w:p>
        <w:p w:rsidR="00C15855" w:rsidRDefault="00C15855">
          <w:pPr>
            <w:pStyle w:val="TOC1"/>
            <w:tabs>
              <w:tab w:val="right" w:leader="dot" w:pos="9016"/>
            </w:tabs>
            <w:rPr>
              <w:rFonts w:eastAsiaTheme="minorEastAsia"/>
              <w:noProof/>
              <w:szCs w:val="20"/>
              <w:lang w:eastAsia="en-IN" w:bidi="hi-IN"/>
            </w:rPr>
          </w:pPr>
          <w:hyperlink w:anchor="_Toc169905432" w:history="1">
            <w:r w:rsidRPr="00155299">
              <w:rPr>
                <w:rStyle w:val="Hyperlink"/>
                <w:noProof/>
                <w:lang w:bidi="he-IL"/>
              </w:rPr>
              <w:t>Overall Architecture</w:t>
            </w:r>
            <w:r>
              <w:rPr>
                <w:noProof/>
                <w:webHidden/>
              </w:rPr>
              <w:tab/>
            </w:r>
            <w:r>
              <w:rPr>
                <w:noProof/>
                <w:webHidden/>
              </w:rPr>
              <w:fldChar w:fldCharType="begin"/>
            </w:r>
            <w:r>
              <w:rPr>
                <w:noProof/>
                <w:webHidden/>
              </w:rPr>
              <w:instrText xml:space="preserve"> PAGEREF _Toc169905432 \h </w:instrText>
            </w:r>
            <w:r>
              <w:rPr>
                <w:noProof/>
                <w:webHidden/>
              </w:rPr>
            </w:r>
            <w:r>
              <w:rPr>
                <w:noProof/>
                <w:webHidden/>
              </w:rPr>
              <w:fldChar w:fldCharType="separate"/>
            </w:r>
            <w:r>
              <w:rPr>
                <w:noProof/>
                <w:webHidden/>
              </w:rPr>
              <w:t>8</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33" w:history="1">
            <w:r w:rsidRPr="00155299">
              <w:rPr>
                <w:rStyle w:val="Hyperlink"/>
                <w:noProof/>
              </w:rPr>
              <w:t>Services</w:t>
            </w:r>
            <w:r>
              <w:rPr>
                <w:noProof/>
                <w:webHidden/>
              </w:rPr>
              <w:tab/>
            </w:r>
            <w:r>
              <w:rPr>
                <w:noProof/>
                <w:webHidden/>
              </w:rPr>
              <w:fldChar w:fldCharType="begin"/>
            </w:r>
            <w:r>
              <w:rPr>
                <w:noProof/>
                <w:webHidden/>
              </w:rPr>
              <w:instrText xml:space="preserve"> PAGEREF _Toc169905433 \h </w:instrText>
            </w:r>
            <w:r>
              <w:rPr>
                <w:noProof/>
                <w:webHidden/>
              </w:rPr>
            </w:r>
            <w:r>
              <w:rPr>
                <w:noProof/>
                <w:webHidden/>
              </w:rPr>
              <w:fldChar w:fldCharType="separate"/>
            </w:r>
            <w:r>
              <w:rPr>
                <w:noProof/>
                <w:webHidden/>
              </w:rPr>
              <w:t>9</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34" w:history="1">
            <w:r w:rsidRPr="00155299">
              <w:rPr>
                <w:rStyle w:val="Hyperlink"/>
                <w:noProof/>
              </w:rPr>
              <w:t>Scaling</w:t>
            </w:r>
            <w:r>
              <w:rPr>
                <w:noProof/>
                <w:webHidden/>
              </w:rPr>
              <w:tab/>
            </w:r>
            <w:r>
              <w:rPr>
                <w:noProof/>
                <w:webHidden/>
              </w:rPr>
              <w:fldChar w:fldCharType="begin"/>
            </w:r>
            <w:r>
              <w:rPr>
                <w:noProof/>
                <w:webHidden/>
              </w:rPr>
              <w:instrText xml:space="preserve"> PAGEREF _Toc169905434 \h </w:instrText>
            </w:r>
            <w:r>
              <w:rPr>
                <w:noProof/>
                <w:webHidden/>
              </w:rPr>
            </w:r>
            <w:r>
              <w:rPr>
                <w:noProof/>
                <w:webHidden/>
              </w:rPr>
              <w:fldChar w:fldCharType="separate"/>
            </w:r>
            <w:r>
              <w:rPr>
                <w:noProof/>
                <w:webHidden/>
              </w:rPr>
              <w:t>10</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35" w:history="1">
            <w:r w:rsidRPr="00155299">
              <w:rPr>
                <w:rStyle w:val="Hyperlink"/>
                <w:noProof/>
              </w:rPr>
              <w:t>Messaging</w:t>
            </w:r>
            <w:r>
              <w:rPr>
                <w:noProof/>
                <w:webHidden/>
              </w:rPr>
              <w:tab/>
            </w:r>
            <w:r>
              <w:rPr>
                <w:noProof/>
                <w:webHidden/>
              </w:rPr>
              <w:fldChar w:fldCharType="begin"/>
            </w:r>
            <w:r>
              <w:rPr>
                <w:noProof/>
                <w:webHidden/>
              </w:rPr>
              <w:instrText xml:space="preserve"> PAGEREF _Toc169905435 \h </w:instrText>
            </w:r>
            <w:r>
              <w:rPr>
                <w:noProof/>
                <w:webHidden/>
              </w:rPr>
            </w:r>
            <w:r>
              <w:rPr>
                <w:noProof/>
                <w:webHidden/>
              </w:rPr>
              <w:fldChar w:fldCharType="separate"/>
            </w:r>
            <w:r>
              <w:rPr>
                <w:noProof/>
                <w:webHidden/>
              </w:rPr>
              <w:t>10</w:t>
            </w:r>
            <w:r>
              <w:rPr>
                <w:noProof/>
                <w:webHidden/>
              </w:rPr>
              <w:fldChar w:fldCharType="end"/>
            </w:r>
          </w:hyperlink>
        </w:p>
        <w:p w:rsidR="00C15855" w:rsidRDefault="00C15855">
          <w:pPr>
            <w:pStyle w:val="TOC1"/>
            <w:tabs>
              <w:tab w:val="right" w:leader="dot" w:pos="9016"/>
            </w:tabs>
            <w:rPr>
              <w:rFonts w:eastAsiaTheme="minorEastAsia"/>
              <w:noProof/>
              <w:szCs w:val="20"/>
              <w:lang w:eastAsia="en-IN" w:bidi="hi-IN"/>
            </w:rPr>
          </w:pPr>
          <w:hyperlink w:anchor="_Toc169905436" w:history="1">
            <w:r w:rsidRPr="00155299">
              <w:rPr>
                <w:rStyle w:val="Hyperlink"/>
                <w:noProof/>
                <w:lang w:bidi="he-IL"/>
              </w:rPr>
              <w:t>Services Drill Down</w:t>
            </w:r>
            <w:r>
              <w:rPr>
                <w:noProof/>
                <w:webHidden/>
              </w:rPr>
              <w:tab/>
            </w:r>
            <w:r>
              <w:rPr>
                <w:noProof/>
                <w:webHidden/>
              </w:rPr>
              <w:fldChar w:fldCharType="begin"/>
            </w:r>
            <w:r>
              <w:rPr>
                <w:noProof/>
                <w:webHidden/>
              </w:rPr>
              <w:instrText xml:space="preserve"> PAGEREF _Toc169905436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37" w:history="1">
            <w:r w:rsidRPr="00155299">
              <w:rPr>
                <w:rStyle w:val="Hyperlink"/>
                <w:noProof/>
              </w:rPr>
              <w:t>UI (Angular Front-End)</w:t>
            </w:r>
            <w:r>
              <w:rPr>
                <w:noProof/>
                <w:webHidden/>
              </w:rPr>
              <w:tab/>
            </w:r>
            <w:r>
              <w:rPr>
                <w:noProof/>
                <w:webHidden/>
              </w:rPr>
              <w:fldChar w:fldCharType="begin"/>
            </w:r>
            <w:r>
              <w:rPr>
                <w:noProof/>
                <w:webHidden/>
              </w:rPr>
              <w:instrText xml:space="preserve"> PAGEREF _Toc169905437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38" w:history="1">
            <w:r w:rsidRPr="00155299">
              <w:rPr>
                <w:rStyle w:val="Hyperlink"/>
                <w:b/>
                <w:bCs/>
                <w:noProof/>
              </w:rPr>
              <w:t>Role:</w:t>
            </w:r>
            <w:r>
              <w:rPr>
                <w:noProof/>
                <w:webHidden/>
              </w:rPr>
              <w:tab/>
            </w:r>
            <w:r>
              <w:rPr>
                <w:noProof/>
                <w:webHidden/>
              </w:rPr>
              <w:fldChar w:fldCharType="begin"/>
            </w:r>
            <w:r>
              <w:rPr>
                <w:noProof/>
                <w:webHidden/>
              </w:rPr>
              <w:instrText xml:space="preserve"> PAGEREF _Toc169905438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39" w:history="1">
            <w:r w:rsidRPr="00155299">
              <w:rPr>
                <w:rStyle w:val="Hyperlink"/>
                <w:b/>
                <w:bCs/>
                <w:noProof/>
              </w:rPr>
              <w:t>Technology Stack</w:t>
            </w:r>
            <w:r>
              <w:rPr>
                <w:noProof/>
                <w:webHidden/>
              </w:rPr>
              <w:tab/>
            </w:r>
            <w:r>
              <w:rPr>
                <w:noProof/>
                <w:webHidden/>
              </w:rPr>
              <w:fldChar w:fldCharType="begin"/>
            </w:r>
            <w:r>
              <w:rPr>
                <w:noProof/>
                <w:webHidden/>
              </w:rPr>
              <w:instrText xml:space="preserve"> PAGEREF _Toc169905439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0" w:history="1">
            <w:r w:rsidRPr="00155299">
              <w:rPr>
                <w:rStyle w:val="Hyperlink"/>
                <w:b/>
                <w:bCs/>
                <w:noProof/>
              </w:rPr>
              <w:t>Architecture:</w:t>
            </w:r>
            <w:r>
              <w:rPr>
                <w:noProof/>
                <w:webHidden/>
              </w:rPr>
              <w:tab/>
            </w:r>
            <w:r>
              <w:rPr>
                <w:noProof/>
                <w:webHidden/>
              </w:rPr>
              <w:fldChar w:fldCharType="begin"/>
            </w:r>
            <w:r>
              <w:rPr>
                <w:noProof/>
                <w:webHidden/>
              </w:rPr>
              <w:instrText xml:space="preserve"> PAGEREF _Toc169905440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1" w:history="1">
            <w:r w:rsidRPr="00155299">
              <w:rPr>
                <w:rStyle w:val="Hyperlink"/>
                <w:b/>
                <w:bCs/>
                <w:noProof/>
              </w:rPr>
              <w:t>Implementation Instructions</w:t>
            </w:r>
            <w:r>
              <w:rPr>
                <w:noProof/>
                <w:webHidden/>
              </w:rPr>
              <w:tab/>
            </w:r>
            <w:r>
              <w:rPr>
                <w:noProof/>
                <w:webHidden/>
              </w:rPr>
              <w:fldChar w:fldCharType="begin"/>
            </w:r>
            <w:r>
              <w:rPr>
                <w:noProof/>
                <w:webHidden/>
              </w:rPr>
              <w:instrText xml:space="preserve"> PAGEREF _Toc169905441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42" w:history="1">
            <w:r w:rsidRPr="00155299">
              <w:rPr>
                <w:rStyle w:val="Hyperlink"/>
                <w:noProof/>
              </w:rPr>
              <w:t>Authentication Service</w:t>
            </w:r>
            <w:r>
              <w:rPr>
                <w:noProof/>
                <w:webHidden/>
              </w:rPr>
              <w:tab/>
            </w:r>
            <w:r>
              <w:rPr>
                <w:noProof/>
                <w:webHidden/>
              </w:rPr>
              <w:fldChar w:fldCharType="begin"/>
            </w:r>
            <w:r>
              <w:rPr>
                <w:noProof/>
                <w:webHidden/>
              </w:rPr>
              <w:instrText xml:space="preserve"> PAGEREF _Toc169905442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3" w:history="1">
            <w:r w:rsidRPr="00155299">
              <w:rPr>
                <w:rStyle w:val="Hyperlink"/>
                <w:b/>
                <w:bCs/>
                <w:noProof/>
              </w:rPr>
              <w:t>Role:</w:t>
            </w:r>
            <w:r>
              <w:rPr>
                <w:noProof/>
                <w:webHidden/>
              </w:rPr>
              <w:tab/>
            </w:r>
            <w:r>
              <w:rPr>
                <w:noProof/>
                <w:webHidden/>
              </w:rPr>
              <w:fldChar w:fldCharType="begin"/>
            </w:r>
            <w:r>
              <w:rPr>
                <w:noProof/>
                <w:webHidden/>
              </w:rPr>
              <w:instrText xml:space="preserve"> PAGEREF _Toc169905443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4" w:history="1">
            <w:r w:rsidRPr="00155299">
              <w:rPr>
                <w:rStyle w:val="Hyperlink"/>
                <w:b/>
                <w:bCs/>
                <w:noProof/>
              </w:rPr>
              <w:t>Technology Stack</w:t>
            </w:r>
            <w:r>
              <w:rPr>
                <w:noProof/>
                <w:webHidden/>
              </w:rPr>
              <w:tab/>
            </w:r>
            <w:r>
              <w:rPr>
                <w:noProof/>
                <w:webHidden/>
              </w:rPr>
              <w:fldChar w:fldCharType="begin"/>
            </w:r>
            <w:r>
              <w:rPr>
                <w:noProof/>
                <w:webHidden/>
              </w:rPr>
              <w:instrText xml:space="preserve"> PAGEREF _Toc169905444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5" w:history="1">
            <w:r w:rsidRPr="00155299">
              <w:rPr>
                <w:rStyle w:val="Hyperlink"/>
                <w:b/>
                <w:bCs/>
                <w:noProof/>
              </w:rPr>
              <w:t>Architecture:</w:t>
            </w:r>
            <w:r>
              <w:rPr>
                <w:noProof/>
                <w:webHidden/>
              </w:rPr>
              <w:tab/>
            </w:r>
            <w:r>
              <w:rPr>
                <w:noProof/>
                <w:webHidden/>
              </w:rPr>
              <w:fldChar w:fldCharType="begin"/>
            </w:r>
            <w:r>
              <w:rPr>
                <w:noProof/>
                <w:webHidden/>
              </w:rPr>
              <w:instrText xml:space="preserve"> PAGEREF _Toc169905445 \h </w:instrText>
            </w:r>
            <w:r>
              <w:rPr>
                <w:noProof/>
                <w:webHidden/>
              </w:rPr>
            </w:r>
            <w:r>
              <w:rPr>
                <w:noProof/>
                <w:webHidden/>
              </w:rPr>
              <w:fldChar w:fldCharType="separate"/>
            </w:r>
            <w:r>
              <w:rPr>
                <w:noProof/>
                <w:webHidden/>
              </w:rPr>
              <w:t>11</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6" w:history="1">
            <w:r w:rsidRPr="00155299">
              <w:rPr>
                <w:rStyle w:val="Hyperlink"/>
                <w:b/>
                <w:bCs/>
                <w:noProof/>
              </w:rPr>
              <w:t>Implementation Instructions</w:t>
            </w:r>
            <w:r>
              <w:rPr>
                <w:noProof/>
                <w:webHidden/>
              </w:rPr>
              <w:tab/>
            </w:r>
            <w:r>
              <w:rPr>
                <w:noProof/>
                <w:webHidden/>
              </w:rPr>
              <w:fldChar w:fldCharType="begin"/>
            </w:r>
            <w:r>
              <w:rPr>
                <w:noProof/>
                <w:webHidden/>
              </w:rPr>
              <w:instrText xml:space="preserve"> PAGEREF _Toc169905446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47" w:history="1">
            <w:r w:rsidRPr="00155299">
              <w:rPr>
                <w:rStyle w:val="Hyperlink"/>
                <w:noProof/>
              </w:rPr>
              <w:t>Task Management Service</w:t>
            </w:r>
            <w:r>
              <w:rPr>
                <w:noProof/>
                <w:webHidden/>
              </w:rPr>
              <w:tab/>
            </w:r>
            <w:r>
              <w:rPr>
                <w:noProof/>
                <w:webHidden/>
              </w:rPr>
              <w:fldChar w:fldCharType="begin"/>
            </w:r>
            <w:r>
              <w:rPr>
                <w:noProof/>
                <w:webHidden/>
              </w:rPr>
              <w:instrText xml:space="preserve"> PAGEREF _Toc169905447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8" w:history="1">
            <w:r w:rsidRPr="00155299">
              <w:rPr>
                <w:rStyle w:val="Hyperlink"/>
                <w:b/>
                <w:bCs/>
                <w:noProof/>
              </w:rPr>
              <w:t>Role:</w:t>
            </w:r>
            <w:r>
              <w:rPr>
                <w:noProof/>
                <w:webHidden/>
              </w:rPr>
              <w:tab/>
            </w:r>
            <w:r>
              <w:rPr>
                <w:noProof/>
                <w:webHidden/>
              </w:rPr>
              <w:fldChar w:fldCharType="begin"/>
            </w:r>
            <w:r>
              <w:rPr>
                <w:noProof/>
                <w:webHidden/>
              </w:rPr>
              <w:instrText xml:space="preserve"> PAGEREF _Toc169905448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49" w:history="1">
            <w:r w:rsidRPr="00155299">
              <w:rPr>
                <w:rStyle w:val="Hyperlink"/>
                <w:b/>
                <w:bCs/>
                <w:noProof/>
              </w:rPr>
              <w:t>Technology Stack</w:t>
            </w:r>
            <w:r>
              <w:rPr>
                <w:noProof/>
                <w:webHidden/>
              </w:rPr>
              <w:tab/>
            </w:r>
            <w:r>
              <w:rPr>
                <w:noProof/>
                <w:webHidden/>
              </w:rPr>
              <w:fldChar w:fldCharType="begin"/>
            </w:r>
            <w:r>
              <w:rPr>
                <w:noProof/>
                <w:webHidden/>
              </w:rPr>
              <w:instrText xml:space="preserve"> PAGEREF _Toc169905449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50" w:history="1">
            <w:r w:rsidRPr="00155299">
              <w:rPr>
                <w:rStyle w:val="Hyperlink"/>
                <w:b/>
                <w:bCs/>
                <w:noProof/>
              </w:rPr>
              <w:t>Architecture:</w:t>
            </w:r>
            <w:r>
              <w:rPr>
                <w:noProof/>
                <w:webHidden/>
              </w:rPr>
              <w:tab/>
            </w:r>
            <w:r>
              <w:rPr>
                <w:noProof/>
                <w:webHidden/>
              </w:rPr>
              <w:fldChar w:fldCharType="begin"/>
            </w:r>
            <w:r>
              <w:rPr>
                <w:noProof/>
                <w:webHidden/>
              </w:rPr>
              <w:instrText xml:space="preserve"> PAGEREF _Toc169905450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51" w:history="1">
            <w:r w:rsidRPr="00155299">
              <w:rPr>
                <w:rStyle w:val="Hyperlink"/>
                <w:b/>
                <w:bCs/>
                <w:noProof/>
              </w:rPr>
              <w:t>Implementation Instructions</w:t>
            </w:r>
            <w:r>
              <w:rPr>
                <w:noProof/>
                <w:webHidden/>
              </w:rPr>
              <w:tab/>
            </w:r>
            <w:r>
              <w:rPr>
                <w:noProof/>
                <w:webHidden/>
              </w:rPr>
              <w:fldChar w:fldCharType="begin"/>
            </w:r>
            <w:r>
              <w:rPr>
                <w:noProof/>
                <w:webHidden/>
              </w:rPr>
              <w:instrText xml:space="preserve"> PAGEREF _Toc169905451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52" w:history="1">
            <w:r w:rsidRPr="00155299">
              <w:rPr>
                <w:rStyle w:val="Hyperlink"/>
                <w:noProof/>
              </w:rPr>
              <w:t>User Management Service</w:t>
            </w:r>
            <w:r>
              <w:rPr>
                <w:noProof/>
                <w:webHidden/>
              </w:rPr>
              <w:tab/>
            </w:r>
            <w:r>
              <w:rPr>
                <w:noProof/>
                <w:webHidden/>
              </w:rPr>
              <w:fldChar w:fldCharType="begin"/>
            </w:r>
            <w:r>
              <w:rPr>
                <w:noProof/>
                <w:webHidden/>
              </w:rPr>
              <w:instrText xml:space="preserve"> PAGEREF _Toc169905452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53" w:history="1">
            <w:r w:rsidRPr="00155299">
              <w:rPr>
                <w:rStyle w:val="Hyperlink"/>
                <w:b/>
                <w:bCs/>
                <w:noProof/>
              </w:rPr>
              <w:t>Role:</w:t>
            </w:r>
            <w:r>
              <w:rPr>
                <w:noProof/>
                <w:webHidden/>
              </w:rPr>
              <w:tab/>
            </w:r>
            <w:r>
              <w:rPr>
                <w:noProof/>
                <w:webHidden/>
              </w:rPr>
              <w:fldChar w:fldCharType="begin"/>
            </w:r>
            <w:r>
              <w:rPr>
                <w:noProof/>
                <w:webHidden/>
              </w:rPr>
              <w:instrText xml:space="preserve"> PAGEREF _Toc169905453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54" w:history="1">
            <w:r w:rsidRPr="00155299">
              <w:rPr>
                <w:rStyle w:val="Hyperlink"/>
                <w:b/>
                <w:bCs/>
                <w:noProof/>
              </w:rPr>
              <w:t>Technology Stack</w:t>
            </w:r>
            <w:r>
              <w:rPr>
                <w:noProof/>
                <w:webHidden/>
              </w:rPr>
              <w:tab/>
            </w:r>
            <w:r>
              <w:rPr>
                <w:noProof/>
                <w:webHidden/>
              </w:rPr>
              <w:fldChar w:fldCharType="begin"/>
            </w:r>
            <w:r>
              <w:rPr>
                <w:noProof/>
                <w:webHidden/>
              </w:rPr>
              <w:instrText xml:space="preserve"> PAGEREF _Toc169905454 \h </w:instrText>
            </w:r>
            <w:r>
              <w:rPr>
                <w:noProof/>
                <w:webHidden/>
              </w:rPr>
            </w:r>
            <w:r>
              <w:rPr>
                <w:noProof/>
                <w:webHidden/>
              </w:rPr>
              <w:fldChar w:fldCharType="separate"/>
            </w:r>
            <w:r>
              <w:rPr>
                <w:noProof/>
                <w:webHidden/>
              </w:rPr>
              <w:t>12</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55" w:history="1">
            <w:r w:rsidRPr="00155299">
              <w:rPr>
                <w:rStyle w:val="Hyperlink"/>
                <w:b/>
                <w:bCs/>
                <w:noProof/>
              </w:rPr>
              <w:t>Architecture</w:t>
            </w:r>
            <w:r>
              <w:rPr>
                <w:noProof/>
                <w:webHidden/>
              </w:rPr>
              <w:tab/>
            </w:r>
            <w:r>
              <w:rPr>
                <w:noProof/>
                <w:webHidden/>
              </w:rPr>
              <w:fldChar w:fldCharType="begin"/>
            </w:r>
            <w:r>
              <w:rPr>
                <w:noProof/>
                <w:webHidden/>
              </w:rPr>
              <w:instrText xml:space="preserve"> PAGEREF _Toc169905455 \h </w:instrText>
            </w:r>
            <w:r>
              <w:rPr>
                <w:noProof/>
                <w:webHidden/>
              </w:rPr>
            </w:r>
            <w:r>
              <w:rPr>
                <w:noProof/>
                <w:webHidden/>
              </w:rPr>
              <w:fldChar w:fldCharType="separate"/>
            </w:r>
            <w:r>
              <w:rPr>
                <w:noProof/>
                <w:webHidden/>
              </w:rPr>
              <w:t>13</w:t>
            </w:r>
            <w:r>
              <w:rPr>
                <w:noProof/>
                <w:webHidden/>
              </w:rPr>
              <w:fldChar w:fldCharType="end"/>
            </w:r>
          </w:hyperlink>
        </w:p>
        <w:p w:rsidR="00C15855" w:rsidRDefault="00C15855">
          <w:pPr>
            <w:pStyle w:val="TOC3"/>
            <w:tabs>
              <w:tab w:val="right" w:leader="dot" w:pos="9016"/>
            </w:tabs>
            <w:rPr>
              <w:rFonts w:eastAsiaTheme="minorEastAsia"/>
              <w:noProof/>
              <w:szCs w:val="20"/>
              <w:lang w:eastAsia="en-IN" w:bidi="hi-IN"/>
            </w:rPr>
          </w:pPr>
          <w:hyperlink w:anchor="_Toc169905456" w:history="1">
            <w:r w:rsidRPr="00155299">
              <w:rPr>
                <w:rStyle w:val="Hyperlink"/>
                <w:b/>
                <w:bCs/>
                <w:noProof/>
              </w:rPr>
              <w:t>Implementation Instructions</w:t>
            </w:r>
            <w:r>
              <w:rPr>
                <w:noProof/>
                <w:webHidden/>
              </w:rPr>
              <w:tab/>
            </w:r>
            <w:r>
              <w:rPr>
                <w:noProof/>
                <w:webHidden/>
              </w:rPr>
              <w:fldChar w:fldCharType="begin"/>
            </w:r>
            <w:r>
              <w:rPr>
                <w:noProof/>
                <w:webHidden/>
              </w:rPr>
              <w:instrText xml:space="preserve"> PAGEREF _Toc169905456 \h </w:instrText>
            </w:r>
            <w:r>
              <w:rPr>
                <w:noProof/>
                <w:webHidden/>
              </w:rPr>
            </w:r>
            <w:r>
              <w:rPr>
                <w:noProof/>
                <w:webHidden/>
              </w:rPr>
              <w:fldChar w:fldCharType="separate"/>
            </w:r>
            <w:r>
              <w:rPr>
                <w:noProof/>
                <w:webHidden/>
              </w:rPr>
              <w:t>13</w:t>
            </w:r>
            <w:r>
              <w:rPr>
                <w:noProof/>
                <w:webHidden/>
              </w:rPr>
              <w:fldChar w:fldCharType="end"/>
            </w:r>
          </w:hyperlink>
        </w:p>
        <w:p w:rsidR="00C15855" w:rsidRDefault="00C15855">
          <w:pPr>
            <w:pStyle w:val="TOC2"/>
            <w:tabs>
              <w:tab w:val="right" w:leader="dot" w:pos="9016"/>
            </w:tabs>
            <w:rPr>
              <w:rFonts w:eastAsiaTheme="minorEastAsia"/>
              <w:noProof/>
              <w:szCs w:val="20"/>
              <w:lang w:eastAsia="en-IN" w:bidi="hi-IN"/>
            </w:rPr>
          </w:pPr>
          <w:hyperlink w:anchor="_Toc169905457" w:history="1">
            <w:r w:rsidRPr="00155299">
              <w:rPr>
                <w:rStyle w:val="Hyperlink"/>
                <w:noProof/>
              </w:rPr>
              <w:t>Messaging</w:t>
            </w:r>
            <w:r>
              <w:rPr>
                <w:noProof/>
                <w:webHidden/>
              </w:rPr>
              <w:tab/>
            </w:r>
            <w:r>
              <w:rPr>
                <w:noProof/>
                <w:webHidden/>
              </w:rPr>
              <w:fldChar w:fldCharType="begin"/>
            </w:r>
            <w:r>
              <w:rPr>
                <w:noProof/>
                <w:webHidden/>
              </w:rPr>
              <w:instrText xml:space="preserve"> PAGEREF _Toc169905457 \h </w:instrText>
            </w:r>
            <w:r>
              <w:rPr>
                <w:noProof/>
                <w:webHidden/>
              </w:rPr>
            </w:r>
            <w:r>
              <w:rPr>
                <w:noProof/>
                <w:webHidden/>
              </w:rPr>
              <w:fldChar w:fldCharType="separate"/>
            </w:r>
            <w:r>
              <w:rPr>
                <w:noProof/>
                <w:webHidden/>
              </w:rPr>
              <w:t>13</w:t>
            </w:r>
            <w:r>
              <w:rPr>
                <w:noProof/>
                <w:webHidden/>
              </w:rPr>
              <w:fldChar w:fldCharType="end"/>
            </w:r>
          </w:hyperlink>
        </w:p>
        <w:p w:rsidR="00DE03A8" w:rsidRDefault="00DE03A8">
          <w:r>
            <w:rPr>
              <w:b/>
              <w:bCs/>
              <w:noProof/>
            </w:rPr>
            <w:fldChar w:fldCharType="end"/>
          </w:r>
        </w:p>
      </w:sdtContent>
    </w:sdt>
    <w:p w:rsidR="00DE03A8" w:rsidRDefault="00DE03A8" w:rsidP="00DE03A8">
      <w:pPr>
        <w:rPr>
          <w:rFonts w:asciiTheme="majorHAnsi" w:eastAsiaTheme="majorEastAsia" w:hAnsiTheme="majorHAnsi" w:cstheme="majorBidi"/>
          <w:color w:val="2E74B5" w:themeColor="accent1" w:themeShade="BF"/>
          <w:sz w:val="32"/>
          <w:szCs w:val="32"/>
          <w:lang w:val="en-US" w:bidi="he-IL"/>
        </w:rPr>
      </w:pPr>
      <w:r>
        <w:br w:type="page"/>
      </w:r>
      <w:bookmarkStart w:id="1" w:name="_GoBack"/>
      <w:bookmarkEnd w:id="1"/>
    </w:p>
    <w:p w:rsidR="009C039E" w:rsidRDefault="009C039E" w:rsidP="009C039E">
      <w:pPr>
        <w:pStyle w:val="Heading1"/>
        <w:spacing w:line="360" w:lineRule="auto"/>
      </w:pPr>
      <w:bookmarkStart w:id="2" w:name="_Toc169905422"/>
      <w:r>
        <w:lastRenderedPageBreak/>
        <w:t>Background</w:t>
      </w:r>
      <w:bookmarkEnd w:id="0"/>
      <w:bookmarkEnd w:id="2"/>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This document describes the Task Management Application’s architecture, a key product of our innovative development team.</w:t>
      </w:r>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The Task Management Application is designed to help users efficiently manage their daily tasks, offering functionalities to create, update, delete, and filter tasks. This application is essential for users seeking an organized approach to handle their to-do lists and project tasks, ensuring they can track progress and prioritize their workload effectively.</w:t>
      </w:r>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In the modern world, individuals and teams often juggle multiple tasks simultaneously, requiring a robust system to manage these activities. The Task Management Application addresses this need by providing a user-friendly interface for task management, including capabilities for user authentication, task prioritization, due dates, reminders, sorting, and searching.</w:t>
      </w:r>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The core functionalities include:</w:t>
      </w:r>
    </w:p>
    <w:p w:rsidR="009C039E" w:rsidRPr="009C039E" w:rsidRDefault="009C039E" w:rsidP="009C039E">
      <w:pPr>
        <w:numPr>
          <w:ilvl w:val="0"/>
          <w:numId w:val="1"/>
        </w:num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b/>
          <w:bCs/>
          <w:sz w:val="24"/>
          <w:szCs w:val="24"/>
          <w:lang w:eastAsia="en-IN" w:bidi="hi-IN"/>
        </w:rPr>
        <w:t>Task Creation</w:t>
      </w:r>
      <w:r w:rsidRPr="009C039E">
        <w:rPr>
          <w:rFonts w:eastAsia="Times New Roman" w:cstheme="minorHAnsi"/>
          <w:sz w:val="24"/>
          <w:szCs w:val="24"/>
          <w:lang w:eastAsia="en-IN" w:bidi="hi-IN"/>
        </w:rPr>
        <w:t>: Users can create tasks with a title, description, and status (e.g., "To Do," "In Progress," "Done").</w:t>
      </w:r>
    </w:p>
    <w:p w:rsidR="009C039E" w:rsidRPr="009C039E" w:rsidRDefault="009C039E" w:rsidP="009C039E">
      <w:pPr>
        <w:numPr>
          <w:ilvl w:val="0"/>
          <w:numId w:val="1"/>
        </w:num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b/>
          <w:bCs/>
          <w:sz w:val="24"/>
          <w:szCs w:val="24"/>
          <w:lang w:eastAsia="en-IN" w:bidi="hi-IN"/>
        </w:rPr>
        <w:t>Task Management</w:t>
      </w:r>
      <w:r w:rsidRPr="009C039E">
        <w:rPr>
          <w:rFonts w:eastAsia="Times New Roman" w:cstheme="minorHAnsi"/>
          <w:sz w:val="24"/>
          <w:szCs w:val="24"/>
          <w:lang w:eastAsia="en-IN" w:bidi="hi-IN"/>
        </w:rPr>
        <w:t>: Users can update the status of tasks, delete tasks, and view a comprehensive list of tasks.</w:t>
      </w:r>
    </w:p>
    <w:p w:rsidR="009C039E" w:rsidRPr="009C039E" w:rsidRDefault="009C039E" w:rsidP="009C039E">
      <w:pPr>
        <w:numPr>
          <w:ilvl w:val="0"/>
          <w:numId w:val="1"/>
        </w:num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b/>
          <w:bCs/>
          <w:sz w:val="24"/>
          <w:szCs w:val="24"/>
          <w:lang w:eastAsia="en-IN" w:bidi="hi-IN"/>
        </w:rPr>
        <w:t>Filtering and Sorting</w:t>
      </w:r>
      <w:r w:rsidRPr="009C039E">
        <w:rPr>
          <w:rFonts w:eastAsia="Times New Roman" w:cstheme="minorHAnsi"/>
          <w:sz w:val="24"/>
          <w:szCs w:val="24"/>
          <w:lang w:eastAsia="en-IN" w:bidi="hi-IN"/>
        </w:rPr>
        <w:t>: Tasks can be filtered by status and sorted to meet the user's preferences.</w:t>
      </w:r>
    </w:p>
    <w:p w:rsidR="009C039E" w:rsidRPr="009C039E" w:rsidRDefault="009C039E" w:rsidP="009C039E">
      <w:pPr>
        <w:numPr>
          <w:ilvl w:val="0"/>
          <w:numId w:val="1"/>
        </w:num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b/>
          <w:bCs/>
          <w:sz w:val="24"/>
          <w:szCs w:val="24"/>
          <w:lang w:eastAsia="en-IN" w:bidi="hi-IN"/>
        </w:rPr>
        <w:t>User Authentication</w:t>
      </w:r>
      <w:r w:rsidRPr="009C039E">
        <w:rPr>
          <w:rFonts w:eastAsia="Times New Roman" w:cstheme="minorHAnsi"/>
          <w:sz w:val="24"/>
          <w:szCs w:val="24"/>
          <w:lang w:eastAsia="en-IN" w:bidi="hi-IN"/>
        </w:rPr>
        <w:t>: Ensuring that only authorized users can access and manage their tasks.</w:t>
      </w:r>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Additionally, the application offers advanced features such as task prioritization, due dates, reminders, and user profiles with avatars. These enhancements aim to provide users with a comprehensive tool for managing tasks, improving productivity, and ensuring timely completion of important activities.</w:t>
      </w:r>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The application’s architecture focuses on leveraging modern technologies and best practices, including .Net Core for the backend, Angular for the frontend, and Azure for cloud services. The system is designed to be fast, reliable, and easy to maintain, adhering to SOLID design principles and employing well-established design patterns.</w:t>
      </w:r>
    </w:p>
    <w:p w:rsidR="009C039E" w:rsidRP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It is crucial for the development team to follow the architecture outlined in this document meticulously. This document will guide the team through the technology choices, design decisions, and implementation strategies that ensure the final product meets the highest standards of quality and performance. Should any uncertainties arise, consulting the Software Architect is recommended.</w:t>
      </w:r>
    </w:p>
    <w:p w:rsidR="009C039E" w:rsidRDefault="009C039E" w:rsidP="009C039E">
      <w:pPr>
        <w:spacing w:before="100" w:beforeAutospacing="1" w:after="100" w:afterAutospacing="1" w:line="240" w:lineRule="auto"/>
        <w:rPr>
          <w:rFonts w:eastAsia="Times New Roman" w:cstheme="minorHAnsi"/>
          <w:sz w:val="24"/>
          <w:szCs w:val="24"/>
          <w:lang w:eastAsia="en-IN" w:bidi="hi-IN"/>
        </w:rPr>
      </w:pPr>
      <w:r w:rsidRPr="009C039E">
        <w:rPr>
          <w:rFonts w:eastAsia="Times New Roman" w:cstheme="minorHAnsi"/>
          <w:sz w:val="24"/>
          <w:szCs w:val="24"/>
          <w:lang w:eastAsia="en-IN" w:bidi="hi-IN"/>
        </w:rPr>
        <w:t>This document describes the system architecture of the Task Management Application, detailing the considerations and decisions that underpin its design. By adhering to this architecture, we aim to deliver a robust, scalable, and user-friendly task management solution.</w:t>
      </w:r>
    </w:p>
    <w:p w:rsidR="009C039E" w:rsidRPr="009C039E" w:rsidRDefault="009C039E" w:rsidP="009C039E">
      <w:pPr>
        <w:pStyle w:val="Heading1"/>
      </w:pPr>
      <w:bookmarkStart w:id="3" w:name="_Toc169905423"/>
      <w:r w:rsidRPr="009C039E">
        <w:lastRenderedPageBreak/>
        <w:t>Requirements</w:t>
      </w:r>
      <w:bookmarkEnd w:id="3"/>
    </w:p>
    <w:p w:rsidR="009C039E" w:rsidRPr="009C039E" w:rsidRDefault="009C039E" w:rsidP="009C039E">
      <w:pPr>
        <w:pStyle w:val="Heading2"/>
      </w:pPr>
      <w:bookmarkStart w:id="4" w:name="_Toc169905424"/>
      <w:r w:rsidRPr="009C039E">
        <w:t>Functional Requirements</w:t>
      </w:r>
      <w:bookmarkEnd w:id="4"/>
    </w:p>
    <w:p w:rsidR="009C039E" w:rsidRPr="009C039E" w:rsidRDefault="009C039E" w:rsidP="009C039E">
      <w:pPr>
        <w:pStyle w:val="NormalWeb"/>
        <w:numPr>
          <w:ilvl w:val="0"/>
          <w:numId w:val="2"/>
        </w:numPr>
        <w:rPr>
          <w:rFonts w:asciiTheme="minorHAnsi" w:hAnsiTheme="minorHAnsi" w:cstheme="minorHAnsi"/>
        </w:rPr>
      </w:pPr>
      <w:r w:rsidRPr="009C039E">
        <w:rPr>
          <w:rStyle w:val="Strong"/>
          <w:rFonts w:asciiTheme="minorHAnsi" w:eastAsiaTheme="majorEastAsia" w:hAnsiTheme="minorHAnsi" w:cstheme="minorHAnsi"/>
        </w:rPr>
        <w:t>User Authentication and Authorization</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Implement user registration, login, and role-based access control.</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Ensure only authenticated users can access and manage tasks.</w:t>
      </w:r>
    </w:p>
    <w:p w:rsidR="009C039E" w:rsidRPr="009C039E" w:rsidRDefault="009C039E" w:rsidP="009C039E">
      <w:pPr>
        <w:pStyle w:val="NormalWeb"/>
        <w:numPr>
          <w:ilvl w:val="0"/>
          <w:numId w:val="2"/>
        </w:numPr>
        <w:rPr>
          <w:rFonts w:asciiTheme="minorHAnsi" w:hAnsiTheme="minorHAnsi" w:cstheme="minorHAnsi"/>
        </w:rPr>
      </w:pPr>
      <w:r w:rsidRPr="009C039E">
        <w:rPr>
          <w:rStyle w:val="Strong"/>
          <w:rFonts w:asciiTheme="minorHAnsi" w:eastAsiaTheme="majorEastAsia" w:hAnsiTheme="minorHAnsi" w:cstheme="minorHAnsi"/>
        </w:rPr>
        <w:t>Task Management</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Allow users to create tasks with a title, description, and status (e.g., "To Do," "In Progress," "Done").</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Enable users to update task details and status.</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Provide functionality to delete tasks.</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Ensure tasks cannot be created without a title.</w:t>
      </w:r>
    </w:p>
    <w:p w:rsidR="009C039E" w:rsidRPr="009C039E" w:rsidRDefault="009C039E" w:rsidP="009C039E">
      <w:pPr>
        <w:pStyle w:val="NormalWeb"/>
        <w:numPr>
          <w:ilvl w:val="0"/>
          <w:numId w:val="2"/>
        </w:numPr>
        <w:rPr>
          <w:rFonts w:asciiTheme="minorHAnsi" w:hAnsiTheme="minorHAnsi" w:cstheme="minorHAnsi"/>
        </w:rPr>
      </w:pPr>
      <w:r w:rsidRPr="009C039E">
        <w:rPr>
          <w:rStyle w:val="Strong"/>
          <w:rFonts w:asciiTheme="minorHAnsi" w:eastAsiaTheme="majorEastAsia" w:hAnsiTheme="minorHAnsi" w:cstheme="minorHAnsi"/>
        </w:rPr>
        <w:t>Task Viewing and Filtering</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Display a list of tasks for the user.</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Provide filtering options to view tasks by status (e.g., "All," "To Do," "In Progress," "Done").</w:t>
      </w:r>
    </w:p>
    <w:p w:rsidR="009C039E" w:rsidRPr="009C039E" w:rsidRDefault="009C039E" w:rsidP="009C039E">
      <w:pPr>
        <w:pStyle w:val="NormalWeb"/>
        <w:numPr>
          <w:ilvl w:val="0"/>
          <w:numId w:val="2"/>
        </w:numPr>
        <w:rPr>
          <w:rFonts w:asciiTheme="minorHAnsi" w:hAnsiTheme="minorHAnsi" w:cstheme="minorHAnsi"/>
        </w:rPr>
      </w:pPr>
      <w:r w:rsidRPr="009C039E">
        <w:rPr>
          <w:rStyle w:val="Strong"/>
          <w:rFonts w:asciiTheme="minorHAnsi" w:eastAsiaTheme="majorEastAsia" w:hAnsiTheme="minorHAnsi" w:cstheme="minorHAnsi"/>
        </w:rPr>
        <w:t>Advanced Task Features</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Allow users to prioritize tasks.</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Enable setting due dates and reminders for tasks.</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Implement sorting and searching capabilities for tasks.</w:t>
      </w:r>
    </w:p>
    <w:p w:rsidR="009C039E" w:rsidRPr="009C039E" w:rsidRDefault="009C039E" w:rsidP="009C039E">
      <w:pPr>
        <w:pStyle w:val="NormalWeb"/>
        <w:numPr>
          <w:ilvl w:val="0"/>
          <w:numId w:val="2"/>
        </w:numPr>
        <w:rPr>
          <w:rFonts w:asciiTheme="minorHAnsi" w:hAnsiTheme="minorHAnsi" w:cstheme="minorHAnsi"/>
        </w:rPr>
      </w:pPr>
      <w:r w:rsidRPr="009C039E">
        <w:rPr>
          <w:rStyle w:val="Strong"/>
          <w:rFonts w:asciiTheme="minorHAnsi" w:eastAsiaTheme="majorEastAsia" w:hAnsiTheme="minorHAnsi" w:cstheme="minorHAnsi"/>
        </w:rPr>
        <w:t>User Profile Management</w:t>
      </w:r>
    </w:p>
    <w:p w:rsidR="009C039E" w:rsidRPr="009C039E" w:rsidRDefault="009C039E" w:rsidP="009C039E">
      <w:pPr>
        <w:numPr>
          <w:ilvl w:val="1"/>
          <w:numId w:val="2"/>
        </w:numPr>
        <w:spacing w:before="100" w:beforeAutospacing="1" w:after="100" w:afterAutospacing="1" w:line="240" w:lineRule="auto"/>
        <w:rPr>
          <w:rFonts w:cstheme="minorHAnsi"/>
          <w:sz w:val="24"/>
          <w:szCs w:val="24"/>
        </w:rPr>
      </w:pPr>
      <w:r w:rsidRPr="009C039E">
        <w:rPr>
          <w:rFonts w:cstheme="minorHAnsi"/>
          <w:sz w:val="24"/>
          <w:szCs w:val="24"/>
        </w:rPr>
        <w:t>Allow users to manage their profiles, including updating avatars.</w:t>
      </w:r>
    </w:p>
    <w:p w:rsidR="009C039E" w:rsidRPr="009C039E" w:rsidRDefault="009C039E" w:rsidP="009C039E">
      <w:pPr>
        <w:pStyle w:val="Heading2"/>
      </w:pPr>
      <w:bookmarkStart w:id="5" w:name="_Toc169905425"/>
      <w:r w:rsidRPr="009C039E">
        <w:t>Non-Functional Requirements</w:t>
      </w:r>
      <w:bookmarkEnd w:id="5"/>
    </w:p>
    <w:p w:rsidR="009C039E" w:rsidRPr="009C039E" w:rsidRDefault="009C039E" w:rsidP="009C039E">
      <w:pPr>
        <w:pStyle w:val="NormalWeb"/>
        <w:rPr>
          <w:rFonts w:asciiTheme="minorHAnsi" w:hAnsiTheme="minorHAnsi" w:cstheme="minorHAnsi"/>
        </w:rPr>
      </w:pPr>
      <w:r w:rsidRPr="009C039E">
        <w:rPr>
          <w:rFonts w:asciiTheme="minorHAnsi" w:hAnsiTheme="minorHAnsi" w:cstheme="minorHAnsi"/>
        </w:rPr>
        <w:t>The following non-functional requirements were defined after discussions with the customer and are agreed upon by all the team members.</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Scalability: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Support up to 100,000 users concurrently.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Handle up to 1,000,000 tasks in the system.</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Performance:</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Ensure average response time for task-related operations is under 200 milliseconds.</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Ensure the application remains responsive under peak load conditions.</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Availability: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Maintain an uptime of 99.9% (SLA: Gold).</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Data Integrity: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Ensure zero data loss during operations.</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Implement data backup and recovery mechanisms.</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Security: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Implement strong encryption for sensitive data.</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Adhere to best practices for securing APIs and user data.</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Conduct regular security audits and vulnerability assessments.</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Usability: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Ensure the application is intuitive and user-friendly.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lastRenderedPageBreak/>
        <w:t>Provide a responsive design that works seamlessly on both desktop and mobile devices.</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Maintainability:</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Write clean, well-documented, and maintainable code.</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Follow coding best practices and conventions.</w:t>
      </w:r>
    </w:p>
    <w:p w:rsidR="009C039E" w:rsidRP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Implement automated testing and continuous integration to ensure code quality.</w:t>
      </w:r>
    </w:p>
    <w:p w:rsidR="009C039E" w:rsidRPr="009C039E" w:rsidRDefault="009C039E" w:rsidP="009C039E">
      <w:pPr>
        <w:pStyle w:val="NormalWeb"/>
        <w:numPr>
          <w:ilvl w:val="0"/>
          <w:numId w:val="3"/>
        </w:numPr>
        <w:rPr>
          <w:rFonts w:asciiTheme="minorHAnsi" w:hAnsiTheme="minorHAnsi" w:cstheme="minorHAnsi"/>
        </w:rPr>
      </w:pPr>
      <w:r w:rsidRPr="009C039E">
        <w:rPr>
          <w:rStyle w:val="Strong"/>
          <w:rFonts w:asciiTheme="minorHAnsi" w:eastAsiaTheme="majorEastAsia" w:hAnsiTheme="minorHAnsi" w:cstheme="minorHAnsi"/>
        </w:rPr>
        <w:t>Compliance:</w:t>
      </w:r>
    </w:p>
    <w:p w:rsidR="009C039E" w:rsidRDefault="009C039E" w:rsidP="009C039E">
      <w:pPr>
        <w:numPr>
          <w:ilvl w:val="1"/>
          <w:numId w:val="3"/>
        </w:numPr>
        <w:spacing w:before="100" w:beforeAutospacing="1" w:after="100" w:afterAutospacing="1" w:line="240" w:lineRule="auto"/>
        <w:rPr>
          <w:rFonts w:cstheme="minorHAnsi"/>
          <w:sz w:val="24"/>
          <w:szCs w:val="24"/>
        </w:rPr>
      </w:pPr>
      <w:r w:rsidRPr="009C039E">
        <w:rPr>
          <w:rFonts w:cstheme="minorHAnsi"/>
          <w:sz w:val="24"/>
          <w:szCs w:val="24"/>
        </w:rPr>
        <w:t>Adhere to data protection regulations (e.g., GDPR).</w:t>
      </w:r>
    </w:p>
    <w:p w:rsidR="007E309C" w:rsidRDefault="007E309C" w:rsidP="007E309C">
      <w:pPr>
        <w:spacing w:before="100" w:beforeAutospacing="1" w:after="100" w:afterAutospacing="1" w:line="240" w:lineRule="auto"/>
        <w:rPr>
          <w:rFonts w:cstheme="minorHAnsi"/>
          <w:sz w:val="24"/>
          <w:szCs w:val="24"/>
        </w:rPr>
      </w:pPr>
    </w:p>
    <w:p w:rsidR="007B05A4" w:rsidRPr="007B05A4" w:rsidRDefault="007B05A4" w:rsidP="007B05A4">
      <w:pPr>
        <w:pStyle w:val="Heading1"/>
      </w:pPr>
      <w:bookmarkStart w:id="6" w:name="_Toc169905426"/>
      <w:r w:rsidRPr="007B05A4">
        <w:t>Executive Summary</w:t>
      </w:r>
      <w:bookmarkEnd w:id="6"/>
    </w:p>
    <w:p w:rsidR="007B05A4" w:rsidRPr="007B05A4" w:rsidRDefault="007B05A4" w:rsidP="007B05A4">
      <w:pPr>
        <w:pStyle w:val="NormalWeb"/>
        <w:rPr>
          <w:rFonts w:asciiTheme="minorHAnsi" w:hAnsiTheme="minorHAnsi" w:cstheme="minorHAnsi"/>
        </w:rPr>
      </w:pPr>
      <w:r w:rsidRPr="007B05A4">
        <w:rPr>
          <w:rFonts w:asciiTheme="minorHAnsi" w:hAnsiTheme="minorHAnsi" w:cstheme="minorHAnsi"/>
        </w:rPr>
        <w:t>This document outlines the architecture of the Task Management Application, designed to provide users with an efficient and intuitive platform for managing tasks. The application allows users to create, update, delete, and filter tasks, ensuring that they can keep track of their work effortlessly. For example, users can prioritize their tasks, set due dates, and receive reminders, all within a responsive and user-friendly interface.</w:t>
      </w:r>
    </w:p>
    <w:p w:rsidR="007B05A4" w:rsidRPr="007B05A4" w:rsidRDefault="007B05A4" w:rsidP="007B05A4">
      <w:pPr>
        <w:pStyle w:val="NormalWeb"/>
        <w:rPr>
          <w:rFonts w:asciiTheme="minorHAnsi" w:hAnsiTheme="minorHAnsi" w:cstheme="minorHAnsi"/>
        </w:rPr>
      </w:pPr>
      <w:r w:rsidRPr="007B05A4">
        <w:rPr>
          <w:rFonts w:asciiTheme="minorHAnsi" w:hAnsiTheme="minorHAnsi" w:cstheme="minorHAnsi"/>
        </w:rPr>
        <w:t>When designing the architecture, strong emphasis was placed on several key features:</w:t>
      </w:r>
    </w:p>
    <w:p w:rsidR="007B05A4" w:rsidRPr="007B05A4" w:rsidRDefault="007B05A4" w:rsidP="007B05A4">
      <w:pPr>
        <w:numPr>
          <w:ilvl w:val="0"/>
          <w:numId w:val="4"/>
        </w:numPr>
        <w:spacing w:before="100" w:beforeAutospacing="1" w:after="100" w:afterAutospacing="1" w:line="240" w:lineRule="auto"/>
        <w:rPr>
          <w:rFonts w:cstheme="minorHAnsi"/>
          <w:sz w:val="24"/>
          <w:szCs w:val="24"/>
        </w:rPr>
      </w:pPr>
      <w:r w:rsidRPr="007B05A4">
        <w:rPr>
          <w:rFonts w:cstheme="minorHAnsi"/>
          <w:sz w:val="24"/>
          <w:szCs w:val="24"/>
        </w:rPr>
        <w:t>The application should be reliable</w:t>
      </w:r>
    </w:p>
    <w:p w:rsidR="007B05A4" w:rsidRPr="007B05A4" w:rsidRDefault="007B05A4" w:rsidP="007B05A4">
      <w:pPr>
        <w:numPr>
          <w:ilvl w:val="0"/>
          <w:numId w:val="4"/>
        </w:numPr>
        <w:spacing w:before="100" w:beforeAutospacing="1" w:after="100" w:afterAutospacing="1" w:line="240" w:lineRule="auto"/>
        <w:rPr>
          <w:rFonts w:cstheme="minorHAnsi"/>
          <w:sz w:val="24"/>
          <w:szCs w:val="24"/>
        </w:rPr>
      </w:pPr>
      <w:r w:rsidRPr="007B05A4">
        <w:rPr>
          <w:rFonts w:cstheme="minorHAnsi"/>
          <w:sz w:val="24"/>
          <w:szCs w:val="24"/>
        </w:rPr>
        <w:t>The application should be highly scalable and performant</w:t>
      </w:r>
    </w:p>
    <w:p w:rsidR="007B05A4" w:rsidRPr="007B05A4" w:rsidRDefault="007B05A4" w:rsidP="007B05A4">
      <w:pPr>
        <w:numPr>
          <w:ilvl w:val="0"/>
          <w:numId w:val="4"/>
        </w:numPr>
        <w:spacing w:before="100" w:beforeAutospacing="1" w:after="100" w:afterAutospacing="1" w:line="240" w:lineRule="auto"/>
        <w:rPr>
          <w:rFonts w:cstheme="minorHAnsi"/>
          <w:sz w:val="24"/>
          <w:szCs w:val="24"/>
        </w:rPr>
      </w:pPr>
      <w:r w:rsidRPr="007B05A4">
        <w:rPr>
          <w:rFonts w:cstheme="minorHAnsi"/>
          <w:sz w:val="24"/>
          <w:szCs w:val="24"/>
        </w:rPr>
        <w:t>The user interface should be intuitive and responsive</w:t>
      </w:r>
    </w:p>
    <w:p w:rsidR="007B05A4" w:rsidRDefault="007B05A4" w:rsidP="007B05A4">
      <w:pPr>
        <w:pStyle w:val="NormalWeb"/>
        <w:rPr>
          <w:rFonts w:asciiTheme="minorHAnsi" w:hAnsiTheme="minorHAnsi" w:cstheme="minorHAnsi"/>
        </w:rPr>
      </w:pPr>
      <w:r w:rsidRPr="007B05A4">
        <w:rPr>
          <w:rFonts w:asciiTheme="minorHAnsi" w:hAnsiTheme="minorHAnsi" w:cstheme="minorHAnsi"/>
        </w:rPr>
        <w:t>To achieve these features, the architecture leverages modern best practices and methodologies, ensuring high availability, performance, and maintainability. Here is a high-level overview of the architecture:</w:t>
      </w:r>
    </w:p>
    <w:p w:rsidR="007B05A4" w:rsidRPr="007B05A4" w:rsidRDefault="007B05A4" w:rsidP="007B05A4">
      <w:pPr>
        <w:pStyle w:val="NormalWeb"/>
        <w:rPr>
          <w:rFonts w:asciiTheme="minorHAnsi" w:hAnsiTheme="minorHAnsi" w:cstheme="minorHAnsi"/>
        </w:rPr>
      </w:pPr>
      <w:r>
        <w:rPr>
          <w:noProof/>
        </w:rPr>
        <w:lastRenderedPageBreak/>
        <mc:AlternateContent>
          <mc:Choice Requires="wpg">
            <w:drawing>
              <wp:anchor distT="0" distB="0" distL="114300" distR="114300" simplePos="0" relativeHeight="251701248" behindDoc="0" locked="0" layoutInCell="1" allowOverlap="1">
                <wp:simplePos x="0" y="0"/>
                <wp:positionH relativeFrom="margin">
                  <wp:align>left</wp:align>
                </wp:positionH>
                <wp:positionV relativeFrom="paragraph">
                  <wp:posOffset>6985</wp:posOffset>
                </wp:positionV>
                <wp:extent cx="5934075" cy="4114800"/>
                <wp:effectExtent l="0" t="0" r="28575" b="19050"/>
                <wp:wrapTopAndBottom/>
                <wp:docPr id="40" name="Group 40"/>
                <wp:cNvGraphicFramePr/>
                <a:graphic xmlns:a="http://schemas.openxmlformats.org/drawingml/2006/main">
                  <a:graphicData uri="http://schemas.microsoft.com/office/word/2010/wordprocessingGroup">
                    <wpg:wgp>
                      <wpg:cNvGrpSpPr/>
                      <wpg:grpSpPr>
                        <a:xfrm>
                          <a:off x="0" y="0"/>
                          <a:ext cx="5934075" cy="4114800"/>
                          <a:chOff x="0" y="0"/>
                          <a:chExt cx="5934075" cy="4114800"/>
                        </a:xfrm>
                      </wpg:grpSpPr>
                      <wps:wsp>
                        <wps:cNvPr id="28" name="Rectangle 28"/>
                        <wps:cNvSpPr/>
                        <wps:spPr>
                          <a:xfrm>
                            <a:off x="1485900" y="438150"/>
                            <a:ext cx="4152900" cy="1933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0" y="0"/>
                            <a:ext cx="5934075" cy="4114800"/>
                            <a:chOff x="0" y="0"/>
                            <a:chExt cx="5934075" cy="4114800"/>
                          </a:xfrm>
                        </wpg:grpSpPr>
                        <wps:wsp>
                          <wps:cNvPr id="21" name="Rectangle 21"/>
                          <wps:cNvSpPr/>
                          <wps:spPr>
                            <a:xfrm>
                              <a:off x="1362075" y="190500"/>
                              <a:ext cx="4381500" cy="3705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90500" y="1238250"/>
                              <a:ext cx="60007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7E309C">
                                <w:pPr>
                                  <w:jc w:val="center"/>
                                  <w:rPr>
                                    <w:color w:val="2E74B5" w:themeColor="accent1" w:themeShade="BF"/>
                                    <w:lang w:val="en-US"/>
                                  </w:rPr>
                                </w:pPr>
                                <w:r w:rsidRPr="007E309C">
                                  <w:rPr>
                                    <w:color w:val="2E74B5" w:themeColor="accent1" w:themeShade="BF"/>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00025" y="1676400"/>
                              <a:ext cx="60007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AC644E">
                                <w:pPr>
                                  <w:jc w:val="center"/>
                                  <w:rPr>
                                    <w:color w:val="2E74B5" w:themeColor="accent1" w:themeShade="BF"/>
                                    <w:lang w:val="en-US"/>
                                  </w:rPr>
                                </w:pPr>
                                <w:r w:rsidRPr="007E309C">
                                  <w:rPr>
                                    <w:color w:val="2E74B5" w:themeColor="accent1" w:themeShade="BF"/>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647825" y="933450"/>
                              <a:ext cx="714375" cy="438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FA70BA">
                                <w:pPr>
                                  <w:spacing w:after="0"/>
                                  <w:jc w:val="center"/>
                                  <w:rPr>
                                    <w:color w:val="2E74B5" w:themeColor="accent1" w:themeShade="BF"/>
                                    <w:lang w:val="en-US"/>
                                  </w:rPr>
                                </w:pPr>
                                <w:r>
                                  <w:rPr>
                                    <w:color w:val="2E74B5" w:themeColor="accent1" w:themeShade="BF"/>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00025" y="2114550"/>
                              <a:ext cx="60007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AC644E">
                                <w:pPr>
                                  <w:jc w:val="center"/>
                                  <w:rPr>
                                    <w:color w:val="2E74B5" w:themeColor="accent1" w:themeShade="BF"/>
                                    <w:lang w:val="en-US"/>
                                  </w:rPr>
                                </w:pPr>
                                <w:r w:rsidRPr="007E309C">
                                  <w:rPr>
                                    <w:color w:val="2E74B5" w:themeColor="accent1" w:themeShade="BF"/>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505075" y="1114425"/>
                              <a:ext cx="1123950" cy="571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3E7FB3" w:rsidRDefault="00DE03A8" w:rsidP="003E7FB3">
                                <w:pPr>
                                  <w:spacing w:after="0"/>
                                  <w:jc w:val="center"/>
                                  <w:rPr>
                                    <w:b/>
                                    <w:bCs/>
                                    <w:color w:val="000000" w:themeColor="text1"/>
                                    <w:lang w:val="en-US"/>
                                  </w:rPr>
                                </w:pPr>
                                <w:r w:rsidRPr="003E7FB3">
                                  <w:rPr>
                                    <w:b/>
                                    <w:bCs/>
                                    <w:color w:val="000000" w:themeColor="text1"/>
                                    <w:lang w:val="en-US"/>
                                  </w:rPr>
                                  <w:t>REST API /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n 13"/>
                          <wps:cNvSpPr/>
                          <wps:spPr>
                            <a:xfrm>
                              <a:off x="3914775" y="2828925"/>
                              <a:ext cx="1485900" cy="885825"/>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FA70BA" w:rsidRDefault="00DE03A8" w:rsidP="00FA70BA">
                                <w:pPr>
                                  <w:spacing w:after="0"/>
                                  <w:jc w:val="center"/>
                                  <w:rPr>
                                    <w:color w:val="2E74B5" w:themeColor="accent1" w:themeShade="BF"/>
                                    <w:lang w:val="en-US"/>
                                  </w:rPr>
                                </w:pPr>
                                <w:r>
                                  <w:rPr>
                                    <w:color w:val="2E74B5" w:themeColor="accent1" w:themeShade="BF"/>
                                    <w:lang w:val="en-US"/>
                                  </w:rPr>
                                  <w:t xml:space="preserve">Azure </w:t>
                                </w:r>
                                <w:r w:rsidRPr="00FA70BA">
                                  <w:rPr>
                                    <w:color w:val="2E74B5" w:themeColor="accent1" w:themeShade="BF"/>
                                    <w:lang w:val="en-US"/>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5934075" cy="41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2914650" y="76200"/>
                              <a:ext cx="1238250" cy="4381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3E7FB3" w:rsidRDefault="00DE03A8" w:rsidP="00BA365E">
                                <w:pPr>
                                  <w:spacing w:after="0"/>
                                  <w:jc w:val="center"/>
                                  <w:rPr>
                                    <w:b/>
                                    <w:bCs/>
                                    <w:color w:val="000000" w:themeColor="text1"/>
                                    <w:lang w:val="en-US"/>
                                  </w:rPr>
                                </w:pPr>
                                <w:r>
                                  <w:rPr>
                                    <w:b/>
                                    <w:bCs/>
                                    <w:color w:val="000000" w:themeColor="text1"/>
                                    <w:lang w:val="en-US"/>
                                  </w:rPr>
                                  <w:t>Azure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3762375" y="771525"/>
                              <a:ext cx="1657350" cy="1457325"/>
                              <a:chOff x="0" y="0"/>
                              <a:chExt cx="1657350" cy="1457325"/>
                            </a:xfrm>
                          </wpg:grpSpPr>
                          <wps:wsp>
                            <wps:cNvPr id="8" name="Rounded Rectangle 8"/>
                            <wps:cNvSpPr/>
                            <wps:spPr>
                              <a:xfrm>
                                <a:off x="228600" y="142875"/>
                                <a:ext cx="1219200" cy="51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FA70BA">
                                  <w:pPr>
                                    <w:spacing w:after="0"/>
                                    <w:jc w:val="center"/>
                                    <w:rPr>
                                      <w:color w:val="2E74B5" w:themeColor="accent1" w:themeShade="BF"/>
                                      <w:lang w:val="en-US"/>
                                    </w:rPr>
                                  </w:pPr>
                                  <w:r>
                                    <w:rPr>
                                      <w:color w:val="2E74B5" w:themeColor="accent1" w:themeShade="BF"/>
                                      <w:lang w:val="en-US"/>
                                    </w:rPr>
                                    <w:t>Authentication Service (JWT)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33350" y="790575"/>
                                <a:ext cx="1400175" cy="51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FD068A">
                                  <w:pPr>
                                    <w:spacing w:after="0"/>
                                    <w:jc w:val="center"/>
                                    <w:rPr>
                                      <w:color w:val="2E74B5" w:themeColor="accent1" w:themeShade="BF"/>
                                      <w:lang w:val="en-US"/>
                                    </w:rPr>
                                  </w:pPr>
                                  <w:r>
                                    <w:rPr>
                                      <w:color w:val="2E74B5" w:themeColor="accent1" w:themeShade="BF"/>
                                      <w:lang w:val="en-US"/>
                                    </w:rPr>
                                    <w:t>Task Management Service (CRUD)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0"/>
                                <a:ext cx="1657350" cy="1457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2886075" y="361950"/>
                              <a:ext cx="1295400" cy="4381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3E7FB3" w:rsidRDefault="00DE03A8" w:rsidP="00FD068A">
                                <w:pPr>
                                  <w:spacing w:after="0"/>
                                  <w:jc w:val="center"/>
                                  <w:rPr>
                                    <w:b/>
                                    <w:bCs/>
                                    <w:color w:val="000000" w:themeColor="text1"/>
                                    <w:lang w:val="en-US"/>
                                  </w:rPr>
                                </w:pPr>
                                <w:r>
                                  <w:rPr>
                                    <w:b/>
                                    <w:bCs/>
                                    <w:color w:val="000000" w:themeColor="text1"/>
                                    <w:lang w:val="en-US"/>
                                  </w:rPr>
                                  <w:t>Azure App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371725" y="1019175"/>
                              <a:ext cx="163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2362200" y="118110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248150" y="2085975"/>
                              <a:ext cx="95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5143500" y="2076450"/>
                              <a:ext cx="190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790575" y="140970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00100" y="1838325"/>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809625" y="2295525"/>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40" o:spid="_x0000_s1028" style="position:absolute;margin-left:0;margin-top:.55pt;width:467.25pt;height:324pt;z-index:251701248;mso-position-horizontal:left;mso-position-horizontal-relative:margin;mso-width-relative:margin;mso-height-relative:margin" coordsize="59340,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">
                <v:rect id="Rectangle 28" o:spid="_x0000_s1029" style="position:absolute;left:14859;top:4381;width:41529;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V+MEA&#10;AADbAAAADwAAAGRycy9kb3ducmV2LnhtbERPTYvCMBC9L+x/CLPgbU0VFKmmpQqCKAhWEfc2NGNb&#10;tpnUJmr995vDgsfH+16kvWnEgzpXW1YwGkYgiAuray4VnI7r7xkI55E1NpZJwYscpMnnxwJjbZ98&#10;oEfuSxFC2MWooPK+jaV0RUUG3dC2xIG72s6gD7Arpe7wGcJNI8dRNJUGaw4NFba0qqj4ze9Gwfkw&#10;udJyOT3J/U92y0b5pt9tL0oNvvpsDsJT79/if/dGKxiHseFL+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cFfjBAAAA2wAAAA8AAAAAAAAAAAAAAAAAmAIAAGRycy9kb3du&#10;cmV2LnhtbFBLBQYAAAAABAAEAPUAAACGAwAAAAA=&#10;" filled="f" strokecolor="#1f4d78 [1604]" strokeweight="1pt"/>
                <v:group id="Group 39" o:spid="_x0000_s1030" style="position:absolute;width:59340;height:41148" coordsize="59340,41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1" o:spid="_x0000_s1031" style="position:absolute;left:13620;top:1905;width:43815;height:3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8ZcUA&#10;AADbAAAADwAAAGRycy9kb3ducmV2LnhtbESPQWvCQBSE7wX/w/IEb3WTQIOkrpIUClKhYCql3h7Z&#10;ZxLMvk2zW5P++25B8DjMzDfMejuZTlxpcK1lBfEyAkFcWd1yreD48fq4AuE8ssbOMin4JQfbzexh&#10;jZm2Ix/oWvpaBAi7DBU03veZlK5qyKBb2p44eGc7GPRBDrXUA44BbjqZRFEqDbYcFhrs6aWh6lL+&#10;GAWfh6czFUV6lO+n/DuPy920f/tSajGf8mcQniZ/D9/aO60gie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5rxlxQAAANsAAAAPAAAAAAAAAAAAAAAAAJgCAABkcnMv&#10;ZG93bnJldi54bWxQSwUGAAAAAAQABAD1AAAAigMAAAAA&#10;" filled="f" strokecolor="#1f4d78 [1604]" strokeweight="1pt"/>
                  <v:roundrect id="Rounded Rectangle 1" o:spid="_x0000_s1032" style="position:absolute;left:1905;top:12382;width:6000;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AksIA&#10;AADaAAAADwAAAGRycy9kb3ducmV2LnhtbERPTWvCQBC9F/wPywje6sYiIqmrFEUaLT2oPehtyI5J&#10;aHY27K4m+fddoeBpeLzPWaw6U4s7OV9ZVjAZJyCIc6srLhT8nLavcxA+IGusLZOCnjysloOXBaba&#10;tnyg+zEUIoawT1FBGUKTSunzkgz6sW2II3e1zmCI0BVSO2xjuKnlW5LMpMGKY0OJDa1Lyn+PN6Ng&#10;Xnz30zbb3bJP15+/Nm1z3V92So2G3cc7iEBdeIr/3ZmO8+HxyuPK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ACSwgAAANoAAAAPAAAAAAAAAAAAAAAAAJgCAABkcnMvZG93&#10;bnJldi54bWxQSwUGAAAAAAQABAD1AAAAhwMAAAAA&#10;" filled="f" strokecolor="#1f4d78 [1604]" strokeweight="1pt">
                    <v:stroke joinstyle="miter"/>
                    <v:textbox>
                      <w:txbxContent>
                        <w:p w:rsidR="00DE03A8" w:rsidRPr="007E309C" w:rsidRDefault="00DE03A8" w:rsidP="007E309C">
                          <w:pPr>
                            <w:jc w:val="center"/>
                            <w:rPr>
                              <w:color w:val="2E74B5" w:themeColor="accent1" w:themeShade="BF"/>
                              <w:lang w:val="en-US"/>
                            </w:rPr>
                          </w:pPr>
                          <w:r w:rsidRPr="007E309C">
                            <w:rPr>
                              <w:color w:val="2E74B5" w:themeColor="accent1" w:themeShade="BF"/>
                              <w:lang w:val="en-US"/>
                            </w:rPr>
                            <w:t>User</w:t>
                          </w:r>
                        </w:p>
                      </w:txbxContent>
                    </v:textbox>
                  </v:roundrect>
                  <v:roundrect id="Rounded Rectangle 2" o:spid="_x0000_s1033" style="position:absolute;left:2000;top:16764;width:600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e5cQA&#10;AADaAAAADwAAAGRycy9kb3ducmV2LnhtbESPQWvCQBSE7wX/w/IEb3WjFJHUVYoijZYe1B709sg+&#10;k9Ds27C7muTfu4WCx2FmvmEWq87U4k7OV5YVTMYJCOLc6ooLBT+n7eschA/IGmvLpKAnD6vl4GWB&#10;qbYtH+h+DIWIEPYpKihDaFIpfV6SQT+2DXH0rtYZDFG6QmqHbYSbWk6TZCYNVhwXSmxoXVL+e7wZ&#10;BfPiu39rs90t+3T9+WvTNtf9ZafUaNh9vIMI1IVn+L+daQVT+LsSb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6nuXEAAAA2gAAAA8AAAAAAAAAAAAAAAAAmAIAAGRycy9k&#10;b3ducmV2LnhtbFBLBQYAAAAABAAEAPUAAACJAwAAAAA=&#10;" filled="f" strokecolor="#1f4d78 [1604]" strokeweight="1pt">
                    <v:stroke joinstyle="miter"/>
                    <v:textbox>
                      <w:txbxContent>
                        <w:p w:rsidR="00DE03A8" w:rsidRPr="007E309C" w:rsidRDefault="00DE03A8" w:rsidP="00AC644E">
                          <w:pPr>
                            <w:jc w:val="center"/>
                            <w:rPr>
                              <w:color w:val="2E74B5" w:themeColor="accent1" w:themeShade="BF"/>
                              <w:lang w:val="en-US"/>
                            </w:rPr>
                          </w:pPr>
                          <w:r w:rsidRPr="007E309C">
                            <w:rPr>
                              <w:color w:val="2E74B5" w:themeColor="accent1" w:themeShade="BF"/>
                              <w:lang w:val="en-US"/>
                            </w:rPr>
                            <w:t>User</w:t>
                          </w:r>
                        </w:p>
                      </w:txbxContent>
                    </v:textbox>
                  </v:roundrect>
                  <v:roundrect id="Rounded Rectangle 4" o:spid="_x0000_s1034" style="position:absolute;left:16478;top:9334;width:7144;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CsQA&#10;AADaAAAADwAAAGRycy9kb3ducmV2LnhtbESPQWvCQBSE7wX/w/IEb3WjSJHUVYoiRksPag96e2Sf&#10;SWj2bdhdTfLvu4WCx2FmvmEWq87U4kHOV5YVTMYJCOLc6ooLBd/n7eschA/IGmvLpKAnD6vl4GWB&#10;qbYtH+lxCoWIEPYpKihDaFIpfV6SQT+2DXH0btYZDFG6QmqHbYSbWk6T5E0arDgulNjQuqT853Q3&#10;CubFVz9rs/0927n+8rlpm9vhuldqNOw+3kEE6sIz/N/OtIIZ/F2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fowrEAAAA2gAAAA8AAAAAAAAAAAAAAAAAmAIAAGRycy9k&#10;b3ducmV2LnhtbFBLBQYAAAAABAAEAPUAAACJAwAAAAA=&#10;" filled="f" strokecolor="#1f4d78 [1604]" strokeweight="1pt">
                    <v:stroke joinstyle="miter"/>
                    <v:textbox>
                      <w:txbxContent>
                        <w:p w:rsidR="00DE03A8" w:rsidRPr="007E309C" w:rsidRDefault="00DE03A8" w:rsidP="00FA70BA">
                          <w:pPr>
                            <w:spacing w:after="0"/>
                            <w:jc w:val="center"/>
                            <w:rPr>
                              <w:color w:val="2E74B5" w:themeColor="accent1" w:themeShade="BF"/>
                              <w:lang w:val="en-US"/>
                            </w:rPr>
                          </w:pPr>
                          <w:r>
                            <w:rPr>
                              <w:color w:val="2E74B5" w:themeColor="accent1" w:themeShade="BF"/>
                              <w:lang w:val="en-US"/>
                            </w:rPr>
                            <w:t>UI</w:t>
                          </w:r>
                        </w:p>
                      </w:txbxContent>
                    </v:textbox>
                  </v:roundrect>
                  <v:roundrect id="Rounded Rectangle 3" o:spid="_x0000_s1035" style="position:absolute;left:2000;top:21145;width:600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7fsQA&#10;AADaAAAADwAAAGRycy9kb3ducmV2LnhtbESPQWvCQBSE7wX/w/IEb3VjLUWiq4hFjC0eaj3o7ZF9&#10;JsHs27C7muTfdwuFHoeZ+YZZrDpTiwc5X1lWMBknIIhzqysuFJy+t88zED4ga6wtk4KePKyWg6cF&#10;ptq2/EWPYyhEhLBPUUEZQpNK6fOSDPqxbYijd7XOYIjSFVI7bCPc1PIlSd6kwYrjQokNbUrKb8e7&#10;UTArDv1rm+3v2c7158/3trl+XPZKjYbdeg4iUBf+w3/tTCuYwu+Ve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2O37EAAAA2gAAAA8AAAAAAAAAAAAAAAAAmAIAAGRycy9k&#10;b3ducmV2LnhtbFBLBQYAAAAABAAEAPUAAACJAwAAAAA=&#10;" filled="f" strokecolor="#1f4d78 [1604]" strokeweight="1pt">
                    <v:stroke joinstyle="miter"/>
                    <v:textbox>
                      <w:txbxContent>
                        <w:p w:rsidR="00DE03A8" w:rsidRPr="007E309C" w:rsidRDefault="00DE03A8" w:rsidP="00AC644E">
                          <w:pPr>
                            <w:jc w:val="center"/>
                            <w:rPr>
                              <w:color w:val="2E74B5" w:themeColor="accent1" w:themeShade="BF"/>
                              <w:lang w:val="en-US"/>
                            </w:rPr>
                          </w:pPr>
                          <w:r w:rsidRPr="007E309C">
                            <w:rPr>
                              <w:color w:val="2E74B5" w:themeColor="accent1" w:themeShade="BF"/>
                              <w:lang w:val="en-US"/>
                            </w:rPr>
                            <w:t>User</w:t>
                          </w:r>
                        </w:p>
                      </w:txbxContent>
                    </v:textbox>
                  </v:roundrect>
                  <v:roundrect id="Rounded Rectangle 19" o:spid="_x0000_s1036" style="position:absolute;left:25050;top:11144;width:11240;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5lGsEA&#10;AADbAAAADwAAAGRycy9kb3ducmV2LnhtbERPTWsCMRC9F/wPYYTearYeim6NUgpCLwrVIngbN2N2&#10;cTNZk6lu++sbQehtHu9zZovet+pCMTWBDTyPClDEVbANOwNf2+XTBFQSZIttYDLwQwkW88HDDEsb&#10;rvxJl404lUM4lWigFulKrVNVk8c0Ch1x5o4hepQMo9M24jWH+1aPi+JFe2w4N9TY0XtN1Wnz7Q24&#10;89H1sj7h+Pfgd/vOyzTqlTGPw/7tFZRQL//iu/vD5vlTuP2SD9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OZRrBAAAA2wAAAA8AAAAAAAAAAAAAAAAAmAIAAGRycy9kb3du&#10;cmV2LnhtbFBLBQYAAAAABAAEAPUAAACGAwAAAAA=&#10;" filled="f" stroked="f" strokeweight="1pt">
                    <v:stroke joinstyle="miter"/>
                    <v:textbox>
                      <w:txbxContent>
                        <w:p w:rsidR="00DE03A8" w:rsidRPr="003E7FB3" w:rsidRDefault="00DE03A8" w:rsidP="003E7FB3">
                          <w:pPr>
                            <w:spacing w:after="0"/>
                            <w:jc w:val="center"/>
                            <w:rPr>
                              <w:b/>
                              <w:bCs/>
                              <w:color w:val="000000" w:themeColor="text1"/>
                              <w:lang w:val="en-US"/>
                            </w:rPr>
                          </w:pPr>
                          <w:r w:rsidRPr="003E7FB3">
                            <w:rPr>
                              <w:b/>
                              <w:bCs/>
                              <w:color w:val="000000" w:themeColor="text1"/>
                              <w:lang w:val="en-US"/>
                            </w:rPr>
                            <w:t>REST API / HTTP</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7" type="#_x0000_t22" style="position:absolute;left:39147;top:28289;width:14859;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9X98IA&#10;AADbAAAADwAAAGRycy9kb3ducmV2LnhtbERPS2vCQBC+F/wPywi96caKVqKrVIso9KD1dR6yY5I2&#10;OxuyaxL/fVcQepuP7zmzRWsKUVPlcssKBv0IBHFidc6pgtNx3ZuAcB5ZY2GZFNzJwWLeeZlhrG3D&#10;31QffCpCCLsYFWTel7GULsnIoOvbkjhwV1sZ9AFWqdQVNiHcFPItisbSYM6hIcOSVhklv4ebUbB/&#10;//mkSf61uTTL4Xl1Wtb30W2n1Gu3/ZiC8NT6f/HTvdVh/hAev4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1f3wgAAANsAAAAPAAAAAAAAAAAAAAAAAJgCAABkcnMvZG93&#10;bnJldi54bWxQSwUGAAAAAAQABAD1AAAAhwMAAAAA&#10;" filled="f" strokecolor="#1f4d78 [1604]" strokeweight="1pt">
                    <v:stroke joinstyle="miter"/>
                    <v:textbox>
                      <w:txbxContent>
                        <w:p w:rsidR="00DE03A8" w:rsidRPr="00FA70BA" w:rsidRDefault="00DE03A8" w:rsidP="00FA70BA">
                          <w:pPr>
                            <w:spacing w:after="0"/>
                            <w:jc w:val="center"/>
                            <w:rPr>
                              <w:color w:val="2E74B5" w:themeColor="accent1" w:themeShade="BF"/>
                              <w:lang w:val="en-US"/>
                            </w:rPr>
                          </w:pPr>
                          <w:r>
                            <w:rPr>
                              <w:color w:val="2E74B5" w:themeColor="accent1" w:themeShade="BF"/>
                              <w:lang w:val="en-US"/>
                            </w:rPr>
                            <w:t xml:space="preserve">Azure </w:t>
                          </w:r>
                          <w:r w:rsidRPr="00FA70BA">
                            <w:rPr>
                              <w:color w:val="2E74B5" w:themeColor="accent1" w:themeShade="BF"/>
                              <w:lang w:val="en-US"/>
                            </w:rPr>
                            <w:t>Data Store</w:t>
                          </w:r>
                        </w:p>
                      </w:txbxContent>
                    </v:textbox>
                  </v:shape>
                  <v:rect id="Rectangle 23" o:spid="_x0000_s1038" style="position:absolute;width:59340;height:41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HicQA&#10;AADbAAAADwAAAGRycy9kb3ducmV2LnhtbESPQYvCMBSE7wv+h/CEva2pLopUo1RhQRQEq4jeHs2z&#10;LTYvtclq/fdmYcHjMDPfMNN5aypxp8aVlhX0exEI4szqknMFh/3P1xiE88gaK8uk4EkO5rPOxxRj&#10;bR+8o3vqcxEg7GJUUHhfx1K6rCCDrmdr4uBdbGPQB9nkUjf4CHBTyUEUjaTBksNCgTUtC8qu6a9R&#10;cNwNL7RYjA5ye05uST9dtZv1SanPbptMQHhq/Tv8315pBYNv+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4h4nEAAAA2wAAAA8AAAAAAAAAAAAAAAAAmAIAAGRycy9k&#10;b3ducmV2LnhtbFBLBQYAAAAABAAEAPUAAACJAwAAAAA=&#10;" filled="f" strokecolor="#1f4d78 [1604]" strokeweight="1pt"/>
                  <v:roundrect id="Rounded Rectangle 24" o:spid="_x0000_s1039" style="position:absolute;left:29146;top:762;width:12383;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MAOcQA&#10;AADbAAAADwAAAGRycy9kb3ducmV2LnhtbESPQUsDMRSE74L/ITzBm826lKLbpqUIQi8VWovg7bl5&#10;zS7dvKzJa7v665uC4HGYmW+Y2WLwnTpRTG1gA4+jAhRxHWzLzsDu/fXhCVQSZItdYDLwQwkW89ub&#10;GVY2nHlDp604lSGcKjTQiPSV1qluyGMahZ44e/sQPUqW0Wkb8ZzhvtNlUUy0x5bzQoM9vTRUH7ZH&#10;b8B9790gbwcsf7/8x2fv5TnqtTH3d8NyCkpokP/wX3tlDZRjuH7JP0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jADnEAAAA2wAAAA8AAAAAAAAAAAAAAAAAmAIAAGRycy9k&#10;b3ducmV2LnhtbFBLBQYAAAAABAAEAPUAAACJAwAAAAA=&#10;" filled="f" stroked="f" strokeweight="1pt">
                    <v:stroke joinstyle="miter"/>
                    <v:textbox>
                      <w:txbxContent>
                        <w:p w:rsidR="00DE03A8" w:rsidRPr="003E7FB3" w:rsidRDefault="00DE03A8" w:rsidP="00BA365E">
                          <w:pPr>
                            <w:spacing w:after="0"/>
                            <w:jc w:val="center"/>
                            <w:rPr>
                              <w:b/>
                              <w:bCs/>
                              <w:color w:val="000000" w:themeColor="text1"/>
                              <w:lang w:val="en-US"/>
                            </w:rPr>
                          </w:pPr>
                          <w:r>
                            <w:rPr>
                              <w:b/>
                              <w:bCs/>
                              <w:color w:val="000000" w:themeColor="text1"/>
                              <w:lang w:val="en-US"/>
                            </w:rPr>
                            <w:t>Azure Cloud</w:t>
                          </w:r>
                        </w:p>
                      </w:txbxContent>
                    </v:textbox>
                  </v:roundrect>
                  <v:group id="Group 27" o:spid="_x0000_s1040" style="position:absolute;left:37623;top:7715;width:16574;height:14573" coordsize="16573,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ounded Rectangle 8" o:spid="_x0000_s1041" style="position:absolute;left:2286;top:1428;width:12192;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pD8QA&#10;AADaAAAADwAAAGRycy9kb3ducmV2LnhtbESPT2vCQBTE70K/w/IEb7pRSpHUNZQWabR40PbQ3h7Z&#10;lz80+zbsrib59t2C4HGY+c0wm2wwrbiS841lBctFAoK4sLrhSsHX526+BuEDssbWMikYyUO2fZhs&#10;MNW25xNdz6ESsYR9igrqELpUSl/UZNAvbEccvdI6gyFKV0ntsI/lppWrJHmSBhuOCzV29FpT8Xu+&#10;GAXr6jg+9vn+kr+78fvjre/Kw89eqdl0eHkGEWgI9/CNznXk4P9Kv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SqQ/EAAAA2gAAAA8AAAAAAAAAAAAAAAAAmAIAAGRycy9k&#10;b3ducmV2LnhtbFBLBQYAAAAABAAEAPUAAACJAwAAAAA=&#10;" filled="f" strokecolor="#1f4d78 [1604]" strokeweight="1pt">
                      <v:stroke joinstyle="miter"/>
                      <v:textbox>
                        <w:txbxContent>
                          <w:p w:rsidR="00DE03A8" w:rsidRPr="007E309C" w:rsidRDefault="00DE03A8" w:rsidP="00FA70BA">
                            <w:pPr>
                              <w:spacing w:after="0"/>
                              <w:jc w:val="center"/>
                              <w:rPr>
                                <w:color w:val="2E74B5" w:themeColor="accent1" w:themeShade="BF"/>
                                <w:lang w:val="en-US"/>
                              </w:rPr>
                            </w:pPr>
                            <w:r>
                              <w:rPr>
                                <w:color w:val="2E74B5" w:themeColor="accent1" w:themeShade="BF"/>
                                <w:lang w:val="en-US"/>
                              </w:rPr>
                              <w:t>Authentication Service (JWT)</w:t>
                            </w:r>
                          </w:p>
                        </w:txbxContent>
                      </v:textbox>
                    </v:roundrect>
                    <v:roundrect id="Rounded Rectangle 25" o:spid="_x0000_s1042" style="position:absolute;left:1333;top:7905;width:14002;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lKMYA&#10;AADbAAAADwAAAGRycy9kb3ducmV2LnhtbESPT2vCQBTE7wW/w/KE3uqm0kqIrlJaSqPiwT8He3tk&#10;n0lo9m3YXU3y7btCocdhZn7DLFa9acSNnK8tK3ieJCCIC6trLhWcjp9PKQgfkDU2lknBQB5Wy9HD&#10;AjNtO97T7RBKESHsM1RQhdBmUvqiIoN+Ylvi6F2sMxiidKXUDrsIN42cJslMGqw5LlTY0ntFxc/h&#10;ahSk5W546fL1Nf9yw3n70bWXzfdaqcdx/zYHEagP/+G/dq4VTF/h/iX+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2lKMYAAADbAAAADwAAAAAAAAAAAAAAAACYAgAAZHJz&#10;L2Rvd25yZXYueG1sUEsFBgAAAAAEAAQA9QAAAIsDAAAAAA==&#10;" filled="f" strokecolor="#1f4d78 [1604]" strokeweight="1pt">
                      <v:stroke joinstyle="miter"/>
                      <v:textbox>
                        <w:txbxContent>
                          <w:p w:rsidR="00DE03A8" w:rsidRPr="007E309C" w:rsidRDefault="00DE03A8" w:rsidP="00FD068A">
                            <w:pPr>
                              <w:spacing w:after="0"/>
                              <w:jc w:val="center"/>
                              <w:rPr>
                                <w:color w:val="2E74B5" w:themeColor="accent1" w:themeShade="BF"/>
                                <w:lang w:val="en-US"/>
                              </w:rPr>
                            </w:pPr>
                            <w:r>
                              <w:rPr>
                                <w:color w:val="2E74B5" w:themeColor="accent1" w:themeShade="BF"/>
                                <w:lang w:val="en-US"/>
                              </w:rPr>
                              <w:t>Task Management Service (CRUD)</w:t>
                            </w:r>
                          </w:p>
                        </w:txbxContent>
                      </v:textbox>
                    </v:roundrect>
                    <v:rect id="Rectangle 26" o:spid="_x0000_s1043" style="position:absolute;width:1657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kEcQA&#10;AADbAAAADwAAAGRycy9kb3ducmV2LnhtbESPQYvCMBSE74L/ITzBm6YKW6RrlLogyAqCXVnW26N5&#10;tsXmpdtErf/eCILHYWa+YebLztTiSq2rLCuYjCMQxLnVFRcKDj/r0QyE88gaa8uk4E4Olot+b46J&#10;tjfe0zXzhQgQdgkqKL1vEildXpJBN7YNcfBOtjXog2wLqVu8Bbip5TSKYmmw4rBQYkNfJeXn7GIU&#10;/O4/TrRaxQe5O6b/6STbdNvvP6WGgy79BOGp8+/wq73RCqY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PJBHEAAAA2wAAAA8AAAAAAAAAAAAAAAAAmAIAAGRycy9k&#10;b3ducmV2LnhtbFBLBQYAAAAABAAEAPUAAACJAwAAAAA=&#10;" filled="f" strokecolor="#1f4d78 [1604]" strokeweight="1pt"/>
                  </v:group>
                  <v:roundrect id="Rounded Rectangle 29" o:spid="_x0000_s1044" style="position:absolute;left:28860;top:3619;width:12954;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vp8MA&#10;AADbAAAADwAAAGRycy9kb3ducmV2LnhtbESPQUvDQBSE7wX/w/IEb+2mOYiN3RQpCF4UrKXg7Zl9&#10;3YRk38bdZxv99a4g9DjMzDfMejP5QZ0opi6wgeWiAEXcBNuxM7B/e5zfgUqCbHEITAa+KcGmvpqt&#10;sbLhzK902olTGcKpQgOtyFhpnZqWPKZFGImzdwzRo2QZnbYRzxnuB10Wxa322HFeaHGkbUtNv/vy&#10;Btzn0U3y0mP58+EP76OXVdTPxtxcTw/3oIQmuYT/20/WQLmCvy/5B+j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vp8MAAADbAAAADwAAAAAAAAAAAAAAAACYAgAAZHJzL2Rv&#10;d25yZXYueG1sUEsFBgAAAAAEAAQA9QAAAIgDAAAAAA==&#10;" filled="f" stroked="f" strokeweight="1pt">
                    <v:stroke joinstyle="miter"/>
                    <v:textbox>
                      <w:txbxContent>
                        <w:p w:rsidR="00DE03A8" w:rsidRPr="003E7FB3" w:rsidRDefault="00DE03A8" w:rsidP="00FD068A">
                          <w:pPr>
                            <w:spacing w:after="0"/>
                            <w:jc w:val="center"/>
                            <w:rPr>
                              <w:b/>
                              <w:bCs/>
                              <w:color w:val="000000" w:themeColor="text1"/>
                              <w:lang w:val="en-US"/>
                            </w:rPr>
                          </w:pPr>
                          <w:r>
                            <w:rPr>
                              <w:b/>
                              <w:bCs/>
                              <w:color w:val="000000" w:themeColor="text1"/>
                              <w:lang w:val="en-US"/>
                            </w:rPr>
                            <w:t>Azure App Service</w:t>
                          </w:r>
                        </w:p>
                      </w:txbxContent>
                    </v:textbox>
                  </v:roundrect>
                  <v:shapetype id="_x0000_t32" coordsize="21600,21600" o:spt="32" o:oned="t" path="m,l21600,21600e" filled="f">
                    <v:path arrowok="t" fillok="f" o:connecttype="none"/>
                    <o:lock v:ext="edit" shapetype="t"/>
                  </v:shapetype>
                  <v:shape id="Straight Arrow Connector 30" o:spid="_x0000_s1045" type="#_x0000_t32" style="position:absolute;left:23717;top:10191;width:16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Straight Arrow Connector 32" o:spid="_x0000_s1046" type="#_x0000_t32" style="position:absolute;left:23622;top:11811;width:16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Straight Arrow Connector 33" o:spid="_x0000_s1047" type="#_x0000_t32" style="position:absolute;left:42481;top:20859;width:95;height:8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Straight Arrow Connector 34" o:spid="_x0000_s1048" type="#_x0000_t32" style="position:absolute;left:51435;top:20764;width:190;height:8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OOScMAAADbAAAADwAAAGRycy9kb3ducmV2LnhtbESP3YrCMBSE7xd8h3AE79bU1RWpRlFh&#10;6d6Ivw9waI5tsTkpSar17TeCsJfDzHzDLFadqcWdnK8sKxgNExDEudUVFwou55/PGQgfkDXWlknB&#10;kzyslr2PBabaPvhI91MoRISwT1FBGUKTSunzkgz6oW2Io3e1zmCI0hVSO3xEuKnlV5JMpcGK40KJ&#10;DW1Lym+n1ihos+ml2Xy78/6QTXb7Xbadte6p1KDfrecgAnXhP/xu/2oF4wm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knDAAAA2wAAAA8AAAAAAAAAAAAA&#10;AAAAoQIAAGRycy9kb3ducmV2LnhtbFBLBQYAAAAABAAEAPkAAACRAwAAAAA=&#10;" strokecolor="#5b9bd5 [3204]" strokeweight=".5pt">
                    <v:stroke endarrow="block" joinstyle="miter"/>
                  </v:shape>
                  <v:shape id="Straight Arrow Connector 36" o:spid="_x0000_s1049" type="#_x0000_t32" style="position:absolute;left:7905;top:14097;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Straight Arrow Connector 37" o:spid="_x0000_s1050" type="#_x0000_t32" style="position:absolute;left:8001;top:18383;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51" type="#_x0000_t32" style="position:absolute;left:8096;top:22955;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group>
                <w10:wrap type="topAndBottom" anchorx="margin"/>
              </v:group>
            </w:pict>
          </mc:Fallback>
        </mc:AlternateContent>
      </w:r>
    </w:p>
    <w:p w:rsidR="007B05A4" w:rsidRPr="007B05A4" w:rsidRDefault="007B05A4" w:rsidP="007B05A4">
      <w:pPr>
        <w:pStyle w:val="NormalWeb"/>
        <w:rPr>
          <w:rFonts w:asciiTheme="minorHAnsi" w:hAnsiTheme="minorHAnsi" w:cstheme="minorHAnsi"/>
        </w:rPr>
      </w:pPr>
      <w:r w:rsidRPr="007B05A4">
        <w:rPr>
          <w:rFonts w:asciiTheme="minorHAnsi" w:hAnsiTheme="minorHAnsi" w:cstheme="minorHAnsi"/>
        </w:rPr>
        <w:t xml:space="preserve">As illustrated in the diagram, the application comprises several independent, </w:t>
      </w:r>
      <w:r w:rsidR="00C3426D">
        <w:rPr>
          <w:rFonts w:asciiTheme="minorHAnsi" w:hAnsiTheme="minorHAnsi" w:cstheme="minorHAnsi"/>
        </w:rPr>
        <w:t>loosely coupled</w:t>
      </w:r>
      <w:r w:rsidRPr="007B05A4">
        <w:rPr>
          <w:rFonts w:asciiTheme="minorHAnsi" w:hAnsiTheme="minorHAnsi" w:cstheme="minorHAnsi"/>
        </w:rPr>
        <w:t xml:space="preserve"> components, each responsible for specific tasks and communicating with each other through RESTful APIs. The components include:</w:t>
      </w:r>
    </w:p>
    <w:p w:rsidR="007B05A4" w:rsidRPr="007B05A4" w:rsidRDefault="007B05A4" w:rsidP="007B05A4">
      <w:pPr>
        <w:numPr>
          <w:ilvl w:val="0"/>
          <w:numId w:val="5"/>
        </w:numPr>
        <w:spacing w:before="100" w:beforeAutospacing="1" w:after="100" w:afterAutospacing="1" w:line="240" w:lineRule="auto"/>
        <w:rPr>
          <w:rFonts w:cstheme="minorHAnsi"/>
          <w:sz w:val="24"/>
          <w:szCs w:val="24"/>
        </w:rPr>
      </w:pPr>
      <w:r w:rsidRPr="007B05A4">
        <w:rPr>
          <w:rStyle w:val="Strong"/>
          <w:rFonts w:cstheme="minorHAnsi"/>
          <w:sz w:val="24"/>
          <w:szCs w:val="24"/>
        </w:rPr>
        <w:t>UI (Angular Front-End)</w:t>
      </w:r>
      <w:r w:rsidRPr="007B05A4">
        <w:rPr>
          <w:rFonts w:cstheme="minorHAnsi"/>
          <w:sz w:val="24"/>
          <w:szCs w:val="24"/>
        </w:rPr>
        <w:t>: Provides a responsive and intuitive interface for users, hosted on Azure App Service.</w:t>
      </w:r>
    </w:p>
    <w:p w:rsidR="007B05A4" w:rsidRPr="007B05A4" w:rsidRDefault="007B05A4" w:rsidP="007B05A4">
      <w:pPr>
        <w:numPr>
          <w:ilvl w:val="0"/>
          <w:numId w:val="5"/>
        </w:numPr>
        <w:spacing w:before="100" w:beforeAutospacing="1" w:after="100" w:afterAutospacing="1" w:line="240" w:lineRule="auto"/>
        <w:rPr>
          <w:rFonts w:cstheme="minorHAnsi"/>
          <w:sz w:val="24"/>
          <w:szCs w:val="24"/>
        </w:rPr>
      </w:pPr>
      <w:r w:rsidRPr="007B05A4">
        <w:rPr>
          <w:rStyle w:val="Strong"/>
          <w:rFonts w:cstheme="minorHAnsi"/>
          <w:sz w:val="24"/>
          <w:szCs w:val="24"/>
        </w:rPr>
        <w:t>Authentication Service</w:t>
      </w:r>
      <w:r w:rsidRPr="007B05A4">
        <w:rPr>
          <w:rFonts w:cstheme="minorHAnsi"/>
          <w:sz w:val="24"/>
          <w:szCs w:val="24"/>
        </w:rPr>
        <w:t>: Manages user authentication and authorization using JWT tokens, ensuring secure access to the application.</w:t>
      </w:r>
    </w:p>
    <w:p w:rsidR="007B05A4" w:rsidRPr="007B05A4" w:rsidRDefault="007B05A4" w:rsidP="007B05A4">
      <w:pPr>
        <w:numPr>
          <w:ilvl w:val="0"/>
          <w:numId w:val="5"/>
        </w:numPr>
        <w:spacing w:before="100" w:beforeAutospacing="1" w:after="100" w:afterAutospacing="1" w:line="240" w:lineRule="auto"/>
        <w:rPr>
          <w:rFonts w:cstheme="minorHAnsi"/>
          <w:sz w:val="24"/>
          <w:szCs w:val="24"/>
        </w:rPr>
      </w:pPr>
      <w:r w:rsidRPr="007B05A4">
        <w:rPr>
          <w:rStyle w:val="Strong"/>
          <w:rFonts w:cstheme="minorHAnsi"/>
          <w:sz w:val="24"/>
          <w:szCs w:val="24"/>
        </w:rPr>
        <w:t>Task Management Service</w:t>
      </w:r>
      <w:r w:rsidRPr="007B05A4">
        <w:rPr>
          <w:rFonts w:cstheme="minorHAnsi"/>
          <w:sz w:val="24"/>
          <w:szCs w:val="24"/>
        </w:rPr>
        <w:t>: Handles all CRUD operations for tasks, ensuring data integrity and consistency.</w:t>
      </w:r>
    </w:p>
    <w:p w:rsidR="007B05A4" w:rsidRPr="007B05A4" w:rsidRDefault="007B05A4" w:rsidP="007B05A4">
      <w:pPr>
        <w:numPr>
          <w:ilvl w:val="0"/>
          <w:numId w:val="5"/>
        </w:numPr>
        <w:spacing w:before="100" w:beforeAutospacing="1" w:after="100" w:afterAutospacing="1" w:line="240" w:lineRule="auto"/>
        <w:rPr>
          <w:rFonts w:cstheme="minorHAnsi"/>
          <w:sz w:val="24"/>
          <w:szCs w:val="24"/>
        </w:rPr>
      </w:pPr>
      <w:r w:rsidRPr="007B05A4">
        <w:rPr>
          <w:rStyle w:val="Strong"/>
          <w:rFonts w:cstheme="minorHAnsi"/>
          <w:sz w:val="24"/>
          <w:szCs w:val="24"/>
        </w:rPr>
        <w:t>Azure Data Store</w:t>
      </w:r>
      <w:r w:rsidRPr="007B05A4">
        <w:rPr>
          <w:rFonts w:cstheme="minorHAnsi"/>
          <w:sz w:val="24"/>
          <w:szCs w:val="24"/>
        </w:rPr>
        <w:t>: Stores task and user data securely, leveraging Azure SQL Database for high availability and performance.</w:t>
      </w:r>
    </w:p>
    <w:p w:rsidR="007B05A4" w:rsidRPr="007B05A4" w:rsidRDefault="007B05A4" w:rsidP="007B05A4">
      <w:pPr>
        <w:pStyle w:val="NormalWeb"/>
        <w:rPr>
          <w:rFonts w:asciiTheme="minorHAnsi" w:hAnsiTheme="minorHAnsi" w:cstheme="minorHAnsi"/>
        </w:rPr>
      </w:pPr>
      <w:r w:rsidRPr="007B05A4">
        <w:rPr>
          <w:rFonts w:asciiTheme="minorHAnsi" w:hAnsiTheme="minorHAnsi" w:cstheme="minorHAnsi"/>
        </w:rPr>
        <w:t>All services are built as stateless services, meaning no data is lost if a service shuts down unexpectedly. The only place where data is stored persistently is the Azure Data Store, which serializes data to disk to protect it from service interruptions.</w:t>
      </w:r>
    </w:p>
    <w:p w:rsidR="007B05A4" w:rsidRPr="007B05A4" w:rsidRDefault="007B05A4" w:rsidP="007B05A4">
      <w:pPr>
        <w:pStyle w:val="NormalWeb"/>
        <w:rPr>
          <w:rFonts w:asciiTheme="minorHAnsi" w:hAnsiTheme="minorHAnsi" w:cstheme="minorHAnsi"/>
        </w:rPr>
      </w:pPr>
      <w:r w:rsidRPr="007B05A4">
        <w:rPr>
          <w:rFonts w:asciiTheme="minorHAnsi" w:hAnsiTheme="minorHAnsi" w:cstheme="minorHAnsi"/>
        </w:rPr>
        <w:t>This architecture, combined with a modern development platform (.NET Core), will help create a robust, easy-to-maintain, and reliable system. This system is designed to scale with user demand and support the company in achieving its operational and financial goals for years to come.</w:t>
      </w:r>
    </w:p>
    <w:p w:rsidR="009C039E" w:rsidRDefault="009C039E" w:rsidP="009C039E">
      <w:pPr>
        <w:spacing w:before="100" w:beforeAutospacing="1" w:after="100" w:afterAutospacing="1" w:line="240" w:lineRule="auto"/>
        <w:rPr>
          <w:rFonts w:eastAsia="Times New Roman" w:cstheme="minorHAnsi"/>
          <w:sz w:val="24"/>
          <w:szCs w:val="24"/>
          <w:lang w:eastAsia="en-IN" w:bidi="hi-IN"/>
        </w:rPr>
      </w:pPr>
    </w:p>
    <w:p w:rsidR="006F2B1E" w:rsidRPr="006F2B1E" w:rsidRDefault="006F2B1E" w:rsidP="006F2B1E">
      <w:pPr>
        <w:pStyle w:val="Heading1"/>
        <w:rPr>
          <w:rFonts w:eastAsia="Times New Roman"/>
          <w:lang w:eastAsia="en-IN"/>
        </w:rPr>
      </w:pPr>
      <w:bookmarkStart w:id="7" w:name="_Toc169905427"/>
      <w:r w:rsidRPr="006F2B1E">
        <w:rPr>
          <w:rFonts w:eastAsia="Times New Roman"/>
          <w:lang w:eastAsia="en-IN"/>
        </w:rPr>
        <w:lastRenderedPageBreak/>
        <w:t>Clean Architecture Implementation</w:t>
      </w:r>
      <w:bookmarkEnd w:id="7"/>
    </w:p>
    <w:p w:rsidR="006F2B1E" w:rsidRPr="006F2B1E" w:rsidRDefault="006F2B1E" w:rsidP="00C15855">
      <w:pPr>
        <w:pStyle w:val="Heading2"/>
        <w:rPr>
          <w:rFonts w:eastAsia="Times New Roman"/>
          <w:lang w:eastAsia="en-IN" w:bidi="hi-IN"/>
        </w:rPr>
      </w:pPr>
      <w:bookmarkStart w:id="8" w:name="_Toc169905428"/>
      <w:r w:rsidRPr="006F2B1E">
        <w:rPr>
          <w:rFonts w:eastAsia="Times New Roman"/>
          <w:lang w:eastAsia="en-IN" w:bidi="hi-IN"/>
        </w:rPr>
        <w:t>Overview</w:t>
      </w:r>
      <w:bookmarkEnd w:id="8"/>
    </w:p>
    <w:p w:rsidR="006F2B1E" w:rsidRPr="006F2B1E" w:rsidRDefault="006F2B1E" w:rsidP="006F2B1E">
      <w:p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Implement the Task Management Application using Clean Architecture principles to ensure a separation of concerns and high maintainability. This approach will make the system easy to understand, develop, and test, while also allowing flexibility for future changes.</w:t>
      </w:r>
    </w:p>
    <w:p w:rsidR="006F2B1E" w:rsidRPr="006F2B1E" w:rsidRDefault="006F2B1E" w:rsidP="00C15855">
      <w:pPr>
        <w:pStyle w:val="Heading2"/>
        <w:rPr>
          <w:rFonts w:eastAsia="Times New Roman"/>
          <w:lang w:eastAsia="en-IN" w:bidi="hi-IN"/>
        </w:rPr>
      </w:pPr>
      <w:bookmarkStart w:id="9" w:name="_Toc169905429"/>
      <w:r w:rsidRPr="006F2B1E">
        <w:rPr>
          <w:rFonts w:eastAsia="Times New Roman"/>
          <w:lang w:eastAsia="en-IN" w:bidi="hi-IN"/>
        </w:rPr>
        <w:t>Principles to Follow</w:t>
      </w:r>
      <w:bookmarkEnd w:id="9"/>
    </w:p>
    <w:p w:rsidR="006F2B1E" w:rsidRPr="006F2B1E" w:rsidRDefault="006F2B1E" w:rsidP="006F2B1E">
      <w:pPr>
        <w:numPr>
          <w:ilvl w:val="0"/>
          <w:numId w:val="20"/>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Ensure Independence of Frameworks</w:t>
      </w:r>
      <w:r w:rsidRPr="006F2B1E">
        <w:rPr>
          <w:rFonts w:eastAsia="Times New Roman" w:cstheme="minorHAnsi"/>
          <w:sz w:val="24"/>
          <w:szCs w:val="24"/>
          <w:lang w:eastAsia="en-IN" w:bidi="hi-IN"/>
        </w:rPr>
        <w:t>: Design the architecture so it does not depend on any particular framework. This will allow flexibility in choosing tools and frameworks for future updates.</w:t>
      </w:r>
    </w:p>
    <w:p w:rsidR="006F2B1E" w:rsidRPr="006F2B1E" w:rsidRDefault="006F2B1E" w:rsidP="006F2B1E">
      <w:pPr>
        <w:numPr>
          <w:ilvl w:val="0"/>
          <w:numId w:val="20"/>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Focus on Testability</w:t>
      </w:r>
      <w:r w:rsidRPr="006F2B1E">
        <w:rPr>
          <w:rFonts w:eastAsia="Times New Roman" w:cstheme="minorHAnsi"/>
          <w:sz w:val="24"/>
          <w:szCs w:val="24"/>
          <w:lang w:eastAsia="en-IN" w:bidi="hi-IN"/>
        </w:rPr>
        <w:t>: Build the application to facilitate testing of individual components in isolation, enhancing code reliability and quality.</w:t>
      </w:r>
    </w:p>
    <w:p w:rsidR="006F2B1E" w:rsidRPr="006F2B1E" w:rsidRDefault="006F2B1E" w:rsidP="006F2B1E">
      <w:pPr>
        <w:numPr>
          <w:ilvl w:val="0"/>
          <w:numId w:val="20"/>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Maintain UI Independence</w:t>
      </w:r>
      <w:r w:rsidRPr="006F2B1E">
        <w:rPr>
          <w:rFonts w:eastAsia="Times New Roman" w:cstheme="minorHAnsi"/>
          <w:sz w:val="24"/>
          <w:szCs w:val="24"/>
          <w:lang w:eastAsia="en-IN" w:bidi="hi-IN"/>
        </w:rPr>
        <w:t>: Structure the application so that the UI can be changed without affecting the business rules, and vice versa. This will allow the UI to evolve independently.</w:t>
      </w:r>
    </w:p>
    <w:p w:rsidR="006F2B1E" w:rsidRPr="006F2B1E" w:rsidRDefault="006F2B1E" w:rsidP="006F2B1E">
      <w:pPr>
        <w:numPr>
          <w:ilvl w:val="0"/>
          <w:numId w:val="20"/>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Ensure Database Independence</w:t>
      </w:r>
      <w:r w:rsidRPr="006F2B1E">
        <w:rPr>
          <w:rFonts w:eastAsia="Times New Roman" w:cstheme="minorHAnsi"/>
          <w:sz w:val="24"/>
          <w:szCs w:val="24"/>
          <w:lang w:eastAsia="en-IN" w:bidi="hi-IN"/>
        </w:rPr>
        <w:t>: Design the business rules to be independent of the database. This will make it easy to swap out the database or make changes to the data access layer without affecting the core logic.</w:t>
      </w:r>
    </w:p>
    <w:p w:rsidR="006F2B1E" w:rsidRPr="006F2B1E" w:rsidRDefault="006F2B1E" w:rsidP="006F2B1E">
      <w:pPr>
        <w:numPr>
          <w:ilvl w:val="0"/>
          <w:numId w:val="20"/>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Ensure Independence of External Agencies</w:t>
      </w:r>
      <w:r w:rsidRPr="006F2B1E">
        <w:rPr>
          <w:rFonts w:eastAsia="Times New Roman" w:cstheme="minorHAnsi"/>
          <w:sz w:val="24"/>
          <w:szCs w:val="24"/>
          <w:lang w:eastAsia="en-IN" w:bidi="hi-IN"/>
        </w:rPr>
        <w:t>: Build the architecture so the business rules can be tested without the UI, database, web server, or any other external elements.</w:t>
      </w:r>
    </w:p>
    <w:p w:rsidR="006F2B1E" w:rsidRPr="006F2B1E" w:rsidRDefault="006F2B1E" w:rsidP="00C15855">
      <w:pPr>
        <w:pStyle w:val="Heading2"/>
        <w:rPr>
          <w:rFonts w:eastAsia="Times New Roman"/>
          <w:lang w:eastAsia="en-IN" w:bidi="hi-IN"/>
        </w:rPr>
      </w:pPr>
      <w:bookmarkStart w:id="10" w:name="_Toc169905430"/>
      <w:r w:rsidRPr="006F2B1E">
        <w:rPr>
          <w:rFonts w:eastAsia="Times New Roman"/>
          <w:lang w:eastAsia="en-IN" w:bidi="hi-IN"/>
        </w:rPr>
        <w:t>Layer and Structure Implementation</w:t>
      </w:r>
      <w:bookmarkEnd w:id="10"/>
    </w:p>
    <w:p w:rsidR="006F2B1E" w:rsidRPr="006F2B1E" w:rsidRDefault="006F2B1E" w:rsidP="006F2B1E">
      <w:p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Divide the Task Management Application into several layers, each with distinct responsibilities:</w:t>
      </w:r>
    </w:p>
    <w:p w:rsidR="006F2B1E" w:rsidRPr="006F2B1E" w:rsidRDefault="006F2B1E" w:rsidP="006F2B1E">
      <w:pPr>
        <w:numPr>
          <w:ilvl w:val="0"/>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Domain Layer</w:t>
      </w:r>
      <w:r w:rsidRPr="006F2B1E">
        <w:rPr>
          <w:rFonts w:eastAsia="Times New Roman" w:cstheme="minorHAnsi"/>
          <w:sz w:val="24"/>
          <w:szCs w:val="24"/>
          <w:lang w:eastAsia="en-IN" w:bidi="hi-IN"/>
        </w:rPr>
        <w:t>:</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Implement the enterprise logic and types in this layer.</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Ensure this layer is independent of any other layer.</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This is the core of the application where business rules and entities reside.</w:t>
      </w:r>
    </w:p>
    <w:p w:rsidR="006F2B1E" w:rsidRPr="006F2B1E" w:rsidRDefault="006F2B1E" w:rsidP="006F2B1E">
      <w:pPr>
        <w:numPr>
          <w:ilvl w:val="0"/>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Application Layer</w:t>
      </w:r>
      <w:r w:rsidRPr="006F2B1E">
        <w:rPr>
          <w:rFonts w:eastAsia="Times New Roman" w:cstheme="minorHAnsi"/>
          <w:sz w:val="24"/>
          <w:szCs w:val="24"/>
          <w:lang w:eastAsia="en-IN" w:bidi="hi-IN"/>
        </w:rPr>
        <w:t>:</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Define the operations the application can perform in this layer.</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Interact with the domain layer to handle use cases and business logic.</w:t>
      </w:r>
    </w:p>
    <w:p w:rsidR="006F2B1E" w:rsidRPr="006F2B1E" w:rsidRDefault="006F2B1E" w:rsidP="006F2B1E">
      <w:pPr>
        <w:numPr>
          <w:ilvl w:val="0"/>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Infrastructure Layer</w:t>
      </w:r>
      <w:r w:rsidRPr="006F2B1E">
        <w:rPr>
          <w:rFonts w:eastAsia="Times New Roman" w:cstheme="minorHAnsi"/>
          <w:sz w:val="24"/>
          <w:szCs w:val="24"/>
          <w:lang w:eastAsia="en-IN" w:bidi="hi-IN"/>
        </w:rPr>
        <w:t>:</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Implement interactions with external systems such as databases, file systems, and web services in this layer.</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Ensure it contains implementations of repository interfaces defined in the application layer.</w:t>
      </w:r>
    </w:p>
    <w:p w:rsidR="006F2B1E" w:rsidRPr="006F2B1E" w:rsidRDefault="006F2B1E" w:rsidP="006F2B1E">
      <w:pPr>
        <w:numPr>
          <w:ilvl w:val="0"/>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Presentation Layer</w:t>
      </w:r>
      <w:r w:rsidRPr="006F2B1E">
        <w:rPr>
          <w:rFonts w:eastAsia="Times New Roman" w:cstheme="minorHAnsi"/>
          <w:sz w:val="24"/>
          <w:szCs w:val="24"/>
          <w:lang w:eastAsia="en-IN" w:bidi="hi-IN"/>
        </w:rPr>
        <w:t>:</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This is the UI layer which users interact with.</w:t>
      </w:r>
    </w:p>
    <w:p w:rsidR="006F2B1E" w:rsidRPr="006F2B1E" w:rsidRDefault="006F2B1E" w:rsidP="006F2B1E">
      <w:pPr>
        <w:numPr>
          <w:ilvl w:val="1"/>
          <w:numId w:val="21"/>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Build it using Angular and ensure it communicates with the application layer via API calls.</w:t>
      </w:r>
    </w:p>
    <w:p w:rsidR="006F2B1E" w:rsidRPr="006F2B1E" w:rsidRDefault="006F2B1E" w:rsidP="00C15855">
      <w:pPr>
        <w:pStyle w:val="Heading2"/>
        <w:rPr>
          <w:rFonts w:eastAsia="Times New Roman"/>
          <w:lang w:eastAsia="en-IN" w:bidi="hi-IN"/>
        </w:rPr>
      </w:pPr>
      <w:bookmarkStart w:id="11" w:name="_Toc169905431"/>
      <w:r w:rsidRPr="006F2B1E">
        <w:rPr>
          <w:rFonts w:eastAsia="Times New Roman"/>
          <w:lang w:eastAsia="en-IN" w:bidi="hi-IN"/>
        </w:rPr>
        <w:lastRenderedPageBreak/>
        <w:t>Detailed Implementation Instructions</w:t>
      </w:r>
      <w:bookmarkEnd w:id="11"/>
    </w:p>
    <w:p w:rsidR="006F2B1E" w:rsidRPr="006F2B1E" w:rsidRDefault="006F2B1E" w:rsidP="006F2B1E">
      <w:pPr>
        <w:numPr>
          <w:ilvl w:val="0"/>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Repositories</w:t>
      </w:r>
      <w:r w:rsidRPr="006F2B1E">
        <w:rPr>
          <w:rFonts w:eastAsia="Times New Roman" w:cstheme="minorHAnsi"/>
          <w:sz w:val="24"/>
          <w:szCs w:val="24"/>
          <w:lang w:eastAsia="en-IN" w:bidi="hi-IN"/>
        </w:rPr>
        <w:t>:</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 xml:space="preserve">Start with in-memory repositories (e.g., </w:t>
      </w:r>
      <w:proofErr w:type="spellStart"/>
      <w:r w:rsidRPr="006F2B1E">
        <w:rPr>
          <w:rFonts w:eastAsia="Times New Roman" w:cstheme="minorHAnsi"/>
          <w:sz w:val="24"/>
          <w:szCs w:val="24"/>
          <w:lang w:eastAsia="en-IN" w:bidi="hi-IN"/>
        </w:rPr>
        <w:t>InMemoryUserRepository</w:t>
      </w:r>
      <w:proofErr w:type="spellEnd"/>
      <w:r w:rsidRPr="006F2B1E">
        <w:rPr>
          <w:rFonts w:eastAsia="Times New Roman" w:cstheme="minorHAnsi"/>
          <w:sz w:val="24"/>
          <w:szCs w:val="24"/>
          <w:lang w:eastAsia="en-IN" w:bidi="hi-IN"/>
        </w:rPr>
        <w:t xml:space="preserve">, </w:t>
      </w:r>
      <w:proofErr w:type="spellStart"/>
      <w:r w:rsidRPr="006F2B1E">
        <w:rPr>
          <w:rFonts w:eastAsia="Times New Roman" w:cstheme="minorHAnsi"/>
          <w:sz w:val="24"/>
          <w:szCs w:val="24"/>
          <w:lang w:eastAsia="en-IN" w:bidi="hi-IN"/>
        </w:rPr>
        <w:t>InMemoryTaskRepository</w:t>
      </w:r>
      <w:proofErr w:type="spellEnd"/>
      <w:r w:rsidRPr="006F2B1E">
        <w:rPr>
          <w:rFonts w:eastAsia="Times New Roman" w:cstheme="minorHAnsi"/>
          <w:sz w:val="24"/>
          <w:szCs w:val="24"/>
          <w:lang w:eastAsia="en-IN" w:bidi="hi-IN"/>
        </w:rPr>
        <w:t>).</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Replace these with actual database repositories for persistent storage.</w:t>
      </w:r>
    </w:p>
    <w:p w:rsidR="006F2B1E" w:rsidRPr="006F2B1E" w:rsidRDefault="006F2B1E" w:rsidP="006F2B1E">
      <w:pPr>
        <w:numPr>
          <w:ilvl w:val="0"/>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Dependency Injection</w:t>
      </w:r>
      <w:r w:rsidRPr="006F2B1E">
        <w:rPr>
          <w:rFonts w:eastAsia="Times New Roman" w:cstheme="minorHAnsi"/>
          <w:sz w:val="24"/>
          <w:szCs w:val="24"/>
          <w:lang w:eastAsia="en-IN" w:bidi="hi-IN"/>
        </w:rPr>
        <w:t>:</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Use ASP.NET Core’s built-in DI container to manage dependencies.</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Ensure loose coupling between components.</w:t>
      </w:r>
    </w:p>
    <w:p w:rsidR="006F2B1E" w:rsidRPr="006F2B1E" w:rsidRDefault="006F2B1E" w:rsidP="006F2B1E">
      <w:pPr>
        <w:numPr>
          <w:ilvl w:val="0"/>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Entity Framework Core</w:t>
      </w:r>
      <w:r w:rsidRPr="006F2B1E">
        <w:rPr>
          <w:rFonts w:eastAsia="Times New Roman" w:cstheme="minorHAnsi"/>
          <w:sz w:val="24"/>
          <w:szCs w:val="24"/>
          <w:lang w:eastAsia="en-IN" w:bidi="hi-IN"/>
        </w:rPr>
        <w:t>:</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Use EF Core for database operations.</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Leverage its tools to interact efficiently with the Azure SQL Database.</w:t>
      </w:r>
    </w:p>
    <w:p w:rsidR="006F2B1E" w:rsidRPr="006F2B1E" w:rsidRDefault="006F2B1E" w:rsidP="006F2B1E">
      <w:pPr>
        <w:numPr>
          <w:ilvl w:val="0"/>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Authentication</w:t>
      </w:r>
      <w:r w:rsidRPr="006F2B1E">
        <w:rPr>
          <w:rFonts w:eastAsia="Times New Roman" w:cstheme="minorHAnsi"/>
          <w:sz w:val="24"/>
          <w:szCs w:val="24"/>
          <w:lang w:eastAsia="en-IN" w:bidi="hi-IN"/>
        </w:rPr>
        <w:t>:</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Manage authentication through a separate Authentication Service.</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Use JWT tokens for secure communication between the UI and backend services.</w:t>
      </w:r>
    </w:p>
    <w:p w:rsidR="006F2B1E" w:rsidRPr="006F2B1E" w:rsidRDefault="006F2B1E" w:rsidP="006F2B1E">
      <w:pPr>
        <w:numPr>
          <w:ilvl w:val="0"/>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b/>
          <w:bCs/>
          <w:sz w:val="24"/>
          <w:szCs w:val="24"/>
          <w:lang w:eastAsia="en-IN" w:bidi="hi-IN"/>
        </w:rPr>
        <w:t>Task and User Management</w:t>
      </w:r>
      <w:r w:rsidRPr="006F2B1E">
        <w:rPr>
          <w:rFonts w:eastAsia="Times New Roman" w:cstheme="minorHAnsi"/>
          <w:sz w:val="24"/>
          <w:szCs w:val="24"/>
          <w:lang w:eastAsia="en-IN" w:bidi="hi-IN"/>
        </w:rPr>
        <w:t>:</w:t>
      </w:r>
    </w:p>
    <w:p w:rsidR="006F2B1E" w:rsidRPr="006F2B1E" w:rsidRDefault="006F2B1E" w:rsidP="006F2B1E">
      <w:pPr>
        <w:numPr>
          <w:ilvl w:val="1"/>
          <w:numId w:val="22"/>
        </w:num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Segregate into distinct services to ensure a clear separation of concerns and maintainability.</w:t>
      </w:r>
    </w:p>
    <w:p w:rsidR="006F2B1E" w:rsidRPr="006F2B1E" w:rsidRDefault="006F2B1E" w:rsidP="006F2B1E">
      <w:pPr>
        <w:spacing w:before="100" w:beforeAutospacing="1" w:after="100" w:afterAutospacing="1" w:line="240" w:lineRule="auto"/>
        <w:rPr>
          <w:rFonts w:eastAsia="Times New Roman" w:cstheme="minorHAnsi"/>
          <w:sz w:val="24"/>
          <w:szCs w:val="24"/>
          <w:lang w:eastAsia="en-IN" w:bidi="hi-IN"/>
        </w:rPr>
      </w:pPr>
      <w:r w:rsidRPr="006F2B1E">
        <w:rPr>
          <w:rFonts w:eastAsia="Times New Roman" w:cstheme="minorHAnsi"/>
          <w:sz w:val="24"/>
          <w:szCs w:val="24"/>
          <w:lang w:eastAsia="en-IN" w:bidi="hi-IN"/>
        </w:rPr>
        <w:t>By adhering to these Clean Architecture principles and following these detailed instructions, you will ensure the Task Management Application remains modular, testable, and maintainable. This approach will result in a robust solution that can adapt to future requirements with minimal friction.</w:t>
      </w:r>
    </w:p>
    <w:p w:rsidR="006F2B1E" w:rsidRDefault="006F2B1E" w:rsidP="009C039E">
      <w:pPr>
        <w:spacing w:before="100" w:beforeAutospacing="1" w:after="100" w:afterAutospacing="1" w:line="240" w:lineRule="auto"/>
        <w:rPr>
          <w:rFonts w:eastAsia="Times New Roman" w:cstheme="minorHAnsi"/>
          <w:sz w:val="24"/>
          <w:szCs w:val="24"/>
          <w:lang w:eastAsia="en-IN" w:bidi="hi-IN"/>
        </w:rPr>
      </w:pPr>
    </w:p>
    <w:p w:rsidR="006B2995" w:rsidRPr="006B2995" w:rsidRDefault="006B2995" w:rsidP="006B2995">
      <w:pPr>
        <w:pStyle w:val="Heading1"/>
      </w:pPr>
      <w:bookmarkStart w:id="12" w:name="_Toc169905432"/>
      <w:r w:rsidRPr="006B2995">
        <w:t>Overall Architecture</w:t>
      </w:r>
      <w:bookmarkEnd w:id="12"/>
    </w:p>
    <w:p w:rsidR="006B2995" w:rsidRDefault="006B2995" w:rsidP="006B2995">
      <w:pPr>
        <w:pStyle w:val="NormalWeb"/>
        <w:rPr>
          <w:rFonts w:asciiTheme="minorHAnsi" w:hAnsiTheme="minorHAnsi" w:cstheme="minorHAnsi"/>
        </w:rPr>
      </w:pPr>
      <w:r w:rsidRPr="006B2995">
        <w:rPr>
          <w:rFonts w:asciiTheme="minorHAnsi" w:hAnsiTheme="minorHAnsi" w:cstheme="minorHAnsi"/>
        </w:rPr>
        <w:t>Here is the architecture diagram for the Task Management Application:</w:t>
      </w:r>
    </w:p>
    <w:p w:rsidR="008B073E" w:rsidRPr="006B2995" w:rsidRDefault="008B073E" w:rsidP="006B2995">
      <w:pPr>
        <w:pStyle w:val="NormalWeb"/>
        <w:rPr>
          <w:rFonts w:asciiTheme="minorHAnsi" w:hAnsiTheme="minorHAnsi" w:cstheme="minorHAnsi"/>
        </w:rPr>
      </w:pPr>
      <w:r>
        <w:rPr>
          <w:noProof/>
        </w:rPr>
        <w:lastRenderedPageBreak/>
        <mc:AlternateContent>
          <mc:Choice Requires="wpg">
            <w:drawing>
              <wp:anchor distT="0" distB="0" distL="114300" distR="114300" simplePos="0" relativeHeight="251703296" behindDoc="0" locked="0" layoutInCell="1" allowOverlap="1" wp14:anchorId="130168F0" wp14:editId="3823895E">
                <wp:simplePos x="0" y="0"/>
                <wp:positionH relativeFrom="margin">
                  <wp:posOffset>0</wp:posOffset>
                </wp:positionH>
                <wp:positionV relativeFrom="paragraph">
                  <wp:posOffset>361315</wp:posOffset>
                </wp:positionV>
                <wp:extent cx="5934075" cy="4114800"/>
                <wp:effectExtent l="0" t="0" r="28575" b="19050"/>
                <wp:wrapTopAndBottom/>
                <wp:docPr id="41" name="Group 41"/>
                <wp:cNvGraphicFramePr/>
                <a:graphic xmlns:a="http://schemas.openxmlformats.org/drawingml/2006/main">
                  <a:graphicData uri="http://schemas.microsoft.com/office/word/2010/wordprocessingGroup">
                    <wpg:wgp>
                      <wpg:cNvGrpSpPr/>
                      <wpg:grpSpPr>
                        <a:xfrm>
                          <a:off x="0" y="0"/>
                          <a:ext cx="5934075" cy="4114800"/>
                          <a:chOff x="0" y="0"/>
                          <a:chExt cx="5934075" cy="4114800"/>
                        </a:xfrm>
                      </wpg:grpSpPr>
                      <wps:wsp>
                        <wps:cNvPr id="42" name="Rectangle 42"/>
                        <wps:cNvSpPr/>
                        <wps:spPr>
                          <a:xfrm>
                            <a:off x="1485900" y="438150"/>
                            <a:ext cx="4152900" cy="1933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0"/>
                            <a:ext cx="5934075" cy="4114800"/>
                            <a:chOff x="0" y="0"/>
                            <a:chExt cx="5934075" cy="4114800"/>
                          </a:xfrm>
                        </wpg:grpSpPr>
                        <wps:wsp>
                          <wps:cNvPr id="44" name="Rectangle 44"/>
                          <wps:cNvSpPr/>
                          <wps:spPr>
                            <a:xfrm>
                              <a:off x="1362075" y="190500"/>
                              <a:ext cx="4381500" cy="3705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90500" y="1238250"/>
                              <a:ext cx="60007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8B073E">
                                <w:pPr>
                                  <w:jc w:val="center"/>
                                  <w:rPr>
                                    <w:color w:val="2E74B5" w:themeColor="accent1" w:themeShade="BF"/>
                                    <w:lang w:val="en-US"/>
                                  </w:rPr>
                                </w:pPr>
                                <w:r w:rsidRPr="007E309C">
                                  <w:rPr>
                                    <w:color w:val="2E74B5" w:themeColor="accent1" w:themeShade="BF"/>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00025" y="1676400"/>
                              <a:ext cx="60007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8B073E">
                                <w:pPr>
                                  <w:jc w:val="center"/>
                                  <w:rPr>
                                    <w:color w:val="2E74B5" w:themeColor="accent1" w:themeShade="BF"/>
                                    <w:lang w:val="en-US"/>
                                  </w:rPr>
                                </w:pPr>
                                <w:r w:rsidRPr="007E309C">
                                  <w:rPr>
                                    <w:color w:val="2E74B5" w:themeColor="accent1" w:themeShade="BF"/>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647825" y="933450"/>
                              <a:ext cx="714375" cy="438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8B073E">
                                <w:pPr>
                                  <w:spacing w:after="0"/>
                                  <w:jc w:val="center"/>
                                  <w:rPr>
                                    <w:color w:val="2E74B5" w:themeColor="accent1" w:themeShade="BF"/>
                                    <w:lang w:val="en-US"/>
                                  </w:rPr>
                                </w:pPr>
                                <w:r>
                                  <w:rPr>
                                    <w:color w:val="2E74B5" w:themeColor="accent1" w:themeShade="BF"/>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00025" y="2114550"/>
                              <a:ext cx="60007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8B073E">
                                <w:pPr>
                                  <w:jc w:val="center"/>
                                  <w:rPr>
                                    <w:color w:val="2E74B5" w:themeColor="accent1" w:themeShade="BF"/>
                                    <w:lang w:val="en-US"/>
                                  </w:rPr>
                                </w:pPr>
                                <w:r w:rsidRPr="007E309C">
                                  <w:rPr>
                                    <w:color w:val="2E74B5" w:themeColor="accent1" w:themeShade="BF"/>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505075" y="1114425"/>
                              <a:ext cx="1123950" cy="571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3E7FB3" w:rsidRDefault="00DE03A8" w:rsidP="008B073E">
                                <w:pPr>
                                  <w:spacing w:after="0"/>
                                  <w:jc w:val="center"/>
                                  <w:rPr>
                                    <w:b/>
                                    <w:bCs/>
                                    <w:color w:val="000000" w:themeColor="text1"/>
                                    <w:lang w:val="en-US"/>
                                  </w:rPr>
                                </w:pPr>
                                <w:r w:rsidRPr="003E7FB3">
                                  <w:rPr>
                                    <w:b/>
                                    <w:bCs/>
                                    <w:color w:val="000000" w:themeColor="text1"/>
                                    <w:lang w:val="en-US"/>
                                  </w:rPr>
                                  <w:t>REST API /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an 50"/>
                          <wps:cNvSpPr/>
                          <wps:spPr>
                            <a:xfrm>
                              <a:off x="3914775" y="2828925"/>
                              <a:ext cx="1485900" cy="885825"/>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FA70BA" w:rsidRDefault="00DE03A8" w:rsidP="008B073E">
                                <w:pPr>
                                  <w:spacing w:after="0"/>
                                  <w:jc w:val="center"/>
                                  <w:rPr>
                                    <w:color w:val="2E74B5" w:themeColor="accent1" w:themeShade="BF"/>
                                    <w:lang w:val="en-US"/>
                                  </w:rPr>
                                </w:pPr>
                                <w:r>
                                  <w:rPr>
                                    <w:color w:val="2E74B5" w:themeColor="accent1" w:themeShade="BF"/>
                                    <w:lang w:val="en-US"/>
                                  </w:rPr>
                                  <w:t xml:space="preserve">Azure </w:t>
                                </w:r>
                                <w:r w:rsidRPr="00FA70BA">
                                  <w:rPr>
                                    <w:color w:val="2E74B5" w:themeColor="accent1" w:themeShade="BF"/>
                                    <w:lang w:val="en-US"/>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0"/>
                              <a:ext cx="5934075" cy="41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914650" y="76200"/>
                              <a:ext cx="1238250" cy="4381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3E7FB3" w:rsidRDefault="00DE03A8" w:rsidP="008B073E">
                                <w:pPr>
                                  <w:spacing w:after="0"/>
                                  <w:jc w:val="center"/>
                                  <w:rPr>
                                    <w:b/>
                                    <w:bCs/>
                                    <w:color w:val="000000" w:themeColor="text1"/>
                                    <w:lang w:val="en-US"/>
                                  </w:rPr>
                                </w:pPr>
                                <w:r>
                                  <w:rPr>
                                    <w:b/>
                                    <w:bCs/>
                                    <w:color w:val="000000" w:themeColor="text1"/>
                                    <w:lang w:val="en-US"/>
                                  </w:rPr>
                                  <w:t>Azure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3762375" y="771525"/>
                              <a:ext cx="1657350" cy="1457325"/>
                              <a:chOff x="0" y="0"/>
                              <a:chExt cx="1657350" cy="1457325"/>
                            </a:xfrm>
                          </wpg:grpSpPr>
                          <wps:wsp>
                            <wps:cNvPr id="54" name="Rounded Rectangle 54"/>
                            <wps:cNvSpPr/>
                            <wps:spPr>
                              <a:xfrm>
                                <a:off x="228600" y="142875"/>
                                <a:ext cx="1219200" cy="51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8B073E">
                                  <w:pPr>
                                    <w:spacing w:after="0"/>
                                    <w:jc w:val="center"/>
                                    <w:rPr>
                                      <w:color w:val="2E74B5" w:themeColor="accent1" w:themeShade="BF"/>
                                      <w:lang w:val="en-US"/>
                                    </w:rPr>
                                  </w:pPr>
                                  <w:r>
                                    <w:rPr>
                                      <w:color w:val="2E74B5" w:themeColor="accent1" w:themeShade="BF"/>
                                      <w:lang w:val="en-US"/>
                                    </w:rPr>
                                    <w:t>Authentication Service (JWT)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133350" y="790575"/>
                                <a:ext cx="1400175" cy="51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7E309C" w:rsidRDefault="00DE03A8" w:rsidP="008B073E">
                                  <w:pPr>
                                    <w:spacing w:after="0"/>
                                    <w:jc w:val="center"/>
                                    <w:rPr>
                                      <w:color w:val="2E74B5" w:themeColor="accent1" w:themeShade="BF"/>
                                      <w:lang w:val="en-US"/>
                                    </w:rPr>
                                  </w:pPr>
                                  <w:r>
                                    <w:rPr>
                                      <w:color w:val="2E74B5" w:themeColor="accent1" w:themeShade="BF"/>
                                      <w:lang w:val="en-US"/>
                                    </w:rPr>
                                    <w:t>Task Management Service (CRUD)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1657350" cy="1457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Rounded Rectangle 57"/>
                          <wps:cNvSpPr/>
                          <wps:spPr>
                            <a:xfrm>
                              <a:off x="2886075" y="361950"/>
                              <a:ext cx="1295400" cy="4381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3A8" w:rsidRPr="003E7FB3" w:rsidRDefault="00DE03A8" w:rsidP="008B073E">
                                <w:pPr>
                                  <w:spacing w:after="0"/>
                                  <w:jc w:val="center"/>
                                  <w:rPr>
                                    <w:b/>
                                    <w:bCs/>
                                    <w:color w:val="000000" w:themeColor="text1"/>
                                    <w:lang w:val="en-US"/>
                                  </w:rPr>
                                </w:pPr>
                                <w:r>
                                  <w:rPr>
                                    <w:b/>
                                    <w:bCs/>
                                    <w:color w:val="000000" w:themeColor="text1"/>
                                    <w:lang w:val="en-US"/>
                                  </w:rPr>
                                  <w:t>Azure App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371725" y="1019175"/>
                              <a:ext cx="163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2362200" y="118110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248150" y="2085975"/>
                              <a:ext cx="95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flipV="1">
                              <a:off x="5143500" y="2076450"/>
                              <a:ext cx="190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790575" y="140970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800100" y="1838325"/>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809625" y="2295525"/>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0168F0" id="Group 41" o:spid="_x0000_s1052" style="position:absolute;margin-left:0;margin-top:28.45pt;width:467.25pt;height:324pt;z-index:251703296;mso-position-horizontal-relative:margin;mso-width-relative:margin;mso-height-relative:margin" coordsize="59340,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">
                <v:rect id="Rectangle 42" o:spid="_x0000_s1053" style="position:absolute;left:14859;top:4381;width:41529;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HssQA&#10;AADbAAAADwAAAGRycy9kb3ducmV2LnhtbESPQYvCMBSE7wv+h/CEva2psopUo1RhQRQEq4jeHs2z&#10;LTYvtclq/fdmYcHjMDPfMNN5aypxp8aVlhX0exEI4szqknMFh/3P1xiE88gaK8uk4EkO5rPOxxRj&#10;bR+8o3vqcxEg7GJUUHhfx1K6rCCDrmdr4uBdbGPQB9nkUjf4CHBTyUEUjaTBksNCgTUtC8qu6a9R&#10;cNwNL7RYjA5ye05uST9dtZv1SanPbptMQHhq/Tv8315pBd8D+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rx7LEAAAA2wAAAA8AAAAAAAAAAAAAAAAAmAIAAGRycy9k&#10;b3ducmV2LnhtbFBLBQYAAAAABAAEAPUAAACJAwAAAAA=&#10;" filled="f" strokecolor="#1f4d78 [1604]" strokeweight="1pt"/>
                <v:group id="Group 43" o:spid="_x0000_s1054" style="position:absolute;width:59340;height:41148" coordsize="59340,41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4" o:spid="_x0000_s1055" style="position:absolute;left:13620;top:1905;width:43815;height:3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76XcQA&#10;AADbAAAADwAAAGRycy9kb3ducmV2LnhtbESPQYvCMBSE7wv+h/AEb2uqqEg1ShUWREGwK6K3R/Ns&#10;i81Lt4la/71ZWNjjMDPfMPNlayrxoMaVlhUM+hEI4szqknMFx++vzykI55E1VpZJwYscLBedjznG&#10;2j75QI/U5yJA2MWooPC+jqV0WUEGXd/WxMG72sagD7LJpW7wGeCmksMomkiDJYeFAmtaF5Td0rtR&#10;cDqMr7RaTY5yf0l+kkG6aXfbs1K9bpvMQHhq/X/4r73RCkYj+P0Sf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l3EAAAA2wAAAA8AAAAAAAAAAAAAAAAAmAIAAGRycy9k&#10;b3ducmV2LnhtbFBLBQYAAAAABAAEAPUAAACJAwAAAAA=&#10;" filled="f" strokecolor="#1f4d78 [1604]" strokeweight="1pt"/>
                  <v:roundrect id="Rounded Rectangle 45" o:spid="_x0000_s1056" style="position:absolute;left:1905;top:12382;width:6000;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JAiMYA&#10;AADbAAAADwAAAGRycy9kb3ducmV2LnhtbESPT2vCQBTE7wW/w/KE3uqmxUqIrlJaSqPiwT8He3tk&#10;n0lo9m3YXU3y7btCocdhZn7DLFa9acSNnK8tK3ieJCCIC6trLhWcjp9PKQgfkDU2lknBQB5Wy9HD&#10;AjNtO97T7RBKESHsM1RQhdBmUvqiIoN+Ylvi6F2sMxiidKXUDrsIN418SZKZNFhzXKiwpfeKip/D&#10;1ShIy90w7fL1Nf9yw3n70bWXzfdaqcdx/zYHEagP/+G/dq4VTF/h/iX+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8JAiMYAAADbAAAADwAAAAAAAAAAAAAAAACYAgAAZHJz&#10;L2Rvd25yZXYueG1sUEsFBgAAAAAEAAQA9QAAAIsDAAAAAA==&#10;" filled="f" strokecolor="#1f4d78 [1604]" strokeweight="1pt">
                    <v:stroke joinstyle="miter"/>
                    <v:textbox>
                      <w:txbxContent>
                        <w:p w:rsidR="00DE03A8" w:rsidRPr="007E309C" w:rsidRDefault="00DE03A8" w:rsidP="008B073E">
                          <w:pPr>
                            <w:jc w:val="center"/>
                            <w:rPr>
                              <w:color w:val="2E74B5" w:themeColor="accent1" w:themeShade="BF"/>
                              <w:lang w:val="en-US"/>
                            </w:rPr>
                          </w:pPr>
                          <w:r w:rsidRPr="007E309C">
                            <w:rPr>
                              <w:color w:val="2E74B5" w:themeColor="accent1" w:themeShade="BF"/>
                              <w:lang w:val="en-US"/>
                            </w:rPr>
                            <w:t>User</w:t>
                          </w:r>
                        </w:p>
                      </w:txbxContent>
                    </v:textbox>
                  </v:roundrect>
                  <v:roundrect id="Rounded Rectangle 46" o:spid="_x0000_s1057" style="position:absolute;left:2000;top:16764;width:600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e/8UA&#10;AADbAAAADwAAAGRycy9kb3ducmV2LnhtbESPT2vCQBTE70K/w/IK3nRTEZHoKqVFjJYe/HOwt0f2&#10;mYRm34bd1STf3i0UPA4z8xtmue5MLe7kfGVZwds4AUGcW11xoeB82ozmIHxA1lhbJgU9eVivXgZL&#10;TLVt+UD3YyhEhLBPUUEZQpNK6fOSDPqxbYijd7XOYIjSFVI7bCPc1HKSJDNpsOK4UGJDHyXlv8eb&#10;UTAvvvtpm+1u2db1l6/Ptrnuf3ZKDV+79wWIQF14hv/bmVYwncHfl/gD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N7/xQAAANsAAAAPAAAAAAAAAAAAAAAAAJgCAABkcnMv&#10;ZG93bnJldi54bWxQSwUGAAAAAAQABAD1AAAAigMAAAAA&#10;" filled="f" strokecolor="#1f4d78 [1604]" strokeweight="1pt">
                    <v:stroke joinstyle="miter"/>
                    <v:textbox>
                      <w:txbxContent>
                        <w:p w:rsidR="00DE03A8" w:rsidRPr="007E309C" w:rsidRDefault="00DE03A8" w:rsidP="008B073E">
                          <w:pPr>
                            <w:jc w:val="center"/>
                            <w:rPr>
                              <w:color w:val="2E74B5" w:themeColor="accent1" w:themeShade="BF"/>
                              <w:lang w:val="en-US"/>
                            </w:rPr>
                          </w:pPr>
                          <w:r w:rsidRPr="007E309C">
                            <w:rPr>
                              <w:color w:val="2E74B5" w:themeColor="accent1" w:themeShade="BF"/>
                              <w:lang w:val="en-US"/>
                            </w:rPr>
                            <w:t>User</w:t>
                          </w:r>
                        </w:p>
                      </w:txbxContent>
                    </v:textbox>
                  </v:roundrect>
                  <v:roundrect id="Rounded Rectangle 47" o:spid="_x0000_s1058" style="position:absolute;left:16478;top:9334;width:7144;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7ZMYA&#10;AADbAAAADwAAAGRycy9kb3ducmV2LnhtbESPT2vCQBTE7wW/w/KE3uqmRWqIrlJaSqPiwT8He3tk&#10;n0lo9m3YXU3y7btCocdhZn7DLFa9acSNnK8tK3ieJCCIC6trLhWcjp9PKQgfkDU2lknBQB5Wy9HD&#10;AjNtO97T7RBKESHsM1RQhdBmUvqiIoN+Ylvi6F2sMxiidKXUDrsIN418SZJXabDmuFBhS+8VFT+H&#10;q1GQlrth2uXra/7lhvP2o2svm++1Uo/j/m0OIlAf/sN/7VwrmM7g/iX+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x7ZMYAAADbAAAADwAAAAAAAAAAAAAAAACYAgAAZHJz&#10;L2Rvd25yZXYueG1sUEsFBgAAAAAEAAQA9QAAAIsDAAAAAA==&#10;" filled="f" strokecolor="#1f4d78 [1604]" strokeweight="1pt">
                    <v:stroke joinstyle="miter"/>
                    <v:textbox>
                      <w:txbxContent>
                        <w:p w:rsidR="00DE03A8" w:rsidRPr="007E309C" w:rsidRDefault="00DE03A8" w:rsidP="008B073E">
                          <w:pPr>
                            <w:spacing w:after="0"/>
                            <w:jc w:val="center"/>
                            <w:rPr>
                              <w:color w:val="2E74B5" w:themeColor="accent1" w:themeShade="BF"/>
                              <w:lang w:val="en-US"/>
                            </w:rPr>
                          </w:pPr>
                          <w:r>
                            <w:rPr>
                              <w:color w:val="2E74B5" w:themeColor="accent1" w:themeShade="BF"/>
                              <w:lang w:val="en-US"/>
                            </w:rPr>
                            <w:t>UI</w:t>
                          </w:r>
                        </w:p>
                      </w:txbxContent>
                    </v:textbox>
                  </v:roundrect>
                  <v:roundrect id="Rounded Rectangle 48" o:spid="_x0000_s1059" style="position:absolute;left:2000;top:21145;width:600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vFsIA&#10;AADbAAAADwAAAGRycy9kb3ducmV2LnhtbERPz2vCMBS+D/wfwhO8zVSRIdUooojVscOcB709mmdb&#10;bF5KEm373y+HwY4f3+/lujO1eJHzlWUFk3ECgji3uuJCweVn/z4H4QOyxtoyKejJw3o1eFtiqm3L&#10;3/Q6h0LEEPYpKihDaFIpfV6SQT+2DXHk7tYZDBG6QmqHbQw3tZwmyYc0WHFsKLGhbUn54/w0CubF&#10;Vz9rs+MzO7j++rlrm/vpdlRqNOw2CxCBuvAv/nNnWsEsjo1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8WwgAAANsAAAAPAAAAAAAAAAAAAAAAAJgCAABkcnMvZG93&#10;bnJldi54bWxQSwUGAAAAAAQABAD1AAAAhwMAAAAA&#10;" filled="f" strokecolor="#1f4d78 [1604]" strokeweight="1pt">
                    <v:stroke joinstyle="miter"/>
                    <v:textbox>
                      <w:txbxContent>
                        <w:p w:rsidR="00DE03A8" w:rsidRPr="007E309C" w:rsidRDefault="00DE03A8" w:rsidP="008B073E">
                          <w:pPr>
                            <w:jc w:val="center"/>
                            <w:rPr>
                              <w:color w:val="2E74B5" w:themeColor="accent1" w:themeShade="BF"/>
                              <w:lang w:val="en-US"/>
                            </w:rPr>
                          </w:pPr>
                          <w:r w:rsidRPr="007E309C">
                            <w:rPr>
                              <w:color w:val="2E74B5" w:themeColor="accent1" w:themeShade="BF"/>
                              <w:lang w:val="en-US"/>
                            </w:rPr>
                            <w:t>User</w:t>
                          </w:r>
                        </w:p>
                      </w:txbxContent>
                    </v:textbox>
                  </v:roundrect>
                  <v:roundrect id="Rounded Rectangle 49" o:spid="_x0000_s1060" style="position:absolute;left:25050;top:11144;width:11240;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1KB8QA&#10;AADbAAAADwAAAGRycy9kb3ducmV2LnhtbESPQUsDMRSE74L/ITzBW5u1FOmuTYsIhV4qWEvB23Pz&#10;ml26edkmr+3qrzeC4HGYmW+Y+XLwnbpQTG1gAw/jAhRxHWzLzsDufTWagUqCbLELTAa+KMFycXsz&#10;x8qGK7/RZStOZQinCg00In2ldaob8pjGoSfO3iFEj5JldNpGvGa47/SkKB61x5bzQoM9vTRUH7dn&#10;b8CdDm6Q1yNOvj/9/qP3Uka9Meb+bnh+AiU0yH/4r722BqYl/H7JP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9SgfEAAAA2wAAAA8AAAAAAAAAAAAAAAAAmAIAAGRycy9k&#10;b3ducmV2LnhtbFBLBQYAAAAABAAEAPUAAACJAwAAAAA=&#10;" filled="f" stroked="f" strokeweight="1pt">
                    <v:stroke joinstyle="miter"/>
                    <v:textbox>
                      <w:txbxContent>
                        <w:p w:rsidR="00DE03A8" w:rsidRPr="003E7FB3" w:rsidRDefault="00DE03A8" w:rsidP="008B073E">
                          <w:pPr>
                            <w:spacing w:after="0"/>
                            <w:jc w:val="center"/>
                            <w:rPr>
                              <w:b/>
                              <w:bCs/>
                              <w:color w:val="000000" w:themeColor="text1"/>
                              <w:lang w:val="en-US"/>
                            </w:rPr>
                          </w:pPr>
                          <w:r w:rsidRPr="003E7FB3">
                            <w:rPr>
                              <w:b/>
                              <w:bCs/>
                              <w:color w:val="000000" w:themeColor="text1"/>
                              <w:lang w:val="en-US"/>
                            </w:rPr>
                            <w:t>REST API / HTTP</w:t>
                          </w:r>
                        </w:p>
                      </w:txbxContent>
                    </v:textbox>
                  </v:roundrect>
                  <v:shape id="Can 50" o:spid="_x0000_s1061" type="#_x0000_t22" style="position:absolute;left:39147;top:28289;width:14859;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dwQMIA&#10;AADbAAAADwAAAGRycy9kb3ducmV2LnhtbERPTWvCQBC9C/6HZYTedGOLVlJXMSmlBQ+2Vj0P2WkS&#10;zc6G7JrEf989CB4f73u57k0lWmpcaVnBdBKBIM6sLjlXcPj9GC9AOI+ssbJMCm7kYL0aDpYYa9vx&#10;D7V7n4sQwi5GBYX3dSylywoy6Ca2Jg7cn20M+gCbXOoGuxBuKvkcRXNpsOTQUGBNaUHZZX81Cr5f&#10;z++0KLefpy55OaaHpL3Nrjulnkb95g2Ep94/xHf3l1YwC+vD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3BAwgAAANsAAAAPAAAAAAAAAAAAAAAAAJgCAABkcnMvZG93&#10;bnJldi54bWxQSwUGAAAAAAQABAD1AAAAhwMAAAAA&#10;" filled="f" strokecolor="#1f4d78 [1604]" strokeweight="1pt">
                    <v:stroke joinstyle="miter"/>
                    <v:textbox>
                      <w:txbxContent>
                        <w:p w:rsidR="00DE03A8" w:rsidRPr="00FA70BA" w:rsidRDefault="00DE03A8" w:rsidP="008B073E">
                          <w:pPr>
                            <w:spacing w:after="0"/>
                            <w:jc w:val="center"/>
                            <w:rPr>
                              <w:color w:val="2E74B5" w:themeColor="accent1" w:themeShade="BF"/>
                              <w:lang w:val="en-US"/>
                            </w:rPr>
                          </w:pPr>
                          <w:r>
                            <w:rPr>
                              <w:color w:val="2E74B5" w:themeColor="accent1" w:themeShade="BF"/>
                              <w:lang w:val="en-US"/>
                            </w:rPr>
                            <w:t xml:space="preserve">Azure </w:t>
                          </w:r>
                          <w:r w:rsidRPr="00FA70BA">
                            <w:rPr>
                              <w:color w:val="2E74B5" w:themeColor="accent1" w:themeShade="BF"/>
                              <w:lang w:val="en-US"/>
                            </w:rPr>
                            <w:t>Data Store</w:t>
                          </w:r>
                        </w:p>
                      </w:txbxContent>
                    </v:textbox>
                  </v:shape>
                  <v:rect id="Rectangle 51" o:spid="_x0000_s1062" style="position:absolute;width:59340;height:41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PGMUA&#10;AADbAAAADwAAAGRycy9kb3ducmV2LnhtbESPQWvCQBSE7wX/w/IEb3WTgkFSV0kKhVChYCql3h7Z&#10;ZxLMvk2zW5P++25B8DjMzDfMZjeZTlxpcK1lBfEyAkFcWd1yreD48fq4BuE8ssbOMin4JQe77exh&#10;g6m2Ix/oWvpaBAi7FBU03veplK5qyKBb2p44eGc7GPRBDrXUA44Bbjr5FEWJNNhyWGiwp5eGqkv5&#10;YxR8HlZnyvPkKN9P2XcWl8W0f/tSajGfsmcQniZ/D9/ahVawiuH/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M8YxQAAANsAAAAPAAAAAAAAAAAAAAAAAJgCAABkcnMv&#10;ZG93bnJldi54bWxQSwUGAAAAAAQABAD1AAAAigMAAAAA&#10;" filled="f" strokecolor="#1f4d78 [1604]" strokeweight="1pt"/>
                  <v:roundrect id="Rounded Rectangle 52" o:spid="_x0000_s1063" style="position:absolute;left:29146;top:762;width:12383;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Oq8QA&#10;AADbAAAADwAAAGRycy9kb3ducmV2LnhtbESPQUsDMRSE74L/ITzBm8260KLbpqUIQi8VWovg7bl5&#10;zS7dvKzJa7v665uC4HGYmW+Y2WLwnTpRTG1gA4+jAhRxHWzLzsDu/fXhCVQSZItdYDLwQwkW89ub&#10;GVY2nHlDp604lSGcKjTQiPSV1qluyGMahZ44e/sQPUqW0Wkb8ZzhvtNlUUy0x5bzQoM9vTRUH7ZH&#10;b8B9790gbwcsf7/8x2fv5TnqtTH3d8NyCkpokP/wX3tlDYxLuH7JP0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TqvEAAAA2wAAAA8AAAAAAAAAAAAAAAAAmAIAAGRycy9k&#10;b3ducmV2LnhtbFBLBQYAAAAABAAEAPUAAACJAwAAAAA=&#10;" filled="f" stroked="f" strokeweight="1pt">
                    <v:stroke joinstyle="miter"/>
                    <v:textbox>
                      <w:txbxContent>
                        <w:p w:rsidR="00DE03A8" w:rsidRPr="003E7FB3" w:rsidRDefault="00DE03A8" w:rsidP="008B073E">
                          <w:pPr>
                            <w:spacing w:after="0"/>
                            <w:jc w:val="center"/>
                            <w:rPr>
                              <w:b/>
                              <w:bCs/>
                              <w:color w:val="000000" w:themeColor="text1"/>
                              <w:lang w:val="en-US"/>
                            </w:rPr>
                          </w:pPr>
                          <w:r>
                            <w:rPr>
                              <w:b/>
                              <w:bCs/>
                              <w:color w:val="000000" w:themeColor="text1"/>
                              <w:lang w:val="en-US"/>
                            </w:rPr>
                            <w:t>Azure Cloud</w:t>
                          </w:r>
                        </w:p>
                      </w:txbxContent>
                    </v:textbox>
                  </v:roundrect>
                  <v:group id="Group 53" o:spid="_x0000_s1064" style="position:absolute;left:37623;top:7715;width:16574;height:14573" coordsize="16573,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4" o:spid="_x0000_s1065" style="position:absolute;left:2286;top:1428;width:12192;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dzzsYA&#10;AADbAAAADwAAAGRycy9kb3ducmV2LnhtbESPT2vCQBTE7wW/w/KE3uqmxUqIrlJaSqPiwT8He3tk&#10;n0lo9m3YXU3y7btCocdhZn7DLFa9acSNnK8tK3ieJCCIC6trLhWcjp9PKQgfkDU2lknBQB5Wy9HD&#10;AjNtO97T7RBKESHsM1RQhdBmUvqiIoN+Ylvi6F2sMxiidKXUDrsIN418SZKZNFhzXKiwpfeKip/D&#10;1ShIy90w7fL1Nf9yw3n70bWXzfdaqcdx/zYHEagP/+G/dq4VvE7h/iX+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dzzsYAAADbAAAADwAAAAAAAAAAAAAAAACYAgAAZHJz&#10;L2Rvd25yZXYueG1sUEsFBgAAAAAEAAQA9QAAAIsDAAAAAA==&#10;" filled="f" strokecolor="#1f4d78 [1604]" strokeweight="1pt">
                      <v:stroke joinstyle="miter"/>
                      <v:textbox>
                        <w:txbxContent>
                          <w:p w:rsidR="00DE03A8" w:rsidRPr="007E309C" w:rsidRDefault="00DE03A8" w:rsidP="008B073E">
                            <w:pPr>
                              <w:spacing w:after="0"/>
                              <w:jc w:val="center"/>
                              <w:rPr>
                                <w:color w:val="2E74B5" w:themeColor="accent1" w:themeShade="BF"/>
                                <w:lang w:val="en-US"/>
                              </w:rPr>
                            </w:pPr>
                            <w:r>
                              <w:rPr>
                                <w:color w:val="2E74B5" w:themeColor="accent1" w:themeShade="BF"/>
                                <w:lang w:val="en-US"/>
                              </w:rPr>
                              <w:t>Authentication Service (JWT)</w:t>
                            </w:r>
                          </w:p>
                        </w:txbxContent>
                      </v:textbox>
                    </v:roundrect>
                    <v:roundrect id="Rounded Rectangle 55" o:spid="_x0000_s1066" style="position:absolute;left:1333;top:7905;width:14002;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vWVcYA&#10;AADbAAAADwAAAGRycy9kb3ducmV2LnhtbESPT2vCQBTE74LfYXlCb7qp1CLRVUqLNLZ48M/B3h7Z&#10;ZxKafRt2V5N8+25B8DjMzG+Y5boztbiR85VlBc+TBARxbnXFhYLTcTOeg/ABWWNtmRT05GG9Gg6W&#10;mGrb8p5uh1CICGGfooIyhCaV0uclGfQT2xBH72KdwRClK6R22Ea4qeU0SV6lwYrjQokNvZeU/x6u&#10;RsG82PUvbba9Zp+uP39/tM3l62er1NOoe1uACNSFR/jezrSC2Qz+v8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vWVcYAAADbAAAADwAAAAAAAAAAAAAAAACYAgAAZHJz&#10;L2Rvd25yZXYueG1sUEsFBgAAAAAEAAQA9QAAAIsDAAAAAA==&#10;" filled="f" strokecolor="#1f4d78 [1604]" strokeweight="1pt">
                      <v:stroke joinstyle="miter"/>
                      <v:textbox>
                        <w:txbxContent>
                          <w:p w:rsidR="00DE03A8" w:rsidRPr="007E309C" w:rsidRDefault="00DE03A8" w:rsidP="008B073E">
                            <w:pPr>
                              <w:spacing w:after="0"/>
                              <w:jc w:val="center"/>
                              <w:rPr>
                                <w:color w:val="2E74B5" w:themeColor="accent1" w:themeShade="BF"/>
                                <w:lang w:val="en-US"/>
                              </w:rPr>
                            </w:pPr>
                            <w:r>
                              <w:rPr>
                                <w:color w:val="2E74B5" w:themeColor="accent1" w:themeShade="BF"/>
                                <w:lang w:val="en-US"/>
                              </w:rPr>
                              <w:t>Task Management Service (CRUD)</w:t>
                            </w:r>
                          </w:p>
                        </w:txbxContent>
                      </v:textbox>
                    </v:roundrect>
                    <v:rect id="Rectangle 56" o:spid="_x0000_s1067" style="position:absolute;width:1657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lXbMQA&#10;AADbAAAADwAAAGRycy9kb3ducmV2LnhtbESPQYvCMBSE74L/ITzBm6YKFukapS4IsoJgV5b19mie&#10;bbF56TZZrf/eCILHYWa+YRarztTiSq2rLCuYjCMQxLnVFRcKjt+b0RyE88gaa8uk4E4OVst+b4GJ&#10;tjc+0DXzhQgQdgkqKL1vEildXpJBN7YNcfDOtjXog2wLqVu8Bbip5TSKYmmw4rBQYkOfJeWX7N8o&#10;+DnMzrRex0e5P6V/6STbdruvX6WGgy79AOGp8+/wq73VCmY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V2zEAAAA2wAAAA8AAAAAAAAAAAAAAAAAmAIAAGRycy9k&#10;b3ducmV2LnhtbFBLBQYAAAAABAAEAPUAAACJAwAAAAA=&#10;" filled="f" strokecolor="#1f4d78 [1604]" strokeweight="1pt"/>
                  </v:group>
                  <v:roundrect id="Rounded Rectangle 57" o:spid="_x0000_s1068" style="position:absolute;left:28860;top:3619;width:12954;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tM8QA&#10;AADbAAAADwAAAGRycy9kb3ducmV2LnhtbESPQWsCMRSE7wX/Q3hCbzWroLVbo0hB8NJCbRF6e908&#10;s4ubl23y1K2/vikUehxm5htmsep9q84UUxPYwHhUgCKugm3YGXh/29zNQSVBttgGJgPflGC1HNws&#10;sLThwq903olTGcKpRAO1SFdqnaqaPKZR6IizdwjRo2QZnbYRLxnuWz0pipn22HBeqLGjp5qq4+7k&#10;Dbivg+vl5YiT66fff3ReHqJ+NuZ22K8fQQn18h/+a2+tgek9/H7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37TPEAAAA2wAAAA8AAAAAAAAAAAAAAAAAmAIAAGRycy9k&#10;b3ducmV2LnhtbFBLBQYAAAAABAAEAPUAAACJAwAAAAA=&#10;" filled="f" stroked="f" strokeweight="1pt">
                    <v:stroke joinstyle="miter"/>
                    <v:textbox>
                      <w:txbxContent>
                        <w:p w:rsidR="00DE03A8" w:rsidRPr="003E7FB3" w:rsidRDefault="00DE03A8" w:rsidP="008B073E">
                          <w:pPr>
                            <w:spacing w:after="0"/>
                            <w:jc w:val="center"/>
                            <w:rPr>
                              <w:b/>
                              <w:bCs/>
                              <w:color w:val="000000" w:themeColor="text1"/>
                              <w:lang w:val="en-US"/>
                            </w:rPr>
                          </w:pPr>
                          <w:r>
                            <w:rPr>
                              <w:b/>
                              <w:bCs/>
                              <w:color w:val="000000" w:themeColor="text1"/>
                              <w:lang w:val="en-US"/>
                            </w:rPr>
                            <w:t>Azure App Service</w:t>
                          </w:r>
                        </w:p>
                      </w:txbxContent>
                    </v:textbox>
                  </v:roundrect>
                  <v:shape id="Straight Arrow Connector 58" o:spid="_x0000_s1069" type="#_x0000_t32" style="position:absolute;left:23717;top:10191;width:16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Straight Arrow Connector 59" o:spid="_x0000_s1070" type="#_x0000_t32" style="position:absolute;left:23622;top:11811;width:16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Straight Arrow Connector 60" o:spid="_x0000_s1071" type="#_x0000_t32" style="position:absolute;left:42481;top:20859;width:95;height:8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Straight Arrow Connector 61" o:spid="_x0000_s1072" type="#_x0000_t32" style="position:absolute;left:51435;top:20764;width:190;height:8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CzMMAAADbAAAADwAAAGRycy9kb3ducmV2LnhtbESP3YrCMBSE74V9h3AWvNNU2S1SjbIK&#10;S70Rfx/g0Bzbss1JSVKtb78RBC+HmfmGWax604gbOV9bVjAZJyCIC6trLhVczr+jGQgfkDU2lknB&#10;gzyslh+DBWba3vlIt1MoRYSwz1BBFUKbSemLigz6sW2Jo3e1zmCI0pVSO7xHuGnkNElSabDmuFBh&#10;S5uKir9TZxR0eXpp19/uvD/kX7v9Lt/MOv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HAszDAAAA2wAAAA8AAAAAAAAAAAAA&#10;AAAAoQIAAGRycy9kb3ducmV2LnhtbFBLBQYAAAAABAAEAPkAAACRAwAAAAA=&#10;" strokecolor="#5b9bd5 [3204]" strokeweight=".5pt">
                    <v:stroke endarrow="block" joinstyle="miter"/>
                  </v:shape>
                  <v:shape id="Straight Arrow Connector 62" o:spid="_x0000_s1073" type="#_x0000_t32" style="position:absolute;left:7905;top:14097;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shape id="Straight Arrow Connector 63" o:spid="_x0000_s1074" type="#_x0000_t32" style="position:absolute;left:8001;top:18383;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Straight Arrow Connector 64" o:spid="_x0000_s1075" type="#_x0000_t32" style="position:absolute;left:8096;top:22955;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pVcIAAADbAAAADwAAAGRycy9kb3ducmV2LnhtbESPT2vCQBDF70K/wzKFXqRulCht6iql&#10;IO3VaEuPQ3aaDWZnQ3bU+O27guDx8f78eMv14Ft1oj42gQ1MJxko4irYhmsD+93m+QVUFGSLbWAy&#10;cKEI69XDaImFDWfe0qmUWqURjgUacCJdoXWsHHmMk9ARJ+8v9B4lyb7WtsdzGvetnmXZQn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KpVcIAAADbAAAADwAAAAAAAAAAAAAA&#10;AAChAgAAZHJzL2Rvd25yZXYueG1sUEsFBgAAAAAEAAQA+QAAAJADAAAAAA==&#10;" strokecolor="#5b9bd5 [3204]" strokeweight=".5pt">
                    <v:stroke endarrow="block" joinstyle="miter"/>
                  </v:shape>
                </v:group>
                <w10:wrap type="topAndBottom" anchorx="margin"/>
              </v:group>
            </w:pict>
          </mc:Fallback>
        </mc:AlternateContent>
      </w:r>
    </w:p>
    <w:p w:rsidR="006B2995" w:rsidRPr="006B2995" w:rsidRDefault="006B2995" w:rsidP="006B2995">
      <w:pPr>
        <w:pStyle w:val="Heading2"/>
      </w:pPr>
      <w:bookmarkStart w:id="13" w:name="_Toc169905433"/>
      <w:r w:rsidRPr="006B2995">
        <w:t>Services</w:t>
      </w:r>
      <w:bookmarkEnd w:id="13"/>
    </w:p>
    <w:p w:rsidR="006B2995" w:rsidRPr="006B2995" w:rsidRDefault="006B2995" w:rsidP="006B2995">
      <w:pPr>
        <w:pStyle w:val="NormalWeb"/>
        <w:rPr>
          <w:rFonts w:asciiTheme="minorHAnsi" w:hAnsiTheme="minorHAnsi" w:cstheme="minorHAnsi"/>
        </w:rPr>
      </w:pPr>
      <w:r w:rsidRPr="006B2995">
        <w:rPr>
          <w:rFonts w:asciiTheme="minorHAnsi" w:hAnsiTheme="minorHAnsi" w:cstheme="minorHAnsi"/>
        </w:rPr>
        <w:t>The architecture is comprised of the following services:</w:t>
      </w:r>
    </w:p>
    <w:p w:rsidR="006B2995" w:rsidRPr="006B2995" w:rsidRDefault="006B2995" w:rsidP="006B2995">
      <w:pPr>
        <w:pStyle w:val="NormalWeb"/>
        <w:numPr>
          <w:ilvl w:val="0"/>
          <w:numId w:val="6"/>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UI</w:t>
      </w:r>
      <w:r w:rsidRPr="006B2995">
        <w:rPr>
          <w:rFonts w:asciiTheme="minorHAnsi" w:hAnsiTheme="minorHAnsi" w:cstheme="minorHAnsi"/>
        </w:rPr>
        <w:t>:</w:t>
      </w:r>
      <w:r>
        <w:rPr>
          <w:rFonts w:asciiTheme="minorHAnsi" w:hAnsiTheme="minorHAnsi" w:cstheme="minorHAnsi"/>
        </w:rPr>
        <w:t xml:space="preserve"> </w:t>
      </w:r>
      <w:r w:rsidRPr="006B2995">
        <w:rPr>
          <w:rFonts w:asciiTheme="minorHAnsi" w:hAnsiTheme="minorHAnsi" w:cstheme="minorHAnsi"/>
        </w:rPr>
        <w:t>The user interface is the front-end part of the application that users interact with. Built using Angular, it provides a responsive and intuitive experience. Users can create, update, delete, and filter tasks. It also allows users to set task priorities, due dates, and reminders. The UI handles user authentication, ensuring that only authorized users can access and manage their tasks.</w:t>
      </w:r>
    </w:p>
    <w:p w:rsidR="006B2995" w:rsidRDefault="006B2995" w:rsidP="008B073E">
      <w:pPr>
        <w:pStyle w:val="NormalWeb"/>
        <w:numPr>
          <w:ilvl w:val="0"/>
          <w:numId w:val="6"/>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Authentication Service</w:t>
      </w:r>
      <w:r w:rsidRPr="006B2995">
        <w:rPr>
          <w:rFonts w:asciiTheme="minorHAnsi" w:hAnsiTheme="minorHAnsi" w:cstheme="minorHAnsi"/>
        </w:rPr>
        <w:t>: This service handles user login and authentication. It verifies user credentials and issues JSON Web Tokens (JWT) to authenticated users. These tokens are then used to secure communication between the user interface and other backend services, ensuring that only authorized users can perform actions.</w:t>
      </w:r>
    </w:p>
    <w:p w:rsidR="00F3188E" w:rsidRPr="00F3188E" w:rsidRDefault="00F3188E" w:rsidP="008B073E">
      <w:pPr>
        <w:pStyle w:val="NormalWeb"/>
        <w:numPr>
          <w:ilvl w:val="0"/>
          <w:numId w:val="6"/>
        </w:numPr>
        <w:spacing w:after="240" w:afterAutospacing="0"/>
        <w:rPr>
          <w:rFonts w:asciiTheme="minorHAnsi" w:hAnsiTheme="minorHAnsi" w:cstheme="minorHAnsi"/>
          <w:b/>
          <w:bCs/>
        </w:rPr>
      </w:pPr>
      <w:r w:rsidRPr="00F3188E">
        <w:rPr>
          <w:rFonts w:asciiTheme="minorHAnsi" w:hAnsiTheme="minorHAnsi" w:cstheme="minorHAnsi"/>
          <w:b/>
          <w:bCs/>
        </w:rPr>
        <w:t>User Management Service:</w:t>
      </w:r>
      <w:r w:rsidRPr="00F3188E">
        <w:rPr>
          <w:rFonts w:asciiTheme="minorHAnsi" w:hAnsiTheme="minorHAnsi" w:cstheme="minorHAnsi"/>
        </w:rPr>
        <w:t xml:space="preserve"> The User Management Service handles all user-related operations except authentication. This includes user registration, profile updates, and retrieving user information. By offloading these tasks from the Authentication Service, we ensure a clear separation of concerns, making the system more modular and easier to maintain.</w:t>
      </w:r>
    </w:p>
    <w:p w:rsidR="006B2995" w:rsidRPr="008B073E" w:rsidRDefault="006B2995" w:rsidP="008B073E">
      <w:pPr>
        <w:pStyle w:val="NormalWeb"/>
        <w:numPr>
          <w:ilvl w:val="0"/>
          <w:numId w:val="6"/>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Task Management Service</w:t>
      </w:r>
      <w:r w:rsidRPr="006B2995">
        <w:rPr>
          <w:rFonts w:asciiTheme="minorHAnsi" w:hAnsiTheme="minorHAnsi" w:cstheme="minorHAnsi"/>
        </w:rPr>
        <w:t>:</w:t>
      </w:r>
      <w:r w:rsidR="008B073E">
        <w:rPr>
          <w:rFonts w:asciiTheme="minorHAnsi" w:hAnsiTheme="minorHAnsi" w:cstheme="minorHAnsi"/>
        </w:rPr>
        <w:t xml:space="preserve"> </w:t>
      </w:r>
      <w:r w:rsidRPr="008B073E">
        <w:rPr>
          <w:rFonts w:asciiTheme="minorHAnsi" w:hAnsiTheme="minorHAnsi" w:cstheme="minorHAnsi"/>
        </w:rPr>
        <w:t xml:space="preserve">This service is responsible for managing tasks. It performs all the necessary operations such as creating, reading, updating, and </w:t>
      </w:r>
      <w:r w:rsidRPr="008B073E">
        <w:rPr>
          <w:rFonts w:asciiTheme="minorHAnsi" w:hAnsiTheme="minorHAnsi" w:cstheme="minorHAnsi"/>
        </w:rPr>
        <w:lastRenderedPageBreak/>
        <w:t>deleting tasks. When a user interacts with the UI to manage their tasks, the Task Management Service processes these requests and ensures the tasks are handled correctly and efficiently.</w:t>
      </w:r>
    </w:p>
    <w:p w:rsidR="006B2995" w:rsidRPr="006B2995" w:rsidRDefault="006B2995" w:rsidP="008B073E">
      <w:pPr>
        <w:pStyle w:val="NormalWeb"/>
        <w:numPr>
          <w:ilvl w:val="0"/>
          <w:numId w:val="6"/>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Azure Data Store</w:t>
      </w:r>
      <w:r w:rsidRPr="006B2995">
        <w:rPr>
          <w:rFonts w:asciiTheme="minorHAnsi" w:hAnsiTheme="minorHAnsi" w:cstheme="minorHAnsi"/>
        </w:rPr>
        <w:t>: This is where all task and user data is stored. The Azure SQL Database ensures that data is persistently saved and can be efficiently retrieved or modified as needed. It supports the operations performed by the Task Management Service by providing reliable and scalable data storage.</w:t>
      </w:r>
    </w:p>
    <w:p w:rsidR="006B2995" w:rsidRPr="006B2995" w:rsidRDefault="006B2995" w:rsidP="006B2995">
      <w:pPr>
        <w:pStyle w:val="Heading2"/>
      </w:pPr>
      <w:bookmarkStart w:id="14" w:name="_Toc169905434"/>
      <w:r w:rsidRPr="006B2995">
        <w:t>Scaling</w:t>
      </w:r>
      <w:bookmarkEnd w:id="14"/>
    </w:p>
    <w:p w:rsidR="006B2995" w:rsidRPr="006B2995" w:rsidRDefault="006B2995" w:rsidP="006B2995">
      <w:pPr>
        <w:pStyle w:val="NormalWeb"/>
        <w:rPr>
          <w:rFonts w:asciiTheme="minorHAnsi" w:hAnsiTheme="minorHAnsi" w:cstheme="minorHAnsi"/>
        </w:rPr>
      </w:pPr>
      <w:r w:rsidRPr="006B2995">
        <w:rPr>
          <w:rFonts w:asciiTheme="minorHAnsi" w:hAnsiTheme="minorHAnsi" w:cstheme="minorHAnsi"/>
        </w:rPr>
        <w:t>This architecture allows easy scaling of the services as needed. Since each service is focused on specific tasks, they can be scaled independently, either automatically (by Azure App Service scaling features) or manually. The services are designed to be stateless, enabling scaling without downtime or code changes.</w:t>
      </w:r>
    </w:p>
    <w:p w:rsidR="006B2995" w:rsidRPr="006B2995" w:rsidRDefault="006B2995" w:rsidP="006B2995">
      <w:pPr>
        <w:pStyle w:val="Heading2"/>
      </w:pPr>
      <w:bookmarkStart w:id="15" w:name="_Toc169905435"/>
      <w:r w:rsidRPr="006B2995">
        <w:t>Messaging</w:t>
      </w:r>
      <w:bookmarkEnd w:id="15"/>
    </w:p>
    <w:p w:rsidR="006B2995" w:rsidRPr="006B2995" w:rsidRDefault="006B2995" w:rsidP="006B2995">
      <w:pPr>
        <w:pStyle w:val="NormalWeb"/>
        <w:rPr>
          <w:rFonts w:asciiTheme="minorHAnsi" w:hAnsiTheme="minorHAnsi" w:cstheme="minorHAnsi"/>
        </w:rPr>
      </w:pPr>
      <w:r w:rsidRPr="006B2995">
        <w:rPr>
          <w:rFonts w:asciiTheme="minorHAnsi" w:hAnsiTheme="minorHAnsi" w:cstheme="minorHAnsi"/>
        </w:rPr>
        <w:t>The various services communicate with each other using straightforward and efficient messaging methods to handle user requests:</w:t>
      </w:r>
    </w:p>
    <w:p w:rsidR="006B2995" w:rsidRPr="008B073E" w:rsidRDefault="006B2995" w:rsidP="008B073E">
      <w:pPr>
        <w:pStyle w:val="NormalWeb"/>
        <w:numPr>
          <w:ilvl w:val="0"/>
          <w:numId w:val="7"/>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UI to Backend Services</w:t>
      </w:r>
      <w:r w:rsidRPr="006B2995">
        <w:rPr>
          <w:rFonts w:asciiTheme="minorHAnsi" w:hAnsiTheme="minorHAnsi" w:cstheme="minorHAnsi"/>
        </w:rPr>
        <w:t>:</w:t>
      </w:r>
      <w:r w:rsidR="008B073E">
        <w:rPr>
          <w:rFonts w:asciiTheme="minorHAnsi" w:hAnsiTheme="minorHAnsi" w:cstheme="minorHAnsi"/>
        </w:rPr>
        <w:t xml:space="preserve"> </w:t>
      </w:r>
      <w:r w:rsidRPr="008B073E">
        <w:rPr>
          <w:rFonts w:asciiTheme="minorHAnsi" w:hAnsiTheme="minorHAnsi" w:cstheme="minorHAnsi"/>
        </w:rPr>
        <w:t>The UI sends requests to the backend services using REST API over HTTP. For example, when a user logs in, the UI sends their credentials to the Authentication Service. When the user wants to manage tasks, the UI sends requests to the Task Management Service.</w:t>
      </w:r>
    </w:p>
    <w:p w:rsidR="006B2995" w:rsidRPr="008B073E" w:rsidRDefault="006B2995" w:rsidP="008B073E">
      <w:pPr>
        <w:pStyle w:val="NormalWeb"/>
        <w:numPr>
          <w:ilvl w:val="0"/>
          <w:numId w:val="7"/>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Authentication Service</w:t>
      </w:r>
      <w:r w:rsidRPr="006B2995">
        <w:rPr>
          <w:rFonts w:asciiTheme="minorHAnsi" w:hAnsiTheme="minorHAnsi" w:cstheme="minorHAnsi"/>
        </w:rPr>
        <w:t>:</w:t>
      </w:r>
      <w:r w:rsidR="008B073E">
        <w:rPr>
          <w:rFonts w:asciiTheme="minorHAnsi" w:hAnsiTheme="minorHAnsi" w:cstheme="minorHAnsi"/>
        </w:rPr>
        <w:t xml:space="preserve"> </w:t>
      </w:r>
      <w:r w:rsidRPr="008B073E">
        <w:rPr>
          <w:rFonts w:asciiTheme="minorHAnsi" w:hAnsiTheme="minorHAnsi" w:cstheme="minorHAnsi"/>
        </w:rPr>
        <w:t>When the Authentication Service receives a login request, it verifies the credentials. If successful, it issues a JWT token back to the UI. This token is then used for all subsequent requests to ensure secure communication.</w:t>
      </w:r>
    </w:p>
    <w:p w:rsidR="006B2995" w:rsidRPr="008B073E" w:rsidRDefault="006B2995" w:rsidP="008B073E">
      <w:pPr>
        <w:pStyle w:val="NormalWeb"/>
        <w:numPr>
          <w:ilvl w:val="0"/>
          <w:numId w:val="7"/>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Task Management Service</w:t>
      </w:r>
      <w:r w:rsidRPr="006B2995">
        <w:rPr>
          <w:rFonts w:asciiTheme="minorHAnsi" w:hAnsiTheme="minorHAnsi" w:cstheme="minorHAnsi"/>
        </w:rPr>
        <w:t>:</w:t>
      </w:r>
      <w:r w:rsidR="008B073E">
        <w:rPr>
          <w:rFonts w:asciiTheme="minorHAnsi" w:hAnsiTheme="minorHAnsi" w:cstheme="minorHAnsi"/>
        </w:rPr>
        <w:t xml:space="preserve"> </w:t>
      </w:r>
      <w:r w:rsidRPr="008B073E">
        <w:rPr>
          <w:rFonts w:asciiTheme="minorHAnsi" w:hAnsiTheme="minorHAnsi" w:cstheme="minorHAnsi"/>
        </w:rPr>
        <w:t>The Task Management Service receives task management requests (like creating or updating a task) from the UI via REST API. It processes these requests and interacts with the Azure Data Store to store or retrieve task data as needed.</w:t>
      </w:r>
    </w:p>
    <w:p w:rsidR="006B2995" w:rsidRPr="008B073E" w:rsidRDefault="006B2995" w:rsidP="008B073E">
      <w:pPr>
        <w:pStyle w:val="NormalWeb"/>
        <w:numPr>
          <w:ilvl w:val="0"/>
          <w:numId w:val="7"/>
        </w:numPr>
        <w:spacing w:after="240" w:afterAutospacing="0"/>
        <w:rPr>
          <w:rFonts w:asciiTheme="minorHAnsi" w:hAnsiTheme="minorHAnsi" w:cstheme="minorHAnsi"/>
        </w:rPr>
      </w:pPr>
      <w:r w:rsidRPr="006B2995">
        <w:rPr>
          <w:rStyle w:val="Strong"/>
          <w:rFonts w:asciiTheme="minorHAnsi" w:eastAsiaTheme="majorEastAsia" w:hAnsiTheme="minorHAnsi" w:cstheme="minorHAnsi"/>
        </w:rPr>
        <w:t>Azure Data Store</w:t>
      </w:r>
      <w:r w:rsidRPr="006B2995">
        <w:rPr>
          <w:rFonts w:asciiTheme="minorHAnsi" w:hAnsiTheme="minorHAnsi" w:cstheme="minorHAnsi"/>
        </w:rPr>
        <w:t>:</w:t>
      </w:r>
      <w:r w:rsidR="008B073E">
        <w:rPr>
          <w:rFonts w:asciiTheme="minorHAnsi" w:hAnsiTheme="minorHAnsi" w:cstheme="minorHAnsi"/>
        </w:rPr>
        <w:t xml:space="preserve"> </w:t>
      </w:r>
      <w:r w:rsidRPr="008B073E">
        <w:rPr>
          <w:rFonts w:asciiTheme="minorHAnsi" w:hAnsiTheme="minorHAnsi" w:cstheme="minorHAnsi"/>
        </w:rPr>
        <w:t>The Task Management Service communicates directly with the Azure Data Store to perform CRUD operations on task data. It ensures that all task data is correctly saved and can be retrieved when requested by the UI.</w:t>
      </w:r>
    </w:p>
    <w:p w:rsidR="006B2995" w:rsidRPr="009C039E" w:rsidRDefault="00DB1255" w:rsidP="009C039E">
      <w:pPr>
        <w:spacing w:before="100" w:beforeAutospacing="1" w:after="100" w:afterAutospacing="1" w:line="240" w:lineRule="auto"/>
        <w:rPr>
          <w:rFonts w:eastAsia="Times New Roman" w:cstheme="minorHAnsi"/>
          <w:sz w:val="24"/>
          <w:szCs w:val="24"/>
          <w:lang w:eastAsia="en-IN" w:bidi="hi-IN"/>
        </w:rPr>
      </w:pPr>
      <w:r w:rsidRPr="00DB1255">
        <w:rPr>
          <w:rFonts w:eastAsia="Times New Roman" w:cstheme="minorHAnsi"/>
          <w:sz w:val="24"/>
          <w:szCs w:val="24"/>
          <w:lang w:eastAsia="en-IN" w:bidi="hi-IN"/>
        </w:rPr>
        <w:t>By using these methods, the Task Management Application ensures smooth and secure interactions between the user interface and backend services, providing a seamless experience for users. This architecture supports advanced task management features, including prioritization, due dates, and reminders, enhancing the application's usability and functionality.</w:t>
      </w:r>
    </w:p>
    <w:p w:rsidR="00FA70BA" w:rsidRDefault="00FA70BA"/>
    <w:p w:rsidR="00F3188E" w:rsidRDefault="00F3188E" w:rsidP="009542B4">
      <w:pPr>
        <w:pStyle w:val="Heading1"/>
      </w:pPr>
      <w:bookmarkStart w:id="16" w:name="_Toc169905436"/>
      <w:r>
        <w:lastRenderedPageBreak/>
        <w:t>Services Drill Down</w:t>
      </w:r>
      <w:bookmarkEnd w:id="16"/>
    </w:p>
    <w:p w:rsidR="00F3188E" w:rsidRDefault="00F3188E" w:rsidP="009542B4">
      <w:pPr>
        <w:pStyle w:val="Heading2"/>
      </w:pPr>
      <w:bookmarkStart w:id="17" w:name="_Toc169905437"/>
      <w:r>
        <w:t>UI (Angular Front-End)</w:t>
      </w:r>
      <w:bookmarkEnd w:id="17"/>
    </w:p>
    <w:p w:rsidR="009542B4" w:rsidRDefault="00F3188E" w:rsidP="009542B4">
      <w:pPr>
        <w:pStyle w:val="Heading3"/>
      </w:pPr>
      <w:bookmarkStart w:id="18" w:name="_Toc169905438"/>
      <w:r>
        <w:rPr>
          <w:rStyle w:val="Strong"/>
        </w:rPr>
        <w:t>Role</w:t>
      </w:r>
      <w:r w:rsidR="009542B4">
        <w:rPr>
          <w:rStyle w:val="Strong"/>
        </w:rPr>
        <w:t>:</w:t>
      </w:r>
      <w:bookmarkEnd w:id="18"/>
      <w:r>
        <w:t xml:space="preserve"> </w:t>
      </w:r>
    </w:p>
    <w:p w:rsidR="00F3188E" w:rsidRDefault="00F3188E" w:rsidP="00F3188E">
      <w:pPr>
        <w:pStyle w:val="NormalWeb"/>
      </w:pPr>
      <w:r>
        <w:t>The UI is the front-end of the application that users interact with. It provides a responsive and intuitive experience, allowing users to manage their tasks, set priorities, due dates, and reminders, and authenticate their identity.</w:t>
      </w:r>
    </w:p>
    <w:p w:rsidR="00F3188E" w:rsidRDefault="00F3188E" w:rsidP="009542B4">
      <w:pPr>
        <w:pStyle w:val="Heading3"/>
      </w:pPr>
      <w:bookmarkStart w:id="19" w:name="_Toc169905439"/>
      <w:r>
        <w:rPr>
          <w:rStyle w:val="Strong"/>
        </w:rPr>
        <w:t>Technology Stack</w:t>
      </w:r>
      <w:bookmarkEnd w:id="19"/>
    </w:p>
    <w:p w:rsidR="00F3188E" w:rsidRDefault="00F3188E" w:rsidP="00F3188E">
      <w:pPr>
        <w:numPr>
          <w:ilvl w:val="0"/>
          <w:numId w:val="8"/>
        </w:numPr>
        <w:spacing w:before="100" w:beforeAutospacing="1" w:after="100" w:afterAutospacing="1" w:line="240" w:lineRule="auto"/>
      </w:pPr>
      <w:r>
        <w:rPr>
          <w:rStyle w:val="Strong"/>
        </w:rPr>
        <w:t>Framework</w:t>
      </w:r>
      <w:r>
        <w:t>: Angular</w:t>
      </w:r>
    </w:p>
    <w:p w:rsidR="00F3188E" w:rsidRDefault="00F3188E" w:rsidP="00F3188E">
      <w:pPr>
        <w:numPr>
          <w:ilvl w:val="0"/>
          <w:numId w:val="8"/>
        </w:numPr>
        <w:spacing w:before="100" w:beforeAutospacing="1" w:after="100" w:afterAutospacing="1" w:line="240" w:lineRule="auto"/>
      </w:pPr>
      <w:r>
        <w:rPr>
          <w:rStyle w:val="Strong"/>
        </w:rPr>
        <w:t>Styling</w:t>
      </w:r>
      <w:r>
        <w:t>: Bootstrap</w:t>
      </w:r>
    </w:p>
    <w:p w:rsidR="00F3188E" w:rsidRDefault="00F3188E" w:rsidP="00F3188E">
      <w:pPr>
        <w:numPr>
          <w:ilvl w:val="0"/>
          <w:numId w:val="8"/>
        </w:numPr>
        <w:spacing w:before="100" w:beforeAutospacing="1" w:after="100" w:afterAutospacing="1" w:line="240" w:lineRule="auto"/>
      </w:pPr>
      <w:r>
        <w:rPr>
          <w:rStyle w:val="Strong"/>
        </w:rPr>
        <w:t>Deployment</w:t>
      </w:r>
      <w:r>
        <w:t>: Azure App Service</w:t>
      </w:r>
    </w:p>
    <w:p w:rsidR="009542B4" w:rsidRDefault="00F3188E" w:rsidP="009542B4">
      <w:pPr>
        <w:pStyle w:val="Heading3"/>
      </w:pPr>
      <w:bookmarkStart w:id="20" w:name="_Toc169905440"/>
      <w:r>
        <w:rPr>
          <w:rStyle w:val="Strong"/>
        </w:rPr>
        <w:t>Architecture</w:t>
      </w:r>
      <w:r w:rsidR="009542B4">
        <w:rPr>
          <w:rStyle w:val="Strong"/>
        </w:rPr>
        <w:t>:</w:t>
      </w:r>
      <w:bookmarkEnd w:id="20"/>
      <w:r>
        <w:t xml:space="preserve"> </w:t>
      </w:r>
    </w:p>
    <w:p w:rsidR="00F3188E" w:rsidRDefault="00F3188E" w:rsidP="00F3188E">
      <w:pPr>
        <w:pStyle w:val="NormalWeb"/>
      </w:pPr>
      <w:r>
        <w:t xml:space="preserve">The UI follows a component-based architecture, where each component is responsible for a specific part of the application. The architecture leverages </w:t>
      </w:r>
      <w:proofErr w:type="spellStart"/>
      <w:r>
        <w:t>Angular’s</w:t>
      </w:r>
      <w:proofErr w:type="spellEnd"/>
      <w:r>
        <w:t xml:space="preserve"> modularity to ensure maintainability and scalability.</w:t>
      </w:r>
    </w:p>
    <w:p w:rsidR="00F3188E" w:rsidRDefault="00F3188E" w:rsidP="009542B4">
      <w:pPr>
        <w:pStyle w:val="Heading3"/>
      </w:pPr>
      <w:bookmarkStart w:id="21" w:name="_Toc169905441"/>
      <w:r>
        <w:rPr>
          <w:rStyle w:val="Strong"/>
        </w:rPr>
        <w:t>Implementation Instructions</w:t>
      </w:r>
      <w:bookmarkEnd w:id="21"/>
    </w:p>
    <w:p w:rsidR="00F3188E" w:rsidRDefault="00F3188E" w:rsidP="00F3188E">
      <w:pPr>
        <w:numPr>
          <w:ilvl w:val="0"/>
          <w:numId w:val="9"/>
        </w:numPr>
        <w:spacing w:before="100" w:beforeAutospacing="1" w:after="100" w:afterAutospacing="1" w:line="240" w:lineRule="auto"/>
      </w:pPr>
      <w:r>
        <w:rPr>
          <w:rStyle w:val="Strong"/>
        </w:rPr>
        <w:t>Setup</w:t>
      </w:r>
      <w:r>
        <w:t>: Use the Angular CLI to scaffold the project.</w:t>
      </w:r>
    </w:p>
    <w:p w:rsidR="00F3188E" w:rsidRDefault="00F3188E" w:rsidP="00F3188E">
      <w:pPr>
        <w:numPr>
          <w:ilvl w:val="0"/>
          <w:numId w:val="9"/>
        </w:numPr>
        <w:spacing w:before="100" w:beforeAutospacing="1" w:after="100" w:afterAutospacing="1" w:line="240" w:lineRule="auto"/>
      </w:pPr>
      <w:r>
        <w:rPr>
          <w:rStyle w:val="Strong"/>
        </w:rPr>
        <w:t>Styling</w:t>
      </w:r>
      <w:r>
        <w:t>: Use Bootstrap for consistent UI elements and responsiveness.</w:t>
      </w:r>
    </w:p>
    <w:p w:rsidR="00F3188E" w:rsidRDefault="00F3188E" w:rsidP="00F3188E">
      <w:pPr>
        <w:numPr>
          <w:ilvl w:val="0"/>
          <w:numId w:val="9"/>
        </w:numPr>
        <w:spacing w:before="100" w:beforeAutospacing="1" w:after="100" w:afterAutospacing="1" w:line="240" w:lineRule="auto"/>
      </w:pPr>
      <w:r>
        <w:rPr>
          <w:rStyle w:val="Strong"/>
        </w:rPr>
        <w:t>Routing</w:t>
      </w:r>
      <w:r>
        <w:t>: Implement Angular Router for navigation.</w:t>
      </w:r>
    </w:p>
    <w:p w:rsidR="00F3188E" w:rsidRDefault="00F3188E" w:rsidP="00F3188E">
      <w:pPr>
        <w:numPr>
          <w:ilvl w:val="0"/>
          <w:numId w:val="9"/>
        </w:numPr>
        <w:spacing w:before="100" w:beforeAutospacing="1" w:after="100" w:afterAutospacing="1" w:line="240" w:lineRule="auto"/>
      </w:pPr>
      <w:r>
        <w:rPr>
          <w:rStyle w:val="Strong"/>
        </w:rPr>
        <w:t>State Management</w:t>
      </w:r>
      <w:r>
        <w:t xml:space="preserve">: Utilize Angular Services and </w:t>
      </w:r>
      <w:proofErr w:type="spellStart"/>
      <w:r>
        <w:t>RxJS</w:t>
      </w:r>
      <w:proofErr w:type="spellEnd"/>
      <w:r>
        <w:t xml:space="preserve"> for state management.</w:t>
      </w:r>
    </w:p>
    <w:p w:rsidR="00F3188E" w:rsidRDefault="00F3188E" w:rsidP="00F3188E">
      <w:pPr>
        <w:numPr>
          <w:ilvl w:val="0"/>
          <w:numId w:val="9"/>
        </w:numPr>
        <w:spacing w:before="100" w:beforeAutospacing="1" w:after="100" w:afterAutospacing="1" w:line="240" w:lineRule="auto"/>
      </w:pPr>
      <w:r>
        <w:rPr>
          <w:rStyle w:val="Strong"/>
        </w:rPr>
        <w:t>Deployment</w:t>
      </w:r>
      <w:r>
        <w:t>: Deploy to Azure App Service using GitHub Actions for CI/CD pipelines.</w:t>
      </w:r>
    </w:p>
    <w:p w:rsidR="00F3188E" w:rsidRDefault="00F3188E" w:rsidP="009542B4">
      <w:pPr>
        <w:pStyle w:val="Heading2"/>
      </w:pPr>
      <w:bookmarkStart w:id="22" w:name="_Toc169905442"/>
      <w:r>
        <w:t>Authentication Service</w:t>
      </w:r>
      <w:bookmarkEnd w:id="22"/>
    </w:p>
    <w:p w:rsidR="009542B4" w:rsidRDefault="00F3188E" w:rsidP="009542B4">
      <w:pPr>
        <w:pStyle w:val="Heading3"/>
      </w:pPr>
      <w:bookmarkStart w:id="23" w:name="_Toc169905443"/>
      <w:r>
        <w:rPr>
          <w:rStyle w:val="Strong"/>
        </w:rPr>
        <w:t>Role</w:t>
      </w:r>
      <w:r w:rsidR="009542B4">
        <w:rPr>
          <w:rStyle w:val="Strong"/>
        </w:rPr>
        <w:t>:</w:t>
      </w:r>
      <w:bookmarkEnd w:id="23"/>
      <w:r>
        <w:t xml:space="preserve"> </w:t>
      </w:r>
    </w:p>
    <w:p w:rsidR="00F3188E" w:rsidRDefault="00F3188E" w:rsidP="00F3188E">
      <w:pPr>
        <w:pStyle w:val="NormalWeb"/>
      </w:pPr>
      <w:r>
        <w:t>The Authentication Service is responsible for verifying user credentials and issuing JSON Web Tokens (JWT) for authenticated sessions. It ensures that only authorized users can access the system.</w:t>
      </w:r>
    </w:p>
    <w:p w:rsidR="00F3188E" w:rsidRDefault="00F3188E" w:rsidP="009542B4">
      <w:pPr>
        <w:pStyle w:val="Heading3"/>
      </w:pPr>
      <w:bookmarkStart w:id="24" w:name="_Toc169905444"/>
      <w:r>
        <w:rPr>
          <w:rStyle w:val="Strong"/>
        </w:rPr>
        <w:t>Technology Stack</w:t>
      </w:r>
      <w:bookmarkEnd w:id="24"/>
    </w:p>
    <w:p w:rsidR="00F3188E" w:rsidRDefault="00F3188E" w:rsidP="00F3188E">
      <w:pPr>
        <w:numPr>
          <w:ilvl w:val="0"/>
          <w:numId w:val="10"/>
        </w:numPr>
        <w:spacing w:before="100" w:beforeAutospacing="1" w:after="100" w:afterAutospacing="1" w:line="240" w:lineRule="auto"/>
      </w:pPr>
      <w:r>
        <w:rPr>
          <w:rStyle w:val="Strong"/>
        </w:rPr>
        <w:t>Framework</w:t>
      </w:r>
      <w:r>
        <w:t>: ASP.NET Core</w:t>
      </w:r>
    </w:p>
    <w:p w:rsidR="00F3188E" w:rsidRDefault="00F3188E" w:rsidP="00F3188E">
      <w:pPr>
        <w:numPr>
          <w:ilvl w:val="0"/>
          <w:numId w:val="10"/>
        </w:numPr>
        <w:spacing w:before="100" w:beforeAutospacing="1" w:after="100" w:afterAutospacing="1" w:line="240" w:lineRule="auto"/>
      </w:pPr>
      <w:r>
        <w:rPr>
          <w:rStyle w:val="Strong"/>
        </w:rPr>
        <w:t>Authentication</w:t>
      </w:r>
      <w:r>
        <w:t>: JWT</w:t>
      </w:r>
    </w:p>
    <w:p w:rsidR="00F3188E" w:rsidRDefault="00F3188E" w:rsidP="00F3188E">
      <w:pPr>
        <w:numPr>
          <w:ilvl w:val="0"/>
          <w:numId w:val="10"/>
        </w:numPr>
        <w:spacing w:before="100" w:beforeAutospacing="1" w:after="100" w:afterAutospacing="1" w:line="240" w:lineRule="auto"/>
      </w:pPr>
      <w:r>
        <w:rPr>
          <w:rStyle w:val="Strong"/>
        </w:rPr>
        <w:t>Deployment</w:t>
      </w:r>
      <w:r>
        <w:t>: Azure App Service</w:t>
      </w:r>
    </w:p>
    <w:p w:rsidR="009542B4" w:rsidRDefault="00F3188E" w:rsidP="009542B4">
      <w:pPr>
        <w:pStyle w:val="Heading3"/>
      </w:pPr>
      <w:bookmarkStart w:id="25" w:name="_Toc169905445"/>
      <w:r>
        <w:rPr>
          <w:rStyle w:val="Strong"/>
        </w:rPr>
        <w:t>Architecture</w:t>
      </w:r>
      <w:r w:rsidR="009542B4">
        <w:rPr>
          <w:rStyle w:val="Strong"/>
        </w:rPr>
        <w:t>:</w:t>
      </w:r>
      <w:bookmarkEnd w:id="25"/>
      <w:r>
        <w:t xml:space="preserve"> </w:t>
      </w:r>
    </w:p>
    <w:p w:rsidR="00F3188E" w:rsidRDefault="00F3188E" w:rsidP="00F3188E">
      <w:pPr>
        <w:pStyle w:val="NormalWeb"/>
      </w:pPr>
      <w:r>
        <w:t>The Authentication Service uses a layered architecture:</w:t>
      </w:r>
    </w:p>
    <w:p w:rsidR="00F3188E" w:rsidRDefault="00F3188E" w:rsidP="00F3188E">
      <w:pPr>
        <w:numPr>
          <w:ilvl w:val="0"/>
          <w:numId w:val="11"/>
        </w:numPr>
        <w:spacing w:before="100" w:beforeAutospacing="1" w:after="100" w:afterAutospacing="1" w:line="240" w:lineRule="auto"/>
      </w:pPr>
      <w:r>
        <w:rPr>
          <w:rStyle w:val="Strong"/>
        </w:rPr>
        <w:t>API Layer</w:t>
      </w:r>
      <w:r>
        <w:t>: Exposes REST endpoints for login and token issuance.</w:t>
      </w:r>
    </w:p>
    <w:p w:rsidR="00F3188E" w:rsidRDefault="00F3188E" w:rsidP="00F3188E">
      <w:pPr>
        <w:numPr>
          <w:ilvl w:val="0"/>
          <w:numId w:val="11"/>
        </w:numPr>
        <w:spacing w:before="100" w:beforeAutospacing="1" w:after="100" w:afterAutospacing="1" w:line="240" w:lineRule="auto"/>
      </w:pPr>
      <w:r>
        <w:rPr>
          <w:rStyle w:val="Strong"/>
        </w:rPr>
        <w:t>Business Logic Layer</w:t>
      </w:r>
      <w:r>
        <w:t>: Handles the authentication logic and token generation.</w:t>
      </w:r>
    </w:p>
    <w:p w:rsidR="00F3188E" w:rsidRDefault="00F3188E" w:rsidP="00F3188E">
      <w:pPr>
        <w:numPr>
          <w:ilvl w:val="0"/>
          <w:numId w:val="11"/>
        </w:numPr>
        <w:spacing w:before="100" w:beforeAutospacing="1" w:after="100" w:afterAutospacing="1" w:line="240" w:lineRule="auto"/>
      </w:pPr>
      <w:r>
        <w:rPr>
          <w:rStyle w:val="Strong"/>
        </w:rPr>
        <w:t>Data Access Layer</w:t>
      </w:r>
      <w:r>
        <w:t>: Interacts with the database to verify user credentials.</w:t>
      </w:r>
    </w:p>
    <w:p w:rsidR="00F3188E" w:rsidRDefault="00F3188E" w:rsidP="009542B4">
      <w:pPr>
        <w:pStyle w:val="Heading3"/>
      </w:pPr>
      <w:bookmarkStart w:id="26" w:name="_Toc169905446"/>
      <w:r>
        <w:rPr>
          <w:rStyle w:val="Strong"/>
        </w:rPr>
        <w:lastRenderedPageBreak/>
        <w:t>Implementation Instructions</w:t>
      </w:r>
      <w:bookmarkEnd w:id="26"/>
    </w:p>
    <w:p w:rsidR="00F3188E" w:rsidRDefault="00F3188E" w:rsidP="00F3188E">
      <w:pPr>
        <w:numPr>
          <w:ilvl w:val="0"/>
          <w:numId w:val="12"/>
        </w:numPr>
        <w:spacing w:before="100" w:beforeAutospacing="1" w:after="100" w:afterAutospacing="1" w:line="240" w:lineRule="auto"/>
      </w:pPr>
      <w:r>
        <w:rPr>
          <w:rStyle w:val="Strong"/>
        </w:rPr>
        <w:t>Dependency Injection</w:t>
      </w:r>
      <w:r>
        <w:t>: Utilize ASP.NET Core’s built-in DI container.</w:t>
      </w:r>
    </w:p>
    <w:p w:rsidR="00F3188E" w:rsidRDefault="00F3188E" w:rsidP="00F3188E">
      <w:pPr>
        <w:numPr>
          <w:ilvl w:val="0"/>
          <w:numId w:val="12"/>
        </w:numPr>
        <w:spacing w:before="100" w:beforeAutospacing="1" w:after="100" w:afterAutospacing="1" w:line="240" w:lineRule="auto"/>
      </w:pPr>
      <w:r>
        <w:rPr>
          <w:rStyle w:val="Strong"/>
        </w:rPr>
        <w:t>Authentication</w:t>
      </w:r>
      <w:r>
        <w:t xml:space="preserve">: Implement JWT authentication using </w:t>
      </w:r>
      <w:proofErr w:type="spellStart"/>
      <w:r>
        <w:t>Microsoft.AspNetCore.Authentication.JwtBearer</w:t>
      </w:r>
      <w:proofErr w:type="spellEnd"/>
      <w:r>
        <w:t>.</w:t>
      </w:r>
    </w:p>
    <w:p w:rsidR="00F3188E" w:rsidRDefault="00F3188E" w:rsidP="00F3188E">
      <w:pPr>
        <w:numPr>
          <w:ilvl w:val="0"/>
          <w:numId w:val="12"/>
        </w:numPr>
        <w:spacing w:before="100" w:beforeAutospacing="1" w:after="100" w:afterAutospacing="1" w:line="240" w:lineRule="auto"/>
      </w:pPr>
      <w:r>
        <w:rPr>
          <w:rStyle w:val="Strong"/>
        </w:rPr>
        <w:t>Data Access</w:t>
      </w:r>
      <w:r>
        <w:t>: Use Entity Framework Core for database operations.</w:t>
      </w:r>
    </w:p>
    <w:p w:rsidR="00F3188E" w:rsidRDefault="00F3188E" w:rsidP="00F3188E">
      <w:pPr>
        <w:numPr>
          <w:ilvl w:val="0"/>
          <w:numId w:val="12"/>
        </w:numPr>
        <w:spacing w:before="100" w:beforeAutospacing="1" w:after="100" w:afterAutospacing="1" w:line="240" w:lineRule="auto"/>
      </w:pPr>
      <w:r>
        <w:rPr>
          <w:rStyle w:val="Strong"/>
        </w:rPr>
        <w:t>Security</w:t>
      </w:r>
      <w:r>
        <w:t>: Ensure all endpoints are secured and use HTTPS.</w:t>
      </w:r>
    </w:p>
    <w:p w:rsidR="00F3188E" w:rsidRDefault="00F3188E" w:rsidP="009542B4">
      <w:pPr>
        <w:pStyle w:val="Heading2"/>
      </w:pPr>
      <w:bookmarkStart w:id="27" w:name="_Toc169905447"/>
      <w:r>
        <w:t>Task Management Service</w:t>
      </w:r>
      <w:bookmarkEnd w:id="27"/>
    </w:p>
    <w:p w:rsidR="009542B4" w:rsidRDefault="00F3188E" w:rsidP="009542B4">
      <w:pPr>
        <w:pStyle w:val="Heading3"/>
      </w:pPr>
      <w:bookmarkStart w:id="28" w:name="_Toc169905448"/>
      <w:r>
        <w:rPr>
          <w:rStyle w:val="Strong"/>
        </w:rPr>
        <w:t>Role</w:t>
      </w:r>
      <w:r w:rsidR="009542B4">
        <w:rPr>
          <w:rStyle w:val="Strong"/>
        </w:rPr>
        <w:t>:</w:t>
      </w:r>
      <w:bookmarkEnd w:id="28"/>
      <w:r>
        <w:t xml:space="preserve"> </w:t>
      </w:r>
    </w:p>
    <w:p w:rsidR="00F3188E" w:rsidRDefault="00F3188E" w:rsidP="00F3188E">
      <w:pPr>
        <w:pStyle w:val="NormalWeb"/>
      </w:pPr>
      <w:r>
        <w:t>The Task Management Service handles all operations related to tasks. It allows users to create, read, update, and delete tasks, as well as set priorities, due dates, and reminders.</w:t>
      </w:r>
    </w:p>
    <w:p w:rsidR="00F3188E" w:rsidRDefault="00F3188E" w:rsidP="009542B4">
      <w:pPr>
        <w:pStyle w:val="Heading3"/>
      </w:pPr>
      <w:bookmarkStart w:id="29" w:name="_Toc169905449"/>
      <w:r>
        <w:rPr>
          <w:rStyle w:val="Strong"/>
        </w:rPr>
        <w:t>Technology Stack</w:t>
      </w:r>
      <w:bookmarkEnd w:id="29"/>
    </w:p>
    <w:p w:rsidR="00F3188E" w:rsidRDefault="00F3188E" w:rsidP="00F3188E">
      <w:pPr>
        <w:numPr>
          <w:ilvl w:val="0"/>
          <w:numId w:val="13"/>
        </w:numPr>
        <w:spacing w:before="100" w:beforeAutospacing="1" w:after="100" w:afterAutospacing="1" w:line="240" w:lineRule="auto"/>
      </w:pPr>
      <w:r>
        <w:rPr>
          <w:rStyle w:val="Strong"/>
        </w:rPr>
        <w:t>Framework</w:t>
      </w:r>
      <w:r>
        <w:t>: ASP.NET Core</w:t>
      </w:r>
    </w:p>
    <w:p w:rsidR="00F3188E" w:rsidRDefault="00F3188E" w:rsidP="00F3188E">
      <w:pPr>
        <w:numPr>
          <w:ilvl w:val="0"/>
          <w:numId w:val="13"/>
        </w:numPr>
        <w:spacing w:before="100" w:beforeAutospacing="1" w:after="100" w:afterAutospacing="1" w:line="240" w:lineRule="auto"/>
      </w:pPr>
      <w:r>
        <w:rPr>
          <w:rStyle w:val="Strong"/>
        </w:rPr>
        <w:t>Deployment</w:t>
      </w:r>
      <w:r>
        <w:t>: Azure App Service</w:t>
      </w:r>
    </w:p>
    <w:p w:rsidR="00F3188E" w:rsidRDefault="00F3188E" w:rsidP="00F3188E">
      <w:pPr>
        <w:numPr>
          <w:ilvl w:val="0"/>
          <w:numId w:val="13"/>
        </w:numPr>
        <w:spacing w:before="100" w:beforeAutospacing="1" w:after="100" w:afterAutospacing="1" w:line="240" w:lineRule="auto"/>
      </w:pPr>
      <w:r>
        <w:rPr>
          <w:rStyle w:val="Strong"/>
        </w:rPr>
        <w:t>Database</w:t>
      </w:r>
      <w:r>
        <w:t>: Azure SQL Database</w:t>
      </w:r>
    </w:p>
    <w:p w:rsidR="009542B4" w:rsidRDefault="00F3188E" w:rsidP="009542B4">
      <w:pPr>
        <w:pStyle w:val="Heading3"/>
      </w:pPr>
      <w:bookmarkStart w:id="30" w:name="_Toc169905450"/>
      <w:r>
        <w:rPr>
          <w:rStyle w:val="Strong"/>
        </w:rPr>
        <w:t>Architecture</w:t>
      </w:r>
      <w:r w:rsidR="009542B4">
        <w:rPr>
          <w:rStyle w:val="Strong"/>
        </w:rPr>
        <w:t>:</w:t>
      </w:r>
      <w:bookmarkEnd w:id="30"/>
      <w:r>
        <w:t xml:space="preserve"> </w:t>
      </w:r>
    </w:p>
    <w:p w:rsidR="00F3188E" w:rsidRDefault="00F3188E" w:rsidP="00F3188E">
      <w:pPr>
        <w:pStyle w:val="NormalWeb"/>
      </w:pPr>
      <w:r>
        <w:t>The Task Management Service employs a layered architecture:</w:t>
      </w:r>
    </w:p>
    <w:p w:rsidR="00F3188E" w:rsidRDefault="00F3188E" w:rsidP="00F3188E">
      <w:pPr>
        <w:numPr>
          <w:ilvl w:val="0"/>
          <w:numId w:val="14"/>
        </w:numPr>
        <w:spacing w:before="100" w:beforeAutospacing="1" w:after="100" w:afterAutospacing="1" w:line="240" w:lineRule="auto"/>
      </w:pPr>
      <w:r>
        <w:rPr>
          <w:rStyle w:val="Strong"/>
        </w:rPr>
        <w:t>API Layer</w:t>
      </w:r>
      <w:r>
        <w:t>: Exposes REST endpoints for task operations.</w:t>
      </w:r>
    </w:p>
    <w:p w:rsidR="00F3188E" w:rsidRDefault="00F3188E" w:rsidP="00F3188E">
      <w:pPr>
        <w:numPr>
          <w:ilvl w:val="0"/>
          <w:numId w:val="14"/>
        </w:numPr>
        <w:spacing w:before="100" w:beforeAutospacing="1" w:after="100" w:afterAutospacing="1" w:line="240" w:lineRule="auto"/>
      </w:pPr>
      <w:r>
        <w:rPr>
          <w:rStyle w:val="Strong"/>
        </w:rPr>
        <w:t>Business Logic Layer</w:t>
      </w:r>
      <w:r>
        <w:t>: Contains the logic for task management, including validation and processing.</w:t>
      </w:r>
    </w:p>
    <w:p w:rsidR="00F3188E" w:rsidRDefault="00F3188E" w:rsidP="00F3188E">
      <w:pPr>
        <w:numPr>
          <w:ilvl w:val="0"/>
          <w:numId w:val="14"/>
        </w:numPr>
        <w:spacing w:before="100" w:beforeAutospacing="1" w:after="100" w:afterAutospacing="1" w:line="240" w:lineRule="auto"/>
      </w:pPr>
      <w:r>
        <w:rPr>
          <w:rStyle w:val="Strong"/>
        </w:rPr>
        <w:t>Data Access Layer</w:t>
      </w:r>
      <w:r>
        <w:t>: Interacts with the Azure SQL Database for CRUD operations.</w:t>
      </w:r>
    </w:p>
    <w:p w:rsidR="00F3188E" w:rsidRDefault="00F3188E" w:rsidP="009542B4">
      <w:pPr>
        <w:pStyle w:val="Heading3"/>
      </w:pPr>
      <w:bookmarkStart w:id="31" w:name="_Toc169905451"/>
      <w:r>
        <w:rPr>
          <w:rStyle w:val="Strong"/>
        </w:rPr>
        <w:t>Implementation Instructions</w:t>
      </w:r>
      <w:bookmarkEnd w:id="31"/>
    </w:p>
    <w:p w:rsidR="00F3188E" w:rsidRDefault="00F3188E" w:rsidP="00F3188E">
      <w:pPr>
        <w:numPr>
          <w:ilvl w:val="0"/>
          <w:numId w:val="15"/>
        </w:numPr>
        <w:spacing w:before="100" w:beforeAutospacing="1" w:after="100" w:afterAutospacing="1" w:line="240" w:lineRule="auto"/>
      </w:pPr>
      <w:r>
        <w:rPr>
          <w:rStyle w:val="Strong"/>
        </w:rPr>
        <w:t>Dependency Injection</w:t>
      </w:r>
      <w:r>
        <w:t>: Use ASP.NET Core’s DI container.</w:t>
      </w:r>
    </w:p>
    <w:p w:rsidR="00F3188E" w:rsidRDefault="00F3188E" w:rsidP="00F3188E">
      <w:pPr>
        <w:numPr>
          <w:ilvl w:val="0"/>
          <w:numId w:val="15"/>
        </w:numPr>
        <w:spacing w:before="100" w:beforeAutospacing="1" w:after="100" w:afterAutospacing="1" w:line="240" w:lineRule="auto"/>
      </w:pPr>
      <w:r>
        <w:rPr>
          <w:rStyle w:val="Strong"/>
        </w:rPr>
        <w:t>Data Access</w:t>
      </w:r>
      <w:r>
        <w:t>: Implement Entity Framework Core for database operations.</w:t>
      </w:r>
    </w:p>
    <w:p w:rsidR="00F3188E" w:rsidRDefault="00F3188E" w:rsidP="00F3188E">
      <w:pPr>
        <w:numPr>
          <w:ilvl w:val="0"/>
          <w:numId w:val="15"/>
        </w:numPr>
        <w:spacing w:before="100" w:beforeAutospacing="1" w:after="100" w:afterAutospacing="1" w:line="240" w:lineRule="auto"/>
      </w:pPr>
      <w:r>
        <w:rPr>
          <w:rStyle w:val="Strong"/>
        </w:rPr>
        <w:t>Logging</w:t>
      </w:r>
      <w:r>
        <w:t>: Use built-in logging to track operations and errors.</w:t>
      </w:r>
    </w:p>
    <w:p w:rsidR="00F3188E" w:rsidRDefault="00F3188E" w:rsidP="00F3188E">
      <w:pPr>
        <w:numPr>
          <w:ilvl w:val="0"/>
          <w:numId w:val="15"/>
        </w:numPr>
        <w:spacing w:before="100" w:beforeAutospacing="1" w:after="100" w:afterAutospacing="1" w:line="240" w:lineRule="auto"/>
      </w:pPr>
      <w:r>
        <w:rPr>
          <w:rStyle w:val="Strong"/>
        </w:rPr>
        <w:t>Validation</w:t>
      </w:r>
      <w:r>
        <w:t>: Ensure all task data is validated before processing.</w:t>
      </w:r>
    </w:p>
    <w:p w:rsidR="00F3188E" w:rsidRDefault="00F3188E" w:rsidP="009542B4">
      <w:pPr>
        <w:pStyle w:val="Heading2"/>
      </w:pPr>
      <w:bookmarkStart w:id="32" w:name="_Toc169905452"/>
      <w:r>
        <w:t>User Management Service</w:t>
      </w:r>
      <w:bookmarkEnd w:id="32"/>
    </w:p>
    <w:p w:rsidR="009542B4" w:rsidRDefault="00F3188E" w:rsidP="009542B4">
      <w:pPr>
        <w:pStyle w:val="Heading3"/>
      </w:pPr>
      <w:bookmarkStart w:id="33" w:name="_Toc169905453"/>
      <w:r>
        <w:rPr>
          <w:rStyle w:val="Strong"/>
        </w:rPr>
        <w:t>Role</w:t>
      </w:r>
      <w:r w:rsidR="009542B4">
        <w:rPr>
          <w:rStyle w:val="Strong"/>
        </w:rPr>
        <w:t>:</w:t>
      </w:r>
      <w:bookmarkEnd w:id="33"/>
      <w:r>
        <w:t xml:space="preserve"> </w:t>
      </w:r>
    </w:p>
    <w:p w:rsidR="00F3188E" w:rsidRDefault="00F3188E" w:rsidP="00F3188E">
      <w:pPr>
        <w:pStyle w:val="NormalWeb"/>
      </w:pPr>
      <w:r>
        <w:t>The User Management Service handles all user-related operations, including user registration, profile updates, and retrieving user information. This service is essential for managing user data separately from authentication logic, improving modularity and maintainability.</w:t>
      </w:r>
    </w:p>
    <w:p w:rsidR="00F3188E" w:rsidRDefault="00F3188E" w:rsidP="009542B4">
      <w:pPr>
        <w:pStyle w:val="Heading3"/>
      </w:pPr>
      <w:bookmarkStart w:id="34" w:name="_Toc169905454"/>
      <w:r>
        <w:rPr>
          <w:rStyle w:val="Strong"/>
        </w:rPr>
        <w:t>Technology Stack</w:t>
      </w:r>
      <w:bookmarkEnd w:id="34"/>
    </w:p>
    <w:p w:rsidR="00F3188E" w:rsidRDefault="00F3188E" w:rsidP="00F3188E">
      <w:pPr>
        <w:numPr>
          <w:ilvl w:val="0"/>
          <w:numId w:val="16"/>
        </w:numPr>
        <w:spacing w:before="100" w:beforeAutospacing="1" w:after="100" w:afterAutospacing="1" w:line="240" w:lineRule="auto"/>
      </w:pPr>
      <w:r>
        <w:rPr>
          <w:rStyle w:val="Strong"/>
        </w:rPr>
        <w:t>Framework</w:t>
      </w:r>
      <w:r>
        <w:t>: ASP.NET Core</w:t>
      </w:r>
    </w:p>
    <w:p w:rsidR="00F3188E" w:rsidRDefault="00F3188E" w:rsidP="00F3188E">
      <w:pPr>
        <w:numPr>
          <w:ilvl w:val="0"/>
          <w:numId w:val="16"/>
        </w:numPr>
        <w:spacing w:before="100" w:beforeAutospacing="1" w:after="100" w:afterAutospacing="1" w:line="240" w:lineRule="auto"/>
      </w:pPr>
      <w:r>
        <w:rPr>
          <w:rStyle w:val="Strong"/>
        </w:rPr>
        <w:t>Deployment</w:t>
      </w:r>
      <w:r>
        <w:t>: Azure App Service</w:t>
      </w:r>
    </w:p>
    <w:p w:rsidR="00F3188E" w:rsidRDefault="00F3188E" w:rsidP="00F3188E">
      <w:pPr>
        <w:numPr>
          <w:ilvl w:val="0"/>
          <w:numId w:val="16"/>
        </w:numPr>
        <w:spacing w:before="100" w:beforeAutospacing="1" w:after="100" w:afterAutospacing="1" w:line="240" w:lineRule="auto"/>
      </w:pPr>
      <w:r>
        <w:rPr>
          <w:rStyle w:val="Strong"/>
        </w:rPr>
        <w:t>Database</w:t>
      </w:r>
      <w:r>
        <w:t>: Azure SQL Database</w:t>
      </w:r>
    </w:p>
    <w:p w:rsidR="009542B4" w:rsidRDefault="00F3188E" w:rsidP="009542B4">
      <w:pPr>
        <w:pStyle w:val="Heading3"/>
      </w:pPr>
      <w:bookmarkStart w:id="35" w:name="_Toc169905455"/>
      <w:r>
        <w:rPr>
          <w:rStyle w:val="Strong"/>
        </w:rPr>
        <w:lastRenderedPageBreak/>
        <w:t>Architecture</w:t>
      </w:r>
      <w:bookmarkEnd w:id="35"/>
      <w:r>
        <w:t xml:space="preserve"> </w:t>
      </w:r>
    </w:p>
    <w:p w:rsidR="00F3188E" w:rsidRDefault="00F3188E" w:rsidP="00F3188E">
      <w:pPr>
        <w:pStyle w:val="NormalWeb"/>
      </w:pPr>
      <w:r>
        <w:t>The User Management Service follows a layered architecture:</w:t>
      </w:r>
    </w:p>
    <w:p w:rsidR="00F3188E" w:rsidRDefault="00F3188E" w:rsidP="00F3188E">
      <w:pPr>
        <w:numPr>
          <w:ilvl w:val="0"/>
          <w:numId w:val="17"/>
        </w:numPr>
        <w:spacing w:before="100" w:beforeAutospacing="1" w:after="100" w:afterAutospacing="1" w:line="240" w:lineRule="auto"/>
      </w:pPr>
      <w:r>
        <w:rPr>
          <w:rStyle w:val="Strong"/>
        </w:rPr>
        <w:t>API Layer</w:t>
      </w:r>
      <w:r>
        <w:t>: Exposes REST endpoints for user registration, profile updates, and retrieval.</w:t>
      </w:r>
    </w:p>
    <w:p w:rsidR="00F3188E" w:rsidRDefault="00F3188E" w:rsidP="00F3188E">
      <w:pPr>
        <w:numPr>
          <w:ilvl w:val="0"/>
          <w:numId w:val="17"/>
        </w:numPr>
        <w:spacing w:before="100" w:beforeAutospacing="1" w:after="100" w:afterAutospacing="1" w:line="240" w:lineRule="auto"/>
      </w:pPr>
      <w:r>
        <w:rPr>
          <w:rStyle w:val="Strong"/>
        </w:rPr>
        <w:t>Business Logic Layer</w:t>
      </w:r>
      <w:r>
        <w:t>: Manages user-related logic, including validation and processing.</w:t>
      </w:r>
    </w:p>
    <w:p w:rsidR="00F3188E" w:rsidRDefault="00F3188E" w:rsidP="00F3188E">
      <w:pPr>
        <w:numPr>
          <w:ilvl w:val="0"/>
          <w:numId w:val="17"/>
        </w:numPr>
        <w:spacing w:before="100" w:beforeAutospacing="1" w:after="100" w:afterAutospacing="1" w:line="240" w:lineRule="auto"/>
      </w:pPr>
      <w:r>
        <w:rPr>
          <w:rStyle w:val="Strong"/>
        </w:rPr>
        <w:t>Data Access Layer</w:t>
      </w:r>
      <w:r>
        <w:t>: Interacts with the Azure SQL Database for user data operations.</w:t>
      </w:r>
    </w:p>
    <w:p w:rsidR="00F3188E" w:rsidRDefault="00F3188E" w:rsidP="009542B4">
      <w:pPr>
        <w:pStyle w:val="Heading3"/>
      </w:pPr>
      <w:bookmarkStart w:id="36" w:name="_Toc169905456"/>
      <w:r>
        <w:rPr>
          <w:rStyle w:val="Strong"/>
        </w:rPr>
        <w:t>Implementation Instructions</w:t>
      </w:r>
      <w:bookmarkEnd w:id="36"/>
    </w:p>
    <w:p w:rsidR="00F3188E" w:rsidRDefault="00F3188E" w:rsidP="00F3188E">
      <w:pPr>
        <w:numPr>
          <w:ilvl w:val="0"/>
          <w:numId w:val="18"/>
        </w:numPr>
        <w:spacing w:before="100" w:beforeAutospacing="1" w:after="100" w:afterAutospacing="1" w:line="240" w:lineRule="auto"/>
      </w:pPr>
      <w:r>
        <w:rPr>
          <w:rStyle w:val="Strong"/>
        </w:rPr>
        <w:t>Dependency Injection</w:t>
      </w:r>
      <w:r>
        <w:t>: Utilize ASP.NET Core’s built-in DI container.</w:t>
      </w:r>
    </w:p>
    <w:p w:rsidR="00F3188E" w:rsidRDefault="00F3188E" w:rsidP="00F3188E">
      <w:pPr>
        <w:numPr>
          <w:ilvl w:val="0"/>
          <w:numId w:val="18"/>
        </w:numPr>
        <w:spacing w:before="100" w:beforeAutospacing="1" w:after="100" w:afterAutospacing="1" w:line="240" w:lineRule="auto"/>
      </w:pPr>
      <w:r>
        <w:rPr>
          <w:rStyle w:val="Strong"/>
        </w:rPr>
        <w:t>Data Access</w:t>
      </w:r>
      <w:r>
        <w:t>: Implement Entity Framework Core for database operations.</w:t>
      </w:r>
    </w:p>
    <w:p w:rsidR="00F3188E" w:rsidRDefault="00F3188E" w:rsidP="00F3188E">
      <w:pPr>
        <w:numPr>
          <w:ilvl w:val="0"/>
          <w:numId w:val="18"/>
        </w:numPr>
        <w:spacing w:before="100" w:beforeAutospacing="1" w:after="100" w:afterAutospacing="1" w:line="240" w:lineRule="auto"/>
      </w:pPr>
      <w:r>
        <w:rPr>
          <w:rStyle w:val="Strong"/>
        </w:rPr>
        <w:t>Validation</w:t>
      </w:r>
      <w:r>
        <w:t>: Ensure all user data is validated before processing.</w:t>
      </w:r>
    </w:p>
    <w:p w:rsidR="00F3188E" w:rsidRDefault="00F3188E" w:rsidP="00F3188E">
      <w:pPr>
        <w:numPr>
          <w:ilvl w:val="0"/>
          <w:numId w:val="18"/>
        </w:numPr>
        <w:spacing w:before="100" w:beforeAutospacing="1" w:after="100" w:afterAutospacing="1" w:line="240" w:lineRule="auto"/>
      </w:pPr>
      <w:r>
        <w:rPr>
          <w:rStyle w:val="Strong"/>
        </w:rPr>
        <w:t>Security</w:t>
      </w:r>
      <w:r>
        <w:t>: Secure all endpoints and use HTTPS.</w:t>
      </w:r>
    </w:p>
    <w:p w:rsidR="00F3188E" w:rsidRDefault="00F3188E" w:rsidP="009542B4">
      <w:pPr>
        <w:pStyle w:val="Heading2"/>
      </w:pPr>
      <w:bookmarkStart w:id="37" w:name="_Toc169905457"/>
      <w:r>
        <w:t>Messaging</w:t>
      </w:r>
      <w:bookmarkEnd w:id="37"/>
    </w:p>
    <w:p w:rsidR="00F3188E" w:rsidRDefault="00F3188E" w:rsidP="00F3188E">
      <w:pPr>
        <w:pStyle w:val="NormalWeb"/>
      </w:pPr>
      <w:r>
        <w:t>The services communicate using REST APIs over HTTP to handle user requests and ensure secure data exchange.</w:t>
      </w:r>
    </w:p>
    <w:p w:rsidR="00F3188E" w:rsidRDefault="00F3188E" w:rsidP="00F3188E">
      <w:pPr>
        <w:pStyle w:val="NormalWeb"/>
        <w:numPr>
          <w:ilvl w:val="0"/>
          <w:numId w:val="19"/>
        </w:numPr>
      </w:pPr>
      <w:r>
        <w:rPr>
          <w:rStyle w:val="Strong"/>
          <w:rFonts w:eastAsiaTheme="majorEastAsia"/>
        </w:rPr>
        <w:t>UI to Authentication Service</w:t>
      </w:r>
      <w:r>
        <w:t>:</w:t>
      </w:r>
    </w:p>
    <w:p w:rsidR="00F3188E" w:rsidRDefault="00F3188E" w:rsidP="00F3188E">
      <w:pPr>
        <w:numPr>
          <w:ilvl w:val="1"/>
          <w:numId w:val="19"/>
        </w:numPr>
        <w:spacing w:before="100" w:beforeAutospacing="1" w:after="100" w:afterAutospacing="1" w:line="240" w:lineRule="auto"/>
      </w:pPr>
      <w:r>
        <w:t>The UI sends login requests to the Authentication Service via REST API. The Authentication Service verifies credentials and issues a JWT token, which is then used for all subsequent requests to secure communication.</w:t>
      </w:r>
    </w:p>
    <w:p w:rsidR="00F3188E" w:rsidRDefault="00F3188E" w:rsidP="00F3188E">
      <w:pPr>
        <w:pStyle w:val="NormalWeb"/>
        <w:numPr>
          <w:ilvl w:val="0"/>
          <w:numId w:val="19"/>
        </w:numPr>
      </w:pPr>
      <w:r>
        <w:rPr>
          <w:rStyle w:val="Strong"/>
          <w:rFonts w:eastAsiaTheme="majorEastAsia"/>
        </w:rPr>
        <w:t>UI to Task Management Service</w:t>
      </w:r>
      <w:r>
        <w:t>:</w:t>
      </w:r>
    </w:p>
    <w:p w:rsidR="00F3188E" w:rsidRDefault="00F3188E" w:rsidP="00F3188E">
      <w:pPr>
        <w:numPr>
          <w:ilvl w:val="1"/>
          <w:numId w:val="19"/>
        </w:numPr>
        <w:spacing w:before="100" w:beforeAutospacing="1" w:after="100" w:afterAutospacing="1" w:line="240" w:lineRule="auto"/>
      </w:pPr>
      <w:r>
        <w:t>The UI sends task-related requests (create, read, update, delete) to the Task Management Service via REST API. The Task Management Service processes these requests and interacts with the Azure SQL Database to manage task data.</w:t>
      </w:r>
    </w:p>
    <w:p w:rsidR="00F3188E" w:rsidRDefault="00F3188E" w:rsidP="00F3188E">
      <w:pPr>
        <w:pStyle w:val="NormalWeb"/>
        <w:numPr>
          <w:ilvl w:val="0"/>
          <w:numId w:val="19"/>
        </w:numPr>
      </w:pPr>
      <w:r>
        <w:rPr>
          <w:rStyle w:val="Strong"/>
          <w:rFonts w:eastAsiaTheme="majorEastAsia"/>
        </w:rPr>
        <w:t>UI to User Management Service</w:t>
      </w:r>
      <w:r>
        <w:t>:</w:t>
      </w:r>
    </w:p>
    <w:p w:rsidR="00F3188E" w:rsidRDefault="00F3188E" w:rsidP="00F3188E">
      <w:pPr>
        <w:numPr>
          <w:ilvl w:val="1"/>
          <w:numId w:val="19"/>
        </w:numPr>
        <w:spacing w:before="100" w:beforeAutospacing="1" w:after="100" w:afterAutospacing="1" w:line="240" w:lineRule="auto"/>
      </w:pPr>
      <w:r>
        <w:t>The UI sends user-related requests (registration, profile updates) to the User Management Service via REST API. The User Management Service processes these requests and interacts with the Azure SQL Database to manage user data.</w:t>
      </w:r>
    </w:p>
    <w:p w:rsidR="00F3188E" w:rsidRDefault="00F3188E" w:rsidP="00F3188E">
      <w:pPr>
        <w:pStyle w:val="NormalWeb"/>
        <w:numPr>
          <w:ilvl w:val="0"/>
          <w:numId w:val="19"/>
        </w:numPr>
      </w:pPr>
      <w:r>
        <w:rPr>
          <w:rStyle w:val="Strong"/>
          <w:rFonts w:eastAsiaTheme="majorEastAsia"/>
        </w:rPr>
        <w:t>Authentication Service to Task Management Service</w:t>
      </w:r>
      <w:r>
        <w:t>:</w:t>
      </w:r>
    </w:p>
    <w:p w:rsidR="00F3188E" w:rsidRDefault="00F3188E" w:rsidP="00F3188E">
      <w:pPr>
        <w:numPr>
          <w:ilvl w:val="1"/>
          <w:numId w:val="19"/>
        </w:numPr>
        <w:spacing w:before="100" w:beforeAutospacing="1" w:after="100" w:afterAutospacing="1" w:line="240" w:lineRule="auto"/>
      </w:pPr>
      <w:r>
        <w:t>While direct communication between the Authentication Service and Task Management Service is minimal, JWT tokens issued by the Authentication Service are used by the Task Management Service to authenticate requests and ensure that only authorized users can perform operations.</w:t>
      </w:r>
    </w:p>
    <w:p w:rsidR="00F3188E" w:rsidRDefault="00F3188E" w:rsidP="00F3188E">
      <w:pPr>
        <w:pStyle w:val="NormalWeb"/>
        <w:numPr>
          <w:ilvl w:val="0"/>
          <w:numId w:val="19"/>
        </w:numPr>
      </w:pPr>
      <w:r>
        <w:rPr>
          <w:rStyle w:val="Strong"/>
          <w:rFonts w:eastAsiaTheme="majorEastAsia"/>
        </w:rPr>
        <w:t>Authentication Service to User Management Service</w:t>
      </w:r>
      <w:r>
        <w:t>:</w:t>
      </w:r>
    </w:p>
    <w:p w:rsidR="00F3188E" w:rsidRDefault="00F3188E" w:rsidP="00F3188E">
      <w:pPr>
        <w:numPr>
          <w:ilvl w:val="1"/>
          <w:numId w:val="19"/>
        </w:numPr>
        <w:spacing w:before="100" w:beforeAutospacing="1" w:after="100" w:afterAutospacing="1" w:line="240" w:lineRule="auto"/>
      </w:pPr>
      <w:r>
        <w:t>The Authentication Service verifies credentials and manages tokens, while the User Management Service handles user-specific data. They work together to ensure that user operations are secure and authorized.</w:t>
      </w:r>
    </w:p>
    <w:p w:rsidR="00F3188E" w:rsidRDefault="00F3188E"/>
    <w:p w:rsidR="00FA70BA" w:rsidRPr="00FA70BA" w:rsidRDefault="00FA70BA" w:rsidP="00FA70BA"/>
    <w:p w:rsidR="00FA70BA" w:rsidRPr="00FA70BA" w:rsidRDefault="00FA70BA" w:rsidP="00FA70BA"/>
    <w:p w:rsidR="00FA70BA" w:rsidRPr="00FA70BA" w:rsidRDefault="00FA70BA" w:rsidP="00FA70BA"/>
    <w:p w:rsidR="00FA70BA" w:rsidRDefault="00FA70BA" w:rsidP="00FA70BA"/>
    <w:p w:rsidR="00670A7B" w:rsidRPr="00FA70BA" w:rsidRDefault="00FA70BA" w:rsidP="00FA70BA">
      <w:pPr>
        <w:tabs>
          <w:tab w:val="left" w:pos="5655"/>
        </w:tabs>
      </w:pPr>
      <w:r>
        <w:lastRenderedPageBreak/>
        <w:tab/>
      </w:r>
    </w:p>
    <w:sectPr w:rsidR="00670A7B" w:rsidRPr="00FA70BA" w:rsidSect="00DE03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0BFB"/>
    <w:multiLevelType w:val="multilevel"/>
    <w:tmpl w:val="9B00D06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1E7E"/>
    <w:multiLevelType w:val="multilevel"/>
    <w:tmpl w:val="FA0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94E56"/>
    <w:multiLevelType w:val="multilevel"/>
    <w:tmpl w:val="040E0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75DA3"/>
    <w:multiLevelType w:val="multilevel"/>
    <w:tmpl w:val="E036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15E18"/>
    <w:multiLevelType w:val="multilevel"/>
    <w:tmpl w:val="F27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F527F"/>
    <w:multiLevelType w:val="multilevel"/>
    <w:tmpl w:val="3F2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155F0"/>
    <w:multiLevelType w:val="multilevel"/>
    <w:tmpl w:val="37A0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D4E9B"/>
    <w:multiLevelType w:val="multilevel"/>
    <w:tmpl w:val="9DA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193D"/>
    <w:multiLevelType w:val="multilevel"/>
    <w:tmpl w:val="D458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21164"/>
    <w:multiLevelType w:val="multilevel"/>
    <w:tmpl w:val="A6D6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824ED"/>
    <w:multiLevelType w:val="multilevel"/>
    <w:tmpl w:val="A110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F4CEA"/>
    <w:multiLevelType w:val="multilevel"/>
    <w:tmpl w:val="F58A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E04DD"/>
    <w:multiLevelType w:val="multilevel"/>
    <w:tmpl w:val="926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64C12"/>
    <w:multiLevelType w:val="multilevel"/>
    <w:tmpl w:val="0C962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07295"/>
    <w:multiLevelType w:val="multilevel"/>
    <w:tmpl w:val="0288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C6559"/>
    <w:multiLevelType w:val="multilevel"/>
    <w:tmpl w:val="BAB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D7B9C"/>
    <w:multiLevelType w:val="multilevel"/>
    <w:tmpl w:val="B1B27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E5584"/>
    <w:multiLevelType w:val="multilevel"/>
    <w:tmpl w:val="C57CD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542D5"/>
    <w:multiLevelType w:val="multilevel"/>
    <w:tmpl w:val="363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C203A"/>
    <w:multiLevelType w:val="multilevel"/>
    <w:tmpl w:val="029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67001"/>
    <w:multiLevelType w:val="multilevel"/>
    <w:tmpl w:val="45B0C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161A62"/>
    <w:multiLevelType w:val="multilevel"/>
    <w:tmpl w:val="942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14"/>
  </w:num>
  <w:num w:numId="5">
    <w:abstractNumId w:val="10"/>
  </w:num>
  <w:num w:numId="6">
    <w:abstractNumId w:val="0"/>
  </w:num>
  <w:num w:numId="7">
    <w:abstractNumId w:val="20"/>
  </w:num>
  <w:num w:numId="8">
    <w:abstractNumId w:val="12"/>
  </w:num>
  <w:num w:numId="9">
    <w:abstractNumId w:val="3"/>
  </w:num>
  <w:num w:numId="10">
    <w:abstractNumId w:val="7"/>
  </w:num>
  <w:num w:numId="11">
    <w:abstractNumId w:val="19"/>
  </w:num>
  <w:num w:numId="12">
    <w:abstractNumId w:val="8"/>
  </w:num>
  <w:num w:numId="13">
    <w:abstractNumId w:val="21"/>
  </w:num>
  <w:num w:numId="14">
    <w:abstractNumId w:val="6"/>
  </w:num>
  <w:num w:numId="15">
    <w:abstractNumId w:val="5"/>
  </w:num>
  <w:num w:numId="16">
    <w:abstractNumId w:val="18"/>
  </w:num>
  <w:num w:numId="17">
    <w:abstractNumId w:val="4"/>
  </w:num>
  <w:num w:numId="18">
    <w:abstractNumId w:val="15"/>
  </w:num>
  <w:num w:numId="19">
    <w:abstractNumId w:val="13"/>
  </w:num>
  <w:num w:numId="20">
    <w:abstractNumId w:val="11"/>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9E"/>
    <w:rsid w:val="000379E9"/>
    <w:rsid w:val="003E7FB3"/>
    <w:rsid w:val="00413A06"/>
    <w:rsid w:val="004D4D0F"/>
    <w:rsid w:val="004D74EB"/>
    <w:rsid w:val="00670A7B"/>
    <w:rsid w:val="00695273"/>
    <w:rsid w:val="006B2995"/>
    <w:rsid w:val="006F2B1E"/>
    <w:rsid w:val="007B05A4"/>
    <w:rsid w:val="007E309C"/>
    <w:rsid w:val="008B073E"/>
    <w:rsid w:val="009320B4"/>
    <w:rsid w:val="009542B4"/>
    <w:rsid w:val="009C039E"/>
    <w:rsid w:val="00AC644E"/>
    <w:rsid w:val="00BA365E"/>
    <w:rsid w:val="00C15855"/>
    <w:rsid w:val="00C3426D"/>
    <w:rsid w:val="00DB1255"/>
    <w:rsid w:val="00DE03A8"/>
    <w:rsid w:val="00F3188E"/>
    <w:rsid w:val="00FA70BA"/>
    <w:rsid w:val="00FD0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7976CE-9216-4C8D-B77B-41B9B21C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39E"/>
    <w:pPr>
      <w:keepNext/>
      <w:keepLines/>
      <w:spacing w:before="240" w:after="0"/>
      <w:outlineLvl w:val="0"/>
    </w:pPr>
    <w:rPr>
      <w:rFonts w:asciiTheme="majorHAnsi" w:eastAsiaTheme="majorEastAsia" w:hAnsiTheme="majorHAnsi" w:cstheme="majorBidi"/>
      <w:color w:val="2E74B5" w:themeColor="accent1" w:themeShade="BF"/>
      <w:sz w:val="32"/>
      <w:szCs w:val="32"/>
      <w:lang w:val="en-US" w:bidi="he-IL"/>
    </w:rPr>
  </w:style>
  <w:style w:type="paragraph" w:styleId="Heading2">
    <w:name w:val="heading 2"/>
    <w:basedOn w:val="Normal"/>
    <w:next w:val="Normal"/>
    <w:link w:val="Heading2Char"/>
    <w:uiPriority w:val="9"/>
    <w:unhideWhenUsed/>
    <w:qFormat/>
    <w:rsid w:val="009C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0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03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9E"/>
    <w:rPr>
      <w:rFonts w:asciiTheme="majorHAnsi" w:eastAsiaTheme="majorEastAsia" w:hAnsiTheme="majorHAnsi" w:cstheme="majorBidi"/>
      <w:color w:val="2E74B5" w:themeColor="accent1" w:themeShade="BF"/>
      <w:sz w:val="32"/>
      <w:szCs w:val="32"/>
      <w:lang w:val="en-US" w:bidi="he-IL"/>
    </w:rPr>
  </w:style>
  <w:style w:type="paragraph" w:styleId="NormalWeb">
    <w:name w:val="Normal (Web)"/>
    <w:basedOn w:val="Normal"/>
    <w:uiPriority w:val="99"/>
    <w:unhideWhenUsed/>
    <w:rsid w:val="009C039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9C039E"/>
    <w:rPr>
      <w:b/>
      <w:bCs/>
    </w:rPr>
  </w:style>
  <w:style w:type="character" w:customStyle="1" w:styleId="Heading3Char">
    <w:name w:val="Heading 3 Char"/>
    <w:basedOn w:val="DefaultParagraphFont"/>
    <w:link w:val="Heading3"/>
    <w:uiPriority w:val="9"/>
    <w:rsid w:val="009C03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039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9C039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B0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5A4"/>
    <w:rPr>
      <w:rFonts w:ascii="Segoe UI" w:hAnsi="Segoe UI" w:cs="Segoe UI"/>
      <w:sz w:val="18"/>
      <w:szCs w:val="18"/>
    </w:rPr>
  </w:style>
  <w:style w:type="paragraph" w:styleId="TOCHeading">
    <w:name w:val="TOC Heading"/>
    <w:basedOn w:val="Heading1"/>
    <w:next w:val="Normal"/>
    <w:uiPriority w:val="39"/>
    <w:unhideWhenUsed/>
    <w:qFormat/>
    <w:rsid w:val="00DE03A8"/>
    <w:pPr>
      <w:outlineLvl w:val="9"/>
    </w:pPr>
    <w:rPr>
      <w:lang w:bidi="ar-SA"/>
    </w:rPr>
  </w:style>
  <w:style w:type="paragraph" w:styleId="TOC1">
    <w:name w:val="toc 1"/>
    <w:basedOn w:val="Normal"/>
    <w:next w:val="Normal"/>
    <w:autoRedefine/>
    <w:uiPriority w:val="39"/>
    <w:unhideWhenUsed/>
    <w:rsid w:val="00DE03A8"/>
    <w:pPr>
      <w:spacing w:after="100"/>
    </w:pPr>
  </w:style>
  <w:style w:type="paragraph" w:styleId="TOC2">
    <w:name w:val="toc 2"/>
    <w:basedOn w:val="Normal"/>
    <w:next w:val="Normal"/>
    <w:autoRedefine/>
    <w:uiPriority w:val="39"/>
    <w:unhideWhenUsed/>
    <w:rsid w:val="00DE03A8"/>
    <w:pPr>
      <w:spacing w:after="100"/>
      <w:ind w:left="220"/>
    </w:pPr>
  </w:style>
  <w:style w:type="paragraph" w:styleId="TOC3">
    <w:name w:val="toc 3"/>
    <w:basedOn w:val="Normal"/>
    <w:next w:val="Normal"/>
    <w:autoRedefine/>
    <w:uiPriority w:val="39"/>
    <w:unhideWhenUsed/>
    <w:rsid w:val="00DE03A8"/>
    <w:pPr>
      <w:spacing w:after="100"/>
      <w:ind w:left="440"/>
    </w:pPr>
  </w:style>
  <w:style w:type="character" w:styleId="Hyperlink">
    <w:name w:val="Hyperlink"/>
    <w:basedOn w:val="DefaultParagraphFont"/>
    <w:uiPriority w:val="99"/>
    <w:unhideWhenUsed/>
    <w:rsid w:val="00DE03A8"/>
    <w:rPr>
      <w:color w:val="0563C1" w:themeColor="hyperlink"/>
      <w:u w:val="single"/>
    </w:rPr>
  </w:style>
  <w:style w:type="paragraph" w:styleId="NoSpacing">
    <w:name w:val="No Spacing"/>
    <w:link w:val="NoSpacingChar"/>
    <w:uiPriority w:val="1"/>
    <w:qFormat/>
    <w:rsid w:val="00DE03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03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9602">
      <w:bodyDiv w:val="1"/>
      <w:marLeft w:val="0"/>
      <w:marRight w:val="0"/>
      <w:marTop w:val="0"/>
      <w:marBottom w:val="0"/>
      <w:divBdr>
        <w:top w:val="none" w:sz="0" w:space="0" w:color="auto"/>
        <w:left w:val="none" w:sz="0" w:space="0" w:color="auto"/>
        <w:bottom w:val="none" w:sz="0" w:space="0" w:color="auto"/>
        <w:right w:val="none" w:sz="0" w:space="0" w:color="auto"/>
      </w:divBdr>
    </w:div>
    <w:div w:id="193344720">
      <w:bodyDiv w:val="1"/>
      <w:marLeft w:val="0"/>
      <w:marRight w:val="0"/>
      <w:marTop w:val="0"/>
      <w:marBottom w:val="0"/>
      <w:divBdr>
        <w:top w:val="none" w:sz="0" w:space="0" w:color="auto"/>
        <w:left w:val="none" w:sz="0" w:space="0" w:color="auto"/>
        <w:bottom w:val="none" w:sz="0" w:space="0" w:color="auto"/>
        <w:right w:val="none" w:sz="0" w:space="0" w:color="auto"/>
      </w:divBdr>
    </w:div>
    <w:div w:id="374622288">
      <w:bodyDiv w:val="1"/>
      <w:marLeft w:val="0"/>
      <w:marRight w:val="0"/>
      <w:marTop w:val="0"/>
      <w:marBottom w:val="0"/>
      <w:divBdr>
        <w:top w:val="none" w:sz="0" w:space="0" w:color="auto"/>
        <w:left w:val="none" w:sz="0" w:space="0" w:color="auto"/>
        <w:bottom w:val="none" w:sz="0" w:space="0" w:color="auto"/>
        <w:right w:val="none" w:sz="0" w:space="0" w:color="auto"/>
      </w:divBdr>
    </w:div>
    <w:div w:id="929005524">
      <w:bodyDiv w:val="1"/>
      <w:marLeft w:val="0"/>
      <w:marRight w:val="0"/>
      <w:marTop w:val="0"/>
      <w:marBottom w:val="0"/>
      <w:divBdr>
        <w:top w:val="none" w:sz="0" w:space="0" w:color="auto"/>
        <w:left w:val="none" w:sz="0" w:space="0" w:color="auto"/>
        <w:bottom w:val="none" w:sz="0" w:space="0" w:color="auto"/>
        <w:right w:val="none" w:sz="0" w:space="0" w:color="auto"/>
      </w:divBdr>
    </w:div>
    <w:div w:id="1223718299">
      <w:bodyDiv w:val="1"/>
      <w:marLeft w:val="0"/>
      <w:marRight w:val="0"/>
      <w:marTop w:val="0"/>
      <w:marBottom w:val="0"/>
      <w:divBdr>
        <w:top w:val="none" w:sz="0" w:space="0" w:color="auto"/>
        <w:left w:val="none" w:sz="0" w:space="0" w:color="auto"/>
        <w:bottom w:val="none" w:sz="0" w:space="0" w:color="auto"/>
        <w:right w:val="none" w:sz="0" w:space="0" w:color="auto"/>
      </w:divBdr>
    </w:div>
    <w:div w:id="1309091415">
      <w:bodyDiv w:val="1"/>
      <w:marLeft w:val="0"/>
      <w:marRight w:val="0"/>
      <w:marTop w:val="0"/>
      <w:marBottom w:val="0"/>
      <w:divBdr>
        <w:top w:val="none" w:sz="0" w:space="0" w:color="auto"/>
        <w:left w:val="none" w:sz="0" w:space="0" w:color="auto"/>
        <w:bottom w:val="none" w:sz="0" w:space="0" w:color="auto"/>
        <w:right w:val="none" w:sz="0" w:space="0" w:color="auto"/>
      </w:divBdr>
    </w:div>
    <w:div w:id="1416784486">
      <w:bodyDiv w:val="1"/>
      <w:marLeft w:val="0"/>
      <w:marRight w:val="0"/>
      <w:marTop w:val="0"/>
      <w:marBottom w:val="0"/>
      <w:divBdr>
        <w:top w:val="none" w:sz="0" w:space="0" w:color="auto"/>
        <w:left w:val="none" w:sz="0" w:space="0" w:color="auto"/>
        <w:bottom w:val="none" w:sz="0" w:space="0" w:color="auto"/>
        <w:right w:val="none" w:sz="0" w:space="0" w:color="auto"/>
      </w:divBdr>
    </w:div>
    <w:div w:id="148512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Kotawala_Adnan@yahoo.co.in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404A1-5D98-4BB5-9BB4-F09BF868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2850</Words>
  <Characters>17082</Characters>
  <Application>Microsoft Office Word</Application>
  <DocSecurity>0</DocSecurity>
  <Lines>390</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Management app</dc:title>
  <dc:subject>Architecture Document</dc:subject>
  <dc:creator>Adnan Kotawala</dc:creator>
  <cp:keywords/>
  <dc:description/>
  <cp:lastModifiedBy>Microsoft account</cp:lastModifiedBy>
  <cp:revision>12</cp:revision>
  <dcterms:created xsi:type="dcterms:W3CDTF">2024-06-08T08:19:00Z</dcterms:created>
  <dcterms:modified xsi:type="dcterms:W3CDTF">2024-06-21T18:06:00Z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8aa89d61-827f-4c70-b529-b93d6c5aa5dc</vt:lpwstr>
  </property>
</Properties>
</file>