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5.0.0 -->
  <w:body>
    <w:p>
      <w:r>
        <w:rPr>
          <w:b/>
          <w:color w:val="FF0000"/>
          <w:sz w:val="24"/>
        </w:rPr>
        <w:drawing>
          <wp:inline>
            <wp:extent cx="5943600" cy="445770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24"/>
        </w:rPr>
        <w:t>Evaluation Only. Created with Aspose.Words. Copyright 2003-2015 Aspose Pty Ltd.</w:t>
      </w:r>
    </w:p>
    <w:p w:rsidR="00D86780"/>
    <w:p w:rsidR="0043436A"/>
    <w:p w:rsidR="0043436A" w:rsidRPr="0043436A" w:rsidP="00B73F3A">
      <w:pPr>
        <w:rPr>
          <w:sz w:val="42"/>
          <w:szCs w:val="42"/>
        </w:rPr>
      </w:pPr>
      <w:r w:rsidR="00B73F3A">
        <w:rPr>
          <w:sz w:val="42"/>
          <w:szCs w:val="42"/>
        </w:rPr>
        <w:t>This is sample word document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Zaheer Tariq</dc:creator>
  <cp:lastModifiedBy>Muhammad Zaheer Tariq</cp:lastModifiedBy>
  <cp:revision>3</cp:revision>
  <dcterms:created xsi:type="dcterms:W3CDTF">2015-07-24T05:29:00Z</dcterms:created>
  <dcterms:modified xsi:type="dcterms:W3CDTF">2015-07-24T05:36:00Z</dcterms:modified>
</cp:coreProperties>
</file>