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8C68" w14:textId="77777777" w:rsidR="00375320" w:rsidRDefault="00375320" w:rsidP="00375320">
      <w:pPr>
        <w:pStyle w:val="Heading2"/>
      </w:pPr>
      <w:bookmarkStart w:id="0" w:name="_GoBack"/>
      <w:bookmarkEnd w:id="0"/>
      <w:r>
        <w:t>Base Dataset Details:</w:t>
      </w:r>
    </w:p>
    <w:p w14:paraId="2CFF4ED8" w14:textId="77777777" w:rsidR="00375320" w:rsidRPr="00375320" w:rsidRDefault="00375320" w:rsidP="00375320">
      <w:pPr>
        <w:pStyle w:val="Subtitle"/>
      </w:pPr>
    </w:p>
    <w:p w14:paraId="59807EDF" w14:textId="77777777" w:rsidR="00375320" w:rsidRPr="00791ED9" w:rsidRDefault="00375320" w:rsidP="00375320">
      <w:pPr>
        <w:pStyle w:val="Subtitle"/>
        <w:rPr>
          <w:color w:val="222222"/>
        </w:rPr>
      </w:pPr>
      <w:proofErr w:type="gramStart"/>
      <w:r w:rsidRPr="00791ED9">
        <w:rPr>
          <w:b/>
          <w:color w:val="222222"/>
        </w:rPr>
        <w:t xml:space="preserve">India </w:t>
      </w:r>
      <w:r>
        <w:rPr>
          <w:b/>
          <w:color w:val="222222"/>
        </w:rPr>
        <w:t>:</w:t>
      </w:r>
      <w:proofErr w:type="gramEnd"/>
    </w:p>
    <w:p w14:paraId="31901903" w14:textId="77777777" w:rsidR="00375320" w:rsidRDefault="00636037" w:rsidP="00636037">
      <w:pPr>
        <w:pStyle w:val="Subtitle"/>
        <w:rPr>
          <w:color w:val="222222"/>
        </w:rPr>
      </w:pPr>
      <w:proofErr w:type="gramStart"/>
      <w:r>
        <w:rPr>
          <w:color w:val="222222"/>
        </w:rPr>
        <w:t>base</w:t>
      </w:r>
      <w:proofErr w:type="gramEnd"/>
      <w:r>
        <w:rPr>
          <w:color w:val="222222"/>
        </w:rPr>
        <w:t xml:space="preserve"> dataset source : </w:t>
      </w:r>
      <w:r w:rsidRPr="00636037">
        <w:rPr>
          <w:rStyle w:val="Hyperlink"/>
          <w:i w:val="0"/>
          <w:u w:val="none"/>
        </w:rPr>
        <w:t>https://api.covid19india.org/</w:t>
      </w:r>
    </w:p>
    <w:p w14:paraId="001C666E" w14:textId="77777777" w:rsidR="00636037" w:rsidRPr="00636037" w:rsidRDefault="00636037" w:rsidP="00636037"/>
    <w:p w14:paraId="5C92315F" w14:textId="77777777" w:rsidR="00636037" w:rsidRPr="00636037" w:rsidRDefault="00636037" w:rsidP="00636037"/>
    <w:p w14:paraId="6F7CF82E" w14:textId="77777777" w:rsidR="00636037" w:rsidRDefault="00375320" w:rsidP="00636037">
      <w:pPr>
        <w:pStyle w:val="Subtitle"/>
        <w:rPr>
          <w:b/>
          <w:color w:val="222222"/>
        </w:rPr>
      </w:pPr>
      <w:proofErr w:type="gramStart"/>
      <w:r w:rsidRPr="00791ED9">
        <w:rPr>
          <w:b/>
          <w:color w:val="222222"/>
        </w:rPr>
        <w:t>US</w:t>
      </w:r>
      <w:r w:rsidRPr="00375320">
        <w:rPr>
          <w:b/>
          <w:color w:val="222222"/>
        </w:rPr>
        <w:t xml:space="preserve"> :</w:t>
      </w:r>
      <w:proofErr w:type="gramEnd"/>
    </w:p>
    <w:p w14:paraId="2849EFCD" w14:textId="77777777" w:rsidR="00375320" w:rsidRPr="00636037" w:rsidRDefault="00636037" w:rsidP="00636037">
      <w:pPr>
        <w:pStyle w:val="Subtitle"/>
        <w:rPr>
          <w:i w:val="0"/>
          <w:color w:val="222222"/>
        </w:rPr>
      </w:pPr>
      <w:proofErr w:type="gramStart"/>
      <w:r>
        <w:rPr>
          <w:color w:val="222222"/>
        </w:rPr>
        <w:t>base</w:t>
      </w:r>
      <w:proofErr w:type="gramEnd"/>
      <w:r>
        <w:rPr>
          <w:color w:val="222222"/>
        </w:rPr>
        <w:t xml:space="preserve"> dataset source </w:t>
      </w:r>
      <w:r w:rsidRPr="00636037">
        <w:rPr>
          <w:i w:val="0"/>
          <w:color w:val="222222"/>
        </w:rPr>
        <w:t xml:space="preserve">: </w:t>
      </w:r>
      <w:hyperlink r:id="rId5" w:history="1">
        <w:r w:rsidRPr="00636037">
          <w:rPr>
            <w:rStyle w:val="Hyperlink"/>
            <w:i w:val="0"/>
            <w:u w:val="none"/>
          </w:rPr>
          <w:t>https://usafacts.org/visualizations/coronavirus-covid-19-spread-map/</w:t>
        </w:r>
      </w:hyperlink>
    </w:p>
    <w:p w14:paraId="37816550" w14:textId="77777777" w:rsidR="00636037" w:rsidRDefault="00636037" w:rsidP="00636037"/>
    <w:p w14:paraId="7A187FBB" w14:textId="77777777" w:rsidR="00636037" w:rsidRPr="00636037" w:rsidRDefault="00636037" w:rsidP="00636037">
      <w:r>
        <w:rPr>
          <w:noProof/>
        </w:rPr>
        <w:drawing>
          <wp:inline distT="0" distB="0" distL="0" distR="0" wp14:anchorId="3DF90CE5" wp14:editId="16707593">
            <wp:extent cx="5270500" cy="21405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6-15 at 1.26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8B0" w14:textId="77777777"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14:paraId="43CAB63D" w14:textId="77777777"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14:paraId="52BE14E1" w14:textId="77777777"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14:paraId="6133E9F5" w14:textId="77777777"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14:paraId="1FA33D43" w14:textId="77777777" w:rsidR="00075DA2" w:rsidRDefault="00075DA2" w:rsidP="00375320"/>
    <w:p w14:paraId="54720456" w14:textId="77777777" w:rsidR="00375320" w:rsidRDefault="00375320" w:rsidP="00375320"/>
    <w:p w14:paraId="351D3EA5" w14:textId="77777777" w:rsidR="00375320" w:rsidRDefault="00375320" w:rsidP="00375320"/>
    <w:sectPr w:rsidR="00375320" w:rsidSect="00075D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20"/>
    <w:rsid w:val="00075DA2"/>
    <w:rsid w:val="000F4BCB"/>
    <w:rsid w:val="00375320"/>
    <w:rsid w:val="003F71CF"/>
    <w:rsid w:val="0063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11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75320"/>
    <w:pPr>
      <w:spacing w:after="200" w:line="288" w:lineRule="auto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75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3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6360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0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75320"/>
    <w:pPr>
      <w:spacing w:after="200" w:line="288" w:lineRule="auto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75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3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6360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0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afacts.org/visualizations/coronavirus-covid-19-spread-map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Ahuja</dc:creator>
  <cp:keywords/>
  <dc:description/>
  <cp:lastModifiedBy>Sanil Ahuja</cp:lastModifiedBy>
  <cp:revision>2</cp:revision>
  <dcterms:created xsi:type="dcterms:W3CDTF">2020-06-15T08:01:00Z</dcterms:created>
  <dcterms:modified xsi:type="dcterms:W3CDTF">2020-06-15T08:01:00Z</dcterms:modified>
</cp:coreProperties>
</file>