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A56D3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A56D37">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A56D37">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A56D37">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A56D37">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A56D37">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A56D37">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A56D37">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A56D37">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A56D37">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A56D37">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A56D37">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A56D37">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A56D37">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A56D37">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A56D37">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A56D37">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A56D37">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A56D37">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A56D37">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A56D37">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A56D37">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A56D3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A56D3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A56D3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A56D3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A56D3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A56D3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A56D37"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A56D3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A56D3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A56D3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A56D3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A56D3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A56D3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A56D3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A56D3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A56D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A56D3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A56D3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A56D3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A56D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A56D3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A56D3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A56D3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A56D3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A56D3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A56D3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A56D3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A56D3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bookmarkStart w:id="356" w:name="_GoBack"/>
      <w:bookmarkEnd w:id="356"/>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7" w:name="_Ref493423568"/>
      <w:bookmarkStart w:id="358" w:name="_Toc511915743"/>
      <w:r>
        <w:t>algorithm property</w:t>
      </w:r>
      <w:bookmarkEnd w:id="357"/>
      <w:bookmarkEnd w:id="358"/>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9" w:name="_Ref493350984"/>
      <w:bookmarkStart w:id="360" w:name="_Toc511915744"/>
      <w:r>
        <w:t>result object</w:t>
      </w:r>
      <w:bookmarkEnd w:id="359"/>
      <w:bookmarkEnd w:id="360"/>
    </w:p>
    <w:p w14:paraId="74FD90F6" w14:textId="18F2DD20" w:rsidR="00401BB5" w:rsidRDefault="00401BB5" w:rsidP="00401BB5">
      <w:pPr>
        <w:pStyle w:val="Heading3"/>
      </w:pPr>
      <w:bookmarkStart w:id="361" w:name="_Toc511915745"/>
      <w:r>
        <w:t>General</w:t>
      </w:r>
      <w:bookmarkEnd w:id="3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2" w:name="_Ref509922615"/>
      <w:bookmarkStart w:id="363" w:name="_Toc511915746"/>
      <w:r>
        <w:t>Constraints</w:t>
      </w:r>
      <w:bookmarkEnd w:id="362"/>
      <w:bookmarkEnd w:id="363"/>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4" w:name="_Toc511915747"/>
      <w:bookmarkStart w:id="365" w:name="_Ref493408865"/>
      <w:r>
        <w:t>id property</w:t>
      </w:r>
      <w:bookmarkEnd w:id="36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6" w:name="_Ref508814211"/>
      <w:bookmarkStart w:id="367" w:name="_Toc511915748"/>
      <w:r>
        <w:t>ruleId property</w:t>
      </w:r>
      <w:bookmarkEnd w:id="365"/>
      <w:bookmarkEnd w:id="366"/>
      <w:bookmarkEnd w:id="36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8" w:name="_Ref493408875"/>
      <w:bookmarkStart w:id="369" w:name="_Toc511915749"/>
      <w:r>
        <w:lastRenderedPageBreak/>
        <w:t>ruleKey property</w:t>
      </w:r>
      <w:bookmarkEnd w:id="368"/>
      <w:bookmarkEnd w:id="369"/>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0" w:name="_Ref493511208"/>
      <w:bookmarkStart w:id="371" w:name="_Toc511915750"/>
      <w:r>
        <w:t>level property</w:t>
      </w:r>
      <w:bookmarkEnd w:id="370"/>
      <w:bookmarkEnd w:id="3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2" w:name="_Ref493426628"/>
      <w:bookmarkStart w:id="373" w:name="_Toc511915751"/>
      <w:r>
        <w:t>message property</w:t>
      </w:r>
      <w:bookmarkEnd w:id="372"/>
      <w:bookmarkEnd w:id="373"/>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4" w:name="_Ref508874628"/>
      <w:bookmarkStart w:id="375" w:name="_Toc511915752"/>
      <w:r>
        <w:t>ruleMessageId property</w:t>
      </w:r>
      <w:bookmarkEnd w:id="374"/>
      <w:bookmarkEnd w:id="375"/>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6" w:name="_Ref510013155"/>
      <w:bookmarkStart w:id="377" w:name="_Toc511915753"/>
      <w:r>
        <w:t>locations property</w:t>
      </w:r>
      <w:bookmarkEnd w:id="376"/>
      <w:bookmarkEnd w:id="377"/>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8" w:name="_Ref510085223"/>
      <w:bookmarkStart w:id="379" w:name="_Toc511915754"/>
      <w:r>
        <w:t>analysisTarget</w:t>
      </w:r>
      <w:r w:rsidR="00673F27">
        <w:t xml:space="preserve"> p</w:t>
      </w:r>
      <w:r>
        <w:t>roperty</w:t>
      </w:r>
      <w:bookmarkEnd w:id="378"/>
      <w:bookmarkEnd w:id="379"/>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80" w:name="_Ref507591746"/>
      <w:bookmarkStart w:id="381" w:name="_Toc511915755"/>
      <w:r>
        <w:t>f</w:t>
      </w:r>
      <w:r w:rsidR="00401BB5">
        <w:t>ingerprintContribution</w:t>
      </w:r>
      <w:r>
        <w:t>s</w:t>
      </w:r>
      <w:r w:rsidR="00401BB5">
        <w:t xml:space="preserve"> property</w:t>
      </w:r>
      <w:bookmarkEnd w:id="380"/>
      <w:bookmarkEnd w:id="381"/>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2" w:name="_Ref510008160"/>
      <w:bookmarkStart w:id="383" w:name="_Toc511915756"/>
      <w:r>
        <w:t>codeFlows property</w:t>
      </w:r>
      <w:bookmarkEnd w:id="382"/>
      <w:bookmarkEnd w:id="383"/>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4" w:name="_Ref511820702"/>
      <w:bookmarkStart w:id="385" w:name="_Toc511915757"/>
      <w:r>
        <w:t>graphs property</w:t>
      </w:r>
      <w:bookmarkEnd w:id="384"/>
      <w:bookmarkEnd w:id="385"/>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6" w:name="_Ref511820008"/>
      <w:bookmarkStart w:id="387" w:name="_Toc511915758"/>
      <w:r>
        <w:t>graphTraversals property</w:t>
      </w:r>
      <w:bookmarkEnd w:id="386"/>
      <w:bookmarkEnd w:id="387"/>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8" w:name="_Toc511915759"/>
      <w:r>
        <w:t>stacks property</w:t>
      </w:r>
      <w:bookmarkEnd w:id="388"/>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9" w:name="_Ref493499246"/>
      <w:bookmarkStart w:id="390" w:name="_Toc511915760"/>
      <w:r>
        <w:lastRenderedPageBreak/>
        <w:t>relatedLocations property</w:t>
      </w:r>
      <w:bookmarkEnd w:id="389"/>
      <w:bookmarkEnd w:id="390"/>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1" w:name="_Toc511915761"/>
      <w:r>
        <w:t>suppressionStates property</w:t>
      </w:r>
      <w:bookmarkEnd w:id="391"/>
    </w:p>
    <w:p w14:paraId="1AE8DC88" w14:textId="2A54B9A5" w:rsidR="00401BB5" w:rsidRDefault="00401BB5" w:rsidP="00401BB5">
      <w:pPr>
        <w:pStyle w:val="Heading4"/>
      </w:pPr>
      <w:bookmarkStart w:id="392" w:name="_Toc511915762"/>
      <w:r>
        <w:t>General</w:t>
      </w:r>
      <w:bookmarkEnd w:id="392"/>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3" w:name="_Ref493475240"/>
      <w:bookmarkStart w:id="394" w:name="_Toc511915763"/>
      <w:r>
        <w:t>suppressedInSource value</w:t>
      </w:r>
      <w:bookmarkEnd w:id="393"/>
      <w:bookmarkEnd w:id="3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5" w:name="_Ref493475253"/>
      <w:bookmarkStart w:id="396" w:name="_Toc511915764"/>
      <w:r>
        <w:t>suppressedExternally value</w:t>
      </w:r>
      <w:bookmarkEnd w:id="395"/>
      <w:bookmarkEnd w:id="3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7" w:name="_Ref493351360"/>
      <w:bookmarkStart w:id="398" w:name="_Toc511915765"/>
      <w:r>
        <w:t>baselineState property</w:t>
      </w:r>
      <w:bookmarkEnd w:id="397"/>
      <w:bookmarkEnd w:id="39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9" w:name="_Ref507598047"/>
      <w:bookmarkStart w:id="400" w:name="_Ref508987354"/>
      <w:bookmarkStart w:id="401" w:name="_Toc511915766"/>
      <w:bookmarkStart w:id="402" w:name="_Ref506807829"/>
      <w:r>
        <w:t>a</w:t>
      </w:r>
      <w:r w:rsidR="00A27D47">
        <w:t>ttachments</w:t>
      </w:r>
      <w:bookmarkEnd w:id="399"/>
      <w:r>
        <w:t xml:space="preserve"> property</w:t>
      </w:r>
      <w:bookmarkEnd w:id="400"/>
      <w:bookmarkEnd w:id="40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3" w:name="_Ref510085934"/>
      <w:bookmarkStart w:id="404" w:name="_Toc511915767"/>
      <w:r>
        <w:t>conversionProvenance property</w:t>
      </w:r>
      <w:bookmarkEnd w:id="402"/>
      <w:bookmarkEnd w:id="403"/>
      <w:bookmarkEnd w:id="404"/>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5" w:name="_Toc511915768"/>
      <w:r>
        <w:t>fixes property</w:t>
      </w:r>
      <w:bookmarkEnd w:id="405"/>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6" w:name="_Toc511915769"/>
      <w:r>
        <w:t>properties property</w:t>
      </w:r>
      <w:bookmarkEnd w:id="406"/>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7" w:name="_Ref493426721"/>
      <w:bookmarkStart w:id="408" w:name="_Ref507665939"/>
      <w:bookmarkStart w:id="409" w:name="_Toc511915770"/>
      <w:r>
        <w:t>location object</w:t>
      </w:r>
      <w:bookmarkEnd w:id="407"/>
      <w:bookmarkEnd w:id="408"/>
      <w:bookmarkEnd w:id="409"/>
    </w:p>
    <w:p w14:paraId="27ED50C0" w14:textId="23D428DC" w:rsidR="006E546E" w:rsidRDefault="006E546E" w:rsidP="006E546E">
      <w:pPr>
        <w:pStyle w:val="Heading3"/>
      </w:pPr>
      <w:bookmarkStart w:id="410" w:name="_Ref493479281"/>
      <w:bookmarkStart w:id="411" w:name="_Toc511915771"/>
      <w:r>
        <w:t>General</w:t>
      </w:r>
      <w:bookmarkEnd w:id="410"/>
      <w:bookmarkEnd w:id="411"/>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2" w:name="_Ref493477623"/>
      <w:bookmarkStart w:id="413" w:name="_Ref493478351"/>
      <w:bookmarkStart w:id="414" w:name="_Toc511915772"/>
      <w:r>
        <w:lastRenderedPageBreak/>
        <w:t xml:space="preserve">physicalLocation </w:t>
      </w:r>
      <w:r w:rsidR="006E546E">
        <w:t>property</w:t>
      </w:r>
      <w:bookmarkEnd w:id="412"/>
      <w:bookmarkEnd w:id="413"/>
      <w:bookmarkEnd w:id="414"/>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5" w:name="_Ref493404450"/>
      <w:bookmarkStart w:id="416" w:name="_Ref493404690"/>
      <w:bookmarkStart w:id="417" w:name="_Toc511915773"/>
      <w:r>
        <w:t>fullyQualifiedLogicalName property</w:t>
      </w:r>
      <w:bookmarkEnd w:id="415"/>
      <w:bookmarkEnd w:id="416"/>
      <w:bookmarkEnd w:id="41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8" w:name="_Ref493404415"/>
      <w:bookmarkStart w:id="419" w:name="_Toc511915774"/>
      <w:r>
        <w:t>logicalLocationKey property</w:t>
      </w:r>
      <w:bookmarkEnd w:id="418"/>
      <w:bookmarkEnd w:id="419"/>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0" w:name="_Toc511915775"/>
      <w:r>
        <w:t>decoratedName property</w:t>
      </w:r>
      <w:bookmarkEnd w:id="42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1" w:name="_Toc511915776"/>
      <w:r>
        <w:t>message property</w:t>
      </w:r>
      <w:bookmarkEnd w:id="421"/>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2" w:name="_Ref510102819"/>
      <w:bookmarkStart w:id="423" w:name="_Toc511915777"/>
      <w:r>
        <w:lastRenderedPageBreak/>
        <w:t>annotations property</w:t>
      </w:r>
      <w:bookmarkEnd w:id="422"/>
      <w:bookmarkEnd w:id="423"/>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4" w:name="_Toc511915778"/>
      <w:r>
        <w:t>properties property</w:t>
      </w:r>
      <w:bookmarkEnd w:id="424"/>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5" w:name="_Ref493477390"/>
      <w:bookmarkStart w:id="426" w:name="_Ref493478323"/>
      <w:bookmarkStart w:id="427" w:name="_Ref493478590"/>
      <w:bookmarkStart w:id="428" w:name="_Toc511915779"/>
      <w:r>
        <w:t>physicalLocation object</w:t>
      </w:r>
      <w:bookmarkEnd w:id="425"/>
      <w:bookmarkEnd w:id="426"/>
      <w:bookmarkEnd w:id="427"/>
      <w:bookmarkEnd w:id="428"/>
    </w:p>
    <w:p w14:paraId="0B9181AD" w14:textId="12F902F2" w:rsidR="006E546E" w:rsidRDefault="006E546E" w:rsidP="006E546E">
      <w:pPr>
        <w:pStyle w:val="Heading3"/>
      </w:pPr>
      <w:bookmarkStart w:id="429" w:name="_Toc511915780"/>
      <w:r>
        <w:t>General</w:t>
      </w:r>
      <w:bookmarkEnd w:id="4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0" w:name="_Ref503357394"/>
      <w:bookmarkStart w:id="431" w:name="_Toc511915781"/>
      <w:bookmarkStart w:id="432" w:name="_Ref493343236"/>
      <w:r>
        <w:t>id property</w:t>
      </w:r>
      <w:bookmarkEnd w:id="430"/>
      <w:bookmarkEnd w:id="43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3" w:name="_Ref503369432"/>
      <w:bookmarkStart w:id="434" w:name="_Ref503369435"/>
      <w:bookmarkStart w:id="435" w:name="_Ref503371110"/>
      <w:bookmarkStart w:id="436" w:name="_Ref503371652"/>
      <w:bookmarkStart w:id="437" w:name="_Toc511915782"/>
      <w:r>
        <w:t>fileLocation</w:t>
      </w:r>
      <w:r w:rsidR="006E546E">
        <w:t xml:space="preserve"> property</w:t>
      </w:r>
      <w:bookmarkEnd w:id="432"/>
      <w:bookmarkEnd w:id="433"/>
      <w:bookmarkEnd w:id="434"/>
      <w:bookmarkEnd w:id="435"/>
      <w:bookmarkEnd w:id="436"/>
      <w:bookmarkEnd w:id="437"/>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8" w:name="_Ref493509797"/>
      <w:bookmarkStart w:id="439" w:name="_Toc511915783"/>
      <w:r>
        <w:t>region property</w:t>
      </w:r>
      <w:bookmarkEnd w:id="438"/>
      <w:bookmarkEnd w:id="439"/>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0" w:name="_Toc511915784"/>
      <w:r>
        <w:t>contextRegion property</w:t>
      </w:r>
      <w:bookmarkEnd w:id="440"/>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1" w:name="_Ref493490350"/>
      <w:bookmarkStart w:id="442" w:name="_Toc511915785"/>
      <w:r>
        <w:t>region object</w:t>
      </w:r>
      <w:bookmarkEnd w:id="441"/>
      <w:bookmarkEnd w:id="442"/>
    </w:p>
    <w:p w14:paraId="5C4DB1F6" w14:textId="0F642D18" w:rsidR="006E546E" w:rsidRDefault="006E546E" w:rsidP="006E546E">
      <w:pPr>
        <w:pStyle w:val="Heading3"/>
      </w:pPr>
      <w:bookmarkStart w:id="443" w:name="_Toc511915786"/>
      <w:r>
        <w:t>General</w:t>
      </w:r>
      <w:bookmarkEnd w:id="44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4" w:name="_Ref493492556"/>
      <w:bookmarkStart w:id="445" w:name="_Ref493492604"/>
      <w:bookmarkStart w:id="446" w:name="_Ref493492671"/>
      <w:bookmarkStart w:id="447" w:name="_Toc511915787"/>
      <w:r>
        <w:t>Text regions</w:t>
      </w:r>
      <w:bookmarkEnd w:id="444"/>
      <w:bookmarkEnd w:id="445"/>
      <w:bookmarkEnd w:id="446"/>
      <w:bookmarkEnd w:id="44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8" w:name="_Ref509043519"/>
      <w:bookmarkStart w:id="449" w:name="_Ref509043733"/>
      <w:bookmarkStart w:id="450" w:name="_Toc511915788"/>
      <w:r>
        <w:t>Binary regions</w:t>
      </w:r>
      <w:bookmarkEnd w:id="448"/>
      <w:bookmarkEnd w:id="449"/>
      <w:bookmarkEnd w:id="450"/>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1" w:name="_Ref493490565"/>
      <w:bookmarkStart w:id="452" w:name="_Ref493491243"/>
      <w:bookmarkStart w:id="453" w:name="_Ref493492406"/>
      <w:bookmarkStart w:id="454" w:name="_Toc511915789"/>
      <w:r>
        <w:t>startLine property</w:t>
      </w:r>
      <w:bookmarkEnd w:id="451"/>
      <w:bookmarkEnd w:id="452"/>
      <w:bookmarkEnd w:id="453"/>
      <w:bookmarkEnd w:id="45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5" w:name="_Ref493491260"/>
      <w:bookmarkStart w:id="456" w:name="_Ref493492414"/>
      <w:bookmarkStart w:id="457" w:name="_Toc511915790"/>
      <w:r>
        <w:t>startColumn property</w:t>
      </w:r>
      <w:bookmarkEnd w:id="455"/>
      <w:bookmarkEnd w:id="456"/>
      <w:bookmarkEnd w:id="45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8" w:name="_Ref493491334"/>
      <w:bookmarkStart w:id="459" w:name="_Ref493492422"/>
      <w:bookmarkStart w:id="460" w:name="_Toc511915791"/>
      <w:r>
        <w:t>endLine property</w:t>
      </w:r>
      <w:bookmarkEnd w:id="458"/>
      <w:bookmarkEnd w:id="459"/>
      <w:bookmarkEnd w:id="46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1" w:name="_Ref493491342"/>
      <w:bookmarkStart w:id="462" w:name="_Ref493492427"/>
      <w:bookmarkStart w:id="463" w:name="_Toc511915792"/>
      <w:r>
        <w:t>endColumn property</w:t>
      </w:r>
      <w:bookmarkEnd w:id="461"/>
      <w:bookmarkEnd w:id="462"/>
      <w:bookmarkEnd w:id="46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4" w:name="_Ref493492251"/>
      <w:bookmarkStart w:id="465" w:name="_Ref493492981"/>
      <w:bookmarkStart w:id="466" w:name="_Toc511915793"/>
      <w:r>
        <w:t>offset property</w:t>
      </w:r>
      <w:bookmarkEnd w:id="464"/>
      <w:bookmarkEnd w:id="465"/>
      <w:bookmarkEnd w:id="46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7" w:name="_Ref493491350"/>
      <w:bookmarkStart w:id="468" w:name="_Ref493492312"/>
      <w:bookmarkStart w:id="469" w:name="_Toc511915794"/>
      <w:r>
        <w:t>length property</w:t>
      </w:r>
      <w:bookmarkEnd w:id="467"/>
      <w:bookmarkEnd w:id="468"/>
      <w:bookmarkEnd w:id="46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0" w:name="_Toc511915795"/>
      <w:r>
        <w:t>snippet property</w:t>
      </w:r>
      <w:bookmarkEnd w:id="470"/>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1" w:name="_Ref493404505"/>
      <w:bookmarkStart w:id="472" w:name="_Toc511915796"/>
      <w:r>
        <w:lastRenderedPageBreak/>
        <w:t>logicalLocation object</w:t>
      </w:r>
      <w:bookmarkEnd w:id="471"/>
      <w:bookmarkEnd w:id="472"/>
    </w:p>
    <w:p w14:paraId="479717FF" w14:textId="2760154A" w:rsidR="006E546E" w:rsidRDefault="006E546E" w:rsidP="006E546E">
      <w:pPr>
        <w:pStyle w:val="Heading3"/>
      </w:pPr>
      <w:bookmarkStart w:id="473" w:name="_Toc511915797"/>
      <w:r>
        <w:t>General</w:t>
      </w:r>
      <w:bookmarkEnd w:id="47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4" w:name="_Toc511915798"/>
      <w:r>
        <w:t>name property</w:t>
      </w:r>
      <w:bookmarkEnd w:id="47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5" w:name="_Toc511915799"/>
      <w:r>
        <w:t>kind property</w:t>
      </w:r>
      <w:bookmarkEnd w:id="4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6" w:name="_Toc511915800"/>
      <w:r>
        <w:t>parentKey property</w:t>
      </w:r>
      <w:bookmarkEnd w:id="476"/>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7" w:name="_Ref510008325"/>
      <w:bookmarkStart w:id="478" w:name="_Toc511915801"/>
      <w:r>
        <w:t>codeFlow object</w:t>
      </w:r>
      <w:bookmarkEnd w:id="477"/>
      <w:bookmarkEnd w:id="478"/>
    </w:p>
    <w:p w14:paraId="507EC364" w14:textId="20C3EC2C" w:rsidR="00B163FF" w:rsidRDefault="00B163FF" w:rsidP="00B163FF">
      <w:pPr>
        <w:pStyle w:val="Heading3"/>
      </w:pPr>
      <w:bookmarkStart w:id="479" w:name="_Ref510009088"/>
      <w:bookmarkStart w:id="480" w:name="_Toc511915802"/>
      <w:r>
        <w:t>General</w:t>
      </w:r>
      <w:bookmarkEnd w:id="479"/>
      <w:bookmarkEnd w:id="48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1" w:name="_Ref510008352"/>
      <w:bookmarkStart w:id="482" w:name="_Toc511915803"/>
      <w:r>
        <w:t>message property</w:t>
      </w:r>
      <w:bookmarkEnd w:id="481"/>
      <w:bookmarkEnd w:id="482"/>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3" w:name="_Ref510008358"/>
      <w:bookmarkStart w:id="484" w:name="_Toc511915804"/>
      <w:r>
        <w:t>threadFlows property</w:t>
      </w:r>
      <w:bookmarkEnd w:id="483"/>
      <w:bookmarkEnd w:id="484"/>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5" w:name="_Toc511915805"/>
      <w:r>
        <w:t>properties property</w:t>
      </w:r>
      <w:bookmarkEnd w:id="485"/>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6" w:name="_Ref493427364"/>
      <w:bookmarkStart w:id="487" w:name="_Toc511915806"/>
      <w:r>
        <w:t>thread</w:t>
      </w:r>
      <w:r w:rsidR="006E546E">
        <w:t>Flow object</w:t>
      </w:r>
      <w:bookmarkEnd w:id="486"/>
      <w:bookmarkEnd w:id="487"/>
    </w:p>
    <w:p w14:paraId="68EE36AB" w14:textId="336A5D40" w:rsidR="006E546E" w:rsidRDefault="006E546E" w:rsidP="006E546E">
      <w:pPr>
        <w:pStyle w:val="Heading3"/>
      </w:pPr>
      <w:bookmarkStart w:id="488" w:name="_Toc511915807"/>
      <w:r>
        <w:t>General</w:t>
      </w:r>
      <w:bookmarkEnd w:id="4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89" w:name="_Ref510008395"/>
      <w:bookmarkStart w:id="490" w:name="_Toc511915808"/>
      <w:r>
        <w:t>id property</w:t>
      </w:r>
      <w:bookmarkEnd w:id="489"/>
      <w:bookmarkEnd w:id="490"/>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1" w:name="_Ref503361742"/>
      <w:bookmarkStart w:id="492" w:name="_Toc511915809"/>
      <w:r>
        <w:t>message property</w:t>
      </w:r>
      <w:bookmarkEnd w:id="491"/>
      <w:bookmarkEnd w:id="492"/>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3" w:name="_Ref510008412"/>
      <w:bookmarkStart w:id="494" w:name="_Toc511915810"/>
      <w:r>
        <w:t>locations property</w:t>
      </w:r>
      <w:bookmarkEnd w:id="493"/>
      <w:bookmarkEnd w:id="494"/>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5" w:name="_Toc511915811"/>
      <w:r>
        <w:t>properties property</w:t>
      </w:r>
      <w:bookmarkEnd w:id="495"/>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6" w:name="_Ref511819945"/>
      <w:bookmarkStart w:id="497" w:name="_Toc511915812"/>
      <w:r>
        <w:t>graph object</w:t>
      </w:r>
      <w:bookmarkEnd w:id="496"/>
      <w:bookmarkEnd w:id="497"/>
    </w:p>
    <w:p w14:paraId="79771063" w14:textId="13A3DA96" w:rsidR="00CD4F20" w:rsidRDefault="00CD4F20" w:rsidP="00CD4F20">
      <w:pPr>
        <w:pStyle w:val="Heading3"/>
      </w:pPr>
      <w:bookmarkStart w:id="498" w:name="_Toc511915813"/>
      <w:r>
        <w:t>General</w:t>
      </w:r>
      <w:bookmarkEnd w:id="498"/>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499" w:name="_Ref511822858"/>
      <w:bookmarkStart w:id="500" w:name="_Toc511915814"/>
      <w:r>
        <w:t>id property</w:t>
      </w:r>
      <w:bookmarkEnd w:id="499"/>
      <w:bookmarkEnd w:id="500"/>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1" w:name="_Toc511915815"/>
      <w:r>
        <w:t>description property</w:t>
      </w:r>
      <w:bookmarkEnd w:id="501"/>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2" w:name="_Ref511823242"/>
      <w:bookmarkStart w:id="503" w:name="_Toc511915816"/>
      <w:r>
        <w:t>nodes property</w:t>
      </w:r>
      <w:bookmarkEnd w:id="502"/>
      <w:bookmarkEnd w:id="503"/>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04" w:name="_Ref511823263"/>
      <w:bookmarkStart w:id="505" w:name="_Toc511915817"/>
      <w:r>
        <w:t>edges property</w:t>
      </w:r>
      <w:bookmarkEnd w:id="504"/>
      <w:bookmarkEnd w:id="505"/>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06" w:name="_Toc511915818"/>
      <w:r>
        <w:t>properties property</w:t>
      </w:r>
      <w:bookmarkEnd w:id="506"/>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7" w:name="_Ref511821868"/>
      <w:bookmarkStart w:id="508" w:name="_Toc511915819"/>
      <w:r>
        <w:t>node object</w:t>
      </w:r>
      <w:bookmarkEnd w:id="507"/>
      <w:bookmarkEnd w:id="508"/>
    </w:p>
    <w:p w14:paraId="5C490915" w14:textId="5A0DD1FC" w:rsidR="00CD4F20" w:rsidRDefault="00CD4F20" w:rsidP="00CD4F20">
      <w:pPr>
        <w:pStyle w:val="Heading3"/>
      </w:pPr>
      <w:bookmarkStart w:id="509" w:name="_Toc511915820"/>
      <w:r>
        <w:t>General</w:t>
      </w:r>
      <w:bookmarkEnd w:id="509"/>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0" w:name="_Ref511822118"/>
      <w:bookmarkStart w:id="511" w:name="_Toc511915821"/>
      <w:r>
        <w:t>id property</w:t>
      </w:r>
      <w:bookmarkEnd w:id="510"/>
      <w:bookmarkEnd w:id="511"/>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2" w:name="_Toc511915822"/>
      <w:r>
        <w:lastRenderedPageBreak/>
        <w:t>label property</w:t>
      </w:r>
      <w:bookmarkEnd w:id="512"/>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3" w:name="_Toc511915823"/>
      <w:r>
        <w:t>location property</w:t>
      </w:r>
      <w:bookmarkEnd w:id="513"/>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14" w:name="_Toc511915824"/>
      <w:r>
        <w:t>properties property</w:t>
      </w:r>
      <w:bookmarkEnd w:id="514"/>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5" w:name="_Ref511821891"/>
      <w:bookmarkStart w:id="516" w:name="_Toc511915825"/>
      <w:r>
        <w:t>edge object</w:t>
      </w:r>
      <w:bookmarkEnd w:id="515"/>
      <w:bookmarkEnd w:id="516"/>
    </w:p>
    <w:p w14:paraId="78AF70AE" w14:textId="37DDAA2D" w:rsidR="00CD4F20" w:rsidRDefault="00CD4F20" w:rsidP="00CD4F20">
      <w:pPr>
        <w:pStyle w:val="Heading3"/>
      </w:pPr>
      <w:bookmarkStart w:id="517" w:name="_Toc511915826"/>
      <w:r>
        <w:t>General</w:t>
      </w:r>
      <w:bookmarkEnd w:id="517"/>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18" w:name="_Ref511823280"/>
      <w:bookmarkStart w:id="519" w:name="_Toc511915827"/>
      <w:r>
        <w:t>id property</w:t>
      </w:r>
      <w:bookmarkEnd w:id="518"/>
      <w:bookmarkEnd w:id="519"/>
    </w:p>
    <w:p w14:paraId="5747D78D" w14:textId="27D8CCCF" w:rsidR="00380A89" w:rsidRPr="00380A89" w:rsidRDefault="00380A89" w:rsidP="00380A89">
      <w:bookmarkStart w:id="5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1" w:name="_Toc511915828"/>
      <w:r>
        <w:t>label property</w:t>
      </w:r>
      <w:bookmarkEnd w:id="521"/>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2" w:name="_Ref511822214"/>
      <w:bookmarkStart w:id="523" w:name="_Toc511915829"/>
      <w:r>
        <w:t>sourceNodeId property</w:t>
      </w:r>
      <w:bookmarkEnd w:id="522"/>
      <w:bookmarkEnd w:id="523"/>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24"/>
      <w:r>
        <w:t>.</w:t>
      </w:r>
    </w:p>
    <w:p w14:paraId="6B8670E4" w14:textId="744803E0" w:rsidR="00CD4F20" w:rsidRDefault="00CD4F20" w:rsidP="00CD4F20">
      <w:pPr>
        <w:pStyle w:val="Heading3"/>
      </w:pPr>
      <w:bookmarkStart w:id="525" w:name="_Ref511823298"/>
      <w:bookmarkStart w:id="526" w:name="_Toc511915830"/>
      <w:r>
        <w:t>targetNodeId property</w:t>
      </w:r>
      <w:bookmarkEnd w:id="525"/>
      <w:bookmarkEnd w:id="526"/>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27" w:name="_Toc511915831"/>
      <w:r>
        <w:t>properties property</w:t>
      </w:r>
      <w:bookmarkEnd w:id="527"/>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8" w:name="_Ref511819971"/>
      <w:bookmarkStart w:id="529" w:name="_Toc511915832"/>
      <w:r>
        <w:t>graphTraversal object</w:t>
      </w:r>
      <w:bookmarkEnd w:id="528"/>
      <w:bookmarkEnd w:id="529"/>
    </w:p>
    <w:p w14:paraId="7EE87AC4" w14:textId="2D601D1D" w:rsidR="00CD4F20" w:rsidRDefault="00CD4F20" w:rsidP="00CD4F20">
      <w:pPr>
        <w:pStyle w:val="Heading3"/>
      </w:pPr>
      <w:bookmarkStart w:id="530" w:name="_Toc511915833"/>
      <w:r>
        <w:t>General</w:t>
      </w:r>
      <w:bookmarkEnd w:id="530"/>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1" w:name="_Ref511823664"/>
      <w:bookmarkStart w:id="532" w:name="_Toc511915834"/>
      <w:r>
        <w:lastRenderedPageBreak/>
        <w:t>id property</w:t>
      </w:r>
      <w:bookmarkEnd w:id="531"/>
      <w:bookmarkEnd w:id="532"/>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3" w:name="_Ref511823337"/>
      <w:bookmarkStart w:id="534" w:name="_Toc511915835"/>
      <w:r>
        <w:t>graphId property</w:t>
      </w:r>
      <w:bookmarkEnd w:id="533"/>
      <w:bookmarkEnd w:id="534"/>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5" w:name="_Toc511915836"/>
      <w:r>
        <w:t>description property</w:t>
      </w:r>
      <w:bookmarkEnd w:id="535"/>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36" w:name="_Ref511823179"/>
      <w:bookmarkStart w:id="537" w:name="_Toc511915837"/>
      <w:r>
        <w:t>initialState property</w:t>
      </w:r>
      <w:bookmarkEnd w:id="536"/>
      <w:bookmarkEnd w:id="537"/>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38" w:name="_Ref511822614"/>
      <w:bookmarkStart w:id="539" w:name="_Toc511915838"/>
      <w:r>
        <w:t>edgeTraversals property</w:t>
      </w:r>
      <w:bookmarkEnd w:id="538"/>
      <w:bookmarkEnd w:id="539"/>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0" w:name="_Toc511915839"/>
      <w:r>
        <w:t>properties property</w:t>
      </w:r>
      <w:bookmarkEnd w:id="540"/>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1" w:name="_Ref511822569"/>
      <w:bookmarkStart w:id="542" w:name="_Toc511915840"/>
      <w:r>
        <w:t>edgeTraversal object</w:t>
      </w:r>
      <w:bookmarkEnd w:id="541"/>
      <w:bookmarkEnd w:id="542"/>
    </w:p>
    <w:p w14:paraId="4A14EA88" w14:textId="696B8630" w:rsidR="00CD4F20" w:rsidRDefault="00CD4F20" w:rsidP="00CD4F20">
      <w:pPr>
        <w:pStyle w:val="Heading3"/>
      </w:pPr>
      <w:bookmarkStart w:id="543" w:name="_Toc511915841"/>
      <w:r>
        <w:t>General</w:t>
      </w:r>
      <w:bookmarkEnd w:id="543"/>
    </w:p>
    <w:p w14:paraId="7FC25DC6" w14:textId="57980962" w:rsidR="00E66DEE" w:rsidRDefault="00E66DEE" w:rsidP="00E66DEE">
      <w:bookmarkStart w:id="5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5" w:name="_Toc511915842"/>
      <w:r>
        <w:lastRenderedPageBreak/>
        <w:t>edgeId property</w:t>
      </w:r>
      <w:bookmarkEnd w:id="544"/>
      <w:bookmarkEnd w:id="545"/>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46" w:name="_Toc511915843"/>
      <w:r>
        <w:t>message property</w:t>
      </w:r>
      <w:bookmarkEnd w:id="546"/>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47" w:name="_Ref511823070"/>
      <w:bookmarkStart w:id="548" w:name="_Toc511915844"/>
      <w:r>
        <w:t>finalState property</w:t>
      </w:r>
      <w:bookmarkEnd w:id="547"/>
      <w:bookmarkEnd w:id="548"/>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49" w:name="_Toc511915845"/>
      <w:r>
        <w:t>nestedGraphTraversalId property</w:t>
      </w:r>
      <w:bookmarkEnd w:id="549"/>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0" w:name="_Toc511915846"/>
      <w:r>
        <w:t>properties property</w:t>
      </w:r>
      <w:bookmarkEnd w:id="550"/>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1" w:name="_Ref493427479"/>
      <w:bookmarkStart w:id="552" w:name="_Toc511915847"/>
      <w:r>
        <w:lastRenderedPageBreak/>
        <w:t>stack object</w:t>
      </w:r>
      <w:bookmarkEnd w:id="551"/>
      <w:bookmarkEnd w:id="552"/>
    </w:p>
    <w:p w14:paraId="5A2500F3" w14:textId="474DE860" w:rsidR="006E546E" w:rsidRDefault="006E546E" w:rsidP="006E546E">
      <w:pPr>
        <w:pStyle w:val="Heading3"/>
      </w:pPr>
      <w:bookmarkStart w:id="553" w:name="_Toc511915848"/>
      <w:r>
        <w:t>General</w:t>
      </w:r>
      <w:bookmarkEnd w:id="5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4" w:name="_Ref503361859"/>
      <w:bookmarkStart w:id="555" w:name="_Toc511915849"/>
      <w:r>
        <w:t>message property</w:t>
      </w:r>
      <w:bookmarkEnd w:id="554"/>
      <w:bookmarkEnd w:id="555"/>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6" w:name="_Toc511915850"/>
      <w:r>
        <w:t>frames property</w:t>
      </w:r>
      <w:bookmarkEnd w:id="556"/>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7" w:name="_Toc511915851"/>
      <w:r>
        <w:t>properties property</w:t>
      </w:r>
      <w:bookmarkEnd w:id="557"/>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8" w:name="_Ref493494398"/>
      <w:bookmarkStart w:id="559" w:name="_Toc511915852"/>
      <w:r>
        <w:t>stackFrame object</w:t>
      </w:r>
      <w:bookmarkEnd w:id="558"/>
      <w:bookmarkEnd w:id="559"/>
    </w:p>
    <w:p w14:paraId="440DEBE2" w14:textId="2D9664B2" w:rsidR="006E546E" w:rsidRDefault="006E546E" w:rsidP="006E546E">
      <w:pPr>
        <w:pStyle w:val="Heading3"/>
      </w:pPr>
      <w:bookmarkStart w:id="560" w:name="_Toc511915853"/>
      <w:r>
        <w:t>General</w:t>
      </w:r>
      <w:bookmarkEnd w:id="560"/>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1" w:name="_Ref503362303"/>
      <w:bookmarkStart w:id="562" w:name="_Toc511915854"/>
      <w:r>
        <w:t xml:space="preserve">location </w:t>
      </w:r>
      <w:r w:rsidR="00D10846">
        <w:t>property</w:t>
      </w:r>
      <w:bookmarkEnd w:id="561"/>
      <w:bookmarkEnd w:id="562"/>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3" w:name="_Toc511915855"/>
      <w:r>
        <w:t>module property</w:t>
      </w:r>
      <w:bookmarkEnd w:id="5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4" w:name="_Toc511915856"/>
      <w:r>
        <w:t>threadId property</w:t>
      </w:r>
      <w:bookmarkEnd w:id="5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5" w:name="_Toc511915857"/>
      <w:r>
        <w:t>address property</w:t>
      </w:r>
      <w:bookmarkEnd w:id="56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6" w:name="_Toc511915858"/>
      <w:r>
        <w:lastRenderedPageBreak/>
        <w:t>offset property</w:t>
      </w:r>
      <w:bookmarkEnd w:id="56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7" w:name="_Toc511915859"/>
      <w:r>
        <w:t>parameters property</w:t>
      </w:r>
      <w:bookmarkEnd w:id="56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8" w:name="_Toc511915860"/>
      <w:r>
        <w:t>properties property</w:t>
      </w:r>
      <w:bookmarkEnd w:id="568"/>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9" w:name="_Ref493427581"/>
      <w:bookmarkStart w:id="570" w:name="_Ref493427754"/>
      <w:bookmarkStart w:id="571" w:name="_Toc511915861"/>
      <w:r>
        <w:t xml:space="preserve">codeFlowLocation </w:t>
      </w:r>
      <w:r w:rsidR="006E546E">
        <w:t>object</w:t>
      </w:r>
      <w:bookmarkEnd w:id="569"/>
      <w:bookmarkEnd w:id="570"/>
      <w:bookmarkEnd w:id="571"/>
    </w:p>
    <w:p w14:paraId="6AFFA125" w14:textId="72CDB951" w:rsidR="006E546E" w:rsidRDefault="006E546E" w:rsidP="006E546E">
      <w:pPr>
        <w:pStyle w:val="Heading3"/>
      </w:pPr>
      <w:bookmarkStart w:id="572" w:name="_Toc511915862"/>
      <w:r>
        <w:t>General</w:t>
      </w:r>
      <w:bookmarkEnd w:id="57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3" w:name="_Toc511915863"/>
      <w:r>
        <w:t>step property</w:t>
      </w:r>
      <w:bookmarkEnd w:id="57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4" w:name="_Ref493497783"/>
      <w:bookmarkStart w:id="575" w:name="_Ref493499799"/>
      <w:bookmarkStart w:id="576" w:name="_Toc511915864"/>
      <w:r>
        <w:t xml:space="preserve">location </w:t>
      </w:r>
      <w:r w:rsidR="006E546E">
        <w:t>property</w:t>
      </w:r>
      <w:bookmarkEnd w:id="574"/>
      <w:bookmarkEnd w:id="575"/>
      <w:bookmarkEnd w:id="576"/>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7" w:name="_Toc511915865"/>
      <w:r>
        <w:t>module property</w:t>
      </w:r>
      <w:bookmarkEnd w:id="57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8" w:name="_Ref510090188"/>
      <w:bookmarkStart w:id="579" w:name="_Toc511915866"/>
      <w:r>
        <w:t>state property</w:t>
      </w:r>
      <w:bookmarkEnd w:id="578"/>
      <w:bookmarkEnd w:id="579"/>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0" w:name="_Ref510008884"/>
      <w:bookmarkStart w:id="581" w:name="_Toc511915867"/>
      <w:r>
        <w:t>nestingLevel property</w:t>
      </w:r>
      <w:bookmarkEnd w:id="580"/>
      <w:bookmarkEnd w:id="58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2" w:name="_Ref510008873"/>
      <w:bookmarkStart w:id="583" w:name="_Toc511915868"/>
      <w:r>
        <w:t>executionOrder property</w:t>
      </w:r>
      <w:bookmarkEnd w:id="582"/>
      <w:bookmarkEnd w:id="583"/>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4" w:name="_Toc511915869"/>
      <w:r>
        <w:t>importance property</w:t>
      </w:r>
      <w:bookmarkEnd w:id="58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5" w:name="_Toc511915870"/>
      <w:r>
        <w:t>properties property</w:t>
      </w:r>
      <w:bookmarkEnd w:id="585"/>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6" w:name="_Hlk503362618"/>
      <w:r w:rsidRPr="004A77ED">
        <w:t>§</w:t>
      </w:r>
      <w:bookmarkEnd w:id="586"/>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7" w:name="_Ref493509872"/>
      <w:bookmarkStart w:id="588" w:name="_Toc511915871"/>
      <w:r>
        <w:t>annotation object</w:t>
      </w:r>
      <w:bookmarkEnd w:id="587"/>
      <w:bookmarkEnd w:id="588"/>
    </w:p>
    <w:p w14:paraId="02CBFA23" w14:textId="6673CFB5" w:rsidR="00B86BC7" w:rsidRDefault="00B86BC7" w:rsidP="00B86BC7">
      <w:pPr>
        <w:pStyle w:val="Heading3"/>
      </w:pPr>
      <w:bookmarkStart w:id="589" w:name="_Toc511915872"/>
      <w:r>
        <w:t>General</w:t>
      </w:r>
      <w:bookmarkEnd w:id="58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0" w:name="_Ref493510430"/>
      <w:bookmarkStart w:id="591" w:name="_Toc511915873"/>
      <w:r>
        <w:t>message property</w:t>
      </w:r>
      <w:bookmarkEnd w:id="590"/>
      <w:bookmarkEnd w:id="591"/>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2" w:name="_Ref493488409"/>
      <w:bookmarkStart w:id="593" w:name="_Ref503362753"/>
      <w:bookmarkStart w:id="594" w:name="_Toc511915874"/>
      <w:r>
        <w:t>locations property</w:t>
      </w:r>
      <w:bookmarkEnd w:id="592"/>
      <w:bookmarkEnd w:id="593"/>
      <w:bookmarkEnd w:id="594"/>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595" w:name="_Ref508812750"/>
      <w:bookmarkStart w:id="596" w:name="_Toc511915875"/>
      <w:bookmarkStart w:id="597" w:name="_Ref493407996"/>
      <w:r>
        <w:t>resources object</w:t>
      </w:r>
      <w:bookmarkEnd w:id="595"/>
      <w:bookmarkEnd w:id="596"/>
    </w:p>
    <w:p w14:paraId="526D1A22" w14:textId="73E461DD" w:rsidR="00E15F22" w:rsidRDefault="00E15F22" w:rsidP="00E15F22">
      <w:pPr>
        <w:pStyle w:val="Heading3"/>
      </w:pPr>
      <w:bookmarkStart w:id="598" w:name="_Toc511915876"/>
      <w:r>
        <w:t>General</w:t>
      </w:r>
      <w:bookmarkEnd w:id="5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9" w:name="_Ref508811824"/>
      <w:bookmarkStart w:id="600" w:name="_Toc511915877"/>
      <w:r>
        <w:lastRenderedPageBreak/>
        <w:t>messageStrings property</w:t>
      </w:r>
      <w:bookmarkEnd w:id="599"/>
      <w:bookmarkEnd w:id="600"/>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1" w:name="_Ref508870783"/>
      <w:bookmarkStart w:id="602" w:name="_Ref508871574"/>
      <w:bookmarkStart w:id="603" w:name="_Ref508876005"/>
      <w:bookmarkStart w:id="604" w:name="_Toc511915878"/>
      <w:r>
        <w:t>rules property</w:t>
      </w:r>
      <w:bookmarkEnd w:id="601"/>
      <w:bookmarkEnd w:id="602"/>
      <w:bookmarkEnd w:id="603"/>
      <w:bookmarkEnd w:id="604"/>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05" w:name="_Ref508814067"/>
      <w:bookmarkStart w:id="606" w:name="_Toc511915879"/>
      <w:r>
        <w:t>rule object</w:t>
      </w:r>
      <w:bookmarkEnd w:id="597"/>
      <w:bookmarkEnd w:id="605"/>
      <w:bookmarkEnd w:id="606"/>
    </w:p>
    <w:p w14:paraId="0004BC6E" w14:textId="658F9ED1" w:rsidR="00B86BC7" w:rsidRDefault="00B86BC7" w:rsidP="00B86BC7">
      <w:pPr>
        <w:pStyle w:val="Heading3"/>
      </w:pPr>
      <w:bookmarkStart w:id="607" w:name="_Toc511915880"/>
      <w:r>
        <w:t>General</w:t>
      </w:r>
      <w:bookmarkEnd w:id="60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8" w:name="_Toc511915881"/>
      <w:r>
        <w:t>Constraints</w:t>
      </w:r>
      <w:bookmarkEnd w:id="608"/>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9" w:name="_Ref493408046"/>
      <w:bookmarkStart w:id="610" w:name="_Toc511915882"/>
      <w:r>
        <w:t>id property</w:t>
      </w:r>
      <w:bookmarkEnd w:id="609"/>
      <w:bookmarkEnd w:id="6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1" w:name="_Toc511915883"/>
      <w:r>
        <w:t>name property</w:t>
      </w:r>
      <w:bookmarkEnd w:id="611"/>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2" w:name="_Ref493510771"/>
      <w:bookmarkStart w:id="613" w:name="_Toc511915884"/>
      <w:r>
        <w:t>shortDescription property</w:t>
      </w:r>
      <w:bookmarkEnd w:id="612"/>
      <w:bookmarkEnd w:id="613"/>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4" w:name="_Ref493510781"/>
      <w:bookmarkStart w:id="615" w:name="_Toc511915885"/>
      <w:r>
        <w:t>fullDescription property</w:t>
      </w:r>
      <w:bookmarkEnd w:id="614"/>
      <w:bookmarkEnd w:id="615"/>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6" w:name="_Ref493345139"/>
      <w:bookmarkStart w:id="617" w:name="_Toc511915886"/>
      <w:r>
        <w:t>message</w:t>
      </w:r>
      <w:r w:rsidR="00CD2BD7">
        <w:t>Strings</w:t>
      </w:r>
      <w:r>
        <w:t xml:space="preserve"> property</w:t>
      </w:r>
      <w:bookmarkEnd w:id="616"/>
      <w:bookmarkEnd w:id="617"/>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8" w:name="_Ref503366474"/>
      <w:bookmarkStart w:id="619" w:name="_Ref503366805"/>
      <w:bookmarkStart w:id="620" w:name="_Toc511915887"/>
      <w:r>
        <w:t>richMessageStrings</w:t>
      </w:r>
      <w:r w:rsidR="00932BEE">
        <w:t xml:space="preserve"> property</w:t>
      </w:r>
      <w:bookmarkEnd w:id="618"/>
      <w:bookmarkEnd w:id="619"/>
      <w:bookmarkEnd w:id="620"/>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1" w:name="_Toc511915888"/>
      <w:r>
        <w:t>help</w:t>
      </w:r>
      <w:r w:rsidR="00F47A7C">
        <w:t>Location</w:t>
      </w:r>
      <w:r>
        <w:t xml:space="preserve"> property</w:t>
      </w:r>
      <w:bookmarkEnd w:id="621"/>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2" w:name="_Ref503364566"/>
      <w:bookmarkStart w:id="623" w:name="_Toc511915889"/>
      <w:r>
        <w:t>help property</w:t>
      </w:r>
      <w:bookmarkEnd w:id="622"/>
      <w:bookmarkEnd w:id="623"/>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4" w:name="_Ref508894471"/>
      <w:bookmarkStart w:id="625" w:name="_Toc511915890"/>
      <w:r>
        <w:t>configuration property</w:t>
      </w:r>
      <w:bookmarkEnd w:id="624"/>
      <w:bookmarkEnd w:id="625"/>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26" w:name="_Toc511915891"/>
      <w:r>
        <w:t>properties property</w:t>
      </w:r>
      <w:bookmarkEnd w:id="626"/>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27" w:name="_Ref508894470"/>
      <w:bookmarkStart w:id="628" w:name="_Ref508894720"/>
      <w:bookmarkStart w:id="629" w:name="_Ref508894737"/>
      <w:bookmarkStart w:id="630" w:name="_Toc511915892"/>
      <w:bookmarkStart w:id="631" w:name="_Ref493477061"/>
      <w:r>
        <w:t>ruleConfiguration object</w:t>
      </w:r>
      <w:bookmarkEnd w:id="627"/>
      <w:bookmarkEnd w:id="628"/>
      <w:bookmarkEnd w:id="629"/>
      <w:bookmarkEnd w:id="630"/>
    </w:p>
    <w:p w14:paraId="2F470253" w14:textId="738DA236" w:rsidR="00164CCB" w:rsidRDefault="00164CCB" w:rsidP="00164CCB">
      <w:pPr>
        <w:pStyle w:val="Heading3"/>
      </w:pPr>
      <w:bookmarkStart w:id="632" w:name="_Toc511915893"/>
      <w:r>
        <w:t>General</w:t>
      </w:r>
      <w:bookmarkEnd w:id="63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3" w:name="_Toc511915894"/>
      <w:r>
        <w:t>enabled property</w:t>
      </w:r>
      <w:bookmarkEnd w:id="63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4" w:name="_Ref508894469"/>
      <w:bookmarkStart w:id="635" w:name="_Toc511915895"/>
      <w:r>
        <w:t>defaultLevel property</w:t>
      </w:r>
      <w:bookmarkEnd w:id="634"/>
      <w:bookmarkEnd w:id="635"/>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6" w:name="_Ref508894764"/>
      <w:bookmarkStart w:id="637" w:name="_Ref508894796"/>
      <w:bookmarkStart w:id="638" w:name="_Toc511915896"/>
      <w:r>
        <w:t>parameters property</w:t>
      </w:r>
      <w:bookmarkEnd w:id="636"/>
      <w:bookmarkEnd w:id="637"/>
      <w:bookmarkEnd w:id="638"/>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9" w:name="_Toc511915897"/>
      <w:r>
        <w:lastRenderedPageBreak/>
        <w:t>fix object</w:t>
      </w:r>
      <w:bookmarkEnd w:id="631"/>
      <w:bookmarkEnd w:id="639"/>
    </w:p>
    <w:p w14:paraId="410A501F" w14:textId="4C707545" w:rsidR="00B86BC7" w:rsidRDefault="00B86BC7" w:rsidP="00B86BC7">
      <w:pPr>
        <w:pStyle w:val="Heading3"/>
      </w:pPr>
      <w:bookmarkStart w:id="640" w:name="_Toc511915898"/>
      <w:r>
        <w:t>General</w:t>
      </w:r>
      <w:bookmarkEnd w:id="640"/>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1" w:name="_Ref493512730"/>
      <w:bookmarkStart w:id="642" w:name="_Toc511915899"/>
      <w:r>
        <w:t>description property</w:t>
      </w:r>
      <w:bookmarkEnd w:id="641"/>
      <w:bookmarkEnd w:id="642"/>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3" w:name="_Ref493512752"/>
      <w:bookmarkStart w:id="644" w:name="_Ref493513084"/>
      <w:bookmarkStart w:id="645" w:name="_Ref503372111"/>
      <w:bookmarkStart w:id="646" w:name="_Ref503372176"/>
      <w:bookmarkStart w:id="647" w:name="_Toc511915900"/>
      <w:r>
        <w:t>fileChanges property</w:t>
      </w:r>
      <w:bookmarkEnd w:id="643"/>
      <w:bookmarkEnd w:id="644"/>
      <w:bookmarkEnd w:id="645"/>
      <w:bookmarkEnd w:id="646"/>
      <w:bookmarkEnd w:id="647"/>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48" w:name="_Ref493512744"/>
      <w:bookmarkStart w:id="649" w:name="_Ref493512991"/>
      <w:bookmarkStart w:id="650" w:name="_Toc511915901"/>
      <w:r>
        <w:t>fileChange object</w:t>
      </w:r>
      <w:bookmarkEnd w:id="648"/>
      <w:bookmarkEnd w:id="649"/>
      <w:bookmarkEnd w:id="650"/>
    </w:p>
    <w:p w14:paraId="74D8322D" w14:textId="06E505AA" w:rsidR="00B86BC7" w:rsidRDefault="00B86BC7" w:rsidP="00B86BC7">
      <w:pPr>
        <w:pStyle w:val="Heading3"/>
      </w:pPr>
      <w:bookmarkStart w:id="651" w:name="_Toc511915902"/>
      <w:r>
        <w:t>General</w:t>
      </w:r>
      <w:bookmarkEnd w:id="65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2" w:name="_Ref493513096"/>
      <w:bookmarkStart w:id="653" w:name="_Ref493513195"/>
      <w:bookmarkStart w:id="654" w:name="_Ref493513493"/>
      <w:bookmarkStart w:id="655" w:name="_Toc511915903"/>
      <w:r>
        <w:t>fileLocation</w:t>
      </w:r>
      <w:r w:rsidR="00B86BC7">
        <w:t xml:space="preserve"> property</w:t>
      </w:r>
      <w:bookmarkEnd w:id="652"/>
      <w:bookmarkEnd w:id="653"/>
      <w:bookmarkEnd w:id="654"/>
      <w:bookmarkEnd w:id="655"/>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6" w:name="_Ref493513106"/>
      <w:bookmarkStart w:id="657" w:name="_Toc511915904"/>
      <w:r>
        <w:t>replacements property</w:t>
      </w:r>
      <w:bookmarkEnd w:id="656"/>
      <w:bookmarkEnd w:id="657"/>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58" w:name="_Ref493513114"/>
      <w:bookmarkStart w:id="659" w:name="_Ref493513476"/>
      <w:bookmarkStart w:id="660" w:name="_Toc511915905"/>
      <w:r>
        <w:t>replacement object</w:t>
      </w:r>
      <w:bookmarkEnd w:id="658"/>
      <w:bookmarkEnd w:id="659"/>
      <w:bookmarkEnd w:id="660"/>
    </w:p>
    <w:p w14:paraId="1276FD13" w14:textId="540BBC1F" w:rsidR="00B86BC7" w:rsidRDefault="00B86BC7" w:rsidP="00B86BC7">
      <w:pPr>
        <w:pStyle w:val="Heading3"/>
      </w:pPr>
      <w:bookmarkStart w:id="661" w:name="_Toc511915906"/>
      <w:r>
        <w:t>General</w:t>
      </w:r>
      <w:bookmarkEnd w:id="66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2" w:name="_Toc511915907"/>
      <w:r>
        <w:t>Constraints</w:t>
      </w:r>
      <w:bookmarkEnd w:id="662"/>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3" w:name="_Ref493518436"/>
      <w:bookmarkStart w:id="664" w:name="_Ref493518439"/>
      <w:bookmarkStart w:id="665" w:name="_Ref493518529"/>
      <w:bookmarkStart w:id="666" w:name="_Toc511915908"/>
      <w:r>
        <w:t>deleted</w:t>
      </w:r>
      <w:r w:rsidR="00F27F55">
        <w:t>Region</w:t>
      </w:r>
      <w:r>
        <w:t xml:space="preserve"> property</w:t>
      </w:r>
      <w:bookmarkEnd w:id="663"/>
      <w:bookmarkEnd w:id="664"/>
      <w:bookmarkEnd w:id="665"/>
      <w:bookmarkEnd w:id="666"/>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7" w:name="_Ref493518437"/>
      <w:bookmarkStart w:id="668" w:name="_Ref493518440"/>
      <w:bookmarkStart w:id="669" w:name="_Toc511915909"/>
      <w:r>
        <w:t>inserted</w:t>
      </w:r>
      <w:r w:rsidR="00F27F55">
        <w:t>Content</w:t>
      </w:r>
      <w:r>
        <w:t xml:space="preserve"> property</w:t>
      </w:r>
      <w:bookmarkEnd w:id="667"/>
      <w:bookmarkEnd w:id="668"/>
      <w:bookmarkEnd w:id="669"/>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0" w:name="_Ref493404948"/>
      <w:bookmarkStart w:id="671" w:name="_Ref493406026"/>
      <w:bookmarkStart w:id="672" w:name="_Toc511915910"/>
      <w:r>
        <w:t>notification object</w:t>
      </w:r>
      <w:bookmarkEnd w:id="670"/>
      <w:bookmarkEnd w:id="671"/>
      <w:bookmarkEnd w:id="672"/>
    </w:p>
    <w:p w14:paraId="3BD7AF2E" w14:textId="23E07934" w:rsidR="00B86BC7" w:rsidRDefault="00B86BC7" w:rsidP="00B86BC7">
      <w:pPr>
        <w:pStyle w:val="Heading3"/>
      </w:pPr>
      <w:bookmarkStart w:id="673" w:name="_Toc511915911"/>
      <w:r>
        <w:t>General</w:t>
      </w:r>
      <w:bookmarkEnd w:id="673"/>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74" w:name="_Toc511915912"/>
      <w:r>
        <w:t>id property</w:t>
      </w:r>
      <w:bookmarkEnd w:id="67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5" w:name="_Ref493518926"/>
      <w:bookmarkStart w:id="676" w:name="_Toc511915913"/>
      <w:r>
        <w:t>ruleId property</w:t>
      </w:r>
      <w:bookmarkEnd w:id="675"/>
      <w:bookmarkEnd w:id="676"/>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77" w:name="_Toc511915914"/>
      <w:r>
        <w:t>ruleKey property</w:t>
      </w:r>
      <w:bookmarkEnd w:id="677"/>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8" w:name="_Toc511915915"/>
      <w:r>
        <w:t>physicalLocation property</w:t>
      </w:r>
      <w:bookmarkEnd w:id="678"/>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79" w:name="_Toc511915916"/>
      <w:r>
        <w:t>message property</w:t>
      </w:r>
      <w:bookmarkEnd w:id="679"/>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0" w:name="_Ref493404972"/>
      <w:bookmarkStart w:id="681" w:name="_Ref493406037"/>
      <w:bookmarkStart w:id="682" w:name="_Toc511915917"/>
      <w:r>
        <w:t>level property</w:t>
      </w:r>
      <w:bookmarkEnd w:id="680"/>
      <w:bookmarkEnd w:id="681"/>
      <w:bookmarkEnd w:id="6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3" w:name="_Toc511915918"/>
      <w:r>
        <w:t>threadId property</w:t>
      </w:r>
      <w:bookmarkEnd w:id="6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4" w:name="_Toc511915919"/>
      <w:r>
        <w:t>time property</w:t>
      </w:r>
      <w:bookmarkEnd w:id="684"/>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85" w:name="_Toc511915920"/>
      <w:r>
        <w:t>exception property</w:t>
      </w:r>
      <w:bookmarkEnd w:id="685"/>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6" w:name="_Toc511915921"/>
      <w:r>
        <w:t>properties property</w:t>
      </w:r>
      <w:bookmarkEnd w:id="686"/>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7" w:name="_Ref493570836"/>
      <w:bookmarkStart w:id="688" w:name="_Toc511915922"/>
      <w:r>
        <w:t>exception object</w:t>
      </w:r>
      <w:bookmarkEnd w:id="687"/>
      <w:bookmarkEnd w:id="688"/>
    </w:p>
    <w:p w14:paraId="1257C9E2" w14:textId="6070509F" w:rsidR="00B86BC7" w:rsidRDefault="00B86BC7" w:rsidP="00B86BC7">
      <w:pPr>
        <w:pStyle w:val="Heading3"/>
      </w:pPr>
      <w:bookmarkStart w:id="689" w:name="_Toc511915923"/>
      <w:r>
        <w:t>General</w:t>
      </w:r>
      <w:bookmarkEnd w:id="6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0" w:name="_Toc511915924"/>
      <w:r>
        <w:t>kind property</w:t>
      </w:r>
      <w:bookmarkEnd w:id="6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1" w:name="_Toc511915925"/>
      <w:r>
        <w:t>message property</w:t>
      </w:r>
      <w:bookmarkEnd w:id="691"/>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2" w:name="_Toc511915926"/>
      <w:r>
        <w:t>stack property</w:t>
      </w:r>
      <w:bookmarkEnd w:id="692"/>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3" w:name="_Toc511915927"/>
      <w:r>
        <w:t>innerExceptions property</w:t>
      </w:r>
      <w:bookmarkEnd w:id="6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4" w:name="_Toc287332011"/>
      <w:bookmarkStart w:id="695" w:name="_Toc511915928"/>
      <w:r w:rsidRPr="00FD22AC">
        <w:lastRenderedPageBreak/>
        <w:t>Conformance</w:t>
      </w:r>
      <w:bookmarkEnd w:id="694"/>
      <w:bookmarkEnd w:id="695"/>
    </w:p>
    <w:p w14:paraId="1D48659C" w14:textId="6555FDBE" w:rsidR="00EE1E0B" w:rsidRDefault="00EE1E0B" w:rsidP="002244CB"/>
    <w:p w14:paraId="3BBDC6A3" w14:textId="77777777" w:rsidR="00376AE7" w:rsidRDefault="00376AE7" w:rsidP="00376AE7">
      <w:pPr>
        <w:pStyle w:val="Heading2"/>
        <w:numPr>
          <w:ilvl w:val="1"/>
          <w:numId w:val="2"/>
        </w:numPr>
      </w:pPr>
      <w:bookmarkStart w:id="696" w:name="_Toc511915929"/>
      <w:r>
        <w:t>Conformance targets</w:t>
      </w:r>
      <w:bookmarkEnd w:id="6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7" w:name="_Toc511915930"/>
      <w:r>
        <w:t>Conformance Clause 1: SARIF log file</w:t>
      </w:r>
      <w:bookmarkEnd w:id="697"/>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698" w:name="_Toc511915931"/>
      <w:r>
        <w:t>Conformance Clause 2: SARIF resource file</w:t>
      </w:r>
      <w:bookmarkEnd w:id="698"/>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699" w:name="_Hlk507945868"/>
      <w:r>
        <w:t>§</w:t>
      </w:r>
      <w:r>
        <w:fldChar w:fldCharType="begin"/>
      </w:r>
      <w:r>
        <w:instrText xml:space="preserve"> REF _Ref508811723 \r \h </w:instrText>
      </w:r>
      <w:r>
        <w:fldChar w:fldCharType="separate"/>
      </w:r>
      <w:r w:rsidR="0068062D">
        <w:t>3.9.6.4</w:t>
      </w:r>
      <w:r>
        <w:fldChar w:fldCharType="end"/>
      </w:r>
      <w:r>
        <w:t>.</w:t>
      </w:r>
      <w:bookmarkEnd w:id="699"/>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0" w:name="_Toc511915932"/>
      <w:r>
        <w:t xml:space="preserve">Conformance Clause </w:t>
      </w:r>
      <w:r w:rsidR="00105CCB">
        <w:t>3</w:t>
      </w:r>
      <w:r>
        <w:t>: SARIF producer</w:t>
      </w:r>
      <w:bookmarkEnd w:id="700"/>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1" w:name="_Toc511915933"/>
      <w:r>
        <w:t xml:space="preserve">Conformance Clause </w:t>
      </w:r>
      <w:r w:rsidR="00105CCB">
        <w:t>4</w:t>
      </w:r>
      <w:r>
        <w:t>: Direct producer</w:t>
      </w:r>
      <w:bookmarkEnd w:id="7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2" w:name="_Toc511915934"/>
      <w:r>
        <w:t xml:space="preserve">Conformance Clause </w:t>
      </w:r>
      <w:r w:rsidR="00D06F1A">
        <w:t>5</w:t>
      </w:r>
      <w:r>
        <w:t>: Deterministic producer</w:t>
      </w:r>
      <w:bookmarkEnd w:id="7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3" w:name="_Toc511915935"/>
      <w:r>
        <w:t>Conformance Clause 6: Converter</w:t>
      </w:r>
      <w:bookmarkEnd w:id="70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04" w:name="_Toc511915936"/>
      <w:r>
        <w:t>Conformance Clause 7: SARIF post-processor</w:t>
      </w:r>
      <w:bookmarkEnd w:id="7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5" w:name="_Toc511915937"/>
      <w:r>
        <w:t xml:space="preserve">Conformance Clause </w:t>
      </w:r>
      <w:r w:rsidR="00D06F1A">
        <w:t>8</w:t>
      </w:r>
      <w:r>
        <w:t xml:space="preserve">: </w:t>
      </w:r>
      <w:r w:rsidR="0018481C">
        <w:t>SARIF c</w:t>
      </w:r>
      <w:r>
        <w:t>onsumer</w:t>
      </w:r>
      <w:bookmarkEnd w:id="7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6" w:name="_Toc511915938"/>
      <w:r>
        <w:t xml:space="preserve">Conformance Clause </w:t>
      </w:r>
      <w:r w:rsidR="00D06F1A">
        <w:t>9</w:t>
      </w:r>
      <w:r>
        <w:t>: Viewer</w:t>
      </w:r>
      <w:bookmarkEnd w:id="70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7" w:name="AppendixAcknowledgments"/>
      <w:bookmarkStart w:id="708" w:name="_Toc85472897"/>
      <w:bookmarkStart w:id="709" w:name="_Toc287332012"/>
      <w:bookmarkStart w:id="710" w:name="_Toc511915939"/>
      <w:bookmarkEnd w:id="707"/>
      <w:r>
        <w:t xml:space="preserve">(Informative) </w:t>
      </w:r>
      <w:r w:rsidR="00B80CDB">
        <w:t>Acknowl</w:t>
      </w:r>
      <w:r w:rsidR="004D0E5E">
        <w:t>e</w:t>
      </w:r>
      <w:r w:rsidR="008F61FB">
        <w:t>dg</w:t>
      </w:r>
      <w:r w:rsidR="0052099F">
        <w:t>ments</w:t>
      </w:r>
      <w:bookmarkEnd w:id="708"/>
      <w:bookmarkEnd w:id="709"/>
      <w:bookmarkEnd w:id="71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1" w:name="AppendixFingerprints"/>
      <w:bookmarkStart w:id="712" w:name="_Toc511915940"/>
      <w:bookmarkEnd w:id="711"/>
      <w:r>
        <w:t xml:space="preserve">(Informative) </w:t>
      </w:r>
      <w:r w:rsidR="00710FE0">
        <w:t>Use of fingerprints by result management systems</w:t>
      </w:r>
      <w:bookmarkEnd w:id="71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3" w:name="AppendixViewers"/>
      <w:bookmarkStart w:id="714" w:name="_Toc511915941"/>
      <w:bookmarkEnd w:id="713"/>
      <w:r>
        <w:t xml:space="preserve">(Informative) </w:t>
      </w:r>
      <w:r w:rsidR="00710FE0">
        <w:t xml:space="preserve">Use of SARIF by log </w:t>
      </w:r>
      <w:r w:rsidR="00AF0D84">
        <w:t xml:space="preserve">file </w:t>
      </w:r>
      <w:r w:rsidR="00710FE0">
        <w:t>viewers</w:t>
      </w:r>
      <w:bookmarkEnd w:id="7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5" w:name="AppendixConverters"/>
      <w:bookmarkStart w:id="716" w:name="_Toc511915942"/>
      <w:bookmarkEnd w:id="715"/>
      <w:r>
        <w:t xml:space="preserve">(Informative) </w:t>
      </w:r>
      <w:r w:rsidR="00710FE0">
        <w:t>Production of SARIF by converters</w:t>
      </w:r>
      <w:bookmarkEnd w:id="7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17" w:name="AppendixRuleMetadata"/>
      <w:bookmarkStart w:id="718" w:name="_Toc511915943"/>
      <w:bookmarkEnd w:id="717"/>
      <w:r>
        <w:t xml:space="preserve">(Informative) </w:t>
      </w:r>
      <w:r w:rsidR="00710FE0">
        <w:t>Locating rule metadata</w:t>
      </w:r>
      <w:bookmarkEnd w:id="71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9" w:name="AppendixDeterminism"/>
      <w:bookmarkStart w:id="720" w:name="_Toc511915944"/>
      <w:bookmarkEnd w:id="719"/>
      <w:r>
        <w:t xml:space="preserve">(Normative) </w:t>
      </w:r>
      <w:r w:rsidR="00710FE0">
        <w:t>Producing deterministic SARIF log files</w:t>
      </w:r>
      <w:bookmarkEnd w:id="720"/>
    </w:p>
    <w:p w14:paraId="269DCAE0" w14:textId="72CA49C1" w:rsidR="00B62028" w:rsidRDefault="00B62028" w:rsidP="00B62028">
      <w:pPr>
        <w:pStyle w:val="AppendixHeading2"/>
      </w:pPr>
      <w:bookmarkStart w:id="721" w:name="_Toc511915945"/>
      <w:r>
        <w:t>General</w:t>
      </w:r>
      <w:bookmarkEnd w:id="7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2" w:name="_Toc511915946"/>
      <w:r>
        <w:t>Non-deterministic file format elements</w:t>
      </w:r>
      <w:bookmarkEnd w:id="7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3" w:name="_Toc511915947"/>
      <w:r>
        <w:t>Array and dictionary element ordering</w:t>
      </w:r>
      <w:bookmarkEnd w:id="7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4" w:name="_Toc511915948"/>
      <w:r>
        <w:t>Absolute paths</w:t>
      </w:r>
      <w:bookmarkEnd w:id="72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5" w:name="_Toc511915949"/>
      <w:r>
        <w:t>Compensating for non-deterministic output</w:t>
      </w:r>
      <w:bookmarkEnd w:id="7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6" w:name="_Toc511915950"/>
      <w:r>
        <w:t>Interaction between determinism and baselining</w:t>
      </w:r>
      <w:bookmarkEnd w:id="7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27" w:name="AppendixFixes"/>
      <w:bookmarkStart w:id="728" w:name="_Toc511915951"/>
      <w:bookmarkEnd w:id="727"/>
      <w:r>
        <w:t xml:space="preserve">(Informative) </w:t>
      </w:r>
      <w:r w:rsidR="00710FE0">
        <w:t>Guidance on fixes</w:t>
      </w:r>
      <w:bookmarkEnd w:id="7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29" w:name="_Toc511915952"/>
      <w:r>
        <w:t>(Informative) Diagnosing results in generated files</w:t>
      </w:r>
      <w:bookmarkEnd w:id="7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0" w:name="AppendixExamples"/>
      <w:bookmarkStart w:id="731" w:name="_Toc511915953"/>
      <w:bookmarkEnd w:id="730"/>
      <w:r>
        <w:t xml:space="preserve">(Informative) </w:t>
      </w:r>
      <w:r w:rsidR="00710FE0">
        <w:t>Examples</w:t>
      </w:r>
      <w:bookmarkEnd w:id="7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2" w:name="_Toc511915954"/>
      <w:r>
        <w:t xml:space="preserve">Minimal valid SARIF </w:t>
      </w:r>
      <w:r w:rsidR="00EA1C84">
        <w:t>log file</w:t>
      </w:r>
      <w:bookmarkEnd w:id="7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3" w:name="_Toc511915955"/>
      <w:r w:rsidRPr="00745595">
        <w:t xml:space="preserve">Minimal recommended SARIF </w:t>
      </w:r>
      <w:r w:rsidR="00EA1C84">
        <w:t xml:space="preserve">log </w:t>
      </w:r>
      <w:r w:rsidRPr="00745595">
        <w:t>file with source information</w:t>
      </w:r>
      <w:bookmarkEnd w:id="7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4" w:name="_Toc511915956"/>
      <w:r w:rsidRPr="001D7651">
        <w:t xml:space="preserve">Minimal recommended SARIF </w:t>
      </w:r>
      <w:r w:rsidR="00EA1C84">
        <w:t xml:space="preserve">log </w:t>
      </w:r>
      <w:r w:rsidRPr="001D7651">
        <w:t>file without source information</w:t>
      </w:r>
      <w:bookmarkEnd w:id="734"/>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5" w:name="_Toc511915957"/>
      <w:r w:rsidRPr="001D7651">
        <w:t xml:space="preserve">SARIF </w:t>
      </w:r>
      <w:r w:rsidR="00D71A1D">
        <w:t xml:space="preserve">resource </w:t>
      </w:r>
      <w:r w:rsidRPr="001D7651">
        <w:t xml:space="preserve">file </w:t>
      </w:r>
      <w:r w:rsidR="00D71A1D">
        <w:t>with</w:t>
      </w:r>
      <w:r w:rsidRPr="001D7651">
        <w:t xml:space="preserve"> rule metadata</w:t>
      </w:r>
      <w:bookmarkEnd w:id="735"/>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6" w:name="_Toc511915958"/>
      <w:r>
        <w:t>Comprehensive SARIF file</w:t>
      </w:r>
      <w:bookmarkEnd w:id="7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7" w:name="AppendixRevisionHistory"/>
      <w:bookmarkStart w:id="738" w:name="_Toc85472898"/>
      <w:bookmarkStart w:id="739" w:name="_Toc287332014"/>
      <w:bookmarkStart w:id="740" w:name="_Toc511915959"/>
      <w:bookmarkEnd w:id="737"/>
      <w:r>
        <w:t xml:space="preserve">(Informative) </w:t>
      </w:r>
      <w:r w:rsidR="00A05FDF">
        <w:t>Revision History</w:t>
      </w:r>
      <w:bookmarkEnd w:id="738"/>
      <w:bookmarkEnd w:id="739"/>
      <w:bookmarkEnd w:id="7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3D68" w14:textId="77777777" w:rsidR="00A56D37" w:rsidRDefault="00A56D37" w:rsidP="008C100C">
      <w:r>
        <w:separator/>
      </w:r>
    </w:p>
    <w:p w14:paraId="5877AFD9" w14:textId="77777777" w:rsidR="00A56D37" w:rsidRDefault="00A56D37" w:rsidP="008C100C"/>
    <w:p w14:paraId="02A1F56C" w14:textId="77777777" w:rsidR="00A56D37" w:rsidRDefault="00A56D37" w:rsidP="008C100C"/>
    <w:p w14:paraId="1A50DEB1" w14:textId="77777777" w:rsidR="00A56D37" w:rsidRDefault="00A56D37" w:rsidP="008C100C"/>
    <w:p w14:paraId="2B7BF775" w14:textId="77777777" w:rsidR="00A56D37" w:rsidRDefault="00A56D37" w:rsidP="008C100C"/>
    <w:p w14:paraId="4DD1151A" w14:textId="77777777" w:rsidR="00A56D37" w:rsidRDefault="00A56D37" w:rsidP="008C100C"/>
    <w:p w14:paraId="692358DD" w14:textId="77777777" w:rsidR="00A56D37" w:rsidRDefault="00A56D37" w:rsidP="008C100C"/>
  </w:endnote>
  <w:endnote w:type="continuationSeparator" w:id="0">
    <w:p w14:paraId="1EED1804" w14:textId="77777777" w:rsidR="00A56D37" w:rsidRDefault="00A56D37" w:rsidP="008C100C">
      <w:r>
        <w:continuationSeparator/>
      </w:r>
    </w:p>
    <w:p w14:paraId="08BF20F5" w14:textId="77777777" w:rsidR="00A56D37" w:rsidRDefault="00A56D37" w:rsidP="008C100C"/>
    <w:p w14:paraId="275FFFC4" w14:textId="77777777" w:rsidR="00A56D37" w:rsidRDefault="00A56D37" w:rsidP="008C100C"/>
    <w:p w14:paraId="28E3D4DA" w14:textId="77777777" w:rsidR="00A56D37" w:rsidRDefault="00A56D37" w:rsidP="008C100C"/>
    <w:p w14:paraId="47697015" w14:textId="77777777" w:rsidR="00A56D37" w:rsidRDefault="00A56D37" w:rsidP="008C100C"/>
    <w:p w14:paraId="32FDBB02" w14:textId="77777777" w:rsidR="00A56D37" w:rsidRDefault="00A56D37" w:rsidP="008C100C"/>
    <w:p w14:paraId="4AFC0C59" w14:textId="77777777" w:rsidR="00A56D37" w:rsidRDefault="00A56D3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3B2B" w14:textId="77777777" w:rsidR="00A56D37" w:rsidRDefault="00A56D37" w:rsidP="008C100C">
      <w:r>
        <w:separator/>
      </w:r>
    </w:p>
    <w:p w14:paraId="024AAC14" w14:textId="77777777" w:rsidR="00A56D37" w:rsidRDefault="00A56D37" w:rsidP="008C100C"/>
  </w:footnote>
  <w:footnote w:type="continuationSeparator" w:id="0">
    <w:p w14:paraId="0564A685" w14:textId="77777777" w:rsidR="00A56D37" w:rsidRDefault="00A56D37" w:rsidP="008C100C">
      <w:r>
        <w:continuationSeparator/>
      </w:r>
    </w:p>
    <w:p w14:paraId="0154FFF9" w14:textId="77777777" w:rsidR="00A56D37" w:rsidRDefault="00A56D3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82750-FF7B-42A3-9E18-2A3546FD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13208</TotalTime>
  <Pages>106</Pages>
  <Words>53556</Words>
  <Characters>305273</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358113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642</cp:revision>
  <cp:lastPrinted>2011-08-05T16:21:00Z</cp:lastPrinted>
  <dcterms:created xsi:type="dcterms:W3CDTF">2017-08-01T19:18:00Z</dcterms:created>
  <dcterms:modified xsi:type="dcterms:W3CDTF">2018-04-23T17:15:00Z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